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Anexa nr. 1</w:t>
      </w:r>
    </w:p>
    <w:p w14:paraId="7D79751F" w14:textId="77777777" w:rsidR="00850D1C" w:rsidRPr="00814865" w:rsidRDefault="00850D1C" w:rsidP="00850D1C">
      <w:pPr>
        <w:ind w:right="57" w:firstLine="0"/>
        <w:jc w:val="right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</w:r>
      <w:r w:rsidRPr="00814865">
        <w:rPr>
          <w:rFonts w:ascii="Arial Narrow" w:hAnsi="Arial Narrow"/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814865" w:rsidRDefault="00850D1C" w:rsidP="00850D1C">
      <w:pPr>
        <w:ind w:right="57"/>
        <w:jc w:val="right"/>
        <w:rPr>
          <w:rFonts w:ascii="Arial Narrow" w:hAnsi="Arial Narrow"/>
          <w:b/>
          <w:bCs/>
          <w:sz w:val="24"/>
          <w:szCs w:val="24"/>
          <w:lang w:val="ro-RO" w:eastAsia="ru-RU"/>
        </w:rPr>
      </w:pPr>
    </w:p>
    <w:p w14:paraId="04057D9F" w14:textId="2ED62CE2" w:rsidR="00475AB8" w:rsidRPr="00475AB8" w:rsidRDefault="00475AB8" w:rsidP="001469B2">
      <w:pPr>
        <w:ind w:right="57" w:firstLine="0"/>
        <w:jc w:val="center"/>
        <w:rPr>
          <w:rFonts w:ascii="Arial Narrow" w:hAnsi="Arial Narrow"/>
          <w:b/>
          <w:bCs/>
          <w:noProof/>
          <w:sz w:val="22"/>
          <w:szCs w:val="22"/>
          <w:lang w:val="ro-RO" w:eastAsia="ru-RU"/>
        </w:rPr>
      </w:pPr>
      <w:r w:rsidRPr="00475AB8">
        <w:rPr>
          <w:rFonts w:ascii="Arial Narrow" w:hAnsi="Arial Narrow"/>
          <w:b/>
          <w:bCs/>
          <w:noProof/>
          <w:sz w:val="22"/>
          <w:szCs w:val="22"/>
          <w:lang w:val="ro-RO" w:eastAsia="ru-RU"/>
        </w:rPr>
        <w:t>ANUNŢ DE PARTICIPARE</w:t>
      </w:r>
    </w:p>
    <w:p w14:paraId="61B0E2E6" w14:textId="77777777" w:rsidR="00475AB8" w:rsidRPr="00475AB8" w:rsidRDefault="00475AB8" w:rsidP="001469B2">
      <w:pPr>
        <w:ind w:right="57" w:firstLine="0"/>
        <w:jc w:val="center"/>
        <w:rPr>
          <w:rFonts w:ascii="Arial Narrow" w:hAnsi="Arial Narrow"/>
          <w:b/>
          <w:bCs/>
          <w:noProof/>
          <w:sz w:val="22"/>
          <w:szCs w:val="22"/>
          <w:lang w:val="ro-RO" w:eastAsia="ru-RU"/>
        </w:rPr>
      </w:pPr>
      <w:r w:rsidRPr="00475AB8">
        <w:rPr>
          <w:rFonts w:ascii="Arial Narrow" w:hAnsi="Arial Narrow"/>
          <w:b/>
          <w:bCs/>
          <w:noProof/>
          <w:sz w:val="22"/>
          <w:szCs w:val="22"/>
          <w:lang w:val="ro-RO" w:eastAsia="ru-RU"/>
        </w:rPr>
        <w:t>PENTRU ACHIZIȚIA DE VALOARE MICĂ</w:t>
      </w:r>
    </w:p>
    <w:p w14:paraId="59FD7CDA" w14:textId="26461940" w:rsidR="00475AB8" w:rsidRPr="00475AB8" w:rsidRDefault="00475AB8" w:rsidP="001469B2">
      <w:pPr>
        <w:ind w:firstLine="0"/>
        <w:jc w:val="left"/>
        <w:rPr>
          <w:rFonts w:ascii="Arial Narrow" w:hAnsi="Arial Narrow"/>
          <w:noProof/>
          <w:sz w:val="22"/>
          <w:szCs w:val="22"/>
          <w:shd w:val="clear" w:color="auto" w:fill="FFFFFF"/>
          <w:lang w:val="ro-RO"/>
        </w:rPr>
      </w:pPr>
      <w:r w:rsidRPr="00475AB8">
        <w:rPr>
          <w:rFonts w:ascii="Arial Narrow" w:hAnsi="Arial Narrow"/>
          <w:sz w:val="22"/>
          <w:szCs w:val="22"/>
          <w:lang w:val="it-IT" w:eastAsia="ru-RU"/>
        </w:rPr>
        <w:t xml:space="preserve">privind achiziționarea : </w:t>
      </w:r>
      <w:r w:rsidR="002318CA">
        <w:rPr>
          <w:rFonts w:ascii="Arial Narrow" w:hAnsi="Arial Narrow"/>
          <w:b/>
          <w:sz w:val="24"/>
          <w:szCs w:val="22"/>
          <w:lang w:val="it-IT"/>
        </w:rPr>
        <w:t>Cristalin artificial progresiv (EDOF)</w:t>
      </w:r>
      <w:r w:rsidR="00AD5AA8">
        <w:rPr>
          <w:rFonts w:ascii="Arial Narrow" w:hAnsi="Arial Narrow"/>
          <w:b/>
          <w:sz w:val="24"/>
          <w:szCs w:val="22"/>
          <w:lang w:val="it-IT"/>
        </w:rPr>
        <w:t xml:space="preserve"> foldabil preîncarcat.</w:t>
      </w:r>
      <w:r w:rsidRPr="00475AB8">
        <w:rPr>
          <w:rFonts w:ascii="Arial Narrow" w:hAnsi="Arial Narrow"/>
          <w:sz w:val="22"/>
          <w:szCs w:val="22"/>
          <w:shd w:val="clear" w:color="auto" w:fill="D9D9D9"/>
          <w:lang w:val="it-IT" w:eastAsia="ru-RU"/>
        </w:rPr>
        <w:t xml:space="preserve">                                                                 </w:t>
      </w:r>
      <w:r w:rsidRPr="00475AB8">
        <w:rPr>
          <w:rFonts w:ascii="Arial Narrow" w:hAnsi="Arial Narrow"/>
          <w:b/>
          <w:sz w:val="22"/>
          <w:szCs w:val="22"/>
          <w:lang w:val="it-IT" w:eastAsia="ru-RU"/>
        </w:rPr>
        <w:br/>
        <w:t xml:space="preserve">prin procedura de </w:t>
      </w:r>
      <w:r w:rsidRPr="00475AB8">
        <w:rPr>
          <w:rFonts w:ascii="Arial Narrow" w:hAnsi="Arial Narrow"/>
          <w:b/>
          <w:sz w:val="22"/>
          <w:szCs w:val="22"/>
          <w:shd w:val="clear" w:color="auto" w:fill="D9D9D9"/>
          <w:lang w:val="it-IT" w:eastAsia="ru-RU"/>
        </w:rPr>
        <w:t>achiziție</w:t>
      </w:r>
      <w:r w:rsidRPr="00475AB8">
        <w:rPr>
          <w:rFonts w:ascii="Arial Narrow" w:hAnsi="Arial Narrow"/>
          <w:b/>
          <w:noProof/>
          <w:sz w:val="22"/>
          <w:szCs w:val="22"/>
          <w:shd w:val="clear" w:color="auto" w:fill="D9D9D9"/>
        </w:rPr>
        <w:t xml:space="preserve"> ACM nr</w:t>
      </w:r>
      <w:r w:rsidR="00CF5F60" w:rsidRPr="00CF5F60">
        <w:rPr>
          <w:rFonts w:ascii="Arial Narrow" w:hAnsi="Arial Narrow"/>
          <w:noProof/>
          <w:sz w:val="22"/>
          <w:szCs w:val="22"/>
          <w:u w:val="single"/>
          <w:shd w:val="clear" w:color="auto" w:fill="D9D9D9"/>
        </w:rPr>
        <w:t xml:space="preserve">. </w:t>
      </w:r>
      <w:r w:rsidR="00316F06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bookmarkStart w:id="0" w:name="_GoBack"/>
      <w:r w:rsidR="00316F06" w:rsidRPr="00316F06">
        <w:rPr>
          <w:b/>
          <w:color w:val="333333"/>
          <w:sz w:val="24"/>
          <w:szCs w:val="24"/>
          <w:u w:val="single"/>
        </w:rPr>
        <w:fldChar w:fldCharType="begin"/>
      </w:r>
      <w:r w:rsidR="00316F06" w:rsidRPr="00316F06">
        <w:rPr>
          <w:b/>
          <w:color w:val="333333"/>
          <w:sz w:val="24"/>
          <w:szCs w:val="24"/>
          <w:u w:val="single"/>
        </w:rPr>
        <w:instrText xml:space="preserve"> HYPERLINK "https://mtender.gov.md/tenders/ocds-b3wdp1-MD-1770380541835" \t "_blank" </w:instrText>
      </w:r>
      <w:r w:rsidR="00316F06" w:rsidRPr="00316F06">
        <w:rPr>
          <w:b/>
          <w:color w:val="333333"/>
          <w:sz w:val="24"/>
          <w:szCs w:val="24"/>
          <w:u w:val="single"/>
        </w:rPr>
        <w:fldChar w:fldCharType="separate"/>
      </w:r>
      <w:r w:rsidR="00316F06" w:rsidRPr="00316F06">
        <w:rPr>
          <w:rStyle w:val="a7"/>
          <w:b/>
          <w:color w:val="2771C5"/>
          <w:sz w:val="24"/>
          <w:szCs w:val="24"/>
          <w:bdr w:val="none" w:sz="0" w:space="0" w:color="auto" w:frame="1"/>
        </w:rPr>
        <w:t>ocds-b3wdp1-MD-1770380541835</w:t>
      </w:r>
      <w:r w:rsidR="00316F06" w:rsidRPr="00316F06">
        <w:rPr>
          <w:b/>
          <w:color w:val="333333"/>
          <w:sz w:val="24"/>
          <w:szCs w:val="24"/>
          <w:u w:val="single"/>
        </w:rPr>
        <w:fldChar w:fldCharType="end"/>
      </w:r>
      <w:r w:rsidR="00316F06" w:rsidRPr="00316F06">
        <w:rPr>
          <w:b/>
          <w:color w:val="333333"/>
          <w:sz w:val="24"/>
          <w:szCs w:val="24"/>
          <w:u w:val="single"/>
        </w:rPr>
        <w:t>/</w:t>
      </w:r>
      <w:r w:rsidR="00316F06" w:rsidRPr="00316F06">
        <w:rPr>
          <w:b/>
          <w:color w:val="333333"/>
          <w:sz w:val="24"/>
          <w:szCs w:val="24"/>
          <w:u w:val="single"/>
          <w:shd w:val="clear" w:color="auto" w:fill="FFFFFF"/>
        </w:rPr>
        <w:t xml:space="preserve"> </w:t>
      </w:r>
      <w:r w:rsidR="00316F06" w:rsidRPr="00316F06">
        <w:rPr>
          <w:b/>
          <w:color w:val="333333"/>
          <w:sz w:val="24"/>
          <w:szCs w:val="24"/>
          <w:u w:val="single"/>
          <w:shd w:val="clear" w:color="auto" w:fill="FFFFFF"/>
          <w:lang w:eastAsia="ru-RU"/>
        </w:rPr>
        <w:t> </w:t>
      </w:r>
      <w:r w:rsidR="00316F06" w:rsidRPr="00316F06">
        <w:rPr>
          <w:b/>
          <w:color w:val="333333"/>
          <w:sz w:val="24"/>
          <w:szCs w:val="24"/>
          <w:u w:val="single"/>
          <w:lang w:eastAsia="ru-RU"/>
        </w:rPr>
        <w:t>21561907</w:t>
      </w:r>
      <w:bookmarkEnd w:id="0"/>
      <w:r w:rsidR="008D564F">
        <w:rPr>
          <w:rFonts w:ascii="Arial Narrow" w:hAnsi="Arial Narrow"/>
          <w:b/>
          <w:noProof/>
          <w:sz w:val="22"/>
          <w:szCs w:val="22"/>
          <w:shd w:val="clear" w:color="auto" w:fill="D9D9D9"/>
        </w:rPr>
        <w:t xml:space="preserve"> </w:t>
      </w:r>
      <w:r w:rsidRPr="00475AB8">
        <w:rPr>
          <w:rFonts w:ascii="Arial Narrow" w:hAnsi="Arial Narrow"/>
          <w:b/>
          <w:noProof/>
          <w:sz w:val="22"/>
          <w:szCs w:val="22"/>
          <w:shd w:val="clear" w:color="auto" w:fill="D9D9D9"/>
        </w:rPr>
        <w:t>conform SIA RSAP-M-Tender</w:t>
      </w:r>
    </w:p>
    <w:p w14:paraId="2CA768A7" w14:textId="73663E0F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1. Denumirea autorităţii contractante</w:t>
      </w:r>
      <w:r w:rsidR="0070405F" w:rsidRPr="00814865">
        <w:rPr>
          <w:rFonts w:ascii="Arial Narrow" w:hAnsi="Arial Narrow"/>
          <w:sz w:val="24"/>
          <w:szCs w:val="24"/>
          <w:lang w:val="ro-RO" w:eastAsia="ru-RU"/>
        </w:rPr>
        <w:t>:</w:t>
      </w:r>
      <w:r w:rsidR="0070405F" w:rsidRPr="00814865">
        <w:rPr>
          <w:rFonts w:ascii="Arial Narrow" w:hAnsi="Arial Narrow"/>
          <w:b/>
          <w:sz w:val="22"/>
          <w:szCs w:val="22"/>
          <w:shd w:val="clear" w:color="auto" w:fill="FFFFFF"/>
          <w:lang w:val="ro-RO"/>
        </w:rPr>
        <w:t xml:space="preserve">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IMSP  Institutul de Medicină Urgentă</w:t>
      </w:r>
    </w:p>
    <w:p w14:paraId="517BCD06" w14:textId="78A7FF22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2. IDNO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</w:rPr>
        <w:t>1003600152606</w:t>
      </w:r>
    </w:p>
    <w:p w14:paraId="509A1E23" w14:textId="3133A5B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3. Adresa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mun.Chişinău, str. T. Ciorba,1</w:t>
      </w:r>
    </w:p>
    <w:p w14:paraId="1623FFF7" w14:textId="7009E9F1" w:rsidR="00850D1C" w:rsidRPr="00DB1E05" w:rsidRDefault="00850D1C" w:rsidP="001B5FBA">
      <w:pPr>
        <w:ind w:right="57" w:firstLine="0"/>
        <w:rPr>
          <w:rFonts w:ascii="Arial Narrow" w:hAnsi="Arial Narrow"/>
          <w:color w:val="FF0000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4. Numărul de telefon/fax</w:t>
      </w:r>
      <w:r w:rsidR="00403AE4" w:rsidRPr="00E86294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403AE4" w:rsidRPr="00DB1E05">
        <w:rPr>
          <w:rFonts w:ascii="Arial Narrow" w:hAnsi="Arial Narrow"/>
          <w:b/>
          <w:color w:val="FF0000"/>
          <w:sz w:val="24"/>
          <w:szCs w:val="24"/>
        </w:rPr>
        <w:t xml:space="preserve"> </w:t>
      </w:r>
      <w:r w:rsidR="00B31D67" w:rsidRPr="00921704">
        <w:rPr>
          <w:rFonts w:ascii="Arial Narrow" w:hAnsi="Arial Narrow"/>
          <w:b/>
          <w:sz w:val="24"/>
          <w:szCs w:val="24"/>
        </w:rPr>
        <w:t xml:space="preserve">060400907-Sîrbu </w:t>
      </w:r>
      <w:proofErr w:type="spellStart"/>
      <w:r w:rsidR="00B31D67" w:rsidRPr="00921704">
        <w:rPr>
          <w:rFonts w:ascii="Arial Narrow" w:hAnsi="Arial Narrow"/>
          <w:b/>
          <w:sz w:val="24"/>
          <w:szCs w:val="24"/>
        </w:rPr>
        <w:t>Timur</w:t>
      </w:r>
      <w:proofErr w:type="spellEnd"/>
      <w:r w:rsidR="00B31D67" w:rsidRPr="00921704">
        <w:rPr>
          <w:rFonts w:ascii="Arial Narrow" w:hAnsi="Arial Narrow"/>
          <w:b/>
          <w:sz w:val="24"/>
          <w:szCs w:val="24"/>
        </w:rPr>
        <w:t xml:space="preserve">- </w:t>
      </w:r>
      <w:proofErr w:type="spellStart"/>
      <w:r w:rsidR="00B31D67" w:rsidRPr="00921704">
        <w:rPr>
          <w:rFonts w:ascii="Arial Narrow" w:hAnsi="Arial Narrow"/>
          <w:b/>
          <w:sz w:val="24"/>
          <w:szCs w:val="24"/>
        </w:rPr>
        <w:t>Șef</w:t>
      </w:r>
      <w:proofErr w:type="spellEnd"/>
      <w:r w:rsidR="00B31D67" w:rsidRPr="00921704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B31D67" w:rsidRPr="00921704">
        <w:rPr>
          <w:rFonts w:ascii="Arial Narrow" w:hAnsi="Arial Narrow"/>
          <w:b/>
          <w:sz w:val="24"/>
          <w:szCs w:val="24"/>
        </w:rPr>
        <w:t>secție</w:t>
      </w:r>
      <w:proofErr w:type="spellEnd"/>
      <w:r w:rsidR="00B31D67" w:rsidRPr="00921704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B31D67" w:rsidRPr="00921704">
        <w:rPr>
          <w:rFonts w:ascii="Arial Narrow" w:hAnsi="Arial Narrow"/>
          <w:b/>
          <w:sz w:val="24"/>
          <w:szCs w:val="24"/>
        </w:rPr>
        <w:t>mentenanță</w:t>
      </w:r>
      <w:proofErr w:type="spellEnd"/>
      <w:r w:rsidR="00B31D67" w:rsidRPr="00921704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B31D67" w:rsidRPr="00921704">
        <w:rPr>
          <w:rFonts w:ascii="Arial Narrow" w:hAnsi="Arial Narrow"/>
          <w:b/>
          <w:sz w:val="24"/>
          <w:szCs w:val="24"/>
        </w:rPr>
        <w:t>infrastructură</w:t>
      </w:r>
      <w:proofErr w:type="spellEnd"/>
      <w:r w:rsidR="00B31D67" w:rsidRPr="00921704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B31D67" w:rsidRPr="00921704">
        <w:rPr>
          <w:rFonts w:ascii="Arial Narrow" w:hAnsi="Arial Narrow"/>
          <w:b/>
          <w:sz w:val="24"/>
          <w:szCs w:val="24"/>
        </w:rPr>
        <w:t>și</w:t>
      </w:r>
      <w:proofErr w:type="spellEnd"/>
      <w:r w:rsidR="00B31D67" w:rsidRPr="00921704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B31D67" w:rsidRPr="00921704">
        <w:rPr>
          <w:rFonts w:ascii="Arial Narrow" w:hAnsi="Arial Narrow"/>
          <w:b/>
          <w:sz w:val="24"/>
          <w:szCs w:val="24"/>
        </w:rPr>
        <w:t>dezvoltare</w:t>
      </w:r>
      <w:proofErr w:type="spellEnd"/>
    </w:p>
    <w:p w14:paraId="7E1F59E7" w14:textId="336E63D1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70405F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proofErr w:type="spellStart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>achizitii@urgenta</w:t>
      </w:r>
      <w:proofErr w:type="spellEnd"/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. md</w:t>
      </w:r>
      <w:r w:rsidR="0070405F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 / www.urgenta.md;</w:t>
      </w:r>
    </w:p>
    <w:p w14:paraId="13C6E592" w14:textId="17B530D4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7FA42154" w:rsidR="00850D1C" w:rsidRPr="00E86294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</w:t>
      </w:r>
      <w:r w:rsidRPr="00E86294">
        <w:rPr>
          <w:rFonts w:ascii="Arial Narrow" w:hAnsi="Arial Narrow"/>
          <w:bCs/>
          <w:sz w:val="24"/>
          <w:szCs w:val="24"/>
          <w:lang w:val="ro-RO" w:eastAsia="ru-RU"/>
        </w:rPr>
        <w:t>)</w:t>
      </w:r>
      <w:r w:rsidR="00F75B89" w:rsidRPr="00E86294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E86294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 xml:space="preserve">IMSP  Institutul de Medicină Urgentă </w:t>
      </w:r>
    </w:p>
    <w:p w14:paraId="30A5958B" w14:textId="77777777" w:rsidR="00850D1C" w:rsidRPr="00814865" w:rsidRDefault="00850D1C" w:rsidP="001B5FBA">
      <w:pPr>
        <w:ind w:right="57" w:firstLine="0"/>
        <w:rPr>
          <w:rFonts w:ascii="Arial Narrow" w:hAnsi="Arial Narrow"/>
          <w:sz w:val="24"/>
          <w:szCs w:val="24"/>
          <w:lang w:val="ro-RO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2480B855" w14:textId="73D9756C" w:rsidR="00850D1C" w:rsidRDefault="00850D1C" w:rsidP="00850D1C">
      <w:pPr>
        <w:tabs>
          <w:tab w:val="left" w:pos="6386"/>
        </w:tabs>
        <w:ind w:firstLine="0"/>
        <w:rPr>
          <w:rFonts w:ascii="Arial Narrow" w:hAnsi="Arial Narrow" w:cstheme="majorBidi"/>
          <w:sz w:val="24"/>
          <w:szCs w:val="24"/>
          <w:lang w:val="ro-RO" w:eastAsia="ru-RU"/>
        </w:rPr>
      </w:pPr>
    </w:p>
    <w:tbl>
      <w:tblPr>
        <w:tblW w:w="1063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373"/>
        <w:gridCol w:w="2887"/>
        <w:gridCol w:w="709"/>
        <w:gridCol w:w="851"/>
        <w:gridCol w:w="3685"/>
        <w:gridCol w:w="1559"/>
      </w:tblGrid>
      <w:tr w:rsidR="00F15F18" w:rsidRPr="00814865" w14:paraId="7AFD4861" w14:textId="77777777" w:rsidTr="000339F3">
        <w:trPr>
          <w:trHeight w:val="6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AC24B2" w14:textId="77777777" w:rsidR="00F15F18" w:rsidRPr="00814865" w:rsidRDefault="00F15F18" w:rsidP="004036DB">
            <w:pPr>
              <w:ind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Nr</w:t>
            </w:r>
            <w:proofErr w:type="spellEnd"/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08B94D" w14:textId="6E40A1E5" w:rsidR="00F15F18" w:rsidRPr="00814865" w:rsidRDefault="00F15F18" w:rsidP="004036DB">
            <w:pPr>
              <w:ind w:left="-108" w:right="-108" w:firstLine="0"/>
              <w:rPr>
                <w:rFonts w:ascii="Arial Narrow" w:hAnsi="Arial Narrow"/>
                <w:b/>
                <w:sz w:val="16"/>
              </w:rPr>
            </w:pP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F21A39" w14:textId="3250DA13" w:rsidR="00F15F18" w:rsidRPr="00814865" w:rsidRDefault="00F15F18" w:rsidP="000339F3">
            <w:pPr>
              <w:ind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Denumirea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bunurilor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serviciilor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lucrăr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.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solicitate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E4CB75" w14:textId="77777777" w:rsidR="00F15F18" w:rsidRPr="00814865" w:rsidRDefault="00F15F18" w:rsidP="008E1F2D">
            <w:pPr>
              <w:ind w:left="-108" w:right="-108" w:firstLine="0"/>
              <w:jc w:val="center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U/M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5E1DAC" w14:textId="77777777" w:rsidR="00F15F18" w:rsidRPr="00814865" w:rsidRDefault="00F15F18" w:rsidP="008E1F2D">
            <w:pPr>
              <w:ind w:left="-108" w:right="-108" w:firstLine="0"/>
              <w:jc w:val="center"/>
              <w:rPr>
                <w:rFonts w:ascii="Arial Narrow" w:hAnsi="Arial Narrow"/>
                <w:b/>
                <w:sz w:val="16"/>
              </w:rPr>
            </w:pPr>
            <w:r w:rsidRPr="00814865">
              <w:rPr>
                <w:rFonts w:ascii="Arial Narrow" w:hAnsi="Arial Narrow"/>
                <w:b/>
                <w:sz w:val="16"/>
              </w:rPr>
              <w:t>Cant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A524FA" w14:textId="77777777" w:rsidR="00F15F18" w:rsidRPr="00814865" w:rsidRDefault="00F15F18" w:rsidP="004036DB">
            <w:pPr>
              <w:ind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Specificarea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tehnică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deplină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solicitată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,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Standarde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de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referință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6886E53" w14:textId="77777777" w:rsidR="00F15F18" w:rsidRPr="00814865" w:rsidRDefault="00F15F18" w:rsidP="004036DB">
            <w:pPr>
              <w:ind w:left="-108" w:right="-108" w:firstLine="0"/>
              <w:rPr>
                <w:rFonts w:ascii="Arial Narrow" w:hAnsi="Arial Narrow"/>
                <w:b/>
                <w:sz w:val="16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Valoarea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estimate (p/u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fiecare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lot </w:t>
            </w:r>
            <w:proofErr w:type="spellStart"/>
            <w:r w:rsidRPr="00814865">
              <w:rPr>
                <w:rFonts w:ascii="Arial Narrow" w:hAnsi="Arial Narrow"/>
                <w:b/>
                <w:sz w:val="16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16"/>
              </w:rPr>
              <w:t xml:space="preserve"> parte) lei MD</w:t>
            </w:r>
          </w:p>
        </w:tc>
      </w:tr>
      <w:tr w:rsidR="00294E9A" w:rsidRPr="00814865" w14:paraId="3C4509ED" w14:textId="77777777" w:rsidTr="000339F3">
        <w:trPr>
          <w:trHeight w:val="14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8D6BC" w14:textId="5F451EE7" w:rsidR="00294E9A" w:rsidRDefault="00C95347" w:rsidP="00B07216">
            <w:pPr>
              <w:ind w:firstLine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6EF2BDD7" w14:textId="3FD97A5A" w:rsidR="00294E9A" w:rsidRPr="000339F3" w:rsidRDefault="002318CA" w:rsidP="000339F3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339F3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 xml:space="preserve">    </w:t>
            </w:r>
            <w:r w:rsidRPr="000339F3">
              <w:rPr>
                <w:rFonts w:ascii="Arial Narrow" w:hAnsi="Arial Narrow"/>
                <w:sz w:val="22"/>
                <w:szCs w:val="22"/>
                <w:shd w:val="clear" w:color="auto" w:fill="FFFFFF"/>
              </w:rPr>
              <w:t>33140000-3</w:t>
            </w:r>
          </w:p>
        </w:tc>
        <w:tc>
          <w:tcPr>
            <w:tcW w:w="2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9CF3F" w14:textId="5FAAEA35" w:rsidR="00294E9A" w:rsidRPr="000339F3" w:rsidRDefault="00C95347" w:rsidP="000339F3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0339F3">
              <w:rPr>
                <w:rFonts w:ascii="Arial Narrow" w:hAnsi="Arial Narrow"/>
                <w:sz w:val="22"/>
                <w:szCs w:val="22"/>
              </w:rPr>
              <w:t>1.</w:t>
            </w:r>
            <w:r w:rsidR="00501A96" w:rsidRPr="000339F3">
              <w:rPr>
                <w:rFonts w:ascii="Arial Narrow" w:hAnsi="Arial Narrow"/>
                <w:sz w:val="22"/>
                <w:szCs w:val="22"/>
              </w:rPr>
              <w:t xml:space="preserve">Cristalin artificial </w:t>
            </w:r>
            <w:proofErr w:type="spellStart"/>
            <w:r w:rsidR="00501A96" w:rsidRPr="000339F3">
              <w:rPr>
                <w:rFonts w:ascii="Arial Narrow" w:hAnsi="Arial Narrow"/>
                <w:sz w:val="22"/>
                <w:szCs w:val="22"/>
              </w:rPr>
              <w:t>progresiv</w:t>
            </w:r>
            <w:proofErr w:type="spellEnd"/>
            <w:r w:rsidR="00501A96" w:rsidRPr="000339F3">
              <w:rPr>
                <w:rFonts w:ascii="Arial Narrow" w:hAnsi="Arial Narrow"/>
                <w:sz w:val="22"/>
                <w:szCs w:val="22"/>
              </w:rPr>
              <w:t xml:space="preserve"> (EDOF) </w:t>
            </w:r>
            <w:proofErr w:type="spellStart"/>
            <w:r w:rsidR="00501A96" w:rsidRPr="000339F3">
              <w:rPr>
                <w:rFonts w:ascii="Arial Narrow" w:hAnsi="Arial Narrow"/>
                <w:sz w:val="22"/>
                <w:szCs w:val="22"/>
              </w:rPr>
              <w:t>foldabil</w:t>
            </w:r>
            <w:proofErr w:type="spellEnd"/>
            <w:r w:rsidR="00501A96" w:rsidRPr="000339F3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="00501A96" w:rsidRPr="000339F3">
              <w:rPr>
                <w:rFonts w:ascii="Arial Narrow" w:hAnsi="Arial Narrow"/>
                <w:sz w:val="22"/>
                <w:szCs w:val="22"/>
              </w:rPr>
              <w:t>preîncarcat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0A4B1" w14:textId="40117A29" w:rsidR="00294E9A" w:rsidRPr="000339F3" w:rsidRDefault="000339F3" w:rsidP="000339F3">
            <w:pPr>
              <w:ind w:firstLine="0"/>
              <w:jc w:val="center"/>
              <w:rPr>
                <w:rFonts w:ascii="Arial Narrow" w:hAnsi="Arial Narrow"/>
                <w:sz w:val="22"/>
                <w:szCs w:val="22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</w:rPr>
              <w:t>b</w:t>
            </w:r>
            <w:r w:rsidR="008E1F2D" w:rsidRPr="000339F3">
              <w:rPr>
                <w:rFonts w:ascii="Arial Narrow" w:hAnsi="Arial Narrow"/>
                <w:sz w:val="22"/>
                <w:szCs w:val="22"/>
              </w:rPr>
              <w:t>uc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AD711" w14:textId="73000DD5" w:rsidR="00294E9A" w:rsidRPr="000339F3" w:rsidRDefault="000339F3" w:rsidP="000339F3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98CEE" w14:textId="45B59BA3" w:rsidR="00294E9A" w:rsidRPr="000339F3" w:rsidRDefault="00CC2D1E" w:rsidP="003C1668">
            <w:pPr>
              <w:ind w:firstLine="0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0339F3">
              <w:rPr>
                <w:rFonts w:ascii="Arial Narrow" w:hAnsi="Arial Narrow"/>
                <w:sz w:val="22"/>
                <w:szCs w:val="22"/>
              </w:rPr>
              <w:t>Cristalin</w:t>
            </w:r>
            <w:proofErr w:type="spellEnd"/>
            <w:r w:rsidRPr="000339F3">
              <w:rPr>
                <w:rFonts w:ascii="Arial Narrow" w:hAnsi="Arial Narrow"/>
                <w:sz w:val="22"/>
                <w:szCs w:val="22"/>
              </w:rPr>
              <w:t xml:space="preserve"> artificial </w:t>
            </w:r>
            <w:proofErr w:type="spellStart"/>
            <w:r w:rsidRPr="000339F3">
              <w:rPr>
                <w:rFonts w:ascii="Arial Narrow" w:hAnsi="Arial Narrow"/>
                <w:sz w:val="22"/>
                <w:szCs w:val="22"/>
              </w:rPr>
              <w:t>progresiv</w:t>
            </w:r>
            <w:proofErr w:type="spellEnd"/>
            <w:r w:rsidRPr="000339F3">
              <w:rPr>
                <w:rFonts w:ascii="Arial Narrow" w:hAnsi="Arial Narrow"/>
                <w:sz w:val="22"/>
                <w:szCs w:val="22"/>
              </w:rPr>
              <w:t xml:space="preserve"> (EDOF) </w:t>
            </w:r>
            <w:proofErr w:type="spellStart"/>
            <w:r w:rsidRPr="000339F3">
              <w:rPr>
                <w:rFonts w:ascii="Arial Narrow" w:hAnsi="Arial Narrow"/>
                <w:sz w:val="22"/>
                <w:szCs w:val="22"/>
              </w:rPr>
              <w:t>foldabil</w:t>
            </w:r>
            <w:proofErr w:type="spellEnd"/>
            <w:r w:rsidRPr="000339F3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0339F3">
              <w:rPr>
                <w:rFonts w:ascii="Arial Narrow" w:hAnsi="Arial Narrow"/>
                <w:sz w:val="22"/>
                <w:szCs w:val="22"/>
              </w:rPr>
              <w:t>preîncarcat</w:t>
            </w:r>
            <w:r w:rsidRPr="000339F3">
              <w:rPr>
                <w:rFonts w:ascii="Arial Narrow" w:hAnsi="Arial Narrow"/>
                <w:sz w:val="22"/>
                <w:szCs w:val="22"/>
              </w:rPr>
              <w:t>,</w:t>
            </w:r>
            <w:r w:rsidR="000339F3" w:rsidRPr="000339F3">
              <w:rPr>
                <w:rFonts w:ascii="Arial Narrow" w:hAnsi="Arial Narrow"/>
                <w:sz w:val="22"/>
                <w:szCs w:val="22"/>
              </w:rPr>
              <w:t>copol</w:t>
            </w:r>
            <w:r w:rsidR="003C1668">
              <w:rPr>
                <w:rFonts w:ascii="Arial Narrow" w:hAnsi="Arial Narrow"/>
                <w:sz w:val="22"/>
                <w:szCs w:val="22"/>
              </w:rPr>
              <w:t>i</w:t>
            </w:r>
            <w:r w:rsidR="000339F3" w:rsidRPr="000339F3">
              <w:rPr>
                <w:rFonts w:ascii="Arial Narrow" w:hAnsi="Arial Narrow"/>
                <w:sz w:val="22"/>
                <w:szCs w:val="22"/>
              </w:rPr>
              <w:t>mer</w:t>
            </w:r>
            <w:proofErr w:type="spellEnd"/>
            <w:proofErr w:type="gramEnd"/>
            <w:r w:rsidR="000339F3" w:rsidRPr="000339F3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="000339F3" w:rsidRPr="000339F3">
              <w:rPr>
                <w:rFonts w:ascii="Arial Narrow" w:hAnsi="Arial Narrow"/>
                <w:sz w:val="22"/>
                <w:szCs w:val="22"/>
              </w:rPr>
              <w:t>acr</w:t>
            </w:r>
            <w:r w:rsidR="003C1668">
              <w:rPr>
                <w:rFonts w:ascii="Arial Narrow" w:hAnsi="Arial Narrow"/>
                <w:sz w:val="22"/>
                <w:szCs w:val="22"/>
              </w:rPr>
              <w:t>i</w:t>
            </w:r>
            <w:r w:rsidR="000339F3" w:rsidRPr="000339F3">
              <w:rPr>
                <w:rFonts w:ascii="Arial Narrow" w:hAnsi="Arial Narrow"/>
                <w:sz w:val="22"/>
                <w:szCs w:val="22"/>
              </w:rPr>
              <w:t>lic</w:t>
            </w:r>
            <w:proofErr w:type="spellEnd"/>
            <w:r w:rsidR="000339F3" w:rsidRPr="000339F3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="000339F3" w:rsidRPr="000339F3">
              <w:rPr>
                <w:rFonts w:ascii="Arial Narrow" w:hAnsi="Arial Narrow"/>
                <w:sz w:val="22"/>
                <w:szCs w:val="22"/>
              </w:rPr>
              <w:t>hidrofil-hidrofob</w:t>
            </w:r>
            <w:proofErr w:type="spellEnd"/>
            <w:r w:rsidR="000339F3" w:rsidRPr="000339F3">
              <w:rPr>
                <w:rFonts w:ascii="Arial Narrow" w:hAnsi="Arial Narrow"/>
                <w:sz w:val="22"/>
                <w:szCs w:val="22"/>
              </w:rPr>
              <w:t xml:space="preserve">. </w:t>
            </w:r>
            <w:proofErr w:type="spellStart"/>
            <w:r w:rsidR="000339F3" w:rsidRPr="000339F3">
              <w:rPr>
                <w:rFonts w:ascii="Arial Narrow" w:hAnsi="Arial Narrow"/>
                <w:sz w:val="22"/>
                <w:szCs w:val="22"/>
              </w:rPr>
              <w:t>Asferic</w:t>
            </w:r>
            <w:proofErr w:type="spellEnd"/>
            <w:r w:rsidR="000339F3" w:rsidRPr="000339F3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0339F3" w:rsidRPr="000339F3">
              <w:rPr>
                <w:rFonts w:ascii="Arial Narrow" w:hAnsi="Arial Narrow"/>
                <w:sz w:val="22"/>
                <w:szCs w:val="22"/>
              </w:rPr>
              <w:t>biconvex,pentru</w:t>
            </w:r>
            <w:proofErr w:type="spellEnd"/>
            <w:proofErr w:type="gramEnd"/>
            <w:r w:rsidR="000339F3" w:rsidRPr="000339F3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="000339F3" w:rsidRPr="000339F3">
              <w:rPr>
                <w:rFonts w:ascii="Arial Narrow" w:hAnsi="Arial Narrow"/>
                <w:sz w:val="22"/>
                <w:szCs w:val="22"/>
              </w:rPr>
              <w:t>incizii</w:t>
            </w:r>
            <w:proofErr w:type="spellEnd"/>
            <w:r w:rsidR="000339F3" w:rsidRPr="000339F3">
              <w:rPr>
                <w:rFonts w:ascii="Arial Narrow" w:hAnsi="Arial Narrow"/>
                <w:sz w:val="22"/>
                <w:szCs w:val="22"/>
              </w:rPr>
              <w:t xml:space="preserve">  de 2,2 </w:t>
            </w:r>
            <w:proofErr w:type="spellStart"/>
            <w:r w:rsidR="000339F3" w:rsidRPr="000339F3">
              <w:rPr>
                <w:rFonts w:ascii="Arial Narrow" w:hAnsi="Arial Narrow"/>
                <w:sz w:val="22"/>
                <w:szCs w:val="22"/>
              </w:rPr>
              <w:t>mm.Diametrul</w:t>
            </w:r>
            <w:proofErr w:type="spellEnd"/>
            <w:r w:rsidR="000339F3" w:rsidRPr="000339F3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="000339F3" w:rsidRPr="000339F3">
              <w:rPr>
                <w:rFonts w:ascii="Arial Narrow" w:hAnsi="Arial Narrow"/>
                <w:sz w:val="22"/>
                <w:szCs w:val="22"/>
              </w:rPr>
              <w:t>opticii</w:t>
            </w:r>
            <w:proofErr w:type="spellEnd"/>
            <w:r w:rsidR="000339F3" w:rsidRPr="000339F3">
              <w:rPr>
                <w:rFonts w:ascii="Arial Narrow" w:hAnsi="Arial Narrow"/>
                <w:sz w:val="22"/>
                <w:szCs w:val="22"/>
              </w:rPr>
              <w:t xml:space="preserve"> 6,0 mm, </w:t>
            </w:r>
            <w:proofErr w:type="spellStart"/>
            <w:r w:rsidR="000339F3" w:rsidRPr="000339F3">
              <w:rPr>
                <w:rFonts w:ascii="Arial Narrow" w:hAnsi="Arial Narrow"/>
                <w:sz w:val="22"/>
                <w:szCs w:val="22"/>
              </w:rPr>
              <w:t>diametrul</w:t>
            </w:r>
            <w:proofErr w:type="spellEnd"/>
            <w:r w:rsidR="000339F3" w:rsidRPr="000339F3">
              <w:rPr>
                <w:rFonts w:ascii="Arial Narrow" w:hAnsi="Arial Narrow"/>
                <w:sz w:val="22"/>
                <w:szCs w:val="22"/>
              </w:rPr>
              <w:t xml:space="preserve"> total 10,75-11,00 mm, </w:t>
            </w:r>
            <w:proofErr w:type="spellStart"/>
            <w:r w:rsidR="000339F3" w:rsidRPr="000339F3">
              <w:rPr>
                <w:rFonts w:ascii="Arial Narrow" w:hAnsi="Arial Narrow"/>
                <w:sz w:val="22"/>
                <w:szCs w:val="22"/>
              </w:rPr>
              <w:t>angulația</w:t>
            </w:r>
            <w:proofErr w:type="spellEnd"/>
            <w:r w:rsidR="000339F3" w:rsidRPr="000339F3">
              <w:rPr>
                <w:rFonts w:ascii="Arial Narrow" w:hAnsi="Arial Narrow"/>
                <w:sz w:val="22"/>
                <w:szCs w:val="22"/>
              </w:rPr>
              <w:t xml:space="preserve"> 5 gr. </w:t>
            </w:r>
            <w:proofErr w:type="spellStart"/>
            <w:r w:rsidR="000339F3" w:rsidRPr="000339F3">
              <w:rPr>
                <w:rFonts w:ascii="Arial Narrow" w:hAnsi="Arial Narrow"/>
                <w:sz w:val="22"/>
                <w:szCs w:val="22"/>
              </w:rPr>
              <w:t>Indicele</w:t>
            </w:r>
            <w:proofErr w:type="spellEnd"/>
            <w:r w:rsidR="000339F3" w:rsidRPr="000339F3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="000339F3" w:rsidRPr="000339F3">
              <w:rPr>
                <w:rFonts w:ascii="Arial Narrow" w:hAnsi="Arial Narrow"/>
                <w:sz w:val="22"/>
                <w:szCs w:val="22"/>
              </w:rPr>
              <w:t>refracție</w:t>
            </w:r>
            <w:proofErr w:type="spellEnd"/>
            <w:r w:rsidR="000339F3" w:rsidRPr="000339F3">
              <w:rPr>
                <w:rFonts w:ascii="Arial Narrow" w:hAnsi="Arial Narrow"/>
                <w:sz w:val="22"/>
                <w:szCs w:val="22"/>
              </w:rPr>
              <w:t xml:space="preserve"> 1,46. Constanta A 118,6 </w:t>
            </w:r>
            <w:proofErr w:type="spellStart"/>
            <w:r w:rsidR="000339F3" w:rsidRPr="000339F3">
              <w:rPr>
                <w:rFonts w:ascii="Arial Narrow" w:hAnsi="Arial Narrow"/>
                <w:sz w:val="22"/>
                <w:szCs w:val="22"/>
              </w:rPr>
              <w:t>biometrică.Gama</w:t>
            </w:r>
            <w:proofErr w:type="spellEnd"/>
            <w:r w:rsidR="000339F3" w:rsidRPr="000339F3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="000339F3" w:rsidRPr="000339F3">
              <w:rPr>
                <w:rFonts w:ascii="Arial Narrow" w:hAnsi="Arial Narrow"/>
                <w:sz w:val="22"/>
                <w:szCs w:val="22"/>
              </w:rPr>
              <w:t>dioptrică</w:t>
            </w:r>
            <w:proofErr w:type="spellEnd"/>
            <w:r w:rsidR="000339F3" w:rsidRPr="000339F3">
              <w:rPr>
                <w:rFonts w:ascii="Arial Narrow" w:hAnsi="Arial Narrow"/>
                <w:sz w:val="22"/>
                <w:szCs w:val="22"/>
              </w:rPr>
              <w:t xml:space="preserve"> : de la +0 D la +30 D, </w:t>
            </w:r>
            <w:proofErr w:type="spellStart"/>
            <w:r w:rsidR="000339F3" w:rsidRPr="000339F3">
              <w:rPr>
                <w:rFonts w:ascii="Arial Narrow" w:hAnsi="Arial Narrow"/>
                <w:sz w:val="22"/>
                <w:szCs w:val="22"/>
              </w:rPr>
              <w:t>pasul</w:t>
            </w:r>
            <w:proofErr w:type="spellEnd"/>
            <w:r w:rsidR="000339F3" w:rsidRPr="000339F3">
              <w:rPr>
                <w:rFonts w:ascii="Arial Narrow" w:hAnsi="Arial Narrow"/>
                <w:sz w:val="22"/>
                <w:szCs w:val="22"/>
              </w:rPr>
              <w:t xml:space="preserve"> 0,5 D la </w:t>
            </w:r>
            <w:proofErr w:type="spellStart"/>
            <w:r w:rsidR="000339F3" w:rsidRPr="000339F3">
              <w:rPr>
                <w:rFonts w:ascii="Arial Narrow" w:hAnsi="Arial Narrow"/>
                <w:sz w:val="22"/>
                <w:szCs w:val="22"/>
              </w:rPr>
              <w:t>dioptriile</w:t>
            </w:r>
            <w:proofErr w:type="spellEnd"/>
            <w:r w:rsidR="000339F3" w:rsidRPr="000339F3">
              <w:rPr>
                <w:rFonts w:ascii="Arial Narrow" w:hAnsi="Arial Narrow"/>
                <w:sz w:val="22"/>
                <w:szCs w:val="22"/>
              </w:rPr>
              <w:t xml:space="preserve"> +10 D - +30 D; </w:t>
            </w:r>
            <w:proofErr w:type="spellStart"/>
            <w:r w:rsidR="000339F3" w:rsidRPr="000339F3">
              <w:rPr>
                <w:rFonts w:ascii="Arial Narrow" w:hAnsi="Arial Narrow"/>
                <w:sz w:val="22"/>
                <w:szCs w:val="22"/>
              </w:rPr>
              <w:t>pasul</w:t>
            </w:r>
            <w:proofErr w:type="spellEnd"/>
            <w:r w:rsidR="000339F3" w:rsidRPr="000339F3">
              <w:rPr>
                <w:rFonts w:ascii="Arial Narrow" w:hAnsi="Arial Narrow"/>
                <w:sz w:val="22"/>
                <w:szCs w:val="22"/>
              </w:rPr>
              <w:t xml:space="preserve"> 1,0 la </w:t>
            </w:r>
            <w:proofErr w:type="spellStart"/>
            <w:r w:rsidR="000339F3" w:rsidRPr="000339F3">
              <w:rPr>
                <w:rFonts w:ascii="Arial Narrow" w:hAnsi="Arial Narrow"/>
                <w:sz w:val="22"/>
                <w:szCs w:val="22"/>
              </w:rPr>
              <w:t>dioptriile</w:t>
            </w:r>
            <w:proofErr w:type="spellEnd"/>
            <w:r w:rsidR="000339F3" w:rsidRPr="000339F3">
              <w:rPr>
                <w:rFonts w:ascii="Arial Narrow" w:hAnsi="Arial Narrow"/>
                <w:sz w:val="22"/>
                <w:szCs w:val="22"/>
              </w:rPr>
              <w:t xml:space="preserve"> 0D - +10D. </w:t>
            </w:r>
            <w:r w:rsidRPr="000339F3">
              <w:rPr>
                <w:rFonts w:ascii="Arial Narrow" w:hAnsi="Arial Narrow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06A91" w14:textId="21D7D780" w:rsidR="00294E9A" w:rsidRPr="000339F3" w:rsidRDefault="008E1F2D" w:rsidP="000339F3">
            <w:pPr>
              <w:ind w:firstLine="0"/>
              <w:rPr>
                <w:rFonts w:ascii="Arial Narrow" w:hAnsi="Arial Narrow"/>
                <w:sz w:val="22"/>
                <w:szCs w:val="22"/>
              </w:rPr>
            </w:pPr>
            <w:r w:rsidRPr="000339F3">
              <w:rPr>
                <w:rFonts w:ascii="Arial Narrow" w:hAnsi="Arial Narrow"/>
                <w:sz w:val="22"/>
                <w:szCs w:val="22"/>
              </w:rPr>
              <w:t>70 000</w:t>
            </w:r>
            <w:r w:rsidR="00294E9A" w:rsidRPr="000339F3">
              <w:rPr>
                <w:rFonts w:ascii="Arial Narrow" w:hAnsi="Arial Narrow"/>
                <w:sz w:val="22"/>
                <w:szCs w:val="22"/>
              </w:rPr>
              <w:t>,00</w:t>
            </w:r>
          </w:p>
        </w:tc>
      </w:tr>
      <w:tr w:rsidR="00F15F18" w:rsidRPr="00814865" w14:paraId="00DE1505" w14:textId="77777777" w:rsidTr="000339F3">
        <w:trPr>
          <w:trHeight w:val="397"/>
        </w:trPr>
        <w:tc>
          <w:tcPr>
            <w:tcW w:w="9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79FC" w14:textId="77777777" w:rsidR="00F15F18" w:rsidRPr="000339F3" w:rsidRDefault="00F15F18" w:rsidP="000339F3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0339F3">
              <w:rPr>
                <w:rFonts w:ascii="Arial Narrow" w:hAnsi="Arial Narrow"/>
                <w:b/>
                <w:sz w:val="22"/>
                <w:szCs w:val="22"/>
              </w:rPr>
              <w:t xml:space="preserve">Total </w:t>
            </w:r>
            <w:proofErr w:type="spellStart"/>
            <w:r w:rsidRPr="000339F3">
              <w:rPr>
                <w:rFonts w:ascii="Arial Narrow" w:hAnsi="Arial Narrow"/>
                <w:b/>
                <w:sz w:val="22"/>
                <w:szCs w:val="22"/>
              </w:rPr>
              <w:t>achiziție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76B58" w14:textId="78F372F6" w:rsidR="00F15F18" w:rsidRPr="000339F3" w:rsidRDefault="008E1F2D" w:rsidP="000339F3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r w:rsidRPr="000339F3">
              <w:rPr>
                <w:rFonts w:ascii="Arial Narrow" w:hAnsi="Arial Narrow"/>
                <w:b/>
                <w:sz w:val="22"/>
                <w:szCs w:val="22"/>
              </w:rPr>
              <w:t>7</w:t>
            </w:r>
            <w:r w:rsidR="008D564F" w:rsidRPr="000339F3">
              <w:rPr>
                <w:rFonts w:ascii="Arial Narrow" w:hAnsi="Arial Narrow"/>
                <w:b/>
                <w:sz w:val="22"/>
                <w:szCs w:val="22"/>
              </w:rPr>
              <w:t>0</w:t>
            </w:r>
            <w:r w:rsidRPr="000339F3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8D564F" w:rsidRPr="000339F3">
              <w:rPr>
                <w:rFonts w:ascii="Arial Narrow" w:hAnsi="Arial Narrow"/>
                <w:b/>
                <w:sz w:val="22"/>
                <w:szCs w:val="22"/>
              </w:rPr>
              <w:t>000</w:t>
            </w:r>
            <w:r w:rsidR="003246A0" w:rsidRPr="000339F3">
              <w:rPr>
                <w:rFonts w:ascii="Arial Narrow" w:hAnsi="Arial Narrow"/>
                <w:b/>
                <w:sz w:val="22"/>
                <w:szCs w:val="22"/>
              </w:rPr>
              <w:t>,00</w:t>
            </w:r>
          </w:p>
        </w:tc>
      </w:tr>
    </w:tbl>
    <w:p w14:paraId="792C6499" w14:textId="77777777" w:rsidR="00850D1C" w:rsidRPr="00814865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371C4BFA" w14:textId="77777777" w:rsidR="00850D1C" w:rsidRPr="00301D3B" w:rsidRDefault="00850D1C" w:rsidP="00850D1C">
      <w:pPr>
        <w:ind w:firstLine="567"/>
        <w:rPr>
          <w:rFonts w:ascii="Arial Narrow" w:hAnsi="Arial Narrow"/>
          <w:i/>
          <w:sz w:val="24"/>
          <w:szCs w:val="24"/>
          <w:u w:val="single"/>
          <w:lang w:val="ro-RO" w:eastAsia="ru-RU"/>
        </w:rPr>
      </w:pPr>
      <w:r w:rsidRPr="00301D3B">
        <w:rPr>
          <w:rFonts w:ascii="Arial Narrow" w:hAnsi="Arial Narrow"/>
          <w:i/>
          <w:sz w:val="24"/>
          <w:szCs w:val="24"/>
          <w:u w:val="single"/>
          <w:lang w:val="ro-RO" w:eastAsia="ru-RU"/>
        </w:rPr>
        <w:t>1</w:t>
      </w:r>
      <w:r w:rsidRPr="00301D3B">
        <w:rPr>
          <w:rFonts w:ascii="Arial Narrow" w:hAnsi="Arial Narrow"/>
          <w:b/>
          <w:i/>
          <w:sz w:val="24"/>
          <w:szCs w:val="24"/>
          <w:u w:val="single"/>
          <w:lang w:val="ro-RO" w:eastAsia="ru-RU"/>
        </w:rPr>
        <w:t>) pentru un singur lot;</w:t>
      </w:r>
    </w:p>
    <w:p w14:paraId="539B7C2D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>3) pentru toate loturile;</w:t>
      </w:r>
    </w:p>
    <w:p w14:paraId="7B3C9D2E" w14:textId="43103C5A" w:rsidR="00850D1C" w:rsidRPr="00814865" w:rsidRDefault="00850D1C" w:rsidP="00850D1C">
      <w:pPr>
        <w:ind w:firstLine="567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t xml:space="preserve">4) alte limitări privind numărul de loturi care pot 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fi atribuite aceluiaşi ofertant: </w:t>
      </w:r>
      <w:r w:rsidR="00F75B89" w:rsidRPr="00814865">
        <w:rPr>
          <w:rFonts w:ascii="Arial Narrow" w:hAnsi="Arial Narrow"/>
          <w:b/>
          <w:sz w:val="24"/>
          <w:szCs w:val="24"/>
          <w:lang w:val="ro-RO" w:eastAsia="ru-RU"/>
        </w:rPr>
        <w:t>nu se aplică</w:t>
      </w:r>
    </w:p>
    <w:p w14:paraId="07E21CDE" w14:textId="2A4398D5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10. Termenele şi condiţiile de livrare/prestare solicitate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La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comandă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necesități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,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timp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de </w:t>
      </w:r>
      <w:r w:rsidR="00921704">
        <w:rPr>
          <w:rFonts w:ascii="Arial Narrow" w:hAnsi="Arial Narrow"/>
          <w:b/>
          <w:sz w:val="24"/>
          <w:szCs w:val="24"/>
          <w:shd w:val="clear" w:color="auto" w:fill="FFFF00"/>
        </w:rPr>
        <w:t>5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zile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după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efectuarea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proofErr w:type="spellStart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comenzii</w:t>
      </w:r>
      <w:proofErr w:type="spellEnd"/>
      <w:r w:rsidR="00F75B89" w:rsidRPr="00463F1D">
        <w:rPr>
          <w:rFonts w:ascii="Arial Narrow" w:hAnsi="Arial Narrow"/>
          <w:b/>
          <w:sz w:val="24"/>
          <w:szCs w:val="24"/>
          <w:shd w:val="clear" w:color="auto" w:fill="FFFF00"/>
        </w:rPr>
        <w:t>.</w:t>
      </w:r>
      <w:r w:rsidR="00C626FC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="00C626FC" w:rsidRPr="00463F1D">
        <w:rPr>
          <w:rFonts w:ascii="Arial Narrow" w:hAnsi="Arial Narrow"/>
          <w:b/>
          <w:sz w:val="24"/>
          <w:szCs w:val="24"/>
          <w:shd w:val="clear" w:color="auto" w:fill="FFFF00"/>
        </w:rPr>
        <w:t>Incoterms DDP 2020</w:t>
      </w:r>
      <w:r w:rsidR="006E6F61">
        <w:rPr>
          <w:rFonts w:ascii="Arial Narrow" w:hAnsi="Arial Narrow"/>
          <w:b/>
          <w:sz w:val="24"/>
          <w:szCs w:val="24"/>
          <w:shd w:val="clear" w:color="auto" w:fill="FFFF00"/>
        </w:rPr>
        <w:t>.</w:t>
      </w:r>
    </w:p>
    <w:p w14:paraId="4EE2E727" w14:textId="6E07F1D7" w:rsidR="00850D1C" w:rsidRPr="00463F1D" w:rsidRDefault="00850D1C" w:rsidP="001B5FBA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11. Termenul de valabilitate a contractului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463F1D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din data semnării până la 31.12.202</w:t>
      </w:r>
      <w:r w:rsidR="008D564F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6</w:t>
      </w:r>
    </w:p>
    <w:p w14:paraId="71CAA279" w14:textId="4FDF2508" w:rsidR="00850D1C" w:rsidRPr="00463F1D" w:rsidRDefault="00850D1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463F1D">
        <w:rPr>
          <w:rFonts w:ascii="Arial Narrow" w:hAnsi="Arial Narrow"/>
          <w:bCs/>
          <w:sz w:val="24"/>
          <w:szCs w:val="24"/>
          <w:lang w:val="ro-RO" w:eastAsia="ru-RU"/>
        </w:rPr>
        <w:t>12. Scurtă descriere (indicați după caz) a criteriilor de calificare:</w:t>
      </w:r>
    </w:p>
    <w:p w14:paraId="3E9C72F5" w14:textId="1CEBD8FD" w:rsidR="005F332C" w:rsidRDefault="005F332C" w:rsidP="001B5FBA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108"/>
        <w:gridCol w:w="3004"/>
        <w:gridCol w:w="4664"/>
        <w:gridCol w:w="1573"/>
      </w:tblGrid>
      <w:tr w:rsidR="00814865" w:rsidRPr="00814865" w14:paraId="088B4B41" w14:textId="77777777" w:rsidTr="00403AE4">
        <w:trPr>
          <w:trHeight w:val="713"/>
        </w:trPr>
        <w:tc>
          <w:tcPr>
            <w:tcW w:w="1108" w:type="dxa"/>
            <w:shd w:val="clear" w:color="auto" w:fill="FFFFFF"/>
          </w:tcPr>
          <w:p w14:paraId="3528C703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</w:rPr>
              <w:t>Nr</w:t>
            </w:r>
            <w:proofErr w:type="spellEnd"/>
            <w:r w:rsidRPr="00814865">
              <w:rPr>
                <w:rFonts w:ascii="Arial Narrow" w:hAnsi="Arial Narrow"/>
                <w:b/>
                <w:iCs/>
              </w:rPr>
              <w:t>. d/o</w:t>
            </w:r>
          </w:p>
        </w:tc>
        <w:tc>
          <w:tcPr>
            <w:tcW w:w="3004" w:type="dxa"/>
            <w:shd w:val="clear" w:color="auto" w:fill="FFFFFF"/>
          </w:tcPr>
          <w:p w14:paraId="7867A0D8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Descrierea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4664" w:type="dxa"/>
            <w:shd w:val="clear" w:color="auto" w:fill="FFFFFF"/>
          </w:tcPr>
          <w:p w14:paraId="3A9267BE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Mod de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demonstrare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a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îndeplinirii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criteriului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/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cerinței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:</w:t>
            </w:r>
          </w:p>
        </w:tc>
        <w:tc>
          <w:tcPr>
            <w:tcW w:w="1573" w:type="dxa"/>
            <w:shd w:val="clear" w:color="auto" w:fill="FFFFFF"/>
          </w:tcPr>
          <w:p w14:paraId="1DA2C5CF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Nivelul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 xml:space="preserve"> minim/</w:t>
            </w: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br/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814865" w:rsidRPr="00814865" w14:paraId="41D5F664" w14:textId="77777777" w:rsidTr="00402E78">
        <w:trPr>
          <w:trHeight w:val="751"/>
        </w:trPr>
        <w:tc>
          <w:tcPr>
            <w:tcW w:w="1108" w:type="dxa"/>
            <w:shd w:val="clear" w:color="auto" w:fill="auto"/>
          </w:tcPr>
          <w:p w14:paraId="158501B0" w14:textId="1E09C47E" w:rsidR="004E0A9F" w:rsidRPr="00814865" w:rsidRDefault="006A48D4" w:rsidP="006A48D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1</w:t>
            </w:r>
          </w:p>
        </w:tc>
        <w:tc>
          <w:tcPr>
            <w:tcW w:w="3004" w:type="dxa"/>
            <w:shd w:val="clear" w:color="auto" w:fill="auto"/>
          </w:tcPr>
          <w:p w14:paraId="2A9E7104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tehnică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B626326" w14:textId="77777777" w:rsidR="004E0A9F" w:rsidRPr="00402E78" w:rsidRDefault="004E0A9F" w:rsidP="004E0A9F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Specificații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tehnice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conform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Anexei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nr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. 22</w:t>
            </w:r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din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Documentația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standard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aprobatăprin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Ordinul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MF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nr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>. 115 din 15.09.2021</w:t>
            </w:r>
          </w:p>
          <w:p w14:paraId="2882613A" w14:textId="77777777" w:rsidR="004E0A9F" w:rsidRPr="00402E78" w:rsidRDefault="004E0A9F" w:rsidP="004E0A9F">
            <w:pPr>
              <w:ind w:firstLine="0"/>
              <w:rPr>
                <w:rFonts w:ascii="Arial Narrow" w:hAnsi="Arial Narrow"/>
                <w:b/>
                <w:sz w:val="18"/>
                <w:szCs w:val="18"/>
              </w:rPr>
            </w:pP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Confirmat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prin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semnătura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2CD8BF4B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122F7631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814865" w:rsidRPr="00814865" w14:paraId="5052DB49" w14:textId="77777777" w:rsidTr="00402E78">
        <w:trPr>
          <w:trHeight w:val="676"/>
        </w:trPr>
        <w:tc>
          <w:tcPr>
            <w:tcW w:w="1108" w:type="dxa"/>
            <w:shd w:val="clear" w:color="auto" w:fill="auto"/>
          </w:tcPr>
          <w:p w14:paraId="485A23D5" w14:textId="7995AB7E" w:rsidR="004E0A9F" w:rsidRPr="00814865" w:rsidRDefault="005F332C" w:rsidP="005F332C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 w:rsidRPr="00814865">
              <w:rPr>
                <w:rFonts w:ascii="Arial Narrow" w:hAnsi="Arial Narrow"/>
                <w:b/>
                <w:iCs/>
                <w:sz w:val="24"/>
                <w:szCs w:val="24"/>
              </w:rPr>
              <w:t>2</w:t>
            </w:r>
          </w:p>
        </w:tc>
        <w:tc>
          <w:tcPr>
            <w:tcW w:w="3004" w:type="dxa"/>
            <w:shd w:val="clear" w:color="auto" w:fill="auto"/>
          </w:tcPr>
          <w:p w14:paraId="451D837C" w14:textId="77777777" w:rsidR="004E0A9F" w:rsidRPr="00814865" w:rsidRDefault="004E0A9F" w:rsidP="004E0A9F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Oferta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>financiară</w:t>
            </w:r>
            <w:proofErr w:type="spellEnd"/>
            <w:r w:rsidRPr="00814865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4664" w:type="dxa"/>
            <w:shd w:val="clear" w:color="auto" w:fill="auto"/>
          </w:tcPr>
          <w:p w14:paraId="18975F1D" w14:textId="77777777" w:rsidR="00463F1D" w:rsidRPr="00402E78" w:rsidRDefault="004E0A9F" w:rsidP="004E0A9F">
            <w:pPr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Specificații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de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preț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conform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Anexei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nr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. 23</w:t>
            </w:r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din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Documentația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standard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aprobată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prin</w:t>
            </w:r>
            <w:proofErr w:type="spellEnd"/>
            <w:r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iCs/>
                <w:sz w:val="18"/>
                <w:szCs w:val="18"/>
              </w:rPr>
              <w:t>Or</w:t>
            </w:r>
            <w:r w:rsidR="00463F1D" w:rsidRPr="00402E78">
              <w:rPr>
                <w:rFonts w:ascii="Arial Narrow" w:hAnsi="Arial Narrow"/>
                <w:iCs/>
                <w:sz w:val="18"/>
                <w:szCs w:val="18"/>
              </w:rPr>
              <w:t>dinul</w:t>
            </w:r>
            <w:proofErr w:type="spellEnd"/>
            <w:r w:rsidR="00463F1D" w:rsidRPr="00402E78">
              <w:rPr>
                <w:rFonts w:ascii="Arial Narrow" w:hAnsi="Arial Narrow"/>
                <w:iCs/>
                <w:sz w:val="18"/>
                <w:szCs w:val="18"/>
              </w:rPr>
              <w:t xml:space="preserve"> MF </w:t>
            </w:r>
            <w:proofErr w:type="spellStart"/>
            <w:r w:rsidR="00463F1D" w:rsidRPr="00402E78">
              <w:rPr>
                <w:rFonts w:ascii="Arial Narrow" w:hAnsi="Arial Narrow"/>
                <w:iCs/>
                <w:sz w:val="18"/>
                <w:szCs w:val="18"/>
              </w:rPr>
              <w:t>nr</w:t>
            </w:r>
            <w:proofErr w:type="spellEnd"/>
            <w:r w:rsidR="00463F1D" w:rsidRPr="00402E78">
              <w:rPr>
                <w:rFonts w:ascii="Arial Narrow" w:hAnsi="Arial Narrow"/>
                <w:iCs/>
                <w:sz w:val="18"/>
                <w:szCs w:val="18"/>
              </w:rPr>
              <w:t>. 115 din 15.09.2021</w:t>
            </w:r>
          </w:p>
          <w:p w14:paraId="184A1579" w14:textId="66605485" w:rsidR="004E0A9F" w:rsidRPr="00402E78" w:rsidRDefault="004E0A9F" w:rsidP="004E0A9F">
            <w:pPr>
              <w:ind w:firstLine="0"/>
              <w:rPr>
                <w:rFonts w:ascii="Arial Narrow" w:hAnsi="Arial Narrow"/>
                <w:iCs/>
                <w:sz w:val="18"/>
                <w:szCs w:val="18"/>
              </w:rPr>
            </w:pP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Confirmat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prin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semnătura</w:t>
            </w:r>
            <w:proofErr w:type="spellEnd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 xml:space="preserve"> </w:t>
            </w:r>
            <w:proofErr w:type="spellStart"/>
            <w:r w:rsidRPr="00402E78">
              <w:rPr>
                <w:rFonts w:ascii="Arial Narrow" w:hAnsi="Arial Narrow"/>
                <w:b/>
                <w:iCs/>
                <w:sz w:val="18"/>
                <w:szCs w:val="18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6D268C3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ADECC5C" w14:textId="77777777" w:rsidR="004E0A9F" w:rsidRPr="00814865" w:rsidRDefault="004E0A9F" w:rsidP="004E0A9F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1E0594EF" w14:textId="77777777" w:rsidTr="001048E3">
        <w:trPr>
          <w:trHeight w:val="541"/>
        </w:trPr>
        <w:tc>
          <w:tcPr>
            <w:tcW w:w="1108" w:type="dxa"/>
            <w:shd w:val="clear" w:color="auto" w:fill="auto"/>
          </w:tcPr>
          <w:p w14:paraId="7B5BFCFA" w14:textId="41839FF5" w:rsidR="00481F78" w:rsidRPr="00814865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lastRenderedPageBreak/>
              <w:t>3</w:t>
            </w:r>
          </w:p>
        </w:tc>
        <w:tc>
          <w:tcPr>
            <w:tcW w:w="3004" w:type="dxa"/>
            <w:shd w:val="clear" w:color="auto" w:fill="auto"/>
            <w:vAlign w:val="center"/>
          </w:tcPr>
          <w:p w14:paraId="1304F3AA" w14:textId="79901090" w:rsidR="00481F78" w:rsidRPr="00153A63" w:rsidRDefault="00481F78" w:rsidP="00481F78">
            <w:pPr>
              <w:ind w:firstLine="0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>
              <w:rPr>
                <w:rFonts w:ascii="Arial Narrow" w:eastAsia="PMingLiU" w:hAnsi="Arial Narrow"/>
                <w:b/>
                <w:bCs/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4664" w:type="dxa"/>
            <w:shd w:val="clear" w:color="auto" w:fill="auto"/>
            <w:vAlign w:val="center"/>
          </w:tcPr>
          <w:p w14:paraId="40048983" w14:textId="26D84C9D" w:rsidR="00481F78" w:rsidRPr="00CE1624" w:rsidRDefault="00481F78" w:rsidP="00481F78">
            <w:pPr>
              <w:pStyle w:val="a"/>
              <w:numPr>
                <w:ilvl w:val="0"/>
                <w:numId w:val="3"/>
              </w:numPr>
              <w:tabs>
                <w:tab w:val="clear" w:pos="1134"/>
                <w:tab w:val="left" w:pos="106"/>
              </w:tabs>
              <w:spacing w:line="276" w:lineRule="auto"/>
              <w:ind w:left="0" w:firstLine="0"/>
              <w:contextualSpacing/>
              <w:jc w:val="left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Declarație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confirmată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prin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semnătura</w:t>
            </w:r>
            <w:proofErr w:type="spellEnd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  <w:b/>
                <w:iCs/>
                <w:sz w:val="20"/>
                <w:szCs w:val="20"/>
              </w:rPr>
              <w:t>electronică</w:t>
            </w:r>
            <w:proofErr w:type="spellEnd"/>
          </w:p>
        </w:tc>
        <w:tc>
          <w:tcPr>
            <w:tcW w:w="1573" w:type="dxa"/>
            <w:shd w:val="clear" w:color="auto" w:fill="FFFFFF"/>
          </w:tcPr>
          <w:p w14:paraId="52FFF6E1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091C4EBE" w14:textId="40AEF965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481F78" w:rsidRPr="00814865" w14:paraId="5972C313" w14:textId="77777777" w:rsidTr="00294E9A">
        <w:trPr>
          <w:trHeight w:val="1339"/>
        </w:trPr>
        <w:tc>
          <w:tcPr>
            <w:tcW w:w="1108" w:type="dxa"/>
            <w:shd w:val="clear" w:color="auto" w:fill="auto"/>
            <w:vAlign w:val="center"/>
          </w:tcPr>
          <w:p w14:paraId="7A3B034C" w14:textId="0BB8D2B3" w:rsidR="00481F78" w:rsidRPr="00814865" w:rsidRDefault="00C0247A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4</w:t>
            </w:r>
          </w:p>
        </w:tc>
        <w:tc>
          <w:tcPr>
            <w:tcW w:w="3004" w:type="dxa"/>
            <w:shd w:val="clear" w:color="auto" w:fill="auto"/>
          </w:tcPr>
          <w:p w14:paraId="44FA732B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Dovada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înregistrării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persoanei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juridice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conformitate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cu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prevederile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legale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din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ţara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în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care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ofertantul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este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stabilit</w:t>
            </w:r>
            <w:proofErr w:type="spellEnd"/>
          </w:p>
        </w:tc>
        <w:tc>
          <w:tcPr>
            <w:tcW w:w="4664" w:type="dxa"/>
            <w:shd w:val="clear" w:color="auto" w:fill="auto"/>
          </w:tcPr>
          <w:p w14:paraId="57211C80" w14:textId="77777777" w:rsidR="00481F78" w:rsidRPr="00CE1624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  <w:proofErr w:type="spellStart"/>
            <w:r w:rsidRPr="00CE1624">
              <w:rPr>
                <w:rFonts w:ascii="Arial Narrow" w:hAnsi="Arial Narrow"/>
              </w:rPr>
              <w:t>Certificat</w:t>
            </w:r>
            <w:proofErr w:type="spellEnd"/>
            <w:r w:rsidRPr="00CE1624">
              <w:rPr>
                <w:rFonts w:ascii="Arial Narrow" w:hAnsi="Arial Narrow"/>
              </w:rPr>
              <w:t>/</w:t>
            </w:r>
            <w:proofErr w:type="spellStart"/>
            <w:r w:rsidRPr="00CE1624">
              <w:rPr>
                <w:rFonts w:ascii="Arial Narrow" w:hAnsi="Arial Narrow"/>
              </w:rPr>
              <w:t>decizie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înregistrare</w:t>
            </w:r>
            <w:proofErr w:type="spellEnd"/>
            <w:r w:rsidRPr="00CE1624">
              <w:rPr>
                <w:rFonts w:ascii="Arial Narrow" w:hAnsi="Arial Narrow"/>
              </w:rPr>
              <w:t xml:space="preserve"> a </w:t>
            </w:r>
            <w:proofErr w:type="spellStart"/>
            <w:r w:rsidRPr="00CE1624">
              <w:rPr>
                <w:rFonts w:ascii="Arial Narrow" w:hAnsi="Arial Narrow"/>
              </w:rPr>
              <w:t>întreprinderii</w:t>
            </w:r>
            <w:proofErr w:type="spellEnd"/>
            <w:r w:rsidRPr="00CE1624">
              <w:rPr>
                <w:rFonts w:ascii="Arial Narrow" w:hAnsi="Arial Narrow"/>
              </w:rPr>
              <w:t xml:space="preserve">/extras din </w:t>
            </w:r>
            <w:proofErr w:type="spellStart"/>
            <w:r w:rsidRPr="00CE1624">
              <w:rPr>
                <w:rFonts w:ascii="Arial Narrow" w:hAnsi="Arial Narrow"/>
              </w:rPr>
              <w:t>Registrul</w:t>
            </w:r>
            <w:proofErr w:type="spellEnd"/>
            <w:r w:rsidRPr="00CE1624">
              <w:rPr>
                <w:rFonts w:ascii="Arial Narrow" w:hAnsi="Arial Narrow"/>
              </w:rPr>
              <w:t xml:space="preserve"> de Stat al </w:t>
            </w:r>
            <w:proofErr w:type="spellStart"/>
            <w:r w:rsidRPr="00CE1624">
              <w:rPr>
                <w:rFonts w:ascii="Arial Narrow" w:hAnsi="Arial Narrow"/>
              </w:rPr>
              <w:t>persoanelor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juridice</w:t>
            </w:r>
            <w:proofErr w:type="spellEnd"/>
            <w:r w:rsidRPr="00CE1624">
              <w:rPr>
                <w:rFonts w:ascii="Arial Narrow" w:hAnsi="Arial Narrow"/>
              </w:rPr>
              <w:t xml:space="preserve">– cu </w:t>
            </w:r>
            <w:proofErr w:type="spellStart"/>
            <w:r w:rsidRPr="00CE1624">
              <w:rPr>
                <w:rFonts w:ascii="Arial Narrow" w:hAnsi="Arial Narrow"/>
              </w:rPr>
              <w:t>aplicarea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semnăturii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electronice</w:t>
            </w:r>
            <w:proofErr w:type="spellEnd"/>
            <w:r w:rsidRPr="00CE1624">
              <w:rPr>
                <w:rFonts w:ascii="Arial Narrow" w:hAnsi="Arial Narrow"/>
              </w:rPr>
              <w:t xml:space="preserve"> a </w:t>
            </w:r>
            <w:proofErr w:type="spellStart"/>
            <w:r w:rsidRPr="00CE1624">
              <w:rPr>
                <w:rFonts w:ascii="Arial Narrow" w:hAnsi="Arial Narrow"/>
              </w:rPr>
              <w:t>ofertantului</w:t>
            </w:r>
            <w:proofErr w:type="spellEnd"/>
            <w:r w:rsidRPr="00CE1624">
              <w:rPr>
                <w:rFonts w:ascii="Arial Narrow" w:hAnsi="Arial Narrow"/>
              </w:rPr>
              <w:t xml:space="preserve">. </w:t>
            </w:r>
            <w:proofErr w:type="spellStart"/>
            <w:r w:rsidRPr="00CE1624">
              <w:rPr>
                <w:rFonts w:ascii="Arial Narrow" w:hAnsi="Arial Narrow"/>
              </w:rPr>
              <w:t>Operatorul</w:t>
            </w:r>
            <w:proofErr w:type="spellEnd"/>
            <w:r w:rsidRPr="00CE1624">
              <w:rPr>
                <w:rFonts w:ascii="Arial Narrow" w:hAnsi="Arial Narrow"/>
              </w:rPr>
              <w:t xml:space="preserve"> economic </w:t>
            </w:r>
            <w:proofErr w:type="spellStart"/>
            <w:r w:rsidRPr="00CE1624">
              <w:rPr>
                <w:rFonts w:ascii="Arial Narrow" w:hAnsi="Arial Narrow"/>
              </w:rPr>
              <w:t>nerezident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va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prezenta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documente</w:t>
            </w:r>
            <w:proofErr w:type="spellEnd"/>
            <w:r w:rsidRPr="00CE1624">
              <w:rPr>
                <w:rFonts w:ascii="Arial Narrow" w:hAnsi="Arial Narrow"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</w:rPr>
              <w:t>ţara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origine</w:t>
            </w:r>
            <w:proofErr w:type="spellEnd"/>
            <w:r w:rsidRPr="00CE1624">
              <w:rPr>
                <w:rFonts w:ascii="Arial Narrow" w:hAnsi="Arial Narrow"/>
              </w:rPr>
              <w:t xml:space="preserve"> care </w:t>
            </w:r>
            <w:proofErr w:type="spellStart"/>
            <w:r w:rsidRPr="00CE1624">
              <w:rPr>
                <w:rFonts w:ascii="Arial Narrow" w:hAnsi="Arial Narrow"/>
              </w:rPr>
              <w:t>dovedesc</w:t>
            </w:r>
            <w:proofErr w:type="spellEnd"/>
            <w:r w:rsidRPr="00CE1624">
              <w:rPr>
                <w:rFonts w:ascii="Arial Narrow" w:hAnsi="Arial Narrow"/>
              </w:rPr>
              <w:t xml:space="preserve"> forma de </w:t>
            </w:r>
            <w:proofErr w:type="spellStart"/>
            <w:r w:rsidRPr="00CE1624">
              <w:rPr>
                <w:rFonts w:ascii="Arial Narrow" w:hAnsi="Arial Narrow"/>
              </w:rPr>
              <w:t>înregistrare</w:t>
            </w:r>
            <w:proofErr w:type="spellEnd"/>
            <w:r w:rsidRPr="00CE1624">
              <w:rPr>
                <w:rFonts w:ascii="Arial Narrow" w:hAnsi="Arial Narrow"/>
              </w:rPr>
              <w:t xml:space="preserve"> / </w:t>
            </w:r>
            <w:proofErr w:type="spellStart"/>
            <w:r w:rsidRPr="00CE1624">
              <w:rPr>
                <w:rFonts w:ascii="Arial Narrow" w:hAnsi="Arial Narrow"/>
              </w:rPr>
              <w:t>atestare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ori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apartenenţa</w:t>
            </w:r>
            <w:proofErr w:type="spellEnd"/>
            <w:r w:rsidRPr="00CE1624">
              <w:rPr>
                <w:rFonts w:ascii="Arial Narrow" w:hAnsi="Arial Narrow"/>
              </w:rPr>
              <w:t xml:space="preserve"> din </w:t>
            </w:r>
            <w:proofErr w:type="spellStart"/>
            <w:r w:rsidRPr="00CE1624">
              <w:rPr>
                <w:rFonts w:ascii="Arial Narrow" w:hAnsi="Arial Narrow"/>
              </w:rPr>
              <w:t>punct</w:t>
            </w:r>
            <w:proofErr w:type="spellEnd"/>
            <w:r w:rsidRPr="00CE1624">
              <w:rPr>
                <w:rFonts w:ascii="Arial Narrow" w:hAnsi="Arial Narrow"/>
              </w:rPr>
              <w:t xml:space="preserve"> de </w:t>
            </w:r>
            <w:proofErr w:type="spellStart"/>
            <w:r w:rsidRPr="00CE1624">
              <w:rPr>
                <w:rFonts w:ascii="Arial Narrow" w:hAnsi="Arial Narrow"/>
              </w:rPr>
              <w:t>vedere</w:t>
            </w:r>
            <w:proofErr w:type="spellEnd"/>
            <w:r w:rsidRPr="00CE1624">
              <w:rPr>
                <w:rFonts w:ascii="Arial Narrow" w:hAnsi="Arial Narrow"/>
              </w:rPr>
              <w:t xml:space="preserve"> </w:t>
            </w:r>
            <w:proofErr w:type="spellStart"/>
            <w:r w:rsidRPr="00CE1624">
              <w:rPr>
                <w:rFonts w:ascii="Arial Narrow" w:hAnsi="Arial Narrow"/>
              </w:rPr>
              <w:t>profesional</w:t>
            </w:r>
            <w:proofErr w:type="spellEnd"/>
            <w:r w:rsidRPr="00CE1624">
              <w:rPr>
                <w:rFonts w:ascii="Arial Narrow" w:hAnsi="Arial Narrow"/>
              </w:rPr>
              <w:t>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14:paraId="2C4F3936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765296DE" w14:textId="77777777" w:rsidR="00481F78" w:rsidRPr="00814865" w:rsidRDefault="00481F78" w:rsidP="00481F78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921704" w:rsidRPr="00814865" w14:paraId="069F4AC5" w14:textId="77777777" w:rsidTr="00840E06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22B296A2" w14:textId="2185451E" w:rsidR="00921704" w:rsidRPr="00814865" w:rsidRDefault="00921704" w:rsidP="0092170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5</w:t>
            </w:r>
          </w:p>
        </w:tc>
        <w:tc>
          <w:tcPr>
            <w:tcW w:w="3004" w:type="dxa"/>
            <w:shd w:val="clear" w:color="auto" w:fill="FFFFFF"/>
            <w:vAlign w:val="center"/>
          </w:tcPr>
          <w:p w14:paraId="38497974" w14:textId="2254C140" w:rsidR="00921704" w:rsidRPr="00921704" w:rsidRDefault="00921704" w:rsidP="00921704">
            <w:pPr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921704">
              <w:rPr>
                <w:rFonts w:ascii="Arial Narrow" w:hAnsi="Arial Narrow"/>
                <w:b/>
                <w:color w:val="000000" w:themeColor="text1"/>
                <w:sz w:val="22"/>
                <w:szCs w:val="22"/>
                <w:lang w:val="ro-MD"/>
              </w:rPr>
              <w:t>Certificat de atribuire a contului bancar/rechizitele bancare</w:t>
            </w:r>
          </w:p>
        </w:tc>
        <w:tc>
          <w:tcPr>
            <w:tcW w:w="4664" w:type="dxa"/>
            <w:shd w:val="clear" w:color="auto" w:fill="FFFFFF"/>
          </w:tcPr>
          <w:p w14:paraId="507E953F" w14:textId="77777777" w:rsidR="00921704" w:rsidRPr="00921704" w:rsidRDefault="00921704" w:rsidP="00921704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rFonts w:ascii="Arial Narrow" w:hAnsi="Arial Narrow"/>
                <w:iCs/>
                <w:lang w:val="ro-RO"/>
              </w:rPr>
            </w:pPr>
            <w:r w:rsidRPr="00921704">
              <w:rPr>
                <w:rFonts w:ascii="Arial Narrow" w:hAnsi="Arial Narrow"/>
                <w:iCs/>
                <w:lang w:val="ro-RO"/>
              </w:rPr>
              <w:t xml:space="preserve">copie – </w:t>
            </w:r>
            <w:r w:rsidRPr="00921704">
              <w:rPr>
                <w:rFonts w:ascii="Arial Narrow" w:hAnsi="Arial Narrow"/>
                <w:iCs/>
                <w:lang w:val="ro-MD"/>
              </w:rPr>
              <w:t>În format electronic, confirmat prin semnătura electronică a participantului</w:t>
            </w:r>
            <w:r w:rsidRPr="00921704">
              <w:rPr>
                <w:rFonts w:ascii="Arial Narrow" w:hAnsi="Arial Narrow"/>
              </w:rPr>
              <w:t>;</w:t>
            </w:r>
            <w:r w:rsidRPr="00921704">
              <w:rPr>
                <w:rFonts w:ascii="Arial Narrow" w:hAnsi="Arial Narrow"/>
                <w:iCs/>
                <w:lang w:val="ro-RO"/>
              </w:rPr>
              <w:t>.</w:t>
            </w:r>
          </w:p>
          <w:p w14:paraId="75C51E3F" w14:textId="7151217C" w:rsidR="00921704" w:rsidRPr="00921704" w:rsidRDefault="00921704" w:rsidP="00921704">
            <w:pPr>
              <w:tabs>
                <w:tab w:val="left" w:pos="612"/>
              </w:tabs>
              <w:ind w:firstLine="0"/>
              <w:rPr>
                <w:rFonts w:ascii="Arial Narrow" w:hAnsi="Arial Narrow"/>
                <w:iCs/>
              </w:rPr>
            </w:pPr>
          </w:p>
        </w:tc>
        <w:tc>
          <w:tcPr>
            <w:tcW w:w="1573" w:type="dxa"/>
            <w:shd w:val="clear" w:color="auto" w:fill="FFFFFF"/>
          </w:tcPr>
          <w:p w14:paraId="384682B0" w14:textId="77777777" w:rsidR="00921704" w:rsidRPr="00814865" w:rsidRDefault="00921704" w:rsidP="00921704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48D3F65E" w14:textId="042582C4" w:rsidR="00921704" w:rsidRPr="00814865" w:rsidRDefault="00921704" w:rsidP="00921704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  <w:r w:rsidRPr="00814865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AF3AF7" w:rsidRPr="00814865" w14:paraId="41E7C7A4" w14:textId="77777777" w:rsidTr="006E5F60">
        <w:trPr>
          <w:trHeight w:val="652"/>
        </w:trPr>
        <w:tc>
          <w:tcPr>
            <w:tcW w:w="1108" w:type="dxa"/>
            <w:shd w:val="clear" w:color="auto" w:fill="FFFFFF"/>
            <w:vAlign w:val="center"/>
          </w:tcPr>
          <w:p w14:paraId="165517CE" w14:textId="0ADE5384" w:rsidR="00AF3AF7" w:rsidRDefault="00AF3AF7" w:rsidP="00AF3AF7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6</w:t>
            </w:r>
          </w:p>
        </w:tc>
        <w:tc>
          <w:tcPr>
            <w:tcW w:w="3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F086F" w14:textId="2ABA4CE8" w:rsidR="00AF3AF7" w:rsidRPr="00AF3AF7" w:rsidRDefault="00AF3AF7" w:rsidP="00AF3AF7">
            <w:pPr>
              <w:tabs>
                <w:tab w:val="left" w:pos="612"/>
              </w:tabs>
              <w:ind w:firstLine="0"/>
              <w:jc w:val="left"/>
              <w:rPr>
                <w:rFonts w:ascii="Arial Narrow" w:hAnsi="Arial Narrow"/>
                <w:b/>
                <w:color w:val="000000"/>
                <w:sz w:val="22"/>
                <w:szCs w:val="22"/>
              </w:rPr>
            </w:pPr>
            <w:proofErr w:type="spellStart"/>
            <w:r w:rsidRPr="00AF3AF7">
              <w:rPr>
                <w:rFonts w:ascii="Arial Narrow" w:hAnsi="Arial Narrow"/>
                <w:b/>
                <w:sz w:val="22"/>
                <w:szCs w:val="22"/>
              </w:rPr>
              <w:t>Prezentarea</w:t>
            </w:r>
            <w:proofErr w:type="spellEnd"/>
            <w:r w:rsidRPr="00AF3AF7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AF3AF7">
              <w:rPr>
                <w:rFonts w:ascii="Arial Narrow" w:hAnsi="Arial Narrow"/>
                <w:b/>
                <w:sz w:val="22"/>
                <w:szCs w:val="22"/>
              </w:rPr>
              <w:t>dovezi</w:t>
            </w:r>
            <w:proofErr w:type="spellEnd"/>
            <w:r w:rsidRPr="00AF3AF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b/>
                <w:sz w:val="22"/>
                <w:szCs w:val="22"/>
              </w:rPr>
              <w:t>privind</w:t>
            </w:r>
            <w:proofErr w:type="spellEnd"/>
            <w:r w:rsidRPr="00AF3AF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b/>
                <w:sz w:val="22"/>
                <w:szCs w:val="22"/>
              </w:rPr>
              <w:t>conformitatea</w:t>
            </w:r>
            <w:proofErr w:type="spellEnd"/>
            <w:r w:rsidRPr="00AF3AF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b/>
                <w:sz w:val="22"/>
                <w:szCs w:val="22"/>
              </w:rPr>
              <w:t>produselor</w:t>
            </w:r>
            <w:proofErr w:type="spellEnd"/>
            <w:r w:rsidRPr="00AF3AF7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  <w:proofErr w:type="spellStart"/>
            <w:r w:rsidRPr="00AF3AF7">
              <w:rPr>
                <w:rFonts w:ascii="Arial Narrow" w:hAnsi="Arial Narrow"/>
                <w:b/>
                <w:sz w:val="22"/>
                <w:szCs w:val="22"/>
              </w:rPr>
              <w:t>identificată</w:t>
            </w:r>
            <w:proofErr w:type="spellEnd"/>
            <w:r w:rsidRPr="00AF3AF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b/>
                <w:sz w:val="22"/>
                <w:szCs w:val="22"/>
              </w:rPr>
              <w:t>prin</w:t>
            </w:r>
            <w:proofErr w:type="spellEnd"/>
            <w:r w:rsidRPr="00AF3AF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b/>
                <w:sz w:val="22"/>
                <w:szCs w:val="22"/>
              </w:rPr>
              <w:t>referire</w:t>
            </w:r>
            <w:proofErr w:type="spellEnd"/>
            <w:r w:rsidRPr="00AF3AF7">
              <w:rPr>
                <w:rFonts w:ascii="Arial Narrow" w:hAnsi="Arial Narrow"/>
                <w:b/>
                <w:sz w:val="22"/>
                <w:szCs w:val="22"/>
              </w:rPr>
              <w:t xml:space="preserve"> la </w:t>
            </w:r>
            <w:proofErr w:type="spellStart"/>
            <w:r w:rsidRPr="00AF3AF7">
              <w:rPr>
                <w:rFonts w:ascii="Arial Narrow" w:hAnsi="Arial Narrow"/>
                <w:b/>
                <w:sz w:val="22"/>
                <w:szCs w:val="22"/>
              </w:rPr>
              <w:t>specificații</w:t>
            </w:r>
            <w:proofErr w:type="spellEnd"/>
            <w:r w:rsidRPr="00AF3AF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b/>
                <w:sz w:val="22"/>
                <w:szCs w:val="22"/>
              </w:rPr>
              <w:t>sau</w:t>
            </w:r>
            <w:proofErr w:type="spellEnd"/>
            <w:r w:rsidRPr="00AF3AF7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b/>
                <w:sz w:val="22"/>
                <w:szCs w:val="22"/>
              </w:rPr>
              <w:t>standarde</w:t>
            </w:r>
            <w:proofErr w:type="spellEnd"/>
            <w:r w:rsidRPr="00AF3AF7">
              <w:rPr>
                <w:rFonts w:ascii="Arial Narrow" w:hAnsi="Arial Narrow"/>
                <w:b/>
                <w:sz w:val="22"/>
                <w:szCs w:val="22"/>
              </w:rPr>
              <w:t xml:space="preserve"> re</w:t>
            </w:r>
            <w:r w:rsidRPr="00AF3AF7">
              <w:rPr>
                <w:rFonts w:ascii="Arial Narrow" w:hAnsi="Arial Narrow"/>
                <w:sz w:val="22"/>
                <w:szCs w:val="22"/>
                <w:lang w:val="es-ES_tradnl"/>
              </w:rPr>
              <w:t>levante</w:t>
            </w:r>
          </w:p>
        </w:tc>
        <w:tc>
          <w:tcPr>
            <w:tcW w:w="4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537F2" w14:textId="77777777" w:rsidR="00AF3AF7" w:rsidRPr="00AF3AF7" w:rsidRDefault="00AF3AF7" w:rsidP="00AF3AF7">
            <w:pPr>
              <w:pStyle w:val="a"/>
              <w:numPr>
                <w:ilvl w:val="0"/>
                <w:numId w:val="5"/>
              </w:numPr>
              <w:tabs>
                <w:tab w:val="left" w:pos="342"/>
              </w:tabs>
              <w:spacing w:line="276" w:lineRule="auto"/>
              <w:ind w:left="72" w:firstLine="0"/>
              <w:contextualSpacing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Certificat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CE/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Declarație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conformitate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CE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sau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Certificat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conformitate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>/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Declarație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conformitate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în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funcție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de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evaluarea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conformității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cu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anexele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AF3AF7">
              <w:rPr>
                <w:rFonts w:ascii="Arial Narrow" w:hAnsi="Arial Narrow"/>
                <w:sz w:val="22"/>
                <w:szCs w:val="22"/>
              </w:rPr>
              <w:t>corespunzătoare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 –</w:t>
            </w:r>
            <w:proofErr w:type="gramEnd"/>
            <w:r w:rsidRPr="00AF3AF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valabil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copie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confirmată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prin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aplicarea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semnăturii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electronice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>;</w:t>
            </w:r>
          </w:p>
          <w:p w14:paraId="56E02CAF" w14:textId="77777777" w:rsidR="00AF3AF7" w:rsidRPr="00AF3AF7" w:rsidRDefault="00AF3AF7" w:rsidP="00AF3AF7">
            <w:pPr>
              <w:pStyle w:val="a"/>
              <w:numPr>
                <w:ilvl w:val="0"/>
                <w:numId w:val="4"/>
              </w:numPr>
              <w:tabs>
                <w:tab w:val="left" w:pos="342"/>
              </w:tabs>
              <w:spacing w:line="276" w:lineRule="auto"/>
              <w:ind w:left="72"/>
              <w:rPr>
                <w:rFonts w:ascii="Arial Narrow" w:hAnsi="Arial Narrow"/>
                <w:sz w:val="22"/>
                <w:szCs w:val="22"/>
              </w:rPr>
            </w:pPr>
            <w:r w:rsidRPr="00AF3AF7">
              <w:rPr>
                <w:rFonts w:ascii="Arial Narrow" w:hAnsi="Arial Narrow"/>
                <w:sz w:val="22"/>
                <w:szCs w:val="22"/>
              </w:rPr>
              <w:t xml:space="preserve">2.Catalogul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producătorului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/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prospecte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/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documente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tehnice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pentru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produsul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oferit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copie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confirmată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prin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aplicarea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semnăturii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electronice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>.</w:t>
            </w:r>
          </w:p>
          <w:p w14:paraId="797378EA" w14:textId="711F1362" w:rsidR="00AF3AF7" w:rsidRPr="00AF3AF7" w:rsidRDefault="00AF3AF7" w:rsidP="00AF3AF7">
            <w:pPr>
              <w:tabs>
                <w:tab w:val="left" w:pos="612"/>
              </w:tabs>
              <w:ind w:firstLine="0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F3AF7">
              <w:rPr>
                <w:rFonts w:ascii="Arial Narrow" w:hAnsi="Arial Narrow"/>
                <w:sz w:val="22"/>
                <w:szCs w:val="22"/>
              </w:rPr>
              <w:t xml:space="preserve">3.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În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ofertă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se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va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sz w:val="22"/>
                <w:szCs w:val="22"/>
              </w:rPr>
              <w:t>indica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color w:val="000000"/>
                <w:sz w:val="22"/>
                <w:szCs w:val="22"/>
              </w:rPr>
              <w:t>codul</w:t>
            </w:r>
            <w:proofErr w:type="spellEnd"/>
            <w:r w:rsidRPr="00AF3AF7">
              <w:rPr>
                <w:rFonts w:ascii="Arial Narrow" w:hAnsi="Arial Narrow"/>
                <w:color w:val="000000"/>
                <w:sz w:val="22"/>
                <w:szCs w:val="22"/>
              </w:rPr>
              <w:t xml:space="preserve">/ </w:t>
            </w:r>
            <w:proofErr w:type="spellStart"/>
            <w:r w:rsidRPr="00AF3AF7">
              <w:rPr>
                <w:rFonts w:ascii="Arial Narrow" w:hAnsi="Arial Narrow"/>
                <w:color w:val="000000"/>
                <w:sz w:val="22"/>
                <w:szCs w:val="22"/>
              </w:rPr>
              <w:t>modelul</w:t>
            </w:r>
            <w:proofErr w:type="spellEnd"/>
            <w:r w:rsidRPr="00AF3AF7">
              <w:rPr>
                <w:rFonts w:ascii="Arial Narrow" w:hAnsi="Arial Narrow"/>
                <w:color w:val="000000"/>
                <w:sz w:val="22"/>
                <w:szCs w:val="22"/>
              </w:rPr>
              <w:t xml:space="preserve">/ </w:t>
            </w:r>
            <w:proofErr w:type="spellStart"/>
            <w:r w:rsidRPr="00AF3AF7">
              <w:rPr>
                <w:rFonts w:ascii="Arial Narrow" w:hAnsi="Arial Narrow"/>
                <w:color w:val="000000"/>
                <w:sz w:val="22"/>
                <w:szCs w:val="22"/>
              </w:rPr>
              <w:t>denumirea</w:t>
            </w:r>
            <w:proofErr w:type="spellEnd"/>
            <w:r w:rsidRPr="00AF3AF7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color w:val="000000"/>
                <w:sz w:val="22"/>
                <w:szCs w:val="22"/>
              </w:rPr>
              <w:t>comercială</w:t>
            </w:r>
            <w:proofErr w:type="spellEnd"/>
            <w:r w:rsidRPr="00AF3AF7">
              <w:rPr>
                <w:rFonts w:ascii="Arial Narrow" w:hAnsi="Arial Narrow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AF3AF7">
              <w:rPr>
                <w:rFonts w:ascii="Arial Narrow" w:hAnsi="Arial Narrow"/>
                <w:color w:val="000000"/>
                <w:sz w:val="22"/>
                <w:szCs w:val="22"/>
              </w:rPr>
              <w:t>produsului</w:t>
            </w:r>
            <w:proofErr w:type="spellEnd"/>
            <w:r w:rsidRPr="00AF3AF7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color w:val="000000"/>
                <w:sz w:val="22"/>
                <w:szCs w:val="22"/>
              </w:rPr>
              <w:t>pentru</w:t>
            </w:r>
            <w:proofErr w:type="spellEnd"/>
            <w:r w:rsidRPr="00AF3AF7">
              <w:rPr>
                <w:rFonts w:ascii="Arial Narrow" w:hAnsi="Arial Narrow"/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AF3AF7">
              <w:rPr>
                <w:rFonts w:ascii="Arial Narrow" w:hAnsi="Arial Narrow"/>
                <w:color w:val="000000"/>
                <w:sz w:val="22"/>
                <w:szCs w:val="22"/>
              </w:rPr>
              <w:t>putea</w:t>
            </w:r>
            <w:proofErr w:type="spellEnd"/>
            <w:r w:rsidRPr="00AF3AF7">
              <w:rPr>
                <w:rFonts w:ascii="Arial Narrow" w:hAnsi="Arial Narrow"/>
                <w:color w:val="000000"/>
                <w:sz w:val="22"/>
                <w:szCs w:val="22"/>
              </w:rPr>
              <w:t xml:space="preserve"> fi </w:t>
            </w:r>
            <w:proofErr w:type="spellStart"/>
            <w:r w:rsidRPr="00AF3AF7">
              <w:rPr>
                <w:rFonts w:ascii="Arial Narrow" w:hAnsi="Arial Narrow"/>
                <w:color w:val="000000"/>
                <w:sz w:val="22"/>
                <w:szCs w:val="22"/>
              </w:rPr>
              <w:t>indentificat</w:t>
            </w:r>
            <w:proofErr w:type="spellEnd"/>
            <w:r w:rsidRPr="00AF3AF7">
              <w:rPr>
                <w:rFonts w:ascii="Arial Narrow" w:hAnsi="Arial Narrow"/>
                <w:color w:val="000000"/>
                <w:sz w:val="22"/>
                <w:szCs w:val="22"/>
              </w:rPr>
              <w:t xml:space="preserve"> conform </w:t>
            </w:r>
            <w:proofErr w:type="spellStart"/>
            <w:r w:rsidRPr="00AF3AF7">
              <w:rPr>
                <w:rFonts w:ascii="Arial Narrow" w:hAnsi="Arial Narrow"/>
                <w:color w:val="000000"/>
                <w:sz w:val="22"/>
                <w:szCs w:val="22"/>
              </w:rPr>
              <w:t>catalogului</w:t>
            </w:r>
            <w:proofErr w:type="spellEnd"/>
            <w:r w:rsidRPr="00AF3AF7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AF3AF7">
              <w:rPr>
                <w:rFonts w:ascii="Arial Narrow" w:hAnsi="Arial Narrow"/>
                <w:color w:val="000000"/>
                <w:sz w:val="22"/>
                <w:szCs w:val="22"/>
              </w:rPr>
              <w:t>prezentat</w:t>
            </w:r>
            <w:proofErr w:type="spellEnd"/>
            <w:r w:rsidRPr="00AF3AF7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1573" w:type="dxa"/>
            <w:shd w:val="clear" w:color="auto" w:fill="FFFFFF"/>
          </w:tcPr>
          <w:p w14:paraId="0D953EB7" w14:textId="77777777" w:rsidR="00AF3AF7" w:rsidRPr="00814865" w:rsidRDefault="00AF3AF7" w:rsidP="00AF3AF7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</w:rPr>
            </w:pPr>
            <w:proofErr w:type="spellStart"/>
            <w:r w:rsidRPr="00814865">
              <w:rPr>
                <w:rFonts w:ascii="Arial Narrow" w:hAnsi="Arial Narrow"/>
                <w:b/>
              </w:rPr>
              <w:t>Obligatoriu</w:t>
            </w:r>
            <w:proofErr w:type="spellEnd"/>
            <w:r w:rsidRPr="00814865">
              <w:rPr>
                <w:rFonts w:ascii="Arial Narrow" w:hAnsi="Arial Narrow"/>
                <w:b/>
              </w:rPr>
              <w:t xml:space="preserve"> </w:t>
            </w:r>
          </w:p>
          <w:p w14:paraId="5DF2AD1B" w14:textId="3193B013" w:rsidR="00AF3AF7" w:rsidRPr="00814865" w:rsidRDefault="00AF3AF7" w:rsidP="00AF3AF7">
            <w:pPr>
              <w:tabs>
                <w:tab w:val="left" w:pos="0"/>
              </w:tabs>
              <w:ind w:firstLine="0"/>
              <w:rPr>
                <w:rFonts w:ascii="Arial Narrow" w:hAnsi="Arial Narrow"/>
                <w:b/>
                <w:iCs/>
              </w:rPr>
            </w:pPr>
            <w:r w:rsidRPr="00814865">
              <w:rPr>
                <w:rFonts w:ascii="Arial Narrow" w:hAnsi="Arial Narrow"/>
                <w:sz w:val="16"/>
                <w:szCs w:val="16"/>
              </w:rPr>
              <w:t xml:space="preserve">de a fi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prezentate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la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depunerea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ofertei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prin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sz w:val="16"/>
                <w:szCs w:val="16"/>
              </w:rPr>
              <w:t>intermediul</w:t>
            </w:r>
            <w:proofErr w:type="spellEnd"/>
            <w:r w:rsidRPr="00814865">
              <w:rPr>
                <w:rFonts w:ascii="Arial Narrow" w:hAnsi="Arial Narrow"/>
                <w:sz w:val="16"/>
                <w:szCs w:val="16"/>
              </w:rPr>
              <w:t xml:space="preserve"> SIA RSAP</w:t>
            </w:r>
          </w:p>
        </w:tc>
      </w:tr>
      <w:tr w:rsidR="00C0247A" w:rsidRPr="00814865" w14:paraId="6E897426" w14:textId="77777777" w:rsidTr="00403AE4">
        <w:trPr>
          <w:trHeight w:val="350"/>
        </w:trPr>
        <w:tc>
          <w:tcPr>
            <w:tcW w:w="1108" w:type="dxa"/>
            <w:shd w:val="clear" w:color="auto" w:fill="FFFFFF"/>
            <w:vAlign w:val="center"/>
          </w:tcPr>
          <w:p w14:paraId="6CD19F3C" w14:textId="533657AD" w:rsidR="00C0247A" w:rsidRPr="00814865" w:rsidRDefault="00402E78" w:rsidP="00C0247A">
            <w:pPr>
              <w:shd w:val="clear" w:color="auto" w:fill="FFFFFF"/>
              <w:tabs>
                <w:tab w:val="left" w:pos="612"/>
              </w:tabs>
              <w:ind w:firstLine="0"/>
              <w:rPr>
                <w:rFonts w:ascii="Arial Narrow" w:hAnsi="Arial Narrow"/>
                <w:b/>
                <w:iCs/>
                <w:sz w:val="24"/>
                <w:szCs w:val="24"/>
              </w:rPr>
            </w:pPr>
            <w:r>
              <w:rPr>
                <w:rFonts w:ascii="Arial Narrow" w:hAnsi="Arial Narrow"/>
                <w:b/>
                <w:iCs/>
                <w:sz w:val="24"/>
                <w:szCs w:val="24"/>
              </w:rPr>
              <w:t>7</w:t>
            </w:r>
          </w:p>
        </w:tc>
        <w:tc>
          <w:tcPr>
            <w:tcW w:w="3004" w:type="dxa"/>
            <w:shd w:val="clear" w:color="auto" w:fill="FFFFFF"/>
          </w:tcPr>
          <w:p w14:paraId="40D6ACEB" w14:textId="77777777" w:rsidR="00C0247A" w:rsidRPr="00814865" w:rsidRDefault="00C0247A" w:rsidP="00C0247A">
            <w:pPr>
              <w:ind w:firstLine="0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Metoda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și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condițiile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 xml:space="preserve"> de </w:t>
            </w:r>
            <w:proofErr w:type="spellStart"/>
            <w:r w:rsidRPr="00814865">
              <w:rPr>
                <w:rFonts w:ascii="Arial Narrow" w:hAnsi="Arial Narrow"/>
                <w:b/>
                <w:sz w:val="22"/>
                <w:szCs w:val="22"/>
              </w:rPr>
              <w:t>plată</w:t>
            </w:r>
            <w:proofErr w:type="spellEnd"/>
            <w:r w:rsidRPr="00814865">
              <w:rPr>
                <w:rFonts w:ascii="Arial Narrow" w:hAnsi="Arial Narrow"/>
                <w:b/>
                <w:sz w:val="22"/>
                <w:szCs w:val="22"/>
              </w:rPr>
              <w:t>:</w:t>
            </w:r>
          </w:p>
        </w:tc>
        <w:tc>
          <w:tcPr>
            <w:tcW w:w="4664" w:type="dxa"/>
            <w:tcBorders>
              <w:bottom w:val="single" w:sz="4" w:space="0" w:color="auto"/>
            </w:tcBorders>
            <w:shd w:val="clear" w:color="auto" w:fill="FFFFFF"/>
          </w:tcPr>
          <w:p w14:paraId="06B49169" w14:textId="77777777" w:rsidR="00C0247A" w:rsidRPr="00814865" w:rsidRDefault="00C0247A" w:rsidP="00C0247A">
            <w:pPr>
              <w:spacing w:line="276" w:lineRule="auto"/>
              <w:ind w:left="-108" w:right="-108" w:firstLine="0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814865">
              <w:rPr>
                <w:rFonts w:ascii="Arial Narrow" w:hAnsi="Arial Narrow"/>
                <w:b/>
              </w:rPr>
              <w:t>–</w:t>
            </w:r>
            <w:proofErr w:type="spellStart"/>
            <w:r w:rsidRPr="006C461B">
              <w:rPr>
                <w:rFonts w:ascii="Arial Narrow" w:hAnsi="Arial Narrow"/>
                <w:b/>
              </w:rPr>
              <w:t>Prin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transfer, </w:t>
            </w:r>
            <w:proofErr w:type="spellStart"/>
            <w:r w:rsidRPr="006C461B">
              <w:rPr>
                <w:rFonts w:ascii="Arial Narrow" w:hAnsi="Arial Narrow"/>
                <w:b/>
              </w:rPr>
              <w:t>în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termen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de 90 </w:t>
            </w:r>
            <w:proofErr w:type="spellStart"/>
            <w:r w:rsidRPr="006C461B">
              <w:rPr>
                <w:rFonts w:ascii="Arial Narrow" w:hAnsi="Arial Narrow"/>
                <w:b/>
              </w:rPr>
              <w:t>zile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după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prezentarea</w:t>
            </w:r>
            <w:proofErr w:type="spellEnd"/>
            <w:r w:rsidRPr="006C461B">
              <w:rPr>
                <w:rFonts w:ascii="Arial Narrow" w:hAnsi="Arial Narrow"/>
                <w:b/>
              </w:rPr>
              <w:t xml:space="preserve"> </w:t>
            </w:r>
            <w:proofErr w:type="spellStart"/>
            <w:r w:rsidRPr="006C461B">
              <w:rPr>
                <w:rFonts w:ascii="Arial Narrow" w:hAnsi="Arial Narrow"/>
                <w:b/>
              </w:rPr>
              <w:t>facturii</w:t>
            </w:r>
            <w:proofErr w:type="spellEnd"/>
            <w:r w:rsidRPr="006C461B">
              <w:rPr>
                <w:rFonts w:ascii="Arial Narrow" w:hAnsi="Arial Narrow"/>
                <w:b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14:paraId="583B1B0C" w14:textId="77777777" w:rsidR="00C0247A" w:rsidRPr="006C461B" w:rsidRDefault="00C0247A" w:rsidP="00C0247A">
            <w:pPr>
              <w:spacing w:line="276" w:lineRule="auto"/>
              <w:ind w:left="-108" w:right="-108" w:hanging="129"/>
              <w:rPr>
                <w:rFonts w:ascii="Arial Narrow" w:hAnsi="Arial Narrow"/>
                <w:iCs/>
                <w:sz w:val="22"/>
                <w:szCs w:val="22"/>
                <w:lang w:val="ro-MD"/>
              </w:rPr>
            </w:pPr>
            <w:r w:rsidRPr="006C461B"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    Obligatoriu</w:t>
            </w:r>
          </w:p>
        </w:tc>
      </w:tr>
    </w:tbl>
    <w:p w14:paraId="0B03061C" w14:textId="305B774F" w:rsidR="00850D1C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Pr="00814865">
        <w:rPr>
          <w:rFonts w:ascii="Arial Narrow" w:hAnsi="Arial Narrow"/>
          <w:sz w:val="24"/>
          <w:szCs w:val="24"/>
          <w:lang w:val="ro-RO" w:eastAsia="ru-RU"/>
        </w:rPr>
        <w:t>.</w:t>
      </w:r>
    </w:p>
    <w:p w14:paraId="4EB84618" w14:textId="45D31964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nu se aplică</w:t>
      </w:r>
      <w:r w:rsidR="00322922" w:rsidRPr="00814865">
        <w:rPr>
          <w:rFonts w:ascii="Arial Narrow" w:hAnsi="Arial Narrow"/>
          <w:b/>
          <w:sz w:val="24"/>
          <w:szCs w:val="24"/>
          <w:shd w:val="clear" w:color="auto" w:fill="FFFFFF"/>
          <w:lang w:val="ro-RO"/>
        </w:rPr>
        <w:t>.</w:t>
      </w:r>
    </w:p>
    <w:p w14:paraId="77250B71" w14:textId="454C9380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15. Ofertele se prezintă în valută</w:t>
      </w:r>
      <w:r w:rsidR="00F75B89" w:rsidRPr="00814865">
        <w:rPr>
          <w:rFonts w:ascii="Arial Narrow" w:hAnsi="Arial Narrow"/>
          <w:sz w:val="24"/>
          <w:szCs w:val="24"/>
          <w:lang w:val="it-IT"/>
        </w:rPr>
        <w:t xml:space="preserve"> na</w:t>
      </w:r>
      <w:r w:rsidR="00F75B89" w:rsidRPr="00814865">
        <w:rPr>
          <w:rFonts w:ascii="Arial Narrow" w:hAnsi="Arial Narrow"/>
          <w:sz w:val="24"/>
          <w:szCs w:val="24"/>
          <w:lang w:val="ro-RO"/>
        </w:rPr>
        <w:t xml:space="preserve">ționlă </w:t>
      </w:r>
      <w:r w:rsidR="00F75B89" w:rsidRPr="00814865">
        <w:rPr>
          <w:rFonts w:ascii="Arial Narrow" w:hAnsi="Arial Narrow"/>
          <w:b/>
          <w:sz w:val="24"/>
          <w:szCs w:val="24"/>
          <w:lang w:val="ro-RO"/>
        </w:rPr>
        <w:t>MDL</w:t>
      </w:r>
    </w:p>
    <w:p w14:paraId="01F8361B" w14:textId="08A362C2" w:rsidR="00850D1C" w:rsidRDefault="00850D1C" w:rsidP="00403AE4">
      <w:pPr>
        <w:ind w:firstLine="0"/>
        <w:rPr>
          <w:rFonts w:ascii="Arial Narrow" w:hAnsi="Arial Narrow"/>
          <w:b/>
          <w:sz w:val="24"/>
          <w:szCs w:val="24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16. Criteriul de evaluare aplicat pentru atribuirea contractului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evaluarea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se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va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face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pe</w:t>
      </w:r>
      <w:proofErr w:type="spellEnd"/>
      <w:r w:rsidR="00274B98">
        <w:rPr>
          <w:rFonts w:ascii="Arial Narrow" w:hAnsi="Arial Narrow"/>
          <w:b/>
          <w:sz w:val="24"/>
          <w:szCs w:val="24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lot, la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cel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mai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mic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preț</w:t>
      </w:r>
      <w:proofErr w:type="spellEnd"/>
      <w:r w:rsidR="00A644C5">
        <w:rPr>
          <w:rFonts w:ascii="Arial Narrow" w:hAnsi="Arial Narrow"/>
          <w:b/>
          <w:sz w:val="24"/>
          <w:szCs w:val="24"/>
        </w:rPr>
        <w:t xml:space="preserve"> f</w:t>
      </w:r>
      <w:r w:rsidR="00A644C5">
        <w:rPr>
          <w:rFonts w:ascii="Arial Narrow" w:hAnsi="Arial Narrow"/>
          <w:b/>
          <w:sz w:val="24"/>
          <w:szCs w:val="24"/>
          <w:lang w:val="ro-RO"/>
        </w:rPr>
        <w:t>ără TVA</w:t>
      </w:r>
      <w:r w:rsidR="00F75B89" w:rsidRPr="00814865">
        <w:rPr>
          <w:rFonts w:ascii="Arial Narrow" w:hAnsi="Arial Narrow"/>
          <w:b/>
          <w:sz w:val="24"/>
          <w:szCs w:val="24"/>
        </w:rPr>
        <w:t xml:space="preserve">,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corespundere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cu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parametrii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solicitați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în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anunțul</w:t>
      </w:r>
      <w:proofErr w:type="spellEnd"/>
      <w:r w:rsidR="00F75B89"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="00F75B89" w:rsidRPr="00814865">
        <w:rPr>
          <w:rFonts w:ascii="Arial Narrow" w:hAnsi="Arial Narrow"/>
          <w:b/>
          <w:sz w:val="24"/>
          <w:szCs w:val="24"/>
        </w:rPr>
        <w:t>participare</w:t>
      </w:r>
      <w:proofErr w:type="spellEnd"/>
    </w:p>
    <w:p w14:paraId="2A4049E1" w14:textId="77C86F04" w:rsidR="00850D1C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p w14:paraId="5F57EB61" w14:textId="77777777" w:rsidR="002E276A" w:rsidRPr="00814865" w:rsidRDefault="002E276A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</w:p>
    <w:tbl>
      <w:tblPr>
        <w:tblStyle w:val="GrilTabel2"/>
        <w:tblW w:w="4507" w:type="pct"/>
        <w:tblInd w:w="-147" w:type="dxa"/>
        <w:tblLook w:val="04A0" w:firstRow="1" w:lastRow="0" w:firstColumn="1" w:lastColumn="0" w:noHBand="0" w:noVBand="1"/>
      </w:tblPr>
      <w:tblGrid>
        <w:gridCol w:w="851"/>
        <w:gridCol w:w="6408"/>
        <w:gridCol w:w="1656"/>
      </w:tblGrid>
      <w:tr w:rsidR="00814865" w:rsidRPr="00814865" w14:paraId="33C2CE1B" w14:textId="77777777" w:rsidTr="0015299E">
        <w:tc>
          <w:tcPr>
            <w:tcW w:w="477" w:type="pct"/>
            <w:hideMark/>
          </w:tcPr>
          <w:p w14:paraId="7F5F0CB0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Nr. crt.</w:t>
            </w:r>
          </w:p>
        </w:tc>
        <w:tc>
          <w:tcPr>
            <w:tcW w:w="3594" w:type="pct"/>
            <w:hideMark/>
          </w:tcPr>
          <w:p w14:paraId="7C76A582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929" w:type="pct"/>
            <w:hideMark/>
          </w:tcPr>
          <w:p w14:paraId="6EB869E1" w14:textId="77777777" w:rsidR="00850D1C" w:rsidRPr="00814865" w:rsidRDefault="00850D1C" w:rsidP="00821DE0">
            <w:pPr>
              <w:ind w:firstLine="0"/>
              <w:jc w:val="center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b/>
                <w:bCs/>
                <w:lang w:val="ro-RO" w:eastAsia="ru-RU"/>
              </w:rPr>
              <w:t>Ponderea, %</w:t>
            </w:r>
          </w:p>
        </w:tc>
      </w:tr>
      <w:tr w:rsidR="00814865" w:rsidRPr="00814865" w14:paraId="5AD56398" w14:textId="77777777" w:rsidTr="0015299E">
        <w:tc>
          <w:tcPr>
            <w:tcW w:w="477" w:type="pct"/>
            <w:hideMark/>
          </w:tcPr>
          <w:p w14:paraId="5369B4E7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594" w:type="pct"/>
            <w:hideMark/>
          </w:tcPr>
          <w:p w14:paraId="194DEC9E" w14:textId="3B5BE031" w:rsidR="00850D1C" w:rsidRPr="00814865" w:rsidRDefault="00F75B89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  <w:r w:rsidRPr="00814865">
              <w:rPr>
                <w:rFonts w:ascii="Arial Narrow" w:hAnsi="Arial Narrow"/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929" w:type="pct"/>
            <w:hideMark/>
          </w:tcPr>
          <w:p w14:paraId="5D7B360C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  <w:tr w:rsidR="00814865" w:rsidRPr="00814865" w14:paraId="58020104" w14:textId="77777777" w:rsidTr="0015299E">
        <w:tc>
          <w:tcPr>
            <w:tcW w:w="477" w:type="pct"/>
            <w:hideMark/>
          </w:tcPr>
          <w:p w14:paraId="475A9403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sz w:val="24"/>
                <w:szCs w:val="24"/>
                <w:lang w:val="ro-RO" w:eastAsia="ru-RU"/>
              </w:rPr>
            </w:pPr>
            <w:r w:rsidRPr="00814865">
              <w:rPr>
                <w:rFonts w:ascii="Arial Narrow" w:hAnsi="Arial Narrow"/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594" w:type="pct"/>
            <w:hideMark/>
          </w:tcPr>
          <w:p w14:paraId="78ED101A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  <w:tc>
          <w:tcPr>
            <w:tcW w:w="929" w:type="pct"/>
            <w:hideMark/>
          </w:tcPr>
          <w:p w14:paraId="398FAD8E" w14:textId="77777777" w:rsidR="00850D1C" w:rsidRPr="00814865" w:rsidRDefault="00850D1C" w:rsidP="00821DE0">
            <w:pPr>
              <w:ind w:firstLine="0"/>
              <w:rPr>
                <w:rFonts w:ascii="Arial Narrow" w:hAnsi="Arial Narrow"/>
                <w:lang w:val="ro-RO" w:eastAsia="ru-RU"/>
              </w:rPr>
            </w:pPr>
          </w:p>
        </w:tc>
      </w:tr>
    </w:tbl>
    <w:p w14:paraId="45CC0BD6" w14:textId="77777777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18. Termenul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60C035C3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conform SIA ,,RSAP”/până la: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(ora exactă)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491DA528" w14:textId="51767FCA" w:rsidR="00850D1C" w:rsidRPr="00814865" w:rsidRDefault="00850D1C" w:rsidP="00850D1C">
      <w:pPr>
        <w:tabs>
          <w:tab w:val="left" w:pos="567"/>
          <w:tab w:val="left" w:pos="709"/>
        </w:tabs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sz w:val="24"/>
          <w:szCs w:val="24"/>
          <w:lang w:val="ro-RO" w:eastAsia="ru-RU"/>
        </w:rPr>
        <w:noBreakHyphen/>
        <w:t> </w:t>
      </w: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pe: </w:t>
      </w: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(data)</w:t>
      </w:r>
      <w:r w:rsidR="00F75B89" w:rsidRPr="00814865">
        <w:rPr>
          <w:rFonts w:ascii="Arial Narrow" w:hAnsi="Arial Narrow"/>
          <w:b/>
          <w:sz w:val="22"/>
          <w:szCs w:val="22"/>
          <w:highlight w:val="yellow"/>
          <w:lang w:val="ro-RO"/>
        </w:rPr>
        <w:t xml:space="preserve"> </w:t>
      </w:r>
      <w:r w:rsidR="00F75B89" w:rsidRPr="00814865">
        <w:rPr>
          <w:rFonts w:ascii="Arial Narrow" w:hAnsi="Arial Narrow"/>
          <w:b/>
          <w:sz w:val="24"/>
          <w:szCs w:val="24"/>
          <w:highlight w:val="yellow"/>
          <w:lang w:val="ro-RO"/>
        </w:rPr>
        <w:t>Informația o găsiți în SIA RSAP</w:t>
      </w:r>
    </w:p>
    <w:p w14:paraId="1155D7AF" w14:textId="77777777" w:rsidR="00850D1C" w:rsidRPr="00814865" w:rsidRDefault="00850D1C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744CC95" w14:textId="355C5E25" w:rsidR="00850D1C" w:rsidRPr="00814865" w:rsidRDefault="00850D1C" w:rsidP="00403AE4">
      <w:pPr>
        <w:ind w:firstLine="0"/>
        <w:rPr>
          <w:rFonts w:ascii="Arial Narrow" w:hAnsi="Arial Narrow"/>
          <w:bCs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19. Adresa la care trebuie transmise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i/>
          <w:sz w:val="24"/>
          <w:szCs w:val="24"/>
          <w:lang w:val="ro-RO"/>
        </w:rPr>
        <w:t>Ofertele sau cererile de participare vor fi depuse electronic prin intermediul SIA RSA</w:t>
      </w:r>
    </w:p>
    <w:p w14:paraId="00C39DBD" w14:textId="336A579C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19A63E2E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20. Termenul de valabilitate a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D01CEF">
        <w:rPr>
          <w:rFonts w:ascii="Arial Narrow" w:hAnsi="Arial Narrow"/>
          <w:bCs/>
          <w:sz w:val="24"/>
          <w:szCs w:val="24"/>
          <w:lang w:val="ro-RO" w:eastAsia="ru-RU"/>
        </w:rPr>
        <w:t>6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0 zile.</w:t>
      </w:r>
    </w:p>
    <w:p w14:paraId="68F7B0A3" w14:textId="2788DFA2" w:rsidR="00850D1C" w:rsidRPr="00814865" w:rsidRDefault="00850D1C" w:rsidP="00403AE4">
      <w:pPr>
        <w:ind w:firstLine="0"/>
        <w:rPr>
          <w:rFonts w:ascii="Arial Narrow" w:hAnsi="Arial Narrow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21. Locul deschiderii ofertelor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>:</w:t>
      </w:r>
      <w:r w:rsidR="00F75B89" w:rsidRPr="00814865">
        <w:rPr>
          <w:rFonts w:ascii="Arial Narrow" w:hAnsi="Arial Narrow"/>
          <w:b/>
          <w:sz w:val="22"/>
          <w:szCs w:val="22"/>
          <w:shd w:val="clear" w:color="auto" w:fill="FFFF00"/>
          <w:lang w:val="ro-RO"/>
        </w:rPr>
        <w:t xml:space="preserve"> SIA RSAP</w:t>
      </w:r>
      <w:r w:rsidR="00F75B89" w:rsidRPr="00814865">
        <w:rPr>
          <w:rFonts w:ascii="Arial Narrow" w:hAnsi="Arial Narrow"/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814865" w:rsidRDefault="00850D1C" w:rsidP="00850D1C">
      <w:pPr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87FDDF9" w:rsidR="00850D1C" w:rsidRPr="00814865" w:rsidRDefault="00850D1C" w:rsidP="00403AE4">
      <w:pPr>
        <w:ind w:firstLine="0"/>
        <w:rPr>
          <w:rFonts w:ascii="Arial Narrow" w:hAnsi="Arial Narrow"/>
          <w:b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75B89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F75B89" w:rsidRPr="00814865">
        <w:rPr>
          <w:rFonts w:ascii="Arial Narrow" w:hAnsi="Arial Narrow"/>
          <w:b/>
          <w:bCs/>
          <w:sz w:val="24"/>
          <w:szCs w:val="24"/>
          <w:lang w:val="ro-RO" w:eastAsia="ru-RU"/>
        </w:rPr>
        <w:t>Limba română.</w:t>
      </w:r>
    </w:p>
    <w:p w14:paraId="098A1758" w14:textId="14D41E0E" w:rsidR="00850D1C" w:rsidRPr="00814865" w:rsidRDefault="00850D1C" w:rsidP="00403AE4">
      <w:pPr>
        <w:ind w:firstLine="0"/>
        <w:rPr>
          <w:rFonts w:ascii="Arial Narrow" w:hAnsi="Arial Narrow"/>
          <w:sz w:val="24"/>
          <w:szCs w:val="24"/>
          <w:lang w:val="ro-RO" w:eastAsia="ru-RU"/>
        </w:rPr>
      </w:pPr>
      <w:r w:rsidRPr="00814865">
        <w:rPr>
          <w:rFonts w:ascii="Arial Narrow" w:hAnsi="Arial Narrow"/>
          <w:bCs/>
          <w:sz w:val="24"/>
          <w:szCs w:val="24"/>
          <w:lang w:val="ro-RO" w:eastAsia="ru-RU"/>
        </w:rPr>
        <w:t>23. Alte informaţii relevante</w:t>
      </w:r>
      <w:r w:rsidR="006F233C" w:rsidRPr="00814865">
        <w:rPr>
          <w:rFonts w:ascii="Arial Narrow" w:hAnsi="Arial Narrow"/>
          <w:bCs/>
          <w:sz w:val="24"/>
          <w:szCs w:val="24"/>
          <w:lang w:val="ro-RO" w:eastAsia="ru-RU"/>
        </w:rPr>
        <w:t xml:space="preserve">: </w:t>
      </w:r>
      <w:r w:rsidR="006F233C" w:rsidRPr="00814865">
        <w:rPr>
          <w:rFonts w:ascii="Arial Narrow" w:hAnsi="Arial Narrow"/>
          <w:sz w:val="24"/>
          <w:szCs w:val="24"/>
        </w:rPr>
        <w:t>(</w:t>
      </w:r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022) 250-707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Serviciul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achiziții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 xml:space="preserve"> </w:t>
      </w:r>
      <w:proofErr w:type="spellStart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publice</w:t>
      </w:r>
      <w:proofErr w:type="spellEnd"/>
      <w:r w:rsidR="006F233C" w:rsidRPr="00814865">
        <w:rPr>
          <w:rFonts w:ascii="Arial Narrow" w:hAnsi="Arial Narrow"/>
          <w:sz w:val="24"/>
          <w:szCs w:val="24"/>
          <w:shd w:val="clear" w:color="auto" w:fill="FFFF00"/>
        </w:rPr>
        <w:t>.</w:t>
      </w:r>
    </w:p>
    <w:p w14:paraId="50322ADE" w14:textId="5B8C1EC3" w:rsidR="00CC66DA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984FE00" w14:textId="77777777" w:rsidR="00294E9A" w:rsidRPr="00814865" w:rsidRDefault="00294E9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2A3AC744" w14:textId="2BFB351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5F30DF2A" w14:textId="70EE3B5A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</w:p>
    <w:p w14:paraId="7E67D783" w14:textId="2DB621A8" w:rsidR="00CC66DA" w:rsidRPr="00814865" w:rsidRDefault="00CC66DA" w:rsidP="00850D1C">
      <w:pPr>
        <w:rPr>
          <w:rFonts w:ascii="Arial Narrow" w:hAnsi="Arial Narrow"/>
          <w:bCs/>
          <w:sz w:val="24"/>
          <w:szCs w:val="24"/>
          <w:lang w:val="ro-RO" w:eastAsia="ru-RU"/>
        </w:rPr>
      </w:pPr>
      <w:proofErr w:type="spellStart"/>
      <w:r w:rsidRPr="00814865">
        <w:rPr>
          <w:rFonts w:ascii="Arial Narrow" w:hAnsi="Arial Narrow"/>
          <w:b/>
          <w:sz w:val="24"/>
          <w:szCs w:val="24"/>
        </w:rPr>
        <w:t>Conducătorul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grupului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 de </w:t>
      </w:r>
      <w:proofErr w:type="spellStart"/>
      <w:r w:rsidRPr="00814865">
        <w:rPr>
          <w:rFonts w:ascii="Arial Narrow" w:hAnsi="Arial Narrow"/>
          <w:b/>
          <w:sz w:val="24"/>
          <w:szCs w:val="24"/>
        </w:rPr>
        <w:t>lucru</w:t>
      </w:r>
      <w:proofErr w:type="spellEnd"/>
      <w:r w:rsidRPr="00814865">
        <w:rPr>
          <w:rFonts w:ascii="Arial Narrow" w:hAnsi="Arial Narrow"/>
          <w:b/>
          <w:sz w:val="24"/>
          <w:szCs w:val="24"/>
        </w:rPr>
        <w:t xml:space="preserve">:              </w:t>
      </w:r>
      <w:r w:rsidR="00192061">
        <w:rPr>
          <w:rFonts w:ascii="Arial Narrow" w:hAnsi="Arial Narrow"/>
          <w:b/>
          <w:sz w:val="24"/>
          <w:szCs w:val="24"/>
        </w:rPr>
        <w:t xml:space="preserve">             </w:t>
      </w:r>
      <w:r w:rsidRPr="00814865">
        <w:rPr>
          <w:rFonts w:ascii="Arial Narrow" w:hAnsi="Arial Narrow"/>
          <w:b/>
          <w:sz w:val="24"/>
          <w:szCs w:val="24"/>
        </w:rPr>
        <w:t xml:space="preserve">                           </w:t>
      </w:r>
      <w:r w:rsidR="00294E9A">
        <w:rPr>
          <w:rFonts w:ascii="Arial Narrow" w:hAnsi="Arial Narrow"/>
          <w:b/>
          <w:sz w:val="24"/>
          <w:szCs w:val="24"/>
          <w:shd w:val="clear" w:color="auto" w:fill="FFFF00"/>
        </w:rPr>
        <w:t xml:space="preserve">Diana </w:t>
      </w:r>
      <w:proofErr w:type="spellStart"/>
      <w:r w:rsidR="00294E9A">
        <w:rPr>
          <w:rFonts w:ascii="Arial Narrow" w:hAnsi="Arial Narrow"/>
          <w:b/>
          <w:sz w:val="24"/>
          <w:szCs w:val="24"/>
          <w:shd w:val="clear" w:color="auto" w:fill="FFFF00"/>
        </w:rPr>
        <w:t>Manea</w:t>
      </w:r>
      <w:proofErr w:type="spellEnd"/>
      <w:r w:rsidRPr="00814865">
        <w:rPr>
          <w:rFonts w:ascii="Arial Narrow" w:hAnsi="Arial Narrow"/>
          <w:b/>
          <w:sz w:val="24"/>
          <w:szCs w:val="24"/>
          <w:shd w:val="clear" w:color="auto" w:fill="FFFF00"/>
        </w:rPr>
        <w:t xml:space="preserve"> </w:t>
      </w:r>
      <w:r w:rsidRPr="00814865">
        <w:rPr>
          <w:rFonts w:ascii="Arial Narrow" w:hAnsi="Arial Narrow"/>
          <w:b/>
          <w:sz w:val="24"/>
          <w:szCs w:val="24"/>
        </w:rPr>
        <w:t xml:space="preserve">                            L.Ș.</w:t>
      </w:r>
    </w:p>
    <w:sectPr w:rsidR="00CC66DA" w:rsidRPr="00814865" w:rsidSect="00402E78">
      <w:pgSz w:w="12240" w:h="15840"/>
      <w:pgMar w:top="284" w:right="90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8F3E2E"/>
    <w:multiLevelType w:val="hybridMultilevel"/>
    <w:tmpl w:val="7A325946"/>
    <w:lvl w:ilvl="0" w:tplc="339AF08A">
      <w:start w:val="24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203B0"/>
    <w:rsid w:val="000339F3"/>
    <w:rsid w:val="00042B05"/>
    <w:rsid w:val="00047546"/>
    <w:rsid w:val="0005529A"/>
    <w:rsid w:val="00062797"/>
    <w:rsid w:val="0007657B"/>
    <w:rsid w:val="00085B51"/>
    <w:rsid w:val="000C62A9"/>
    <w:rsid w:val="000E4EBF"/>
    <w:rsid w:val="000E5215"/>
    <w:rsid w:val="001051EC"/>
    <w:rsid w:val="001105D7"/>
    <w:rsid w:val="001428D8"/>
    <w:rsid w:val="001469B2"/>
    <w:rsid w:val="0015299E"/>
    <w:rsid w:val="001812E3"/>
    <w:rsid w:val="00192061"/>
    <w:rsid w:val="001B5FBA"/>
    <w:rsid w:val="001C6B0A"/>
    <w:rsid w:val="001D0F99"/>
    <w:rsid w:val="00222927"/>
    <w:rsid w:val="002318CA"/>
    <w:rsid w:val="00255E01"/>
    <w:rsid w:val="002600C5"/>
    <w:rsid w:val="00274B98"/>
    <w:rsid w:val="002876E8"/>
    <w:rsid w:val="00294E9A"/>
    <w:rsid w:val="002C6186"/>
    <w:rsid w:val="002D50EA"/>
    <w:rsid w:val="002E276A"/>
    <w:rsid w:val="00301D3B"/>
    <w:rsid w:val="00304BC8"/>
    <w:rsid w:val="003154F1"/>
    <w:rsid w:val="00316F06"/>
    <w:rsid w:val="00322922"/>
    <w:rsid w:val="003246A0"/>
    <w:rsid w:val="0036621E"/>
    <w:rsid w:val="00376F24"/>
    <w:rsid w:val="00387DE6"/>
    <w:rsid w:val="003937A3"/>
    <w:rsid w:val="003A253C"/>
    <w:rsid w:val="003A5F26"/>
    <w:rsid w:val="003C1668"/>
    <w:rsid w:val="003C2D12"/>
    <w:rsid w:val="00402E78"/>
    <w:rsid w:val="00403AE4"/>
    <w:rsid w:val="004301DD"/>
    <w:rsid w:val="00436749"/>
    <w:rsid w:val="00463F1D"/>
    <w:rsid w:val="00475AB8"/>
    <w:rsid w:val="00481F78"/>
    <w:rsid w:val="004B576B"/>
    <w:rsid w:val="004E0A9F"/>
    <w:rsid w:val="004E6AF5"/>
    <w:rsid w:val="004F03A5"/>
    <w:rsid w:val="00501A96"/>
    <w:rsid w:val="00525AD7"/>
    <w:rsid w:val="00527730"/>
    <w:rsid w:val="00531DB8"/>
    <w:rsid w:val="00557799"/>
    <w:rsid w:val="00592BB6"/>
    <w:rsid w:val="005A144F"/>
    <w:rsid w:val="005E5ACB"/>
    <w:rsid w:val="005F332C"/>
    <w:rsid w:val="00640B0E"/>
    <w:rsid w:val="00682A9E"/>
    <w:rsid w:val="006878B0"/>
    <w:rsid w:val="006A48D4"/>
    <w:rsid w:val="006B5B7A"/>
    <w:rsid w:val="006C461B"/>
    <w:rsid w:val="006E6F61"/>
    <w:rsid w:val="006F233C"/>
    <w:rsid w:val="0070405F"/>
    <w:rsid w:val="0071597C"/>
    <w:rsid w:val="00741DEA"/>
    <w:rsid w:val="00745610"/>
    <w:rsid w:val="007772C7"/>
    <w:rsid w:val="00784DD2"/>
    <w:rsid w:val="00795AE2"/>
    <w:rsid w:val="007977E4"/>
    <w:rsid w:val="007C46B6"/>
    <w:rsid w:val="007E6668"/>
    <w:rsid w:val="007F2EE1"/>
    <w:rsid w:val="00803134"/>
    <w:rsid w:val="00814865"/>
    <w:rsid w:val="00836EB3"/>
    <w:rsid w:val="00850D1C"/>
    <w:rsid w:val="00863EBC"/>
    <w:rsid w:val="00881E1C"/>
    <w:rsid w:val="00885F46"/>
    <w:rsid w:val="008A3D00"/>
    <w:rsid w:val="008D3BAC"/>
    <w:rsid w:val="008D42AA"/>
    <w:rsid w:val="008D564F"/>
    <w:rsid w:val="008E1F2D"/>
    <w:rsid w:val="00904149"/>
    <w:rsid w:val="00920C8A"/>
    <w:rsid w:val="009213F6"/>
    <w:rsid w:val="00921704"/>
    <w:rsid w:val="00922D35"/>
    <w:rsid w:val="009C7A21"/>
    <w:rsid w:val="009D4C9C"/>
    <w:rsid w:val="009E2A8A"/>
    <w:rsid w:val="00A277FD"/>
    <w:rsid w:val="00A644C5"/>
    <w:rsid w:val="00AD5AA8"/>
    <w:rsid w:val="00AF3AF7"/>
    <w:rsid w:val="00AF65B2"/>
    <w:rsid w:val="00B07216"/>
    <w:rsid w:val="00B17BFF"/>
    <w:rsid w:val="00B31D67"/>
    <w:rsid w:val="00B459C4"/>
    <w:rsid w:val="00B478C6"/>
    <w:rsid w:val="00BA163E"/>
    <w:rsid w:val="00BE3044"/>
    <w:rsid w:val="00C0247A"/>
    <w:rsid w:val="00C05CEA"/>
    <w:rsid w:val="00C40DB0"/>
    <w:rsid w:val="00C626FC"/>
    <w:rsid w:val="00C6525C"/>
    <w:rsid w:val="00C711E4"/>
    <w:rsid w:val="00C740F4"/>
    <w:rsid w:val="00C95347"/>
    <w:rsid w:val="00CA3148"/>
    <w:rsid w:val="00CB4582"/>
    <w:rsid w:val="00CB6A95"/>
    <w:rsid w:val="00CC0F33"/>
    <w:rsid w:val="00CC2D1E"/>
    <w:rsid w:val="00CC66DA"/>
    <w:rsid w:val="00CC68D4"/>
    <w:rsid w:val="00CE1624"/>
    <w:rsid w:val="00CE2CF2"/>
    <w:rsid w:val="00CF5F60"/>
    <w:rsid w:val="00D01CEF"/>
    <w:rsid w:val="00D06E09"/>
    <w:rsid w:val="00D31217"/>
    <w:rsid w:val="00D840EC"/>
    <w:rsid w:val="00DB1E05"/>
    <w:rsid w:val="00DE693C"/>
    <w:rsid w:val="00DF79CE"/>
    <w:rsid w:val="00E0136A"/>
    <w:rsid w:val="00E02048"/>
    <w:rsid w:val="00E820E1"/>
    <w:rsid w:val="00E85188"/>
    <w:rsid w:val="00E86294"/>
    <w:rsid w:val="00EF5E2E"/>
    <w:rsid w:val="00F15F18"/>
    <w:rsid w:val="00F2692C"/>
    <w:rsid w:val="00F26ACE"/>
    <w:rsid w:val="00F456A3"/>
    <w:rsid w:val="00F753F8"/>
    <w:rsid w:val="00F75B89"/>
    <w:rsid w:val="00F907CF"/>
    <w:rsid w:val="00FC1AA9"/>
    <w:rsid w:val="00FE6A8E"/>
    <w:rsid w:val="00FF5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1"/>
    <w:uiPriority w:val="22"/>
    <w:qFormat/>
    <w:rsid w:val="00322922"/>
    <w:rPr>
      <w:b/>
      <w:bCs/>
    </w:rPr>
  </w:style>
  <w:style w:type="paragraph" w:customStyle="1" w:styleId="TableParagraph">
    <w:name w:val="Table Paragraph"/>
    <w:basedOn w:val="a0"/>
    <w:uiPriority w:val="1"/>
    <w:qFormat/>
    <w:rsid w:val="00322922"/>
    <w:pPr>
      <w:widowControl w:val="0"/>
      <w:autoSpaceDE w:val="0"/>
      <w:autoSpaceDN w:val="0"/>
      <w:spacing w:line="262" w:lineRule="exact"/>
      <w:ind w:firstLine="0"/>
      <w:jc w:val="center"/>
    </w:pPr>
    <w:rPr>
      <w:sz w:val="22"/>
      <w:szCs w:val="22"/>
      <w:lang w:val="ro-RO"/>
    </w:rPr>
  </w:style>
  <w:style w:type="paragraph" w:styleId="a">
    <w:name w:val="List Paragraph"/>
    <w:aliases w:val="HotarirePunct1"/>
    <w:basedOn w:val="a0"/>
    <w:link w:val="a6"/>
    <w:uiPriority w:val="34"/>
    <w:qFormat/>
    <w:rsid w:val="00BE3044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styleId="a7">
    <w:name w:val="Hyperlink"/>
    <w:uiPriority w:val="99"/>
    <w:rsid w:val="00BE3044"/>
    <w:rPr>
      <w:color w:val="0000FF"/>
      <w:u w:val="single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4E0A9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8">
    <w:name w:val="Emphasis"/>
    <w:basedOn w:val="a1"/>
    <w:uiPriority w:val="20"/>
    <w:qFormat/>
    <w:rsid w:val="004E0A9F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C40DB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40DB0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5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80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7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90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3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62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7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8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2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66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8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44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20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1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674</TotalTime>
  <Pages>2</Pages>
  <Words>998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Sectia Achizitii 3</cp:lastModifiedBy>
  <cp:revision>194</cp:revision>
  <cp:lastPrinted>2026-01-15T12:56:00Z</cp:lastPrinted>
  <dcterms:created xsi:type="dcterms:W3CDTF">2022-12-23T12:03:00Z</dcterms:created>
  <dcterms:modified xsi:type="dcterms:W3CDTF">2026-02-06T12:23:00Z</dcterms:modified>
</cp:coreProperties>
</file>