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8914FB7" w14:textId="77777777" w:rsidR="00480825" w:rsidRDefault="00480825" w:rsidP="00480825">
      <w:pPr>
        <w:ind w:right="57"/>
        <w:jc w:val="right"/>
        <w:rPr>
          <w:b/>
          <w:bCs/>
          <w:lang w:eastAsia="ru-RU"/>
        </w:rPr>
      </w:pPr>
    </w:p>
    <w:p w14:paraId="19ABDBCD" w14:textId="77777777" w:rsidR="00480825" w:rsidRPr="003C5111" w:rsidRDefault="00480825" w:rsidP="00480825">
      <w:pPr>
        <w:ind w:right="57"/>
        <w:jc w:val="center"/>
        <w:rPr>
          <w:b/>
          <w:bCs/>
          <w:lang w:eastAsia="ru-RU"/>
        </w:rPr>
      </w:pPr>
      <w:r w:rsidRPr="003C5111">
        <w:rPr>
          <w:b/>
          <w:bCs/>
          <w:lang w:eastAsia="ru-RU"/>
        </w:rPr>
        <w:t>ANUNŢ DE PARTICIPARE SIMPLIFICAT</w:t>
      </w:r>
    </w:p>
    <w:p w14:paraId="711C036A" w14:textId="77777777" w:rsidR="00480825" w:rsidRPr="003C5111" w:rsidRDefault="00480825" w:rsidP="00480825">
      <w:pPr>
        <w:ind w:right="57"/>
        <w:jc w:val="center"/>
        <w:rPr>
          <w:lang w:eastAsia="ru-RU"/>
        </w:rPr>
      </w:pPr>
      <w:r w:rsidRPr="003C5111">
        <w:rPr>
          <w:b/>
          <w:bCs/>
          <w:lang w:eastAsia="ru-RU"/>
        </w:rPr>
        <w:t xml:space="preserve"> PENTRU ACHIZIȚIA DE VALOARE MICĂ</w:t>
      </w:r>
    </w:p>
    <w:p w14:paraId="5ABBDF56" w14:textId="77777777" w:rsidR="00480825" w:rsidRDefault="00480825" w:rsidP="00480825">
      <w:pPr>
        <w:ind w:right="57"/>
        <w:rPr>
          <w:lang w:eastAsia="ru-RU"/>
        </w:rPr>
      </w:pPr>
      <w:r>
        <w:rPr>
          <w:bCs/>
          <w:lang w:eastAsia="ru-RU"/>
        </w:rPr>
        <w:t xml:space="preserve">            </w:t>
      </w:r>
      <w:r w:rsidRPr="00D577FF">
        <w:rPr>
          <w:bCs/>
          <w:lang w:eastAsia="ru-RU"/>
        </w:rPr>
        <w:t>Privind achiziţionarea</w:t>
      </w:r>
      <w:r>
        <w:rPr>
          <w:lang w:eastAsia="ru-RU"/>
        </w:rPr>
        <w:t xml:space="preserve"> </w:t>
      </w:r>
      <w:r>
        <w:rPr>
          <w:bCs/>
          <w:lang w:eastAsia="ru-RU"/>
        </w:rPr>
        <w:t xml:space="preserve"> </w:t>
      </w:r>
      <w:r w:rsidRPr="00D577FF">
        <w:rPr>
          <w:bCs/>
          <w:lang w:eastAsia="ru-RU"/>
        </w:rPr>
        <w:t>prin achiziţie</w:t>
      </w:r>
      <w:r w:rsidRPr="00D577FF">
        <w:rPr>
          <w:lang w:eastAsia="ru-RU"/>
        </w:rPr>
        <w:t xml:space="preserve"> publică de valoare mică. </w:t>
      </w:r>
    </w:p>
    <w:p w14:paraId="7473BA62" w14:textId="77777777" w:rsidR="00480825" w:rsidRPr="00850D1C" w:rsidRDefault="00480825" w:rsidP="00480825">
      <w:pPr>
        <w:ind w:right="57"/>
        <w:rPr>
          <w:lang w:eastAsia="ru-RU"/>
        </w:rPr>
      </w:pPr>
    </w:p>
    <w:p w14:paraId="16C24122" w14:textId="77777777" w:rsidR="00480825" w:rsidRPr="002D551A" w:rsidRDefault="00480825" w:rsidP="00480825">
      <w:pPr>
        <w:ind w:right="57"/>
        <w:jc w:val="center"/>
        <w:rPr>
          <w:b/>
          <w:bCs/>
          <w:i/>
          <w:iCs/>
          <w:color w:val="000000" w:themeColor="text1"/>
          <w:sz w:val="28"/>
          <w:szCs w:val="28"/>
        </w:rPr>
      </w:pPr>
      <w:r w:rsidRPr="002D551A">
        <w:rPr>
          <w:b/>
          <w:bCs/>
          <w:i/>
          <w:iCs/>
          <w:sz w:val="28"/>
          <w:szCs w:val="28"/>
          <w:lang w:eastAsia="ru-RU"/>
        </w:rPr>
        <w:t>S</w:t>
      </w:r>
      <w:r w:rsidRPr="002D551A">
        <w:rPr>
          <w:b/>
          <w:bCs/>
          <w:i/>
          <w:iCs/>
          <w:sz w:val="28"/>
          <w:szCs w:val="28"/>
        </w:rPr>
        <w:t xml:space="preserve">ervicii de </w:t>
      </w:r>
      <w:r w:rsidRPr="002D551A">
        <w:rPr>
          <w:b/>
          <w:bCs/>
          <w:i/>
          <w:iCs/>
          <w:color w:val="000000" w:themeColor="text1"/>
          <w:sz w:val="28"/>
          <w:szCs w:val="28"/>
        </w:rPr>
        <w:t>supraveghere tehnică la obiectele:</w:t>
      </w:r>
    </w:p>
    <w:p w14:paraId="35496ED3" w14:textId="77777777" w:rsidR="00480825" w:rsidRPr="003754ED" w:rsidRDefault="00480825" w:rsidP="00480825">
      <w:pPr>
        <w:ind w:right="57"/>
        <w:jc w:val="center"/>
        <w:rPr>
          <w:color w:val="000000" w:themeColor="text1"/>
          <w:lang w:eastAsia="ru-RU"/>
        </w:rPr>
      </w:pPr>
      <w:r w:rsidRPr="003754ED">
        <w:rPr>
          <w:color w:val="000000" w:themeColor="text1"/>
          <w:lang w:eastAsia="ru-RU"/>
        </w:rPr>
        <w:t>(se indică obiectul achiziţiei)</w:t>
      </w:r>
    </w:p>
    <w:p w14:paraId="5D2D5457" w14:textId="77777777" w:rsidR="00480825" w:rsidRDefault="00480825" w:rsidP="00480825">
      <w:pPr>
        <w:ind w:right="57"/>
        <w:rPr>
          <w:color w:val="FF0000"/>
        </w:rPr>
      </w:pPr>
    </w:p>
    <w:p w14:paraId="2F097695" w14:textId="77777777" w:rsidR="00480825" w:rsidRPr="005C239D" w:rsidRDefault="00480825" w:rsidP="00480825">
      <w:pPr>
        <w:pStyle w:val="Corptext"/>
        <w:widowControl w:val="0"/>
        <w:numPr>
          <w:ilvl w:val="0"/>
          <w:numId w:val="59"/>
        </w:numPr>
        <w:tabs>
          <w:tab w:val="left" w:pos="696"/>
        </w:tabs>
        <w:spacing w:line="259" w:lineRule="auto"/>
        <w:ind w:left="700" w:hanging="340"/>
        <w:jc w:val="both"/>
        <w:rPr>
          <w:b/>
          <w:bCs/>
          <w:lang w:val="en-US"/>
        </w:rPr>
      </w:pPr>
      <w:r w:rsidRPr="005C239D">
        <w:rPr>
          <w:b/>
          <w:bCs/>
        </w:rPr>
        <w:t xml:space="preserve">Reparația capitală a acoperișului la IP Gimnaziul Ștefan cel Mare din s. Bravicea </w:t>
      </w:r>
      <w:r w:rsidRPr="005C239D">
        <w:rPr>
          <w:rStyle w:val="CorptextCaracter"/>
          <w:b/>
          <w:bCs/>
        </w:rPr>
        <w:t xml:space="preserve">- buget fără TVA - </w:t>
      </w:r>
      <w:r w:rsidRPr="005C239D">
        <w:rPr>
          <w:b/>
          <w:bCs/>
        </w:rPr>
        <w:t>568 367,97 lei;</w:t>
      </w:r>
    </w:p>
    <w:p w14:paraId="1916F7F7" w14:textId="77777777" w:rsidR="00480825" w:rsidRPr="005C239D" w:rsidRDefault="00480825" w:rsidP="00480825">
      <w:pPr>
        <w:pStyle w:val="Corptext"/>
        <w:widowControl w:val="0"/>
        <w:numPr>
          <w:ilvl w:val="0"/>
          <w:numId w:val="59"/>
        </w:numPr>
        <w:tabs>
          <w:tab w:val="left" w:pos="696"/>
        </w:tabs>
        <w:spacing w:line="259" w:lineRule="auto"/>
        <w:ind w:left="700" w:hanging="340"/>
        <w:jc w:val="both"/>
        <w:rPr>
          <w:b/>
          <w:bCs/>
          <w:lang w:val="en-US"/>
        </w:rPr>
      </w:pPr>
      <w:r w:rsidRPr="005C239D">
        <w:rPr>
          <w:b/>
          <w:bCs/>
          <w:szCs w:val="24"/>
        </w:rPr>
        <w:t xml:space="preserve">Reparația capitală a sălii de sport la Gimnaziul Pavel </w:t>
      </w:r>
      <w:proofErr w:type="spellStart"/>
      <w:r w:rsidRPr="005C239D">
        <w:rPr>
          <w:b/>
          <w:bCs/>
          <w:szCs w:val="24"/>
        </w:rPr>
        <w:t>Tihon</w:t>
      </w:r>
      <w:proofErr w:type="spellEnd"/>
      <w:r w:rsidRPr="005C239D">
        <w:rPr>
          <w:b/>
          <w:bCs/>
          <w:szCs w:val="24"/>
        </w:rPr>
        <w:t xml:space="preserve"> s. Rădeni</w:t>
      </w:r>
      <w:r w:rsidRPr="005C239D">
        <w:rPr>
          <w:b/>
          <w:bCs/>
        </w:rPr>
        <w:t xml:space="preserve"> </w:t>
      </w:r>
      <w:r w:rsidRPr="005C239D">
        <w:rPr>
          <w:rStyle w:val="CorptextCaracter"/>
          <w:b/>
          <w:bCs/>
        </w:rPr>
        <w:t>- buget fără TVA - 331 057,12 lei;</w:t>
      </w:r>
    </w:p>
    <w:p w14:paraId="21337D4C" w14:textId="77777777" w:rsidR="00480825" w:rsidRPr="005C239D" w:rsidRDefault="00480825" w:rsidP="00480825">
      <w:pPr>
        <w:pStyle w:val="Corptext"/>
        <w:widowControl w:val="0"/>
        <w:numPr>
          <w:ilvl w:val="0"/>
          <w:numId w:val="59"/>
        </w:numPr>
        <w:tabs>
          <w:tab w:val="left" w:pos="696"/>
        </w:tabs>
        <w:spacing w:line="259" w:lineRule="auto"/>
        <w:ind w:left="700" w:hanging="340"/>
        <w:jc w:val="both"/>
        <w:rPr>
          <w:b/>
          <w:bCs/>
          <w:lang w:val="en-US"/>
        </w:rPr>
      </w:pPr>
      <w:hyperlink r:id="rId9" w:history="1">
        <w:r w:rsidRPr="005C239D">
          <w:rPr>
            <w:rStyle w:val="Hyperlink"/>
            <w:rFonts w:eastAsia="Helvetica"/>
            <w:b/>
            <w:bCs/>
            <w:szCs w:val="24"/>
            <w:shd w:val="clear" w:color="auto" w:fill="FFFFFF"/>
          </w:rPr>
          <w:t xml:space="preserve">IP Gimnaziul </w:t>
        </w:r>
        <w:proofErr w:type="spellStart"/>
        <w:r w:rsidRPr="005C239D">
          <w:rPr>
            <w:rStyle w:val="Hyperlink"/>
            <w:rFonts w:eastAsia="Helvetica"/>
            <w:b/>
            <w:bCs/>
            <w:szCs w:val="24"/>
            <w:shd w:val="clear" w:color="auto" w:fill="FFFFFF"/>
          </w:rPr>
          <w:t>Pîrjolteni</w:t>
        </w:r>
        <w:proofErr w:type="spellEnd"/>
        <w:r w:rsidRPr="005C239D">
          <w:rPr>
            <w:rStyle w:val="Hyperlink"/>
            <w:rFonts w:eastAsia="Helvetica"/>
            <w:b/>
            <w:bCs/>
            <w:szCs w:val="24"/>
            <w:shd w:val="clear" w:color="auto" w:fill="FFFFFF"/>
          </w:rPr>
          <w:t>. Reparația capitală a sălii de sport</w:t>
        </w:r>
      </w:hyperlink>
      <w:r w:rsidRPr="005C239D">
        <w:rPr>
          <w:b/>
          <w:bCs/>
          <w:szCs w:val="24"/>
        </w:rPr>
        <w:t xml:space="preserve"> </w:t>
      </w:r>
      <w:r w:rsidRPr="005C239D">
        <w:rPr>
          <w:rStyle w:val="CorptextCaracter"/>
          <w:b/>
          <w:bCs/>
        </w:rPr>
        <w:t>- buget fără TVA - 303 425,99 lei;</w:t>
      </w:r>
    </w:p>
    <w:p w14:paraId="4F5A99C9" w14:textId="77777777" w:rsidR="00480825" w:rsidRPr="005C239D" w:rsidRDefault="00480825" w:rsidP="00480825">
      <w:pPr>
        <w:pStyle w:val="Corptext"/>
        <w:widowControl w:val="0"/>
        <w:numPr>
          <w:ilvl w:val="0"/>
          <w:numId w:val="59"/>
        </w:numPr>
        <w:tabs>
          <w:tab w:val="left" w:pos="696"/>
        </w:tabs>
        <w:spacing w:line="259" w:lineRule="auto"/>
        <w:ind w:left="700" w:hanging="340"/>
        <w:jc w:val="both"/>
        <w:rPr>
          <w:b/>
          <w:bCs/>
          <w:lang w:val="en-US"/>
        </w:rPr>
      </w:pPr>
      <w:hyperlink r:id="rId10" w:history="1">
        <w:r w:rsidRPr="005C239D">
          <w:rPr>
            <w:rStyle w:val="Hyperlink"/>
            <w:rFonts w:eastAsia="Helvetica"/>
            <w:b/>
            <w:bCs/>
            <w:szCs w:val="24"/>
            <w:shd w:val="clear" w:color="auto" w:fill="FFFFFF"/>
          </w:rPr>
          <w:t xml:space="preserve">IP Gimnaziul „Nicolae Pușcaș” din satul </w:t>
        </w:r>
        <w:proofErr w:type="spellStart"/>
        <w:r w:rsidRPr="005C239D">
          <w:rPr>
            <w:rStyle w:val="Hyperlink"/>
            <w:rFonts w:eastAsia="Helvetica"/>
            <w:b/>
            <w:bCs/>
            <w:szCs w:val="24"/>
            <w:shd w:val="clear" w:color="auto" w:fill="FFFFFF"/>
          </w:rPr>
          <w:t>Hoginești</w:t>
        </w:r>
        <w:proofErr w:type="spellEnd"/>
        <w:r w:rsidRPr="005C239D">
          <w:rPr>
            <w:rStyle w:val="Hyperlink"/>
            <w:rFonts w:eastAsia="Helvetica"/>
            <w:b/>
            <w:bCs/>
            <w:szCs w:val="24"/>
            <w:shd w:val="clear" w:color="auto" w:fill="FFFFFF"/>
          </w:rPr>
          <w:t>, raionul Călărași. Reparația pardoselii în hol și coridor, etajul II</w:t>
        </w:r>
      </w:hyperlink>
      <w:r w:rsidRPr="005C239D">
        <w:rPr>
          <w:b/>
          <w:bCs/>
          <w:szCs w:val="24"/>
        </w:rPr>
        <w:t xml:space="preserve"> </w:t>
      </w:r>
      <w:r w:rsidRPr="005C239D">
        <w:rPr>
          <w:rStyle w:val="CorptextCaracter"/>
          <w:b/>
          <w:bCs/>
        </w:rPr>
        <w:t>- buget fără TVA -  347 599,39 lei;</w:t>
      </w:r>
    </w:p>
    <w:p w14:paraId="61CA914E" w14:textId="77777777" w:rsidR="00480825" w:rsidRPr="005C239D" w:rsidRDefault="00480825" w:rsidP="00480825">
      <w:pPr>
        <w:pStyle w:val="Corptext"/>
        <w:widowControl w:val="0"/>
        <w:numPr>
          <w:ilvl w:val="0"/>
          <w:numId w:val="59"/>
        </w:numPr>
        <w:tabs>
          <w:tab w:val="left" w:pos="696"/>
        </w:tabs>
        <w:spacing w:line="259" w:lineRule="auto"/>
        <w:ind w:left="700" w:hanging="340"/>
        <w:jc w:val="both"/>
        <w:rPr>
          <w:b/>
          <w:bCs/>
          <w:lang w:val="en-US"/>
        </w:rPr>
      </w:pPr>
      <w:hyperlink r:id="rId11" w:history="1">
        <w:r w:rsidRPr="005C239D">
          <w:rPr>
            <w:rStyle w:val="Hyperlink"/>
            <w:rFonts w:eastAsia="Helvetica"/>
            <w:b/>
            <w:bCs/>
            <w:szCs w:val="24"/>
            <w:shd w:val="clear" w:color="auto" w:fill="FFFFFF"/>
          </w:rPr>
          <w:t xml:space="preserve">Reparația capitală a blocului de pregătire a bucatelor la IP Gimnaziul </w:t>
        </w:r>
        <w:proofErr w:type="spellStart"/>
        <w:r w:rsidRPr="005C239D">
          <w:rPr>
            <w:rStyle w:val="Hyperlink"/>
            <w:rFonts w:eastAsia="Helvetica"/>
            <w:b/>
            <w:bCs/>
            <w:szCs w:val="24"/>
            <w:shd w:val="clear" w:color="auto" w:fill="FFFFFF"/>
          </w:rPr>
          <w:t>Hîrjauca</w:t>
        </w:r>
        <w:proofErr w:type="spellEnd"/>
      </w:hyperlink>
      <w:r w:rsidRPr="005C239D">
        <w:rPr>
          <w:b/>
          <w:bCs/>
          <w:szCs w:val="24"/>
        </w:rPr>
        <w:t xml:space="preserve"> </w:t>
      </w:r>
      <w:r w:rsidRPr="005C239D">
        <w:rPr>
          <w:rStyle w:val="CorptextCaracter"/>
          <w:b/>
          <w:bCs/>
        </w:rPr>
        <w:t>- buget fără TVA - 378 379,01 lei;</w:t>
      </w:r>
    </w:p>
    <w:p w14:paraId="33353CA5" w14:textId="77777777" w:rsidR="00480825" w:rsidRPr="005C239D" w:rsidRDefault="00480825" w:rsidP="00480825">
      <w:pPr>
        <w:pStyle w:val="Corptext"/>
        <w:widowControl w:val="0"/>
        <w:numPr>
          <w:ilvl w:val="0"/>
          <w:numId w:val="59"/>
        </w:numPr>
        <w:tabs>
          <w:tab w:val="left" w:pos="696"/>
        </w:tabs>
        <w:spacing w:line="259" w:lineRule="auto"/>
        <w:ind w:left="700" w:hanging="340"/>
        <w:jc w:val="both"/>
        <w:rPr>
          <w:b/>
          <w:bCs/>
          <w:lang w:val="en-US"/>
        </w:rPr>
      </w:pPr>
      <w:r w:rsidRPr="005C239D">
        <w:rPr>
          <w:rFonts w:eastAsia="Helvetica"/>
          <w:b/>
          <w:bCs/>
          <w:szCs w:val="24"/>
          <w:shd w:val="clear" w:color="auto" w:fill="FFFFFF"/>
        </w:rPr>
        <w:t xml:space="preserve">Reparația capitală a acoperișului Gimnaziului Onișcani, blocul B și galeria (a doua etapă) din cadrul proiectului “Reparația capitală a acoperișului și termoizolarea fațadei la imobilul </w:t>
      </w:r>
      <w:proofErr w:type="spellStart"/>
      <w:r w:rsidRPr="005C239D">
        <w:rPr>
          <w:rFonts w:eastAsia="Helvetica"/>
          <w:b/>
          <w:bCs/>
          <w:szCs w:val="24"/>
          <w:shd w:val="clear" w:color="auto" w:fill="FFFFFF"/>
        </w:rPr>
        <w:t>nr.cad</w:t>
      </w:r>
      <w:proofErr w:type="spellEnd"/>
      <w:r w:rsidRPr="005C239D">
        <w:rPr>
          <w:rFonts w:eastAsia="Helvetica"/>
          <w:b/>
          <w:bCs/>
          <w:szCs w:val="24"/>
          <w:shd w:val="clear" w:color="auto" w:fill="FFFFFF"/>
        </w:rPr>
        <w:t xml:space="preserve">. 25301040430.01 (școala) situat pe terenul cu </w:t>
      </w:r>
      <w:proofErr w:type="spellStart"/>
      <w:r w:rsidRPr="005C239D">
        <w:rPr>
          <w:rFonts w:eastAsia="Helvetica"/>
          <w:b/>
          <w:bCs/>
          <w:szCs w:val="24"/>
          <w:shd w:val="clear" w:color="auto" w:fill="FFFFFF"/>
        </w:rPr>
        <w:t>nr.cad</w:t>
      </w:r>
      <w:proofErr w:type="spellEnd"/>
      <w:r w:rsidRPr="005C239D">
        <w:rPr>
          <w:rFonts w:eastAsia="Helvetica"/>
          <w:b/>
          <w:bCs/>
          <w:szCs w:val="24"/>
          <w:shd w:val="clear" w:color="auto" w:fill="FFFFFF"/>
        </w:rPr>
        <w:t>. 25301040430, din s. Onișcani, r-l. Călărași</w:t>
      </w:r>
      <w:r w:rsidRPr="005C239D">
        <w:rPr>
          <w:b/>
          <w:bCs/>
          <w:szCs w:val="24"/>
        </w:rPr>
        <w:t xml:space="preserve"> </w:t>
      </w:r>
      <w:r w:rsidRPr="005C239D">
        <w:rPr>
          <w:rStyle w:val="CorptextCaracter"/>
          <w:b/>
          <w:bCs/>
        </w:rPr>
        <w:t>- buget fără TVA - 900 538,77 lei;</w:t>
      </w:r>
    </w:p>
    <w:p w14:paraId="1C646195" w14:textId="77777777" w:rsidR="00480825" w:rsidRPr="005C239D" w:rsidRDefault="00480825" w:rsidP="00480825">
      <w:pPr>
        <w:pStyle w:val="Corptext"/>
        <w:widowControl w:val="0"/>
        <w:numPr>
          <w:ilvl w:val="0"/>
          <w:numId w:val="59"/>
        </w:numPr>
        <w:tabs>
          <w:tab w:val="left" w:pos="696"/>
        </w:tabs>
        <w:ind w:left="700" w:hanging="340"/>
        <w:jc w:val="both"/>
        <w:rPr>
          <w:b/>
          <w:bCs/>
          <w:lang w:val="en-US"/>
        </w:rPr>
      </w:pPr>
      <w:r w:rsidRPr="005C239D">
        <w:rPr>
          <w:rFonts w:eastAsia="Helvetica"/>
          <w:b/>
          <w:bCs/>
          <w:szCs w:val="24"/>
          <w:shd w:val="clear" w:color="auto" w:fill="FFFFFF"/>
        </w:rPr>
        <w:t xml:space="preserve">Reabilitarea terenului sportiv existent al Liceului Teoretic “Vasile Alecsandri”, situat pe teren cu nr. cad. 2501208.116 pe str. Toma Ciorba, nr. 11, or. Călărași, r-nul </w:t>
      </w:r>
      <w:proofErr w:type="spellStart"/>
      <w:r w:rsidRPr="005C239D">
        <w:rPr>
          <w:rFonts w:eastAsia="Helvetica"/>
          <w:b/>
          <w:bCs/>
          <w:szCs w:val="24"/>
          <w:shd w:val="clear" w:color="auto" w:fill="FFFFFF"/>
        </w:rPr>
        <w:t>Calarași</w:t>
      </w:r>
      <w:proofErr w:type="spellEnd"/>
      <w:r w:rsidRPr="005C239D">
        <w:rPr>
          <w:rFonts w:eastAsia="Helvetica"/>
          <w:b/>
          <w:bCs/>
          <w:szCs w:val="24"/>
          <w:shd w:val="clear" w:color="auto" w:fill="FFFFFF"/>
        </w:rPr>
        <w:t xml:space="preserve"> - </w:t>
      </w:r>
      <w:r w:rsidRPr="005C239D">
        <w:rPr>
          <w:rStyle w:val="CorptextCaracter"/>
          <w:b/>
          <w:bCs/>
        </w:rPr>
        <w:t>buget fără TVA - 3 061 441,23 lei;</w:t>
      </w:r>
    </w:p>
    <w:p w14:paraId="52004A39" w14:textId="77777777" w:rsidR="00480825" w:rsidRPr="003754ED" w:rsidRDefault="00480825" w:rsidP="00480825">
      <w:pPr>
        <w:ind w:right="57"/>
        <w:rPr>
          <w:lang w:eastAsia="zh-CN"/>
        </w:rPr>
      </w:pPr>
      <w:r w:rsidRPr="00803727">
        <w:rPr>
          <w:color w:val="FF0000"/>
          <w:lang w:eastAsia="zh-CN"/>
        </w:rPr>
        <w:t xml:space="preserve">                                                                     </w:t>
      </w:r>
    </w:p>
    <w:p w14:paraId="702C5647" w14:textId="77777777" w:rsidR="00480825" w:rsidRPr="008B2D28" w:rsidRDefault="00480825" w:rsidP="00480825">
      <w:pPr>
        <w:ind w:right="57"/>
        <w:rPr>
          <w:lang w:val="ro-MD" w:eastAsia="ru-RU"/>
        </w:rPr>
      </w:pPr>
      <w:r>
        <w:rPr>
          <w:bCs/>
          <w:lang w:eastAsia="ru-RU"/>
        </w:rPr>
        <w:t>1. Denumirea autorităţii contractante:  Consiliul raional Călărași</w:t>
      </w:r>
    </w:p>
    <w:p w14:paraId="6FF6DF5F" w14:textId="77777777" w:rsidR="00480825" w:rsidRPr="00850D1C" w:rsidRDefault="00480825" w:rsidP="00480825">
      <w:pPr>
        <w:ind w:right="57"/>
        <w:rPr>
          <w:lang w:eastAsia="ru-RU"/>
        </w:rPr>
      </w:pPr>
      <w:r>
        <w:rPr>
          <w:bCs/>
          <w:lang w:eastAsia="ru-RU"/>
        </w:rPr>
        <w:t>2. IDNO: 1007601009886</w:t>
      </w:r>
    </w:p>
    <w:p w14:paraId="6CE429D5" w14:textId="77777777" w:rsidR="00480825" w:rsidRPr="008B2D28" w:rsidRDefault="00480825" w:rsidP="00480825">
      <w:pPr>
        <w:ind w:right="57"/>
        <w:rPr>
          <w:lang w:val="ro-MD" w:eastAsia="ru-RU"/>
        </w:rPr>
      </w:pPr>
      <w:r w:rsidRPr="00D577FF">
        <w:rPr>
          <w:bCs/>
          <w:lang w:eastAsia="ru-RU"/>
        </w:rPr>
        <w:t>3.</w:t>
      </w:r>
      <w:r>
        <w:rPr>
          <w:bCs/>
          <w:lang w:eastAsia="ru-RU"/>
        </w:rPr>
        <w:t> </w:t>
      </w:r>
      <w:r w:rsidRPr="00D577FF">
        <w:rPr>
          <w:bCs/>
          <w:lang w:eastAsia="ru-RU"/>
        </w:rPr>
        <w:t>Adresa</w:t>
      </w:r>
      <w:r>
        <w:rPr>
          <w:bCs/>
          <w:lang w:eastAsia="ru-RU"/>
        </w:rPr>
        <w:t>:or. Călărași, str. Biruinței 1/1</w:t>
      </w:r>
    </w:p>
    <w:p w14:paraId="0825C6FE" w14:textId="77777777" w:rsidR="00480825" w:rsidRPr="00850D1C" w:rsidRDefault="00480825" w:rsidP="00480825">
      <w:pPr>
        <w:ind w:right="57"/>
        <w:rPr>
          <w:lang w:eastAsia="ru-RU"/>
        </w:rPr>
      </w:pPr>
      <w:r>
        <w:rPr>
          <w:bCs/>
          <w:lang w:eastAsia="ru-RU"/>
        </w:rPr>
        <w:t>4. Numărul de telefon/fax 0244 2-20-58</w:t>
      </w:r>
    </w:p>
    <w:p w14:paraId="2C4FC66E" w14:textId="77777777" w:rsidR="00480825" w:rsidRDefault="00480825" w:rsidP="00480825">
      <w:pPr>
        <w:ind w:right="57"/>
        <w:rPr>
          <w:bCs/>
          <w:lang w:eastAsia="ru-RU"/>
        </w:rPr>
      </w:pPr>
      <w:r w:rsidRPr="00D577FF">
        <w:rPr>
          <w:bCs/>
          <w:lang w:eastAsia="ru-RU"/>
        </w:rPr>
        <w:t>5. Adresa de e-mail şi pagina web oficia</w:t>
      </w:r>
      <w:r>
        <w:rPr>
          <w:bCs/>
          <w:lang w:eastAsia="ru-RU"/>
        </w:rPr>
        <w:t xml:space="preserve">lă ale autorităţii contractante: </w:t>
      </w:r>
      <w:hyperlink r:id="rId12" w:history="1">
        <w:r w:rsidRPr="008A563B">
          <w:rPr>
            <w:rStyle w:val="Hyperlink"/>
            <w:bCs/>
            <w:lang w:eastAsia="ru-RU"/>
          </w:rPr>
          <w:t>achizitiicr@gmail.com</w:t>
        </w:r>
      </w:hyperlink>
      <w:r>
        <w:rPr>
          <w:bCs/>
          <w:lang w:eastAsia="ru-RU"/>
        </w:rPr>
        <w:t>, www.calarasi.md</w:t>
      </w:r>
      <w:r w:rsidRPr="00D577FF">
        <w:rPr>
          <w:lang w:eastAsia="ru-RU"/>
        </w:rPr>
        <w:t xml:space="preserve"> </w:t>
      </w:r>
    </w:p>
    <w:p w14:paraId="0B7C40BB" w14:textId="77777777" w:rsidR="00480825" w:rsidRPr="00850D1C" w:rsidRDefault="00480825" w:rsidP="00480825">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14:paraId="38CC0673" w14:textId="77777777" w:rsidR="00480825" w:rsidRPr="00850D1C" w:rsidRDefault="00480825" w:rsidP="00480825">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 APL de nivelul II</w:t>
      </w:r>
    </w:p>
    <w:p w14:paraId="06202C51" w14:textId="77777777" w:rsidR="00480825" w:rsidRPr="00D577FF" w:rsidRDefault="00480825" w:rsidP="00480825">
      <w:pPr>
        <w:ind w:right="57"/>
      </w:pPr>
      <w:r w:rsidRPr="00D577FF">
        <w:rPr>
          <w:bCs/>
          <w:lang w:eastAsia="ru-RU"/>
        </w:rPr>
        <w:t>8. Cumpărătorul invită operatorii economici interesaţi, care îi pot satisface necesităţile, să participe la procedura de achiziţie privind prestarea următoarelor servicii:</w:t>
      </w:r>
    </w:p>
    <w:p w14:paraId="1B50DE4B" w14:textId="77777777" w:rsidR="00480825" w:rsidRPr="003C5111" w:rsidRDefault="00480825" w:rsidP="00480825">
      <w:pPr>
        <w:tabs>
          <w:tab w:val="left" w:pos="6386"/>
        </w:tabs>
        <w:rPr>
          <w:rFonts w:asciiTheme="majorBidi" w:hAnsiTheme="majorBidi" w:cstheme="majorBidi"/>
          <w:lang w:eastAsia="ru-RU"/>
        </w:rPr>
      </w:pPr>
    </w:p>
    <w:tbl>
      <w:tblPr>
        <w:tblStyle w:val="GrilTabel2"/>
        <w:tblW w:w="4548" w:type="pct"/>
        <w:tblInd w:w="562" w:type="dxa"/>
        <w:tblLayout w:type="fixed"/>
        <w:tblLook w:val="04A0" w:firstRow="1" w:lastRow="0" w:firstColumn="1" w:lastColumn="0" w:noHBand="0" w:noVBand="1"/>
      </w:tblPr>
      <w:tblGrid>
        <w:gridCol w:w="478"/>
        <w:gridCol w:w="1015"/>
        <w:gridCol w:w="1836"/>
        <w:gridCol w:w="653"/>
        <w:gridCol w:w="398"/>
        <w:gridCol w:w="2652"/>
        <w:gridCol w:w="932"/>
      </w:tblGrid>
      <w:tr w:rsidR="00480825" w:rsidRPr="009737C6" w14:paraId="66C3499F" w14:textId="77777777" w:rsidTr="007012E2">
        <w:tc>
          <w:tcPr>
            <w:tcW w:w="300" w:type="pct"/>
          </w:tcPr>
          <w:p w14:paraId="086CA5F0" w14:textId="77777777" w:rsidR="00480825" w:rsidRPr="009737C6" w:rsidRDefault="00480825" w:rsidP="007012E2">
            <w:pPr>
              <w:ind w:firstLine="0"/>
              <w:jc w:val="center"/>
            </w:pPr>
            <w:r w:rsidRPr="009737C6">
              <w:rPr>
                <w:b/>
                <w:bCs/>
                <w:lang w:eastAsia="ru-RU"/>
              </w:rPr>
              <w:t>Nr.</w:t>
            </w:r>
            <w:r w:rsidRPr="009737C6">
              <w:rPr>
                <w:b/>
                <w:bCs/>
                <w:lang w:eastAsia="ru-RU"/>
              </w:rPr>
              <w:br/>
              <w:t>crt.</w:t>
            </w:r>
          </w:p>
        </w:tc>
        <w:tc>
          <w:tcPr>
            <w:tcW w:w="637" w:type="pct"/>
          </w:tcPr>
          <w:p w14:paraId="4B268EA0" w14:textId="77777777" w:rsidR="00480825" w:rsidRPr="009737C6" w:rsidRDefault="00480825" w:rsidP="007012E2">
            <w:pPr>
              <w:ind w:firstLine="0"/>
              <w:jc w:val="center"/>
            </w:pPr>
            <w:r w:rsidRPr="009737C6">
              <w:rPr>
                <w:b/>
                <w:bCs/>
                <w:lang w:eastAsia="ru-RU"/>
              </w:rPr>
              <w:t>Cod</w:t>
            </w:r>
            <w:r>
              <w:rPr>
                <w:b/>
                <w:bCs/>
                <w:lang w:eastAsia="ru-RU"/>
              </w:rPr>
              <w:t>ul</w:t>
            </w:r>
            <w:r w:rsidRPr="009737C6">
              <w:rPr>
                <w:b/>
                <w:bCs/>
                <w:lang w:eastAsia="ru-RU"/>
              </w:rPr>
              <w:br/>
              <w:t>CPV</w:t>
            </w:r>
          </w:p>
        </w:tc>
        <w:tc>
          <w:tcPr>
            <w:tcW w:w="1153" w:type="pct"/>
          </w:tcPr>
          <w:p w14:paraId="213A70EF" w14:textId="77777777" w:rsidR="00480825" w:rsidRPr="009737C6" w:rsidRDefault="00480825" w:rsidP="007012E2">
            <w:pPr>
              <w:ind w:firstLine="0"/>
              <w:jc w:val="center"/>
            </w:pPr>
            <w:r w:rsidRPr="009737C6">
              <w:rPr>
                <w:b/>
                <w:bCs/>
                <w:lang w:eastAsia="ru-RU"/>
              </w:rPr>
              <w:t>Denumirea</w:t>
            </w:r>
            <w:r w:rsidRPr="009737C6">
              <w:rPr>
                <w:b/>
                <w:bCs/>
                <w:lang w:eastAsia="ru-RU"/>
              </w:rPr>
              <w:br/>
              <w:t>bunurilor/serviciilor</w:t>
            </w:r>
          </w:p>
        </w:tc>
        <w:tc>
          <w:tcPr>
            <w:tcW w:w="410" w:type="pct"/>
          </w:tcPr>
          <w:p w14:paraId="5A0B4E60" w14:textId="77777777" w:rsidR="00480825" w:rsidRPr="009737C6" w:rsidRDefault="00480825" w:rsidP="007012E2">
            <w:pPr>
              <w:ind w:firstLine="0"/>
              <w:jc w:val="center"/>
            </w:pPr>
            <w:r w:rsidRPr="009737C6">
              <w:rPr>
                <w:b/>
                <w:bCs/>
                <w:lang w:eastAsia="ru-RU"/>
              </w:rPr>
              <w:t>Unitatea de</w:t>
            </w:r>
            <w:r w:rsidRPr="009737C6">
              <w:rPr>
                <w:b/>
                <w:bCs/>
                <w:lang w:eastAsia="ru-RU"/>
              </w:rPr>
              <w:br/>
              <w:t>măsură</w:t>
            </w:r>
          </w:p>
        </w:tc>
        <w:tc>
          <w:tcPr>
            <w:tcW w:w="250" w:type="pct"/>
          </w:tcPr>
          <w:p w14:paraId="7ECA92A3" w14:textId="77777777" w:rsidR="00480825" w:rsidRPr="007A168B" w:rsidRDefault="00480825" w:rsidP="007012E2">
            <w:pPr>
              <w:ind w:firstLine="0"/>
              <w:jc w:val="center"/>
              <w:rPr>
                <w:sz w:val="16"/>
                <w:szCs w:val="16"/>
              </w:rPr>
            </w:pPr>
            <w:r w:rsidRPr="007A168B">
              <w:rPr>
                <w:b/>
                <w:bCs/>
                <w:sz w:val="16"/>
                <w:szCs w:val="16"/>
                <w:lang w:eastAsia="ru-RU"/>
              </w:rPr>
              <w:t>Cantitatea</w:t>
            </w:r>
          </w:p>
        </w:tc>
        <w:tc>
          <w:tcPr>
            <w:tcW w:w="1665" w:type="pct"/>
          </w:tcPr>
          <w:p w14:paraId="3C686848" w14:textId="77777777" w:rsidR="00480825" w:rsidRPr="009737C6" w:rsidRDefault="00480825" w:rsidP="007012E2">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585" w:type="pct"/>
          </w:tcPr>
          <w:p w14:paraId="0C756FBF" w14:textId="77777777" w:rsidR="00480825" w:rsidRDefault="00480825" w:rsidP="007012E2">
            <w:pPr>
              <w:ind w:firstLine="0"/>
              <w:jc w:val="center"/>
              <w:rPr>
                <w:lang w:eastAsia="ru-RU"/>
              </w:rPr>
            </w:pPr>
            <w:r w:rsidRPr="009737C6">
              <w:rPr>
                <w:b/>
                <w:bCs/>
                <w:lang w:eastAsia="ru-RU"/>
              </w:rPr>
              <w:t>Valoarea estimată</w:t>
            </w:r>
          </w:p>
          <w:p w14:paraId="104CA0D8" w14:textId="77777777" w:rsidR="00480825" w:rsidRPr="00D95C0E" w:rsidRDefault="00480825" w:rsidP="007012E2">
            <w:pPr>
              <w:ind w:firstLine="0"/>
              <w:jc w:val="center"/>
              <w:rPr>
                <w:b/>
              </w:rPr>
            </w:pPr>
            <w:r w:rsidRPr="00D95C0E">
              <w:rPr>
                <w:b/>
                <w:lang w:eastAsia="ru-RU"/>
              </w:rPr>
              <w:lastRenderedPageBreak/>
              <w:t>(se va indica pentru fiecare lot în parte)</w:t>
            </w:r>
          </w:p>
        </w:tc>
      </w:tr>
      <w:tr w:rsidR="00480825" w:rsidRPr="009737C6" w14:paraId="7AF8EFE2" w14:textId="77777777" w:rsidTr="007012E2">
        <w:tc>
          <w:tcPr>
            <w:tcW w:w="300" w:type="pct"/>
          </w:tcPr>
          <w:p w14:paraId="6CEC39B7" w14:textId="77777777" w:rsidR="00480825" w:rsidRPr="00787990" w:rsidRDefault="00480825" w:rsidP="007012E2">
            <w:pPr>
              <w:ind w:firstLine="0"/>
              <w:rPr>
                <w:color w:val="000000" w:themeColor="text1"/>
              </w:rPr>
            </w:pPr>
            <w:r w:rsidRPr="00787990">
              <w:rPr>
                <w:color w:val="000000" w:themeColor="text1"/>
              </w:rPr>
              <w:lastRenderedPageBreak/>
              <w:t>1.</w:t>
            </w:r>
          </w:p>
        </w:tc>
        <w:tc>
          <w:tcPr>
            <w:tcW w:w="637" w:type="pct"/>
          </w:tcPr>
          <w:p w14:paraId="3D6F2355" w14:textId="77777777" w:rsidR="00480825" w:rsidRPr="00787990" w:rsidRDefault="00480825" w:rsidP="007012E2">
            <w:pPr>
              <w:ind w:firstLine="0"/>
              <w:rPr>
                <w:color w:val="000000" w:themeColor="text1"/>
              </w:rPr>
            </w:pPr>
            <w:r>
              <w:rPr>
                <w:color w:val="000000" w:themeColor="text1"/>
              </w:rPr>
              <w:t>71521000-6</w:t>
            </w:r>
          </w:p>
        </w:tc>
        <w:tc>
          <w:tcPr>
            <w:tcW w:w="1153" w:type="pct"/>
          </w:tcPr>
          <w:p w14:paraId="6BAB4579" w14:textId="77777777" w:rsidR="00480825" w:rsidRPr="007F4C7A" w:rsidRDefault="00480825" w:rsidP="007012E2">
            <w:pPr>
              <w:ind w:firstLine="0"/>
              <w:rPr>
                <w:b/>
                <w:bCs/>
                <w:color w:val="000000" w:themeColor="text1"/>
              </w:rPr>
            </w:pPr>
            <w:r w:rsidRPr="007F4C7A">
              <w:rPr>
                <w:b/>
                <w:bCs/>
                <w:color w:val="000000" w:themeColor="text1"/>
              </w:rPr>
              <w:t xml:space="preserve">     LOT 1</w:t>
            </w:r>
          </w:p>
          <w:p w14:paraId="24952BBE" w14:textId="77777777" w:rsidR="00480825" w:rsidRPr="006B0290" w:rsidRDefault="00480825" w:rsidP="007012E2">
            <w:pPr>
              <w:ind w:firstLine="0"/>
              <w:rPr>
                <w:i/>
                <w:iCs/>
                <w:color w:val="000000" w:themeColor="text1"/>
              </w:rPr>
            </w:pPr>
            <w:r w:rsidRPr="006B0290">
              <w:rPr>
                <w:i/>
                <w:iCs/>
                <w:color w:val="000000" w:themeColor="text1"/>
                <w:lang w:eastAsia="ru-RU"/>
              </w:rPr>
              <w:t>S</w:t>
            </w:r>
            <w:r w:rsidRPr="006B0290">
              <w:rPr>
                <w:i/>
                <w:iCs/>
                <w:color w:val="000000" w:themeColor="text1"/>
              </w:rPr>
              <w:t>ervicii de supraveghere tehnică la obiectele:</w:t>
            </w:r>
          </w:p>
          <w:p w14:paraId="09BBEA60" w14:textId="77777777" w:rsidR="00480825" w:rsidRPr="00BF56D7" w:rsidRDefault="00480825" w:rsidP="007012E2">
            <w:pPr>
              <w:pStyle w:val="Corptext"/>
              <w:tabs>
                <w:tab w:val="left" w:pos="696"/>
              </w:tabs>
              <w:spacing w:line="259" w:lineRule="auto"/>
              <w:ind w:firstLine="0"/>
              <w:rPr>
                <w:b/>
                <w:bCs/>
                <w:lang w:val="en-US"/>
              </w:rPr>
            </w:pPr>
            <w:r w:rsidRPr="00BF56D7">
              <w:rPr>
                <w:rFonts w:eastAsia="DengXian"/>
                <w:b/>
                <w:bCs/>
              </w:rPr>
              <w:t>1.</w:t>
            </w:r>
            <w:r>
              <w:rPr>
                <w:rFonts w:eastAsia="DengXian"/>
                <w:b/>
                <w:bCs/>
              </w:rPr>
              <w:t xml:space="preserve"> </w:t>
            </w:r>
            <w:r w:rsidRPr="00BF56D7">
              <w:rPr>
                <w:b/>
                <w:bCs/>
              </w:rPr>
              <w:t xml:space="preserve">Reparația capitală a acoperișului la IP Gimnaziul Ștefan cel Mare din s. Bravicea </w:t>
            </w:r>
            <w:r w:rsidRPr="00BF56D7">
              <w:rPr>
                <w:rStyle w:val="CorptextCaracter"/>
                <w:b/>
                <w:bCs/>
              </w:rPr>
              <w:t xml:space="preserve">- buget fără TVA - </w:t>
            </w:r>
            <w:r w:rsidRPr="00BF56D7">
              <w:rPr>
                <w:b/>
                <w:bCs/>
              </w:rPr>
              <w:t>568 367,97 lei;</w:t>
            </w:r>
          </w:p>
          <w:p w14:paraId="091B09E5" w14:textId="77777777" w:rsidR="00480825" w:rsidRPr="00BF56D7" w:rsidRDefault="00480825" w:rsidP="007012E2">
            <w:pPr>
              <w:pStyle w:val="Corptext"/>
              <w:tabs>
                <w:tab w:val="left" w:pos="696"/>
              </w:tabs>
              <w:spacing w:line="259" w:lineRule="auto"/>
              <w:ind w:firstLine="0"/>
              <w:rPr>
                <w:b/>
                <w:bCs/>
                <w:lang w:val="en-US"/>
              </w:rPr>
            </w:pPr>
            <w:r w:rsidRPr="00BF56D7">
              <w:rPr>
                <w:rFonts w:eastAsia="DengXian"/>
                <w:b/>
                <w:bCs/>
              </w:rPr>
              <w:t>2.</w:t>
            </w:r>
            <w:r>
              <w:rPr>
                <w:rFonts w:eastAsia="DengXian"/>
                <w:b/>
                <w:bCs/>
              </w:rPr>
              <w:t xml:space="preserve"> </w:t>
            </w:r>
            <w:r w:rsidRPr="00BF56D7">
              <w:rPr>
                <w:b/>
                <w:bCs/>
              </w:rPr>
              <w:t xml:space="preserve">Reparația capitală a sălii de sport la Gimnaziul Pavel </w:t>
            </w:r>
            <w:proofErr w:type="spellStart"/>
            <w:r w:rsidRPr="00BF56D7">
              <w:rPr>
                <w:b/>
                <w:bCs/>
              </w:rPr>
              <w:t>Tihon</w:t>
            </w:r>
            <w:proofErr w:type="spellEnd"/>
            <w:r w:rsidRPr="00BF56D7">
              <w:rPr>
                <w:b/>
                <w:bCs/>
              </w:rPr>
              <w:t xml:space="preserve"> s. Rădeni </w:t>
            </w:r>
            <w:r w:rsidRPr="00BF56D7">
              <w:rPr>
                <w:rStyle w:val="CorptextCaracter"/>
                <w:b/>
                <w:bCs/>
              </w:rPr>
              <w:t>- buget fără TVA - 331 057,12 lei;</w:t>
            </w:r>
          </w:p>
          <w:p w14:paraId="6D573F53" w14:textId="77777777" w:rsidR="00480825" w:rsidRPr="00BF56D7" w:rsidRDefault="00480825" w:rsidP="007012E2">
            <w:pPr>
              <w:pStyle w:val="Corptext"/>
              <w:tabs>
                <w:tab w:val="left" w:pos="696"/>
              </w:tabs>
              <w:spacing w:line="259" w:lineRule="auto"/>
              <w:ind w:firstLine="0"/>
              <w:rPr>
                <w:b/>
                <w:bCs/>
                <w:lang w:val="en-US"/>
              </w:rPr>
            </w:pPr>
            <w:r w:rsidRPr="00BF56D7">
              <w:rPr>
                <w:rFonts w:eastAsia="DengXian"/>
                <w:b/>
                <w:bCs/>
                <w:shd w:val="clear" w:color="auto" w:fill="FFFFFF"/>
              </w:rPr>
              <w:t>3.</w:t>
            </w:r>
            <w:r>
              <w:rPr>
                <w:rFonts w:eastAsia="DengXian"/>
                <w:b/>
                <w:bCs/>
                <w:shd w:val="clear" w:color="auto" w:fill="FFFFFF"/>
              </w:rPr>
              <w:t xml:space="preserve"> </w:t>
            </w:r>
            <w:r>
              <w:fldChar w:fldCharType="begin"/>
            </w:r>
            <w:r>
              <w:instrText>HYPERLINK "https://achizitii.md/ro/public/tender/21570053/"</w:instrText>
            </w:r>
            <w:r>
              <w:fldChar w:fldCharType="separate"/>
            </w:r>
            <w:r w:rsidRPr="00BF56D7">
              <w:rPr>
                <w:rStyle w:val="Hyperlink"/>
                <w:rFonts w:eastAsia="Helvetica"/>
                <w:b/>
                <w:bCs/>
                <w:shd w:val="clear" w:color="auto" w:fill="FFFFFF"/>
              </w:rPr>
              <w:t xml:space="preserve">IP Gimnaziul </w:t>
            </w:r>
            <w:proofErr w:type="spellStart"/>
            <w:r w:rsidRPr="00BF56D7">
              <w:rPr>
                <w:rStyle w:val="Hyperlink"/>
                <w:rFonts w:eastAsia="Helvetica"/>
                <w:b/>
                <w:bCs/>
                <w:shd w:val="clear" w:color="auto" w:fill="FFFFFF"/>
              </w:rPr>
              <w:t>Pîrjolteni</w:t>
            </w:r>
            <w:proofErr w:type="spellEnd"/>
            <w:r w:rsidRPr="00BF56D7">
              <w:rPr>
                <w:rStyle w:val="Hyperlink"/>
                <w:rFonts w:eastAsia="Helvetica"/>
                <w:b/>
                <w:bCs/>
                <w:shd w:val="clear" w:color="auto" w:fill="FFFFFF"/>
              </w:rPr>
              <w:t>. Reparația capitală a sălii de sport</w:t>
            </w:r>
            <w:r>
              <w:rPr>
                <w:rStyle w:val="Hyperlink"/>
                <w:rFonts w:eastAsia="Helvetica"/>
                <w:b/>
                <w:bCs/>
                <w:color w:val="auto"/>
                <w:u w:val="none"/>
                <w:shd w:val="clear" w:color="auto" w:fill="FFFFFF"/>
              </w:rPr>
              <w:fldChar w:fldCharType="end"/>
            </w:r>
            <w:r w:rsidRPr="00BF56D7">
              <w:rPr>
                <w:b/>
                <w:bCs/>
              </w:rPr>
              <w:t xml:space="preserve"> </w:t>
            </w:r>
            <w:r w:rsidRPr="00BF56D7">
              <w:rPr>
                <w:rStyle w:val="CorptextCaracter"/>
                <w:b/>
                <w:bCs/>
              </w:rPr>
              <w:t>- buget fără TVA - 303 425,99 lei;</w:t>
            </w:r>
          </w:p>
          <w:p w14:paraId="472548A4" w14:textId="77777777" w:rsidR="00480825" w:rsidRPr="00BF56D7" w:rsidRDefault="00480825" w:rsidP="007012E2">
            <w:pPr>
              <w:pStyle w:val="Corptext"/>
              <w:tabs>
                <w:tab w:val="left" w:pos="696"/>
              </w:tabs>
              <w:spacing w:line="259" w:lineRule="auto"/>
              <w:ind w:firstLine="0"/>
              <w:rPr>
                <w:b/>
                <w:bCs/>
                <w:lang w:val="en-US"/>
              </w:rPr>
            </w:pPr>
            <w:r w:rsidRPr="00BF56D7">
              <w:rPr>
                <w:rFonts w:eastAsia="DengXian"/>
                <w:b/>
                <w:bCs/>
                <w:shd w:val="clear" w:color="auto" w:fill="FFFFFF"/>
              </w:rPr>
              <w:t>4.</w:t>
            </w:r>
            <w:r>
              <w:rPr>
                <w:rFonts w:eastAsia="DengXian"/>
                <w:b/>
                <w:bCs/>
                <w:shd w:val="clear" w:color="auto" w:fill="FFFFFF"/>
              </w:rPr>
              <w:t xml:space="preserve"> </w:t>
            </w:r>
            <w:r>
              <w:fldChar w:fldCharType="begin"/>
            </w:r>
            <w:r>
              <w:instrText>HYPERLINK "https://achizitii.md/ro/public/tender/21568937/"</w:instrText>
            </w:r>
            <w:r>
              <w:fldChar w:fldCharType="separate"/>
            </w:r>
            <w:r w:rsidRPr="00BF56D7">
              <w:rPr>
                <w:rStyle w:val="Hyperlink"/>
                <w:rFonts w:eastAsia="Helvetica"/>
                <w:b/>
                <w:bCs/>
                <w:shd w:val="clear" w:color="auto" w:fill="FFFFFF"/>
              </w:rPr>
              <w:t xml:space="preserve">IP Gimnaziul „Nicolae Pușcaș” din satul </w:t>
            </w:r>
            <w:proofErr w:type="spellStart"/>
            <w:r w:rsidRPr="00BF56D7">
              <w:rPr>
                <w:rStyle w:val="Hyperlink"/>
                <w:rFonts w:eastAsia="Helvetica"/>
                <w:b/>
                <w:bCs/>
                <w:shd w:val="clear" w:color="auto" w:fill="FFFFFF"/>
              </w:rPr>
              <w:t>Hoginești</w:t>
            </w:r>
            <w:proofErr w:type="spellEnd"/>
            <w:r w:rsidRPr="00BF56D7">
              <w:rPr>
                <w:rStyle w:val="Hyperlink"/>
                <w:rFonts w:eastAsia="Helvetica"/>
                <w:b/>
                <w:bCs/>
                <w:shd w:val="clear" w:color="auto" w:fill="FFFFFF"/>
              </w:rPr>
              <w:t>, raionul Călărași. Reparația pardoselii în hol și coridor, etajul II</w:t>
            </w:r>
            <w:r>
              <w:rPr>
                <w:rStyle w:val="Hyperlink"/>
                <w:rFonts w:eastAsia="Helvetica"/>
                <w:b/>
                <w:bCs/>
                <w:color w:val="auto"/>
                <w:u w:val="none"/>
                <w:shd w:val="clear" w:color="auto" w:fill="FFFFFF"/>
              </w:rPr>
              <w:fldChar w:fldCharType="end"/>
            </w:r>
            <w:r w:rsidRPr="00BF56D7">
              <w:rPr>
                <w:b/>
                <w:bCs/>
              </w:rPr>
              <w:t xml:space="preserve"> </w:t>
            </w:r>
            <w:r w:rsidRPr="00BF56D7">
              <w:rPr>
                <w:rStyle w:val="CorptextCaracter"/>
                <w:b/>
                <w:bCs/>
              </w:rPr>
              <w:t>- buget fără TVA -  347 599,39 lei;</w:t>
            </w:r>
          </w:p>
          <w:p w14:paraId="7C608E38" w14:textId="77777777" w:rsidR="00480825" w:rsidRPr="00BF56D7" w:rsidRDefault="00480825" w:rsidP="007012E2">
            <w:pPr>
              <w:pStyle w:val="Corptext"/>
              <w:tabs>
                <w:tab w:val="left" w:pos="696"/>
              </w:tabs>
              <w:spacing w:line="259" w:lineRule="auto"/>
              <w:ind w:firstLine="0"/>
              <w:rPr>
                <w:b/>
                <w:bCs/>
                <w:lang w:val="en-US"/>
              </w:rPr>
            </w:pPr>
            <w:r w:rsidRPr="00BF56D7">
              <w:rPr>
                <w:rFonts w:eastAsia="DengXian"/>
                <w:b/>
                <w:bCs/>
                <w:shd w:val="clear" w:color="auto" w:fill="FFFFFF"/>
              </w:rPr>
              <w:t>5.</w:t>
            </w:r>
            <w:r>
              <w:rPr>
                <w:rFonts w:eastAsia="DengXian"/>
                <w:b/>
                <w:bCs/>
                <w:shd w:val="clear" w:color="auto" w:fill="FFFFFF"/>
              </w:rPr>
              <w:t xml:space="preserve"> </w:t>
            </w:r>
            <w:r>
              <w:fldChar w:fldCharType="begin"/>
            </w:r>
            <w:r>
              <w:instrText>HYPERLINK "https://achizitii.md/ro/public/tender/21583299/"</w:instrText>
            </w:r>
            <w:r>
              <w:fldChar w:fldCharType="separate"/>
            </w:r>
            <w:r w:rsidRPr="00BF56D7">
              <w:rPr>
                <w:rStyle w:val="Hyperlink"/>
                <w:rFonts w:eastAsia="Helvetica"/>
                <w:b/>
                <w:bCs/>
                <w:shd w:val="clear" w:color="auto" w:fill="FFFFFF"/>
              </w:rPr>
              <w:t xml:space="preserve">Reparația capitală a blocului de pregătire a </w:t>
            </w:r>
            <w:r w:rsidRPr="00BF56D7">
              <w:rPr>
                <w:rStyle w:val="Hyperlink"/>
                <w:rFonts w:eastAsia="Helvetica"/>
                <w:b/>
                <w:bCs/>
                <w:shd w:val="clear" w:color="auto" w:fill="FFFFFF"/>
              </w:rPr>
              <w:lastRenderedPageBreak/>
              <w:t xml:space="preserve">bucatelor la IP Gimnaziul </w:t>
            </w:r>
            <w:proofErr w:type="spellStart"/>
            <w:r w:rsidRPr="00BF56D7">
              <w:rPr>
                <w:rStyle w:val="Hyperlink"/>
                <w:rFonts w:eastAsia="Helvetica"/>
                <w:b/>
                <w:bCs/>
                <w:shd w:val="clear" w:color="auto" w:fill="FFFFFF"/>
              </w:rPr>
              <w:t>Hîrjauca</w:t>
            </w:r>
            <w:proofErr w:type="spellEnd"/>
            <w:r>
              <w:rPr>
                <w:rStyle w:val="Hyperlink"/>
                <w:rFonts w:eastAsia="Helvetica"/>
                <w:b/>
                <w:bCs/>
                <w:color w:val="auto"/>
                <w:u w:val="none"/>
                <w:shd w:val="clear" w:color="auto" w:fill="FFFFFF"/>
              </w:rPr>
              <w:fldChar w:fldCharType="end"/>
            </w:r>
            <w:r w:rsidRPr="00BF56D7">
              <w:rPr>
                <w:b/>
                <w:bCs/>
              </w:rPr>
              <w:t xml:space="preserve"> </w:t>
            </w:r>
            <w:r w:rsidRPr="00BF56D7">
              <w:rPr>
                <w:rStyle w:val="CorptextCaracter"/>
                <w:b/>
                <w:bCs/>
              </w:rPr>
              <w:t>- buget fără TVA - 378 379,01 lei;</w:t>
            </w:r>
          </w:p>
          <w:p w14:paraId="1F3D07F6" w14:textId="77777777" w:rsidR="00480825" w:rsidRPr="00BF56D7" w:rsidRDefault="00480825" w:rsidP="007012E2">
            <w:pPr>
              <w:pStyle w:val="Corptext"/>
              <w:tabs>
                <w:tab w:val="left" w:pos="696"/>
              </w:tabs>
              <w:spacing w:line="259" w:lineRule="auto"/>
              <w:ind w:firstLine="0"/>
              <w:rPr>
                <w:b/>
                <w:bCs/>
                <w:lang w:val="en-US"/>
              </w:rPr>
            </w:pPr>
            <w:r w:rsidRPr="00BF56D7">
              <w:rPr>
                <w:rFonts w:eastAsia="DengXian"/>
                <w:b/>
                <w:bCs/>
                <w:shd w:val="clear" w:color="auto" w:fill="FFFFFF"/>
              </w:rPr>
              <w:t xml:space="preserve">6. </w:t>
            </w:r>
            <w:r w:rsidRPr="00BF56D7">
              <w:rPr>
                <w:rFonts w:eastAsia="Helvetica"/>
                <w:b/>
                <w:bCs/>
                <w:shd w:val="clear" w:color="auto" w:fill="FFFFFF"/>
              </w:rPr>
              <w:t xml:space="preserve">Reparația capitală a acoperișului Gimnaziului Onișcani, blocul B și galeria (a doua etapă) din cadrul proiectului “Reparația capitală a acoperișului și termoizolarea fațadei la imobilul </w:t>
            </w:r>
            <w:proofErr w:type="spellStart"/>
            <w:r w:rsidRPr="00BF56D7">
              <w:rPr>
                <w:rFonts w:eastAsia="Helvetica"/>
                <w:b/>
                <w:bCs/>
                <w:shd w:val="clear" w:color="auto" w:fill="FFFFFF"/>
              </w:rPr>
              <w:t>nr.cad</w:t>
            </w:r>
            <w:proofErr w:type="spellEnd"/>
            <w:r w:rsidRPr="00BF56D7">
              <w:rPr>
                <w:rFonts w:eastAsia="Helvetica"/>
                <w:b/>
                <w:bCs/>
                <w:shd w:val="clear" w:color="auto" w:fill="FFFFFF"/>
              </w:rPr>
              <w:t xml:space="preserve">. 25301040430.01 (școala) situat pe terenul cu </w:t>
            </w:r>
            <w:proofErr w:type="spellStart"/>
            <w:r w:rsidRPr="00BF56D7">
              <w:rPr>
                <w:rFonts w:eastAsia="Helvetica"/>
                <w:b/>
                <w:bCs/>
                <w:shd w:val="clear" w:color="auto" w:fill="FFFFFF"/>
              </w:rPr>
              <w:t>nr.cad</w:t>
            </w:r>
            <w:proofErr w:type="spellEnd"/>
            <w:r w:rsidRPr="00BF56D7">
              <w:rPr>
                <w:rFonts w:eastAsia="Helvetica"/>
                <w:b/>
                <w:bCs/>
                <w:shd w:val="clear" w:color="auto" w:fill="FFFFFF"/>
              </w:rPr>
              <w:t>. 25301040430, din s. Onișcani, r-l. Călărași</w:t>
            </w:r>
            <w:r w:rsidRPr="00BF56D7">
              <w:rPr>
                <w:b/>
                <w:bCs/>
              </w:rPr>
              <w:t xml:space="preserve"> </w:t>
            </w:r>
            <w:r w:rsidRPr="00BF56D7">
              <w:rPr>
                <w:rStyle w:val="CorptextCaracter"/>
                <w:b/>
                <w:bCs/>
              </w:rPr>
              <w:t>- buget fără TVA - 900 538,77 lei;</w:t>
            </w:r>
          </w:p>
          <w:p w14:paraId="03672789" w14:textId="77777777" w:rsidR="00480825" w:rsidRPr="00BF56D7" w:rsidRDefault="00480825" w:rsidP="007012E2">
            <w:pPr>
              <w:pStyle w:val="Corptext"/>
              <w:tabs>
                <w:tab w:val="left" w:pos="696"/>
              </w:tabs>
              <w:ind w:firstLine="0"/>
              <w:rPr>
                <w:b/>
                <w:bCs/>
                <w:lang w:val="en-US"/>
              </w:rPr>
            </w:pPr>
            <w:r w:rsidRPr="00BF56D7">
              <w:rPr>
                <w:rFonts w:eastAsia="DengXian"/>
                <w:b/>
                <w:bCs/>
                <w:shd w:val="clear" w:color="auto" w:fill="FFFFFF"/>
              </w:rPr>
              <w:t>7.</w:t>
            </w:r>
            <w:r>
              <w:rPr>
                <w:rFonts w:eastAsia="DengXian"/>
                <w:b/>
                <w:bCs/>
                <w:shd w:val="clear" w:color="auto" w:fill="FFFFFF"/>
              </w:rPr>
              <w:t xml:space="preserve"> </w:t>
            </w:r>
            <w:r w:rsidRPr="00BF56D7">
              <w:rPr>
                <w:rFonts w:eastAsia="Helvetica"/>
                <w:b/>
                <w:bCs/>
                <w:shd w:val="clear" w:color="auto" w:fill="FFFFFF"/>
              </w:rPr>
              <w:t xml:space="preserve">Reabilitarea terenului sportiv existent al Liceului Teoretic “Vasile Alecsandri”, situat pe teren cu nr. cad. 2501208.116 pe str. Toma Ciorba, nr. 11, or. Călărași, r-nul </w:t>
            </w:r>
            <w:proofErr w:type="spellStart"/>
            <w:r w:rsidRPr="00BF56D7">
              <w:rPr>
                <w:rFonts w:eastAsia="Helvetica"/>
                <w:b/>
                <w:bCs/>
                <w:shd w:val="clear" w:color="auto" w:fill="FFFFFF"/>
              </w:rPr>
              <w:t>Calarași</w:t>
            </w:r>
            <w:proofErr w:type="spellEnd"/>
            <w:r w:rsidRPr="00BF56D7">
              <w:rPr>
                <w:rFonts w:eastAsia="Helvetica"/>
                <w:b/>
                <w:bCs/>
                <w:shd w:val="clear" w:color="auto" w:fill="FFFFFF"/>
              </w:rPr>
              <w:t xml:space="preserve"> - </w:t>
            </w:r>
            <w:r w:rsidRPr="00BF56D7">
              <w:rPr>
                <w:rStyle w:val="CorptextCaracter"/>
                <w:b/>
                <w:bCs/>
              </w:rPr>
              <w:t>buget fără TVA - 3 061 441,23 lei;</w:t>
            </w:r>
          </w:p>
          <w:p w14:paraId="27646AF8" w14:textId="77777777" w:rsidR="00480825" w:rsidRPr="005C239D" w:rsidRDefault="00480825" w:rsidP="007012E2">
            <w:pPr>
              <w:pStyle w:val="Corptext"/>
              <w:tabs>
                <w:tab w:val="left" w:pos="696"/>
              </w:tabs>
              <w:spacing w:line="259" w:lineRule="auto"/>
              <w:ind w:firstLine="0"/>
              <w:rPr>
                <w:color w:val="000000" w:themeColor="text1"/>
                <w:lang w:val="en-US"/>
              </w:rPr>
            </w:pPr>
          </w:p>
        </w:tc>
        <w:tc>
          <w:tcPr>
            <w:tcW w:w="410" w:type="pct"/>
          </w:tcPr>
          <w:p w14:paraId="52686869" w14:textId="77777777" w:rsidR="00480825" w:rsidRPr="00C005A2" w:rsidRDefault="00480825" w:rsidP="007012E2">
            <w:pPr>
              <w:ind w:firstLine="0"/>
              <w:rPr>
                <w:color w:val="000000" w:themeColor="text1"/>
                <w:sz w:val="22"/>
                <w:szCs w:val="22"/>
                <w:vertAlign w:val="superscript"/>
              </w:rPr>
            </w:pPr>
            <w:r w:rsidRPr="00C005A2">
              <w:rPr>
                <w:color w:val="000000" w:themeColor="text1"/>
                <w:sz w:val="22"/>
                <w:szCs w:val="22"/>
                <w:vertAlign w:val="superscript"/>
              </w:rPr>
              <w:lastRenderedPageBreak/>
              <w:t>servicii</w:t>
            </w:r>
          </w:p>
        </w:tc>
        <w:tc>
          <w:tcPr>
            <w:tcW w:w="250" w:type="pct"/>
          </w:tcPr>
          <w:p w14:paraId="0A7A6674" w14:textId="77777777" w:rsidR="00480825" w:rsidRPr="007F4C7A" w:rsidRDefault="00480825" w:rsidP="007012E2">
            <w:pPr>
              <w:ind w:firstLine="0"/>
              <w:rPr>
                <w:color w:val="000000" w:themeColor="text1"/>
              </w:rPr>
            </w:pPr>
            <w:r>
              <w:rPr>
                <w:color w:val="000000" w:themeColor="text1"/>
              </w:rPr>
              <w:t>7</w:t>
            </w:r>
          </w:p>
        </w:tc>
        <w:tc>
          <w:tcPr>
            <w:tcW w:w="1665" w:type="pct"/>
          </w:tcPr>
          <w:p w14:paraId="14B92F9C" w14:textId="77777777" w:rsidR="00480825" w:rsidRDefault="00480825" w:rsidP="007012E2">
            <w:pPr>
              <w:ind w:firstLine="0"/>
            </w:pPr>
            <w:r w:rsidRPr="007A168B">
              <w:t>Verificarea execuției lucrărilor</w:t>
            </w:r>
            <w:r>
              <w:t xml:space="preserve"> </w:t>
            </w:r>
            <w:r w:rsidRPr="007A168B">
              <w:t xml:space="preserve">se efectuează pentru următoarele exigențe esențiale : </w:t>
            </w:r>
          </w:p>
          <w:p w14:paraId="1F642161" w14:textId="77777777" w:rsidR="00480825" w:rsidRDefault="00480825" w:rsidP="007012E2">
            <w:pPr>
              <w:ind w:firstLine="0"/>
            </w:pPr>
            <w:r w:rsidRPr="007A168B">
              <w:t xml:space="preserve">A - rezistenţă şi stabilitate; </w:t>
            </w:r>
          </w:p>
          <w:p w14:paraId="5F61586F" w14:textId="77777777" w:rsidR="00480825" w:rsidRDefault="00480825" w:rsidP="007012E2">
            <w:pPr>
              <w:ind w:firstLine="0"/>
            </w:pPr>
            <w:r w:rsidRPr="007A168B">
              <w:t xml:space="preserve">B - siguranţă în exploatare; </w:t>
            </w:r>
          </w:p>
          <w:p w14:paraId="348A7E21" w14:textId="77777777" w:rsidR="00480825" w:rsidRDefault="00480825" w:rsidP="007012E2">
            <w:pPr>
              <w:ind w:firstLine="0"/>
            </w:pPr>
            <w:r w:rsidRPr="007A168B">
              <w:t>C - siguranţă la foc;</w:t>
            </w:r>
          </w:p>
          <w:p w14:paraId="40158FBB" w14:textId="77777777" w:rsidR="00480825" w:rsidRDefault="00480825" w:rsidP="007012E2">
            <w:pPr>
              <w:ind w:firstLine="0"/>
            </w:pPr>
            <w:r w:rsidRPr="007A168B">
              <w:t xml:space="preserve"> D - igienă, sănătatea oamenilor, refacerea şi</w:t>
            </w:r>
            <w:r>
              <w:t xml:space="preserve"> </w:t>
            </w:r>
            <w:r w:rsidRPr="007A168B">
              <w:t xml:space="preserve">protecția mediului; </w:t>
            </w:r>
          </w:p>
          <w:p w14:paraId="1637C750" w14:textId="77777777" w:rsidR="00480825" w:rsidRDefault="00480825" w:rsidP="007012E2">
            <w:pPr>
              <w:ind w:firstLine="0"/>
            </w:pPr>
            <w:r w:rsidRPr="007A168B">
              <w:t>E - izolaţie termică, hidrofugă şi economie de energie;</w:t>
            </w:r>
          </w:p>
          <w:p w14:paraId="74E5FB63" w14:textId="77777777" w:rsidR="00480825" w:rsidRDefault="00480825" w:rsidP="007012E2">
            <w:pPr>
              <w:ind w:firstLine="0"/>
            </w:pPr>
            <w:r w:rsidRPr="007A168B">
              <w:t xml:space="preserve"> F - protecție împotriva zgomotului. </w:t>
            </w:r>
          </w:p>
          <w:p w14:paraId="35E9EF10" w14:textId="77777777" w:rsidR="00480825" w:rsidRDefault="00480825" w:rsidP="007012E2">
            <w:pPr>
              <w:ind w:firstLine="0"/>
            </w:pPr>
            <w:r w:rsidRPr="007A168B">
              <w:t xml:space="preserve">a) </w:t>
            </w:r>
            <w:r>
              <w:rPr>
                <w:rStyle w:val="CorptextCaracter"/>
              </w:rPr>
              <w:t>Să exercite obligațiile și atribuțiile principale ale responsabililor tehnici activitatea de verificare a execuției lucrărilor, în conformitate cu prevederile CODULUI URBANISMULUI ȘI CONSTRUCȚIILOR NR.434/2023 și Hotărîrea Guvernului nr. 361 din 25 iunie 1996, cap. IV p. 47 și anume: să monitorizeze și să coordoneze lucrările de construcție rutiere domeniu drumuri și poduri,</w:t>
            </w:r>
          </w:p>
          <w:p w14:paraId="6A851A71" w14:textId="77777777" w:rsidR="00480825" w:rsidRDefault="00480825" w:rsidP="007012E2">
            <w:pPr>
              <w:ind w:firstLine="0"/>
            </w:pPr>
            <w:r>
              <w:t xml:space="preserve"> c) să se prezinte la obiect cel puțin de două ori pe săptămână, inclusiv la solicitarea Beneficiarului; </w:t>
            </w:r>
          </w:p>
          <w:p w14:paraId="0F5454E5" w14:textId="77777777" w:rsidR="00480825" w:rsidRDefault="00480825" w:rsidP="007012E2">
            <w:pPr>
              <w:ind w:firstLine="0"/>
            </w:pPr>
            <w:r>
              <w:t xml:space="preserve">d) să verifice volumele, să efectueze supravegherea calităţii lucrarilor de constructie si completarea strictă a documentației necesare; </w:t>
            </w:r>
          </w:p>
          <w:p w14:paraId="314981A0" w14:textId="77777777" w:rsidR="00480825" w:rsidRDefault="00480825" w:rsidP="007012E2">
            <w:pPr>
              <w:ind w:firstLine="0"/>
            </w:pPr>
            <w:r>
              <w:lastRenderedPageBreak/>
              <w:t xml:space="preserve">e) să efectueze controlul şi completarea documentelor de executie necesare pentru rapoartele de lucrari executate si prezentate de Contractor către Beneficiar in timpul vizitelor sale la șantier; f) să colecteze de la contractor rapoartele privind lucrările executate si verificarea lor; </w:t>
            </w:r>
          </w:p>
          <w:p w14:paraId="6BFEA5F2" w14:textId="77777777" w:rsidR="00480825" w:rsidRDefault="00480825" w:rsidP="007012E2">
            <w:pPr>
              <w:ind w:firstLine="0"/>
            </w:pPr>
            <w:r>
              <w:t>g) să depisteze şi să informeze imediat Beneficiarul despre includerea în dările de seama a lucrărilor executate.</w:t>
            </w:r>
          </w:p>
          <w:p w14:paraId="2331386A" w14:textId="77777777" w:rsidR="00480825" w:rsidRDefault="00480825" w:rsidP="007012E2">
            <w:pPr>
              <w:ind w:firstLine="0"/>
            </w:pPr>
            <w:r>
              <w:t xml:space="preserve"> h) să asigure monitorizarea lucr ărilor de construcție executate de către Antreprenor general conform graficului semnat cu Beneficiarul; </w:t>
            </w:r>
          </w:p>
          <w:p w14:paraId="324E0BF5" w14:textId="77777777" w:rsidR="00480825" w:rsidRDefault="00480825" w:rsidP="007012E2">
            <w:pPr>
              <w:ind w:firstLine="0"/>
            </w:pPr>
            <w:r>
              <w:t xml:space="preserve">i) să asigurare transparenta implementării proiectului; </w:t>
            </w:r>
          </w:p>
          <w:p w14:paraId="772D7A7C" w14:textId="77777777" w:rsidR="00480825" w:rsidRDefault="00480825" w:rsidP="007012E2">
            <w:pPr>
              <w:ind w:firstLine="0"/>
            </w:pPr>
            <w:r>
              <w:t>j) să soluţioneze problemele tehnice, a chestiunilor cu privire la asigurarea şi controlul calităţii;</w:t>
            </w:r>
          </w:p>
          <w:p w14:paraId="26C0E800" w14:textId="77777777" w:rsidR="00480825" w:rsidRDefault="00480825" w:rsidP="007012E2">
            <w:pPr>
              <w:ind w:firstLine="0"/>
            </w:pPr>
            <w:r>
              <w:t xml:space="preserve"> k) să verifice lucrările prezentate spre plată de către Antreprenorul general; </w:t>
            </w:r>
          </w:p>
          <w:p w14:paraId="519112B4" w14:textId="77777777" w:rsidR="00480825" w:rsidRDefault="00480825" w:rsidP="007012E2">
            <w:pPr>
              <w:ind w:firstLine="0"/>
            </w:pPr>
            <w:r>
              <w:t xml:space="preserve"> m) raportarea la CR Călărași a executării lucrărilor  conform Graficului aprobat de către Beneficiar. Prestatorul are obligația să execute serviciile, în termenele stabilite în contract, pe proprie răspundere, în conformitate </w:t>
            </w:r>
            <w:r w:rsidRPr="0043634D">
              <w:t xml:space="preserve">cu </w:t>
            </w:r>
            <w:r w:rsidRPr="0043634D">
              <w:rPr>
                <w:rStyle w:val="CorptextCaracter"/>
              </w:rPr>
              <w:t xml:space="preserve">prevederile CODULUI URBANISMULUI ȘI </w:t>
            </w:r>
            <w:r w:rsidRPr="0043634D">
              <w:rPr>
                <w:rStyle w:val="CorptextCaracter"/>
              </w:rPr>
              <w:lastRenderedPageBreak/>
              <w:t xml:space="preserve">CONSTRUCȚIILOR NR.434/2023 și Hotărîrea Guvernului nr. 361 din 25 iunie 1996, cap. IV p. 47 </w:t>
            </w:r>
            <w:r>
              <w:t xml:space="preserve">Responsabilul tehnic atestat are următoarele obligațiuni : </w:t>
            </w:r>
          </w:p>
          <w:p w14:paraId="458760E7" w14:textId="77777777" w:rsidR="00480825" w:rsidRDefault="00480825" w:rsidP="007012E2">
            <w:pPr>
              <w:ind w:firstLine="0"/>
            </w:pPr>
            <w:r>
              <w:t>• să exercite obliga țiile si atribu țiile principale ale responsabililor tehnici in activitatea de verificare a execu ției lucr ărilor de construc ție capitala in conformitate cu Regulamentul cu privire la verificarea execu ției lucr ărilor de construc ție de c ătre responsabilii atesta ți, aprobat prin ordinul nr. 65 din 27.05.1996 a Departamentului construc ții și</w:t>
            </w:r>
          </w:p>
          <w:p w14:paraId="759D4BC4" w14:textId="77777777" w:rsidR="00480825" w:rsidRPr="0043634D" w:rsidRDefault="00480825" w:rsidP="007012E2">
            <w:pPr>
              <w:ind w:firstLine="0"/>
              <w:rPr>
                <w:rFonts w:eastAsia="DengXian"/>
              </w:rPr>
            </w:pPr>
            <w:r>
              <w:t xml:space="preserve">amenajarea teritoriului, prevederile </w:t>
            </w:r>
            <w:r>
              <w:rPr>
                <w:rStyle w:val="CorptextCaracter"/>
              </w:rPr>
              <w:t>prevederile CODULUI URBANISMULUI ȘI CONSTRUCȚIILOR NR.434/2023 și Hotărîrea Guvernului nr. 361 din 25 iunie 1996, cap. IV p. 47;</w:t>
            </w:r>
          </w:p>
          <w:p w14:paraId="2E7093D8" w14:textId="77777777" w:rsidR="00480825" w:rsidRDefault="00480825" w:rsidP="007012E2">
            <w:pPr>
              <w:ind w:firstLine="0"/>
            </w:pPr>
            <w:r>
              <w:t>• să desfășoare activitatea ca reprezentant al Beneficiarului in relațiile cu antreprenorii</w:t>
            </w:r>
          </w:p>
          <w:p w14:paraId="2FE47FD7" w14:textId="77777777" w:rsidR="00480825" w:rsidRDefault="00480825" w:rsidP="007012E2">
            <w:pPr>
              <w:ind w:firstLine="0"/>
            </w:pPr>
            <w:r>
              <w:t xml:space="preserve">• să acționeze pentru Beneficiar si in interesul acestora față de Antreprenor, </w:t>
            </w:r>
          </w:p>
          <w:p w14:paraId="6C0921B0" w14:textId="77777777" w:rsidR="00480825" w:rsidRDefault="00480825" w:rsidP="007012E2">
            <w:pPr>
              <w:ind w:firstLine="0"/>
            </w:pPr>
            <w:r>
              <w:t xml:space="preserve">• să asigure asistență pentru Beneficiar în procesul de modificare a contractului de antrepriză supravegherea tehnică a căruia o execută; </w:t>
            </w:r>
          </w:p>
          <w:p w14:paraId="355E3AD3" w14:textId="77777777" w:rsidR="00480825" w:rsidRDefault="00480825" w:rsidP="007012E2">
            <w:pPr>
              <w:ind w:firstLine="0"/>
            </w:pPr>
            <w:r>
              <w:t xml:space="preserve">• sa monitorizeze si sa coordoneze lucrările de reparație a drumurilor; • sa identifice si sa soluționeze problemele tehnice, a chestiunilor cu </w:t>
            </w:r>
            <w:r>
              <w:lastRenderedPageBreak/>
              <w:t xml:space="preserve">privire la asigurarea si controlul calității, precum si monitorizării lucrului antreprenorului general; </w:t>
            </w:r>
          </w:p>
          <w:p w14:paraId="7B037B0E" w14:textId="77777777" w:rsidR="00480825" w:rsidRDefault="00480825" w:rsidP="007012E2">
            <w:pPr>
              <w:ind w:firstLine="0"/>
            </w:pPr>
            <w:r>
              <w:t xml:space="preserve">• să verifice lucrările finalizate si prezentate spre plata de către antreprenorul general; </w:t>
            </w:r>
          </w:p>
          <w:p w14:paraId="4F94B016" w14:textId="77777777" w:rsidR="00480825" w:rsidRDefault="00480825" w:rsidP="007012E2">
            <w:pPr>
              <w:ind w:firstLine="0"/>
            </w:pPr>
            <w:r>
              <w:t xml:space="preserve">• sa verifice si sa avizeze: o proiectele tehnologice privind execuția lucrărilor de construcție; </w:t>
            </w:r>
          </w:p>
          <w:p w14:paraId="16341A54" w14:textId="77777777" w:rsidR="00480825" w:rsidRDefault="00480825" w:rsidP="007012E2">
            <w:pPr>
              <w:ind w:left="52" w:firstLine="0"/>
            </w:pPr>
            <w:r>
              <w:t xml:space="preserve">-procedurile tehnice de execuție a lucrărilor; </w:t>
            </w:r>
          </w:p>
          <w:p w14:paraId="67E2D64A" w14:textId="77777777" w:rsidR="00480825" w:rsidRDefault="00480825" w:rsidP="007012E2">
            <w:pPr>
              <w:ind w:left="52" w:firstLine="0"/>
            </w:pPr>
            <w:r>
              <w:t xml:space="preserve">- programele de verificare a execuției; - proiectele de organizare a execuției (organizare de șantier); </w:t>
            </w:r>
          </w:p>
          <w:p w14:paraId="0443C38E" w14:textId="77777777" w:rsidR="00480825" w:rsidRDefault="00480825" w:rsidP="007012E2">
            <w:pPr>
              <w:ind w:left="52" w:firstLine="0"/>
            </w:pPr>
            <w:r>
              <w:t>- graficele de executie a lucrarilor aferente exigentelor esentiale;</w:t>
            </w:r>
          </w:p>
          <w:p w14:paraId="36B1DCED" w14:textId="77777777" w:rsidR="00480825" w:rsidRDefault="00480825" w:rsidP="007012E2">
            <w:pPr>
              <w:ind w:left="52" w:firstLine="0"/>
            </w:pPr>
            <w:r>
              <w:t xml:space="preserve"> -procesele-verbale privind lucrarile ascunse. </w:t>
            </w:r>
          </w:p>
          <w:p w14:paraId="60754EBB" w14:textId="77777777" w:rsidR="00480825" w:rsidRDefault="00480825" w:rsidP="007012E2">
            <w:pPr>
              <w:ind w:left="52" w:firstLine="0"/>
            </w:pPr>
            <w:r>
              <w:t>• sa exercite controlul executiei lucrarilor conform programului de verificare;</w:t>
            </w:r>
          </w:p>
          <w:p w14:paraId="0F5A4596" w14:textId="77777777" w:rsidR="00480825" w:rsidRDefault="00480825" w:rsidP="007012E2">
            <w:pPr>
              <w:ind w:left="52" w:firstLine="0"/>
            </w:pPr>
            <w:r>
              <w:t xml:space="preserve">• sa verifice respectarea tehnologiilor de executie, aplicarea corecta a acestora in vederea asigurarii nivelului calitativ prevazut in contract si in normele tehnice in vigoare; </w:t>
            </w:r>
          </w:p>
          <w:p w14:paraId="152C4351" w14:textId="77777777" w:rsidR="00480825" w:rsidRDefault="00480825" w:rsidP="007012E2">
            <w:pPr>
              <w:ind w:left="52" w:firstLine="0"/>
            </w:pPr>
            <w:r>
              <w:t xml:space="preserve">• sa interzică utilizarea de tehnologii noi neagrementate tehnic, precum si a produselor neagrementate; </w:t>
            </w:r>
          </w:p>
          <w:p w14:paraId="5E1F3A43" w14:textId="77777777" w:rsidR="00480825" w:rsidRDefault="00480825" w:rsidP="007012E2">
            <w:pPr>
              <w:ind w:left="52" w:firstLine="0"/>
            </w:pPr>
            <w:r>
              <w:t xml:space="preserve">• sa controleze volumele si costul lucrărilor executate si prezentate de organizațiile de construcție-montaj pentru achitare conform documentației de proiect si devizelor de cheltuieli, precum si corectitudinea </w:t>
            </w:r>
            <w:r>
              <w:lastRenderedPageBreak/>
              <w:t xml:space="preserve">întocmirii devizelor si contrasemnarea acestora pentru solicitarea plăților; • sa verifice calitatea elementelor de construcție ce se realizează in atelierele proprii; </w:t>
            </w:r>
          </w:p>
          <w:p w14:paraId="6F0B1340" w14:textId="77777777" w:rsidR="00480825" w:rsidRDefault="00480825" w:rsidP="007012E2">
            <w:pPr>
              <w:ind w:left="52" w:firstLine="0"/>
            </w:pPr>
            <w:r>
              <w:t>• sa oprească execuția lucrărilor de construcție in cazul in care s-au produs defecte grave de calitate sau abateri de la prevederile proiectului de execuție;</w:t>
            </w:r>
          </w:p>
          <w:p w14:paraId="16EE6235" w14:textId="77777777" w:rsidR="00480825" w:rsidRDefault="00480825" w:rsidP="007012E2">
            <w:pPr>
              <w:ind w:left="52" w:firstLine="0"/>
            </w:pPr>
            <w:r>
              <w:t xml:space="preserve"> • sa ia masuri de corectare sau refacere a lucrărilor, constatate ca fiind necorespunzătoare; </w:t>
            </w:r>
          </w:p>
          <w:p w14:paraId="523A4AB8" w14:textId="77777777" w:rsidR="00480825" w:rsidRDefault="00480825" w:rsidP="007012E2">
            <w:pPr>
              <w:ind w:left="52" w:firstLine="0"/>
            </w:pPr>
            <w:r>
              <w:t xml:space="preserve">• sa informeze operativ conducerea organizației de construcție despre lichidarea deficientelor constatate si masurile întreprinse pentru a exclude repetarea lor; • sa participe la verificarea in faze determinante; </w:t>
            </w:r>
          </w:p>
          <w:p w14:paraId="215148EA" w14:textId="77777777" w:rsidR="00480825" w:rsidRDefault="00480825" w:rsidP="007012E2">
            <w:pPr>
              <w:ind w:left="52" w:firstLine="0"/>
            </w:pPr>
            <w:r>
              <w:t xml:space="preserve">• sa efectueze verificările prevăzute in reglementările tehnice si sa semneze documentele întocmite ca urmare a verificărilor (procese-verbale in faze determinante, procese-verbale de lucrări ce devin ascunse etc.); </w:t>
            </w:r>
          </w:p>
          <w:p w14:paraId="46670B34" w14:textId="77777777" w:rsidR="00480825" w:rsidRDefault="00480825" w:rsidP="007012E2">
            <w:pPr>
              <w:ind w:left="52" w:firstLine="0"/>
            </w:pPr>
            <w:r>
              <w:t xml:space="preserve">• sa întocmească si sa tina la zi registrul de evidenta a lucrărilor de reparație  verificate; </w:t>
            </w:r>
          </w:p>
          <w:p w14:paraId="7A25ADB1" w14:textId="77777777" w:rsidR="00480825" w:rsidRDefault="00480825" w:rsidP="007012E2">
            <w:pPr>
              <w:ind w:left="52" w:firstLine="0"/>
            </w:pPr>
            <w:r>
              <w:t>• să urmărească soluționarea obiecțiilor cuprinse in anexele la procesul-verbal de receptie la terminarea lucrărilor si realizării recomandărilor comisiei de recepție;</w:t>
            </w:r>
          </w:p>
          <w:p w14:paraId="12855D68" w14:textId="77777777" w:rsidR="00480825" w:rsidRDefault="00480825" w:rsidP="007012E2">
            <w:pPr>
              <w:ind w:left="52" w:firstLine="0"/>
            </w:pPr>
            <w:r>
              <w:t xml:space="preserve">• să asigure verificarea prețurilor și volumelor incluse în procesele </w:t>
            </w:r>
            <w:r>
              <w:lastRenderedPageBreak/>
              <w:t xml:space="preserve">verbale de lucrări executate, înaintate de către antreprenor spre plată în vederea corespunderii acestora cu oferta; </w:t>
            </w:r>
          </w:p>
          <w:p w14:paraId="215D2D3C" w14:textId="77777777" w:rsidR="00480825" w:rsidRDefault="00480825" w:rsidP="007012E2">
            <w:pPr>
              <w:ind w:left="52" w:firstLine="0"/>
            </w:pPr>
            <w:r>
              <w:t>• să prezinte Beneficiarului săptămânal, în fiecare zi de joi, un raport privind lucrările efectuate, observațiile, problemele și soluțiile găsite, în perioada de raportare;</w:t>
            </w:r>
          </w:p>
          <w:p w14:paraId="0E9D1118" w14:textId="77777777" w:rsidR="00480825" w:rsidRPr="003F2CF8" w:rsidRDefault="00480825" w:rsidP="007012E2">
            <w:pPr>
              <w:ind w:left="52" w:firstLine="0"/>
              <w:rPr>
                <w:color w:val="FF0000"/>
              </w:rPr>
            </w:pPr>
            <w:r>
              <w:t xml:space="preserve"> • să prezinte către CR Călărași actul de îndeplinire a lucrărilor, cu anexarea copiei înscrisurilor efectuate în Cartea Tehnică în perioada îndeplinirii lucrărilor respective.</w:t>
            </w:r>
          </w:p>
        </w:tc>
        <w:tc>
          <w:tcPr>
            <w:tcW w:w="585" w:type="pct"/>
          </w:tcPr>
          <w:p w14:paraId="3AA58555" w14:textId="77777777" w:rsidR="00480825" w:rsidRPr="009737C6" w:rsidRDefault="00480825" w:rsidP="007012E2">
            <w:pPr>
              <w:ind w:firstLine="0"/>
            </w:pPr>
          </w:p>
        </w:tc>
      </w:tr>
      <w:tr w:rsidR="00480825" w:rsidRPr="009737C6" w14:paraId="14986A81" w14:textId="77777777" w:rsidTr="007012E2">
        <w:tc>
          <w:tcPr>
            <w:tcW w:w="5000" w:type="pct"/>
            <w:gridSpan w:val="7"/>
          </w:tcPr>
          <w:p w14:paraId="3B17A16B" w14:textId="77777777" w:rsidR="00480825" w:rsidRPr="007F4C7A" w:rsidRDefault="00480825" w:rsidP="007012E2">
            <w:pPr>
              <w:ind w:firstLine="0"/>
              <w:rPr>
                <w:i/>
                <w:iCs/>
              </w:rPr>
            </w:pPr>
            <w:r>
              <w:rPr>
                <w:b/>
                <w:bCs/>
                <w:i/>
                <w:iCs/>
                <w:lang w:eastAsia="ru-RU"/>
              </w:rPr>
              <w:lastRenderedPageBreak/>
              <w:t xml:space="preserve">                     </w:t>
            </w:r>
            <w:r w:rsidRPr="007F4C7A">
              <w:rPr>
                <w:b/>
                <w:bCs/>
                <w:i/>
                <w:iCs/>
                <w:lang w:eastAsia="ru-RU"/>
              </w:rPr>
              <w:t xml:space="preserve">Valoarea estimativă totală  </w:t>
            </w:r>
            <w:r>
              <w:rPr>
                <w:b/>
                <w:bCs/>
                <w:i/>
                <w:iCs/>
                <w:lang w:eastAsia="ru-RU"/>
              </w:rPr>
              <w:t>54 000,00</w:t>
            </w:r>
            <w:r w:rsidRPr="007F4C7A">
              <w:rPr>
                <w:i/>
                <w:iCs/>
              </w:rPr>
              <w:t xml:space="preserve"> </w:t>
            </w:r>
            <w:r w:rsidRPr="007F4C7A">
              <w:rPr>
                <w:b/>
                <w:bCs/>
                <w:i/>
                <w:iCs/>
                <w:lang w:eastAsia="ru-RU"/>
              </w:rPr>
              <w:t xml:space="preserve"> lei fără (TVA)</w:t>
            </w:r>
          </w:p>
        </w:tc>
      </w:tr>
    </w:tbl>
    <w:p w14:paraId="363A882B" w14:textId="77777777" w:rsidR="00480825" w:rsidRPr="009737C6" w:rsidRDefault="00480825" w:rsidP="00480825">
      <w:pPr>
        <w:tabs>
          <w:tab w:val="left" w:pos="6386"/>
        </w:tabs>
        <w:rPr>
          <w:rFonts w:asciiTheme="majorBidi" w:hAnsiTheme="majorBidi" w:cstheme="majorBidi"/>
          <w:lang w:eastAsia="ru-RU"/>
        </w:rPr>
      </w:pPr>
    </w:p>
    <w:p w14:paraId="7E86A106" w14:textId="77777777" w:rsidR="00480825" w:rsidRPr="009737C6" w:rsidRDefault="00480825" w:rsidP="00480825">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0DDC675B" w14:textId="77777777" w:rsidR="00480825" w:rsidRPr="009737C6" w:rsidRDefault="00480825" w:rsidP="00480825">
      <w:pPr>
        <w:ind w:firstLine="567"/>
        <w:rPr>
          <w:lang w:eastAsia="ru-RU"/>
        </w:rPr>
      </w:pPr>
      <w:r w:rsidRPr="009737C6">
        <w:rPr>
          <w:lang w:eastAsia="ru-RU"/>
        </w:rPr>
        <w:t xml:space="preserve">1) </w:t>
      </w:r>
      <w:r>
        <w:rPr>
          <w:lang w:eastAsia="ru-RU"/>
        </w:rPr>
        <w:t>p</w:t>
      </w:r>
      <w:r w:rsidRPr="009737C6">
        <w:rPr>
          <w:lang w:eastAsia="ru-RU"/>
        </w:rPr>
        <w:t>entru un singur lot;</w:t>
      </w:r>
      <w:r>
        <w:rPr>
          <w:lang w:eastAsia="ru-RU"/>
        </w:rPr>
        <w:t xml:space="preserve"> Da</w:t>
      </w:r>
    </w:p>
    <w:p w14:paraId="5B75D16B" w14:textId="77777777" w:rsidR="00480825" w:rsidRPr="009737C6" w:rsidRDefault="00480825" w:rsidP="00480825">
      <w:pPr>
        <w:ind w:firstLine="567"/>
        <w:rPr>
          <w:lang w:eastAsia="ru-RU"/>
        </w:rPr>
      </w:pPr>
      <w:r w:rsidRPr="009737C6">
        <w:rPr>
          <w:lang w:eastAsia="ru-RU"/>
        </w:rPr>
        <w:t xml:space="preserve">2) </w:t>
      </w:r>
      <w:r>
        <w:rPr>
          <w:lang w:eastAsia="ru-RU"/>
        </w:rPr>
        <w:t>p</w:t>
      </w:r>
      <w:r w:rsidRPr="009737C6">
        <w:rPr>
          <w:lang w:eastAsia="ru-RU"/>
        </w:rPr>
        <w:t>entru mai multe loturi;</w:t>
      </w:r>
    </w:p>
    <w:p w14:paraId="51EFDB06" w14:textId="77777777" w:rsidR="00480825" w:rsidRPr="009737C6" w:rsidRDefault="00480825" w:rsidP="00480825">
      <w:pPr>
        <w:ind w:firstLine="567"/>
        <w:rPr>
          <w:lang w:eastAsia="ru-RU"/>
        </w:rPr>
      </w:pPr>
      <w:r w:rsidRPr="009737C6">
        <w:rPr>
          <w:lang w:eastAsia="ru-RU"/>
        </w:rPr>
        <w:t xml:space="preserve">3) </w:t>
      </w:r>
      <w:r>
        <w:rPr>
          <w:lang w:eastAsia="ru-RU"/>
        </w:rPr>
        <w:t>p</w:t>
      </w:r>
      <w:r w:rsidRPr="009737C6">
        <w:rPr>
          <w:lang w:eastAsia="ru-RU"/>
        </w:rPr>
        <w:t>entru toate loturile;</w:t>
      </w:r>
    </w:p>
    <w:p w14:paraId="79B25742" w14:textId="77777777" w:rsidR="00480825" w:rsidRPr="00850D1C" w:rsidRDefault="00480825" w:rsidP="00480825">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49CA7643" w14:textId="77777777" w:rsidR="00480825" w:rsidRPr="00A4153C" w:rsidRDefault="00480825" w:rsidP="00480825">
      <w:pPr>
        <w:ind w:firstLine="567"/>
        <w:rPr>
          <w:color w:val="FF0000"/>
          <w:lang w:eastAsia="ru-RU"/>
        </w:rPr>
      </w:pPr>
      <w:r>
        <w:rPr>
          <w:bCs/>
          <w:lang w:eastAsia="ru-RU"/>
        </w:rPr>
        <w:t>10. </w:t>
      </w:r>
      <w:r w:rsidRPr="009737C6">
        <w:rPr>
          <w:bCs/>
          <w:lang w:eastAsia="ru-RU"/>
        </w:rPr>
        <w:t>Termen</w:t>
      </w:r>
      <w:r>
        <w:rPr>
          <w:bCs/>
          <w:lang w:eastAsia="ru-RU"/>
        </w:rPr>
        <w:t>ele şi condiţiile de prestare </w:t>
      </w:r>
      <w:r w:rsidRPr="009737C6">
        <w:rPr>
          <w:bCs/>
          <w:lang w:eastAsia="ru-RU"/>
        </w:rPr>
        <w:t>solicita</w:t>
      </w:r>
      <w:r>
        <w:rPr>
          <w:bCs/>
          <w:lang w:eastAsia="ru-RU"/>
        </w:rPr>
        <w:t xml:space="preserve">te. </w:t>
      </w:r>
      <w:r w:rsidRPr="00A4153C">
        <w:rPr>
          <w:bCs/>
          <w:color w:val="FF0000"/>
          <w:lang w:eastAsia="ru-RU"/>
        </w:rPr>
        <w:t>Pe parcursul anului 202</w:t>
      </w:r>
      <w:r>
        <w:rPr>
          <w:bCs/>
          <w:color w:val="FF0000"/>
          <w:lang w:eastAsia="ru-RU"/>
        </w:rPr>
        <w:t>6</w:t>
      </w:r>
      <w:r w:rsidRPr="00A4153C">
        <w:rPr>
          <w:bCs/>
          <w:color w:val="FF0000"/>
          <w:lang w:eastAsia="ru-RU"/>
        </w:rPr>
        <w:t xml:space="preserve"> pe perioada derulării contractelor</w:t>
      </w:r>
      <w:r>
        <w:rPr>
          <w:bCs/>
          <w:color w:val="FF0000"/>
          <w:lang w:eastAsia="ru-RU"/>
        </w:rPr>
        <w:t>.</w:t>
      </w:r>
    </w:p>
    <w:p w14:paraId="7727C8C5" w14:textId="77777777" w:rsidR="00480825" w:rsidRPr="009737C6" w:rsidRDefault="00480825" w:rsidP="00480825">
      <w:pPr>
        <w:ind w:firstLine="567"/>
        <w:rPr>
          <w:lang w:eastAsia="ru-RU"/>
        </w:rPr>
      </w:pPr>
      <w:r>
        <w:rPr>
          <w:bCs/>
          <w:lang w:eastAsia="ru-RU"/>
        </w:rPr>
        <w:t>11. Termenul de valabilitate a contractului:31.12.2026</w:t>
      </w:r>
    </w:p>
    <w:p w14:paraId="4C4E2500" w14:textId="77777777" w:rsidR="00480825" w:rsidRPr="00EB033C" w:rsidRDefault="00480825" w:rsidP="00480825">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GrilTabel2"/>
        <w:tblW w:w="5000" w:type="pct"/>
        <w:tblLook w:val="04A0" w:firstRow="1" w:lastRow="0" w:firstColumn="1" w:lastColumn="0" w:noHBand="0" w:noVBand="1"/>
      </w:tblPr>
      <w:tblGrid>
        <w:gridCol w:w="614"/>
        <w:gridCol w:w="3155"/>
        <w:gridCol w:w="3303"/>
        <w:gridCol w:w="1683"/>
      </w:tblGrid>
      <w:tr w:rsidR="00480825" w:rsidRPr="009737C6" w14:paraId="3EE7E4B5" w14:textId="77777777" w:rsidTr="007012E2">
        <w:tc>
          <w:tcPr>
            <w:tcW w:w="361" w:type="pct"/>
            <w:hideMark/>
          </w:tcPr>
          <w:p w14:paraId="6CEE5F84" w14:textId="77777777" w:rsidR="00480825" w:rsidRDefault="00480825" w:rsidP="007012E2">
            <w:pPr>
              <w:ind w:firstLine="0"/>
              <w:jc w:val="center"/>
              <w:rPr>
                <w:b/>
                <w:bCs/>
                <w:lang w:eastAsia="ru-RU"/>
              </w:rPr>
            </w:pPr>
            <w:r w:rsidRPr="006A6F4C">
              <w:rPr>
                <w:b/>
                <w:bCs/>
                <w:lang w:eastAsia="ru-RU"/>
              </w:rPr>
              <w:t>Nr.</w:t>
            </w:r>
          </w:p>
          <w:p w14:paraId="0FD34816" w14:textId="77777777" w:rsidR="00480825" w:rsidRPr="006A6F4C" w:rsidRDefault="00480825" w:rsidP="007012E2">
            <w:pPr>
              <w:ind w:firstLine="0"/>
              <w:jc w:val="center"/>
              <w:rPr>
                <w:b/>
                <w:lang w:eastAsia="ru-RU"/>
              </w:rPr>
            </w:pPr>
            <w:r>
              <w:rPr>
                <w:b/>
                <w:bCs/>
                <w:lang w:eastAsia="ru-RU"/>
              </w:rPr>
              <w:t>crt.</w:t>
            </w:r>
          </w:p>
        </w:tc>
        <w:tc>
          <w:tcPr>
            <w:tcW w:w="1812" w:type="pct"/>
            <w:hideMark/>
          </w:tcPr>
          <w:p w14:paraId="378134A8" w14:textId="77777777" w:rsidR="00480825" w:rsidRPr="006A6F4C" w:rsidRDefault="00480825" w:rsidP="007012E2">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896" w:type="pct"/>
            <w:hideMark/>
          </w:tcPr>
          <w:p w14:paraId="72CDE180" w14:textId="77777777" w:rsidR="00480825" w:rsidRPr="006A6F4C" w:rsidRDefault="00480825" w:rsidP="007012E2">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931" w:type="pct"/>
            <w:hideMark/>
          </w:tcPr>
          <w:p w14:paraId="5F50EED9" w14:textId="77777777" w:rsidR="00480825" w:rsidRPr="006A6F4C" w:rsidRDefault="00480825" w:rsidP="007012E2">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480825" w:rsidRPr="009737C6" w14:paraId="3ABCBD55" w14:textId="77777777" w:rsidTr="007012E2">
        <w:tc>
          <w:tcPr>
            <w:tcW w:w="361" w:type="pct"/>
            <w:hideMark/>
          </w:tcPr>
          <w:p w14:paraId="613DC07B" w14:textId="77777777" w:rsidR="00480825" w:rsidRPr="009737C6" w:rsidRDefault="00480825" w:rsidP="007012E2">
            <w:pPr>
              <w:ind w:firstLine="0"/>
              <w:rPr>
                <w:lang w:eastAsia="ru-RU"/>
              </w:rPr>
            </w:pPr>
            <w:r>
              <w:rPr>
                <w:lang w:eastAsia="ru-RU"/>
              </w:rPr>
              <w:t>1.</w:t>
            </w:r>
          </w:p>
        </w:tc>
        <w:tc>
          <w:tcPr>
            <w:tcW w:w="1812" w:type="pct"/>
            <w:hideMark/>
          </w:tcPr>
          <w:p w14:paraId="190E0886" w14:textId="77777777" w:rsidR="00480825" w:rsidRPr="00787990" w:rsidRDefault="00480825" w:rsidP="007012E2">
            <w:pPr>
              <w:ind w:firstLine="0"/>
              <w:rPr>
                <w:lang w:eastAsia="ru-RU"/>
              </w:rPr>
            </w:pPr>
            <w:r w:rsidRPr="00787990">
              <w:rPr>
                <w:lang w:eastAsia="ru-RU"/>
              </w:rPr>
              <w:t xml:space="preserve">Oferta, </w:t>
            </w:r>
            <w:r w:rsidRPr="0043464D">
              <w:rPr>
                <w:b/>
                <w:bCs/>
                <w:lang w:eastAsia="ru-RU"/>
              </w:rPr>
              <w:t>conform formularului atașat în sistem.</w:t>
            </w:r>
          </w:p>
        </w:tc>
        <w:tc>
          <w:tcPr>
            <w:tcW w:w="1896" w:type="pct"/>
            <w:hideMark/>
          </w:tcPr>
          <w:p w14:paraId="4A69CE5A" w14:textId="77777777" w:rsidR="00480825" w:rsidRDefault="00480825" w:rsidP="007012E2">
            <w:pPr>
              <w:ind w:firstLine="0"/>
              <w:rPr>
                <w:color w:val="FF0000"/>
                <w:sz w:val="22"/>
                <w:szCs w:val="22"/>
              </w:rPr>
            </w:pPr>
            <w:r w:rsidRPr="00B64C6E">
              <w:rPr>
                <w:sz w:val="22"/>
                <w:szCs w:val="22"/>
              </w:rPr>
              <w:t xml:space="preserve">Ofertantul va indica în ofertă suma corespunzătoare fiecărui obiect enumerat în listă. Suma calculată nu poate fi mai mare de 1,1% din valoarea totală a contractului. </w:t>
            </w:r>
            <w:r w:rsidRPr="00B64C6E">
              <w:rPr>
                <w:color w:val="FF0000"/>
                <w:sz w:val="22"/>
                <w:szCs w:val="22"/>
              </w:rPr>
              <w:t xml:space="preserve">Oferta care va depăși valoarea de 1,1 % va fi descalificată. </w:t>
            </w:r>
          </w:p>
          <w:p w14:paraId="581E2C15" w14:textId="77777777" w:rsidR="00480825" w:rsidRPr="00B64C6E" w:rsidRDefault="00480825" w:rsidP="007012E2">
            <w:pPr>
              <w:ind w:firstLine="0"/>
              <w:rPr>
                <w:sz w:val="22"/>
                <w:szCs w:val="22"/>
              </w:rPr>
            </w:pPr>
            <w:r>
              <w:rPr>
                <w:color w:val="FF0000"/>
                <w:sz w:val="22"/>
                <w:szCs w:val="22"/>
              </w:rPr>
              <w:t xml:space="preserve">    </w:t>
            </w:r>
            <w:r w:rsidRPr="00B64C6E">
              <w:rPr>
                <w:sz w:val="22"/>
                <w:szCs w:val="22"/>
              </w:rPr>
              <w:t>Totodată în ofertă trebuie indicat (pentru fiecare obiect separat) valoarea în lei cu și fără TVA a serviciului de supraveghere tehnică. În caz dacă operatorul economic nu este plătitor de TVA, viitorul contract va fi încheiat fără TVA.</w:t>
            </w:r>
          </w:p>
          <w:p w14:paraId="188E1638" w14:textId="77777777" w:rsidR="00480825" w:rsidRPr="00787990" w:rsidRDefault="00480825" w:rsidP="007012E2">
            <w:pPr>
              <w:ind w:firstLine="0"/>
              <w:rPr>
                <w:lang w:eastAsia="ru-RU"/>
              </w:rPr>
            </w:pPr>
            <w:r w:rsidRPr="00B64C6E">
              <w:rPr>
                <w:i/>
                <w:sz w:val="22"/>
                <w:szCs w:val="22"/>
              </w:rPr>
              <w:lastRenderedPageBreak/>
              <w:t>Confirmat prin aplicarea semnăturii electronice a ofertantului.</w:t>
            </w:r>
          </w:p>
        </w:tc>
        <w:tc>
          <w:tcPr>
            <w:tcW w:w="931" w:type="pct"/>
            <w:hideMark/>
          </w:tcPr>
          <w:p w14:paraId="1DF72E19" w14:textId="77777777" w:rsidR="00480825" w:rsidRPr="00787990" w:rsidRDefault="00480825" w:rsidP="007012E2">
            <w:pPr>
              <w:ind w:firstLine="0"/>
            </w:pPr>
            <w:r w:rsidRPr="00787990">
              <w:lastRenderedPageBreak/>
              <w:t>Obligatoriu</w:t>
            </w:r>
          </w:p>
          <w:p w14:paraId="2EB04110" w14:textId="77777777" w:rsidR="00480825" w:rsidRPr="00787990" w:rsidRDefault="00480825" w:rsidP="007012E2">
            <w:pPr>
              <w:ind w:firstLine="0"/>
              <w:rPr>
                <w:lang w:eastAsia="ru-RU"/>
              </w:rPr>
            </w:pPr>
            <w:r w:rsidRPr="00787990">
              <w:t xml:space="preserve">(la depunere) </w:t>
            </w:r>
          </w:p>
        </w:tc>
      </w:tr>
      <w:tr w:rsidR="00480825" w:rsidRPr="009737C6" w14:paraId="1DB9D432" w14:textId="77777777" w:rsidTr="007012E2">
        <w:tc>
          <w:tcPr>
            <w:tcW w:w="361" w:type="pct"/>
            <w:hideMark/>
          </w:tcPr>
          <w:p w14:paraId="75B83A65" w14:textId="77777777" w:rsidR="00480825" w:rsidRPr="009737C6" w:rsidRDefault="00480825" w:rsidP="007012E2">
            <w:pPr>
              <w:ind w:firstLine="0"/>
              <w:rPr>
                <w:lang w:eastAsia="ru-RU"/>
              </w:rPr>
            </w:pPr>
            <w:r>
              <w:rPr>
                <w:lang w:eastAsia="ru-RU"/>
              </w:rPr>
              <w:t>2.</w:t>
            </w:r>
          </w:p>
        </w:tc>
        <w:tc>
          <w:tcPr>
            <w:tcW w:w="1812" w:type="pct"/>
            <w:hideMark/>
          </w:tcPr>
          <w:p w14:paraId="37A530B3" w14:textId="77777777" w:rsidR="00480825" w:rsidRPr="00BE0B0B" w:rsidRDefault="00480825" w:rsidP="007012E2">
            <w:pPr>
              <w:ind w:firstLine="0"/>
              <w:rPr>
                <w:sz w:val="22"/>
                <w:szCs w:val="22"/>
                <w:lang w:eastAsia="ru-RU"/>
              </w:rPr>
            </w:pPr>
            <w:r w:rsidRPr="00BE0B0B">
              <w:rPr>
                <w:sz w:val="22"/>
                <w:szCs w:val="22"/>
                <w:lang w:eastAsia="ru-RU"/>
              </w:rPr>
              <w:t xml:space="preserve">Specificația tehnică. </w:t>
            </w:r>
          </w:p>
        </w:tc>
        <w:tc>
          <w:tcPr>
            <w:tcW w:w="1896" w:type="pct"/>
            <w:hideMark/>
          </w:tcPr>
          <w:p w14:paraId="574A0E2E" w14:textId="77777777" w:rsidR="00480825" w:rsidRPr="00BE0B0B" w:rsidRDefault="00480825" w:rsidP="007012E2">
            <w:pPr>
              <w:spacing w:after="103" w:line="232" w:lineRule="auto"/>
              <w:ind w:firstLine="0"/>
              <w:rPr>
                <w:sz w:val="22"/>
                <w:szCs w:val="22"/>
              </w:rPr>
            </w:pPr>
            <w:bookmarkStart w:id="70" w:name="_Hlk123118725"/>
            <w:r w:rsidRPr="00BE0B0B">
              <w:rPr>
                <w:sz w:val="22"/>
                <w:szCs w:val="22"/>
              </w:rPr>
              <w:t xml:space="preserve">Conform </w:t>
            </w:r>
            <w:r w:rsidRPr="00BE0B0B">
              <w:rPr>
                <w:b/>
                <w:sz w:val="22"/>
                <w:szCs w:val="22"/>
              </w:rPr>
              <w:t xml:space="preserve">Anexei nr. 22 </w:t>
            </w:r>
            <w:r w:rsidRPr="00BE0B0B">
              <w:rPr>
                <w:sz w:val="22"/>
                <w:szCs w:val="22"/>
              </w:rPr>
              <w:t xml:space="preserve">din Documentația standard aprobată prin Ordinul MF nr. 115 din 15.09.2021. </w:t>
            </w:r>
            <w:r w:rsidRPr="00BE0B0B">
              <w:rPr>
                <w:i/>
                <w:sz w:val="22"/>
                <w:szCs w:val="22"/>
              </w:rPr>
              <w:t>Confirmat prin aplicarea semnăturii electronice a ofertantului</w:t>
            </w:r>
            <w:bookmarkEnd w:id="70"/>
          </w:p>
        </w:tc>
        <w:tc>
          <w:tcPr>
            <w:tcW w:w="931" w:type="pct"/>
          </w:tcPr>
          <w:p w14:paraId="4F0EDBAB" w14:textId="77777777" w:rsidR="00480825" w:rsidRPr="00BE0B0B" w:rsidRDefault="00480825" w:rsidP="007012E2">
            <w:pPr>
              <w:ind w:firstLine="0"/>
              <w:rPr>
                <w:sz w:val="22"/>
                <w:szCs w:val="22"/>
              </w:rPr>
            </w:pPr>
            <w:r w:rsidRPr="00BE0B0B">
              <w:rPr>
                <w:sz w:val="22"/>
                <w:szCs w:val="22"/>
              </w:rPr>
              <w:t>Obligatoriu</w:t>
            </w:r>
          </w:p>
          <w:p w14:paraId="080E0A9D" w14:textId="77777777" w:rsidR="00480825" w:rsidRPr="00BE0B0B" w:rsidRDefault="00480825" w:rsidP="007012E2">
            <w:pPr>
              <w:ind w:firstLine="0"/>
              <w:rPr>
                <w:sz w:val="22"/>
                <w:szCs w:val="22"/>
                <w:lang w:eastAsia="ru-RU"/>
              </w:rPr>
            </w:pPr>
            <w:r w:rsidRPr="00BE0B0B">
              <w:rPr>
                <w:sz w:val="22"/>
                <w:szCs w:val="22"/>
              </w:rPr>
              <w:t>(la depunere)</w:t>
            </w:r>
          </w:p>
        </w:tc>
      </w:tr>
      <w:tr w:rsidR="00480825" w:rsidRPr="009737C6" w14:paraId="32CC504D" w14:textId="77777777" w:rsidTr="007012E2">
        <w:tc>
          <w:tcPr>
            <w:tcW w:w="361" w:type="pct"/>
          </w:tcPr>
          <w:p w14:paraId="7D0E4D9D" w14:textId="77777777" w:rsidR="00480825" w:rsidRDefault="00480825" w:rsidP="007012E2">
            <w:pPr>
              <w:ind w:firstLine="0"/>
              <w:rPr>
                <w:lang w:eastAsia="ru-RU"/>
              </w:rPr>
            </w:pPr>
            <w:r>
              <w:rPr>
                <w:lang w:eastAsia="ru-RU"/>
              </w:rPr>
              <w:t>3.</w:t>
            </w:r>
          </w:p>
        </w:tc>
        <w:tc>
          <w:tcPr>
            <w:tcW w:w="1812" w:type="pct"/>
          </w:tcPr>
          <w:p w14:paraId="28C47CDE" w14:textId="77777777" w:rsidR="00480825" w:rsidRPr="00BE0B0B" w:rsidRDefault="00480825" w:rsidP="007012E2">
            <w:pPr>
              <w:ind w:firstLine="0"/>
              <w:rPr>
                <w:sz w:val="22"/>
                <w:szCs w:val="22"/>
                <w:lang w:eastAsia="ru-RU"/>
              </w:rPr>
            </w:pPr>
            <w:r w:rsidRPr="00BE0B0B">
              <w:rPr>
                <w:sz w:val="22"/>
                <w:szCs w:val="22"/>
                <w:lang w:eastAsia="ru-RU"/>
              </w:rPr>
              <w:t>Specificația de preț.</w:t>
            </w:r>
          </w:p>
        </w:tc>
        <w:tc>
          <w:tcPr>
            <w:tcW w:w="1896" w:type="pct"/>
          </w:tcPr>
          <w:p w14:paraId="14F71BCE" w14:textId="77777777" w:rsidR="00480825" w:rsidRPr="00BE0B0B" w:rsidRDefault="00480825" w:rsidP="007012E2">
            <w:pPr>
              <w:spacing w:after="103" w:line="232" w:lineRule="auto"/>
              <w:ind w:firstLine="0"/>
              <w:rPr>
                <w:sz w:val="22"/>
                <w:szCs w:val="22"/>
              </w:rPr>
            </w:pPr>
            <w:r w:rsidRPr="00BE0B0B">
              <w:rPr>
                <w:sz w:val="22"/>
                <w:szCs w:val="22"/>
              </w:rPr>
              <w:t xml:space="preserve">Conform </w:t>
            </w:r>
            <w:r w:rsidRPr="00BE0B0B">
              <w:rPr>
                <w:b/>
                <w:sz w:val="22"/>
                <w:szCs w:val="22"/>
              </w:rPr>
              <w:t xml:space="preserve">Anexei nr. 23 </w:t>
            </w:r>
            <w:r w:rsidRPr="00BE0B0B">
              <w:rPr>
                <w:sz w:val="22"/>
                <w:szCs w:val="22"/>
              </w:rPr>
              <w:t xml:space="preserve">din Documentația standard aprobată prin Ordinul MF nr. 115 din 15.09.2021. </w:t>
            </w:r>
            <w:r w:rsidRPr="00BE0B0B">
              <w:rPr>
                <w:i/>
                <w:sz w:val="22"/>
                <w:szCs w:val="22"/>
              </w:rPr>
              <w:t>Confirmat prin aplicarea semnăturii electronice a ofertantului</w:t>
            </w:r>
          </w:p>
        </w:tc>
        <w:tc>
          <w:tcPr>
            <w:tcW w:w="931" w:type="pct"/>
          </w:tcPr>
          <w:p w14:paraId="66F2686E" w14:textId="77777777" w:rsidR="00480825" w:rsidRPr="00BE0B0B" w:rsidRDefault="00480825" w:rsidP="007012E2">
            <w:pPr>
              <w:ind w:firstLine="0"/>
              <w:rPr>
                <w:sz w:val="22"/>
                <w:szCs w:val="22"/>
              </w:rPr>
            </w:pPr>
            <w:r w:rsidRPr="00BE0B0B">
              <w:rPr>
                <w:sz w:val="22"/>
                <w:szCs w:val="22"/>
              </w:rPr>
              <w:t>Obligatoriu</w:t>
            </w:r>
          </w:p>
          <w:p w14:paraId="7C9D1F72" w14:textId="77777777" w:rsidR="00480825" w:rsidRPr="00BE0B0B" w:rsidRDefault="00480825" w:rsidP="007012E2">
            <w:pPr>
              <w:ind w:firstLine="0"/>
              <w:rPr>
                <w:sz w:val="22"/>
                <w:szCs w:val="22"/>
              </w:rPr>
            </w:pPr>
            <w:r w:rsidRPr="00BE0B0B">
              <w:rPr>
                <w:sz w:val="22"/>
                <w:szCs w:val="22"/>
              </w:rPr>
              <w:t>(la depunere)</w:t>
            </w:r>
          </w:p>
        </w:tc>
      </w:tr>
      <w:tr w:rsidR="00480825" w:rsidRPr="009737C6" w14:paraId="0686DB55" w14:textId="77777777" w:rsidTr="007012E2">
        <w:tc>
          <w:tcPr>
            <w:tcW w:w="361" w:type="pct"/>
          </w:tcPr>
          <w:p w14:paraId="6331656C" w14:textId="77777777" w:rsidR="00480825" w:rsidRDefault="00480825" w:rsidP="007012E2">
            <w:pPr>
              <w:ind w:firstLine="0"/>
              <w:rPr>
                <w:lang w:eastAsia="ru-RU"/>
              </w:rPr>
            </w:pPr>
            <w:r>
              <w:rPr>
                <w:lang w:eastAsia="ru-RU"/>
              </w:rPr>
              <w:t>4.</w:t>
            </w:r>
          </w:p>
        </w:tc>
        <w:tc>
          <w:tcPr>
            <w:tcW w:w="1812" w:type="pct"/>
          </w:tcPr>
          <w:p w14:paraId="790CDD10" w14:textId="77777777" w:rsidR="00480825" w:rsidRDefault="00480825" w:rsidP="007012E2">
            <w:pPr>
              <w:ind w:firstLine="0"/>
              <w:rPr>
                <w:color w:val="333333"/>
                <w:sz w:val="22"/>
                <w:szCs w:val="22"/>
                <w:shd w:val="clear" w:color="auto" w:fill="FFFFFF"/>
              </w:rPr>
            </w:pPr>
            <w:r w:rsidRPr="00BE0B0B">
              <w:rPr>
                <w:color w:val="333333"/>
                <w:sz w:val="22"/>
                <w:szCs w:val="22"/>
                <w:shd w:val="clear" w:color="auto" w:fill="FFFFFF"/>
              </w:rPr>
              <w:t xml:space="preserve">Cerere de participare. </w:t>
            </w:r>
          </w:p>
          <w:p w14:paraId="7D89A02D" w14:textId="77777777" w:rsidR="00480825" w:rsidRPr="00BE0B0B" w:rsidRDefault="00480825" w:rsidP="007012E2">
            <w:pPr>
              <w:tabs>
                <w:tab w:val="left" w:pos="6386"/>
              </w:tabs>
              <w:ind w:firstLine="0"/>
              <w:rPr>
                <w:bCs/>
                <w:sz w:val="22"/>
                <w:szCs w:val="22"/>
              </w:rPr>
            </w:pPr>
            <w:r w:rsidRPr="00BE0B0B">
              <w:rPr>
                <w:bCs/>
                <w:sz w:val="22"/>
                <w:szCs w:val="22"/>
              </w:rPr>
              <w:t>Formularul este atașat în sistem.</w:t>
            </w:r>
          </w:p>
          <w:p w14:paraId="23D2D7CF" w14:textId="77777777" w:rsidR="00480825" w:rsidRPr="00BE0B0B" w:rsidRDefault="00480825" w:rsidP="007012E2">
            <w:pPr>
              <w:ind w:firstLine="0"/>
              <w:rPr>
                <w:sz w:val="22"/>
                <w:szCs w:val="22"/>
                <w:lang w:eastAsia="ru-RU"/>
              </w:rPr>
            </w:pPr>
          </w:p>
        </w:tc>
        <w:tc>
          <w:tcPr>
            <w:tcW w:w="1896" w:type="pct"/>
          </w:tcPr>
          <w:p w14:paraId="6AADE49B" w14:textId="77777777" w:rsidR="00480825" w:rsidRPr="00BE0B0B" w:rsidRDefault="00480825" w:rsidP="007012E2">
            <w:pPr>
              <w:shd w:val="clear" w:color="auto" w:fill="FFFFFF" w:themeFill="background1"/>
              <w:tabs>
                <w:tab w:val="left" w:pos="612"/>
              </w:tabs>
              <w:spacing w:before="120" w:after="120"/>
              <w:ind w:firstLine="0"/>
              <w:rPr>
                <w:iCs/>
                <w:sz w:val="22"/>
                <w:szCs w:val="22"/>
                <w:lang w:val="ro-MD" w:eastAsia="ru-RU"/>
              </w:rPr>
            </w:pPr>
            <w:r w:rsidRPr="00BE0B0B">
              <w:rPr>
                <w:iCs/>
                <w:sz w:val="22"/>
                <w:szCs w:val="22"/>
                <w:lang w:val="ro-MD" w:eastAsia="ru-RU"/>
              </w:rPr>
              <w:t xml:space="preserve">Conform </w:t>
            </w:r>
            <w:r w:rsidRPr="005368B7">
              <w:rPr>
                <w:b/>
                <w:bCs/>
                <w:iCs/>
                <w:sz w:val="22"/>
                <w:szCs w:val="22"/>
                <w:lang w:val="ro-MD" w:eastAsia="ru-RU"/>
              </w:rPr>
              <w:t>Anexei nr. 7</w:t>
            </w:r>
            <w:r w:rsidRPr="00BE0B0B">
              <w:rPr>
                <w:iCs/>
                <w:sz w:val="22"/>
                <w:szCs w:val="22"/>
                <w:lang w:val="ro-MD" w:eastAsia="ru-RU"/>
              </w:rPr>
              <w:t xml:space="preserve"> din Documentația standard aprobată prin Ordinul MF nr. 115 din 15.09.2021 </w:t>
            </w:r>
          </w:p>
          <w:p w14:paraId="2C28084B" w14:textId="77777777" w:rsidR="00480825" w:rsidRPr="00BE0B0B" w:rsidRDefault="00480825" w:rsidP="007012E2">
            <w:pPr>
              <w:spacing w:after="103" w:line="232" w:lineRule="auto"/>
              <w:ind w:firstLine="0"/>
              <w:rPr>
                <w:i/>
                <w:sz w:val="22"/>
                <w:szCs w:val="22"/>
              </w:rPr>
            </w:pPr>
            <w:r w:rsidRPr="00BE0B0B">
              <w:rPr>
                <w:i/>
                <w:sz w:val="22"/>
                <w:szCs w:val="22"/>
                <w:lang w:val="ro-MD" w:eastAsia="ru-RU"/>
              </w:rPr>
              <w:t>Confirmat prin aplicarea semnăturii electronice a ofertantului</w:t>
            </w:r>
          </w:p>
        </w:tc>
        <w:tc>
          <w:tcPr>
            <w:tcW w:w="931" w:type="pct"/>
          </w:tcPr>
          <w:p w14:paraId="16D2F400" w14:textId="77777777" w:rsidR="00480825" w:rsidRPr="00BE0B0B" w:rsidRDefault="00480825" w:rsidP="007012E2">
            <w:pPr>
              <w:ind w:firstLine="0"/>
              <w:rPr>
                <w:sz w:val="22"/>
                <w:szCs w:val="22"/>
              </w:rPr>
            </w:pPr>
            <w:r w:rsidRPr="00BE0B0B">
              <w:rPr>
                <w:sz w:val="22"/>
                <w:szCs w:val="22"/>
              </w:rPr>
              <w:t>Obligatoriu</w:t>
            </w:r>
          </w:p>
          <w:p w14:paraId="35E753CE" w14:textId="77777777" w:rsidR="00480825" w:rsidRPr="00BE0B0B" w:rsidRDefault="00480825" w:rsidP="007012E2">
            <w:pPr>
              <w:ind w:firstLine="0"/>
              <w:rPr>
                <w:sz w:val="22"/>
                <w:szCs w:val="22"/>
              </w:rPr>
            </w:pPr>
            <w:r w:rsidRPr="00BE0B0B">
              <w:rPr>
                <w:sz w:val="22"/>
                <w:szCs w:val="22"/>
              </w:rPr>
              <w:t>(la depunere)</w:t>
            </w:r>
          </w:p>
        </w:tc>
      </w:tr>
      <w:tr w:rsidR="00480825" w:rsidRPr="009737C6" w14:paraId="313FB0BB" w14:textId="77777777" w:rsidTr="007012E2">
        <w:tc>
          <w:tcPr>
            <w:tcW w:w="361" w:type="pct"/>
          </w:tcPr>
          <w:p w14:paraId="7E990904" w14:textId="77777777" w:rsidR="00480825" w:rsidRDefault="00480825" w:rsidP="007012E2">
            <w:pPr>
              <w:ind w:firstLine="0"/>
              <w:rPr>
                <w:lang w:eastAsia="ru-RU"/>
              </w:rPr>
            </w:pPr>
            <w:r>
              <w:rPr>
                <w:lang w:eastAsia="ru-RU"/>
              </w:rPr>
              <w:t>5.</w:t>
            </w:r>
          </w:p>
        </w:tc>
        <w:tc>
          <w:tcPr>
            <w:tcW w:w="1812" w:type="pct"/>
          </w:tcPr>
          <w:p w14:paraId="4FFBE70C" w14:textId="77777777" w:rsidR="00480825" w:rsidRDefault="00480825" w:rsidP="007012E2">
            <w:pPr>
              <w:ind w:firstLine="0"/>
              <w:rPr>
                <w:color w:val="333333"/>
                <w:sz w:val="22"/>
                <w:szCs w:val="22"/>
                <w:shd w:val="clear" w:color="auto" w:fill="FFFFFF"/>
              </w:rPr>
            </w:pPr>
            <w:r w:rsidRPr="00BE0B0B">
              <w:rPr>
                <w:color w:val="333333"/>
                <w:sz w:val="22"/>
                <w:szCs w:val="22"/>
                <w:shd w:val="clear" w:color="auto" w:fill="FFFFFF"/>
              </w:rPr>
              <w:t>Declaraţiei privind valabilitatea ofertei.</w:t>
            </w:r>
          </w:p>
          <w:p w14:paraId="0DDB964C" w14:textId="77777777" w:rsidR="00480825" w:rsidRPr="00BE0B0B" w:rsidRDefault="00480825" w:rsidP="007012E2">
            <w:pPr>
              <w:tabs>
                <w:tab w:val="left" w:pos="6386"/>
              </w:tabs>
              <w:ind w:firstLine="0"/>
              <w:rPr>
                <w:bCs/>
                <w:sz w:val="22"/>
                <w:szCs w:val="22"/>
              </w:rPr>
            </w:pPr>
            <w:r w:rsidRPr="00BE0B0B">
              <w:rPr>
                <w:bCs/>
                <w:sz w:val="22"/>
                <w:szCs w:val="22"/>
              </w:rPr>
              <w:t>Formularul este atașat în sistem.</w:t>
            </w:r>
          </w:p>
          <w:p w14:paraId="3C219A68" w14:textId="77777777" w:rsidR="00480825" w:rsidRPr="00BE0B0B" w:rsidRDefault="00480825" w:rsidP="007012E2">
            <w:pPr>
              <w:ind w:firstLine="0"/>
              <w:rPr>
                <w:sz w:val="22"/>
                <w:szCs w:val="22"/>
                <w:lang w:eastAsia="ru-RU"/>
              </w:rPr>
            </w:pPr>
          </w:p>
        </w:tc>
        <w:tc>
          <w:tcPr>
            <w:tcW w:w="1896" w:type="pct"/>
          </w:tcPr>
          <w:p w14:paraId="702D557B" w14:textId="77777777" w:rsidR="00480825" w:rsidRPr="00BE0B0B" w:rsidRDefault="00480825" w:rsidP="007012E2">
            <w:pPr>
              <w:shd w:val="clear" w:color="auto" w:fill="FFFFFF" w:themeFill="background1"/>
              <w:tabs>
                <w:tab w:val="left" w:pos="612"/>
              </w:tabs>
              <w:spacing w:before="120" w:after="120"/>
              <w:ind w:firstLine="0"/>
              <w:rPr>
                <w:iCs/>
                <w:sz w:val="22"/>
                <w:szCs w:val="22"/>
                <w:lang w:val="ro-MD" w:eastAsia="ru-RU"/>
              </w:rPr>
            </w:pPr>
            <w:r w:rsidRPr="00BE0B0B">
              <w:rPr>
                <w:iCs/>
                <w:sz w:val="22"/>
                <w:szCs w:val="22"/>
                <w:lang w:val="ro-MD" w:eastAsia="ru-RU"/>
              </w:rPr>
              <w:t xml:space="preserve">Conform </w:t>
            </w:r>
            <w:r w:rsidRPr="005368B7">
              <w:rPr>
                <w:b/>
                <w:bCs/>
                <w:iCs/>
                <w:sz w:val="22"/>
                <w:szCs w:val="22"/>
                <w:lang w:val="ro-MD" w:eastAsia="ru-RU"/>
              </w:rPr>
              <w:t>Anexei nr. 8</w:t>
            </w:r>
            <w:r w:rsidRPr="00BE0B0B">
              <w:rPr>
                <w:iCs/>
                <w:sz w:val="22"/>
                <w:szCs w:val="22"/>
                <w:lang w:val="ro-MD" w:eastAsia="ru-RU"/>
              </w:rPr>
              <w:t xml:space="preserve"> din Documentația standard aprobată prin Ordinul MF nr. 115 din 15.09.2021 </w:t>
            </w:r>
          </w:p>
          <w:p w14:paraId="16353763" w14:textId="77777777" w:rsidR="00480825" w:rsidRPr="00BE0B0B" w:rsidRDefault="00480825" w:rsidP="007012E2">
            <w:pPr>
              <w:spacing w:after="103" w:line="232" w:lineRule="auto"/>
              <w:ind w:firstLine="0"/>
              <w:rPr>
                <w:i/>
                <w:sz w:val="22"/>
                <w:szCs w:val="22"/>
              </w:rPr>
            </w:pPr>
            <w:r w:rsidRPr="00BE0B0B">
              <w:rPr>
                <w:i/>
                <w:sz w:val="22"/>
                <w:szCs w:val="22"/>
                <w:lang w:val="ro-MD" w:eastAsia="ru-RU"/>
              </w:rPr>
              <w:t>Confirmat prin aplicarea semnăturii electronice a ofertantului</w:t>
            </w:r>
          </w:p>
        </w:tc>
        <w:tc>
          <w:tcPr>
            <w:tcW w:w="931" w:type="pct"/>
          </w:tcPr>
          <w:p w14:paraId="129A936E" w14:textId="77777777" w:rsidR="00480825" w:rsidRPr="00BE0B0B" w:rsidRDefault="00480825" w:rsidP="007012E2">
            <w:pPr>
              <w:ind w:firstLine="0"/>
              <w:rPr>
                <w:sz w:val="22"/>
                <w:szCs w:val="22"/>
              </w:rPr>
            </w:pPr>
            <w:r w:rsidRPr="00BE0B0B">
              <w:rPr>
                <w:sz w:val="22"/>
                <w:szCs w:val="22"/>
              </w:rPr>
              <w:t>Obligatoriu</w:t>
            </w:r>
          </w:p>
          <w:p w14:paraId="4F169ADB" w14:textId="77777777" w:rsidR="00480825" w:rsidRPr="00BE0B0B" w:rsidRDefault="00480825" w:rsidP="007012E2">
            <w:pPr>
              <w:ind w:firstLine="0"/>
              <w:rPr>
                <w:sz w:val="22"/>
                <w:szCs w:val="22"/>
              </w:rPr>
            </w:pPr>
            <w:r w:rsidRPr="00BE0B0B">
              <w:rPr>
                <w:sz w:val="22"/>
                <w:szCs w:val="22"/>
              </w:rPr>
              <w:t>(la depunere)</w:t>
            </w:r>
          </w:p>
        </w:tc>
      </w:tr>
      <w:tr w:rsidR="00480825" w:rsidRPr="009737C6" w14:paraId="241D924B" w14:textId="77777777" w:rsidTr="007012E2">
        <w:tc>
          <w:tcPr>
            <w:tcW w:w="361" w:type="pct"/>
          </w:tcPr>
          <w:p w14:paraId="736BC25C" w14:textId="77777777" w:rsidR="00480825" w:rsidRDefault="00480825" w:rsidP="007012E2">
            <w:pPr>
              <w:ind w:firstLine="0"/>
              <w:rPr>
                <w:lang w:eastAsia="ru-RU"/>
              </w:rPr>
            </w:pPr>
            <w:r>
              <w:rPr>
                <w:lang w:eastAsia="ru-RU"/>
              </w:rPr>
              <w:t>6.</w:t>
            </w:r>
          </w:p>
        </w:tc>
        <w:tc>
          <w:tcPr>
            <w:tcW w:w="1812" w:type="pct"/>
          </w:tcPr>
          <w:p w14:paraId="080C27C1" w14:textId="77777777" w:rsidR="00480825" w:rsidRPr="00BE0B0B" w:rsidRDefault="00480825" w:rsidP="007012E2">
            <w:pPr>
              <w:tabs>
                <w:tab w:val="left" w:pos="6386"/>
              </w:tabs>
              <w:ind w:firstLine="0"/>
              <w:rPr>
                <w:bCs/>
                <w:sz w:val="22"/>
                <w:szCs w:val="22"/>
              </w:rPr>
            </w:pPr>
            <w:r w:rsidRPr="00BE0B0B">
              <w:rPr>
                <w:bCs/>
                <w:sz w:val="22"/>
                <w:szCs w:val="22"/>
                <w:lang w:val="x-none"/>
              </w:rPr>
              <w:t>D</w:t>
            </w:r>
            <w:r w:rsidRPr="00BE0B0B">
              <w:rPr>
                <w:bCs/>
                <w:sz w:val="22"/>
                <w:szCs w:val="22"/>
              </w:rPr>
              <w:t xml:space="preserve">eclarație de </w:t>
            </w:r>
            <w:r w:rsidRPr="00BE0B0B">
              <w:rPr>
                <w:bCs/>
                <w:sz w:val="22"/>
                <w:szCs w:val="22"/>
                <w:lang w:val="x-none"/>
              </w:rPr>
              <w:t xml:space="preserve"> </w:t>
            </w:r>
            <w:r w:rsidRPr="00BE0B0B">
              <w:rPr>
                <w:bCs/>
                <w:sz w:val="22"/>
                <w:szCs w:val="22"/>
              </w:rPr>
              <w:t xml:space="preserve">eligibilitate. </w:t>
            </w:r>
          </w:p>
          <w:p w14:paraId="555DD2FB" w14:textId="77777777" w:rsidR="00480825" w:rsidRPr="00BE0B0B" w:rsidRDefault="00480825" w:rsidP="007012E2">
            <w:pPr>
              <w:tabs>
                <w:tab w:val="left" w:pos="6386"/>
              </w:tabs>
              <w:ind w:firstLine="0"/>
              <w:rPr>
                <w:bCs/>
                <w:sz w:val="22"/>
                <w:szCs w:val="22"/>
              </w:rPr>
            </w:pPr>
            <w:r w:rsidRPr="00BE0B0B">
              <w:rPr>
                <w:bCs/>
                <w:sz w:val="22"/>
                <w:szCs w:val="22"/>
              </w:rPr>
              <w:t>Formularul este atașat în sistem.</w:t>
            </w:r>
          </w:p>
          <w:p w14:paraId="0B73C60C" w14:textId="77777777" w:rsidR="00480825" w:rsidRPr="00BE0B0B" w:rsidRDefault="00480825" w:rsidP="007012E2">
            <w:pPr>
              <w:ind w:firstLine="0"/>
              <w:rPr>
                <w:bCs/>
                <w:sz w:val="22"/>
                <w:szCs w:val="22"/>
                <w:lang w:eastAsia="ru-RU"/>
              </w:rPr>
            </w:pPr>
          </w:p>
        </w:tc>
        <w:tc>
          <w:tcPr>
            <w:tcW w:w="1896" w:type="pct"/>
          </w:tcPr>
          <w:p w14:paraId="73816C2F" w14:textId="77777777" w:rsidR="00480825" w:rsidRPr="00BE0B0B" w:rsidRDefault="00480825" w:rsidP="007012E2">
            <w:pPr>
              <w:pStyle w:val="Titlu4"/>
              <w:shd w:val="clear" w:color="auto" w:fill="FFFFFF"/>
              <w:spacing w:before="165" w:after="165"/>
              <w:outlineLvl w:val="3"/>
              <w:rPr>
                <w:b w:val="0"/>
                <w:bCs/>
                <w:color w:val="333333"/>
                <w:sz w:val="22"/>
                <w:szCs w:val="22"/>
              </w:rPr>
            </w:pPr>
            <w:r w:rsidRPr="00BE0B0B">
              <w:rPr>
                <w:b w:val="0"/>
                <w:sz w:val="22"/>
                <w:szCs w:val="22"/>
              </w:rPr>
              <w:t>Conform</w:t>
            </w:r>
            <w:r w:rsidRPr="00BE0B0B">
              <w:rPr>
                <w:sz w:val="22"/>
                <w:szCs w:val="22"/>
              </w:rPr>
              <w:t xml:space="preserve"> Anexei nr. 2 </w:t>
            </w:r>
            <w:r w:rsidRPr="00BE0B0B">
              <w:rPr>
                <w:b w:val="0"/>
                <w:sz w:val="22"/>
                <w:szCs w:val="22"/>
              </w:rPr>
              <w:t>din HG</w:t>
            </w:r>
            <w:r w:rsidRPr="00BE0B0B">
              <w:rPr>
                <w:sz w:val="22"/>
                <w:szCs w:val="22"/>
              </w:rPr>
              <w:t xml:space="preserve"> </w:t>
            </w:r>
            <w:r w:rsidRPr="00BE0B0B">
              <w:rPr>
                <w:b w:val="0"/>
                <w:color w:val="333333"/>
                <w:sz w:val="22"/>
                <w:szCs w:val="22"/>
              </w:rPr>
              <w:t> Nr. 870</w:t>
            </w:r>
            <w:r w:rsidRPr="00BE0B0B">
              <w:rPr>
                <w:b w:val="0"/>
                <w:color w:val="333333"/>
                <w:sz w:val="22"/>
                <w:szCs w:val="22"/>
              </w:rPr>
              <w:br/>
              <w:t>din 14-12-2022 pentru aprobarea Regulamentului cu privire</w:t>
            </w:r>
            <w:r w:rsidRPr="00BE0B0B">
              <w:rPr>
                <w:b w:val="0"/>
                <w:color w:val="333333"/>
                <w:sz w:val="22"/>
                <w:szCs w:val="22"/>
              </w:rPr>
              <w:br/>
              <w:t>la achizițiile publice de valoare mică.</w:t>
            </w:r>
          </w:p>
          <w:p w14:paraId="47203F42" w14:textId="77777777" w:rsidR="00480825" w:rsidRPr="007D020B" w:rsidRDefault="00480825" w:rsidP="007012E2">
            <w:pPr>
              <w:pStyle w:val="Titlu4"/>
              <w:shd w:val="clear" w:color="auto" w:fill="FFFFFF"/>
              <w:spacing w:before="165" w:after="165"/>
              <w:outlineLvl w:val="3"/>
              <w:rPr>
                <w:b w:val="0"/>
                <w:bCs/>
                <w:color w:val="333333"/>
                <w:sz w:val="22"/>
                <w:szCs w:val="22"/>
              </w:rPr>
            </w:pPr>
            <w:r w:rsidRPr="00BE0B0B">
              <w:rPr>
                <w:b w:val="0"/>
                <w:i/>
                <w:sz w:val="22"/>
                <w:szCs w:val="22"/>
              </w:rPr>
              <w:t>Confirmat prin aplicarea semnăturii electronice a ofertantului</w:t>
            </w:r>
          </w:p>
        </w:tc>
        <w:tc>
          <w:tcPr>
            <w:tcW w:w="931" w:type="pct"/>
          </w:tcPr>
          <w:p w14:paraId="3B27AE4E" w14:textId="77777777" w:rsidR="00480825" w:rsidRPr="00BE0B0B" w:rsidRDefault="00480825" w:rsidP="007012E2">
            <w:pPr>
              <w:ind w:firstLine="0"/>
              <w:rPr>
                <w:sz w:val="22"/>
                <w:szCs w:val="22"/>
              </w:rPr>
            </w:pPr>
            <w:r w:rsidRPr="00BE0B0B">
              <w:rPr>
                <w:sz w:val="22"/>
                <w:szCs w:val="22"/>
              </w:rPr>
              <w:t>Obligatoriu</w:t>
            </w:r>
          </w:p>
          <w:p w14:paraId="7C56AC51" w14:textId="77777777" w:rsidR="00480825" w:rsidRPr="00BE0B0B" w:rsidRDefault="00480825" w:rsidP="007012E2">
            <w:pPr>
              <w:ind w:firstLine="0"/>
              <w:rPr>
                <w:sz w:val="22"/>
                <w:szCs w:val="22"/>
              </w:rPr>
            </w:pPr>
            <w:r w:rsidRPr="00BE0B0B">
              <w:rPr>
                <w:sz w:val="22"/>
                <w:szCs w:val="22"/>
              </w:rPr>
              <w:t>(la depunere)</w:t>
            </w:r>
          </w:p>
        </w:tc>
      </w:tr>
      <w:tr w:rsidR="00480825" w:rsidRPr="009737C6" w14:paraId="34DC4C3D" w14:textId="77777777" w:rsidTr="007012E2">
        <w:tc>
          <w:tcPr>
            <w:tcW w:w="361" w:type="pct"/>
          </w:tcPr>
          <w:p w14:paraId="1D820C42" w14:textId="77777777" w:rsidR="00480825" w:rsidRDefault="00480825" w:rsidP="007012E2">
            <w:pPr>
              <w:ind w:firstLine="0"/>
              <w:rPr>
                <w:lang w:eastAsia="ru-RU"/>
              </w:rPr>
            </w:pPr>
            <w:r>
              <w:rPr>
                <w:lang w:eastAsia="ru-RU"/>
              </w:rPr>
              <w:t>7.</w:t>
            </w:r>
          </w:p>
        </w:tc>
        <w:tc>
          <w:tcPr>
            <w:tcW w:w="1812" w:type="pct"/>
          </w:tcPr>
          <w:p w14:paraId="211CFE9E" w14:textId="77777777" w:rsidR="00480825" w:rsidRPr="00BE0B0B" w:rsidRDefault="00480825" w:rsidP="007012E2">
            <w:pPr>
              <w:ind w:firstLine="0"/>
              <w:rPr>
                <w:color w:val="FF0000"/>
                <w:sz w:val="22"/>
                <w:szCs w:val="22"/>
              </w:rPr>
            </w:pPr>
            <w:r w:rsidRPr="00BE0B0B">
              <w:rPr>
                <w:b/>
                <w:bCs/>
                <w:sz w:val="22"/>
                <w:szCs w:val="22"/>
              </w:rPr>
              <w:t>Copia buletinului de identitate</w:t>
            </w:r>
            <w:r w:rsidRPr="00BE0B0B">
              <w:rPr>
                <w:sz w:val="22"/>
                <w:szCs w:val="22"/>
              </w:rPr>
              <w:t xml:space="preserve"> .</w:t>
            </w:r>
            <w:r w:rsidRPr="00BE0B0B">
              <w:rPr>
                <w:color w:val="FF0000"/>
                <w:sz w:val="22"/>
                <w:szCs w:val="22"/>
              </w:rPr>
              <w:t xml:space="preserve"> </w:t>
            </w:r>
          </w:p>
          <w:p w14:paraId="7060C78A" w14:textId="77777777" w:rsidR="00480825" w:rsidRPr="00BE0B0B" w:rsidRDefault="00480825" w:rsidP="007012E2">
            <w:pPr>
              <w:ind w:firstLine="0"/>
              <w:rPr>
                <w:color w:val="FF0000"/>
                <w:sz w:val="22"/>
                <w:szCs w:val="22"/>
              </w:rPr>
            </w:pPr>
            <w:r w:rsidRPr="00BE0B0B">
              <w:rPr>
                <w:color w:val="FF0000"/>
                <w:sz w:val="22"/>
                <w:szCs w:val="22"/>
              </w:rPr>
              <w:t>Se va prezenta la solicitarea AC la următoarea adresă electronică,</w:t>
            </w:r>
          </w:p>
          <w:p w14:paraId="4BD3F8A9" w14:textId="77777777" w:rsidR="00480825" w:rsidRPr="007D020B" w:rsidRDefault="00480825" w:rsidP="007012E2">
            <w:pPr>
              <w:ind w:firstLine="0"/>
              <w:rPr>
                <w:color w:val="FF0000"/>
                <w:sz w:val="22"/>
                <w:szCs w:val="22"/>
              </w:rPr>
            </w:pPr>
            <w:r w:rsidRPr="00BE0B0B">
              <w:rPr>
                <w:color w:val="FF0000"/>
                <w:sz w:val="22"/>
                <w:szCs w:val="22"/>
              </w:rPr>
              <w:t xml:space="preserve"> e-mail: achizitiicr@gmail.com</w:t>
            </w:r>
          </w:p>
        </w:tc>
        <w:tc>
          <w:tcPr>
            <w:tcW w:w="1896" w:type="pct"/>
          </w:tcPr>
          <w:p w14:paraId="1DF74B3B" w14:textId="77777777" w:rsidR="00480825" w:rsidRPr="00BE0B0B" w:rsidRDefault="00480825" w:rsidP="007012E2">
            <w:pPr>
              <w:ind w:firstLine="0"/>
              <w:rPr>
                <w:sz w:val="22"/>
                <w:szCs w:val="22"/>
                <w:lang w:eastAsia="ru-RU"/>
              </w:rPr>
            </w:pPr>
            <w:r w:rsidRPr="00BE0B0B">
              <w:rPr>
                <w:i/>
                <w:sz w:val="22"/>
                <w:szCs w:val="22"/>
              </w:rPr>
              <w:t>Confirmat prin aplicarea semnăturii electronice a ofertantului</w:t>
            </w:r>
          </w:p>
        </w:tc>
        <w:tc>
          <w:tcPr>
            <w:tcW w:w="931" w:type="pct"/>
          </w:tcPr>
          <w:p w14:paraId="330DD620" w14:textId="77777777" w:rsidR="00480825" w:rsidRPr="00BE0B0B" w:rsidRDefault="00480825" w:rsidP="007012E2">
            <w:pPr>
              <w:ind w:firstLine="0"/>
              <w:rPr>
                <w:sz w:val="22"/>
                <w:szCs w:val="22"/>
                <w:lang w:eastAsia="ru-RU"/>
              </w:rPr>
            </w:pPr>
          </w:p>
        </w:tc>
      </w:tr>
      <w:tr w:rsidR="00480825" w:rsidRPr="009737C6" w14:paraId="4A1CAA88" w14:textId="77777777" w:rsidTr="007012E2">
        <w:tc>
          <w:tcPr>
            <w:tcW w:w="361" w:type="pct"/>
          </w:tcPr>
          <w:p w14:paraId="026585FF" w14:textId="77777777" w:rsidR="00480825" w:rsidRDefault="00480825" w:rsidP="007012E2">
            <w:pPr>
              <w:ind w:firstLine="0"/>
              <w:rPr>
                <w:lang w:eastAsia="ru-RU"/>
              </w:rPr>
            </w:pPr>
            <w:r>
              <w:rPr>
                <w:lang w:eastAsia="ru-RU"/>
              </w:rPr>
              <w:t>8.</w:t>
            </w:r>
          </w:p>
        </w:tc>
        <w:tc>
          <w:tcPr>
            <w:tcW w:w="1812" w:type="pct"/>
          </w:tcPr>
          <w:p w14:paraId="0BD24635" w14:textId="77777777" w:rsidR="00480825" w:rsidRPr="00BE0B0B" w:rsidRDefault="00480825" w:rsidP="007012E2">
            <w:pPr>
              <w:ind w:firstLine="0"/>
              <w:rPr>
                <w:sz w:val="22"/>
                <w:szCs w:val="22"/>
                <w:lang w:eastAsia="ru-RU"/>
              </w:rPr>
            </w:pPr>
            <w:r w:rsidRPr="00BE0B0B">
              <w:rPr>
                <w:sz w:val="22"/>
                <w:szCs w:val="22"/>
              </w:rPr>
              <w:t>Copia certificatului de atestare tehnico-profesională.</w:t>
            </w:r>
          </w:p>
        </w:tc>
        <w:tc>
          <w:tcPr>
            <w:tcW w:w="1896" w:type="pct"/>
          </w:tcPr>
          <w:p w14:paraId="1CDC0612" w14:textId="77777777" w:rsidR="00480825" w:rsidRPr="000E4CE0" w:rsidRDefault="00480825" w:rsidP="007012E2">
            <w:pPr>
              <w:ind w:firstLine="0"/>
              <w:rPr>
                <w:b/>
                <w:bCs/>
                <w:color w:val="FF0000"/>
              </w:rPr>
            </w:pPr>
            <w:r w:rsidRPr="00BE0B0B">
              <w:rPr>
                <w:color w:val="FF0000"/>
                <w:sz w:val="22"/>
                <w:szCs w:val="22"/>
                <w:lang w:eastAsia="ru-RU"/>
              </w:rPr>
              <w:t>În domeniile:</w:t>
            </w:r>
            <w:r>
              <w:t xml:space="preserve"> </w:t>
            </w:r>
            <w:r w:rsidRPr="000E4CE0">
              <w:rPr>
                <w:b/>
                <w:bCs/>
                <w:color w:val="FF0000"/>
              </w:rPr>
              <w:t>Construcții civile, industriale și agrozootehnice</w:t>
            </w:r>
            <w:r>
              <w:rPr>
                <w:b/>
                <w:bCs/>
                <w:color w:val="FF0000"/>
              </w:rPr>
              <w:t>.</w:t>
            </w:r>
          </w:p>
          <w:p w14:paraId="3FE1AE75" w14:textId="77777777" w:rsidR="00480825" w:rsidRPr="00BE0B0B" w:rsidRDefault="00480825" w:rsidP="007012E2">
            <w:pPr>
              <w:ind w:firstLine="0"/>
              <w:rPr>
                <w:sz w:val="22"/>
                <w:szCs w:val="22"/>
                <w:lang w:eastAsia="ru-RU"/>
              </w:rPr>
            </w:pPr>
            <w:r w:rsidRPr="00BE0B0B">
              <w:rPr>
                <w:color w:val="FF0000"/>
                <w:sz w:val="22"/>
                <w:szCs w:val="22"/>
                <w:lang w:eastAsia="ru-RU"/>
              </w:rPr>
              <w:t xml:space="preserve"> </w:t>
            </w:r>
            <w:r w:rsidRPr="00BE0B0B">
              <w:rPr>
                <w:i/>
                <w:color w:val="FF0000"/>
                <w:sz w:val="22"/>
                <w:szCs w:val="22"/>
              </w:rPr>
              <w:t>Confirmat prin aplicarea semnăturii electronice a ofertantului</w:t>
            </w:r>
          </w:p>
        </w:tc>
        <w:tc>
          <w:tcPr>
            <w:tcW w:w="931" w:type="pct"/>
          </w:tcPr>
          <w:p w14:paraId="4FEE857F" w14:textId="77777777" w:rsidR="00480825" w:rsidRPr="00BE0B0B" w:rsidRDefault="00480825" w:rsidP="007012E2">
            <w:pPr>
              <w:ind w:firstLine="0"/>
              <w:rPr>
                <w:sz w:val="22"/>
                <w:szCs w:val="22"/>
              </w:rPr>
            </w:pPr>
            <w:r w:rsidRPr="00BE0B0B">
              <w:rPr>
                <w:sz w:val="22"/>
                <w:szCs w:val="22"/>
              </w:rPr>
              <w:t>Obligatoriu</w:t>
            </w:r>
          </w:p>
          <w:p w14:paraId="0C844A22" w14:textId="77777777" w:rsidR="00480825" w:rsidRPr="00BE0B0B" w:rsidRDefault="00480825" w:rsidP="007012E2">
            <w:pPr>
              <w:ind w:firstLine="0"/>
              <w:rPr>
                <w:sz w:val="22"/>
                <w:szCs w:val="22"/>
                <w:lang w:eastAsia="ru-RU"/>
              </w:rPr>
            </w:pPr>
            <w:r w:rsidRPr="00BE0B0B">
              <w:rPr>
                <w:sz w:val="22"/>
                <w:szCs w:val="22"/>
              </w:rPr>
              <w:t>(la depunere)</w:t>
            </w:r>
          </w:p>
        </w:tc>
      </w:tr>
      <w:tr w:rsidR="00480825" w:rsidRPr="009737C6" w14:paraId="6AFC7507" w14:textId="77777777" w:rsidTr="007012E2">
        <w:tc>
          <w:tcPr>
            <w:tcW w:w="361" w:type="pct"/>
          </w:tcPr>
          <w:p w14:paraId="48C6F561" w14:textId="77777777" w:rsidR="00480825" w:rsidRDefault="00480825" w:rsidP="007012E2">
            <w:pPr>
              <w:ind w:firstLine="0"/>
              <w:rPr>
                <w:lang w:eastAsia="ru-RU"/>
              </w:rPr>
            </w:pPr>
            <w:r>
              <w:rPr>
                <w:lang w:eastAsia="ru-RU"/>
              </w:rPr>
              <w:t>9.</w:t>
            </w:r>
          </w:p>
        </w:tc>
        <w:tc>
          <w:tcPr>
            <w:tcW w:w="1812" w:type="pct"/>
          </w:tcPr>
          <w:p w14:paraId="13C05924" w14:textId="77777777" w:rsidR="00480825" w:rsidRPr="00BE0B0B" w:rsidRDefault="00480825" w:rsidP="007012E2">
            <w:pPr>
              <w:shd w:val="clear" w:color="auto" w:fill="FFFFFF" w:themeFill="background1"/>
              <w:tabs>
                <w:tab w:val="left" w:pos="612"/>
              </w:tabs>
              <w:spacing w:before="120" w:after="120"/>
              <w:ind w:firstLine="0"/>
              <w:rPr>
                <w:sz w:val="22"/>
                <w:szCs w:val="22"/>
              </w:rPr>
            </w:pPr>
            <w:r w:rsidRPr="00BE0B0B">
              <w:rPr>
                <w:sz w:val="22"/>
                <w:szCs w:val="22"/>
              </w:rPr>
              <w:t>Declarație privind lista principalelor prestări efectuate în ultimii 3 ani de activitate.</w:t>
            </w:r>
          </w:p>
          <w:p w14:paraId="552877D1" w14:textId="77777777" w:rsidR="00480825" w:rsidRPr="00BE0B0B" w:rsidRDefault="00480825" w:rsidP="007012E2">
            <w:pPr>
              <w:shd w:val="clear" w:color="auto" w:fill="FFFFFF" w:themeFill="background1"/>
              <w:tabs>
                <w:tab w:val="left" w:pos="612"/>
              </w:tabs>
              <w:spacing w:before="120" w:after="120"/>
              <w:ind w:firstLine="0"/>
              <w:rPr>
                <w:bCs/>
                <w:iCs/>
                <w:sz w:val="22"/>
                <w:szCs w:val="22"/>
                <w:lang w:val="ro-MD" w:eastAsia="ru-RU"/>
              </w:rPr>
            </w:pPr>
            <w:r w:rsidRPr="00BE0B0B">
              <w:rPr>
                <w:bCs/>
                <w:i/>
                <w:sz w:val="22"/>
                <w:szCs w:val="22"/>
                <w:lang w:val="ro-MD" w:eastAsia="ru-RU"/>
              </w:rPr>
              <w:t xml:space="preserve">Conform Anexei nr. 12 din Documentația standard aprobată </w:t>
            </w:r>
            <w:r w:rsidRPr="00BE0B0B">
              <w:rPr>
                <w:bCs/>
                <w:i/>
                <w:sz w:val="22"/>
                <w:szCs w:val="22"/>
                <w:lang w:val="ro-MD" w:eastAsia="ru-RU"/>
              </w:rPr>
              <w:lastRenderedPageBreak/>
              <w:t>prin Ordinul MF nr. 115 din 15.09.2021</w:t>
            </w:r>
            <w:r w:rsidRPr="00BE0B0B">
              <w:rPr>
                <w:bCs/>
                <w:iCs/>
                <w:sz w:val="22"/>
                <w:szCs w:val="22"/>
                <w:lang w:val="ro-MD" w:eastAsia="ru-RU"/>
              </w:rPr>
              <w:t xml:space="preserve"> </w:t>
            </w:r>
          </w:p>
          <w:p w14:paraId="0C89808B" w14:textId="77777777" w:rsidR="00480825" w:rsidRPr="00BE0B0B" w:rsidRDefault="00480825" w:rsidP="007012E2">
            <w:pPr>
              <w:ind w:firstLine="0"/>
              <w:rPr>
                <w:sz w:val="22"/>
                <w:szCs w:val="22"/>
                <w:lang w:val="ro-MD" w:eastAsia="ru-RU"/>
              </w:rPr>
            </w:pPr>
          </w:p>
        </w:tc>
        <w:tc>
          <w:tcPr>
            <w:tcW w:w="1896" w:type="pct"/>
          </w:tcPr>
          <w:p w14:paraId="12151264" w14:textId="77777777" w:rsidR="00480825" w:rsidRDefault="00480825" w:rsidP="007012E2">
            <w:pPr>
              <w:ind w:firstLine="0"/>
              <w:rPr>
                <w:sz w:val="22"/>
                <w:szCs w:val="22"/>
              </w:rPr>
            </w:pPr>
            <w:r w:rsidRPr="00BE0B0B">
              <w:rPr>
                <w:sz w:val="22"/>
                <w:szCs w:val="22"/>
              </w:rPr>
              <w:lastRenderedPageBreak/>
              <w:t xml:space="preserve">Ofertantul va confirma cerința printr-o listă a contractelor similare executate în ultimii 3 ani cu indicarea beneficiarilor, valorilor, perioadelor cu aplicarea semnăturii electronice Este eligibilă numai </w:t>
            </w:r>
            <w:r w:rsidRPr="00BE0B0B">
              <w:rPr>
                <w:sz w:val="22"/>
                <w:szCs w:val="22"/>
              </w:rPr>
              <w:lastRenderedPageBreak/>
              <w:t xml:space="preserve">experiența similară pentru supraveghere tehnică a obiectivelor din domeniul: </w:t>
            </w:r>
          </w:p>
          <w:p w14:paraId="4D6F3B27" w14:textId="77777777" w:rsidR="00480825" w:rsidRPr="00FC611E" w:rsidRDefault="00480825" w:rsidP="007012E2">
            <w:pPr>
              <w:ind w:left="360" w:firstLine="0"/>
            </w:pPr>
            <w:r w:rsidRPr="00FC611E">
              <w:t>Construcții civile, industriale și agrozootehnice.</w:t>
            </w:r>
          </w:p>
          <w:p w14:paraId="3F3D232E" w14:textId="77777777" w:rsidR="00480825" w:rsidRPr="00BE0B0B" w:rsidRDefault="00480825" w:rsidP="007012E2">
            <w:pPr>
              <w:ind w:left="360" w:firstLine="0"/>
              <w:rPr>
                <w:sz w:val="22"/>
                <w:szCs w:val="22"/>
              </w:rPr>
            </w:pPr>
            <w:r w:rsidRPr="00BE0B0B">
              <w:rPr>
                <w:sz w:val="22"/>
                <w:szCs w:val="22"/>
              </w:rPr>
              <w:t>Responsabilul tehnic  va avea cel puțin 3 ani experiență în domeniul relevant.</w:t>
            </w:r>
          </w:p>
          <w:p w14:paraId="277B77A6" w14:textId="77777777" w:rsidR="00480825" w:rsidRPr="00BE0B0B" w:rsidRDefault="00480825" w:rsidP="007012E2">
            <w:pPr>
              <w:ind w:firstLine="0"/>
              <w:rPr>
                <w:sz w:val="22"/>
                <w:szCs w:val="22"/>
                <w:lang w:eastAsia="ru-RU"/>
              </w:rPr>
            </w:pPr>
            <w:r w:rsidRPr="00BE0B0B">
              <w:rPr>
                <w:i/>
                <w:sz w:val="22"/>
                <w:szCs w:val="22"/>
              </w:rPr>
              <w:t>Confirmat prin aplicarea semnăturii electronice a ofertantului.</w:t>
            </w:r>
          </w:p>
        </w:tc>
        <w:tc>
          <w:tcPr>
            <w:tcW w:w="931" w:type="pct"/>
          </w:tcPr>
          <w:p w14:paraId="46A9F046" w14:textId="77777777" w:rsidR="00480825" w:rsidRPr="00BE0B0B" w:rsidRDefault="00480825" w:rsidP="007012E2">
            <w:pPr>
              <w:ind w:firstLine="0"/>
              <w:rPr>
                <w:sz w:val="22"/>
                <w:szCs w:val="22"/>
              </w:rPr>
            </w:pPr>
            <w:r w:rsidRPr="00BE0B0B">
              <w:rPr>
                <w:sz w:val="22"/>
                <w:szCs w:val="22"/>
              </w:rPr>
              <w:lastRenderedPageBreak/>
              <w:t>Obligatoriu</w:t>
            </w:r>
          </w:p>
          <w:p w14:paraId="00738686" w14:textId="77777777" w:rsidR="00480825" w:rsidRPr="00BE0B0B" w:rsidRDefault="00480825" w:rsidP="007012E2">
            <w:pPr>
              <w:ind w:firstLine="0"/>
              <w:rPr>
                <w:sz w:val="22"/>
                <w:szCs w:val="22"/>
                <w:lang w:eastAsia="ru-RU"/>
              </w:rPr>
            </w:pPr>
            <w:r w:rsidRPr="00BE0B0B">
              <w:rPr>
                <w:sz w:val="22"/>
                <w:szCs w:val="22"/>
              </w:rPr>
              <w:t>(la depunere)</w:t>
            </w:r>
          </w:p>
        </w:tc>
      </w:tr>
    </w:tbl>
    <w:p w14:paraId="72229024" w14:textId="77777777" w:rsidR="00480825" w:rsidRPr="009737C6" w:rsidRDefault="00480825" w:rsidP="00480825"/>
    <w:p w14:paraId="3300B189" w14:textId="77777777" w:rsidR="00480825" w:rsidRPr="003F2CF8" w:rsidRDefault="00480825" w:rsidP="00480825">
      <w:pPr>
        <w:numPr>
          <w:ilvl w:val="0"/>
          <w:numId w:val="12"/>
        </w:numPr>
        <w:shd w:val="clear" w:color="auto" w:fill="FFFFFF" w:themeFill="background1"/>
        <w:tabs>
          <w:tab w:val="right" w:pos="426"/>
        </w:tabs>
        <w:spacing w:before="120"/>
        <w:ind w:left="360"/>
        <w:rPr>
          <w:bCs/>
          <w:lang w:val="it-IT" w:eastAsia="ru-RU"/>
        </w:rPr>
      </w:pPr>
      <w:r w:rsidRPr="003F2CF8">
        <w:rPr>
          <w:bCs/>
          <w:lang w:eastAsia="ru-RU"/>
        </w:rPr>
        <w:t xml:space="preserve">13. Tehnici şi instrumente specifice de atribuire (după caz, specificaţi dacă se va utiliza licitaţia electronică) </w:t>
      </w:r>
      <w:r w:rsidRPr="003F2CF8">
        <w:rPr>
          <w:lang w:eastAsia="ru-RU"/>
        </w:rPr>
        <w:t xml:space="preserve">. </w:t>
      </w:r>
      <w:r>
        <w:rPr>
          <w:lang w:eastAsia="ru-RU"/>
        </w:rPr>
        <w:t>Nu se aplică.</w:t>
      </w:r>
    </w:p>
    <w:p w14:paraId="3CA7A35F" w14:textId="77777777" w:rsidR="00480825" w:rsidRPr="00AF1A7E" w:rsidRDefault="00480825" w:rsidP="00480825">
      <w:pPr>
        <w:rPr>
          <w:lang w:eastAsia="ru-RU"/>
        </w:rPr>
      </w:pPr>
      <w:r w:rsidRPr="009737C6">
        <w:rPr>
          <w:bCs/>
          <w:lang w:eastAsia="ru-RU"/>
        </w:rPr>
        <w:t>14.  Condiţii speciale de care depinde îndeplinirea c</w:t>
      </w:r>
      <w:r>
        <w:rPr>
          <w:bCs/>
          <w:lang w:eastAsia="ru-RU"/>
        </w:rPr>
        <w:t xml:space="preserve">ontractului (indicaţi după caz) </w:t>
      </w:r>
      <w:r w:rsidRPr="00AF1A7E">
        <w:t>Prestarea serviciului este rezervată unei anumite profesii, Responsabili tehnici în</w:t>
      </w:r>
      <w:r w:rsidRPr="00AF1A7E">
        <w:rPr>
          <w:rStyle w:val="CorptextCaracter"/>
        </w:rPr>
        <w:t xml:space="preserve"> conformitate cu prevederile CODULUI URBANISMULUI ȘI CONSTRUCȚIILOR NR.434/2023 și Hotărîrea Guvernului nr. 361 din 25 iunie 1996, cap. IV p. 47</w:t>
      </w:r>
    </w:p>
    <w:p w14:paraId="06333BBF" w14:textId="77777777" w:rsidR="00480825" w:rsidRPr="00850D1C" w:rsidRDefault="00480825" w:rsidP="00480825">
      <w:pPr>
        <w:rPr>
          <w:lang w:eastAsia="ru-RU"/>
        </w:rPr>
      </w:pPr>
      <w:r>
        <w:rPr>
          <w:bCs/>
          <w:lang w:eastAsia="ru-RU"/>
        </w:rPr>
        <w:t>15. Ofertele se prezintă în </w:t>
      </w:r>
      <w:r w:rsidRPr="009737C6">
        <w:rPr>
          <w:lang w:eastAsia="ru-RU"/>
        </w:rPr>
        <w:t>_</w:t>
      </w:r>
      <w:r>
        <w:rPr>
          <w:lang w:eastAsia="ru-RU"/>
        </w:rPr>
        <w:t>lei MD</w:t>
      </w:r>
      <w:r w:rsidRPr="009737C6">
        <w:rPr>
          <w:lang w:eastAsia="ru-RU"/>
        </w:rPr>
        <w:t>___</w:t>
      </w:r>
    </w:p>
    <w:p w14:paraId="7687C5C1" w14:textId="77777777" w:rsidR="00480825" w:rsidRPr="00BE691E" w:rsidRDefault="00480825" w:rsidP="00480825">
      <w:pPr>
        <w:rPr>
          <w:b/>
          <w:lang w:eastAsia="ru-RU"/>
        </w:rPr>
      </w:pPr>
      <w:r>
        <w:rPr>
          <w:bCs/>
          <w:lang w:eastAsia="ru-RU"/>
        </w:rPr>
        <w:t xml:space="preserve">16. Criteriul de evaluare aplicat pentru atribuirea contractului: </w:t>
      </w:r>
      <w:r w:rsidRPr="00BE691E">
        <w:rPr>
          <w:b/>
          <w:lang w:eastAsia="ru-RU"/>
        </w:rPr>
        <w:t>prețul cel mai scăzut cu corespunderea criteriilor de calificare și selecție.</w:t>
      </w:r>
    </w:p>
    <w:p w14:paraId="51BA863B" w14:textId="77777777" w:rsidR="00480825" w:rsidRPr="00EB033C" w:rsidRDefault="00480825" w:rsidP="00480825">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797"/>
        <w:gridCol w:w="4372"/>
        <w:gridCol w:w="1467"/>
      </w:tblGrid>
      <w:tr w:rsidR="00480825" w:rsidRPr="009737C6" w14:paraId="6802B1E2" w14:textId="77777777" w:rsidTr="007012E2">
        <w:tc>
          <w:tcPr>
            <w:tcW w:w="601" w:type="pct"/>
            <w:hideMark/>
          </w:tcPr>
          <w:p w14:paraId="7BBC6EDB" w14:textId="77777777" w:rsidR="00480825" w:rsidRPr="009737C6" w:rsidRDefault="00480825" w:rsidP="007012E2">
            <w:pPr>
              <w:ind w:firstLine="0"/>
              <w:jc w:val="center"/>
              <w:rPr>
                <w:lang w:eastAsia="ru-RU"/>
              </w:rPr>
            </w:pPr>
            <w:r w:rsidRPr="009737C6">
              <w:rPr>
                <w:b/>
                <w:bCs/>
                <w:lang w:eastAsia="ru-RU"/>
              </w:rPr>
              <w:t xml:space="preserve">Nr. </w:t>
            </w:r>
            <w:r>
              <w:rPr>
                <w:b/>
                <w:bCs/>
                <w:lang w:eastAsia="ru-RU"/>
              </w:rPr>
              <w:t>crt.</w:t>
            </w:r>
          </w:p>
        </w:tc>
        <w:tc>
          <w:tcPr>
            <w:tcW w:w="3294" w:type="pct"/>
            <w:hideMark/>
          </w:tcPr>
          <w:p w14:paraId="06F5B735" w14:textId="77777777" w:rsidR="00480825" w:rsidRPr="009737C6" w:rsidRDefault="00480825" w:rsidP="007012E2">
            <w:pPr>
              <w:ind w:firstLine="0"/>
              <w:jc w:val="center"/>
              <w:rPr>
                <w:lang w:eastAsia="ru-RU"/>
              </w:rPr>
            </w:pPr>
            <w:r w:rsidRPr="009737C6">
              <w:rPr>
                <w:b/>
                <w:bCs/>
                <w:lang w:eastAsia="ru-RU"/>
              </w:rPr>
              <w:t>Denumirea factorului de evaluare</w:t>
            </w:r>
          </w:p>
        </w:tc>
        <w:tc>
          <w:tcPr>
            <w:tcW w:w="1105" w:type="pct"/>
            <w:hideMark/>
          </w:tcPr>
          <w:p w14:paraId="1B82123F" w14:textId="77777777" w:rsidR="00480825" w:rsidRPr="009737C6" w:rsidRDefault="00480825" w:rsidP="007012E2">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480825" w:rsidRPr="009737C6" w14:paraId="08539DF8" w14:textId="77777777" w:rsidTr="007012E2">
        <w:tc>
          <w:tcPr>
            <w:tcW w:w="601" w:type="pct"/>
            <w:hideMark/>
          </w:tcPr>
          <w:p w14:paraId="4A6F1161" w14:textId="77777777" w:rsidR="00480825" w:rsidRPr="00496650" w:rsidRDefault="00480825" w:rsidP="007012E2">
            <w:pPr>
              <w:ind w:firstLine="0"/>
              <w:rPr>
                <w:lang w:eastAsia="ru-RU"/>
              </w:rPr>
            </w:pPr>
            <w:r w:rsidRPr="00496650">
              <w:rPr>
                <w:lang w:eastAsia="ru-RU"/>
              </w:rPr>
              <w:t>1.</w:t>
            </w:r>
          </w:p>
        </w:tc>
        <w:tc>
          <w:tcPr>
            <w:tcW w:w="3294" w:type="pct"/>
            <w:hideMark/>
          </w:tcPr>
          <w:p w14:paraId="21FA8DC2" w14:textId="77777777" w:rsidR="00480825" w:rsidRPr="009737C6" w:rsidRDefault="00480825" w:rsidP="007012E2">
            <w:pPr>
              <w:ind w:firstLine="0"/>
              <w:rPr>
                <w:lang w:eastAsia="ru-RU"/>
              </w:rPr>
            </w:pPr>
          </w:p>
        </w:tc>
        <w:tc>
          <w:tcPr>
            <w:tcW w:w="1105" w:type="pct"/>
            <w:hideMark/>
          </w:tcPr>
          <w:p w14:paraId="241D04F3" w14:textId="77777777" w:rsidR="00480825" w:rsidRPr="009737C6" w:rsidRDefault="00480825" w:rsidP="007012E2">
            <w:pPr>
              <w:ind w:firstLine="0"/>
              <w:rPr>
                <w:lang w:eastAsia="ru-RU"/>
              </w:rPr>
            </w:pPr>
          </w:p>
        </w:tc>
      </w:tr>
      <w:tr w:rsidR="00480825" w:rsidRPr="009737C6" w14:paraId="753C1568" w14:textId="77777777" w:rsidTr="007012E2">
        <w:tc>
          <w:tcPr>
            <w:tcW w:w="601" w:type="pct"/>
            <w:hideMark/>
          </w:tcPr>
          <w:p w14:paraId="0ADFF5B5" w14:textId="77777777" w:rsidR="00480825" w:rsidRPr="00496650" w:rsidRDefault="00480825" w:rsidP="007012E2">
            <w:pPr>
              <w:ind w:firstLine="0"/>
              <w:rPr>
                <w:lang w:eastAsia="ru-RU"/>
              </w:rPr>
            </w:pPr>
            <w:r w:rsidRPr="00496650">
              <w:rPr>
                <w:lang w:eastAsia="ru-RU"/>
              </w:rPr>
              <w:t>2.</w:t>
            </w:r>
          </w:p>
        </w:tc>
        <w:tc>
          <w:tcPr>
            <w:tcW w:w="3294" w:type="pct"/>
            <w:hideMark/>
          </w:tcPr>
          <w:p w14:paraId="4CE1E696" w14:textId="77777777" w:rsidR="00480825" w:rsidRPr="009737C6" w:rsidRDefault="00480825" w:rsidP="007012E2">
            <w:pPr>
              <w:ind w:firstLine="0"/>
              <w:rPr>
                <w:lang w:eastAsia="ru-RU"/>
              </w:rPr>
            </w:pPr>
          </w:p>
        </w:tc>
        <w:tc>
          <w:tcPr>
            <w:tcW w:w="1105" w:type="pct"/>
            <w:hideMark/>
          </w:tcPr>
          <w:p w14:paraId="1157ED6C" w14:textId="77777777" w:rsidR="00480825" w:rsidRPr="009737C6" w:rsidRDefault="00480825" w:rsidP="007012E2">
            <w:pPr>
              <w:ind w:firstLine="0"/>
              <w:rPr>
                <w:lang w:eastAsia="ru-RU"/>
              </w:rPr>
            </w:pPr>
          </w:p>
        </w:tc>
      </w:tr>
    </w:tbl>
    <w:p w14:paraId="1D0E3A6F" w14:textId="77777777" w:rsidR="00480825" w:rsidRPr="009737C6" w:rsidRDefault="00480825" w:rsidP="00480825">
      <w:pPr>
        <w:tabs>
          <w:tab w:val="left" w:pos="6386"/>
        </w:tabs>
        <w:rPr>
          <w:rFonts w:asciiTheme="majorBidi" w:hAnsiTheme="majorBidi" w:cstheme="majorBidi"/>
          <w:lang w:eastAsia="ru-RU"/>
        </w:rPr>
      </w:pPr>
    </w:p>
    <w:p w14:paraId="45E46D58" w14:textId="77777777" w:rsidR="00480825" w:rsidRPr="005D0AE2" w:rsidRDefault="00480825" w:rsidP="00480825">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6743AB93" w14:textId="77777777" w:rsidR="00480825" w:rsidRPr="005D0AE2" w:rsidRDefault="00480825" w:rsidP="00480825">
      <w:pPr>
        <w:tabs>
          <w:tab w:val="left" w:pos="567"/>
          <w:tab w:val="left" w:pos="709"/>
        </w:tabs>
        <w:rPr>
          <w:lang w:eastAsia="ru-RU"/>
        </w:rPr>
      </w:pPr>
      <w:r>
        <w:rPr>
          <w:lang w:eastAsia="ru-RU"/>
        </w:rPr>
        <w:noBreakHyphen/>
        <w:t> </w:t>
      </w:r>
      <w:r>
        <w:rPr>
          <w:bCs/>
          <w:lang w:eastAsia="ru-RU"/>
        </w:rPr>
        <w:t>conform SIA ,,RSAP”/până </w:t>
      </w:r>
      <w:r w:rsidRPr="005D0AE2">
        <w:rPr>
          <w:bCs/>
          <w:lang w:eastAsia="ru-RU"/>
        </w:rPr>
        <w:t>la:</w:t>
      </w:r>
      <w:r>
        <w:rPr>
          <w:bCs/>
          <w:lang w:eastAsia="ru-RU"/>
        </w:rPr>
        <w:t> conform SIA ,,RSAP”/</w:t>
      </w:r>
      <w:r w:rsidRPr="005D0AE2">
        <w:rPr>
          <w:lang w:eastAsia="ru-RU"/>
        </w:rPr>
        <w:t>__________</w:t>
      </w:r>
    </w:p>
    <w:p w14:paraId="2A1A01BE" w14:textId="77777777" w:rsidR="00480825" w:rsidRPr="005D0AE2" w:rsidRDefault="00480825" w:rsidP="00480825">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w:t>
      </w:r>
      <w:r w:rsidRPr="002427DA">
        <w:rPr>
          <w:bCs/>
          <w:lang w:eastAsia="ru-RU"/>
        </w:rPr>
        <w:t xml:space="preserve"> </w:t>
      </w:r>
      <w:r>
        <w:rPr>
          <w:bCs/>
          <w:lang w:eastAsia="ru-RU"/>
        </w:rPr>
        <w:t>conform SIA ,,RSAP</w:t>
      </w:r>
      <w:r w:rsidRPr="005D0AE2">
        <w:rPr>
          <w:lang w:eastAsia="ru-RU"/>
        </w:rPr>
        <w:t xml:space="preserve"> </w:t>
      </w:r>
      <w:r>
        <w:rPr>
          <w:bCs/>
          <w:lang w:eastAsia="ru-RU"/>
        </w:rPr>
        <w:t>”</w:t>
      </w:r>
      <w:r w:rsidRPr="005D0AE2">
        <w:rPr>
          <w:lang w:eastAsia="ru-RU"/>
        </w:rPr>
        <w:t>_______________</w:t>
      </w:r>
    </w:p>
    <w:p w14:paraId="42C1999C" w14:textId="77777777" w:rsidR="00480825" w:rsidRDefault="00480825" w:rsidP="00480825">
      <w:pPr>
        <w:rPr>
          <w:bCs/>
          <w:lang w:eastAsia="ru-RU"/>
        </w:rPr>
      </w:pPr>
    </w:p>
    <w:p w14:paraId="182EC95F" w14:textId="77777777" w:rsidR="00480825" w:rsidRPr="00850D1C" w:rsidRDefault="00480825" w:rsidP="00480825">
      <w:pPr>
        <w:rPr>
          <w:bCs/>
          <w:lang w:eastAsia="ru-RU"/>
        </w:rPr>
      </w:pPr>
      <w:r w:rsidRPr="005D0AE2">
        <w:rPr>
          <w:bCs/>
          <w:lang w:eastAsia="ru-RU"/>
        </w:rPr>
        <w:t>19. Adresa la care trebuie transmise ofertele sa</w:t>
      </w:r>
      <w:r>
        <w:rPr>
          <w:bCs/>
          <w:lang w:eastAsia="ru-RU"/>
        </w:rPr>
        <w:t>u cererile de participare___________________________________________________________________</w:t>
      </w:r>
    </w:p>
    <w:p w14:paraId="55EFF0DE" w14:textId="77777777" w:rsidR="00480825" w:rsidRPr="00850D1C" w:rsidRDefault="00480825" w:rsidP="00480825">
      <w:pPr>
        <w:rPr>
          <w:lang w:eastAsia="ru-RU"/>
        </w:rPr>
      </w:pPr>
      <w:r w:rsidRPr="005D0AE2">
        <w:rPr>
          <w:bCs/>
          <w:i/>
          <w:iCs/>
          <w:lang w:eastAsia="ru-RU"/>
        </w:rPr>
        <w:t xml:space="preserve">Ofertele sau cererile de participare vor fi depuse </w:t>
      </w:r>
      <w:r>
        <w:rPr>
          <w:bCs/>
          <w:i/>
          <w:iCs/>
          <w:lang w:eastAsia="ru-RU"/>
        </w:rPr>
        <w:t>electronic prin intermediul SIA ,,</w:t>
      </w:r>
      <w:r w:rsidRPr="005D0AE2">
        <w:rPr>
          <w:bCs/>
          <w:i/>
          <w:iCs/>
          <w:lang w:eastAsia="ru-RU"/>
        </w:rPr>
        <w:t>RSAP</w:t>
      </w:r>
      <w:r>
        <w:rPr>
          <w:bCs/>
          <w:i/>
          <w:iCs/>
          <w:lang w:eastAsia="ru-RU"/>
        </w:rPr>
        <w:t>”.</w:t>
      </w:r>
    </w:p>
    <w:p w14:paraId="70F846B1" w14:textId="77777777" w:rsidR="00480825" w:rsidRDefault="00480825" w:rsidP="00480825">
      <w:pPr>
        <w:rPr>
          <w:lang w:eastAsia="ru-RU"/>
        </w:rPr>
      </w:pPr>
      <w:r>
        <w:rPr>
          <w:bCs/>
          <w:lang w:eastAsia="ru-RU"/>
        </w:rPr>
        <w:t>20. Termenul de valabilitate a ofertelor:</w:t>
      </w:r>
      <w:r w:rsidRPr="005D0AE2">
        <w:rPr>
          <w:lang w:eastAsia="ru-RU"/>
        </w:rPr>
        <w:t>_</w:t>
      </w:r>
      <w:r>
        <w:rPr>
          <w:lang w:eastAsia="ru-RU"/>
        </w:rPr>
        <w:t>30zile.</w:t>
      </w:r>
    </w:p>
    <w:p w14:paraId="7FBCF087" w14:textId="77777777" w:rsidR="00480825" w:rsidRPr="005D0AE2" w:rsidRDefault="00480825" w:rsidP="00480825">
      <w:pPr>
        <w:rPr>
          <w:lang w:eastAsia="ru-RU"/>
        </w:rPr>
      </w:pPr>
      <w:r>
        <w:rPr>
          <w:bCs/>
          <w:lang w:eastAsia="ru-RU"/>
        </w:rPr>
        <w:t>21. Locul deschiderii ofertelor</w:t>
      </w:r>
      <w:r w:rsidRPr="005D0AE2">
        <w:rPr>
          <w:lang w:eastAsia="ru-RU"/>
        </w:rPr>
        <w:t>______</w:t>
      </w:r>
      <w:r w:rsidRPr="00AF1A7E">
        <w:rPr>
          <w:bCs/>
          <w:lang w:eastAsia="ru-RU"/>
        </w:rPr>
        <w:t xml:space="preserve"> </w:t>
      </w:r>
      <w:r>
        <w:rPr>
          <w:bCs/>
          <w:lang w:eastAsia="ru-RU"/>
        </w:rPr>
        <w:t> SIA ,,RSAP”</w:t>
      </w:r>
    </w:p>
    <w:p w14:paraId="0E64718B" w14:textId="77777777" w:rsidR="00480825" w:rsidRPr="000217D0" w:rsidRDefault="00480825" w:rsidP="00480825">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3E6496C5" w14:textId="77777777" w:rsidR="00480825" w:rsidRPr="00850D1C" w:rsidRDefault="00480825" w:rsidP="00480825">
      <w:pPr>
        <w:rPr>
          <w:lang w:eastAsia="ru-RU"/>
        </w:rPr>
      </w:pPr>
      <w:r w:rsidRPr="005D0AE2">
        <w:rPr>
          <w:bCs/>
          <w:i/>
          <w:iCs/>
          <w:lang w:eastAsia="ru-RU"/>
        </w:rPr>
        <w:t>Ofertele întârziate vor fi respinse.</w:t>
      </w:r>
    </w:p>
    <w:p w14:paraId="33F8E307" w14:textId="77777777" w:rsidR="00480825" w:rsidRPr="00850D1C" w:rsidRDefault="00480825" w:rsidP="00480825">
      <w:pPr>
        <w:rPr>
          <w:lang w:eastAsia="ru-RU"/>
        </w:rPr>
      </w:pPr>
      <w:r w:rsidRPr="005D0AE2">
        <w:rPr>
          <w:bCs/>
          <w:lang w:eastAsia="ru-RU"/>
        </w:rPr>
        <w:t>22. Limba sau limbile în care trebuie redactate ofertele sau cererile de</w:t>
      </w:r>
      <w:r>
        <w:rPr>
          <w:bCs/>
          <w:lang w:eastAsia="ru-RU"/>
        </w:rPr>
        <w:t xml:space="preserve"> participare : limba de stat.</w:t>
      </w:r>
    </w:p>
    <w:p w14:paraId="6E2A46C0" w14:textId="77777777" w:rsidR="00480825" w:rsidRDefault="00480825" w:rsidP="00480825">
      <w:pPr>
        <w:rPr>
          <w:lang w:eastAsia="ru-RU"/>
        </w:rPr>
      </w:pPr>
      <w:r>
        <w:rPr>
          <w:bCs/>
          <w:lang w:eastAsia="ru-RU"/>
        </w:rPr>
        <w:t>23. Alte informaţii relevante</w:t>
      </w:r>
      <w:r w:rsidRPr="005D0AE2">
        <w:rPr>
          <w:lang w:eastAsia="ru-RU"/>
        </w:rPr>
        <w:t>_________________________________________________</w:t>
      </w:r>
    </w:p>
    <w:p w14:paraId="66E93154" w14:textId="77777777" w:rsidR="00480825" w:rsidRDefault="00480825" w:rsidP="00480825">
      <w:pPr>
        <w:rPr>
          <w:lang w:eastAsia="ru-RU"/>
        </w:rPr>
      </w:pPr>
    </w:p>
    <w:p w14:paraId="1B164DD7" w14:textId="77777777" w:rsidR="00480825" w:rsidRPr="00AF1A7E" w:rsidRDefault="00480825" w:rsidP="00480825">
      <w:pPr>
        <w:rPr>
          <w:lang w:eastAsia="ru-RU"/>
        </w:rPr>
      </w:pPr>
    </w:p>
    <w:p w14:paraId="41B50147" w14:textId="77777777" w:rsidR="00480825" w:rsidRPr="005D0AE2" w:rsidRDefault="00480825" w:rsidP="00480825">
      <w:pPr>
        <w:rPr>
          <w:lang w:eastAsia="ru-RU"/>
        </w:rPr>
      </w:pPr>
      <w:r w:rsidRPr="000217D0">
        <w:rPr>
          <w:b/>
          <w:bCs/>
          <w:lang w:eastAsia="ru-RU"/>
        </w:rPr>
        <w:t>Conducătorul grupului de lucru</w:t>
      </w:r>
      <w:r w:rsidRPr="005D0AE2">
        <w:rPr>
          <w:lang w:eastAsia="ru-RU"/>
        </w:rPr>
        <w:t xml:space="preserve"> </w:t>
      </w:r>
      <w:r>
        <w:rPr>
          <w:lang w:eastAsia="ru-RU"/>
        </w:rPr>
        <w:t xml:space="preserve">        </w:t>
      </w:r>
      <w:r w:rsidRPr="005D0AE2">
        <w:rPr>
          <w:lang w:eastAsia="ru-RU"/>
        </w:rPr>
        <w:t>___________________</w:t>
      </w:r>
      <w:r>
        <w:rPr>
          <w:lang w:eastAsia="ru-RU"/>
        </w:rPr>
        <w:t xml:space="preserve">         </w:t>
      </w:r>
      <w:r>
        <w:rPr>
          <w:b/>
          <w:bCs/>
          <w:lang w:eastAsia="ru-RU"/>
        </w:rPr>
        <w:t>DRAGANEL Nicolae</w:t>
      </w:r>
    </w:p>
    <w:p w14:paraId="16F126AE" w14:textId="382F77CB" w:rsidR="001C1C70" w:rsidRDefault="001C1C70" w:rsidP="00443BED">
      <w:pPr>
        <w:tabs>
          <w:tab w:val="decimal" w:pos="8364"/>
        </w:tabs>
        <w:spacing w:line="276" w:lineRule="auto"/>
        <w:ind w:right="-144"/>
        <w:jc w:val="center"/>
        <w:rPr>
          <w:b/>
          <w:bCs/>
          <w:color w:val="000000"/>
        </w:rPr>
      </w:pPr>
    </w:p>
    <w:p w14:paraId="101380D0" w14:textId="57416BC6" w:rsidR="00480825" w:rsidRDefault="00480825" w:rsidP="00443BED">
      <w:pPr>
        <w:tabs>
          <w:tab w:val="decimal" w:pos="8364"/>
        </w:tabs>
        <w:spacing w:line="276" w:lineRule="auto"/>
        <w:ind w:right="-144"/>
        <w:jc w:val="center"/>
        <w:rPr>
          <w:b/>
          <w:bCs/>
          <w:color w:val="000000"/>
        </w:rPr>
      </w:pPr>
    </w:p>
    <w:p w14:paraId="03D07E53" w14:textId="708ADF23" w:rsidR="00480825" w:rsidRDefault="00480825" w:rsidP="00443BED">
      <w:pPr>
        <w:tabs>
          <w:tab w:val="decimal" w:pos="8364"/>
        </w:tabs>
        <w:spacing w:line="276" w:lineRule="auto"/>
        <w:ind w:right="-144"/>
        <w:jc w:val="center"/>
        <w:rPr>
          <w:b/>
          <w:bCs/>
          <w:color w:val="000000"/>
        </w:rPr>
      </w:pPr>
    </w:p>
    <w:p w14:paraId="1A9F2945" w14:textId="66FEF0BD" w:rsidR="00480825" w:rsidRDefault="00480825" w:rsidP="00443BED">
      <w:pPr>
        <w:tabs>
          <w:tab w:val="decimal" w:pos="8364"/>
        </w:tabs>
        <w:spacing w:line="276" w:lineRule="auto"/>
        <w:ind w:right="-144"/>
        <w:jc w:val="center"/>
        <w:rPr>
          <w:b/>
          <w:bCs/>
          <w:color w:val="000000"/>
        </w:rPr>
      </w:pPr>
    </w:p>
    <w:p w14:paraId="5D667719" w14:textId="3EF3DE43" w:rsidR="00480825" w:rsidRDefault="00480825" w:rsidP="00443BED">
      <w:pPr>
        <w:tabs>
          <w:tab w:val="decimal" w:pos="8364"/>
        </w:tabs>
        <w:spacing w:line="276" w:lineRule="auto"/>
        <w:ind w:right="-144"/>
        <w:jc w:val="center"/>
        <w:rPr>
          <w:b/>
          <w:bCs/>
          <w:color w:val="000000"/>
        </w:rPr>
      </w:pPr>
    </w:p>
    <w:p w14:paraId="2CA28490" w14:textId="71C44214" w:rsidR="00480825" w:rsidRDefault="00480825" w:rsidP="00443BED">
      <w:pPr>
        <w:tabs>
          <w:tab w:val="decimal" w:pos="8364"/>
        </w:tabs>
        <w:spacing w:line="276" w:lineRule="auto"/>
        <w:ind w:right="-144"/>
        <w:jc w:val="center"/>
        <w:rPr>
          <w:b/>
          <w:bCs/>
          <w:color w:val="000000"/>
        </w:rPr>
      </w:pPr>
    </w:p>
    <w:p w14:paraId="1127FB32" w14:textId="45DC5F71" w:rsidR="00480825" w:rsidRDefault="00480825" w:rsidP="00443BED">
      <w:pPr>
        <w:tabs>
          <w:tab w:val="decimal" w:pos="8364"/>
        </w:tabs>
        <w:spacing w:line="276" w:lineRule="auto"/>
        <w:ind w:right="-144"/>
        <w:jc w:val="center"/>
        <w:rPr>
          <w:b/>
          <w:bCs/>
          <w:color w:val="000000"/>
        </w:rPr>
      </w:pPr>
    </w:p>
    <w:p w14:paraId="32464752" w14:textId="77777777" w:rsidR="00480825" w:rsidRPr="00480825" w:rsidRDefault="00480825"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8082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80825">
                  <w:pPr>
                    <w:framePr w:hSpace="180" w:wrap="around" w:vAnchor="page" w:hAnchor="margin" w:y="347"/>
                    <w:jc w:val="right"/>
                    <w:rPr>
                      <w:noProof w:val="0"/>
                      <w:lang w:val="it-IT"/>
                    </w:rPr>
                  </w:pPr>
                </w:p>
                <w:p w14:paraId="0CC6F2E5" w14:textId="77777777" w:rsidR="00845C1B" w:rsidRDefault="00845C1B" w:rsidP="00480825">
                  <w:pPr>
                    <w:framePr w:hSpace="180" w:wrap="around" w:vAnchor="page" w:hAnchor="margin" w:y="347"/>
                    <w:jc w:val="right"/>
                    <w:rPr>
                      <w:noProof w:val="0"/>
                      <w:lang w:val="it-IT"/>
                    </w:rPr>
                  </w:pPr>
                </w:p>
                <w:p w14:paraId="62771B7D" w14:textId="77777777" w:rsidR="00845C1B" w:rsidRDefault="00845C1B" w:rsidP="00480825">
                  <w:pPr>
                    <w:framePr w:hSpace="180" w:wrap="around" w:vAnchor="page" w:hAnchor="margin" w:y="347"/>
                    <w:jc w:val="right"/>
                    <w:rPr>
                      <w:noProof w:val="0"/>
                      <w:lang w:val="it-IT"/>
                    </w:rPr>
                  </w:pPr>
                </w:p>
                <w:p w14:paraId="300EBE38" w14:textId="168318D1" w:rsidR="009613A9" w:rsidRPr="00DC35AC" w:rsidRDefault="00381725" w:rsidP="0048082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8082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8082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80825">
                  <w:pPr>
                    <w:framePr w:hSpace="180" w:wrap="around" w:vAnchor="page" w:hAnchor="margin" w:y="347"/>
                    <w:jc w:val="right"/>
                    <w:rPr>
                      <w:noProof w:val="0"/>
                      <w:lang w:val="it-IT"/>
                    </w:rPr>
                  </w:pPr>
                </w:p>
                <w:p w14:paraId="18FE8BE1" w14:textId="298987EE" w:rsidR="00C25482" w:rsidRPr="00DC35AC" w:rsidRDefault="00C25482" w:rsidP="0048082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80825">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8082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8082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8082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8082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8082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8082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8082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80825">
                  <w:pPr>
                    <w:framePr w:hSpace="180" w:wrap="around" w:vAnchor="page" w:hAnchor="margin" w:y="347"/>
                  </w:pPr>
                </w:p>
              </w:tc>
              <w:tc>
                <w:tcPr>
                  <w:tcW w:w="1249" w:type="dxa"/>
                  <w:gridSpan w:val="3"/>
                </w:tcPr>
                <w:p w14:paraId="25A190B6" w14:textId="77777777" w:rsidR="00C25482" w:rsidRPr="00C00499" w:rsidRDefault="00C25482" w:rsidP="00480825">
                  <w:pPr>
                    <w:framePr w:hSpace="180" w:wrap="around" w:vAnchor="page" w:hAnchor="margin" w:y="347"/>
                  </w:pPr>
                </w:p>
              </w:tc>
              <w:tc>
                <w:tcPr>
                  <w:tcW w:w="2001" w:type="dxa"/>
                  <w:gridSpan w:val="7"/>
                </w:tcPr>
                <w:p w14:paraId="46E478D9" w14:textId="36924D05" w:rsidR="00C25482" w:rsidRPr="00C00499" w:rsidRDefault="00C25482" w:rsidP="0048082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8082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808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8082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8082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8082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8082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80825">
                  <w:pPr>
                    <w:framePr w:hSpace="180" w:wrap="around" w:vAnchor="page" w:hAnchor="margin" w:y="347"/>
                    <w:jc w:val="center"/>
                    <w:rPr>
                      <w:b/>
                      <w:sz w:val="20"/>
                    </w:rPr>
                  </w:pPr>
                  <w:r w:rsidRPr="0028367D">
                    <w:rPr>
                      <w:b/>
                      <w:sz w:val="20"/>
                    </w:rPr>
                    <w:t>Suma</w:t>
                  </w:r>
                </w:p>
                <w:p w14:paraId="241DE82A" w14:textId="77777777" w:rsidR="00C25482" w:rsidRPr="0028367D" w:rsidRDefault="00C25482" w:rsidP="00480825">
                  <w:pPr>
                    <w:framePr w:hSpace="180" w:wrap="around" w:vAnchor="page" w:hAnchor="margin" w:y="347"/>
                    <w:jc w:val="center"/>
                    <w:rPr>
                      <w:b/>
                      <w:sz w:val="20"/>
                    </w:rPr>
                  </w:pPr>
                  <w:r w:rsidRPr="0028367D">
                    <w:rPr>
                      <w:b/>
                      <w:sz w:val="20"/>
                    </w:rPr>
                    <w:t>fără</w:t>
                  </w:r>
                </w:p>
                <w:p w14:paraId="2A606634" w14:textId="77777777" w:rsidR="00C25482" w:rsidRPr="0028367D" w:rsidRDefault="00C25482" w:rsidP="0048082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80825">
                  <w:pPr>
                    <w:framePr w:hSpace="180" w:wrap="around" w:vAnchor="page" w:hAnchor="margin" w:y="347"/>
                    <w:jc w:val="center"/>
                    <w:rPr>
                      <w:b/>
                      <w:sz w:val="20"/>
                    </w:rPr>
                  </w:pPr>
                  <w:r w:rsidRPr="0028367D">
                    <w:rPr>
                      <w:b/>
                      <w:sz w:val="20"/>
                    </w:rPr>
                    <w:t>Suma</w:t>
                  </w:r>
                </w:p>
                <w:p w14:paraId="0D6E9C91" w14:textId="77777777" w:rsidR="00C25482" w:rsidRPr="0028367D" w:rsidRDefault="00C25482" w:rsidP="0048082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8082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808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8082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8082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8082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8082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8082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8082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8082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8082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8082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8082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8082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8082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8082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8082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8082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8082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808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808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808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808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808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808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808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808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8082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8082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8082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808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808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808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808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808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808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808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808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8082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8082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48082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4808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4808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808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808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808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808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808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808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8082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8082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8082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808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808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808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808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808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808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808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808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8082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8082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8082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808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808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808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808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808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808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808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808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8082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8082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8082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808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808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808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808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808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808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808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808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8082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80825">
                  <w:pPr>
                    <w:framePr w:hSpace="180" w:wrap="around" w:vAnchor="page" w:hAnchor="margin" w:y="347"/>
                    <w:tabs>
                      <w:tab w:val="left" w:pos="6120"/>
                    </w:tabs>
                    <w:rPr>
                      <w:sz w:val="20"/>
                    </w:rPr>
                  </w:pPr>
                </w:p>
                <w:p w14:paraId="15135DCC" w14:textId="77777777" w:rsidR="00C25482" w:rsidRPr="00845C1B" w:rsidRDefault="00C25482" w:rsidP="0048082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80825">
                  <w:pPr>
                    <w:framePr w:hSpace="180" w:wrap="around" w:vAnchor="page" w:hAnchor="margin" w:y="347"/>
                    <w:rPr>
                      <w:sz w:val="20"/>
                    </w:rPr>
                  </w:pPr>
                </w:p>
                <w:p w14:paraId="1FA8F12B" w14:textId="362C50DE" w:rsidR="00C25482" w:rsidRPr="00845C1B" w:rsidRDefault="00C25482" w:rsidP="0048082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8082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8082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8082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83A96BD" w14:textId="77777777" w:rsidR="00363DE5" w:rsidRPr="00A8583A" w:rsidRDefault="00363DE5" w:rsidP="00363DE5">
                  <w:pPr>
                    <w:rPr>
                      <w:b/>
                      <w:sz w:val="22"/>
                      <w:szCs w:val="22"/>
                      <w:u w:val="single"/>
                    </w:rPr>
                  </w:pPr>
                  <w:r w:rsidRPr="00A8583A">
                    <w:rPr>
                      <w:b/>
                      <w:sz w:val="22"/>
                      <w:szCs w:val="22"/>
                      <w:u w:val="single"/>
                    </w:rPr>
                    <w:t>Consiliul raional Călărași,</w:t>
                  </w:r>
                </w:p>
                <w:p w14:paraId="1AB58616" w14:textId="77777777" w:rsidR="00363DE5" w:rsidRPr="00A8583A" w:rsidRDefault="00363DE5" w:rsidP="00363DE5">
                  <w:pPr>
                    <w:spacing w:line="360" w:lineRule="auto"/>
                    <w:rPr>
                      <w:i/>
                      <w:sz w:val="22"/>
                      <w:szCs w:val="22"/>
                    </w:rPr>
                  </w:pPr>
                  <w:r w:rsidRPr="00A8583A">
                    <w:rPr>
                      <w:i/>
                      <w:sz w:val="22"/>
                      <w:szCs w:val="22"/>
                    </w:rPr>
                    <w:t>(denumirea completă a întreprinderii, asociaţiei, organizaţiei)</w:t>
                  </w:r>
                </w:p>
                <w:p w14:paraId="40E5C106" w14:textId="77777777" w:rsidR="00363DE5" w:rsidRPr="00A8583A" w:rsidRDefault="00363DE5" w:rsidP="00363DE5">
                  <w:pPr>
                    <w:rPr>
                      <w:b/>
                      <w:sz w:val="22"/>
                      <w:szCs w:val="22"/>
                    </w:rPr>
                  </w:pPr>
                  <w:r w:rsidRPr="00A8583A">
                    <w:rPr>
                      <w:sz w:val="22"/>
                      <w:szCs w:val="22"/>
                    </w:rPr>
                    <w:t xml:space="preserve">reprezentat prin </w:t>
                  </w:r>
                  <w:r w:rsidRPr="00632DB0">
                    <w:rPr>
                      <w:bCs/>
                    </w:rPr>
                    <w:t>președintele  raionului dl.</w:t>
                  </w:r>
                  <w:r>
                    <w:rPr>
                      <w:b/>
                    </w:rPr>
                    <w:t xml:space="preserve"> Nicolae  DRAGANEL,</w:t>
                  </w:r>
                </w:p>
                <w:p w14:paraId="492AE483" w14:textId="77777777" w:rsidR="00363DE5" w:rsidRPr="00A8583A" w:rsidRDefault="00363DE5" w:rsidP="00363DE5">
                  <w:pPr>
                    <w:spacing w:line="360" w:lineRule="auto"/>
                    <w:rPr>
                      <w:i/>
                      <w:sz w:val="22"/>
                      <w:szCs w:val="22"/>
                    </w:rPr>
                  </w:pPr>
                  <w:r w:rsidRPr="00A8583A">
                    <w:rPr>
                      <w:i/>
                      <w:sz w:val="22"/>
                      <w:szCs w:val="22"/>
                    </w:rPr>
                    <w:t>(funcţia, numele, prenumele)</w:t>
                  </w:r>
                </w:p>
                <w:p w14:paraId="0D8D4D8F" w14:textId="77777777" w:rsidR="00363DE5" w:rsidRPr="00A8583A" w:rsidRDefault="00363DE5" w:rsidP="00363DE5">
                  <w:pPr>
                    <w:rPr>
                      <w:sz w:val="22"/>
                      <w:szCs w:val="22"/>
                    </w:rPr>
                  </w:pPr>
                  <w:r w:rsidRPr="00A8583A">
                    <w:rPr>
                      <w:sz w:val="22"/>
                      <w:szCs w:val="22"/>
                    </w:rPr>
                    <w:t>care acţionează în baza Legii privind administrația publică locală Nr.436-XVI din 28.12.2006,</w:t>
                  </w:r>
                </w:p>
                <w:p w14:paraId="00E523DF" w14:textId="77777777" w:rsidR="00363DE5" w:rsidRPr="00A8583A" w:rsidRDefault="00363DE5" w:rsidP="00363DE5">
                  <w:pPr>
                    <w:spacing w:line="360" w:lineRule="auto"/>
                    <w:rPr>
                      <w:i/>
                      <w:sz w:val="22"/>
                      <w:szCs w:val="22"/>
                    </w:rPr>
                  </w:pPr>
                  <w:r w:rsidRPr="00A8583A">
                    <w:rPr>
                      <w:i/>
                      <w:sz w:val="22"/>
                      <w:szCs w:val="22"/>
                    </w:rPr>
                    <w:t>(statut, regulament, hotărîre etc.)</w:t>
                  </w:r>
                </w:p>
                <w:p w14:paraId="719DC8F9" w14:textId="77777777" w:rsidR="00363DE5" w:rsidRPr="00A8583A" w:rsidRDefault="00363DE5" w:rsidP="00363DE5">
                  <w:pPr>
                    <w:spacing w:line="360" w:lineRule="auto"/>
                    <w:rPr>
                      <w:sz w:val="22"/>
                      <w:szCs w:val="22"/>
                    </w:rPr>
                  </w:pPr>
                  <w:r w:rsidRPr="00A8583A">
                    <w:rPr>
                      <w:sz w:val="22"/>
                      <w:szCs w:val="22"/>
                    </w:rPr>
                    <w:t xml:space="preserve">denumit(a) în continuare </w:t>
                  </w:r>
                  <w:r w:rsidRPr="00A8583A">
                    <w:rPr>
                      <w:i/>
                      <w:sz w:val="22"/>
                      <w:szCs w:val="22"/>
                    </w:rPr>
                    <w:t>Beneficiar</w:t>
                  </w:r>
                </w:p>
                <w:p w14:paraId="4D33E3AE" w14:textId="77777777" w:rsidR="00363DE5" w:rsidRPr="00A8583A" w:rsidRDefault="00363DE5" w:rsidP="00363DE5">
                  <w:pPr>
                    <w:rPr>
                      <w:sz w:val="22"/>
                      <w:szCs w:val="22"/>
                    </w:rPr>
                  </w:pPr>
                  <w:r w:rsidRPr="00A8583A">
                    <w:rPr>
                      <w:sz w:val="22"/>
                      <w:szCs w:val="22"/>
                    </w:rPr>
                    <w:t>nr. 430395, din 12.12.2019</w:t>
                  </w:r>
                </w:p>
                <w:p w14:paraId="5AB26CE4" w14:textId="77777777" w:rsidR="00363DE5" w:rsidRPr="005952C0" w:rsidRDefault="00363DE5" w:rsidP="00363DE5">
                  <w:pPr>
                    <w:spacing w:line="360" w:lineRule="auto"/>
                    <w:jc w:val="center"/>
                    <w:rPr>
                      <w:i/>
                      <w:sz w:val="20"/>
                      <w:szCs w:val="20"/>
                    </w:rPr>
                  </w:pPr>
                  <w:r w:rsidRPr="005952C0">
                    <w:rPr>
                      <w:i/>
                      <w:sz w:val="20"/>
                      <w:szCs w:val="20"/>
                    </w:rPr>
                    <w:t>(se indică nr. şi data de înregistrare în Registrul de Stat)</w:t>
                  </w:r>
                </w:p>
                <w:p w14:paraId="3F5BEFEE" w14:textId="0A084923" w:rsidR="00E91463" w:rsidRPr="00C00499" w:rsidRDefault="00363DE5" w:rsidP="00363DE5">
                  <w:pPr>
                    <w:spacing w:line="360" w:lineRule="auto"/>
                    <w:rPr>
                      <w:b/>
                      <w:caps/>
                      <w:sz w:val="40"/>
                    </w:rPr>
                  </w:pPr>
                  <w:r w:rsidRPr="00A8583A">
                    <w:rPr>
                      <w:bCs/>
                      <w:sz w:val="22"/>
                      <w:szCs w:val="22"/>
                    </w:rPr>
                    <w:t>pe de altă parte</w:t>
                  </w:r>
                  <w:r w:rsidRPr="00A8583A">
                    <w:rPr>
                      <w:sz w:val="22"/>
                      <w:szCs w:val="22"/>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E3D2CAE" w:rsidR="00B56360" w:rsidRPr="00E91463" w:rsidRDefault="00B56360" w:rsidP="00B56360">
            <w:pPr>
              <w:jc w:val="both"/>
              <w:rPr>
                <w:iCs/>
              </w:rPr>
            </w:pPr>
            <w:r w:rsidRPr="00E91463">
              <w:rPr>
                <w:iCs/>
              </w:rPr>
              <w:t>a.</w:t>
            </w:r>
            <w:r w:rsidRPr="00E91463">
              <w:rPr>
                <w:iCs/>
              </w:rPr>
              <w:tab/>
              <w:t>Achiziţionarea _</w:t>
            </w:r>
            <w:r w:rsidR="00363DE5" w:rsidRPr="00A8583A">
              <w:rPr>
                <w:b/>
                <w:bCs/>
                <w:sz w:val="22"/>
                <w:szCs w:val="22"/>
                <w:u w:val="single"/>
              </w:rPr>
              <w:t xml:space="preserve"> Servicii de supraveghere tehnică </w:t>
            </w:r>
            <w:r w:rsidR="000A2D22">
              <w:rPr>
                <w:iCs/>
              </w:rPr>
              <w:t>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5B56171" w14:textId="77777777" w:rsidR="00363DE5" w:rsidRPr="00F03162" w:rsidRDefault="00363DE5" w:rsidP="00363DE5">
            <w:pPr>
              <w:numPr>
                <w:ilvl w:val="1"/>
                <w:numId w:val="57"/>
              </w:numPr>
              <w:ind w:left="1733"/>
              <w:jc w:val="both"/>
              <w:rPr>
                <w:i/>
                <w:sz w:val="22"/>
                <w:szCs w:val="22"/>
              </w:rPr>
            </w:pPr>
            <w:r w:rsidRPr="00A8583A">
              <w:rPr>
                <w:sz w:val="22"/>
                <w:szCs w:val="22"/>
              </w:rPr>
              <w:t>Prezentul contract reglementează relațiile dintre Beneficiar și Prestator în procesul acordării serviciilor de supraveghere tehnică la următoarele obiecte:</w:t>
            </w:r>
          </w:p>
          <w:p w14:paraId="36542DC8" w14:textId="1F3E32BC" w:rsidR="00363DE5" w:rsidRDefault="00363DE5" w:rsidP="00480825">
            <w:pPr>
              <w:pStyle w:val="Listparagraf"/>
              <w:numPr>
                <w:ilvl w:val="0"/>
                <w:numId w:val="0"/>
              </w:numPr>
              <w:ind w:left="324" w:hanging="52"/>
              <w:rPr>
                <w:b/>
                <w:bCs/>
              </w:rPr>
            </w:pPr>
            <w:r>
              <w:rPr>
                <w:b/>
                <w:i/>
                <w:iCs/>
                <w:color w:val="000000" w:themeColor="text1"/>
                <w:lang w:val="ro"/>
              </w:rPr>
              <w:t>-</w:t>
            </w:r>
            <w:r w:rsidRPr="00DC35DB">
              <w:rPr>
                <w:b/>
                <w:i/>
                <w:iCs/>
                <w:color w:val="000000" w:themeColor="text1"/>
                <w:lang w:val="ro"/>
              </w:rPr>
              <w:t xml:space="preserve"> </w:t>
            </w:r>
            <w:r>
              <w:rPr>
                <w:b/>
                <w:i/>
                <w:iCs/>
                <w:color w:val="000000" w:themeColor="text1"/>
                <w:lang w:val="ro"/>
              </w:rPr>
              <w:t xml:space="preserve"> </w:t>
            </w:r>
            <w:proofErr w:type="spellStart"/>
            <w:r w:rsidR="00480825" w:rsidRPr="005C239D">
              <w:rPr>
                <w:b/>
                <w:bCs/>
              </w:rPr>
              <w:t>Reparația</w:t>
            </w:r>
            <w:proofErr w:type="spellEnd"/>
            <w:r w:rsidR="00480825" w:rsidRPr="005C239D">
              <w:rPr>
                <w:b/>
                <w:bCs/>
              </w:rPr>
              <w:t xml:space="preserve"> </w:t>
            </w:r>
            <w:proofErr w:type="spellStart"/>
            <w:r w:rsidR="00480825" w:rsidRPr="005C239D">
              <w:rPr>
                <w:b/>
                <w:bCs/>
              </w:rPr>
              <w:t>capitală</w:t>
            </w:r>
            <w:proofErr w:type="spellEnd"/>
            <w:r w:rsidR="00480825" w:rsidRPr="005C239D">
              <w:rPr>
                <w:b/>
                <w:bCs/>
              </w:rPr>
              <w:t xml:space="preserve"> a </w:t>
            </w:r>
            <w:proofErr w:type="spellStart"/>
            <w:r w:rsidR="00480825" w:rsidRPr="005C239D">
              <w:rPr>
                <w:b/>
                <w:bCs/>
              </w:rPr>
              <w:t>acoperișului</w:t>
            </w:r>
            <w:proofErr w:type="spellEnd"/>
            <w:r w:rsidR="00480825" w:rsidRPr="005C239D">
              <w:rPr>
                <w:b/>
                <w:bCs/>
              </w:rPr>
              <w:t xml:space="preserve"> la IP </w:t>
            </w:r>
            <w:proofErr w:type="spellStart"/>
            <w:r w:rsidR="00480825" w:rsidRPr="005C239D">
              <w:rPr>
                <w:b/>
                <w:bCs/>
              </w:rPr>
              <w:t>Gimnaziul</w:t>
            </w:r>
            <w:proofErr w:type="spellEnd"/>
            <w:r w:rsidR="00480825" w:rsidRPr="005C239D">
              <w:rPr>
                <w:b/>
                <w:bCs/>
              </w:rPr>
              <w:t xml:space="preserve"> Ștefan </w:t>
            </w:r>
            <w:proofErr w:type="spellStart"/>
            <w:r w:rsidR="00480825" w:rsidRPr="005C239D">
              <w:rPr>
                <w:b/>
                <w:bCs/>
              </w:rPr>
              <w:t>cel</w:t>
            </w:r>
            <w:proofErr w:type="spellEnd"/>
            <w:r w:rsidR="00480825" w:rsidRPr="005C239D">
              <w:rPr>
                <w:b/>
                <w:bCs/>
              </w:rPr>
              <w:t xml:space="preserve"> Mare din s. </w:t>
            </w:r>
            <w:proofErr w:type="spellStart"/>
            <w:r w:rsidR="00480825" w:rsidRPr="005C239D">
              <w:rPr>
                <w:b/>
                <w:bCs/>
              </w:rPr>
              <w:t>Bravicea</w:t>
            </w:r>
            <w:proofErr w:type="spellEnd"/>
            <w:r w:rsidR="00480825">
              <w:rPr>
                <w:b/>
                <w:bCs/>
              </w:rPr>
              <w:t>;</w:t>
            </w:r>
          </w:p>
          <w:p w14:paraId="302D2A4B" w14:textId="1C15138F" w:rsidR="00480825" w:rsidRDefault="00480825" w:rsidP="00480825">
            <w:pPr>
              <w:pStyle w:val="Listparagraf"/>
              <w:numPr>
                <w:ilvl w:val="0"/>
                <w:numId w:val="0"/>
              </w:numPr>
              <w:ind w:left="324" w:hanging="52"/>
              <w:rPr>
                <w:b/>
                <w:bCs/>
              </w:rPr>
            </w:pPr>
            <w:r>
              <w:rPr>
                <w:b/>
                <w:i/>
                <w:iCs/>
                <w:color w:val="000000" w:themeColor="text1"/>
                <w:lang w:val="ro"/>
              </w:rPr>
              <w:t>-</w:t>
            </w:r>
            <w:r>
              <w:t xml:space="preserve">  </w:t>
            </w:r>
            <w:proofErr w:type="spellStart"/>
            <w:r w:rsidRPr="005C239D">
              <w:rPr>
                <w:b/>
                <w:bCs/>
              </w:rPr>
              <w:t>Reparația</w:t>
            </w:r>
            <w:proofErr w:type="spellEnd"/>
            <w:r w:rsidRPr="005C239D">
              <w:rPr>
                <w:b/>
                <w:bCs/>
              </w:rPr>
              <w:t xml:space="preserve"> </w:t>
            </w:r>
            <w:proofErr w:type="spellStart"/>
            <w:r w:rsidRPr="005C239D">
              <w:rPr>
                <w:b/>
                <w:bCs/>
              </w:rPr>
              <w:t>capitală</w:t>
            </w:r>
            <w:proofErr w:type="spellEnd"/>
            <w:r w:rsidRPr="005C239D">
              <w:rPr>
                <w:b/>
                <w:bCs/>
              </w:rPr>
              <w:t xml:space="preserve"> a </w:t>
            </w:r>
            <w:proofErr w:type="spellStart"/>
            <w:r w:rsidRPr="005C239D">
              <w:rPr>
                <w:b/>
                <w:bCs/>
              </w:rPr>
              <w:t>sălii</w:t>
            </w:r>
            <w:proofErr w:type="spellEnd"/>
            <w:r w:rsidRPr="005C239D">
              <w:rPr>
                <w:b/>
                <w:bCs/>
              </w:rPr>
              <w:t xml:space="preserve"> de sport la </w:t>
            </w:r>
            <w:proofErr w:type="spellStart"/>
            <w:r w:rsidRPr="005C239D">
              <w:rPr>
                <w:b/>
                <w:bCs/>
              </w:rPr>
              <w:t>Gimnaziul</w:t>
            </w:r>
            <w:proofErr w:type="spellEnd"/>
            <w:r w:rsidRPr="005C239D">
              <w:rPr>
                <w:b/>
                <w:bCs/>
              </w:rPr>
              <w:t xml:space="preserve"> Pavel Tihon s. </w:t>
            </w:r>
            <w:proofErr w:type="spellStart"/>
            <w:r w:rsidRPr="005C239D">
              <w:rPr>
                <w:b/>
                <w:bCs/>
              </w:rPr>
              <w:t>Rădeni</w:t>
            </w:r>
            <w:proofErr w:type="spellEnd"/>
            <w:r>
              <w:rPr>
                <w:b/>
                <w:bCs/>
              </w:rPr>
              <w:t>;</w:t>
            </w:r>
          </w:p>
          <w:p w14:paraId="6F9C0AE5" w14:textId="28035B7D" w:rsidR="00480825" w:rsidRPr="00480825" w:rsidRDefault="00480825" w:rsidP="00480825">
            <w:pPr>
              <w:pStyle w:val="Listparagraf"/>
              <w:numPr>
                <w:ilvl w:val="0"/>
                <w:numId w:val="0"/>
              </w:numPr>
              <w:ind w:left="324" w:hanging="52"/>
            </w:pPr>
            <w:r>
              <w:rPr>
                <w:b/>
                <w:i/>
                <w:iCs/>
                <w:color w:val="000000" w:themeColor="text1"/>
                <w:lang w:val="ro"/>
              </w:rPr>
              <w:t>-</w:t>
            </w:r>
            <w:r>
              <w:t xml:space="preserve">  </w:t>
            </w:r>
            <w:hyperlink r:id="rId16" w:history="1">
              <w:r w:rsidRPr="00480825">
                <w:rPr>
                  <w:rStyle w:val="Hyperlink"/>
                  <w:rFonts w:eastAsia="Helvetica"/>
                  <w:b/>
                  <w:bCs/>
                  <w:color w:val="auto"/>
                  <w:u w:val="none"/>
                  <w:shd w:val="clear" w:color="auto" w:fill="FFFFFF"/>
                </w:rPr>
                <w:t xml:space="preserve">IP </w:t>
              </w:r>
              <w:proofErr w:type="spellStart"/>
              <w:r w:rsidRPr="00480825">
                <w:rPr>
                  <w:rStyle w:val="Hyperlink"/>
                  <w:rFonts w:eastAsia="Helvetica"/>
                  <w:b/>
                  <w:bCs/>
                  <w:color w:val="auto"/>
                  <w:u w:val="none"/>
                  <w:shd w:val="clear" w:color="auto" w:fill="FFFFFF"/>
                </w:rPr>
                <w:t>Gimnaziul</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Pîrjolteni</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Reparația</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capitală</w:t>
              </w:r>
              <w:proofErr w:type="spellEnd"/>
              <w:r w:rsidRPr="00480825">
                <w:rPr>
                  <w:rStyle w:val="Hyperlink"/>
                  <w:rFonts w:eastAsia="Helvetica"/>
                  <w:b/>
                  <w:bCs/>
                  <w:color w:val="auto"/>
                  <w:u w:val="none"/>
                  <w:shd w:val="clear" w:color="auto" w:fill="FFFFFF"/>
                </w:rPr>
                <w:t xml:space="preserve"> a </w:t>
              </w:r>
              <w:proofErr w:type="spellStart"/>
              <w:r w:rsidRPr="00480825">
                <w:rPr>
                  <w:rStyle w:val="Hyperlink"/>
                  <w:rFonts w:eastAsia="Helvetica"/>
                  <w:b/>
                  <w:bCs/>
                  <w:color w:val="auto"/>
                  <w:u w:val="none"/>
                  <w:shd w:val="clear" w:color="auto" w:fill="FFFFFF"/>
                </w:rPr>
                <w:t>sălii</w:t>
              </w:r>
              <w:proofErr w:type="spellEnd"/>
              <w:r w:rsidRPr="00480825">
                <w:rPr>
                  <w:rStyle w:val="Hyperlink"/>
                  <w:rFonts w:eastAsia="Helvetica"/>
                  <w:b/>
                  <w:bCs/>
                  <w:color w:val="auto"/>
                  <w:u w:val="none"/>
                  <w:shd w:val="clear" w:color="auto" w:fill="FFFFFF"/>
                </w:rPr>
                <w:t xml:space="preserve"> de sport</w:t>
              </w:r>
            </w:hyperlink>
            <w:r w:rsidRPr="00480825">
              <w:rPr>
                <w:rStyle w:val="Hyperlink"/>
                <w:rFonts w:eastAsia="Helvetica"/>
                <w:b/>
                <w:bCs/>
                <w:color w:val="auto"/>
                <w:u w:val="none"/>
                <w:shd w:val="clear" w:color="auto" w:fill="FFFFFF"/>
              </w:rPr>
              <w:t>;</w:t>
            </w:r>
          </w:p>
          <w:p w14:paraId="75C95486" w14:textId="37AAC782" w:rsidR="00363DE5" w:rsidRDefault="00480825" w:rsidP="00363DE5">
            <w:pPr>
              <w:pStyle w:val="Listparagraf"/>
              <w:numPr>
                <w:ilvl w:val="0"/>
                <w:numId w:val="0"/>
              </w:numPr>
              <w:ind w:left="324" w:hanging="52"/>
              <w:rPr>
                <w:rStyle w:val="Hyperlink"/>
                <w:rFonts w:eastAsia="Helvetica"/>
                <w:b/>
                <w:bCs/>
                <w:color w:val="auto"/>
                <w:u w:val="none"/>
                <w:shd w:val="clear" w:color="auto" w:fill="FFFFFF"/>
              </w:rPr>
            </w:pPr>
            <w:r w:rsidRPr="00480825">
              <w:rPr>
                <w:b/>
                <w:i/>
              </w:rPr>
              <w:t xml:space="preserve">- </w:t>
            </w:r>
            <w:hyperlink r:id="rId17" w:history="1">
              <w:r w:rsidRPr="00480825">
                <w:rPr>
                  <w:rStyle w:val="Hyperlink"/>
                  <w:rFonts w:eastAsia="Helvetica"/>
                  <w:b/>
                  <w:bCs/>
                  <w:color w:val="auto"/>
                  <w:u w:val="none"/>
                  <w:shd w:val="clear" w:color="auto" w:fill="FFFFFF"/>
                </w:rPr>
                <w:t xml:space="preserve">IP </w:t>
              </w:r>
              <w:proofErr w:type="spellStart"/>
              <w:r w:rsidRPr="00480825">
                <w:rPr>
                  <w:rStyle w:val="Hyperlink"/>
                  <w:rFonts w:eastAsia="Helvetica"/>
                  <w:b/>
                  <w:bCs/>
                  <w:color w:val="auto"/>
                  <w:u w:val="none"/>
                  <w:shd w:val="clear" w:color="auto" w:fill="FFFFFF"/>
                </w:rPr>
                <w:t>Gimnaziul</w:t>
              </w:r>
              <w:proofErr w:type="spellEnd"/>
              <w:r w:rsidRPr="00480825">
                <w:rPr>
                  <w:rStyle w:val="Hyperlink"/>
                  <w:rFonts w:eastAsia="Helvetica"/>
                  <w:b/>
                  <w:bCs/>
                  <w:color w:val="auto"/>
                  <w:u w:val="none"/>
                  <w:shd w:val="clear" w:color="auto" w:fill="FFFFFF"/>
                </w:rPr>
                <w:t xml:space="preserve"> „Nicolae Pușcaș” din </w:t>
              </w:r>
              <w:proofErr w:type="spellStart"/>
              <w:r w:rsidRPr="00480825">
                <w:rPr>
                  <w:rStyle w:val="Hyperlink"/>
                  <w:rFonts w:eastAsia="Helvetica"/>
                  <w:b/>
                  <w:bCs/>
                  <w:color w:val="auto"/>
                  <w:u w:val="none"/>
                  <w:shd w:val="clear" w:color="auto" w:fill="FFFFFF"/>
                </w:rPr>
                <w:t>satul</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Hoginești</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raionul</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Călărași</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Reparația</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pardoselii</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în</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hol</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și</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coridor</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etajul</w:t>
              </w:r>
              <w:proofErr w:type="spellEnd"/>
              <w:r w:rsidRPr="00480825">
                <w:rPr>
                  <w:rStyle w:val="Hyperlink"/>
                  <w:rFonts w:eastAsia="Helvetica"/>
                  <w:b/>
                  <w:bCs/>
                  <w:color w:val="auto"/>
                  <w:u w:val="none"/>
                  <w:shd w:val="clear" w:color="auto" w:fill="FFFFFF"/>
                </w:rPr>
                <w:t xml:space="preserve"> II</w:t>
              </w:r>
            </w:hyperlink>
            <w:r>
              <w:rPr>
                <w:rStyle w:val="Hyperlink"/>
                <w:rFonts w:eastAsia="Helvetica"/>
                <w:b/>
                <w:bCs/>
                <w:color w:val="auto"/>
                <w:u w:val="none"/>
                <w:shd w:val="clear" w:color="auto" w:fill="FFFFFF"/>
              </w:rPr>
              <w:t>;</w:t>
            </w:r>
          </w:p>
          <w:p w14:paraId="2DB48B63" w14:textId="69ECD0C5" w:rsidR="00480825" w:rsidRDefault="00480825" w:rsidP="00363DE5">
            <w:pPr>
              <w:pStyle w:val="Listparagraf"/>
              <w:numPr>
                <w:ilvl w:val="0"/>
                <w:numId w:val="0"/>
              </w:numPr>
              <w:ind w:left="324" w:hanging="52"/>
              <w:rPr>
                <w:rStyle w:val="Hyperlink"/>
                <w:rFonts w:eastAsia="Helvetica"/>
                <w:b/>
                <w:bCs/>
                <w:color w:val="auto"/>
                <w:u w:val="none"/>
                <w:shd w:val="clear" w:color="auto" w:fill="FFFFFF"/>
              </w:rPr>
            </w:pPr>
            <w:r w:rsidRPr="00480825">
              <w:rPr>
                <w:b/>
                <w:i/>
              </w:rPr>
              <w:t xml:space="preserve">- </w:t>
            </w:r>
            <w:hyperlink r:id="rId18" w:history="1">
              <w:proofErr w:type="spellStart"/>
              <w:r w:rsidRPr="00480825">
                <w:rPr>
                  <w:rStyle w:val="Hyperlink"/>
                  <w:rFonts w:eastAsia="Helvetica"/>
                  <w:b/>
                  <w:bCs/>
                  <w:color w:val="auto"/>
                  <w:u w:val="none"/>
                  <w:shd w:val="clear" w:color="auto" w:fill="FFFFFF"/>
                </w:rPr>
                <w:t>Reparația</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capitală</w:t>
              </w:r>
              <w:proofErr w:type="spellEnd"/>
              <w:r w:rsidRPr="00480825">
                <w:rPr>
                  <w:rStyle w:val="Hyperlink"/>
                  <w:rFonts w:eastAsia="Helvetica"/>
                  <w:b/>
                  <w:bCs/>
                  <w:color w:val="auto"/>
                  <w:u w:val="none"/>
                  <w:shd w:val="clear" w:color="auto" w:fill="FFFFFF"/>
                </w:rPr>
                <w:t xml:space="preserve"> a </w:t>
              </w:r>
              <w:proofErr w:type="spellStart"/>
              <w:r w:rsidRPr="00480825">
                <w:rPr>
                  <w:rStyle w:val="Hyperlink"/>
                  <w:rFonts w:eastAsia="Helvetica"/>
                  <w:b/>
                  <w:bCs/>
                  <w:color w:val="auto"/>
                  <w:u w:val="none"/>
                  <w:shd w:val="clear" w:color="auto" w:fill="FFFFFF"/>
                </w:rPr>
                <w:t>blocului</w:t>
              </w:r>
              <w:proofErr w:type="spellEnd"/>
              <w:r w:rsidRPr="00480825">
                <w:rPr>
                  <w:rStyle w:val="Hyperlink"/>
                  <w:rFonts w:eastAsia="Helvetica"/>
                  <w:b/>
                  <w:bCs/>
                  <w:color w:val="auto"/>
                  <w:u w:val="none"/>
                  <w:shd w:val="clear" w:color="auto" w:fill="FFFFFF"/>
                </w:rPr>
                <w:t xml:space="preserve"> de </w:t>
              </w:r>
              <w:proofErr w:type="spellStart"/>
              <w:r w:rsidRPr="00480825">
                <w:rPr>
                  <w:rStyle w:val="Hyperlink"/>
                  <w:rFonts w:eastAsia="Helvetica"/>
                  <w:b/>
                  <w:bCs/>
                  <w:color w:val="auto"/>
                  <w:u w:val="none"/>
                  <w:shd w:val="clear" w:color="auto" w:fill="FFFFFF"/>
                </w:rPr>
                <w:t>pregătire</w:t>
              </w:r>
              <w:proofErr w:type="spellEnd"/>
              <w:r w:rsidRPr="00480825">
                <w:rPr>
                  <w:rStyle w:val="Hyperlink"/>
                  <w:rFonts w:eastAsia="Helvetica"/>
                  <w:b/>
                  <w:bCs/>
                  <w:color w:val="auto"/>
                  <w:u w:val="none"/>
                  <w:shd w:val="clear" w:color="auto" w:fill="FFFFFF"/>
                </w:rPr>
                <w:t xml:space="preserve"> a </w:t>
              </w:r>
              <w:proofErr w:type="spellStart"/>
              <w:r w:rsidRPr="00480825">
                <w:rPr>
                  <w:rStyle w:val="Hyperlink"/>
                  <w:rFonts w:eastAsia="Helvetica"/>
                  <w:b/>
                  <w:bCs/>
                  <w:color w:val="auto"/>
                  <w:u w:val="none"/>
                  <w:shd w:val="clear" w:color="auto" w:fill="FFFFFF"/>
                </w:rPr>
                <w:t>bucatelor</w:t>
              </w:r>
              <w:proofErr w:type="spellEnd"/>
              <w:r w:rsidRPr="00480825">
                <w:rPr>
                  <w:rStyle w:val="Hyperlink"/>
                  <w:rFonts w:eastAsia="Helvetica"/>
                  <w:b/>
                  <w:bCs/>
                  <w:color w:val="auto"/>
                  <w:u w:val="none"/>
                  <w:shd w:val="clear" w:color="auto" w:fill="FFFFFF"/>
                </w:rPr>
                <w:t xml:space="preserve"> la IP </w:t>
              </w:r>
              <w:proofErr w:type="spellStart"/>
              <w:r w:rsidRPr="00480825">
                <w:rPr>
                  <w:rStyle w:val="Hyperlink"/>
                  <w:rFonts w:eastAsia="Helvetica"/>
                  <w:b/>
                  <w:bCs/>
                  <w:color w:val="auto"/>
                  <w:u w:val="none"/>
                  <w:shd w:val="clear" w:color="auto" w:fill="FFFFFF"/>
                </w:rPr>
                <w:t>Gimnaziul</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Hîrjauca</w:t>
              </w:r>
              <w:proofErr w:type="spellEnd"/>
            </w:hyperlink>
            <w:r>
              <w:rPr>
                <w:rStyle w:val="Hyperlink"/>
                <w:rFonts w:eastAsia="Helvetica"/>
                <w:b/>
                <w:bCs/>
                <w:color w:val="auto"/>
                <w:u w:val="none"/>
                <w:shd w:val="clear" w:color="auto" w:fill="FFFFFF"/>
              </w:rPr>
              <w:t>;</w:t>
            </w:r>
          </w:p>
          <w:p w14:paraId="3D11F420" w14:textId="6B7EDD86" w:rsidR="00480825" w:rsidRDefault="00480825" w:rsidP="00363DE5">
            <w:pPr>
              <w:pStyle w:val="Listparagraf"/>
              <w:numPr>
                <w:ilvl w:val="0"/>
                <w:numId w:val="0"/>
              </w:numPr>
              <w:ind w:left="324" w:hanging="52"/>
              <w:rPr>
                <w:rFonts w:eastAsia="Helvetica"/>
                <w:b/>
                <w:bCs/>
                <w:shd w:val="clear" w:color="auto" w:fill="FFFFFF"/>
              </w:rPr>
            </w:pPr>
            <w:r>
              <w:rPr>
                <w:b/>
                <w:i/>
              </w:rPr>
              <w:t xml:space="preserve">- </w:t>
            </w:r>
            <w:proofErr w:type="spellStart"/>
            <w:r w:rsidRPr="005C239D">
              <w:rPr>
                <w:rFonts w:eastAsia="Helvetica"/>
                <w:b/>
                <w:bCs/>
                <w:shd w:val="clear" w:color="auto" w:fill="FFFFFF"/>
              </w:rPr>
              <w:t>Reparația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capitală</w:t>
            </w:r>
            <w:proofErr w:type="spellEnd"/>
            <w:r w:rsidRPr="005C239D">
              <w:rPr>
                <w:rFonts w:eastAsia="Helvetica"/>
                <w:b/>
                <w:bCs/>
                <w:shd w:val="clear" w:color="auto" w:fill="FFFFFF"/>
              </w:rPr>
              <w:t xml:space="preserve"> </w:t>
            </w:r>
            <w:proofErr w:type="gramStart"/>
            <w:r w:rsidRPr="005C239D">
              <w:rPr>
                <w:rFonts w:eastAsia="Helvetica"/>
                <w:b/>
                <w:bCs/>
                <w:shd w:val="clear" w:color="auto" w:fill="FFFFFF"/>
              </w:rPr>
              <w:t>a</w:t>
            </w:r>
            <w:proofErr w:type="gramEnd"/>
            <w:r w:rsidRPr="005C239D">
              <w:rPr>
                <w:rFonts w:eastAsia="Helvetica"/>
                <w:b/>
                <w:bCs/>
                <w:shd w:val="clear" w:color="auto" w:fill="FFFFFF"/>
              </w:rPr>
              <w:t xml:space="preserve"> </w:t>
            </w:r>
            <w:proofErr w:type="spellStart"/>
            <w:r w:rsidRPr="005C239D">
              <w:rPr>
                <w:rFonts w:eastAsia="Helvetica"/>
                <w:b/>
                <w:bCs/>
                <w:shd w:val="clear" w:color="auto" w:fill="FFFFFF"/>
              </w:rPr>
              <w:t>acoperișului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Gimnaziului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Onișcani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blocul</w:t>
            </w:r>
            <w:proofErr w:type="spellEnd"/>
            <w:r w:rsidRPr="005C239D">
              <w:rPr>
                <w:rFonts w:eastAsia="Helvetica"/>
                <w:b/>
                <w:bCs/>
                <w:shd w:val="clear" w:color="auto" w:fill="FFFFFF"/>
              </w:rPr>
              <w:t xml:space="preserve"> B </w:t>
            </w:r>
            <w:proofErr w:type="spellStart"/>
            <w:r w:rsidRPr="005C239D">
              <w:rPr>
                <w:rFonts w:eastAsia="Helvetica"/>
                <w:b/>
                <w:bCs/>
                <w:shd w:val="clear" w:color="auto" w:fill="FFFFFF"/>
              </w:rPr>
              <w:t>și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galeria</w:t>
            </w:r>
            <w:proofErr w:type="spellEnd"/>
            <w:r w:rsidRPr="005C239D">
              <w:rPr>
                <w:rFonts w:eastAsia="Helvetica"/>
                <w:b/>
                <w:bCs/>
                <w:shd w:val="clear" w:color="auto" w:fill="FFFFFF"/>
              </w:rPr>
              <w:t xml:space="preserve"> (a </w:t>
            </w:r>
            <w:proofErr w:type="spellStart"/>
            <w:r w:rsidRPr="005C239D">
              <w:rPr>
                <w:rFonts w:eastAsia="Helvetica"/>
                <w:b/>
                <w:bCs/>
                <w:shd w:val="clear" w:color="auto" w:fill="FFFFFF"/>
              </w:rPr>
              <w:t>doua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etapă</w:t>
            </w:r>
            <w:proofErr w:type="spellEnd"/>
            <w:r w:rsidRPr="005C239D">
              <w:rPr>
                <w:rFonts w:eastAsia="Helvetica"/>
                <w:b/>
                <w:bCs/>
                <w:shd w:val="clear" w:color="auto" w:fill="FFFFFF"/>
              </w:rPr>
              <w:t xml:space="preserve">) din </w:t>
            </w:r>
            <w:proofErr w:type="spellStart"/>
            <w:r w:rsidRPr="005C239D">
              <w:rPr>
                <w:rFonts w:eastAsia="Helvetica"/>
                <w:b/>
                <w:bCs/>
                <w:shd w:val="clear" w:color="auto" w:fill="FFFFFF"/>
              </w:rPr>
              <w:t>cadrul</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proiectului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Reparația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capitală</w:t>
            </w:r>
            <w:proofErr w:type="spellEnd"/>
            <w:r w:rsidRPr="005C239D">
              <w:rPr>
                <w:rFonts w:eastAsia="Helvetica"/>
                <w:b/>
                <w:bCs/>
                <w:shd w:val="clear" w:color="auto" w:fill="FFFFFF"/>
              </w:rPr>
              <w:t xml:space="preserve"> a </w:t>
            </w:r>
            <w:proofErr w:type="spellStart"/>
            <w:r w:rsidRPr="005C239D">
              <w:rPr>
                <w:rFonts w:eastAsia="Helvetica"/>
                <w:b/>
                <w:bCs/>
                <w:shd w:val="clear" w:color="auto" w:fill="FFFFFF"/>
              </w:rPr>
              <w:t>acoperișului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și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termoizolarea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fațadei</w:t>
            </w:r>
            <w:proofErr w:type="spellEnd"/>
            <w:r w:rsidRPr="005C239D">
              <w:rPr>
                <w:rFonts w:eastAsia="Helvetica"/>
                <w:b/>
                <w:bCs/>
                <w:shd w:val="clear" w:color="auto" w:fill="FFFFFF"/>
              </w:rPr>
              <w:t xml:space="preserve"> la </w:t>
            </w:r>
            <w:proofErr w:type="spellStart"/>
            <w:r w:rsidRPr="005C239D">
              <w:rPr>
                <w:rFonts w:eastAsia="Helvetica"/>
                <w:b/>
                <w:bCs/>
                <w:shd w:val="clear" w:color="auto" w:fill="FFFFFF"/>
              </w:rPr>
              <w:t>imobilul</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nr.cad</w:t>
            </w:r>
            <w:proofErr w:type="spellEnd"/>
            <w:r w:rsidRPr="005C239D">
              <w:rPr>
                <w:rFonts w:eastAsia="Helvetica"/>
                <w:b/>
                <w:bCs/>
                <w:shd w:val="clear" w:color="auto" w:fill="FFFFFF"/>
              </w:rPr>
              <w:t>. 25301040430.01 (</w:t>
            </w:r>
            <w:proofErr w:type="spellStart"/>
            <w:r w:rsidRPr="005C239D">
              <w:rPr>
                <w:rFonts w:eastAsia="Helvetica"/>
                <w:b/>
                <w:bCs/>
                <w:shd w:val="clear" w:color="auto" w:fill="FFFFFF"/>
              </w:rPr>
              <w:t>școala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situat</w:t>
            </w:r>
            <w:proofErr w:type="spellEnd"/>
            <w:r w:rsidRPr="005C239D">
              <w:rPr>
                <w:rFonts w:eastAsia="Helvetica"/>
                <w:b/>
                <w:bCs/>
                <w:shd w:val="clear" w:color="auto" w:fill="FFFFFF"/>
              </w:rPr>
              <w:t xml:space="preserve"> pe </w:t>
            </w:r>
            <w:proofErr w:type="spellStart"/>
            <w:r w:rsidRPr="005C239D">
              <w:rPr>
                <w:rFonts w:eastAsia="Helvetica"/>
                <w:b/>
                <w:bCs/>
                <w:shd w:val="clear" w:color="auto" w:fill="FFFFFF"/>
              </w:rPr>
              <w:t>terenul</w:t>
            </w:r>
            <w:proofErr w:type="spellEnd"/>
            <w:r w:rsidRPr="005C239D">
              <w:rPr>
                <w:rFonts w:eastAsia="Helvetica"/>
                <w:b/>
                <w:bCs/>
                <w:shd w:val="clear" w:color="auto" w:fill="FFFFFF"/>
              </w:rPr>
              <w:t xml:space="preserve"> cu </w:t>
            </w:r>
            <w:proofErr w:type="spellStart"/>
            <w:r w:rsidRPr="005C239D">
              <w:rPr>
                <w:rFonts w:eastAsia="Helvetica"/>
                <w:b/>
                <w:bCs/>
                <w:shd w:val="clear" w:color="auto" w:fill="FFFFFF"/>
              </w:rPr>
              <w:t>nr.cad</w:t>
            </w:r>
            <w:proofErr w:type="spellEnd"/>
            <w:r w:rsidRPr="005C239D">
              <w:rPr>
                <w:rFonts w:eastAsia="Helvetica"/>
                <w:b/>
                <w:bCs/>
                <w:shd w:val="clear" w:color="auto" w:fill="FFFFFF"/>
              </w:rPr>
              <w:t xml:space="preserve">. 25301040430, din s. </w:t>
            </w:r>
            <w:proofErr w:type="spellStart"/>
            <w:r w:rsidRPr="005C239D">
              <w:rPr>
                <w:rFonts w:eastAsia="Helvetica"/>
                <w:b/>
                <w:bCs/>
                <w:shd w:val="clear" w:color="auto" w:fill="FFFFFF"/>
              </w:rPr>
              <w:t>Onișcani</w:t>
            </w:r>
            <w:proofErr w:type="spellEnd"/>
            <w:r w:rsidRPr="005C239D">
              <w:rPr>
                <w:rFonts w:eastAsia="Helvetica"/>
                <w:b/>
                <w:bCs/>
                <w:shd w:val="clear" w:color="auto" w:fill="FFFFFF"/>
              </w:rPr>
              <w:t xml:space="preserve">, r-l. </w:t>
            </w:r>
            <w:proofErr w:type="spellStart"/>
            <w:r w:rsidRPr="005C239D">
              <w:rPr>
                <w:rFonts w:eastAsia="Helvetica"/>
                <w:b/>
                <w:bCs/>
                <w:shd w:val="clear" w:color="auto" w:fill="FFFFFF"/>
              </w:rPr>
              <w:t>Călărași</w:t>
            </w:r>
            <w:proofErr w:type="spellEnd"/>
            <w:r>
              <w:rPr>
                <w:rFonts w:eastAsia="Helvetica"/>
                <w:b/>
                <w:bCs/>
                <w:shd w:val="clear" w:color="auto" w:fill="FFFFFF"/>
              </w:rPr>
              <w:t>;</w:t>
            </w:r>
          </w:p>
          <w:p w14:paraId="7D053FD5" w14:textId="7ED24DCE" w:rsidR="00480825" w:rsidRPr="00480825" w:rsidRDefault="00480825" w:rsidP="00363DE5">
            <w:pPr>
              <w:pStyle w:val="Listparagraf"/>
              <w:numPr>
                <w:ilvl w:val="0"/>
                <w:numId w:val="0"/>
              </w:numPr>
              <w:ind w:left="324" w:hanging="52"/>
              <w:rPr>
                <w:b/>
                <w:i/>
              </w:rPr>
            </w:pPr>
            <w:r>
              <w:rPr>
                <w:b/>
                <w:i/>
              </w:rPr>
              <w:t xml:space="preserve">- </w:t>
            </w:r>
            <w:proofErr w:type="spellStart"/>
            <w:r w:rsidRPr="005C239D">
              <w:rPr>
                <w:rFonts w:eastAsia="Helvetica"/>
                <w:b/>
                <w:bCs/>
                <w:shd w:val="clear" w:color="auto" w:fill="FFFFFF"/>
              </w:rPr>
              <w:t>Reabilitarea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terenului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sportiv</w:t>
            </w:r>
            <w:proofErr w:type="spellEnd"/>
            <w:r w:rsidRPr="005C239D">
              <w:rPr>
                <w:rFonts w:eastAsia="Helvetica"/>
                <w:b/>
                <w:bCs/>
                <w:shd w:val="clear" w:color="auto" w:fill="FFFFFF"/>
              </w:rPr>
              <w:t xml:space="preserve"> existent al </w:t>
            </w:r>
            <w:proofErr w:type="spellStart"/>
            <w:r w:rsidRPr="005C239D">
              <w:rPr>
                <w:rFonts w:eastAsia="Helvetica"/>
                <w:b/>
                <w:bCs/>
                <w:shd w:val="clear" w:color="auto" w:fill="FFFFFF"/>
              </w:rPr>
              <w:t>Liceului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Teoretic</w:t>
            </w:r>
            <w:proofErr w:type="spellEnd"/>
            <w:r w:rsidRPr="005C239D">
              <w:rPr>
                <w:rFonts w:eastAsia="Helvetica"/>
                <w:b/>
                <w:bCs/>
                <w:shd w:val="clear" w:color="auto" w:fill="FFFFFF"/>
              </w:rPr>
              <w:t xml:space="preserve"> “Vasile </w:t>
            </w:r>
            <w:proofErr w:type="spellStart"/>
            <w:r w:rsidRPr="005C239D">
              <w:rPr>
                <w:rFonts w:eastAsia="Helvetica"/>
                <w:b/>
                <w:bCs/>
                <w:shd w:val="clear" w:color="auto" w:fill="FFFFFF"/>
              </w:rPr>
              <w:t>Alecsandri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situat</w:t>
            </w:r>
            <w:proofErr w:type="spellEnd"/>
            <w:r w:rsidRPr="005C239D">
              <w:rPr>
                <w:rFonts w:eastAsia="Helvetica"/>
                <w:b/>
                <w:bCs/>
                <w:shd w:val="clear" w:color="auto" w:fill="FFFFFF"/>
              </w:rPr>
              <w:t xml:space="preserve"> pe </w:t>
            </w:r>
            <w:proofErr w:type="spellStart"/>
            <w:r w:rsidRPr="005C239D">
              <w:rPr>
                <w:rFonts w:eastAsia="Helvetica"/>
                <w:b/>
                <w:bCs/>
                <w:shd w:val="clear" w:color="auto" w:fill="FFFFFF"/>
              </w:rPr>
              <w:t>teren</w:t>
            </w:r>
            <w:proofErr w:type="spellEnd"/>
            <w:r w:rsidRPr="005C239D">
              <w:rPr>
                <w:rFonts w:eastAsia="Helvetica"/>
                <w:b/>
                <w:bCs/>
                <w:shd w:val="clear" w:color="auto" w:fill="FFFFFF"/>
              </w:rPr>
              <w:t xml:space="preserve"> cu nr. cad. 2501208.116 pe str. Toma Ciorba, nr. 11, or. </w:t>
            </w:r>
            <w:proofErr w:type="spellStart"/>
            <w:r w:rsidRPr="005C239D">
              <w:rPr>
                <w:rFonts w:eastAsia="Helvetica"/>
                <w:b/>
                <w:bCs/>
                <w:shd w:val="clear" w:color="auto" w:fill="FFFFFF"/>
              </w:rPr>
              <w:t>Călărași</w:t>
            </w:r>
            <w:proofErr w:type="spellEnd"/>
            <w:r w:rsidRPr="005C239D">
              <w:rPr>
                <w:rFonts w:eastAsia="Helvetica"/>
                <w:b/>
                <w:bCs/>
                <w:shd w:val="clear" w:color="auto" w:fill="FFFFFF"/>
              </w:rPr>
              <w:t>, r-</w:t>
            </w:r>
            <w:proofErr w:type="spellStart"/>
            <w:r w:rsidRPr="005C239D">
              <w:rPr>
                <w:rFonts w:eastAsia="Helvetica"/>
                <w:b/>
                <w:bCs/>
                <w:shd w:val="clear" w:color="auto" w:fill="FFFFFF"/>
              </w:rPr>
              <w:t>nul</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Calarași</w:t>
            </w:r>
            <w:proofErr w:type="spellEnd"/>
            <w:r>
              <w:rPr>
                <w:rFonts w:eastAsia="Helvetica"/>
                <w:b/>
                <w:bCs/>
                <w:shd w:val="clear" w:color="auto" w:fill="FFFFFF"/>
              </w:rPr>
              <w:t>.</w:t>
            </w:r>
          </w:p>
          <w:p w14:paraId="61593E43" w14:textId="77777777" w:rsidR="00363DE5" w:rsidRPr="00A8583A" w:rsidRDefault="00363DE5" w:rsidP="00363DE5">
            <w:pPr>
              <w:jc w:val="both"/>
              <w:rPr>
                <w:i/>
                <w:sz w:val="22"/>
                <w:szCs w:val="22"/>
              </w:rPr>
            </w:pPr>
            <w:r w:rsidRPr="00A8583A">
              <w:rPr>
                <w:b/>
                <w:sz w:val="22"/>
                <w:szCs w:val="22"/>
              </w:rPr>
              <w:t>-</w:t>
            </w:r>
            <w:r w:rsidRPr="00A8583A">
              <w:rPr>
                <w:sz w:val="22"/>
                <w:szCs w:val="22"/>
              </w:rPr>
              <w:t>Beneficiarul încredințiază , iar Prestatorul se obligă să acorde servicii de verificare a execuției lucrărilor la obiectele indicate la punctul a.</w:t>
            </w:r>
          </w:p>
          <w:p w14:paraId="37B66F6D" w14:textId="77777777" w:rsidR="00363DE5" w:rsidRPr="00A8583A" w:rsidRDefault="00363DE5" w:rsidP="00363DE5">
            <w:pPr>
              <w:numPr>
                <w:ilvl w:val="1"/>
                <w:numId w:val="57"/>
              </w:numPr>
              <w:tabs>
                <w:tab w:val="left" w:pos="1134"/>
              </w:tabs>
              <w:ind w:left="1733"/>
              <w:jc w:val="both"/>
              <w:rPr>
                <w:sz w:val="22"/>
                <w:szCs w:val="22"/>
              </w:rPr>
            </w:pPr>
            <w:r w:rsidRPr="00A8583A">
              <w:rPr>
                <w:sz w:val="22"/>
                <w:szCs w:val="22"/>
              </w:rPr>
              <w:t>Verificarea execuției lucrărilor se efectuează pentru următoarele exigențe esențiale:</w:t>
            </w:r>
          </w:p>
          <w:p w14:paraId="6CDD6F54" w14:textId="77777777" w:rsidR="00363DE5" w:rsidRPr="00A8583A" w:rsidRDefault="00363DE5" w:rsidP="00363DE5">
            <w:pPr>
              <w:tabs>
                <w:tab w:val="left" w:pos="1134"/>
              </w:tabs>
              <w:ind w:left="744"/>
              <w:jc w:val="both"/>
              <w:rPr>
                <w:sz w:val="22"/>
                <w:szCs w:val="22"/>
              </w:rPr>
            </w:pPr>
            <w:r w:rsidRPr="00A8583A">
              <w:rPr>
                <w:sz w:val="22"/>
                <w:szCs w:val="22"/>
              </w:rPr>
              <w:t>A    - rezistență și stabilitate;</w:t>
            </w:r>
          </w:p>
          <w:p w14:paraId="0604D557" w14:textId="77777777" w:rsidR="00363DE5" w:rsidRPr="00A8583A" w:rsidRDefault="00363DE5" w:rsidP="00363DE5">
            <w:pPr>
              <w:tabs>
                <w:tab w:val="left" w:pos="1134"/>
              </w:tabs>
              <w:ind w:left="744"/>
              <w:jc w:val="both"/>
              <w:rPr>
                <w:sz w:val="22"/>
                <w:szCs w:val="22"/>
              </w:rPr>
            </w:pPr>
            <w:r w:rsidRPr="00A8583A">
              <w:rPr>
                <w:sz w:val="22"/>
                <w:szCs w:val="22"/>
              </w:rPr>
              <w:t>B    - siguranță în expluatare;</w:t>
            </w:r>
          </w:p>
          <w:p w14:paraId="02792CC5" w14:textId="77777777" w:rsidR="00363DE5" w:rsidRPr="00A8583A" w:rsidRDefault="00363DE5" w:rsidP="00363DE5">
            <w:pPr>
              <w:tabs>
                <w:tab w:val="left" w:pos="1134"/>
              </w:tabs>
              <w:ind w:left="744"/>
              <w:jc w:val="both"/>
              <w:rPr>
                <w:sz w:val="22"/>
                <w:szCs w:val="22"/>
              </w:rPr>
            </w:pPr>
            <w:r w:rsidRPr="00A8583A">
              <w:rPr>
                <w:sz w:val="22"/>
                <w:szCs w:val="22"/>
              </w:rPr>
              <w:t>C    - siguranță la foc;</w:t>
            </w:r>
          </w:p>
          <w:p w14:paraId="7DB743F3" w14:textId="77777777" w:rsidR="00363DE5" w:rsidRPr="00A8583A" w:rsidRDefault="00363DE5" w:rsidP="00363DE5">
            <w:pPr>
              <w:tabs>
                <w:tab w:val="left" w:pos="1134"/>
              </w:tabs>
              <w:ind w:left="744"/>
              <w:jc w:val="both"/>
              <w:rPr>
                <w:sz w:val="22"/>
                <w:szCs w:val="22"/>
              </w:rPr>
            </w:pPr>
            <w:r w:rsidRPr="00A8583A">
              <w:rPr>
                <w:sz w:val="22"/>
                <w:szCs w:val="22"/>
              </w:rPr>
              <w:t>D    - igienă, sănătatea oamenilor, refacerea și protecția mediului;</w:t>
            </w:r>
          </w:p>
          <w:p w14:paraId="7AB6BEEE" w14:textId="77777777" w:rsidR="00363DE5" w:rsidRPr="00A8583A" w:rsidRDefault="00363DE5" w:rsidP="00363DE5">
            <w:pPr>
              <w:tabs>
                <w:tab w:val="left" w:pos="1134"/>
              </w:tabs>
              <w:ind w:left="744"/>
              <w:jc w:val="both"/>
              <w:rPr>
                <w:sz w:val="22"/>
                <w:szCs w:val="22"/>
              </w:rPr>
            </w:pPr>
            <w:r w:rsidRPr="00A8583A">
              <w:rPr>
                <w:sz w:val="22"/>
                <w:szCs w:val="22"/>
              </w:rPr>
              <w:t>E    - izolație termică, hidrofugă și economie de energie;</w:t>
            </w:r>
          </w:p>
          <w:p w14:paraId="4FC7B8C1" w14:textId="77777777" w:rsidR="00363DE5" w:rsidRPr="00A8583A" w:rsidRDefault="00363DE5" w:rsidP="00363DE5">
            <w:pPr>
              <w:pStyle w:val="Listparagraf"/>
              <w:numPr>
                <w:ilvl w:val="0"/>
                <w:numId w:val="0"/>
              </w:numPr>
              <w:ind w:left="744"/>
              <w:rPr>
                <w:b/>
                <w:bCs/>
                <w:iCs/>
                <w:sz w:val="22"/>
                <w:szCs w:val="22"/>
                <w:lang w:val="fr-FR"/>
              </w:rPr>
            </w:pPr>
            <w:r w:rsidRPr="00A8583A">
              <w:rPr>
                <w:sz w:val="22"/>
                <w:szCs w:val="22"/>
                <w:lang w:val="fr-FR"/>
              </w:rPr>
              <w:t xml:space="preserve">F    - </w:t>
            </w:r>
            <w:proofErr w:type="spellStart"/>
            <w:r w:rsidRPr="00A8583A">
              <w:rPr>
                <w:sz w:val="22"/>
                <w:szCs w:val="22"/>
                <w:lang w:val="fr-FR"/>
              </w:rPr>
              <w:t>Protecție</w:t>
            </w:r>
            <w:proofErr w:type="spellEnd"/>
            <w:r w:rsidRPr="00A8583A">
              <w:rPr>
                <w:sz w:val="22"/>
                <w:szCs w:val="22"/>
                <w:lang w:val="fr-FR"/>
              </w:rPr>
              <w:t xml:space="preserve"> </w:t>
            </w:r>
            <w:proofErr w:type="spellStart"/>
            <w:r w:rsidRPr="00A8583A">
              <w:rPr>
                <w:sz w:val="22"/>
                <w:szCs w:val="22"/>
                <w:lang w:val="fr-FR"/>
              </w:rPr>
              <w:t>împotriva</w:t>
            </w:r>
            <w:proofErr w:type="spellEnd"/>
            <w:r w:rsidRPr="00A8583A">
              <w:rPr>
                <w:sz w:val="22"/>
                <w:szCs w:val="22"/>
                <w:lang w:val="fr-FR"/>
              </w:rPr>
              <w:t xml:space="preserve"> </w:t>
            </w:r>
            <w:proofErr w:type="spellStart"/>
            <w:r w:rsidRPr="00A8583A">
              <w:rPr>
                <w:sz w:val="22"/>
                <w:szCs w:val="22"/>
                <w:lang w:val="fr-FR"/>
              </w:rPr>
              <w:t>zgomotului</w:t>
            </w:r>
            <w:proofErr w:type="spellEnd"/>
            <w:r w:rsidRPr="00A8583A">
              <w:rPr>
                <w:sz w:val="22"/>
                <w:szCs w:val="22"/>
                <w:lang w:val="fr-FR"/>
              </w:rPr>
              <w:t>.</w:t>
            </w:r>
          </w:p>
          <w:p w14:paraId="27155B16" w14:textId="1C1ADB6E" w:rsidR="00B56360" w:rsidRDefault="00B56360" w:rsidP="00363DE5">
            <w:pPr>
              <w:jc w:val="both"/>
              <w:rPr>
                <w:iCs/>
              </w:rPr>
            </w:pPr>
          </w:p>
          <w:p w14:paraId="79541C1A" w14:textId="77777777" w:rsidR="00227010" w:rsidRPr="00E91463" w:rsidRDefault="00227010" w:rsidP="00B56360">
            <w:pPr>
              <w:jc w:val="both"/>
              <w:rPr>
                <w:iCs/>
              </w:rPr>
            </w:pPr>
          </w:p>
          <w:p w14:paraId="2AC70BBB" w14:textId="3B4FC792" w:rsid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E7ABFF9" w14:textId="36311602" w:rsidR="00363DE5" w:rsidRDefault="00363DE5" w:rsidP="00363DE5">
            <w:pPr>
              <w:jc w:val="both"/>
              <w:rPr>
                <w:b/>
                <w:color w:val="333333"/>
                <w:spacing w:val="-6"/>
                <w:sz w:val="22"/>
                <w:szCs w:val="22"/>
                <w:shd w:val="clear" w:color="auto" w:fill="FFFFFF"/>
                <w:lang w:val="ro-MD"/>
              </w:rPr>
            </w:pPr>
            <w:r w:rsidRPr="00A8583A">
              <w:rPr>
                <w:iCs/>
                <w:sz w:val="22"/>
                <w:szCs w:val="22"/>
              </w:rPr>
              <w:t xml:space="preserve">Prezentul contract intră în vigoare la data semnării lui și este valabil pînă la finalizarea </w:t>
            </w:r>
            <w:r w:rsidRPr="00A8583A">
              <w:rPr>
                <w:b/>
                <w:color w:val="333333"/>
                <w:spacing w:val="-6"/>
                <w:sz w:val="22"/>
                <w:szCs w:val="22"/>
                <w:shd w:val="clear" w:color="auto" w:fill="FFFFFF"/>
                <w:lang w:val="ro-MD"/>
              </w:rPr>
              <w:t>contractelor la obiectele</w:t>
            </w:r>
            <w:r>
              <w:rPr>
                <w:b/>
                <w:color w:val="333333"/>
                <w:spacing w:val="-6"/>
                <w:sz w:val="22"/>
                <w:szCs w:val="22"/>
                <w:shd w:val="clear" w:color="auto" w:fill="FFFFFF"/>
                <w:lang w:val="ro-MD"/>
              </w:rPr>
              <w:t>:</w:t>
            </w:r>
            <w:r w:rsidRPr="00A8583A">
              <w:rPr>
                <w:b/>
                <w:color w:val="333333"/>
                <w:spacing w:val="-6"/>
                <w:sz w:val="22"/>
                <w:szCs w:val="22"/>
                <w:shd w:val="clear" w:color="auto" w:fill="FFFFFF"/>
                <w:lang w:val="ro-MD"/>
              </w:rPr>
              <w:t xml:space="preserve"> </w:t>
            </w:r>
          </w:p>
          <w:p w14:paraId="72FB736B" w14:textId="36D894CD" w:rsidR="00480825" w:rsidRDefault="00363DE5" w:rsidP="00480825">
            <w:pPr>
              <w:pStyle w:val="Listparagraf"/>
              <w:numPr>
                <w:ilvl w:val="0"/>
                <w:numId w:val="0"/>
              </w:numPr>
              <w:ind w:left="324" w:hanging="52"/>
              <w:rPr>
                <w:b/>
                <w:bCs/>
              </w:rPr>
            </w:pPr>
            <w:r>
              <w:rPr>
                <w:b/>
                <w:i/>
                <w:iCs/>
                <w:color w:val="000000" w:themeColor="text1"/>
                <w:lang w:val="ro"/>
              </w:rPr>
              <w:t>-</w:t>
            </w:r>
            <w:r w:rsidRPr="00DC35DB">
              <w:rPr>
                <w:b/>
                <w:i/>
                <w:iCs/>
                <w:color w:val="000000" w:themeColor="text1"/>
                <w:lang w:val="ro"/>
              </w:rPr>
              <w:t xml:space="preserve"> </w:t>
            </w:r>
            <w:r w:rsidR="00480825">
              <w:rPr>
                <w:b/>
                <w:i/>
                <w:iCs/>
                <w:color w:val="000000" w:themeColor="text1"/>
                <w:lang w:val="ro"/>
              </w:rPr>
              <w:t xml:space="preserve"> </w:t>
            </w:r>
            <w:proofErr w:type="spellStart"/>
            <w:r w:rsidR="00480825" w:rsidRPr="005C239D">
              <w:rPr>
                <w:b/>
                <w:bCs/>
              </w:rPr>
              <w:t>Reparația</w:t>
            </w:r>
            <w:proofErr w:type="spellEnd"/>
            <w:r w:rsidR="00480825" w:rsidRPr="005C239D">
              <w:rPr>
                <w:b/>
                <w:bCs/>
              </w:rPr>
              <w:t xml:space="preserve"> </w:t>
            </w:r>
            <w:proofErr w:type="spellStart"/>
            <w:r w:rsidR="00480825" w:rsidRPr="005C239D">
              <w:rPr>
                <w:b/>
                <w:bCs/>
              </w:rPr>
              <w:t>capitală</w:t>
            </w:r>
            <w:proofErr w:type="spellEnd"/>
            <w:r w:rsidR="00480825" w:rsidRPr="005C239D">
              <w:rPr>
                <w:b/>
                <w:bCs/>
              </w:rPr>
              <w:t xml:space="preserve"> a </w:t>
            </w:r>
            <w:proofErr w:type="spellStart"/>
            <w:r w:rsidR="00480825" w:rsidRPr="005C239D">
              <w:rPr>
                <w:b/>
                <w:bCs/>
              </w:rPr>
              <w:t>acoperișului</w:t>
            </w:r>
            <w:proofErr w:type="spellEnd"/>
            <w:r w:rsidR="00480825" w:rsidRPr="005C239D">
              <w:rPr>
                <w:b/>
                <w:bCs/>
              </w:rPr>
              <w:t xml:space="preserve"> la IP </w:t>
            </w:r>
            <w:proofErr w:type="spellStart"/>
            <w:r w:rsidR="00480825" w:rsidRPr="005C239D">
              <w:rPr>
                <w:b/>
                <w:bCs/>
              </w:rPr>
              <w:t>Gimnaziul</w:t>
            </w:r>
            <w:proofErr w:type="spellEnd"/>
            <w:r w:rsidR="00480825" w:rsidRPr="005C239D">
              <w:rPr>
                <w:b/>
                <w:bCs/>
              </w:rPr>
              <w:t xml:space="preserve"> Ștefan </w:t>
            </w:r>
            <w:proofErr w:type="spellStart"/>
            <w:r w:rsidR="00480825" w:rsidRPr="005C239D">
              <w:rPr>
                <w:b/>
                <w:bCs/>
              </w:rPr>
              <w:t>cel</w:t>
            </w:r>
            <w:proofErr w:type="spellEnd"/>
            <w:r w:rsidR="00480825" w:rsidRPr="005C239D">
              <w:rPr>
                <w:b/>
                <w:bCs/>
              </w:rPr>
              <w:t xml:space="preserve"> Mare din s. </w:t>
            </w:r>
            <w:proofErr w:type="spellStart"/>
            <w:r w:rsidR="00480825" w:rsidRPr="005C239D">
              <w:rPr>
                <w:b/>
                <w:bCs/>
              </w:rPr>
              <w:t>Bravicea</w:t>
            </w:r>
            <w:proofErr w:type="spellEnd"/>
            <w:r w:rsidR="00480825">
              <w:rPr>
                <w:b/>
                <w:bCs/>
              </w:rPr>
              <w:t>;</w:t>
            </w:r>
          </w:p>
          <w:p w14:paraId="3387D266" w14:textId="77777777" w:rsidR="00480825" w:rsidRDefault="00480825" w:rsidP="00480825">
            <w:pPr>
              <w:pStyle w:val="Listparagraf"/>
              <w:numPr>
                <w:ilvl w:val="0"/>
                <w:numId w:val="0"/>
              </w:numPr>
              <w:ind w:left="324" w:hanging="52"/>
              <w:rPr>
                <w:b/>
                <w:bCs/>
              </w:rPr>
            </w:pPr>
            <w:r>
              <w:rPr>
                <w:b/>
                <w:i/>
                <w:iCs/>
                <w:color w:val="000000" w:themeColor="text1"/>
                <w:lang w:val="ro"/>
              </w:rPr>
              <w:t>-</w:t>
            </w:r>
            <w:r>
              <w:t xml:space="preserve">  </w:t>
            </w:r>
            <w:proofErr w:type="spellStart"/>
            <w:r w:rsidRPr="005C239D">
              <w:rPr>
                <w:b/>
                <w:bCs/>
              </w:rPr>
              <w:t>Reparația</w:t>
            </w:r>
            <w:proofErr w:type="spellEnd"/>
            <w:r w:rsidRPr="005C239D">
              <w:rPr>
                <w:b/>
                <w:bCs/>
              </w:rPr>
              <w:t xml:space="preserve"> </w:t>
            </w:r>
            <w:proofErr w:type="spellStart"/>
            <w:r w:rsidRPr="005C239D">
              <w:rPr>
                <w:b/>
                <w:bCs/>
              </w:rPr>
              <w:t>capitală</w:t>
            </w:r>
            <w:proofErr w:type="spellEnd"/>
            <w:r w:rsidRPr="005C239D">
              <w:rPr>
                <w:b/>
                <w:bCs/>
              </w:rPr>
              <w:t xml:space="preserve"> a </w:t>
            </w:r>
            <w:proofErr w:type="spellStart"/>
            <w:r w:rsidRPr="005C239D">
              <w:rPr>
                <w:b/>
                <w:bCs/>
              </w:rPr>
              <w:t>sălii</w:t>
            </w:r>
            <w:proofErr w:type="spellEnd"/>
            <w:r w:rsidRPr="005C239D">
              <w:rPr>
                <w:b/>
                <w:bCs/>
              </w:rPr>
              <w:t xml:space="preserve"> de sport la </w:t>
            </w:r>
            <w:proofErr w:type="spellStart"/>
            <w:r w:rsidRPr="005C239D">
              <w:rPr>
                <w:b/>
                <w:bCs/>
              </w:rPr>
              <w:t>Gimnaziul</w:t>
            </w:r>
            <w:proofErr w:type="spellEnd"/>
            <w:r w:rsidRPr="005C239D">
              <w:rPr>
                <w:b/>
                <w:bCs/>
              </w:rPr>
              <w:t xml:space="preserve"> Pavel Tihon s. </w:t>
            </w:r>
            <w:proofErr w:type="spellStart"/>
            <w:r w:rsidRPr="005C239D">
              <w:rPr>
                <w:b/>
                <w:bCs/>
              </w:rPr>
              <w:t>Rădeni</w:t>
            </w:r>
            <w:proofErr w:type="spellEnd"/>
            <w:r>
              <w:rPr>
                <w:b/>
                <w:bCs/>
              </w:rPr>
              <w:t>;</w:t>
            </w:r>
          </w:p>
          <w:p w14:paraId="7C9F56B6" w14:textId="77777777" w:rsidR="00480825" w:rsidRPr="00480825" w:rsidRDefault="00480825" w:rsidP="00480825">
            <w:pPr>
              <w:pStyle w:val="Listparagraf"/>
              <w:numPr>
                <w:ilvl w:val="0"/>
                <w:numId w:val="0"/>
              </w:numPr>
              <w:ind w:left="324" w:hanging="52"/>
            </w:pPr>
            <w:r>
              <w:rPr>
                <w:b/>
                <w:i/>
                <w:iCs/>
                <w:color w:val="000000" w:themeColor="text1"/>
                <w:lang w:val="ro"/>
              </w:rPr>
              <w:t>-</w:t>
            </w:r>
            <w:r>
              <w:t xml:space="preserve">  </w:t>
            </w:r>
            <w:hyperlink r:id="rId19" w:history="1">
              <w:r w:rsidRPr="00480825">
                <w:rPr>
                  <w:rStyle w:val="Hyperlink"/>
                  <w:rFonts w:eastAsia="Helvetica"/>
                  <w:b/>
                  <w:bCs/>
                  <w:color w:val="auto"/>
                  <w:u w:val="none"/>
                  <w:shd w:val="clear" w:color="auto" w:fill="FFFFFF"/>
                </w:rPr>
                <w:t xml:space="preserve">IP </w:t>
              </w:r>
              <w:proofErr w:type="spellStart"/>
              <w:r w:rsidRPr="00480825">
                <w:rPr>
                  <w:rStyle w:val="Hyperlink"/>
                  <w:rFonts w:eastAsia="Helvetica"/>
                  <w:b/>
                  <w:bCs/>
                  <w:color w:val="auto"/>
                  <w:u w:val="none"/>
                  <w:shd w:val="clear" w:color="auto" w:fill="FFFFFF"/>
                </w:rPr>
                <w:t>Gimnaziul</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Pîrjolteni</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Reparația</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capitală</w:t>
              </w:r>
              <w:proofErr w:type="spellEnd"/>
              <w:r w:rsidRPr="00480825">
                <w:rPr>
                  <w:rStyle w:val="Hyperlink"/>
                  <w:rFonts w:eastAsia="Helvetica"/>
                  <w:b/>
                  <w:bCs/>
                  <w:color w:val="auto"/>
                  <w:u w:val="none"/>
                  <w:shd w:val="clear" w:color="auto" w:fill="FFFFFF"/>
                </w:rPr>
                <w:t xml:space="preserve"> a </w:t>
              </w:r>
              <w:proofErr w:type="spellStart"/>
              <w:r w:rsidRPr="00480825">
                <w:rPr>
                  <w:rStyle w:val="Hyperlink"/>
                  <w:rFonts w:eastAsia="Helvetica"/>
                  <w:b/>
                  <w:bCs/>
                  <w:color w:val="auto"/>
                  <w:u w:val="none"/>
                  <w:shd w:val="clear" w:color="auto" w:fill="FFFFFF"/>
                </w:rPr>
                <w:t>sălii</w:t>
              </w:r>
              <w:proofErr w:type="spellEnd"/>
              <w:r w:rsidRPr="00480825">
                <w:rPr>
                  <w:rStyle w:val="Hyperlink"/>
                  <w:rFonts w:eastAsia="Helvetica"/>
                  <w:b/>
                  <w:bCs/>
                  <w:color w:val="auto"/>
                  <w:u w:val="none"/>
                  <w:shd w:val="clear" w:color="auto" w:fill="FFFFFF"/>
                </w:rPr>
                <w:t xml:space="preserve"> de sport</w:t>
              </w:r>
            </w:hyperlink>
            <w:r w:rsidRPr="00480825">
              <w:rPr>
                <w:rStyle w:val="Hyperlink"/>
                <w:rFonts w:eastAsia="Helvetica"/>
                <w:b/>
                <w:bCs/>
                <w:color w:val="auto"/>
                <w:u w:val="none"/>
                <w:shd w:val="clear" w:color="auto" w:fill="FFFFFF"/>
              </w:rPr>
              <w:t>;</w:t>
            </w:r>
          </w:p>
          <w:p w14:paraId="07CE8526" w14:textId="38A292A5" w:rsidR="00480825" w:rsidRDefault="00480825" w:rsidP="00480825">
            <w:pPr>
              <w:pStyle w:val="Listparagraf"/>
              <w:numPr>
                <w:ilvl w:val="0"/>
                <w:numId w:val="0"/>
              </w:numPr>
              <w:ind w:left="324" w:hanging="52"/>
              <w:rPr>
                <w:rStyle w:val="Hyperlink"/>
                <w:rFonts w:eastAsia="Helvetica"/>
                <w:b/>
                <w:bCs/>
                <w:color w:val="auto"/>
                <w:u w:val="none"/>
                <w:shd w:val="clear" w:color="auto" w:fill="FFFFFF"/>
              </w:rPr>
            </w:pPr>
            <w:r w:rsidRPr="00480825">
              <w:rPr>
                <w:b/>
                <w:i/>
              </w:rPr>
              <w:t xml:space="preserve">- </w:t>
            </w:r>
            <w:hyperlink r:id="rId20" w:history="1">
              <w:r w:rsidRPr="00480825">
                <w:rPr>
                  <w:rStyle w:val="Hyperlink"/>
                  <w:rFonts w:eastAsia="Helvetica"/>
                  <w:b/>
                  <w:bCs/>
                  <w:color w:val="auto"/>
                  <w:u w:val="none"/>
                  <w:shd w:val="clear" w:color="auto" w:fill="FFFFFF"/>
                </w:rPr>
                <w:t xml:space="preserve">IP </w:t>
              </w:r>
              <w:proofErr w:type="spellStart"/>
              <w:r w:rsidRPr="00480825">
                <w:rPr>
                  <w:rStyle w:val="Hyperlink"/>
                  <w:rFonts w:eastAsia="Helvetica"/>
                  <w:b/>
                  <w:bCs/>
                  <w:color w:val="auto"/>
                  <w:u w:val="none"/>
                  <w:shd w:val="clear" w:color="auto" w:fill="FFFFFF"/>
                </w:rPr>
                <w:t>Gimnaziul</w:t>
              </w:r>
              <w:proofErr w:type="spellEnd"/>
              <w:r w:rsidRPr="00480825">
                <w:rPr>
                  <w:rStyle w:val="Hyperlink"/>
                  <w:rFonts w:eastAsia="Helvetica"/>
                  <w:b/>
                  <w:bCs/>
                  <w:color w:val="auto"/>
                  <w:u w:val="none"/>
                  <w:shd w:val="clear" w:color="auto" w:fill="FFFFFF"/>
                </w:rPr>
                <w:t xml:space="preserve"> „Nicolae Pușcaș” din </w:t>
              </w:r>
              <w:proofErr w:type="spellStart"/>
              <w:r w:rsidRPr="00480825">
                <w:rPr>
                  <w:rStyle w:val="Hyperlink"/>
                  <w:rFonts w:eastAsia="Helvetica"/>
                  <w:b/>
                  <w:bCs/>
                  <w:color w:val="auto"/>
                  <w:u w:val="none"/>
                  <w:shd w:val="clear" w:color="auto" w:fill="FFFFFF"/>
                </w:rPr>
                <w:t>satul</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Hoginești</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raionul</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Călărași</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Reparația</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pardoselii</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în</w:t>
              </w:r>
              <w:proofErr w:type="spellEnd"/>
              <w:r w:rsidRPr="00480825">
                <w:rPr>
                  <w:rStyle w:val="Hyperlink"/>
                  <w:rFonts w:eastAsia="Helvetica"/>
                  <w:b/>
                  <w:bCs/>
                  <w:color w:val="auto"/>
                  <w:u w:val="none"/>
                  <w:shd w:val="clear" w:color="auto" w:fill="FFFFFF"/>
                </w:rPr>
                <w:t xml:space="preserve"> </w:t>
              </w:r>
              <w:r>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hol</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și</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coridor</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etajul</w:t>
              </w:r>
              <w:proofErr w:type="spellEnd"/>
              <w:r w:rsidRPr="00480825">
                <w:rPr>
                  <w:rStyle w:val="Hyperlink"/>
                  <w:rFonts w:eastAsia="Helvetica"/>
                  <w:b/>
                  <w:bCs/>
                  <w:color w:val="auto"/>
                  <w:u w:val="none"/>
                  <w:shd w:val="clear" w:color="auto" w:fill="FFFFFF"/>
                </w:rPr>
                <w:t xml:space="preserve"> II</w:t>
              </w:r>
            </w:hyperlink>
            <w:r>
              <w:rPr>
                <w:rStyle w:val="Hyperlink"/>
                <w:rFonts w:eastAsia="Helvetica"/>
                <w:b/>
                <w:bCs/>
                <w:color w:val="auto"/>
                <w:u w:val="none"/>
                <w:shd w:val="clear" w:color="auto" w:fill="FFFFFF"/>
              </w:rPr>
              <w:t>;</w:t>
            </w:r>
          </w:p>
          <w:p w14:paraId="18D6AE31" w14:textId="77777777" w:rsidR="00480825" w:rsidRDefault="00480825" w:rsidP="00480825">
            <w:pPr>
              <w:pStyle w:val="Listparagraf"/>
              <w:numPr>
                <w:ilvl w:val="0"/>
                <w:numId w:val="0"/>
              </w:numPr>
              <w:ind w:left="324" w:hanging="52"/>
              <w:rPr>
                <w:rStyle w:val="Hyperlink"/>
                <w:rFonts w:eastAsia="Helvetica"/>
                <w:b/>
                <w:bCs/>
                <w:color w:val="auto"/>
                <w:u w:val="none"/>
                <w:shd w:val="clear" w:color="auto" w:fill="FFFFFF"/>
              </w:rPr>
            </w:pPr>
            <w:r w:rsidRPr="00480825">
              <w:rPr>
                <w:b/>
                <w:i/>
              </w:rPr>
              <w:t xml:space="preserve">- </w:t>
            </w:r>
            <w:hyperlink r:id="rId21" w:history="1">
              <w:proofErr w:type="spellStart"/>
              <w:r w:rsidRPr="00480825">
                <w:rPr>
                  <w:rStyle w:val="Hyperlink"/>
                  <w:rFonts w:eastAsia="Helvetica"/>
                  <w:b/>
                  <w:bCs/>
                  <w:color w:val="auto"/>
                  <w:u w:val="none"/>
                  <w:shd w:val="clear" w:color="auto" w:fill="FFFFFF"/>
                </w:rPr>
                <w:t>Reparația</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capitală</w:t>
              </w:r>
              <w:proofErr w:type="spellEnd"/>
              <w:r w:rsidRPr="00480825">
                <w:rPr>
                  <w:rStyle w:val="Hyperlink"/>
                  <w:rFonts w:eastAsia="Helvetica"/>
                  <w:b/>
                  <w:bCs/>
                  <w:color w:val="auto"/>
                  <w:u w:val="none"/>
                  <w:shd w:val="clear" w:color="auto" w:fill="FFFFFF"/>
                </w:rPr>
                <w:t xml:space="preserve"> a </w:t>
              </w:r>
              <w:proofErr w:type="spellStart"/>
              <w:r w:rsidRPr="00480825">
                <w:rPr>
                  <w:rStyle w:val="Hyperlink"/>
                  <w:rFonts w:eastAsia="Helvetica"/>
                  <w:b/>
                  <w:bCs/>
                  <w:color w:val="auto"/>
                  <w:u w:val="none"/>
                  <w:shd w:val="clear" w:color="auto" w:fill="FFFFFF"/>
                </w:rPr>
                <w:t>blocului</w:t>
              </w:r>
              <w:proofErr w:type="spellEnd"/>
              <w:r w:rsidRPr="00480825">
                <w:rPr>
                  <w:rStyle w:val="Hyperlink"/>
                  <w:rFonts w:eastAsia="Helvetica"/>
                  <w:b/>
                  <w:bCs/>
                  <w:color w:val="auto"/>
                  <w:u w:val="none"/>
                  <w:shd w:val="clear" w:color="auto" w:fill="FFFFFF"/>
                </w:rPr>
                <w:t xml:space="preserve"> de </w:t>
              </w:r>
              <w:proofErr w:type="spellStart"/>
              <w:r w:rsidRPr="00480825">
                <w:rPr>
                  <w:rStyle w:val="Hyperlink"/>
                  <w:rFonts w:eastAsia="Helvetica"/>
                  <w:b/>
                  <w:bCs/>
                  <w:color w:val="auto"/>
                  <w:u w:val="none"/>
                  <w:shd w:val="clear" w:color="auto" w:fill="FFFFFF"/>
                </w:rPr>
                <w:t>pregătire</w:t>
              </w:r>
              <w:proofErr w:type="spellEnd"/>
              <w:r w:rsidRPr="00480825">
                <w:rPr>
                  <w:rStyle w:val="Hyperlink"/>
                  <w:rFonts w:eastAsia="Helvetica"/>
                  <w:b/>
                  <w:bCs/>
                  <w:color w:val="auto"/>
                  <w:u w:val="none"/>
                  <w:shd w:val="clear" w:color="auto" w:fill="FFFFFF"/>
                </w:rPr>
                <w:t xml:space="preserve"> a </w:t>
              </w:r>
              <w:proofErr w:type="spellStart"/>
              <w:r w:rsidRPr="00480825">
                <w:rPr>
                  <w:rStyle w:val="Hyperlink"/>
                  <w:rFonts w:eastAsia="Helvetica"/>
                  <w:b/>
                  <w:bCs/>
                  <w:color w:val="auto"/>
                  <w:u w:val="none"/>
                  <w:shd w:val="clear" w:color="auto" w:fill="FFFFFF"/>
                </w:rPr>
                <w:t>bucatelor</w:t>
              </w:r>
              <w:proofErr w:type="spellEnd"/>
              <w:r w:rsidRPr="00480825">
                <w:rPr>
                  <w:rStyle w:val="Hyperlink"/>
                  <w:rFonts w:eastAsia="Helvetica"/>
                  <w:b/>
                  <w:bCs/>
                  <w:color w:val="auto"/>
                  <w:u w:val="none"/>
                  <w:shd w:val="clear" w:color="auto" w:fill="FFFFFF"/>
                </w:rPr>
                <w:t xml:space="preserve"> la IP </w:t>
              </w:r>
              <w:proofErr w:type="spellStart"/>
              <w:r w:rsidRPr="00480825">
                <w:rPr>
                  <w:rStyle w:val="Hyperlink"/>
                  <w:rFonts w:eastAsia="Helvetica"/>
                  <w:b/>
                  <w:bCs/>
                  <w:color w:val="auto"/>
                  <w:u w:val="none"/>
                  <w:shd w:val="clear" w:color="auto" w:fill="FFFFFF"/>
                </w:rPr>
                <w:t>Gimnaziul</w:t>
              </w:r>
              <w:proofErr w:type="spellEnd"/>
              <w:r w:rsidRPr="00480825">
                <w:rPr>
                  <w:rStyle w:val="Hyperlink"/>
                  <w:rFonts w:eastAsia="Helvetica"/>
                  <w:b/>
                  <w:bCs/>
                  <w:color w:val="auto"/>
                  <w:u w:val="none"/>
                  <w:shd w:val="clear" w:color="auto" w:fill="FFFFFF"/>
                </w:rPr>
                <w:t xml:space="preserve"> </w:t>
              </w:r>
              <w:proofErr w:type="spellStart"/>
              <w:r w:rsidRPr="00480825">
                <w:rPr>
                  <w:rStyle w:val="Hyperlink"/>
                  <w:rFonts w:eastAsia="Helvetica"/>
                  <w:b/>
                  <w:bCs/>
                  <w:color w:val="auto"/>
                  <w:u w:val="none"/>
                  <w:shd w:val="clear" w:color="auto" w:fill="FFFFFF"/>
                </w:rPr>
                <w:t>Hîrjauca</w:t>
              </w:r>
              <w:proofErr w:type="spellEnd"/>
            </w:hyperlink>
            <w:r>
              <w:rPr>
                <w:rStyle w:val="Hyperlink"/>
                <w:rFonts w:eastAsia="Helvetica"/>
                <w:b/>
                <w:bCs/>
                <w:color w:val="auto"/>
                <w:u w:val="none"/>
                <w:shd w:val="clear" w:color="auto" w:fill="FFFFFF"/>
              </w:rPr>
              <w:t>;</w:t>
            </w:r>
          </w:p>
          <w:p w14:paraId="7EE547CB" w14:textId="77777777" w:rsidR="00480825" w:rsidRDefault="00480825" w:rsidP="00480825">
            <w:pPr>
              <w:pStyle w:val="Listparagraf"/>
              <w:numPr>
                <w:ilvl w:val="0"/>
                <w:numId w:val="0"/>
              </w:numPr>
              <w:ind w:left="324" w:hanging="52"/>
              <w:rPr>
                <w:rFonts w:eastAsia="Helvetica"/>
                <w:b/>
                <w:bCs/>
                <w:shd w:val="clear" w:color="auto" w:fill="FFFFFF"/>
              </w:rPr>
            </w:pPr>
            <w:r>
              <w:rPr>
                <w:b/>
                <w:i/>
              </w:rPr>
              <w:t xml:space="preserve">- </w:t>
            </w:r>
            <w:proofErr w:type="spellStart"/>
            <w:r w:rsidRPr="005C239D">
              <w:rPr>
                <w:rFonts w:eastAsia="Helvetica"/>
                <w:b/>
                <w:bCs/>
                <w:shd w:val="clear" w:color="auto" w:fill="FFFFFF"/>
              </w:rPr>
              <w:t>Reparația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capitală</w:t>
            </w:r>
            <w:proofErr w:type="spellEnd"/>
            <w:r w:rsidRPr="005C239D">
              <w:rPr>
                <w:rFonts w:eastAsia="Helvetica"/>
                <w:b/>
                <w:bCs/>
                <w:shd w:val="clear" w:color="auto" w:fill="FFFFFF"/>
              </w:rPr>
              <w:t xml:space="preserve"> </w:t>
            </w:r>
            <w:proofErr w:type="gramStart"/>
            <w:r w:rsidRPr="005C239D">
              <w:rPr>
                <w:rFonts w:eastAsia="Helvetica"/>
                <w:b/>
                <w:bCs/>
                <w:shd w:val="clear" w:color="auto" w:fill="FFFFFF"/>
              </w:rPr>
              <w:t>a</w:t>
            </w:r>
            <w:proofErr w:type="gramEnd"/>
            <w:r w:rsidRPr="005C239D">
              <w:rPr>
                <w:rFonts w:eastAsia="Helvetica"/>
                <w:b/>
                <w:bCs/>
                <w:shd w:val="clear" w:color="auto" w:fill="FFFFFF"/>
              </w:rPr>
              <w:t xml:space="preserve"> </w:t>
            </w:r>
            <w:proofErr w:type="spellStart"/>
            <w:r w:rsidRPr="005C239D">
              <w:rPr>
                <w:rFonts w:eastAsia="Helvetica"/>
                <w:b/>
                <w:bCs/>
                <w:shd w:val="clear" w:color="auto" w:fill="FFFFFF"/>
              </w:rPr>
              <w:t>acoperișului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Gimnaziului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Onișcani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blocul</w:t>
            </w:r>
            <w:proofErr w:type="spellEnd"/>
            <w:r w:rsidRPr="005C239D">
              <w:rPr>
                <w:rFonts w:eastAsia="Helvetica"/>
                <w:b/>
                <w:bCs/>
                <w:shd w:val="clear" w:color="auto" w:fill="FFFFFF"/>
              </w:rPr>
              <w:t xml:space="preserve"> B </w:t>
            </w:r>
            <w:proofErr w:type="spellStart"/>
            <w:r w:rsidRPr="005C239D">
              <w:rPr>
                <w:rFonts w:eastAsia="Helvetica"/>
                <w:b/>
                <w:bCs/>
                <w:shd w:val="clear" w:color="auto" w:fill="FFFFFF"/>
              </w:rPr>
              <w:t>și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galeria</w:t>
            </w:r>
            <w:proofErr w:type="spellEnd"/>
            <w:r w:rsidRPr="005C239D">
              <w:rPr>
                <w:rFonts w:eastAsia="Helvetica"/>
                <w:b/>
                <w:bCs/>
                <w:shd w:val="clear" w:color="auto" w:fill="FFFFFF"/>
              </w:rPr>
              <w:t xml:space="preserve"> (a </w:t>
            </w:r>
            <w:proofErr w:type="spellStart"/>
            <w:r w:rsidRPr="005C239D">
              <w:rPr>
                <w:rFonts w:eastAsia="Helvetica"/>
                <w:b/>
                <w:bCs/>
                <w:shd w:val="clear" w:color="auto" w:fill="FFFFFF"/>
              </w:rPr>
              <w:t>doua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etapă</w:t>
            </w:r>
            <w:proofErr w:type="spellEnd"/>
            <w:r w:rsidRPr="005C239D">
              <w:rPr>
                <w:rFonts w:eastAsia="Helvetica"/>
                <w:b/>
                <w:bCs/>
                <w:shd w:val="clear" w:color="auto" w:fill="FFFFFF"/>
              </w:rPr>
              <w:t xml:space="preserve">) din </w:t>
            </w:r>
            <w:proofErr w:type="spellStart"/>
            <w:r w:rsidRPr="005C239D">
              <w:rPr>
                <w:rFonts w:eastAsia="Helvetica"/>
                <w:b/>
                <w:bCs/>
                <w:shd w:val="clear" w:color="auto" w:fill="FFFFFF"/>
              </w:rPr>
              <w:t>cadrul</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proiectului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Reparația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capitală</w:t>
            </w:r>
            <w:proofErr w:type="spellEnd"/>
            <w:r w:rsidRPr="005C239D">
              <w:rPr>
                <w:rFonts w:eastAsia="Helvetica"/>
                <w:b/>
                <w:bCs/>
                <w:shd w:val="clear" w:color="auto" w:fill="FFFFFF"/>
              </w:rPr>
              <w:t xml:space="preserve"> a </w:t>
            </w:r>
            <w:proofErr w:type="spellStart"/>
            <w:r w:rsidRPr="005C239D">
              <w:rPr>
                <w:rFonts w:eastAsia="Helvetica"/>
                <w:b/>
                <w:bCs/>
                <w:shd w:val="clear" w:color="auto" w:fill="FFFFFF"/>
              </w:rPr>
              <w:t>acoperișului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și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termoizolarea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fațadei</w:t>
            </w:r>
            <w:proofErr w:type="spellEnd"/>
            <w:r w:rsidRPr="005C239D">
              <w:rPr>
                <w:rFonts w:eastAsia="Helvetica"/>
                <w:b/>
                <w:bCs/>
                <w:shd w:val="clear" w:color="auto" w:fill="FFFFFF"/>
              </w:rPr>
              <w:t xml:space="preserve"> la </w:t>
            </w:r>
            <w:proofErr w:type="spellStart"/>
            <w:r w:rsidRPr="005C239D">
              <w:rPr>
                <w:rFonts w:eastAsia="Helvetica"/>
                <w:b/>
                <w:bCs/>
                <w:shd w:val="clear" w:color="auto" w:fill="FFFFFF"/>
              </w:rPr>
              <w:t>imobilul</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lastRenderedPageBreak/>
              <w:t>nr.cad</w:t>
            </w:r>
            <w:proofErr w:type="spellEnd"/>
            <w:r w:rsidRPr="005C239D">
              <w:rPr>
                <w:rFonts w:eastAsia="Helvetica"/>
                <w:b/>
                <w:bCs/>
                <w:shd w:val="clear" w:color="auto" w:fill="FFFFFF"/>
              </w:rPr>
              <w:t>. 25301040430.01 (</w:t>
            </w:r>
            <w:proofErr w:type="spellStart"/>
            <w:r w:rsidRPr="005C239D">
              <w:rPr>
                <w:rFonts w:eastAsia="Helvetica"/>
                <w:b/>
                <w:bCs/>
                <w:shd w:val="clear" w:color="auto" w:fill="FFFFFF"/>
              </w:rPr>
              <w:t>școala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situat</w:t>
            </w:r>
            <w:proofErr w:type="spellEnd"/>
            <w:r w:rsidRPr="005C239D">
              <w:rPr>
                <w:rFonts w:eastAsia="Helvetica"/>
                <w:b/>
                <w:bCs/>
                <w:shd w:val="clear" w:color="auto" w:fill="FFFFFF"/>
              </w:rPr>
              <w:t xml:space="preserve"> pe </w:t>
            </w:r>
            <w:proofErr w:type="spellStart"/>
            <w:r w:rsidRPr="005C239D">
              <w:rPr>
                <w:rFonts w:eastAsia="Helvetica"/>
                <w:b/>
                <w:bCs/>
                <w:shd w:val="clear" w:color="auto" w:fill="FFFFFF"/>
              </w:rPr>
              <w:t>terenul</w:t>
            </w:r>
            <w:proofErr w:type="spellEnd"/>
            <w:r w:rsidRPr="005C239D">
              <w:rPr>
                <w:rFonts w:eastAsia="Helvetica"/>
                <w:b/>
                <w:bCs/>
                <w:shd w:val="clear" w:color="auto" w:fill="FFFFFF"/>
              </w:rPr>
              <w:t xml:space="preserve"> cu </w:t>
            </w:r>
            <w:proofErr w:type="spellStart"/>
            <w:r w:rsidRPr="005C239D">
              <w:rPr>
                <w:rFonts w:eastAsia="Helvetica"/>
                <w:b/>
                <w:bCs/>
                <w:shd w:val="clear" w:color="auto" w:fill="FFFFFF"/>
              </w:rPr>
              <w:t>nr.cad</w:t>
            </w:r>
            <w:proofErr w:type="spellEnd"/>
            <w:r w:rsidRPr="005C239D">
              <w:rPr>
                <w:rFonts w:eastAsia="Helvetica"/>
                <w:b/>
                <w:bCs/>
                <w:shd w:val="clear" w:color="auto" w:fill="FFFFFF"/>
              </w:rPr>
              <w:t xml:space="preserve">. 25301040430, din s. </w:t>
            </w:r>
            <w:proofErr w:type="spellStart"/>
            <w:r w:rsidRPr="005C239D">
              <w:rPr>
                <w:rFonts w:eastAsia="Helvetica"/>
                <w:b/>
                <w:bCs/>
                <w:shd w:val="clear" w:color="auto" w:fill="FFFFFF"/>
              </w:rPr>
              <w:t>Onișcani</w:t>
            </w:r>
            <w:proofErr w:type="spellEnd"/>
            <w:r w:rsidRPr="005C239D">
              <w:rPr>
                <w:rFonts w:eastAsia="Helvetica"/>
                <w:b/>
                <w:bCs/>
                <w:shd w:val="clear" w:color="auto" w:fill="FFFFFF"/>
              </w:rPr>
              <w:t xml:space="preserve">, r-l. </w:t>
            </w:r>
            <w:proofErr w:type="spellStart"/>
            <w:r w:rsidRPr="005C239D">
              <w:rPr>
                <w:rFonts w:eastAsia="Helvetica"/>
                <w:b/>
                <w:bCs/>
                <w:shd w:val="clear" w:color="auto" w:fill="FFFFFF"/>
              </w:rPr>
              <w:t>Călărași</w:t>
            </w:r>
            <w:proofErr w:type="spellEnd"/>
            <w:r>
              <w:rPr>
                <w:rFonts w:eastAsia="Helvetica"/>
                <w:b/>
                <w:bCs/>
                <w:shd w:val="clear" w:color="auto" w:fill="FFFFFF"/>
              </w:rPr>
              <w:t>;</w:t>
            </w:r>
          </w:p>
          <w:p w14:paraId="3D002737" w14:textId="77777777" w:rsidR="00480825" w:rsidRPr="00480825" w:rsidRDefault="00480825" w:rsidP="00480825">
            <w:pPr>
              <w:pStyle w:val="Listparagraf"/>
              <w:numPr>
                <w:ilvl w:val="0"/>
                <w:numId w:val="0"/>
              </w:numPr>
              <w:ind w:left="324" w:hanging="52"/>
              <w:rPr>
                <w:b/>
                <w:i/>
              </w:rPr>
            </w:pPr>
            <w:r>
              <w:rPr>
                <w:b/>
                <w:i/>
              </w:rPr>
              <w:t xml:space="preserve">- </w:t>
            </w:r>
            <w:proofErr w:type="spellStart"/>
            <w:r w:rsidRPr="005C239D">
              <w:rPr>
                <w:rFonts w:eastAsia="Helvetica"/>
                <w:b/>
                <w:bCs/>
                <w:shd w:val="clear" w:color="auto" w:fill="FFFFFF"/>
              </w:rPr>
              <w:t>Reabilitarea</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terenului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sportiv</w:t>
            </w:r>
            <w:proofErr w:type="spellEnd"/>
            <w:r w:rsidRPr="005C239D">
              <w:rPr>
                <w:rFonts w:eastAsia="Helvetica"/>
                <w:b/>
                <w:bCs/>
                <w:shd w:val="clear" w:color="auto" w:fill="FFFFFF"/>
              </w:rPr>
              <w:t xml:space="preserve"> existent al </w:t>
            </w:r>
            <w:proofErr w:type="spellStart"/>
            <w:r w:rsidRPr="005C239D">
              <w:rPr>
                <w:rFonts w:eastAsia="Helvetica"/>
                <w:b/>
                <w:bCs/>
                <w:shd w:val="clear" w:color="auto" w:fill="FFFFFF"/>
              </w:rPr>
              <w:t>Liceului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Teoretic</w:t>
            </w:r>
            <w:proofErr w:type="spellEnd"/>
            <w:r w:rsidRPr="005C239D">
              <w:rPr>
                <w:rFonts w:eastAsia="Helvetica"/>
                <w:b/>
                <w:bCs/>
                <w:shd w:val="clear" w:color="auto" w:fill="FFFFFF"/>
              </w:rPr>
              <w:t xml:space="preserve"> “Vasile </w:t>
            </w:r>
            <w:proofErr w:type="spellStart"/>
            <w:r w:rsidRPr="005C239D">
              <w:rPr>
                <w:rFonts w:eastAsia="Helvetica"/>
                <w:b/>
                <w:bCs/>
                <w:shd w:val="clear" w:color="auto" w:fill="FFFFFF"/>
              </w:rPr>
              <w:t>Alecsandri</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situat</w:t>
            </w:r>
            <w:proofErr w:type="spellEnd"/>
            <w:r w:rsidRPr="005C239D">
              <w:rPr>
                <w:rFonts w:eastAsia="Helvetica"/>
                <w:b/>
                <w:bCs/>
                <w:shd w:val="clear" w:color="auto" w:fill="FFFFFF"/>
              </w:rPr>
              <w:t xml:space="preserve"> pe </w:t>
            </w:r>
            <w:proofErr w:type="spellStart"/>
            <w:r w:rsidRPr="005C239D">
              <w:rPr>
                <w:rFonts w:eastAsia="Helvetica"/>
                <w:b/>
                <w:bCs/>
                <w:shd w:val="clear" w:color="auto" w:fill="FFFFFF"/>
              </w:rPr>
              <w:t>teren</w:t>
            </w:r>
            <w:proofErr w:type="spellEnd"/>
            <w:r w:rsidRPr="005C239D">
              <w:rPr>
                <w:rFonts w:eastAsia="Helvetica"/>
                <w:b/>
                <w:bCs/>
                <w:shd w:val="clear" w:color="auto" w:fill="FFFFFF"/>
              </w:rPr>
              <w:t xml:space="preserve"> cu nr. cad. 2501208.116 pe str. Toma Ciorba, nr. 11, or. </w:t>
            </w:r>
            <w:proofErr w:type="spellStart"/>
            <w:r w:rsidRPr="005C239D">
              <w:rPr>
                <w:rFonts w:eastAsia="Helvetica"/>
                <w:b/>
                <w:bCs/>
                <w:shd w:val="clear" w:color="auto" w:fill="FFFFFF"/>
              </w:rPr>
              <w:t>Călărași</w:t>
            </w:r>
            <w:proofErr w:type="spellEnd"/>
            <w:r w:rsidRPr="005C239D">
              <w:rPr>
                <w:rFonts w:eastAsia="Helvetica"/>
                <w:b/>
                <w:bCs/>
                <w:shd w:val="clear" w:color="auto" w:fill="FFFFFF"/>
              </w:rPr>
              <w:t>, r-</w:t>
            </w:r>
            <w:proofErr w:type="spellStart"/>
            <w:r w:rsidRPr="005C239D">
              <w:rPr>
                <w:rFonts w:eastAsia="Helvetica"/>
                <w:b/>
                <w:bCs/>
                <w:shd w:val="clear" w:color="auto" w:fill="FFFFFF"/>
              </w:rPr>
              <w:t>nul</w:t>
            </w:r>
            <w:proofErr w:type="spellEnd"/>
            <w:r w:rsidRPr="005C239D">
              <w:rPr>
                <w:rFonts w:eastAsia="Helvetica"/>
                <w:b/>
                <w:bCs/>
                <w:shd w:val="clear" w:color="auto" w:fill="FFFFFF"/>
              </w:rPr>
              <w:t xml:space="preserve"> </w:t>
            </w:r>
            <w:proofErr w:type="spellStart"/>
            <w:r w:rsidRPr="005C239D">
              <w:rPr>
                <w:rFonts w:eastAsia="Helvetica"/>
                <w:b/>
                <w:bCs/>
                <w:shd w:val="clear" w:color="auto" w:fill="FFFFFF"/>
              </w:rPr>
              <w:t>Calarași</w:t>
            </w:r>
            <w:proofErr w:type="spellEnd"/>
            <w:r>
              <w:rPr>
                <w:rFonts w:eastAsia="Helvetica"/>
                <w:b/>
                <w:bCs/>
                <w:shd w:val="clear" w:color="auto" w:fill="FFFFFF"/>
              </w:rPr>
              <w:t>.</w:t>
            </w:r>
          </w:p>
          <w:p w14:paraId="3119C932" w14:textId="49ED352F" w:rsidR="00B56360" w:rsidRPr="00E91463" w:rsidRDefault="00B56360" w:rsidP="00480825">
            <w:pPr>
              <w:pStyle w:val="Listparagraf"/>
              <w:numPr>
                <w:ilvl w:val="0"/>
                <w:numId w:val="0"/>
              </w:numPr>
              <w:ind w:left="324" w:hanging="52"/>
              <w:rPr>
                <w:iCs/>
              </w:rPr>
            </w:pP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AFF2D36" w14:textId="77777777" w:rsidR="00F925C3" w:rsidRDefault="00F925C3" w:rsidP="00F925C3">
            <w:pPr>
              <w:ind w:left="360" w:hanging="360"/>
              <w:rPr>
                <w:sz w:val="22"/>
                <w:szCs w:val="22"/>
              </w:rPr>
            </w:pPr>
            <w:r w:rsidRPr="00A8583A">
              <w:rPr>
                <w:sz w:val="22"/>
                <w:szCs w:val="22"/>
              </w:rPr>
              <w:t xml:space="preserve">      Întru executarea prevederilor prezentului  Contract, Prestatorul se obligă:</w:t>
            </w:r>
          </w:p>
          <w:p w14:paraId="2A766415" w14:textId="77777777" w:rsidR="00F925C3" w:rsidRPr="00A8583A" w:rsidRDefault="00F925C3" w:rsidP="00F925C3">
            <w:pPr>
              <w:ind w:left="360" w:hanging="360"/>
              <w:rPr>
                <w:sz w:val="22"/>
                <w:szCs w:val="22"/>
              </w:rPr>
            </w:pPr>
          </w:p>
          <w:p w14:paraId="1AEA5006" w14:textId="77777777" w:rsidR="00F925C3" w:rsidRDefault="00F925C3" w:rsidP="00F925C3">
            <w:pPr>
              <w:pStyle w:val="Listparagraf"/>
              <w:numPr>
                <w:ilvl w:val="0"/>
                <w:numId w:val="58"/>
              </w:numPr>
              <w:tabs>
                <w:tab w:val="left" w:pos="1701"/>
              </w:tabs>
              <w:rPr>
                <w:rStyle w:val="CorptextCaracter"/>
                <w:sz w:val="22"/>
                <w:szCs w:val="22"/>
              </w:rPr>
            </w:pPr>
            <w:r w:rsidRPr="00297119">
              <w:rPr>
                <w:rStyle w:val="CorptextCaracter"/>
                <w:sz w:val="22"/>
                <w:szCs w:val="22"/>
              </w:rPr>
              <w:t xml:space="preserve">Să exercite obligațiile și atribuțiile principale ale responsabililor tehnici activitatea de verificare a   execuției </w:t>
            </w:r>
            <w:r>
              <w:rPr>
                <w:rStyle w:val="CorptextCaracter"/>
                <w:sz w:val="22"/>
                <w:szCs w:val="22"/>
              </w:rPr>
              <w:t xml:space="preserve"> </w:t>
            </w:r>
          </w:p>
          <w:p w14:paraId="2A0CBA37" w14:textId="77777777" w:rsidR="00F925C3" w:rsidRDefault="00F925C3" w:rsidP="00F925C3">
            <w:pPr>
              <w:pStyle w:val="Listparagraf"/>
              <w:numPr>
                <w:ilvl w:val="0"/>
                <w:numId w:val="0"/>
              </w:numPr>
              <w:tabs>
                <w:tab w:val="left" w:pos="1701"/>
              </w:tabs>
              <w:ind w:left="576"/>
              <w:rPr>
                <w:rStyle w:val="CorptextCaracter"/>
                <w:sz w:val="22"/>
                <w:szCs w:val="22"/>
              </w:rPr>
            </w:pPr>
            <w:r w:rsidRPr="00297119">
              <w:rPr>
                <w:rStyle w:val="CorptextCaracter"/>
                <w:sz w:val="22"/>
                <w:szCs w:val="22"/>
              </w:rPr>
              <w:t xml:space="preserve">lucrărilor, în conformitate cu prevederile CODULUI URBANISMULUI ȘI CONSTRUCȚIILOR </w:t>
            </w:r>
          </w:p>
          <w:p w14:paraId="4550A71F" w14:textId="77777777" w:rsidR="00F925C3" w:rsidRPr="00297119" w:rsidRDefault="00F925C3" w:rsidP="00F925C3">
            <w:pPr>
              <w:pStyle w:val="Listparagraf"/>
              <w:numPr>
                <w:ilvl w:val="0"/>
                <w:numId w:val="0"/>
              </w:numPr>
              <w:tabs>
                <w:tab w:val="left" w:pos="1701"/>
              </w:tabs>
              <w:ind w:left="576"/>
              <w:rPr>
                <w:noProof/>
                <w:sz w:val="22"/>
                <w:szCs w:val="22"/>
                <w:lang w:val="ro-RO"/>
              </w:rPr>
            </w:pPr>
            <w:r w:rsidRPr="00297119">
              <w:rPr>
                <w:rStyle w:val="CorptextCaracter"/>
                <w:sz w:val="22"/>
                <w:szCs w:val="22"/>
              </w:rPr>
              <w:t xml:space="preserve">NR.434/2023 </w:t>
            </w:r>
            <w:r w:rsidRPr="00297119">
              <w:rPr>
                <w:sz w:val="22"/>
                <w:szCs w:val="22"/>
                <w:lang w:val="ro-RO"/>
              </w:rPr>
              <w:t xml:space="preserve">și </w:t>
            </w:r>
            <w:proofErr w:type="spellStart"/>
            <w:r w:rsidRPr="00297119">
              <w:rPr>
                <w:sz w:val="22"/>
                <w:szCs w:val="22"/>
                <w:lang w:val="ro-RO"/>
              </w:rPr>
              <w:t>Hotărîrea</w:t>
            </w:r>
            <w:proofErr w:type="spellEnd"/>
            <w:r w:rsidRPr="00297119">
              <w:rPr>
                <w:sz w:val="22"/>
                <w:szCs w:val="22"/>
                <w:lang w:val="ro-RO"/>
              </w:rPr>
              <w:t xml:space="preserve"> Guvernului nr.361 din 25 iunie 1996  </w:t>
            </w:r>
            <w:proofErr w:type="spellStart"/>
            <w:r w:rsidRPr="00297119">
              <w:rPr>
                <w:sz w:val="22"/>
                <w:szCs w:val="22"/>
                <w:lang w:val="ro-RO"/>
              </w:rPr>
              <w:t>cap.IV</w:t>
            </w:r>
            <w:proofErr w:type="spellEnd"/>
            <w:r w:rsidRPr="00297119">
              <w:rPr>
                <w:sz w:val="22"/>
                <w:szCs w:val="22"/>
                <w:lang w:val="ro-RO"/>
              </w:rPr>
              <w:t xml:space="preserve"> p. 47        </w:t>
            </w:r>
          </w:p>
          <w:p w14:paraId="4228339E" w14:textId="77777777" w:rsidR="00F925C3" w:rsidRPr="00297119" w:rsidRDefault="00F925C3" w:rsidP="00F925C3">
            <w:pPr>
              <w:pStyle w:val="Listparagraf"/>
              <w:numPr>
                <w:ilvl w:val="0"/>
                <w:numId w:val="58"/>
              </w:numPr>
              <w:tabs>
                <w:tab w:val="left" w:pos="1701"/>
              </w:tabs>
              <w:contextualSpacing/>
              <w:rPr>
                <w:sz w:val="22"/>
                <w:szCs w:val="22"/>
                <w:lang w:val="fr-FR"/>
              </w:rPr>
            </w:pPr>
            <w:proofErr w:type="spellStart"/>
            <w:proofErr w:type="gramStart"/>
            <w:r w:rsidRPr="00297119">
              <w:rPr>
                <w:sz w:val="22"/>
                <w:szCs w:val="22"/>
                <w:lang w:val="fr-FR"/>
              </w:rPr>
              <w:t>să</w:t>
            </w:r>
            <w:proofErr w:type="spellEnd"/>
            <w:proofErr w:type="gramEnd"/>
            <w:r w:rsidRPr="00297119">
              <w:rPr>
                <w:sz w:val="22"/>
                <w:szCs w:val="22"/>
                <w:lang w:val="fr-FR"/>
              </w:rPr>
              <w:t xml:space="preserve"> </w:t>
            </w:r>
            <w:proofErr w:type="spellStart"/>
            <w:r w:rsidRPr="00297119">
              <w:rPr>
                <w:sz w:val="22"/>
                <w:szCs w:val="22"/>
                <w:lang w:val="fr-FR"/>
              </w:rPr>
              <w:t>monitorizeze</w:t>
            </w:r>
            <w:proofErr w:type="spellEnd"/>
            <w:r w:rsidRPr="00297119">
              <w:rPr>
                <w:sz w:val="22"/>
                <w:szCs w:val="22"/>
                <w:lang w:val="fr-FR"/>
              </w:rPr>
              <w:t xml:space="preserve"> </w:t>
            </w:r>
            <w:proofErr w:type="spellStart"/>
            <w:r w:rsidRPr="00297119">
              <w:rPr>
                <w:sz w:val="22"/>
                <w:szCs w:val="22"/>
                <w:lang w:val="fr-FR"/>
              </w:rPr>
              <w:t>și</w:t>
            </w:r>
            <w:proofErr w:type="spellEnd"/>
            <w:r w:rsidRPr="00297119">
              <w:rPr>
                <w:sz w:val="22"/>
                <w:szCs w:val="22"/>
                <w:lang w:val="fr-FR"/>
              </w:rPr>
              <w:t xml:space="preserve"> </w:t>
            </w:r>
            <w:proofErr w:type="spellStart"/>
            <w:r w:rsidRPr="00297119">
              <w:rPr>
                <w:sz w:val="22"/>
                <w:szCs w:val="22"/>
                <w:lang w:val="fr-FR"/>
              </w:rPr>
              <w:t>să</w:t>
            </w:r>
            <w:proofErr w:type="spellEnd"/>
            <w:r w:rsidRPr="00297119">
              <w:rPr>
                <w:sz w:val="22"/>
                <w:szCs w:val="22"/>
                <w:lang w:val="fr-FR"/>
              </w:rPr>
              <w:t xml:space="preserve"> </w:t>
            </w:r>
            <w:proofErr w:type="spellStart"/>
            <w:r w:rsidRPr="00297119">
              <w:rPr>
                <w:sz w:val="22"/>
                <w:szCs w:val="22"/>
                <w:lang w:val="fr-FR"/>
              </w:rPr>
              <w:t>coordoneze</w:t>
            </w:r>
            <w:proofErr w:type="spellEnd"/>
            <w:r w:rsidRPr="00297119">
              <w:rPr>
                <w:sz w:val="22"/>
                <w:szCs w:val="22"/>
                <w:lang w:val="fr-FR"/>
              </w:rPr>
              <w:t xml:space="preserve"> </w:t>
            </w:r>
            <w:proofErr w:type="spellStart"/>
            <w:r w:rsidRPr="00297119">
              <w:rPr>
                <w:sz w:val="22"/>
                <w:szCs w:val="22"/>
                <w:lang w:val="fr-FR"/>
              </w:rPr>
              <w:t>lucrările</w:t>
            </w:r>
            <w:proofErr w:type="spellEnd"/>
            <w:r w:rsidRPr="00297119">
              <w:rPr>
                <w:sz w:val="22"/>
                <w:szCs w:val="22"/>
                <w:lang w:val="fr-FR"/>
              </w:rPr>
              <w:t xml:space="preserve"> de </w:t>
            </w:r>
            <w:proofErr w:type="spellStart"/>
            <w:r w:rsidRPr="00297119">
              <w:rPr>
                <w:sz w:val="22"/>
                <w:szCs w:val="22"/>
                <w:lang w:val="fr-FR"/>
              </w:rPr>
              <w:t>construcție</w:t>
            </w:r>
            <w:proofErr w:type="spellEnd"/>
            <w:r w:rsidRPr="00297119">
              <w:rPr>
                <w:sz w:val="22"/>
                <w:szCs w:val="22"/>
                <w:lang w:val="fr-FR"/>
              </w:rPr>
              <w:t>;</w:t>
            </w:r>
          </w:p>
          <w:p w14:paraId="1B5108B2" w14:textId="77777777" w:rsidR="00F925C3" w:rsidRPr="00A8583A" w:rsidRDefault="00F925C3" w:rsidP="00F925C3">
            <w:pPr>
              <w:pStyle w:val="Listparagraf"/>
              <w:numPr>
                <w:ilvl w:val="0"/>
                <w:numId w:val="58"/>
              </w:numPr>
              <w:tabs>
                <w:tab w:val="left" w:pos="1701"/>
              </w:tabs>
              <w:contextualSpacing/>
              <w:jc w:val="left"/>
              <w:rPr>
                <w:sz w:val="22"/>
                <w:szCs w:val="22"/>
                <w:lang w:val="fr-FR"/>
              </w:rPr>
            </w:pPr>
            <w:proofErr w:type="spellStart"/>
            <w:proofErr w:type="gramStart"/>
            <w:r w:rsidRPr="00A8583A">
              <w:rPr>
                <w:sz w:val="22"/>
                <w:szCs w:val="22"/>
                <w:lang w:val="fr-FR"/>
              </w:rPr>
              <w:t>să</w:t>
            </w:r>
            <w:proofErr w:type="spellEnd"/>
            <w:proofErr w:type="gramEnd"/>
            <w:r w:rsidRPr="00A8583A">
              <w:rPr>
                <w:sz w:val="22"/>
                <w:szCs w:val="22"/>
                <w:lang w:val="fr-FR"/>
              </w:rPr>
              <w:t xml:space="preserve"> se </w:t>
            </w:r>
            <w:proofErr w:type="spellStart"/>
            <w:r w:rsidRPr="00A8583A">
              <w:rPr>
                <w:sz w:val="22"/>
                <w:szCs w:val="22"/>
                <w:lang w:val="fr-FR"/>
              </w:rPr>
              <w:t>prezinte</w:t>
            </w:r>
            <w:proofErr w:type="spellEnd"/>
            <w:r w:rsidRPr="00A8583A">
              <w:rPr>
                <w:sz w:val="22"/>
                <w:szCs w:val="22"/>
                <w:lang w:val="fr-FR"/>
              </w:rPr>
              <w:t xml:space="preserve"> la </w:t>
            </w:r>
            <w:proofErr w:type="spellStart"/>
            <w:r w:rsidRPr="00A8583A">
              <w:rPr>
                <w:sz w:val="22"/>
                <w:szCs w:val="22"/>
                <w:lang w:val="fr-FR"/>
              </w:rPr>
              <w:t>obiect</w:t>
            </w:r>
            <w:proofErr w:type="spellEnd"/>
            <w:r w:rsidRPr="00A8583A">
              <w:rPr>
                <w:sz w:val="22"/>
                <w:szCs w:val="22"/>
                <w:lang w:val="fr-FR"/>
              </w:rPr>
              <w:t xml:space="preserve"> </w:t>
            </w:r>
            <w:proofErr w:type="spellStart"/>
            <w:r w:rsidRPr="00A8583A">
              <w:rPr>
                <w:sz w:val="22"/>
                <w:szCs w:val="22"/>
                <w:lang w:val="fr-FR"/>
              </w:rPr>
              <w:t>cel</w:t>
            </w:r>
            <w:proofErr w:type="spellEnd"/>
            <w:r w:rsidRPr="00A8583A">
              <w:rPr>
                <w:sz w:val="22"/>
                <w:szCs w:val="22"/>
                <w:lang w:val="fr-FR"/>
              </w:rPr>
              <w:t xml:space="preserve"> </w:t>
            </w:r>
            <w:proofErr w:type="spellStart"/>
            <w:r w:rsidRPr="00A8583A">
              <w:rPr>
                <w:sz w:val="22"/>
                <w:szCs w:val="22"/>
                <w:lang w:val="fr-FR"/>
              </w:rPr>
              <w:t>puțin</w:t>
            </w:r>
            <w:proofErr w:type="spellEnd"/>
            <w:r w:rsidRPr="00A8583A">
              <w:rPr>
                <w:sz w:val="22"/>
                <w:szCs w:val="22"/>
                <w:lang w:val="fr-FR"/>
              </w:rPr>
              <w:t xml:space="preserve"> de </w:t>
            </w:r>
            <w:proofErr w:type="spellStart"/>
            <w:r w:rsidRPr="00A8583A">
              <w:rPr>
                <w:sz w:val="22"/>
                <w:szCs w:val="22"/>
                <w:lang w:val="fr-FR"/>
              </w:rPr>
              <w:t>două</w:t>
            </w:r>
            <w:proofErr w:type="spellEnd"/>
            <w:r w:rsidRPr="00A8583A">
              <w:rPr>
                <w:sz w:val="22"/>
                <w:szCs w:val="22"/>
                <w:lang w:val="fr-FR"/>
              </w:rPr>
              <w:t xml:space="preserve"> </w:t>
            </w:r>
            <w:proofErr w:type="spellStart"/>
            <w:r w:rsidRPr="00A8583A">
              <w:rPr>
                <w:sz w:val="22"/>
                <w:szCs w:val="22"/>
                <w:lang w:val="fr-FR"/>
              </w:rPr>
              <w:t>ori</w:t>
            </w:r>
            <w:proofErr w:type="spellEnd"/>
            <w:r w:rsidRPr="00A8583A">
              <w:rPr>
                <w:sz w:val="22"/>
                <w:szCs w:val="22"/>
                <w:lang w:val="fr-FR"/>
              </w:rPr>
              <w:t xml:space="preserve"> </w:t>
            </w:r>
            <w:proofErr w:type="spellStart"/>
            <w:r w:rsidRPr="00A8583A">
              <w:rPr>
                <w:sz w:val="22"/>
                <w:szCs w:val="22"/>
                <w:lang w:val="fr-FR"/>
              </w:rPr>
              <w:t>pe</w:t>
            </w:r>
            <w:proofErr w:type="spellEnd"/>
            <w:r w:rsidRPr="00A8583A">
              <w:rPr>
                <w:sz w:val="22"/>
                <w:szCs w:val="22"/>
                <w:lang w:val="fr-FR"/>
              </w:rPr>
              <w:t xml:space="preserve"> </w:t>
            </w:r>
            <w:proofErr w:type="spellStart"/>
            <w:r w:rsidRPr="00A8583A">
              <w:rPr>
                <w:sz w:val="22"/>
                <w:szCs w:val="22"/>
                <w:lang w:val="fr-FR"/>
              </w:rPr>
              <w:t>săptămînă</w:t>
            </w:r>
            <w:proofErr w:type="spellEnd"/>
            <w:r w:rsidRPr="00A8583A">
              <w:rPr>
                <w:sz w:val="22"/>
                <w:szCs w:val="22"/>
                <w:lang w:val="fr-FR"/>
              </w:rPr>
              <w:t xml:space="preserve">, </w:t>
            </w:r>
            <w:proofErr w:type="spellStart"/>
            <w:r w:rsidRPr="00A8583A">
              <w:rPr>
                <w:sz w:val="22"/>
                <w:szCs w:val="22"/>
                <w:lang w:val="fr-FR"/>
              </w:rPr>
              <w:t>inclusiv</w:t>
            </w:r>
            <w:proofErr w:type="spellEnd"/>
            <w:r w:rsidRPr="00A8583A">
              <w:rPr>
                <w:sz w:val="22"/>
                <w:szCs w:val="22"/>
                <w:lang w:val="fr-FR"/>
              </w:rPr>
              <w:t xml:space="preserve"> la </w:t>
            </w:r>
            <w:proofErr w:type="spellStart"/>
            <w:r w:rsidRPr="00A8583A">
              <w:rPr>
                <w:sz w:val="22"/>
                <w:szCs w:val="22"/>
                <w:lang w:val="fr-FR"/>
              </w:rPr>
              <w:t>solicitarea</w:t>
            </w:r>
            <w:proofErr w:type="spellEnd"/>
            <w:r w:rsidRPr="00A8583A">
              <w:rPr>
                <w:sz w:val="22"/>
                <w:szCs w:val="22"/>
                <w:lang w:val="fr-FR"/>
              </w:rPr>
              <w:t xml:space="preserve"> </w:t>
            </w:r>
            <w:proofErr w:type="spellStart"/>
            <w:r w:rsidRPr="00A8583A">
              <w:rPr>
                <w:sz w:val="22"/>
                <w:szCs w:val="22"/>
                <w:lang w:val="fr-FR"/>
              </w:rPr>
              <w:t>Beneficiarului</w:t>
            </w:r>
            <w:proofErr w:type="spellEnd"/>
            <w:r w:rsidRPr="00A8583A">
              <w:rPr>
                <w:sz w:val="22"/>
                <w:szCs w:val="22"/>
                <w:lang w:val="fr-FR"/>
              </w:rPr>
              <w:t>;</w:t>
            </w:r>
          </w:p>
          <w:p w14:paraId="0EC75568"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lang w:val="fr-FR"/>
              </w:rPr>
            </w:pPr>
            <w:proofErr w:type="spellStart"/>
            <w:proofErr w:type="gramStart"/>
            <w:r w:rsidRPr="00A8583A">
              <w:rPr>
                <w:sz w:val="22"/>
                <w:szCs w:val="22"/>
                <w:lang w:val="fr-FR"/>
              </w:rPr>
              <w:t>să</w:t>
            </w:r>
            <w:proofErr w:type="spellEnd"/>
            <w:proofErr w:type="gramEnd"/>
            <w:r w:rsidRPr="00A8583A">
              <w:rPr>
                <w:sz w:val="22"/>
                <w:szCs w:val="22"/>
                <w:lang w:val="fr-FR"/>
              </w:rPr>
              <w:t xml:space="preserve"> </w:t>
            </w:r>
            <w:proofErr w:type="spellStart"/>
            <w:r w:rsidRPr="00A8583A">
              <w:rPr>
                <w:sz w:val="22"/>
                <w:szCs w:val="22"/>
                <w:lang w:val="fr-FR"/>
              </w:rPr>
              <w:t>verifice</w:t>
            </w:r>
            <w:proofErr w:type="spellEnd"/>
            <w:r w:rsidRPr="00A8583A">
              <w:rPr>
                <w:sz w:val="22"/>
                <w:szCs w:val="22"/>
                <w:lang w:val="fr-FR"/>
              </w:rPr>
              <w:t xml:space="preserve"> </w:t>
            </w:r>
            <w:proofErr w:type="spellStart"/>
            <w:r w:rsidRPr="00A8583A">
              <w:rPr>
                <w:sz w:val="22"/>
                <w:szCs w:val="22"/>
                <w:lang w:val="fr-FR"/>
              </w:rPr>
              <w:t>volumele</w:t>
            </w:r>
            <w:proofErr w:type="spellEnd"/>
            <w:r w:rsidRPr="00A8583A">
              <w:rPr>
                <w:sz w:val="22"/>
                <w:szCs w:val="22"/>
                <w:lang w:val="fr-FR"/>
              </w:rPr>
              <w:t xml:space="preserve">, </w:t>
            </w:r>
            <w:proofErr w:type="spellStart"/>
            <w:r w:rsidRPr="00A8583A">
              <w:rPr>
                <w:sz w:val="22"/>
                <w:szCs w:val="22"/>
                <w:lang w:val="fr-FR"/>
              </w:rPr>
              <w:t>să</w:t>
            </w:r>
            <w:proofErr w:type="spellEnd"/>
            <w:r w:rsidRPr="00A8583A">
              <w:rPr>
                <w:sz w:val="22"/>
                <w:szCs w:val="22"/>
                <w:lang w:val="fr-FR"/>
              </w:rPr>
              <w:t xml:space="preserve"> </w:t>
            </w:r>
            <w:proofErr w:type="spellStart"/>
            <w:r w:rsidRPr="00A8583A">
              <w:rPr>
                <w:sz w:val="22"/>
                <w:szCs w:val="22"/>
                <w:lang w:val="fr-FR"/>
              </w:rPr>
              <w:t>efectueze</w:t>
            </w:r>
            <w:proofErr w:type="spellEnd"/>
            <w:r w:rsidRPr="00A8583A">
              <w:rPr>
                <w:sz w:val="22"/>
                <w:szCs w:val="22"/>
                <w:lang w:val="fr-FR"/>
              </w:rPr>
              <w:t xml:space="preserve"> </w:t>
            </w:r>
            <w:proofErr w:type="spellStart"/>
            <w:r w:rsidRPr="00A8583A">
              <w:rPr>
                <w:sz w:val="22"/>
                <w:szCs w:val="22"/>
                <w:lang w:val="fr-FR"/>
              </w:rPr>
              <w:t>supravegherea</w:t>
            </w:r>
            <w:proofErr w:type="spellEnd"/>
            <w:r w:rsidRPr="00A8583A">
              <w:rPr>
                <w:sz w:val="22"/>
                <w:szCs w:val="22"/>
                <w:lang w:val="fr-FR"/>
              </w:rPr>
              <w:t xml:space="preserve"> </w:t>
            </w:r>
            <w:proofErr w:type="spellStart"/>
            <w:r w:rsidRPr="00A8583A">
              <w:rPr>
                <w:sz w:val="22"/>
                <w:szCs w:val="22"/>
                <w:lang w:val="fr-FR"/>
              </w:rPr>
              <w:t>calității</w:t>
            </w:r>
            <w:proofErr w:type="spellEnd"/>
            <w:r w:rsidRPr="00A8583A">
              <w:rPr>
                <w:sz w:val="22"/>
                <w:szCs w:val="22"/>
                <w:lang w:val="fr-FR"/>
              </w:rPr>
              <w:t xml:space="preserve"> </w:t>
            </w:r>
            <w:proofErr w:type="spellStart"/>
            <w:r w:rsidRPr="00A8583A">
              <w:rPr>
                <w:sz w:val="22"/>
                <w:szCs w:val="22"/>
                <w:lang w:val="fr-FR"/>
              </w:rPr>
              <w:t>lucrărilor</w:t>
            </w:r>
            <w:proofErr w:type="spellEnd"/>
            <w:r w:rsidRPr="00A8583A">
              <w:rPr>
                <w:sz w:val="22"/>
                <w:szCs w:val="22"/>
                <w:lang w:val="fr-FR"/>
              </w:rPr>
              <w:t xml:space="preserve"> de </w:t>
            </w:r>
            <w:proofErr w:type="spellStart"/>
            <w:r w:rsidRPr="00A8583A">
              <w:rPr>
                <w:sz w:val="22"/>
                <w:szCs w:val="22"/>
                <w:lang w:val="fr-FR"/>
              </w:rPr>
              <w:t>construcție</w:t>
            </w:r>
            <w:proofErr w:type="spellEnd"/>
            <w:r w:rsidRPr="00A8583A">
              <w:rPr>
                <w:sz w:val="22"/>
                <w:szCs w:val="22"/>
                <w:lang w:val="fr-FR"/>
              </w:rPr>
              <w:t xml:space="preserve"> </w:t>
            </w:r>
            <w:proofErr w:type="spellStart"/>
            <w:r w:rsidRPr="00A8583A">
              <w:rPr>
                <w:sz w:val="22"/>
                <w:szCs w:val="22"/>
                <w:lang w:val="fr-FR"/>
              </w:rPr>
              <w:t>și</w:t>
            </w:r>
            <w:proofErr w:type="spellEnd"/>
            <w:r w:rsidRPr="00A8583A">
              <w:rPr>
                <w:sz w:val="22"/>
                <w:szCs w:val="22"/>
                <w:lang w:val="fr-FR"/>
              </w:rPr>
              <w:t xml:space="preserve"> </w:t>
            </w:r>
            <w:proofErr w:type="spellStart"/>
            <w:r w:rsidRPr="00A8583A">
              <w:rPr>
                <w:sz w:val="22"/>
                <w:szCs w:val="22"/>
                <w:lang w:val="fr-FR"/>
              </w:rPr>
              <w:t>completarea</w:t>
            </w:r>
            <w:proofErr w:type="spellEnd"/>
            <w:r w:rsidRPr="00A8583A">
              <w:rPr>
                <w:sz w:val="22"/>
                <w:szCs w:val="22"/>
                <w:lang w:val="fr-FR"/>
              </w:rPr>
              <w:t xml:space="preserve"> </w:t>
            </w:r>
            <w:proofErr w:type="spellStart"/>
            <w:r w:rsidRPr="00A8583A">
              <w:rPr>
                <w:sz w:val="22"/>
                <w:szCs w:val="22"/>
                <w:lang w:val="fr-FR"/>
              </w:rPr>
              <w:t>strictă</w:t>
            </w:r>
            <w:proofErr w:type="spellEnd"/>
            <w:r w:rsidRPr="00A8583A">
              <w:rPr>
                <w:sz w:val="22"/>
                <w:szCs w:val="22"/>
                <w:lang w:val="fr-FR"/>
              </w:rPr>
              <w:t xml:space="preserve"> a </w:t>
            </w:r>
            <w:proofErr w:type="spellStart"/>
            <w:r w:rsidRPr="00A8583A">
              <w:rPr>
                <w:sz w:val="22"/>
                <w:szCs w:val="22"/>
                <w:lang w:val="fr-FR"/>
              </w:rPr>
              <w:t>cărții</w:t>
            </w:r>
            <w:proofErr w:type="spellEnd"/>
            <w:r w:rsidRPr="00A8583A">
              <w:rPr>
                <w:sz w:val="22"/>
                <w:szCs w:val="22"/>
                <w:lang w:val="fr-FR"/>
              </w:rPr>
              <w:t xml:space="preserve"> </w:t>
            </w:r>
            <w:proofErr w:type="spellStart"/>
            <w:r w:rsidRPr="00A8583A">
              <w:rPr>
                <w:sz w:val="22"/>
                <w:szCs w:val="22"/>
                <w:lang w:val="fr-FR"/>
              </w:rPr>
              <w:t>tehnice</w:t>
            </w:r>
            <w:proofErr w:type="spellEnd"/>
          </w:p>
          <w:p w14:paraId="102427DD"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lang w:val="fr-FR"/>
              </w:rPr>
            </w:pPr>
            <w:proofErr w:type="spellStart"/>
            <w:proofErr w:type="gramStart"/>
            <w:r w:rsidRPr="00A8583A">
              <w:rPr>
                <w:sz w:val="22"/>
                <w:szCs w:val="22"/>
                <w:lang w:val="fr-FR"/>
              </w:rPr>
              <w:lastRenderedPageBreak/>
              <w:t>să</w:t>
            </w:r>
            <w:proofErr w:type="spellEnd"/>
            <w:proofErr w:type="gramEnd"/>
            <w:r w:rsidRPr="00A8583A">
              <w:rPr>
                <w:sz w:val="22"/>
                <w:szCs w:val="22"/>
                <w:lang w:val="fr-FR"/>
              </w:rPr>
              <w:t xml:space="preserve"> </w:t>
            </w:r>
            <w:proofErr w:type="spellStart"/>
            <w:r w:rsidRPr="00A8583A">
              <w:rPr>
                <w:sz w:val="22"/>
                <w:szCs w:val="22"/>
                <w:lang w:val="fr-FR"/>
              </w:rPr>
              <w:t>efectueze</w:t>
            </w:r>
            <w:proofErr w:type="spellEnd"/>
            <w:r w:rsidRPr="00A8583A">
              <w:rPr>
                <w:sz w:val="22"/>
                <w:szCs w:val="22"/>
                <w:lang w:val="fr-FR"/>
              </w:rPr>
              <w:t xml:space="preserve"> </w:t>
            </w:r>
            <w:proofErr w:type="spellStart"/>
            <w:r w:rsidRPr="00A8583A">
              <w:rPr>
                <w:sz w:val="22"/>
                <w:szCs w:val="22"/>
                <w:lang w:val="fr-FR"/>
              </w:rPr>
              <w:t>controlul</w:t>
            </w:r>
            <w:proofErr w:type="spellEnd"/>
            <w:r w:rsidRPr="00A8583A">
              <w:rPr>
                <w:sz w:val="22"/>
                <w:szCs w:val="22"/>
                <w:lang w:val="fr-FR"/>
              </w:rPr>
              <w:t xml:space="preserve"> </w:t>
            </w:r>
            <w:proofErr w:type="spellStart"/>
            <w:r w:rsidRPr="00A8583A">
              <w:rPr>
                <w:sz w:val="22"/>
                <w:szCs w:val="22"/>
                <w:lang w:val="fr-FR"/>
              </w:rPr>
              <w:t>și</w:t>
            </w:r>
            <w:proofErr w:type="spellEnd"/>
            <w:r w:rsidRPr="00A8583A">
              <w:rPr>
                <w:sz w:val="22"/>
                <w:szCs w:val="22"/>
                <w:lang w:val="fr-FR"/>
              </w:rPr>
              <w:t xml:space="preserve"> </w:t>
            </w:r>
            <w:proofErr w:type="spellStart"/>
            <w:r w:rsidRPr="00A8583A">
              <w:rPr>
                <w:sz w:val="22"/>
                <w:szCs w:val="22"/>
                <w:lang w:val="fr-FR"/>
              </w:rPr>
              <w:t>completarea</w:t>
            </w:r>
            <w:proofErr w:type="spellEnd"/>
            <w:r w:rsidRPr="00A8583A">
              <w:rPr>
                <w:sz w:val="22"/>
                <w:szCs w:val="22"/>
                <w:lang w:val="fr-FR"/>
              </w:rPr>
              <w:t xml:space="preserve"> </w:t>
            </w:r>
            <w:proofErr w:type="spellStart"/>
            <w:r w:rsidRPr="00A8583A">
              <w:rPr>
                <w:sz w:val="22"/>
                <w:szCs w:val="22"/>
                <w:lang w:val="fr-FR"/>
              </w:rPr>
              <w:t>documentelor</w:t>
            </w:r>
            <w:proofErr w:type="spellEnd"/>
            <w:r w:rsidRPr="00A8583A">
              <w:rPr>
                <w:sz w:val="22"/>
                <w:szCs w:val="22"/>
                <w:lang w:val="fr-FR"/>
              </w:rPr>
              <w:t xml:space="preserve"> de </w:t>
            </w:r>
            <w:proofErr w:type="spellStart"/>
            <w:r w:rsidRPr="00A8583A">
              <w:rPr>
                <w:sz w:val="22"/>
                <w:szCs w:val="22"/>
                <w:lang w:val="fr-FR"/>
              </w:rPr>
              <w:t>execuție</w:t>
            </w:r>
            <w:proofErr w:type="spellEnd"/>
            <w:r w:rsidRPr="00A8583A">
              <w:rPr>
                <w:sz w:val="22"/>
                <w:szCs w:val="22"/>
                <w:lang w:val="fr-FR"/>
              </w:rPr>
              <w:t xml:space="preserve"> </w:t>
            </w:r>
            <w:proofErr w:type="spellStart"/>
            <w:r w:rsidRPr="00A8583A">
              <w:rPr>
                <w:sz w:val="22"/>
                <w:szCs w:val="22"/>
                <w:lang w:val="fr-FR"/>
              </w:rPr>
              <w:t>necesare</w:t>
            </w:r>
            <w:proofErr w:type="spellEnd"/>
            <w:r w:rsidRPr="00A8583A">
              <w:rPr>
                <w:sz w:val="22"/>
                <w:szCs w:val="22"/>
                <w:lang w:val="fr-FR"/>
              </w:rPr>
              <w:t xml:space="preserve"> </w:t>
            </w:r>
            <w:proofErr w:type="spellStart"/>
            <w:r w:rsidRPr="00A8583A">
              <w:rPr>
                <w:sz w:val="22"/>
                <w:szCs w:val="22"/>
                <w:lang w:val="fr-FR"/>
              </w:rPr>
              <w:t>pentru</w:t>
            </w:r>
            <w:proofErr w:type="spellEnd"/>
            <w:r w:rsidRPr="00A8583A">
              <w:rPr>
                <w:sz w:val="22"/>
                <w:szCs w:val="22"/>
                <w:lang w:val="fr-FR"/>
              </w:rPr>
              <w:t xml:space="preserve"> </w:t>
            </w:r>
            <w:proofErr w:type="spellStart"/>
            <w:r w:rsidRPr="00A8583A">
              <w:rPr>
                <w:sz w:val="22"/>
                <w:szCs w:val="22"/>
                <w:lang w:val="fr-FR"/>
              </w:rPr>
              <w:t>rapoartele</w:t>
            </w:r>
            <w:proofErr w:type="spellEnd"/>
            <w:r w:rsidRPr="00A8583A">
              <w:rPr>
                <w:sz w:val="22"/>
                <w:szCs w:val="22"/>
                <w:lang w:val="fr-FR"/>
              </w:rPr>
              <w:t xml:space="preserve"> de </w:t>
            </w:r>
            <w:proofErr w:type="spellStart"/>
            <w:r w:rsidRPr="00A8583A">
              <w:rPr>
                <w:sz w:val="22"/>
                <w:szCs w:val="22"/>
                <w:lang w:val="fr-FR"/>
              </w:rPr>
              <w:t>lucrări</w:t>
            </w:r>
            <w:proofErr w:type="spellEnd"/>
            <w:r w:rsidRPr="00A8583A">
              <w:rPr>
                <w:sz w:val="22"/>
                <w:szCs w:val="22"/>
                <w:lang w:val="fr-FR"/>
              </w:rPr>
              <w:t xml:space="preserve"> </w:t>
            </w:r>
            <w:proofErr w:type="spellStart"/>
            <w:r w:rsidRPr="00A8583A">
              <w:rPr>
                <w:sz w:val="22"/>
                <w:szCs w:val="22"/>
                <w:lang w:val="fr-FR"/>
              </w:rPr>
              <w:t>executate</w:t>
            </w:r>
            <w:proofErr w:type="spellEnd"/>
            <w:r w:rsidRPr="00A8583A">
              <w:rPr>
                <w:sz w:val="22"/>
                <w:szCs w:val="22"/>
                <w:lang w:val="fr-FR"/>
              </w:rPr>
              <w:t xml:space="preserve"> </w:t>
            </w:r>
            <w:proofErr w:type="spellStart"/>
            <w:r w:rsidRPr="00A8583A">
              <w:rPr>
                <w:sz w:val="22"/>
                <w:szCs w:val="22"/>
                <w:lang w:val="fr-FR"/>
              </w:rPr>
              <w:t>și</w:t>
            </w:r>
            <w:proofErr w:type="spellEnd"/>
            <w:r w:rsidRPr="00A8583A">
              <w:rPr>
                <w:sz w:val="22"/>
                <w:szCs w:val="22"/>
                <w:lang w:val="fr-FR"/>
              </w:rPr>
              <w:t xml:space="preserve"> </w:t>
            </w:r>
            <w:proofErr w:type="spellStart"/>
            <w:r w:rsidRPr="00A8583A">
              <w:rPr>
                <w:sz w:val="22"/>
                <w:szCs w:val="22"/>
                <w:lang w:val="fr-FR"/>
              </w:rPr>
              <w:t>prezentate</w:t>
            </w:r>
            <w:proofErr w:type="spellEnd"/>
            <w:r w:rsidRPr="00A8583A">
              <w:rPr>
                <w:sz w:val="22"/>
                <w:szCs w:val="22"/>
                <w:lang w:val="fr-FR"/>
              </w:rPr>
              <w:t xml:space="preserve"> de </w:t>
            </w:r>
            <w:proofErr w:type="spellStart"/>
            <w:r w:rsidRPr="00A8583A">
              <w:rPr>
                <w:sz w:val="22"/>
                <w:szCs w:val="22"/>
                <w:lang w:val="fr-FR"/>
              </w:rPr>
              <w:t>contractor</w:t>
            </w:r>
            <w:proofErr w:type="spellEnd"/>
            <w:r w:rsidRPr="00A8583A">
              <w:rPr>
                <w:sz w:val="22"/>
                <w:szCs w:val="22"/>
                <w:lang w:val="fr-FR"/>
              </w:rPr>
              <w:t xml:space="preserve"> </w:t>
            </w:r>
            <w:proofErr w:type="spellStart"/>
            <w:r w:rsidRPr="00A8583A">
              <w:rPr>
                <w:sz w:val="22"/>
                <w:szCs w:val="22"/>
                <w:lang w:val="fr-FR"/>
              </w:rPr>
              <w:t>către</w:t>
            </w:r>
            <w:proofErr w:type="spellEnd"/>
            <w:r w:rsidRPr="00A8583A">
              <w:rPr>
                <w:sz w:val="22"/>
                <w:szCs w:val="22"/>
                <w:lang w:val="fr-FR"/>
              </w:rPr>
              <w:t xml:space="preserve"> </w:t>
            </w:r>
            <w:proofErr w:type="spellStart"/>
            <w:r w:rsidRPr="00A8583A">
              <w:rPr>
                <w:sz w:val="22"/>
                <w:szCs w:val="22"/>
                <w:lang w:val="fr-FR"/>
              </w:rPr>
              <w:t>beneficiar</w:t>
            </w:r>
            <w:proofErr w:type="spellEnd"/>
            <w:r w:rsidRPr="00A8583A">
              <w:rPr>
                <w:sz w:val="22"/>
                <w:szCs w:val="22"/>
                <w:lang w:val="fr-FR"/>
              </w:rPr>
              <w:t xml:space="preserve"> </w:t>
            </w:r>
            <w:proofErr w:type="spellStart"/>
            <w:r w:rsidRPr="00A8583A">
              <w:rPr>
                <w:sz w:val="22"/>
                <w:szCs w:val="22"/>
                <w:lang w:val="fr-FR"/>
              </w:rPr>
              <w:t>în</w:t>
            </w:r>
            <w:proofErr w:type="spellEnd"/>
            <w:r w:rsidRPr="00A8583A">
              <w:rPr>
                <w:sz w:val="22"/>
                <w:szCs w:val="22"/>
                <w:lang w:val="fr-FR"/>
              </w:rPr>
              <w:t xml:space="preserve"> </w:t>
            </w:r>
            <w:proofErr w:type="spellStart"/>
            <w:r w:rsidRPr="00A8583A">
              <w:rPr>
                <w:sz w:val="22"/>
                <w:szCs w:val="22"/>
                <w:lang w:val="fr-FR"/>
              </w:rPr>
              <w:t>timpul</w:t>
            </w:r>
            <w:proofErr w:type="spellEnd"/>
            <w:r w:rsidRPr="00A8583A">
              <w:rPr>
                <w:sz w:val="22"/>
                <w:szCs w:val="22"/>
                <w:lang w:val="fr-FR"/>
              </w:rPr>
              <w:t xml:space="preserve"> </w:t>
            </w:r>
            <w:proofErr w:type="spellStart"/>
            <w:r w:rsidRPr="00A8583A">
              <w:rPr>
                <w:sz w:val="22"/>
                <w:szCs w:val="22"/>
                <w:lang w:val="fr-FR"/>
              </w:rPr>
              <w:t>vizitelor</w:t>
            </w:r>
            <w:proofErr w:type="spellEnd"/>
            <w:r w:rsidRPr="00A8583A">
              <w:rPr>
                <w:sz w:val="22"/>
                <w:szCs w:val="22"/>
                <w:lang w:val="fr-FR"/>
              </w:rPr>
              <w:t xml:space="preserve"> sale la </w:t>
            </w:r>
            <w:proofErr w:type="spellStart"/>
            <w:r w:rsidRPr="00A8583A">
              <w:rPr>
                <w:sz w:val="22"/>
                <w:szCs w:val="22"/>
                <w:lang w:val="fr-FR"/>
              </w:rPr>
              <w:t>șantier</w:t>
            </w:r>
            <w:proofErr w:type="spellEnd"/>
            <w:r w:rsidRPr="00A8583A">
              <w:rPr>
                <w:sz w:val="22"/>
                <w:szCs w:val="22"/>
                <w:lang w:val="fr-FR"/>
              </w:rPr>
              <w:t>;</w:t>
            </w:r>
          </w:p>
          <w:p w14:paraId="5619FBC9"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rPr>
            </w:pPr>
            <w:proofErr w:type="spellStart"/>
            <w:r w:rsidRPr="00A8583A">
              <w:rPr>
                <w:sz w:val="22"/>
                <w:szCs w:val="22"/>
              </w:rPr>
              <w:t>să</w:t>
            </w:r>
            <w:proofErr w:type="spellEnd"/>
            <w:r w:rsidRPr="00A8583A">
              <w:rPr>
                <w:sz w:val="22"/>
                <w:szCs w:val="22"/>
              </w:rPr>
              <w:t xml:space="preserve"> </w:t>
            </w:r>
            <w:proofErr w:type="spellStart"/>
            <w:r w:rsidRPr="00A8583A">
              <w:rPr>
                <w:sz w:val="22"/>
                <w:szCs w:val="22"/>
              </w:rPr>
              <w:t>colecteze</w:t>
            </w:r>
            <w:proofErr w:type="spellEnd"/>
            <w:r w:rsidRPr="00A8583A">
              <w:rPr>
                <w:sz w:val="22"/>
                <w:szCs w:val="22"/>
              </w:rPr>
              <w:t xml:space="preserve"> de la contractor </w:t>
            </w:r>
            <w:proofErr w:type="spellStart"/>
            <w:r w:rsidRPr="00A8583A">
              <w:rPr>
                <w:sz w:val="22"/>
                <w:szCs w:val="22"/>
              </w:rPr>
              <w:t>rapoartele</w:t>
            </w:r>
            <w:proofErr w:type="spellEnd"/>
            <w:r w:rsidRPr="00A8583A">
              <w:rPr>
                <w:sz w:val="22"/>
                <w:szCs w:val="22"/>
              </w:rPr>
              <w:t xml:space="preserve"> </w:t>
            </w:r>
            <w:proofErr w:type="spellStart"/>
            <w:r w:rsidRPr="00A8583A">
              <w:rPr>
                <w:sz w:val="22"/>
                <w:szCs w:val="22"/>
              </w:rPr>
              <w:t>privind</w:t>
            </w:r>
            <w:proofErr w:type="spellEnd"/>
            <w:r w:rsidRPr="00A8583A">
              <w:rPr>
                <w:sz w:val="22"/>
                <w:szCs w:val="22"/>
              </w:rPr>
              <w:t xml:space="preserve"> </w:t>
            </w:r>
            <w:proofErr w:type="spellStart"/>
            <w:r w:rsidRPr="00A8583A">
              <w:rPr>
                <w:sz w:val="22"/>
                <w:szCs w:val="22"/>
              </w:rPr>
              <w:t>lucrările</w:t>
            </w:r>
            <w:proofErr w:type="spellEnd"/>
            <w:r w:rsidRPr="00A8583A">
              <w:rPr>
                <w:sz w:val="22"/>
                <w:szCs w:val="22"/>
              </w:rPr>
              <w:t xml:space="preserve"> </w:t>
            </w:r>
            <w:proofErr w:type="spellStart"/>
            <w:r w:rsidRPr="00A8583A">
              <w:rPr>
                <w:sz w:val="22"/>
                <w:szCs w:val="22"/>
              </w:rPr>
              <w:t>executate</w:t>
            </w:r>
            <w:proofErr w:type="spellEnd"/>
            <w:r w:rsidRPr="00A8583A">
              <w:rPr>
                <w:sz w:val="22"/>
                <w:szCs w:val="22"/>
              </w:rPr>
              <w:t xml:space="preserve"> </w:t>
            </w:r>
            <w:proofErr w:type="spellStart"/>
            <w:r w:rsidRPr="00A8583A">
              <w:rPr>
                <w:sz w:val="22"/>
                <w:szCs w:val="22"/>
              </w:rPr>
              <w:t>și</w:t>
            </w:r>
            <w:proofErr w:type="spellEnd"/>
            <w:r w:rsidRPr="00A8583A">
              <w:rPr>
                <w:sz w:val="22"/>
                <w:szCs w:val="22"/>
              </w:rPr>
              <w:t xml:space="preserve"> </w:t>
            </w:r>
            <w:proofErr w:type="spellStart"/>
            <w:r w:rsidRPr="00A8583A">
              <w:rPr>
                <w:sz w:val="22"/>
                <w:szCs w:val="22"/>
              </w:rPr>
              <w:t>verificarea</w:t>
            </w:r>
            <w:proofErr w:type="spellEnd"/>
            <w:r w:rsidRPr="00A8583A">
              <w:rPr>
                <w:sz w:val="22"/>
                <w:szCs w:val="22"/>
              </w:rPr>
              <w:t xml:space="preserve"> lor;</w:t>
            </w:r>
          </w:p>
          <w:p w14:paraId="3DDD3832"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rPr>
            </w:pPr>
            <w:proofErr w:type="spellStart"/>
            <w:r w:rsidRPr="00A8583A">
              <w:rPr>
                <w:sz w:val="22"/>
                <w:szCs w:val="22"/>
              </w:rPr>
              <w:t>să</w:t>
            </w:r>
            <w:proofErr w:type="spellEnd"/>
            <w:r w:rsidRPr="00A8583A">
              <w:rPr>
                <w:sz w:val="22"/>
                <w:szCs w:val="22"/>
              </w:rPr>
              <w:t xml:space="preserve"> </w:t>
            </w:r>
            <w:proofErr w:type="spellStart"/>
            <w:r w:rsidRPr="00A8583A">
              <w:rPr>
                <w:sz w:val="22"/>
                <w:szCs w:val="22"/>
              </w:rPr>
              <w:t>depisteze</w:t>
            </w:r>
            <w:proofErr w:type="spellEnd"/>
            <w:r w:rsidRPr="00A8583A">
              <w:rPr>
                <w:sz w:val="22"/>
                <w:szCs w:val="22"/>
              </w:rPr>
              <w:t xml:space="preserve"> </w:t>
            </w:r>
            <w:proofErr w:type="spellStart"/>
            <w:r w:rsidRPr="00A8583A">
              <w:rPr>
                <w:sz w:val="22"/>
                <w:szCs w:val="22"/>
              </w:rPr>
              <w:t>și</w:t>
            </w:r>
            <w:proofErr w:type="spellEnd"/>
            <w:r w:rsidRPr="00A8583A">
              <w:rPr>
                <w:sz w:val="22"/>
                <w:szCs w:val="22"/>
              </w:rPr>
              <w:t xml:space="preserve"> </w:t>
            </w:r>
            <w:proofErr w:type="spellStart"/>
            <w:r w:rsidRPr="00A8583A">
              <w:rPr>
                <w:sz w:val="22"/>
                <w:szCs w:val="22"/>
              </w:rPr>
              <w:t>să</w:t>
            </w:r>
            <w:proofErr w:type="spellEnd"/>
            <w:r w:rsidRPr="00A8583A">
              <w:rPr>
                <w:sz w:val="22"/>
                <w:szCs w:val="22"/>
              </w:rPr>
              <w:t xml:space="preserve"> </w:t>
            </w:r>
            <w:proofErr w:type="spellStart"/>
            <w:r w:rsidRPr="00A8583A">
              <w:rPr>
                <w:sz w:val="22"/>
                <w:szCs w:val="22"/>
              </w:rPr>
              <w:t>informeze</w:t>
            </w:r>
            <w:proofErr w:type="spellEnd"/>
            <w:r w:rsidRPr="00A8583A">
              <w:rPr>
                <w:sz w:val="22"/>
                <w:szCs w:val="22"/>
              </w:rPr>
              <w:t xml:space="preserve"> </w:t>
            </w:r>
            <w:proofErr w:type="spellStart"/>
            <w:r w:rsidRPr="00A8583A">
              <w:rPr>
                <w:sz w:val="22"/>
                <w:szCs w:val="22"/>
              </w:rPr>
              <w:t>imediat</w:t>
            </w:r>
            <w:proofErr w:type="spellEnd"/>
            <w:r w:rsidRPr="00A8583A">
              <w:rPr>
                <w:sz w:val="22"/>
                <w:szCs w:val="22"/>
              </w:rPr>
              <w:t xml:space="preserve"> </w:t>
            </w:r>
            <w:proofErr w:type="spellStart"/>
            <w:r w:rsidRPr="00A8583A">
              <w:rPr>
                <w:sz w:val="22"/>
                <w:szCs w:val="22"/>
              </w:rPr>
              <w:t>Beneficiarul</w:t>
            </w:r>
            <w:proofErr w:type="spellEnd"/>
            <w:r w:rsidRPr="00A8583A">
              <w:rPr>
                <w:sz w:val="22"/>
                <w:szCs w:val="22"/>
              </w:rPr>
              <w:t xml:space="preserve"> </w:t>
            </w:r>
            <w:proofErr w:type="spellStart"/>
            <w:r w:rsidRPr="00A8583A">
              <w:rPr>
                <w:sz w:val="22"/>
                <w:szCs w:val="22"/>
              </w:rPr>
              <w:t>despre</w:t>
            </w:r>
            <w:proofErr w:type="spellEnd"/>
            <w:r w:rsidRPr="00A8583A">
              <w:rPr>
                <w:sz w:val="22"/>
                <w:szCs w:val="22"/>
              </w:rPr>
              <w:t xml:space="preserve"> </w:t>
            </w:r>
            <w:proofErr w:type="spellStart"/>
            <w:r w:rsidRPr="00A8583A">
              <w:rPr>
                <w:sz w:val="22"/>
                <w:szCs w:val="22"/>
              </w:rPr>
              <w:t>includerea</w:t>
            </w:r>
            <w:proofErr w:type="spellEnd"/>
            <w:r w:rsidRPr="00A8583A">
              <w:rPr>
                <w:sz w:val="22"/>
                <w:szCs w:val="22"/>
              </w:rPr>
              <w:t xml:space="preserve"> </w:t>
            </w:r>
            <w:proofErr w:type="spellStart"/>
            <w:r w:rsidRPr="00A8583A">
              <w:rPr>
                <w:sz w:val="22"/>
                <w:szCs w:val="22"/>
              </w:rPr>
              <w:t>în</w:t>
            </w:r>
            <w:proofErr w:type="spellEnd"/>
            <w:r w:rsidRPr="00A8583A">
              <w:rPr>
                <w:sz w:val="22"/>
                <w:szCs w:val="22"/>
              </w:rPr>
              <w:t xml:space="preserve"> </w:t>
            </w:r>
            <w:proofErr w:type="spellStart"/>
            <w:r w:rsidRPr="00A8583A">
              <w:rPr>
                <w:sz w:val="22"/>
                <w:szCs w:val="22"/>
              </w:rPr>
              <w:t>dările</w:t>
            </w:r>
            <w:proofErr w:type="spellEnd"/>
            <w:r w:rsidRPr="00A8583A">
              <w:rPr>
                <w:sz w:val="22"/>
                <w:szCs w:val="22"/>
              </w:rPr>
              <w:t xml:space="preserve"> de </w:t>
            </w:r>
            <w:proofErr w:type="spellStart"/>
            <w:r w:rsidRPr="00A8583A">
              <w:rPr>
                <w:sz w:val="22"/>
                <w:szCs w:val="22"/>
              </w:rPr>
              <w:t>seamă</w:t>
            </w:r>
            <w:proofErr w:type="spellEnd"/>
            <w:r w:rsidRPr="00A8583A">
              <w:rPr>
                <w:sz w:val="22"/>
                <w:szCs w:val="22"/>
              </w:rPr>
              <w:t xml:space="preserve"> a </w:t>
            </w:r>
            <w:proofErr w:type="spellStart"/>
            <w:r w:rsidRPr="00A8583A">
              <w:rPr>
                <w:sz w:val="22"/>
                <w:szCs w:val="22"/>
              </w:rPr>
              <w:t>lucrărilor</w:t>
            </w:r>
            <w:proofErr w:type="spellEnd"/>
            <w:r w:rsidRPr="00A8583A">
              <w:rPr>
                <w:sz w:val="22"/>
                <w:szCs w:val="22"/>
              </w:rPr>
              <w:t xml:space="preserve"> </w:t>
            </w:r>
            <w:proofErr w:type="spellStart"/>
            <w:r w:rsidRPr="00A8583A">
              <w:rPr>
                <w:sz w:val="22"/>
                <w:szCs w:val="22"/>
              </w:rPr>
              <w:t>executate</w:t>
            </w:r>
            <w:proofErr w:type="spellEnd"/>
            <w:r w:rsidRPr="00A8583A">
              <w:rPr>
                <w:sz w:val="22"/>
                <w:szCs w:val="22"/>
              </w:rPr>
              <w:t>;</w:t>
            </w:r>
          </w:p>
          <w:p w14:paraId="6AC19866"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lang w:val="fr-FR"/>
              </w:rPr>
            </w:pPr>
            <w:proofErr w:type="spellStart"/>
            <w:proofErr w:type="gramStart"/>
            <w:r w:rsidRPr="00A8583A">
              <w:rPr>
                <w:sz w:val="22"/>
                <w:szCs w:val="22"/>
                <w:lang w:val="fr-FR"/>
              </w:rPr>
              <w:t>să</w:t>
            </w:r>
            <w:proofErr w:type="spellEnd"/>
            <w:proofErr w:type="gramEnd"/>
            <w:r w:rsidRPr="00A8583A">
              <w:rPr>
                <w:sz w:val="22"/>
                <w:szCs w:val="22"/>
                <w:lang w:val="fr-FR"/>
              </w:rPr>
              <w:t xml:space="preserve"> </w:t>
            </w:r>
            <w:proofErr w:type="spellStart"/>
            <w:r w:rsidRPr="00A8583A">
              <w:rPr>
                <w:sz w:val="22"/>
                <w:szCs w:val="22"/>
                <w:lang w:val="fr-FR"/>
              </w:rPr>
              <w:t>asigure</w:t>
            </w:r>
            <w:proofErr w:type="spellEnd"/>
            <w:r w:rsidRPr="00A8583A">
              <w:rPr>
                <w:sz w:val="22"/>
                <w:szCs w:val="22"/>
                <w:lang w:val="fr-FR"/>
              </w:rPr>
              <w:t xml:space="preserve"> </w:t>
            </w:r>
            <w:proofErr w:type="spellStart"/>
            <w:r w:rsidRPr="00A8583A">
              <w:rPr>
                <w:sz w:val="22"/>
                <w:szCs w:val="22"/>
                <w:lang w:val="fr-FR"/>
              </w:rPr>
              <w:t>monitorizarea</w:t>
            </w:r>
            <w:proofErr w:type="spellEnd"/>
            <w:r w:rsidRPr="00A8583A">
              <w:rPr>
                <w:sz w:val="22"/>
                <w:szCs w:val="22"/>
                <w:lang w:val="fr-FR"/>
              </w:rPr>
              <w:t xml:space="preserve"> </w:t>
            </w:r>
            <w:proofErr w:type="spellStart"/>
            <w:r w:rsidRPr="00A8583A">
              <w:rPr>
                <w:sz w:val="22"/>
                <w:szCs w:val="22"/>
                <w:lang w:val="fr-FR"/>
              </w:rPr>
              <w:t>lucrărilor</w:t>
            </w:r>
            <w:proofErr w:type="spellEnd"/>
            <w:r w:rsidRPr="00A8583A">
              <w:rPr>
                <w:sz w:val="22"/>
                <w:szCs w:val="22"/>
                <w:lang w:val="fr-FR"/>
              </w:rPr>
              <w:t xml:space="preserve"> de </w:t>
            </w:r>
            <w:proofErr w:type="spellStart"/>
            <w:r w:rsidRPr="00A8583A">
              <w:rPr>
                <w:sz w:val="22"/>
                <w:szCs w:val="22"/>
                <w:lang w:val="fr-FR"/>
              </w:rPr>
              <w:t>construcție</w:t>
            </w:r>
            <w:proofErr w:type="spellEnd"/>
            <w:r w:rsidRPr="00A8583A">
              <w:rPr>
                <w:sz w:val="22"/>
                <w:szCs w:val="22"/>
                <w:lang w:val="fr-FR"/>
              </w:rPr>
              <w:t xml:space="preserve"> </w:t>
            </w:r>
            <w:proofErr w:type="spellStart"/>
            <w:r w:rsidRPr="00A8583A">
              <w:rPr>
                <w:sz w:val="22"/>
                <w:szCs w:val="22"/>
                <w:lang w:val="fr-FR"/>
              </w:rPr>
              <w:t>executate</w:t>
            </w:r>
            <w:proofErr w:type="spellEnd"/>
            <w:r w:rsidRPr="00A8583A">
              <w:rPr>
                <w:sz w:val="22"/>
                <w:szCs w:val="22"/>
                <w:lang w:val="fr-FR"/>
              </w:rPr>
              <w:t xml:space="preserve"> de </w:t>
            </w:r>
            <w:proofErr w:type="spellStart"/>
            <w:r w:rsidRPr="00A8583A">
              <w:rPr>
                <w:sz w:val="22"/>
                <w:szCs w:val="22"/>
                <w:lang w:val="fr-FR"/>
              </w:rPr>
              <w:t>către</w:t>
            </w:r>
            <w:proofErr w:type="spellEnd"/>
            <w:r w:rsidRPr="00A8583A">
              <w:rPr>
                <w:sz w:val="22"/>
                <w:szCs w:val="22"/>
                <w:lang w:val="fr-FR"/>
              </w:rPr>
              <w:t xml:space="preserve"> </w:t>
            </w:r>
            <w:proofErr w:type="spellStart"/>
            <w:r w:rsidRPr="00A8583A">
              <w:rPr>
                <w:sz w:val="22"/>
                <w:szCs w:val="22"/>
                <w:lang w:val="fr-FR"/>
              </w:rPr>
              <w:t>Antreprenor</w:t>
            </w:r>
            <w:proofErr w:type="spellEnd"/>
            <w:r w:rsidRPr="00A8583A">
              <w:rPr>
                <w:sz w:val="22"/>
                <w:szCs w:val="22"/>
                <w:lang w:val="fr-FR"/>
              </w:rPr>
              <w:t xml:space="preserve"> </w:t>
            </w:r>
            <w:proofErr w:type="spellStart"/>
            <w:r w:rsidRPr="00A8583A">
              <w:rPr>
                <w:sz w:val="22"/>
                <w:szCs w:val="22"/>
                <w:lang w:val="fr-FR"/>
              </w:rPr>
              <w:t>conform</w:t>
            </w:r>
            <w:proofErr w:type="spellEnd"/>
            <w:r w:rsidRPr="00A8583A">
              <w:rPr>
                <w:sz w:val="22"/>
                <w:szCs w:val="22"/>
                <w:lang w:val="fr-FR"/>
              </w:rPr>
              <w:t xml:space="preserve"> </w:t>
            </w:r>
            <w:proofErr w:type="spellStart"/>
            <w:r w:rsidRPr="00A8583A">
              <w:rPr>
                <w:sz w:val="22"/>
                <w:szCs w:val="22"/>
                <w:lang w:val="fr-FR"/>
              </w:rPr>
              <w:t>graficului</w:t>
            </w:r>
            <w:proofErr w:type="spellEnd"/>
            <w:r w:rsidRPr="00A8583A">
              <w:rPr>
                <w:sz w:val="22"/>
                <w:szCs w:val="22"/>
                <w:lang w:val="fr-FR"/>
              </w:rPr>
              <w:t xml:space="preserve"> de </w:t>
            </w:r>
            <w:proofErr w:type="spellStart"/>
            <w:r w:rsidRPr="00A8583A">
              <w:rPr>
                <w:sz w:val="22"/>
                <w:szCs w:val="22"/>
                <w:lang w:val="fr-FR"/>
              </w:rPr>
              <w:t>execuție</w:t>
            </w:r>
            <w:proofErr w:type="spellEnd"/>
            <w:r w:rsidRPr="00A8583A">
              <w:rPr>
                <w:sz w:val="22"/>
                <w:szCs w:val="22"/>
                <w:lang w:val="fr-FR"/>
              </w:rPr>
              <w:t xml:space="preserve"> </w:t>
            </w:r>
            <w:proofErr w:type="spellStart"/>
            <w:r w:rsidRPr="00A8583A">
              <w:rPr>
                <w:sz w:val="22"/>
                <w:szCs w:val="22"/>
                <w:lang w:val="fr-FR"/>
              </w:rPr>
              <w:t>coordonat</w:t>
            </w:r>
            <w:proofErr w:type="spellEnd"/>
            <w:r w:rsidRPr="00A8583A">
              <w:rPr>
                <w:sz w:val="22"/>
                <w:szCs w:val="22"/>
                <w:lang w:val="fr-FR"/>
              </w:rPr>
              <w:t xml:space="preserve"> </w:t>
            </w:r>
            <w:proofErr w:type="spellStart"/>
            <w:r w:rsidRPr="00A8583A">
              <w:rPr>
                <w:sz w:val="22"/>
                <w:szCs w:val="22"/>
                <w:lang w:val="fr-FR"/>
              </w:rPr>
              <w:t>cu</w:t>
            </w:r>
            <w:proofErr w:type="spellEnd"/>
            <w:r w:rsidRPr="00A8583A">
              <w:rPr>
                <w:sz w:val="22"/>
                <w:szCs w:val="22"/>
                <w:lang w:val="fr-FR"/>
              </w:rPr>
              <w:t xml:space="preserve"> </w:t>
            </w:r>
            <w:proofErr w:type="spellStart"/>
            <w:r w:rsidRPr="00A8583A">
              <w:rPr>
                <w:sz w:val="22"/>
                <w:szCs w:val="22"/>
                <w:lang w:val="fr-FR"/>
              </w:rPr>
              <w:t>beneficiarul</w:t>
            </w:r>
            <w:proofErr w:type="spellEnd"/>
            <w:r w:rsidRPr="00A8583A">
              <w:rPr>
                <w:sz w:val="22"/>
                <w:szCs w:val="22"/>
                <w:lang w:val="fr-FR"/>
              </w:rPr>
              <w:t>;</w:t>
            </w:r>
          </w:p>
          <w:p w14:paraId="200070C6"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rPr>
            </w:pPr>
            <w:proofErr w:type="spellStart"/>
            <w:r w:rsidRPr="00A8583A">
              <w:rPr>
                <w:sz w:val="22"/>
                <w:szCs w:val="22"/>
              </w:rPr>
              <w:t>să</w:t>
            </w:r>
            <w:proofErr w:type="spellEnd"/>
            <w:r w:rsidRPr="00A8583A">
              <w:rPr>
                <w:sz w:val="22"/>
                <w:szCs w:val="22"/>
              </w:rPr>
              <w:t xml:space="preserve"> </w:t>
            </w:r>
            <w:proofErr w:type="spellStart"/>
            <w:r w:rsidRPr="00A8583A">
              <w:rPr>
                <w:sz w:val="22"/>
                <w:szCs w:val="22"/>
              </w:rPr>
              <w:t>soluționeze</w:t>
            </w:r>
            <w:proofErr w:type="spellEnd"/>
            <w:r w:rsidRPr="00A8583A">
              <w:rPr>
                <w:sz w:val="22"/>
                <w:szCs w:val="22"/>
              </w:rPr>
              <w:t xml:space="preserve"> </w:t>
            </w:r>
            <w:proofErr w:type="spellStart"/>
            <w:r w:rsidRPr="00A8583A">
              <w:rPr>
                <w:sz w:val="22"/>
                <w:szCs w:val="22"/>
              </w:rPr>
              <w:t>problemele</w:t>
            </w:r>
            <w:proofErr w:type="spellEnd"/>
            <w:r w:rsidRPr="00A8583A">
              <w:rPr>
                <w:sz w:val="22"/>
                <w:szCs w:val="22"/>
              </w:rPr>
              <w:t xml:space="preserve"> </w:t>
            </w:r>
            <w:proofErr w:type="spellStart"/>
            <w:r w:rsidRPr="00A8583A">
              <w:rPr>
                <w:sz w:val="22"/>
                <w:szCs w:val="22"/>
              </w:rPr>
              <w:t>tehnice</w:t>
            </w:r>
            <w:proofErr w:type="spellEnd"/>
            <w:r w:rsidRPr="00A8583A">
              <w:rPr>
                <w:sz w:val="22"/>
                <w:szCs w:val="22"/>
              </w:rPr>
              <w:t xml:space="preserve">, a </w:t>
            </w:r>
            <w:proofErr w:type="spellStart"/>
            <w:r w:rsidRPr="00A8583A">
              <w:rPr>
                <w:sz w:val="22"/>
                <w:szCs w:val="22"/>
              </w:rPr>
              <w:t>chestiunilor</w:t>
            </w:r>
            <w:proofErr w:type="spellEnd"/>
            <w:r w:rsidRPr="00A8583A">
              <w:rPr>
                <w:sz w:val="22"/>
                <w:szCs w:val="22"/>
              </w:rPr>
              <w:t xml:space="preserve"> cu </w:t>
            </w:r>
            <w:proofErr w:type="spellStart"/>
            <w:r w:rsidRPr="00A8583A">
              <w:rPr>
                <w:sz w:val="22"/>
                <w:szCs w:val="22"/>
              </w:rPr>
              <w:t>privire</w:t>
            </w:r>
            <w:proofErr w:type="spellEnd"/>
            <w:r w:rsidRPr="00A8583A">
              <w:rPr>
                <w:sz w:val="22"/>
                <w:szCs w:val="22"/>
              </w:rPr>
              <w:t xml:space="preserve"> la </w:t>
            </w:r>
            <w:proofErr w:type="spellStart"/>
            <w:r w:rsidRPr="00A8583A">
              <w:rPr>
                <w:sz w:val="22"/>
                <w:szCs w:val="22"/>
              </w:rPr>
              <w:t>asigurarea</w:t>
            </w:r>
            <w:proofErr w:type="spellEnd"/>
            <w:r w:rsidRPr="00A8583A">
              <w:rPr>
                <w:sz w:val="22"/>
                <w:szCs w:val="22"/>
              </w:rPr>
              <w:t xml:space="preserve"> </w:t>
            </w:r>
            <w:proofErr w:type="spellStart"/>
            <w:r w:rsidRPr="00A8583A">
              <w:rPr>
                <w:sz w:val="22"/>
                <w:szCs w:val="22"/>
              </w:rPr>
              <w:t>și</w:t>
            </w:r>
            <w:proofErr w:type="spellEnd"/>
            <w:r w:rsidRPr="00A8583A">
              <w:rPr>
                <w:sz w:val="22"/>
                <w:szCs w:val="22"/>
              </w:rPr>
              <w:t xml:space="preserve"> </w:t>
            </w:r>
            <w:proofErr w:type="spellStart"/>
            <w:r w:rsidRPr="00A8583A">
              <w:rPr>
                <w:sz w:val="22"/>
                <w:szCs w:val="22"/>
              </w:rPr>
              <w:t>controlul</w:t>
            </w:r>
            <w:proofErr w:type="spellEnd"/>
            <w:r w:rsidRPr="00A8583A">
              <w:rPr>
                <w:sz w:val="22"/>
                <w:szCs w:val="22"/>
              </w:rPr>
              <w:t xml:space="preserve"> </w:t>
            </w:r>
            <w:proofErr w:type="spellStart"/>
            <w:r w:rsidRPr="00A8583A">
              <w:rPr>
                <w:sz w:val="22"/>
                <w:szCs w:val="22"/>
              </w:rPr>
              <w:t>calității</w:t>
            </w:r>
            <w:proofErr w:type="spellEnd"/>
            <w:r w:rsidRPr="00A8583A">
              <w:rPr>
                <w:sz w:val="22"/>
                <w:szCs w:val="22"/>
              </w:rPr>
              <w:t>;</w:t>
            </w:r>
          </w:p>
          <w:p w14:paraId="4BF32F1A"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lang w:val="fr-FR"/>
              </w:rPr>
            </w:pPr>
            <w:proofErr w:type="spellStart"/>
            <w:proofErr w:type="gramStart"/>
            <w:r w:rsidRPr="00A8583A">
              <w:rPr>
                <w:sz w:val="22"/>
                <w:szCs w:val="22"/>
                <w:lang w:val="fr-FR"/>
              </w:rPr>
              <w:t>să</w:t>
            </w:r>
            <w:proofErr w:type="spellEnd"/>
            <w:proofErr w:type="gramEnd"/>
            <w:r w:rsidRPr="00A8583A">
              <w:rPr>
                <w:sz w:val="22"/>
                <w:szCs w:val="22"/>
                <w:lang w:val="fr-FR"/>
              </w:rPr>
              <w:t xml:space="preserve"> </w:t>
            </w:r>
            <w:proofErr w:type="spellStart"/>
            <w:r w:rsidRPr="00A8583A">
              <w:rPr>
                <w:sz w:val="22"/>
                <w:szCs w:val="22"/>
                <w:lang w:val="fr-FR"/>
              </w:rPr>
              <w:t>verifice</w:t>
            </w:r>
            <w:proofErr w:type="spellEnd"/>
            <w:r w:rsidRPr="00A8583A">
              <w:rPr>
                <w:sz w:val="22"/>
                <w:szCs w:val="22"/>
                <w:lang w:val="fr-FR"/>
              </w:rPr>
              <w:t xml:space="preserve"> </w:t>
            </w:r>
            <w:proofErr w:type="spellStart"/>
            <w:r w:rsidRPr="00A8583A">
              <w:rPr>
                <w:sz w:val="22"/>
                <w:szCs w:val="22"/>
                <w:lang w:val="fr-FR"/>
              </w:rPr>
              <w:t>lucrările</w:t>
            </w:r>
            <w:proofErr w:type="spellEnd"/>
            <w:r w:rsidRPr="00A8583A">
              <w:rPr>
                <w:sz w:val="22"/>
                <w:szCs w:val="22"/>
                <w:lang w:val="fr-FR"/>
              </w:rPr>
              <w:t xml:space="preserve"> </w:t>
            </w:r>
            <w:proofErr w:type="spellStart"/>
            <w:r w:rsidRPr="00A8583A">
              <w:rPr>
                <w:sz w:val="22"/>
                <w:szCs w:val="22"/>
                <w:lang w:val="fr-FR"/>
              </w:rPr>
              <w:t>prezentate</w:t>
            </w:r>
            <w:proofErr w:type="spellEnd"/>
            <w:r w:rsidRPr="00A8583A">
              <w:rPr>
                <w:sz w:val="22"/>
                <w:szCs w:val="22"/>
                <w:lang w:val="fr-FR"/>
              </w:rPr>
              <w:t xml:space="preserve"> </w:t>
            </w:r>
            <w:proofErr w:type="spellStart"/>
            <w:r w:rsidRPr="00A8583A">
              <w:rPr>
                <w:sz w:val="22"/>
                <w:szCs w:val="22"/>
                <w:lang w:val="fr-FR"/>
              </w:rPr>
              <w:t>spre</w:t>
            </w:r>
            <w:proofErr w:type="spellEnd"/>
            <w:r w:rsidRPr="00A8583A">
              <w:rPr>
                <w:sz w:val="22"/>
                <w:szCs w:val="22"/>
                <w:lang w:val="fr-FR"/>
              </w:rPr>
              <w:t xml:space="preserve"> </w:t>
            </w:r>
            <w:proofErr w:type="spellStart"/>
            <w:r w:rsidRPr="00A8583A">
              <w:rPr>
                <w:sz w:val="22"/>
                <w:szCs w:val="22"/>
                <w:lang w:val="fr-FR"/>
              </w:rPr>
              <w:t>plată</w:t>
            </w:r>
            <w:proofErr w:type="spellEnd"/>
            <w:r w:rsidRPr="00A8583A">
              <w:rPr>
                <w:sz w:val="22"/>
                <w:szCs w:val="22"/>
                <w:lang w:val="fr-FR"/>
              </w:rPr>
              <w:t xml:space="preserve"> de </w:t>
            </w:r>
            <w:proofErr w:type="spellStart"/>
            <w:r w:rsidRPr="00A8583A">
              <w:rPr>
                <w:sz w:val="22"/>
                <w:szCs w:val="22"/>
                <w:lang w:val="fr-FR"/>
              </w:rPr>
              <w:t>către</w:t>
            </w:r>
            <w:proofErr w:type="spellEnd"/>
            <w:r w:rsidRPr="00A8583A">
              <w:rPr>
                <w:sz w:val="22"/>
                <w:szCs w:val="22"/>
                <w:lang w:val="fr-FR"/>
              </w:rPr>
              <w:t xml:space="preserve"> </w:t>
            </w:r>
            <w:proofErr w:type="spellStart"/>
            <w:r w:rsidRPr="00A8583A">
              <w:rPr>
                <w:sz w:val="22"/>
                <w:szCs w:val="22"/>
                <w:lang w:val="fr-FR"/>
              </w:rPr>
              <w:t>Antreprenor</w:t>
            </w:r>
            <w:proofErr w:type="spellEnd"/>
            <w:r w:rsidRPr="00A8583A">
              <w:rPr>
                <w:sz w:val="22"/>
                <w:szCs w:val="22"/>
                <w:lang w:val="fr-FR"/>
              </w:rPr>
              <w:t>;</w:t>
            </w:r>
          </w:p>
          <w:p w14:paraId="4B62C3BF"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rPr>
            </w:pPr>
            <w:proofErr w:type="spellStart"/>
            <w:r w:rsidRPr="00A8583A">
              <w:rPr>
                <w:sz w:val="22"/>
                <w:szCs w:val="22"/>
              </w:rPr>
              <w:t>să</w:t>
            </w:r>
            <w:proofErr w:type="spellEnd"/>
            <w:r w:rsidRPr="00A8583A">
              <w:rPr>
                <w:sz w:val="22"/>
                <w:szCs w:val="22"/>
              </w:rPr>
              <w:t xml:space="preserve"> </w:t>
            </w:r>
            <w:proofErr w:type="spellStart"/>
            <w:r w:rsidRPr="00A8583A">
              <w:rPr>
                <w:sz w:val="22"/>
                <w:szCs w:val="22"/>
              </w:rPr>
              <w:t>stabilească</w:t>
            </w:r>
            <w:proofErr w:type="spellEnd"/>
            <w:r w:rsidRPr="00A8583A">
              <w:rPr>
                <w:sz w:val="22"/>
                <w:szCs w:val="22"/>
              </w:rPr>
              <w:t xml:space="preserve"> de sine </w:t>
            </w:r>
            <w:proofErr w:type="spellStart"/>
            <w:r w:rsidRPr="00A8583A">
              <w:rPr>
                <w:sz w:val="22"/>
                <w:szCs w:val="22"/>
              </w:rPr>
              <w:t>stătător</w:t>
            </w:r>
            <w:proofErr w:type="spellEnd"/>
            <w:r w:rsidRPr="00A8583A">
              <w:rPr>
                <w:sz w:val="22"/>
                <w:szCs w:val="22"/>
              </w:rPr>
              <w:t xml:space="preserve"> </w:t>
            </w:r>
            <w:proofErr w:type="spellStart"/>
            <w:r w:rsidRPr="00A8583A">
              <w:rPr>
                <w:sz w:val="22"/>
                <w:szCs w:val="22"/>
              </w:rPr>
              <w:t>numărul</w:t>
            </w:r>
            <w:proofErr w:type="spellEnd"/>
            <w:r w:rsidRPr="00A8583A">
              <w:rPr>
                <w:sz w:val="22"/>
                <w:szCs w:val="22"/>
              </w:rPr>
              <w:t xml:space="preserve"> </w:t>
            </w:r>
            <w:proofErr w:type="spellStart"/>
            <w:r w:rsidRPr="00A8583A">
              <w:rPr>
                <w:sz w:val="22"/>
                <w:szCs w:val="22"/>
              </w:rPr>
              <w:t>specialiștilor</w:t>
            </w:r>
            <w:proofErr w:type="spellEnd"/>
            <w:r w:rsidRPr="00A8583A">
              <w:rPr>
                <w:sz w:val="22"/>
                <w:szCs w:val="22"/>
              </w:rPr>
              <w:t xml:space="preserve"> </w:t>
            </w:r>
            <w:proofErr w:type="spellStart"/>
            <w:r w:rsidRPr="00A8583A">
              <w:rPr>
                <w:sz w:val="22"/>
                <w:szCs w:val="22"/>
              </w:rPr>
              <w:t>necesari</w:t>
            </w:r>
            <w:proofErr w:type="spellEnd"/>
            <w:r w:rsidRPr="00A8583A">
              <w:rPr>
                <w:sz w:val="22"/>
                <w:szCs w:val="22"/>
              </w:rPr>
              <w:t xml:space="preserve"> </w:t>
            </w:r>
            <w:proofErr w:type="spellStart"/>
            <w:r w:rsidRPr="00A8583A">
              <w:rPr>
                <w:sz w:val="22"/>
                <w:szCs w:val="22"/>
              </w:rPr>
              <w:t>pentru</w:t>
            </w:r>
            <w:proofErr w:type="spellEnd"/>
            <w:r w:rsidRPr="00A8583A">
              <w:rPr>
                <w:sz w:val="22"/>
                <w:szCs w:val="22"/>
              </w:rPr>
              <w:t xml:space="preserve"> </w:t>
            </w:r>
            <w:proofErr w:type="spellStart"/>
            <w:r w:rsidRPr="00A8583A">
              <w:rPr>
                <w:sz w:val="22"/>
                <w:szCs w:val="22"/>
              </w:rPr>
              <w:t>prestarea</w:t>
            </w:r>
            <w:proofErr w:type="spellEnd"/>
            <w:r w:rsidRPr="00A8583A">
              <w:rPr>
                <w:sz w:val="22"/>
                <w:szCs w:val="22"/>
              </w:rPr>
              <w:t xml:space="preserve"> </w:t>
            </w:r>
            <w:proofErr w:type="spellStart"/>
            <w:r w:rsidRPr="00A8583A">
              <w:rPr>
                <w:sz w:val="22"/>
                <w:szCs w:val="22"/>
              </w:rPr>
              <w:t>serviciilor</w:t>
            </w:r>
            <w:proofErr w:type="spellEnd"/>
            <w:r w:rsidRPr="00A8583A">
              <w:rPr>
                <w:sz w:val="22"/>
                <w:szCs w:val="22"/>
              </w:rPr>
              <w:t xml:space="preserve"> precum </w:t>
            </w:r>
            <w:proofErr w:type="spellStart"/>
            <w:r w:rsidRPr="00A8583A">
              <w:rPr>
                <w:sz w:val="22"/>
                <w:szCs w:val="22"/>
              </w:rPr>
              <w:t>și</w:t>
            </w:r>
            <w:proofErr w:type="spellEnd"/>
            <w:r w:rsidRPr="00A8583A">
              <w:rPr>
                <w:sz w:val="22"/>
                <w:szCs w:val="22"/>
              </w:rPr>
              <w:t xml:space="preserve"> </w:t>
            </w:r>
            <w:proofErr w:type="spellStart"/>
            <w:r w:rsidRPr="00A8583A">
              <w:rPr>
                <w:sz w:val="22"/>
                <w:szCs w:val="22"/>
              </w:rPr>
              <w:t>orarul</w:t>
            </w:r>
            <w:proofErr w:type="spellEnd"/>
            <w:r w:rsidRPr="00A8583A">
              <w:rPr>
                <w:sz w:val="22"/>
                <w:szCs w:val="22"/>
              </w:rPr>
              <w:t xml:space="preserve"> </w:t>
            </w:r>
            <w:proofErr w:type="spellStart"/>
            <w:r w:rsidRPr="00A8583A">
              <w:rPr>
                <w:sz w:val="22"/>
                <w:szCs w:val="22"/>
              </w:rPr>
              <w:t>acestora</w:t>
            </w:r>
            <w:proofErr w:type="spellEnd"/>
            <w:r w:rsidRPr="00A8583A">
              <w:rPr>
                <w:sz w:val="22"/>
                <w:szCs w:val="22"/>
              </w:rPr>
              <w:t>;</w:t>
            </w:r>
          </w:p>
          <w:p w14:paraId="26FC6548" w14:textId="77777777" w:rsidR="00F925C3" w:rsidRDefault="00F925C3" w:rsidP="00F925C3">
            <w:pPr>
              <w:pStyle w:val="Listparagraf"/>
              <w:numPr>
                <w:ilvl w:val="0"/>
                <w:numId w:val="58"/>
              </w:numPr>
              <w:tabs>
                <w:tab w:val="left" w:pos="1701"/>
              </w:tabs>
              <w:ind w:left="466" w:hanging="250"/>
              <w:contextualSpacing/>
              <w:jc w:val="left"/>
              <w:rPr>
                <w:sz w:val="22"/>
                <w:szCs w:val="22"/>
              </w:rPr>
            </w:pPr>
            <w:proofErr w:type="spellStart"/>
            <w:r w:rsidRPr="00A8583A">
              <w:rPr>
                <w:sz w:val="22"/>
                <w:szCs w:val="22"/>
              </w:rPr>
              <w:t>să</w:t>
            </w:r>
            <w:proofErr w:type="spellEnd"/>
            <w:r w:rsidRPr="00A8583A">
              <w:rPr>
                <w:sz w:val="22"/>
                <w:szCs w:val="22"/>
              </w:rPr>
              <w:t xml:space="preserve"> </w:t>
            </w:r>
            <w:proofErr w:type="spellStart"/>
            <w:r w:rsidRPr="00A8583A">
              <w:rPr>
                <w:sz w:val="22"/>
                <w:szCs w:val="22"/>
              </w:rPr>
              <w:t>raporteze</w:t>
            </w:r>
            <w:proofErr w:type="spellEnd"/>
            <w:r w:rsidRPr="00A8583A">
              <w:rPr>
                <w:sz w:val="22"/>
                <w:szCs w:val="22"/>
              </w:rPr>
              <w:t xml:space="preserve"> </w:t>
            </w:r>
            <w:proofErr w:type="spellStart"/>
            <w:r w:rsidRPr="00A8583A">
              <w:rPr>
                <w:sz w:val="22"/>
                <w:szCs w:val="22"/>
              </w:rPr>
              <w:t>Beneficiarului</w:t>
            </w:r>
            <w:proofErr w:type="spellEnd"/>
            <w:r w:rsidRPr="00A8583A">
              <w:rPr>
                <w:sz w:val="22"/>
                <w:szCs w:val="22"/>
              </w:rPr>
              <w:t xml:space="preserve"> </w:t>
            </w:r>
            <w:proofErr w:type="spellStart"/>
            <w:r w:rsidRPr="00A8583A">
              <w:rPr>
                <w:sz w:val="22"/>
                <w:szCs w:val="22"/>
              </w:rPr>
              <w:t>executarea</w:t>
            </w:r>
            <w:proofErr w:type="spellEnd"/>
            <w:r w:rsidRPr="00A8583A">
              <w:rPr>
                <w:sz w:val="22"/>
                <w:szCs w:val="22"/>
              </w:rPr>
              <w:t xml:space="preserve"> </w:t>
            </w:r>
            <w:proofErr w:type="spellStart"/>
            <w:r w:rsidRPr="00A8583A">
              <w:rPr>
                <w:sz w:val="22"/>
                <w:szCs w:val="22"/>
              </w:rPr>
              <w:t>lucrărilor</w:t>
            </w:r>
            <w:proofErr w:type="spellEnd"/>
            <w:r w:rsidRPr="00A8583A">
              <w:rPr>
                <w:sz w:val="22"/>
                <w:szCs w:val="22"/>
              </w:rPr>
              <w:t xml:space="preserve"> conform </w:t>
            </w:r>
            <w:proofErr w:type="spellStart"/>
            <w:r w:rsidRPr="00A8583A">
              <w:rPr>
                <w:sz w:val="22"/>
                <w:szCs w:val="22"/>
              </w:rPr>
              <w:t>graficului</w:t>
            </w:r>
            <w:proofErr w:type="spellEnd"/>
            <w:r w:rsidRPr="00A8583A">
              <w:rPr>
                <w:sz w:val="22"/>
                <w:szCs w:val="22"/>
              </w:rPr>
              <w:t xml:space="preserve"> </w:t>
            </w:r>
            <w:proofErr w:type="spellStart"/>
            <w:r w:rsidRPr="00A8583A">
              <w:rPr>
                <w:sz w:val="22"/>
                <w:szCs w:val="22"/>
              </w:rPr>
              <w:t>aprobat</w:t>
            </w:r>
            <w:proofErr w:type="spellEnd"/>
            <w:r w:rsidRPr="00A8583A">
              <w:rPr>
                <w:sz w:val="22"/>
                <w:szCs w:val="22"/>
              </w:rPr>
              <w:t>;</w:t>
            </w:r>
          </w:p>
          <w:p w14:paraId="3BC64E67" w14:textId="77777777" w:rsidR="00F925C3" w:rsidRPr="00A8583A" w:rsidRDefault="00F925C3" w:rsidP="00F925C3">
            <w:pPr>
              <w:pStyle w:val="Listparagraf"/>
              <w:numPr>
                <w:ilvl w:val="0"/>
                <w:numId w:val="0"/>
              </w:numPr>
              <w:tabs>
                <w:tab w:val="left" w:pos="1701"/>
              </w:tabs>
              <w:ind w:left="466"/>
              <w:contextualSpacing/>
              <w:jc w:val="left"/>
              <w:rPr>
                <w:sz w:val="22"/>
                <w:szCs w:val="22"/>
              </w:rPr>
            </w:pPr>
          </w:p>
          <w:p w14:paraId="41BA97B1" w14:textId="77777777" w:rsidR="00F925C3" w:rsidRPr="00A8583A" w:rsidRDefault="00F925C3" w:rsidP="00F925C3">
            <w:pPr>
              <w:tabs>
                <w:tab w:val="left" w:pos="1134"/>
                <w:tab w:val="left" w:pos="1701"/>
              </w:tabs>
              <w:rPr>
                <w:sz w:val="22"/>
                <w:szCs w:val="22"/>
              </w:rPr>
            </w:pPr>
            <w:r w:rsidRPr="00A8583A">
              <w:rPr>
                <w:sz w:val="22"/>
                <w:szCs w:val="22"/>
              </w:rPr>
              <w:t>6.2       Întru executarea prevederilor prezentului Contract Beneficiarul se obligă:</w:t>
            </w:r>
          </w:p>
          <w:p w14:paraId="2E5A25B6" w14:textId="77777777" w:rsidR="00F925C3" w:rsidRPr="00A8583A" w:rsidRDefault="00F925C3" w:rsidP="00F925C3">
            <w:pPr>
              <w:tabs>
                <w:tab w:val="left" w:pos="1134"/>
                <w:tab w:val="left" w:pos="1701"/>
              </w:tabs>
              <w:ind w:left="720"/>
              <w:rPr>
                <w:sz w:val="22"/>
                <w:szCs w:val="22"/>
              </w:rPr>
            </w:pPr>
            <w:r w:rsidRPr="00A8583A">
              <w:rPr>
                <w:sz w:val="22"/>
                <w:szCs w:val="22"/>
              </w:rPr>
              <w:t xml:space="preserve"> a) Să asigure Prestatorul cu toată informația necesară în scopul îndeplinirii obligațiilor asumate în baza prezentului contract; </w:t>
            </w:r>
          </w:p>
          <w:p w14:paraId="53658ABC" w14:textId="77777777" w:rsidR="00F925C3" w:rsidRPr="00A8583A" w:rsidRDefault="00F925C3" w:rsidP="00F925C3">
            <w:pPr>
              <w:tabs>
                <w:tab w:val="left" w:pos="1134"/>
                <w:tab w:val="left" w:pos="1701"/>
              </w:tabs>
              <w:ind w:left="720"/>
              <w:rPr>
                <w:sz w:val="22"/>
                <w:szCs w:val="22"/>
              </w:rPr>
            </w:pPr>
            <w:r w:rsidRPr="00A8583A">
              <w:rPr>
                <w:sz w:val="22"/>
                <w:szCs w:val="22"/>
              </w:rPr>
              <w:t xml:space="preserve"> b) Se obligă să achite plata pentru serviciile prestate conform pct.3 al prezentului contract</w:t>
            </w:r>
          </w:p>
          <w:p w14:paraId="79884368" w14:textId="77777777" w:rsidR="00F925C3" w:rsidRPr="00A8583A" w:rsidRDefault="00F925C3" w:rsidP="00F925C3">
            <w:pPr>
              <w:jc w:val="both"/>
              <w:rPr>
                <w:iCs/>
                <w:sz w:val="22"/>
                <w:szCs w:val="22"/>
                <w:lang w:val="fr-FR"/>
              </w:rPr>
            </w:pPr>
            <w:r w:rsidRPr="00A8583A">
              <w:rPr>
                <w:sz w:val="22"/>
                <w:szCs w:val="22"/>
              </w:rPr>
              <w:t xml:space="preserve">             c) Să țină cont de recomandările Prestatorului în scopul îndeplinirii prevederilor contractuale.</w:t>
            </w:r>
          </w:p>
          <w:p w14:paraId="0F691C22" w14:textId="77380AA8" w:rsidR="00B56360" w:rsidRPr="00F925C3" w:rsidRDefault="00B56360" w:rsidP="00F925C3">
            <w:pPr>
              <w:jc w:val="both"/>
              <w:rPr>
                <w:iCs/>
                <w:lang w:val="fr-FR"/>
              </w:rPr>
            </w:pP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3B69B61"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925C3">
              <w:rPr>
                <w:iCs/>
              </w:rPr>
              <w:t xml:space="preserve">0 </w:t>
            </w:r>
            <w:r w:rsidRPr="00E91463">
              <w:rPr>
                <w:iCs/>
              </w:rPr>
              <w:t xml:space="preserve">% din valoarea contractului. </w:t>
            </w:r>
          </w:p>
          <w:p w14:paraId="7E10286A" w14:textId="5EB3C96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925C3">
              <w:rPr>
                <w:iCs/>
              </w:rPr>
              <w:t xml:space="preserve">5 </w:t>
            </w:r>
            <w:r w:rsidRPr="00E91463">
              <w:rPr>
                <w:iCs/>
              </w:rPr>
              <w:t>%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6D35D0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925C3">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925C3">
              <w:rPr>
                <w:iCs/>
              </w:rPr>
              <w:t xml:space="preserve">5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lastRenderedPageBreak/>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5089C0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925C3">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925C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F925C3" w:rsidRPr="0013795E" w:rsidRDefault="00F925C3" w:rsidP="00F925C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251CD7B" w:rsidR="00F925C3" w:rsidRPr="0013795E" w:rsidRDefault="00F925C3" w:rsidP="00F925C3">
                  <w:pPr>
                    <w:tabs>
                      <w:tab w:val="left" w:pos="1134"/>
                      <w:tab w:val="left" w:pos="4680"/>
                      <w:tab w:val="left" w:pos="7020"/>
                    </w:tabs>
                    <w:suppressAutoHyphens/>
                    <w:ind w:firstLine="567"/>
                    <w:jc w:val="both"/>
                  </w:pPr>
                  <w:r w:rsidRPr="00A8583A">
                    <w:rPr>
                      <w:sz w:val="22"/>
                      <w:szCs w:val="22"/>
                    </w:rPr>
                    <w:t>Adresa poştală: or. Călărași, str. Biruinței 1/1</w:t>
                  </w:r>
                </w:p>
              </w:tc>
            </w:tr>
            <w:tr w:rsidR="00F925C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925C3" w:rsidRPr="0013795E" w:rsidRDefault="00F925C3" w:rsidP="00F925C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7449AB5" w:rsidR="00F925C3" w:rsidRPr="0013795E" w:rsidRDefault="00F925C3" w:rsidP="00F925C3">
                  <w:pPr>
                    <w:tabs>
                      <w:tab w:val="left" w:pos="1134"/>
                      <w:tab w:val="left" w:pos="4680"/>
                      <w:tab w:val="left" w:pos="7020"/>
                    </w:tabs>
                    <w:suppressAutoHyphens/>
                    <w:ind w:firstLine="567"/>
                    <w:jc w:val="both"/>
                  </w:pPr>
                  <w:r w:rsidRPr="00A8583A">
                    <w:rPr>
                      <w:sz w:val="22"/>
                      <w:szCs w:val="22"/>
                    </w:rPr>
                    <w:t>Telefon: :(0244)22058</w:t>
                  </w:r>
                </w:p>
              </w:tc>
            </w:tr>
            <w:tr w:rsidR="00F925C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925C3" w:rsidRPr="0013795E" w:rsidRDefault="00F925C3" w:rsidP="00F925C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DF00658" w:rsidR="00F925C3" w:rsidRPr="0013795E" w:rsidRDefault="00F925C3" w:rsidP="00F925C3">
                  <w:pPr>
                    <w:tabs>
                      <w:tab w:val="left" w:pos="1134"/>
                      <w:tab w:val="left" w:pos="4680"/>
                      <w:tab w:val="left" w:pos="7020"/>
                    </w:tabs>
                    <w:suppressAutoHyphens/>
                    <w:ind w:firstLine="567"/>
                    <w:jc w:val="both"/>
                  </w:pPr>
                  <w:r w:rsidRPr="00A8583A">
                    <w:rPr>
                      <w:sz w:val="22"/>
                      <w:szCs w:val="22"/>
                    </w:rPr>
                    <w:t>Cod fiscal: 1007601009886</w:t>
                  </w:r>
                </w:p>
              </w:tc>
            </w:tr>
            <w:tr w:rsidR="00F925C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925C3" w:rsidRPr="0013795E" w:rsidRDefault="00F925C3" w:rsidP="00F925C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C3029BA" w:rsidR="00F925C3" w:rsidRPr="0013795E" w:rsidRDefault="00F925C3" w:rsidP="00F925C3">
                  <w:pPr>
                    <w:tabs>
                      <w:tab w:val="left" w:pos="1134"/>
                      <w:tab w:val="left" w:pos="4680"/>
                      <w:tab w:val="left" w:pos="7020"/>
                    </w:tabs>
                    <w:suppressAutoHyphens/>
                    <w:ind w:firstLine="567"/>
                    <w:jc w:val="both"/>
                  </w:pPr>
                  <w:r w:rsidRPr="00A8583A">
                    <w:rPr>
                      <w:sz w:val="22"/>
                      <w:szCs w:val="22"/>
                    </w:rPr>
                    <w:t>Banca: MF-TR Centru Călărași</w:t>
                  </w:r>
                </w:p>
              </w:tc>
            </w:tr>
            <w:tr w:rsidR="00F925C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925C3" w:rsidRPr="0013795E" w:rsidRDefault="00F925C3" w:rsidP="00F925C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EBD6A30" w:rsidR="00F925C3" w:rsidRPr="0013795E" w:rsidRDefault="00F925C3" w:rsidP="00F925C3">
                  <w:pPr>
                    <w:tabs>
                      <w:tab w:val="left" w:pos="1134"/>
                      <w:tab w:val="left" w:pos="4680"/>
                      <w:tab w:val="left" w:pos="7020"/>
                    </w:tabs>
                    <w:suppressAutoHyphens/>
                    <w:ind w:firstLine="567"/>
                    <w:jc w:val="both"/>
                  </w:pPr>
                  <w:r w:rsidRPr="00A8583A">
                    <w:rPr>
                      <w:sz w:val="22"/>
                      <w:szCs w:val="22"/>
                    </w:rPr>
                    <w:t>Cod: TREZMD2X</w:t>
                  </w:r>
                </w:p>
              </w:tc>
            </w:tr>
            <w:tr w:rsidR="00F925C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925C3" w:rsidRPr="0013795E" w:rsidRDefault="00F925C3" w:rsidP="00F925C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E1F0A11" w:rsidR="00F925C3" w:rsidRPr="0013795E" w:rsidRDefault="00F925C3" w:rsidP="00F925C3">
                  <w:pPr>
                    <w:tabs>
                      <w:tab w:val="left" w:pos="1134"/>
                      <w:tab w:val="left" w:pos="4680"/>
                      <w:tab w:val="left" w:pos="7020"/>
                    </w:tabs>
                    <w:suppressAutoHyphens/>
                    <w:ind w:firstLine="567"/>
                    <w:jc w:val="both"/>
                  </w:pPr>
                </w:p>
              </w:tc>
            </w:tr>
            <w:tr w:rsidR="00F925C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F925C3" w:rsidRDefault="00F925C3" w:rsidP="00F925C3">
                  <w:pPr>
                    <w:tabs>
                      <w:tab w:val="left" w:pos="1134"/>
                      <w:tab w:val="left" w:pos="4680"/>
                      <w:tab w:val="left" w:pos="7020"/>
                    </w:tabs>
                    <w:suppressAutoHyphens/>
                    <w:jc w:val="both"/>
                  </w:pPr>
                </w:p>
                <w:p w14:paraId="36B98215" w14:textId="77777777" w:rsidR="00F925C3" w:rsidRDefault="00F925C3" w:rsidP="00F925C3">
                  <w:pPr>
                    <w:tabs>
                      <w:tab w:val="left" w:pos="1134"/>
                      <w:tab w:val="left" w:pos="4680"/>
                      <w:tab w:val="left" w:pos="7020"/>
                    </w:tabs>
                    <w:suppressAutoHyphens/>
                    <w:jc w:val="both"/>
                  </w:pPr>
                </w:p>
                <w:p w14:paraId="05C02B63" w14:textId="77777777" w:rsidR="00F925C3" w:rsidRDefault="00F925C3" w:rsidP="00F925C3">
                  <w:pPr>
                    <w:tabs>
                      <w:tab w:val="left" w:pos="1134"/>
                      <w:tab w:val="left" w:pos="4680"/>
                      <w:tab w:val="left" w:pos="7020"/>
                    </w:tabs>
                    <w:suppressAutoHyphens/>
                    <w:jc w:val="both"/>
                  </w:pPr>
                </w:p>
                <w:p w14:paraId="384D1A94" w14:textId="77777777" w:rsidR="00F925C3" w:rsidRDefault="00F925C3" w:rsidP="00F925C3">
                  <w:pPr>
                    <w:tabs>
                      <w:tab w:val="left" w:pos="1134"/>
                      <w:tab w:val="left" w:pos="4680"/>
                      <w:tab w:val="left" w:pos="7020"/>
                    </w:tabs>
                    <w:suppressAutoHyphens/>
                    <w:jc w:val="both"/>
                  </w:pPr>
                </w:p>
                <w:p w14:paraId="010180A7" w14:textId="77777777" w:rsidR="00F925C3" w:rsidRDefault="00F925C3" w:rsidP="00F925C3">
                  <w:pPr>
                    <w:tabs>
                      <w:tab w:val="left" w:pos="1134"/>
                      <w:tab w:val="left" w:pos="4680"/>
                      <w:tab w:val="left" w:pos="7020"/>
                    </w:tabs>
                    <w:suppressAutoHyphens/>
                    <w:jc w:val="both"/>
                  </w:pPr>
                </w:p>
                <w:p w14:paraId="31B134D3" w14:textId="77777777" w:rsidR="00F925C3" w:rsidRDefault="00F925C3" w:rsidP="00F925C3">
                  <w:pPr>
                    <w:tabs>
                      <w:tab w:val="left" w:pos="1134"/>
                      <w:tab w:val="left" w:pos="4680"/>
                      <w:tab w:val="left" w:pos="7020"/>
                    </w:tabs>
                    <w:suppressAutoHyphens/>
                    <w:jc w:val="both"/>
                  </w:pPr>
                </w:p>
                <w:p w14:paraId="7644584B" w14:textId="77777777" w:rsidR="00F925C3" w:rsidRDefault="00F925C3" w:rsidP="00F925C3">
                  <w:pPr>
                    <w:tabs>
                      <w:tab w:val="left" w:pos="1134"/>
                      <w:tab w:val="left" w:pos="4680"/>
                      <w:tab w:val="left" w:pos="7020"/>
                    </w:tabs>
                    <w:suppressAutoHyphens/>
                    <w:jc w:val="both"/>
                  </w:pPr>
                </w:p>
                <w:p w14:paraId="36FC3231" w14:textId="77777777" w:rsidR="00F925C3" w:rsidRDefault="00F925C3" w:rsidP="00F925C3">
                  <w:pPr>
                    <w:tabs>
                      <w:tab w:val="left" w:pos="1134"/>
                      <w:tab w:val="left" w:pos="4680"/>
                      <w:tab w:val="left" w:pos="7020"/>
                    </w:tabs>
                    <w:suppressAutoHyphens/>
                    <w:jc w:val="both"/>
                  </w:pPr>
                </w:p>
                <w:p w14:paraId="041E441E" w14:textId="77777777" w:rsidR="00F925C3" w:rsidRDefault="00F925C3" w:rsidP="00F925C3">
                  <w:pPr>
                    <w:tabs>
                      <w:tab w:val="left" w:pos="1134"/>
                      <w:tab w:val="left" w:pos="4680"/>
                      <w:tab w:val="left" w:pos="7020"/>
                    </w:tabs>
                    <w:suppressAutoHyphens/>
                    <w:jc w:val="both"/>
                  </w:pPr>
                </w:p>
                <w:p w14:paraId="1827DCDC" w14:textId="77777777" w:rsidR="00F925C3" w:rsidRPr="0013795E" w:rsidRDefault="00F925C3" w:rsidP="00F925C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F925C3" w:rsidRPr="0013795E" w:rsidRDefault="00F925C3" w:rsidP="00F925C3">
                  <w:pPr>
                    <w:tabs>
                      <w:tab w:val="left" w:pos="1134"/>
                      <w:tab w:val="left" w:pos="4680"/>
                      <w:tab w:val="left" w:pos="7020"/>
                    </w:tabs>
                    <w:suppressAutoHyphens/>
                    <w:ind w:firstLine="567"/>
                    <w:jc w:val="both"/>
                  </w:pPr>
                </w:p>
                <w:p w14:paraId="4EEEC622" w14:textId="77777777" w:rsidR="00F925C3" w:rsidRPr="0013795E" w:rsidRDefault="00F925C3" w:rsidP="00F925C3">
                  <w:pPr>
                    <w:tabs>
                      <w:tab w:val="left" w:pos="1134"/>
                      <w:tab w:val="left" w:pos="4680"/>
                      <w:tab w:val="left" w:pos="7020"/>
                    </w:tabs>
                    <w:suppressAutoHyphens/>
                    <w:ind w:firstLine="567"/>
                    <w:jc w:val="both"/>
                  </w:pPr>
                </w:p>
                <w:p w14:paraId="3933F1B9" w14:textId="77777777" w:rsidR="00F925C3" w:rsidRPr="0013795E" w:rsidRDefault="00F925C3" w:rsidP="00F925C3">
                  <w:pPr>
                    <w:tabs>
                      <w:tab w:val="left" w:pos="1134"/>
                      <w:tab w:val="left" w:pos="4680"/>
                      <w:tab w:val="left" w:pos="7020"/>
                    </w:tabs>
                    <w:suppressAutoHyphens/>
                    <w:ind w:firstLine="567"/>
                    <w:jc w:val="both"/>
                  </w:pPr>
                </w:p>
                <w:p w14:paraId="18CD2B37" w14:textId="77777777" w:rsidR="00F925C3" w:rsidRPr="0013795E" w:rsidRDefault="00F925C3" w:rsidP="00F925C3">
                  <w:pPr>
                    <w:tabs>
                      <w:tab w:val="left" w:pos="1134"/>
                      <w:tab w:val="left" w:pos="4680"/>
                      <w:tab w:val="left" w:pos="7020"/>
                    </w:tabs>
                    <w:suppressAutoHyphens/>
                    <w:ind w:firstLine="567"/>
                    <w:jc w:val="both"/>
                  </w:pPr>
                </w:p>
                <w:p w14:paraId="11FF8AC4" w14:textId="77777777" w:rsidR="00F925C3" w:rsidRPr="0013795E" w:rsidRDefault="00F925C3" w:rsidP="00F925C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lastRenderedPageBreak/>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39BF6" w14:textId="77777777" w:rsidR="002C0A4E" w:rsidRDefault="002C0A4E" w:rsidP="00A20ACF">
      <w:r>
        <w:separator/>
      </w:r>
    </w:p>
  </w:endnote>
  <w:endnote w:type="continuationSeparator" w:id="0">
    <w:p w14:paraId="7DEE037D" w14:textId="77777777" w:rsidR="002C0A4E" w:rsidRDefault="002C0A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0A729" w14:textId="77777777" w:rsidR="002C0A4E" w:rsidRDefault="002C0A4E" w:rsidP="00A20ACF">
      <w:r>
        <w:separator/>
      </w:r>
    </w:p>
  </w:footnote>
  <w:footnote w:type="continuationSeparator" w:id="0">
    <w:p w14:paraId="405C0066" w14:textId="77777777" w:rsidR="002C0A4E" w:rsidRDefault="002C0A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08E"/>
    <w:multiLevelType w:val="singleLevel"/>
    <w:tmpl w:val="0053208E"/>
    <w:lvl w:ilvl="0">
      <w:start w:val="1"/>
      <w:numFmt w:val="decimal"/>
      <w:lvlText w:val="%1."/>
      <w:lvlJc w:val="left"/>
      <w:rPr>
        <w:rFonts w:ascii="Times New Roman" w:eastAsia="Times New Roman" w:hAnsi="Times New Roman" w:cs="Times New Roman"/>
        <w:b w:val="0"/>
        <w:bCs w:val="0"/>
        <w:i w:val="0"/>
        <w:iCs w:val="0"/>
        <w:smallCaps w:val="0"/>
        <w:strike w:val="0"/>
        <w:color w:val="24333E"/>
        <w:spacing w:val="0"/>
        <w:w w:val="100"/>
        <w:position w:val="0"/>
        <w:sz w:val="22"/>
        <w:szCs w:val="22"/>
        <w:u w:val="none"/>
        <w:shd w:val="clear" w:color="auto" w:fill="auto"/>
        <w:lang w:val="zh-CN" w:eastAsia="zh-CN"/>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3E72C27"/>
    <w:multiLevelType w:val="hybridMultilevel"/>
    <w:tmpl w:val="5C520A5C"/>
    <w:lvl w:ilvl="0" w:tplc="04090019">
      <w:start w:val="1"/>
      <w:numFmt w:val="lowerLetter"/>
      <w:lvlText w:val="%1."/>
      <w:lvlJc w:val="left"/>
      <w:pPr>
        <w:ind w:left="1425" w:hanging="360"/>
      </w:pPr>
      <w:rPr>
        <w:rFonts w:hint="default"/>
      </w:rPr>
    </w:lvl>
    <w:lvl w:ilvl="1" w:tplc="04180019">
      <w:start w:val="1"/>
      <w:numFmt w:val="lowerLetter"/>
      <w:lvlText w:val="%2."/>
      <w:lvlJc w:val="left"/>
      <w:pPr>
        <w:ind w:left="2145" w:hanging="360"/>
      </w:pPr>
    </w:lvl>
    <w:lvl w:ilvl="2" w:tplc="0418001B" w:tentative="1">
      <w:start w:val="1"/>
      <w:numFmt w:val="lowerRoman"/>
      <w:lvlText w:val="%3."/>
      <w:lvlJc w:val="right"/>
      <w:pPr>
        <w:ind w:left="2865" w:hanging="180"/>
      </w:pPr>
    </w:lvl>
    <w:lvl w:ilvl="3" w:tplc="0418000F" w:tentative="1">
      <w:start w:val="1"/>
      <w:numFmt w:val="decimal"/>
      <w:lvlText w:val="%4."/>
      <w:lvlJc w:val="left"/>
      <w:pPr>
        <w:ind w:left="3585" w:hanging="360"/>
      </w:pPr>
    </w:lvl>
    <w:lvl w:ilvl="4" w:tplc="04180019" w:tentative="1">
      <w:start w:val="1"/>
      <w:numFmt w:val="lowerLetter"/>
      <w:lvlText w:val="%5."/>
      <w:lvlJc w:val="left"/>
      <w:pPr>
        <w:ind w:left="4305" w:hanging="360"/>
      </w:pPr>
    </w:lvl>
    <w:lvl w:ilvl="5" w:tplc="0418001B" w:tentative="1">
      <w:start w:val="1"/>
      <w:numFmt w:val="lowerRoman"/>
      <w:lvlText w:val="%6."/>
      <w:lvlJc w:val="right"/>
      <w:pPr>
        <w:ind w:left="5025" w:hanging="180"/>
      </w:pPr>
    </w:lvl>
    <w:lvl w:ilvl="6" w:tplc="0418000F" w:tentative="1">
      <w:start w:val="1"/>
      <w:numFmt w:val="decimal"/>
      <w:lvlText w:val="%7."/>
      <w:lvlJc w:val="left"/>
      <w:pPr>
        <w:ind w:left="5745" w:hanging="360"/>
      </w:pPr>
    </w:lvl>
    <w:lvl w:ilvl="7" w:tplc="04180019" w:tentative="1">
      <w:start w:val="1"/>
      <w:numFmt w:val="lowerLetter"/>
      <w:lvlText w:val="%8."/>
      <w:lvlJc w:val="left"/>
      <w:pPr>
        <w:ind w:left="6465" w:hanging="360"/>
      </w:pPr>
    </w:lvl>
    <w:lvl w:ilvl="8" w:tplc="0418001B" w:tentative="1">
      <w:start w:val="1"/>
      <w:numFmt w:val="lowerRoman"/>
      <w:lvlText w:val="%9."/>
      <w:lvlJc w:val="right"/>
      <w:pPr>
        <w:ind w:left="7185"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CEB6E15"/>
    <w:multiLevelType w:val="hybridMultilevel"/>
    <w:tmpl w:val="EA626EE4"/>
    <w:lvl w:ilvl="0" w:tplc="DA208544">
      <w:start w:val="1"/>
      <w:numFmt w:val="lowerLetter"/>
      <w:lvlText w:val="%1."/>
      <w:lvlJc w:val="left"/>
      <w:pPr>
        <w:ind w:left="576" w:hanging="360"/>
      </w:pPr>
      <w:rPr>
        <w:rFonts w:hint="default"/>
      </w:rPr>
    </w:lvl>
    <w:lvl w:ilvl="1" w:tplc="04180019" w:tentative="1">
      <w:start w:val="1"/>
      <w:numFmt w:val="lowerLetter"/>
      <w:lvlText w:val="%2."/>
      <w:lvlJc w:val="left"/>
      <w:pPr>
        <w:ind w:left="1296" w:hanging="360"/>
      </w:pPr>
    </w:lvl>
    <w:lvl w:ilvl="2" w:tplc="0418001B" w:tentative="1">
      <w:start w:val="1"/>
      <w:numFmt w:val="lowerRoman"/>
      <w:lvlText w:val="%3."/>
      <w:lvlJc w:val="right"/>
      <w:pPr>
        <w:ind w:left="2016" w:hanging="180"/>
      </w:pPr>
    </w:lvl>
    <w:lvl w:ilvl="3" w:tplc="0418000F" w:tentative="1">
      <w:start w:val="1"/>
      <w:numFmt w:val="decimal"/>
      <w:lvlText w:val="%4."/>
      <w:lvlJc w:val="left"/>
      <w:pPr>
        <w:ind w:left="2736" w:hanging="360"/>
      </w:pPr>
    </w:lvl>
    <w:lvl w:ilvl="4" w:tplc="04180019" w:tentative="1">
      <w:start w:val="1"/>
      <w:numFmt w:val="lowerLetter"/>
      <w:lvlText w:val="%5."/>
      <w:lvlJc w:val="left"/>
      <w:pPr>
        <w:ind w:left="3456" w:hanging="360"/>
      </w:pPr>
    </w:lvl>
    <w:lvl w:ilvl="5" w:tplc="0418001B" w:tentative="1">
      <w:start w:val="1"/>
      <w:numFmt w:val="lowerRoman"/>
      <w:lvlText w:val="%6."/>
      <w:lvlJc w:val="right"/>
      <w:pPr>
        <w:ind w:left="4176" w:hanging="180"/>
      </w:pPr>
    </w:lvl>
    <w:lvl w:ilvl="6" w:tplc="0418000F" w:tentative="1">
      <w:start w:val="1"/>
      <w:numFmt w:val="decimal"/>
      <w:lvlText w:val="%7."/>
      <w:lvlJc w:val="left"/>
      <w:pPr>
        <w:ind w:left="4896" w:hanging="360"/>
      </w:pPr>
    </w:lvl>
    <w:lvl w:ilvl="7" w:tplc="04180019" w:tentative="1">
      <w:start w:val="1"/>
      <w:numFmt w:val="lowerLetter"/>
      <w:lvlText w:val="%8."/>
      <w:lvlJc w:val="left"/>
      <w:pPr>
        <w:ind w:left="5616" w:hanging="360"/>
      </w:pPr>
    </w:lvl>
    <w:lvl w:ilvl="8" w:tplc="0418001B" w:tentative="1">
      <w:start w:val="1"/>
      <w:numFmt w:val="lowerRoman"/>
      <w:lvlText w:val="%9."/>
      <w:lvlJc w:val="right"/>
      <w:pPr>
        <w:ind w:left="6336"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2604276">
    <w:abstractNumId w:val="34"/>
  </w:num>
  <w:num w:numId="2" w16cid:durableId="1602104356">
    <w:abstractNumId w:val="39"/>
  </w:num>
  <w:num w:numId="3" w16cid:durableId="198016022">
    <w:abstractNumId w:val="9"/>
  </w:num>
  <w:num w:numId="4" w16cid:durableId="1166243840">
    <w:abstractNumId w:val="13"/>
  </w:num>
  <w:num w:numId="5" w16cid:durableId="1481654477">
    <w:abstractNumId w:val="10"/>
  </w:num>
  <w:num w:numId="6" w16cid:durableId="434062909">
    <w:abstractNumId w:val="36"/>
  </w:num>
  <w:num w:numId="7" w16cid:durableId="818617710">
    <w:abstractNumId w:val="4"/>
  </w:num>
  <w:num w:numId="8" w16cid:durableId="1807159445">
    <w:abstractNumId w:val="38"/>
  </w:num>
  <w:num w:numId="9" w16cid:durableId="477113134">
    <w:abstractNumId w:val="32"/>
  </w:num>
  <w:num w:numId="10" w16cid:durableId="378672063">
    <w:abstractNumId w:val="5"/>
  </w:num>
  <w:num w:numId="11" w16cid:durableId="958223238">
    <w:abstractNumId w:val="15"/>
  </w:num>
  <w:num w:numId="12" w16cid:durableId="91559771">
    <w:abstractNumId w:val="25"/>
  </w:num>
  <w:num w:numId="13" w16cid:durableId="748428916">
    <w:abstractNumId w:val="20"/>
  </w:num>
  <w:num w:numId="14" w16cid:durableId="1573738001">
    <w:abstractNumId w:val="37"/>
  </w:num>
  <w:num w:numId="15" w16cid:durableId="715465704">
    <w:abstractNumId w:val="6"/>
  </w:num>
  <w:num w:numId="16" w16cid:durableId="1578442652">
    <w:abstractNumId w:val="3"/>
  </w:num>
  <w:num w:numId="17" w16cid:durableId="1528446315">
    <w:abstractNumId w:val="18"/>
  </w:num>
  <w:num w:numId="18" w16cid:durableId="1823422824">
    <w:abstractNumId w:val="2"/>
  </w:num>
  <w:num w:numId="19" w16cid:durableId="1405683969">
    <w:abstractNumId w:val="27"/>
  </w:num>
  <w:num w:numId="20" w16cid:durableId="2011986191">
    <w:abstractNumId w:val="16"/>
  </w:num>
  <w:num w:numId="21" w16cid:durableId="339432707">
    <w:abstractNumId w:val="33"/>
  </w:num>
  <w:num w:numId="22" w16cid:durableId="829835872">
    <w:abstractNumId w:val="29"/>
  </w:num>
  <w:num w:numId="23" w16cid:durableId="684595044">
    <w:abstractNumId w:val="31"/>
  </w:num>
  <w:num w:numId="24" w16cid:durableId="1402023247">
    <w:abstractNumId w:val="1"/>
  </w:num>
  <w:num w:numId="25" w16cid:durableId="772358654">
    <w:abstractNumId w:val="22"/>
  </w:num>
  <w:num w:numId="26" w16cid:durableId="1232035148">
    <w:abstractNumId w:val="39"/>
  </w:num>
  <w:num w:numId="27" w16cid:durableId="368259597">
    <w:abstractNumId w:val="39"/>
  </w:num>
  <w:num w:numId="28" w16cid:durableId="821891378">
    <w:abstractNumId w:val="39"/>
  </w:num>
  <w:num w:numId="29" w16cid:durableId="178200095">
    <w:abstractNumId w:val="30"/>
  </w:num>
  <w:num w:numId="30" w16cid:durableId="1569346333">
    <w:abstractNumId w:val="39"/>
  </w:num>
  <w:num w:numId="31" w16cid:durableId="665328456">
    <w:abstractNumId w:val="39"/>
  </w:num>
  <w:num w:numId="32" w16cid:durableId="260994054">
    <w:abstractNumId w:val="34"/>
    <w:lvlOverride w:ilvl="0">
      <w:startOverride w:val="1"/>
    </w:lvlOverride>
  </w:num>
  <w:num w:numId="33" w16cid:durableId="1512450959">
    <w:abstractNumId w:val="24"/>
  </w:num>
  <w:num w:numId="34" w16cid:durableId="76175161">
    <w:abstractNumId w:val="39"/>
  </w:num>
  <w:num w:numId="35" w16cid:durableId="46077169">
    <w:abstractNumId w:val="39"/>
  </w:num>
  <w:num w:numId="36" w16cid:durableId="1912812546">
    <w:abstractNumId w:val="39"/>
  </w:num>
  <w:num w:numId="37" w16cid:durableId="1109008636">
    <w:abstractNumId w:val="39"/>
  </w:num>
  <w:num w:numId="38" w16cid:durableId="79105364">
    <w:abstractNumId w:val="35"/>
  </w:num>
  <w:num w:numId="39" w16cid:durableId="1287080966">
    <w:abstractNumId w:val="28"/>
  </w:num>
  <w:num w:numId="40" w16cid:durableId="368335357">
    <w:abstractNumId w:val="34"/>
    <w:lvlOverride w:ilvl="0">
      <w:startOverride w:val="2"/>
    </w:lvlOverride>
  </w:num>
  <w:num w:numId="41" w16cid:durableId="1221674769">
    <w:abstractNumId w:val="39"/>
    <w:lvlOverride w:ilvl="0">
      <w:startOverride w:val="7"/>
    </w:lvlOverride>
  </w:num>
  <w:num w:numId="42" w16cid:durableId="1592547564">
    <w:abstractNumId w:val="39"/>
  </w:num>
  <w:num w:numId="43" w16cid:durableId="1670214317">
    <w:abstractNumId w:val="39"/>
  </w:num>
  <w:num w:numId="44" w16cid:durableId="151414385">
    <w:abstractNumId w:val="39"/>
  </w:num>
  <w:num w:numId="45" w16cid:durableId="928543113">
    <w:abstractNumId w:val="17"/>
  </w:num>
  <w:num w:numId="46" w16cid:durableId="1137531447">
    <w:abstractNumId w:val="14"/>
  </w:num>
  <w:num w:numId="47" w16cid:durableId="1175530362">
    <w:abstractNumId w:val="21"/>
  </w:num>
  <w:num w:numId="48" w16cid:durableId="1391540621">
    <w:abstractNumId w:val="11"/>
  </w:num>
  <w:num w:numId="49" w16cid:durableId="388115515">
    <w:abstractNumId w:val="7"/>
  </w:num>
  <w:num w:numId="50" w16cid:durableId="1505432894">
    <w:abstractNumId w:val="23"/>
  </w:num>
  <w:num w:numId="51" w16cid:durableId="1696272552">
    <w:abstractNumId w:val="39"/>
  </w:num>
  <w:num w:numId="52" w16cid:durableId="578178400">
    <w:abstractNumId w:val="26"/>
  </w:num>
  <w:num w:numId="53" w16cid:durableId="1419718201">
    <w:abstractNumId w:val="12"/>
  </w:num>
  <w:num w:numId="54" w16cid:durableId="1053969484">
    <w:abstractNumId w:val="39"/>
  </w:num>
  <w:num w:numId="55" w16cid:durableId="2035768245">
    <w:abstractNumId w:val="39"/>
  </w:num>
  <w:num w:numId="56" w16cid:durableId="999508178">
    <w:abstractNumId w:val="39"/>
  </w:num>
  <w:num w:numId="57" w16cid:durableId="517162519">
    <w:abstractNumId w:val="8"/>
  </w:num>
  <w:num w:numId="58" w16cid:durableId="623393062">
    <w:abstractNumId w:val="19"/>
  </w:num>
  <w:num w:numId="59" w16cid:durableId="1333143515">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A4E"/>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E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825"/>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F6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1C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6A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qForma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TabelNormal"/>
    <w:next w:val="Tabelgril"/>
    <w:rsid w:val="00480825"/>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hyperlink" Target="https://achizitii.md/ro/public/tender/21583299/" TargetMode="External"/><Relationship Id="rId3" Type="http://schemas.openxmlformats.org/officeDocument/2006/relationships/styles" Target="styles.xml"/><Relationship Id="rId21" Type="http://schemas.openxmlformats.org/officeDocument/2006/relationships/hyperlink" Target="https://achizitii.md/ro/public/tender/21583299/" TargetMode="External"/><Relationship Id="rId7" Type="http://schemas.openxmlformats.org/officeDocument/2006/relationships/endnotes" Target="endnotes.xml"/><Relationship Id="rId12" Type="http://schemas.openxmlformats.org/officeDocument/2006/relationships/hyperlink" Target="mailto:achizitiicr@gmail.com" TargetMode="External"/><Relationship Id="rId17" Type="http://schemas.openxmlformats.org/officeDocument/2006/relationships/hyperlink" Target="https://achizitii.md/ro/public/tender/21568937/" TargetMode="External"/><Relationship Id="rId2" Type="http://schemas.openxmlformats.org/officeDocument/2006/relationships/numbering" Target="numbering.xml"/><Relationship Id="rId16" Type="http://schemas.openxmlformats.org/officeDocument/2006/relationships/hyperlink" Target="https://achizitii.md/ro/public/tender/21570053/" TargetMode="External"/><Relationship Id="rId20" Type="http://schemas.openxmlformats.org/officeDocument/2006/relationships/hyperlink" Target="https://achizitii.md/ro/public/tender/215689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21583299/"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achizitii.md/ro/public/tender/21568937/" TargetMode="External"/><Relationship Id="rId19" Type="http://schemas.openxmlformats.org/officeDocument/2006/relationships/hyperlink" Target="https://achizitii.md/ro/public/tender/21570053/" TargetMode="External"/><Relationship Id="rId4" Type="http://schemas.openxmlformats.org/officeDocument/2006/relationships/settings" Target="settings.xml"/><Relationship Id="rId9" Type="http://schemas.openxmlformats.org/officeDocument/2006/relationships/hyperlink" Target="https://achizitii.md/ro/public/tender/21570053/"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67</Pages>
  <Words>22656</Words>
  <Characters>131411</Characters>
  <Application>Microsoft Office Word</Application>
  <DocSecurity>0</DocSecurity>
  <Lines>1095</Lines>
  <Paragraphs>307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5</cp:revision>
  <cp:lastPrinted>2021-03-10T08:12:00Z</cp:lastPrinted>
  <dcterms:created xsi:type="dcterms:W3CDTF">2024-11-08T09:52:00Z</dcterms:created>
  <dcterms:modified xsi:type="dcterms:W3CDTF">2026-04-30T06:59:00Z</dcterms:modified>
</cp:coreProperties>
</file>