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0970" w:rsidRPr="00474BFA" w:rsidRDefault="00797E50" w:rsidP="00D77875">
      <w:pPr>
        <w:spacing w:after="0" w:line="240" w:lineRule="auto"/>
        <w:ind w:firstLine="5670"/>
        <w:rPr>
          <w:rFonts w:ascii="Times New Roman" w:hAnsi="Times New Roman"/>
          <w:b/>
          <w:sz w:val="24"/>
          <w:szCs w:val="24"/>
          <w:lang w:val="ro-RO"/>
        </w:rPr>
      </w:pPr>
      <w:r w:rsidRPr="00474BFA">
        <w:rPr>
          <w:rFonts w:ascii="Times New Roman" w:hAnsi="Times New Roman"/>
          <w:b/>
          <w:sz w:val="24"/>
          <w:szCs w:val="24"/>
          <w:lang w:val="ro-RO"/>
        </w:rPr>
        <w:t xml:space="preserve">                                                  Anexa nr. </w:t>
      </w:r>
      <w:r w:rsidR="00D77875" w:rsidRPr="00474BFA">
        <w:rPr>
          <w:rFonts w:ascii="Times New Roman" w:hAnsi="Times New Roman"/>
          <w:b/>
          <w:sz w:val="24"/>
          <w:szCs w:val="24"/>
          <w:lang w:val="ro-RO"/>
        </w:rPr>
        <w:t>1</w:t>
      </w:r>
    </w:p>
    <w:p w:rsidR="00530970" w:rsidRPr="00474BFA" w:rsidRDefault="00530970"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530970" w:rsidRPr="00474BFA" w:rsidRDefault="00530970" w:rsidP="00561EAF">
      <w:pPr>
        <w:spacing w:after="0" w:line="240" w:lineRule="auto"/>
        <w:jc w:val="center"/>
        <w:rPr>
          <w:rFonts w:ascii="Times New Roman" w:hAnsi="Times New Roman"/>
          <w:b/>
          <w:sz w:val="24"/>
          <w:szCs w:val="24"/>
          <w:lang w:val="ro-RO"/>
        </w:rPr>
      </w:pPr>
    </w:p>
    <w:p w:rsidR="00530970" w:rsidRPr="00474BFA" w:rsidRDefault="00530970" w:rsidP="00561EAF">
      <w:pPr>
        <w:pStyle w:val="a3"/>
        <w:spacing w:after="0" w:line="240" w:lineRule="auto"/>
        <w:ind w:left="360"/>
        <w:jc w:val="both"/>
        <w:rPr>
          <w:rFonts w:ascii="Times New Roman" w:hAnsi="Times New Roman"/>
          <w:b/>
          <w:sz w:val="24"/>
          <w:szCs w:val="24"/>
          <w:lang w:val="ro-RO"/>
        </w:rPr>
      </w:pPr>
      <w:r w:rsidRPr="00474BFA">
        <w:rPr>
          <w:rFonts w:ascii="Times New Roman" w:hAnsi="Times New Roman"/>
          <w:b/>
          <w:sz w:val="24"/>
          <w:szCs w:val="24"/>
          <w:lang w:val="ro-RO"/>
        </w:rPr>
        <w:t xml:space="preserve">Chipiu </w:t>
      </w:r>
      <w:r w:rsidR="006E0390" w:rsidRPr="00474BFA">
        <w:rPr>
          <w:rFonts w:ascii="Times New Roman" w:hAnsi="Times New Roman"/>
          <w:b/>
          <w:sz w:val="24"/>
          <w:szCs w:val="24"/>
          <w:lang w:val="ro-RO"/>
        </w:rPr>
        <w:t>ş</w:t>
      </w:r>
      <w:r w:rsidRPr="00474BFA">
        <w:rPr>
          <w:rFonts w:ascii="Times New Roman" w:hAnsi="Times New Roman"/>
          <w:b/>
          <w:sz w:val="24"/>
          <w:szCs w:val="24"/>
          <w:lang w:val="ro-RO"/>
        </w:rPr>
        <w:t>i bonetă de ceremonie/serviciu</w:t>
      </w:r>
    </w:p>
    <w:p w:rsidR="00530970" w:rsidRPr="00474BFA" w:rsidRDefault="00530970" w:rsidP="00561EAF">
      <w:pPr>
        <w:pStyle w:val="a3"/>
        <w:spacing w:after="0" w:line="240" w:lineRule="auto"/>
        <w:ind w:left="360"/>
        <w:jc w:val="both"/>
        <w:rPr>
          <w:rFonts w:ascii="Times New Roman" w:hAnsi="Times New Roman"/>
          <w:b/>
          <w:sz w:val="24"/>
          <w:szCs w:val="24"/>
          <w:lang w:val="ro-RO"/>
        </w:rPr>
      </w:pPr>
    </w:p>
    <w:p w:rsidR="00530970" w:rsidRPr="00474BFA" w:rsidRDefault="00530970" w:rsidP="00561EAF">
      <w:pPr>
        <w:pStyle w:val="a3"/>
        <w:numPr>
          <w:ilvl w:val="1"/>
          <w:numId w:val="1"/>
        </w:numPr>
        <w:spacing w:after="0" w:line="240" w:lineRule="auto"/>
        <w:jc w:val="both"/>
        <w:rPr>
          <w:rFonts w:ascii="Times New Roman" w:hAnsi="Times New Roman"/>
          <w:b/>
          <w:sz w:val="24"/>
          <w:szCs w:val="24"/>
          <w:lang w:val="ro-RO"/>
        </w:rPr>
      </w:pPr>
      <w:r w:rsidRPr="00474BFA">
        <w:rPr>
          <w:rFonts w:ascii="Times New Roman" w:hAnsi="Times New Roman"/>
          <w:b/>
          <w:sz w:val="24"/>
          <w:szCs w:val="24"/>
          <w:lang w:val="ro-RO"/>
        </w:rPr>
        <w:t>Materialele folosite</w:t>
      </w:r>
      <w:r w:rsidR="0021519E" w:rsidRPr="00474BFA">
        <w:rPr>
          <w:rFonts w:ascii="Times New Roman" w:hAnsi="Times New Roman"/>
          <w:b/>
          <w:sz w:val="24"/>
          <w:szCs w:val="24"/>
          <w:lang w:val="ro-RO"/>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363"/>
        <w:gridCol w:w="7266"/>
      </w:tblGrid>
      <w:tr w:rsidR="00530970" w:rsidRPr="00474BFA" w:rsidTr="00B72B34">
        <w:trPr>
          <w:trHeight w:val="335"/>
        </w:trPr>
        <w:tc>
          <w:tcPr>
            <w:tcW w:w="458" w:type="dxa"/>
            <w:vAlign w:val="center"/>
          </w:tcPr>
          <w:p w:rsidR="00530970" w:rsidRPr="00474BFA" w:rsidRDefault="00530970"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w:t>
            </w:r>
          </w:p>
        </w:tc>
        <w:tc>
          <w:tcPr>
            <w:tcW w:w="2378" w:type="dxa"/>
            <w:vAlign w:val="center"/>
          </w:tcPr>
          <w:p w:rsidR="00530970" w:rsidRPr="00474BFA" w:rsidRDefault="00530970"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Denumirea materialului</w:t>
            </w:r>
          </w:p>
        </w:tc>
        <w:tc>
          <w:tcPr>
            <w:tcW w:w="7371" w:type="dxa"/>
            <w:vAlign w:val="center"/>
          </w:tcPr>
          <w:p w:rsidR="00530970" w:rsidRPr="00474BFA" w:rsidRDefault="00530970"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Utilizare</w:t>
            </w:r>
          </w:p>
        </w:tc>
      </w:tr>
      <w:tr w:rsidR="00530970" w:rsidRPr="00474BFA" w:rsidTr="00B72B34">
        <w:tc>
          <w:tcPr>
            <w:tcW w:w="458" w:type="dxa"/>
            <w:vAlign w:val="center"/>
          </w:tcPr>
          <w:p w:rsidR="00530970" w:rsidRPr="00474BFA" w:rsidRDefault="00530970"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w:t>
            </w:r>
          </w:p>
        </w:tc>
        <w:tc>
          <w:tcPr>
            <w:tcW w:w="2378" w:type="dxa"/>
            <w:vAlign w:val="center"/>
          </w:tcPr>
          <w:p w:rsidR="00530970" w:rsidRPr="00474BFA" w:rsidRDefault="00530970"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w:t>
            </w:r>
          </w:p>
        </w:tc>
        <w:tc>
          <w:tcPr>
            <w:tcW w:w="7371" w:type="dxa"/>
            <w:vAlign w:val="center"/>
          </w:tcPr>
          <w:p w:rsidR="00530970" w:rsidRPr="00474BFA" w:rsidRDefault="00530970"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III</w:t>
            </w:r>
          </w:p>
        </w:tc>
      </w:tr>
      <w:tr w:rsidR="007B7E36" w:rsidRPr="00474BFA" w:rsidTr="00B72B34">
        <w:tc>
          <w:tcPr>
            <w:tcW w:w="458" w:type="dxa"/>
          </w:tcPr>
          <w:p w:rsidR="007B7E36" w:rsidRPr="00474BFA" w:rsidRDefault="007B7E36" w:rsidP="00561EAF">
            <w:pPr>
              <w:spacing w:after="0" w:line="240" w:lineRule="auto"/>
              <w:ind w:right="-77"/>
              <w:rPr>
                <w:rFonts w:ascii="Times New Roman" w:hAnsi="Times New Roman"/>
                <w:sz w:val="24"/>
                <w:szCs w:val="24"/>
                <w:lang w:val="ro-RO"/>
              </w:rPr>
            </w:pPr>
            <w:r w:rsidRPr="00474BFA">
              <w:rPr>
                <w:rFonts w:ascii="Times New Roman" w:hAnsi="Times New Roman"/>
                <w:sz w:val="24"/>
                <w:szCs w:val="24"/>
                <w:lang w:val="ro-RO"/>
              </w:rPr>
              <w:t>1</w:t>
            </w:r>
          </w:p>
        </w:tc>
        <w:tc>
          <w:tcPr>
            <w:tcW w:w="2378" w:type="dxa"/>
          </w:tcPr>
          <w:p w:rsidR="007B7E36" w:rsidRPr="00474BFA" w:rsidRDefault="007B7E36"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de bază</w:t>
            </w:r>
          </w:p>
          <w:p w:rsidR="005872F5" w:rsidRPr="00474BFA" w:rsidRDefault="005872F5" w:rsidP="005872F5">
            <w:pPr>
              <w:spacing w:after="0" w:line="240" w:lineRule="auto"/>
              <w:rPr>
                <w:rFonts w:ascii="Times New Roman" w:hAnsi="Times New Roman"/>
                <w:sz w:val="24"/>
                <w:szCs w:val="24"/>
                <w:lang w:val="ro-RO"/>
              </w:rPr>
            </w:pPr>
          </w:p>
        </w:tc>
        <w:tc>
          <w:tcPr>
            <w:tcW w:w="7371" w:type="dxa"/>
          </w:tcPr>
          <w:p w:rsidR="007B7E36" w:rsidRPr="00474BFA" w:rsidRDefault="007B7E36"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28000-2004, lînă – 50 ±5 %, poliester – 50 ±5 %, densitatea - 280 - 320 gr/m</w:t>
            </w:r>
            <w:r w:rsidRPr="00474BFA">
              <w:rPr>
                <w:rFonts w:ascii="Times New Roman" w:hAnsi="Times New Roman"/>
                <w:sz w:val="24"/>
                <w:szCs w:val="24"/>
                <w:vertAlign w:val="superscript"/>
                <w:lang w:val="ro-RO"/>
              </w:rPr>
              <w:t>2</w:t>
            </w:r>
            <w:r w:rsidR="00B72B34" w:rsidRPr="00474BFA">
              <w:rPr>
                <w:rFonts w:ascii="Times New Roman" w:hAnsi="Times New Roman"/>
                <w:sz w:val="24"/>
                <w:szCs w:val="24"/>
                <w:vertAlign w:val="superscript"/>
                <w:lang w:val="ro-RO"/>
              </w:rPr>
              <w:t>.</w:t>
            </w:r>
            <w:r w:rsidR="00DD2746" w:rsidRPr="00474BFA">
              <w:rPr>
                <w:rFonts w:ascii="Times New Roman" w:hAnsi="Times New Roman"/>
                <w:i/>
                <w:sz w:val="24"/>
                <w:szCs w:val="24"/>
                <w:lang w:val="ro-RO"/>
              </w:rPr>
              <w:t xml:space="preserve"> (</w:t>
            </w:r>
            <w:r w:rsidR="00DD2746" w:rsidRPr="00474BFA">
              <w:rPr>
                <w:rFonts w:ascii="Times New Roman" w:hAnsi="Times New Roman"/>
                <w:sz w:val="24"/>
                <w:szCs w:val="24"/>
                <w:lang w:val="ro-RO"/>
              </w:rPr>
              <w:t>culoare</w:t>
            </w:r>
            <w:r w:rsidR="00DD2746" w:rsidRPr="00474BFA">
              <w:rPr>
                <w:rFonts w:ascii="Times New Roman" w:hAnsi="Times New Roman"/>
                <w:i/>
                <w:sz w:val="24"/>
                <w:szCs w:val="24"/>
                <w:lang w:val="ro-RO"/>
              </w:rPr>
              <w:t xml:space="preserve"> </w:t>
            </w:r>
            <w:r w:rsidR="00DD2746" w:rsidRPr="00474BFA">
              <w:rPr>
                <w:rStyle w:val="tpa"/>
                <w:rFonts w:ascii="Times New Roman" w:hAnsi="Times New Roman"/>
                <w:i/>
                <w:sz w:val="24"/>
                <w:szCs w:val="24"/>
                <w:lang w:val="ro-RO"/>
              </w:rPr>
              <w:t>19-4013 DARK NAVY)</w:t>
            </w:r>
          </w:p>
        </w:tc>
      </w:tr>
      <w:tr w:rsidR="007B7E36" w:rsidRPr="00474BFA" w:rsidTr="00B72B34">
        <w:tc>
          <w:tcPr>
            <w:tcW w:w="458" w:type="dxa"/>
          </w:tcPr>
          <w:p w:rsidR="007B7E36" w:rsidRPr="00474BFA" w:rsidRDefault="007B7E36"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2</w:t>
            </w:r>
          </w:p>
        </w:tc>
        <w:tc>
          <w:tcPr>
            <w:tcW w:w="2378" w:type="dxa"/>
          </w:tcPr>
          <w:p w:rsidR="007B7E36" w:rsidRPr="00474BFA" w:rsidRDefault="007B7E36"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pentru căptu</w:t>
            </w:r>
            <w:r w:rsidR="006E0390" w:rsidRPr="00474BFA">
              <w:rPr>
                <w:rFonts w:ascii="Times New Roman" w:hAnsi="Times New Roman"/>
                <w:sz w:val="24"/>
                <w:szCs w:val="24"/>
                <w:lang w:val="ro-RO"/>
              </w:rPr>
              <w:t>ş</w:t>
            </w:r>
            <w:r w:rsidRPr="00474BFA">
              <w:rPr>
                <w:rFonts w:ascii="Times New Roman" w:hAnsi="Times New Roman"/>
                <w:sz w:val="24"/>
                <w:szCs w:val="24"/>
                <w:lang w:val="ro-RO"/>
              </w:rPr>
              <w:t>eală</w:t>
            </w:r>
          </w:p>
        </w:tc>
        <w:tc>
          <w:tcPr>
            <w:tcW w:w="7371" w:type="dxa"/>
          </w:tcPr>
          <w:p w:rsidR="007B7E36" w:rsidRPr="00474BFA" w:rsidRDefault="007B7E36" w:rsidP="0032735F">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20272-96, viscoza-100 %, densitatea - 110 gr/m</w:t>
            </w:r>
            <w:r w:rsidRPr="00474BFA">
              <w:rPr>
                <w:rFonts w:ascii="Times New Roman" w:hAnsi="Times New Roman"/>
                <w:sz w:val="24"/>
                <w:szCs w:val="24"/>
                <w:vertAlign w:val="superscript"/>
                <w:lang w:val="ro-RO"/>
              </w:rPr>
              <w:t xml:space="preserve">2  </w:t>
            </w:r>
            <w:r w:rsidRPr="00474BFA">
              <w:rPr>
                <w:rFonts w:ascii="Times New Roman" w:hAnsi="Times New Roman"/>
                <w:sz w:val="24"/>
                <w:szCs w:val="24"/>
                <w:lang w:val="ro-RO"/>
              </w:rPr>
              <w:t>sau poliefir – 100%, densitatea - 71 gr/m</w:t>
            </w:r>
            <w:r w:rsidRPr="00474BFA">
              <w:rPr>
                <w:rFonts w:ascii="Times New Roman" w:hAnsi="Times New Roman"/>
                <w:sz w:val="24"/>
                <w:szCs w:val="24"/>
                <w:vertAlign w:val="superscript"/>
                <w:lang w:val="ro-RO"/>
              </w:rPr>
              <w:t>2</w:t>
            </w:r>
            <w:r w:rsidR="00B72B34" w:rsidRPr="00474BFA">
              <w:rPr>
                <w:rFonts w:ascii="Times New Roman" w:hAnsi="Times New Roman"/>
                <w:sz w:val="24"/>
                <w:szCs w:val="24"/>
                <w:vertAlign w:val="superscript"/>
                <w:lang w:val="ro-RO"/>
              </w:rPr>
              <w:t xml:space="preserve"> </w:t>
            </w:r>
            <w:r w:rsidR="00B72B34" w:rsidRPr="00474BFA">
              <w:rPr>
                <w:rFonts w:ascii="Times New Roman" w:hAnsi="Times New Roman"/>
                <w:sz w:val="24"/>
                <w:szCs w:val="24"/>
                <w:lang w:val="ro-RO"/>
              </w:rPr>
              <w:t>.</w:t>
            </w:r>
            <w:r w:rsidR="0032735F" w:rsidRPr="00474BFA">
              <w:rPr>
                <w:rFonts w:ascii="Times New Roman" w:hAnsi="Times New Roman"/>
                <w:i/>
                <w:sz w:val="24"/>
                <w:szCs w:val="24"/>
                <w:lang w:val="ro-RO"/>
              </w:rPr>
              <w:t xml:space="preserve"> (</w:t>
            </w:r>
            <w:r w:rsidR="0032735F" w:rsidRPr="00474BFA">
              <w:rPr>
                <w:rFonts w:ascii="Times New Roman" w:hAnsi="Times New Roman"/>
                <w:sz w:val="24"/>
                <w:szCs w:val="24"/>
                <w:lang w:val="ro-RO"/>
              </w:rPr>
              <w:t>culoare</w:t>
            </w:r>
            <w:r w:rsidR="0032735F" w:rsidRPr="00474BFA">
              <w:rPr>
                <w:rFonts w:ascii="Times New Roman" w:hAnsi="Times New Roman"/>
                <w:i/>
                <w:sz w:val="24"/>
                <w:szCs w:val="24"/>
                <w:lang w:val="ro-RO"/>
              </w:rPr>
              <w:t xml:space="preserve"> </w:t>
            </w:r>
            <w:r w:rsidR="0032735F" w:rsidRPr="00474BFA">
              <w:rPr>
                <w:rStyle w:val="tpa"/>
                <w:rFonts w:ascii="Times New Roman" w:hAnsi="Times New Roman"/>
                <w:sz w:val="24"/>
                <w:szCs w:val="24"/>
                <w:lang w:val="ro-RO"/>
              </w:rPr>
              <w:t>albastru inchis</w:t>
            </w:r>
            <w:r w:rsidR="0032735F" w:rsidRPr="00474BFA">
              <w:rPr>
                <w:rStyle w:val="tpa"/>
                <w:rFonts w:ascii="Times New Roman" w:hAnsi="Times New Roman"/>
                <w:i/>
                <w:sz w:val="24"/>
                <w:szCs w:val="24"/>
                <w:lang w:val="ro-RO"/>
              </w:rPr>
              <w:t>)</w:t>
            </w:r>
          </w:p>
        </w:tc>
      </w:tr>
      <w:tr w:rsidR="007B7E36" w:rsidRPr="00474BFA" w:rsidTr="00B72B34">
        <w:tc>
          <w:tcPr>
            <w:tcW w:w="458" w:type="dxa"/>
          </w:tcPr>
          <w:p w:rsidR="007B7E36" w:rsidRPr="00474BFA" w:rsidRDefault="007B7E36"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3</w:t>
            </w:r>
          </w:p>
        </w:tc>
        <w:tc>
          <w:tcPr>
            <w:tcW w:w="2378" w:type="dxa"/>
          </w:tcPr>
          <w:p w:rsidR="007B7E36" w:rsidRPr="00474BFA" w:rsidRDefault="0032735F"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Ș</w:t>
            </w:r>
            <w:r w:rsidR="007B7E36" w:rsidRPr="00474BFA">
              <w:rPr>
                <w:rFonts w:ascii="Times New Roman" w:hAnsi="Times New Roman"/>
                <w:sz w:val="24"/>
                <w:szCs w:val="24"/>
                <w:lang w:val="ro-RO"/>
              </w:rPr>
              <w:t>nur</w:t>
            </w:r>
          </w:p>
        </w:tc>
        <w:tc>
          <w:tcPr>
            <w:tcW w:w="7371" w:type="dxa"/>
          </w:tcPr>
          <w:p w:rsidR="007B7E36" w:rsidRPr="00474BFA" w:rsidRDefault="007B7E36"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 xml:space="preserve">Conform modelului aprobat </w:t>
            </w:r>
            <w:r w:rsidR="00B72B34" w:rsidRPr="00474BFA">
              <w:rPr>
                <w:rFonts w:ascii="Times New Roman" w:hAnsi="Times New Roman"/>
                <w:sz w:val="24"/>
                <w:szCs w:val="24"/>
                <w:lang w:val="ro-RO"/>
              </w:rPr>
              <w:t>.</w:t>
            </w:r>
          </w:p>
        </w:tc>
      </w:tr>
      <w:tr w:rsidR="007B7E36" w:rsidRPr="00474BFA" w:rsidTr="00B72B34">
        <w:tc>
          <w:tcPr>
            <w:tcW w:w="458" w:type="dxa"/>
          </w:tcPr>
          <w:p w:rsidR="007B7E36" w:rsidRPr="00474BFA" w:rsidRDefault="007B7E36"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4</w:t>
            </w:r>
          </w:p>
        </w:tc>
        <w:tc>
          <w:tcPr>
            <w:tcW w:w="2378" w:type="dxa"/>
          </w:tcPr>
          <w:p w:rsidR="007B7E36" w:rsidRPr="00474BFA" w:rsidRDefault="0032735F"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Ș</w:t>
            </w:r>
            <w:r w:rsidR="007B7E36" w:rsidRPr="00474BFA">
              <w:rPr>
                <w:rFonts w:ascii="Times New Roman" w:hAnsi="Times New Roman"/>
                <w:sz w:val="24"/>
                <w:szCs w:val="24"/>
                <w:lang w:val="ro-RO"/>
              </w:rPr>
              <w:t>iret</w:t>
            </w:r>
          </w:p>
        </w:tc>
        <w:tc>
          <w:tcPr>
            <w:tcW w:w="7371" w:type="dxa"/>
          </w:tcPr>
          <w:p w:rsidR="007B7E36" w:rsidRPr="00474BFA" w:rsidRDefault="007B7E36"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Conform modelului aprobat</w:t>
            </w:r>
            <w:r w:rsidR="00B72B34" w:rsidRPr="00474BFA">
              <w:rPr>
                <w:rFonts w:ascii="Times New Roman" w:hAnsi="Times New Roman"/>
                <w:sz w:val="24"/>
                <w:szCs w:val="24"/>
                <w:lang w:val="ro-RO"/>
              </w:rPr>
              <w:t>.</w:t>
            </w:r>
          </w:p>
        </w:tc>
      </w:tr>
      <w:tr w:rsidR="007B7E36" w:rsidRPr="001A42E9" w:rsidTr="00B72B34">
        <w:tc>
          <w:tcPr>
            <w:tcW w:w="458" w:type="dxa"/>
          </w:tcPr>
          <w:p w:rsidR="007B7E36" w:rsidRPr="00474BFA" w:rsidRDefault="007B7E36"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5</w:t>
            </w:r>
          </w:p>
        </w:tc>
        <w:tc>
          <w:tcPr>
            <w:tcW w:w="2378" w:type="dxa"/>
          </w:tcPr>
          <w:p w:rsidR="007B7E36" w:rsidRPr="00474BFA" w:rsidRDefault="007B7E36" w:rsidP="0032735F">
            <w:pPr>
              <w:spacing w:after="0" w:line="240" w:lineRule="auto"/>
              <w:rPr>
                <w:rFonts w:ascii="Times New Roman" w:hAnsi="Times New Roman"/>
                <w:sz w:val="24"/>
                <w:szCs w:val="24"/>
                <w:lang w:val="ro-RO"/>
              </w:rPr>
            </w:pPr>
            <w:r w:rsidRPr="00474BFA">
              <w:rPr>
                <w:rFonts w:ascii="Times New Roman" w:hAnsi="Times New Roman"/>
                <w:sz w:val="24"/>
                <w:szCs w:val="24"/>
                <w:lang w:val="ro-RO"/>
              </w:rPr>
              <w:t xml:space="preserve">Nasturi  </w:t>
            </w:r>
            <w:r w:rsidR="00ED0CA6" w:rsidRPr="00474BFA">
              <w:rPr>
                <w:rFonts w:ascii="Times New Roman" w:hAnsi="Times New Roman"/>
                <w:sz w:val="24"/>
                <w:szCs w:val="24"/>
                <w:lang w:val="ro-RO"/>
              </w:rPr>
              <w:t>2 buc</w:t>
            </w:r>
          </w:p>
        </w:tc>
        <w:tc>
          <w:tcPr>
            <w:tcW w:w="7371" w:type="dxa"/>
          </w:tcPr>
          <w:p w:rsidR="007B7E36" w:rsidRPr="00474BFA" w:rsidRDefault="007B7E36" w:rsidP="00561EAF">
            <w:pPr>
              <w:spacing w:after="0" w:line="240" w:lineRule="auto"/>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Nasturii sînt de formă rotundă şi au în centru imaginea conturată a Stemei de Stat a Republicii Moldova în relief, cu diametrul de </w:t>
            </w:r>
            <w:smartTag w:uri="urn:schemas-microsoft-com:office:smarttags" w:element="metricconverter">
              <w:smartTagPr>
                <w:attr w:name="ProductID" w:val="40 mm"/>
              </w:smartTagPr>
              <w:r w:rsidRPr="00474BFA">
                <w:rPr>
                  <w:rFonts w:ascii="Times New Roman" w:eastAsia="SimSun" w:hAnsi="Times New Roman"/>
                  <w:sz w:val="24"/>
                  <w:szCs w:val="24"/>
                  <w:lang w:val="ro-RO" w:eastAsia="zh-CN"/>
                </w:rPr>
                <w:t>14 mm</w:t>
              </w:r>
            </w:smartTag>
            <w:r w:rsidRPr="00474BFA">
              <w:rPr>
                <w:rFonts w:ascii="Times New Roman" w:eastAsia="SimSun" w:hAnsi="Times New Roman"/>
                <w:sz w:val="24"/>
                <w:szCs w:val="24"/>
                <w:lang w:val="ro-RO" w:eastAsia="zh-CN"/>
              </w:rPr>
              <w:t>, gri-metalizat</w:t>
            </w:r>
            <w:r w:rsidR="00B72B34" w:rsidRPr="00474BFA">
              <w:rPr>
                <w:rFonts w:ascii="Times New Roman" w:eastAsia="SimSun" w:hAnsi="Times New Roman"/>
                <w:sz w:val="24"/>
                <w:szCs w:val="24"/>
                <w:lang w:val="ro-RO" w:eastAsia="zh-CN"/>
              </w:rPr>
              <w:t>.</w:t>
            </w:r>
          </w:p>
        </w:tc>
      </w:tr>
      <w:tr w:rsidR="00B72B34" w:rsidRPr="00474BFA" w:rsidTr="00B72B34">
        <w:tc>
          <w:tcPr>
            <w:tcW w:w="458" w:type="dxa"/>
          </w:tcPr>
          <w:p w:rsidR="00B72B34" w:rsidRPr="00474BFA" w:rsidRDefault="00B72B34"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6</w:t>
            </w:r>
          </w:p>
        </w:tc>
        <w:tc>
          <w:tcPr>
            <w:tcW w:w="2378" w:type="dxa"/>
          </w:tcPr>
          <w:p w:rsidR="00B72B34" w:rsidRPr="00474BFA" w:rsidRDefault="00B72B34"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Cocardă pentru bonetă (brodat)</w:t>
            </w:r>
          </w:p>
        </w:tc>
        <w:tc>
          <w:tcPr>
            <w:tcW w:w="7371" w:type="dxa"/>
          </w:tcPr>
          <w:p w:rsidR="00B72B34" w:rsidRPr="00474BFA" w:rsidRDefault="00B72B34" w:rsidP="00B72B34">
            <w:pPr>
              <w:spacing w:after="0" w:line="240" w:lineRule="auto"/>
              <w:rPr>
                <w:rFonts w:ascii="Times New Roman" w:hAnsi="Times New Roman"/>
                <w:sz w:val="24"/>
                <w:szCs w:val="24"/>
                <w:lang w:val="ro-RO"/>
              </w:rPr>
            </w:pPr>
            <w:r w:rsidRPr="00474BFA">
              <w:rPr>
                <w:rFonts w:ascii="Times New Roman" w:hAnsi="Times New Roman"/>
                <w:sz w:val="24"/>
                <w:szCs w:val="24"/>
                <w:lang w:val="ro-RO"/>
              </w:rPr>
              <w:t>Conform modelului aprobat.</w:t>
            </w:r>
          </w:p>
        </w:tc>
      </w:tr>
    </w:tbl>
    <w:p w:rsidR="00041BBF" w:rsidRPr="00474BFA" w:rsidRDefault="005872F5" w:rsidP="005872F5">
      <w:pPr>
        <w:spacing w:after="0" w:line="240" w:lineRule="auto"/>
        <w:jc w:val="both"/>
        <w:rPr>
          <w:rFonts w:ascii="Times New Roman" w:hAnsi="Times New Roman"/>
          <w:sz w:val="24"/>
          <w:szCs w:val="24"/>
          <w:lang w:val="en-US"/>
        </w:rPr>
      </w:pPr>
      <w:r w:rsidRPr="00474BFA">
        <w:rPr>
          <w:rFonts w:ascii="Times New Roman" w:hAnsi="Times New Roman"/>
          <w:sz w:val="24"/>
          <w:szCs w:val="24"/>
          <w:lang w:val="en-US"/>
        </w:rPr>
        <w:t xml:space="preserve">     </w:t>
      </w:r>
    </w:p>
    <w:p w:rsidR="00530970" w:rsidRPr="00474BFA" w:rsidRDefault="00041BBF" w:rsidP="005872F5">
      <w:pPr>
        <w:spacing w:after="0" w:line="240" w:lineRule="auto"/>
        <w:jc w:val="both"/>
        <w:rPr>
          <w:rFonts w:ascii="Times New Roman" w:eastAsia="SimSun" w:hAnsi="Times New Roman"/>
          <w:sz w:val="24"/>
          <w:szCs w:val="24"/>
          <w:lang w:val="ro-RO" w:eastAsia="zh-CN"/>
        </w:rPr>
      </w:pPr>
      <w:r w:rsidRPr="00474BFA">
        <w:rPr>
          <w:rFonts w:ascii="Times New Roman" w:hAnsi="Times New Roman"/>
          <w:sz w:val="24"/>
          <w:szCs w:val="24"/>
          <w:lang w:val="en-US"/>
        </w:rPr>
        <w:t xml:space="preserve">       </w:t>
      </w:r>
      <w:r w:rsidR="005872F5" w:rsidRPr="00474BFA">
        <w:rPr>
          <w:rFonts w:ascii="Times New Roman" w:hAnsi="Times New Roman"/>
          <w:sz w:val="24"/>
          <w:szCs w:val="24"/>
          <w:lang w:val="en-US"/>
        </w:rPr>
        <w:t xml:space="preserve">  </w:t>
      </w:r>
      <w:r w:rsidR="00530970" w:rsidRPr="00474BFA">
        <w:rPr>
          <w:rFonts w:ascii="Times New Roman" w:eastAsia="SimSun" w:hAnsi="Times New Roman"/>
          <w:b/>
          <w:sz w:val="24"/>
          <w:szCs w:val="24"/>
          <w:lang w:val="ro-RO" w:eastAsia="zh-CN"/>
        </w:rPr>
        <w:t xml:space="preserve">1.2 Chipiu de culoare albastru închis din </w:t>
      </w:r>
      <w:r w:rsidR="006E0390" w:rsidRPr="00474BFA">
        <w:rPr>
          <w:rFonts w:ascii="Times New Roman" w:eastAsia="SimSun" w:hAnsi="Times New Roman"/>
          <w:b/>
          <w:sz w:val="24"/>
          <w:szCs w:val="24"/>
          <w:lang w:val="ro-RO" w:eastAsia="zh-CN"/>
        </w:rPr>
        <w:t>ţ</w:t>
      </w:r>
      <w:r w:rsidR="00530970" w:rsidRPr="00474BFA">
        <w:rPr>
          <w:rFonts w:ascii="Times New Roman" w:eastAsia="SimSun" w:hAnsi="Times New Roman"/>
          <w:b/>
          <w:sz w:val="24"/>
          <w:szCs w:val="24"/>
          <w:lang w:val="ro-RO" w:eastAsia="zh-CN"/>
        </w:rPr>
        <w:t>esătură de lînă în amestec</w:t>
      </w:r>
      <w:r w:rsidR="003A471E" w:rsidRPr="00474BFA">
        <w:rPr>
          <w:rFonts w:ascii="Times New Roman" w:eastAsia="SimSun" w:hAnsi="Times New Roman"/>
          <w:b/>
          <w:sz w:val="24"/>
          <w:szCs w:val="24"/>
          <w:lang w:val="ro-RO" w:eastAsia="zh-CN"/>
        </w:rPr>
        <w:t xml:space="preserve">. </w:t>
      </w:r>
      <w:r w:rsidR="00530970" w:rsidRPr="00474BFA">
        <w:rPr>
          <w:rFonts w:ascii="Times New Roman" w:eastAsia="SimSun" w:hAnsi="Times New Roman"/>
          <w:sz w:val="24"/>
          <w:szCs w:val="24"/>
          <w:lang w:val="ro-RO" w:eastAsia="zh-CN"/>
        </w:rPr>
        <w:t>Chipiul este ob</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inut prin coasere, are formă spa</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 xml:space="preserve">ială rigidă, este constituit din calotă, bord, bordură, un reper central frontal </w:t>
      </w:r>
      <w:r w:rsidR="006E0390" w:rsidRPr="00474BFA">
        <w:rPr>
          <w:rFonts w:ascii="Times New Roman" w:eastAsia="SimSun" w:hAnsi="Times New Roman"/>
          <w:sz w:val="24"/>
          <w:szCs w:val="24"/>
          <w:lang w:val="ro-RO" w:eastAsia="zh-CN"/>
        </w:rPr>
        <w:t>ş</w:t>
      </w:r>
      <w:r w:rsidR="00530970" w:rsidRPr="00474BFA">
        <w:rPr>
          <w:rFonts w:ascii="Times New Roman" w:eastAsia="SimSun" w:hAnsi="Times New Roman"/>
          <w:sz w:val="24"/>
          <w:szCs w:val="24"/>
          <w:lang w:val="ro-RO" w:eastAsia="zh-CN"/>
        </w:rPr>
        <w:t>i cozoroc. Forma spa</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 xml:space="preserve">ială a chipiului este asigurată de elementul interior rigid de carcasă </w:t>
      </w:r>
      <w:r w:rsidR="006E0390" w:rsidRPr="00474BFA">
        <w:rPr>
          <w:rFonts w:ascii="Times New Roman" w:eastAsia="SimSun" w:hAnsi="Times New Roman"/>
          <w:sz w:val="24"/>
          <w:szCs w:val="24"/>
          <w:lang w:val="ro-RO" w:eastAsia="zh-CN"/>
        </w:rPr>
        <w:t>ş</w:t>
      </w:r>
      <w:r w:rsidR="00530970" w:rsidRPr="00474BFA">
        <w:rPr>
          <w:rFonts w:ascii="Times New Roman" w:eastAsia="SimSun" w:hAnsi="Times New Roman"/>
          <w:sz w:val="24"/>
          <w:szCs w:val="24"/>
          <w:lang w:val="ro-RO" w:eastAsia="zh-CN"/>
        </w:rPr>
        <w:t>i fî</w:t>
      </w:r>
      <w:r w:rsidR="006E0390" w:rsidRPr="00474BFA">
        <w:rPr>
          <w:rFonts w:ascii="Times New Roman" w:eastAsia="SimSun" w:hAnsi="Times New Roman"/>
          <w:sz w:val="24"/>
          <w:szCs w:val="24"/>
          <w:lang w:val="ro-RO" w:eastAsia="zh-CN"/>
        </w:rPr>
        <w:t>ş</w:t>
      </w:r>
      <w:r w:rsidR="00530970" w:rsidRPr="00474BFA">
        <w:rPr>
          <w:rFonts w:ascii="Times New Roman" w:eastAsia="SimSun" w:hAnsi="Times New Roman"/>
          <w:sz w:val="24"/>
          <w:szCs w:val="24"/>
          <w:lang w:val="ro-RO" w:eastAsia="zh-CN"/>
        </w:rPr>
        <w:t xml:space="preserve">ia din spumă de cauciuc amplasate pe perimetrul calotei, de elementul interior rigid al bordurii verticale </w:t>
      </w:r>
      <w:r w:rsidR="006E0390" w:rsidRPr="00474BFA">
        <w:rPr>
          <w:rFonts w:ascii="Times New Roman" w:eastAsia="SimSun" w:hAnsi="Times New Roman"/>
          <w:sz w:val="24"/>
          <w:szCs w:val="24"/>
          <w:lang w:val="ro-RO" w:eastAsia="zh-CN"/>
        </w:rPr>
        <w:t>ş</w:t>
      </w:r>
      <w:r w:rsidR="00530970" w:rsidRPr="00474BFA">
        <w:rPr>
          <w:rFonts w:ascii="Times New Roman" w:eastAsia="SimSun" w:hAnsi="Times New Roman"/>
          <w:sz w:val="24"/>
          <w:szCs w:val="24"/>
          <w:lang w:val="ro-RO" w:eastAsia="zh-CN"/>
        </w:rPr>
        <w:t>i elementul rigid interior din partea frontală a produsului. Calota are formă ovală. Bordul este format din patru repere: două repere anterioare simetrice cu dimensiunile: lă</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 xml:space="preserve">imea anterioară – </w:t>
      </w:r>
      <w:smartTag w:uri="urn:schemas-microsoft-com:office:smarttags" w:element="metricconverter">
        <w:smartTagPr>
          <w:attr w:name="ProductID" w:val="40 mm"/>
        </w:smartTagPr>
        <w:r w:rsidR="00530970" w:rsidRPr="00474BFA">
          <w:rPr>
            <w:rFonts w:ascii="Times New Roman" w:eastAsia="SimSun" w:hAnsi="Times New Roman"/>
            <w:sz w:val="24"/>
            <w:szCs w:val="24"/>
            <w:lang w:val="ro-RO" w:eastAsia="zh-CN"/>
          </w:rPr>
          <w:t>50 mm</w:t>
        </w:r>
      </w:smartTag>
      <w:r w:rsidR="00530970" w:rsidRPr="00474BFA">
        <w:rPr>
          <w:rFonts w:ascii="Times New Roman" w:eastAsia="SimSun" w:hAnsi="Times New Roman"/>
          <w:sz w:val="24"/>
          <w:szCs w:val="24"/>
          <w:lang w:val="ro-RO" w:eastAsia="zh-CN"/>
        </w:rPr>
        <w:t>, lă</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 xml:space="preserve">imea laterală – </w:t>
      </w:r>
      <w:smartTag w:uri="urn:schemas-microsoft-com:office:smarttags" w:element="metricconverter">
        <w:smartTagPr>
          <w:attr w:name="ProductID" w:val="40 mm"/>
        </w:smartTagPr>
        <w:r w:rsidR="00530970" w:rsidRPr="00474BFA">
          <w:rPr>
            <w:rFonts w:ascii="Times New Roman" w:eastAsia="SimSun" w:hAnsi="Times New Roman"/>
            <w:sz w:val="24"/>
            <w:szCs w:val="24"/>
            <w:lang w:val="ro-RO" w:eastAsia="zh-CN"/>
          </w:rPr>
          <w:t>40 mm</w:t>
        </w:r>
      </w:smartTag>
      <w:r w:rsidR="00530970" w:rsidRPr="00474BFA">
        <w:rPr>
          <w:rFonts w:ascii="Times New Roman" w:eastAsia="SimSun" w:hAnsi="Times New Roman"/>
          <w:sz w:val="24"/>
          <w:szCs w:val="24"/>
          <w:lang w:val="ro-RO" w:eastAsia="zh-CN"/>
        </w:rPr>
        <w:t>,  două repere posterioare simetrice cu lă</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 xml:space="preserve">imea </w:t>
      </w:r>
      <w:smartTag w:uri="urn:schemas-microsoft-com:office:smarttags" w:element="metricconverter">
        <w:smartTagPr>
          <w:attr w:name="ProductID" w:val="40 mm"/>
        </w:smartTagPr>
        <w:r w:rsidR="00530970" w:rsidRPr="00474BFA">
          <w:rPr>
            <w:rFonts w:ascii="Times New Roman" w:eastAsia="SimSun" w:hAnsi="Times New Roman"/>
            <w:sz w:val="24"/>
            <w:szCs w:val="24"/>
            <w:lang w:val="ro-RO" w:eastAsia="zh-CN"/>
          </w:rPr>
          <w:t>40 mm</w:t>
        </w:r>
      </w:smartTag>
      <w:r w:rsidR="00530970" w:rsidRPr="00474BFA">
        <w:rPr>
          <w:rFonts w:ascii="Times New Roman" w:eastAsia="SimSun" w:hAnsi="Times New Roman"/>
          <w:sz w:val="24"/>
          <w:szCs w:val="24"/>
          <w:lang w:val="ro-RO" w:eastAsia="zh-CN"/>
        </w:rPr>
        <w:t xml:space="preserve">. În cusătura de asamblare a calotei </w:t>
      </w:r>
      <w:r w:rsidR="006E0390" w:rsidRPr="00474BFA">
        <w:rPr>
          <w:rFonts w:ascii="Times New Roman" w:eastAsia="SimSun" w:hAnsi="Times New Roman"/>
          <w:sz w:val="24"/>
          <w:szCs w:val="24"/>
          <w:lang w:val="ro-RO" w:eastAsia="zh-CN"/>
        </w:rPr>
        <w:t>ş</w:t>
      </w:r>
      <w:r w:rsidR="00530970" w:rsidRPr="00474BFA">
        <w:rPr>
          <w:rFonts w:ascii="Times New Roman" w:eastAsia="SimSun" w:hAnsi="Times New Roman"/>
          <w:sz w:val="24"/>
          <w:szCs w:val="24"/>
          <w:lang w:val="ro-RO" w:eastAsia="zh-CN"/>
        </w:rPr>
        <w:t>i bordului este introdus un paspoal de culoare gri-metalizat. Bordura este verticală, cu lă</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 xml:space="preserve">imea de </w:t>
      </w:r>
      <w:smartTag w:uri="urn:schemas-microsoft-com:office:smarttags" w:element="metricconverter">
        <w:smartTagPr>
          <w:attr w:name="ProductID" w:val="40 mm"/>
        </w:smartTagPr>
        <w:r w:rsidR="00530970" w:rsidRPr="00474BFA">
          <w:rPr>
            <w:rFonts w:ascii="Times New Roman" w:eastAsia="SimSun" w:hAnsi="Times New Roman"/>
            <w:sz w:val="24"/>
            <w:szCs w:val="24"/>
            <w:lang w:val="ro-RO" w:eastAsia="zh-CN"/>
          </w:rPr>
          <w:t>50 mm</w:t>
        </w:r>
      </w:smartTag>
      <w:r w:rsidR="00530970" w:rsidRPr="00474BFA">
        <w:rPr>
          <w:rFonts w:ascii="Times New Roman" w:eastAsia="SimSun" w:hAnsi="Times New Roman"/>
          <w:sz w:val="24"/>
          <w:szCs w:val="24"/>
          <w:lang w:val="ro-RO" w:eastAsia="zh-CN"/>
        </w:rPr>
        <w:t>. Pe păr</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ile laterale superioare a bordurii sunt prelucrate simetric două capse cu orificii de ventilare. Pe păr</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ile laterale inferioare a bordurii sunt fixa</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 xml:space="preserve">i simetric doi nasturi metalici de culoare argintie, de care este fixat pe partea anterioară un </w:t>
      </w:r>
      <w:r w:rsidR="006E0390" w:rsidRPr="00474BFA">
        <w:rPr>
          <w:rFonts w:ascii="Times New Roman" w:eastAsia="SimSun" w:hAnsi="Times New Roman"/>
          <w:sz w:val="24"/>
          <w:szCs w:val="24"/>
          <w:lang w:val="ro-RO" w:eastAsia="zh-CN"/>
        </w:rPr>
        <w:t>ş</w:t>
      </w:r>
      <w:r w:rsidR="00530970" w:rsidRPr="00474BFA">
        <w:rPr>
          <w:rFonts w:ascii="Times New Roman" w:eastAsia="SimSun" w:hAnsi="Times New Roman"/>
          <w:sz w:val="24"/>
          <w:szCs w:val="24"/>
          <w:lang w:val="ro-RO" w:eastAsia="zh-CN"/>
        </w:rPr>
        <w:t xml:space="preserve">nur împletit de culoare gri-metalizat, care la nivelul cozorocului este dublat cu un segment suplimentar de </w:t>
      </w:r>
      <w:r w:rsidR="006E0390" w:rsidRPr="00474BFA">
        <w:rPr>
          <w:rFonts w:ascii="Times New Roman" w:eastAsia="SimSun" w:hAnsi="Times New Roman"/>
          <w:sz w:val="24"/>
          <w:szCs w:val="24"/>
          <w:lang w:val="ro-RO" w:eastAsia="zh-CN"/>
        </w:rPr>
        <w:t>ş</w:t>
      </w:r>
      <w:r w:rsidR="00530970" w:rsidRPr="00474BFA">
        <w:rPr>
          <w:rFonts w:ascii="Times New Roman" w:eastAsia="SimSun" w:hAnsi="Times New Roman"/>
          <w:sz w:val="24"/>
          <w:szCs w:val="24"/>
          <w:lang w:val="ro-RO" w:eastAsia="zh-CN"/>
        </w:rPr>
        <w:t>nur. Între nasturii metalici pe partea posterioară inferioară a bordurii verticale este aplicat prin coasere la distan</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 xml:space="preserve">a de </w:t>
      </w:r>
      <w:smartTag w:uri="urn:schemas-microsoft-com:office:smarttags" w:element="metricconverter">
        <w:smartTagPr>
          <w:attr w:name="ProductID" w:val="40 mm"/>
        </w:smartTagPr>
        <w:r w:rsidR="00530970" w:rsidRPr="00474BFA">
          <w:rPr>
            <w:rFonts w:ascii="Times New Roman" w:eastAsia="SimSun" w:hAnsi="Times New Roman"/>
            <w:sz w:val="24"/>
            <w:szCs w:val="24"/>
            <w:lang w:val="ro-RO" w:eastAsia="zh-CN"/>
          </w:rPr>
          <w:t>3 mm</w:t>
        </w:r>
      </w:smartTag>
      <w:r w:rsidR="00530970" w:rsidRPr="00474BFA">
        <w:rPr>
          <w:rFonts w:ascii="Times New Roman" w:eastAsia="SimSun" w:hAnsi="Times New Roman"/>
          <w:sz w:val="24"/>
          <w:szCs w:val="24"/>
          <w:lang w:val="ro-RO" w:eastAsia="zh-CN"/>
        </w:rPr>
        <w:t xml:space="preserve"> de la marginea inferioară a chipiului un </w:t>
      </w:r>
      <w:r w:rsidR="006E0390" w:rsidRPr="00474BFA">
        <w:rPr>
          <w:rFonts w:ascii="Times New Roman" w:eastAsia="SimSun" w:hAnsi="Times New Roman"/>
          <w:sz w:val="24"/>
          <w:szCs w:val="24"/>
          <w:lang w:val="ro-RO" w:eastAsia="zh-CN"/>
        </w:rPr>
        <w:t>ş</w:t>
      </w:r>
      <w:r w:rsidR="00530970" w:rsidRPr="00474BFA">
        <w:rPr>
          <w:rFonts w:ascii="Times New Roman" w:eastAsia="SimSun" w:hAnsi="Times New Roman"/>
          <w:sz w:val="24"/>
          <w:szCs w:val="24"/>
          <w:lang w:val="ro-RO" w:eastAsia="zh-CN"/>
        </w:rPr>
        <w:t xml:space="preserve">iret de culoare gri-metalizat. Reperul central frontal este de formă trapezoidală cu latura mare (spre calotă) de </w:t>
      </w:r>
      <w:smartTag w:uri="urn:schemas-microsoft-com:office:smarttags" w:element="metricconverter">
        <w:smartTagPr>
          <w:attr w:name="ProductID" w:val="40 mm"/>
        </w:smartTagPr>
        <w:r w:rsidR="00530970" w:rsidRPr="00474BFA">
          <w:rPr>
            <w:rFonts w:ascii="Times New Roman" w:eastAsia="SimSun" w:hAnsi="Times New Roman"/>
            <w:sz w:val="24"/>
            <w:szCs w:val="24"/>
            <w:lang w:val="ro-RO" w:eastAsia="zh-CN"/>
          </w:rPr>
          <w:t>70 mm</w:t>
        </w:r>
      </w:smartTag>
      <w:r w:rsidR="00530970" w:rsidRPr="00474BFA">
        <w:rPr>
          <w:rFonts w:ascii="Times New Roman" w:eastAsia="SimSun" w:hAnsi="Times New Roman"/>
          <w:sz w:val="24"/>
          <w:szCs w:val="24"/>
          <w:lang w:val="ro-RO" w:eastAsia="zh-CN"/>
        </w:rPr>
        <w:t xml:space="preserve">, cu latura mică (spre cozoroc) de </w:t>
      </w:r>
      <w:smartTag w:uri="urn:schemas-microsoft-com:office:smarttags" w:element="metricconverter">
        <w:smartTagPr>
          <w:attr w:name="ProductID" w:val="40 mm"/>
        </w:smartTagPr>
        <w:r w:rsidR="00530970" w:rsidRPr="00474BFA">
          <w:rPr>
            <w:rFonts w:ascii="Times New Roman" w:eastAsia="SimSun" w:hAnsi="Times New Roman"/>
            <w:sz w:val="24"/>
            <w:szCs w:val="24"/>
            <w:lang w:val="ro-RO" w:eastAsia="zh-CN"/>
          </w:rPr>
          <w:t>55 mm</w:t>
        </w:r>
      </w:smartTag>
      <w:r w:rsidR="00530970" w:rsidRPr="00474BFA">
        <w:rPr>
          <w:rFonts w:ascii="Times New Roman" w:eastAsia="SimSun" w:hAnsi="Times New Roman"/>
          <w:sz w:val="24"/>
          <w:szCs w:val="24"/>
          <w:lang w:val="ro-RO" w:eastAsia="zh-CN"/>
        </w:rPr>
        <w:t xml:space="preserve"> </w:t>
      </w:r>
      <w:r w:rsidR="006E0390" w:rsidRPr="00474BFA">
        <w:rPr>
          <w:rFonts w:ascii="Times New Roman" w:eastAsia="SimSun" w:hAnsi="Times New Roman"/>
          <w:sz w:val="24"/>
          <w:szCs w:val="24"/>
          <w:lang w:val="ro-RO" w:eastAsia="zh-CN"/>
        </w:rPr>
        <w:t>ş</w:t>
      </w:r>
      <w:r w:rsidR="00530970" w:rsidRPr="00474BFA">
        <w:rPr>
          <w:rFonts w:ascii="Times New Roman" w:eastAsia="SimSun" w:hAnsi="Times New Roman"/>
          <w:sz w:val="24"/>
          <w:szCs w:val="24"/>
          <w:lang w:val="ro-RO" w:eastAsia="zh-CN"/>
        </w:rPr>
        <w:t xml:space="preserve">i laturile laterale de </w:t>
      </w:r>
      <w:smartTag w:uri="urn:schemas-microsoft-com:office:smarttags" w:element="metricconverter">
        <w:smartTagPr>
          <w:attr w:name="ProductID" w:val="40 mm"/>
        </w:smartTagPr>
        <w:r w:rsidR="00530970" w:rsidRPr="00474BFA">
          <w:rPr>
            <w:rFonts w:ascii="Times New Roman" w:eastAsia="SimSun" w:hAnsi="Times New Roman"/>
            <w:sz w:val="24"/>
            <w:szCs w:val="24"/>
            <w:lang w:val="ro-RO" w:eastAsia="zh-CN"/>
          </w:rPr>
          <w:t>100 mm</w:t>
        </w:r>
      </w:smartTag>
      <w:r w:rsidR="00530970" w:rsidRPr="00474BFA">
        <w:rPr>
          <w:rFonts w:ascii="Times New Roman" w:eastAsia="SimSun" w:hAnsi="Times New Roman"/>
          <w:sz w:val="24"/>
          <w:szCs w:val="24"/>
          <w:lang w:val="ro-RO" w:eastAsia="zh-CN"/>
        </w:rPr>
        <w:t xml:space="preserve">. Pe partea centrală a reperului  se aplică cocarda. Cozorocul are formă rigidă, este constituit din două repere din </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 xml:space="preserve">esătură de bază </w:t>
      </w:r>
      <w:r w:rsidR="006E0390" w:rsidRPr="00474BFA">
        <w:rPr>
          <w:rFonts w:ascii="Times New Roman" w:eastAsia="SimSun" w:hAnsi="Times New Roman"/>
          <w:sz w:val="24"/>
          <w:szCs w:val="24"/>
          <w:lang w:val="ro-RO" w:eastAsia="zh-CN"/>
        </w:rPr>
        <w:t>ş</w:t>
      </w:r>
      <w:r w:rsidR="00530970" w:rsidRPr="00474BFA">
        <w:rPr>
          <w:rFonts w:ascii="Times New Roman" w:eastAsia="SimSun" w:hAnsi="Times New Roman"/>
          <w:sz w:val="24"/>
          <w:szCs w:val="24"/>
          <w:lang w:val="ro-RO" w:eastAsia="zh-CN"/>
        </w:rPr>
        <w:t>i elemente interioare de rigidizare. Pe marginea exterioară a cozorocului este aplicat prin coasere la distan</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 xml:space="preserve">a de </w:t>
      </w:r>
      <w:smartTag w:uri="urn:schemas-microsoft-com:office:smarttags" w:element="metricconverter">
        <w:smartTagPr>
          <w:attr w:name="ProductID" w:val="40 mm"/>
        </w:smartTagPr>
        <w:r w:rsidR="00530970" w:rsidRPr="00474BFA">
          <w:rPr>
            <w:rFonts w:ascii="Times New Roman" w:eastAsia="SimSun" w:hAnsi="Times New Roman"/>
            <w:sz w:val="24"/>
            <w:szCs w:val="24"/>
            <w:lang w:val="ro-RO" w:eastAsia="zh-CN"/>
          </w:rPr>
          <w:t>5 mm</w:t>
        </w:r>
      </w:smartTag>
      <w:r w:rsidR="00530970" w:rsidRPr="00474BFA">
        <w:rPr>
          <w:rFonts w:ascii="Times New Roman" w:eastAsia="SimSun" w:hAnsi="Times New Roman"/>
          <w:sz w:val="24"/>
          <w:szCs w:val="24"/>
          <w:lang w:val="ro-RO" w:eastAsia="zh-CN"/>
        </w:rPr>
        <w:t xml:space="preserve"> de la margine un </w:t>
      </w:r>
      <w:r w:rsidR="006E0390" w:rsidRPr="00474BFA">
        <w:rPr>
          <w:rFonts w:ascii="Times New Roman" w:eastAsia="SimSun" w:hAnsi="Times New Roman"/>
          <w:sz w:val="24"/>
          <w:szCs w:val="24"/>
          <w:lang w:val="ro-RO" w:eastAsia="zh-CN"/>
        </w:rPr>
        <w:t>ş</w:t>
      </w:r>
      <w:r w:rsidR="00530970" w:rsidRPr="00474BFA">
        <w:rPr>
          <w:rFonts w:ascii="Times New Roman" w:eastAsia="SimSun" w:hAnsi="Times New Roman"/>
          <w:sz w:val="24"/>
          <w:szCs w:val="24"/>
          <w:lang w:val="ro-RO" w:eastAsia="zh-CN"/>
        </w:rPr>
        <w:t>iret de culoare gri-metalizat. Chipiul este prelucrat cu căptu</w:t>
      </w:r>
      <w:r w:rsidR="006E0390" w:rsidRPr="00474BFA">
        <w:rPr>
          <w:rFonts w:ascii="Times New Roman" w:eastAsia="SimSun" w:hAnsi="Times New Roman"/>
          <w:sz w:val="24"/>
          <w:szCs w:val="24"/>
          <w:lang w:val="ro-RO" w:eastAsia="zh-CN"/>
        </w:rPr>
        <w:t>ş</w:t>
      </w:r>
      <w:r w:rsidR="00530970" w:rsidRPr="00474BFA">
        <w:rPr>
          <w:rFonts w:ascii="Times New Roman" w:eastAsia="SimSun" w:hAnsi="Times New Roman"/>
          <w:sz w:val="24"/>
          <w:szCs w:val="24"/>
          <w:lang w:val="ro-RO" w:eastAsia="zh-CN"/>
        </w:rPr>
        <w:t xml:space="preserve">eală  din </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 xml:space="preserve">esătură din viscoză </w:t>
      </w:r>
      <w:r w:rsidR="006E0390" w:rsidRPr="00474BFA">
        <w:rPr>
          <w:rFonts w:ascii="Times New Roman" w:eastAsia="SimSun" w:hAnsi="Times New Roman"/>
          <w:sz w:val="24"/>
          <w:szCs w:val="24"/>
          <w:lang w:val="ro-RO" w:eastAsia="zh-CN"/>
        </w:rPr>
        <w:t>ş</w:t>
      </w:r>
      <w:r w:rsidR="00530970" w:rsidRPr="00474BFA">
        <w:rPr>
          <w:rFonts w:ascii="Times New Roman" w:eastAsia="SimSun" w:hAnsi="Times New Roman"/>
          <w:sz w:val="24"/>
          <w:szCs w:val="24"/>
          <w:lang w:val="ro-RO" w:eastAsia="zh-CN"/>
        </w:rPr>
        <w:t>i bordură interioară cu lă</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 xml:space="preserve">imea de </w:t>
      </w:r>
      <w:smartTag w:uri="urn:schemas-microsoft-com:office:smarttags" w:element="metricconverter">
        <w:smartTagPr>
          <w:attr w:name="ProductID" w:val="40 mm"/>
        </w:smartTagPr>
        <w:r w:rsidR="00530970" w:rsidRPr="00474BFA">
          <w:rPr>
            <w:rFonts w:ascii="Times New Roman" w:eastAsia="SimSun" w:hAnsi="Times New Roman"/>
            <w:sz w:val="24"/>
            <w:szCs w:val="24"/>
            <w:lang w:val="ro-RO" w:eastAsia="zh-CN"/>
          </w:rPr>
          <w:t>40 mm</w:t>
        </w:r>
      </w:smartTag>
      <w:r w:rsidR="00530970" w:rsidRPr="00474BFA">
        <w:rPr>
          <w:rFonts w:ascii="Times New Roman" w:eastAsia="SimSun" w:hAnsi="Times New Roman"/>
          <w:sz w:val="24"/>
          <w:szCs w:val="24"/>
          <w:lang w:val="ro-RO" w:eastAsia="zh-CN"/>
        </w:rPr>
        <w:t xml:space="preserve"> din piele artificială cu perfora</w:t>
      </w:r>
      <w:r w:rsidR="006E0390" w:rsidRPr="00474BFA">
        <w:rPr>
          <w:rFonts w:ascii="Times New Roman" w:eastAsia="SimSun" w:hAnsi="Times New Roman"/>
          <w:sz w:val="24"/>
          <w:szCs w:val="24"/>
          <w:lang w:val="ro-RO" w:eastAsia="zh-CN"/>
        </w:rPr>
        <w:t>ţ</w:t>
      </w:r>
      <w:r w:rsidR="00530970" w:rsidRPr="00474BFA">
        <w:rPr>
          <w:rFonts w:ascii="Times New Roman" w:eastAsia="SimSun" w:hAnsi="Times New Roman"/>
          <w:sz w:val="24"/>
          <w:szCs w:val="24"/>
          <w:lang w:val="ro-RO" w:eastAsia="zh-CN"/>
        </w:rPr>
        <w:t>ii.</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1.3 Bonetă pentru femei</w:t>
      </w:r>
      <w:r w:rsidRPr="00474BFA">
        <w:rPr>
          <w:rFonts w:ascii="Times New Roman" w:eastAsia="SimSun" w:hAnsi="Times New Roman"/>
          <w:sz w:val="24"/>
          <w:szCs w:val="24"/>
          <w:lang w:val="ro-RO" w:eastAsia="zh-CN"/>
        </w:rPr>
        <w:t xml:space="preserve"> de culoare albastru închis din </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esătură de lînă în amestec. Boneta ob</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inută prin coasere, constituită din calotă de formă ovală alungită, formată din două repere simetrice, două repere simetrice borduri laterale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 xml:space="preserve">i două repere simetrice boruri răsfrînte. Bordurile laterale au laturile superioare de formă curbă, laturile inferioare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 xml:space="preserve">i cele laterale sunt definitivate prin linii drepte. Bordurile răsfrînte au laturile superioare de formă curbă, rotunjite din partea superioară frontală, latura inferioară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 xml:space="preserve">i latura laterală posterioară sunt definitivate prin linii drepte. Borurile răsfrînte se suprapun în partea frontală. Marginile exterioare superioare ale borurilor răsfrînte sunt prelucrate cu paspoal de culoare verde. Pe bordurul răsfrînt din partea </w:t>
      </w:r>
      <w:r w:rsidR="00703BBA" w:rsidRPr="00474BFA">
        <w:rPr>
          <w:rFonts w:ascii="Times New Roman" w:eastAsia="SimSun" w:hAnsi="Times New Roman"/>
          <w:sz w:val="24"/>
          <w:szCs w:val="24"/>
          <w:lang w:val="ro-RO" w:eastAsia="zh-CN"/>
        </w:rPr>
        <w:t xml:space="preserve">stînga </w:t>
      </w:r>
      <w:r w:rsidRPr="00474BFA">
        <w:rPr>
          <w:rFonts w:ascii="Times New Roman" w:eastAsia="SimSun" w:hAnsi="Times New Roman"/>
          <w:sz w:val="24"/>
          <w:szCs w:val="24"/>
          <w:lang w:val="ro-RO" w:eastAsia="zh-CN"/>
        </w:rPr>
        <w:t xml:space="preserve"> a bonetei, la distan</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a de </w:t>
      </w:r>
      <w:smartTag w:uri="urn:schemas-microsoft-com:office:smarttags" w:element="metricconverter">
        <w:smartTagPr>
          <w:attr w:name="ProductID" w:val="50 mm"/>
        </w:smartTagPr>
        <w:r w:rsidRPr="00474BFA">
          <w:rPr>
            <w:rFonts w:ascii="Times New Roman" w:eastAsia="SimSun" w:hAnsi="Times New Roman"/>
            <w:sz w:val="24"/>
            <w:szCs w:val="24"/>
            <w:lang w:val="ro-RO" w:eastAsia="zh-CN"/>
          </w:rPr>
          <w:t>50 mm</w:t>
        </w:r>
      </w:smartTag>
      <w:r w:rsidRPr="00474BFA">
        <w:rPr>
          <w:rFonts w:ascii="Times New Roman" w:eastAsia="SimSun" w:hAnsi="Times New Roman"/>
          <w:sz w:val="24"/>
          <w:szCs w:val="24"/>
          <w:lang w:val="ro-RO" w:eastAsia="zh-CN"/>
        </w:rPr>
        <w:t xml:space="preserve"> de la linia medie frontală a produsului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la distan</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a de </w:t>
      </w:r>
      <w:smartTag w:uri="urn:schemas-microsoft-com:office:smarttags" w:element="metricconverter">
        <w:smartTagPr>
          <w:attr w:name="ProductID" w:val="10 mm"/>
        </w:smartTagPr>
        <w:r w:rsidRPr="00474BFA">
          <w:rPr>
            <w:rFonts w:ascii="Times New Roman" w:eastAsia="SimSun" w:hAnsi="Times New Roman"/>
            <w:sz w:val="24"/>
            <w:szCs w:val="24"/>
            <w:lang w:val="ro-RO" w:eastAsia="zh-CN"/>
          </w:rPr>
          <w:t>10 mm</w:t>
        </w:r>
      </w:smartTag>
      <w:r w:rsidRPr="00474BFA">
        <w:rPr>
          <w:rFonts w:ascii="Times New Roman" w:eastAsia="SimSun" w:hAnsi="Times New Roman"/>
          <w:sz w:val="24"/>
          <w:szCs w:val="24"/>
          <w:lang w:val="ro-RO" w:eastAsia="zh-CN"/>
        </w:rPr>
        <w:t xml:space="preserve"> de la termina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ia inferioară a bonetei este aplicată</w:t>
      </w:r>
      <w:r w:rsidR="00A74740" w:rsidRPr="00474BFA">
        <w:rPr>
          <w:rFonts w:ascii="Times New Roman" w:eastAsia="SimSun" w:hAnsi="Times New Roman"/>
          <w:sz w:val="24"/>
          <w:szCs w:val="24"/>
          <w:lang w:val="ro-RO" w:eastAsia="zh-CN"/>
        </w:rPr>
        <w:t xml:space="preserve"> </w:t>
      </w:r>
      <w:r w:rsidRPr="00474BFA">
        <w:rPr>
          <w:rFonts w:ascii="Times New Roman" w:eastAsia="SimSun" w:hAnsi="Times New Roman"/>
          <w:sz w:val="24"/>
          <w:szCs w:val="24"/>
          <w:lang w:val="ro-RO" w:eastAsia="zh-CN"/>
        </w:rPr>
        <w:t>cocarda</w:t>
      </w:r>
      <w:r w:rsidR="00703BBA" w:rsidRPr="00474BFA">
        <w:rPr>
          <w:rFonts w:ascii="Times New Roman" w:eastAsia="SimSun" w:hAnsi="Times New Roman"/>
          <w:sz w:val="24"/>
          <w:szCs w:val="24"/>
          <w:lang w:val="ro-RO" w:eastAsia="zh-CN"/>
        </w:rPr>
        <w:t>.</w:t>
      </w:r>
      <w:r w:rsidRPr="00474BFA">
        <w:rPr>
          <w:rFonts w:ascii="Times New Roman" w:eastAsia="SimSun" w:hAnsi="Times New Roman"/>
          <w:sz w:val="24"/>
          <w:szCs w:val="24"/>
          <w:lang w:val="ro-RO" w:eastAsia="zh-CN"/>
        </w:rPr>
        <w:t xml:space="preserve"> Boneta este prelucrată cu căptu</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 xml:space="preserve">eală din </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esătură din viscoză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bordură interioară cu lă</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imea de </w:t>
      </w:r>
      <w:smartTag w:uri="urn:schemas-microsoft-com:office:smarttags" w:element="metricconverter">
        <w:smartTagPr>
          <w:attr w:name="ProductID" w:val="20 mm"/>
        </w:smartTagPr>
        <w:r w:rsidRPr="00474BFA">
          <w:rPr>
            <w:rFonts w:ascii="Times New Roman" w:eastAsia="SimSun" w:hAnsi="Times New Roman"/>
            <w:sz w:val="24"/>
            <w:szCs w:val="24"/>
            <w:lang w:val="ro-RO" w:eastAsia="zh-CN"/>
          </w:rPr>
          <w:t>20 mm</w:t>
        </w:r>
      </w:smartTag>
      <w:r w:rsidRPr="00474BFA">
        <w:rPr>
          <w:rFonts w:ascii="Times New Roman" w:eastAsia="SimSun" w:hAnsi="Times New Roman"/>
          <w:sz w:val="24"/>
          <w:szCs w:val="24"/>
          <w:lang w:val="ro-RO" w:eastAsia="zh-CN"/>
        </w:rPr>
        <w:t xml:space="preserve"> din piele artificială.</w:t>
      </w:r>
    </w:p>
    <w:p w:rsidR="00041BBF" w:rsidRPr="00474BFA" w:rsidRDefault="00530970" w:rsidP="00041BBF">
      <w:pPr>
        <w:spacing w:after="0" w:line="240" w:lineRule="auto"/>
        <w:ind w:left="567" w:hanging="27"/>
        <w:jc w:val="both"/>
        <w:rPr>
          <w:rFonts w:ascii="Times New Roman" w:eastAsia="SimSun" w:hAnsi="Times New Roman"/>
          <w:b/>
          <w:i/>
          <w:sz w:val="24"/>
          <w:szCs w:val="24"/>
          <w:lang w:val="en-US" w:eastAsia="zh-CN"/>
        </w:rPr>
      </w:pPr>
      <w:r w:rsidRPr="00474BFA">
        <w:rPr>
          <w:rFonts w:ascii="Times New Roman" w:eastAsia="SimSun" w:hAnsi="Times New Roman"/>
          <w:b/>
          <w:i/>
          <w:sz w:val="24"/>
          <w:szCs w:val="24"/>
          <w:lang w:val="ro-RO" w:eastAsia="zh-CN"/>
        </w:rPr>
        <w:t>La confec</w:t>
      </w:r>
      <w:r w:rsidR="006E0390" w:rsidRPr="00474BFA">
        <w:rPr>
          <w:rFonts w:ascii="Times New Roman" w:eastAsia="SimSun" w:hAnsi="Times New Roman"/>
          <w:b/>
          <w:i/>
          <w:sz w:val="24"/>
          <w:szCs w:val="24"/>
          <w:lang w:val="ro-RO" w:eastAsia="zh-CN"/>
        </w:rPr>
        <w:t>ţ</w:t>
      </w:r>
      <w:r w:rsidRPr="00474BFA">
        <w:rPr>
          <w:rFonts w:ascii="Times New Roman" w:eastAsia="SimSun" w:hAnsi="Times New Roman"/>
          <w:b/>
          <w:i/>
          <w:sz w:val="24"/>
          <w:szCs w:val="24"/>
          <w:lang w:val="ro-RO" w:eastAsia="zh-CN"/>
        </w:rPr>
        <w:t xml:space="preserve">ionarea chipiului </w:t>
      </w:r>
      <w:r w:rsidR="006E0390" w:rsidRPr="00474BFA">
        <w:rPr>
          <w:rFonts w:ascii="Times New Roman" w:eastAsia="SimSun" w:hAnsi="Times New Roman"/>
          <w:b/>
          <w:i/>
          <w:sz w:val="24"/>
          <w:szCs w:val="24"/>
          <w:lang w:val="ro-RO" w:eastAsia="zh-CN"/>
        </w:rPr>
        <w:t>ş</w:t>
      </w:r>
      <w:r w:rsidR="008035E0" w:rsidRPr="00474BFA">
        <w:rPr>
          <w:rFonts w:ascii="Times New Roman" w:eastAsia="SimSun" w:hAnsi="Times New Roman"/>
          <w:b/>
          <w:i/>
          <w:sz w:val="24"/>
          <w:szCs w:val="24"/>
          <w:lang w:val="ro-RO" w:eastAsia="zh-CN"/>
        </w:rPr>
        <w:t xml:space="preserve">i a bonetei obligatoriu </w:t>
      </w:r>
      <w:r w:rsidR="0002554C" w:rsidRPr="00474BFA">
        <w:rPr>
          <w:rFonts w:ascii="Times New Roman" w:hAnsi="Times New Roman"/>
          <w:b/>
          <w:i/>
          <w:sz w:val="24"/>
          <w:szCs w:val="24"/>
          <w:lang w:val="ro-RO"/>
        </w:rPr>
        <w:t>se va solicita mostrele aprobate.</w:t>
      </w:r>
      <w:r w:rsidR="00041BBF" w:rsidRPr="00474BFA">
        <w:rPr>
          <w:rFonts w:ascii="Times New Roman" w:eastAsia="SimSun" w:hAnsi="Times New Roman"/>
          <w:sz w:val="24"/>
          <w:szCs w:val="24"/>
          <w:lang w:val="ro-RO" w:eastAsia="zh-CN"/>
        </w:rPr>
        <w:t xml:space="preserve">        </w:t>
      </w:r>
      <w:r w:rsidR="00041BBF" w:rsidRPr="00474BFA">
        <w:rPr>
          <w:rFonts w:ascii="Times New Roman" w:eastAsia="SimSun" w:hAnsi="Times New Roman"/>
          <w:b/>
          <w:i/>
          <w:sz w:val="24"/>
          <w:szCs w:val="24"/>
          <w:lang w:val="ro-RO" w:eastAsia="zh-CN"/>
        </w:rPr>
        <w:t>Dimensiunile produselor livrate trebuie sa corespunda tabelului de masuri aprobat.</w:t>
      </w:r>
    </w:p>
    <w:p w:rsidR="002C54C4" w:rsidRPr="00474BFA" w:rsidRDefault="002C54C4" w:rsidP="002C54C4">
      <w:pPr>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GOST 4103-82.</w:t>
      </w:r>
    </w:p>
    <w:p w:rsidR="002C54C4" w:rsidRPr="00474BFA" w:rsidRDefault="00F65E07" w:rsidP="00A3070F">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GOST ISO 3758-2014</w:t>
      </w:r>
    </w:p>
    <w:p w:rsidR="00530970" w:rsidRPr="00474BFA" w:rsidRDefault="00A3070F" w:rsidP="00D77875">
      <w:pPr>
        <w:spacing w:after="0"/>
        <w:jc w:val="right"/>
        <w:rPr>
          <w:rFonts w:ascii="Times New Roman" w:hAnsi="Times New Roman"/>
          <w:b/>
          <w:sz w:val="24"/>
          <w:szCs w:val="24"/>
          <w:lang w:val="ro-RO"/>
        </w:rPr>
      </w:pPr>
      <w:r w:rsidRPr="00474BFA">
        <w:rPr>
          <w:rFonts w:ascii="Times New Roman" w:hAnsi="Times New Roman"/>
          <w:b/>
          <w:sz w:val="24"/>
          <w:szCs w:val="24"/>
          <w:lang w:val="en-US"/>
        </w:rPr>
        <w:t xml:space="preserve">      </w:t>
      </w:r>
      <w:r w:rsidR="00530970" w:rsidRPr="00474BFA">
        <w:rPr>
          <w:rFonts w:ascii="Times New Roman" w:hAnsi="Times New Roman"/>
          <w:b/>
          <w:sz w:val="24"/>
          <w:szCs w:val="24"/>
          <w:lang w:val="ro-RO"/>
        </w:rPr>
        <w:t>Anex</w:t>
      </w:r>
      <w:r w:rsidR="00797E50" w:rsidRPr="00474BFA">
        <w:rPr>
          <w:rFonts w:ascii="Times New Roman" w:hAnsi="Times New Roman"/>
          <w:b/>
          <w:sz w:val="24"/>
          <w:szCs w:val="24"/>
          <w:lang w:val="ro-RO"/>
        </w:rPr>
        <w:t xml:space="preserve">a nr. </w:t>
      </w:r>
      <w:r w:rsidR="00530970" w:rsidRPr="00474BFA">
        <w:rPr>
          <w:rFonts w:ascii="Times New Roman" w:hAnsi="Times New Roman"/>
          <w:b/>
          <w:sz w:val="24"/>
          <w:szCs w:val="24"/>
          <w:lang w:val="ro-RO"/>
        </w:rPr>
        <w:t>2</w:t>
      </w:r>
    </w:p>
    <w:p w:rsidR="00530970" w:rsidRPr="00474BFA" w:rsidRDefault="00530970" w:rsidP="00561EAF">
      <w:pPr>
        <w:spacing w:after="0"/>
        <w:jc w:val="center"/>
        <w:rPr>
          <w:rFonts w:ascii="Times New Roman" w:hAnsi="Times New Roman"/>
          <w:b/>
          <w:sz w:val="24"/>
          <w:szCs w:val="24"/>
          <w:lang w:val="ro-RO"/>
        </w:rPr>
      </w:pPr>
      <w:r w:rsidRPr="00474BFA">
        <w:rPr>
          <w:rFonts w:ascii="Times New Roman" w:hAnsi="Times New Roman"/>
          <w:b/>
          <w:sz w:val="24"/>
          <w:szCs w:val="24"/>
          <w:lang w:val="ro-RO"/>
        </w:rPr>
        <w:lastRenderedPageBreak/>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530970" w:rsidRPr="00474BFA" w:rsidRDefault="00530970" w:rsidP="00561EAF">
      <w:pPr>
        <w:spacing w:after="0"/>
        <w:jc w:val="center"/>
        <w:rPr>
          <w:rFonts w:ascii="Times New Roman" w:hAnsi="Times New Roman"/>
          <w:b/>
          <w:sz w:val="24"/>
          <w:szCs w:val="24"/>
          <w:lang w:val="ro-RO"/>
        </w:rPr>
      </w:pPr>
    </w:p>
    <w:p w:rsidR="00530970" w:rsidRPr="00474BFA" w:rsidRDefault="00530970" w:rsidP="00561EAF">
      <w:pPr>
        <w:pStyle w:val="a3"/>
        <w:spacing w:after="0"/>
        <w:ind w:left="0" w:firstLine="709"/>
        <w:jc w:val="both"/>
        <w:rPr>
          <w:rFonts w:ascii="Times New Roman" w:hAnsi="Times New Roman"/>
          <w:b/>
          <w:sz w:val="24"/>
          <w:szCs w:val="24"/>
          <w:lang w:val="ro-RO"/>
        </w:rPr>
      </w:pPr>
      <w:r w:rsidRPr="00474BFA">
        <w:rPr>
          <w:rFonts w:ascii="Times New Roman" w:hAnsi="Times New Roman"/>
          <w:b/>
          <w:sz w:val="24"/>
          <w:szCs w:val="24"/>
          <w:lang w:val="ro-RO"/>
        </w:rPr>
        <w:t xml:space="preserve">Tricou cu mîneci scurte cu guler </w:t>
      </w:r>
      <w:r w:rsidR="0021519E" w:rsidRPr="00474BFA">
        <w:rPr>
          <w:rFonts w:ascii="Times New Roman" w:hAnsi="Times New Roman"/>
          <w:b/>
          <w:sz w:val="24"/>
          <w:szCs w:val="24"/>
          <w:lang w:val="ro-RO"/>
        </w:rPr>
        <w:t>(</w:t>
      </w:r>
      <w:r w:rsidRPr="00474BFA">
        <w:rPr>
          <w:rFonts w:ascii="Times New Roman" w:hAnsi="Times New Roman"/>
          <w:b/>
          <w:sz w:val="24"/>
          <w:szCs w:val="24"/>
          <w:lang w:val="ro-RO"/>
        </w:rPr>
        <w:t>de tip ,,polo”)</w:t>
      </w:r>
    </w:p>
    <w:p w:rsidR="00530970" w:rsidRPr="00474BFA" w:rsidRDefault="00530970" w:rsidP="00561EAF">
      <w:pPr>
        <w:pStyle w:val="a3"/>
        <w:spacing w:after="0"/>
        <w:ind w:left="0"/>
        <w:jc w:val="both"/>
        <w:rPr>
          <w:rFonts w:ascii="Times New Roman" w:hAnsi="Times New Roman"/>
          <w:b/>
          <w:sz w:val="24"/>
          <w:szCs w:val="24"/>
          <w:lang w:val="ro-RO"/>
        </w:rPr>
      </w:pPr>
    </w:p>
    <w:p w:rsidR="007B7E36" w:rsidRPr="00474BFA" w:rsidRDefault="00A82941" w:rsidP="00561EAF">
      <w:pPr>
        <w:pStyle w:val="a3"/>
        <w:numPr>
          <w:ilvl w:val="1"/>
          <w:numId w:val="7"/>
        </w:numPr>
        <w:spacing w:after="0"/>
        <w:jc w:val="both"/>
        <w:rPr>
          <w:rFonts w:ascii="Times New Roman" w:hAnsi="Times New Roman"/>
          <w:b/>
          <w:sz w:val="24"/>
          <w:szCs w:val="24"/>
          <w:lang w:val="ro-RO"/>
        </w:rPr>
      </w:pPr>
      <w:r w:rsidRPr="00474BFA">
        <w:rPr>
          <w:rFonts w:ascii="Times New Roman" w:hAnsi="Times New Roman"/>
          <w:b/>
          <w:sz w:val="24"/>
          <w:szCs w:val="24"/>
          <w:lang w:val="ro-RO"/>
        </w:rPr>
        <w:t>Materialele folosite:</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519"/>
        <w:gridCol w:w="7229"/>
      </w:tblGrid>
      <w:tr w:rsidR="007B7E36" w:rsidRPr="00474BFA" w:rsidTr="00DD2746">
        <w:trPr>
          <w:trHeight w:val="335"/>
        </w:trPr>
        <w:tc>
          <w:tcPr>
            <w:tcW w:w="458" w:type="dxa"/>
            <w:vAlign w:val="center"/>
          </w:tcPr>
          <w:p w:rsidR="007B7E36" w:rsidRPr="00474BFA" w:rsidRDefault="007B7E36"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w:t>
            </w:r>
          </w:p>
        </w:tc>
        <w:tc>
          <w:tcPr>
            <w:tcW w:w="2519" w:type="dxa"/>
            <w:vAlign w:val="center"/>
          </w:tcPr>
          <w:p w:rsidR="007B7E36" w:rsidRPr="00474BFA" w:rsidRDefault="007B7E36"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Denumirea materialului</w:t>
            </w:r>
          </w:p>
        </w:tc>
        <w:tc>
          <w:tcPr>
            <w:tcW w:w="7229" w:type="dxa"/>
            <w:vAlign w:val="center"/>
          </w:tcPr>
          <w:p w:rsidR="007B7E36" w:rsidRPr="00474BFA" w:rsidRDefault="007B7E36"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Utilizare</w:t>
            </w:r>
          </w:p>
        </w:tc>
      </w:tr>
      <w:tr w:rsidR="007B7E36" w:rsidRPr="00474BFA" w:rsidTr="00DD2746">
        <w:tc>
          <w:tcPr>
            <w:tcW w:w="458" w:type="dxa"/>
            <w:vAlign w:val="center"/>
          </w:tcPr>
          <w:p w:rsidR="007B7E36" w:rsidRPr="00474BFA" w:rsidRDefault="007B7E36"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w:t>
            </w:r>
          </w:p>
        </w:tc>
        <w:tc>
          <w:tcPr>
            <w:tcW w:w="2519" w:type="dxa"/>
            <w:vAlign w:val="center"/>
          </w:tcPr>
          <w:p w:rsidR="007B7E36" w:rsidRPr="00474BFA" w:rsidRDefault="007B7E36"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w:t>
            </w:r>
          </w:p>
        </w:tc>
        <w:tc>
          <w:tcPr>
            <w:tcW w:w="7229" w:type="dxa"/>
            <w:vAlign w:val="center"/>
          </w:tcPr>
          <w:p w:rsidR="007B7E36" w:rsidRPr="00474BFA" w:rsidRDefault="007B7E36"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III</w:t>
            </w:r>
          </w:p>
        </w:tc>
      </w:tr>
      <w:tr w:rsidR="007B7E36" w:rsidRPr="00474BFA" w:rsidTr="00DD2746">
        <w:trPr>
          <w:trHeight w:val="20"/>
        </w:trPr>
        <w:tc>
          <w:tcPr>
            <w:tcW w:w="458" w:type="dxa"/>
            <w:vAlign w:val="center"/>
          </w:tcPr>
          <w:p w:rsidR="007B7E36" w:rsidRPr="00474BFA" w:rsidRDefault="007B7E36"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2519" w:type="dxa"/>
          </w:tcPr>
          <w:p w:rsidR="007B7E36" w:rsidRPr="00474BFA" w:rsidRDefault="007B7E36"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de bază</w:t>
            </w:r>
          </w:p>
          <w:p w:rsidR="005872F5" w:rsidRPr="00474BFA" w:rsidRDefault="005872F5" w:rsidP="00561EAF">
            <w:pPr>
              <w:spacing w:after="0" w:line="240" w:lineRule="auto"/>
              <w:rPr>
                <w:rFonts w:ascii="Times New Roman" w:hAnsi="Times New Roman"/>
                <w:sz w:val="24"/>
                <w:szCs w:val="24"/>
                <w:lang w:val="ro-RO"/>
              </w:rPr>
            </w:pPr>
          </w:p>
        </w:tc>
        <w:tc>
          <w:tcPr>
            <w:tcW w:w="7229" w:type="dxa"/>
          </w:tcPr>
          <w:p w:rsidR="006338C1" w:rsidRPr="00474BFA" w:rsidRDefault="007B7E36" w:rsidP="00561EAF">
            <w:pPr>
              <w:spacing w:after="0" w:line="240" w:lineRule="auto"/>
              <w:rPr>
                <w:rStyle w:val="tpa"/>
                <w:rFonts w:ascii="Times New Roman" w:hAnsi="Times New Roman"/>
                <w:sz w:val="24"/>
                <w:szCs w:val="24"/>
                <w:lang w:val="ro-RO"/>
              </w:rPr>
            </w:pPr>
            <w:r w:rsidRPr="00474BFA">
              <w:rPr>
                <w:rFonts w:ascii="Times New Roman" w:hAnsi="Times New Roman"/>
                <w:sz w:val="24"/>
                <w:szCs w:val="24"/>
                <w:lang w:val="ro-RO"/>
              </w:rPr>
              <w:t>Componen</w:t>
            </w:r>
            <w:r w:rsidR="006E0390" w:rsidRPr="00474BFA">
              <w:rPr>
                <w:rFonts w:ascii="Times New Roman" w:hAnsi="Times New Roman"/>
                <w:sz w:val="24"/>
                <w:szCs w:val="24"/>
                <w:lang w:val="ro-RO"/>
              </w:rPr>
              <w:t>ţ</w:t>
            </w:r>
            <w:r w:rsidRPr="00474BFA">
              <w:rPr>
                <w:rFonts w:ascii="Times New Roman" w:hAnsi="Times New Roman"/>
                <w:sz w:val="24"/>
                <w:szCs w:val="24"/>
                <w:lang w:val="ro-RO"/>
              </w:rPr>
              <w:t xml:space="preserve">a  fibroasă de tip tricot  din  </w:t>
            </w:r>
            <w:r w:rsidRPr="00474BFA">
              <w:rPr>
                <w:rStyle w:val="tpa"/>
                <w:rFonts w:ascii="Times New Roman" w:hAnsi="Times New Roman"/>
                <w:sz w:val="24"/>
                <w:szCs w:val="24"/>
                <w:lang w:val="ro-RO"/>
              </w:rPr>
              <w:t>bumbac</w:t>
            </w:r>
            <w:r w:rsidR="000C15A5" w:rsidRPr="00474BFA">
              <w:rPr>
                <w:rStyle w:val="tpa"/>
                <w:rFonts w:ascii="Times New Roman" w:hAnsi="Times New Roman"/>
                <w:sz w:val="24"/>
                <w:szCs w:val="24"/>
                <w:lang w:val="ro-RO"/>
              </w:rPr>
              <w:t xml:space="preserve"> </w:t>
            </w:r>
            <w:r w:rsidR="000C15A5" w:rsidRPr="00474BFA">
              <w:rPr>
                <w:rFonts w:ascii="Times New Roman" w:hAnsi="Times New Roman"/>
                <w:sz w:val="24"/>
                <w:szCs w:val="24"/>
                <w:lang w:val="ro-RO"/>
              </w:rPr>
              <w:t>-</w:t>
            </w:r>
            <w:r w:rsidRPr="00474BFA">
              <w:rPr>
                <w:rStyle w:val="tpa"/>
                <w:rFonts w:ascii="Times New Roman" w:hAnsi="Times New Roman"/>
                <w:sz w:val="24"/>
                <w:szCs w:val="24"/>
                <w:lang w:val="ro-RO"/>
              </w:rPr>
              <w:t xml:space="preserve"> </w:t>
            </w:r>
            <w:r w:rsidR="000C15A5" w:rsidRPr="00474BFA">
              <w:rPr>
                <w:rStyle w:val="tpa"/>
                <w:rFonts w:ascii="Times New Roman" w:hAnsi="Times New Roman"/>
                <w:sz w:val="24"/>
                <w:szCs w:val="24"/>
                <w:lang w:val="ro-RO"/>
              </w:rPr>
              <w:t>35</w:t>
            </w:r>
            <w:r w:rsidRPr="00474BFA">
              <w:rPr>
                <w:rStyle w:val="tpa"/>
                <w:rFonts w:ascii="Times New Roman" w:hAnsi="Times New Roman"/>
                <w:sz w:val="24"/>
                <w:szCs w:val="24"/>
                <w:lang w:val="ro-RO"/>
              </w:rPr>
              <w:t>%,</w:t>
            </w:r>
            <w:r w:rsidR="000C15A5" w:rsidRPr="00474BFA">
              <w:rPr>
                <w:rStyle w:val="tpa"/>
                <w:rFonts w:ascii="Times New Roman" w:hAnsi="Times New Roman"/>
                <w:sz w:val="24"/>
                <w:szCs w:val="24"/>
                <w:lang w:val="ro-RO"/>
              </w:rPr>
              <w:t xml:space="preserve"> poliester </w:t>
            </w:r>
            <w:r w:rsidR="000C15A5" w:rsidRPr="00474BFA">
              <w:rPr>
                <w:rFonts w:ascii="Times New Roman" w:hAnsi="Times New Roman"/>
                <w:sz w:val="24"/>
                <w:szCs w:val="24"/>
                <w:lang w:val="ro-RO"/>
              </w:rPr>
              <w:t>-</w:t>
            </w:r>
            <w:r w:rsidR="000C15A5" w:rsidRPr="00474BFA">
              <w:rPr>
                <w:rStyle w:val="tpa"/>
                <w:rFonts w:ascii="Times New Roman" w:hAnsi="Times New Roman"/>
                <w:sz w:val="24"/>
                <w:szCs w:val="24"/>
                <w:lang w:val="ro-RO"/>
              </w:rPr>
              <w:t xml:space="preserve"> 65%.</w:t>
            </w:r>
            <w:r w:rsidRPr="00474BFA">
              <w:rPr>
                <w:rStyle w:val="tpa"/>
                <w:rFonts w:ascii="Times New Roman" w:hAnsi="Times New Roman"/>
                <w:sz w:val="24"/>
                <w:szCs w:val="24"/>
                <w:lang w:val="ro-RO"/>
              </w:rPr>
              <w:t xml:space="preserve"> </w:t>
            </w:r>
          </w:p>
          <w:p w:rsidR="007B7E36" w:rsidRPr="00474BFA" w:rsidRDefault="000C15A5" w:rsidP="00561EAF">
            <w:pPr>
              <w:spacing w:after="0" w:line="240" w:lineRule="auto"/>
              <w:rPr>
                <w:rFonts w:ascii="Times New Roman" w:hAnsi="Times New Roman"/>
                <w:sz w:val="24"/>
                <w:szCs w:val="24"/>
                <w:lang w:val="ro-RO"/>
              </w:rPr>
            </w:pPr>
            <w:r w:rsidRPr="00474BFA">
              <w:rPr>
                <w:rStyle w:val="tpa"/>
                <w:rFonts w:ascii="Times New Roman" w:hAnsi="Times New Roman"/>
                <w:sz w:val="24"/>
                <w:szCs w:val="24"/>
                <w:lang w:val="ro-RO"/>
              </w:rPr>
              <w:t>D</w:t>
            </w:r>
            <w:r w:rsidR="007B7E36" w:rsidRPr="00474BFA">
              <w:rPr>
                <w:rStyle w:val="tpa"/>
                <w:rFonts w:ascii="Times New Roman" w:hAnsi="Times New Roman"/>
                <w:sz w:val="24"/>
                <w:szCs w:val="24"/>
                <w:lang w:val="ro-RO"/>
              </w:rPr>
              <w:t xml:space="preserve">ensitatea 190 - 220 </w:t>
            </w:r>
            <w:r w:rsidR="004E5C27" w:rsidRPr="00474BFA">
              <w:rPr>
                <w:rFonts w:ascii="Times New Roman" w:hAnsi="Times New Roman"/>
                <w:sz w:val="24"/>
                <w:szCs w:val="24"/>
                <w:lang w:val="ro-RO"/>
              </w:rPr>
              <w:t>gr/m</w:t>
            </w:r>
            <w:r w:rsidR="004E5C27" w:rsidRPr="00474BFA">
              <w:rPr>
                <w:rFonts w:ascii="Times New Roman" w:hAnsi="Times New Roman"/>
                <w:sz w:val="24"/>
                <w:szCs w:val="24"/>
                <w:vertAlign w:val="superscript"/>
                <w:lang w:val="ro-RO"/>
              </w:rPr>
              <w:t>2</w:t>
            </w:r>
            <w:r w:rsidR="007B7E36" w:rsidRPr="00474BFA">
              <w:rPr>
                <w:rStyle w:val="tpa"/>
                <w:rFonts w:ascii="Times New Roman" w:hAnsi="Times New Roman"/>
                <w:sz w:val="24"/>
                <w:szCs w:val="24"/>
                <w:lang w:val="ro-RO"/>
              </w:rPr>
              <w:t>.</w:t>
            </w:r>
            <w:r w:rsidR="00DD2746" w:rsidRPr="00474BFA">
              <w:rPr>
                <w:rFonts w:ascii="Times New Roman" w:hAnsi="Times New Roman"/>
                <w:i/>
                <w:sz w:val="24"/>
                <w:szCs w:val="24"/>
                <w:lang w:val="ro-RO"/>
              </w:rPr>
              <w:t xml:space="preserve"> </w:t>
            </w:r>
            <w:r w:rsidR="00AF4A2B" w:rsidRPr="00AC4EC7">
              <w:rPr>
                <w:rFonts w:ascii="Times New Roman" w:hAnsi="Times New Roman"/>
                <w:b/>
                <w:sz w:val="24"/>
                <w:szCs w:val="24"/>
                <w:lang w:val="ro-RO"/>
              </w:rPr>
              <w:t>Rezistenţa culorii la spălare 4/4, efort fizic 4/4, 6 la lumină.</w:t>
            </w:r>
            <w:r w:rsidR="00AF4A2B" w:rsidRPr="00474BFA">
              <w:rPr>
                <w:rFonts w:ascii="Times New Roman" w:hAnsi="Times New Roman"/>
                <w:i/>
                <w:color w:val="FF0000"/>
                <w:sz w:val="24"/>
                <w:szCs w:val="24"/>
                <w:lang w:val="ro-RO"/>
              </w:rPr>
              <w:t xml:space="preserve"> </w:t>
            </w:r>
            <w:r w:rsidR="00DD2746" w:rsidRPr="00474BFA">
              <w:rPr>
                <w:rFonts w:ascii="Times New Roman" w:hAnsi="Times New Roman"/>
                <w:i/>
                <w:sz w:val="24"/>
                <w:szCs w:val="24"/>
                <w:lang w:val="ro-RO"/>
              </w:rPr>
              <w:t>(</w:t>
            </w:r>
            <w:r w:rsidR="00DD2746" w:rsidRPr="00474BFA">
              <w:rPr>
                <w:rFonts w:ascii="Times New Roman" w:hAnsi="Times New Roman"/>
                <w:sz w:val="24"/>
                <w:szCs w:val="24"/>
                <w:lang w:val="ro-RO"/>
              </w:rPr>
              <w:t>culoare</w:t>
            </w:r>
            <w:r w:rsidR="00DD2746" w:rsidRPr="00474BFA">
              <w:rPr>
                <w:rFonts w:ascii="Times New Roman" w:hAnsi="Times New Roman"/>
                <w:i/>
                <w:sz w:val="24"/>
                <w:szCs w:val="24"/>
                <w:lang w:val="ro-RO"/>
              </w:rPr>
              <w:t xml:space="preserve"> </w:t>
            </w:r>
            <w:r w:rsidR="00DD2746" w:rsidRPr="00474BFA">
              <w:rPr>
                <w:rStyle w:val="tpa"/>
                <w:rFonts w:ascii="Times New Roman" w:hAnsi="Times New Roman"/>
                <w:i/>
                <w:sz w:val="24"/>
                <w:szCs w:val="24"/>
                <w:lang w:val="ro-RO"/>
              </w:rPr>
              <w:t>19-4013 DARK NAVY)</w:t>
            </w:r>
          </w:p>
        </w:tc>
      </w:tr>
      <w:tr w:rsidR="00510C86" w:rsidRPr="001A42E9" w:rsidTr="00DD2746">
        <w:trPr>
          <w:trHeight w:val="20"/>
        </w:trPr>
        <w:tc>
          <w:tcPr>
            <w:tcW w:w="458" w:type="dxa"/>
            <w:vAlign w:val="center"/>
          </w:tcPr>
          <w:p w:rsidR="00510C86" w:rsidRPr="00474BFA" w:rsidRDefault="00510C86"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2519" w:type="dxa"/>
          </w:tcPr>
          <w:p w:rsidR="00510C86" w:rsidRPr="00474BFA" w:rsidRDefault="00510C86"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 xml:space="preserve">Bandă </w:t>
            </w:r>
            <w:r w:rsidRPr="00474BFA">
              <w:rPr>
                <w:rFonts w:ascii="Times New Roman" w:hAnsi="Times New Roman"/>
                <w:sz w:val="24"/>
                <w:szCs w:val="24"/>
              </w:rPr>
              <w:t>«</w:t>
            </w:r>
            <w:r w:rsidRPr="00474BFA">
              <w:rPr>
                <w:rFonts w:ascii="Times New Roman" w:hAnsi="Times New Roman"/>
                <w:sz w:val="24"/>
                <w:szCs w:val="24"/>
                <w:lang w:val="ro-RO"/>
              </w:rPr>
              <w:t>velcro</w:t>
            </w:r>
            <w:r w:rsidRPr="00474BFA">
              <w:rPr>
                <w:rFonts w:ascii="Times New Roman" w:hAnsi="Times New Roman"/>
                <w:sz w:val="24"/>
                <w:szCs w:val="24"/>
              </w:rPr>
              <w:t>»</w:t>
            </w:r>
            <w:r w:rsidRPr="00474BFA">
              <w:rPr>
                <w:rFonts w:ascii="Times New Roman" w:hAnsi="Times New Roman"/>
                <w:sz w:val="24"/>
                <w:szCs w:val="24"/>
                <w:lang w:val="ro-RO"/>
              </w:rPr>
              <w:t xml:space="preserve"> </w:t>
            </w:r>
          </w:p>
        </w:tc>
        <w:tc>
          <w:tcPr>
            <w:tcW w:w="7229" w:type="dxa"/>
          </w:tcPr>
          <w:p w:rsidR="00510C86" w:rsidRPr="00474BFA" w:rsidRDefault="00510C86" w:rsidP="00AF4A2B">
            <w:pPr>
              <w:spacing w:after="0" w:line="240" w:lineRule="auto"/>
              <w:rPr>
                <w:rFonts w:ascii="Times New Roman" w:hAnsi="Times New Roman"/>
                <w:sz w:val="24"/>
                <w:szCs w:val="24"/>
                <w:lang w:val="ro-RO"/>
              </w:rPr>
            </w:pPr>
            <w:r w:rsidRPr="00474BFA">
              <w:rPr>
                <w:rFonts w:ascii="Times New Roman" w:eastAsia="SimSun" w:hAnsi="Times New Roman"/>
                <w:sz w:val="24"/>
                <w:szCs w:val="24"/>
                <w:lang w:val="ro-RO"/>
              </w:rPr>
              <w:t>Dimensiuni de 1</w:t>
            </w:r>
            <w:r w:rsidR="00AF4A2B" w:rsidRPr="00474BFA">
              <w:rPr>
                <w:rFonts w:ascii="Times New Roman" w:eastAsia="SimSun" w:hAnsi="Times New Roman"/>
                <w:sz w:val="24"/>
                <w:szCs w:val="24"/>
                <w:lang w:val="ro-RO"/>
              </w:rPr>
              <w:t>1</w:t>
            </w:r>
            <w:r w:rsidRPr="00474BFA">
              <w:rPr>
                <w:rFonts w:ascii="Times New Roman" w:eastAsia="SimSun" w:hAnsi="Times New Roman"/>
                <w:sz w:val="24"/>
                <w:szCs w:val="24"/>
                <w:lang w:val="ro-RO"/>
              </w:rPr>
              <w:t xml:space="preserve">0 mm lungime și </w:t>
            </w:r>
            <w:r w:rsidR="00D43190" w:rsidRPr="00474BFA">
              <w:rPr>
                <w:rFonts w:ascii="Times New Roman" w:eastAsia="SimSun" w:hAnsi="Times New Roman"/>
                <w:sz w:val="24"/>
                <w:szCs w:val="24"/>
                <w:lang w:val="ro-RO"/>
              </w:rPr>
              <w:t>3</w:t>
            </w:r>
            <w:r w:rsidRPr="00474BFA">
              <w:rPr>
                <w:rFonts w:ascii="Times New Roman" w:eastAsia="SimSun" w:hAnsi="Times New Roman"/>
                <w:sz w:val="24"/>
                <w:szCs w:val="24"/>
                <w:lang w:val="ro-RO"/>
              </w:rPr>
              <w:t>0 mm înălțime</w:t>
            </w:r>
            <w:r w:rsidR="00D43190" w:rsidRPr="00474BFA">
              <w:rPr>
                <w:rFonts w:ascii="Times New Roman" w:eastAsia="SimSun" w:hAnsi="Times New Roman"/>
                <w:sz w:val="24"/>
                <w:szCs w:val="24"/>
                <w:lang w:val="ro-RO"/>
              </w:rPr>
              <w:t xml:space="preserve"> pentru epole</w:t>
            </w:r>
            <w:r w:rsidR="007E4C41" w:rsidRPr="00474BFA">
              <w:rPr>
                <w:rFonts w:ascii="Times New Roman" w:eastAsia="SimSun" w:hAnsi="Times New Roman"/>
                <w:sz w:val="24"/>
                <w:szCs w:val="24"/>
                <w:lang w:val="ro-RO"/>
              </w:rPr>
              <w:t>ț, Dimensiuni de 110 mm lungime și 90 mm înălțime pentru ecusonii.</w:t>
            </w:r>
          </w:p>
        </w:tc>
      </w:tr>
    </w:tbl>
    <w:p w:rsidR="007B7E36" w:rsidRPr="00474BFA" w:rsidRDefault="007B7E36" w:rsidP="00561EAF">
      <w:pPr>
        <w:pStyle w:val="a3"/>
        <w:spacing w:after="0"/>
        <w:ind w:left="390"/>
        <w:jc w:val="both"/>
        <w:rPr>
          <w:rFonts w:ascii="Times New Roman" w:hAnsi="Times New Roman"/>
          <w:sz w:val="24"/>
          <w:szCs w:val="24"/>
          <w:lang w:val="ro-RO"/>
        </w:rPr>
      </w:pPr>
    </w:p>
    <w:p w:rsidR="005146B8" w:rsidRPr="00474BFA" w:rsidRDefault="004415F3" w:rsidP="009E4D78">
      <w:pPr>
        <w:spacing w:after="0"/>
        <w:ind w:firstLine="709"/>
        <w:jc w:val="both"/>
        <w:rPr>
          <w:rFonts w:ascii="Times New Roman" w:eastAsia="SimSun" w:hAnsi="Times New Roman"/>
          <w:b/>
          <w:sz w:val="24"/>
          <w:szCs w:val="24"/>
          <w:lang w:val="ro-RO"/>
        </w:rPr>
      </w:pPr>
      <w:r w:rsidRPr="00474BFA">
        <w:rPr>
          <w:rFonts w:ascii="Times New Roman" w:eastAsia="SimSun" w:hAnsi="Times New Roman"/>
          <w:sz w:val="24"/>
          <w:szCs w:val="24"/>
          <w:lang w:val="ro-RO" w:eastAsia="zh-CN"/>
        </w:rPr>
        <w:t>Banda „velcro”, ața</w:t>
      </w:r>
      <w:r w:rsidR="00AF4A2B" w:rsidRPr="00474BFA">
        <w:rPr>
          <w:rFonts w:ascii="Times New Roman" w:eastAsia="SimSun" w:hAnsi="Times New Roman"/>
          <w:sz w:val="24"/>
          <w:szCs w:val="24"/>
          <w:lang w:val="ro-RO" w:eastAsia="zh-CN"/>
        </w:rPr>
        <w:t xml:space="preserve"> și nasturi</w:t>
      </w:r>
      <w:r w:rsidRPr="00474BFA">
        <w:rPr>
          <w:rFonts w:ascii="Times New Roman" w:eastAsia="SimSun" w:hAnsi="Times New Roman"/>
          <w:sz w:val="24"/>
          <w:szCs w:val="24"/>
          <w:lang w:val="ro-RO" w:eastAsia="zh-CN"/>
        </w:rPr>
        <w:t xml:space="preserve"> conform Fișei de selectare a materialelor.</w:t>
      </w:r>
    </w:p>
    <w:p w:rsidR="004415F3" w:rsidRPr="00474BFA" w:rsidRDefault="00530970" w:rsidP="004415F3">
      <w:pPr>
        <w:spacing w:after="0"/>
        <w:ind w:firstLine="709"/>
        <w:jc w:val="both"/>
        <w:rPr>
          <w:rFonts w:ascii="Times New Roman" w:hAnsi="Times New Roman"/>
          <w:sz w:val="24"/>
          <w:szCs w:val="24"/>
          <w:lang w:val="ro-RO"/>
        </w:rPr>
      </w:pPr>
      <w:r w:rsidRPr="00474BFA">
        <w:rPr>
          <w:rFonts w:ascii="Times New Roman" w:eastAsia="SimSun" w:hAnsi="Times New Roman"/>
          <w:b/>
          <w:sz w:val="24"/>
          <w:szCs w:val="24"/>
          <w:lang w:val="ro-RO"/>
        </w:rPr>
        <w:t>1.2</w:t>
      </w:r>
      <w:r w:rsidR="00561EAF" w:rsidRPr="00474BFA">
        <w:rPr>
          <w:rFonts w:ascii="Times New Roman" w:eastAsia="SimSun" w:hAnsi="Times New Roman"/>
          <w:b/>
          <w:sz w:val="24"/>
          <w:szCs w:val="24"/>
          <w:lang w:val="ro-RO"/>
        </w:rPr>
        <w:t xml:space="preserve"> </w:t>
      </w:r>
      <w:r w:rsidRPr="00474BFA">
        <w:rPr>
          <w:rFonts w:ascii="Times New Roman" w:eastAsia="SimSun" w:hAnsi="Times New Roman"/>
          <w:b/>
          <w:sz w:val="24"/>
          <w:szCs w:val="24"/>
          <w:lang w:val="ro-RO"/>
        </w:rPr>
        <w:t>Descriere:</w:t>
      </w:r>
      <w:r w:rsidR="00D43190" w:rsidRPr="00474BFA">
        <w:rPr>
          <w:rFonts w:ascii="Times New Roman" w:hAnsi="Times New Roman"/>
          <w:sz w:val="24"/>
          <w:szCs w:val="24"/>
          <w:lang w:val="en-US"/>
        </w:rPr>
        <w:t xml:space="preserve"> </w:t>
      </w:r>
      <w:r w:rsidR="00D43190" w:rsidRPr="00474BFA">
        <w:rPr>
          <w:rFonts w:ascii="Times New Roman" w:hAnsi="Times New Roman"/>
          <w:sz w:val="24"/>
          <w:szCs w:val="24"/>
          <w:lang w:val="ro-RO"/>
        </w:rPr>
        <w:t xml:space="preserve">Tricou </w:t>
      </w:r>
      <w:r w:rsidR="004415F3" w:rsidRPr="00474BFA">
        <w:rPr>
          <w:rFonts w:ascii="Times New Roman" w:hAnsi="Times New Roman"/>
          <w:sz w:val="24"/>
          <w:szCs w:val="24"/>
          <w:lang w:val="ro-RO"/>
        </w:rPr>
        <w:t>cu mîneci scurte (cu guler de tip ,,polo”), de siluetă semi-ajustată prezintă un reper spate, un reper faţă, m</w:t>
      </w:r>
      <w:r w:rsidR="00C32528" w:rsidRPr="00474BFA">
        <w:rPr>
          <w:rFonts w:ascii="Times New Roman" w:hAnsi="Times New Roman"/>
          <w:sz w:val="24"/>
          <w:szCs w:val="24"/>
          <w:lang w:val="ro-RO"/>
        </w:rPr>
        <w:t>î</w:t>
      </w:r>
      <w:r w:rsidR="004415F3" w:rsidRPr="00474BFA">
        <w:rPr>
          <w:rFonts w:ascii="Times New Roman" w:hAnsi="Times New Roman"/>
          <w:sz w:val="24"/>
          <w:szCs w:val="24"/>
          <w:lang w:val="ro-RO"/>
        </w:rPr>
        <w:t>neci scurte şi guler.  Pe partea din faţă se prelucrează o fentă parţială, pe care se realizează sistem de închidere cu trei nasturi şi butoniere. Gulerul este răsfr</w:t>
      </w:r>
      <w:r w:rsidR="00C32528" w:rsidRPr="00474BFA">
        <w:rPr>
          <w:rFonts w:ascii="Times New Roman" w:hAnsi="Times New Roman"/>
          <w:sz w:val="24"/>
          <w:szCs w:val="24"/>
          <w:lang w:val="ro-RO"/>
        </w:rPr>
        <w:t>î</w:t>
      </w:r>
      <w:r w:rsidR="004415F3" w:rsidRPr="00474BFA">
        <w:rPr>
          <w:rFonts w:ascii="Times New Roman" w:hAnsi="Times New Roman"/>
          <w:sz w:val="24"/>
          <w:szCs w:val="24"/>
          <w:lang w:val="ro-RO"/>
        </w:rPr>
        <w:t>nt din țesătura de bază. Pe ambele  m</w:t>
      </w:r>
      <w:r w:rsidR="00C32528" w:rsidRPr="00474BFA">
        <w:rPr>
          <w:rFonts w:ascii="Times New Roman" w:hAnsi="Times New Roman"/>
          <w:sz w:val="24"/>
          <w:szCs w:val="24"/>
          <w:lang w:val="ro-RO"/>
        </w:rPr>
        <w:t>î</w:t>
      </w:r>
      <w:r w:rsidR="004415F3" w:rsidRPr="00474BFA">
        <w:rPr>
          <w:rFonts w:ascii="Times New Roman" w:hAnsi="Times New Roman"/>
          <w:sz w:val="24"/>
          <w:szCs w:val="24"/>
          <w:lang w:val="ro-RO"/>
        </w:rPr>
        <w:t>neci, la distanța de 20 mm de la terminația de jos se aplică banda „velcro” (Loops fără bordură) cu dimensiunile 110*90 mm.</w:t>
      </w:r>
    </w:p>
    <w:p w:rsidR="004415F3" w:rsidRPr="00474BFA" w:rsidRDefault="004415F3" w:rsidP="004415F3">
      <w:pPr>
        <w:spacing w:after="0"/>
        <w:ind w:firstLine="709"/>
        <w:jc w:val="both"/>
        <w:rPr>
          <w:rFonts w:ascii="Times New Roman" w:hAnsi="Times New Roman"/>
          <w:sz w:val="24"/>
          <w:szCs w:val="24"/>
          <w:lang w:val="ro-RO"/>
        </w:rPr>
      </w:pPr>
      <w:r w:rsidRPr="00474BFA">
        <w:rPr>
          <w:rFonts w:ascii="Times New Roman" w:hAnsi="Times New Roman"/>
          <w:sz w:val="24"/>
          <w:szCs w:val="24"/>
          <w:lang w:val="ro-RO"/>
        </w:rPr>
        <w:t xml:space="preserve"> Pe piepți din fața, la distanța de 60 mm de la linia ce divizează bustul pe verticală în două părți simetrice, în partea dreaptă și stîngă pe orizontal, se aplică două benzi „velcro” (Loops   fără bordură), cu dimensiunile 110*30 mm. Totodată, benzile se amplasează astfel, ca marginile de sus ale benzilor să fie pe o linie dreaptă cu marginea de sus a ecusonului de pe mîneca.</w:t>
      </w:r>
    </w:p>
    <w:p w:rsidR="004415F3" w:rsidRPr="00474BFA" w:rsidRDefault="004415F3" w:rsidP="004415F3">
      <w:pPr>
        <w:spacing w:after="0"/>
        <w:ind w:firstLine="709"/>
        <w:jc w:val="both"/>
        <w:rPr>
          <w:rFonts w:ascii="Times New Roman" w:hAnsi="Times New Roman"/>
          <w:sz w:val="24"/>
          <w:szCs w:val="24"/>
          <w:lang w:val="ro-RO"/>
        </w:rPr>
      </w:pPr>
      <w:r w:rsidRPr="00474BFA">
        <w:rPr>
          <w:rFonts w:ascii="Times New Roman" w:hAnsi="Times New Roman"/>
          <w:sz w:val="24"/>
          <w:szCs w:val="24"/>
          <w:lang w:val="ro-RO"/>
        </w:rPr>
        <w:t xml:space="preserve">În partea superioară a elementului spate la o distanţă de </w:t>
      </w:r>
      <w:smartTag w:uri="urn:schemas-microsoft-com:office:smarttags" w:element="metricconverter">
        <w:smartTagPr>
          <w:attr w:name="ProductID" w:val="180 mm"/>
        </w:smartTagPr>
        <w:r w:rsidRPr="00474BFA">
          <w:rPr>
            <w:rFonts w:ascii="Times New Roman" w:hAnsi="Times New Roman"/>
            <w:sz w:val="24"/>
            <w:szCs w:val="24"/>
            <w:lang w:val="ro-RO"/>
          </w:rPr>
          <w:t>180 mm</w:t>
        </w:r>
      </w:smartTag>
      <w:r w:rsidRPr="00474BFA">
        <w:rPr>
          <w:rFonts w:ascii="Times New Roman" w:hAnsi="Times New Roman"/>
          <w:sz w:val="24"/>
          <w:szCs w:val="24"/>
          <w:lang w:val="ro-RO"/>
        </w:rPr>
        <w:t xml:space="preserve"> de la răscroiala g</w:t>
      </w:r>
      <w:r w:rsidR="00C32528" w:rsidRPr="00474BFA">
        <w:rPr>
          <w:rFonts w:ascii="Times New Roman" w:hAnsi="Times New Roman"/>
          <w:sz w:val="24"/>
          <w:szCs w:val="24"/>
          <w:lang w:val="ro-RO"/>
        </w:rPr>
        <w:t>î</w:t>
      </w:r>
      <w:r w:rsidRPr="00474BFA">
        <w:rPr>
          <w:rFonts w:ascii="Times New Roman" w:hAnsi="Times New Roman"/>
          <w:sz w:val="24"/>
          <w:szCs w:val="24"/>
          <w:lang w:val="ro-RO"/>
        </w:rPr>
        <w:t>tului este realizată inscripția „POLIŢIA DE FRONTIERĂ”. Dimensiunea şi caracterul literelor - conform modelului aprobat.</w:t>
      </w:r>
    </w:p>
    <w:p w:rsidR="006B61FA" w:rsidRPr="00474BFA" w:rsidRDefault="004415F3" w:rsidP="005F52D6">
      <w:pPr>
        <w:spacing w:after="0"/>
        <w:ind w:firstLine="709"/>
        <w:jc w:val="both"/>
        <w:rPr>
          <w:rFonts w:ascii="Times New Roman" w:hAnsi="Times New Roman"/>
          <w:sz w:val="24"/>
          <w:szCs w:val="24"/>
          <w:lang w:val="en-US"/>
        </w:rPr>
      </w:pPr>
      <w:r w:rsidRPr="00474BFA">
        <w:rPr>
          <w:rFonts w:ascii="Times New Roman" w:hAnsi="Times New Roman"/>
          <w:sz w:val="24"/>
          <w:szCs w:val="24"/>
          <w:lang w:val="ro-RO"/>
        </w:rPr>
        <w:t>Toate dimensiunile specificate in acest document sint cu referinta pentru marimea 48/1</w:t>
      </w:r>
      <w:r w:rsidR="008427F9" w:rsidRPr="00474BFA">
        <w:rPr>
          <w:rFonts w:ascii="Times New Roman" w:hAnsi="Times New Roman"/>
          <w:sz w:val="24"/>
          <w:szCs w:val="24"/>
          <w:lang w:val="ro-RO"/>
        </w:rPr>
        <w:t>82</w:t>
      </w:r>
      <w:r w:rsidR="006B61FA" w:rsidRPr="00474BFA">
        <w:rPr>
          <w:rFonts w:ascii="Times New Roman" w:hAnsi="Times New Roman"/>
          <w:sz w:val="24"/>
          <w:szCs w:val="24"/>
          <w:lang w:val="ro-RO"/>
        </w:rPr>
        <w:t>.</w:t>
      </w:r>
    </w:p>
    <w:p w:rsidR="0002554C" w:rsidRPr="00474BFA" w:rsidRDefault="00AF10D4" w:rsidP="0002554C">
      <w:pPr>
        <w:spacing w:after="0" w:line="240" w:lineRule="auto"/>
        <w:ind w:firstLine="540"/>
        <w:jc w:val="both"/>
        <w:rPr>
          <w:rFonts w:ascii="Times New Roman" w:hAnsi="Times New Roman"/>
          <w:b/>
          <w:i/>
          <w:sz w:val="24"/>
          <w:szCs w:val="24"/>
          <w:lang w:val="en-US"/>
        </w:rPr>
      </w:pPr>
      <w:r w:rsidRPr="00474BFA">
        <w:rPr>
          <w:rFonts w:ascii="Times New Roman" w:eastAsia="SimSun" w:hAnsi="Times New Roman"/>
          <w:b/>
          <w:i/>
          <w:sz w:val="24"/>
          <w:szCs w:val="24"/>
          <w:lang w:val="ro-RO" w:eastAsia="zh-CN"/>
        </w:rPr>
        <w:t xml:space="preserve">   </w:t>
      </w:r>
      <w:r w:rsidR="005872F5" w:rsidRPr="00474BFA">
        <w:rPr>
          <w:rFonts w:ascii="Times New Roman" w:eastAsia="SimSun" w:hAnsi="Times New Roman"/>
          <w:b/>
          <w:i/>
          <w:sz w:val="24"/>
          <w:szCs w:val="24"/>
          <w:lang w:val="ro-RO" w:eastAsia="zh-CN"/>
        </w:rPr>
        <w:t xml:space="preserve">La confecţionarea tricou cu mîneci scurte cu guler (de tip ,,polo”) obligatoriu </w:t>
      </w:r>
      <w:r w:rsidR="0002554C" w:rsidRPr="00474BFA">
        <w:rPr>
          <w:rFonts w:ascii="Times New Roman" w:hAnsi="Times New Roman"/>
          <w:b/>
          <w:i/>
          <w:sz w:val="24"/>
          <w:szCs w:val="24"/>
          <w:lang w:val="ro-RO"/>
        </w:rPr>
        <w:t xml:space="preserve">se va solicita mostra aprobată. </w:t>
      </w:r>
    </w:p>
    <w:p w:rsidR="002C54C4" w:rsidRPr="00474BFA" w:rsidRDefault="002C54C4" w:rsidP="002C54C4">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432324" w:rsidRPr="00474BFA" w:rsidRDefault="00C021CB" w:rsidP="0002554C">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AF10D4" w:rsidRPr="00474BFA">
        <w:rPr>
          <w:rFonts w:ascii="Times New Roman" w:hAnsi="Times New Roman"/>
          <w:i/>
          <w:sz w:val="24"/>
          <w:szCs w:val="24"/>
          <w:lang w:val="ro-RO"/>
        </w:rPr>
        <w:t xml:space="preserve">  </w:t>
      </w:r>
      <w:r w:rsidR="00891B80" w:rsidRPr="00474BFA">
        <w:rPr>
          <w:rFonts w:ascii="Times New Roman" w:hAnsi="Times New Roman"/>
          <w:b/>
          <w:i/>
          <w:sz w:val="24"/>
          <w:szCs w:val="24"/>
          <w:lang w:val="ro-RO"/>
        </w:rPr>
        <w:t>GOST 4103-82.</w:t>
      </w:r>
    </w:p>
    <w:p w:rsidR="00F65E07" w:rsidRPr="005F07A9" w:rsidRDefault="00F65E07" w:rsidP="00F65E07">
      <w:pPr>
        <w:tabs>
          <w:tab w:val="left" w:pos="8789"/>
        </w:tabs>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i/>
          <w:sz w:val="24"/>
          <w:szCs w:val="24"/>
          <w:lang w:val="ro-RO" w:eastAsia="zh-CN"/>
        </w:rPr>
        <w:t xml:space="preserve">  </w:t>
      </w:r>
      <w:r w:rsidRPr="005F07A9">
        <w:rPr>
          <w:rFonts w:ascii="Times New Roman" w:eastAsia="SimSun" w:hAnsi="Times New Roman"/>
          <w:b/>
          <w:i/>
          <w:sz w:val="24"/>
          <w:szCs w:val="24"/>
          <w:lang w:val="ro-RO" w:eastAsia="zh-CN"/>
        </w:rPr>
        <w:t>GOST ISO 3758-2014</w:t>
      </w:r>
    </w:p>
    <w:p w:rsidR="00A3070F" w:rsidRPr="005F07A9" w:rsidRDefault="002C54C4" w:rsidP="00D77875">
      <w:pPr>
        <w:spacing w:after="0" w:line="240" w:lineRule="auto"/>
        <w:jc w:val="both"/>
        <w:rPr>
          <w:rFonts w:ascii="Times New Roman" w:eastAsia="SimSun" w:hAnsi="Times New Roman"/>
          <w:b/>
          <w:i/>
          <w:color w:val="FF0000"/>
          <w:sz w:val="24"/>
          <w:szCs w:val="24"/>
          <w:lang w:val="ro-MD" w:eastAsia="zh-CN"/>
        </w:rPr>
      </w:pPr>
      <w:r w:rsidRPr="005F07A9">
        <w:rPr>
          <w:rFonts w:ascii="Times New Roman" w:eastAsia="SimSun" w:hAnsi="Times New Roman"/>
          <w:b/>
          <w:i/>
          <w:sz w:val="24"/>
          <w:szCs w:val="24"/>
          <w:lang w:val="en-US" w:eastAsia="zh-CN"/>
        </w:rPr>
        <w:t xml:space="preserve">           </w:t>
      </w:r>
      <w:r w:rsidR="005F07A9" w:rsidRPr="005F07A9">
        <w:rPr>
          <w:rFonts w:ascii="Times New Roman" w:eastAsia="SimSun" w:hAnsi="Times New Roman"/>
          <w:b/>
          <w:i/>
          <w:sz w:val="24"/>
          <w:szCs w:val="24"/>
          <w:lang w:val="ro-MD" w:eastAsia="zh-CN"/>
        </w:rPr>
        <w:t>GOST</w:t>
      </w:r>
      <w:r w:rsidR="005F07A9" w:rsidRPr="001A42E9">
        <w:rPr>
          <w:rFonts w:ascii="Times New Roman" w:eastAsia="SimSun" w:hAnsi="Times New Roman"/>
          <w:b/>
          <w:i/>
          <w:sz w:val="24"/>
          <w:szCs w:val="24"/>
          <w:lang w:val="en-US" w:eastAsia="zh-CN"/>
        </w:rPr>
        <w:t xml:space="preserve"> 31410—2009</w:t>
      </w:r>
    </w:p>
    <w:p w:rsidR="002C54C4" w:rsidRPr="00474BFA" w:rsidRDefault="002C54C4" w:rsidP="00A3070F">
      <w:pPr>
        <w:spacing w:after="0" w:line="240" w:lineRule="auto"/>
        <w:jc w:val="both"/>
        <w:rPr>
          <w:rFonts w:ascii="Times New Roman" w:eastAsia="SimSun" w:hAnsi="Times New Roman"/>
          <w:b/>
          <w:i/>
          <w:sz w:val="24"/>
          <w:szCs w:val="24"/>
          <w:lang w:val="ro-MD" w:eastAsia="zh-CN"/>
        </w:rPr>
      </w:pPr>
    </w:p>
    <w:p w:rsidR="00463682" w:rsidRPr="00474BFA" w:rsidRDefault="00463682" w:rsidP="00561EAF">
      <w:pPr>
        <w:spacing w:after="0"/>
        <w:jc w:val="both"/>
        <w:rPr>
          <w:rFonts w:ascii="Times New Roman" w:hAnsi="Times New Roman"/>
          <w:i/>
          <w:sz w:val="24"/>
          <w:szCs w:val="24"/>
          <w:lang w:val="ro-RO"/>
        </w:rPr>
      </w:pPr>
    </w:p>
    <w:p w:rsidR="005F52D6" w:rsidRPr="00474BFA" w:rsidRDefault="005F52D6" w:rsidP="00561EAF">
      <w:pPr>
        <w:spacing w:after="0"/>
        <w:jc w:val="both"/>
        <w:rPr>
          <w:rFonts w:ascii="Times New Roman" w:hAnsi="Times New Roman"/>
          <w:i/>
          <w:sz w:val="24"/>
          <w:szCs w:val="24"/>
          <w:lang w:val="ro-RO"/>
        </w:rPr>
      </w:pPr>
    </w:p>
    <w:p w:rsidR="00891B80" w:rsidRPr="00474BFA" w:rsidRDefault="00891B80" w:rsidP="00561EAF">
      <w:pPr>
        <w:spacing w:after="0"/>
        <w:jc w:val="both"/>
        <w:rPr>
          <w:rFonts w:ascii="Times New Roman" w:hAnsi="Times New Roman"/>
          <w:i/>
          <w:sz w:val="24"/>
          <w:szCs w:val="24"/>
          <w:lang w:val="ro-RO"/>
        </w:rPr>
      </w:pPr>
    </w:p>
    <w:p w:rsidR="00891B80" w:rsidRPr="00474BFA" w:rsidRDefault="00891B80" w:rsidP="00561EAF">
      <w:pPr>
        <w:spacing w:after="0"/>
        <w:jc w:val="both"/>
        <w:rPr>
          <w:rFonts w:ascii="Times New Roman" w:hAnsi="Times New Roman"/>
          <w:i/>
          <w:sz w:val="24"/>
          <w:szCs w:val="24"/>
          <w:lang w:val="ro-RO"/>
        </w:rPr>
      </w:pPr>
    </w:p>
    <w:p w:rsidR="00891B80" w:rsidRPr="00474BFA" w:rsidRDefault="00891B80" w:rsidP="00561EAF">
      <w:pPr>
        <w:spacing w:after="0"/>
        <w:jc w:val="both"/>
        <w:rPr>
          <w:rFonts w:ascii="Times New Roman" w:hAnsi="Times New Roman"/>
          <w:i/>
          <w:sz w:val="24"/>
          <w:szCs w:val="24"/>
          <w:lang w:val="ro-RO"/>
        </w:rPr>
      </w:pPr>
    </w:p>
    <w:p w:rsidR="00891B80" w:rsidRPr="00474BFA" w:rsidRDefault="00891B80" w:rsidP="00561EAF">
      <w:pPr>
        <w:spacing w:after="0"/>
        <w:jc w:val="both"/>
        <w:rPr>
          <w:rFonts w:ascii="Times New Roman" w:hAnsi="Times New Roman"/>
          <w:i/>
          <w:sz w:val="24"/>
          <w:szCs w:val="24"/>
          <w:lang w:val="ro-RO"/>
        </w:rPr>
      </w:pPr>
    </w:p>
    <w:p w:rsidR="00891B80" w:rsidRPr="00474BFA" w:rsidRDefault="00891B80" w:rsidP="00561EAF">
      <w:pPr>
        <w:spacing w:after="0"/>
        <w:jc w:val="both"/>
        <w:rPr>
          <w:rFonts w:ascii="Times New Roman" w:hAnsi="Times New Roman"/>
          <w:i/>
          <w:sz w:val="24"/>
          <w:szCs w:val="24"/>
          <w:lang w:val="ro-RO"/>
        </w:rPr>
      </w:pPr>
    </w:p>
    <w:p w:rsidR="00891B80" w:rsidRPr="00474BFA" w:rsidRDefault="00891B80" w:rsidP="00561EAF">
      <w:pPr>
        <w:spacing w:after="0"/>
        <w:jc w:val="both"/>
        <w:rPr>
          <w:rFonts w:ascii="Times New Roman" w:hAnsi="Times New Roman"/>
          <w:i/>
          <w:sz w:val="24"/>
          <w:szCs w:val="24"/>
          <w:lang w:val="ro-RO"/>
        </w:rPr>
      </w:pPr>
    </w:p>
    <w:p w:rsidR="00891B80" w:rsidRPr="00474BFA" w:rsidRDefault="00891B80" w:rsidP="00561EAF">
      <w:pPr>
        <w:spacing w:after="0"/>
        <w:jc w:val="both"/>
        <w:rPr>
          <w:rFonts w:ascii="Times New Roman" w:hAnsi="Times New Roman"/>
          <w:i/>
          <w:sz w:val="24"/>
          <w:szCs w:val="24"/>
          <w:lang w:val="ro-RO"/>
        </w:rPr>
      </w:pPr>
    </w:p>
    <w:p w:rsidR="00891B80" w:rsidRPr="00474BFA" w:rsidRDefault="00891B80" w:rsidP="00561EAF">
      <w:pPr>
        <w:spacing w:after="0"/>
        <w:jc w:val="both"/>
        <w:rPr>
          <w:rFonts w:ascii="Times New Roman" w:hAnsi="Times New Roman"/>
          <w:i/>
          <w:sz w:val="24"/>
          <w:szCs w:val="24"/>
          <w:lang w:val="ro-RO"/>
        </w:rPr>
      </w:pPr>
    </w:p>
    <w:p w:rsidR="00891B80" w:rsidRPr="00474BFA" w:rsidRDefault="00891B80" w:rsidP="00561EAF">
      <w:pPr>
        <w:spacing w:after="0"/>
        <w:jc w:val="both"/>
        <w:rPr>
          <w:rFonts w:ascii="Times New Roman" w:hAnsi="Times New Roman"/>
          <w:i/>
          <w:sz w:val="24"/>
          <w:szCs w:val="24"/>
          <w:lang w:val="ro-RO"/>
        </w:rPr>
      </w:pPr>
    </w:p>
    <w:p w:rsidR="00891B80" w:rsidRDefault="00891B80" w:rsidP="00561EAF">
      <w:pPr>
        <w:spacing w:after="0"/>
        <w:jc w:val="both"/>
        <w:rPr>
          <w:rFonts w:ascii="Times New Roman" w:hAnsi="Times New Roman"/>
          <w:i/>
          <w:sz w:val="24"/>
          <w:szCs w:val="24"/>
          <w:lang w:val="ro-RO"/>
        </w:rPr>
      </w:pPr>
    </w:p>
    <w:p w:rsidR="00AC4EC7" w:rsidRDefault="00AC4EC7" w:rsidP="00561EAF">
      <w:pPr>
        <w:spacing w:after="0"/>
        <w:jc w:val="both"/>
        <w:rPr>
          <w:rFonts w:ascii="Times New Roman" w:hAnsi="Times New Roman"/>
          <w:i/>
          <w:sz w:val="24"/>
          <w:szCs w:val="24"/>
          <w:lang w:val="ro-RO"/>
        </w:rPr>
      </w:pPr>
    </w:p>
    <w:p w:rsidR="00AC4EC7" w:rsidRPr="00474BFA" w:rsidRDefault="00AC4EC7" w:rsidP="00561EAF">
      <w:pPr>
        <w:spacing w:after="0"/>
        <w:jc w:val="both"/>
        <w:rPr>
          <w:rFonts w:ascii="Times New Roman" w:hAnsi="Times New Roman"/>
          <w:i/>
          <w:sz w:val="24"/>
          <w:szCs w:val="24"/>
          <w:lang w:val="ro-RO"/>
        </w:rPr>
      </w:pPr>
    </w:p>
    <w:p w:rsidR="00891B80" w:rsidRPr="00474BFA" w:rsidRDefault="00891B80" w:rsidP="00561EAF">
      <w:pPr>
        <w:spacing w:after="0"/>
        <w:jc w:val="both"/>
        <w:rPr>
          <w:rFonts w:ascii="Times New Roman" w:hAnsi="Times New Roman"/>
          <w:i/>
          <w:sz w:val="24"/>
          <w:szCs w:val="24"/>
          <w:lang w:val="ro-RO"/>
        </w:rPr>
      </w:pPr>
    </w:p>
    <w:p w:rsidR="00891B80" w:rsidRPr="00474BFA" w:rsidRDefault="00891B80" w:rsidP="00561EAF">
      <w:pPr>
        <w:spacing w:after="0"/>
        <w:jc w:val="both"/>
        <w:rPr>
          <w:rFonts w:ascii="Times New Roman" w:hAnsi="Times New Roman"/>
          <w:i/>
          <w:sz w:val="24"/>
          <w:szCs w:val="24"/>
          <w:lang w:val="en-US"/>
        </w:rPr>
      </w:pPr>
    </w:p>
    <w:p w:rsidR="00530970" w:rsidRPr="00474BFA" w:rsidRDefault="003A471E" w:rsidP="00561EAF">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 xml:space="preserve">                                        Anexa nr. </w:t>
      </w:r>
      <w:r w:rsidR="00530970" w:rsidRPr="00474BFA">
        <w:rPr>
          <w:rFonts w:ascii="Times New Roman" w:hAnsi="Times New Roman"/>
          <w:b/>
          <w:sz w:val="24"/>
          <w:szCs w:val="24"/>
          <w:lang w:val="ro-RO"/>
        </w:rPr>
        <w:t>3</w:t>
      </w:r>
    </w:p>
    <w:p w:rsidR="00530970" w:rsidRPr="00474BFA" w:rsidRDefault="00530970" w:rsidP="00561EAF">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530970" w:rsidRPr="00474BFA" w:rsidRDefault="00530970" w:rsidP="00561EAF">
      <w:pPr>
        <w:spacing w:after="0"/>
        <w:ind w:firstLine="709"/>
        <w:rPr>
          <w:rFonts w:ascii="Times New Roman" w:hAnsi="Times New Roman"/>
          <w:b/>
          <w:sz w:val="24"/>
          <w:szCs w:val="24"/>
          <w:lang w:val="ro-RO"/>
        </w:rPr>
      </w:pPr>
      <w:r w:rsidRPr="00474BFA">
        <w:rPr>
          <w:rFonts w:ascii="Times New Roman" w:hAnsi="Times New Roman"/>
          <w:b/>
          <w:sz w:val="24"/>
          <w:szCs w:val="24"/>
          <w:lang w:val="ro-RO"/>
        </w:rPr>
        <w:t>Tricou de campanie</w:t>
      </w:r>
      <w:r w:rsidR="00160B47" w:rsidRPr="00474BFA">
        <w:rPr>
          <w:rFonts w:ascii="Times New Roman" w:hAnsi="Times New Roman"/>
          <w:b/>
          <w:sz w:val="24"/>
          <w:szCs w:val="24"/>
          <w:lang w:val="ro-RO"/>
        </w:rPr>
        <w:t xml:space="preserve"> </w:t>
      </w:r>
    </w:p>
    <w:p w:rsidR="00A82941" w:rsidRPr="00474BFA" w:rsidRDefault="00A82941" w:rsidP="00561EAF">
      <w:pPr>
        <w:pStyle w:val="a3"/>
        <w:numPr>
          <w:ilvl w:val="1"/>
          <w:numId w:val="8"/>
        </w:numPr>
        <w:spacing w:after="0"/>
        <w:jc w:val="both"/>
        <w:rPr>
          <w:rFonts w:ascii="Times New Roman" w:hAnsi="Times New Roman"/>
          <w:sz w:val="24"/>
          <w:szCs w:val="24"/>
          <w:lang w:val="ro-RO"/>
        </w:rPr>
      </w:pPr>
      <w:r w:rsidRPr="00474BFA">
        <w:rPr>
          <w:rFonts w:ascii="Times New Roman" w:hAnsi="Times New Roman"/>
          <w:b/>
          <w:sz w:val="24"/>
          <w:szCs w:val="24"/>
          <w:lang w:val="ro-RO"/>
        </w:rPr>
        <w:t>Materiale folosite:</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662"/>
        <w:gridCol w:w="7086"/>
      </w:tblGrid>
      <w:tr w:rsidR="00A82941" w:rsidRPr="00474BFA" w:rsidTr="006338C1">
        <w:trPr>
          <w:trHeight w:val="335"/>
        </w:trPr>
        <w:tc>
          <w:tcPr>
            <w:tcW w:w="457" w:type="dxa"/>
            <w:vAlign w:val="center"/>
          </w:tcPr>
          <w:p w:rsidR="00A82941" w:rsidRPr="00474BFA" w:rsidRDefault="00A82941"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w:t>
            </w:r>
          </w:p>
        </w:tc>
        <w:tc>
          <w:tcPr>
            <w:tcW w:w="2662" w:type="dxa"/>
            <w:vAlign w:val="center"/>
          </w:tcPr>
          <w:p w:rsidR="00A82941" w:rsidRPr="00474BFA" w:rsidRDefault="00A82941"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Denumirea materialului</w:t>
            </w:r>
          </w:p>
        </w:tc>
        <w:tc>
          <w:tcPr>
            <w:tcW w:w="7087" w:type="dxa"/>
            <w:vAlign w:val="center"/>
          </w:tcPr>
          <w:p w:rsidR="00A82941" w:rsidRPr="00474BFA" w:rsidRDefault="00A82941"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Utilizare</w:t>
            </w:r>
          </w:p>
        </w:tc>
      </w:tr>
      <w:tr w:rsidR="00A82941" w:rsidRPr="00474BFA" w:rsidTr="006338C1">
        <w:tc>
          <w:tcPr>
            <w:tcW w:w="457" w:type="dxa"/>
            <w:vAlign w:val="center"/>
          </w:tcPr>
          <w:p w:rsidR="00A82941" w:rsidRPr="00474BFA" w:rsidRDefault="00A82941"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w:t>
            </w:r>
          </w:p>
        </w:tc>
        <w:tc>
          <w:tcPr>
            <w:tcW w:w="2662" w:type="dxa"/>
            <w:vAlign w:val="center"/>
          </w:tcPr>
          <w:p w:rsidR="00A82941" w:rsidRPr="00474BFA" w:rsidRDefault="00A82941"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w:t>
            </w:r>
          </w:p>
        </w:tc>
        <w:tc>
          <w:tcPr>
            <w:tcW w:w="7087" w:type="dxa"/>
            <w:vAlign w:val="center"/>
          </w:tcPr>
          <w:p w:rsidR="00A82941" w:rsidRPr="00474BFA" w:rsidRDefault="00A82941"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III</w:t>
            </w:r>
          </w:p>
        </w:tc>
      </w:tr>
      <w:tr w:rsidR="00A82941" w:rsidRPr="001A42E9" w:rsidTr="006338C1">
        <w:trPr>
          <w:trHeight w:val="20"/>
        </w:trPr>
        <w:tc>
          <w:tcPr>
            <w:tcW w:w="457" w:type="dxa"/>
            <w:vAlign w:val="center"/>
          </w:tcPr>
          <w:p w:rsidR="00A82941" w:rsidRPr="00474BFA" w:rsidRDefault="00A82941"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2662" w:type="dxa"/>
          </w:tcPr>
          <w:p w:rsidR="005872F5" w:rsidRPr="00474BFA" w:rsidRDefault="005872F5" w:rsidP="005872F5">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de bază</w:t>
            </w:r>
          </w:p>
          <w:p w:rsidR="00A82941" w:rsidRPr="00474BFA" w:rsidRDefault="00A82941" w:rsidP="005872F5">
            <w:pPr>
              <w:spacing w:after="0" w:line="240" w:lineRule="auto"/>
              <w:rPr>
                <w:rFonts w:ascii="Times New Roman" w:hAnsi="Times New Roman"/>
                <w:sz w:val="24"/>
                <w:szCs w:val="24"/>
                <w:lang w:val="ro-RO"/>
              </w:rPr>
            </w:pPr>
          </w:p>
        </w:tc>
        <w:tc>
          <w:tcPr>
            <w:tcW w:w="7087" w:type="dxa"/>
          </w:tcPr>
          <w:p w:rsidR="000C15A5" w:rsidRPr="00D26771" w:rsidRDefault="00A82941" w:rsidP="000C15A5">
            <w:pPr>
              <w:spacing w:after="0" w:line="240" w:lineRule="auto"/>
              <w:rPr>
                <w:rStyle w:val="tpa"/>
                <w:rFonts w:ascii="Times New Roman" w:hAnsi="Times New Roman"/>
                <w:color w:val="FF0000"/>
                <w:sz w:val="24"/>
                <w:szCs w:val="24"/>
                <w:lang w:val="ro-RO"/>
              </w:rPr>
            </w:pPr>
            <w:r w:rsidRPr="00474BFA">
              <w:rPr>
                <w:rFonts w:ascii="Times New Roman" w:hAnsi="Times New Roman"/>
                <w:sz w:val="24"/>
                <w:szCs w:val="24"/>
                <w:lang w:val="ro-RO"/>
              </w:rPr>
              <w:t>Componen</w:t>
            </w:r>
            <w:r w:rsidR="006E0390" w:rsidRPr="00474BFA">
              <w:rPr>
                <w:rFonts w:ascii="Times New Roman" w:hAnsi="Times New Roman"/>
                <w:sz w:val="24"/>
                <w:szCs w:val="24"/>
                <w:lang w:val="ro-RO"/>
              </w:rPr>
              <w:t>ţ</w:t>
            </w:r>
            <w:r w:rsidRPr="00474BFA">
              <w:rPr>
                <w:rFonts w:ascii="Times New Roman" w:hAnsi="Times New Roman"/>
                <w:sz w:val="24"/>
                <w:szCs w:val="24"/>
                <w:lang w:val="ro-RO"/>
              </w:rPr>
              <w:t xml:space="preserve">a  fibroasă de tip tricot  din  </w:t>
            </w:r>
            <w:r w:rsidR="000C15A5" w:rsidRPr="00474BFA">
              <w:rPr>
                <w:rStyle w:val="tpa"/>
                <w:rFonts w:ascii="Times New Roman" w:hAnsi="Times New Roman"/>
                <w:sz w:val="24"/>
                <w:szCs w:val="24"/>
                <w:lang w:val="ro-RO"/>
              </w:rPr>
              <w:t xml:space="preserve">bumbac </w:t>
            </w:r>
            <w:r w:rsidR="000C15A5" w:rsidRPr="00474BFA">
              <w:rPr>
                <w:rFonts w:ascii="Times New Roman" w:hAnsi="Times New Roman"/>
                <w:sz w:val="24"/>
                <w:szCs w:val="24"/>
                <w:lang w:val="ro-RO"/>
              </w:rPr>
              <w:t>-</w:t>
            </w:r>
            <w:r w:rsidR="000C15A5" w:rsidRPr="00474BFA">
              <w:rPr>
                <w:rStyle w:val="tpa"/>
                <w:rFonts w:ascii="Times New Roman" w:hAnsi="Times New Roman"/>
                <w:sz w:val="24"/>
                <w:szCs w:val="24"/>
                <w:lang w:val="ro-RO"/>
              </w:rPr>
              <w:t xml:space="preserve"> 60%, poliester </w:t>
            </w:r>
            <w:r w:rsidR="000C15A5" w:rsidRPr="00474BFA">
              <w:rPr>
                <w:rFonts w:ascii="Times New Roman" w:hAnsi="Times New Roman"/>
                <w:sz w:val="24"/>
                <w:szCs w:val="24"/>
                <w:lang w:val="ro-RO"/>
              </w:rPr>
              <w:t>-</w:t>
            </w:r>
            <w:r w:rsidR="000C15A5" w:rsidRPr="00474BFA">
              <w:rPr>
                <w:rStyle w:val="tpa"/>
                <w:rFonts w:ascii="Times New Roman" w:hAnsi="Times New Roman"/>
                <w:sz w:val="24"/>
                <w:szCs w:val="24"/>
                <w:lang w:val="ro-RO"/>
              </w:rPr>
              <w:t xml:space="preserve"> 40%. </w:t>
            </w:r>
          </w:p>
          <w:p w:rsidR="00A82941" w:rsidRPr="00474BFA" w:rsidRDefault="00141FA0" w:rsidP="00561EAF">
            <w:pPr>
              <w:spacing w:after="0"/>
              <w:rPr>
                <w:rFonts w:ascii="Times New Roman" w:hAnsi="Times New Roman"/>
                <w:sz w:val="24"/>
                <w:szCs w:val="24"/>
                <w:lang w:val="ro-RO"/>
              </w:rPr>
            </w:pPr>
            <w:r w:rsidRPr="00474BFA">
              <w:rPr>
                <w:rFonts w:ascii="Times New Roman" w:hAnsi="Times New Roman"/>
                <w:sz w:val="24"/>
                <w:szCs w:val="24"/>
                <w:lang w:val="ro-RO"/>
              </w:rPr>
              <w:t>D</w:t>
            </w:r>
            <w:r w:rsidR="00A82941" w:rsidRPr="00474BFA">
              <w:rPr>
                <w:rFonts w:ascii="Times New Roman" w:hAnsi="Times New Roman"/>
                <w:sz w:val="24"/>
                <w:szCs w:val="24"/>
                <w:lang w:val="ro-RO"/>
              </w:rPr>
              <w:t>ensitatea 155 - 200 g/m</w:t>
            </w:r>
            <w:r w:rsidR="00A82941" w:rsidRPr="00474BFA">
              <w:rPr>
                <w:rFonts w:ascii="Times New Roman" w:hAnsi="Times New Roman"/>
                <w:sz w:val="24"/>
                <w:szCs w:val="24"/>
                <w:vertAlign w:val="superscript"/>
                <w:lang w:val="ro-RO"/>
              </w:rPr>
              <w:t>2</w:t>
            </w:r>
            <w:r w:rsidR="00A82941" w:rsidRPr="00474BFA">
              <w:rPr>
                <w:rFonts w:ascii="Times New Roman" w:hAnsi="Times New Roman"/>
                <w:sz w:val="24"/>
                <w:szCs w:val="24"/>
                <w:lang w:val="ro-RO"/>
              </w:rPr>
              <w:t>.</w:t>
            </w:r>
            <w:r w:rsidR="00DD2746" w:rsidRPr="00474BFA">
              <w:rPr>
                <w:rFonts w:ascii="Times New Roman" w:hAnsi="Times New Roman"/>
                <w:sz w:val="24"/>
                <w:szCs w:val="24"/>
                <w:lang w:val="ro-RO"/>
              </w:rPr>
              <w:t xml:space="preserve"> (culoare 19-4013 DARK NAVY)</w:t>
            </w:r>
          </w:p>
        </w:tc>
      </w:tr>
    </w:tbl>
    <w:p w:rsidR="00A82941" w:rsidRPr="00474BFA" w:rsidRDefault="00A82941" w:rsidP="00561EAF">
      <w:pPr>
        <w:spacing w:after="0"/>
        <w:jc w:val="both"/>
        <w:rPr>
          <w:rFonts w:ascii="Times New Roman" w:hAnsi="Times New Roman"/>
          <w:b/>
          <w:sz w:val="24"/>
          <w:szCs w:val="24"/>
          <w:lang w:val="ro-RO"/>
        </w:rPr>
      </w:pPr>
    </w:p>
    <w:p w:rsidR="009E2FDB" w:rsidRPr="00474BFA" w:rsidRDefault="005146B8" w:rsidP="009E2FDB">
      <w:pPr>
        <w:spacing w:after="0"/>
        <w:jc w:val="both"/>
        <w:rPr>
          <w:rFonts w:ascii="Times New Roman" w:eastAsia="SimSun" w:hAnsi="Times New Roman"/>
          <w:sz w:val="24"/>
          <w:szCs w:val="24"/>
          <w:lang w:val="ro-RO"/>
        </w:rPr>
      </w:pPr>
      <w:r w:rsidRPr="00474BFA">
        <w:rPr>
          <w:rFonts w:ascii="Times New Roman" w:eastAsia="SimSun" w:hAnsi="Times New Roman"/>
          <w:b/>
          <w:sz w:val="24"/>
          <w:szCs w:val="24"/>
          <w:lang w:val="ro-RO"/>
        </w:rPr>
        <w:t xml:space="preserve">             </w:t>
      </w:r>
      <w:r w:rsidR="00530970" w:rsidRPr="00474BFA">
        <w:rPr>
          <w:rFonts w:ascii="Times New Roman" w:eastAsia="SimSun" w:hAnsi="Times New Roman"/>
          <w:b/>
          <w:sz w:val="24"/>
          <w:szCs w:val="24"/>
          <w:lang w:val="ro-RO"/>
        </w:rPr>
        <w:t>1.2 Descriere:</w:t>
      </w:r>
      <w:r w:rsidR="00530970" w:rsidRPr="00474BFA">
        <w:rPr>
          <w:rFonts w:ascii="Times New Roman" w:eastAsia="SimSun" w:hAnsi="Times New Roman"/>
          <w:sz w:val="24"/>
          <w:szCs w:val="24"/>
          <w:lang w:val="ro-RO"/>
        </w:rPr>
        <w:t xml:space="preserve"> Maiou de campanie de culoare albastru închis de siluetă semi-ajustată prezintă un reper spate, un reper fa</w:t>
      </w:r>
      <w:r w:rsidR="006E0390" w:rsidRPr="00474BFA">
        <w:rPr>
          <w:rFonts w:ascii="Times New Roman" w:eastAsia="SimSun" w:hAnsi="Times New Roman"/>
          <w:sz w:val="24"/>
          <w:szCs w:val="24"/>
          <w:lang w:val="ro-RO"/>
        </w:rPr>
        <w:t>ţ</w:t>
      </w:r>
      <w:r w:rsidR="00530970" w:rsidRPr="00474BFA">
        <w:rPr>
          <w:rFonts w:ascii="Times New Roman" w:eastAsia="SimSun" w:hAnsi="Times New Roman"/>
          <w:sz w:val="24"/>
          <w:szCs w:val="24"/>
          <w:lang w:val="ro-RO"/>
        </w:rPr>
        <w:t xml:space="preserve">ă </w:t>
      </w:r>
      <w:r w:rsidR="006E0390" w:rsidRPr="00474BFA">
        <w:rPr>
          <w:rFonts w:ascii="Times New Roman" w:eastAsia="SimSun" w:hAnsi="Times New Roman"/>
          <w:sz w:val="24"/>
          <w:szCs w:val="24"/>
          <w:lang w:val="ro-RO"/>
        </w:rPr>
        <w:t>ş</w:t>
      </w:r>
      <w:r w:rsidR="00530970" w:rsidRPr="00474BFA">
        <w:rPr>
          <w:rFonts w:ascii="Times New Roman" w:eastAsia="SimSun" w:hAnsi="Times New Roman"/>
          <w:sz w:val="24"/>
          <w:szCs w:val="24"/>
          <w:lang w:val="ro-RO"/>
        </w:rPr>
        <w:t>i m</w:t>
      </w:r>
      <w:r w:rsidR="00C32528" w:rsidRPr="00474BFA">
        <w:rPr>
          <w:rFonts w:ascii="Times New Roman" w:eastAsia="SimSun" w:hAnsi="Times New Roman"/>
          <w:sz w:val="24"/>
          <w:szCs w:val="24"/>
          <w:lang w:val="ro-RO"/>
        </w:rPr>
        <w:t>î</w:t>
      </w:r>
      <w:r w:rsidR="00530970" w:rsidRPr="00474BFA">
        <w:rPr>
          <w:rFonts w:ascii="Times New Roman" w:eastAsia="SimSun" w:hAnsi="Times New Roman"/>
          <w:sz w:val="24"/>
          <w:szCs w:val="24"/>
          <w:lang w:val="ro-RO"/>
        </w:rPr>
        <w:t>neci scurte, răscroiala g</w:t>
      </w:r>
      <w:r w:rsidR="00C32528" w:rsidRPr="00474BFA">
        <w:rPr>
          <w:rFonts w:ascii="Times New Roman" w:eastAsia="SimSun" w:hAnsi="Times New Roman"/>
          <w:sz w:val="24"/>
          <w:szCs w:val="24"/>
          <w:lang w:val="ro-RO"/>
        </w:rPr>
        <w:t>î</w:t>
      </w:r>
      <w:r w:rsidR="00530970" w:rsidRPr="00474BFA">
        <w:rPr>
          <w:rFonts w:ascii="Times New Roman" w:eastAsia="SimSun" w:hAnsi="Times New Roman"/>
          <w:sz w:val="24"/>
          <w:szCs w:val="24"/>
          <w:lang w:val="ro-RO"/>
        </w:rPr>
        <w:t>tului este la baza g</w:t>
      </w:r>
      <w:r w:rsidR="00C32528" w:rsidRPr="00474BFA">
        <w:rPr>
          <w:rFonts w:ascii="Times New Roman" w:eastAsia="SimSun" w:hAnsi="Times New Roman"/>
          <w:sz w:val="24"/>
          <w:szCs w:val="24"/>
          <w:lang w:val="ro-RO"/>
        </w:rPr>
        <w:t>î</w:t>
      </w:r>
      <w:r w:rsidR="00530970" w:rsidRPr="00474BFA">
        <w:rPr>
          <w:rFonts w:ascii="Times New Roman" w:eastAsia="SimSun" w:hAnsi="Times New Roman"/>
          <w:sz w:val="24"/>
          <w:szCs w:val="24"/>
          <w:lang w:val="ro-RO"/>
        </w:rPr>
        <w:t>tului. Termina</w:t>
      </w:r>
      <w:r w:rsidR="006E0390" w:rsidRPr="00474BFA">
        <w:rPr>
          <w:rFonts w:ascii="Times New Roman" w:eastAsia="SimSun" w:hAnsi="Times New Roman"/>
          <w:sz w:val="24"/>
          <w:szCs w:val="24"/>
          <w:lang w:val="ro-RO"/>
        </w:rPr>
        <w:t>ţ</w:t>
      </w:r>
      <w:r w:rsidR="00530970" w:rsidRPr="00474BFA">
        <w:rPr>
          <w:rFonts w:ascii="Times New Roman" w:eastAsia="SimSun" w:hAnsi="Times New Roman"/>
          <w:sz w:val="24"/>
          <w:szCs w:val="24"/>
          <w:lang w:val="ro-RO"/>
        </w:rPr>
        <w:t>ia superioară a produsului (răscroiala g</w:t>
      </w:r>
      <w:r w:rsidR="00C32528" w:rsidRPr="00474BFA">
        <w:rPr>
          <w:rFonts w:ascii="Times New Roman" w:eastAsia="SimSun" w:hAnsi="Times New Roman"/>
          <w:sz w:val="24"/>
          <w:szCs w:val="24"/>
          <w:lang w:val="ro-RO"/>
        </w:rPr>
        <w:t>î</w:t>
      </w:r>
      <w:r w:rsidR="00530970" w:rsidRPr="00474BFA">
        <w:rPr>
          <w:rFonts w:ascii="Times New Roman" w:eastAsia="SimSun" w:hAnsi="Times New Roman"/>
          <w:sz w:val="24"/>
          <w:szCs w:val="24"/>
          <w:lang w:val="ro-RO"/>
        </w:rPr>
        <w:t xml:space="preserve">tului) </w:t>
      </w:r>
      <w:r w:rsidR="006E0390" w:rsidRPr="00474BFA">
        <w:rPr>
          <w:rFonts w:ascii="Times New Roman" w:eastAsia="SimSun" w:hAnsi="Times New Roman"/>
          <w:sz w:val="24"/>
          <w:szCs w:val="24"/>
          <w:lang w:val="ro-RO"/>
        </w:rPr>
        <w:t>ş</w:t>
      </w:r>
      <w:r w:rsidR="00530970" w:rsidRPr="00474BFA">
        <w:rPr>
          <w:rFonts w:ascii="Times New Roman" w:eastAsia="SimSun" w:hAnsi="Times New Roman"/>
          <w:sz w:val="24"/>
          <w:szCs w:val="24"/>
          <w:lang w:val="ro-RO"/>
        </w:rPr>
        <w:t>i termina</w:t>
      </w:r>
      <w:r w:rsidR="006E0390" w:rsidRPr="00474BFA">
        <w:rPr>
          <w:rFonts w:ascii="Times New Roman" w:eastAsia="SimSun" w:hAnsi="Times New Roman"/>
          <w:sz w:val="24"/>
          <w:szCs w:val="24"/>
          <w:lang w:val="ro-RO"/>
        </w:rPr>
        <w:t>ţ</w:t>
      </w:r>
      <w:r w:rsidR="00530970" w:rsidRPr="00474BFA">
        <w:rPr>
          <w:rFonts w:ascii="Times New Roman" w:eastAsia="SimSun" w:hAnsi="Times New Roman"/>
          <w:sz w:val="24"/>
          <w:szCs w:val="24"/>
          <w:lang w:val="ro-RO"/>
        </w:rPr>
        <w:t>ia m</w:t>
      </w:r>
      <w:r w:rsidR="00C32528" w:rsidRPr="00474BFA">
        <w:rPr>
          <w:rFonts w:ascii="Times New Roman" w:eastAsia="SimSun" w:hAnsi="Times New Roman"/>
          <w:sz w:val="24"/>
          <w:szCs w:val="24"/>
          <w:lang w:val="ro-RO"/>
        </w:rPr>
        <w:t>î</w:t>
      </w:r>
      <w:r w:rsidR="00530970" w:rsidRPr="00474BFA">
        <w:rPr>
          <w:rFonts w:ascii="Times New Roman" w:eastAsia="SimSun" w:hAnsi="Times New Roman"/>
          <w:sz w:val="24"/>
          <w:szCs w:val="24"/>
          <w:lang w:val="ro-RO"/>
        </w:rPr>
        <w:t>necilor sunt prelucrate cu bandă din material de bază cu lă</w:t>
      </w:r>
      <w:r w:rsidR="006E0390" w:rsidRPr="00474BFA">
        <w:rPr>
          <w:rFonts w:ascii="Times New Roman" w:eastAsia="SimSun" w:hAnsi="Times New Roman"/>
          <w:sz w:val="24"/>
          <w:szCs w:val="24"/>
          <w:lang w:val="ro-RO"/>
        </w:rPr>
        <w:t>ţ</w:t>
      </w:r>
      <w:r w:rsidR="00530970" w:rsidRPr="00474BFA">
        <w:rPr>
          <w:rFonts w:ascii="Times New Roman" w:eastAsia="SimSun" w:hAnsi="Times New Roman"/>
          <w:sz w:val="24"/>
          <w:szCs w:val="24"/>
          <w:lang w:val="ro-RO"/>
        </w:rPr>
        <w:t xml:space="preserve">imea de </w:t>
      </w:r>
      <w:smartTag w:uri="urn:schemas-microsoft-com:office:smarttags" w:element="metricconverter">
        <w:smartTagPr>
          <w:attr w:name="ProductID" w:val="12 mm"/>
        </w:smartTagPr>
        <w:r w:rsidR="00530970" w:rsidRPr="00474BFA">
          <w:rPr>
            <w:rFonts w:ascii="Times New Roman" w:eastAsia="SimSun" w:hAnsi="Times New Roman"/>
            <w:sz w:val="24"/>
            <w:szCs w:val="24"/>
            <w:lang w:val="ro-RO"/>
          </w:rPr>
          <w:t>12 mm</w:t>
        </w:r>
      </w:smartTag>
      <w:r w:rsidR="00530970" w:rsidRPr="00474BFA">
        <w:rPr>
          <w:rFonts w:ascii="Times New Roman" w:eastAsia="SimSun" w:hAnsi="Times New Roman"/>
          <w:sz w:val="24"/>
          <w:szCs w:val="24"/>
          <w:lang w:val="ro-RO"/>
        </w:rPr>
        <w:t>.</w:t>
      </w:r>
      <w:r w:rsidR="009E2FDB" w:rsidRPr="00474BFA">
        <w:rPr>
          <w:rFonts w:ascii="Times New Roman" w:eastAsia="SimSun" w:hAnsi="Times New Roman"/>
          <w:sz w:val="24"/>
          <w:szCs w:val="24"/>
          <w:lang w:val="ro-RO"/>
        </w:rPr>
        <w:t xml:space="preserve">   În partea superioară a elementului spate la o distanţă de </w:t>
      </w:r>
      <w:smartTag w:uri="urn:schemas-microsoft-com:office:smarttags" w:element="metricconverter">
        <w:smartTagPr>
          <w:attr w:name="ProductID" w:val="180 mm"/>
        </w:smartTagPr>
        <w:r w:rsidR="009E2FDB" w:rsidRPr="00474BFA">
          <w:rPr>
            <w:rFonts w:ascii="Times New Roman" w:eastAsia="SimSun" w:hAnsi="Times New Roman"/>
            <w:sz w:val="24"/>
            <w:szCs w:val="24"/>
            <w:lang w:val="ro-RO"/>
          </w:rPr>
          <w:t>180 mm</w:t>
        </w:r>
      </w:smartTag>
      <w:r w:rsidR="009E2FDB" w:rsidRPr="00474BFA">
        <w:rPr>
          <w:rFonts w:ascii="Times New Roman" w:eastAsia="SimSun" w:hAnsi="Times New Roman"/>
          <w:sz w:val="24"/>
          <w:szCs w:val="24"/>
          <w:lang w:val="ro-RO"/>
        </w:rPr>
        <w:t xml:space="preserve"> de la răscroiala g</w:t>
      </w:r>
      <w:r w:rsidR="00C32528" w:rsidRPr="00474BFA">
        <w:rPr>
          <w:rFonts w:ascii="Times New Roman" w:eastAsia="SimSun" w:hAnsi="Times New Roman"/>
          <w:sz w:val="24"/>
          <w:szCs w:val="24"/>
          <w:lang w:val="ro-RO"/>
        </w:rPr>
        <w:t>î</w:t>
      </w:r>
      <w:r w:rsidR="009E2FDB" w:rsidRPr="00474BFA">
        <w:rPr>
          <w:rFonts w:ascii="Times New Roman" w:eastAsia="SimSun" w:hAnsi="Times New Roman"/>
          <w:sz w:val="24"/>
          <w:szCs w:val="24"/>
          <w:lang w:val="ro-RO"/>
        </w:rPr>
        <w:t>tului poate fi a</w:t>
      </w:r>
      <w:r w:rsidR="005C29E9" w:rsidRPr="00474BFA">
        <w:rPr>
          <w:rFonts w:ascii="Times New Roman" w:eastAsia="SimSun" w:hAnsi="Times New Roman"/>
          <w:sz w:val="24"/>
          <w:szCs w:val="24"/>
          <w:lang w:val="ro-RO"/>
        </w:rPr>
        <w:t xml:space="preserve"> </w:t>
      </w:r>
      <w:r w:rsidR="009E2FDB" w:rsidRPr="00474BFA">
        <w:rPr>
          <w:rFonts w:ascii="Times New Roman" w:eastAsia="SimSun" w:hAnsi="Times New Roman"/>
          <w:sz w:val="24"/>
          <w:szCs w:val="24"/>
          <w:lang w:val="ro-RO"/>
        </w:rPr>
        <w:t>plicată, la solicitare inscripţia „POLIŢIA DE FRONTIERĂ”. Dimensiunea şi caracterul literelor - conform modelului aprobat.</w:t>
      </w:r>
      <w:r w:rsidR="00CE0215" w:rsidRPr="00474BFA">
        <w:rPr>
          <w:rFonts w:ascii="Times New Roman" w:eastAsia="SimSun" w:hAnsi="Times New Roman"/>
          <w:sz w:val="24"/>
          <w:szCs w:val="24"/>
          <w:lang w:val="ro-RO"/>
        </w:rPr>
        <w:t xml:space="preserve"> </w:t>
      </w:r>
    </w:p>
    <w:p w:rsidR="005872F5" w:rsidRPr="00474BFA" w:rsidRDefault="005872F5" w:rsidP="001E75BE">
      <w:pPr>
        <w:spacing w:after="0" w:line="240" w:lineRule="auto"/>
        <w:ind w:firstLine="567"/>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tricou de campanie </w:t>
      </w:r>
      <w:r w:rsidR="008035E0" w:rsidRPr="00474BFA">
        <w:rPr>
          <w:rFonts w:ascii="Times New Roman" w:eastAsia="SimSun" w:hAnsi="Times New Roman"/>
          <w:b/>
          <w:i/>
          <w:sz w:val="24"/>
          <w:szCs w:val="24"/>
          <w:lang w:val="ro-RO" w:eastAsia="zh-CN"/>
        </w:rPr>
        <w:t xml:space="preserve">obligatoriu </w:t>
      </w:r>
      <w:r w:rsidR="00AF4A2B" w:rsidRPr="00474BFA">
        <w:rPr>
          <w:rFonts w:ascii="Times New Roman" w:hAnsi="Times New Roman"/>
          <w:b/>
          <w:i/>
          <w:sz w:val="24"/>
          <w:szCs w:val="24"/>
          <w:lang w:val="ro-RO"/>
        </w:rPr>
        <w:t>se va solicita mostra aprobată</w:t>
      </w:r>
      <w:r w:rsidR="008035E0" w:rsidRPr="00474BFA">
        <w:rPr>
          <w:rFonts w:ascii="Times New Roman" w:eastAsia="SimSun" w:hAnsi="Times New Roman"/>
          <w:b/>
          <w:i/>
          <w:sz w:val="24"/>
          <w:szCs w:val="24"/>
          <w:lang w:val="ro-RO" w:eastAsia="zh-CN"/>
        </w:rPr>
        <w:t xml:space="preserve">. </w:t>
      </w:r>
      <w:r w:rsidRPr="00474BFA">
        <w:rPr>
          <w:rFonts w:ascii="Times New Roman" w:eastAsia="SimSun" w:hAnsi="Times New Roman"/>
          <w:b/>
          <w:i/>
          <w:sz w:val="24"/>
          <w:szCs w:val="24"/>
          <w:lang w:val="ro-RO" w:eastAsia="zh-CN"/>
        </w:rPr>
        <w:t xml:space="preserve"> </w:t>
      </w:r>
    </w:p>
    <w:p w:rsidR="006B61FA" w:rsidRPr="00474BFA" w:rsidRDefault="006B61FA" w:rsidP="001E75BE">
      <w:pPr>
        <w:spacing w:after="0"/>
        <w:ind w:firstLine="567"/>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F65E07" w:rsidP="001E75BE">
      <w:pPr>
        <w:spacing w:after="0" w:line="240" w:lineRule="auto"/>
        <w:ind w:firstLine="567"/>
        <w:jc w:val="both"/>
        <w:rPr>
          <w:rFonts w:ascii="Times New Roman" w:hAnsi="Times New Roman"/>
          <w:b/>
          <w:i/>
          <w:sz w:val="24"/>
          <w:szCs w:val="24"/>
          <w:lang w:val="ro-RO"/>
        </w:rPr>
      </w:pPr>
      <w:r w:rsidRPr="00474BFA">
        <w:rPr>
          <w:rFonts w:ascii="Times New Roman" w:hAnsi="Times New Roman"/>
          <w:b/>
          <w:i/>
          <w:sz w:val="24"/>
          <w:szCs w:val="24"/>
          <w:lang w:val="ro-RO"/>
        </w:rPr>
        <w:t>GOST 4103-82.</w:t>
      </w:r>
    </w:p>
    <w:p w:rsidR="00F65E07" w:rsidRPr="005F07A9" w:rsidRDefault="00F65E07" w:rsidP="001E75BE">
      <w:pPr>
        <w:tabs>
          <w:tab w:val="left" w:pos="8789"/>
        </w:tabs>
        <w:spacing w:after="0" w:line="240" w:lineRule="auto"/>
        <w:ind w:firstLine="567"/>
        <w:jc w:val="both"/>
        <w:rPr>
          <w:rFonts w:ascii="Times New Roman" w:eastAsia="SimSun" w:hAnsi="Times New Roman"/>
          <w:b/>
          <w:i/>
          <w:sz w:val="24"/>
          <w:szCs w:val="24"/>
          <w:lang w:val="ro-RO" w:eastAsia="zh-CN"/>
        </w:rPr>
      </w:pPr>
      <w:r w:rsidRPr="005F07A9">
        <w:rPr>
          <w:rFonts w:ascii="Times New Roman" w:eastAsia="SimSun" w:hAnsi="Times New Roman"/>
          <w:b/>
          <w:i/>
          <w:sz w:val="24"/>
          <w:szCs w:val="24"/>
          <w:lang w:val="ro-RO" w:eastAsia="zh-CN"/>
        </w:rPr>
        <w:t>GOST ISO 3758-2014</w:t>
      </w:r>
    </w:p>
    <w:p w:rsidR="00667BDE" w:rsidRPr="00474BFA" w:rsidRDefault="005F07A9" w:rsidP="00D77875">
      <w:pPr>
        <w:spacing w:after="0" w:line="240" w:lineRule="auto"/>
        <w:ind w:firstLine="567"/>
        <w:jc w:val="both"/>
        <w:rPr>
          <w:rFonts w:ascii="Times New Roman" w:eastAsia="SimSun" w:hAnsi="Times New Roman"/>
          <w:i/>
          <w:sz w:val="24"/>
          <w:szCs w:val="24"/>
          <w:lang w:val="en-US" w:eastAsia="zh-CN"/>
        </w:rPr>
      </w:pPr>
      <w:r w:rsidRPr="005F07A9">
        <w:rPr>
          <w:rFonts w:ascii="Times New Roman" w:eastAsia="SimSun" w:hAnsi="Times New Roman"/>
          <w:b/>
          <w:i/>
          <w:sz w:val="24"/>
          <w:szCs w:val="24"/>
          <w:lang w:val="ro-MD" w:eastAsia="zh-CN"/>
        </w:rPr>
        <w:t>GOST</w:t>
      </w:r>
      <w:r w:rsidRPr="001A42E9">
        <w:rPr>
          <w:rFonts w:ascii="Times New Roman" w:eastAsia="SimSun" w:hAnsi="Times New Roman"/>
          <w:b/>
          <w:i/>
          <w:sz w:val="24"/>
          <w:szCs w:val="24"/>
          <w:lang w:val="en-US" w:eastAsia="zh-CN"/>
        </w:rPr>
        <w:t xml:space="preserve"> 31410—2009</w:t>
      </w:r>
      <w:r w:rsidRPr="001A42E9">
        <w:rPr>
          <w:rFonts w:ascii="Times New Roman" w:eastAsia="SimSun" w:hAnsi="Times New Roman"/>
          <w:i/>
          <w:sz w:val="24"/>
          <w:szCs w:val="24"/>
          <w:lang w:val="en-US" w:eastAsia="zh-CN"/>
        </w:rPr>
        <w:t xml:space="preserve"> </w:t>
      </w:r>
      <w:r w:rsidR="001E75BE" w:rsidRPr="00474BFA">
        <w:rPr>
          <w:rFonts w:ascii="Times New Roman" w:eastAsia="SimSun" w:hAnsi="Times New Roman"/>
          <w:i/>
          <w:sz w:val="24"/>
          <w:szCs w:val="24"/>
          <w:lang w:val="en-US" w:eastAsia="zh-CN"/>
        </w:rPr>
        <w:t xml:space="preserve"> </w:t>
      </w:r>
    </w:p>
    <w:p w:rsidR="00AF4A2B" w:rsidRPr="00474BFA" w:rsidRDefault="00AF4A2B" w:rsidP="00D77875">
      <w:pPr>
        <w:spacing w:after="0" w:line="240" w:lineRule="auto"/>
        <w:ind w:firstLine="567"/>
        <w:jc w:val="both"/>
        <w:rPr>
          <w:rFonts w:ascii="Times New Roman" w:eastAsia="SimSun" w:hAnsi="Times New Roman"/>
          <w:i/>
          <w:sz w:val="24"/>
          <w:szCs w:val="24"/>
          <w:lang w:val="en-US" w:eastAsia="zh-CN"/>
        </w:rPr>
      </w:pPr>
    </w:p>
    <w:p w:rsidR="00D77875" w:rsidRPr="00474BFA" w:rsidRDefault="00D77875" w:rsidP="00D77875">
      <w:pPr>
        <w:spacing w:after="0" w:line="240" w:lineRule="auto"/>
        <w:ind w:firstLine="567"/>
        <w:jc w:val="both"/>
        <w:rPr>
          <w:rFonts w:ascii="Times New Roman" w:eastAsia="SimSun" w:hAnsi="Times New Roman"/>
          <w:i/>
          <w:sz w:val="24"/>
          <w:szCs w:val="24"/>
          <w:lang w:val="en-US" w:eastAsia="zh-CN"/>
        </w:rPr>
      </w:pPr>
    </w:p>
    <w:p w:rsidR="00D77875" w:rsidRPr="00474BFA" w:rsidRDefault="00D77875" w:rsidP="00D77875">
      <w:pPr>
        <w:spacing w:after="0" w:line="240" w:lineRule="auto"/>
        <w:ind w:firstLine="567"/>
        <w:jc w:val="both"/>
        <w:rPr>
          <w:rFonts w:ascii="Times New Roman" w:eastAsia="SimSun" w:hAnsi="Times New Roman"/>
          <w:i/>
          <w:sz w:val="24"/>
          <w:szCs w:val="24"/>
          <w:lang w:val="en-US" w:eastAsia="zh-CN"/>
        </w:rPr>
      </w:pPr>
    </w:p>
    <w:p w:rsidR="00D77875" w:rsidRPr="00474BFA" w:rsidRDefault="00D77875" w:rsidP="00D77875">
      <w:pPr>
        <w:spacing w:after="0" w:line="240" w:lineRule="auto"/>
        <w:ind w:firstLine="567"/>
        <w:jc w:val="both"/>
        <w:rPr>
          <w:rFonts w:ascii="Times New Roman" w:hAnsi="Times New Roman"/>
          <w:b/>
          <w:color w:val="FF0000"/>
          <w:sz w:val="24"/>
          <w:szCs w:val="24"/>
          <w:lang w:val="ro-MD"/>
        </w:rPr>
      </w:pPr>
    </w:p>
    <w:p w:rsidR="00432324" w:rsidRPr="00474BFA" w:rsidRDefault="00432324" w:rsidP="00F46631">
      <w:pPr>
        <w:spacing w:after="0"/>
        <w:rPr>
          <w:rFonts w:ascii="Times New Roman" w:hAnsi="Times New Roman"/>
          <w:b/>
          <w:sz w:val="24"/>
          <w:szCs w:val="24"/>
          <w:lang w:val="ro-RO"/>
        </w:rPr>
      </w:pPr>
    </w:p>
    <w:p w:rsidR="00432324" w:rsidRPr="00474BFA" w:rsidRDefault="00432324" w:rsidP="00561EAF">
      <w:pPr>
        <w:spacing w:after="0"/>
        <w:ind w:firstLine="5670"/>
        <w:jc w:val="right"/>
        <w:rPr>
          <w:rFonts w:ascii="Times New Roman" w:hAnsi="Times New Roman"/>
          <w:b/>
          <w:sz w:val="24"/>
          <w:szCs w:val="24"/>
          <w:lang w:val="ro-RO"/>
        </w:rPr>
      </w:pPr>
    </w:p>
    <w:p w:rsidR="0002781C" w:rsidRPr="00474BFA" w:rsidRDefault="0002781C" w:rsidP="00561EAF">
      <w:pPr>
        <w:spacing w:after="0"/>
        <w:ind w:firstLine="5670"/>
        <w:jc w:val="right"/>
        <w:rPr>
          <w:rFonts w:ascii="Times New Roman" w:hAnsi="Times New Roman"/>
          <w:b/>
          <w:sz w:val="24"/>
          <w:szCs w:val="24"/>
          <w:lang w:val="ro-RO"/>
        </w:rPr>
      </w:pPr>
    </w:p>
    <w:p w:rsidR="001C6D0E" w:rsidRPr="00474BFA" w:rsidRDefault="001C6D0E" w:rsidP="005872F5">
      <w:pPr>
        <w:spacing w:after="0"/>
        <w:rPr>
          <w:rFonts w:ascii="Times New Roman" w:hAnsi="Times New Roman"/>
          <w:b/>
          <w:sz w:val="24"/>
          <w:szCs w:val="24"/>
          <w:lang w:val="ro-RO"/>
        </w:rPr>
      </w:pPr>
    </w:p>
    <w:p w:rsidR="005872F5" w:rsidRPr="00474BFA" w:rsidRDefault="005872F5" w:rsidP="005872F5">
      <w:pPr>
        <w:spacing w:after="0"/>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CE0215" w:rsidRPr="00474BFA" w:rsidRDefault="00CE0215"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ED0CA6" w:rsidRPr="00474BFA" w:rsidRDefault="00ED0CA6" w:rsidP="00561EAF">
      <w:pPr>
        <w:spacing w:after="0"/>
        <w:ind w:firstLine="5670"/>
        <w:jc w:val="right"/>
        <w:rPr>
          <w:rFonts w:ascii="Times New Roman" w:hAnsi="Times New Roman"/>
          <w:b/>
          <w:sz w:val="24"/>
          <w:szCs w:val="24"/>
          <w:lang w:val="ro-RO"/>
        </w:rPr>
      </w:pPr>
    </w:p>
    <w:p w:rsidR="001C6D0E" w:rsidRPr="00474BFA" w:rsidRDefault="001C6D0E" w:rsidP="00561EAF">
      <w:pPr>
        <w:spacing w:after="0"/>
        <w:ind w:firstLine="5670"/>
        <w:jc w:val="right"/>
        <w:rPr>
          <w:rFonts w:ascii="Times New Roman" w:hAnsi="Times New Roman"/>
          <w:b/>
          <w:sz w:val="24"/>
          <w:szCs w:val="24"/>
          <w:lang w:val="ro-RO"/>
        </w:rPr>
      </w:pPr>
    </w:p>
    <w:p w:rsidR="00C021CB" w:rsidRPr="00474BFA" w:rsidRDefault="00C021CB" w:rsidP="009E2FDB">
      <w:pPr>
        <w:spacing w:after="0"/>
        <w:rPr>
          <w:rFonts w:ascii="Times New Roman" w:hAnsi="Times New Roman"/>
          <w:b/>
          <w:sz w:val="24"/>
          <w:szCs w:val="24"/>
          <w:lang w:val="ro-MD"/>
        </w:rPr>
      </w:pPr>
    </w:p>
    <w:p w:rsidR="001C6D0E" w:rsidRPr="00474BFA" w:rsidRDefault="00530970" w:rsidP="004F3745">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w:t>
      </w:r>
      <w:r w:rsidR="003A471E" w:rsidRPr="00474BFA">
        <w:rPr>
          <w:rFonts w:ascii="Times New Roman" w:hAnsi="Times New Roman"/>
          <w:b/>
          <w:sz w:val="24"/>
          <w:szCs w:val="24"/>
          <w:lang w:val="ro-RO"/>
        </w:rPr>
        <w:t>a</w:t>
      </w:r>
      <w:r w:rsidR="0086239D" w:rsidRPr="00474BFA">
        <w:rPr>
          <w:rFonts w:ascii="Times New Roman" w:hAnsi="Times New Roman"/>
          <w:b/>
          <w:sz w:val="24"/>
          <w:szCs w:val="24"/>
          <w:lang w:val="ro-RO"/>
        </w:rPr>
        <w:t xml:space="preserve"> nr. 4</w:t>
      </w:r>
    </w:p>
    <w:p w:rsidR="001C6D0E" w:rsidRPr="00474BFA" w:rsidRDefault="001C6D0E" w:rsidP="004F3745">
      <w:pPr>
        <w:spacing w:after="0"/>
        <w:ind w:firstLine="5670"/>
        <w:jc w:val="right"/>
        <w:rPr>
          <w:rFonts w:ascii="Times New Roman" w:hAnsi="Times New Roman"/>
          <w:b/>
          <w:sz w:val="24"/>
          <w:szCs w:val="24"/>
          <w:lang w:val="ro-RO"/>
        </w:rPr>
      </w:pPr>
    </w:p>
    <w:p w:rsidR="00530970" w:rsidRPr="00474BFA" w:rsidRDefault="00530970" w:rsidP="004F3745">
      <w:pPr>
        <w:spacing w:after="0"/>
        <w:rPr>
          <w:rFonts w:ascii="Times New Roman" w:hAnsi="Times New Roman"/>
          <w:sz w:val="24"/>
          <w:szCs w:val="24"/>
          <w:lang w:val="ro-RO"/>
        </w:rPr>
      </w:pPr>
    </w:p>
    <w:p w:rsidR="00530970" w:rsidRPr="00474BFA" w:rsidRDefault="00530970" w:rsidP="004F3745">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0827D2" w:rsidRPr="00474BFA" w:rsidRDefault="000827D2" w:rsidP="004F3745">
      <w:pPr>
        <w:spacing w:after="0"/>
        <w:ind w:firstLine="426"/>
        <w:rPr>
          <w:rFonts w:ascii="Times New Roman" w:hAnsi="Times New Roman"/>
          <w:b/>
          <w:sz w:val="24"/>
          <w:szCs w:val="24"/>
          <w:lang w:val="ro-RO"/>
        </w:rPr>
      </w:pPr>
      <w:r w:rsidRPr="00474BFA">
        <w:rPr>
          <w:rFonts w:ascii="Times New Roman" w:hAnsi="Times New Roman"/>
          <w:b/>
          <w:sz w:val="24"/>
          <w:szCs w:val="24"/>
          <w:lang w:val="en-US"/>
        </w:rPr>
        <w:t>Scurtă călduro</w:t>
      </w:r>
      <w:r w:rsidR="00C353CB" w:rsidRPr="00474BFA">
        <w:rPr>
          <w:rFonts w:ascii="Times New Roman" w:hAnsi="Times New Roman"/>
          <w:b/>
          <w:sz w:val="24"/>
          <w:szCs w:val="24"/>
          <w:lang w:val="en-US"/>
        </w:rPr>
        <w:t>asă</w:t>
      </w:r>
      <w:r w:rsidRPr="00474BFA">
        <w:rPr>
          <w:rFonts w:ascii="Times New Roman" w:hAnsi="Times New Roman"/>
          <w:b/>
          <w:sz w:val="24"/>
          <w:szCs w:val="24"/>
          <w:lang w:val="en-US"/>
        </w:rPr>
        <w:t xml:space="preserve"> de campanie                                                     </w:t>
      </w:r>
    </w:p>
    <w:p w:rsidR="00530970" w:rsidRPr="00474BFA" w:rsidRDefault="00530970" w:rsidP="004F3745">
      <w:pPr>
        <w:pStyle w:val="a3"/>
        <w:numPr>
          <w:ilvl w:val="1"/>
          <w:numId w:val="6"/>
        </w:numPr>
        <w:tabs>
          <w:tab w:val="left" w:pos="709"/>
          <w:tab w:val="left" w:pos="851"/>
        </w:tabs>
        <w:spacing w:after="0"/>
        <w:ind w:left="0" w:firstLine="426"/>
        <w:jc w:val="both"/>
        <w:rPr>
          <w:rFonts w:ascii="Times New Roman" w:hAnsi="Times New Roman"/>
          <w:b/>
          <w:sz w:val="24"/>
          <w:szCs w:val="24"/>
          <w:lang w:val="ro-RO"/>
        </w:rPr>
      </w:pPr>
      <w:r w:rsidRPr="00474BFA">
        <w:rPr>
          <w:rFonts w:ascii="Times New Roman" w:hAnsi="Times New Roman"/>
          <w:b/>
          <w:sz w:val="24"/>
          <w:szCs w:val="24"/>
          <w:lang w:val="ro-RO"/>
        </w:rPr>
        <w:t>Materialele folosite</w:t>
      </w:r>
      <w:r w:rsidR="00412E87" w:rsidRPr="00474BFA">
        <w:rPr>
          <w:rFonts w:ascii="Times New Roman" w:hAnsi="Times New Roman"/>
          <w:b/>
          <w:sz w:val="24"/>
          <w:szCs w:val="24"/>
          <w:lang w:val="ro-RO"/>
        </w:rPr>
        <w:t>:</w:t>
      </w:r>
    </w:p>
    <w:p w:rsidR="00412E87" w:rsidRPr="00474BFA" w:rsidRDefault="00412E87" w:rsidP="004F3745">
      <w:pPr>
        <w:pStyle w:val="a3"/>
        <w:spacing w:after="0"/>
        <w:ind w:left="885"/>
        <w:jc w:val="both"/>
        <w:rPr>
          <w:rFonts w:ascii="Times New Roman" w:hAnsi="Times New Roman"/>
          <w:b/>
          <w:sz w:val="24"/>
          <w:szCs w:val="24"/>
          <w:lang w:val="ro-R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3059"/>
        <w:gridCol w:w="6570"/>
      </w:tblGrid>
      <w:tr w:rsidR="00412E87" w:rsidRPr="00474BFA" w:rsidTr="00EF1157">
        <w:trPr>
          <w:trHeight w:val="335"/>
        </w:trPr>
        <w:tc>
          <w:tcPr>
            <w:tcW w:w="458" w:type="dxa"/>
            <w:vAlign w:val="center"/>
          </w:tcPr>
          <w:p w:rsidR="00412E87" w:rsidRPr="00474BFA" w:rsidRDefault="00412E87"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w:t>
            </w:r>
          </w:p>
        </w:tc>
        <w:tc>
          <w:tcPr>
            <w:tcW w:w="3087" w:type="dxa"/>
            <w:vAlign w:val="center"/>
          </w:tcPr>
          <w:p w:rsidR="00412E87" w:rsidRPr="00474BFA" w:rsidRDefault="00412E87"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Denumirea materialului</w:t>
            </w:r>
          </w:p>
        </w:tc>
        <w:tc>
          <w:tcPr>
            <w:tcW w:w="6662" w:type="dxa"/>
            <w:vAlign w:val="center"/>
          </w:tcPr>
          <w:p w:rsidR="00412E87" w:rsidRPr="00474BFA" w:rsidRDefault="00412E87"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Utilizare</w:t>
            </w:r>
          </w:p>
        </w:tc>
      </w:tr>
      <w:tr w:rsidR="00412E87" w:rsidRPr="00474BFA" w:rsidTr="00EF1157">
        <w:tc>
          <w:tcPr>
            <w:tcW w:w="458" w:type="dxa"/>
            <w:vAlign w:val="center"/>
          </w:tcPr>
          <w:p w:rsidR="00412E87" w:rsidRPr="00474BFA" w:rsidRDefault="00412E87"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w:t>
            </w:r>
          </w:p>
        </w:tc>
        <w:tc>
          <w:tcPr>
            <w:tcW w:w="3087" w:type="dxa"/>
            <w:vAlign w:val="center"/>
          </w:tcPr>
          <w:p w:rsidR="00412E87" w:rsidRPr="00474BFA" w:rsidRDefault="00412E87"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w:t>
            </w:r>
          </w:p>
        </w:tc>
        <w:tc>
          <w:tcPr>
            <w:tcW w:w="6662" w:type="dxa"/>
            <w:vAlign w:val="center"/>
          </w:tcPr>
          <w:p w:rsidR="00412E87" w:rsidRPr="00474BFA" w:rsidRDefault="00412E87"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III</w:t>
            </w:r>
          </w:p>
        </w:tc>
      </w:tr>
      <w:tr w:rsidR="00412E87" w:rsidRPr="001A42E9" w:rsidTr="00EF1157">
        <w:tc>
          <w:tcPr>
            <w:tcW w:w="458" w:type="dxa"/>
            <w:vAlign w:val="center"/>
          </w:tcPr>
          <w:p w:rsidR="00412E87" w:rsidRPr="00474BFA" w:rsidRDefault="00412E87"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3087" w:type="dxa"/>
          </w:tcPr>
          <w:p w:rsidR="004F5875" w:rsidRPr="00474BFA" w:rsidRDefault="004F5875"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de bază</w:t>
            </w:r>
          </w:p>
          <w:p w:rsidR="00412E87" w:rsidRPr="00474BFA" w:rsidRDefault="00412E87" w:rsidP="004F3745">
            <w:pPr>
              <w:spacing w:after="0" w:line="240" w:lineRule="auto"/>
              <w:rPr>
                <w:rFonts w:ascii="Times New Roman" w:hAnsi="Times New Roman"/>
                <w:sz w:val="24"/>
                <w:szCs w:val="24"/>
                <w:lang w:val="ro-RO"/>
              </w:rPr>
            </w:pPr>
          </w:p>
        </w:tc>
        <w:tc>
          <w:tcPr>
            <w:tcW w:w="6662" w:type="dxa"/>
          </w:tcPr>
          <w:p w:rsidR="00412E87" w:rsidRPr="00474BFA" w:rsidRDefault="00A86EA0"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Țesătură din 3 straturi, compoziția fibroasă 92% poliester, 8% spandex + membrană TPU 100%PA (nailon), cu densitatea –180 gr/m2 , culoare Dark Navy 19-4013 TPX.</w:t>
            </w:r>
          </w:p>
        </w:tc>
      </w:tr>
      <w:tr w:rsidR="00412E87" w:rsidRPr="00474BFA" w:rsidTr="00EF1157">
        <w:tc>
          <w:tcPr>
            <w:tcW w:w="458" w:type="dxa"/>
            <w:vAlign w:val="center"/>
          </w:tcPr>
          <w:p w:rsidR="00412E87" w:rsidRPr="00474BFA" w:rsidRDefault="00412E87"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3087" w:type="dxa"/>
            <w:shd w:val="clear" w:color="auto" w:fill="FFFFFF" w:themeFill="background1"/>
          </w:tcPr>
          <w:p w:rsidR="00412E87" w:rsidRPr="00474BFA" w:rsidRDefault="00412E87"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pentru căptu</w:t>
            </w:r>
            <w:r w:rsidR="006E0390" w:rsidRPr="00474BFA">
              <w:rPr>
                <w:rFonts w:ascii="Times New Roman" w:hAnsi="Times New Roman"/>
                <w:sz w:val="24"/>
                <w:szCs w:val="24"/>
                <w:lang w:val="ro-RO"/>
              </w:rPr>
              <w:t>ş</w:t>
            </w:r>
            <w:r w:rsidRPr="00474BFA">
              <w:rPr>
                <w:rFonts w:ascii="Times New Roman" w:hAnsi="Times New Roman"/>
                <w:sz w:val="24"/>
                <w:szCs w:val="24"/>
                <w:lang w:val="ro-RO"/>
              </w:rPr>
              <w:t>eală</w:t>
            </w:r>
          </w:p>
        </w:tc>
        <w:tc>
          <w:tcPr>
            <w:tcW w:w="6662" w:type="dxa"/>
            <w:shd w:val="clear" w:color="auto" w:fill="FFFFFF" w:themeFill="background1"/>
          </w:tcPr>
          <w:p w:rsidR="00412E87" w:rsidRPr="00474BFA" w:rsidRDefault="00A86EA0"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Poliester -100 %, densitatea - 55 gr/m2  (+/- 3%)</w:t>
            </w:r>
          </w:p>
        </w:tc>
      </w:tr>
      <w:tr w:rsidR="00412E87" w:rsidRPr="001A42E9" w:rsidTr="00EF1157">
        <w:tc>
          <w:tcPr>
            <w:tcW w:w="458" w:type="dxa"/>
            <w:tcBorders>
              <w:top w:val="single" w:sz="4" w:space="0" w:color="auto"/>
              <w:left w:val="single" w:sz="4" w:space="0" w:color="auto"/>
              <w:bottom w:val="single" w:sz="4" w:space="0" w:color="auto"/>
              <w:right w:val="single" w:sz="4" w:space="0" w:color="auto"/>
            </w:tcBorders>
            <w:vAlign w:val="center"/>
          </w:tcPr>
          <w:p w:rsidR="00412E87" w:rsidRPr="00474BFA" w:rsidRDefault="00412E87"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w:t>
            </w:r>
          </w:p>
        </w:tc>
        <w:tc>
          <w:tcPr>
            <w:tcW w:w="3087" w:type="dxa"/>
            <w:tcBorders>
              <w:top w:val="single" w:sz="4" w:space="0" w:color="auto"/>
              <w:left w:val="single" w:sz="4" w:space="0" w:color="auto"/>
              <w:bottom w:val="single" w:sz="4" w:space="0" w:color="auto"/>
              <w:right w:val="single" w:sz="4" w:space="0" w:color="auto"/>
            </w:tcBorders>
            <w:shd w:val="clear" w:color="auto" w:fill="FFFFFF" w:themeFill="background1"/>
          </w:tcPr>
          <w:p w:rsidR="00412E87" w:rsidRPr="00474BFA" w:rsidRDefault="00A86EA0"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Umplutura scurtei</w:t>
            </w:r>
          </w:p>
        </w:tc>
        <w:tc>
          <w:tcPr>
            <w:tcW w:w="6662" w:type="dxa"/>
            <w:tcBorders>
              <w:top w:val="single" w:sz="4" w:space="0" w:color="auto"/>
              <w:left w:val="single" w:sz="4" w:space="0" w:color="auto"/>
              <w:bottom w:val="single" w:sz="4" w:space="0" w:color="auto"/>
              <w:right w:val="single" w:sz="4" w:space="0" w:color="auto"/>
            </w:tcBorders>
            <w:shd w:val="clear" w:color="auto" w:fill="FFFFFF" w:themeFill="background1"/>
          </w:tcPr>
          <w:p w:rsidR="00412E87" w:rsidRPr="00474BFA" w:rsidRDefault="00A86EA0"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Vatelina cu densitatea 150 gr/m2</w:t>
            </w:r>
          </w:p>
        </w:tc>
      </w:tr>
      <w:tr w:rsidR="00412E87" w:rsidRPr="001A42E9" w:rsidTr="00EF1157">
        <w:tc>
          <w:tcPr>
            <w:tcW w:w="458" w:type="dxa"/>
            <w:tcBorders>
              <w:top w:val="single" w:sz="4" w:space="0" w:color="auto"/>
              <w:left w:val="single" w:sz="4" w:space="0" w:color="auto"/>
              <w:bottom w:val="single" w:sz="4" w:space="0" w:color="auto"/>
              <w:right w:val="single" w:sz="4" w:space="0" w:color="auto"/>
            </w:tcBorders>
            <w:vAlign w:val="center"/>
          </w:tcPr>
          <w:p w:rsidR="00412E87" w:rsidRPr="00474BFA" w:rsidRDefault="00412E87"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4</w:t>
            </w:r>
          </w:p>
        </w:tc>
        <w:tc>
          <w:tcPr>
            <w:tcW w:w="3087" w:type="dxa"/>
            <w:tcBorders>
              <w:top w:val="single" w:sz="4" w:space="0" w:color="auto"/>
              <w:left w:val="single" w:sz="4" w:space="0" w:color="auto"/>
              <w:bottom w:val="single" w:sz="4" w:space="0" w:color="auto"/>
              <w:right w:val="single" w:sz="4" w:space="0" w:color="auto"/>
            </w:tcBorders>
            <w:shd w:val="clear" w:color="auto" w:fill="FFFFFF" w:themeFill="background1"/>
          </w:tcPr>
          <w:p w:rsidR="00A86EA0" w:rsidRPr="00474BFA" w:rsidRDefault="00A86EA0"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Scurta detașabilă</w:t>
            </w:r>
          </w:p>
          <w:p w:rsidR="00412E87" w:rsidRPr="00474BFA" w:rsidRDefault="00A86EA0"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Fleece</w:t>
            </w:r>
          </w:p>
        </w:tc>
        <w:tc>
          <w:tcPr>
            <w:tcW w:w="6662" w:type="dxa"/>
            <w:tcBorders>
              <w:top w:val="single" w:sz="4" w:space="0" w:color="auto"/>
              <w:left w:val="single" w:sz="4" w:space="0" w:color="auto"/>
              <w:bottom w:val="single" w:sz="4" w:space="0" w:color="auto"/>
              <w:right w:val="single" w:sz="4" w:space="0" w:color="auto"/>
            </w:tcBorders>
            <w:shd w:val="clear" w:color="auto" w:fill="FFFFFF" w:themeFill="background1"/>
          </w:tcPr>
          <w:p w:rsidR="00412E87" w:rsidRPr="00474BFA" w:rsidRDefault="00A86EA0"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Fleece 300 gr/m2, , compoziția fibroasă 100% poliester, culoare Dark Navy 19-4013 TPX.</w:t>
            </w:r>
          </w:p>
        </w:tc>
      </w:tr>
      <w:tr w:rsidR="00412E87" w:rsidRPr="001A42E9" w:rsidTr="00EF1157">
        <w:tc>
          <w:tcPr>
            <w:tcW w:w="458" w:type="dxa"/>
            <w:vAlign w:val="center"/>
          </w:tcPr>
          <w:p w:rsidR="00412E87" w:rsidRPr="00474BFA" w:rsidRDefault="00412E87"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5</w:t>
            </w:r>
          </w:p>
        </w:tc>
        <w:tc>
          <w:tcPr>
            <w:tcW w:w="3087" w:type="dxa"/>
            <w:shd w:val="clear" w:color="auto" w:fill="FFFFFF" w:themeFill="background1"/>
          </w:tcPr>
          <w:p w:rsidR="00412E87" w:rsidRPr="00474BFA" w:rsidRDefault="00412E87"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Stofa</w:t>
            </w:r>
            <w:r w:rsidR="00A86EA0" w:rsidRPr="00474BFA">
              <w:rPr>
                <w:rFonts w:ascii="Times New Roman" w:hAnsi="Times New Roman"/>
                <w:sz w:val="24"/>
                <w:szCs w:val="24"/>
                <w:lang w:val="ro-RO"/>
              </w:rPr>
              <w:t xml:space="preserve">  pentru punga buzunarului</w:t>
            </w:r>
          </w:p>
        </w:tc>
        <w:tc>
          <w:tcPr>
            <w:tcW w:w="6662" w:type="dxa"/>
            <w:shd w:val="clear" w:color="auto" w:fill="FFFFFF" w:themeFill="background1"/>
          </w:tcPr>
          <w:p w:rsidR="00412E87" w:rsidRPr="00474BFA" w:rsidRDefault="00A86EA0"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Fleece 300 gr/m2, , compoziția fibroasă 100% poliester, culoare Dark Navy 19-4013 TPX. /</w:t>
            </w:r>
          </w:p>
          <w:p w:rsidR="00A86EA0" w:rsidRPr="00474BFA" w:rsidRDefault="00A86EA0"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 xml:space="preserve">Poliester 65%, Bumbac 35%, densitatea 110 gr/m2 </w:t>
            </w:r>
          </w:p>
          <w:p w:rsidR="00A86EA0" w:rsidRPr="00474BFA" w:rsidRDefault="00A86EA0"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(+/- 3%)</w:t>
            </w:r>
          </w:p>
        </w:tc>
      </w:tr>
    </w:tbl>
    <w:p w:rsidR="00530970" w:rsidRPr="00474BFA" w:rsidRDefault="004415F3" w:rsidP="004F3745">
      <w:pPr>
        <w:spacing w:after="0"/>
        <w:ind w:firstLine="36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Banda „velcro”, ața, butoni de metal, fermoar spiralat conform Fișei de selectare a materialelor.</w:t>
      </w:r>
    </w:p>
    <w:p w:rsidR="00CE0215" w:rsidRPr="00474BFA" w:rsidRDefault="00CE0215" w:rsidP="004F3745">
      <w:pPr>
        <w:spacing w:after="0"/>
        <w:jc w:val="both"/>
        <w:rPr>
          <w:rFonts w:ascii="Times New Roman" w:eastAsia="SimSun" w:hAnsi="Times New Roman"/>
          <w:b/>
          <w:sz w:val="24"/>
          <w:szCs w:val="24"/>
          <w:lang w:val="ro-RO" w:eastAsia="zh-CN"/>
        </w:rPr>
      </w:pPr>
    </w:p>
    <w:p w:rsidR="002049C4" w:rsidRPr="00474BFA" w:rsidRDefault="00530970" w:rsidP="004F3745">
      <w:pPr>
        <w:tabs>
          <w:tab w:val="left" w:pos="993"/>
        </w:tabs>
        <w:spacing w:after="0" w:line="240" w:lineRule="auto"/>
        <w:ind w:firstLine="284"/>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Scurtă de campanie </w:t>
      </w:r>
      <w:r w:rsidR="002049C4" w:rsidRPr="00474BFA">
        <w:rPr>
          <w:rFonts w:ascii="Times New Roman" w:eastAsia="SimSun" w:hAnsi="Times New Roman"/>
          <w:sz w:val="24"/>
          <w:szCs w:val="24"/>
          <w:lang w:val="ro-RO" w:eastAsia="zh-CN"/>
        </w:rPr>
        <w:t>cu lungimea până la nivelul pliului subfesier, este constituit din două unităţi: produsul exterior de tip scurtă călduroasă şi produsul interior scurtă din fleece.</w:t>
      </w:r>
    </w:p>
    <w:p w:rsidR="002049C4" w:rsidRPr="00474BFA" w:rsidRDefault="002049C4" w:rsidP="004F3745">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Produsul exterior de tip scurtă călduroasă de culoare albastru-închis (Pantone cod 19-4013 TPX), căptuşit cu vată de umplutură (vatelină) de 150 gr/m</w:t>
      </w:r>
      <w:r w:rsidRPr="00474BFA">
        <w:rPr>
          <w:rFonts w:ascii="Times New Roman" w:eastAsia="SimSun" w:hAnsi="Times New Roman"/>
          <w:sz w:val="24"/>
          <w:szCs w:val="24"/>
          <w:vertAlign w:val="superscript"/>
          <w:lang w:val="ro-RO" w:eastAsia="zh-CN"/>
        </w:rPr>
        <w:t xml:space="preserve">2 </w:t>
      </w:r>
      <w:r w:rsidRPr="00474BFA">
        <w:rPr>
          <w:rFonts w:ascii="Times New Roman" w:eastAsia="SimSun" w:hAnsi="Times New Roman"/>
          <w:sz w:val="24"/>
          <w:szCs w:val="24"/>
          <w:lang w:val="ro-RO" w:eastAsia="zh-CN"/>
        </w:rPr>
        <w:t xml:space="preserve">prezintă siluetă dreaptă.  Produsul exterior este format din reperele feţei, reperul spatelui, reperele mânecilor şi  reperele glugii. </w:t>
      </w:r>
    </w:p>
    <w:p w:rsidR="002049C4" w:rsidRPr="00474BFA" w:rsidRDefault="002049C4" w:rsidP="004F3745">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Sistemul de închidere a produsului este central cu fermoar injectat detașabil cu o deschidere, fente aplicate pe reperul drept şi reperul stâng ale feţei, care se suprapun şi se fixează cu un rând de capse din metal, finisajul nichel negru, cu diametrul de </w:t>
      </w:r>
      <w:smartTag w:uri="urn:schemas-microsoft-com:office:smarttags" w:element="metricconverter">
        <w:smartTagPr>
          <w:attr w:name="ProductID" w:val="15 mm"/>
        </w:smartTagPr>
        <w:r w:rsidRPr="00474BFA">
          <w:rPr>
            <w:rFonts w:ascii="Times New Roman" w:eastAsia="SimSun" w:hAnsi="Times New Roman"/>
            <w:sz w:val="24"/>
            <w:szCs w:val="24"/>
            <w:lang w:val="ro-RO" w:eastAsia="zh-CN"/>
          </w:rPr>
          <w:t>15 mm</w:t>
        </w:r>
      </w:smartTag>
      <w:r w:rsidRPr="00474BFA">
        <w:rPr>
          <w:rFonts w:ascii="Times New Roman" w:eastAsia="SimSun" w:hAnsi="Times New Roman"/>
          <w:sz w:val="24"/>
          <w:szCs w:val="24"/>
          <w:lang w:val="ro-RO" w:eastAsia="zh-CN"/>
        </w:rPr>
        <w:t xml:space="preserve"> fixate pe 7 nivele. Pe fenta stângă, la distanţa de 220 mm de la extremitatea superioară se aplică o chingă cu lungimea de 160 mm şi lăţimea de </w:t>
      </w:r>
      <w:smartTag w:uri="urn:schemas-microsoft-com:office:smarttags" w:element="metricconverter">
        <w:smartTagPr>
          <w:attr w:name="ProductID" w:val="40 mm"/>
        </w:smartTagPr>
        <w:r w:rsidRPr="00474BFA">
          <w:rPr>
            <w:rFonts w:ascii="Times New Roman" w:eastAsia="SimSun" w:hAnsi="Times New Roman"/>
            <w:sz w:val="24"/>
            <w:szCs w:val="24"/>
            <w:lang w:val="ro-RO" w:eastAsia="zh-CN"/>
          </w:rPr>
          <w:t>40 mm</w:t>
        </w:r>
      </w:smartTag>
      <w:r w:rsidRPr="00474BFA">
        <w:rPr>
          <w:rFonts w:ascii="Times New Roman" w:eastAsia="SimSun" w:hAnsi="Times New Roman"/>
          <w:sz w:val="24"/>
          <w:szCs w:val="24"/>
          <w:lang w:val="ro-RO" w:eastAsia="zh-CN"/>
        </w:rPr>
        <w:t>, pe care se îmbracă elementul de distincţie, extremitatea inferioară a chingii prevede sistem de fixare cu capsă ascunsă.</w:t>
      </w:r>
      <w:r w:rsidR="00CB10B4" w:rsidRPr="00474BFA">
        <w:rPr>
          <w:rFonts w:ascii="Times New Roman" w:hAnsi="Times New Roman"/>
          <w:sz w:val="24"/>
          <w:szCs w:val="24"/>
          <w:lang w:val="ro-RO"/>
        </w:rPr>
        <w:t xml:space="preserve"> </w:t>
      </w:r>
      <w:r w:rsidRPr="00474BFA">
        <w:rPr>
          <w:rFonts w:ascii="Times New Roman" w:eastAsia="SimSun" w:hAnsi="Times New Roman"/>
          <w:sz w:val="24"/>
          <w:szCs w:val="24"/>
          <w:lang w:val="ro-RO" w:eastAsia="zh-CN"/>
        </w:rPr>
        <w:t>Pe linia sistemul de închidere la distanta de 10 mm de la linia de asamblare a fermoarului central în linia de aplicare a fentelor pe partea dreaptă și stîngă, la distanța de 170 mm de la linia răscroielii gâtului, este prevăzut un buzunar tăiat cu sistem de închidere cu fermoar spiralat de 18 cm.</w:t>
      </w:r>
    </w:p>
    <w:p w:rsidR="002049C4" w:rsidRPr="00474BFA" w:rsidRDefault="002049C4" w:rsidP="004F3745">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Partea faţă este formată din doua detalii simetrice. Pe reperul feței sub un unghi de 15° este proiectat un buzunar tăiat cu fermoar spiralat Water Repellent. Lungimea intrării în buzunar este de 205 mm. Pe capete intrarea în buzunar este întărită cu triunghiuri echilaterale. </w:t>
      </w:r>
    </w:p>
    <w:p w:rsidR="002049C4" w:rsidRPr="00474BFA" w:rsidRDefault="002049C4" w:rsidP="004F3745">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Reperul spatelui este formată dintr-un singur detaliu. </w:t>
      </w:r>
      <w:r w:rsidR="00A90580" w:rsidRPr="00AC4EC7">
        <w:rPr>
          <w:rFonts w:ascii="Times New Roman" w:eastAsia="SimSun" w:hAnsi="Times New Roman"/>
          <w:b/>
          <w:sz w:val="24"/>
          <w:szCs w:val="24"/>
          <w:lang w:val="ro-RO" w:eastAsia="zh-CN"/>
        </w:rPr>
        <w:t>În liniile laterale ale scurtei sunt prevăzute șlițe cu fermoar spiralat.</w:t>
      </w:r>
      <w:r w:rsidR="00A90580" w:rsidRPr="00AC4EC7">
        <w:rPr>
          <w:rFonts w:ascii="Times New Roman" w:eastAsia="SimSun" w:hAnsi="Times New Roman"/>
          <w:sz w:val="24"/>
          <w:szCs w:val="24"/>
          <w:lang w:val="ro-RO" w:eastAsia="zh-CN"/>
        </w:rPr>
        <w:t xml:space="preserve"> </w:t>
      </w:r>
      <w:r w:rsidRPr="00AC4EC7">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 partea superioară a reperului spatelui la distanţă de 155 mm de la răscroiala gâtului este prelucrat un buzunar orizontal tăiat cu laist cu capetele montate și cu fermoar injectat. Lungimea intrării în buzunar este de 350 mm. Buzunarul prevede o clapa de dimensiunile 320/135 mm pe care este aplicată inscripţia „POLIŢIA DE FRONTIERĂ”. Dimensiunea şi caracterul literelor - conform modelului aprobat. Clapa cu inscripție se fixează de reperul spatelui cu două capse metalice ascunse. </w:t>
      </w:r>
    </w:p>
    <w:p w:rsidR="002049C4" w:rsidRPr="004F20EF" w:rsidRDefault="002049C4" w:rsidP="004F3745">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Mâneca de croială raglan clasic, formată dintr-un reper, prezintă în partea posterioară inferioară un element de întărire aplicat cu dimensiunile: lungimea 355 mm de la linia tivului, lăţimea pe conturul superior 285 mm. Pe mâneca stângă și dreaptă, la distanţa de 270 mm de la răscroiala gâtului este fixată bandă velcro cu dimensiunile 90/120mm, de care se va fixa ecusonul de mânecă a angajaților. Construcția mânecii raglan implica pava croită integral cu mâneca pentru sporirea gradului de confort în timpul mișcării. </w:t>
      </w:r>
      <w:r w:rsidR="00D82DC8" w:rsidRPr="004F20EF">
        <w:rPr>
          <w:rFonts w:ascii="Times New Roman" w:eastAsia="SimSun" w:hAnsi="Times New Roman"/>
          <w:b/>
          <w:sz w:val="24"/>
          <w:szCs w:val="24"/>
          <w:lang w:val="ro-RO" w:eastAsia="zh-CN"/>
        </w:rPr>
        <w:t>Tivul mânecii (din interior) este prelucrat cu manșeta din tricotaj albastru închis.</w:t>
      </w:r>
    </w:p>
    <w:p w:rsidR="002049C4" w:rsidRPr="00474BFA" w:rsidRDefault="002049C4" w:rsidP="004F3745">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Gluga scurtei exterioare este constituită din trei repere: reperul central, două repere laterale. Conturul anterior al reperului central şi a celor laterale este de formă complexă, formând cozoroc indivizibil. Pentru ajustarea volumului pe linia exterioară a glugii este prevăzut un tunel cu șnur și cu opritori din plastic </w:t>
      </w:r>
      <w:r w:rsidRPr="00474BFA">
        <w:rPr>
          <w:rFonts w:ascii="Times New Roman" w:eastAsia="SimSun" w:hAnsi="Times New Roman"/>
          <w:sz w:val="24"/>
          <w:szCs w:val="24"/>
          <w:lang w:val="ro-RO" w:eastAsia="zh-CN"/>
        </w:rPr>
        <w:lastRenderedPageBreak/>
        <w:t xml:space="preserve">negru. Linia cozorocului este fixată de căptușeală cu un tighel.  La capăt șnurul este fixat cu terminație din plastic. </w:t>
      </w:r>
    </w:p>
    <w:p w:rsidR="002049C4" w:rsidRPr="00474BFA" w:rsidRDefault="002049C4" w:rsidP="004F3745">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Produsul este căptușit cu vatelina de 150 gr/m</w:t>
      </w:r>
      <w:r w:rsidRPr="00474BFA">
        <w:rPr>
          <w:rFonts w:ascii="Times New Roman" w:eastAsia="SimSun" w:hAnsi="Times New Roman"/>
          <w:sz w:val="24"/>
          <w:szCs w:val="24"/>
          <w:vertAlign w:val="superscript"/>
          <w:lang w:val="ro-RO" w:eastAsia="zh-CN"/>
        </w:rPr>
        <w:t>2</w:t>
      </w:r>
      <w:r w:rsidRPr="00474BFA">
        <w:rPr>
          <w:rFonts w:ascii="Times New Roman" w:eastAsia="SimSun" w:hAnsi="Times New Roman"/>
          <w:sz w:val="24"/>
          <w:szCs w:val="24"/>
          <w:lang w:val="ro-RO" w:eastAsia="zh-CN"/>
        </w:rPr>
        <w:t xml:space="preserve"> matlasat de căptuşeala produsului de culoare neagră. Căptușeala nu prezintă divizări constructiv – tehnologice pe reperele feței și a spatelui. </w:t>
      </w:r>
    </w:p>
    <w:p w:rsidR="002049C4" w:rsidRPr="00474BFA" w:rsidRDefault="002049C4" w:rsidP="004F3745">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Produsul poate fi ajustat pe nivelul liniei tivului datorită tunelului cu 2 opritori din plastic și șiret elastic de la nivelul liniei tivului. Terminaţia produsului este prelucrată cu tighel de garnisire cu lăţimea de </w:t>
      </w:r>
      <w:smartTag w:uri="urn:schemas-microsoft-com:office:smarttags" w:element="metricconverter">
        <w:smartTagPr>
          <w:attr w:name="ProductID" w:val="20 mm"/>
        </w:smartTagPr>
        <w:r w:rsidRPr="00474BFA">
          <w:rPr>
            <w:rFonts w:ascii="Times New Roman" w:eastAsia="SimSun" w:hAnsi="Times New Roman"/>
            <w:sz w:val="24"/>
            <w:szCs w:val="24"/>
            <w:lang w:val="ro-RO" w:eastAsia="zh-CN"/>
          </w:rPr>
          <w:t>20 mm.</w:t>
        </w:r>
      </w:smartTag>
    </w:p>
    <w:p w:rsidR="002049C4" w:rsidRPr="00474BFA" w:rsidRDefault="002049C4" w:rsidP="004F3745">
      <w:pPr>
        <w:tabs>
          <w:tab w:val="left" w:pos="993"/>
        </w:tabs>
        <w:spacing w:after="0" w:line="240" w:lineRule="auto"/>
        <w:ind w:firstLine="284"/>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Conturul exterior al fentelor prezintă tighele de garnisire cu lăţimea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 xml:space="preserve">6 mm. </w:t>
        </w:r>
      </w:smartTag>
      <w:r w:rsidRPr="00474BFA">
        <w:rPr>
          <w:rFonts w:ascii="Times New Roman" w:eastAsia="SimSun" w:hAnsi="Times New Roman"/>
          <w:sz w:val="24"/>
          <w:szCs w:val="24"/>
          <w:lang w:val="ro-RO" w:eastAsia="zh-CN"/>
        </w:rPr>
        <w:t xml:space="preserve"> Pe  conturul elementului inferior de întărire a mânecilor,  pe conturul exterior al glugii pe chinga pentru fixarea elementului de distincţie se aplică tighele de garnisire cu lăţimea de 1 mm. Toate cusăturile scurtei exterioare sunt acoperite cu bandă etanșă termosudată.</w:t>
      </w:r>
    </w:p>
    <w:p w:rsidR="00A36E8A" w:rsidRPr="00474BFA" w:rsidRDefault="00A36E8A" w:rsidP="004F3745">
      <w:pPr>
        <w:tabs>
          <w:tab w:val="left" w:pos="993"/>
        </w:tabs>
        <w:spacing w:after="0" w:line="240" w:lineRule="auto"/>
        <w:ind w:left="360"/>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 xml:space="preserve">Scurta </w:t>
      </w:r>
      <w:r w:rsidR="00DB522C" w:rsidRPr="00474BFA">
        <w:rPr>
          <w:rFonts w:ascii="Times New Roman" w:eastAsia="SimSun" w:hAnsi="Times New Roman"/>
          <w:b/>
          <w:sz w:val="24"/>
          <w:szCs w:val="24"/>
          <w:lang w:val="ro-RO" w:eastAsia="zh-CN"/>
        </w:rPr>
        <w:t>detașabilă din fleece</w:t>
      </w:r>
    </w:p>
    <w:p w:rsidR="002049C4" w:rsidRPr="00474BFA" w:rsidRDefault="00A36E8A" w:rsidP="004F3745">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Pentru </w:t>
      </w:r>
      <w:r w:rsidR="002049C4" w:rsidRPr="00474BFA">
        <w:rPr>
          <w:rFonts w:ascii="Times New Roman" w:eastAsia="SimSun" w:hAnsi="Times New Roman"/>
          <w:sz w:val="24"/>
          <w:szCs w:val="24"/>
          <w:lang w:val="ro-RO" w:eastAsia="zh-CN"/>
        </w:rPr>
        <w:t xml:space="preserve">asigurarea gradului necesar de izolare termică în timpul rece, de produsul exterior poate fi fixată </w:t>
      </w:r>
      <w:r w:rsidR="002049C4" w:rsidRPr="00474BFA">
        <w:rPr>
          <w:rFonts w:ascii="Times New Roman" w:eastAsia="SimSun" w:hAnsi="Times New Roman"/>
          <w:b/>
          <w:sz w:val="24"/>
          <w:szCs w:val="24"/>
          <w:lang w:val="ro-RO" w:eastAsia="zh-CN"/>
        </w:rPr>
        <w:t>scurta interioară</w:t>
      </w:r>
      <w:r w:rsidR="002049C4" w:rsidRPr="00474BFA">
        <w:rPr>
          <w:rFonts w:ascii="Times New Roman" w:eastAsia="SimSun" w:hAnsi="Times New Roman"/>
          <w:sz w:val="24"/>
          <w:szCs w:val="24"/>
          <w:lang w:val="ro-RO" w:eastAsia="zh-CN"/>
        </w:rPr>
        <w:t>. Produsul interior prezintă scurtă din fleece detașabilă, confecţionat din material de fleece de 300 gr/m</w:t>
      </w:r>
      <w:r w:rsidR="002049C4" w:rsidRPr="00474BFA">
        <w:rPr>
          <w:rFonts w:ascii="Times New Roman" w:eastAsia="SimSun" w:hAnsi="Times New Roman"/>
          <w:sz w:val="24"/>
          <w:szCs w:val="24"/>
          <w:vertAlign w:val="superscript"/>
          <w:lang w:val="ro-RO" w:eastAsia="zh-CN"/>
        </w:rPr>
        <w:t xml:space="preserve">2 </w:t>
      </w:r>
      <w:r w:rsidR="002049C4" w:rsidRPr="00474BFA">
        <w:rPr>
          <w:rFonts w:ascii="Times New Roman" w:eastAsia="SimSun" w:hAnsi="Times New Roman"/>
          <w:sz w:val="24"/>
          <w:szCs w:val="24"/>
          <w:lang w:val="ro-RO" w:eastAsia="zh-CN"/>
        </w:rPr>
        <w:t xml:space="preserve">de culoare </w:t>
      </w:r>
      <w:r w:rsidR="000E7A7F" w:rsidRPr="00474BFA">
        <w:rPr>
          <w:rFonts w:ascii="Times New Roman" w:eastAsia="SimSun" w:hAnsi="Times New Roman"/>
          <w:sz w:val="24"/>
          <w:szCs w:val="24"/>
          <w:lang w:val="ro-RO" w:eastAsia="zh-CN"/>
        </w:rPr>
        <w:t>(Pantone cod 19-4013 TPX)</w:t>
      </w:r>
      <w:r w:rsidR="002049C4" w:rsidRPr="00474BFA">
        <w:rPr>
          <w:rFonts w:ascii="Times New Roman" w:eastAsia="SimSun" w:hAnsi="Times New Roman"/>
          <w:sz w:val="24"/>
          <w:szCs w:val="24"/>
          <w:lang w:val="ro-RO" w:eastAsia="zh-CN"/>
        </w:rPr>
        <w:t xml:space="preserve"> cu mâneci din țesătură matlasată cu vata de umplutură de 60g/m2. Produsul este de siluetă dreaptă și cu mâneca raglan clasică, fiind format din reperele feţei, reperul spatelui, reperele mânecilor şi  reperele gulerului.</w:t>
      </w:r>
    </w:p>
    <w:p w:rsidR="002049C4" w:rsidRPr="00474BFA" w:rsidRDefault="002049C4" w:rsidP="004F3745">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Reperul feţei este format din doua detalii simetrice. La distanța de 130 mm, de la linia răscroielii gâtului pe verticală, și la distanța de 60 mm de la linia de simetrie a feței pe orizontală sunt amplasate benzi velcro loop cu dimensiunile de 30/110 mm. Mai sus de banda velcro sunt poziționate găici pentru fixarea caperei video. Pe mâneca stângă și dreaptă, la distanţa de 265 mm de la răscroiala gâtului este fixată bandă velcro loop cu dimensiunile 90/120 mm, de care se va fixa ecusonul de mânecă a angajaților. Pe reperele feței sunt amplasate două buzunare tăiate cu fermoar spiralat sub un unghi de 15° cu lungimea de 170mm.</w:t>
      </w:r>
    </w:p>
    <w:p w:rsidR="002049C4" w:rsidRPr="00474BFA" w:rsidRDefault="002049C4" w:rsidP="004F3745">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Reperul spatelui este formată dintr-un singur detaliu. În liniile laterale ale scurtei sunt prevăzute șlițe cu fermoar spiralat. Reperele mânecii sunt formate dintr-un detaliu. Construcția mânecii raglan implica pava croită integral cu mâneca pentru sporirea gradului de confort în timpul mișcării. Tivul mânecii este prelucrat cu manșeta din tricotaj negru. În linia de asamblare a manșetei sunt prevăzute 2 butoniere buclă pentru fixarea scurtei din fleece de scurta exterioară. </w:t>
      </w:r>
    </w:p>
    <w:p w:rsidR="002049C4" w:rsidRPr="00474BFA" w:rsidRDefault="002049C4" w:rsidP="004F3745">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Scurta interioară se fixează de produsul scurtei exterioare cu ajutorul fermoarului central al scurtei din fleece și a butonierelor cu nasturi de pe manșetă.</w:t>
      </w:r>
    </w:p>
    <w:p w:rsidR="00A307EA" w:rsidRPr="00474BFA" w:rsidRDefault="002049C4" w:rsidP="004F3745">
      <w:pPr>
        <w:tabs>
          <w:tab w:val="left" w:pos="993"/>
        </w:tabs>
        <w:spacing w:after="0" w:line="240" w:lineRule="auto"/>
        <w:jc w:val="both"/>
        <w:rPr>
          <w:rFonts w:ascii="Times New Roman" w:eastAsia="SimSun" w:hAnsi="Times New Roman"/>
          <w:sz w:val="24"/>
          <w:szCs w:val="24"/>
          <w:lang w:val="en-US" w:eastAsia="zh-CN"/>
        </w:rPr>
      </w:pPr>
      <w:r w:rsidRPr="00474BFA">
        <w:rPr>
          <w:rFonts w:ascii="Times New Roman" w:eastAsia="SimSun" w:hAnsi="Times New Roman"/>
          <w:sz w:val="24"/>
          <w:szCs w:val="24"/>
          <w:lang w:val="ro-RO" w:eastAsia="zh-CN"/>
        </w:rPr>
        <w:tab/>
        <w:t>Gulerul de tip ștei are înălțimea de 90 mm, cu tighel de garnisire pe conturul exterior de 65 mm. Sistemul de închidere este central cu fermoar injectat detașabil dimensiunea dinților de 5 mm. Cusăturile de montare a mânicilor și tivul produsului sunt prelucrate cu cusătura de acoperire cu 5 ațe. Restul cusăturilor de asamblare sunt surfilate la surfilator cu 3 ațe.</w:t>
      </w:r>
    </w:p>
    <w:p w:rsidR="0037550A" w:rsidRPr="00474BFA" w:rsidRDefault="00432324" w:rsidP="004F3745">
      <w:pPr>
        <w:tabs>
          <w:tab w:val="left" w:pos="993"/>
        </w:tabs>
        <w:spacing w:after="0" w:line="240" w:lineRule="auto"/>
        <w:ind w:firstLine="360"/>
        <w:jc w:val="both"/>
        <w:rPr>
          <w:rFonts w:ascii="Times New Roman" w:hAnsi="Times New Roman"/>
          <w:i/>
          <w:sz w:val="24"/>
          <w:szCs w:val="24"/>
          <w:lang w:val="ro-RO"/>
        </w:rPr>
      </w:pPr>
      <w:r w:rsidRPr="00474BFA">
        <w:rPr>
          <w:rFonts w:ascii="Times New Roman" w:hAnsi="Times New Roman"/>
          <w:i/>
          <w:sz w:val="24"/>
          <w:szCs w:val="24"/>
          <w:lang w:val="ro-RO"/>
        </w:rPr>
        <w:t xml:space="preserve">         </w:t>
      </w:r>
      <w:r w:rsidR="0037550A" w:rsidRPr="00474BFA">
        <w:rPr>
          <w:rFonts w:ascii="Times New Roman" w:hAnsi="Times New Roman"/>
          <w:i/>
          <w:sz w:val="24"/>
          <w:szCs w:val="24"/>
          <w:lang w:val="ro-RO"/>
        </w:rPr>
        <w:t>Toate dimensiunile specificate în acest document sunt cu referință pentru mărimea 50/176,  pentru mai multe informații suplimentare ( mărimi, lungimi pentru elaborarea şabloanelor scurtei şi a gradaţiei pe mărimi şi talii) se consultă următoarele standarde:</w:t>
      </w:r>
    </w:p>
    <w:p w:rsidR="00530970" w:rsidRPr="00474BFA" w:rsidRDefault="00530970" w:rsidP="004F3745">
      <w:pPr>
        <w:tabs>
          <w:tab w:val="left" w:pos="993"/>
        </w:tabs>
        <w:spacing w:after="0" w:line="240" w:lineRule="auto"/>
        <w:ind w:firstLine="360"/>
        <w:jc w:val="both"/>
        <w:rPr>
          <w:rFonts w:ascii="Times New Roman" w:eastAsia="SimSun" w:hAnsi="Times New Roman"/>
          <w:i/>
          <w:sz w:val="24"/>
          <w:szCs w:val="24"/>
          <w:lang w:val="ro-RO" w:eastAsia="zh-CN"/>
        </w:rPr>
      </w:pPr>
      <w:r w:rsidRPr="00474BFA">
        <w:rPr>
          <w:rFonts w:ascii="Times New Roman" w:hAnsi="Times New Roman"/>
          <w:i/>
          <w:sz w:val="24"/>
          <w:szCs w:val="24"/>
          <w:shd w:val="clear" w:color="auto" w:fill="FFFFFF"/>
          <w:lang w:val="ro-RO"/>
        </w:rPr>
        <w:t>No</w:t>
      </w:r>
      <w:r w:rsidR="006E0390" w:rsidRPr="00474BFA">
        <w:rPr>
          <w:rFonts w:ascii="Times New Roman" w:eastAsiaTheme="minorEastAsia" w:hAnsi="Times New Roman"/>
          <w:i/>
          <w:sz w:val="24"/>
          <w:szCs w:val="24"/>
          <w:shd w:val="clear" w:color="auto" w:fill="FFFFFF"/>
          <w:lang w:val="ro-RO" w:eastAsia="zh-CN"/>
        </w:rPr>
        <w:t>ţ</w:t>
      </w:r>
      <w:r w:rsidRPr="00474BFA">
        <w:rPr>
          <w:rFonts w:ascii="Times New Roman" w:eastAsiaTheme="minorEastAsia" w:hAnsi="Times New Roman"/>
          <w:i/>
          <w:sz w:val="24"/>
          <w:szCs w:val="24"/>
          <w:shd w:val="clear" w:color="auto" w:fill="FFFFFF"/>
          <w:lang w:val="ro-RO" w:eastAsia="zh-CN"/>
        </w:rPr>
        <w:t>iunea de membrană -</w:t>
      </w:r>
      <w:r w:rsidRPr="00474BFA">
        <w:rPr>
          <w:rFonts w:ascii="Times New Roman" w:hAnsi="Times New Roman"/>
          <w:i/>
          <w:sz w:val="24"/>
          <w:szCs w:val="24"/>
          <w:shd w:val="clear" w:color="auto" w:fill="FFFFFF"/>
          <w:lang w:val="ro-RO"/>
        </w:rPr>
        <w:t>film ultrafin, microporos, impermeabil, care prezintă o mulţime de pori (mici cavităţi) mai mari dec</w:t>
      </w:r>
      <w:r w:rsidR="00C32528" w:rsidRPr="00474BFA">
        <w:rPr>
          <w:rFonts w:ascii="Times New Roman" w:hAnsi="Times New Roman"/>
          <w:i/>
          <w:sz w:val="24"/>
          <w:szCs w:val="24"/>
          <w:shd w:val="clear" w:color="auto" w:fill="FFFFFF"/>
          <w:lang w:val="ro-RO"/>
        </w:rPr>
        <w:t>î</w:t>
      </w:r>
      <w:r w:rsidRPr="00474BFA">
        <w:rPr>
          <w:rFonts w:ascii="Times New Roman" w:hAnsi="Times New Roman"/>
          <w:i/>
          <w:sz w:val="24"/>
          <w:szCs w:val="24"/>
          <w:shd w:val="clear" w:color="auto" w:fill="FFFFFF"/>
          <w:lang w:val="ro-RO"/>
        </w:rPr>
        <w:t>t molecula de apă rezultată din transpiraţie, dar mult mai mici dec</w:t>
      </w:r>
      <w:r w:rsidR="00C32528" w:rsidRPr="00474BFA">
        <w:rPr>
          <w:rFonts w:ascii="Times New Roman" w:hAnsi="Times New Roman"/>
          <w:i/>
          <w:sz w:val="24"/>
          <w:szCs w:val="24"/>
          <w:shd w:val="clear" w:color="auto" w:fill="FFFFFF"/>
          <w:lang w:val="ro-RO"/>
        </w:rPr>
        <w:t>î</w:t>
      </w:r>
      <w:r w:rsidRPr="00474BFA">
        <w:rPr>
          <w:rFonts w:ascii="Times New Roman" w:hAnsi="Times New Roman"/>
          <w:i/>
          <w:sz w:val="24"/>
          <w:szCs w:val="24"/>
          <w:shd w:val="clear" w:color="auto" w:fill="FFFFFF"/>
          <w:lang w:val="ro-RO"/>
        </w:rPr>
        <w:t xml:space="preserve">t molecula de apă condensată. </w:t>
      </w:r>
    </w:p>
    <w:p w:rsidR="005C4230" w:rsidRPr="00474BFA" w:rsidRDefault="00CB10B4" w:rsidP="004F3745">
      <w:pPr>
        <w:spacing w:after="0"/>
        <w:rPr>
          <w:rFonts w:ascii="Times New Roman" w:hAnsi="Times New Roman"/>
          <w:b/>
          <w:i/>
          <w:sz w:val="24"/>
          <w:szCs w:val="24"/>
          <w:lang w:val="en-US"/>
        </w:rPr>
      </w:pPr>
      <w:r w:rsidRPr="00474BFA">
        <w:rPr>
          <w:rFonts w:ascii="Times New Roman" w:hAnsi="Times New Roman"/>
          <w:b/>
          <w:i/>
          <w:sz w:val="24"/>
          <w:szCs w:val="24"/>
          <w:lang w:val="en-US"/>
        </w:rPr>
        <w:t xml:space="preserve">            </w:t>
      </w:r>
      <w:r w:rsidR="00807DD4" w:rsidRPr="00474BFA">
        <w:rPr>
          <w:rFonts w:ascii="Times New Roman" w:hAnsi="Times New Roman"/>
          <w:b/>
          <w:i/>
          <w:sz w:val="24"/>
          <w:szCs w:val="24"/>
          <w:lang w:val="ro-RO"/>
        </w:rPr>
        <w:t xml:space="preserve">La confecţionarea scurtei de campanie </w:t>
      </w:r>
      <w:r w:rsidR="008035E0" w:rsidRPr="00474BFA">
        <w:rPr>
          <w:rFonts w:ascii="Times New Roman" w:hAnsi="Times New Roman"/>
          <w:b/>
          <w:i/>
          <w:sz w:val="24"/>
          <w:szCs w:val="24"/>
          <w:lang w:val="ro-RO"/>
        </w:rPr>
        <w:t xml:space="preserve">obligatoriu se va </w:t>
      </w:r>
      <w:r w:rsidR="0002554C" w:rsidRPr="00474BFA">
        <w:rPr>
          <w:rFonts w:ascii="Times New Roman" w:hAnsi="Times New Roman"/>
          <w:b/>
          <w:i/>
          <w:sz w:val="24"/>
          <w:szCs w:val="24"/>
          <w:lang w:val="ro-RO"/>
        </w:rPr>
        <w:t>solicita mostra aprobată</w:t>
      </w:r>
      <w:r w:rsidR="008035E0" w:rsidRPr="00474BFA">
        <w:rPr>
          <w:rFonts w:ascii="Times New Roman" w:hAnsi="Times New Roman"/>
          <w:b/>
          <w:i/>
          <w:sz w:val="24"/>
          <w:szCs w:val="24"/>
          <w:lang w:val="ro-RO"/>
        </w:rPr>
        <w:t>.</w:t>
      </w:r>
      <w:r w:rsidRPr="00474BFA">
        <w:rPr>
          <w:rFonts w:ascii="Times New Roman" w:hAnsi="Times New Roman"/>
          <w:b/>
          <w:i/>
          <w:sz w:val="24"/>
          <w:szCs w:val="24"/>
          <w:lang w:val="ro-RO"/>
        </w:rPr>
        <w:t xml:space="preserve"> </w:t>
      </w:r>
    </w:p>
    <w:p w:rsidR="00CB10B4" w:rsidRPr="00474BFA" w:rsidRDefault="00CB10B4" w:rsidP="004F3745">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CB10B4" w:rsidP="004F3745">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CB10B4" w:rsidRPr="00474BFA" w:rsidRDefault="00F65E07" w:rsidP="004F3745">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4F3745" w:rsidRPr="00474BFA" w:rsidRDefault="00CB10B4" w:rsidP="004F3745">
      <w:pPr>
        <w:spacing w:after="0" w:line="240" w:lineRule="auto"/>
        <w:jc w:val="both"/>
        <w:rPr>
          <w:rFonts w:ascii="Times New Roman" w:eastAsia="SimSun" w:hAnsi="Times New Roman"/>
          <w:i/>
          <w:sz w:val="24"/>
          <w:szCs w:val="24"/>
          <w:lang w:val="en-US" w:eastAsia="zh-CN"/>
        </w:rPr>
      </w:pPr>
      <w:r w:rsidRPr="00474BFA">
        <w:rPr>
          <w:rFonts w:ascii="Times New Roman" w:eastAsia="SimSun" w:hAnsi="Times New Roman"/>
          <w:i/>
          <w:sz w:val="24"/>
          <w:szCs w:val="24"/>
          <w:highlight w:val="lightGray"/>
          <w:lang w:val="en-US" w:eastAsia="zh-CN"/>
        </w:rPr>
        <w:t xml:space="preserve">           </w:t>
      </w:r>
    </w:p>
    <w:p w:rsidR="004F3745" w:rsidRPr="00474BFA" w:rsidRDefault="004F3745" w:rsidP="004F3745">
      <w:pPr>
        <w:spacing w:after="0" w:line="240" w:lineRule="auto"/>
        <w:jc w:val="both"/>
        <w:rPr>
          <w:rFonts w:ascii="Times New Roman" w:eastAsia="SimSun" w:hAnsi="Times New Roman"/>
          <w:i/>
          <w:sz w:val="24"/>
          <w:szCs w:val="24"/>
          <w:lang w:val="en-US" w:eastAsia="zh-CN"/>
        </w:rPr>
      </w:pPr>
    </w:p>
    <w:p w:rsidR="004F3745" w:rsidRPr="00474BFA" w:rsidRDefault="004F3745" w:rsidP="004F3745">
      <w:pPr>
        <w:spacing w:after="0" w:line="240" w:lineRule="auto"/>
        <w:jc w:val="both"/>
        <w:rPr>
          <w:rFonts w:ascii="Times New Roman" w:eastAsia="SimSun" w:hAnsi="Times New Roman"/>
          <w:i/>
          <w:sz w:val="24"/>
          <w:szCs w:val="24"/>
          <w:lang w:val="en-US" w:eastAsia="zh-CN"/>
        </w:rPr>
      </w:pPr>
    </w:p>
    <w:p w:rsidR="004F3745" w:rsidRPr="00474BFA" w:rsidRDefault="004F3745" w:rsidP="004F3745">
      <w:pPr>
        <w:spacing w:after="0" w:line="240" w:lineRule="auto"/>
        <w:jc w:val="both"/>
        <w:rPr>
          <w:rFonts w:ascii="Times New Roman" w:eastAsia="SimSun" w:hAnsi="Times New Roman"/>
          <w:i/>
          <w:sz w:val="24"/>
          <w:szCs w:val="24"/>
          <w:lang w:val="en-US" w:eastAsia="zh-CN"/>
        </w:rPr>
      </w:pPr>
    </w:p>
    <w:p w:rsidR="004F3745" w:rsidRDefault="004F3745" w:rsidP="004F3745">
      <w:pPr>
        <w:spacing w:after="0" w:line="240" w:lineRule="auto"/>
        <w:jc w:val="both"/>
        <w:rPr>
          <w:rFonts w:ascii="Times New Roman" w:hAnsi="Times New Roman"/>
          <w:b/>
          <w:sz w:val="24"/>
          <w:szCs w:val="24"/>
          <w:lang w:val="ro-MD"/>
        </w:rPr>
      </w:pPr>
    </w:p>
    <w:p w:rsidR="004F20EF" w:rsidRPr="00474BFA" w:rsidRDefault="004F20EF" w:rsidP="004F3745">
      <w:pPr>
        <w:spacing w:after="0" w:line="240" w:lineRule="auto"/>
        <w:jc w:val="both"/>
        <w:rPr>
          <w:rFonts w:ascii="Times New Roman" w:hAnsi="Times New Roman"/>
          <w:b/>
          <w:sz w:val="24"/>
          <w:szCs w:val="24"/>
          <w:lang w:val="ro-MD"/>
        </w:rPr>
      </w:pPr>
    </w:p>
    <w:p w:rsidR="004F3745" w:rsidRPr="00474BFA" w:rsidRDefault="004F3745" w:rsidP="001E75BE">
      <w:pPr>
        <w:spacing w:after="0" w:line="240" w:lineRule="auto"/>
        <w:jc w:val="both"/>
        <w:rPr>
          <w:rFonts w:ascii="Times New Roman" w:hAnsi="Times New Roman"/>
          <w:b/>
          <w:sz w:val="24"/>
          <w:szCs w:val="24"/>
          <w:lang w:val="ro-MD"/>
        </w:rPr>
      </w:pPr>
    </w:p>
    <w:p w:rsidR="004F3745" w:rsidRPr="00474BFA" w:rsidRDefault="004F3745" w:rsidP="001E75BE">
      <w:pPr>
        <w:spacing w:after="0" w:line="240" w:lineRule="auto"/>
        <w:jc w:val="both"/>
        <w:rPr>
          <w:rFonts w:ascii="Times New Roman" w:hAnsi="Times New Roman"/>
          <w:b/>
          <w:sz w:val="24"/>
          <w:szCs w:val="24"/>
          <w:lang w:val="ro-MD"/>
        </w:rPr>
      </w:pPr>
    </w:p>
    <w:p w:rsidR="005C4230" w:rsidRPr="00474BFA" w:rsidRDefault="005C4230" w:rsidP="001F13E5">
      <w:pPr>
        <w:spacing w:after="0"/>
        <w:rPr>
          <w:rFonts w:ascii="Times New Roman" w:hAnsi="Times New Roman"/>
          <w:b/>
          <w:sz w:val="24"/>
          <w:szCs w:val="24"/>
          <w:lang w:val="ro-RO"/>
        </w:rPr>
      </w:pPr>
    </w:p>
    <w:p w:rsidR="004D650C" w:rsidRPr="00474BFA" w:rsidRDefault="004D650C" w:rsidP="001F13E5">
      <w:pPr>
        <w:spacing w:after="0"/>
        <w:rPr>
          <w:rFonts w:ascii="Times New Roman" w:hAnsi="Times New Roman"/>
          <w:b/>
          <w:sz w:val="24"/>
          <w:szCs w:val="24"/>
          <w:lang w:val="ro-RO"/>
        </w:rPr>
      </w:pPr>
    </w:p>
    <w:p w:rsidR="00530970" w:rsidRPr="00474BFA" w:rsidRDefault="00530970" w:rsidP="00561EAF">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w:t>
      </w:r>
      <w:r w:rsidR="003A471E" w:rsidRPr="00474BFA">
        <w:rPr>
          <w:rFonts w:ascii="Times New Roman" w:hAnsi="Times New Roman"/>
          <w:b/>
          <w:sz w:val="24"/>
          <w:szCs w:val="24"/>
          <w:lang w:val="ro-RO"/>
        </w:rPr>
        <w:t xml:space="preserve">a nr. </w:t>
      </w:r>
      <w:r w:rsidR="00665F3F" w:rsidRPr="00474BFA">
        <w:rPr>
          <w:rFonts w:ascii="Times New Roman" w:hAnsi="Times New Roman"/>
          <w:b/>
          <w:sz w:val="24"/>
          <w:szCs w:val="24"/>
          <w:lang w:val="ro-RO"/>
        </w:rPr>
        <w:t>5</w:t>
      </w:r>
    </w:p>
    <w:p w:rsidR="00530970" w:rsidRPr="00474BFA" w:rsidRDefault="00530970" w:rsidP="00561EAF">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141FA0" w:rsidRPr="00474BFA" w:rsidRDefault="00141FA0" w:rsidP="00561EAF">
      <w:pPr>
        <w:spacing w:after="0"/>
        <w:jc w:val="center"/>
        <w:rPr>
          <w:rFonts w:ascii="Times New Roman" w:hAnsi="Times New Roman"/>
          <w:b/>
          <w:sz w:val="24"/>
          <w:szCs w:val="24"/>
          <w:lang w:val="ro-RO"/>
        </w:rPr>
      </w:pPr>
    </w:p>
    <w:p w:rsidR="00530970" w:rsidRPr="00474BFA" w:rsidRDefault="00530970" w:rsidP="00561EAF">
      <w:pPr>
        <w:spacing w:after="0"/>
        <w:ind w:firstLine="540"/>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1.1 Pantofi din piele naturală de culoare neagră pentru bărbaţi</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Pantofii sunt constituiţi din două ansambluri: superior şi inferior. Ansamblul superior este format din trei subansambluri: exterior, intermediar şi căptuşeală interioară.</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Subansamblul exterior este alcătuit din căpută, car</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mb, ştaif exterior şi limbă, iar cel intermediar – din bombeu şi ştaif. Căptuşeala este executată din piele şi ţesătură. </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Ansamblul inferior este format din trei subansambluri: exterior, interior şi intermediar. Subansamblul exterior este alcătuit din talpă şi toc prefabricate, cel interior – din acoperiş de branţ, iar cel intermediar – din branţ, semibranţ şi glenc metalic. </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Ansamblul inferior se îmbină cu an</w:t>
      </w:r>
      <w:r w:rsidR="00E65BA1" w:rsidRPr="00474BFA">
        <w:rPr>
          <w:rFonts w:ascii="Times New Roman" w:eastAsia="SimSun" w:hAnsi="Times New Roman"/>
          <w:sz w:val="24"/>
          <w:szCs w:val="24"/>
          <w:lang w:val="ro-RO" w:eastAsia="zh-CN"/>
        </w:rPr>
        <w:t xml:space="preserve">samblul superior prin lipire. </w:t>
      </w:r>
      <w:r w:rsidRPr="00474BFA">
        <w:rPr>
          <w:rFonts w:ascii="Times New Roman" w:eastAsia="SimSun" w:hAnsi="Times New Roman"/>
          <w:sz w:val="24"/>
          <w:szCs w:val="24"/>
          <w:lang w:val="ro-RO" w:eastAsia="zh-CN"/>
        </w:rPr>
        <w:t>Pantofii pot fi încheia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i cu şiret.</w:t>
      </w:r>
    </w:p>
    <w:p w:rsidR="0068298E" w:rsidRPr="00474BFA" w:rsidRDefault="00E10585" w:rsidP="004F5875">
      <w:pPr>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pantofi din piele naturală de culoare neagră pentru bărbaţi </w:t>
      </w:r>
      <w:r w:rsidR="0068298E" w:rsidRPr="00474BFA">
        <w:rPr>
          <w:rFonts w:ascii="Times New Roman" w:eastAsia="SimSun" w:hAnsi="Times New Roman"/>
          <w:b/>
          <w:i/>
          <w:sz w:val="24"/>
          <w:szCs w:val="24"/>
          <w:lang w:val="ro-RO" w:eastAsia="zh-CN"/>
        </w:rPr>
        <w:t xml:space="preserve">obligatoriu se va cooordona modelul aprobat.  </w:t>
      </w:r>
    </w:p>
    <w:p w:rsidR="00391552" w:rsidRPr="00474BFA" w:rsidRDefault="00391552" w:rsidP="00391552">
      <w:pPr>
        <w:spacing w:after="0"/>
        <w:jc w:val="both"/>
        <w:rPr>
          <w:rFonts w:ascii="Times New Roman" w:hAnsi="Times New Roman"/>
          <w:b/>
          <w:i/>
          <w:sz w:val="24"/>
          <w:szCs w:val="24"/>
          <w:lang w:val="en-US"/>
        </w:rPr>
      </w:pPr>
      <w:r w:rsidRPr="00474BFA">
        <w:rPr>
          <w:rFonts w:ascii="Times New Roman" w:hAnsi="Times New Roman"/>
          <w:b/>
          <w:i/>
          <w:sz w:val="24"/>
          <w:szCs w:val="24"/>
          <w:lang w:val="ro-RO"/>
        </w:rPr>
        <w:t xml:space="preserve">          Dimensiunile produselor livrate trebuie sa corespunda tabelului de masuri aprobat.</w:t>
      </w:r>
    </w:p>
    <w:p w:rsidR="00E9267F" w:rsidRPr="00474BFA" w:rsidRDefault="00E9267F" w:rsidP="00391552">
      <w:pPr>
        <w:spacing w:after="0"/>
        <w:jc w:val="both"/>
        <w:rPr>
          <w:rFonts w:ascii="Times New Roman" w:hAnsi="Times New Roman"/>
          <w:b/>
          <w:bCs/>
          <w:i/>
          <w:sz w:val="24"/>
          <w:szCs w:val="24"/>
          <w:lang w:val="ro-MD"/>
        </w:rPr>
      </w:pPr>
      <w:r w:rsidRPr="00474BFA">
        <w:rPr>
          <w:rFonts w:ascii="Times New Roman" w:hAnsi="Times New Roman"/>
          <w:b/>
          <w:bCs/>
          <w:i/>
          <w:sz w:val="24"/>
          <w:szCs w:val="24"/>
          <w:lang w:val="ro-MD"/>
        </w:rPr>
        <w:t xml:space="preserve">          GOST</w:t>
      </w:r>
      <w:r w:rsidRPr="00474BFA">
        <w:rPr>
          <w:rFonts w:ascii="Times New Roman" w:hAnsi="Times New Roman"/>
          <w:b/>
          <w:bCs/>
          <w:i/>
          <w:sz w:val="24"/>
          <w:szCs w:val="24"/>
          <w:lang w:val="en-US"/>
        </w:rPr>
        <w:t xml:space="preserve"> 26167-2005</w:t>
      </w:r>
    </w:p>
    <w:p w:rsidR="00530970" w:rsidRPr="00474BFA" w:rsidRDefault="00E9267F" w:rsidP="00561EAF">
      <w:pPr>
        <w:spacing w:after="0" w:line="240" w:lineRule="auto"/>
        <w:ind w:firstLine="540"/>
        <w:jc w:val="both"/>
        <w:rPr>
          <w:rFonts w:ascii="Times New Roman" w:hAnsi="Times New Roman"/>
          <w:b/>
          <w:i/>
          <w:sz w:val="24"/>
          <w:szCs w:val="24"/>
          <w:lang w:val="en-US"/>
        </w:rPr>
      </w:pPr>
      <w:r w:rsidRPr="00474BFA">
        <w:rPr>
          <w:rFonts w:ascii="Times New Roman" w:hAnsi="Times New Roman"/>
          <w:b/>
          <w:i/>
          <w:sz w:val="24"/>
          <w:szCs w:val="24"/>
          <w:lang w:val="ro-MD"/>
        </w:rPr>
        <w:t xml:space="preserve"> </w:t>
      </w:r>
      <w:r w:rsidR="00B306B2" w:rsidRPr="00474BFA">
        <w:rPr>
          <w:rFonts w:ascii="Times New Roman" w:hAnsi="Times New Roman"/>
          <w:b/>
          <w:i/>
          <w:sz w:val="24"/>
          <w:szCs w:val="24"/>
          <w:lang w:val="en-US"/>
        </w:rPr>
        <w:t>SM EN 13518:2015/A1:2015</w:t>
      </w:r>
    </w:p>
    <w:p w:rsidR="00B306B2" w:rsidRPr="00474BFA" w:rsidRDefault="00B306B2" w:rsidP="00561EAF">
      <w:pPr>
        <w:spacing w:after="0" w:line="240" w:lineRule="auto"/>
        <w:ind w:firstLine="540"/>
        <w:jc w:val="both"/>
        <w:rPr>
          <w:rFonts w:ascii="Times New Roman" w:hAnsi="Times New Roman"/>
          <w:b/>
          <w:i/>
          <w:sz w:val="24"/>
          <w:szCs w:val="24"/>
          <w:lang w:val="en-US"/>
        </w:rPr>
      </w:pPr>
      <w:r w:rsidRPr="00474BFA">
        <w:rPr>
          <w:rFonts w:ascii="Times New Roman" w:hAnsi="Times New Roman"/>
          <w:b/>
          <w:i/>
          <w:sz w:val="24"/>
          <w:szCs w:val="24"/>
          <w:lang w:val="ro-RO"/>
        </w:rPr>
        <w:t>GOST 28371-89</w:t>
      </w:r>
    </w:p>
    <w:p w:rsidR="00E9267F" w:rsidRPr="00E7436D" w:rsidRDefault="00391552" w:rsidP="004F3745">
      <w:pPr>
        <w:spacing w:after="0" w:line="240" w:lineRule="auto"/>
        <w:jc w:val="both"/>
        <w:rPr>
          <w:rFonts w:ascii="Times New Roman" w:eastAsia="SimSun" w:hAnsi="Times New Roman"/>
          <w:b/>
          <w:i/>
          <w:sz w:val="24"/>
          <w:szCs w:val="24"/>
          <w:lang w:val="ro-MD" w:eastAsia="zh-CN"/>
        </w:rPr>
      </w:pPr>
      <w:r w:rsidRPr="00E7436D">
        <w:rPr>
          <w:rFonts w:ascii="Times New Roman" w:eastAsia="SimSun" w:hAnsi="Times New Roman"/>
          <w:i/>
          <w:sz w:val="24"/>
          <w:szCs w:val="24"/>
          <w:lang w:val="ro-MD" w:eastAsia="zh-CN"/>
        </w:rPr>
        <w:t xml:space="preserve">        </w:t>
      </w:r>
      <w:r w:rsidR="00E7436D" w:rsidRPr="001A42E9">
        <w:rPr>
          <w:rFonts w:ascii="Times New Roman" w:eastAsia="SimSun" w:hAnsi="Times New Roman"/>
          <w:b/>
          <w:i/>
          <w:sz w:val="24"/>
          <w:szCs w:val="24"/>
          <w:lang w:val="en-US" w:eastAsia="zh-CN"/>
        </w:rPr>
        <w:t>SM EN ISO 24266:2021</w:t>
      </w:r>
      <w:r w:rsidRPr="00E7436D">
        <w:rPr>
          <w:rFonts w:ascii="Times New Roman" w:eastAsia="SimSun" w:hAnsi="Times New Roman"/>
          <w:b/>
          <w:i/>
          <w:sz w:val="24"/>
          <w:szCs w:val="24"/>
          <w:lang w:val="ro-MD" w:eastAsia="zh-CN"/>
        </w:rPr>
        <w:t xml:space="preserve">  </w:t>
      </w:r>
    </w:p>
    <w:p w:rsidR="00391552" w:rsidRPr="00474BFA" w:rsidRDefault="00391552" w:rsidP="00561EAF">
      <w:pPr>
        <w:spacing w:after="0" w:line="240" w:lineRule="auto"/>
        <w:ind w:firstLine="540"/>
        <w:jc w:val="both"/>
        <w:rPr>
          <w:rFonts w:ascii="Times New Roman" w:eastAsia="SimSun" w:hAnsi="Times New Roman"/>
          <w:b/>
          <w:i/>
          <w:sz w:val="24"/>
          <w:szCs w:val="24"/>
          <w:highlight w:val="lightGray"/>
          <w:lang w:val="en-US" w:eastAsia="zh-CN"/>
        </w:rPr>
      </w:pPr>
    </w:p>
    <w:p w:rsidR="00530970" w:rsidRPr="00474BFA" w:rsidRDefault="00530970" w:rsidP="00561EAF">
      <w:pPr>
        <w:spacing w:after="0"/>
        <w:ind w:firstLine="540"/>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1.2 Pantofi din piele naturală de culoare neagră pentru femei</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Pantofii sunt constituiţi din două ansambluri: superior şi inferior. Ansamblul superior este format din trei subansambluri: exterior, interior şi căptuşeală. Subansamblul exterior este alcătuit din căpută şi car</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mb. Înălţimea car</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mbului este de </w:t>
      </w:r>
      <w:smartTag w:uri="urn:schemas-microsoft-com:office:smarttags" w:element="metricconverter">
        <w:smartTagPr>
          <w:attr w:name="ProductID" w:val="6 cm"/>
        </w:smartTagPr>
        <w:r w:rsidRPr="00474BFA">
          <w:rPr>
            <w:rFonts w:ascii="Times New Roman" w:eastAsia="SimSun" w:hAnsi="Times New Roman"/>
            <w:sz w:val="24"/>
            <w:szCs w:val="24"/>
            <w:lang w:val="ro-RO" w:eastAsia="zh-CN"/>
          </w:rPr>
          <w:t>6 cm</w:t>
        </w:r>
      </w:smartTag>
      <w:r w:rsidRPr="00474BFA">
        <w:rPr>
          <w:rFonts w:ascii="Times New Roman" w:eastAsia="SimSun" w:hAnsi="Times New Roman"/>
          <w:sz w:val="24"/>
          <w:szCs w:val="24"/>
          <w:lang w:val="ro-RO" w:eastAsia="zh-CN"/>
        </w:rPr>
        <w:t>. Subansamblul interior este alcătuit din ştaif şi bombeu. Căptuşeala este executată din piele naturală şi ţesătură.</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Ansamblul inferior este format din trei subansambluri: exterior, interior şi intermediar. Subansamblul exterior este alcătuit din talpă şi toc, cel interior – din acoperiş de branţ, iar cel intermediar – din branţ, semibranţ şi glenc metalic. </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Ansamblul inferior se îmbină cu ansamblul superior prin lipire.</w:t>
      </w:r>
    </w:p>
    <w:p w:rsidR="00530970" w:rsidRPr="00474BFA" w:rsidRDefault="00530970" w:rsidP="00561EAF">
      <w:pPr>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Înălţimea tocului este de </w:t>
      </w:r>
      <w:r w:rsidR="00BC27B3" w:rsidRPr="00474BFA">
        <w:rPr>
          <w:rFonts w:ascii="Times New Roman" w:eastAsia="SimSun" w:hAnsi="Times New Roman"/>
          <w:sz w:val="24"/>
          <w:szCs w:val="24"/>
          <w:lang w:val="ro-RO" w:eastAsia="zh-CN"/>
        </w:rPr>
        <w:t>4-5</w:t>
      </w:r>
      <w:r w:rsidRPr="00474BFA">
        <w:rPr>
          <w:rFonts w:ascii="Times New Roman" w:eastAsia="SimSun" w:hAnsi="Times New Roman"/>
          <w:sz w:val="24"/>
          <w:szCs w:val="24"/>
          <w:lang w:val="ro-RO" w:eastAsia="zh-CN"/>
        </w:rPr>
        <w:t xml:space="preserve"> cm.</w:t>
      </w:r>
    </w:p>
    <w:p w:rsidR="0068298E" w:rsidRPr="00474BFA" w:rsidRDefault="00E10585" w:rsidP="004F5875">
      <w:pPr>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pantofi din piele naturală de culoare neagră pentru femei </w:t>
      </w:r>
      <w:r w:rsidR="0068298E" w:rsidRPr="00474BFA">
        <w:rPr>
          <w:rFonts w:ascii="Times New Roman" w:eastAsia="SimSun" w:hAnsi="Times New Roman"/>
          <w:b/>
          <w:i/>
          <w:sz w:val="24"/>
          <w:szCs w:val="24"/>
          <w:lang w:val="ro-RO" w:eastAsia="zh-CN"/>
        </w:rPr>
        <w:t xml:space="preserve">obligatoriu se va cooordona modelul aprobat.  </w:t>
      </w:r>
    </w:p>
    <w:p w:rsidR="00391552" w:rsidRPr="00474BFA" w:rsidRDefault="00391552" w:rsidP="00391552">
      <w:pPr>
        <w:spacing w:after="0"/>
        <w:jc w:val="both"/>
        <w:rPr>
          <w:rFonts w:ascii="Times New Roman" w:hAnsi="Times New Roman"/>
          <w:b/>
          <w:i/>
          <w:sz w:val="24"/>
          <w:szCs w:val="24"/>
          <w:lang w:val="en-US"/>
        </w:rPr>
      </w:pPr>
      <w:r w:rsidRPr="00474BFA">
        <w:rPr>
          <w:rFonts w:ascii="Times New Roman" w:hAnsi="Times New Roman"/>
          <w:b/>
          <w:i/>
          <w:sz w:val="24"/>
          <w:szCs w:val="24"/>
          <w:lang w:val="ro-RO"/>
        </w:rPr>
        <w:t xml:space="preserve">          Dimensiunile produselor livrate trebuie sa corespunda tabelului de masuri aprobat.</w:t>
      </w:r>
    </w:p>
    <w:p w:rsidR="00E9267F" w:rsidRPr="00474BFA" w:rsidRDefault="00E9267F" w:rsidP="00391552">
      <w:pPr>
        <w:spacing w:after="0"/>
        <w:jc w:val="both"/>
        <w:rPr>
          <w:rFonts w:ascii="Times New Roman" w:hAnsi="Times New Roman"/>
          <w:b/>
          <w:bCs/>
          <w:i/>
          <w:sz w:val="24"/>
          <w:szCs w:val="24"/>
          <w:lang w:val="ro-MD"/>
        </w:rPr>
      </w:pPr>
      <w:r w:rsidRPr="00474BFA">
        <w:rPr>
          <w:rFonts w:ascii="Times New Roman" w:hAnsi="Times New Roman"/>
          <w:b/>
          <w:bCs/>
          <w:i/>
          <w:sz w:val="24"/>
          <w:szCs w:val="24"/>
          <w:lang w:val="ro-MD"/>
        </w:rPr>
        <w:t xml:space="preserve">          GOST</w:t>
      </w:r>
      <w:r w:rsidRPr="00474BFA">
        <w:rPr>
          <w:rFonts w:ascii="Times New Roman" w:hAnsi="Times New Roman"/>
          <w:b/>
          <w:bCs/>
          <w:i/>
          <w:sz w:val="24"/>
          <w:szCs w:val="24"/>
          <w:lang w:val="en-US"/>
        </w:rPr>
        <w:t xml:space="preserve"> 26167-2005</w:t>
      </w:r>
    </w:p>
    <w:p w:rsidR="00391552" w:rsidRPr="00474BFA" w:rsidRDefault="00391552" w:rsidP="00391552">
      <w:pPr>
        <w:spacing w:after="0" w:line="240" w:lineRule="auto"/>
        <w:ind w:firstLine="540"/>
        <w:jc w:val="both"/>
        <w:rPr>
          <w:rFonts w:ascii="Times New Roman" w:hAnsi="Times New Roman"/>
          <w:b/>
          <w:i/>
          <w:sz w:val="24"/>
          <w:szCs w:val="24"/>
          <w:lang w:val="en-US"/>
        </w:rPr>
      </w:pPr>
      <w:r w:rsidRPr="00474BFA">
        <w:rPr>
          <w:rFonts w:ascii="Times New Roman" w:hAnsi="Times New Roman"/>
          <w:b/>
          <w:i/>
          <w:sz w:val="24"/>
          <w:szCs w:val="24"/>
          <w:lang w:val="ro-MD"/>
        </w:rPr>
        <w:t xml:space="preserve"> </w:t>
      </w:r>
      <w:r w:rsidR="00B306B2" w:rsidRPr="00474BFA">
        <w:rPr>
          <w:rFonts w:ascii="Times New Roman" w:hAnsi="Times New Roman"/>
          <w:b/>
          <w:i/>
          <w:sz w:val="24"/>
          <w:szCs w:val="24"/>
          <w:lang w:val="en-US"/>
        </w:rPr>
        <w:t>SM EN 13518:2015/A1:2015</w:t>
      </w:r>
    </w:p>
    <w:p w:rsidR="00B306B2" w:rsidRDefault="00B306B2" w:rsidP="00391552">
      <w:pPr>
        <w:spacing w:after="0" w:line="240" w:lineRule="auto"/>
        <w:ind w:firstLine="540"/>
        <w:jc w:val="both"/>
        <w:rPr>
          <w:rFonts w:ascii="Times New Roman" w:hAnsi="Times New Roman"/>
          <w:b/>
          <w:i/>
          <w:sz w:val="24"/>
          <w:szCs w:val="24"/>
          <w:lang w:val="ro-RO"/>
        </w:rPr>
      </w:pPr>
      <w:r w:rsidRPr="00474BFA">
        <w:rPr>
          <w:rFonts w:ascii="Times New Roman" w:hAnsi="Times New Roman"/>
          <w:b/>
          <w:i/>
          <w:sz w:val="24"/>
          <w:szCs w:val="24"/>
          <w:lang w:val="ro-RO"/>
        </w:rPr>
        <w:t>GOST 28371-89</w:t>
      </w:r>
    </w:p>
    <w:p w:rsidR="00E7436D" w:rsidRPr="00474BFA" w:rsidRDefault="00E7436D" w:rsidP="00391552">
      <w:pPr>
        <w:spacing w:after="0" w:line="240" w:lineRule="auto"/>
        <w:ind w:firstLine="540"/>
        <w:jc w:val="both"/>
        <w:rPr>
          <w:rFonts w:ascii="Times New Roman" w:hAnsi="Times New Roman"/>
          <w:b/>
          <w:i/>
          <w:sz w:val="24"/>
          <w:szCs w:val="24"/>
          <w:lang w:val="ro-MD"/>
        </w:rPr>
      </w:pPr>
      <w:r w:rsidRPr="00E7436D">
        <w:rPr>
          <w:rFonts w:ascii="Times New Roman" w:hAnsi="Times New Roman"/>
          <w:b/>
          <w:i/>
          <w:sz w:val="24"/>
          <w:szCs w:val="24"/>
          <w:lang w:val="en-US"/>
        </w:rPr>
        <w:t>SM EN ISO 24264:2021</w:t>
      </w:r>
    </w:p>
    <w:p w:rsidR="00E10585" w:rsidRPr="00E7436D" w:rsidRDefault="00E7436D" w:rsidP="004F3745">
      <w:pPr>
        <w:spacing w:after="0" w:line="240" w:lineRule="auto"/>
        <w:jc w:val="both"/>
        <w:rPr>
          <w:rFonts w:ascii="Times New Roman" w:eastAsia="SimSun" w:hAnsi="Times New Roman"/>
          <w:b/>
          <w:i/>
          <w:sz w:val="24"/>
          <w:szCs w:val="24"/>
          <w:lang w:val="en-US" w:eastAsia="zh-CN"/>
        </w:rPr>
      </w:pPr>
      <w:r>
        <w:rPr>
          <w:rFonts w:ascii="Times New Roman" w:eastAsia="SimSun" w:hAnsi="Times New Roman"/>
          <w:i/>
          <w:sz w:val="24"/>
          <w:szCs w:val="24"/>
          <w:lang w:val="ro-MD" w:eastAsia="zh-CN"/>
        </w:rPr>
        <w:t xml:space="preserve">         </w:t>
      </w:r>
      <w:r w:rsidRPr="00E7436D">
        <w:rPr>
          <w:rFonts w:ascii="Times New Roman" w:eastAsia="SimSun" w:hAnsi="Times New Roman"/>
          <w:b/>
          <w:i/>
          <w:sz w:val="24"/>
          <w:szCs w:val="24"/>
          <w:lang w:val="en-US" w:eastAsia="zh-CN"/>
        </w:rPr>
        <w:t>SM EN ISO 24266:2021</w:t>
      </w:r>
    </w:p>
    <w:p w:rsidR="004F3745" w:rsidRPr="00474BFA" w:rsidRDefault="004F3745" w:rsidP="004F3745">
      <w:pPr>
        <w:spacing w:after="0" w:line="240" w:lineRule="auto"/>
        <w:jc w:val="both"/>
        <w:rPr>
          <w:rFonts w:ascii="Times New Roman" w:eastAsia="SimSun" w:hAnsi="Times New Roman"/>
          <w:i/>
          <w:sz w:val="24"/>
          <w:szCs w:val="24"/>
          <w:lang w:val="ro-MD" w:eastAsia="zh-CN"/>
        </w:rPr>
      </w:pPr>
    </w:p>
    <w:p w:rsidR="004F3745" w:rsidRPr="00474BFA" w:rsidRDefault="004F3745" w:rsidP="004F3745">
      <w:pPr>
        <w:spacing w:after="0" w:line="240" w:lineRule="auto"/>
        <w:jc w:val="both"/>
        <w:rPr>
          <w:rFonts w:ascii="Times New Roman" w:eastAsia="SimSun" w:hAnsi="Times New Roman"/>
          <w:i/>
          <w:sz w:val="24"/>
          <w:szCs w:val="24"/>
          <w:lang w:val="ro-MD" w:eastAsia="zh-CN"/>
        </w:rPr>
      </w:pPr>
    </w:p>
    <w:p w:rsidR="004F3745" w:rsidRPr="00474BFA" w:rsidRDefault="004F3745" w:rsidP="004F3745">
      <w:pPr>
        <w:spacing w:after="0" w:line="240" w:lineRule="auto"/>
        <w:jc w:val="both"/>
        <w:rPr>
          <w:rFonts w:ascii="Times New Roman" w:eastAsia="SimSun" w:hAnsi="Times New Roman"/>
          <w:i/>
          <w:sz w:val="24"/>
          <w:szCs w:val="24"/>
          <w:lang w:val="ro-MD" w:eastAsia="zh-CN"/>
        </w:rPr>
      </w:pPr>
    </w:p>
    <w:p w:rsidR="004F3745" w:rsidRPr="00474BFA" w:rsidRDefault="004F3745" w:rsidP="004F3745">
      <w:pPr>
        <w:spacing w:after="0" w:line="240" w:lineRule="auto"/>
        <w:jc w:val="both"/>
        <w:rPr>
          <w:rFonts w:ascii="Times New Roman" w:eastAsia="SimSun" w:hAnsi="Times New Roman"/>
          <w:i/>
          <w:sz w:val="24"/>
          <w:szCs w:val="24"/>
          <w:lang w:val="ro-MD" w:eastAsia="zh-CN"/>
        </w:rPr>
      </w:pPr>
    </w:p>
    <w:p w:rsidR="004F3745" w:rsidRPr="00474BFA" w:rsidRDefault="004F3745" w:rsidP="004F3745">
      <w:pPr>
        <w:spacing w:after="0" w:line="240" w:lineRule="auto"/>
        <w:jc w:val="both"/>
        <w:rPr>
          <w:rFonts w:ascii="Times New Roman" w:eastAsia="SimSun" w:hAnsi="Times New Roman"/>
          <w:i/>
          <w:sz w:val="24"/>
          <w:szCs w:val="24"/>
          <w:lang w:val="ro-MD" w:eastAsia="zh-CN"/>
        </w:rPr>
      </w:pPr>
    </w:p>
    <w:p w:rsidR="004F3745" w:rsidRPr="00474BFA" w:rsidRDefault="004F3745" w:rsidP="004F3745">
      <w:pPr>
        <w:spacing w:after="0" w:line="240" w:lineRule="auto"/>
        <w:jc w:val="both"/>
        <w:rPr>
          <w:rFonts w:ascii="Times New Roman" w:eastAsia="SimSun" w:hAnsi="Times New Roman"/>
          <w:i/>
          <w:sz w:val="24"/>
          <w:szCs w:val="24"/>
          <w:lang w:val="ro-MD" w:eastAsia="zh-CN"/>
        </w:rPr>
      </w:pPr>
    </w:p>
    <w:p w:rsidR="004F3745" w:rsidRPr="00474BFA" w:rsidRDefault="004F3745" w:rsidP="004F3745">
      <w:pPr>
        <w:spacing w:after="0" w:line="240" w:lineRule="auto"/>
        <w:jc w:val="both"/>
        <w:rPr>
          <w:rFonts w:ascii="Times New Roman" w:eastAsia="SimSun" w:hAnsi="Times New Roman"/>
          <w:b/>
          <w:i/>
          <w:sz w:val="24"/>
          <w:szCs w:val="24"/>
          <w:lang w:val="ro-MD" w:eastAsia="zh-CN"/>
        </w:rPr>
      </w:pPr>
    </w:p>
    <w:p w:rsidR="00E10585" w:rsidRPr="00474BFA" w:rsidRDefault="00E10585" w:rsidP="001F13E5">
      <w:pPr>
        <w:spacing w:after="0" w:line="240" w:lineRule="auto"/>
        <w:ind w:firstLine="540"/>
        <w:jc w:val="both"/>
        <w:rPr>
          <w:rFonts w:ascii="Times New Roman" w:eastAsia="SimSun" w:hAnsi="Times New Roman"/>
          <w:b/>
          <w:i/>
          <w:sz w:val="24"/>
          <w:szCs w:val="24"/>
          <w:lang w:val="ro-RO" w:eastAsia="zh-CN"/>
        </w:rPr>
      </w:pPr>
    </w:p>
    <w:p w:rsidR="00E10585" w:rsidRPr="00474BFA" w:rsidRDefault="00E10585" w:rsidP="001F13E5">
      <w:pPr>
        <w:spacing w:after="0" w:line="240" w:lineRule="auto"/>
        <w:ind w:firstLine="540"/>
        <w:jc w:val="both"/>
        <w:rPr>
          <w:rFonts w:ascii="Times New Roman" w:eastAsia="SimSun" w:hAnsi="Times New Roman"/>
          <w:b/>
          <w:i/>
          <w:sz w:val="24"/>
          <w:szCs w:val="24"/>
          <w:lang w:val="ro-RO" w:eastAsia="zh-CN"/>
        </w:rPr>
      </w:pPr>
    </w:p>
    <w:p w:rsidR="00E10585" w:rsidRPr="00474BFA" w:rsidRDefault="00E10585" w:rsidP="001F13E5">
      <w:pPr>
        <w:spacing w:after="0" w:line="240" w:lineRule="auto"/>
        <w:ind w:firstLine="540"/>
        <w:jc w:val="both"/>
        <w:rPr>
          <w:rFonts w:ascii="Times New Roman" w:eastAsia="SimSun" w:hAnsi="Times New Roman"/>
          <w:b/>
          <w:i/>
          <w:sz w:val="24"/>
          <w:szCs w:val="24"/>
          <w:lang w:val="ro-RO" w:eastAsia="zh-CN"/>
        </w:rPr>
      </w:pPr>
    </w:p>
    <w:p w:rsidR="00E10585" w:rsidRPr="00474BFA" w:rsidRDefault="00E10585" w:rsidP="001F13E5">
      <w:pPr>
        <w:spacing w:after="0" w:line="240" w:lineRule="auto"/>
        <w:ind w:firstLine="540"/>
        <w:jc w:val="both"/>
        <w:rPr>
          <w:rFonts w:ascii="Times New Roman" w:eastAsia="SimSun" w:hAnsi="Times New Roman"/>
          <w:b/>
          <w:i/>
          <w:sz w:val="24"/>
          <w:szCs w:val="24"/>
          <w:lang w:val="ro-RO" w:eastAsia="zh-CN"/>
        </w:rPr>
      </w:pPr>
    </w:p>
    <w:p w:rsidR="00E10585" w:rsidRPr="00474BFA" w:rsidRDefault="00E10585" w:rsidP="001F13E5">
      <w:pPr>
        <w:spacing w:after="0" w:line="240" w:lineRule="auto"/>
        <w:ind w:firstLine="540"/>
        <w:jc w:val="both"/>
        <w:rPr>
          <w:rFonts w:ascii="Times New Roman" w:eastAsia="SimSun" w:hAnsi="Times New Roman"/>
          <w:b/>
          <w:i/>
          <w:sz w:val="24"/>
          <w:szCs w:val="24"/>
          <w:lang w:val="ro-RO" w:eastAsia="zh-CN"/>
        </w:rPr>
      </w:pPr>
    </w:p>
    <w:p w:rsidR="00E10585" w:rsidRPr="00474BFA" w:rsidRDefault="00E10585" w:rsidP="001F13E5">
      <w:pPr>
        <w:spacing w:after="0" w:line="240" w:lineRule="auto"/>
        <w:ind w:firstLine="540"/>
        <w:jc w:val="both"/>
        <w:rPr>
          <w:rFonts w:ascii="Times New Roman" w:eastAsia="SimSun" w:hAnsi="Times New Roman"/>
          <w:b/>
          <w:i/>
          <w:sz w:val="24"/>
          <w:szCs w:val="24"/>
          <w:lang w:val="ro-RO" w:eastAsia="zh-CN"/>
        </w:rPr>
      </w:pPr>
    </w:p>
    <w:p w:rsidR="003518DA" w:rsidRPr="00474BFA" w:rsidRDefault="003518DA" w:rsidP="001F13E5">
      <w:pPr>
        <w:spacing w:after="0" w:line="240" w:lineRule="auto"/>
        <w:ind w:firstLine="540"/>
        <w:jc w:val="both"/>
        <w:rPr>
          <w:rFonts w:ascii="Times New Roman" w:eastAsia="SimSun" w:hAnsi="Times New Roman"/>
          <w:b/>
          <w:i/>
          <w:sz w:val="24"/>
          <w:szCs w:val="24"/>
          <w:lang w:val="ro-RO" w:eastAsia="zh-CN"/>
        </w:rPr>
      </w:pPr>
    </w:p>
    <w:p w:rsidR="00E10585" w:rsidRPr="00474BFA" w:rsidRDefault="00E10585" w:rsidP="001F13E5">
      <w:pPr>
        <w:spacing w:after="0" w:line="240" w:lineRule="auto"/>
        <w:ind w:firstLine="540"/>
        <w:jc w:val="both"/>
        <w:rPr>
          <w:rFonts w:ascii="Times New Roman" w:eastAsia="SimSun" w:hAnsi="Times New Roman"/>
          <w:b/>
          <w:i/>
          <w:sz w:val="24"/>
          <w:szCs w:val="24"/>
          <w:lang w:val="ro-RO" w:eastAsia="zh-CN"/>
        </w:rPr>
      </w:pPr>
    </w:p>
    <w:p w:rsidR="00E10585" w:rsidRPr="00474BFA" w:rsidRDefault="00E10585" w:rsidP="00E9267F">
      <w:pPr>
        <w:spacing w:after="0" w:line="240" w:lineRule="auto"/>
        <w:jc w:val="both"/>
        <w:rPr>
          <w:rFonts w:ascii="Times New Roman" w:eastAsia="SimSun" w:hAnsi="Times New Roman"/>
          <w:b/>
          <w:i/>
          <w:sz w:val="24"/>
          <w:szCs w:val="24"/>
          <w:lang w:val="ro-MD" w:eastAsia="zh-CN"/>
        </w:rPr>
      </w:pPr>
    </w:p>
    <w:p w:rsidR="00530970" w:rsidRPr="00474BFA" w:rsidRDefault="00530970" w:rsidP="00561EAF">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w:t>
      </w:r>
      <w:r w:rsidR="003A471E" w:rsidRPr="00474BFA">
        <w:rPr>
          <w:rFonts w:ascii="Times New Roman" w:hAnsi="Times New Roman"/>
          <w:b/>
          <w:sz w:val="24"/>
          <w:szCs w:val="24"/>
          <w:lang w:val="ro-RO"/>
        </w:rPr>
        <w:t xml:space="preserve">a nr. </w:t>
      </w:r>
      <w:r w:rsidR="00665F3F" w:rsidRPr="00474BFA">
        <w:rPr>
          <w:rFonts w:ascii="Times New Roman" w:hAnsi="Times New Roman"/>
          <w:b/>
          <w:sz w:val="24"/>
          <w:szCs w:val="24"/>
          <w:lang w:val="ro-RO"/>
        </w:rPr>
        <w:t>6</w:t>
      </w:r>
    </w:p>
    <w:p w:rsidR="00530970" w:rsidRPr="00474BFA" w:rsidRDefault="00530970" w:rsidP="00561EAF">
      <w:pPr>
        <w:spacing w:after="0"/>
        <w:ind w:firstLine="5670"/>
        <w:rPr>
          <w:rFonts w:ascii="Times New Roman" w:hAnsi="Times New Roman"/>
          <w:sz w:val="24"/>
          <w:szCs w:val="24"/>
          <w:lang w:val="ro-RO"/>
        </w:rPr>
      </w:pPr>
    </w:p>
    <w:p w:rsidR="00530970" w:rsidRPr="00474BFA" w:rsidRDefault="00530970" w:rsidP="00561EAF">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68298E" w:rsidRPr="00474BFA" w:rsidRDefault="0068298E" w:rsidP="00561EAF">
      <w:pPr>
        <w:spacing w:after="0"/>
        <w:jc w:val="center"/>
        <w:rPr>
          <w:rFonts w:ascii="Times New Roman" w:hAnsi="Times New Roman"/>
          <w:b/>
          <w:sz w:val="24"/>
          <w:szCs w:val="24"/>
          <w:lang w:val="ro-RO"/>
        </w:rPr>
      </w:pPr>
    </w:p>
    <w:p w:rsidR="00530970" w:rsidRPr="00474BFA" w:rsidRDefault="005146B8" w:rsidP="005146B8">
      <w:pPr>
        <w:spacing w:after="0"/>
        <w:ind w:left="360" w:firstLine="207"/>
        <w:jc w:val="both"/>
        <w:rPr>
          <w:rFonts w:ascii="Times New Roman" w:eastAsia="SimSun" w:hAnsi="Times New Roman"/>
          <w:b/>
          <w:sz w:val="24"/>
          <w:szCs w:val="24"/>
          <w:lang w:val="ro-RO" w:eastAsia="zh-CN"/>
        </w:rPr>
      </w:pPr>
      <w:r w:rsidRPr="00474BFA">
        <w:rPr>
          <w:rFonts w:ascii="Times New Roman" w:hAnsi="Times New Roman"/>
          <w:b/>
          <w:sz w:val="24"/>
          <w:szCs w:val="24"/>
          <w:lang w:val="ro-RO"/>
        </w:rPr>
        <w:t>Încălţăminte: 1. Bocani din piele naturală</w:t>
      </w:r>
      <w:r w:rsidRPr="00474BFA">
        <w:rPr>
          <w:rFonts w:ascii="Times New Roman" w:eastAsia="SimSun" w:hAnsi="Times New Roman"/>
          <w:b/>
          <w:sz w:val="24"/>
          <w:szCs w:val="24"/>
          <w:lang w:val="ro-RO" w:eastAsia="zh-CN"/>
        </w:rPr>
        <w:t xml:space="preserve"> de culoare neagră</w:t>
      </w:r>
      <w:r w:rsidRPr="00474BFA">
        <w:rPr>
          <w:rFonts w:ascii="Times New Roman" w:hAnsi="Times New Roman"/>
          <w:b/>
          <w:sz w:val="24"/>
          <w:szCs w:val="24"/>
          <w:lang w:val="ro-RO"/>
        </w:rPr>
        <w:t xml:space="preserve"> cu carîmbi înalţ</w:t>
      </w:r>
      <w:r w:rsidR="00E2586A" w:rsidRPr="00474BFA">
        <w:rPr>
          <w:rFonts w:ascii="Times New Roman" w:hAnsi="Times New Roman"/>
          <w:b/>
          <w:sz w:val="24"/>
          <w:szCs w:val="24"/>
          <w:lang w:val="ro-RO"/>
        </w:rPr>
        <w:t>i</w:t>
      </w:r>
      <w:r w:rsidR="005C4230" w:rsidRPr="00474BFA">
        <w:rPr>
          <w:rFonts w:ascii="Times New Roman" w:hAnsi="Times New Roman"/>
          <w:sz w:val="24"/>
          <w:szCs w:val="24"/>
          <w:lang w:val="en-US"/>
        </w:rPr>
        <w:t xml:space="preserve"> </w:t>
      </w:r>
      <w:r w:rsidR="005C4230" w:rsidRPr="00474BFA">
        <w:rPr>
          <w:rFonts w:ascii="Times New Roman" w:hAnsi="Times New Roman"/>
          <w:b/>
          <w:sz w:val="24"/>
          <w:szCs w:val="24"/>
          <w:lang w:val="ro-RO"/>
        </w:rPr>
        <w:t>pentru femei/bărbaţi</w:t>
      </w:r>
    </w:p>
    <w:p w:rsidR="00530970" w:rsidRPr="00474BFA" w:rsidRDefault="00530970" w:rsidP="00561EAF">
      <w:pPr>
        <w:spacing w:after="0"/>
        <w:ind w:firstLine="567"/>
        <w:jc w:val="both"/>
        <w:rPr>
          <w:rFonts w:ascii="Times New Roman" w:hAnsi="Times New Roman"/>
          <w:sz w:val="24"/>
          <w:szCs w:val="24"/>
          <w:lang w:val="ro-MD"/>
        </w:rPr>
      </w:pPr>
      <w:r w:rsidRPr="00474BFA">
        <w:rPr>
          <w:rFonts w:ascii="Times New Roman" w:hAnsi="Times New Roman"/>
          <w:b/>
          <w:sz w:val="24"/>
          <w:szCs w:val="24"/>
          <w:lang w:val="ro-RO"/>
        </w:rPr>
        <w:t xml:space="preserve">1.1 </w:t>
      </w:r>
      <w:r w:rsidRPr="00474BFA">
        <w:rPr>
          <w:rFonts w:ascii="Times New Roman" w:hAnsi="Times New Roman"/>
          <w:sz w:val="24"/>
          <w:szCs w:val="24"/>
          <w:lang w:val="ro-RO"/>
        </w:rPr>
        <w:t>Bocancii sunt constitui</w:t>
      </w:r>
      <w:r w:rsidR="006E0390" w:rsidRPr="00474BFA">
        <w:rPr>
          <w:rFonts w:ascii="Times New Roman" w:hAnsi="Times New Roman"/>
          <w:sz w:val="24"/>
          <w:szCs w:val="24"/>
          <w:lang w:val="ro-RO"/>
        </w:rPr>
        <w:t>ţ</w:t>
      </w:r>
      <w:r w:rsidRPr="00474BFA">
        <w:rPr>
          <w:rFonts w:ascii="Times New Roman" w:hAnsi="Times New Roman"/>
          <w:sz w:val="24"/>
          <w:szCs w:val="24"/>
          <w:lang w:val="ro-RO"/>
        </w:rPr>
        <w:t>i din 2 ansambluri: superior şi inferior</w:t>
      </w:r>
      <w:r w:rsidR="00B306B2" w:rsidRPr="00474BFA">
        <w:rPr>
          <w:rFonts w:ascii="Times New Roman" w:hAnsi="Times New Roman"/>
          <w:sz w:val="24"/>
          <w:szCs w:val="24"/>
          <w:lang w:val="en-US"/>
        </w:rPr>
        <w:t xml:space="preserve"> </w:t>
      </w:r>
      <w:r w:rsidR="00EF6A19" w:rsidRPr="00474BFA">
        <w:rPr>
          <w:rFonts w:ascii="Times New Roman" w:hAnsi="Times New Roman"/>
          <w:sz w:val="24"/>
          <w:szCs w:val="24"/>
          <w:lang w:val="ro-MD"/>
        </w:rPr>
        <w:t>din piele naturală</w:t>
      </w:r>
      <w:r w:rsidRPr="00474BFA">
        <w:rPr>
          <w:rFonts w:ascii="Times New Roman" w:hAnsi="Times New Roman"/>
          <w:sz w:val="24"/>
          <w:szCs w:val="24"/>
          <w:lang w:val="ro-RO"/>
        </w:rPr>
        <w:t>. Ansamblul superior este format din 3 subansambluri: exterior, interior şi căptuşeală. Subansamblul exterior este alcătuit din căpută, car</w:t>
      </w:r>
      <w:r w:rsidR="00C32528" w:rsidRPr="00474BFA">
        <w:rPr>
          <w:rFonts w:ascii="Times New Roman" w:hAnsi="Times New Roman"/>
          <w:sz w:val="24"/>
          <w:szCs w:val="24"/>
          <w:lang w:val="ro-RO"/>
        </w:rPr>
        <w:t>î</w:t>
      </w:r>
      <w:r w:rsidRPr="00474BFA">
        <w:rPr>
          <w:rFonts w:ascii="Times New Roman" w:hAnsi="Times New Roman"/>
          <w:sz w:val="24"/>
          <w:szCs w:val="24"/>
          <w:lang w:val="ro-RO"/>
        </w:rPr>
        <w:t>mbi, ştaif flexibil cu configu</w:t>
      </w:r>
      <w:r w:rsidR="00B306B2" w:rsidRPr="00474BFA">
        <w:rPr>
          <w:rFonts w:ascii="Times New Roman" w:hAnsi="Times New Roman"/>
          <w:sz w:val="24"/>
          <w:szCs w:val="24"/>
          <w:lang w:val="ro-RO"/>
        </w:rPr>
        <w:t>raţie specială, limbă cu burduf</w:t>
      </w:r>
      <w:r w:rsidRPr="00474BFA">
        <w:rPr>
          <w:rFonts w:ascii="Times New Roman" w:hAnsi="Times New Roman"/>
          <w:sz w:val="24"/>
          <w:szCs w:val="24"/>
          <w:lang w:val="ro-RO"/>
        </w:rPr>
        <w:t xml:space="preserve"> croit</w:t>
      </w:r>
      <w:r w:rsidR="00B306B2" w:rsidRPr="00474BFA">
        <w:rPr>
          <w:rFonts w:ascii="Times New Roman" w:hAnsi="Times New Roman"/>
          <w:sz w:val="24"/>
          <w:szCs w:val="24"/>
          <w:lang w:val="ro-RO"/>
        </w:rPr>
        <w:t>ă</w:t>
      </w:r>
      <w:r w:rsidRPr="00474BFA">
        <w:rPr>
          <w:rFonts w:ascii="Times New Roman" w:hAnsi="Times New Roman"/>
          <w:sz w:val="24"/>
          <w:szCs w:val="24"/>
          <w:lang w:val="ro-RO"/>
        </w:rPr>
        <w:t xml:space="preserve"> din piele </w:t>
      </w:r>
      <w:r w:rsidR="00B306B2" w:rsidRPr="00474BFA">
        <w:rPr>
          <w:rFonts w:ascii="Times New Roman" w:hAnsi="Times New Roman"/>
          <w:sz w:val="24"/>
          <w:szCs w:val="24"/>
          <w:lang w:val="ro-RO"/>
        </w:rPr>
        <w:t>naturală</w:t>
      </w:r>
      <w:r w:rsidRPr="00474BFA">
        <w:rPr>
          <w:rFonts w:ascii="Times New Roman" w:hAnsi="Times New Roman"/>
          <w:sz w:val="24"/>
          <w:szCs w:val="24"/>
          <w:lang w:val="ro-RO"/>
        </w:rPr>
        <w:t xml:space="preserve"> sau box de bovine tăbăcită în crom,</w:t>
      </w:r>
      <w:r w:rsidR="00E2586A" w:rsidRPr="00474BFA">
        <w:rPr>
          <w:rFonts w:ascii="Times New Roman" w:hAnsi="Times New Roman"/>
          <w:sz w:val="24"/>
          <w:szCs w:val="24"/>
          <w:lang w:val="ro-RO"/>
        </w:rPr>
        <w:t xml:space="preserve"> </w:t>
      </w:r>
      <w:r w:rsidRPr="00474BFA">
        <w:rPr>
          <w:rFonts w:ascii="Times New Roman" w:hAnsi="Times New Roman"/>
          <w:bCs/>
          <w:sz w:val="24"/>
          <w:szCs w:val="24"/>
          <w:lang w:val="ro-RO"/>
        </w:rPr>
        <w:t>tratată hidrofug</w:t>
      </w:r>
      <w:r w:rsidRPr="00474BFA">
        <w:rPr>
          <w:rFonts w:ascii="Times New Roman" w:hAnsi="Times New Roman"/>
          <w:sz w:val="24"/>
          <w:szCs w:val="24"/>
          <w:lang w:val="ro-RO"/>
        </w:rPr>
        <w:t xml:space="preserve"> cu proprietăţi de </w:t>
      </w:r>
      <w:r w:rsidRPr="00474BFA">
        <w:rPr>
          <w:rFonts w:ascii="Times New Roman" w:hAnsi="Times New Roman"/>
          <w:bCs/>
          <w:sz w:val="24"/>
          <w:szCs w:val="24"/>
          <w:lang w:val="ro-RO"/>
        </w:rPr>
        <w:t>rezisten</w:t>
      </w:r>
      <w:r w:rsidR="006E0390" w:rsidRPr="00474BFA">
        <w:rPr>
          <w:rFonts w:ascii="Times New Roman" w:hAnsi="Times New Roman"/>
          <w:bCs/>
          <w:sz w:val="24"/>
          <w:szCs w:val="24"/>
          <w:lang w:val="ro-RO"/>
        </w:rPr>
        <w:t>ţ</w:t>
      </w:r>
      <w:r w:rsidRPr="00474BFA">
        <w:rPr>
          <w:rFonts w:ascii="Times New Roman" w:hAnsi="Times New Roman"/>
          <w:bCs/>
          <w:sz w:val="24"/>
          <w:szCs w:val="24"/>
          <w:lang w:val="ro-RO"/>
        </w:rPr>
        <w:t>ă la apă (impermeabilă)</w:t>
      </w:r>
      <w:r w:rsidRPr="00474BFA">
        <w:rPr>
          <w:rFonts w:ascii="Times New Roman" w:hAnsi="Times New Roman"/>
          <w:sz w:val="24"/>
          <w:szCs w:val="24"/>
          <w:lang w:val="ro-RO"/>
        </w:rPr>
        <w:t>. Înălţimea car</w:t>
      </w:r>
      <w:r w:rsidR="00C32528" w:rsidRPr="00474BFA">
        <w:rPr>
          <w:rFonts w:ascii="Times New Roman" w:hAnsi="Times New Roman"/>
          <w:sz w:val="24"/>
          <w:szCs w:val="24"/>
          <w:lang w:val="ro-RO"/>
        </w:rPr>
        <w:t>î</w:t>
      </w:r>
      <w:r w:rsidRPr="00474BFA">
        <w:rPr>
          <w:rFonts w:ascii="Times New Roman" w:hAnsi="Times New Roman"/>
          <w:sz w:val="24"/>
          <w:szCs w:val="24"/>
          <w:lang w:val="ro-RO"/>
        </w:rPr>
        <w:t xml:space="preserve">mbului este </w:t>
      </w:r>
      <w:r w:rsidR="005C4230" w:rsidRPr="00474BFA">
        <w:rPr>
          <w:rFonts w:ascii="Times New Roman" w:hAnsi="Times New Roman"/>
          <w:sz w:val="24"/>
          <w:szCs w:val="24"/>
          <w:lang w:val="ro-RO"/>
        </w:rPr>
        <w:t xml:space="preserve">de </w:t>
      </w:r>
      <w:r w:rsidR="00193760" w:rsidRPr="00474BFA">
        <w:rPr>
          <w:rFonts w:ascii="Times New Roman" w:hAnsi="Times New Roman"/>
          <w:sz w:val="24"/>
          <w:szCs w:val="24"/>
          <w:lang w:val="ro-RO"/>
        </w:rPr>
        <w:t xml:space="preserve">21 cm. </w:t>
      </w:r>
      <w:r w:rsidRPr="00474BFA">
        <w:rPr>
          <w:rFonts w:ascii="Times New Roman" w:hAnsi="Times New Roman"/>
          <w:sz w:val="24"/>
          <w:szCs w:val="24"/>
          <w:lang w:val="ro-RO"/>
        </w:rPr>
        <w:t xml:space="preserve">Subansamblul interior este alcătuit din bombeu şi ştaif din material termoplastic. Ansamblul inferior este format din 3 subansambluri: exterior, interior şi intermediar. Subansamblul exterior este alcătuit din talpă monolit turnată din: termoelastoplast TEP, termopoliuretan TPU </w:t>
      </w:r>
      <w:r w:rsidRPr="00474BFA">
        <w:rPr>
          <w:rFonts w:ascii="Times New Roman" w:hAnsi="Times New Roman"/>
          <w:bCs/>
          <w:sz w:val="24"/>
          <w:szCs w:val="24"/>
          <w:lang w:val="ro-RO"/>
        </w:rPr>
        <w:t>cu dubla densitate</w:t>
      </w:r>
      <w:r w:rsidRPr="00474BFA">
        <w:rPr>
          <w:rFonts w:ascii="Times New Roman" w:hAnsi="Times New Roman"/>
          <w:sz w:val="24"/>
          <w:szCs w:val="24"/>
          <w:lang w:val="ro-RO"/>
        </w:rPr>
        <w:t xml:space="preserve">sau cauciuc rezistent la uzură, </w:t>
      </w:r>
      <w:r w:rsidRPr="00474BFA">
        <w:rPr>
          <w:rFonts w:ascii="Times New Roman" w:hAnsi="Times New Roman"/>
          <w:bCs/>
          <w:sz w:val="24"/>
          <w:szCs w:val="24"/>
          <w:lang w:val="ro-RO"/>
        </w:rPr>
        <w:t>antistatica, antiacizi, antiulei, baze, antiderapantă cu sistem de absorbţie a socului integrat in toc.</w:t>
      </w:r>
      <w:r w:rsidRPr="00474BFA">
        <w:rPr>
          <w:rFonts w:ascii="Times New Roman" w:hAnsi="Times New Roman"/>
          <w:sz w:val="24"/>
          <w:szCs w:val="24"/>
          <w:lang w:val="ro-RO"/>
        </w:rPr>
        <w:t xml:space="preserve"> Subansamblul interior – din acoperiş de branţ, iar cel intermediar – din branţ, semibranţ şi supinator. Ansamblul inferior se îmbină cu ansamblul superior prin lipire-coasere, injectare sau vulcanizare. Bocancii se închid cu ajutorul şiretului rezistent, introdus în capse sau inele/c</w:t>
      </w:r>
      <w:r w:rsidR="00C32528" w:rsidRPr="00474BFA">
        <w:rPr>
          <w:rFonts w:ascii="Times New Roman" w:hAnsi="Times New Roman"/>
          <w:sz w:val="24"/>
          <w:szCs w:val="24"/>
          <w:lang w:val="ro-RO"/>
        </w:rPr>
        <w:t>î</w:t>
      </w:r>
      <w:r w:rsidRPr="00474BFA">
        <w:rPr>
          <w:rFonts w:ascii="Times New Roman" w:hAnsi="Times New Roman"/>
          <w:sz w:val="24"/>
          <w:szCs w:val="24"/>
          <w:lang w:val="ro-RO"/>
        </w:rPr>
        <w:t>rlige metalice.</w:t>
      </w:r>
      <w:r w:rsidR="00266390" w:rsidRPr="00474BFA">
        <w:rPr>
          <w:rFonts w:ascii="Times New Roman" w:hAnsi="Times New Roman"/>
          <w:sz w:val="24"/>
          <w:szCs w:val="24"/>
          <w:lang w:val="en-US"/>
        </w:rPr>
        <w:t xml:space="preserve"> </w:t>
      </w:r>
      <w:r w:rsidR="00266390" w:rsidRPr="00474BFA">
        <w:rPr>
          <w:rFonts w:ascii="Times New Roman" w:hAnsi="Times New Roman"/>
          <w:sz w:val="24"/>
          <w:szCs w:val="24"/>
          <w:lang w:val="ro-MD"/>
        </w:rPr>
        <w:t>Căptușeala este executată din piele naturală.</w:t>
      </w:r>
    </w:p>
    <w:p w:rsidR="00E10585" w:rsidRPr="00474BFA" w:rsidRDefault="00E10585" w:rsidP="00E10585">
      <w:pPr>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bocani din piele naturală de culoare neagră cu carîmbi înalţi pentru femei/bărbaţi </w:t>
      </w:r>
      <w:r w:rsidR="0068298E" w:rsidRPr="00474BFA">
        <w:rPr>
          <w:rFonts w:ascii="Times New Roman" w:eastAsia="SimSun" w:hAnsi="Times New Roman"/>
          <w:b/>
          <w:i/>
          <w:sz w:val="24"/>
          <w:szCs w:val="24"/>
          <w:lang w:val="ro-RO" w:eastAsia="zh-CN"/>
        </w:rPr>
        <w:t xml:space="preserve">obligatoriu se va cooordona modelul aprobat.  </w:t>
      </w:r>
    </w:p>
    <w:p w:rsidR="00266390" w:rsidRPr="00474BFA" w:rsidRDefault="00B306B2" w:rsidP="00266390">
      <w:pPr>
        <w:spacing w:after="0"/>
        <w:jc w:val="both"/>
        <w:rPr>
          <w:rFonts w:ascii="Times New Roman" w:hAnsi="Times New Roman"/>
          <w:b/>
          <w:i/>
          <w:sz w:val="24"/>
          <w:szCs w:val="24"/>
          <w:lang w:val="en-US"/>
        </w:rPr>
      </w:pPr>
      <w:r w:rsidRPr="00474BFA">
        <w:rPr>
          <w:rFonts w:ascii="Times New Roman" w:hAnsi="Times New Roman"/>
          <w:b/>
          <w:i/>
          <w:sz w:val="24"/>
          <w:szCs w:val="24"/>
          <w:lang w:val="en-US"/>
        </w:rPr>
        <w:t xml:space="preserve">       </w:t>
      </w:r>
      <w:r w:rsidRPr="00474BFA">
        <w:rPr>
          <w:rFonts w:ascii="Times New Roman" w:hAnsi="Times New Roman"/>
          <w:b/>
          <w:i/>
          <w:sz w:val="24"/>
          <w:szCs w:val="24"/>
          <w:lang w:val="ro-RO"/>
        </w:rPr>
        <w:t xml:space="preserve"> </w:t>
      </w:r>
      <w:r w:rsidR="00266390" w:rsidRPr="00474BFA">
        <w:rPr>
          <w:rFonts w:ascii="Times New Roman" w:hAnsi="Times New Roman"/>
          <w:b/>
          <w:i/>
          <w:sz w:val="24"/>
          <w:szCs w:val="24"/>
          <w:lang w:val="ro-RO"/>
        </w:rPr>
        <w:t>Dimensiunile produselor livrate trebuie sa corespunda tabelului de masuri aprobat.</w:t>
      </w:r>
    </w:p>
    <w:p w:rsidR="00266390" w:rsidRPr="00474BFA" w:rsidRDefault="00266390" w:rsidP="00266390">
      <w:pPr>
        <w:spacing w:after="0"/>
        <w:jc w:val="both"/>
        <w:rPr>
          <w:rFonts w:ascii="Times New Roman" w:hAnsi="Times New Roman"/>
          <w:b/>
          <w:bCs/>
          <w:i/>
          <w:sz w:val="24"/>
          <w:szCs w:val="24"/>
          <w:lang w:val="ro-MD"/>
        </w:rPr>
      </w:pPr>
      <w:r w:rsidRPr="00474BFA">
        <w:rPr>
          <w:rFonts w:ascii="Times New Roman" w:hAnsi="Times New Roman"/>
          <w:b/>
          <w:bCs/>
          <w:i/>
          <w:sz w:val="24"/>
          <w:szCs w:val="24"/>
          <w:lang w:val="ro-MD"/>
        </w:rPr>
        <w:t xml:space="preserve">        GOST</w:t>
      </w:r>
      <w:r w:rsidRPr="00474BFA">
        <w:rPr>
          <w:rFonts w:ascii="Times New Roman" w:hAnsi="Times New Roman"/>
          <w:b/>
          <w:bCs/>
          <w:i/>
          <w:sz w:val="24"/>
          <w:szCs w:val="24"/>
          <w:lang w:val="en-US"/>
        </w:rPr>
        <w:t xml:space="preserve"> 26167-2005</w:t>
      </w:r>
    </w:p>
    <w:p w:rsidR="00266390" w:rsidRPr="00474BFA" w:rsidRDefault="00266390" w:rsidP="00266390">
      <w:pPr>
        <w:spacing w:after="0" w:line="240" w:lineRule="auto"/>
        <w:jc w:val="both"/>
        <w:rPr>
          <w:rFonts w:ascii="Times New Roman" w:hAnsi="Times New Roman"/>
          <w:b/>
          <w:i/>
          <w:sz w:val="24"/>
          <w:szCs w:val="24"/>
          <w:lang w:val="en-US"/>
        </w:rPr>
      </w:pPr>
      <w:r w:rsidRPr="00474BFA">
        <w:rPr>
          <w:rFonts w:ascii="Times New Roman" w:hAnsi="Times New Roman"/>
          <w:b/>
          <w:i/>
          <w:sz w:val="24"/>
          <w:szCs w:val="24"/>
          <w:lang w:val="ro-MD"/>
        </w:rPr>
        <w:t xml:space="preserve">        </w:t>
      </w:r>
      <w:r w:rsidRPr="00474BFA">
        <w:rPr>
          <w:rFonts w:ascii="Times New Roman" w:hAnsi="Times New Roman"/>
          <w:b/>
          <w:i/>
          <w:sz w:val="24"/>
          <w:szCs w:val="24"/>
          <w:lang w:val="en-US"/>
        </w:rPr>
        <w:t>SM EN 13518:2015/A1:2015</w:t>
      </w:r>
    </w:p>
    <w:p w:rsidR="00266390" w:rsidRPr="00474BFA" w:rsidRDefault="00266390" w:rsidP="00266390">
      <w:pPr>
        <w:spacing w:after="0" w:line="240" w:lineRule="auto"/>
        <w:jc w:val="both"/>
        <w:rPr>
          <w:rFonts w:ascii="Times New Roman" w:hAnsi="Times New Roman"/>
          <w:b/>
          <w:i/>
          <w:sz w:val="24"/>
          <w:szCs w:val="24"/>
          <w:lang w:val="ro-MD"/>
        </w:rPr>
      </w:pPr>
      <w:r w:rsidRPr="00474BFA">
        <w:rPr>
          <w:rFonts w:ascii="Times New Roman" w:hAnsi="Times New Roman"/>
          <w:b/>
          <w:i/>
          <w:sz w:val="24"/>
          <w:szCs w:val="24"/>
          <w:lang w:val="ro-RO"/>
        </w:rPr>
        <w:t xml:space="preserve">        GOST 28371-89</w:t>
      </w:r>
    </w:p>
    <w:p w:rsidR="003518DA" w:rsidRPr="00E7436D" w:rsidRDefault="00266390" w:rsidP="004F3745">
      <w:pPr>
        <w:spacing w:after="0" w:line="240" w:lineRule="auto"/>
        <w:jc w:val="both"/>
        <w:rPr>
          <w:rFonts w:ascii="Times New Roman" w:eastAsia="SimSun" w:hAnsi="Times New Roman"/>
          <w:b/>
          <w:i/>
          <w:sz w:val="24"/>
          <w:szCs w:val="24"/>
          <w:lang w:val="ro-MD" w:eastAsia="zh-CN"/>
        </w:rPr>
      </w:pPr>
      <w:r w:rsidRPr="00E7436D">
        <w:rPr>
          <w:rFonts w:ascii="Times New Roman" w:eastAsia="SimSun" w:hAnsi="Times New Roman"/>
          <w:b/>
          <w:i/>
          <w:sz w:val="24"/>
          <w:szCs w:val="24"/>
          <w:lang w:val="ro-MD" w:eastAsia="zh-CN"/>
        </w:rPr>
        <w:t xml:space="preserve">         </w:t>
      </w:r>
      <w:r w:rsidR="00E7436D" w:rsidRPr="00E7436D">
        <w:rPr>
          <w:rFonts w:ascii="Times New Roman" w:eastAsia="SimSun" w:hAnsi="Times New Roman"/>
          <w:b/>
          <w:i/>
          <w:sz w:val="24"/>
          <w:szCs w:val="24"/>
          <w:lang w:val="en-US" w:eastAsia="zh-CN"/>
        </w:rPr>
        <w:t>SM EN ISO 24267:2021</w:t>
      </w:r>
    </w:p>
    <w:p w:rsidR="00E10585" w:rsidRPr="00E7436D" w:rsidRDefault="00E7436D" w:rsidP="003518DA">
      <w:pPr>
        <w:spacing w:after="0" w:line="240" w:lineRule="auto"/>
        <w:jc w:val="both"/>
        <w:rPr>
          <w:rFonts w:ascii="Times New Roman" w:hAnsi="Times New Roman"/>
          <w:b/>
          <w:i/>
          <w:sz w:val="24"/>
          <w:szCs w:val="24"/>
          <w:lang w:val="en-US"/>
        </w:rPr>
      </w:pPr>
      <w:r>
        <w:rPr>
          <w:rFonts w:ascii="Times New Roman" w:hAnsi="Times New Roman"/>
          <w:b/>
          <w:i/>
          <w:sz w:val="24"/>
          <w:szCs w:val="24"/>
          <w:lang w:val="ro-MD"/>
        </w:rPr>
        <w:t xml:space="preserve">        </w:t>
      </w:r>
      <w:r w:rsidRPr="00E7436D">
        <w:rPr>
          <w:rFonts w:ascii="Times New Roman" w:hAnsi="Times New Roman"/>
          <w:b/>
          <w:i/>
          <w:sz w:val="24"/>
          <w:szCs w:val="24"/>
          <w:lang w:val="en-US"/>
        </w:rPr>
        <w:t>SM EN ISO 24266:2021</w:t>
      </w:r>
    </w:p>
    <w:p w:rsidR="00962415" w:rsidRPr="00474BFA" w:rsidRDefault="00962415" w:rsidP="00BB2758">
      <w:pPr>
        <w:spacing w:after="0"/>
        <w:ind w:left="360" w:firstLine="207"/>
        <w:jc w:val="both"/>
        <w:rPr>
          <w:rFonts w:ascii="Times New Roman" w:eastAsia="SimSun" w:hAnsi="Times New Roman"/>
          <w:b/>
          <w:sz w:val="24"/>
          <w:szCs w:val="24"/>
          <w:lang w:val="ro-RO" w:eastAsia="zh-CN"/>
        </w:rPr>
      </w:pPr>
      <w:r w:rsidRPr="00474BFA">
        <w:rPr>
          <w:rFonts w:ascii="Times New Roman" w:hAnsi="Times New Roman"/>
          <w:b/>
          <w:sz w:val="24"/>
          <w:szCs w:val="24"/>
          <w:lang w:val="ro-RO"/>
        </w:rPr>
        <w:t>Încăl</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ăminte: 2. Bocani din piele naturală</w:t>
      </w:r>
      <w:r w:rsidR="005146B8" w:rsidRPr="00474BFA">
        <w:rPr>
          <w:rFonts w:ascii="Times New Roman" w:eastAsia="SimSun" w:hAnsi="Times New Roman"/>
          <w:b/>
          <w:sz w:val="24"/>
          <w:szCs w:val="24"/>
          <w:lang w:val="ro-RO" w:eastAsia="zh-CN"/>
        </w:rPr>
        <w:t xml:space="preserve"> de culoare neagră</w:t>
      </w:r>
      <w:r w:rsidRPr="00474BFA">
        <w:rPr>
          <w:rFonts w:ascii="Times New Roman" w:hAnsi="Times New Roman"/>
          <w:b/>
          <w:sz w:val="24"/>
          <w:szCs w:val="24"/>
          <w:lang w:val="ro-RO"/>
        </w:rPr>
        <w:t xml:space="preserve"> cu carîmbi înal</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i cu blana</w:t>
      </w:r>
      <w:r w:rsidR="005C4230" w:rsidRPr="00474BFA">
        <w:rPr>
          <w:rFonts w:ascii="Times New Roman" w:hAnsi="Times New Roman"/>
          <w:sz w:val="24"/>
          <w:szCs w:val="24"/>
          <w:lang w:val="en-US"/>
        </w:rPr>
        <w:t xml:space="preserve"> </w:t>
      </w:r>
      <w:r w:rsidR="005C4230" w:rsidRPr="00474BFA">
        <w:rPr>
          <w:rFonts w:ascii="Times New Roman" w:hAnsi="Times New Roman"/>
          <w:b/>
          <w:sz w:val="24"/>
          <w:szCs w:val="24"/>
          <w:lang w:val="ro-RO"/>
        </w:rPr>
        <w:t>pentru femei/bărbaţi</w:t>
      </w:r>
    </w:p>
    <w:p w:rsidR="001F13E5" w:rsidRPr="00474BFA" w:rsidRDefault="00962415" w:rsidP="004F5875">
      <w:pPr>
        <w:spacing w:after="0"/>
        <w:ind w:firstLine="567"/>
        <w:jc w:val="both"/>
        <w:rPr>
          <w:rFonts w:ascii="Times New Roman" w:hAnsi="Times New Roman"/>
          <w:sz w:val="24"/>
          <w:szCs w:val="24"/>
          <w:lang w:val="ro-RO"/>
        </w:rPr>
      </w:pPr>
      <w:r w:rsidRPr="00474BFA">
        <w:rPr>
          <w:rFonts w:ascii="Times New Roman" w:hAnsi="Times New Roman"/>
          <w:b/>
          <w:sz w:val="24"/>
          <w:szCs w:val="24"/>
          <w:lang w:val="ro-RO"/>
        </w:rPr>
        <w:t xml:space="preserve">2.1 </w:t>
      </w:r>
      <w:r w:rsidRPr="00474BFA">
        <w:rPr>
          <w:rFonts w:ascii="Times New Roman" w:hAnsi="Times New Roman"/>
          <w:sz w:val="24"/>
          <w:szCs w:val="24"/>
          <w:lang w:val="ro-RO"/>
        </w:rPr>
        <w:t>Bocancii sunt constitui</w:t>
      </w:r>
      <w:r w:rsidR="006E0390" w:rsidRPr="00474BFA">
        <w:rPr>
          <w:rFonts w:ascii="Times New Roman" w:hAnsi="Times New Roman"/>
          <w:sz w:val="24"/>
          <w:szCs w:val="24"/>
          <w:lang w:val="ro-RO"/>
        </w:rPr>
        <w:t>ţ</w:t>
      </w:r>
      <w:r w:rsidRPr="00474BFA">
        <w:rPr>
          <w:rFonts w:ascii="Times New Roman" w:hAnsi="Times New Roman"/>
          <w:sz w:val="24"/>
          <w:szCs w:val="24"/>
          <w:lang w:val="ro-RO"/>
        </w:rPr>
        <w:t>i din 2 ansambluri: superior şi inferior. Ansamblul superior este format din 3 subansambluri: exterior, interior şi căptuşeală. Subansamblul exterior este alcătuit din căpută, car</w:t>
      </w:r>
      <w:r w:rsidR="00C32528" w:rsidRPr="00474BFA">
        <w:rPr>
          <w:rFonts w:ascii="Times New Roman" w:hAnsi="Times New Roman"/>
          <w:sz w:val="24"/>
          <w:szCs w:val="24"/>
          <w:lang w:val="ro-RO"/>
        </w:rPr>
        <w:t>î</w:t>
      </w:r>
      <w:r w:rsidRPr="00474BFA">
        <w:rPr>
          <w:rFonts w:ascii="Times New Roman" w:hAnsi="Times New Roman"/>
          <w:sz w:val="24"/>
          <w:szCs w:val="24"/>
          <w:lang w:val="ro-RO"/>
        </w:rPr>
        <w:t>mbi, ştaif flexibil cu configuraţie specială, limbă cu bu</w:t>
      </w:r>
      <w:r w:rsidR="00B306B2" w:rsidRPr="00474BFA">
        <w:rPr>
          <w:rFonts w:ascii="Times New Roman" w:hAnsi="Times New Roman"/>
          <w:sz w:val="24"/>
          <w:szCs w:val="24"/>
          <w:lang w:val="ro-RO"/>
        </w:rPr>
        <w:t>rduf</w:t>
      </w:r>
      <w:r w:rsidR="00266390" w:rsidRPr="00474BFA">
        <w:rPr>
          <w:rFonts w:ascii="Times New Roman" w:hAnsi="Times New Roman"/>
          <w:sz w:val="24"/>
          <w:szCs w:val="24"/>
          <w:lang w:val="ro-RO"/>
        </w:rPr>
        <w:t xml:space="preserve"> croite din piele naturală cu blană</w:t>
      </w:r>
      <w:r w:rsidR="00B306B2" w:rsidRPr="00474BFA">
        <w:rPr>
          <w:rFonts w:ascii="Times New Roman" w:hAnsi="Times New Roman"/>
          <w:sz w:val="24"/>
          <w:szCs w:val="24"/>
          <w:lang w:val="ro-RO"/>
        </w:rPr>
        <w:t xml:space="preserve">, </w:t>
      </w:r>
      <w:r w:rsidRPr="00474BFA">
        <w:rPr>
          <w:rFonts w:ascii="Times New Roman" w:hAnsi="Times New Roman"/>
          <w:sz w:val="24"/>
          <w:szCs w:val="24"/>
          <w:lang w:val="ro-RO"/>
        </w:rPr>
        <w:t>sau box de bovine tăbăcită în crom,</w:t>
      </w:r>
      <w:r w:rsidR="00E2586A" w:rsidRPr="00474BFA">
        <w:rPr>
          <w:rFonts w:ascii="Times New Roman" w:hAnsi="Times New Roman"/>
          <w:sz w:val="24"/>
          <w:szCs w:val="24"/>
          <w:lang w:val="ro-RO"/>
        </w:rPr>
        <w:t xml:space="preserve"> </w:t>
      </w:r>
      <w:r w:rsidRPr="00474BFA">
        <w:rPr>
          <w:rFonts w:ascii="Times New Roman" w:hAnsi="Times New Roman"/>
          <w:bCs/>
          <w:sz w:val="24"/>
          <w:szCs w:val="24"/>
          <w:lang w:val="ro-RO"/>
        </w:rPr>
        <w:t>tratată hidrofug</w:t>
      </w:r>
      <w:r w:rsidRPr="00474BFA">
        <w:rPr>
          <w:rFonts w:ascii="Times New Roman" w:hAnsi="Times New Roman"/>
          <w:sz w:val="24"/>
          <w:szCs w:val="24"/>
          <w:lang w:val="ro-RO"/>
        </w:rPr>
        <w:t xml:space="preserve"> cu proprietăţi de </w:t>
      </w:r>
      <w:r w:rsidRPr="00474BFA">
        <w:rPr>
          <w:rFonts w:ascii="Times New Roman" w:hAnsi="Times New Roman"/>
          <w:bCs/>
          <w:sz w:val="24"/>
          <w:szCs w:val="24"/>
          <w:lang w:val="ro-RO"/>
        </w:rPr>
        <w:t>rezisten</w:t>
      </w:r>
      <w:r w:rsidR="006E0390" w:rsidRPr="00474BFA">
        <w:rPr>
          <w:rFonts w:ascii="Times New Roman" w:hAnsi="Times New Roman"/>
          <w:bCs/>
          <w:sz w:val="24"/>
          <w:szCs w:val="24"/>
          <w:lang w:val="ro-RO"/>
        </w:rPr>
        <w:t>ţ</w:t>
      </w:r>
      <w:r w:rsidRPr="00474BFA">
        <w:rPr>
          <w:rFonts w:ascii="Times New Roman" w:hAnsi="Times New Roman"/>
          <w:bCs/>
          <w:sz w:val="24"/>
          <w:szCs w:val="24"/>
          <w:lang w:val="ro-RO"/>
        </w:rPr>
        <w:t>ă la apă (impermeabilă)</w:t>
      </w:r>
      <w:r w:rsidRPr="00474BFA">
        <w:rPr>
          <w:rFonts w:ascii="Times New Roman" w:hAnsi="Times New Roman"/>
          <w:sz w:val="24"/>
          <w:szCs w:val="24"/>
          <w:lang w:val="ro-RO"/>
        </w:rPr>
        <w:t>. Înălţimea car</w:t>
      </w:r>
      <w:r w:rsidR="00C32528" w:rsidRPr="00474BFA">
        <w:rPr>
          <w:rFonts w:ascii="Times New Roman" w:hAnsi="Times New Roman"/>
          <w:sz w:val="24"/>
          <w:szCs w:val="24"/>
          <w:lang w:val="ro-RO"/>
        </w:rPr>
        <w:t>î</w:t>
      </w:r>
      <w:r w:rsidRPr="00474BFA">
        <w:rPr>
          <w:rFonts w:ascii="Times New Roman" w:hAnsi="Times New Roman"/>
          <w:sz w:val="24"/>
          <w:szCs w:val="24"/>
          <w:lang w:val="ro-RO"/>
        </w:rPr>
        <w:t>mbului este de 21 cm. Căptu</w:t>
      </w:r>
      <w:r w:rsidR="006E0390" w:rsidRPr="00474BFA">
        <w:rPr>
          <w:rFonts w:ascii="Times New Roman" w:hAnsi="Times New Roman"/>
          <w:sz w:val="24"/>
          <w:szCs w:val="24"/>
          <w:lang w:val="ro-RO"/>
        </w:rPr>
        <w:t>ş</w:t>
      </w:r>
      <w:r w:rsidRPr="00474BFA">
        <w:rPr>
          <w:rFonts w:ascii="Times New Roman" w:hAnsi="Times New Roman"/>
          <w:sz w:val="24"/>
          <w:szCs w:val="24"/>
          <w:lang w:val="ro-RO"/>
        </w:rPr>
        <w:t xml:space="preserve">eala interioara este executată din blana artificiala cu fibre naturale (lînă). Subansamblul interior este alcătuit din bombeu şi ştaif din material termoplastic. Ansamblul inferior este format din 3 subansambluri: exterior, interior şi intermediar. Subansamblul exterior este alcătuit din talpă monolit turnată din: termoelastoplast TEP, termopoliuretan TPU </w:t>
      </w:r>
      <w:r w:rsidRPr="00474BFA">
        <w:rPr>
          <w:rFonts w:ascii="Times New Roman" w:hAnsi="Times New Roman"/>
          <w:bCs/>
          <w:sz w:val="24"/>
          <w:szCs w:val="24"/>
          <w:lang w:val="ro-RO"/>
        </w:rPr>
        <w:t xml:space="preserve">cu dubla densitate </w:t>
      </w:r>
      <w:r w:rsidRPr="00474BFA">
        <w:rPr>
          <w:rFonts w:ascii="Times New Roman" w:hAnsi="Times New Roman"/>
          <w:sz w:val="24"/>
          <w:szCs w:val="24"/>
          <w:lang w:val="ro-RO"/>
        </w:rPr>
        <w:t xml:space="preserve">sau cauciuc rezistent la uzură, </w:t>
      </w:r>
      <w:r w:rsidRPr="00474BFA">
        <w:rPr>
          <w:rFonts w:ascii="Times New Roman" w:hAnsi="Times New Roman"/>
          <w:bCs/>
          <w:sz w:val="24"/>
          <w:szCs w:val="24"/>
          <w:lang w:val="ro-RO"/>
        </w:rPr>
        <w:t>antistatica, antiacizi, antiulei, baze, antiderapantă cu sistem de absorbţie a socului integrat in toc.</w:t>
      </w:r>
      <w:r w:rsidRPr="00474BFA">
        <w:rPr>
          <w:rFonts w:ascii="Times New Roman" w:hAnsi="Times New Roman"/>
          <w:sz w:val="24"/>
          <w:szCs w:val="24"/>
          <w:lang w:val="ro-RO"/>
        </w:rPr>
        <w:t xml:space="preserve"> Subansamblul interior – din acoperiş de branţ, iar cel intermediar – din branţ, semibranţ şi supinator. Ansamblul inferior se îmbină cu ansamblul superior prin lipire-coasere, injectare sau vulcanizare. Bocancii se închid cu ajutorul şiretului rezistent, introdus în capse/bucle sau ine</w:t>
      </w:r>
      <w:r w:rsidR="004F5875" w:rsidRPr="00474BFA">
        <w:rPr>
          <w:rFonts w:ascii="Times New Roman" w:hAnsi="Times New Roman"/>
          <w:sz w:val="24"/>
          <w:szCs w:val="24"/>
          <w:lang w:val="ro-RO"/>
        </w:rPr>
        <w:t>le/c</w:t>
      </w:r>
      <w:r w:rsidR="00C32528" w:rsidRPr="00474BFA">
        <w:rPr>
          <w:rFonts w:ascii="Times New Roman" w:hAnsi="Times New Roman"/>
          <w:sz w:val="24"/>
          <w:szCs w:val="24"/>
          <w:lang w:val="ro-RO"/>
        </w:rPr>
        <w:t>î</w:t>
      </w:r>
      <w:r w:rsidR="004F5875" w:rsidRPr="00474BFA">
        <w:rPr>
          <w:rFonts w:ascii="Times New Roman" w:hAnsi="Times New Roman"/>
          <w:sz w:val="24"/>
          <w:szCs w:val="24"/>
          <w:lang w:val="ro-RO"/>
        </w:rPr>
        <w:t>rlige metalice.</w:t>
      </w:r>
    </w:p>
    <w:p w:rsidR="00E10585" w:rsidRPr="00474BFA" w:rsidRDefault="00E10585" w:rsidP="00E10585">
      <w:pPr>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bocani din piele naturală de culoare neagră cu carîmbi înalţi cu blana pentru femei/bărbaţi </w:t>
      </w:r>
      <w:r w:rsidR="0068298E" w:rsidRPr="00474BFA">
        <w:rPr>
          <w:rFonts w:ascii="Times New Roman" w:eastAsia="SimSun" w:hAnsi="Times New Roman"/>
          <w:b/>
          <w:i/>
          <w:sz w:val="24"/>
          <w:szCs w:val="24"/>
          <w:lang w:val="ro-RO" w:eastAsia="zh-CN"/>
        </w:rPr>
        <w:t xml:space="preserve">obligatoriu se va cooordona modelul aprobat.  </w:t>
      </w:r>
    </w:p>
    <w:p w:rsidR="00266390" w:rsidRPr="00474BFA" w:rsidRDefault="00266390" w:rsidP="00266390">
      <w:pPr>
        <w:spacing w:after="0"/>
        <w:jc w:val="both"/>
        <w:rPr>
          <w:rFonts w:ascii="Times New Roman" w:hAnsi="Times New Roman"/>
          <w:b/>
          <w:i/>
          <w:sz w:val="24"/>
          <w:szCs w:val="24"/>
          <w:lang w:val="en-US"/>
        </w:rPr>
      </w:pPr>
      <w:r w:rsidRPr="00474BFA">
        <w:rPr>
          <w:rFonts w:ascii="Times New Roman" w:hAnsi="Times New Roman"/>
          <w:b/>
          <w:i/>
          <w:sz w:val="24"/>
          <w:szCs w:val="24"/>
          <w:lang w:val="ro-RO"/>
        </w:rPr>
        <w:t xml:space="preserve">        Dimensiunile produselor livrate trebuie sa corespunda tabelului de masuri aprobat.</w:t>
      </w:r>
    </w:p>
    <w:p w:rsidR="00266390" w:rsidRPr="00474BFA" w:rsidRDefault="00266390" w:rsidP="00266390">
      <w:pPr>
        <w:spacing w:after="0"/>
        <w:jc w:val="both"/>
        <w:rPr>
          <w:rFonts w:ascii="Times New Roman" w:hAnsi="Times New Roman"/>
          <w:b/>
          <w:bCs/>
          <w:i/>
          <w:sz w:val="24"/>
          <w:szCs w:val="24"/>
          <w:lang w:val="ro-MD"/>
        </w:rPr>
      </w:pPr>
      <w:r w:rsidRPr="00474BFA">
        <w:rPr>
          <w:rFonts w:ascii="Times New Roman" w:hAnsi="Times New Roman"/>
          <w:b/>
          <w:bCs/>
          <w:i/>
          <w:sz w:val="24"/>
          <w:szCs w:val="24"/>
          <w:lang w:val="ro-MD"/>
        </w:rPr>
        <w:t xml:space="preserve">        GOST</w:t>
      </w:r>
      <w:r w:rsidRPr="00474BFA">
        <w:rPr>
          <w:rFonts w:ascii="Times New Roman" w:hAnsi="Times New Roman"/>
          <w:b/>
          <w:bCs/>
          <w:i/>
          <w:sz w:val="24"/>
          <w:szCs w:val="24"/>
          <w:lang w:val="en-US"/>
        </w:rPr>
        <w:t xml:space="preserve"> 26167-2005</w:t>
      </w:r>
    </w:p>
    <w:p w:rsidR="00266390" w:rsidRPr="00474BFA" w:rsidRDefault="00266390" w:rsidP="00266390">
      <w:pPr>
        <w:spacing w:after="0" w:line="240" w:lineRule="auto"/>
        <w:jc w:val="both"/>
        <w:rPr>
          <w:rFonts w:ascii="Times New Roman" w:hAnsi="Times New Roman"/>
          <w:b/>
          <w:i/>
          <w:sz w:val="24"/>
          <w:szCs w:val="24"/>
          <w:lang w:val="en-US"/>
        </w:rPr>
      </w:pPr>
      <w:r w:rsidRPr="00474BFA">
        <w:rPr>
          <w:rFonts w:ascii="Times New Roman" w:hAnsi="Times New Roman"/>
          <w:b/>
          <w:i/>
          <w:sz w:val="24"/>
          <w:szCs w:val="24"/>
          <w:lang w:val="ro-MD"/>
        </w:rPr>
        <w:t xml:space="preserve">        </w:t>
      </w:r>
      <w:r w:rsidRPr="00474BFA">
        <w:rPr>
          <w:rFonts w:ascii="Times New Roman" w:hAnsi="Times New Roman"/>
          <w:b/>
          <w:i/>
          <w:sz w:val="24"/>
          <w:szCs w:val="24"/>
          <w:lang w:val="en-US"/>
        </w:rPr>
        <w:t>SM EN 13518:2015/A1:2015</w:t>
      </w:r>
    </w:p>
    <w:p w:rsidR="00E7436D" w:rsidRDefault="00266390" w:rsidP="004F3745">
      <w:pPr>
        <w:spacing w:after="0" w:line="240" w:lineRule="auto"/>
        <w:jc w:val="both"/>
        <w:rPr>
          <w:rFonts w:ascii="Times New Roman" w:hAnsi="Times New Roman"/>
          <w:b/>
          <w:i/>
          <w:sz w:val="24"/>
          <w:szCs w:val="24"/>
          <w:lang w:val="ro-MD"/>
        </w:rPr>
      </w:pPr>
      <w:r w:rsidRPr="00474BFA">
        <w:rPr>
          <w:rFonts w:ascii="Times New Roman" w:hAnsi="Times New Roman"/>
          <w:b/>
          <w:i/>
          <w:sz w:val="24"/>
          <w:szCs w:val="24"/>
          <w:lang w:val="ro-RO"/>
        </w:rPr>
        <w:t xml:space="preserve">        GOST 28371-89</w:t>
      </w:r>
    </w:p>
    <w:p w:rsidR="003518DA" w:rsidRPr="00E7436D" w:rsidRDefault="00E7436D" w:rsidP="004F3745">
      <w:pPr>
        <w:spacing w:after="0" w:line="240" w:lineRule="auto"/>
        <w:jc w:val="both"/>
        <w:rPr>
          <w:rFonts w:ascii="Times New Roman" w:hAnsi="Times New Roman"/>
          <w:b/>
          <w:i/>
          <w:sz w:val="24"/>
          <w:szCs w:val="24"/>
          <w:lang w:val="ro-MD"/>
        </w:rPr>
      </w:pPr>
      <w:r>
        <w:rPr>
          <w:rFonts w:ascii="Times New Roman" w:hAnsi="Times New Roman"/>
          <w:b/>
          <w:i/>
          <w:sz w:val="24"/>
          <w:szCs w:val="24"/>
          <w:lang w:val="ro-MD"/>
        </w:rPr>
        <w:t xml:space="preserve">      </w:t>
      </w:r>
      <w:r w:rsidR="00266390" w:rsidRPr="00E7436D">
        <w:rPr>
          <w:rFonts w:ascii="Times New Roman" w:eastAsia="SimSun" w:hAnsi="Times New Roman"/>
          <w:i/>
          <w:color w:val="FF0000"/>
          <w:sz w:val="24"/>
          <w:szCs w:val="24"/>
          <w:lang w:val="ro-MD" w:eastAsia="zh-CN"/>
        </w:rPr>
        <w:t xml:space="preserve"> </w:t>
      </w:r>
      <w:r w:rsidRPr="00E7436D">
        <w:rPr>
          <w:rFonts w:ascii="Times New Roman" w:eastAsia="SimSun" w:hAnsi="Times New Roman"/>
          <w:b/>
          <w:i/>
          <w:sz w:val="24"/>
          <w:szCs w:val="24"/>
          <w:lang w:val="en-US" w:eastAsia="zh-CN"/>
        </w:rPr>
        <w:t>SM EN ISO 24267:2021</w:t>
      </w:r>
    </w:p>
    <w:p w:rsidR="00266390" w:rsidRPr="00E7436D" w:rsidRDefault="00E7436D" w:rsidP="000045A8">
      <w:pPr>
        <w:spacing w:after="0"/>
        <w:jc w:val="both"/>
        <w:rPr>
          <w:rFonts w:ascii="Times New Roman" w:hAnsi="Times New Roman"/>
          <w:b/>
          <w:sz w:val="24"/>
          <w:szCs w:val="24"/>
          <w:lang w:val="en-US"/>
        </w:rPr>
      </w:pPr>
      <w:r>
        <w:rPr>
          <w:rFonts w:ascii="Times New Roman" w:hAnsi="Times New Roman"/>
          <w:sz w:val="24"/>
          <w:szCs w:val="24"/>
          <w:lang w:val="en-US"/>
        </w:rPr>
        <w:t xml:space="preserve">       </w:t>
      </w:r>
      <w:r w:rsidRPr="00E7436D">
        <w:rPr>
          <w:rFonts w:ascii="Times New Roman" w:hAnsi="Times New Roman"/>
          <w:b/>
          <w:sz w:val="24"/>
          <w:szCs w:val="24"/>
          <w:lang w:val="en-US"/>
        </w:rPr>
        <w:t>SM EN ISO 24266:2021</w:t>
      </w:r>
    </w:p>
    <w:p w:rsidR="00E41930" w:rsidRPr="00474BFA" w:rsidRDefault="00E41930" w:rsidP="00E41930">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 xml:space="preserve">Anexa nr. </w:t>
      </w:r>
      <w:r w:rsidR="00665F3F" w:rsidRPr="00474BFA">
        <w:rPr>
          <w:rFonts w:ascii="Times New Roman" w:hAnsi="Times New Roman"/>
          <w:b/>
          <w:sz w:val="24"/>
          <w:szCs w:val="24"/>
          <w:lang w:val="ro-RO"/>
        </w:rPr>
        <w:t>7</w:t>
      </w:r>
    </w:p>
    <w:p w:rsidR="00E41930" w:rsidRPr="00474BFA" w:rsidRDefault="00E41930" w:rsidP="00E41930">
      <w:pPr>
        <w:spacing w:after="0"/>
        <w:ind w:firstLine="5670"/>
        <w:rPr>
          <w:rFonts w:ascii="Times New Roman" w:hAnsi="Times New Roman"/>
          <w:sz w:val="24"/>
          <w:szCs w:val="24"/>
          <w:lang w:val="ro-RO"/>
        </w:rPr>
      </w:pPr>
    </w:p>
    <w:p w:rsidR="00E41930" w:rsidRPr="00474BFA" w:rsidRDefault="00E41930" w:rsidP="00E41930">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68298E" w:rsidRPr="00474BFA" w:rsidRDefault="0068298E" w:rsidP="00E41930">
      <w:pPr>
        <w:spacing w:after="0"/>
        <w:jc w:val="center"/>
        <w:rPr>
          <w:rFonts w:ascii="Times New Roman" w:hAnsi="Times New Roman"/>
          <w:b/>
          <w:sz w:val="24"/>
          <w:szCs w:val="24"/>
          <w:lang w:val="ro-RO"/>
        </w:rPr>
      </w:pPr>
    </w:p>
    <w:p w:rsidR="00E41930" w:rsidRPr="00474BFA" w:rsidRDefault="00E41930" w:rsidP="00E41930">
      <w:pPr>
        <w:spacing w:after="0"/>
        <w:ind w:left="360" w:firstLine="207"/>
        <w:jc w:val="both"/>
        <w:rPr>
          <w:rFonts w:ascii="Times New Roman" w:eastAsia="SimSun" w:hAnsi="Times New Roman"/>
          <w:b/>
          <w:sz w:val="24"/>
          <w:szCs w:val="24"/>
          <w:lang w:val="ro-RO" w:eastAsia="zh-CN"/>
        </w:rPr>
      </w:pPr>
      <w:r w:rsidRPr="00474BFA">
        <w:rPr>
          <w:rFonts w:ascii="Times New Roman" w:hAnsi="Times New Roman"/>
          <w:b/>
          <w:sz w:val="24"/>
          <w:szCs w:val="24"/>
          <w:lang w:val="ro-RO"/>
        </w:rPr>
        <w:t>Încălţăminte: 1. Ghete din piele naturală</w:t>
      </w:r>
      <w:r w:rsidRPr="00474BFA">
        <w:rPr>
          <w:rFonts w:ascii="Times New Roman" w:eastAsia="SimSun" w:hAnsi="Times New Roman"/>
          <w:b/>
          <w:sz w:val="24"/>
          <w:szCs w:val="24"/>
          <w:lang w:val="ro-RO" w:eastAsia="zh-CN"/>
        </w:rPr>
        <w:t xml:space="preserve"> de culoare neagră</w:t>
      </w:r>
      <w:r w:rsidRPr="00474BFA">
        <w:rPr>
          <w:rFonts w:ascii="Times New Roman" w:hAnsi="Times New Roman"/>
          <w:b/>
          <w:sz w:val="24"/>
          <w:szCs w:val="24"/>
          <w:lang w:val="ro-RO"/>
        </w:rPr>
        <w:t xml:space="preserve"> pentru femei/bărbaţi</w:t>
      </w:r>
    </w:p>
    <w:p w:rsidR="00E41930" w:rsidRPr="00474BFA" w:rsidRDefault="00E41930" w:rsidP="00E41930">
      <w:pPr>
        <w:spacing w:after="0"/>
        <w:ind w:firstLine="567"/>
        <w:jc w:val="both"/>
        <w:rPr>
          <w:rFonts w:ascii="Times New Roman" w:hAnsi="Times New Roman"/>
          <w:sz w:val="24"/>
          <w:szCs w:val="24"/>
          <w:lang w:val="ro-MD"/>
        </w:rPr>
      </w:pPr>
      <w:r w:rsidRPr="00474BFA">
        <w:rPr>
          <w:rFonts w:ascii="Times New Roman" w:hAnsi="Times New Roman"/>
          <w:b/>
          <w:sz w:val="24"/>
          <w:szCs w:val="24"/>
          <w:lang w:val="ro-RO"/>
        </w:rPr>
        <w:t xml:space="preserve">1.1 </w:t>
      </w:r>
      <w:r w:rsidRPr="00474BFA">
        <w:rPr>
          <w:rFonts w:ascii="Times New Roman" w:hAnsi="Times New Roman"/>
          <w:sz w:val="24"/>
          <w:szCs w:val="24"/>
          <w:lang w:val="ro-MD"/>
        </w:rPr>
        <w:t>Ghete din piele naturală (box de bovin</w:t>
      </w:r>
      <w:r w:rsidR="00E65BA1" w:rsidRPr="00474BFA">
        <w:rPr>
          <w:rFonts w:ascii="Times New Roman" w:hAnsi="Times New Roman"/>
          <w:sz w:val="24"/>
          <w:szCs w:val="24"/>
          <w:lang w:val="ro-MD"/>
        </w:rPr>
        <w:t>a) culoare neagră pentru bărbați</w:t>
      </w:r>
      <w:r w:rsidRPr="00474BFA">
        <w:rPr>
          <w:rFonts w:ascii="Times New Roman" w:hAnsi="Times New Roman"/>
          <w:sz w:val="24"/>
          <w:szCs w:val="24"/>
          <w:lang w:val="ro-MD"/>
        </w:rPr>
        <w:t xml:space="preserve"> și femei sunt alc</w:t>
      </w:r>
      <w:r w:rsidR="00E65BA1" w:rsidRPr="00474BFA">
        <w:rPr>
          <w:rFonts w:ascii="Times New Roman" w:hAnsi="Times New Roman"/>
          <w:sz w:val="24"/>
          <w:szCs w:val="24"/>
          <w:lang w:val="ro-MD"/>
        </w:rPr>
        <w:t>ă</w:t>
      </w:r>
      <w:r w:rsidRPr="00474BFA">
        <w:rPr>
          <w:rFonts w:ascii="Times New Roman" w:hAnsi="Times New Roman"/>
          <w:sz w:val="24"/>
          <w:szCs w:val="24"/>
          <w:lang w:val="ro-MD"/>
        </w:rPr>
        <w:t>tuiți din două ansambluri: superior și inferior.</w:t>
      </w:r>
    </w:p>
    <w:p w:rsidR="00E41930" w:rsidRPr="00474BFA" w:rsidRDefault="00E41930" w:rsidP="00E41930">
      <w:pPr>
        <w:spacing w:after="0"/>
        <w:ind w:firstLine="567"/>
        <w:jc w:val="both"/>
        <w:rPr>
          <w:rFonts w:ascii="Times New Roman" w:hAnsi="Times New Roman"/>
          <w:sz w:val="24"/>
          <w:szCs w:val="24"/>
          <w:lang w:val="ro-MD"/>
        </w:rPr>
      </w:pPr>
      <w:r w:rsidRPr="00474BFA">
        <w:rPr>
          <w:rFonts w:ascii="Times New Roman" w:hAnsi="Times New Roman"/>
          <w:sz w:val="24"/>
          <w:szCs w:val="24"/>
          <w:lang w:val="ro-MD"/>
        </w:rPr>
        <w:t>Ansamblul superior</w:t>
      </w:r>
      <w:r w:rsidR="00E65BA1" w:rsidRPr="00474BFA">
        <w:rPr>
          <w:rFonts w:ascii="Times New Roman" w:hAnsi="Times New Roman"/>
          <w:sz w:val="24"/>
          <w:szCs w:val="24"/>
          <w:lang w:val="ro-MD"/>
        </w:rPr>
        <w:t xml:space="preserve"> este din piele naturală format</w:t>
      </w:r>
      <w:r w:rsidRPr="00474BFA">
        <w:rPr>
          <w:rFonts w:ascii="Times New Roman" w:hAnsi="Times New Roman"/>
          <w:sz w:val="24"/>
          <w:szCs w:val="24"/>
          <w:lang w:val="ro-MD"/>
        </w:rPr>
        <w:t xml:space="preserve"> din 3 subans</w:t>
      </w:r>
      <w:r w:rsidR="00E65BA1" w:rsidRPr="00474BFA">
        <w:rPr>
          <w:rFonts w:ascii="Times New Roman" w:hAnsi="Times New Roman"/>
          <w:sz w:val="24"/>
          <w:szCs w:val="24"/>
          <w:lang w:val="ro-MD"/>
        </w:rPr>
        <w:t>ambluri: exterior, intermediar ș</w:t>
      </w:r>
      <w:r w:rsidRPr="00474BFA">
        <w:rPr>
          <w:rFonts w:ascii="Times New Roman" w:hAnsi="Times New Roman"/>
          <w:sz w:val="24"/>
          <w:szCs w:val="24"/>
          <w:lang w:val="ro-MD"/>
        </w:rPr>
        <w:t>i interior.</w:t>
      </w:r>
    </w:p>
    <w:p w:rsidR="00E41930" w:rsidRPr="00474BFA" w:rsidRDefault="00E65BA1" w:rsidP="00E41930">
      <w:pPr>
        <w:spacing w:after="0"/>
        <w:ind w:firstLine="567"/>
        <w:jc w:val="both"/>
        <w:rPr>
          <w:rFonts w:ascii="Times New Roman" w:hAnsi="Times New Roman"/>
          <w:sz w:val="24"/>
          <w:szCs w:val="24"/>
          <w:lang w:val="ro-MD"/>
        </w:rPr>
      </w:pPr>
      <w:r w:rsidRPr="00474BFA">
        <w:rPr>
          <w:rFonts w:ascii="Times New Roman" w:hAnsi="Times New Roman"/>
          <w:sz w:val="24"/>
          <w:szCs w:val="24"/>
          <w:lang w:val="ro-MD"/>
        </w:rPr>
        <w:t>Subansamblul exterior este alcătuit din că</w:t>
      </w:r>
      <w:r w:rsidR="00E41930" w:rsidRPr="00474BFA">
        <w:rPr>
          <w:rFonts w:ascii="Times New Roman" w:hAnsi="Times New Roman"/>
          <w:sz w:val="24"/>
          <w:szCs w:val="24"/>
          <w:lang w:val="ro-MD"/>
        </w:rPr>
        <w:t xml:space="preserve">puta, </w:t>
      </w:r>
      <w:r w:rsidRPr="00474BFA">
        <w:rPr>
          <w:rFonts w:ascii="Times New Roman" w:hAnsi="Times New Roman"/>
          <w:sz w:val="24"/>
          <w:szCs w:val="24"/>
          <w:lang w:val="ro-MD"/>
        </w:rPr>
        <w:t>carimbi, staif exterior și limbă</w:t>
      </w:r>
      <w:r w:rsidR="00DB60D4" w:rsidRPr="00474BFA">
        <w:rPr>
          <w:rFonts w:ascii="Times New Roman" w:hAnsi="Times New Roman"/>
          <w:sz w:val="24"/>
          <w:szCs w:val="24"/>
          <w:lang w:val="ro-RO"/>
        </w:rPr>
        <w:t xml:space="preserve"> croite din piele naturală,</w:t>
      </w:r>
      <w:r w:rsidR="00E41930" w:rsidRPr="00474BFA">
        <w:rPr>
          <w:rFonts w:ascii="Times New Roman" w:hAnsi="Times New Roman"/>
          <w:sz w:val="24"/>
          <w:szCs w:val="24"/>
          <w:lang w:val="ro-MD"/>
        </w:rPr>
        <w:t xml:space="preserve"> iar cel interm</w:t>
      </w:r>
      <w:r w:rsidRPr="00474BFA">
        <w:rPr>
          <w:rFonts w:ascii="Times New Roman" w:hAnsi="Times New Roman"/>
          <w:sz w:val="24"/>
          <w:szCs w:val="24"/>
          <w:lang w:val="ro-MD"/>
        </w:rPr>
        <w:t>ediar - din bombeu și staif.  Căptuseala este executată</w:t>
      </w:r>
      <w:r w:rsidR="00E41930" w:rsidRPr="00474BFA">
        <w:rPr>
          <w:rFonts w:ascii="Times New Roman" w:hAnsi="Times New Roman"/>
          <w:sz w:val="24"/>
          <w:szCs w:val="24"/>
          <w:lang w:val="ro-MD"/>
        </w:rPr>
        <w:t xml:space="preserve"> din piele natural</w:t>
      </w:r>
      <w:r w:rsidRPr="00474BFA">
        <w:rPr>
          <w:rFonts w:ascii="Times New Roman" w:hAnsi="Times New Roman"/>
          <w:sz w:val="24"/>
          <w:szCs w:val="24"/>
          <w:lang w:val="ro-MD"/>
        </w:rPr>
        <w:t>ă</w:t>
      </w:r>
      <w:r w:rsidR="00E41930" w:rsidRPr="00474BFA">
        <w:rPr>
          <w:rFonts w:ascii="Times New Roman" w:hAnsi="Times New Roman"/>
          <w:sz w:val="24"/>
          <w:szCs w:val="24"/>
          <w:lang w:val="ro-MD"/>
        </w:rPr>
        <w:t>.</w:t>
      </w:r>
    </w:p>
    <w:p w:rsidR="00E41930" w:rsidRPr="00474BFA" w:rsidRDefault="00E41930" w:rsidP="00E41930">
      <w:pPr>
        <w:spacing w:after="0"/>
        <w:ind w:firstLine="567"/>
        <w:jc w:val="both"/>
        <w:rPr>
          <w:rFonts w:ascii="Times New Roman" w:hAnsi="Times New Roman"/>
          <w:sz w:val="24"/>
          <w:szCs w:val="24"/>
          <w:lang w:val="ro-MD"/>
        </w:rPr>
      </w:pPr>
      <w:r w:rsidRPr="00474BFA">
        <w:rPr>
          <w:rFonts w:ascii="Times New Roman" w:hAnsi="Times New Roman"/>
          <w:sz w:val="24"/>
          <w:szCs w:val="24"/>
          <w:lang w:val="ro-MD"/>
        </w:rPr>
        <w:t>Ansamblul inferior este format din 3 subansam</w:t>
      </w:r>
      <w:r w:rsidR="00E65BA1" w:rsidRPr="00474BFA">
        <w:rPr>
          <w:rFonts w:ascii="Times New Roman" w:hAnsi="Times New Roman"/>
          <w:sz w:val="24"/>
          <w:szCs w:val="24"/>
          <w:lang w:val="ro-MD"/>
        </w:rPr>
        <w:t>bluri</w:t>
      </w:r>
      <w:r w:rsidRPr="00474BFA">
        <w:rPr>
          <w:rFonts w:ascii="Times New Roman" w:hAnsi="Times New Roman"/>
          <w:sz w:val="24"/>
          <w:szCs w:val="24"/>
          <w:lang w:val="ro-MD"/>
        </w:rPr>
        <w:t>.</w:t>
      </w:r>
      <w:r w:rsidR="00E65BA1" w:rsidRPr="00474BFA">
        <w:rPr>
          <w:rFonts w:ascii="Times New Roman" w:hAnsi="Times New Roman"/>
          <w:sz w:val="24"/>
          <w:szCs w:val="24"/>
          <w:lang w:val="ro-MD"/>
        </w:rPr>
        <w:t xml:space="preserve"> </w:t>
      </w:r>
      <w:r w:rsidRPr="00474BFA">
        <w:rPr>
          <w:rFonts w:ascii="Times New Roman" w:hAnsi="Times New Roman"/>
          <w:sz w:val="24"/>
          <w:szCs w:val="24"/>
          <w:lang w:val="ro-MD"/>
        </w:rPr>
        <w:t>Subansamblul exterior este alc</w:t>
      </w:r>
      <w:r w:rsidR="00E65BA1" w:rsidRPr="00474BFA">
        <w:rPr>
          <w:rFonts w:ascii="Times New Roman" w:hAnsi="Times New Roman"/>
          <w:sz w:val="24"/>
          <w:szCs w:val="24"/>
          <w:lang w:val="ro-MD"/>
        </w:rPr>
        <w:t>ă</w:t>
      </w:r>
      <w:r w:rsidRPr="00474BFA">
        <w:rPr>
          <w:rFonts w:ascii="Times New Roman" w:hAnsi="Times New Roman"/>
          <w:sz w:val="24"/>
          <w:szCs w:val="24"/>
          <w:lang w:val="ro-MD"/>
        </w:rPr>
        <w:t>tuit din talp</w:t>
      </w:r>
      <w:r w:rsidR="00E65BA1" w:rsidRPr="00474BFA">
        <w:rPr>
          <w:rFonts w:ascii="Times New Roman" w:hAnsi="Times New Roman"/>
          <w:sz w:val="24"/>
          <w:szCs w:val="24"/>
          <w:lang w:val="ro-MD"/>
        </w:rPr>
        <w:t>ă</w:t>
      </w:r>
      <w:r w:rsidRPr="00474BFA">
        <w:rPr>
          <w:rFonts w:ascii="Times New Roman" w:hAnsi="Times New Roman"/>
          <w:sz w:val="24"/>
          <w:szCs w:val="24"/>
          <w:lang w:val="ro-MD"/>
        </w:rPr>
        <w:t xml:space="preserve"> prefabricata poliuretan, cel interior din branţ aplicat, </w:t>
      </w:r>
      <w:r w:rsidR="0068298E" w:rsidRPr="00474BFA">
        <w:rPr>
          <w:rFonts w:ascii="Times New Roman" w:hAnsi="Times New Roman"/>
          <w:sz w:val="24"/>
          <w:szCs w:val="24"/>
          <w:lang w:val="ro-MD"/>
        </w:rPr>
        <w:t>iar cel intermediar din branţ ș</w:t>
      </w:r>
      <w:r w:rsidRPr="00474BFA">
        <w:rPr>
          <w:rFonts w:ascii="Times New Roman" w:hAnsi="Times New Roman"/>
          <w:sz w:val="24"/>
          <w:szCs w:val="24"/>
          <w:lang w:val="ro-MD"/>
        </w:rPr>
        <w:t>i semibran</w:t>
      </w:r>
      <w:r w:rsidR="0068298E" w:rsidRPr="00474BFA">
        <w:rPr>
          <w:rFonts w:ascii="Times New Roman" w:hAnsi="Times New Roman"/>
          <w:sz w:val="24"/>
          <w:szCs w:val="24"/>
          <w:lang w:val="ro-MD"/>
        </w:rPr>
        <w:t>ț</w:t>
      </w:r>
      <w:r w:rsidRPr="00474BFA">
        <w:rPr>
          <w:rFonts w:ascii="Times New Roman" w:hAnsi="Times New Roman"/>
          <w:sz w:val="24"/>
          <w:szCs w:val="24"/>
          <w:lang w:val="ro-MD"/>
        </w:rPr>
        <w:t>.</w:t>
      </w:r>
      <w:r w:rsidR="00DB60D4" w:rsidRPr="00474BFA">
        <w:rPr>
          <w:rFonts w:ascii="Times New Roman" w:hAnsi="Times New Roman"/>
          <w:sz w:val="24"/>
          <w:szCs w:val="24"/>
          <w:lang w:val="ro-MD"/>
        </w:rPr>
        <w:t xml:space="preserve"> Branț executat din material natural.</w:t>
      </w:r>
      <w:r w:rsidRPr="00474BFA">
        <w:rPr>
          <w:rFonts w:ascii="Times New Roman" w:hAnsi="Times New Roman"/>
          <w:sz w:val="24"/>
          <w:szCs w:val="24"/>
          <w:lang w:val="ro-MD"/>
        </w:rPr>
        <w:t xml:space="preserve"> Talpa </w:t>
      </w:r>
      <w:r w:rsidR="0068298E" w:rsidRPr="00474BFA">
        <w:rPr>
          <w:rFonts w:ascii="Times New Roman" w:hAnsi="Times New Roman"/>
          <w:sz w:val="24"/>
          <w:szCs w:val="24"/>
          <w:lang w:val="ro-MD"/>
        </w:rPr>
        <w:t>se î</w:t>
      </w:r>
      <w:r w:rsidRPr="00474BFA">
        <w:rPr>
          <w:rFonts w:ascii="Times New Roman" w:hAnsi="Times New Roman"/>
          <w:sz w:val="24"/>
          <w:szCs w:val="24"/>
          <w:lang w:val="ro-MD"/>
        </w:rPr>
        <w:t>mbin</w:t>
      </w:r>
      <w:r w:rsidR="0068298E" w:rsidRPr="00474BFA">
        <w:rPr>
          <w:rFonts w:ascii="Times New Roman" w:hAnsi="Times New Roman"/>
          <w:sz w:val="24"/>
          <w:szCs w:val="24"/>
          <w:lang w:val="ro-MD"/>
        </w:rPr>
        <w:t>ă</w:t>
      </w:r>
      <w:r w:rsidRPr="00474BFA">
        <w:rPr>
          <w:rFonts w:ascii="Times New Roman" w:hAnsi="Times New Roman"/>
          <w:sz w:val="24"/>
          <w:szCs w:val="24"/>
          <w:lang w:val="ro-MD"/>
        </w:rPr>
        <w:t xml:space="preserve"> cu ansamblul superior prin lipire. Ghete</w:t>
      </w:r>
      <w:r w:rsidR="0068298E" w:rsidRPr="00474BFA">
        <w:rPr>
          <w:rFonts w:ascii="Times New Roman" w:hAnsi="Times New Roman"/>
          <w:sz w:val="24"/>
          <w:szCs w:val="24"/>
          <w:lang w:val="ro-MD"/>
        </w:rPr>
        <w:t>le au sistem de î</w:t>
      </w:r>
      <w:r w:rsidRPr="00474BFA">
        <w:rPr>
          <w:rFonts w:ascii="Times New Roman" w:hAnsi="Times New Roman"/>
          <w:sz w:val="24"/>
          <w:szCs w:val="24"/>
          <w:lang w:val="ro-MD"/>
        </w:rPr>
        <w:t>nchidere cu sireț.</w:t>
      </w:r>
    </w:p>
    <w:p w:rsidR="0068298E" w:rsidRPr="00474BFA" w:rsidRDefault="00E41930" w:rsidP="00E41930">
      <w:pPr>
        <w:spacing w:after="0"/>
        <w:ind w:firstLine="567"/>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ghete din piele naturală de culoare neagră pentru femei/bărbaţi </w:t>
      </w:r>
      <w:r w:rsidR="0068298E" w:rsidRPr="00474BFA">
        <w:rPr>
          <w:rFonts w:ascii="Times New Roman" w:eastAsia="SimSun" w:hAnsi="Times New Roman"/>
          <w:b/>
          <w:i/>
          <w:sz w:val="24"/>
          <w:szCs w:val="24"/>
          <w:lang w:val="ro-RO" w:eastAsia="zh-CN"/>
        </w:rPr>
        <w:t>obligatoriu se va</w:t>
      </w:r>
      <w:r w:rsidR="00A66657" w:rsidRPr="00474BFA">
        <w:rPr>
          <w:rFonts w:ascii="Times New Roman" w:eastAsia="SimSun" w:hAnsi="Times New Roman"/>
          <w:b/>
          <w:i/>
          <w:sz w:val="24"/>
          <w:szCs w:val="24"/>
          <w:lang w:val="ro-RO" w:eastAsia="zh-CN"/>
        </w:rPr>
        <w:t xml:space="preserve"> solicita mostra</w:t>
      </w:r>
      <w:r w:rsidR="0068298E" w:rsidRPr="00474BFA">
        <w:rPr>
          <w:rFonts w:ascii="Times New Roman" w:eastAsia="SimSun" w:hAnsi="Times New Roman"/>
          <w:b/>
          <w:i/>
          <w:sz w:val="24"/>
          <w:szCs w:val="24"/>
          <w:lang w:val="ro-RO" w:eastAsia="zh-CN"/>
        </w:rPr>
        <w:t xml:space="preserve"> aprobat</w:t>
      </w:r>
      <w:r w:rsidR="00A66657" w:rsidRPr="00474BFA">
        <w:rPr>
          <w:rFonts w:ascii="Times New Roman" w:eastAsia="SimSun" w:hAnsi="Times New Roman"/>
          <w:b/>
          <w:i/>
          <w:sz w:val="24"/>
          <w:szCs w:val="24"/>
          <w:lang w:val="ro-RO" w:eastAsia="zh-CN"/>
        </w:rPr>
        <w:t>ă</w:t>
      </w:r>
      <w:r w:rsidR="0068298E" w:rsidRPr="00474BFA">
        <w:rPr>
          <w:rFonts w:ascii="Times New Roman" w:eastAsia="SimSun" w:hAnsi="Times New Roman"/>
          <w:b/>
          <w:i/>
          <w:sz w:val="24"/>
          <w:szCs w:val="24"/>
          <w:lang w:val="ro-RO" w:eastAsia="zh-CN"/>
        </w:rPr>
        <w:t xml:space="preserve">.  </w:t>
      </w:r>
    </w:p>
    <w:p w:rsidR="00DB60D4" w:rsidRPr="00474BFA" w:rsidRDefault="00DB60D4" w:rsidP="00DB60D4">
      <w:pPr>
        <w:spacing w:after="0"/>
        <w:jc w:val="both"/>
        <w:rPr>
          <w:rFonts w:ascii="Times New Roman" w:hAnsi="Times New Roman"/>
          <w:b/>
          <w:i/>
          <w:sz w:val="24"/>
          <w:szCs w:val="24"/>
          <w:lang w:val="en-US"/>
        </w:rPr>
      </w:pPr>
      <w:r w:rsidRPr="00474BFA">
        <w:rPr>
          <w:rFonts w:ascii="Times New Roman" w:hAnsi="Times New Roman"/>
          <w:b/>
          <w:i/>
          <w:sz w:val="24"/>
          <w:szCs w:val="24"/>
          <w:lang w:val="ro-RO"/>
        </w:rPr>
        <w:t xml:space="preserve">        Dimensiunile produselor livrate trebuie sa corespunda tabelului de masuri aprobat.</w:t>
      </w:r>
    </w:p>
    <w:p w:rsidR="00DB60D4" w:rsidRPr="00474BFA" w:rsidRDefault="00DB60D4" w:rsidP="00DB60D4">
      <w:pPr>
        <w:spacing w:after="0"/>
        <w:jc w:val="both"/>
        <w:rPr>
          <w:rFonts w:ascii="Times New Roman" w:hAnsi="Times New Roman"/>
          <w:b/>
          <w:bCs/>
          <w:i/>
          <w:sz w:val="24"/>
          <w:szCs w:val="24"/>
          <w:lang w:val="ro-MD"/>
        </w:rPr>
      </w:pPr>
      <w:r w:rsidRPr="00474BFA">
        <w:rPr>
          <w:rFonts w:ascii="Times New Roman" w:hAnsi="Times New Roman"/>
          <w:b/>
          <w:bCs/>
          <w:i/>
          <w:sz w:val="24"/>
          <w:szCs w:val="24"/>
          <w:lang w:val="ro-MD"/>
        </w:rPr>
        <w:t xml:space="preserve">        GOST</w:t>
      </w:r>
      <w:r w:rsidRPr="00474BFA">
        <w:rPr>
          <w:rFonts w:ascii="Times New Roman" w:hAnsi="Times New Roman"/>
          <w:b/>
          <w:bCs/>
          <w:i/>
          <w:sz w:val="24"/>
          <w:szCs w:val="24"/>
          <w:lang w:val="en-US"/>
        </w:rPr>
        <w:t xml:space="preserve"> 26167-2005</w:t>
      </w:r>
    </w:p>
    <w:p w:rsidR="00DB60D4" w:rsidRPr="00474BFA" w:rsidRDefault="00DB60D4" w:rsidP="00DB60D4">
      <w:pPr>
        <w:spacing w:after="0" w:line="240" w:lineRule="auto"/>
        <w:jc w:val="both"/>
        <w:rPr>
          <w:rFonts w:ascii="Times New Roman" w:hAnsi="Times New Roman"/>
          <w:b/>
          <w:i/>
          <w:sz w:val="24"/>
          <w:szCs w:val="24"/>
          <w:lang w:val="en-US"/>
        </w:rPr>
      </w:pPr>
      <w:r w:rsidRPr="00474BFA">
        <w:rPr>
          <w:rFonts w:ascii="Times New Roman" w:hAnsi="Times New Roman"/>
          <w:b/>
          <w:i/>
          <w:sz w:val="24"/>
          <w:szCs w:val="24"/>
          <w:lang w:val="ro-MD"/>
        </w:rPr>
        <w:t xml:space="preserve">        </w:t>
      </w:r>
      <w:r w:rsidRPr="00474BFA">
        <w:rPr>
          <w:rFonts w:ascii="Times New Roman" w:hAnsi="Times New Roman"/>
          <w:b/>
          <w:i/>
          <w:sz w:val="24"/>
          <w:szCs w:val="24"/>
          <w:lang w:val="en-US"/>
        </w:rPr>
        <w:t>SM EN 13518:2015/A1:2015</w:t>
      </w:r>
    </w:p>
    <w:p w:rsidR="00DB60D4" w:rsidRPr="00474BFA" w:rsidRDefault="00DB60D4" w:rsidP="00DB60D4">
      <w:pPr>
        <w:spacing w:after="0" w:line="240" w:lineRule="auto"/>
        <w:jc w:val="both"/>
        <w:rPr>
          <w:rFonts w:ascii="Times New Roman" w:hAnsi="Times New Roman"/>
          <w:b/>
          <w:i/>
          <w:sz w:val="24"/>
          <w:szCs w:val="24"/>
          <w:lang w:val="ro-MD"/>
        </w:rPr>
      </w:pPr>
      <w:r w:rsidRPr="00474BFA">
        <w:rPr>
          <w:rFonts w:ascii="Times New Roman" w:hAnsi="Times New Roman"/>
          <w:b/>
          <w:i/>
          <w:sz w:val="24"/>
          <w:szCs w:val="24"/>
          <w:lang w:val="ro-RO"/>
        </w:rPr>
        <w:t xml:space="preserve">        GOST 28371-89</w:t>
      </w:r>
    </w:p>
    <w:p w:rsidR="00E41930" w:rsidRPr="00474BFA" w:rsidRDefault="00E7436D" w:rsidP="003518DA">
      <w:pPr>
        <w:spacing w:after="0" w:line="240" w:lineRule="auto"/>
        <w:jc w:val="both"/>
        <w:rPr>
          <w:rFonts w:ascii="Times New Roman" w:hAnsi="Times New Roman"/>
          <w:b/>
          <w:i/>
          <w:sz w:val="24"/>
          <w:szCs w:val="24"/>
          <w:lang w:val="ro-MD"/>
        </w:rPr>
      </w:pPr>
      <w:r>
        <w:rPr>
          <w:rFonts w:ascii="Times New Roman" w:hAnsi="Times New Roman"/>
          <w:b/>
          <w:i/>
          <w:sz w:val="24"/>
          <w:szCs w:val="24"/>
          <w:lang w:val="ro-MD"/>
        </w:rPr>
        <w:t xml:space="preserve">        </w:t>
      </w:r>
      <w:r w:rsidRPr="001A42E9">
        <w:rPr>
          <w:rFonts w:ascii="Times New Roman" w:hAnsi="Times New Roman"/>
          <w:b/>
          <w:i/>
          <w:sz w:val="24"/>
          <w:szCs w:val="24"/>
          <w:lang w:val="en-US"/>
        </w:rPr>
        <w:t>SM EN ISO 24266:2021</w:t>
      </w:r>
    </w:p>
    <w:p w:rsidR="00E10585" w:rsidRPr="00474BFA" w:rsidRDefault="00E10585"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4F3745" w:rsidRPr="00474BFA" w:rsidRDefault="004F3745" w:rsidP="000045A8">
      <w:pPr>
        <w:spacing w:after="0"/>
        <w:jc w:val="both"/>
        <w:rPr>
          <w:rFonts w:ascii="Times New Roman" w:hAnsi="Times New Roman"/>
          <w:sz w:val="24"/>
          <w:szCs w:val="24"/>
          <w:lang w:val="ro-RO"/>
        </w:rPr>
      </w:pPr>
    </w:p>
    <w:p w:rsidR="004F3745" w:rsidRPr="00474BFA" w:rsidRDefault="004F3745" w:rsidP="000045A8">
      <w:pPr>
        <w:spacing w:after="0"/>
        <w:jc w:val="both"/>
        <w:rPr>
          <w:rFonts w:ascii="Times New Roman" w:hAnsi="Times New Roman"/>
          <w:sz w:val="24"/>
          <w:szCs w:val="24"/>
          <w:lang w:val="ro-RO"/>
        </w:rPr>
      </w:pPr>
    </w:p>
    <w:p w:rsidR="004F3745" w:rsidRPr="00474BFA" w:rsidRDefault="004F3745"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41930" w:rsidRPr="00474BFA" w:rsidRDefault="00E41930" w:rsidP="000045A8">
      <w:pPr>
        <w:spacing w:after="0"/>
        <w:jc w:val="both"/>
        <w:rPr>
          <w:rFonts w:ascii="Times New Roman" w:hAnsi="Times New Roman"/>
          <w:sz w:val="24"/>
          <w:szCs w:val="24"/>
          <w:lang w:val="ro-RO"/>
        </w:rPr>
      </w:pPr>
    </w:p>
    <w:p w:rsidR="00E10585" w:rsidRPr="00474BFA" w:rsidRDefault="00E10585" w:rsidP="000045A8">
      <w:pPr>
        <w:spacing w:after="0"/>
        <w:jc w:val="both"/>
        <w:rPr>
          <w:rFonts w:ascii="Times New Roman" w:hAnsi="Times New Roman"/>
          <w:sz w:val="24"/>
          <w:szCs w:val="24"/>
          <w:lang w:val="ro-RO"/>
        </w:rPr>
      </w:pPr>
    </w:p>
    <w:p w:rsidR="00DB60D4" w:rsidRPr="00474BFA" w:rsidRDefault="00DB60D4" w:rsidP="000045A8">
      <w:pPr>
        <w:spacing w:after="0"/>
        <w:jc w:val="both"/>
        <w:rPr>
          <w:rFonts w:ascii="Times New Roman" w:hAnsi="Times New Roman"/>
          <w:sz w:val="24"/>
          <w:szCs w:val="24"/>
          <w:lang w:val="ro-RO"/>
        </w:rPr>
      </w:pPr>
    </w:p>
    <w:p w:rsidR="00530970" w:rsidRPr="00474BFA" w:rsidRDefault="00530970" w:rsidP="00561EAF">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w:t>
      </w:r>
      <w:r w:rsidR="003A471E" w:rsidRPr="00474BFA">
        <w:rPr>
          <w:rFonts w:ascii="Times New Roman" w:hAnsi="Times New Roman"/>
          <w:b/>
          <w:sz w:val="24"/>
          <w:szCs w:val="24"/>
          <w:lang w:val="ro-RO"/>
        </w:rPr>
        <w:t xml:space="preserve">a nr. </w:t>
      </w:r>
      <w:r w:rsidR="00665F3F" w:rsidRPr="00474BFA">
        <w:rPr>
          <w:rFonts w:ascii="Times New Roman" w:hAnsi="Times New Roman"/>
          <w:b/>
          <w:sz w:val="24"/>
          <w:szCs w:val="24"/>
          <w:lang w:val="ro-RO"/>
        </w:rPr>
        <w:t>8</w:t>
      </w:r>
    </w:p>
    <w:p w:rsidR="00530970" w:rsidRPr="00474BFA" w:rsidRDefault="00530970" w:rsidP="00561EAF">
      <w:pPr>
        <w:spacing w:after="0"/>
        <w:ind w:firstLine="5670"/>
        <w:rPr>
          <w:rFonts w:ascii="Times New Roman" w:hAnsi="Times New Roman"/>
          <w:sz w:val="24"/>
          <w:szCs w:val="24"/>
          <w:lang w:val="ro-RO"/>
        </w:rPr>
      </w:pPr>
    </w:p>
    <w:p w:rsidR="00530970" w:rsidRPr="00474BFA" w:rsidRDefault="00530970" w:rsidP="00561EAF">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530970" w:rsidRPr="00474BFA" w:rsidRDefault="00530970" w:rsidP="00BB2758">
      <w:pPr>
        <w:spacing w:after="0"/>
        <w:ind w:firstLine="539"/>
        <w:jc w:val="both"/>
        <w:rPr>
          <w:rFonts w:ascii="Times New Roman" w:hAnsi="Times New Roman"/>
          <w:b/>
          <w:sz w:val="24"/>
          <w:szCs w:val="24"/>
          <w:lang w:val="ro-RO"/>
        </w:rPr>
      </w:pPr>
      <w:r w:rsidRPr="00474BFA">
        <w:rPr>
          <w:rFonts w:ascii="Times New Roman" w:hAnsi="Times New Roman"/>
          <w:b/>
          <w:sz w:val="24"/>
          <w:szCs w:val="24"/>
          <w:lang w:val="ro-RO"/>
        </w:rPr>
        <w:t xml:space="preserve">Elemente </w:t>
      </w:r>
      <w:r w:rsidR="006E0390" w:rsidRPr="00474BFA">
        <w:rPr>
          <w:rFonts w:ascii="Times New Roman" w:hAnsi="Times New Roman"/>
          <w:b/>
          <w:sz w:val="24"/>
          <w:szCs w:val="24"/>
          <w:lang w:val="ro-RO"/>
        </w:rPr>
        <w:t>ş</w:t>
      </w:r>
      <w:r w:rsidRPr="00474BFA">
        <w:rPr>
          <w:rFonts w:ascii="Times New Roman" w:hAnsi="Times New Roman"/>
          <w:b/>
          <w:sz w:val="24"/>
          <w:szCs w:val="24"/>
          <w:lang w:val="ro-RO"/>
        </w:rPr>
        <w:t>i accesorii</w:t>
      </w:r>
    </w:p>
    <w:p w:rsidR="00E2586A" w:rsidRPr="00474BFA" w:rsidRDefault="00E2586A" w:rsidP="00E2586A">
      <w:pPr>
        <w:spacing w:after="0"/>
        <w:ind w:firstLine="539"/>
        <w:jc w:val="both"/>
        <w:rPr>
          <w:rFonts w:ascii="Times New Roman" w:eastAsia="SimSun" w:hAnsi="Times New Roman"/>
          <w:sz w:val="24"/>
          <w:szCs w:val="24"/>
          <w:lang w:val="ro-RO" w:eastAsia="zh-CN"/>
        </w:rPr>
      </w:pPr>
    </w:p>
    <w:p w:rsidR="005C4230" w:rsidRPr="00474BFA" w:rsidRDefault="00530970" w:rsidP="005C4230">
      <w:pPr>
        <w:spacing w:after="0" w:line="240" w:lineRule="auto"/>
        <w:ind w:firstLine="539"/>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 xml:space="preserve">1. </w:t>
      </w:r>
      <w:r w:rsidR="005C4230" w:rsidRPr="00474BFA">
        <w:rPr>
          <w:rFonts w:ascii="Times New Roman" w:eastAsia="SimSun" w:hAnsi="Times New Roman"/>
          <w:b/>
          <w:sz w:val="24"/>
          <w:szCs w:val="24"/>
          <w:lang w:val="ro-RO" w:eastAsia="zh-CN"/>
        </w:rPr>
        <w:t xml:space="preserve">Cravata/papion.  </w:t>
      </w:r>
    </w:p>
    <w:p w:rsidR="005C4230" w:rsidRPr="00474BFA" w:rsidRDefault="005C4230" w:rsidP="005C4230">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1.1 Cravata</w:t>
      </w:r>
      <w:r w:rsidRPr="00474BFA">
        <w:rPr>
          <w:rFonts w:ascii="Times New Roman" w:eastAsia="SimSun" w:hAnsi="Times New Roman"/>
          <w:sz w:val="24"/>
          <w:szCs w:val="24"/>
          <w:lang w:val="ro-RO" w:eastAsia="zh-CN"/>
        </w:rPr>
        <w:t xml:space="preserve"> pentru bărbați de culoare albastru-închis este constituită din elementul de bază care se leagă în nod clasic sau nod permanent şi bentiţă. Elementul de bază are forma unui trapez alungit şi se finalizează în unghi ascuţit. </w:t>
      </w:r>
    </w:p>
    <w:p w:rsidR="005C4230" w:rsidRPr="00474BFA" w:rsidRDefault="005C4230" w:rsidP="005C4230">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Nodul permanent este de formă triunghiulară. Bentiţa este formată din două jumătăţi de formă dreptunghiulară, de extremitățile libere ale bentițelor se fixează două benzi elastice care se finalizează cu element de închidere.</w:t>
      </w:r>
    </w:p>
    <w:p w:rsidR="006D583C" w:rsidRPr="00474BFA" w:rsidRDefault="006D583C" w:rsidP="006D583C">
      <w:pPr>
        <w:spacing w:after="0" w:line="240" w:lineRule="auto"/>
        <w:ind w:left="360"/>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 xml:space="preserve">  1.2  </w:t>
      </w:r>
      <w:r w:rsidR="005C4230" w:rsidRPr="00474BFA">
        <w:rPr>
          <w:rFonts w:ascii="Times New Roman" w:eastAsia="SimSun" w:hAnsi="Times New Roman"/>
          <w:b/>
          <w:sz w:val="24"/>
          <w:szCs w:val="24"/>
          <w:lang w:val="ro-RO" w:eastAsia="zh-CN"/>
        </w:rPr>
        <w:t>Papion</w:t>
      </w:r>
      <w:r w:rsidR="005C4230" w:rsidRPr="00474BFA">
        <w:rPr>
          <w:rFonts w:ascii="Times New Roman" w:eastAsia="SimSun" w:hAnsi="Times New Roman"/>
          <w:sz w:val="24"/>
          <w:szCs w:val="24"/>
          <w:lang w:val="ro-RO" w:eastAsia="zh-CN"/>
        </w:rPr>
        <w:t xml:space="preserve"> pentru femei reprezintă o cravată scurtă de culoare albastru-închis, în formă de guler cu înălţimea de 18 mm, din care atîrnă, parte peste parte, două</w:t>
      </w:r>
      <w:r w:rsidRPr="00474BFA">
        <w:rPr>
          <w:rFonts w:ascii="Times New Roman" w:eastAsia="SimSun" w:hAnsi="Times New Roman"/>
          <w:sz w:val="24"/>
          <w:szCs w:val="24"/>
          <w:lang w:val="ro-RO" w:eastAsia="zh-CN"/>
        </w:rPr>
        <w:t xml:space="preserve"> panglici cu înălţimea de 70 mm.</w:t>
      </w:r>
    </w:p>
    <w:p w:rsidR="001D3BB1" w:rsidRPr="00474BFA" w:rsidRDefault="005C4230" w:rsidP="006D583C">
      <w:pPr>
        <w:spacing w:after="0" w:line="240" w:lineRule="auto"/>
        <w:ind w:left="360"/>
        <w:jc w:val="both"/>
        <w:rPr>
          <w:rFonts w:ascii="Times New Roman" w:eastAsia="SimSun" w:hAnsi="Times New Roman"/>
          <w:b/>
          <w:i/>
          <w:sz w:val="24"/>
          <w:szCs w:val="24"/>
          <w:lang w:val="ro-RO" w:eastAsia="zh-CN"/>
        </w:rPr>
      </w:pPr>
      <w:r w:rsidRPr="00474BFA">
        <w:rPr>
          <w:rFonts w:ascii="Times New Roman" w:eastAsia="SimSun" w:hAnsi="Times New Roman"/>
          <w:sz w:val="24"/>
          <w:szCs w:val="24"/>
          <w:lang w:val="ro-RO" w:eastAsia="zh-CN"/>
        </w:rPr>
        <w:t xml:space="preserve"> </w:t>
      </w:r>
      <w:r w:rsidR="00240715" w:rsidRPr="00474BFA">
        <w:rPr>
          <w:rFonts w:ascii="Times New Roman" w:eastAsia="SimSun" w:hAnsi="Times New Roman"/>
          <w:sz w:val="24"/>
          <w:szCs w:val="24"/>
          <w:lang w:val="ro-RO" w:eastAsia="zh-CN"/>
        </w:rPr>
        <w:t xml:space="preserve">  </w:t>
      </w:r>
      <w:r w:rsidR="00A958E9" w:rsidRPr="00474BFA">
        <w:rPr>
          <w:rFonts w:ascii="Times New Roman" w:hAnsi="Times New Roman"/>
          <w:b/>
          <w:i/>
          <w:sz w:val="24"/>
          <w:szCs w:val="24"/>
          <w:lang w:val="ro-RO"/>
        </w:rPr>
        <w:t xml:space="preserve">Culoarea țesăturii trebuie să coencidă cu pantone </w:t>
      </w:r>
      <w:r w:rsidR="00A958E9" w:rsidRPr="00474BFA">
        <w:rPr>
          <w:rStyle w:val="tpa"/>
          <w:rFonts w:ascii="Times New Roman" w:hAnsi="Times New Roman"/>
          <w:b/>
          <w:i/>
          <w:sz w:val="24"/>
          <w:szCs w:val="24"/>
          <w:lang w:val="ro-RO"/>
        </w:rPr>
        <w:t>19-4013 DARK NAVY</w:t>
      </w:r>
      <w:r w:rsidR="00A958E9" w:rsidRPr="00474BFA">
        <w:rPr>
          <w:rFonts w:ascii="Times New Roman" w:hAnsi="Times New Roman"/>
          <w:b/>
          <w:i/>
          <w:sz w:val="24"/>
          <w:szCs w:val="24"/>
          <w:lang w:val="ro-RO"/>
        </w:rPr>
        <w:t xml:space="preserve"> </w:t>
      </w:r>
      <w:r w:rsidR="001D3BB1" w:rsidRPr="00474BFA">
        <w:rPr>
          <w:rFonts w:ascii="Times New Roman" w:eastAsia="SimSun" w:hAnsi="Times New Roman"/>
          <w:b/>
          <w:i/>
          <w:sz w:val="24"/>
          <w:szCs w:val="24"/>
          <w:lang w:val="ro-RO" w:eastAsia="zh-CN"/>
        </w:rPr>
        <w:t xml:space="preserve">. </w:t>
      </w:r>
    </w:p>
    <w:p w:rsidR="006D583C" w:rsidRPr="00474BFA" w:rsidRDefault="006D583C" w:rsidP="0069190B">
      <w:pPr>
        <w:spacing w:after="0" w:line="240" w:lineRule="auto"/>
        <w:ind w:left="360" w:firstLine="179"/>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cravata/papion obligatoriu </w:t>
      </w:r>
      <w:r w:rsidR="0002554C" w:rsidRPr="00474BFA">
        <w:rPr>
          <w:rFonts w:ascii="Times New Roman" w:eastAsia="SimSun" w:hAnsi="Times New Roman"/>
          <w:b/>
          <w:i/>
          <w:sz w:val="24"/>
          <w:szCs w:val="24"/>
          <w:lang w:val="ro-RO" w:eastAsia="zh-CN"/>
        </w:rPr>
        <w:t>se va solicita mostra aprobată.</w:t>
      </w:r>
    </w:p>
    <w:p w:rsidR="00A74740" w:rsidRPr="00474BFA" w:rsidRDefault="00DB60D4" w:rsidP="004F3745">
      <w:pPr>
        <w:spacing w:after="0" w:line="240" w:lineRule="auto"/>
        <w:jc w:val="both"/>
        <w:rPr>
          <w:rFonts w:ascii="Times New Roman" w:eastAsia="SimSun" w:hAnsi="Times New Roman"/>
          <w:b/>
          <w:i/>
          <w:sz w:val="24"/>
          <w:szCs w:val="24"/>
          <w:lang w:val="ro-MD" w:eastAsia="zh-CN"/>
        </w:rPr>
      </w:pPr>
      <w:r w:rsidRPr="00474BFA">
        <w:rPr>
          <w:rFonts w:ascii="Times New Roman" w:eastAsia="SimSun" w:hAnsi="Times New Roman"/>
          <w:i/>
          <w:sz w:val="24"/>
          <w:szCs w:val="24"/>
          <w:lang w:val="ro-MD" w:eastAsia="zh-CN"/>
        </w:rPr>
        <w:t xml:space="preserve">         </w:t>
      </w:r>
    </w:p>
    <w:p w:rsidR="00A958E9" w:rsidRPr="00474BFA" w:rsidRDefault="005D09A2" w:rsidP="00561EAF">
      <w:pPr>
        <w:spacing w:after="0" w:line="240" w:lineRule="auto"/>
        <w:ind w:firstLine="539"/>
        <w:jc w:val="both"/>
        <w:rPr>
          <w:rFonts w:ascii="Times New Roman" w:eastAsia="SimSun" w:hAnsi="Times New Roman"/>
          <w:sz w:val="24"/>
          <w:szCs w:val="24"/>
          <w:lang w:val="ro-MD" w:eastAsia="zh-CN"/>
        </w:rPr>
      </w:pPr>
      <w:r w:rsidRPr="00474BFA">
        <w:rPr>
          <w:rFonts w:ascii="Times New Roman" w:eastAsia="SimSun" w:hAnsi="Times New Roman"/>
          <w:b/>
          <w:sz w:val="24"/>
          <w:szCs w:val="24"/>
          <w:lang w:val="ro-RO" w:eastAsia="zh-CN"/>
        </w:rPr>
        <w:t>2</w:t>
      </w:r>
      <w:r w:rsidR="005C4230" w:rsidRPr="00474BFA">
        <w:rPr>
          <w:rFonts w:ascii="Times New Roman" w:eastAsia="SimSun" w:hAnsi="Times New Roman"/>
          <w:b/>
          <w:sz w:val="24"/>
          <w:szCs w:val="24"/>
          <w:lang w:val="ro-RO" w:eastAsia="zh-CN"/>
        </w:rPr>
        <w:t>.</w:t>
      </w:r>
      <w:r w:rsidR="00530970" w:rsidRPr="00474BFA">
        <w:rPr>
          <w:rFonts w:ascii="Times New Roman" w:eastAsia="SimSun" w:hAnsi="Times New Roman"/>
          <w:b/>
          <w:sz w:val="24"/>
          <w:szCs w:val="24"/>
          <w:lang w:val="ro-RO" w:eastAsia="zh-CN"/>
        </w:rPr>
        <w:t xml:space="preserve"> Centură</w:t>
      </w:r>
      <w:r w:rsidR="0000190D" w:rsidRPr="00474BFA">
        <w:rPr>
          <w:rFonts w:ascii="Times New Roman" w:eastAsia="SimSun" w:hAnsi="Times New Roman"/>
          <w:b/>
          <w:sz w:val="24"/>
          <w:szCs w:val="24"/>
          <w:lang w:val="ro-RO" w:eastAsia="zh-CN"/>
        </w:rPr>
        <w:t xml:space="preserve"> </w:t>
      </w:r>
      <w:r w:rsidR="001E1DE1" w:rsidRPr="00474BFA">
        <w:rPr>
          <w:rFonts w:ascii="Times New Roman" w:eastAsia="SimSun" w:hAnsi="Times New Roman"/>
          <w:sz w:val="24"/>
          <w:szCs w:val="24"/>
          <w:lang w:val="ro-RO" w:eastAsia="zh-CN"/>
        </w:rPr>
        <w:t>de culoare neagră</w:t>
      </w:r>
      <w:r w:rsidR="00A958E9" w:rsidRPr="00474BFA">
        <w:rPr>
          <w:rFonts w:ascii="Times New Roman" w:eastAsia="SimSun" w:hAnsi="Times New Roman"/>
          <w:sz w:val="24"/>
          <w:szCs w:val="24"/>
          <w:lang w:val="ro-RO" w:eastAsia="zh-CN"/>
        </w:rPr>
        <w:t xml:space="preserve"> cu lungimea de minim 130 cm și lăţimea de 50 </w:t>
      </w:r>
      <w:r w:rsidR="00BD4292" w:rsidRPr="00474BFA">
        <w:rPr>
          <w:rFonts w:ascii="Times New Roman" w:eastAsia="SimSun" w:hAnsi="Times New Roman"/>
          <w:sz w:val="24"/>
          <w:szCs w:val="24"/>
          <w:lang w:val="ro-RO" w:eastAsia="zh-CN"/>
        </w:rPr>
        <w:t>m</w:t>
      </w:r>
      <w:r w:rsidR="00A958E9" w:rsidRPr="00474BFA">
        <w:rPr>
          <w:rFonts w:ascii="Times New Roman" w:eastAsia="SimSun" w:hAnsi="Times New Roman"/>
          <w:sz w:val="24"/>
          <w:szCs w:val="24"/>
          <w:lang w:val="ro-RO" w:eastAsia="zh-CN"/>
        </w:rPr>
        <w:t xml:space="preserve">m, grosimea de </w:t>
      </w:r>
      <w:r w:rsidR="001E1DE1" w:rsidRPr="00474BFA">
        <w:rPr>
          <w:rFonts w:ascii="Times New Roman" w:eastAsia="SimSun" w:hAnsi="Times New Roman"/>
          <w:sz w:val="24"/>
          <w:szCs w:val="24"/>
          <w:lang w:val="ro-RO" w:eastAsia="zh-CN"/>
        </w:rPr>
        <w:t>4</w:t>
      </w:r>
      <w:r w:rsidR="00A958E9" w:rsidRPr="00474BFA">
        <w:rPr>
          <w:rFonts w:ascii="Times New Roman" w:eastAsia="SimSun" w:hAnsi="Times New Roman"/>
          <w:sz w:val="24"/>
          <w:szCs w:val="24"/>
          <w:lang w:val="ro-RO" w:eastAsia="zh-CN"/>
        </w:rPr>
        <w:t xml:space="preserve"> mm. Confecţionată din material </w:t>
      </w:r>
      <w:r w:rsidR="001E1DE1" w:rsidRPr="00474BFA">
        <w:rPr>
          <w:rFonts w:ascii="Times New Roman" w:eastAsia="SimSun" w:hAnsi="Times New Roman"/>
          <w:sz w:val="24"/>
          <w:szCs w:val="24"/>
          <w:lang w:val="ro-RO" w:eastAsia="zh-CN"/>
        </w:rPr>
        <w:t>pol</w:t>
      </w:r>
      <w:r w:rsidR="00BD4E24" w:rsidRPr="00474BFA">
        <w:rPr>
          <w:rFonts w:ascii="Times New Roman" w:eastAsia="SimSun" w:hAnsi="Times New Roman"/>
          <w:sz w:val="24"/>
          <w:szCs w:val="24"/>
          <w:lang w:val="ro-RO" w:eastAsia="zh-CN"/>
        </w:rPr>
        <w:t>iester</w:t>
      </w:r>
      <w:r w:rsidR="00A958E9" w:rsidRPr="00474BFA">
        <w:rPr>
          <w:rFonts w:ascii="Times New Roman" w:eastAsia="SimSun" w:hAnsi="Times New Roman"/>
          <w:sz w:val="24"/>
          <w:szCs w:val="24"/>
          <w:lang w:val="ro-RO" w:eastAsia="zh-CN"/>
        </w:rPr>
        <w:t xml:space="preserve"> cu cataramă de culoarea </w:t>
      </w:r>
      <w:r w:rsidR="001E1DE1" w:rsidRPr="00474BFA">
        <w:rPr>
          <w:rFonts w:ascii="Times New Roman" w:eastAsia="SimSun" w:hAnsi="Times New Roman"/>
          <w:sz w:val="24"/>
          <w:szCs w:val="24"/>
          <w:lang w:val="ro-RO" w:eastAsia="zh-CN"/>
        </w:rPr>
        <w:t>neagră.</w:t>
      </w:r>
      <w:r w:rsidR="00240715" w:rsidRPr="00474BFA">
        <w:rPr>
          <w:rFonts w:ascii="Times New Roman" w:eastAsia="SimSun" w:hAnsi="Times New Roman"/>
          <w:sz w:val="24"/>
          <w:szCs w:val="24"/>
          <w:lang w:val="ro-RO" w:eastAsia="zh-CN"/>
        </w:rPr>
        <w:t xml:space="preserve"> Densitatea liniară</w:t>
      </w:r>
      <w:r w:rsidR="00240715" w:rsidRPr="00474BFA">
        <w:rPr>
          <w:rFonts w:ascii="Times New Roman" w:eastAsia="SimSun" w:hAnsi="Times New Roman"/>
          <w:sz w:val="24"/>
          <w:szCs w:val="24"/>
          <w:lang w:val="en-US" w:eastAsia="zh-CN"/>
        </w:rPr>
        <w:t xml:space="preserve"> 10065 g., </w:t>
      </w:r>
    </w:p>
    <w:p w:rsidR="00530970" w:rsidRPr="00474BFA" w:rsidRDefault="001D3BB1" w:rsidP="00561EAF">
      <w:pPr>
        <w:spacing w:after="0" w:line="240" w:lineRule="auto"/>
        <w:ind w:firstLine="539"/>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Modelul şi nuanţele de culori sunt stabilite conform modelului aprobat.</w:t>
      </w:r>
    </w:p>
    <w:p w:rsidR="006D583C" w:rsidRPr="00474BFA" w:rsidRDefault="006D583C" w:rsidP="00561EAF">
      <w:pPr>
        <w:spacing w:after="0" w:line="240" w:lineRule="auto"/>
        <w:ind w:firstLine="539"/>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centurii obligatoriu </w:t>
      </w:r>
      <w:r w:rsidR="0002554C" w:rsidRPr="00474BFA">
        <w:rPr>
          <w:rFonts w:ascii="Times New Roman" w:eastAsia="SimSun" w:hAnsi="Times New Roman"/>
          <w:b/>
          <w:i/>
          <w:sz w:val="24"/>
          <w:szCs w:val="24"/>
          <w:lang w:val="ro-RO" w:eastAsia="zh-CN"/>
        </w:rPr>
        <w:t>se va solicita mostra aprobată.</w:t>
      </w:r>
    </w:p>
    <w:p w:rsidR="00A74740" w:rsidRPr="00474BFA" w:rsidRDefault="00240715" w:rsidP="003518DA">
      <w:pPr>
        <w:spacing w:after="0" w:line="240" w:lineRule="auto"/>
        <w:jc w:val="both"/>
        <w:rPr>
          <w:rFonts w:ascii="Times New Roman" w:eastAsia="SimSun" w:hAnsi="Times New Roman"/>
          <w:b/>
          <w:i/>
          <w:sz w:val="24"/>
          <w:szCs w:val="24"/>
          <w:lang w:val="ro-MD" w:eastAsia="zh-CN"/>
        </w:rPr>
      </w:pPr>
      <w:r w:rsidRPr="00474BFA">
        <w:rPr>
          <w:rFonts w:ascii="Times New Roman" w:eastAsia="SimSun" w:hAnsi="Times New Roman"/>
          <w:i/>
          <w:sz w:val="24"/>
          <w:szCs w:val="24"/>
          <w:lang w:val="ro-MD" w:eastAsia="zh-CN"/>
        </w:rPr>
        <w:t xml:space="preserve">         </w:t>
      </w:r>
    </w:p>
    <w:p w:rsidR="00530970" w:rsidRPr="00474BFA" w:rsidRDefault="00A958E9" w:rsidP="00561EAF">
      <w:pPr>
        <w:spacing w:after="0" w:line="240" w:lineRule="auto"/>
        <w:ind w:firstLine="540"/>
        <w:jc w:val="both"/>
        <w:rPr>
          <w:rFonts w:ascii="Times New Roman" w:hAnsi="Times New Roman"/>
          <w:b/>
          <w:sz w:val="24"/>
          <w:szCs w:val="24"/>
          <w:lang w:val="ro-RO"/>
        </w:rPr>
      </w:pPr>
      <w:r w:rsidRPr="00474BFA">
        <w:rPr>
          <w:rFonts w:ascii="Times New Roman" w:hAnsi="Times New Roman"/>
          <w:b/>
          <w:sz w:val="24"/>
          <w:szCs w:val="24"/>
          <w:lang w:val="ro-RO"/>
        </w:rPr>
        <w:t>3.</w:t>
      </w:r>
      <w:r w:rsidR="00530970" w:rsidRPr="00474BFA">
        <w:rPr>
          <w:rFonts w:ascii="Times New Roman" w:hAnsi="Times New Roman"/>
          <w:b/>
          <w:sz w:val="24"/>
          <w:szCs w:val="24"/>
          <w:lang w:val="ro-RO"/>
        </w:rPr>
        <w:t xml:space="preserve"> Epole</w:t>
      </w:r>
      <w:r w:rsidR="006E0390" w:rsidRPr="00474BFA">
        <w:rPr>
          <w:rFonts w:ascii="Times New Roman" w:hAnsi="Times New Roman"/>
          <w:b/>
          <w:sz w:val="24"/>
          <w:szCs w:val="24"/>
          <w:lang w:val="ro-RO"/>
        </w:rPr>
        <w:t>ţ</w:t>
      </w:r>
      <w:r w:rsidR="00530970" w:rsidRPr="00474BFA">
        <w:rPr>
          <w:rFonts w:ascii="Times New Roman" w:hAnsi="Times New Roman"/>
          <w:b/>
          <w:sz w:val="24"/>
          <w:szCs w:val="24"/>
          <w:lang w:val="ro-RO"/>
        </w:rPr>
        <w:t>i</w:t>
      </w:r>
      <w:r w:rsidR="001D3BB1" w:rsidRPr="00474BFA">
        <w:rPr>
          <w:rFonts w:ascii="Times New Roman" w:hAnsi="Times New Roman"/>
          <w:b/>
          <w:sz w:val="24"/>
          <w:szCs w:val="24"/>
          <w:lang w:val="ro-RO"/>
        </w:rPr>
        <w:t xml:space="preserve"> </w:t>
      </w:r>
      <w:r w:rsidR="001D3BB1" w:rsidRPr="00474BFA">
        <w:rPr>
          <w:rFonts w:ascii="Times New Roman" w:eastAsia="SimSun" w:hAnsi="Times New Roman"/>
          <w:b/>
          <w:sz w:val="24"/>
          <w:szCs w:val="24"/>
          <w:lang w:val="ro-RO" w:eastAsia="zh-CN"/>
        </w:rPr>
        <w:t>(</w:t>
      </w:r>
      <w:r w:rsidR="001D3BB1" w:rsidRPr="00474BFA">
        <w:rPr>
          <w:rFonts w:ascii="Times New Roman" w:eastAsia="SimSun" w:hAnsi="Times New Roman"/>
          <w:sz w:val="24"/>
          <w:szCs w:val="24"/>
          <w:lang w:val="ro-RO" w:eastAsia="zh-CN"/>
        </w:rPr>
        <w:t>Model aprobat</w:t>
      </w:r>
      <w:r w:rsidR="001D3BB1" w:rsidRPr="00474BFA">
        <w:rPr>
          <w:rFonts w:ascii="Times New Roman" w:eastAsia="SimSun" w:hAnsi="Times New Roman"/>
          <w:b/>
          <w:sz w:val="24"/>
          <w:szCs w:val="24"/>
          <w:lang w:val="ro-RO" w:eastAsia="zh-CN"/>
        </w:rPr>
        <w:t>)</w:t>
      </w:r>
    </w:p>
    <w:p w:rsidR="00530970" w:rsidRPr="00474BFA" w:rsidRDefault="00530970" w:rsidP="00561EAF">
      <w:pPr>
        <w:spacing w:after="0" w:line="240" w:lineRule="auto"/>
        <w:ind w:firstLine="540"/>
        <w:jc w:val="both"/>
        <w:rPr>
          <w:rFonts w:ascii="Times New Roman" w:hAnsi="Times New Roman"/>
          <w:sz w:val="24"/>
          <w:szCs w:val="24"/>
          <w:lang w:val="ro-RO"/>
        </w:rPr>
      </w:pPr>
      <w:r w:rsidRPr="00474BFA">
        <w:rPr>
          <w:rFonts w:ascii="Times New Roman" w:hAnsi="Times New Roman"/>
          <w:sz w:val="24"/>
          <w:szCs w:val="24"/>
          <w:lang w:val="ro-RO"/>
        </w:rPr>
        <w:t xml:space="preserve">Forma dimensiunile </w:t>
      </w:r>
      <w:r w:rsidR="006E0390" w:rsidRPr="00474BFA">
        <w:rPr>
          <w:rFonts w:ascii="Times New Roman" w:hAnsi="Times New Roman"/>
          <w:sz w:val="24"/>
          <w:szCs w:val="24"/>
          <w:lang w:val="ro-RO"/>
        </w:rPr>
        <w:t>ş</w:t>
      </w:r>
      <w:r w:rsidRPr="00474BFA">
        <w:rPr>
          <w:rFonts w:ascii="Times New Roman" w:hAnsi="Times New Roman"/>
          <w:sz w:val="24"/>
          <w:szCs w:val="24"/>
          <w:lang w:val="ro-RO"/>
        </w:rPr>
        <w:t>i materialele din care sunt confec</w:t>
      </w:r>
      <w:r w:rsidR="006E0390" w:rsidRPr="00474BFA">
        <w:rPr>
          <w:rFonts w:ascii="Times New Roman" w:hAnsi="Times New Roman"/>
          <w:sz w:val="24"/>
          <w:szCs w:val="24"/>
          <w:lang w:val="ro-RO"/>
        </w:rPr>
        <w:t>ţ</w:t>
      </w:r>
      <w:r w:rsidRPr="00474BFA">
        <w:rPr>
          <w:rFonts w:ascii="Times New Roman" w:hAnsi="Times New Roman"/>
          <w:sz w:val="24"/>
          <w:szCs w:val="24"/>
          <w:lang w:val="ro-RO"/>
        </w:rPr>
        <w:t>iona</w:t>
      </w:r>
      <w:r w:rsidR="006E0390" w:rsidRPr="00474BFA">
        <w:rPr>
          <w:rFonts w:ascii="Times New Roman" w:hAnsi="Times New Roman"/>
          <w:sz w:val="24"/>
          <w:szCs w:val="24"/>
          <w:lang w:val="ro-RO"/>
        </w:rPr>
        <w:t>ţ</w:t>
      </w:r>
      <w:r w:rsidRPr="00474BFA">
        <w:rPr>
          <w:rFonts w:ascii="Times New Roman" w:hAnsi="Times New Roman"/>
          <w:sz w:val="24"/>
          <w:szCs w:val="24"/>
          <w:lang w:val="ro-RO"/>
        </w:rPr>
        <w:t>i epole</w:t>
      </w:r>
      <w:r w:rsidR="006E0390" w:rsidRPr="00474BFA">
        <w:rPr>
          <w:rFonts w:ascii="Times New Roman" w:hAnsi="Times New Roman"/>
          <w:sz w:val="24"/>
          <w:szCs w:val="24"/>
          <w:lang w:val="ro-RO"/>
        </w:rPr>
        <w:t>ţ</w:t>
      </w:r>
      <w:r w:rsidRPr="00474BFA">
        <w:rPr>
          <w:rFonts w:ascii="Times New Roman" w:hAnsi="Times New Roman"/>
          <w:sz w:val="24"/>
          <w:szCs w:val="24"/>
          <w:lang w:val="ro-RO"/>
        </w:rPr>
        <w:t>ii sunt identice pentru toate categoriile poli</w:t>
      </w:r>
      <w:r w:rsidR="006E0390" w:rsidRPr="00474BFA">
        <w:rPr>
          <w:rFonts w:ascii="Times New Roman" w:hAnsi="Times New Roman"/>
          <w:sz w:val="24"/>
          <w:szCs w:val="24"/>
          <w:lang w:val="ro-RO"/>
        </w:rPr>
        <w:t>ţ</w:t>
      </w:r>
      <w:r w:rsidRPr="00474BFA">
        <w:rPr>
          <w:rFonts w:ascii="Times New Roman" w:hAnsi="Times New Roman"/>
          <w:sz w:val="24"/>
          <w:szCs w:val="24"/>
          <w:lang w:val="ro-RO"/>
        </w:rPr>
        <w:t>i</w:t>
      </w:r>
      <w:r w:rsidR="006E0390" w:rsidRPr="00474BFA">
        <w:rPr>
          <w:rFonts w:ascii="Times New Roman" w:hAnsi="Times New Roman"/>
          <w:sz w:val="24"/>
          <w:szCs w:val="24"/>
          <w:lang w:val="ro-RO"/>
        </w:rPr>
        <w:t>ş</w:t>
      </w:r>
      <w:r w:rsidRPr="00474BFA">
        <w:rPr>
          <w:rFonts w:ascii="Times New Roman" w:hAnsi="Times New Roman"/>
          <w:sz w:val="24"/>
          <w:szCs w:val="24"/>
          <w:lang w:val="ro-RO"/>
        </w:rPr>
        <w:t>tilor de frontieră. Epole</w:t>
      </w:r>
      <w:r w:rsidR="006E0390" w:rsidRPr="00474BFA">
        <w:rPr>
          <w:rFonts w:ascii="Times New Roman" w:hAnsi="Times New Roman"/>
          <w:sz w:val="24"/>
          <w:szCs w:val="24"/>
          <w:lang w:val="ro-RO"/>
        </w:rPr>
        <w:t>ţ</w:t>
      </w:r>
      <w:r w:rsidRPr="00474BFA">
        <w:rPr>
          <w:rFonts w:ascii="Times New Roman" w:hAnsi="Times New Roman"/>
          <w:sz w:val="24"/>
          <w:szCs w:val="24"/>
          <w:lang w:val="ro-RO"/>
        </w:rPr>
        <w:t>ii sunt confec</w:t>
      </w:r>
      <w:r w:rsidR="006E0390" w:rsidRPr="00474BFA">
        <w:rPr>
          <w:rFonts w:ascii="Times New Roman" w:hAnsi="Times New Roman"/>
          <w:sz w:val="24"/>
          <w:szCs w:val="24"/>
          <w:lang w:val="ro-RO"/>
        </w:rPr>
        <w:t>ţ</w:t>
      </w:r>
      <w:r w:rsidRPr="00474BFA">
        <w:rPr>
          <w:rFonts w:ascii="Times New Roman" w:hAnsi="Times New Roman"/>
          <w:sz w:val="24"/>
          <w:szCs w:val="24"/>
          <w:lang w:val="ro-RO"/>
        </w:rPr>
        <w:t>iona</w:t>
      </w:r>
      <w:r w:rsidR="006E0390" w:rsidRPr="00474BFA">
        <w:rPr>
          <w:rFonts w:ascii="Times New Roman" w:hAnsi="Times New Roman"/>
          <w:sz w:val="24"/>
          <w:szCs w:val="24"/>
          <w:lang w:val="ro-RO"/>
        </w:rPr>
        <w:t>ţ</w:t>
      </w:r>
      <w:r w:rsidRPr="00474BFA">
        <w:rPr>
          <w:rFonts w:ascii="Times New Roman" w:hAnsi="Times New Roman"/>
          <w:sz w:val="24"/>
          <w:szCs w:val="24"/>
          <w:lang w:val="ro-RO"/>
        </w:rPr>
        <w:t>i din acela</w:t>
      </w:r>
      <w:r w:rsidR="006E0390" w:rsidRPr="00474BFA">
        <w:rPr>
          <w:rFonts w:ascii="Times New Roman" w:hAnsi="Times New Roman"/>
          <w:sz w:val="24"/>
          <w:szCs w:val="24"/>
          <w:lang w:val="ro-RO"/>
        </w:rPr>
        <w:t>ş</w:t>
      </w:r>
      <w:r w:rsidRPr="00474BFA">
        <w:rPr>
          <w:rFonts w:ascii="Times New Roman" w:hAnsi="Times New Roman"/>
          <w:sz w:val="24"/>
          <w:szCs w:val="24"/>
          <w:lang w:val="ro-RO"/>
        </w:rPr>
        <w:t>i material cu articolele uniformei pe care sunt aplica</w:t>
      </w:r>
      <w:r w:rsidR="006E0390" w:rsidRPr="00474BFA">
        <w:rPr>
          <w:rFonts w:ascii="Times New Roman" w:hAnsi="Times New Roman"/>
          <w:sz w:val="24"/>
          <w:szCs w:val="24"/>
          <w:lang w:val="ro-RO"/>
        </w:rPr>
        <w:t>ţ</w:t>
      </w:r>
      <w:r w:rsidRPr="00474BFA">
        <w:rPr>
          <w:rFonts w:ascii="Times New Roman" w:hAnsi="Times New Roman"/>
          <w:sz w:val="24"/>
          <w:szCs w:val="24"/>
          <w:lang w:val="ro-RO"/>
        </w:rPr>
        <w:t>i, cu excep</w:t>
      </w:r>
      <w:r w:rsidR="006E0390" w:rsidRPr="00474BFA">
        <w:rPr>
          <w:rFonts w:ascii="Times New Roman" w:hAnsi="Times New Roman"/>
          <w:sz w:val="24"/>
          <w:szCs w:val="24"/>
          <w:lang w:val="ro-RO"/>
        </w:rPr>
        <w:t>ţ</w:t>
      </w:r>
      <w:r w:rsidRPr="00474BFA">
        <w:rPr>
          <w:rFonts w:ascii="Times New Roman" w:hAnsi="Times New Roman"/>
          <w:sz w:val="24"/>
          <w:szCs w:val="24"/>
          <w:lang w:val="ro-RO"/>
        </w:rPr>
        <w:t>ia la căma</w:t>
      </w:r>
      <w:r w:rsidR="006E0390" w:rsidRPr="00474BFA">
        <w:rPr>
          <w:rFonts w:ascii="Times New Roman" w:hAnsi="Times New Roman"/>
          <w:sz w:val="24"/>
          <w:szCs w:val="24"/>
          <w:lang w:val="ro-RO"/>
        </w:rPr>
        <w:t>ş</w:t>
      </w:r>
      <w:r w:rsidRPr="00474BFA">
        <w:rPr>
          <w:rFonts w:ascii="Times New Roman" w:hAnsi="Times New Roman"/>
          <w:sz w:val="24"/>
          <w:szCs w:val="24"/>
          <w:lang w:val="ro-RO"/>
        </w:rPr>
        <w:t>ă, unde epole</w:t>
      </w:r>
      <w:r w:rsidR="006E0390" w:rsidRPr="00474BFA">
        <w:rPr>
          <w:rFonts w:ascii="Times New Roman" w:hAnsi="Times New Roman"/>
          <w:sz w:val="24"/>
          <w:szCs w:val="24"/>
          <w:lang w:val="ro-RO"/>
        </w:rPr>
        <w:t>ţ</w:t>
      </w:r>
      <w:r w:rsidRPr="00474BFA">
        <w:rPr>
          <w:rFonts w:ascii="Times New Roman" w:hAnsi="Times New Roman"/>
          <w:sz w:val="24"/>
          <w:szCs w:val="24"/>
          <w:lang w:val="ro-RO"/>
        </w:rPr>
        <w:t xml:space="preserve">i sunt de culoare </w:t>
      </w:r>
      <w:r w:rsidR="00A958E9" w:rsidRPr="00474BFA">
        <w:rPr>
          <w:rFonts w:ascii="Times New Roman" w:hAnsi="Times New Roman"/>
          <w:sz w:val="24"/>
          <w:szCs w:val="24"/>
          <w:lang w:val="ro-RO"/>
        </w:rPr>
        <w:t xml:space="preserve">19-4013 DARK NAVY  </w:t>
      </w:r>
      <w:r w:rsidRPr="00474BFA">
        <w:rPr>
          <w:rFonts w:ascii="Times New Roman" w:hAnsi="Times New Roman"/>
          <w:sz w:val="24"/>
          <w:szCs w:val="24"/>
          <w:lang w:val="ro-RO"/>
        </w:rPr>
        <w:t xml:space="preserve">. </w:t>
      </w:r>
    </w:p>
    <w:p w:rsidR="00530970" w:rsidRPr="00474BFA" w:rsidRDefault="00530970" w:rsidP="00561EAF">
      <w:pPr>
        <w:spacing w:after="0" w:line="240" w:lineRule="auto"/>
        <w:ind w:firstLine="540"/>
        <w:jc w:val="both"/>
        <w:rPr>
          <w:rFonts w:ascii="Times New Roman" w:hAnsi="Times New Roman"/>
          <w:sz w:val="24"/>
          <w:szCs w:val="24"/>
          <w:lang w:val="ro-RO"/>
        </w:rPr>
      </w:pPr>
      <w:r w:rsidRPr="00474BFA">
        <w:rPr>
          <w:rFonts w:ascii="Times New Roman" w:hAnsi="Times New Roman"/>
          <w:sz w:val="24"/>
          <w:szCs w:val="24"/>
          <w:lang w:val="ro-RO"/>
        </w:rPr>
        <w:t xml:space="preserve">Epoleţii au lăţimea de 50 mm </w:t>
      </w:r>
      <w:r w:rsidR="006E0390" w:rsidRPr="00474BFA">
        <w:rPr>
          <w:rFonts w:ascii="Times New Roman" w:hAnsi="Times New Roman"/>
          <w:sz w:val="24"/>
          <w:szCs w:val="24"/>
          <w:lang w:val="ro-RO"/>
        </w:rPr>
        <w:t>ş</w:t>
      </w:r>
      <w:r w:rsidRPr="00474BFA">
        <w:rPr>
          <w:rFonts w:ascii="Times New Roman" w:hAnsi="Times New Roman"/>
          <w:sz w:val="24"/>
          <w:szCs w:val="24"/>
          <w:lang w:val="ro-RO"/>
        </w:rPr>
        <w:t xml:space="preserve">i lungimea de 120 mm. </w:t>
      </w:r>
    </w:p>
    <w:p w:rsidR="00530970" w:rsidRPr="00474BFA" w:rsidRDefault="00530970" w:rsidP="00561EAF">
      <w:pPr>
        <w:spacing w:after="0" w:line="240" w:lineRule="auto"/>
        <w:ind w:firstLine="540"/>
        <w:jc w:val="both"/>
        <w:rPr>
          <w:rFonts w:ascii="Times New Roman" w:hAnsi="Times New Roman"/>
          <w:sz w:val="24"/>
          <w:szCs w:val="24"/>
          <w:lang w:val="ro-RO"/>
        </w:rPr>
      </w:pPr>
      <w:r w:rsidRPr="00474BFA">
        <w:rPr>
          <w:rFonts w:ascii="Times New Roman" w:hAnsi="Times New Roman"/>
          <w:sz w:val="24"/>
          <w:szCs w:val="24"/>
          <w:lang w:val="ro-RO"/>
        </w:rPr>
        <w:t>Pe  tricoul cu guler tricotat de tip ,,polo”</w:t>
      </w:r>
      <w:r w:rsidR="00AB1010" w:rsidRPr="00474BFA">
        <w:rPr>
          <w:rFonts w:ascii="Times New Roman" w:hAnsi="Times New Roman"/>
          <w:sz w:val="24"/>
          <w:szCs w:val="24"/>
          <w:lang w:val="ro-RO"/>
        </w:rPr>
        <w:t xml:space="preserve"> și compleu – tunica și pantaloni</w:t>
      </w:r>
      <w:r w:rsidRPr="00474BFA">
        <w:rPr>
          <w:rFonts w:ascii="Times New Roman" w:hAnsi="Times New Roman"/>
          <w:sz w:val="24"/>
          <w:szCs w:val="24"/>
          <w:lang w:val="ro-RO"/>
        </w:rPr>
        <w:t xml:space="preserve"> epoletul se aplică pe bandă ,,velcro”, în partea dreaptă, la nivelul pieptului, avînd dimensiuni de 1</w:t>
      </w:r>
      <w:r w:rsidR="00240715" w:rsidRPr="00474BFA">
        <w:rPr>
          <w:rFonts w:ascii="Times New Roman" w:hAnsi="Times New Roman"/>
          <w:sz w:val="24"/>
          <w:szCs w:val="24"/>
          <w:lang w:val="ro-RO"/>
        </w:rPr>
        <w:t>1</w:t>
      </w:r>
      <w:r w:rsidRPr="00474BFA">
        <w:rPr>
          <w:rFonts w:ascii="Times New Roman" w:hAnsi="Times New Roman"/>
          <w:sz w:val="24"/>
          <w:szCs w:val="24"/>
          <w:lang w:val="ro-RO"/>
        </w:rPr>
        <w:t xml:space="preserve"> cm lungime </w:t>
      </w:r>
      <w:r w:rsidR="006E0390" w:rsidRPr="00474BFA">
        <w:rPr>
          <w:rFonts w:ascii="Times New Roman" w:hAnsi="Times New Roman"/>
          <w:sz w:val="24"/>
          <w:szCs w:val="24"/>
          <w:lang w:val="ro-RO"/>
        </w:rPr>
        <w:t>ş</w:t>
      </w:r>
      <w:r w:rsidRPr="00474BFA">
        <w:rPr>
          <w:rFonts w:ascii="Times New Roman" w:hAnsi="Times New Roman"/>
          <w:sz w:val="24"/>
          <w:szCs w:val="24"/>
          <w:lang w:val="ro-RO"/>
        </w:rPr>
        <w:t xml:space="preserve">i </w:t>
      </w:r>
      <w:r w:rsidR="00AB1010" w:rsidRPr="00474BFA">
        <w:rPr>
          <w:rFonts w:ascii="Times New Roman" w:hAnsi="Times New Roman"/>
          <w:sz w:val="24"/>
          <w:szCs w:val="24"/>
          <w:lang w:val="ro-RO"/>
        </w:rPr>
        <w:t>3,0</w:t>
      </w:r>
      <w:r w:rsidRPr="00474BFA">
        <w:rPr>
          <w:rFonts w:ascii="Times New Roman" w:hAnsi="Times New Roman"/>
          <w:sz w:val="24"/>
          <w:szCs w:val="24"/>
          <w:lang w:val="ro-RO"/>
        </w:rPr>
        <w:t xml:space="preserve"> cm înăl</w:t>
      </w:r>
      <w:r w:rsidR="006E0390" w:rsidRPr="00474BFA">
        <w:rPr>
          <w:rFonts w:ascii="Times New Roman" w:hAnsi="Times New Roman"/>
          <w:sz w:val="24"/>
          <w:szCs w:val="24"/>
          <w:lang w:val="ro-RO"/>
        </w:rPr>
        <w:t>ţ</w:t>
      </w:r>
      <w:r w:rsidRPr="00474BFA">
        <w:rPr>
          <w:rFonts w:ascii="Times New Roman" w:hAnsi="Times New Roman"/>
          <w:sz w:val="24"/>
          <w:szCs w:val="24"/>
          <w:lang w:val="ro-RO"/>
        </w:rPr>
        <w:t>ime.</w:t>
      </w:r>
    </w:p>
    <w:p w:rsidR="00530970" w:rsidRPr="00474BFA" w:rsidRDefault="00530970" w:rsidP="00561EAF">
      <w:pPr>
        <w:spacing w:after="0" w:line="240" w:lineRule="auto"/>
        <w:ind w:firstLine="540"/>
        <w:jc w:val="both"/>
        <w:rPr>
          <w:rFonts w:ascii="Times New Roman" w:hAnsi="Times New Roman"/>
          <w:sz w:val="24"/>
          <w:szCs w:val="24"/>
          <w:lang w:val="ro-RO"/>
        </w:rPr>
      </w:pPr>
      <w:r w:rsidRPr="00474BFA">
        <w:rPr>
          <w:rFonts w:ascii="Times New Roman" w:hAnsi="Times New Roman"/>
          <w:sz w:val="24"/>
          <w:szCs w:val="24"/>
          <w:lang w:val="ro-RO"/>
        </w:rPr>
        <w:t>La distanţa de 5 mm de la marginea inferioară a epoletului este executată, cu fir gri, o broderie reprezentînd viţa de vie.</w:t>
      </w:r>
    </w:p>
    <w:p w:rsidR="00530970" w:rsidRPr="00474BFA" w:rsidRDefault="00530970" w:rsidP="00561EAF">
      <w:pPr>
        <w:spacing w:after="0" w:line="240" w:lineRule="auto"/>
        <w:ind w:firstLine="540"/>
        <w:jc w:val="both"/>
        <w:rPr>
          <w:rFonts w:ascii="Times New Roman" w:hAnsi="Times New Roman"/>
          <w:sz w:val="24"/>
          <w:szCs w:val="24"/>
          <w:lang w:val="ro-RO"/>
        </w:rPr>
      </w:pPr>
      <w:r w:rsidRPr="00474BFA">
        <w:rPr>
          <w:rFonts w:ascii="Times New Roman" w:hAnsi="Times New Roman"/>
          <w:sz w:val="24"/>
          <w:szCs w:val="24"/>
          <w:lang w:val="ro-RO"/>
        </w:rPr>
        <w:t xml:space="preserve">Stelele reprezintă poliedre convexe cu opt raze, brodate cu fire gri. Diametrul stelei pentru corpul de ofiţeri cu grade supreme este de 28 mm; al stelei pentru corpul de ofiţeri cu grade superioare – de 20 mm; al celei pentru corpul de ofiţerii cu grade inferioare şi efectivul de subofiţeri – de 13 mm. </w:t>
      </w:r>
    </w:p>
    <w:p w:rsidR="00530970" w:rsidRPr="00474BFA" w:rsidRDefault="00530970" w:rsidP="00561EAF">
      <w:pPr>
        <w:spacing w:after="0"/>
        <w:ind w:firstLine="540"/>
        <w:jc w:val="both"/>
        <w:rPr>
          <w:rFonts w:ascii="Times New Roman" w:hAnsi="Times New Roman"/>
          <w:sz w:val="24"/>
          <w:szCs w:val="24"/>
          <w:lang w:val="ro-RO"/>
        </w:rPr>
      </w:pPr>
      <w:r w:rsidRPr="00474BFA">
        <w:rPr>
          <w:rFonts w:ascii="Times New Roman" w:hAnsi="Times New Roman"/>
          <w:sz w:val="24"/>
          <w:szCs w:val="24"/>
          <w:lang w:val="ro-RO"/>
        </w:rPr>
        <w:t>Pe epoleţii pentru efectivul cu grade in</w:t>
      </w:r>
      <w:r w:rsidR="00351C72" w:rsidRPr="00474BFA">
        <w:rPr>
          <w:rFonts w:ascii="Times New Roman" w:hAnsi="Times New Roman"/>
          <w:sz w:val="24"/>
          <w:szCs w:val="24"/>
          <w:lang w:val="ro-RO"/>
        </w:rPr>
        <w:t>ferioare,</w:t>
      </w:r>
      <w:r w:rsidRPr="00474BFA">
        <w:rPr>
          <w:rFonts w:ascii="Times New Roman" w:hAnsi="Times New Roman"/>
          <w:sz w:val="24"/>
          <w:szCs w:val="24"/>
          <w:lang w:val="ro-RO"/>
        </w:rPr>
        <w:t xml:space="preserve"> galonul (avînd forma mlădi</w:t>
      </w:r>
      <w:r w:rsidR="006E0390" w:rsidRPr="00474BFA">
        <w:rPr>
          <w:rFonts w:ascii="Times New Roman" w:hAnsi="Times New Roman"/>
          <w:sz w:val="24"/>
          <w:szCs w:val="24"/>
          <w:lang w:val="ro-RO"/>
        </w:rPr>
        <w:t>ţ</w:t>
      </w:r>
      <w:r w:rsidRPr="00474BFA">
        <w:rPr>
          <w:rFonts w:ascii="Times New Roman" w:hAnsi="Times New Roman"/>
          <w:sz w:val="24"/>
          <w:szCs w:val="24"/>
          <w:lang w:val="ro-RO"/>
        </w:rPr>
        <w:t>ei de vi</w:t>
      </w:r>
      <w:r w:rsidR="006E0390" w:rsidRPr="00474BFA">
        <w:rPr>
          <w:rFonts w:ascii="Times New Roman" w:hAnsi="Times New Roman"/>
          <w:sz w:val="24"/>
          <w:szCs w:val="24"/>
          <w:lang w:val="ro-RO"/>
        </w:rPr>
        <w:t>ţ</w:t>
      </w:r>
      <w:r w:rsidRPr="00474BFA">
        <w:rPr>
          <w:rFonts w:ascii="Times New Roman" w:hAnsi="Times New Roman"/>
          <w:sz w:val="24"/>
          <w:szCs w:val="24"/>
          <w:lang w:val="ro-RO"/>
        </w:rPr>
        <w:t>ă de vie) este dispus în conformitate cu gradul special:</w:t>
      </w:r>
    </w:p>
    <w:p w:rsidR="00BB2758" w:rsidRPr="00474BFA" w:rsidRDefault="00BB2758" w:rsidP="00561EAF">
      <w:pPr>
        <w:spacing w:after="0"/>
        <w:ind w:firstLine="540"/>
        <w:jc w:val="both"/>
        <w:rPr>
          <w:rFonts w:ascii="Times New Roman" w:hAnsi="Times New Roman"/>
          <w:sz w:val="24"/>
          <w:szCs w:val="24"/>
          <w:lang w:val="ro-RO"/>
        </w:rPr>
      </w:pPr>
    </w:p>
    <w:tbl>
      <w:tblPr>
        <w:tblW w:w="9900" w:type="dxa"/>
        <w:tblCellSpacing w:w="0" w:type="dxa"/>
        <w:tblInd w:w="157"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000"/>
        <w:gridCol w:w="1440"/>
        <w:gridCol w:w="1418"/>
        <w:gridCol w:w="3505"/>
        <w:gridCol w:w="1537"/>
      </w:tblGrid>
      <w:tr w:rsidR="004F3745" w:rsidRPr="00474BFA" w:rsidTr="006E4E8E">
        <w:trPr>
          <w:trHeight w:val="747"/>
          <w:tblCellSpacing w:w="0" w:type="dxa"/>
        </w:trPr>
        <w:tc>
          <w:tcPr>
            <w:tcW w:w="200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Gradul special</w:t>
            </w:r>
          </w:p>
        </w:tc>
        <w:tc>
          <w:tcPr>
            <w:tcW w:w="144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Numărul de galoane transversale</w:t>
            </w:r>
          </w:p>
        </w:tc>
        <w:tc>
          <w:tcPr>
            <w:tcW w:w="141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Lăţimea galonului (mm)</w:t>
            </w:r>
          </w:p>
        </w:tc>
        <w:tc>
          <w:tcPr>
            <w:tcW w:w="350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Distanţa de la marginea inferioară a epoletului pînă la marginea inferioară a galonului (mm)</w:t>
            </w:r>
          </w:p>
        </w:tc>
        <w:tc>
          <w:tcPr>
            <w:tcW w:w="1537"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Distanţa dintre galoane (mm)</w:t>
            </w:r>
          </w:p>
        </w:tc>
      </w:tr>
      <w:tr w:rsidR="004F3745" w:rsidRPr="00474BFA" w:rsidTr="006E4E8E">
        <w:trPr>
          <w:trHeight w:val="164"/>
          <w:tblCellSpacing w:w="0" w:type="dxa"/>
        </w:trPr>
        <w:tc>
          <w:tcPr>
            <w:tcW w:w="200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6F4A35" w:rsidP="00561EAF">
            <w:pPr>
              <w:spacing w:after="0" w:line="240" w:lineRule="auto"/>
              <w:ind w:firstLine="254"/>
              <w:rPr>
                <w:rFonts w:ascii="Times New Roman" w:hAnsi="Times New Roman"/>
                <w:sz w:val="24"/>
                <w:szCs w:val="24"/>
                <w:lang w:val="ro-RO"/>
              </w:rPr>
            </w:pPr>
            <w:r w:rsidRPr="00474BFA">
              <w:rPr>
                <w:rFonts w:ascii="Times New Roman" w:hAnsi="Times New Roman"/>
                <w:sz w:val="24"/>
                <w:szCs w:val="24"/>
                <w:lang w:val="en-US"/>
              </w:rPr>
              <w:t>Agent principal</w:t>
            </w:r>
            <w:r w:rsidRPr="00474BFA">
              <w:rPr>
                <w:rFonts w:ascii="Times New Roman" w:hAnsi="Times New Roman"/>
                <w:sz w:val="24"/>
                <w:szCs w:val="24"/>
                <w:lang w:val="ro-RO"/>
              </w:rPr>
              <w:t xml:space="preserve"> </w:t>
            </w:r>
          </w:p>
        </w:tc>
        <w:tc>
          <w:tcPr>
            <w:tcW w:w="144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141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20</w:t>
            </w:r>
          </w:p>
        </w:tc>
        <w:tc>
          <w:tcPr>
            <w:tcW w:w="350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35</w:t>
            </w:r>
          </w:p>
        </w:tc>
        <w:tc>
          <w:tcPr>
            <w:tcW w:w="1537"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w:t>
            </w:r>
          </w:p>
        </w:tc>
      </w:tr>
      <w:tr w:rsidR="004F3745" w:rsidRPr="00474BFA" w:rsidTr="006E4E8E">
        <w:trPr>
          <w:tblCellSpacing w:w="0" w:type="dxa"/>
        </w:trPr>
        <w:tc>
          <w:tcPr>
            <w:tcW w:w="200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6F4A35" w:rsidP="00561EAF">
            <w:pPr>
              <w:spacing w:after="0" w:line="240" w:lineRule="auto"/>
              <w:ind w:firstLine="254"/>
              <w:rPr>
                <w:rFonts w:ascii="Times New Roman" w:hAnsi="Times New Roman"/>
                <w:sz w:val="24"/>
                <w:szCs w:val="24"/>
                <w:lang w:val="ro-RO"/>
              </w:rPr>
            </w:pPr>
            <w:r w:rsidRPr="00474BFA">
              <w:rPr>
                <w:rFonts w:ascii="Times New Roman" w:hAnsi="Times New Roman"/>
                <w:sz w:val="24"/>
                <w:szCs w:val="24"/>
                <w:lang w:val="en-US"/>
              </w:rPr>
              <w:t>Agent superior</w:t>
            </w:r>
          </w:p>
        </w:tc>
        <w:tc>
          <w:tcPr>
            <w:tcW w:w="144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w:t>
            </w:r>
          </w:p>
        </w:tc>
        <w:tc>
          <w:tcPr>
            <w:tcW w:w="141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10</w:t>
            </w:r>
          </w:p>
        </w:tc>
        <w:tc>
          <w:tcPr>
            <w:tcW w:w="350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35</w:t>
            </w:r>
          </w:p>
        </w:tc>
        <w:tc>
          <w:tcPr>
            <w:tcW w:w="1537"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r>
      <w:tr w:rsidR="004F3745" w:rsidRPr="00474BFA" w:rsidTr="006E4E8E">
        <w:trPr>
          <w:tblCellSpacing w:w="0" w:type="dxa"/>
        </w:trPr>
        <w:tc>
          <w:tcPr>
            <w:tcW w:w="200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6F4A35" w:rsidP="00561EAF">
            <w:pPr>
              <w:spacing w:after="0" w:line="240" w:lineRule="auto"/>
              <w:ind w:firstLine="254"/>
              <w:rPr>
                <w:rFonts w:ascii="Times New Roman" w:hAnsi="Times New Roman"/>
                <w:sz w:val="24"/>
                <w:szCs w:val="24"/>
                <w:lang w:val="ro-RO"/>
              </w:rPr>
            </w:pPr>
            <w:r w:rsidRPr="00474BFA">
              <w:rPr>
                <w:rFonts w:ascii="Times New Roman" w:hAnsi="Times New Roman"/>
                <w:sz w:val="24"/>
                <w:szCs w:val="24"/>
                <w:lang w:val="en-US"/>
              </w:rPr>
              <w:t>Agent</w:t>
            </w:r>
          </w:p>
        </w:tc>
        <w:tc>
          <w:tcPr>
            <w:tcW w:w="144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141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10</w:t>
            </w:r>
          </w:p>
        </w:tc>
        <w:tc>
          <w:tcPr>
            <w:tcW w:w="350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35</w:t>
            </w:r>
          </w:p>
        </w:tc>
        <w:tc>
          <w:tcPr>
            <w:tcW w:w="1537"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r>
    </w:tbl>
    <w:p w:rsidR="000045A8" w:rsidRPr="00474BFA" w:rsidRDefault="000045A8" w:rsidP="001F13E5">
      <w:pPr>
        <w:spacing w:after="0"/>
        <w:jc w:val="both"/>
        <w:rPr>
          <w:rFonts w:ascii="Times New Roman" w:hAnsi="Times New Roman"/>
          <w:sz w:val="24"/>
          <w:szCs w:val="24"/>
          <w:lang w:val="ro-RO"/>
        </w:rPr>
      </w:pPr>
    </w:p>
    <w:p w:rsidR="00C54410" w:rsidRPr="00474BFA" w:rsidRDefault="00C54410" w:rsidP="00561EAF">
      <w:pPr>
        <w:spacing w:after="0"/>
        <w:ind w:firstLine="540"/>
        <w:jc w:val="both"/>
        <w:rPr>
          <w:rFonts w:ascii="Times New Roman" w:hAnsi="Times New Roman"/>
          <w:sz w:val="24"/>
          <w:szCs w:val="24"/>
          <w:lang w:val="ro-RO"/>
        </w:rPr>
      </w:pPr>
      <w:r w:rsidRPr="00474BFA">
        <w:rPr>
          <w:rFonts w:ascii="Times New Roman" w:hAnsi="Times New Roman"/>
          <w:sz w:val="24"/>
          <w:szCs w:val="24"/>
          <w:lang w:val="ro-RO"/>
        </w:rPr>
        <w:t>Pe epoleţii pentru corpul de ofiţeri şi subofiţeri sînt dispuse steluţe corespunzător gradului special:</w:t>
      </w:r>
    </w:p>
    <w:p w:rsidR="00BB2758" w:rsidRPr="00474BFA" w:rsidRDefault="00BB2758" w:rsidP="00561EAF">
      <w:pPr>
        <w:spacing w:after="0"/>
        <w:ind w:firstLine="540"/>
        <w:jc w:val="both"/>
        <w:rPr>
          <w:rFonts w:ascii="Times New Roman" w:hAnsi="Times New Roman"/>
          <w:sz w:val="24"/>
          <w:szCs w:val="24"/>
          <w:lang w:val="ro-RO"/>
        </w:rPr>
      </w:pPr>
    </w:p>
    <w:tbl>
      <w:tblPr>
        <w:tblW w:w="9922" w:type="dxa"/>
        <w:tblCellSpacing w:w="0" w:type="dxa"/>
        <w:tblInd w:w="15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10"/>
        <w:gridCol w:w="2268"/>
        <w:gridCol w:w="2835"/>
        <w:gridCol w:w="2409"/>
      </w:tblGrid>
      <w:tr w:rsidR="004F3745" w:rsidRPr="00474BFA" w:rsidTr="006E4E8E">
        <w:trPr>
          <w:tblCellSpacing w:w="0" w:type="dxa"/>
        </w:trPr>
        <w:tc>
          <w:tcPr>
            <w:tcW w:w="2410" w:type="dxa"/>
            <w:tcBorders>
              <w:top w:val="outset" w:sz="6" w:space="0" w:color="auto"/>
              <w:left w:val="outset" w:sz="6" w:space="0" w:color="auto"/>
              <w:bottom w:val="outset" w:sz="6" w:space="0" w:color="auto"/>
              <w:right w:val="outset" w:sz="6" w:space="0" w:color="auto"/>
            </w:tcBorders>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Gradul special</w:t>
            </w:r>
          </w:p>
        </w:tc>
        <w:tc>
          <w:tcPr>
            <w:tcW w:w="2268" w:type="dxa"/>
            <w:tcBorders>
              <w:top w:val="outset" w:sz="6" w:space="0" w:color="auto"/>
              <w:left w:val="outset" w:sz="6" w:space="0" w:color="auto"/>
              <w:bottom w:val="outset" w:sz="6" w:space="0" w:color="auto"/>
              <w:right w:val="outset" w:sz="6" w:space="0" w:color="auto"/>
            </w:tcBorders>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Numărul de steluţe</w:t>
            </w:r>
          </w:p>
        </w:tc>
        <w:tc>
          <w:tcPr>
            <w:tcW w:w="2835" w:type="dxa"/>
            <w:tcBorders>
              <w:top w:val="outset" w:sz="6" w:space="0" w:color="auto"/>
              <w:left w:val="outset" w:sz="6" w:space="0" w:color="auto"/>
              <w:bottom w:val="outset" w:sz="6" w:space="0" w:color="auto"/>
              <w:right w:val="outset" w:sz="6" w:space="0" w:color="auto"/>
            </w:tcBorders>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Mărimea steluţelor (mm)</w:t>
            </w:r>
          </w:p>
        </w:tc>
        <w:tc>
          <w:tcPr>
            <w:tcW w:w="2409" w:type="dxa"/>
            <w:tcBorders>
              <w:top w:val="outset" w:sz="6" w:space="0" w:color="auto"/>
              <w:left w:val="outset" w:sz="6" w:space="0" w:color="auto"/>
              <w:bottom w:val="outset" w:sz="6" w:space="0" w:color="auto"/>
              <w:right w:val="outset" w:sz="6" w:space="0" w:color="auto"/>
            </w:tcBorders>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Lăţimea galonului (mm)</w:t>
            </w:r>
          </w:p>
        </w:tc>
      </w:tr>
      <w:tr w:rsidR="004F3745" w:rsidRPr="00474BFA" w:rsidTr="006E4E8E">
        <w:trPr>
          <w:tblCellSpacing w:w="0" w:type="dxa"/>
        </w:trPr>
        <w:tc>
          <w:tcPr>
            <w:tcW w:w="241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6F4A35" w:rsidP="00561EAF">
            <w:pPr>
              <w:spacing w:after="0" w:line="240" w:lineRule="auto"/>
              <w:ind w:firstLine="254"/>
              <w:rPr>
                <w:rFonts w:ascii="Times New Roman" w:hAnsi="Times New Roman"/>
                <w:sz w:val="24"/>
                <w:szCs w:val="24"/>
                <w:lang w:val="ro-RO"/>
              </w:rPr>
            </w:pPr>
            <w:r w:rsidRPr="00474BFA">
              <w:rPr>
                <w:rFonts w:ascii="Times New Roman" w:hAnsi="Times New Roman"/>
                <w:sz w:val="24"/>
                <w:szCs w:val="24"/>
                <w:lang w:val="en-US"/>
              </w:rPr>
              <w:t>Chestor</w:t>
            </w:r>
          </w:p>
        </w:tc>
        <w:tc>
          <w:tcPr>
            <w:tcW w:w="226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283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28</w:t>
            </w:r>
          </w:p>
        </w:tc>
        <w:tc>
          <w:tcPr>
            <w:tcW w:w="2409" w:type="dxa"/>
            <w:tcBorders>
              <w:top w:val="outset" w:sz="6" w:space="0" w:color="auto"/>
              <w:left w:val="outset" w:sz="6" w:space="0" w:color="auto"/>
              <w:bottom w:val="outset" w:sz="6" w:space="0" w:color="auto"/>
              <w:right w:val="outset" w:sz="6" w:space="0" w:color="auto"/>
            </w:tcBorders>
            <w:vAlign w:val="center"/>
          </w:tcPr>
          <w:p w:rsidR="00C54410" w:rsidRPr="00474BFA" w:rsidRDefault="00C54410" w:rsidP="00561EAF">
            <w:pPr>
              <w:spacing w:after="0" w:line="240" w:lineRule="auto"/>
              <w:jc w:val="center"/>
              <w:rPr>
                <w:rFonts w:ascii="Times New Roman" w:hAnsi="Times New Roman"/>
                <w:sz w:val="24"/>
                <w:szCs w:val="24"/>
                <w:lang w:val="ro-RO"/>
              </w:rPr>
            </w:pPr>
          </w:p>
        </w:tc>
      </w:tr>
      <w:tr w:rsidR="004F3745" w:rsidRPr="00474BFA" w:rsidTr="006E4E8E">
        <w:trPr>
          <w:tblCellSpacing w:w="0" w:type="dxa"/>
        </w:trPr>
        <w:tc>
          <w:tcPr>
            <w:tcW w:w="241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6F4A35" w:rsidP="00561EAF">
            <w:pPr>
              <w:spacing w:after="0" w:line="240" w:lineRule="auto"/>
              <w:ind w:firstLine="254"/>
              <w:rPr>
                <w:rFonts w:ascii="Times New Roman" w:hAnsi="Times New Roman"/>
                <w:sz w:val="24"/>
                <w:szCs w:val="24"/>
                <w:lang w:val="ro-RO"/>
              </w:rPr>
            </w:pPr>
            <w:r w:rsidRPr="00474BFA">
              <w:rPr>
                <w:rFonts w:ascii="Times New Roman" w:hAnsi="Times New Roman"/>
                <w:sz w:val="24"/>
                <w:szCs w:val="24"/>
                <w:lang w:val="en-US"/>
              </w:rPr>
              <w:t>Comisar-şef;</w:t>
            </w:r>
            <w:r w:rsidR="00BB2758" w:rsidRPr="00474BFA">
              <w:rPr>
                <w:rFonts w:ascii="Times New Roman" w:hAnsi="Times New Roman"/>
                <w:sz w:val="24"/>
                <w:szCs w:val="24"/>
                <w:lang w:val="en-US"/>
              </w:rPr>
              <w:t xml:space="preserve"> </w:t>
            </w:r>
          </w:p>
        </w:tc>
        <w:tc>
          <w:tcPr>
            <w:tcW w:w="226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w:t>
            </w:r>
          </w:p>
        </w:tc>
        <w:tc>
          <w:tcPr>
            <w:tcW w:w="283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20</w:t>
            </w:r>
          </w:p>
        </w:tc>
        <w:tc>
          <w:tcPr>
            <w:tcW w:w="2409"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20</w:t>
            </w:r>
          </w:p>
        </w:tc>
      </w:tr>
      <w:tr w:rsidR="004F3745" w:rsidRPr="00474BFA" w:rsidTr="006E4E8E">
        <w:trPr>
          <w:tblCellSpacing w:w="0" w:type="dxa"/>
        </w:trPr>
        <w:tc>
          <w:tcPr>
            <w:tcW w:w="241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BB2758" w:rsidP="00561EAF">
            <w:pPr>
              <w:spacing w:after="0" w:line="240" w:lineRule="auto"/>
              <w:ind w:firstLine="254"/>
              <w:rPr>
                <w:rFonts w:ascii="Times New Roman" w:hAnsi="Times New Roman"/>
                <w:sz w:val="24"/>
                <w:szCs w:val="24"/>
                <w:lang w:val="ro-RO"/>
              </w:rPr>
            </w:pPr>
            <w:r w:rsidRPr="00474BFA">
              <w:rPr>
                <w:rFonts w:ascii="Times New Roman" w:hAnsi="Times New Roman"/>
                <w:sz w:val="24"/>
                <w:szCs w:val="24"/>
                <w:lang w:val="en-US"/>
              </w:rPr>
              <w:t>Comisar-principal</w:t>
            </w:r>
          </w:p>
        </w:tc>
        <w:tc>
          <w:tcPr>
            <w:tcW w:w="226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283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20</w:t>
            </w:r>
          </w:p>
        </w:tc>
        <w:tc>
          <w:tcPr>
            <w:tcW w:w="2409"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20</w:t>
            </w:r>
          </w:p>
        </w:tc>
      </w:tr>
      <w:tr w:rsidR="004F3745" w:rsidRPr="00474BFA" w:rsidTr="006E4E8E">
        <w:trPr>
          <w:tblCellSpacing w:w="0" w:type="dxa"/>
        </w:trPr>
        <w:tc>
          <w:tcPr>
            <w:tcW w:w="241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6F4A35" w:rsidP="00561EAF">
            <w:pPr>
              <w:spacing w:after="0" w:line="240" w:lineRule="auto"/>
              <w:ind w:firstLine="254"/>
              <w:rPr>
                <w:rFonts w:ascii="Times New Roman" w:hAnsi="Times New Roman"/>
                <w:sz w:val="24"/>
                <w:szCs w:val="24"/>
                <w:lang w:val="ro-RO"/>
              </w:rPr>
            </w:pPr>
            <w:r w:rsidRPr="00474BFA">
              <w:rPr>
                <w:rFonts w:ascii="Times New Roman" w:hAnsi="Times New Roman"/>
                <w:sz w:val="24"/>
                <w:szCs w:val="24"/>
                <w:lang w:val="en-US"/>
              </w:rPr>
              <w:t>Comisar</w:t>
            </w:r>
          </w:p>
        </w:tc>
        <w:tc>
          <w:tcPr>
            <w:tcW w:w="226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283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20</w:t>
            </w:r>
          </w:p>
        </w:tc>
        <w:tc>
          <w:tcPr>
            <w:tcW w:w="2409"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20</w:t>
            </w:r>
          </w:p>
        </w:tc>
      </w:tr>
      <w:tr w:rsidR="004F3745" w:rsidRPr="00474BFA" w:rsidTr="006E4E8E">
        <w:trPr>
          <w:tblCellSpacing w:w="0" w:type="dxa"/>
        </w:trPr>
        <w:tc>
          <w:tcPr>
            <w:tcW w:w="241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6F4A35" w:rsidP="00561EAF">
            <w:pPr>
              <w:spacing w:after="0" w:line="240" w:lineRule="auto"/>
              <w:ind w:firstLine="254"/>
              <w:rPr>
                <w:rFonts w:ascii="Times New Roman" w:hAnsi="Times New Roman"/>
                <w:sz w:val="24"/>
                <w:szCs w:val="24"/>
                <w:lang w:val="ro-RO"/>
              </w:rPr>
            </w:pPr>
            <w:r w:rsidRPr="00474BFA">
              <w:rPr>
                <w:rFonts w:ascii="Times New Roman" w:hAnsi="Times New Roman"/>
                <w:sz w:val="24"/>
                <w:szCs w:val="24"/>
                <w:lang w:val="en-US"/>
              </w:rPr>
              <w:t>Inspector principal</w:t>
            </w:r>
          </w:p>
        </w:tc>
        <w:tc>
          <w:tcPr>
            <w:tcW w:w="226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4</w:t>
            </w:r>
          </w:p>
        </w:tc>
        <w:tc>
          <w:tcPr>
            <w:tcW w:w="283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13</w:t>
            </w:r>
          </w:p>
        </w:tc>
        <w:tc>
          <w:tcPr>
            <w:tcW w:w="2409"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10</w:t>
            </w:r>
          </w:p>
        </w:tc>
      </w:tr>
      <w:tr w:rsidR="004F3745" w:rsidRPr="00474BFA" w:rsidTr="006E4E8E">
        <w:trPr>
          <w:tblCellSpacing w:w="0" w:type="dxa"/>
        </w:trPr>
        <w:tc>
          <w:tcPr>
            <w:tcW w:w="241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6F4A35" w:rsidP="00561EAF">
            <w:pPr>
              <w:spacing w:after="0" w:line="240" w:lineRule="auto"/>
              <w:ind w:firstLine="254"/>
              <w:rPr>
                <w:rFonts w:ascii="Times New Roman" w:hAnsi="Times New Roman"/>
                <w:sz w:val="24"/>
                <w:szCs w:val="24"/>
                <w:lang w:val="ro-RO"/>
              </w:rPr>
            </w:pPr>
            <w:r w:rsidRPr="00474BFA">
              <w:rPr>
                <w:rFonts w:ascii="Times New Roman" w:hAnsi="Times New Roman"/>
                <w:sz w:val="24"/>
                <w:szCs w:val="24"/>
                <w:lang w:val="en-US"/>
              </w:rPr>
              <w:lastRenderedPageBreak/>
              <w:t>Inspector superior</w:t>
            </w:r>
          </w:p>
        </w:tc>
        <w:tc>
          <w:tcPr>
            <w:tcW w:w="226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w:t>
            </w:r>
          </w:p>
        </w:tc>
        <w:tc>
          <w:tcPr>
            <w:tcW w:w="283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13</w:t>
            </w:r>
          </w:p>
        </w:tc>
        <w:tc>
          <w:tcPr>
            <w:tcW w:w="2409"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10</w:t>
            </w:r>
          </w:p>
        </w:tc>
      </w:tr>
      <w:tr w:rsidR="004F3745" w:rsidRPr="00474BFA" w:rsidTr="006E4E8E">
        <w:trPr>
          <w:tblCellSpacing w:w="0" w:type="dxa"/>
        </w:trPr>
        <w:tc>
          <w:tcPr>
            <w:tcW w:w="241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6F4A35" w:rsidP="00561EAF">
            <w:pPr>
              <w:spacing w:after="0" w:line="240" w:lineRule="auto"/>
              <w:ind w:firstLine="254"/>
              <w:rPr>
                <w:rFonts w:ascii="Times New Roman" w:hAnsi="Times New Roman"/>
                <w:sz w:val="24"/>
                <w:szCs w:val="24"/>
                <w:lang w:val="ro-RO"/>
              </w:rPr>
            </w:pPr>
            <w:r w:rsidRPr="00474BFA">
              <w:rPr>
                <w:rFonts w:ascii="Times New Roman" w:hAnsi="Times New Roman"/>
                <w:sz w:val="24"/>
                <w:szCs w:val="24"/>
                <w:lang w:val="en-US"/>
              </w:rPr>
              <w:t>Inspector</w:t>
            </w:r>
          </w:p>
        </w:tc>
        <w:tc>
          <w:tcPr>
            <w:tcW w:w="226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283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13</w:t>
            </w:r>
          </w:p>
        </w:tc>
        <w:tc>
          <w:tcPr>
            <w:tcW w:w="2409"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10</w:t>
            </w:r>
          </w:p>
        </w:tc>
      </w:tr>
      <w:tr w:rsidR="004F3745" w:rsidRPr="00474BFA" w:rsidTr="006E4E8E">
        <w:trPr>
          <w:tblCellSpacing w:w="0" w:type="dxa"/>
        </w:trPr>
        <w:tc>
          <w:tcPr>
            <w:tcW w:w="241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6F4A35" w:rsidP="00561EAF">
            <w:pPr>
              <w:spacing w:after="0" w:line="240" w:lineRule="auto"/>
              <w:ind w:firstLine="254"/>
              <w:rPr>
                <w:rFonts w:ascii="Times New Roman" w:hAnsi="Times New Roman"/>
                <w:sz w:val="24"/>
                <w:szCs w:val="24"/>
                <w:lang w:val="ro-RO"/>
              </w:rPr>
            </w:pPr>
            <w:r w:rsidRPr="00474BFA">
              <w:rPr>
                <w:rFonts w:ascii="Times New Roman" w:hAnsi="Times New Roman"/>
                <w:sz w:val="24"/>
                <w:szCs w:val="24"/>
                <w:lang w:val="en-US"/>
              </w:rPr>
              <w:t>Agent-şef principal</w:t>
            </w:r>
          </w:p>
        </w:tc>
        <w:tc>
          <w:tcPr>
            <w:tcW w:w="226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w:t>
            </w:r>
          </w:p>
        </w:tc>
        <w:tc>
          <w:tcPr>
            <w:tcW w:w="283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13</w:t>
            </w:r>
          </w:p>
        </w:tc>
        <w:tc>
          <w:tcPr>
            <w:tcW w:w="2409" w:type="dxa"/>
            <w:tcBorders>
              <w:top w:val="outset" w:sz="6" w:space="0" w:color="auto"/>
              <w:left w:val="outset" w:sz="6" w:space="0" w:color="auto"/>
              <w:bottom w:val="outset" w:sz="6" w:space="0" w:color="auto"/>
              <w:right w:val="outset" w:sz="6" w:space="0" w:color="auto"/>
            </w:tcBorders>
            <w:vAlign w:val="center"/>
          </w:tcPr>
          <w:p w:rsidR="00C54410" w:rsidRPr="00474BFA" w:rsidRDefault="00C54410" w:rsidP="00561EAF">
            <w:pPr>
              <w:spacing w:after="0" w:line="240" w:lineRule="auto"/>
              <w:jc w:val="center"/>
              <w:rPr>
                <w:rFonts w:ascii="Times New Roman" w:hAnsi="Times New Roman"/>
                <w:sz w:val="24"/>
                <w:szCs w:val="24"/>
                <w:lang w:val="ro-RO"/>
              </w:rPr>
            </w:pPr>
          </w:p>
        </w:tc>
      </w:tr>
      <w:tr w:rsidR="004F3745" w:rsidRPr="00474BFA" w:rsidTr="006E4E8E">
        <w:trPr>
          <w:tblCellSpacing w:w="0" w:type="dxa"/>
        </w:trPr>
        <w:tc>
          <w:tcPr>
            <w:tcW w:w="241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6F4A35" w:rsidP="00561EAF">
            <w:pPr>
              <w:spacing w:after="0" w:line="240" w:lineRule="auto"/>
              <w:ind w:firstLine="254"/>
              <w:rPr>
                <w:rFonts w:ascii="Times New Roman" w:hAnsi="Times New Roman"/>
                <w:sz w:val="24"/>
                <w:szCs w:val="24"/>
                <w:lang w:val="ro-RO"/>
              </w:rPr>
            </w:pPr>
            <w:r w:rsidRPr="00474BFA">
              <w:rPr>
                <w:rFonts w:ascii="Times New Roman" w:hAnsi="Times New Roman"/>
                <w:sz w:val="24"/>
                <w:szCs w:val="24"/>
                <w:lang w:val="en-US"/>
              </w:rPr>
              <w:t>Agent-şef</w:t>
            </w:r>
          </w:p>
        </w:tc>
        <w:tc>
          <w:tcPr>
            <w:tcW w:w="226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283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13</w:t>
            </w:r>
          </w:p>
        </w:tc>
        <w:tc>
          <w:tcPr>
            <w:tcW w:w="2409" w:type="dxa"/>
            <w:tcBorders>
              <w:top w:val="outset" w:sz="6" w:space="0" w:color="auto"/>
              <w:left w:val="outset" w:sz="6" w:space="0" w:color="auto"/>
              <w:bottom w:val="outset" w:sz="6" w:space="0" w:color="auto"/>
              <w:right w:val="outset" w:sz="6" w:space="0" w:color="auto"/>
            </w:tcBorders>
            <w:vAlign w:val="center"/>
          </w:tcPr>
          <w:p w:rsidR="00C54410" w:rsidRPr="00474BFA" w:rsidRDefault="00C54410" w:rsidP="00561EAF">
            <w:pPr>
              <w:spacing w:after="0" w:line="240" w:lineRule="auto"/>
              <w:jc w:val="center"/>
              <w:rPr>
                <w:rFonts w:ascii="Times New Roman" w:hAnsi="Times New Roman"/>
                <w:sz w:val="24"/>
                <w:szCs w:val="24"/>
                <w:lang w:val="ro-RO"/>
              </w:rPr>
            </w:pPr>
          </w:p>
        </w:tc>
      </w:tr>
      <w:tr w:rsidR="004F3745" w:rsidRPr="00474BFA" w:rsidTr="006E4E8E">
        <w:trPr>
          <w:tblCellSpacing w:w="0" w:type="dxa"/>
        </w:trPr>
        <w:tc>
          <w:tcPr>
            <w:tcW w:w="2410"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6F4A35" w:rsidP="00561EAF">
            <w:pPr>
              <w:spacing w:after="0" w:line="240" w:lineRule="auto"/>
              <w:ind w:firstLine="254"/>
              <w:rPr>
                <w:rFonts w:ascii="Times New Roman" w:hAnsi="Times New Roman"/>
                <w:sz w:val="24"/>
                <w:szCs w:val="24"/>
                <w:lang w:val="ro-RO"/>
              </w:rPr>
            </w:pPr>
            <w:r w:rsidRPr="00474BFA">
              <w:rPr>
                <w:rFonts w:ascii="Times New Roman" w:hAnsi="Times New Roman"/>
                <w:sz w:val="24"/>
                <w:szCs w:val="24"/>
                <w:lang w:val="en-US"/>
              </w:rPr>
              <w:t>Agent-şef adjunct</w:t>
            </w:r>
          </w:p>
        </w:tc>
        <w:tc>
          <w:tcPr>
            <w:tcW w:w="2268"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2835" w:type="dxa"/>
            <w:tcBorders>
              <w:top w:val="outset" w:sz="6" w:space="0" w:color="auto"/>
              <w:left w:val="outset" w:sz="6" w:space="0" w:color="auto"/>
              <w:bottom w:val="outset" w:sz="6" w:space="0" w:color="auto"/>
              <w:right w:val="outset" w:sz="6" w:space="0" w:color="auto"/>
            </w:tcBorders>
            <w:vAlign w:val="center"/>
            <w:hideMark/>
          </w:tcPr>
          <w:p w:rsidR="00C54410" w:rsidRPr="00474BFA" w:rsidRDefault="00C5441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13</w:t>
            </w:r>
          </w:p>
        </w:tc>
        <w:tc>
          <w:tcPr>
            <w:tcW w:w="2409" w:type="dxa"/>
            <w:tcBorders>
              <w:top w:val="outset" w:sz="6" w:space="0" w:color="auto"/>
              <w:left w:val="outset" w:sz="6" w:space="0" w:color="auto"/>
              <w:bottom w:val="outset" w:sz="6" w:space="0" w:color="auto"/>
              <w:right w:val="outset" w:sz="6" w:space="0" w:color="auto"/>
            </w:tcBorders>
            <w:vAlign w:val="center"/>
          </w:tcPr>
          <w:p w:rsidR="00C54410" w:rsidRPr="00474BFA" w:rsidRDefault="00C54410" w:rsidP="00561EAF">
            <w:pPr>
              <w:spacing w:after="0" w:line="240" w:lineRule="auto"/>
              <w:jc w:val="center"/>
              <w:rPr>
                <w:rFonts w:ascii="Times New Roman" w:hAnsi="Times New Roman"/>
                <w:sz w:val="24"/>
                <w:szCs w:val="24"/>
                <w:lang w:val="ro-RO"/>
              </w:rPr>
            </w:pPr>
          </w:p>
        </w:tc>
      </w:tr>
    </w:tbl>
    <w:p w:rsidR="00A74740" w:rsidRPr="00474BFA" w:rsidRDefault="001F7AD4" w:rsidP="001F7AD4">
      <w:pPr>
        <w:spacing w:after="0" w:line="240" w:lineRule="auto"/>
        <w:jc w:val="both"/>
        <w:rPr>
          <w:rFonts w:ascii="Times New Roman" w:eastAsia="SimSun" w:hAnsi="Times New Roman"/>
          <w:sz w:val="24"/>
          <w:szCs w:val="24"/>
          <w:lang w:val="en-US"/>
        </w:rPr>
      </w:pPr>
      <w:r w:rsidRPr="00474BFA">
        <w:rPr>
          <w:rFonts w:ascii="Times New Roman" w:eastAsia="SimSun" w:hAnsi="Times New Roman"/>
          <w:sz w:val="24"/>
          <w:szCs w:val="24"/>
          <w:lang w:val="en-US"/>
        </w:rPr>
        <w:t xml:space="preserve">        </w:t>
      </w:r>
    </w:p>
    <w:p w:rsidR="00530970" w:rsidRPr="00474BFA" w:rsidRDefault="001F7AD4" w:rsidP="001F7AD4">
      <w:pPr>
        <w:spacing w:after="0" w:line="240" w:lineRule="auto"/>
        <w:jc w:val="both"/>
        <w:rPr>
          <w:rFonts w:ascii="Times New Roman" w:eastAsia="SimSun" w:hAnsi="Times New Roman"/>
          <w:sz w:val="24"/>
          <w:szCs w:val="24"/>
          <w:lang w:val="ro-RO"/>
        </w:rPr>
      </w:pPr>
      <w:r w:rsidRPr="00474BFA">
        <w:rPr>
          <w:rFonts w:ascii="Times New Roman" w:eastAsia="SimSun" w:hAnsi="Times New Roman"/>
          <w:sz w:val="24"/>
          <w:szCs w:val="24"/>
          <w:lang w:val="en-US"/>
        </w:rPr>
        <w:t xml:space="preserve"> </w:t>
      </w:r>
      <w:r w:rsidR="00BF696E" w:rsidRPr="00474BFA">
        <w:rPr>
          <w:rFonts w:ascii="Times New Roman" w:eastAsia="SimSun" w:hAnsi="Times New Roman"/>
          <w:sz w:val="24"/>
          <w:szCs w:val="24"/>
          <w:lang w:val="ro-RO"/>
        </w:rPr>
        <w:t>Stelu</w:t>
      </w:r>
      <w:r w:rsidR="006E0390" w:rsidRPr="00474BFA">
        <w:rPr>
          <w:rFonts w:ascii="Times New Roman" w:eastAsia="SimSun" w:hAnsi="Times New Roman"/>
          <w:sz w:val="24"/>
          <w:szCs w:val="24"/>
          <w:lang w:val="ro-RO"/>
        </w:rPr>
        <w:t>ţ</w:t>
      </w:r>
      <w:r w:rsidR="00BF696E" w:rsidRPr="00474BFA">
        <w:rPr>
          <w:rFonts w:ascii="Times New Roman" w:eastAsia="SimSun" w:hAnsi="Times New Roman"/>
          <w:sz w:val="24"/>
          <w:szCs w:val="24"/>
          <w:lang w:val="ro-RO"/>
        </w:rPr>
        <w:t>ele</w:t>
      </w:r>
      <w:r w:rsidR="00530970" w:rsidRPr="00474BFA">
        <w:rPr>
          <w:rFonts w:ascii="Times New Roman" w:eastAsia="SimSun" w:hAnsi="Times New Roman"/>
          <w:sz w:val="24"/>
          <w:szCs w:val="24"/>
          <w:lang w:val="ro-RO"/>
        </w:rPr>
        <w:t xml:space="preserve"> sînt dispuse la </w:t>
      </w:r>
      <w:r w:rsidR="00BF696E" w:rsidRPr="00474BFA">
        <w:rPr>
          <w:rFonts w:ascii="Times New Roman" w:eastAsia="SimSun" w:hAnsi="Times New Roman"/>
          <w:sz w:val="24"/>
          <w:szCs w:val="24"/>
          <w:lang w:val="ro-RO"/>
        </w:rPr>
        <w:t>distan</w:t>
      </w:r>
      <w:r w:rsidR="006E0390" w:rsidRPr="00474BFA">
        <w:rPr>
          <w:rFonts w:ascii="Times New Roman" w:eastAsia="SimSun" w:hAnsi="Times New Roman"/>
          <w:sz w:val="24"/>
          <w:szCs w:val="24"/>
          <w:lang w:val="ro-RO"/>
        </w:rPr>
        <w:t>ţ</w:t>
      </w:r>
      <w:r w:rsidR="00BF696E" w:rsidRPr="00474BFA">
        <w:rPr>
          <w:rFonts w:ascii="Times New Roman" w:eastAsia="SimSun" w:hAnsi="Times New Roman"/>
          <w:sz w:val="24"/>
          <w:szCs w:val="24"/>
          <w:lang w:val="ro-RO"/>
        </w:rPr>
        <w:t>e</w:t>
      </w:r>
      <w:r w:rsidR="00530970" w:rsidRPr="00474BFA">
        <w:rPr>
          <w:rFonts w:ascii="Times New Roman" w:eastAsia="SimSun" w:hAnsi="Times New Roman"/>
          <w:sz w:val="24"/>
          <w:szCs w:val="24"/>
          <w:lang w:val="ro-RO"/>
        </w:rPr>
        <w:t xml:space="preserve"> egale între galon şi insignă (pentru corpul de </w:t>
      </w:r>
      <w:r w:rsidR="00BF696E" w:rsidRPr="00474BFA">
        <w:rPr>
          <w:rFonts w:ascii="Times New Roman" w:eastAsia="SimSun" w:hAnsi="Times New Roman"/>
          <w:sz w:val="24"/>
          <w:szCs w:val="24"/>
          <w:lang w:val="ro-RO"/>
        </w:rPr>
        <w:t>ofi</w:t>
      </w:r>
      <w:r w:rsidR="006E0390" w:rsidRPr="00474BFA">
        <w:rPr>
          <w:rFonts w:ascii="Times New Roman" w:eastAsia="SimSun" w:hAnsi="Times New Roman"/>
          <w:sz w:val="24"/>
          <w:szCs w:val="24"/>
          <w:lang w:val="ro-RO"/>
        </w:rPr>
        <w:t>ţ</w:t>
      </w:r>
      <w:r w:rsidR="00BF696E" w:rsidRPr="00474BFA">
        <w:rPr>
          <w:rFonts w:ascii="Times New Roman" w:eastAsia="SimSun" w:hAnsi="Times New Roman"/>
          <w:sz w:val="24"/>
          <w:szCs w:val="24"/>
          <w:lang w:val="ro-RO"/>
        </w:rPr>
        <w:t>eri</w:t>
      </w:r>
      <w:r w:rsidR="00530970" w:rsidRPr="00474BFA">
        <w:rPr>
          <w:rFonts w:ascii="Times New Roman" w:eastAsia="SimSun" w:hAnsi="Times New Roman"/>
          <w:sz w:val="24"/>
          <w:szCs w:val="24"/>
          <w:lang w:val="ro-RO"/>
        </w:rPr>
        <w:t xml:space="preserve">) şi între marginea inferioară a epoletului şi insignă (pentru efectivul de </w:t>
      </w:r>
      <w:r w:rsidR="00BF696E" w:rsidRPr="00474BFA">
        <w:rPr>
          <w:rFonts w:ascii="Times New Roman" w:eastAsia="SimSun" w:hAnsi="Times New Roman"/>
          <w:sz w:val="24"/>
          <w:szCs w:val="24"/>
          <w:lang w:val="ro-RO"/>
        </w:rPr>
        <w:t>subofi</w:t>
      </w:r>
      <w:r w:rsidR="006E0390" w:rsidRPr="00474BFA">
        <w:rPr>
          <w:rFonts w:ascii="Times New Roman" w:eastAsia="SimSun" w:hAnsi="Times New Roman"/>
          <w:sz w:val="24"/>
          <w:szCs w:val="24"/>
          <w:lang w:val="ro-RO"/>
        </w:rPr>
        <w:t>ţ</w:t>
      </w:r>
      <w:r w:rsidR="00BF696E" w:rsidRPr="00474BFA">
        <w:rPr>
          <w:rFonts w:ascii="Times New Roman" w:eastAsia="SimSun" w:hAnsi="Times New Roman"/>
          <w:sz w:val="24"/>
          <w:szCs w:val="24"/>
          <w:lang w:val="ro-RO"/>
        </w:rPr>
        <w:t>eri</w:t>
      </w:r>
      <w:r w:rsidR="00530970" w:rsidRPr="00474BFA">
        <w:rPr>
          <w:rFonts w:ascii="Times New Roman" w:eastAsia="SimSun" w:hAnsi="Times New Roman"/>
          <w:sz w:val="24"/>
          <w:szCs w:val="24"/>
          <w:lang w:val="ro-RO"/>
        </w:rPr>
        <w:t>).</w:t>
      </w:r>
    </w:p>
    <w:p w:rsidR="00A74740" w:rsidRPr="00474BFA" w:rsidRDefault="006D583C" w:rsidP="006D583C">
      <w:pPr>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confecţionarea epole</w:t>
      </w:r>
      <w:r w:rsidRPr="00474BFA">
        <w:rPr>
          <w:rFonts w:ascii="Times New Roman" w:eastAsia="SimSun" w:hAnsi="Times New Roman"/>
          <w:b/>
          <w:i/>
          <w:sz w:val="24"/>
          <w:szCs w:val="24"/>
          <w:lang w:val="ro-MD" w:eastAsia="zh-CN"/>
        </w:rPr>
        <w:t>ții</w:t>
      </w:r>
      <w:r w:rsidRPr="00474BFA">
        <w:rPr>
          <w:rFonts w:ascii="Times New Roman" w:eastAsia="SimSun" w:hAnsi="Times New Roman"/>
          <w:b/>
          <w:i/>
          <w:sz w:val="24"/>
          <w:szCs w:val="24"/>
          <w:lang w:val="ro-RO" w:eastAsia="zh-CN"/>
        </w:rPr>
        <w:t xml:space="preserve"> obligatoriu </w:t>
      </w:r>
      <w:r w:rsidR="0002554C" w:rsidRPr="00474BFA">
        <w:rPr>
          <w:rFonts w:ascii="Times New Roman" w:eastAsia="SimSun" w:hAnsi="Times New Roman"/>
          <w:b/>
          <w:i/>
          <w:sz w:val="24"/>
          <w:szCs w:val="24"/>
          <w:lang w:val="ro-RO" w:eastAsia="zh-CN"/>
        </w:rPr>
        <w:t>se va solicita mostra aprobată.</w:t>
      </w:r>
    </w:p>
    <w:p w:rsidR="006D583C" w:rsidRPr="00474BFA" w:rsidRDefault="004F3745" w:rsidP="003518DA">
      <w:pPr>
        <w:spacing w:after="0" w:line="240" w:lineRule="auto"/>
        <w:jc w:val="both"/>
        <w:rPr>
          <w:rFonts w:ascii="Times New Roman" w:hAnsi="Times New Roman"/>
          <w:b/>
          <w:sz w:val="24"/>
          <w:szCs w:val="24"/>
          <w:lang w:val="ro-MD"/>
        </w:rPr>
      </w:pPr>
      <w:r w:rsidRPr="00474BFA">
        <w:rPr>
          <w:rFonts w:ascii="Times New Roman" w:hAnsi="Times New Roman"/>
          <w:b/>
          <w:sz w:val="24"/>
          <w:szCs w:val="24"/>
          <w:lang w:val="ro-RO"/>
        </w:rPr>
        <w:t xml:space="preserve">      </w:t>
      </w:r>
    </w:p>
    <w:p w:rsidR="00530970" w:rsidRPr="00474BFA" w:rsidRDefault="005D09A2"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4</w:t>
      </w:r>
      <w:r w:rsidR="00A958E9" w:rsidRPr="00474BFA">
        <w:rPr>
          <w:rFonts w:ascii="Times New Roman" w:eastAsia="SimSun" w:hAnsi="Times New Roman"/>
          <w:b/>
          <w:sz w:val="24"/>
          <w:szCs w:val="24"/>
          <w:lang w:val="ro-RO" w:eastAsia="zh-CN"/>
        </w:rPr>
        <w:t>.</w:t>
      </w:r>
      <w:r w:rsidR="00530970" w:rsidRPr="00474BFA">
        <w:rPr>
          <w:rFonts w:ascii="Times New Roman" w:eastAsia="SimSun" w:hAnsi="Times New Roman"/>
          <w:b/>
          <w:sz w:val="24"/>
          <w:szCs w:val="24"/>
          <w:lang w:val="ro-RO" w:eastAsia="zh-CN"/>
        </w:rPr>
        <w:t xml:space="preserve"> Ecuson pe mînecă</w:t>
      </w:r>
      <w:r w:rsidR="009E4D78" w:rsidRPr="00474BFA">
        <w:rPr>
          <w:rFonts w:ascii="Times New Roman" w:eastAsia="SimSun" w:hAnsi="Times New Roman"/>
          <w:b/>
          <w:sz w:val="24"/>
          <w:szCs w:val="24"/>
          <w:lang w:val="ro-RO" w:eastAsia="zh-CN"/>
        </w:rPr>
        <w:t xml:space="preserve"> </w:t>
      </w:r>
      <w:r w:rsidR="00342335" w:rsidRPr="00474BFA">
        <w:rPr>
          <w:rFonts w:ascii="Times New Roman" w:eastAsia="SimSun" w:hAnsi="Times New Roman"/>
          <w:b/>
          <w:sz w:val="24"/>
          <w:szCs w:val="24"/>
          <w:lang w:val="ro-RO" w:eastAsia="zh-CN"/>
        </w:rPr>
        <w:t xml:space="preserve">PF </w:t>
      </w:r>
      <w:r w:rsidR="009E4D78" w:rsidRPr="00474BFA">
        <w:rPr>
          <w:rFonts w:ascii="Times New Roman" w:eastAsia="SimSun" w:hAnsi="Times New Roman"/>
          <w:b/>
          <w:sz w:val="24"/>
          <w:szCs w:val="24"/>
          <w:lang w:val="ro-RO" w:eastAsia="zh-CN"/>
        </w:rPr>
        <w:t>(</w:t>
      </w:r>
      <w:r w:rsidR="009E4D78" w:rsidRPr="00474BFA">
        <w:rPr>
          <w:rFonts w:ascii="Times New Roman" w:eastAsia="SimSun" w:hAnsi="Times New Roman"/>
          <w:sz w:val="24"/>
          <w:szCs w:val="24"/>
          <w:lang w:val="ro-RO" w:eastAsia="zh-CN"/>
        </w:rPr>
        <w:t>Model aprobat</w:t>
      </w:r>
      <w:r w:rsidR="009E4D78" w:rsidRPr="00474BFA">
        <w:rPr>
          <w:rFonts w:ascii="Times New Roman" w:eastAsia="SimSun" w:hAnsi="Times New Roman"/>
          <w:b/>
          <w:sz w:val="24"/>
          <w:szCs w:val="24"/>
          <w:lang w:val="ro-RO" w:eastAsia="zh-CN"/>
        </w:rPr>
        <w:t>)</w:t>
      </w:r>
    </w:p>
    <w:p w:rsidR="00A74740" w:rsidRPr="00474BFA" w:rsidRDefault="00A958E9" w:rsidP="00342335">
      <w:pPr>
        <w:pStyle w:val="a4"/>
        <w:shd w:val="clear" w:color="auto" w:fill="auto"/>
        <w:tabs>
          <w:tab w:val="left" w:pos="851"/>
          <w:tab w:val="left" w:pos="993"/>
        </w:tabs>
        <w:spacing w:before="0" w:after="0" w:line="240" w:lineRule="auto"/>
        <w:ind w:right="20" w:firstLine="700"/>
        <w:rPr>
          <w:rFonts w:eastAsia="SimSun"/>
          <w:sz w:val="24"/>
          <w:szCs w:val="24"/>
          <w:lang w:val="ro-RO" w:eastAsia="zh-CN"/>
        </w:rPr>
      </w:pPr>
      <w:r w:rsidRPr="00474BFA">
        <w:rPr>
          <w:rFonts w:eastAsia="SimSun"/>
          <w:sz w:val="24"/>
          <w:szCs w:val="24"/>
          <w:lang w:val="ro-RO" w:eastAsia="zh-CN"/>
        </w:rPr>
        <w:t>Modelul și descrierea ecusonului este aprobat de către Comisia de heraldică</w:t>
      </w:r>
      <w:r w:rsidR="00342335" w:rsidRPr="00474BFA">
        <w:rPr>
          <w:rFonts w:eastAsia="SimSun"/>
          <w:sz w:val="24"/>
          <w:szCs w:val="24"/>
          <w:lang w:val="ro-RO" w:eastAsia="zh-CN"/>
        </w:rPr>
        <w:t xml:space="preserve"> nr. 391 din 30.09.2015 (publicat MO nr. 119-126 din 14.04.2017)</w:t>
      </w:r>
      <w:r w:rsidR="00470FA3">
        <w:rPr>
          <w:rFonts w:eastAsia="SimSun"/>
          <w:sz w:val="24"/>
          <w:szCs w:val="24"/>
          <w:lang w:val="ro-RO" w:eastAsia="zh-CN"/>
        </w:rPr>
        <w:t xml:space="preserve">. </w:t>
      </w:r>
      <w:r w:rsidR="00470FA3" w:rsidRPr="00470FA3">
        <w:rPr>
          <w:rFonts w:eastAsia="SimSun"/>
          <w:sz w:val="24"/>
          <w:szCs w:val="24"/>
          <w:lang w:val="ro-RO" w:eastAsia="zh-CN"/>
        </w:rPr>
        <w:t xml:space="preserve">28/2021; 176/2019; 235/2020; 523/2016.   </w:t>
      </w:r>
    </w:p>
    <w:p w:rsidR="00665F3F" w:rsidRPr="00474BFA" w:rsidRDefault="00665F3F" w:rsidP="001D3BB1">
      <w:pPr>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Ecuson pe mînecă se aplică pe bandă ,,velcro”</w:t>
      </w:r>
    </w:p>
    <w:p w:rsidR="009F2AE3" w:rsidRPr="00474BFA" w:rsidRDefault="006D583C" w:rsidP="006D583C">
      <w:pPr>
        <w:spacing w:after="0" w:line="240" w:lineRule="auto"/>
        <w:ind w:firstLine="567"/>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ecuson pe mînecă obligatoriu </w:t>
      </w:r>
      <w:r w:rsidR="0002554C" w:rsidRPr="00474BFA">
        <w:rPr>
          <w:rFonts w:ascii="Times New Roman" w:eastAsia="SimSun" w:hAnsi="Times New Roman"/>
          <w:b/>
          <w:i/>
          <w:sz w:val="24"/>
          <w:szCs w:val="24"/>
          <w:lang w:val="ro-RO" w:eastAsia="zh-CN"/>
        </w:rPr>
        <w:t>se va solicita mostra aprobată.</w:t>
      </w:r>
    </w:p>
    <w:p w:rsidR="006D583C" w:rsidRPr="00474BFA" w:rsidRDefault="00665F3F" w:rsidP="00033FFD">
      <w:pPr>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 </w:t>
      </w:r>
    </w:p>
    <w:p w:rsidR="002B52B6" w:rsidRPr="00474BFA" w:rsidRDefault="00544209" w:rsidP="00561EAF">
      <w:pPr>
        <w:pStyle w:val="a4"/>
        <w:shd w:val="clear" w:color="auto" w:fill="auto"/>
        <w:tabs>
          <w:tab w:val="left" w:pos="851"/>
          <w:tab w:val="left" w:pos="993"/>
        </w:tabs>
        <w:spacing w:before="0" w:after="0" w:line="240" w:lineRule="auto"/>
        <w:ind w:right="20" w:firstLine="567"/>
        <w:rPr>
          <w:rFonts w:eastAsia="SimSun"/>
          <w:b/>
          <w:sz w:val="24"/>
          <w:szCs w:val="24"/>
          <w:lang w:val="ro-RO" w:eastAsia="zh-CN"/>
        </w:rPr>
      </w:pPr>
      <w:bookmarkStart w:id="0" w:name="bookmark7"/>
      <w:r w:rsidRPr="00474BFA">
        <w:rPr>
          <w:rFonts w:eastAsia="SimSun"/>
          <w:b/>
          <w:sz w:val="24"/>
          <w:szCs w:val="24"/>
          <w:lang w:val="ro-RO" w:eastAsia="zh-CN"/>
        </w:rPr>
        <w:t>5</w:t>
      </w:r>
      <w:r w:rsidR="00A958E9" w:rsidRPr="00474BFA">
        <w:rPr>
          <w:rFonts w:eastAsia="SimSun"/>
          <w:b/>
          <w:sz w:val="24"/>
          <w:szCs w:val="24"/>
          <w:lang w:val="ro-RO" w:eastAsia="zh-CN"/>
        </w:rPr>
        <w:t>.</w:t>
      </w:r>
      <w:r w:rsidR="002B52B6" w:rsidRPr="00474BFA">
        <w:rPr>
          <w:rFonts w:eastAsia="SimSun"/>
          <w:b/>
          <w:sz w:val="24"/>
          <w:szCs w:val="24"/>
          <w:lang w:val="ro-RO" w:eastAsia="zh-CN"/>
        </w:rPr>
        <w:t xml:space="preserve"> </w:t>
      </w:r>
      <w:r w:rsidR="0002554C" w:rsidRPr="00474BFA">
        <w:rPr>
          <w:rStyle w:val="11"/>
          <w:bCs w:val="0"/>
          <w:sz w:val="24"/>
          <w:szCs w:val="24"/>
          <w:lang w:val="ro-RO"/>
        </w:rPr>
        <w:t>Ecuson de mînecă</w:t>
      </w:r>
      <w:r w:rsidR="002B52B6" w:rsidRPr="00474BFA">
        <w:rPr>
          <w:rStyle w:val="11"/>
          <w:bCs w:val="0"/>
          <w:sz w:val="24"/>
          <w:szCs w:val="24"/>
          <w:lang w:val="ro-RO"/>
        </w:rPr>
        <w:t xml:space="preserve"> dreaptă pentru uniforma elevilor </w:t>
      </w:r>
      <w:r w:rsidR="006E0390" w:rsidRPr="00474BFA">
        <w:rPr>
          <w:rStyle w:val="11"/>
          <w:bCs w:val="0"/>
          <w:sz w:val="24"/>
          <w:szCs w:val="24"/>
          <w:lang w:val="ro-RO"/>
        </w:rPr>
        <w:t>ş</w:t>
      </w:r>
      <w:r w:rsidR="002B52B6" w:rsidRPr="00474BFA">
        <w:rPr>
          <w:rStyle w:val="11"/>
          <w:bCs w:val="0"/>
          <w:sz w:val="24"/>
          <w:szCs w:val="24"/>
          <w:lang w:val="ro-RO"/>
        </w:rPr>
        <w:t>i angaja</w:t>
      </w:r>
      <w:r w:rsidR="006E0390" w:rsidRPr="00474BFA">
        <w:rPr>
          <w:rStyle w:val="11"/>
          <w:bCs w:val="0"/>
          <w:sz w:val="24"/>
          <w:szCs w:val="24"/>
          <w:lang w:val="ro-RO"/>
        </w:rPr>
        <w:t>ţ</w:t>
      </w:r>
      <w:r w:rsidR="0002554C" w:rsidRPr="00474BFA">
        <w:rPr>
          <w:rStyle w:val="11"/>
          <w:bCs w:val="0"/>
          <w:sz w:val="24"/>
          <w:szCs w:val="24"/>
          <w:lang w:val="ro-RO"/>
        </w:rPr>
        <w:t>ilor Centrului de Excelență în Securitatea Frontierei</w:t>
      </w:r>
      <w:bookmarkEnd w:id="0"/>
      <w:r w:rsidR="002B52B6" w:rsidRPr="00474BFA">
        <w:rPr>
          <w:rStyle w:val="11"/>
          <w:bCs w:val="0"/>
          <w:sz w:val="24"/>
          <w:szCs w:val="24"/>
          <w:lang w:val="ro-RO"/>
        </w:rPr>
        <w:t>.</w:t>
      </w:r>
    </w:p>
    <w:p w:rsidR="002B52B6" w:rsidRPr="00474BFA" w:rsidRDefault="00502B5A" w:rsidP="00561EAF">
      <w:pPr>
        <w:pStyle w:val="a4"/>
        <w:shd w:val="clear" w:color="auto" w:fill="auto"/>
        <w:tabs>
          <w:tab w:val="left" w:pos="851"/>
          <w:tab w:val="left" w:pos="993"/>
        </w:tabs>
        <w:spacing w:before="0" w:after="0" w:line="240" w:lineRule="auto"/>
        <w:ind w:right="20" w:firstLine="700"/>
        <w:rPr>
          <w:rFonts w:eastAsia="SimSun"/>
          <w:sz w:val="24"/>
          <w:szCs w:val="24"/>
          <w:lang w:val="ro-RO" w:eastAsia="zh-CN"/>
        </w:rPr>
      </w:pPr>
      <w:r w:rsidRPr="00474BFA">
        <w:rPr>
          <w:rFonts w:eastAsia="SimSun"/>
          <w:sz w:val="24"/>
          <w:szCs w:val="24"/>
          <w:lang w:val="ro-RO" w:eastAsia="zh-CN"/>
        </w:rPr>
        <w:t>Modelul și descrierea ecusonului este aprobat de către Comisia de heraldică</w:t>
      </w:r>
      <w:r w:rsidR="00342335" w:rsidRPr="00474BFA">
        <w:rPr>
          <w:rFonts w:eastAsia="SimSun"/>
          <w:sz w:val="24"/>
          <w:szCs w:val="24"/>
          <w:lang w:val="ro-RO" w:eastAsia="zh-CN"/>
        </w:rPr>
        <w:t xml:space="preserve"> nr. 475-IV.01 din 08.09.2016 (publicat MO nr. 379-386 din 04.11.2016)</w:t>
      </w:r>
    </w:p>
    <w:p w:rsidR="00665F3F" w:rsidRPr="00474BFA" w:rsidRDefault="00665F3F" w:rsidP="00561EAF">
      <w:pPr>
        <w:pStyle w:val="a4"/>
        <w:shd w:val="clear" w:color="auto" w:fill="auto"/>
        <w:tabs>
          <w:tab w:val="left" w:pos="851"/>
          <w:tab w:val="left" w:pos="993"/>
        </w:tabs>
        <w:spacing w:before="0" w:after="0" w:line="240" w:lineRule="auto"/>
        <w:ind w:right="20" w:firstLine="700"/>
        <w:rPr>
          <w:rFonts w:eastAsia="SimSun"/>
          <w:sz w:val="24"/>
          <w:szCs w:val="24"/>
          <w:lang w:val="ro-RO" w:eastAsia="zh-CN"/>
        </w:rPr>
      </w:pPr>
      <w:r w:rsidRPr="00474BFA">
        <w:rPr>
          <w:rFonts w:eastAsia="SimSun"/>
          <w:sz w:val="24"/>
          <w:szCs w:val="24"/>
          <w:lang w:val="ro-RO" w:eastAsia="zh-CN"/>
        </w:rPr>
        <w:t>Ecuson pe mînecă se aplică pe bandă ,,velcro”</w:t>
      </w:r>
    </w:p>
    <w:p w:rsidR="0069190B" w:rsidRPr="00474BFA" w:rsidRDefault="0069190B" w:rsidP="0069190B">
      <w:pPr>
        <w:spacing w:after="0" w:line="240" w:lineRule="auto"/>
        <w:ind w:firstLine="567"/>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confecţionarea e</w:t>
      </w:r>
      <w:r w:rsidR="0002554C" w:rsidRPr="00474BFA">
        <w:rPr>
          <w:rFonts w:ascii="Times New Roman" w:eastAsia="SimSun" w:hAnsi="Times New Roman"/>
          <w:b/>
          <w:i/>
          <w:sz w:val="24"/>
          <w:szCs w:val="24"/>
          <w:lang w:val="ro-RO" w:eastAsia="zh-CN"/>
        </w:rPr>
        <w:t>cuson de mî</w:t>
      </w:r>
      <w:r w:rsidRPr="00474BFA">
        <w:rPr>
          <w:rFonts w:ascii="Times New Roman" w:eastAsia="SimSun" w:hAnsi="Times New Roman"/>
          <w:b/>
          <w:i/>
          <w:sz w:val="24"/>
          <w:szCs w:val="24"/>
          <w:lang w:val="ro-RO" w:eastAsia="zh-CN"/>
        </w:rPr>
        <w:t>neca dreaptă pentru uniforma elevilor şi angajaţilor C</w:t>
      </w:r>
      <w:r w:rsidR="0002554C" w:rsidRPr="00474BFA">
        <w:rPr>
          <w:rFonts w:ascii="Times New Roman" w:eastAsia="SimSun" w:hAnsi="Times New Roman"/>
          <w:b/>
          <w:i/>
          <w:sz w:val="24"/>
          <w:szCs w:val="24"/>
          <w:lang w:val="ro-RO" w:eastAsia="zh-CN"/>
        </w:rPr>
        <w:t xml:space="preserve">entrului de Excelență în Securitatea Frontierei </w:t>
      </w:r>
      <w:r w:rsidRPr="00474BFA">
        <w:rPr>
          <w:rFonts w:ascii="Times New Roman" w:eastAsia="SimSun" w:hAnsi="Times New Roman"/>
          <w:b/>
          <w:i/>
          <w:sz w:val="24"/>
          <w:szCs w:val="24"/>
          <w:lang w:val="ro-RO" w:eastAsia="zh-CN"/>
        </w:rPr>
        <w:t xml:space="preserve">obligatoriu </w:t>
      </w:r>
      <w:r w:rsidR="0002554C" w:rsidRPr="00474BFA">
        <w:rPr>
          <w:rFonts w:ascii="Times New Roman" w:eastAsia="SimSun" w:hAnsi="Times New Roman"/>
          <w:b/>
          <w:i/>
          <w:sz w:val="24"/>
          <w:szCs w:val="24"/>
          <w:lang w:val="ro-RO" w:eastAsia="zh-CN"/>
        </w:rPr>
        <w:t>se va solicita mostra aprobată.</w:t>
      </w:r>
    </w:p>
    <w:p w:rsidR="00667BDE" w:rsidRPr="00474BFA" w:rsidRDefault="00667BDE" w:rsidP="009F6573">
      <w:pPr>
        <w:pStyle w:val="a4"/>
        <w:shd w:val="clear" w:color="auto" w:fill="auto"/>
        <w:tabs>
          <w:tab w:val="left" w:pos="851"/>
          <w:tab w:val="left" w:pos="993"/>
        </w:tabs>
        <w:spacing w:before="0" w:after="0" w:line="240" w:lineRule="auto"/>
        <w:ind w:right="20"/>
        <w:rPr>
          <w:rStyle w:val="1"/>
          <w:sz w:val="24"/>
          <w:szCs w:val="24"/>
          <w:lang w:val="ro-RO"/>
        </w:rPr>
      </w:pPr>
    </w:p>
    <w:p w:rsidR="00891DDE" w:rsidRPr="00474BFA" w:rsidRDefault="00544209" w:rsidP="00561EAF">
      <w:pPr>
        <w:pStyle w:val="a4"/>
        <w:shd w:val="clear" w:color="auto" w:fill="auto"/>
        <w:tabs>
          <w:tab w:val="left" w:pos="851"/>
          <w:tab w:val="left" w:pos="993"/>
        </w:tabs>
        <w:spacing w:before="0" w:after="0" w:line="240" w:lineRule="auto"/>
        <w:ind w:right="20" w:firstLine="567"/>
        <w:rPr>
          <w:b/>
          <w:sz w:val="24"/>
          <w:szCs w:val="24"/>
          <w:lang w:val="ro-RO"/>
        </w:rPr>
      </w:pPr>
      <w:r w:rsidRPr="00474BFA">
        <w:rPr>
          <w:b/>
          <w:sz w:val="24"/>
          <w:szCs w:val="24"/>
          <w:lang w:val="ro-RO"/>
        </w:rPr>
        <w:t>6</w:t>
      </w:r>
      <w:r w:rsidR="00502B5A" w:rsidRPr="00474BFA">
        <w:rPr>
          <w:b/>
          <w:sz w:val="24"/>
          <w:szCs w:val="24"/>
          <w:lang w:val="ro-RO"/>
        </w:rPr>
        <w:t>.</w:t>
      </w:r>
      <w:r w:rsidR="00561EAF" w:rsidRPr="00474BFA">
        <w:rPr>
          <w:b/>
          <w:sz w:val="24"/>
          <w:szCs w:val="24"/>
          <w:lang w:val="ro-RO"/>
        </w:rPr>
        <w:t xml:space="preserve"> </w:t>
      </w:r>
      <w:r w:rsidR="00891DDE" w:rsidRPr="00474BFA">
        <w:rPr>
          <w:b/>
          <w:sz w:val="24"/>
          <w:szCs w:val="24"/>
          <w:lang w:val="ro-RO"/>
        </w:rPr>
        <w:t>Eghilet</w:t>
      </w:r>
      <w:r w:rsidR="00561EAF" w:rsidRPr="00474BFA">
        <w:rPr>
          <w:b/>
          <w:sz w:val="24"/>
          <w:szCs w:val="24"/>
          <w:lang w:val="ro-RO"/>
        </w:rPr>
        <w:t xml:space="preserve"> </w:t>
      </w:r>
      <w:r w:rsidR="00891DDE" w:rsidRPr="00474BFA">
        <w:rPr>
          <w:b/>
          <w:sz w:val="24"/>
          <w:szCs w:val="24"/>
          <w:lang w:val="ro-RO"/>
        </w:rPr>
        <w:t>cu două ramuri şi accesorii</w:t>
      </w:r>
    </w:p>
    <w:p w:rsidR="00891DDE" w:rsidRPr="00474BFA" w:rsidRDefault="00891DDE" w:rsidP="00561EAF">
      <w:pPr>
        <w:pStyle w:val="al"/>
        <w:shd w:val="clear" w:color="auto" w:fill="FFFFFF"/>
        <w:spacing w:before="0" w:beforeAutospacing="0" w:after="0" w:afterAutospacing="0"/>
        <w:ind w:firstLine="709"/>
        <w:jc w:val="both"/>
        <w:rPr>
          <w:lang w:val="ro-RO"/>
        </w:rPr>
      </w:pPr>
      <w:r w:rsidRPr="00474BFA">
        <w:rPr>
          <w:lang w:val="ro-RO"/>
        </w:rPr>
        <w:t>Eghiletul se confecţionează din şnur textil de culoare alb-argintiu.</w:t>
      </w:r>
    </w:p>
    <w:p w:rsidR="00891DDE" w:rsidRPr="00474BFA" w:rsidRDefault="00891DDE" w:rsidP="00561EAF">
      <w:pPr>
        <w:pStyle w:val="al"/>
        <w:shd w:val="clear" w:color="auto" w:fill="FFFFFF"/>
        <w:spacing w:before="0" w:beforeAutospacing="0" w:after="0" w:afterAutospacing="0"/>
        <w:jc w:val="both"/>
        <w:rPr>
          <w:lang w:val="ro-RO"/>
        </w:rPr>
      </w:pPr>
      <w:r w:rsidRPr="00474BFA">
        <w:rPr>
          <w:lang w:val="ro-RO"/>
        </w:rPr>
        <w:t>Este format din două ramuri împletite, prinse paralel, încadrate de două r</w:t>
      </w:r>
      <w:r w:rsidR="00C32528" w:rsidRPr="00474BFA">
        <w:rPr>
          <w:lang w:val="ro-RO"/>
        </w:rPr>
        <w:t>î</w:t>
      </w:r>
      <w:r w:rsidRPr="00474BFA">
        <w:rPr>
          <w:lang w:val="ro-RO"/>
        </w:rPr>
        <w:t>nduri de şnur simplu.Ramurile împletite continuă cu c</w:t>
      </w:r>
      <w:r w:rsidR="00C32528" w:rsidRPr="00474BFA">
        <w:rPr>
          <w:lang w:val="ro-RO"/>
        </w:rPr>
        <w:t>î</w:t>
      </w:r>
      <w:r w:rsidRPr="00474BFA">
        <w:rPr>
          <w:lang w:val="ro-RO"/>
        </w:rPr>
        <w:t>te un şnur prevăzut cu nod dublu. La terminaţie, cele două şnururi au c</w:t>
      </w:r>
      <w:r w:rsidR="00C32528" w:rsidRPr="00474BFA">
        <w:rPr>
          <w:lang w:val="ro-RO"/>
        </w:rPr>
        <w:t>î</w:t>
      </w:r>
      <w:r w:rsidRPr="00474BFA">
        <w:rPr>
          <w:lang w:val="ro-RO"/>
        </w:rPr>
        <w:t>te un cui din material metalizat în culoare alb-argintiu.</w:t>
      </w:r>
      <w:r w:rsidR="00502B5A" w:rsidRPr="00474BFA">
        <w:rPr>
          <w:lang w:val="ro-RO"/>
        </w:rPr>
        <w:t xml:space="preserve"> </w:t>
      </w:r>
      <w:r w:rsidRPr="00474BFA">
        <w:rPr>
          <w:lang w:val="ro-RO"/>
        </w:rPr>
        <w:t>Fixarea se face cu ajutorul a 2 nasturi: un nasture care se prinde sub epoletul drept pe cusătura umărului, la 1,5 cm de cusătura m</w:t>
      </w:r>
      <w:r w:rsidR="00C32528" w:rsidRPr="00474BFA">
        <w:rPr>
          <w:lang w:val="ro-RO"/>
        </w:rPr>
        <w:t>î</w:t>
      </w:r>
      <w:r w:rsidRPr="00474BFA">
        <w:rPr>
          <w:lang w:val="ro-RO"/>
        </w:rPr>
        <w:t>necii, şi alt nasture care se prinde sub reverul drept, la un centimetru de limita de răsfr</w:t>
      </w:r>
      <w:r w:rsidR="00C32528" w:rsidRPr="00474BFA">
        <w:rPr>
          <w:lang w:val="ro-RO"/>
        </w:rPr>
        <w:t>î</w:t>
      </w:r>
      <w:r w:rsidRPr="00474BFA">
        <w:rPr>
          <w:lang w:val="ro-RO"/>
        </w:rPr>
        <w:t>ngere a acestuia la o distanţă corespunzătoare astfel ca v</w:t>
      </w:r>
      <w:r w:rsidR="00C32528" w:rsidRPr="00474BFA">
        <w:rPr>
          <w:lang w:val="ro-RO"/>
        </w:rPr>
        <w:t>î</w:t>
      </w:r>
      <w:r w:rsidRPr="00474BFA">
        <w:rPr>
          <w:lang w:val="ro-RO"/>
        </w:rPr>
        <w:t>rful cuiului inferior să fie la limita ultimului nasture cu care se încheie vestonul.</w:t>
      </w:r>
    </w:p>
    <w:p w:rsidR="00891DDE" w:rsidRPr="00474BFA" w:rsidRDefault="00891DDE" w:rsidP="00561EAF">
      <w:pPr>
        <w:pStyle w:val="al"/>
        <w:shd w:val="clear" w:color="auto" w:fill="FFFFFF"/>
        <w:spacing w:before="0" w:beforeAutospacing="0" w:after="0" w:afterAutospacing="0"/>
        <w:ind w:firstLine="709"/>
        <w:jc w:val="both"/>
        <w:rPr>
          <w:lang w:val="ro-RO"/>
        </w:rPr>
      </w:pPr>
      <w:r w:rsidRPr="00474BFA">
        <w:rPr>
          <w:lang w:val="ro-RO"/>
        </w:rPr>
        <w:t>Eghiletul se prinde cu partea din mijloc (care uneşte cele două ramuri împletite şi cele două r</w:t>
      </w:r>
      <w:r w:rsidR="00C32528" w:rsidRPr="00474BFA">
        <w:rPr>
          <w:lang w:val="ro-RO"/>
        </w:rPr>
        <w:t>î</w:t>
      </w:r>
      <w:r w:rsidRPr="00474BFA">
        <w:rPr>
          <w:lang w:val="ro-RO"/>
        </w:rPr>
        <w:t>nduri de şnur simplu) de nasturele de sub epolet. Ramurile împletite, încadrate de un r</w:t>
      </w:r>
      <w:r w:rsidR="00C32528" w:rsidRPr="00474BFA">
        <w:rPr>
          <w:lang w:val="ro-RO"/>
        </w:rPr>
        <w:t>î</w:t>
      </w:r>
      <w:r w:rsidRPr="00474BFA">
        <w:rPr>
          <w:lang w:val="ro-RO"/>
        </w:rPr>
        <w:t>nd de şnur simplu se prind în faţă de nasturele de sub rever form</w:t>
      </w:r>
      <w:r w:rsidR="00C32528" w:rsidRPr="00474BFA">
        <w:rPr>
          <w:lang w:val="ro-RO"/>
        </w:rPr>
        <w:t>î</w:t>
      </w:r>
      <w:r w:rsidRPr="00474BFA">
        <w:rPr>
          <w:lang w:val="ro-RO"/>
        </w:rPr>
        <w:t>nd arcuri de cerc, al doilea şnur simplu trece pe sub braţ şi înconjoară umărul.</w:t>
      </w:r>
    </w:p>
    <w:p w:rsidR="00530970" w:rsidRPr="00474BFA" w:rsidRDefault="00530970" w:rsidP="00561EAF">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Modelul </w:t>
      </w:r>
      <w:r w:rsidR="006E0390" w:rsidRPr="00474BFA">
        <w:rPr>
          <w:rFonts w:ascii="Times New Roman" w:eastAsia="SimSun" w:hAnsi="Times New Roman"/>
          <w:b/>
          <w:i/>
          <w:sz w:val="24"/>
          <w:szCs w:val="24"/>
          <w:lang w:val="ro-RO" w:eastAsia="zh-CN"/>
        </w:rPr>
        <w:t>ş</w:t>
      </w:r>
      <w:r w:rsidRPr="00474BFA">
        <w:rPr>
          <w:rFonts w:ascii="Times New Roman" w:eastAsia="SimSun" w:hAnsi="Times New Roman"/>
          <w:b/>
          <w:i/>
          <w:sz w:val="24"/>
          <w:szCs w:val="24"/>
          <w:lang w:val="ro-RO" w:eastAsia="zh-CN"/>
        </w:rPr>
        <w:t>i nuan</w:t>
      </w:r>
      <w:r w:rsidR="006E0390" w:rsidRPr="00474BFA">
        <w:rPr>
          <w:rFonts w:ascii="Times New Roman" w:eastAsia="SimSun" w:hAnsi="Times New Roman"/>
          <w:b/>
          <w:i/>
          <w:sz w:val="24"/>
          <w:szCs w:val="24"/>
          <w:lang w:val="ro-RO" w:eastAsia="zh-CN"/>
        </w:rPr>
        <w:t>ţ</w:t>
      </w:r>
      <w:r w:rsidRPr="00474BFA">
        <w:rPr>
          <w:rFonts w:ascii="Times New Roman" w:eastAsia="SimSun" w:hAnsi="Times New Roman"/>
          <w:b/>
          <w:i/>
          <w:sz w:val="24"/>
          <w:szCs w:val="24"/>
          <w:lang w:val="ro-RO" w:eastAsia="zh-CN"/>
        </w:rPr>
        <w:t xml:space="preserve">ele de culori sunt stabilite conform modelului aprobat. </w:t>
      </w:r>
    </w:p>
    <w:p w:rsidR="0069190B" w:rsidRPr="00474BFA" w:rsidRDefault="0069190B" w:rsidP="0069190B">
      <w:pPr>
        <w:spacing w:after="0" w:line="240" w:lineRule="auto"/>
        <w:ind w:firstLine="567"/>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eghilet cu două ramuri şi accesorii obligatoriu </w:t>
      </w:r>
      <w:r w:rsidR="0002554C" w:rsidRPr="00474BFA">
        <w:rPr>
          <w:rFonts w:ascii="Times New Roman" w:eastAsia="SimSun" w:hAnsi="Times New Roman"/>
          <w:b/>
          <w:i/>
          <w:sz w:val="24"/>
          <w:szCs w:val="24"/>
          <w:lang w:val="ro-RO" w:eastAsia="zh-CN"/>
        </w:rPr>
        <w:t>se va solicita mostra aprobată.</w:t>
      </w:r>
    </w:p>
    <w:p w:rsidR="00667BDE" w:rsidRPr="00474BFA" w:rsidRDefault="00667BDE" w:rsidP="001F13E5">
      <w:pPr>
        <w:spacing w:after="0"/>
        <w:rPr>
          <w:rFonts w:ascii="Times New Roman" w:hAnsi="Times New Roman"/>
          <w:b/>
          <w:sz w:val="24"/>
          <w:szCs w:val="24"/>
          <w:lang w:val="ro-RO"/>
        </w:rPr>
      </w:pPr>
    </w:p>
    <w:p w:rsidR="00342335" w:rsidRPr="00474BFA" w:rsidRDefault="00342335" w:rsidP="00342335">
      <w:pPr>
        <w:pStyle w:val="a4"/>
        <w:shd w:val="clear" w:color="auto" w:fill="auto"/>
        <w:tabs>
          <w:tab w:val="left" w:pos="851"/>
          <w:tab w:val="left" w:pos="993"/>
        </w:tabs>
        <w:spacing w:before="0" w:after="0" w:line="240" w:lineRule="auto"/>
        <w:ind w:right="20" w:firstLine="567"/>
        <w:rPr>
          <w:rFonts w:eastAsia="SimSun"/>
          <w:b/>
          <w:sz w:val="24"/>
          <w:szCs w:val="24"/>
          <w:lang w:val="ro-RO" w:eastAsia="zh-CN"/>
        </w:rPr>
      </w:pPr>
      <w:r w:rsidRPr="00474BFA">
        <w:rPr>
          <w:rFonts w:eastAsia="SimSun"/>
          <w:b/>
          <w:sz w:val="24"/>
          <w:szCs w:val="24"/>
          <w:lang w:val="ro-RO" w:eastAsia="zh-CN"/>
        </w:rPr>
        <w:t xml:space="preserve">7. </w:t>
      </w:r>
      <w:r w:rsidRPr="00474BFA">
        <w:rPr>
          <w:b/>
          <w:sz w:val="24"/>
          <w:szCs w:val="24"/>
          <w:shd w:val="clear" w:color="auto" w:fill="FFFFFF"/>
          <w:lang w:val="ro-MD"/>
        </w:rPr>
        <w:t>Cocarda</w:t>
      </w:r>
      <w:r w:rsidRPr="00474BFA">
        <w:rPr>
          <w:rStyle w:val="11"/>
          <w:bCs w:val="0"/>
          <w:sz w:val="24"/>
          <w:szCs w:val="24"/>
          <w:lang w:val="ro-RO"/>
        </w:rPr>
        <w:t>.</w:t>
      </w:r>
    </w:p>
    <w:p w:rsidR="00342335" w:rsidRPr="00474BFA" w:rsidRDefault="00342335" w:rsidP="00342335">
      <w:pPr>
        <w:spacing w:after="0" w:line="240" w:lineRule="auto"/>
        <w:ind w:firstLine="567"/>
        <w:jc w:val="both"/>
        <w:rPr>
          <w:rFonts w:ascii="Times New Roman" w:eastAsia="SimSun" w:hAnsi="Times New Roman"/>
          <w:sz w:val="24"/>
          <w:szCs w:val="24"/>
          <w:lang w:val="ro-MD" w:eastAsia="zh-CN"/>
        </w:rPr>
      </w:pPr>
      <w:r w:rsidRPr="00474BFA">
        <w:rPr>
          <w:rFonts w:ascii="Times New Roman" w:eastAsia="SimSun" w:hAnsi="Times New Roman"/>
          <w:sz w:val="24"/>
          <w:szCs w:val="24"/>
          <w:lang w:val="ro-MD" w:eastAsia="zh-CN"/>
        </w:rPr>
        <w:t>Cocarda reprezintă o stea cu opt raze, radiantă, peste care broșează Stema de Stat a Republicii Moldova, avînd acvila şi accesoriile acesteia de culoare argintie şi fiind înscrisă ajurat într-o cunună ovală, formată din două ramuri de stejar, de asemenea de culoare argintie.</w:t>
      </w:r>
      <w:r w:rsidR="00ED0CA6" w:rsidRPr="00474BFA">
        <w:rPr>
          <w:rFonts w:ascii="Times New Roman" w:eastAsia="SimSun" w:hAnsi="Times New Roman"/>
          <w:sz w:val="24"/>
          <w:szCs w:val="24"/>
          <w:lang w:val="ro-MD" w:eastAsia="zh-CN"/>
        </w:rPr>
        <w:t xml:space="preserve"> Dimensiuni</w:t>
      </w:r>
      <w:r w:rsidR="00ED0CA6" w:rsidRPr="00474BFA">
        <w:rPr>
          <w:rFonts w:ascii="Times New Roman" w:eastAsia="SimSun" w:hAnsi="Times New Roman"/>
          <w:sz w:val="24"/>
          <w:szCs w:val="24"/>
          <w:lang w:val="en-US" w:eastAsia="zh-CN"/>
        </w:rPr>
        <w:t>:</w:t>
      </w:r>
      <w:r w:rsidR="00ED0CA6" w:rsidRPr="00474BFA">
        <w:rPr>
          <w:rFonts w:ascii="Times New Roman" w:eastAsia="SimSun" w:hAnsi="Times New Roman"/>
          <w:sz w:val="24"/>
          <w:szCs w:val="24"/>
          <w:lang w:val="ro-MD" w:eastAsia="zh-CN"/>
        </w:rPr>
        <w:t xml:space="preserve"> șurub 16 mm + piuliță fixatoare. </w:t>
      </w:r>
    </w:p>
    <w:p w:rsidR="005872F5" w:rsidRPr="00474BFA" w:rsidRDefault="00342335" w:rsidP="00342335">
      <w:pPr>
        <w:spacing w:after="0"/>
        <w:ind w:firstLine="567"/>
        <w:rPr>
          <w:rFonts w:ascii="Times New Roman" w:hAnsi="Times New Roman"/>
          <w:b/>
          <w:sz w:val="24"/>
          <w:szCs w:val="24"/>
          <w:lang w:val="ro-RO"/>
        </w:rPr>
      </w:pPr>
      <w:r w:rsidRPr="00474BFA">
        <w:rPr>
          <w:rFonts w:ascii="Times New Roman" w:eastAsia="SimSun" w:hAnsi="Times New Roman"/>
          <w:b/>
          <w:i/>
          <w:sz w:val="24"/>
          <w:szCs w:val="24"/>
          <w:lang w:val="ro-RO" w:eastAsia="zh-CN"/>
        </w:rPr>
        <w:t>L</w:t>
      </w:r>
      <w:r w:rsidR="00D524CA" w:rsidRPr="00474BFA">
        <w:rPr>
          <w:rFonts w:ascii="Times New Roman" w:eastAsia="SimSun" w:hAnsi="Times New Roman"/>
          <w:b/>
          <w:i/>
          <w:sz w:val="24"/>
          <w:szCs w:val="24"/>
          <w:lang w:val="ro-RO" w:eastAsia="zh-CN"/>
        </w:rPr>
        <w:t xml:space="preserve">a confecţionarea </w:t>
      </w:r>
      <w:r w:rsidR="00F77E32" w:rsidRPr="00474BFA">
        <w:rPr>
          <w:rFonts w:ascii="Times New Roman" w:eastAsia="SimSun" w:hAnsi="Times New Roman"/>
          <w:b/>
          <w:i/>
          <w:sz w:val="24"/>
          <w:szCs w:val="24"/>
          <w:lang w:val="ro-MD" w:eastAsia="zh-CN"/>
        </w:rPr>
        <w:t xml:space="preserve">produsului </w:t>
      </w:r>
      <w:r w:rsidR="00D524CA" w:rsidRPr="00474BFA">
        <w:rPr>
          <w:rFonts w:ascii="Times New Roman" w:eastAsia="SimSun" w:hAnsi="Times New Roman"/>
          <w:b/>
          <w:i/>
          <w:sz w:val="24"/>
          <w:szCs w:val="24"/>
          <w:lang w:val="ro-RO" w:eastAsia="zh-CN"/>
        </w:rPr>
        <w:t xml:space="preserve">obligatoriu </w:t>
      </w:r>
      <w:r w:rsidR="0002554C" w:rsidRPr="00474BFA">
        <w:rPr>
          <w:rFonts w:ascii="Times New Roman" w:eastAsia="SimSun" w:hAnsi="Times New Roman"/>
          <w:b/>
          <w:i/>
          <w:sz w:val="24"/>
          <w:szCs w:val="24"/>
          <w:lang w:val="ro-RO" w:eastAsia="zh-CN"/>
        </w:rPr>
        <w:t>se va solicita mostra aprobată.</w:t>
      </w:r>
    </w:p>
    <w:p w:rsidR="00342335" w:rsidRPr="00474BFA" w:rsidRDefault="00342335" w:rsidP="001F13E5">
      <w:pPr>
        <w:spacing w:after="0"/>
        <w:rPr>
          <w:rFonts w:ascii="Times New Roman" w:hAnsi="Times New Roman"/>
          <w:b/>
          <w:sz w:val="24"/>
          <w:szCs w:val="24"/>
          <w:lang w:val="ro-RO"/>
        </w:rPr>
      </w:pPr>
    </w:p>
    <w:p w:rsidR="005872F5" w:rsidRPr="00474BFA" w:rsidRDefault="00725440" w:rsidP="001F13E5">
      <w:pPr>
        <w:spacing w:after="0"/>
        <w:rPr>
          <w:rFonts w:ascii="Times New Roman" w:hAnsi="Times New Roman"/>
          <w:b/>
          <w:sz w:val="24"/>
          <w:szCs w:val="24"/>
          <w:lang w:val="ro-RO"/>
        </w:rPr>
      </w:pPr>
      <w:r>
        <w:rPr>
          <w:rFonts w:ascii="Times New Roman" w:hAnsi="Times New Roman"/>
          <w:b/>
          <w:sz w:val="24"/>
          <w:szCs w:val="24"/>
          <w:lang w:val="ro-RO"/>
        </w:rPr>
        <w:t xml:space="preserve">         </w:t>
      </w:r>
    </w:p>
    <w:p w:rsidR="004F3745" w:rsidRPr="00474BFA" w:rsidRDefault="004F3745" w:rsidP="001F13E5">
      <w:pPr>
        <w:spacing w:after="0"/>
        <w:rPr>
          <w:rFonts w:ascii="Times New Roman" w:hAnsi="Times New Roman"/>
          <w:b/>
          <w:sz w:val="24"/>
          <w:szCs w:val="24"/>
          <w:lang w:val="ro-RO"/>
        </w:rPr>
      </w:pPr>
    </w:p>
    <w:p w:rsidR="004F3745" w:rsidRPr="00474BFA" w:rsidRDefault="004F3745" w:rsidP="001F13E5">
      <w:pPr>
        <w:spacing w:after="0"/>
        <w:rPr>
          <w:rFonts w:ascii="Times New Roman" w:hAnsi="Times New Roman"/>
          <w:b/>
          <w:sz w:val="24"/>
          <w:szCs w:val="24"/>
          <w:lang w:val="ro-RO"/>
        </w:rPr>
      </w:pPr>
    </w:p>
    <w:p w:rsidR="004F3745" w:rsidRPr="00474BFA" w:rsidRDefault="004F3745" w:rsidP="001F13E5">
      <w:pPr>
        <w:spacing w:after="0"/>
        <w:rPr>
          <w:rFonts w:ascii="Times New Roman" w:hAnsi="Times New Roman"/>
          <w:b/>
          <w:sz w:val="24"/>
          <w:szCs w:val="24"/>
          <w:lang w:val="ro-RO"/>
        </w:rPr>
      </w:pPr>
    </w:p>
    <w:p w:rsidR="004F3745" w:rsidRPr="00474BFA" w:rsidRDefault="004F3745" w:rsidP="001F13E5">
      <w:pPr>
        <w:spacing w:after="0"/>
        <w:rPr>
          <w:rFonts w:ascii="Times New Roman" w:hAnsi="Times New Roman"/>
          <w:b/>
          <w:sz w:val="24"/>
          <w:szCs w:val="24"/>
          <w:lang w:val="ro-RO"/>
        </w:rPr>
      </w:pPr>
    </w:p>
    <w:p w:rsidR="004F3745" w:rsidRPr="00474BFA" w:rsidRDefault="004F3745" w:rsidP="001F13E5">
      <w:pPr>
        <w:spacing w:after="0"/>
        <w:rPr>
          <w:rFonts w:ascii="Times New Roman" w:hAnsi="Times New Roman"/>
          <w:b/>
          <w:sz w:val="24"/>
          <w:szCs w:val="24"/>
          <w:lang w:val="ro-RO"/>
        </w:rPr>
      </w:pPr>
    </w:p>
    <w:p w:rsidR="00342335" w:rsidRPr="00474BFA" w:rsidRDefault="00342335" w:rsidP="001F13E5">
      <w:pPr>
        <w:spacing w:after="0"/>
        <w:rPr>
          <w:rFonts w:ascii="Times New Roman" w:hAnsi="Times New Roman"/>
          <w:b/>
          <w:sz w:val="24"/>
          <w:szCs w:val="24"/>
          <w:lang w:val="ro-RO"/>
        </w:rPr>
      </w:pPr>
    </w:p>
    <w:p w:rsidR="00530970" w:rsidRPr="00474BFA" w:rsidRDefault="00530970" w:rsidP="00561EAF">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w:t>
      </w:r>
      <w:r w:rsidR="003A471E" w:rsidRPr="00474BFA">
        <w:rPr>
          <w:rFonts w:ascii="Times New Roman" w:hAnsi="Times New Roman"/>
          <w:b/>
          <w:sz w:val="24"/>
          <w:szCs w:val="24"/>
          <w:lang w:val="ro-RO"/>
        </w:rPr>
        <w:t xml:space="preserve">a nr. </w:t>
      </w:r>
      <w:r w:rsidR="00665F3F" w:rsidRPr="00474BFA">
        <w:rPr>
          <w:rFonts w:ascii="Times New Roman" w:hAnsi="Times New Roman"/>
          <w:b/>
          <w:sz w:val="24"/>
          <w:szCs w:val="24"/>
          <w:lang w:val="ro-RO"/>
        </w:rPr>
        <w:t>9</w:t>
      </w:r>
    </w:p>
    <w:p w:rsidR="00530970" w:rsidRPr="00474BFA" w:rsidRDefault="00530970" w:rsidP="00561EAF">
      <w:pPr>
        <w:spacing w:after="0"/>
        <w:ind w:firstLine="5670"/>
        <w:rPr>
          <w:rFonts w:ascii="Times New Roman" w:hAnsi="Times New Roman"/>
          <w:sz w:val="24"/>
          <w:szCs w:val="24"/>
          <w:lang w:val="ro-RO"/>
        </w:rPr>
      </w:pPr>
    </w:p>
    <w:p w:rsidR="00530970" w:rsidRPr="00474BFA" w:rsidRDefault="00530970" w:rsidP="00561EAF">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530970" w:rsidRPr="00474BFA" w:rsidRDefault="00530970" w:rsidP="00561EAF">
      <w:pPr>
        <w:pStyle w:val="a3"/>
        <w:spacing w:after="0"/>
        <w:ind w:left="360"/>
        <w:jc w:val="both"/>
        <w:rPr>
          <w:rFonts w:ascii="Times New Roman" w:hAnsi="Times New Roman"/>
          <w:b/>
          <w:sz w:val="24"/>
          <w:szCs w:val="24"/>
          <w:lang w:val="ro-RO"/>
        </w:rPr>
      </w:pPr>
    </w:p>
    <w:p w:rsidR="00530970" w:rsidRPr="00474BFA" w:rsidRDefault="00530970" w:rsidP="00561EAF">
      <w:pPr>
        <w:pStyle w:val="a3"/>
        <w:spacing w:after="0"/>
        <w:ind w:left="360"/>
        <w:jc w:val="both"/>
        <w:rPr>
          <w:rFonts w:ascii="Times New Roman" w:hAnsi="Times New Roman"/>
          <w:b/>
          <w:sz w:val="24"/>
          <w:szCs w:val="24"/>
          <w:lang w:val="ro-RO"/>
        </w:rPr>
      </w:pPr>
      <w:r w:rsidRPr="00474BFA">
        <w:rPr>
          <w:rFonts w:ascii="Times New Roman" w:hAnsi="Times New Roman"/>
          <w:b/>
          <w:sz w:val="24"/>
          <w:szCs w:val="24"/>
          <w:lang w:val="ro-RO"/>
        </w:rPr>
        <w:t xml:space="preserve">Compleu: veston </w:t>
      </w:r>
      <w:r w:rsidR="006E0390" w:rsidRPr="00474BFA">
        <w:rPr>
          <w:rFonts w:ascii="Times New Roman" w:hAnsi="Times New Roman"/>
          <w:b/>
          <w:sz w:val="24"/>
          <w:szCs w:val="24"/>
          <w:lang w:val="ro-RO"/>
        </w:rPr>
        <w:t>ş</w:t>
      </w:r>
      <w:r w:rsidRPr="00474BFA">
        <w:rPr>
          <w:rFonts w:ascii="Times New Roman" w:hAnsi="Times New Roman"/>
          <w:b/>
          <w:sz w:val="24"/>
          <w:szCs w:val="24"/>
          <w:lang w:val="ro-RO"/>
        </w:rPr>
        <w:t>i pantaloni de ceremonie</w:t>
      </w:r>
      <w:r w:rsidR="008C4BB9" w:rsidRPr="00474BFA">
        <w:rPr>
          <w:rFonts w:ascii="Times New Roman" w:hAnsi="Times New Roman"/>
          <w:b/>
          <w:sz w:val="24"/>
          <w:szCs w:val="24"/>
          <w:lang w:val="ro-RO"/>
        </w:rPr>
        <w:t>/serviciu</w:t>
      </w:r>
      <w:r w:rsidRPr="00474BFA">
        <w:rPr>
          <w:rFonts w:ascii="Times New Roman" w:hAnsi="Times New Roman"/>
          <w:b/>
          <w:sz w:val="24"/>
          <w:szCs w:val="24"/>
          <w:lang w:val="ro-RO"/>
        </w:rPr>
        <w:t xml:space="preserve"> pentru bărba</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i</w:t>
      </w:r>
    </w:p>
    <w:p w:rsidR="00530970" w:rsidRPr="00474BFA" w:rsidRDefault="00530970" w:rsidP="00561EAF">
      <w:pPr>
        <w:pStyle w:val="a3"/>
        <w:spacing w:after="0"/>
        <w:ind w:left="0" w:firstLine="360"/>
        <w:jc w:val="both"/>
        <w:rPr>
          <w:rFonts w:ascii="Times New Roman" w:hAnsi="Times New Roman"/>
          <w:b/>
          <w:sz w:val="24"/>
          <w:szCs w:val="24"/>
          <w:lang w:val="ro-RO"/>
        </w:rPr>
      </w:pPr>
      <w:r w:rsidRPr="00474BFA">
        <w:rPr>
          <w:rFonts w:ascii="Times New Roman" w:hAnsi="Times New Roman"/>
          <w:b/>
          <w:sz w:val="24"/>
          <w:szCs w:val="24"/>
          <w:lang w:val="ro-RO"/>
        </w:rPr>
        <w:t xml:space="preserve">1.1  Materialele folosite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3227"/>
        <w:gridCol w:w="6150"/>
      </w:tblGrid>
      <w:tr w:rsidR="004F3745" w:rsidRPr="00474BFA" w:rsidTr="00BC11A8">
        <w:trPr>
          <w:trHeight w:val="335"/>
        </w:trPr>
        <w:tc>
          <w:tcPr>
            <w:tcW w:w="458" w:type="dxa"/>
            <w:vAlign w:val="center"/>
          </w:tcPr>
          <w:p w:rsidR="00530970" w:rsidRPr="00474BFA" w:rsidRDefault="00530970"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w:t>
            </w:r>
          </w:p>
        </w:tc>
        <w:tc>
          <w:tcPr>
            <w:tcW w:w="3259" w:type="dxa"/>
            <w:vAlign w:val="center"/>
          </w:tcPr>
          <w:p w:rsidR="00530970" w:rsidRPr="00474BFA" w:rsidRDefault="00530970"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Denumirea materialului</w:t>
            </w:r>
          </w:p>
        </w:tc>
        <w:tc>
          <w:tcPr>
            <w:tcW w:w="6236" w:type="dxa"/>
            <w:vAlign w:val="center"/>
          </w:tcPr>
          <w:p w:rsidR="00530970" w:rsidRPr="00474BFA" w:rsidRDefault="00530970"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Utilizare</w:t>
            </w:r>
          </w:p>
        </w:tc>
      </w:tr>
      <w:tr w:rsidR="004F3745" w:rsidRPr="00474BFA" w:rsidTr="00BC11A8">
        <w:tc>
          <w:tcPr>
            <w:tcW w:w="458" w:type="dxa"/>
            <w:vAlign w:val="center"/>
          </w:tcPr>
          <w:p w:rsidR="00530970" w:rsidRPr="00474BFA" w:rsidRDefault="00530970"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w:t>
            </w:r>
          </w:p>
        </w:tc>
        <w:tc>
          <w:tcPr>
            <w:tcW w:w="3259" w:type="dxa"/>
            <w:vAlign w:val="center"/>
          </w:tcPr>
          <w:p w:rsidR="00530970" w:rsidRPr="00474BFA" w:rsidRDefault="00530970"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w:t>
            </w:r>
          </w:p>
        </w:tc>
        <w:tc>
          <w:tcPr>
            <w:tcW w:w="6236" w:type="dxa"/>
            <w:vAlign w:val="center"/>
          </w:tcPr>
          <w:p w:rsidR="00530970" w:rsidRPr="00474BFA" w:rsidRDefault="00530970"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III</w:t>
            </w:r>
          </w:p>
        </w:tc>
      </w:tr>
      <w:tr w:rsidR="004F3745" w:rsidRPr="001A42E9" w:rsidTr="00BC11A8">
        <w:tc>
          <w:tcPr>
            <w:tcW w:w="458" w:type="dxa"/>
            <w:vAlign w:val="center"/>
          </w:tcPr>
          <w:p w:rsidR="007923F0" w:rsidRPr="00474BFA" w:rsidRDefault="007923F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3259" w:type="dxa"/>
          </w:tcPr>
          <w:p w:rsidR="007923F0" w:rsidRPr="00474BFA" w:rsidRDefault="007923F0"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de bază</w:t>
            </w:r>
          </w:p>
          <w:p w:rsidR="00E10585" w:rsidRPr="00474BFA" w:rsidRDefault="00E10585" w:rsidP="00561EAF">
            <w:pPr>
              <w:spacing w:after="0" w:line="240" w:lineRule="auto"/>
              <w:rPr>
                <w:rFonts w:ascii="Times New Roman" w:hAnsi="Times New Roman"/>
                <w:sz w:val="24"/>
                <w:szCs w:val="24"/>
                <w:lang w:val="ro-RO"/>
              </w:rPr>
            </w:pPr>
          </w:p>
        </w:tc>
        <w:tc>
          <w:tcPr>
            <w:tcW w:w="6236" w:type="dxa"/>
          </w:tcPr>
          <w:p w:rsidR="007923F0" w:rsidRPr="00474BFA" w:rsidRDefault="007923F0"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28000-2004, lînă – 50 ±5 %, poliester – 50 ±5 %, densitatea - 280 - 320 gr/m</w:t>
            </w:r>
            <w:r w:rsidRPr="00474BFA">
              <w:rPr>
                <w:rFonts w:ascii="Times New Roman" w:hAnsi="Times New Roman"/>
                <w:sz w:val="24"/>
                <w:szCs w:val="24"/>
                <w:vertAlign w:val="superscript"/>
                <w:lang w:val="ro-RO"/>
              </w:rPr>
              <w:t>2</w:t>
            </w:r>
            <w:r w:rsidR="00D83A1C" w:rsidRPr="00474BFA">
              <w:rPr>
                <w:rFonts w:ascii="Times New Roman" w:hAnsi="Times New Roman"/>
                <w:sz w:val="24"/>
                <w:szCs w:val="24"/>
                <w:lang w:val="ro-RO"/>
              </w:rPr>
              <w:t>(culoare 19-4013 DARK NAVY)</w:t>
            </w:r>
          </w:p>
        </w:tc>
      </w:tr>
      <w:tr w:rsidR="004F3745" w:rsidRPr="001A42E9" w:rsidTr="00BC11A8">
        <w:tc>
          <w:tcPr>
            <w:tcW w:w="458" w:type="dxa"/>
            <w:vAlign w:val="center"/>
          </w:tcPr>
          <w:p w:rsidR="007923F0" w:rsidRPr="00474BFA" w:rsidRDefault="007923F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3259" w:type="dxa"/>
            <w:shd w:val="clear" w:color="auto" w:fill="FFFFFF" w:themeFill="background1"/>
          </w:tcPr>
          <w:p w:rsidR="007923F0" w:rsidRPr="00474BFA" w:rsidRDefault="007923F0"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pentru căptu</w:t>
            </w:r>
            <w:r w:rsidR="006E0390" w:rsidRPr="00474BFA">
              <w:rPr>
                <w:rFonts w:ascii="Times New Roman" w:hAnsi="Times New Roman"/>
                <w:sz w:val="24"/>
                <w:szCs w:val="24"/>
                <w:lang w:val="ro-RO"/>
              </w:rPr>
              <w:t>ş</w:t>
            </w:r>
            <w:r w:rsidRPr="00474BFA">
              <w:rPr>
                <w:rFonts w:ascii="Times New Roman" w:hAnsi="Times New Roman"/>
                <w:sz w:val="24"/>
                <w:szCs w:val="24"/>
                <w:lang w:val="ro-RO"/>
              </w:rPr>
              <w:t>eală</w:t>
            </w:r>
          </w:p>
        </w:tc>
        <w:tc>
          <w:tcPr>
            <w:tcW w:w="6236" w:type="dxa"/>
            <w:shd w:val="clear" w:color="auto" w:fill="FFFFFF" w:themeFill="background1"/>
          </w:tcPr>
          <w:p w:rsidR="007923F0" w:rsidRPr="00474BFA" w:rsidRDefault="007923F0"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20272-96, viscoza-100 %, densitatea - 110 gr/m</w:t>
            </w:r>
            <w:r w:rsidRPr="00474BFA">
              <w:rPr>
                <w:rFonts w:ascii="Times New Roman" w:hAnsi="Times New Roman"/>
                <w:sz w:val="24"/>
                <w:szCs w:val="24"/>
                <w:vertAlign w:val="superscript"/>
                <w:lang w:val="ro-RO"/>
              </w:rPr>
              <w:t xml:space="preserve">2  </w:t>
            </w:r>
            <w:r w:rsidRPr="00474BFA">
              <w:rPr>
                <w:rFonts w:ascii="Times New Roman" w:hAnsi="Times New Roman"/>
                <w:sz w:val="24"/>
                <w:szCs w:val="24"/>
                <w:lang w:val="ro-RO"/>
              </w:rPr>
              <w:t>sau poliefir – 100%, densitatea - 71 gr/m</w:t>
            </w:r>
            <w:r w:rsidRPr="00474BFA">
              <w:rPr>
                <w:rFonts w:ascii="Times New Roman" w:hAnsi="Times New Roman"/>
                <w:sz w:val="24"/>
                <w:szCs w:val="24"/>
                <w:vertAlign w:val="superscript"/>
                <w:lang w:val="ro-RO"/>
              </w:rPr>
              <w:t>2</w:t>
            </w:r>
            <w:r w:rsidR="00034EB9" w:rsidRPr="00474BFA">
              <w:rPr>
                <w:rFonts w:ascii="Times New Roman" w:hAnsi="Times New Roman"/>
                <w:sz w:val="24"/>
                <w:szCs w:val="24"/>
                <w:vertAlign w:val="superscript"/>
                <w:lang w:val="ro-RO"/>
              </w:rPr>
              <w:t xml:space="preserve">  </w:t>
            </w:r>
            <w:r w:rsidR="00AB1010" w:rsidRPr="00474BFA">
              <w:rPr>
                <w:rFonts w:ascii="Times New Roman" w:hAnsi="Times New Roman"/>
                <w:sz w:val="24"/>
                <w:szCs w:val="24"/>
                <w:lang w:val="ro-RO"/>
              </w:rPr>
              <w:t>(culoare</w:t>
            </w:r>
            <w:r w:rsidR="00AB1010" w:rsidRPr="00474BFA">
              <w:rPr>
                <w:rFonts w:ascii="Times New Roman" w:hAnsi="Times New Roman"/>
                <w:i/>
                <w:sz w:val="24"/>
                <w:szCs w:val="24"/>
                <w:lang w:val="ro-RO"/>
              </w:rPr>
              <w:t xml:space="preserve"> </w:t>
            </w:r>
            <w:r w:rsidR="00AB1010" w:rsidRPr="00474BFA">
              <w:rPr>
                <w:rStyle w:val="tpa"/>
                <w:rFonts w:ascii="Times New Roman" w:hAnsi="Times New Roman"/>
                <w:sz w:val="24"/>
                <w:szCs w:val="24"/>
                <w:lang w:val="ro-RO"/>
              </w:rPr>
              <w:t>albastru inchis sau negru)</w:t>
            </w:r>
            <w:r w:rsidR="00034EB9" w:rsidRPr="00474BFA">
              <w:rPr>
                <w:rFonts w:ascii="Times New Roman" w:hAnsi="Times New Roman"/>
                <w:sz w:val="24"/>
                <w:szCs w:val="24"/>
                <w:vertAlign w:val="superscript"/>
                <w:lang w:val="ro-RO"/>
              </w:rPr>
              <w:t xml:space="preserve">  </w:t>
            </w:r>
          </w:p>
        </w:tc>
      </w:tr>
      <w:tr w:rsidR="004F3745" w:rsidRPr="001A42E9" w:rsidTr="00BC11A8">
        <w:tc>
          <w:tcPr>
            <w:tcW w:w="458" w:type="dxa"/>
            <w:vAlign w:val="center"/>
          </w:tcPr>
          <w:p w:rsidR="007923F0" w:rsidRPr="00474BFA" w:rsidRDefault="007923F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w:t>
            </w:r>
          </w:p>
        </w:tc>
        <w:tc>
          <w:tcPr>
            <w:tcW w:w="3259" w:type="dxa"/>
            <w:shd w:val="clear" w:color="auto" w:fill="FFFFFF" w:themeFill="background1"/>
          </w:tcPr>
          <w:p w:rsidR="007923F0" w:rsidRPr="00474BFA" w:rsidRDefault="007923F0"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Stofa pentru punga buzunarului</w:t>
            </w:r>
          </w:p>
        </w:tc>
        <w:tc>
          <w:tcPr>
            <w:tcW w:w="6236" w:type="dxa"/>
            <w:shd w:val="clear" w:color="auto" w:fill="FFFFFF" w:themeFill="background1"/>
          </w:tcPr>
          <w:p w:rsidR="007923F0" w:rsidRPr="00474BFA" w:rsidRDefault="007923F0"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Bumbac 100% densitatea 135-142 %</w:t>
            </w:r>
            <w:r w:rsidR="00AB1010" w:rsidRPr="00474BFA">
              <w:rPr>
                <w:rFonts w:ascii="Times New Roman" w:hAnsi="Times New Roman"/>
                <w:sz w:val="24"/>
                <w:szCs w:val="24"/>
                <w:lang w:val="ro-RO"/>
              </w:rPr>
              <w:t xml:space="preserve"> (culoare</w:t>
            </w:r>
            <w:r w:rsidR="00AB1010" w:rsidRPr="00474BFA">
              <w:rPr>
                <w:rFonts w:ascii="Times New Roman" w:hAnsi="Times New Roman"/>
                <w:i/>
                <w:sz w:val="24"/>
                <w:szCs w:val="24"/>
                <w:lang w:val="ro-RO"/>
              </w:rPr>
              <w:t xml:space="preserve"> </w:t>
            </w:r>
            <w:r w:rsidR="00AB1010" w:rsidRPr="00474BFA">
              <w:rPr>
                <w:rStyle w:val="tpa"/>
                <w:rFonts w:ascii="Times New Roman" w:hAnsi="Times New Roman"/>
                <w:sz w:val="24"/>
                <w:szCs w:val="24"/>
                <w:lang w:val="ro-RO"/>
              </w:rPr>
              <w:t>albastru inchis sau negru)</w:t>
            </w:r>
          </w:p>
        </w:tc>
      </w:tr>
      <w:tr w:rsidR="004F3745" w:rsidRPr="00474BFA" w:rsidTr="00BC11A8">
        <w:tc>
          <w:tcPr>
            <w:tcW w:w="458" w:type="dxa"/>
            <w:vAlign w:val="center"/>
          </w:tcPr>
          <w:p w:rsidR="007923F0" w:rsidRPr="00474BFA" w:rsidRDefault="007923F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4</w:t>
            </w:r>
          </w:p>
        </w:tc>
        <w:tc>
          <w:tcPr>
            <w:tcW w:w="3259" w:type="dxa"/>
            <w:shd w:val="clear" w:color="auto" w:fill="FFFFFF" w:themeFill="background1"/>
          </w:tcPr>
          <w:p w:rsidR="007923F0" w:rsidRPr="00474BFA" w:rsidRDefault="009E4D78"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Epoleți</w:t>
            </w:r>
          </w:p>
        </w:tc>
        <w:tc>
          <w:tcPr>
            <w:tcW w:w="6236" w:type="dxa"/>
            <w:shd w:val="clear" w:color="auto" w:fill="FFFFFF" w:themeFill="background1"/>
          </w:tcPr>
          <w:p w:rsidR="007923F0" w:rsidRPr="00474BFA" w:rsidRDefault="007923F0" w:rsidP="00AB1010">
            <w:pPr>
              <w:spacing w:after="0" w:line="240" w:lineRule="auto"/>
              <w:rPr>
                <w:rFonts w:ascii="Times New Roman" w:hAnsi="Times New Roman"/>
                <w:sz w:val="24"/>
                <w:szCs w:val="24"/>
                <w:lang w:val="ro-RO"/>
              </w:rPr>
            </w:pPr>
            <w:r w:rsidRPr="00474BFA">
              <w:rPr>
                <w:rFonts w:ascii="Times New Roman" w:hAnsi="Times New Roman"/>
                <w:sz w:val="24"/>
                <w:szCs w:val="24"/>
                <w:lang w:val="ro-RO"/>
              </w:rPr>
              <w:t>Conform modelului aprobat</w:t>
            </w:r>
            <w:r w:rsidR="00AB1010" w:rsidRPr="00474BFA">
              <w:rPr>
                <w:rFonts w:ascii="Times New Roman" w:hAnsi="Times New Roman"/>
                <w:sz w:val="24"/>
                <w:szCs w:val="24"/>
                <w:lang w:val="ro-RO"/>
              </w:rPr>
              <w:t xml:space="preserve"> (anexa 8.3)</w:t>
            </w:r>
          </w:p>
        </w:tc>
      </w:tr>
      <w:tr w:rsidR="004F3745" w:rsidRPr="001A42E9" w:rsidTr="00BC11A8">
        <w:tc>
          <w:tcPr>
            <w:tcW w:w="458" w:type="dxa"/>
            <w:vAlign w:val="center"/>
          </w:tcPr>
          <w:p w:rsidR="007923F0" w:rsidRPr="00474BFA" w:rsidRDefault="007923F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5</w:t>
            </w:r>
          </w:p>
        </w:tc>
        <w:tc>
          <w:tcPr>
            <w:tcW w:w="3259" w:type="dxa"/>
            <w:vAlign w:val="center"/>
          </w:tcPr>
          <w:p w:rsidR="007923F0" w:rsidRPr="00474BFA" w:rsidRDefault="007923F0" w:rsidP="00561EAF">
            <w:pPr>
              <w:spacing w:after="0" w:line="240" w:lineRule="auto"/>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Nasturi pentru uniformă</w:t>
            </w:r>
          </w:p>
          <w:p w:rsidR="007923F0" w:rsidRPr="00474BFA" w:rsidRDefault="007923F0" w:rsidP="00561EAF">
            <w:pPr>
              <w:spacing w:after="0" w:line="240" w:lineRule="auto"/>
              <w:rPr>
                <w:rFonts w:ascii="Times New Roman" w:hAnsi="Times New Roman"/>
                <w:sz w:val="24"/>
                <w:szCs w:val="24"/>
                <w:lang w:val="ro-RO"/>
              </w:rPr>
            </w:pPr>
          </w:p>
        </w:tc>
        <w:tc>
          <w:tcPr>
            <w:tcW w:w="6236" w:type="dxa"/>
          </w:tcPr>
          <w:p w:rsidR="007923F0" w:rsidRPr="00474BFA" w:rsidRDefault="007923F0" w:rsidP="00561EAF">
            <w:pPr>
              <w:spacing w:after="0" w:line="240" w:lineRule="auto"/>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Nasturii sînt de formă rotundă şi au în centru imaginea conturată a Stemei de Stat a Republicii Moldova în relief:</w:t>
            </w:r>
          </w:p>
          <w:p w:rsidR="007923F0" w:rsidRPr="00474BFA" w:rsidRDefault="007923F0" w:rsidP="00561EAF">
            <w:pPr>
              <w:spacing w:after="0" w:line="240" w:lineRule="auto"/>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a) cu diametrul de </w:t>
            </w:r>
            <w:r w:rsidRPr="00474BFA">
              <w:rPr>
                <w:rFonts w:ascii="Times New Roman" w:eastAsia="SimSun" w:hAnsi="Times New Roman"/>
                <w:sz w:val="24"/>
                <w:szCs w:val="24"/>
                <w:u w:val="single"/>
                <w:lang w:val="ro-RO" w:eastAsia="zh-CN"/>
              </w:rPr>
              <w:t>24 mm</w:t>
            </w:r>
            <w:r w:rsidRPr="00474BFA">
              <w:rPr>
                <w:rFonts w:ascii="Times New Roman" w:eastAsia="SimSun" w:hAnsi="Times New Roman"/>
                <w:sz w:val="24"/>
                <w:szCs w:val="24"/>
                <w:lang w:val="ro-RO" w:eastAsia="zh-CN"/>
              </w:rPr>
              <w:t>, de culoare gri-metalizat – la vestonul de ceremonie pentru bărba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i;</w:t>
            </w:r>
          </w:p>
          <w:p w:rsidR="007923F0" w:rsidRPr="00474BFA" w:rsidRDefault="007923F0" w:rsidP="00561EAF">
            <w:pPr>
              <w:spacing w:after="0" w:line="240" w:lineRule="auto"/>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b) cu diametrul de 14 mm, gri-metalizat – la mînicile vestonului pentru bărba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i</w:t>
            </w:r>
          </w:p>
        </w:tc>
      </w:tr>
      <w:tr w:rsidR="004F3745" w:rsidRPr="001A42E9" w:rsidTr="00FC4914">
        <w:tc>
          <w:tcPr>
            <w:tcW w:w="458" w:type="dxa"/>
          </w:tcPr>
          <w:p w:rsidR="00ED0CA6" w:rsidRPr="00474BFA" w:rsidRDefault="00ED0CA6" w:rsidP="00FC4914">
            <w:pPr>
              <w:spacing w:after="0" w:line="240" w:lineRule="auto"/>
              <w:rPr>
                <w:rFonts w:ascii="Times New Roman" w:hAnsi="Times New Roman"/>
                <w:sz w:val="24"/>
                <w:szCs w:val="24"/>
                <w:lang w:val="ro-RO"/>
              </w:rPr>
            </w:pPr>
            <w:r w:rsidRPr="00474BFA">
              <w:rPr>
                <w:rFonts w:ascii="Times New Roman" w:hAnsi="Times New Roman"/>
                <w:sz w:val="24"/>
                <w:szCs w:val="24"/>
                <w:lang w:val="ro-RO"/>
              </w:rPr>
              <w:t>6</w:t>
            </w:r>
          </w:p>
        </w:tc>
        <w:tc>
          <w:tcPr>
            <w:tcW w:w="3259" w:type="dxa"/>
          </w:tcPr>
          <w:p w:rsidR="00ED0CA6" w:rsidRPr="00474BFA" w:rsidRDefault="00ED0CA6" w:rsidP="00FC4914">
            <w:pPr>
              <w:spacing w:after="0" w:line="240" w:lineRule="auto"/>
              <w:rPr>
                <w:rFonts w:ascii="Times New Roman" w:hAnsi="Times New Roman"/>
                <w:sz w:val="24"/>
                <w:szCs w:val="24"/>
                <w:lang w:val="ro-RO"/>
              </w:rPr>
            </w:pPr>
            <w:r w:rsidRPr="00474BFA">
              <w:rPr>
                <w:rFonts w:ascii="Times New Roman" w:hAnsi="Times New Roman"/>
                <w:sz w:val="24"/>
                <w:szCs w:val="24"/>
                <w:lang w:val="ro-RO"/>
              </w:rPr>
              <w:t>Ecuson pe mînecă</w:t>
            </w:r>
          </w:p>
        </w:tc>
        <w:tc>
          <w:tcPr>
            <w:tcW w:w="6236" w:type="dxa"/>
          </w:tcPr>
          <w:p w:rsidR="00ED0CA6" w:rsidRPr="00474BFA" w:rsidRDefault="00ED0CA6" w:rsidP="003518DA">
            <w:pPr>
              <w:pStyle w:val="a4"/>
              <w:shd w:val="clear" w:color="auto" w:fill="auto"/>
              <w:tabs>
                <w:tab w:val="left" w:pos="851"/>
                <w:tab w:val="left" w:pos="993"/>
              </w:tabs>
              <w:spacing w:before="0" w:after="0" w:line="240" w:lineRule="auto"/>
              <w:ind w:right="20"/>
              <w:rPr>
                <w:rFonts w:eastAsia="SimSun"/>
                <w:sz w:val="24"/>
                <w:szCs w:val="24"/>
                <w:lang w:val="ro-RO" w:eastAsia="zh-CN"/>
              </w:rPr>
            </w:pPr>
            <w:r w:rsidRPr="00474BFA">
              <w:rPr>
                <w:rFonts w:eastAsia="SimSun"/>
                <w:sz w:val="24"/>
                <w:szCs w:val="24"/>
                <w:lang w:val="ro-RO" w:eastAsia="zh-CN"/>
              </w:rPr>
              <w:t>Comisia de heraldică nr. 391 din 30.09.2015 (publicat MO nr. 119-126 din 14.04.2017)</w:t>
            </w:r>
            <w:r w:rsidR="003518DA" w:rsidRPr="00474BFA">
              <w:rPr>
                <w:rFonts w:eastAsia="SimSun"/>
                <w:sz w:val="24"/>
                <w:szCs w:val="24"/>
                <w:lang w:val="ro-RO" w:eastAsia="zh-CN"/>
              </w:rPr>
              <w:t xml:space="preserve"> și nr. 475-IV.01 din 08.09.2016 (publicat MO nr. 379-386 din 04.11.2016)</w:t>
            </w:r>
          </w:p>
        </w:tc>
      </w:tr>
    </w:tbl>
    <w:p w:rsidR="00530970" w:rsidRPr="00474BFA" w:rsidRDefault="00530970" w:rsidP="00561EAF">
      <w:pPr>
        <w:spacing w:after="0"/>
        <w:ind w:left="360"/>
        <w:jc w:val="both"/>
        <w:rPr>
          <w:rFonts w:ascii="Times New Roman" w:hAnsi="Times New Roman"/>
          <w:sz w:val="24"/>
          <w:szCs w:val="24"/>
          <w:lang w:val="ro-RO"/>
        </w:rPr>
      </w:pP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1.2 Vestonul de culoare albastru-închis, </w:t>
      </w:r>
      <w:r w:rsidRPr="00474BFA">
        <w:rPr>
          <w:rFonts w:ascii="Times New Roman" w:eastAsia="SimSun" w:hAnsi="Times New Roman"/>
          <w:sz w:val="24"/>
          <w:szCs w:val="24"/>
          <w:lang w:val="ro-RO" w:eastAsia="zh-CN"/>
        </w:rPr>
        <w:t>de siluetă semi-ajustată, cu lungimea p</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nă la linia pliului subfesier este compus din fa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ă, clin lateral, spate,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necă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guler. Sistemul de închidere al produsului este central la două r</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nduri de nasturi, situa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 pe trei nivele. </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Partea din fa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ă se constituie din două repere simetrice, pe care se prelucrează pense verticale p</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nă la linia de intrare în buzunar. Pe fiecare parte sunt amplasate c</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te un buzunar lateral tăiat cu linia de intrare orientată orizontal, prelucrat cu refile</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clapă. Lă</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imea clapei constituie 55 mm. </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Partea din spate este croită din două repere simetrice. În partea inferioară a liniilor de îmbinare a păr</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ilor din spate cu clinii laterali se prelucrează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li</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uri cu lungimea de 290 mm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lă</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imea de 40 mm.</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neca clasică aplicată este constituită din două repere: superior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inferior. La nivelul termina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iei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necii în partea inferioară a cusăturii posterioare se prelucrează un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li</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 cu col</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ul deschis cu lungimea de 95 mm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lă</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imea de 30 mm.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li</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ul este decorat cu patru butoniere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nasturi. Pe partea superioară 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necii st</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ngi se aplică însemnul.</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Gulerul este de tip clasic cu revere. În zona reverelor se aplică broderie în formă de ramură de laur. Primul nivel al sistemului de închidere se amplasează cu 110 mm mai sus de linia taliei. Distan</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a dintre nivelele de amplasare a nasturilor este de 110 mm. Distan</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a dintre centrele nasturilor este de 110 mm. Lungimea reverului cu col</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 constituie 350 mm, lă</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imea – 90 mm. Lungimea cazurii constituie 50 mm.</w:t>
      </w:r>
    </w:p>
    <w:p w:rsidR="00530970" w:rsidRPr="00474BFA" w:rsidRDefault="00530970" w:rsidP="00561EAF">
      <w:pPr>
        <w:tabs>
          <w:tab w:val="left" w:pos="284"/>
        </w:tabs>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În zona umerală a produsului în cusătura de aplicare 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necii în răscroială se aplică un </w:t>
      </w:r>
      <w:r w:rsidR="00BF696E" w:rsidRPr="00474BFA">
        <w:rPr>
          <w:rFonts w:ascii="Times New Roman" w:eastAsia="SimSun" w:hAnsi="Times New Roman"/>
          <w:sz w:val="24"/>
          <w:szCs w:val="24"/>
          <w:lang w:val="ro-RO" w:eastAsia="zh-CN"/>
        </w:rPr>
        <w:t>port epolet</w:t>
      </w:r>
      <w:r w:rsidRPr="00474BFA">
        <w:rPr>
          <w:rFonts w:ascii="Times New Roman" w:eastAsia="SimSun" w:hAnsi="Times New Roman"/>
          <w:sz w:val="24"/>
          <w:szCs w:val="24"/>
          <w:lang w:val="ro-RO" w:eastAsia="zh-CN"/>
        </w:rPr>
        <w:t xml:space="preserve"> cu lungimea de 130 mm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lă</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imea de 45 mm. Pe extremitatea liberă a </w:t>
      </w:r>
      <w:r w:rsidR="00BF696E" w:rsidRPr="00474BFA">
        <w:rPr>
          <w:rFonts w:ascii="Times New Roman" w:eastAsia="SimSun" w:hAnsi="Times New Roman"/>
          <w:sz w:val="24"/>
          <w:szCs w:val="24"/>
          <w:lang w:val="ro-RO" w:eastAsia="zh-CN"/>
        </w:rPr>
        <w:t>port epoletului</w:t>
      </w:r>
      <w:r w:rsidRPr="00474BFA">
        <w:rPr>
          <w:rFonts w:ascii="Times New Roman" w:eastAsia="SimSun" w:hAnsi="Times New Roman"/>
          <w:sz w:val="24"/>
          <w:szCs w:val="24"/>
          <w:lang w:val="ro-RO" w:eastAsia="zh-CN"/>
        </w:rPr>
        <w:t>, definitivată în col</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 se prelucrează o butonieră tăiată cu cap rotund. Pe </w:t>
      </w:r>
      <w:r w:rsidR="00BF696E" w:rsidRPr="00474BFA">
        <w:rPr>
          <w:rFonts w:ascii="Times New Roman" w:eastAsia="SimSun" w:hAnsi="Times New Roman"/>
          <w:sz w:val="24"/>
          <w:szCs w:val="24"/>
          <w:lang w:val="ro-RO" w:eastAsia="zh-CN"/>
        </w:rPr>
        <w:t>port epolet</w:t>
      </w:r>
      <w:r w:rsidRPr="00474BFA">
        <w:rPr>
          <w:rFonts w:ascii="Times New Roman" w:eastAsia="SimSun" w:hAnsi="Times New Roman"/>
          <w:sz w:val="24"/>
          <w:szCs w:val="24"/>
          <w:lang w:val="ro-RO" w:eastAsia="zh-CN"/>
        </w:rPr>
        <w:t xml:space="preserve"> se îmbracă epoletul de formă tubulară pe care sunt brodate însemnele gradului special a</w:t>
      </w:r>
      <w:r w:rsidR="00034EB9" w:rsidRPr="00474BFA">
        <w:rPr>
          <w:rFonts w:ascii="Times New Roman" w:eastAsia="SimSun" w:hAnsi="Times New Roman"/>
          <w:sz w:val="24"/>
          <w:szCs w:val="24"/>
          <w:lang w:val="ro-RO" w:eastAsia="zh-CN"/>
        </w:rPr>
        <w:t>l</w:t>
      </w:r>
      <w:r w:rsidRPr="00474BFA">
        <w:rPr>
          <w:rFonts w:ascii="Times New Roman" w:eastAsia="SimSun" w:hAnsi="Times New Roman"/>
          <w:sz w:val="24"/>
          <w:szCs w:val="24"/>
          <w:lang w:val="ro-RO" w:eastAsia="zh-CN"/>
        </w:rPr>
        <w:t xml:space="preserve"> Poli</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iei de Frontieră a Republicii Moldova.</w:t>
      </w:r>
    </w:p>
    <w:p w:rsidR="00530970" w:rsidRPr="00474BFA" w:rsidRDefault="00530970" w:rsidP="00561EAF">
      <w:pPr>
        <w:tabs>
          <w:tab w:val="left" w:pos="284"/>
        </w:tabs>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Produsul este prelucrat cu căptu</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eală p</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nă la termina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ia produsului.</w:t>
      </w:r>
    </w:p>
    <w:p w:rsidR="00530970" w:rsidRPr="00474BFA" w:rsidRDefault="00530970" w:rsidP="00561EAF">
      <w:pPr>
        <w:tabs>
          <w:tab w:val="left" w:pos="284"/>
        </w:tabs>
        <w:spacing w:after="0" w:line="240" w:lineRule="auto"/>
        <w:ind w:firstLine="540"/>
        <w:jc w:val="both"/>
        <w:rPr>
          <w:rFonts w:ascii="Times New Roman" w:eastAsia="SimSun" w:hAnsi="Times New Roman"/>
          <w:sz w:val="24"/>
          <w:szCs w:val="24"/>
          <w:lang w:val="ro-RO" w:eastAsia="zh-CN"/>
        </w:rPr>
      </w:pPr>
    </w:p>
    <w:p w:rsidR="00530970" w:rsidRPr="00474BFA" w:rsidRDefault="00530970" w:rsidP="00561EAF">
      <w:pPr>
        <w:spacing w:after="0"/>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1.3 Pantalonii de culoare albastru-închis </w:t>
      </w:r>
      <w:r w:rsidRPr="00474BFA">
        <w:rPr>
          <w:rFonts w:ascii="Times New Roman" w:eastAsia="SimSun" w:hAnsi="Times New Roman"/>
          <w:sz w:val="24"/>
          <w:szCs w:val="24"/>
          <w:lang w:val="ro-RO" w:eastAsia="zh-CN"/>
        </w:rPr>
        <w:t>de siluetăsemi-ajustată se constituie din partea din fa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ă, partea din spate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betelie. Sistemul de închidere este amplasat pe linia de simetrie a fe</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ei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 xml:space="preserve">i se realizează prin fermoar </w:t>
      </w:r>
      <w:r w:rsidRPr="00474BFA">
        <w:rPr>
          <w:rStyle w:val="20"/>
          <w:rFonts w:ascii="Times New Roman" w:hAnsi="Times New Roman" w:cs="Times New Roman"/>
          <w:b w:val="0"/>
          <w:color w:val="auto"/>
          <w:sz w:val="24"/>
          <w:szCs w:val="24"/>
          <w:lang w:val="ro-RO"/>
        </w:rPr>
        <w:t>din material plastic spiralat</w:t>
      </w:r>
      <w:r w:rsidRPr="00474BFA">
        <w:rPr>
          <w:rFonts w:ascii="Times New Roman" w:eastAsia="SimSun" w:hAnsi="Times New Roman"/>
          <w:sz w:val="24"/>
          <w:szCs w:val="24"/>
          <w:lang w:val="ro-RO" w:eastAsia="zh-CN"/>
        </w:rPr>
        <w:t>.</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Fa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a este constituită din două repere simetrice, care se prelucrează cu căptu</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eală. Partea din fa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ă prezintă buzunar lateral cu linia de intrare oblică, garnisită prin tighel decorativ cu lă</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imea de 2 mm. </w:t>
      </w:r>
    </w:p>
    <w:p w:rsidR="00530970" w:rsidRPr="00474BFA" w:rsidRDefault="00530970"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lastRenderedPageBreak/>
        <w:t xml:space="preserve">Spatele este constituit din două repere simetrice. Cambrarea în talie se realizează cu ajutorul a două pense executate simetric pe ambele </w:t>
      </w:r>
      <w:r w:rsidR="003430A7" w:rsidRPr="00474BFA">
        <w:rPr>
          <w:rFonts w:ascii="Times New Roman" w:eastAsia="SimSun" w:hAnsi="Times New Roman"/>
          <w:sz w:val="24"/>
          <w:szCs w:val="24"/>
          <w:lang w:val="ro-RO" w:eastAsia="zh-CN"/>
        </w:rPr>
        <w:t>păr</w:t>
      </w:r>
      <w:r w:rsidR="006E0390" w:rsidRPr="00474BFA">
        <w:rPr>
          <w:rFonts w:ascii="Times New Roman" w:eastAsia="SimSun" w:hAnsi="Times New Roman"/>
          <w:sz w:val="24"/>
          <w:szCs w:val="24"/>
          <w:lang w:val="ro-RO" w:eastAsia="zh-CN"/>
        </w:rPr>
        <w:t>ţ</w:t>
      </w:r>
      <w:r w:rsidR="003430A7" w:rsidRPr="00474BFA">
        <w:rPr>
          <w:rFonts w:ascii="Times New Roman" w:eastAsia="SimSun" w:hAnsi="Times New Roman"/>
          <w:sz w:val="24"/>
          <w:szCs w:val="24"/>
          <w:lang w:val="ro-RO" w:eastAsia="zh-CN"/>
        </w:rPr>
        <w:t>i</w:t>
      </w:r>
      <w:r w:rsidRPr="00474BFA">
        <w:rPr>
          <w:rFonts w:ascii="Times New Roman" w:eastAsia="SimSun" w:hAnsi="Times New Roman"/>
          <w:sz w:val="24"/>
          <w:szCs w:val="24"/>
          <w:lang w:val="ro-RO" w:eastAsia="zh-CN"/>
        </w:rPr>
        <w:t>. Pe elementul spate dreapta la distan</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a de 60 mm de la conturul superior se prelucrează un buzunar tăiat cu doi refile</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 cu lungimea de 135 mm. Buzunarul prevede închidere prin nasture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butonieră.</w:t>
      </w:r>
    </w:p>
    <w:p w:rsidR="00530970" w:rsidRPr="00474BFA" w:rsidRDefault="00530970" w:rsidP="003538C3">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Pe cusătura laterală se aplică o panglică </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esută cu lă</w:t>
      </w:r>
      <w:r w:rsidR="006E0390" w:rsidRPr="00474BFA">
        <w:rPr>
          <w:rFonts w:ascii="Times New Roman" w:eastAsia="SimSun" w:hAnsi="Times New Roman"/>
          <w:sz w:val="24"/>
          <w:szCs w:val="24"/>
          <w:lang w:val="ro-RO" w:eastAsia="zh-CN"/>
        </w:rPr>
        <w:t>ţ</w:t>
      </w:r>
      <w:r w:rsidR="003538C3" w:rsidRPr="00474BFA">
        <w:rPr>
          <w:rFonts w:ascii="Times New Roman" w:eastAsia="SimSun" w:hAnsi="Times New Roman"/>
          <w:sz w:val="24"/>
          <w:szCs w:val="24"/>
          <w:lang w:val="ro-RO" w:eastAsia="zh-CN"/>
        </w:rPr>
        <w:t>imea de 5</w:t>
      </w:r>
      <w:r w:rsidRPr="00474BFA">
        <w:rPr>
          <w:rFonts w:ascii="Times New Roman" w:eastAsia="SimSun" w:hAnsi="Times New Roman"/>
          <w:sz w:val="24"/>
          <w:szCs w:val="24"/>
          <w:lang w:val="ro-RO" w:eastAsia="zh-CN"/>
        </w:rPr>
        <w:t xml:space="preserve"> mm cu rol de lampas</w:t>
      </w:r>
      <w:r w:rsidR="003538C3" w:rsidRPr="00474BFA">
        <w:rPr>
          <w:rFonts w:ascii="Times New Roman" w:eastAsia="SimSun" w:hAnsi="Times New Roman"/>
          <w:sz w:val="24"/>
          <w:szCs w:val="24"/>
          <w:lang w:val="ro-RO" w:eastAsia="zh-CN"/>
        </w:rPr>
        <w:t xml:space="preserve"> de culoare verde</w:t>
      </w:r>
      <w:r w:rsidRPr="00474BFA">
        <w:rPr>
          <w:rFonts w:ascii="Times New Roman" w:eastAsia="SimSun" w:hAnsi="Times New Roman"/>
          <w:sz w:val="24"/>
          <w:szCs w:val="24"/>
          <w:lang w:val="ro-RO" w:eastAsia="zh-CN"/>
        </w:rPr>
        <w:t>. Betelia cu lă</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imea de 40 mm prelucrează conturul superior al produsului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este prevăzută cu şase găici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apte de la mărimea 54) pentru centură. Betelia se încheie cu un nasture şi o butonieră, precum şi cu un c</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rlig (care poate fi înlocuit cu un nasture suplimentar).</w:t>
      </w:r>
    </w:p>
    <w:p w:rsidR="00432324" w:rsidRPr="00474BFA" w:rsidRDefault="00530970" w:rsidP="001F13E5">
      <w:pPr>
        <w:spacing w:after="0"/>
        <w:ind w:firstLine="540"/>
        <w:jc w:val="both"/>
        <w:rPr>
          <w:rFonts w:ascii="Times New Roman" w:hAnsi="Times New Roman"/>
          <w:b/>
          <w:i/>
          <w:sz w:val="24"/>
          <w:szCs w:val="24"/>
          <w:lang w:val="ro-RO"/>
        </w:rPr>
      </w:pPr>
      <w:r w:rsidRPr="00474BFA">
        <w:rPr>
          <w:rFonts w:ascii="Times New Roman" w:eastAsia="SimSun" w:hAnsi="Times New Roman"/>
          <w:b/>
          <w:i/>
          <w:sz w:val="24"/>
          <w:szCs w:val="24"/>
          <w:lang w:val="ro-RO" w:eastAsia="zh-CN"/>
        </w:rPr>
        <w:t>La confec</w:t>
      </w:r>
      <w:r w:rsidR="006E0390" w:rsidRPr="00474BFA">
        <w:rPr>
          <w:rFonts w:ascii="Times New Roman" w:eastAsia="SimSun" w:hAnsi="Times New Roman"/>
          <w:b/>
          <w:i/>
          <w:sz w:val="24"/>
          <w:szCs w:val="24"/>
          <w:lang w:val="ro-RO" w:eastAsia="zh-CN"/>
        </w:rPr>
        <w:t>ţ</w:t>
      </w:r>
      <w:r w:rsidRPr="00474BFA">
        <w:rPr>
          <w:rFonts w:ascii="Times New Roman" w:eastAsia="SimSun" w:hAnsi="Times New Roman"/>
          <w:b/>
          <w:i/>
          <w:sz w:val="24"/>
          <w:szCs w:val="24"/>
          <w:lang w:val="ro-RO" w:eastAsia="zh-CN"/>
        </w:rPr>
        <w:t xml:space="preserve">ionarea vestonului </w:t>
      </w:r>
      <w:r w:rsidR="006E0390" w:rsidRPr="00474BFA">
        <w:rPr>
          <w:rFonts w:ascii="Times New Roman" w:eastAsia="SimSun" w:hAnsi="Times New Roman"/>
          <w:b/>
          <w:i/>
          <w:sz w:val="24"/>
          <w:szCs w:val="24"/>
          <w:lang w:val="ro-RO" w:eastAsia="zh-CN"/>
        </w:rPr>
        <w:t>ş</w:t>
      </w:r>
      <w:r w:rsidRPr="00474BFA">
        <w:rPr>
          <w:rFonts w:ascii="Times New Roman" w:eastAsia="SimSun" w:hAnsi="Times New Roman"/>
          <w:b/>
          <w:i/>
          <w:sz w:val="24"/>
          <w:szCs w:val="24"/>
          <w:lang w:val="ro-RO" w:eastAsia="zh-CN"/>
        </w:rPr>
        <w:t xml:space="preserve">i pantalonilor de ceremonie obligatoriu </w:t>
      </w:r>
      <w:r w:rsidR="0002554C" w:rsidRPr="00474BFA">
        <w:rPr>
          <w:rFonts w:ascii="Times New Roman" w:eastAsia="SimSun" w:hAnsi="Times New Roman"/>
          <w:b/>
          <w:i/>
          <w:sz w:val="24"/>
          <w:szCs w:val="24"/>
          <w:lang w:val="ro-RO" w:eastAsia="zh-CN"/>
        </w:rPr>
        <w:t>se va solicita mostra aprobată.</w:t>
      </w:r>
      <w:r w:rsidR="00E10585" w:rsidRPr="00474BFA">
        <w:rPr>
          <w:rFonts w:ascii="Times New Roman" w:eastAsia="SimSun" w:hAnsi="Times New Roman"/>
          <w:b/>
          <w:i/>
          <w:sz w:val="24"/>
          <w:szCs w:val="24"/>
          <w:lang w:val="ro-RO" w:eastAsia="zh-CN"/>
        </w:rPr>
        <w:t xml:space="preserve"> </w:t>
      </w:r>
      <w:r w:rsidRPr="00474BFA">
        <w:rPr>
          <w:rFonts w:ascii="Times New Roman" w:hAnsi="Times New Roman"/>
          <w:b/>
          <w:i/>
          <w:sz w:val="24"/>
          <w:szCs w:val="24"/>
          <w:lang w:val="ro-RO"/>
        </w:rPr>
        <w:t>Pentru informa</w:t>
      </w:r>
      <w:r w:rsidR="006E0390" w:rsidRPr="00474BFA">
        <w:rPr>
          <w:rFonts w:ascii="Times New Roman" w:hAnsi="Times New Roman"/>
          <w:b/>
          <w:i/>
          <w:sz w:val="24"/>
          <w:szCs w:val="24"/>
          <w:lang w:val="ro-RO"/>
        </w:rPr>
        <w:t>ţ</w:t>
      </w:r>
      <w:r w:rsidRPr="00474BFA">
        <w:rPr>
          <w:rFonts w:ascii="Times New Roman" w:hAnsi="Times New Roman"/>
          <w:b/>
          <w:i/>
          <w:sz w:val="24"/>
          <w:szCs w:val="24"/>
          <w:lang w:val="ro-RO"/>
        </w:rPr>
        <w:t>ii suplimentare (mărimi, lungimea mînicilor</w:t>
      </w:r>
      <w:r w:rsidR="000B3676" w:rsidRPr="00474BFA">
        <w:rPr>
          <w:rFonts w:ascii="Times New Roman" w:hAnsi="Times New Roman"/>
          <w:b/>
          <w:i/>
          <w:sz w:val="24"/>
          <w:szCs w:val="24"/>
          <w:lang w:val="ro-RO"/>
        </w:rPr>
        <w:t>, pantalonii</w:t>
      </w:r>
      <w:r w:rsidRPr="00474BFA">
        <w:rPr>
          <w:rFonts w:ascii="Times New Roman" w:hAnsi="Times New Roman"/>
          <w:b/>
          <w:i/>
          <w:sz w:val="24"/>
          <w:szCs w:val="24"/>
          <w:lang w:val="ro-RO"/>
        </w:rPr>
        <w:t xml:space="preserve">) se consultă GOST 18825-84 (pentru veston) </w:t>
      </w:r>
    </w:p>
    <w:p w:rsidR="00034EB9" w:rsidRPr="00474BFA" w:rsidRDefault="00034EB9" w:rsidP="00034EB9">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F65E07"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b/>
          <w:i/>
          <w:sz w:val="24"/>
          <w:szCs w:val="24"/>
          <w:lang w:val="ro-RO"/>
        </w:rPr>
        <w:t xml:space="preserve">  GOST 4103-82.</w:t>
      </w:r>
    </w:p>
    <w:p w:rsidR="00F65E07" w:rsidRPr="00474BFA" w:rsidRDefault="00F65E07" w:rsidP="00F65E0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4F3745" w:rsidRPr="00474BFA" w:rsidRDefault="00034EB9" w:rsidP="004F3745">
      <w:pPr>
        <w:spacing w:after="0" w:line="240" w:lineRule="auto"/>
        <w:jc w:val="both"/>
        <w:rPr>
          <w:rFonts w:ascii="Times New Roman" w:eastAsia="SimSun" w:hAnsi="Times New Roman"/>
          <w:b/>
          <w:i/>
          <w:color w:val="FF0000"/>
          <w:sz w:val="24"/>
          <w:szCs w:val="24"/>
          <w:u w:val="single"/>
          <w:lang w:val="ro-MD" w:eastAsia="zh-CN"/>
        </w:rPr>
      </w:pPr>
      <w:r w:rsidRPr="00474BFA">
        <w:rPr>
          <w:rFonts w:ascii="Times New Roman" w:eastAsia="SimSun" w:hAnsi="Times New Roman"/>
          <w:i/>
          <w:sz w:val="24"/>
          <w:szCs w:val="24"/>
          <w:highlight w:val="lightGray"/>
          <w:lang w:val="en-US" w:eastAsia="zh-CN"/>
        </w:rPr>
        <w:t xml:space="preserve">          </w:t>
      </w:r>
    </w:p>
    <w:p w:rsidR="00FB3B88" w:rsidRPr="00474BFA" w:rsidRDefault="00FB3B88" w:rsidP="00034EB9">
      <w:pPr>
        <w:spacing w:after="0" w:line="240" w:lineRule="auto"/>
        <w:jc w:val="both"/>
        <w:rPr>
          <w:rFonts w:ascii="Times New Roman" w:eastAsia="SimSun" w:hAnsi="Times New Roman"/>
          <w:b/>
          <w:i/>
          <w:color w:val="FF0000"/>
          <w:sz w:val="24"/>
          <w:szCs w:val="24"/>
          <w:highlight w:val="lightGray"/>
          <w:u w:val="single"/>
          <w:lang w:val="ro-MD" w:eastAsia="zh-CN"/>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3518DA" w:rsidRPr="00474BFA" w:rsidRDefault="003518DA" w:rsidP="001F13E5">
      <w:pPr>
        <w:spacing w:after="0"/>
        <w:rPr>
          <w:rFonts w:ascii="Times New Roman" w:hAnsi="Times New Roman"/>
          <w:i/>
          <w:sz w:val="24"/>
          <w:szCs w:val="24"/>
          <w:lang w:val="ro-RO"/>
        </w:rPr>
      </w:pPr>
    </w:p>
    <w:p w:rsidR="003518DA" w:rsidRPr="00474BFA" w:rsidRDefault="003518DA" w:rsidP="001F13E5">
      <w:pPr>
        <w:spacing w:after="0"/>
        <w:rPr>
          <w:rFonts w:ascii="Times New Roman" w:hAnsi="Times New Roman"/>
          <w:i/>
          <w:sz w:val="24"/>
          <w:szCs w:val="24"/>
          <w:lang w:val="ro-RO"/>
        </w:rPr>
      </w:pPr>
    </w:p>
    <w:p w:rsidR="003518DA" w:rsidRPr="00474BFA" w:rsidRDefault="003518DA" w:rsidP="001F13E5">
      <w:pPr>
        <w:spacing w:after="0"/>
        <w:rPr>
          <w:rFonts w:ascii="Times New Roman" w:hAnsi="Times New Roman"/>
          <w:i/>
          <w:sz w:val="24"/>
          <w:szCs w:val="24"/>
          <w:lang w:val="ro-RO"/>
        </w:rPr>
      </w:pPr>
    </w:p>
    <w:p w:rsidR="003518DA" w:rsidRPr="00474BFA" w:rsidRDefault="003518DA"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4F3745" w:rsidRPr="00474BFA" w:rsidRDefault="004F374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A307EA" w:rsidRPr="00474BFA" w:rsidRDefault="00A307EA" w:rsidP="001F13E5">
      <w:pPr>
        <w:spacing w:after="0"/>
        <w:rPr>
          <w:rFonts w:ascii="Times New Roman" w:hAnsi="Times New Roman"/>
          <w:i/>
          <w:sz w:val="24"/>
          <w:szCs w:val="24"/>
          <w:lang w:val="ro-RO"/>
        </w:rPr>
      </w:pPr>
    </w:p>
    <w:p w:rsidR="00E10585" w:rsidRPr="00474BFA" w:rsidRDefault="00E10585" w:rsidP="001F13E5">
      <w:pPr>
        <w:spacing w:after="0"/>
        <w:rPr>
          <w:rFonts w:ascii="Times New Roman" w:hAnsi="Times New Roman"/>
          <w:i/>
          <w:sz w:val="24"/>
          <w:szCs w:val="24"/>
          <w:lang w:val="ro-RO"/>
        </w:rPr>
      </w:pPr>
    </w:p>
    <w:p w:rsidR="001E3027" w:rsidRPr="00474BFA" w:rsidRDefault="001E3027" w:rsidP="001F13E5">
      <w:pPr>
        <w:spacing w:after="0"/>
        <w:rPr>
          <w:rFonts w:ascii="Times New Roman" w:hAnsi="Times New Roman"/>
          <w:i/>
          <w:sz w:val="24"/>
          <w:szCs w:val="24"/>
          <w:lang w:val="en-US"/>
        </w:rPr>
      </w:pPr>
    </w:p>
    <w:p w:rsidR="002C45CB" w:rsidRPr="00474BFA" w:rsidRDefault="00B04F89" w:rsidP="00561EAF">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1</w:t>
      </w:r>
      <w:r w:rsidR="00665F3F" w:rsidRPr="00474BFA">
        <w:rPr>
          <w:rFonts w:ascii="Times New Roman" w:hAnsi="Times New Roman"/>
          <w:b/>
          <w:sz w:val="24"/>
          <w:szCs w:val="24"/>
          <w:lang w:val="ro-RO"/>
        </w:rPr>
        <w:t>0</w:t>
      </w:r>
    </w:p>
    <w:p w:rsidR="002C45CB" w:rsidRPr="00474BFA" w:rsidRDefault="002C45CB" w:rsidP="00561EAF">
      <w:pPr>
        <w:spacing w:after="0"/>
        <w:jc w:val="center"/>
        <w:rPr>
          <w:rFonts w:ascii="Times New Roman" w:hAnsi="Times New Roman"/>
          <w:sz w:val="24"/>
          <w:szCs w:val="24"/>
          <w:lang w:val="ro-RO"/>
        </w:rPr>
      </w:pPr>
    </w:p>
    <w:p w:rsidR="002C45CB" w:rsidRPr="00474BFA" w:rsidRDefault="002C45CB" w:rsidP="00561EAF">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2C45CB" w:rsidRPr="00474BFA" w:rsidRDefault="002C45CB" w:rsidP="00561EAF">
      <w:pPr>
        <w:pStyle w:val="a3"/>
        <w:spacing w:after="0"/>
        <w:ind w:left="360"/>
        <w:jc w:val="both"/>
        <w:rPr>
          <w:rFonts w:ascii="Times New Roman" w:hAnsi="Times New Roman"/>
          <w:b/>
          <w:sz w:val="24"/>
          <w:szCs w:val="24"/>
          <w:lang w:val="ro-RO"/>
        </w:rPr>
      </w:pPr>
    </w:p>
    <w:p w:rsidR="002C45CB" w:rsidRPr="00474BFA" w:rsidRDefault="00E3794E" w:rsidP="00561EAF">
      <w:pPr>
        <w:pStyle w:val="a3"/>
        <w:spacing w:after="0"/>
        <w:ind w:left="360"/>
        <w:jc w:val="both"/>
        <w:rPr>
          <w:rFonts w:ascii="Times New Roman" w:hAnsi="Times New Roman"/>
          <w:b/>
          <w:sz w:val="24"/>
          <w:szCs w:val="24"/>
          <w:lang w:val="ro-RO"/>
        </w:rPr>
      </w:pPr>
      <w:r w:rsidRPr="00474BFA">
        <w:rPr>
          <w:rFonts w:ascii="Times New Roman" w:hAnsi="Times New Roman"/>
          <w:b/>
          <w:sz w:val="24"/>
          <w:szCs w:val="24"/>
          <w:lang w:val="ro-RO"/>
        </w:rPr>
        <w:t xml:space="preserve">Compleu: </w:t>
      </w:r>
      <w:r w:rsidR="00B1681B" w:rsidRPr="00474BFA">
        <w:rPr>
          <w:rFonts w:ascii="Times New Roman" w:hAnsi="Times New Roman"/>
          <w:b/>
          <w:sz w:val="24"/>
          <w:szCs w:val="24"/>
          <w:lang w:val="ro-RO"/>
        </w:rPr>
        <w:t>veston (</w:t>
      </w:r>
      <w:r w:rsidR="002C45CB" w:rsidRPr="00474BFA">
        <w:rPr>
          <w:rFonts w:ascii="Times New Roman" w:hAnsi="Times New Roman"/>
          <w:b/>
          <w:sz w:val="24"/>
          <w:szCs w:val="24"/>
          <w:lang w:val="ro-RO"/>
        </w:rPr>
        <w:t>jachetă</w:t>
      </w:r>
      <w:r w:rsidR="00B1681B" w:rsidRPr="00474BFA">
        <w:rPr>
          <w:rFonts w:ascii="Times New Roman" w:hAnsi="Times New Roman"/>
          <w:b/>
          <w:sz w:val="24"/>
          <w:szCs w:val="24"/>
          <w:lang w:val="ro-RO"/>
        </w:rPr>
        <w:t>)</w:t>
      </w:r>
      <w:r w:rsidR="002C45CB" w:rsidRPr="00474BFA">
        <w:rPr>
          <w:rFonts w:ascii="Times New Roman" w:hAnsi="Times New Roman"/>
          <w:b/>
          <w:sz w:val="24"/>
          <w:szCs w:val="24"/>
          <w:lang w:val="ro-RO"/>
        </w:rPr>
        <w:t xml:space="preserve"> </w:t>
      </w:r>
      <w:r w:rsidR="006E0390" w:rsidRPr="00474BFA">
        <w:rPr>
          <w:rFonts w:ascii="Times New Roman" w:hAnsi="Times New Roman"/>
          <w:b/>
          <w:sz w:val="24"/>
          <w:szCs w:val="24"/>
          <w:lang w:val="ro-RO"/>
        </w:rPr>
        <w:t>ş</w:t>
      </w:r>
      <w:r w:rsidR="002C45CB" w:rsidRPr="00474BFA">
        <w:rPr>
          <w:rFonts w:ascii="Times New Roman" w:hAnsi="Times New Roman"/>
          <w:b/>
          <w:sz w:val="24"/>
          <w:szCs w:val="24"/>
          <w:lang w:val="ro-RO"/>
        </w:rPr>
        <w:t>i fustă de ceremonie</w:t>
      </w:r>
      <w:r w:rsidR="008C4BB9" w:rsidRPr="00474BFA">
        <w:rPr>
          <w:rFonts w:ascii="Times New Roman" w:hAnsi="Times New Roman"/>
          <w:b/>
          <w:sz w:val="24"/>
          <w:szCs w:val="24"/>
          <w:lang w:val="ro-RO"/>
        </w:rPr>
        <w:t>/serviciu</w:t>
      </w:r>
      <w:r w:rsidR="002C45CB" w:rsidRPr="00474BFA">
        <w:rPr>
          <w:rFonts w:ascii="Times New Roman" w:hAnsi="Times New Roman"/>
          <w:b/>
          <w:sz w:val="24"/>
          <w:szCs w:val="24"/>
          <w:lang w:val="ro-RO"/>
        </w:rPr>
        <w:t xml:space="preserve"> pentru femei</w:t>
      </w:r>
    </w:p>
    <w:p w:rsidR="002C45CB" w:rsidRPr="00474BFA" w:rsidRDefault="002C45CB" w:rsidP="00561EAF">
      <w:pPr>
        <w:pStyle w:val="a3"/>
        <w:spacing w:after="0"/>
        <w:ind w:left="0" w:firstLine="360"/>
        <w:jc w:val="both"/>
        <w:rPr>
          <w:rFonts w:ascii="Times New Roman" w:hAnsi="Times New Roman"/>
          <w:b/>
          <w:sz w:val="24"/>
          <w:szCs w:val="24"/>
          <w:lang w:val="ro-RO"/>
        </w:rPr>
      </w:pPr>
      <w:r w:rsidRPr="00474BFA">
        <w:rPr>
          <w:rFonts w:ascii="Times New Roman" w:hAnsi="Times New Roman"/>
          <w:b/>
          <w:sz w:val="24"/>
          <w:szCs w:val="24"/>
          <w:lang w:val="ro-RO"/>
        </w:rPr>
        <w:t xml:space="preserve">1.1  Materialele folosite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533"/>
        <w:gridCol w:w="7096"/>
      </w:tblGrid>
      <w:tr w:rsidR="004F3745" w:rsidRPr="00474BFA" w:rsidTr="00EF1157">
        <w:trPr>
          <w:trHeight w:val="335"/>
        </w:trPr>
        <w:tc>
          <w:tcPr>
            <w:tcW w:w="458" w:type="dxa"/>
            <w:vAlign w:val="center"/>
          </w:tcPr>
          <w:p w:rsidR="002C45CB" w:rsidRPr="00474BFA" w:rsidRDefault="002C45CB"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w:t>
            </w:r>
          </w:p>
        </w:tc>
        <w:tc>
          <w:tcPr>
            <w:tcW w:w="2552" w:type="dxa"/>
            <w:vAlign w:val="center"/>
          </w:tcPr>
          <w:p w:rsidR="002C45CB" w:rsidRPr="00474BFA" w:rsidRDefault="002C45CB"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Denumirea materialului</w:t>
            </w:r>
          </w:p>
        </w:tc>
        <w:tc>
          <w:tcPr>
            <w:tcW w:w="7197" w:type="dxa"/>
            <w:vAlign w:val="center"/>
          </w:tcPr>
          <w:p w:rsidR="002C45CB" w:rsidRPr="00474BFA" w:rsidRDefault="002C45CB"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Utilizare</w:t>
            </w:r>
          </w:p>
        </w:tc>
      </w:tr>
      <w:tr w:rsidR="004F3745" w:rsidRPr="00474BFA" w:rsidTr="00EF1157">
        <w:tc>
          <w:tcPr>
            <w:tcW w:w="458" w:type="dxa"/>
            <w:vAlign w:val="center"/>
          </w:tcPr>
          <w:p w:rsidR="002C45CB" w:rsidRPr="00474BFA" w:rsidRDefault="002C45CB"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w:t>
            </w:r>
          </w:p>
        </w:tc>
        <w:tc>
          <w:tcPr>
            <w:tcW w:w="2552" w:type="dxa"/>
            <w:vAlign w:val="center"/>
          </w:tcPr>
          <w:p w:rsidR="002C45CB" w:rsidRPr="00474BFA" w:rsidRDefault="002C45CB"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w:t>
            </w:r>
          </w:p>
        </w:tc>
        <w:tc>
          <w:tcPr>
            <w:tcW w:w="7197" w:type="dxa"/>
            <w:vAlign w:val="center"/>
          </w:tcPr>
          <w:p w:rsidR="002C45CB" w:rsidRPr="00474BFA" w:rsidRDefault="002C45CB"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III</w:t>
            </w:r>
          </w:p>
        </w:tc>
      </w:tr>
      <w:tr w:rsidR="004F3745" w:rsidRPr="001A42E9" w:rsidTr="00EF1157">
        <w:tc>
          <w:tcPr>
            <w:tcW w:w="458" w:type="dxa"/>
            <w:vAlign w:val="center"/>
          </w:tcPr>
          <w:p w:rsidR="007923F0" w:rsidRPr="00474BFA" w:rsidRDefault="007923F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2552" w:type="dxa"/>
          </w:tcPr>
          <w:p w:rsidR="007923F0" w:rsidRPr="00474BFA" w:rsidRDefault="007923F0" w:rsidP="00561EAF">
            <w:pPr>
              <w:spacing w:after="0"/>
              <w:rPr>
                <w:rFonts w:ascii="Times New Roman" w:hAnsi="Times New Roman"/>
                <w:sz w:val="24"/>
                <w:szCs w:val="24"/>
                <w:lang w:val="ro-RO"/>
              </w:rPr>
            </w:pPr>
            <w:r w:rsidRPr="00474BFA">
              <w:rPr>
                <w:rFonts w:ascii="Times New Roman" w:hAnsi="Times New Roman"/>
                <w:sz w:val="24"/>
                <w:szCs w:val="24"/>
                <w:lang w:val="ro-RO"/>
              </w:rPr>
              <w:t>Stofă de bază</w:t>
            </w:r>
          </w:p>
          <w:p w:rsidR="00E10585" w:rsidRPr="00474BFA" w:rsidRDefault="00E10585" w:rsidP="00561EAF">
            <w:pPr>
              <w:spacing w:after="0"/>
              <w:rPr>
                <w:rFonts w:ascii="Times New Roman" w:hAnsi="Times New Roman"/>
                <w:sz w:val="24"/>
                <w:szCs w:val="24"/>
                <w:lang w:val="ro-RO"/>
              </w:rPr>
            </w:pPr>
          </w:p>
        </w:tc>
        <w:tc>
          <w:tcPr>
            <w:tcW w:w="7197" w:type="dxa"/>
          </w:tcPr>
          <w:p w:rsidR="007923F0" w:rsidRPr="00474BFA" w:rsidRDefault="007923F0"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28000-2004, lînă – 50 ±5 %, poliester – 50 ±5 %, densitatea - 280 - 320 gr/m</w:t>
            </w:r>
            <w:r w:rsidRPr="00474BFA">
              <w:rPr>
                <w:rFonts w:ascii="Times New Roman" w:hAnsi="Times New Roman"/>
                <w:sz w:val="24"/>
                <w:szCs w:val="24"/>
                <w:vertAlign w:val="superscript"/>
                <w:lang w:val="ro-RO"/>
              </w:rPr>
              <w:t>2</w:t>
            </w:r>
            <w:r w:rsidR="00D83A1C" w:rsidRPr="00474BFA">
              <w:rPr>
                <w:rFonts w:ascii="Times New Roman" w:hAnsi="Times New Roman"/>
                <w:sz w:val="24"/>
                <w:szCs w:val="24"/>
                <w:vertAlign w:val="superscript"/>
                <w:lang w:val="ro-RO"/>
              </w:rPr>
              <w:t xml:space="preserve"> </w:t>
            </w:r>
            <w:r w:rsidR="00D83A1C" w:rsidRPr="00474BFA">
              <w:rPr>
                <w:rFonts w:ascii="Times New Roman" w:hAnsi="Times New Roman"/>
                <w:sz w:val="24"/>
                <w:szCs w:val="24"/>
                <w:lang w:val="ro-RO"/>
              </w:rPr>
              <w:t>(culoare 19-4013 DARK NAVY)</w:t>
            </w:r>
          </w:p>
        </w:tc>
      </w:tr>
      <w:tr w:rsidR="004F3745" w:rsidRPr="001A42E9" w:rsidTr="00EF1157">
        <w:tc>
          <w:tcPr>
            <w:tcW w:w="458" w:type="dxa"/>
            <w:vAlign w:val="center"/>
          </w:tcPr>
          <w:p w:rsidR="007923F0" w:rsidRPr="00474BFA" w:rsidRDefault="007923F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2552" w:type="dxa"/>
          </w:tcPr>
          <w:p w:rsidR="007923F0" w:rsidRPr="00474BFA" w:rsidRDefault="007923F0" w:rsidP="00561EAF">
            <w:pPr>
              <w:spacing w:after="0"/>
              <w:rPr>
                <w:rFonts w:ascii="Times New Roman" w:hAnsi="Times New Roman"/>
                <w:sz w:val="24"/>
                <w:szCs w:val="24"/>
                <w:lang w:val="ro-RO"/>
              </w:rPr>
            </w:pPr>
            <w:r w:rsidRPr="00474BFA">
              <w:rPr>
                <w:rFonts w:ascii="Times New Roman" w:hAnsi="Times New Roman"/>
                <w:sz w:val="24"/>
                <w:szCs w:val="24"/>
                <w:lang w:val="ro-RO"/>
              </w:rPr>
              <w:t>Stofă pentru căptu</w:t>
            </w:r>
            <w:r w:rsidR="006E0390" w:rsidRPr="00474BFA">
              <w:rPr>
                <w:rFonts w:ascii="Times New Roman" w:hAnsi="Times New Roman"/>
                <w:sz w:val="24"/>
                <w:szCs w:val="24"/>
                <w:lang w:val="ro-RO"/>
              </w:rPr>
              <w:t>ş</w:t>
            </w:r>
            <w:r w:rsidRPr="00474BFA">
              <w:rPr>
                <w:rFonts w:ascii="Times New Roman" w:hAnsi="Times New Roman"/>
                <w:sz w:val="24"/>
                <w:szCs w:val="24"/>
                <w:lang w:val="ro-RO"/>
              </w:rPr>
              <w:t>eală</w:t>
            </w:r>
          </w:p>
        </w:tc>
        <w:tc>
          <w:tcPr>
            <w:tcW w:w="7197" w:type="dxa"/>
          </w:tcPr>
          <w:p w:rsidR="007923F0" w:rsidRPr="00474BFA" w:rsidRDefault="007923F0"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20272-96, viscoza-100 %, densitatea - 110 gr/m</w:t>
            </w:r>
            <w:r w:rsidRPr="00474BFA">
              <w:rPr>
                <w:rFonts w:ascii="Times New Roman" w:hAnsi="Times New Roman"/>
                <w:sz w:val="24"/>
                <w:szCs w:val="24"/>
                <w:vertAlign w:val="superscript"/>
                <w:lang w:val="ro-RO"/>
              </w:rPr>
              <w:t xml:space="preserve">2  </w:t>
            </w:r>
            <w:r w:rsidRPr="00474BFA">
              <w:rPr>
                <w:rFonts w:ascii="Times New Roman" w:hAnsi="Times New Roman"/>
                <w:sz w:val="24"/>
                <w:szCs w:val="24"/>
                <w:lang w:val="ro-RO"/>
              </w:rPr>
              <w:t>sau poliefir – 100%, densitatea - 71 gr/m</w:t>
            </w:r>
            <w:r w:rsidRPr="00474BFA">
              <w:rPr>
                <w:rFonts w:ascii="Times New Roman" w:hAnsi="Times New Roman"/>
                <w:sz w:val="24"/>
                <w:szCs w:val="24"/>
                <w:vertAlign w:val="superscript"/>
                <w:lang w:val="ro-RO"/>
              </w:rPr>
              <w:t>2</w:t>
            </w:r>
            <w:r w:rsidR="00FC4914" w:rsidRPr="00474BFA">
              <w:rPr>
                <w:rFonts w:ascii="Times New Roman" w:hAnsi="Times New Roman"/>
                <w:i/>
                <w:sz w:val="24"/>
                <w:szCs w:val="24"/>
                <w:lang w:val="ro-RO"/>
              </w:rPr>
              <w:t>(</w:t>
            </w:r>
            <w:r w:rsidR="00FC4914" w:rsidRPr="00474BFA">
              <w:rPr>
                <w:rFonts w:ascii="Times New Roman" w:hAnsi="Times New Roman"/>
                <w:sz w:val="24"/>
                <w:szCs w:val="24"/>
                <w:lang w:val="ro-RO"/>
              </w:rPr>
              <w:t>culoare</w:t>
            </w:r>
            <w:r w:rsidR="00FC4914" w:rsidRPr="00474BFA">
              <w:rPr>
                <w:rFonts w:ascii="Times New Roman" w:hAnsi="Times New Roman"/>
                <w:i/>
                <w:sz w:val="24"/>
                <w:szCs w:val="24"/>
                <w:lang w:val="ro-RO"/>
              </w:rPr>
              <w:t xml:space="preserve"> </w:t>
            </w:r>
            <w:r w:rsidR="00FC4914" w:rsidRPr="00474BFA">
              <w:rPr>
                <w:rStyle w:val="tpa"/>
                <w:rFonts w:ascii="Times New Roman" w:hAnsi="Times New Roman"/>
                <w:sz w:val="24"/>
                <w:szCs w:val="24"/>
                <w:lang w:val="ro-RO"/>
              </w:rPr>
              <w:t>albastru inchis</w:t>
            </w:r>
            <w:r w:rsidR="00FC4914" w:rsidRPr="00474BFA">
              <w:rPr>
                <w:rStyle w:val="tpa"/>
                <w:rFonts w:ascii="Times New Roman" w:hAnsi="Times New Roman"/>
                <w:i/>
                <w:sz w:val="24"/>
                <w:szCs w:val="24"/>
                <w:lang w:val="ro-RO"/>
              </w:rPr>
              <w:t>)</w:t>
            </w:r>
            <w:r w:rsidR="00FC4914" w:rsidRPr="00474BFA">
              <w:rPr>
                <w:rFonts w:ascii="Times New Roman" w:hAnsi="Times New Roman"/>
                <w:sz w:val="24"/>
                <w:szCs w:val="24"/>
                <w:vertAlign w:val="superscript"/>
                <w:lang w:val="ro-RO"/>
              </w:rPr>
              <w:t xml:space="preserve">  </w:t>
            </w:r>
          </w:p>
        </w:tc>
      </w:tr>
      <w:tr w:rsidR="004F3745" w:rsidRPr="00474BFA" w:rsidTr="00EF1157">
        <w:tc>
          <w:tcPr>
            <w:tcW w:w="458" w:type="dxa"/>
            <w:vAlign w:val="center"/>
          </w:tcPr>
          <w:p w:rsidR="007923F0" w:rsidRPr="00474BFA" w:rsidRDefault="007923F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w:t>
            </w:r>
          </w:p>
        </w:tc>
        <w:tc>
          <w:tcPr>
            <w:tcW w:w="2552" w:type="dxa"/>
          </w:tcPr>
          <w:p w:rsidR="007923F0" w:rsidRPr="00474BFA" w:rsidRDefault="005454C9" w:rsidP="00561EAF">
            <w:pPr>
              <w:spacing w:after="0"/>
              <w:rPr>
                <w:rFonts w:ascii="Times New Roman" w:hAnsi="Times New Roman"/>
                <w:sz w:val="24"/>
                <w:szCs w:val="24"/>
                <w:lang w:val="ro-RO"/>
              </w:rPr>
            </w:pPr>
            <w:r w:rsidRPr="00474BFA">
              <w:rPr>
                <w:rFonts w:ascii="Times New Roman" w:hAnsi="Times New Roman"/>
                <w:sz w:val="24"/>
                <w:szCs w:val="24"/>
                <w:lang w:val="ro-RO"/>
              </w:rPr>
              <w:t>Epoleți</w:t>
            </w:r>
          </w:p>
        </w:tc>
        <w:tc>
          <w:tcPr>
            <w:tcW w:w="7197" w:type="dxa"/>
          </w:tcPr>
          <w:p w:rsidR="007923F0" w:rsidRPr="00474BFA" w:rsidRDefault="007923F0" w:rsidP="00561EAF">
            <w:pPr>
              <w:spacing w:after="0"/>
              <w:rPr>
                <w:rFonts w:ascii="Times New Roman" w:hAnsi="Times New Roman"/>
                <w:sz w:val="24"/>
                <w:szCs w:val="24"/>
                <w:lang w:val="ro-RO"/>
              </w:rPr>
            </w:pPr>
            <w:r w:rsidRPr="00474BFA">
              <w:rPr>
                <w:rFonts w:ascii="Times New Roman" w:hAnsi="Times New Roman"/>
                <w:sz w:val="24"/>
                <w:szCs w:val="24"/>
                <w:lang w:val="ro-RO"/>
              </w:rPr>
              <w:t>Conform modelului aprobat</w:t>
            </w:r>
            <w:r w:rsidR="00AB1010" w:rsidRPr="00474BFA">
              <w:rPr>
                <w:rFonts w:ascii="Times New Roman" w:hAnsi="Times New Roman"/>
                <w:sz w:val="24"/>
                <w:szCs w:val="24"/>
                <w:lang w:val="ro-RO"/>
              </w:rPr>
              <w:t xml:space="preserve"> (anexa 8.3)</w:t>
            </w:r>
          </w:p>
        </w:tc>
      </w:tr>
      <w:tr w:rsidR="004F3745" w:rsidRPr="001A42E9" w:rsidTr="00EF1157">
        <w:tc>
          <w:tcPr>
            <w:tcW w:w="458" w:type="dxa"/>
            <w:vAlign w:val="center"/>
          </w:tcPr>
          <w:p w:rsidR="007923F0" w:rsidRPr="00474BFA" w:rsidRDefault="007923F0"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4</w:t>
            </w:r>
          </w:p>
        </w:tc>
        <w:tc>
          <w:tcPr>
            <w:tcW w:w="2552" w:type="dxa"/>
            <w:vAlign w:val="center"/>
          </w:tcPr>
          <w:p w:rsidR="007923F0" w:rsidRPr="00474BFA" w:rsidRDefault="007923F0" w:rsidP="00561EAF">
            <w:pPr>
              <w:spacing w:after="0"/>
              <w:rPr>
                <w:rFonts w:ascii="Times New Roman" w:hAnsi="Times New Roman"/>
                <w:sz w:val="24"/>
                <w:szCs w:val="24"/>
                <w:lang w:val="ro-RO"/>
              </w:rPr>
            </w:pPr>
            <w:r w:rsidRPr="00474BFA">
              <w:rPr>
                <w:rFonts w:ascii="Times New Roman" w:hAnsi="Times New Roman"/>
                <w:sz w:val="24"/>
                <w:szCs w:val="24"/>
                <w:lang w:val="ro-RO"/>
              </w:rPr>
              <w:t>Nasturi pentru uniformă</w:t>
            </w:r>
          </w:p>
          <w:p w:rsidR="007923F0" w:rsidRPr="00474BFA" w:rsidRDefault="007923F0" w:rsidP="00561EAF">
            <w:pPr>
              <w:spacing w:after="0"/>
              <w:rPr>
                <w:rFonts w:ascii="Times New Roman" w:hAnsi="Times New Roman"/>
                <w:sz w:val="24"/>
                <w:szCs w:val="24"/>
                <w:lang w:val="ro-RO"/>
              </w:rPr>
            </w:pPr>
          </w:p>
        </w:tc>
        <w:tc>
          <w:tcPr>
            <w:tcW w:w="7197" w:type="dxa"/>
          </w:tcPr>
          <w:p w:rsidR="007923F0" w:rsidRPr="00474BFA" w:rsidRDefault="007923F0" w:rsidP="00561EAF">
            <w:pPr>
              <w:spacing w:after="0" w:line="240" w:lineRule="auto"/>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Nasturii sînt de formă rotundă şi au în centru imaginea conturată a Stemei de Stat a Republicii Moldova în relief:</w:t>
            </w:r>
          </w:p>
          <w:p w:rsidR="007923F0" w:rsidRPr="00474BFA" w:rsidRDefault="007923F0" w:rsidP="00561EAF">
            <w:pPr>
              <w:spacing w:after="0" w:line="240" w:lineRule="auto"/>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a) cu diametrul de </w:t>
            </w:r>
            <w:smartTag w:uri="urn:schemas-microsoft-com:office:smarttags" w:element="metricconverter">
              <w:smartTagPr>
                <w:attr w:name="ProductID" w:val="24 mm"/>
              </w:smartTagPr>
              <w:r w:rsidRPr="00474BFA">
                <w:rPr>
                  <w:rFonts w:ascii="Times New Roman" w:eastAsia="SimSun" w:hAnsi="Times New Roman"/>
                  <w:sz w:val="24"/>
                  <w:szCs w:val="24"/>
                  <w:u w:val="single"/>
                  <w:lang w:val="ro-RO" w:eastAsia="zh-CN"/>
                </w:rPr>
                <w:t>24 mm</w:t>
              </w:r>
            </w:smartTag>
            <w:r w:rsidRPr="00474BFA">
              <w:rPr>
                <w:rFonts w:ascii="Times New Roman" w:eastAsia="SimSun" w:hAnsi="Times New Roman"/>
                <w:sz w:val="24"/>
                <w:szCs w:val="24"/>
                <w:lang w:val="ro-RO" w:eastAsia="zh-CN"/>
              </w:rPr>
              <w:t>, de culoare gri-metalizat – la vestonul de ceremonie pentru bărba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i;</w:t>
            </w:r>
          </w:p>
          <w:p w:rsidR="007923F0" w:rsidRPr="00474BFA" w:rsidRDefault="007923F0" w:rsidP="00561EAF">
            <w:pPr>
              <w:spacing w:after="0" w:line="240" w:lineRule="auto"/>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b) cu diametrul de </w:t>
            </w:r>
            <w:smartTag w:uri="urn:schemas-microsoft-com:office:smarttags" w:element="metricconverter">
              <w:smartTagPr>
                <w:attr w:name="ProductID" w:val="14 mm"/>
              </w:smartTagPr>
              <w:r w:rsidRPr="00474BFA">
                <w:rPr>
                  <w:rFonts w:ascii="Times New Roman" w:eastAsia="SimSun" w:hAnsi="Times New Roman"/>
                  <w:sz w:val="24"/>
                  <w:szCs w:val="24"/>
                  <w:lang w:val="ro-RO" w:eastAsia="zh-CN"/>
                </w:rPr>
                <w:t>14 mm</w:t>
              </w:r>
            </w:smartTag>
            <w:r w:rsidRPr="00474BFA">
              <w:rPr>
                <w:rFonts w:ascii="Times New Roman" w:eastAsia="SimSun" w:hAnsi="Times New Roman"/>
                <w:sz w:val="24"/>
                <w:szCs w:val="24"/>
                <w:lang w:val="ro-RO" w:eastAsia="zh-CN"/>
              </w:rPr>
              <w:t>, gri-metalizat – la mînicile vestonului pentru bărba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i</w:t>
            </w:r>
          </w:p>
        </w:tc>
      </w:tr>
      <w:tr w:rsidR="004F3745" w:rsidRPr="001A42E9" w:rsidTr="00FC4914">
        <w:tc>
          <w:tcPr>
            <w:tcW w:w="458" w:type="dxa"/>
          </w:tcPr>
          <w:p w:rsidR="003518DA" w:rsidRPr="00474BFA" w:rsidRDefault="003518DA" w:rsidP="00FC4914">
            <w:pPr>
              <w:spacing w:after="0" w:line="240" w:lineRule="auto"/>
              <w:rPr>
                <w:rFonts w:ascii="Times New Roman" w:hAnsi="Times New Roman"/>
                <w:sz w:val="24"/>
                <w:szCs w:val="24"/>
                <w:lang w:val="ro-RO"/>
              </w:rPr>
            </w:pPr>
            <w:r w:rsidRPr="00474BFA">
              <w:rPr>
                <w:rFonts w:ascii="Times New Roman" w:hAnsi="Times New Roman"/>
                <w:sz w:val="24"/>
                <w:szCs w:val="24"/>
                <w:lang w:val="ro-RO"/>
              </w:rPr>
              <w:t>5</w:t>
            </w:r>
          </w:p>
        </w:tc>
        <w:tc>
          <w:tcPr>
            <w:tcW w:w="2552" w:type="dxa"/>
          </w:tcPr>
          <w:p w:rsidR="003518DA" w:rsidRPr="00474BFA" w:rsidRDefault="003518DA" w:rsidP="00FC4914">
            <w:pPr>
              <w:spacing w:after="0" w:line="240" w:lineRule="auto"/>
              <w:rPr>
                <w:rFonts w:ascii="Times New Roman" w:hAnsi="Times New Roman"/>
                <w:sz w:val="24"/>
                <w:szCs w:val="24"/>
                <w:lang w:val="ro-RO"/>
              </w:rPr>
            </w:pPr>
            <w:r w:rsidRPr="00474BFA">
              <w:rPr>
                <w:rFonts w:ascii="Times New Roman" w:hAnsi="Times New Roman"/>
                <w:sz w:val="24"/>
                <w:szCs w:val="24"/>
                <w:lang w:val="ro-RO"/>
              </w:rPr>
              <w:t>Ecuson pe mînecă</w:t>
            </w:r>
          </w:p>
        </w:tc>
        <w:tc>
          <w:tcPr>
            <w:tcW w:w="7197" w:type="dxa"/>
          </w:tcPr>
          <w:p w:rsidR="003518DA" w:rsidRPr="00474BFA" w:rsidRDefault="003518DA" w:rsidP="004F3745">
            <w:pPr>
              <w:pStyle w:val="a4"/>
              <w:shd w:val="clear" w:color="auto" w:fill="auto"/>
              <w:tabs>
                <w:tab w:val="left" w:pos="851"/>
                <w:tab w:val="left" w:pos="993"/>
              </w:tabs>
              <w:spacing w:before="0" w:after="0" w:line="240" w:lineRule="auto"/>
              <w:ind w:right="20"/>
              <w:rPr>
                <w:rFonts w:eastAsia="SimSun"/>
                <w:sz w:val="24"/>
                <w:szCs w:val="24"/>
                <w:lang w:val="ro-RO" w:eastAsia="zh-CN"/>
              </w:rPr>
            </w:pPr>
            <w:r w:rsidRPr="00474BFA">
              <w:rPr>
                <w:rFonts w:eastAsia="SimSun"/>
                <w:sz w:val="24"/>
                <w:szCs w:val="24"/>
                <w:lang w:val="ro-RO" w:eastAsia="zh-CN"/>
              </w:rPr>
              <w:t>Comisia de heraldică nr. 391 din 30.09.2015 (publicat MO nr. 119-126 din 14.04.2017) și nr. 475-IV.01 din 08.09.2016 (publicat MO nr. 379-386 din 04.11.2016)</w:t>
            </w:r>
          </w:p>
        </w:tc>
      </w:tr>
    </w:tbl>
    <w:p w:rsidR="00FC4914" w:rsidRPr="00474BFA" w:rsidRDefault="00B1681B" w:rsidP="00B1681B">
      <w:pPr>
        <w:spacing w:after="0" w:line="240" w:lineRule="auto"/>
        <w:contextualSpacing/>
        <w:jc w:val="both"/>
        <w:rPr>
          <w:rFonts w:ascii="Times New Roman" w:hAnsi="Times New Roman"/>
          <w:sz w:val="24"/>
          <w:szCs w:val="24"/>
          <w:lang w:val="en-US"/>
        </w:rPr>
      </w:pPr>
      <w:r w:rsidRPr="00474BFA">
        <w:rPr>
          <w:rFonts w:ascii="Times New Roman" w:hAnsi="Times New Roman"/>
          <w:sz w:val="24"/>
          <w:szCs w:val="24"/>
          <w:lang w:val="en-US"/>
        </w:rPr>
        <w:t xml:space="preserve">       </w:t>
      </w:r>
    </w:p>
    <w:p w:rsidR="002C45CB" w:rsidRPr="00474BFA" w:rsidRDefault="00B1681B" w:rsidP="00FC4914">
      <w:pPr>
        <w:spacing w:after="0" w:line="240" w:lineRule="auto"/>
        <w:ind w:firstLine="567"/>
        <w:contextualSpacing/>
        <w:jc w:val="both"/>
        <w:rPr>
          <w:rFonts w:ascii="Times New Roman" w:eastAsia="SimSun" w:hAnsi="Times New Roman"/>
          <w:sz w:val="24"/>
          <w:szCs w:val="24"/>
          <w:lang w:val="ro-RO" w:eastAsia="zh-CN"/>
        </w:rPr>
      </w:pPr>
      <w:r w:rsidRPr="00474BFA">
        <w:rPr>
          <w:rFonts w:ascii="Times New Roman" w:hAnsi="Times New Roman"/>
          <w:sz w:val="24"/>
          <w:szCs w:val="24"/>
          <w:lang w:val="en-US"/>
        </w:rPr>
        <w:t xml:space="preserve">  </w:t>
      </w:r>
      <w:r w:rsidR="002C45CB" w:rsidRPr="00474BFA">
        <w:rPr>
          <w:rFonts w:ascii="Times New Roman" w:eastAsia="SimSun" w:hAnsi="Times New Roman"/>
          <w:b/>
          <w:sz w:val="24"/>
          <w:szCs w:val="24"/>
          <w:lang w:val="ro-RO" w:eastAsia="zh-CN"/>
        </w:rPr>
        <w:t xml:space="preserve">1.2 Jacheta de culoare albastru-închis, </w:t>
      </w:r>
      <w:r w:rsidR="002C45CB" w:rsidRPr="00474BFA">
        <w:rPr>
          <w:rFonts w:ascii="Times New Roman" w:eastAsia="SimSun" w:hAnsi="Times New Roman"/>
          <w:sz w:val="24"/>
          <w:szCs w:val="24"/>
          <w:lang w:val="ro-RO" w:eastAsia="zh-CN"/>
        </w:rPr>
        <w:t>de siluetă semiajustată, cu lungimea p</w:t>
      </w:r>
      <w:r w:rsidR="00C32528" w:rsidRPr="00474BFA">
        <w:rPr>
          <w:rFonts w:ascii="Times New Roman" w:eastAsia="SimSun" w:hAnsi="Times New Roman"/>
          <w:sz w:val="24"/>
          <w:szCs w:val="24"/>
          <w:lang w:val="ro-RO" w:eastAsia="zh-CN"/>
        </w:rPr>
        <w:t>î</w:t>
      </w:r>
      <w:r w:rsidR="002C45CB" w:rsidRPr="00474BFA">
        <w:rPr>
          <w:rFonts w:ascii="Times New Roman" w:eastAsia="SimSun" w:hAnsi="Times New Roman"/>
          <w:sz w:val="24"/>
          <w:szCs w:val="24"/>
          <w:lang w:val="ro-RO" w:eastAsia="zh-CN"/>
        </w:rPr>
        <w:t xml:space="preserve">nă la linia </w:t>
      </w:r>
      <w:r w:rsidR="006E0390" w:rsidRPr="00474BFA">
        <w:rPr>
          <w:rFonts w:ascii="Times New Roman" w:eastAsia="SimSun" w:hAnsi="Times New Roman"/>
          <w:sz w:val="24"/>
          <w:szCs w:val="24"/>
          <w:lang w:val="ro-RO" w:eastAsia="zh-CN"/>
        </w:rPr>
        <w:t>ş</w:t>
      </w:r>
      <w:r w:rsidR="002C45CB" w:rsidRPr="00474BFA">
        <w:rPr>
          <w:rFonts w:ascii="Times New Roman" w:eastAsia="SimSun" w:hAnsi="Times New Roman"/>
          <w:sz w:val="24"/>
          <w:szCs w:val="24"/>
          <w:lang w:val="ro-RO" w:eastAsia="zh-CN"/>
        </w:rPr>
        <w:t>oldurilor este compusă din fa</w:t>
      </w:r>
      <w:r w:rsidR="006E0390" w:rsidRPr="00474BFA">
        <w:rPr>
          <w:rFonts w:ascii="Times New Roman" w:eastAsia="SimSun" w:hAnsi="Times New Roman"/>
          <w:sz w:val="24"/>
          <w:szCs w:val="24"/>
          <w:lang w:val="ro-RO" w:eastAsia="zh-CN"/>
        </w:rPr>
        <w:t>ţ</w:t>
      </w:r>
      <w:r w:rsidR="002C45CB" w:rsidRPr="00474BFA">
        <w:rPr>
          <w:rFonts w:ascii="Times New Roman" w:eastAsia="SimSun" w:hAnsi="Times New Roman"/>
          <w:sz w:val="24"/>
          <w:szCs w:val="24"/>
          <w:lang w:val="ro-RO" w:eastAsia="zh-CN"/>
        </w:rPr>
        <w:t>ă, spate, m</w:t>
      </w:r>
      <w:r w:rsidR="00C32528" w:rsidRPr="00474BFA">
        <w:rPr>
          <w:rFonts w:ascii="Times New Roman" w:eastAsia="SimSun" w:hAnsi="Times New Roman"/>
          <w:sz w:val="24"/>
          <w:szCs w:val="24"/>
          <w:lang w:val="ro-RO" w:eastAsia="zh-CN"/>
        </w:rPr>
        <w:t>î</w:t>
      </w:r>
      <w:r w:rsidR="002C45CB" w:rsidRPr="00474BFA">
        <w:rPr>
          <w:rFonts w:ascii="Times New Roman" w:eastAsia="SimSun" w:hAnsi="Times New Roman"/>
          <w:sz w:val="24"/>
          <w:szCs w:val="24"/>
          <w:lang w:val="ro-RO" w:eastAsia="zh-CN"/>
        </w:rPr>
        <w:t xml:space="preserve">necă </w:t>
      </w:r>
      <w:r w:rsidR="006E0390" w:rsidRPr="00474BFA">
        <w:rPr>
          <w:rFonts w:ascii="Times New Roman" w:eastAsia="SimSun" w:hAnsi="Times New Roman"/>
          <w:sz w:val="24"/>
          <w:szCs w:val="24"/>
          <w:lang w:val="ro-RO" w:eastAsia="zh-CN"/>
        </w:rPr>
        <w:t>ş</w:t>
      </w:r>
      <w:r w:rsidR="002C45CB" w:rsidRPr="00474BFA">
        <w:rPr>
          <w:rFonts w:ascii="Times New Roman" w:eastAsia="SimSun" w:hAnsi="Times New Roman"/>
          <w:sz w:val="24"/>
          <w:szCs w:val="24"/>
          <w:lang w:val="ro-RO" w:eastAsia="zh-CN"/>
        </w:rPr>
        <w:t>i guler. Sistemul de închidere al produsului este central la un r</w:t>
      </w:r>
      <w:r w:rsidR="00C32528" w:rsidRPr="00474BFA">
        <w:rPr>
          <w:rFonts w:ascii="Times New Roman" w:eastAsia="SimSun" w:hAnsi="Times New Roman"/>
          <w:sz w:val="24"/>
          <w:szCs w:val="24"/>
          <w:lang w:val="ro-RO" w:eastAsia="zh-CN"/>
        </w:rPr>
        <w:t>î</w:t>
      </w:r>
      <w:r w:rsidR="002C45CB" w:rsidRPr="00474BFA">
        <w:rPr>
          <w:rFonts w:ascii="Times New Roman" w:eastAsia="SimSun" w:hAnsi="Times New Roman"/>
          <w:sz w:val="24"/>
          <w:szCs w:val="24"/>
          <w:lang w:val="ro-RO" w:eastAsia="zh-CN"/>
        </w:rPr>
        <w:t>nd de nasturi, situa</w:t>
      </w:r>
      <w:r w:rsidR="006E0390" w:rsidRPr="00474BFA">
        <w:rPr>
          <w:rFonts w:ascii="Times New Roman" w:eastAsia="SimSun" w:hAnsi="Times New Roman"/>
          <w:sz w:val="24"/>
          <w:szCs w:val="24"/>
          <w:lang w:val="ro-RO" w:eastAsia="zh-CN"/>
        </w:rPr>
        <w:t>ţ</w:t>
      </w:r>
      <w:r w:rsidR="002C45CB" w:rsidRPr="00474BFA">
        <w:rPr>
          <w:rFonts w:ascii="Times New Roman" w:eastAsia="SimSun" w:hAnsi="Times New Roman"/>
          <w:sz w:val="24"/>
          <w:szCs w:val="24"/>
          <w:lang w:val="ro-RO" w:eastAsia="zh-CN"/>
        </w:rPr>
        <w:t>i pe trei nivele. Elementul fa</w:t>
      </w:r>
      <w:r w:rsidR="006E0390" w:rsidRPr="00474BFA">
        <w:rPr>
          <w:rFonts w:ascii="Times New Roman" w:eastAsia="SimSun" w:hAnsi="Times New Roman"/>
          <w:sz w:val="24"/>
          <w:szCs w:val="24"/>
          <w:lang w:val="ro-RO" w:eastAsia="zh-CN"/>
        </w:rPr>
        <w:t>ţ</w:t>
      </w:r>
      <w:r w:rsidR="002C45CB" w:rsidRPr="00474BFA">
        <w:rPr>
          <w:rFonts w:ascii="Times New Roman" w:eastAsia="SimSun" w:hAnsi="Times New Roman"/>
          <w:sz w:val="24"/>
          <w:szCs w:val="24"/>
          <w:lang w:val="ro-RO" w:eastAsia="zh-CN"/>
        </w:rPr>
        <w:t>ă prezintă linii de „relief”, care trec prin centrul bustului, ajung</w:t>
      </w:r>
      <w:r w:rsidR="00C32528" w:rsidRPr="00474BFA">
        <w:rPr>
          <w:rFonts w:ascii="Times New Roman" w:eastAsia="SimSun" w:hAnsi="Times New Roman"/>
          <w:sz w:val="24"/>
          <w:szCs w:val="24"/>
          <w:lang w:val="ro-RO" w:eastAsia="zh-CN"/>
        </w:rPr>
        <w:t>î</w:t>
      </w:r>
      <w:r w:rsidR="002C45CB" w:rsidRPr="00474BFA">
        <w:rPr>
          <w:rFonts w:ascii="Times New Roman" w:eastAsia="SimSun" w:hAnsi="Times New Roman"/>
          <w:sz w:val="24"/>
          <w:szCs w:val="24"/>
          <w:lang w:val="ro-RO" w:eastAsia="zh-CN"/>
        </w:rPr>
        <w:t>nd p</w:t>
      </w:r>
      <w:r w:rsidR="00C32528" w:rsidRPr="00474BFA">
        <w:rPr>
          <w:rFonts w:ascii="Times New Roman" w:eastAsia="SimSun" w:hAnsi="Times New Roman"/>
          <w:sz w:val="24"/>
          <w:szCs w:val="24"/>
          <w:lang w:val="ro-RO" w:eastAsia="zh-CN"/>
        </w:rPr>
        <w:t>î</w:t>
      </w:r>
      <w:r w:rsidR="002C45CB" w:rsidRPr="00474BFA">
        <w:rPr>
          <w:rFonts w:ascii="Times New Roman" w:eastAsia="SimSun" w:hAnsi="Times New Roman"/>
          <w:sz w:val="24"/>
          <w:szCs w:val="24"/>
          <w:lang w:val="ro-RO" w:eastAsia="zh-CN"/>
        </w:rPr>
        <w:t>nă la termina</w:t>
      </w:r>
      <w:r w:rsidR="006E0390" w:rsidRPr="00474BFA">
        <w:rPr>
          <w:rFonts w:ascii="Times New Roman" w:eastAsia="SimSun" w:hAnsi="Times New Roman"/>
          <w:sz w:val="24"/>
          <w:szCs w:val="24"/>
          <w:lang w:val="ro-RO" w:eastAsia="zh-CN"/>
        </w:rPr>
        <w:t>ţ</w:t>
      </w:r>
      <w:r w:rsidR="002C45CB" w:rsidRPr="00474BFA">
        <w:rPr>
          <w:rFonts w:ascii="Times New Roman" w:eastAsia="SimSun" w:hAnsi="Times New Roman"/>
          <w:sz w:val="24"/>
          <w:szCs w:val="24"/>
          <w:lang w:val="ro-RO" w:eastAsia="zh-CN"/>
        </w:rPr>
        <w:t>ia produsului.  Pe fiecare parte sunt amplasate c</w:t>
      </w:r>
      <w:r w:rsidR="00C32528" w:rsidRPr="00474BFA">
        <w:rPr>
          <w:rFonts w:ascii="Times New Roman" w:eastAsia="SimSun" w:hAnsi="Times New Roman"/>
          <w:sz w:val="24"/>
          <w:szCs w:val="24"/>
          <w:lang w:val="ro-RO" w:eastAsia="zh-CN"/>
        </w:rPr>
        <w:t>î</w:t>
      </w:r>
      <w:r w:rsidR="002C45CB" w:rsidRPr="00474BFA">
        <w:rPr>
          <w:rFonts w:ascii="Times New Roman" w:eastAsia="SimSun" w:hAnsi="Times New Roman"/>
          <w:sz w:val="24"/>
          <w:szCs w:val="24"/>
          <w:lang w:val="ro-RO" w:eastAsia="zh-CN"/>
        </w:rPr>
        <w:t>te un buzunar lateral tăiat cu linia de intrare orientată orizontal, prelucrat cu refile</w:t>
      </w:r>
      <w:r w:rsidR="006E0390" w:rsidRPr="00474BFA">
        <w:rPr>
          <w:rFonts w:ascii="Times New Roman" w:eastAsia="SimSun" w:hAnsi="Times New Roman"/>
          <w:sz w:val="24"/>
          <w:szCs w:val="24"/>
          <w:lang w:val="ro-RO" w:eastAsia="zh-CN"/>
        </w:rPr>
        <w:t>ţ</w:t>
      </w:r>
      <w:r w:rsidR="002C45CB" w:rsidRPr="00474BFA">
        <w:rPr>
          <w:rFonts w:ascii="Times New Roman" w:eastAsia="SimSun" w:hAnsi="Times New Roman"/>
          <w:sz w:val="24"/>
          <w:szCs w:val="24"/>
          <w:lang w:val="ro-RO" w:eastAsia="zh-CN"/>
        </w:rPr>
        <w:t xml:space="preserve">i </w:t>
      </w:r>
      <w:r w:rsidR="006E0390" w:rsidRPr="00474BFA">
        <w:rPr>
          <w:rFonts w:ascii="Times New Roman" w:eastAsia="SimSun" w:hAnsi="Times New Roman"/>
          <w:sz w:val="24"/>
          <w:szCs w:val="24"/>
          <w:lang w:val="ro-RO" w:eastAsia="zh-CN"/>
        </w:rPr>
        <w:t>ş</w:t>
      </w:r>
      <w:r w:rsidR="002C45CB" w:rsidRPr="00474BFA">
        <w:rPr>
          <w:rFonts w:ascii="Times New Roman" w:eastAsia="SimSun" w:hAnsi="Times New Roman"/>
          <w:sz w:val="24"/>
          <w:szCs w:val="24"/>
          <w:lang w:val="ro-RO" w:eastAsia="zh-CN"/>
        </w:rPr>
        <w:t>i clapă. Lă</w:t>
      </w:r>
      <w:r w:rsidR="006E0390" w:rsidRPr="00474BFA">
        <w:rPr>
          <w:rFonts w:ascii="Times New Roman" w:eastAsia="SimSun" w:hAnsi="Times New Roman"/>
          <w:sz w:val="24"/>
          <w:szCs w:val="24"/>
          <w:lang w:val="ro-RO" w:eastAsia="zh-CN"/>
        </w:rPr>
        <w:t>ţ</w:t>
      </w:r>
      <w:r w:rsidR="002C45CB" w:rsidRPr="00474BFA">
        <w:rPr>
          <w:rFonts w:ascii="Times New Roman" w:eastAsia="SimSun" w:hAnsi="Times New Roman"/>
          <w:sz w:val="24"/>
          <w:szCs w:val="24"/>
          <w:lang w:val="ro-RO" w:eastAsia="zh-CN"/>
        </w:rPr>
        <w:t>imea clapei constituie 55 mm</w:t>
      </w:r>
      <w:r w:rsidR="00FC4914" w:rsidRPr="00474BFA">
        <w:rPr>
          <w:rFonts w:ascii="Times New Roman" w:eastAsia="SimSun" w:hAnsi="Times New Roman"/>
          <w:sz w:val="24"/>
          <w:szCs w:val="24"/>
          <w:lang w:val="ro-RO" w:eastAsia="zh-CN"/>
        </w:rPr>
        <w:t xml:space="preserve">. </w:t>
      </w:r>
      <w:r w:rsidR="00FC4914" w:rsidRPr="00474BFA">
        <w:rPr>
          <w:rFonts w:ascii="Times New Roman" w:eastAsia="SimSun" w:hAnsi="Times New Roman"/>
          <w:sz w:val="24"/>
          <w:szCs w:val="24"/>
          <w:lang w:val="ro-RO" w:eastAsia="zh-CN"/>
        </w:rPr>
        <w:tab/>
      </w:r>
      <w:r w:rsidR="002C45CB" w:rsidRPr="00474BFA">
        <w:rPr>
          <w:rFonts w:ascii="Times New Roman" w:eastAsia="SimSun" w:hAnsi="Times New Roman"/>
          <w:sz w:val="24"/>
          <w:szCs w:val="24"/>
          <w:lang w:val="ro-RO" w:eastAsia="zh-CN"/>
        </w:rPr>
        <w:t>Elementul spate prezintă linii de „relief”, care pornesc din răscroiala m</w:t>
      </w:r>
      <w:r w:rsidR="00C32528" w:rsidRPr="00474BFA">
        <w:rPr>
          <w:rFonts w:ascii="Times New Roman" w:eastAsia="SimSun" w:hAnsi="Times New Roman"/>
          <w:sz w:val="24"/>
          <w:szCs w:val="24"/>
          <w:lang w:val="ro-RO" w:eastAsia="zh-CN"/>
        </w:rPr>
        <w:t>î</w:t>
      </w:r>
      <w:r w:rsidR="002C45CB" w:rsidRPr="00474BFA">
        <w:rPr>
          <w:rFonts w:ascii="Times New Roman" w:eastAsia="SimSun" w:hAnsi="Times New Roman"/>
          <w:sz w:val="24"/>
          <w:szCs w:val="24"/>
          <w:lang w:val="ro-RO" w:eastAsia="zh-CN"/>
        </w:rPr>
        <w:t>necii, ajung</w:t>
      </w:r>
      <w:r w:rsidR="00C32528" w:rsidRPr="00474BFA">
        <w:rPr>
          <w:rFonts w:ascii="Times New Roman" w:eastAsia="SimSun" w:hAnsi="Times New Roman"/>
          <w:sz w:val="24"/>
          <w:szCs w:val="24"/>
          <w:lang w:val="ro-RO" w:eastAsia="zh-CN"/>
        </w:rPr>
        <w:t>î</w:t>
      </w:r>
      <w:r w:rsidR="002C45CB" w:rsidRPr="00474BFA">
        <w:rPr>
          <w:rFonts w:ascii="Times New Roman" w:eastAsia="SimSun" w:hAnsi="Times New Roman"/>
          <w:sz w:val="24"/>
          <w:szCs w:val="24"/>
          <w:lang w:val="ro-RO" w:eastAsia="zh-CN"/>
        </w:rPr>
        <w:t>nd p</w:t>
      </w:r>
      <w:r w:rsidR="00C32528" w:rsidRPr="00474BFA">
        <w:rPr>
          <w:rFonts w:ascii="Times New Roman" w:eastAsia="SimSun" w:hAnsi="Times New Roman"/>
          <w:sz w:val="24"/>
          <w:szCs w:val="24"/>
          <w:lang w:val="ro-RO" w:eastAsia="zh-CN"/>
        </w:rPr>
        <w:t>î</w:t>
      </w:r>
      <w:r w:rsidR="002C45CB" w:rsidRPr="00474BFA">
        <w:rPr>
          <w:rFonts w:ascii="Times New Roman" w:eastAsia="SimSun" w:hAnsi="Times New Roman"/>
          <w:sz w:val="24"/>
          <w:szCs w:val="24"/>
          <w:lang w:val="ro-RO" w:eastAsia="zh-CN"/>
        </w:rPr>
        <w:t>nă la termina</w:t>
      </w:r>
      <w:r w:rsidR="006E0390" w:rsidRPr="00474BFA">
        <w:rPr>
          <w:rFonts w:ascii="Times New Roman" w:eastAsia="SimSun" w:hAnsi="Times New Roman"/>
          <w:sz w:val="24"/>
          <w:szCs w:val="24"/>
          <w:lang w:val="ro-RO" w:eastAsia="zh-CN"/>
        </w:rPr>
        <w:t>ţ</w:t>
      </w:r>
      <w:r w:rsidR="002C45CB" w:rsidRPr="00474BFA">
        <w:rPr>
          <w:rFonts w:ascii="Times New Roman" w:eastAsia="SimSun" w:hAnsi="Times New Roman"/>
          <w:sz w:val="24"/>
          <w:szCs w:val="24"/>
          <w:lang w:val="ro-RO" w:eastAsia="zh-CN"/>
        </w:rPr>
        <w:t xml:space="preserve">ia produsului. Mîneca clasică aplicată este constituită din două repere: superior </w:t>
      </w:r>
      <w:r w:rsidR="006E0390" w:rsidRPr="00474BFA">
        <w:rPr>
          <w:rFonts w:ascii="Times New Roman" w:eastAsia="SimSun" w:hAnsi="Times New Roman"/>
          <w:sz w:val="24"/>
          <w:szCs w:val="24"/>
          <w:lang w:val="ro-RO" w:eastAsia="zh-CN"/>
        </w:rPr>
        <w:t>ş</w:t>
      </w:r>
      <w:r w:rsidR="002C45CB" w:rsidRPr="00474BFA">
        <w:rPr>
          <w:rFonts w:ascii="Times New Roman" w:eastAsia="SimSun" w:hAnsi="Times New Roman"/>
          <w:sz w:val="24"/>
          <w:szCs w:val="24"/>
          <w:lang w:val="ro-RO" w:eastAsia="zh-CN"/>
        </w:rPr>
        <w:t>i inferior.</w:t>
      </w:r>
    </w:p>
    <w:p w:rsidR="002C45CB" w:rsidRPr="00474BFA" w:rsidRDefault="002C45CB" w:rsidP="00561EAF">
      <w:pPr>
        <w:spacing w:after="0" w:line="240" w:lineRule="auto"/>
        <w:ind w:firstLine="539"/>
        <w:contextualSpacing/>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La nivelul termina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iei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necii în partea inferioară a cusăturii posterioare se prelucrează un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li</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 cu col</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ul deschis cu lungimea de </w:t>
      </w:r>
      <w:smartTag w:uri="urn:schemas-microsoft-com:office:smarttags" w:element="metricconverter">
        <w:smartTagPr>
          <w:attr w:name="ProductID" w:val="95 mm"/>
        </w:smartTagPr>
        <w:r w:rsidRPr="00474BFA">
          <w:rPr>
            <w:rFonts w:ascii="Times New Roman" w:eastAsia="SimSun" w:hAnsi="Times New Roman"/>
            <w:sz w:val="24"/>
            <w:szCs w:val="24"/>
            <w:lang w:val="ro-RO" w:eastAsia="zh-CN"/>
          </w:rPr>
          <w:t>95 mm</w:t>
        </w:r>
      </w:smartTag>
      <w:r w:rsidRPr="00474BFA">
        <w:rPr>
          <w:rFonts w:ascii="Times New Roman" w:eastAsia="SimSun" w:hAnsi="Times New Roman"/>
          <w:sz w:val="24"/>
          <w:szCs w:val="24"/>
          <w:lang w:val="ro-RO" w:eastAsia="zh-CN"/>
        </w:rPr>
        <w:t xml:space="preserve">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lă</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imea de </w:t>
      </w:r>
      <w:smartTag w:uri="urn:schemas-microsoft-com:office:smarttags" w:element="metricconverter">
        <w:smartTagPr>
          <w:attr w:name="ProductID" w:val="25 mm"/>
        </w:smartTagPr>
        <w:r w:rsidRPr="00474BFA">
          <w:rPr>
            <w:rFonts w:ascii="Times New Roman" w:eastAsia="SimSun" w:hAnsi="Times New Roman"/>
            <w:sz w:val="24"/>
            <w:szCs w:val="24"/>
            <w:lang w:val="ro-RO" w:eastAsia="zh-CN"/>
          </w:rPr>
          <w:t>25 mm</w:t>
        </w:r>
      </w:smartTag>
      <w:r w:rsidRPr="00474BFA">
        <w:rPr>
          <w:rFonts w:ascii="Times New Roman" w:eastAsia="SimSun" w:hAnsi="Times New Roman"/>
          <w:sz w:val="24"/>
          <w:szCs w:val="24"/>
          <w:lang w:val="ro-RO" w:eastAsia="zh-CN"/>
        </w:rPr>
        <w:t xml:space="preserve">.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li</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ul este decorat cu trei butoniere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nasturi. Pe partea superioară 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necii st</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ngi se aplică însemnul.</w:t>
      </w:r>
    </w:p>
    <w:p w:rsidR="002C45CB" w:rsidRPr="00474BFA" w:rsidRDefault="002C45CB" w:rsidP="00561EAF">
      <w:pPr>
        <w:spacing w:after="0" w:line="240" w:lineRule="auto"/>
        <w:ind w:firstLine="539"/>
        <w:contextualSpacing/>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 Gulerul este de tip clasic cu revere. În zona reverelor se aplică broderie în formă de ramură de laur.  Primul nivel al sistemului de închidere se amplasează cu </w:t>
      </w:r>
      <w:smartTag w:uri="urn:schemas-microsoft-com:office:smarttags" w:element="metricconverter">
        <w:smartTagPr>
          <w:attr w:name="ProductID" w:val="35 mm"/>
        </w:smartTagPr>
        <w:r w:rsidRPr="00474BFA">
          <w:rPr>
            <w:rFonts w:ascii="Times New Roman" w:eastAsia="SimSun" w:hAnsi="Times New Roman"/>
            <w:sz w:val="24"/>
            <w:szCs w:val="24"/>
            <w:lang w:val="ro-RO" w:eastAsia="zh-CN"/>
          </w:rPr>
          <w:t>95 mm</w:t>
        </w:r>
      </w:smartTag>
      <w:r w:rsidRPr="00474BFA">
        <w:rPr>
          <w:rFonts w:ascii="Times New Roman" w:eastAsia="SimSun" w:hAnsi="Times New Roman"/>
          <w:sz w:val="24"/>
          <w:szCs w:val="24"/>
          <w:lang w:val="ro-RO" w:eastAsia="zh-CN"/>
        </w:rPr>
        <w:t xml:space="preserve"> mai sus de linia taliei. Distan</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a dintre nivelele de amplasare a nasturilor este de 95 mm. În zona umerală a produsului în cusătura de aplicare 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necii în răscroială se aplică un </w:t>
      </w:r>
      <w:r w:rsidR="000655F0" w:rsidRPr="00474BFA">
        <w:rPr>
          <w:rFonts w:ascii="Times New Roman" w:eastAsia="SimSun" w:hAnsi="Times New Roman"/>
          <w:sz w:val="24"/>
          <w:szCs w:val="24"/>
          <w:lang w:val="ro-RO" w:eastAsia="zh-CN"/>
        </w:rPr>
        <w:t>port epolet</w:t>
      </w:r>
      <w:r w:rsidRPr="00474BFA">
        <w:rPr>
          <w:rFonts w:ascii="Times New Roman" w:eastAsia="SimSun" w:hAnsi="Times New Roman"/>
          <w:sz w:val="24"/>
          <w:szCs w:val="24"/>
          <w:lang w:val="ro-RO" w:eastAsia="zh-CN"/>
        </w:rPr>
        <w:t xml:space="preserve"> cu lungimea de </w:t>
      </w:r>
      <w:smartTag w:uri="urn:schemas-microsoft-com:office:smarttags" w:element="metricconverter">
        <w:smartTagPr>
          <w:attr w:name="ProductID" w:val="35 mm"/>
        </w:smartTagPr>
        <w:r w:rsidRPr="00474BFA">
          <w:rPr>
            <w:rFonts w:ascii="Times New Roman" w:eastAsia="SimSun" w:hAnsi="Times New Roman"/>
            <w:sz w:val="24"/>
            <w:szCs w:val="24"/>
            <w:lang w:val="ro-RO" w:eastAsia="zh-CN"/>
          </w:rPr>
          <w:t>115 mm</w:t>
        </w:r>
      </w:smartTag>
      <w:r w:rsidRPr="00474BFA">
        <w:rPr>
          <w:rFonts w:ascii="Times New Roman" w:eastAsia="SimSun" w:hAnsi="Times New Roman"/>
          <w:sz w:val="24"/>
          <w:szCs w:val="24"/>
          <w:lang w:val="ro-RO" w:eastAsia="zh-CN"/>
        </w:rPr>
        <w:t xml:space="preserve">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lă</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imea de 40 mm. Pe extremitatea liberă a </w:t>
      </w:r>
      <w:r w:rsidR="000655F0" w:rsidRPr="00474BFA">
        <w:rPr>
          <w:rFonts w:ascii="Times New Roman" w:eastAsia="SimSun" w:hAnsi="Times New Roman"/>
          <w:sz w:val="24"/>
          <w:szCs w:val="24"/>
          <w:lang w:val="ro-RO" w:eastAsia="zh-CN"/>
        </w:rPr>
        <w:t>port epoletului</w:t>
      </w:r>
      <w:r w:rsidRPr="00474BFA">
        <w:rPr>
          <w:rFonts w:ascii="Times New Roman" w:eastAsia="SimSun" w:hAnsi="Times New Roman"/>
          <w:sz w:val="24"/>
          <w:szCs w:val="24"/>
          <w:lang w:val="ro-RO" w:eastAsia="zh-CN"/>
        </w:rPr>
        <w:t>, definitivată în col</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 se prelucrează o butonieră tăiată cu cap rotund. </w:t>
      </w:r>
      <w:r w:rsidR="00FC4914" w:rsidRPr="00474BFA">
        <w:rPr>
          <w:rFonts w:ascii="Times New Roman" w:eastAsia="SimSun" w:hAnsi="Times New Roman"/>
          <w:sz w:val="24"/>
          <w:szCs w:val="24"/>
          <w:lang w:val="ro-RO" w:eastAsia="zh-CN"/>
        </w:rPr>
        <w:t>Pe port epolet se îmbracă epoletul de formă tubulară pe care sunt brodate însemnele gradului special al Poliţiei de Frontieră a Republicii Moldova.</w:t>
      </w:r>
    </w:p>
    <w:p w:rsidR="002C45CB" w:rsidRPr="00474BFA" w:rsidRDefault="002C45CB" w:rsidP="00561EAF">
      <w:pPr>
        <w:spacing w:after="0" w:line="240" w:lineRule="auto"/>
        <w:ind w:firstLine="539"/>
        <w:contextualSpacing/>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Produsul este prelucrat cu căptu</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eală p</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nă la termina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ia produsului.</w:t>
      </w:r>
    </w:p>
    <w:p w:rsidR="002C45CB" w:rsidRPr="00474BFA" w:rsidRDefault="002C45CB"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1.3 Fusta de culoare albastru-închis </w:t>
      </w:r>
      <w:r w:rsidRPr="00474BFA">
        <w:rPr>
          <w:rFonts w:ascii="Times New Roman" w:eastAsia="SimSun" w:hAnsi="Times New Roman"/>
          <w:sz w:val="24"/>
          <w:szCs w:val="24"/>
          <w:lang w:val="ro-RO" w:eastAsia="zh-CN"/>
        </w:rPr>
        <w:t>de siluetă dreaptă, cu lungimea p</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nă la punctul rotulian este constituită din partea din </w:t>
      </w:r>
      <w:r w:rsidR="000655F0" w:rsidRPr="00474BFA">
        <w:rPr>
          <w:rFonts w:ascii="Times New Roman" w:eastAsia="SimSun" w:hAnsi="Times New Roman"/>
          <w:sz w:val="24"/>
          <w:szCs w:val="24"/>
          <w:lang w:val="ro-RO" w:eastAsia="zh-CN"/>
        </w:rPr>
        <w:t>fa</w:t>
      </w:r>
      <w:r w:rsidR="006E0390" w:rsidRPr="00474BFA">
        <w:rPr>
          <w:rFonts w:ascii="Times New Roman" w:eastAsia="SimSun" w:hAnsi="Times New Roman"/>
          <w:sz w:val="24"/>
          <w:szCs w:val="24"/>
          <w:lang w:val="ro-RO" w:eastAsia="zh-CN"/>
        </w:rPr>
        <w:t>ţ</w:t>
      </w:r>
      <w:r w:rsidR="000655F0" w:rsidRPr="00474BFA">
        <w:rPr>
          <w:rFonts w:ascii="Times New Roman" w:eastAsia="SimSun" w:hAnsi="Times New Roman"/>
          <w:sz w:val="24"/>
          <w:szCs w:val="24"/>
          <w:lang w:val="ro-RO" w:eastAsia="zh-CN"/>
        </w:rPr>
        <w:t>ă</w:t>
      </w:r>
      <w:r w:rsidRPr="00474BFA">
        <w:rPr>
          <w:rFonts w:ascii="Times New Roman" w:eastAsia="SimSun" w:hAnsi="Times New Roman"/>
          <w:sz w:val="24"/>
          <w:szCs w:val="24"/>
          <w:lang w:val="ro-RO" w:eastAsia="zh-CN"/>
        </w:rPr>
        <w:t>, spate şi betelie. Sistemul de închidere a produsului se realizează prin  fermoar ascuns din masă plastică, amplasat în linia de simetrie a spatelui.</w:t>
      </w:r>
    </w:p>
    <w:p w:rsidR="002C45CB" w:rsidRPr="00474BFA" w:rsidRDefault="002C45CB"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Partea din </w:t>
      </w:r>
      <w:r w:rsidR="000655F0" w:rsidRPr="00474BFA">
        <w:rPr>
          <w:rFonts w:ascii="Times New Roman" w:eastAsia="SimSun" w:hAnsi="Times New Roman"/>
          <w:sz w:val="24"/>
          <w:szCs w:val="24"/>
          <w:lang w:val="ro-RO" w:eastAsia="zh-CN"/>
        </w:rPr>
        <w:t>fa</w:t>
      </w:r>
      <w:r w:rsidR="006E0390" w:rsidRPr="00474BFA">
        <w:rPr>
          <w:rFonts w:ascii="Times New Roman" w:eastAsia="SimSun" w:hAnsi="Times New Roman"/>
          <w:sz w:val="24"/>
          <w:szCs w:val="24"/>
          <w:lang w:val="ro-RO" w:eastAsia="zh-CN"/>
        </w:rPr>
        <w:t>ţ</w:t>
      </w:r>
      <w:r w:rsidR="000655F0" w:rsidRPr="00474BFA">
        <w:rPr>
          <w:rFonts w:ascii="Times New Roman" w:eastAsia="SimSun" w:hAnsi="Times New Roman"/>
          <w:sz w:val="24"/>
          <w:szCs w:val="24"/>
          <w:lang w:val="ro-RO" w:eastAsia="zh-CN"/>
        </w:rPr>
        <w:t>ă</w:t>
      </w:r>
      <w:r w:rsidRPr="00474BFA">
        <w:rPr>
          <w:rFonts w:ascii="Times New Roman" w:eastAsia="SimSun" w:hAnsi="Times New Roman"/>
          <w:sz w:val="24"/>
          <w:szCs w:val="24"/>
          <w:lang w:val="ro-RO" w:eastAsia="zh-CN"/>
        </w:rPr>
        <w:t xml:space="preserve"> prezintă un reper. Cambrarea în talie se realizează prin intermediul a 2 pense amplasate simetric.</w:t>
      </w:r>
    </w:p>
    <w:p w:rsidR="002C45CB" w:rsidRPr="00474BFA" w:rsidRDefault="002C45CB"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Partea din spate prezintă linii de „relief” ce se f</w:t>
      </w:r>
      <w:r w:rsidR="00985148" w:rsidRPr="00474BFA">
        <w:rPr>
          <w:rFonts w:ascii="Times New Roman" w:eastAsia="SimSun" w:hAnsi="Times New Roman"/>
          <w:sz w:val="24"/>
          <w:szCs w:val="24"/>
          <w:lang w:val="ro-RO" w:eastAsia="zh-CN"/>
        </w:rPr>
        <w:t xml:space="preserve"> </w:t>
      </w:r>
      <w:r w:rsidRPr="00474BFA">
        <w:rPr>
          <w:rFonts w:ascii="Times New Roman" w:eastAsia="SimSun" w:hAnsi="Times New Roman"/>
          <w:sz w:val="24"/>
          <w:szCs w:val="24"/>
          <w:lang w:val="ro-RO" w:eastAsia="zh-CN"/>
        </w:rPr>
        <w:t xml:space="preserve">inalizează cu şliţuri cu lungimea de </w:t>
      </w:r>
      <w:smartTag w:uri="urn:schemas-microsoft-com:office:smarttags" w:element="metricconverter">
        <w:smartTagPr>
          <w:attr w:name="ProductID" w:val="35 mm"/>
        </w:smartTagPr>
        <w:r w:rsidRPr="00474BFA">
          <w:rPr>
            <w:rFonts w:ascii="Times New Roman" w:eastAsia="SimSun" w:hAnsi="Times New Roman"/>
            <w:sz w:val="24"/>
            <w:szCs w:val="24"/>
            <w:lang w:val="ro-RO" w:eastAsia="zh-CN"/>
          </w:rPr>
          <w:t>230 mm</w:t>
        </w:r>
      </w:smartTag>
      <w:r w:rsidRPr="00474BFA">
        <w:rPr>
          <w:rFonts w:ascii="Times New Roman" w:eastAsia="SimSun" w:hAnsi="Times New Roman"/>
          <w:sz w:val="24"/>
          <w:szCs w:val="24"/>
          <w:lang w:val="ro-RO" w:eastAsia="zh-CN"/>
        </w:rPr>
        <w:t xml:space="preserve">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lă</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imea de </w:t>
      </w:r>
      <w:smartTag w:uri="urn:schemas-microsoft-com:office:smarttags" w:element="metricconverter">
        <w:smartTagPr>
          <w:attr w:name="ProductID" w:val="35 mm"/>
        </w:smartTagPr>
        <w:r w:rsidRPr="00474BFA">
          <w:rPr>
            <w:rFonts w:ascii="Times New Roman" w:eastAsia="SimSun" w:hAnsi="Times New Roman"/>
            <w:sz w:val="24"/>
            <w:szCs w:val="24"/>
            <w:lang w:val="ro-RO" w:eastAsia="zh-CN"/>
          </w:rPr>
          <w:t>55 mm</w:t>
        </w:r>
      </w:smartTag>
      <w:r w:rsidRPr="00474BFA">
        <w:rPr>
          <w:rFonts w:ascii="Times New Roman" w:eastAsia="SimSun" w:hAnsi="Times New Roman"/>
          <w:sz w:val="24"/>
          <w:szCs w:val="24"/>
          <w:lang w:val="ro-RO" w:eastAsia="zh-CN"/>
        </w:rPr>
        <w:t xml:space="preserve">. </w:t>
      </w:r>
    </w:p>
    <w:p w:rsidR="002C45CB" w:rsidRPr="00474BFA" w:rsidRDefault="002C45CB"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Betelia cu lă</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imea de </w:t>
      </w:r>
      <w:smartTag w:uri="urn:schemas-microsoft-com:office:smarttags" w:element="metricconverter">
        <w:smartTagPr>
          <w:attr w:name="ProductID" w:val="35 mm"/>
        </w:smartTagPr>
        <w:r w:rsidRPr="00474BFA">
          <w:rPr>
            <w:rFonts w:ascii="Times New Roman" w:eastAsia="SimSun" w:hAnsi="Times New Roman"/>
            <w:sz w:val="24"/>
            <w:szCs w:val="24"/>
            <w:lang w:val="ro-RO" w:eastAsia="zh-CN"/>
          </w:rPr>
          <w:t>35 mm</w:t>
        </w:r>
      </w:smartTag>
      <w:r w:rsidRPr="00474BFA">
        <w:rPr>
          <w:rFonts w:ascii="Times New Roman" w:eastAsia="SimSun" w:hAnsi="Times New Roman"/>
          <w:sz w:val="24"/>
          <w:szCs w:val="24"/>
          <w:lang w:val="ro-RO" w:eastAsia="zh-CN"/>
        </w:rPr>
        <w:t xml:space="preserve"> se încheie cu un nasture şi o butonieră.</w:t>
      </w:r>
    </w:p>
    <w:p w:rsidR="002C45CB" w:rsidRPr="00474BFA" w:rsidRDefault="002C45CB" w:rsidP="00EF1157">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Produsul este prelucrat cu căptu</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eală p</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nă la termina</w:t>
      </w:r>
      <w:r w:rsidR="006E0390" w:rsidRPr="00474BFA">
        <w:rPr>
          <w:rFonts w:ascii="Times New Roman" w:eastAsia="SimSun" w:hAnsi="Times New Roman"/>
          <w:sz w:val="24"/>
          <w:szCs w:val="24"/>
          <w:lang w:val="ro-RO" w:eastAsia="zh-CN"/>
        </w:rPr>
        <w:t>ţ</w:t>
      </w:r>
      <w:r w:rsidR="00EF1157" w:rsidRPr="00474BFA">
        <w:rPr>
          <w:rFonts w:ascii="Times New Roman" w:eastAsia="SimSun" w:hAnsi="Times New Roman"/>
          <w:sz w:val="24"/>
          <w:szCs w:val="24"/>
          <w:lang w:val="ro-RO" w:eastAsia="zh-CN"/>
        </w:rPr>
        <w:t>ia produsului.</w:t>
      </w:r>
    </w:p>
    <w:p w:rsidR="00432324" w:rsidRPr="00474BFA" w:rsidRDefault="002C45CB" w:rsidP="001F13E5">
      <w:pPr>
        <w:spacing w:after="0" w:line="240" w:lineRule="auto"/>
        <w:ind w:firstLine="540"/>
        <w:jc w:val="both"/>
        <w:rPr>
          <w:rFonts w:ascii="Times New Roman" w:hAnsi="Times New Roman"/>
          <w:b/>
          <w:i/>
          <w:sz w:val="24"/>
          <w:szCs w:val="24"/>
          <w:lang w:val="ro-RO"/>
        </w:rPr>
      </w:pPr>
      <w:r w:rsidRPr="00474BFA">
        <w:rPr>
          <w:rFonts w:ascii="Times New Roman" w:eastAsia="SimSun" w:hAnsi="Times New Roman"/>
          <w:b/>
          <w:i/>
          <w:sz w:val="24"/>
          <w:szCs w:val="24"/>
          <w:lang w:val="ro-RO" w:eastAsia="zh-CN"/>
        </w:rPr>
        <w:lastRenderedPageBreak/>
        <w:t>La confec</w:t>
      </w:r>
      <w:r w:rsidR="006E0390" w:rsidRPr="00474BFA">
        <w:rPr>
          <w:rFonts w:ascii="Times New Roman" w:eastAsia="SimSun" w:hAnsi="Times New Roman"/>
          <w:b/>
          <w:i/>
          <w:sz w:val="24"/>
          <w:szCs w:val="24"/>
          <w:lang w:val="ro-RO" w:eastAsia="zh-CN"/>
        </w:rPr>
        <w:t>ţ</w:t>
      </w:r>
      <w:r w:rsidRPr="00474BFA">
        <w:rPr>
          <w:rFonts w:ascii="Times New Roman" w:eastAsia="SimSun" w:hAnsi="Times New Roman"/>
          <w:b/>
          <w:i/>
          <w:sz w:val="24"/>
          <w:szCs w:val="24"/>
          <w:lang w:val="ro-RO" w:eastAsia="zh-CN"/>
        </w:rPr>
        <w:t xml:space="preserve">ionarea vestonului </w:t>
      </w:r>
      <w:r w:rsidR="006E0390" w:rsidRPr="00474BFA">
        <w:rPr>
          <w:rFonts w:ascii="Times New Roman" w:eastAsia="SimSun" w:hAnsi="Times New Roman"/>
          <w:b/>
          <w:i/>
          <w:sz w:val="24"/>
          <w:szCs w:val="24"/>
          <w:lang w:val="ro-RO" w:eastAsia="zh-CN"/>
        </w:rPr>
        <w:t>ş</w:t>
      </w:r>
      <w:r w:rsidRPr="00474BFA">
        <w:rPr>
          <w:rFonts w:ascii="Times New Roman" w:eastAsia="SimSun" w:hAnsi="Times New Roman"/>
          <w:b/>
          <w:i/>
          <w:sz w:val="24"/>
          <w:szCs w:val="24"/>
          <w:lang w:val="ro-RO" w:eastAsia="zh-CN"/>
        </w:rPr>
        <w:t>i fustei de ceremonie</w:t>
      </w:r>
      <w:r w:rsidR="00FC4914" w:rsidRPr="00474BFA">
        <w:rPr>
          <w:rFonts w:ascii="Times New Roman" w:eastAsia="SimSun" w:hAnsi="Times New Roman"/>
          <w:b/>
          <w:i/>
          <w:sz w:val="24"/>
          <w:szCs w:val="24"/>
          <w:lang w:val="ro-RO" w:eastAsia="zh-CN"/>
        </w:rPr>
        <w:t xml:space="preserve"> (sau pantalonii de serviciu)</w:t>
      </w:r>
      <w:r w:rsidRPr="00474BFA">
        <w:rPr>
          <w:rFonts w:ascii="Times New Roman" w:eastAsia="SimSun" w:hAnsi="Times New Roman"/>
          <w:b/>
          <w:i/>
          <w:sz w:val="24"/>
          <w:szCs w:val="24"/>
          <w:lang w:val="ro-RO" w:eastAsia="zh-CN"/>
        </w:rPr>
        <w:t xml:space="preserve"> obligatoriu </w:t>
      </w:r>
      <w:r w:rsidR="0002554C" w:rsidRPr="00474BFA">
        <w:rPr>
          <w:rFonts w:ascii="Times New Roman" w:eastAsia="SimSun" w:hAnsi="Times New Roman"/>
          <w:b/>
          <w:i/>
          <w:sz w:val="24"/>
          <w:szCs w:val="24"/>
          <w:lang w:val="ro-RO" w:eastAsia="zh-CN"/>
        </w:rPr>
        <w:t>se va solicita mostra aprobată.</w:t>
      </w:r>
      <w:r w:rsidRPr="00474BFA">
        <w:rPr>
          <w:rFonts w:ascii="Times New Roman" w:hAnsi="Times New Roman"/>
          <w:b/>
          <w:i/>
          <w:sz w:val="24"/>
          <w:szCs w:val="24"/>
          <w:lang w:val="ro-RO"/>
        </w:rPr>
        <w:t xml:space="preserve"> Pentru informa</w:t>
      </w:r>
      <w:r w:rsidR="006E0390" w:rsidRPr="00474BFA">
        <w:rPr>
          <w:rFonts w:ascii="Times New Roman" w:hAnsi="Times New Roman"/>
          <w:b/>
          <w:i/>
          <w:sz w:val="24"/>
          <w:szCs w:val="24"/>
          <w:lang w:val="ro-RO"/>
        </w:rPr>
        <w:t>ţ</w:t>
      </w:r>
      <w:r w:rsidRPr="00474BFA">
        <w:rPr>
          <w:rFonts w:ascii="Times New Roman" w:hAnsi="Times New Roman"/>
          <w:b/>
          <w:i/>
          <w:sz w:val="24"/>
          <w:szCs w:val="24"/>
          <w:lang w:val="ro-RO"/>
        </w:rPr>
        <w:t xml:space="preserve">ii suplimentare (mărimi, lungimea mînicilor) se consultă GOST 18825-84 (pentru veston) </w:t>
      </w:r>
      <w:r w:rsidR="006E0390" w:rsidRPr="00474BFA">
        <w:rPr>
          <w:rFonts w:ascii="Times New Roman" w:hAnsi="Times New Roman"/>
          <w:b/>
          <w:i/>
          <w:sz w:val="24"/>
          <w:szCs w:val="24"/>
          <w:lang w:val="ro-RO"/>
        </w:rPr>
        <w:t>ş</w:t>
      </w:r>
      <w:r w:rsidRPr="00474BFA">
        <w:rPr>
          <w:rFonts w:ascii="Times New Roman" w:hAnsi="Times New Roman"/>
          <w:b/>
          <w:i/>
          <w:sz w:val="24"/>
          <w:szCs w:val="24"/>
          <w:lang w:val="ro-RO"/>
        </w:rPr>
        <w:t xml:space="preserve">i </w:t>
      </w:r>
      <w:r w:rsidR="001F13E5" w:rsidRPr="00474BFA">
        <w:rPr>
          <w:rFonts w:ascii="Times New Roman" w:hAnsi="Times New Roman"/>
          <w:b/>
          <w:i/>
          <w:sz w:val="24"/>
          <w:szCs w:val="24"/>
          <w:lang w:val="ro-RO"/>
        </w:rPr>
        <w:t>model aprobat pentru fustă</w:t>
      </w:r>
      <w:r w:rsidRPr="00474BFA">
        <w:rPr>
          <w:rFonts w:ascii="Times New Roman" w:hAnsi="Times New Roman"/>
          <w:b/>
          <w:i/>
          <w:sz w:val="24"/>
          <w:szCs w:val="24"/>
          <w:lang w:val="ro-RO"/>
        </w:rPr>
        <w:t>.</w:t>
      </w:r>
      <w:r w:rsidR="001F13E5" w:rsidRPr="00474BFA">
        <w:rPr>
          <w:rFonts w:ascii="Times New Roman" w:hAnsi="Times New Roman"/>
          <w:b/>
          <w:i/>
          <w:sz w:val="24"/>
          <w:szCs w:val="24"/>
          <w:lang w:val="ro-RO"/>
        </w:rPr>
        <w:t xml:space="preserve"> </w:t>
      </w:r>
    </w:p>
    <w:p w:rsidR="00FC4914" w:rsidRPr="00474BFA" w:rsidRDefault="00FC4914" w:rsidP="00FC4914">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5F07A9" w:rsidRDefault="00F65E07"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b/>
          <w:i/>
          <w:sz w:val="24"/>
          <w:szCs w:val="24"/>
          <w:lang w:val="ro-RO"/>
        </w:rPr>
        <w:t xml:space="preserve">   </w:t>
      </w:r>
      <w:r w:rsidRPr="005F07A9">
        <w:rPr>
          <w:rFonts w:ascii="Times New Roman" w:hAnsi="Times New Roman"/>
          <w:b/>
          <w:i/>
          <w:sz w:val="24"/>
          <w:szCs w:val="24"/>
          <w:lang w:val="ro-RO"/>
        </w:rPr>
        <w:t>GOST 4103-82.</w:t>
      </w:r>
    </w:p>
    <w:p w:rsidR="00F65E07" w:rsidRPr="005F07A9" w:rsidRDefault="00F65E07" w:rsidP="00F65E07">
      <w:pPr>
        <w:tabs>
          <w:tab w:val="left" w:pos="8789"/>
        </w:tabs>
        <w:spacing w:after="0" w:line="240" w:lineRule="auto"/>
        <w:ind w:firstLine="540"/>
        <w:jc w:val="both"/>
        <w:rPr>
          <w:rFonts w:ascii="Times New Roman" w:eastAsia="SimSun" w:hAnsi="Times New Roman"/>
          <w:b/>
          <w:i/>
          <w:sz w:val="24"/>
          <w:szCs w:val="24"/>
          <w:lang w:val="ro-RO" w:eastAsia="zh-CN"/>
        </w:rPr>
      </w:pPr>
      <w:r w:rsidRPr="005F07A9">
        <w:rPr>
          <w:rFonts w:ascii="Times New Roman" w:eastAsia="SimSun" w:hAnsi="Times New Roman"/>
          <w:b/>
          <w:i/>
          <w:sz w:val="24"/>
          <w:szCs w:val="24"/>
          <w:lang w:val="ro-RO" w:eastAsia="zh-CN"/>
        </w:rPr>
        <w:t xml:space="preserve">   GOST ISO 3758-2014</w:t>
      </w:r>
    </w:p>
    <w:p w:rsidR="003518DA" w:rsidRPr="005F07A9" w:rsidRDefault="00FC4914" w:rsidP="004F3745">
      <w:pPr>
        <w:spacing w:after="0" w:line="240" w:lineRule="auto"/>
        <w:jc w:val="both"/>
        <w:rPr>
          <w:rFonts w:ascii="Times New Roman" w:eastAsia="SimSun" w:hAnsi="Times New Roman"/>
          <w:b/>
          <w:i/>
          <w:sz w:val="24"/>
          <w:szCs w:val="24"/>
          <w:lang w:val="ro-RO" w:eastAsia="zh-CN"/>
        </w:rPr>
      </w:pPr>
      <w:r w:rsidRPr="005F07A9">
        <w:rPr>
          <w:rFonts w:ascii="Times New Roman" w:eastAsia="SimSun" w:hAnsi="Times New Roman"/>
          <w:b/>
          <w:i/>
          <w:sz w:val="24"/>
          <w:szCs w:val="24"/>
          <w:lang w:val="en-US" w:eastAsia="zh-CN"/>
        </w:rPr>
        <w:t xml:space="preserve">           </w:t>
      </w:r>
      <w:r w:rsidRPr="005F07A9">
        <w:rPr>
          <w:rFonts w:ascii="Times New Roman" w:eastAsia="SimSun" w:hAnsi="Times New Roman"/>
          <w:b/>
          <w:i/>
          <w:sz w:val="24"/>
          <w:szCs w:val="24"/>
          <w:lang w:val="ro-MD" w:eastAsia="zh-CN"/>
        </w:rPr>
        <w:t xml:space="preserve"> </w:t>
      </w:r>
      <w:r w:rsidR="005F07A9" w:rsidRPr="005F07A9">
        <w:rPr>
          <w:rFonts w:ascii="Times New Roman" w:eastAsia="SimSun" w:hAnsi="Times New Roman"/>
          <w:b/>
          <w:i/>
          <w:sz w:val="24"/>
          <w:szCs w:val="24"/>
          <w:lang w:val="ro-MD" w:eastAsia="zh-CN"/>
        </w:rPr>
        <w:t>SM SR ISO3637+AC1:2012</w:t>
      </w:r>
    </w:p>
    <w:p w:rsidR="0002781C" w:rsidRPr="00474BFA" w:rsidRDefault="0002781C" w:rsidP="003518DA">
      <w:pPr>
        <w:spacing w:after="0" w:line="240" w:lineRule="auto"/>
        <w:jc w:val="both"/>
        <w:rPr>
          <w:rFonts w:ascii="Times New Roman" w:eastAsia="SimSun" w:hAnsi="Times New Roman"/>
          <w:sz w:val="24"/>
          <w:szCs w:val="24"/>
          <w:lang w:val="ro-RO" w:eastAsia="zh-CN"/>
        </w:rPr>
      </w:pPr>
    </w:p>
    <w:p w:rsidR="00D83A1C" w:rsidRPr="00474BFA" w:rsidRDefault="00D83A1C" w:rsidP="00EF1157">
      <w:pPr>
        <w:spacing w:after="0" w:line="240" w:lineRule="auto"/>
        <w:jc w:val="both"/>
        <w:rPr>
          <w:rFonts w:ascii="Times New Roman" w:eastAsia="SimSun" w:hAnsi="Times New Roman"/>
          <w:sz w:val="24"/>
          <w:szCs w:val="24"/>
          <w:lang w:val="ro-RO" w:eastAsia="zh-CN"/>
        </w:rPr>
      </w:pPr>
    </w:p>
    <w:p w:rsidR="0002781C" w:rsidRPr="00474BFA" w:rsidRDefault="0002781C" w:rsidP="00EF1157">
      <w:pPr>
        <w:spacing w:after="0" w:line="240" w:lineRule="auto"/>
        <w:jc w:val="both"/>
        <w:rPr>
          <w:rFonts w:ascii="Times New Roman" w:eastAsia="SimSun" w:hAnsi="Times New Roman"/>
          <w:sz w:val="24"/>
          <w:szCs w:val="24"/>
          <w:lang w:val="ro-RO" w:eastAsia="zh-CN"/>
        </w:rPr>
      </w:pPr>
    </w:p>
    <w:p w:rsidR="0002781C" w:rsidRPr="00474BFA" w:rsidRDefault="0002781C"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4F3745" w:rsidRPr="00474BFA" w:rsidRDefault="004F3745" w:rsidP="00EF1157">
      <w:pPr>
        <w:spacing w:after="0" w:line="240" w:lineRule="auto"/>
        <w:jc w:val="both"/>
        <w:rPr>
          <w:rFonts w:ascii="Times New Roman" w:eastAsia="SimSun" w:hAnsi="Times New Roman"/>
          <w:sz w:val="24"/>
          <w:szCs w:val="24"/>
          <w:lang w:val="ro-RO" w:eastAsia="zh-CN"/>
        </w:rPr>
      </w:pPr>
    </w:p>
    <w:p w:rsidR="00FC4914" w:rsidRPr="00474BFA" w:rsidRDefault="00FC4914" w:rsidP="00EF1157">
      <w:pPr>
        <w:spacing w:after="0" w:line="240" w:lineRule="auto"/>
        <w:jc w:val="both"/>
        <w:rPr>
          <w:rFonts w:ascii="Times New Roman" w:eastAsia="SimSun" w:hAnsi="Times New Roman"/>
          <w:sz w:val="24"/>
          <w:szCs w:val="24"/>
          <w:lang w:val="ro-RO" w:eastAsia="zh-CN"/>
        </w:rPr>
      </w:pPr>
    </w:p>
    <w:p w:rsidR="00B04F89" w:rsidRPr="00474BFA" w:rsidRDefault="00B04F89" w:rsidP="00561EAF">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 xml:space="preserve">Anexa nr. </w:t>
      </w:r>
      <w:r w:rsidR="002C45CB" w:rsidRPr="00474BFA">
        <w:rPr>
          <w:rFonts w:ascii="Times New Roman" w:hAnsi="Times New Roman"/>
          <w:b/>
          <w:sz w:val="24"/>
          <w:szCs w:val="24"/>
          <w:lang w:val="ro-RO"/>
        </w:rPr>
        <w:t>1</w:t>
      </w:r>
      <w:r w:rsidR="00665F3F" w:rsidRPr="00474BFA">
        <w:rPr>
          <w:rFonts w:ascii="Times New Roman" w:hAnsi="Times New Roman"/>
          <w:b/>
          <w:sz w:val="24"/>
          <w:szCs w:val="24"/>
          <w:lang w:val="ro-RO"/>
        </w:rPr>
        <w:t>1</w:t>
      </w:r>
    </w:p>
    <w:p w:rsidR="002C45CB" w:rsidRPr="00474BFA" w:rsidRDefault="002C45CB" w:rsidP="00561EAF">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2C45CB" w:rsidRPr="00474BFA" w:rsidRDefault="002C45CB" w:rsidP="00561EAF">
      <w:pPr>
        <w:pStyle w:val="a3"/>
        <w:spacing w:after="0"/>
        <w:ind w:left="360"/>
        <w:jc w:val="both"/>
        <w:rPr>
          <w:rFonts w:ascii="Times New Roman" w:hAnsi="Times New Roman"/>
          <w:b/>
          <w:sz w:val="24"/>
          <w:szCs w:val="24"/>
          <w:lang w:val="ro-RO"/>
        </w:rPr>
      </w:pPr>
      <w:r w:rsidRPr="00474BFA">
        <w:rPr>
          <w:rFonts w:ascii="Times New Roman" w:hAnsi="Times New Roman"/>
          <w:b/>
          <w:sz w:val="24"/>
          <w:szCs w:val="24"/>
          <w:lang w:val="ro-RO"/>
        </w:rPr>
        <w:t>Pantaloni pentru femei</w:t>
      </w:r>
    </w:p>
    <w:p w:rsidR="00617507" w:rsidRPr="00474BFA" w:rsidRDefault="00617507" w:rsidP="00561EAF">
      <w:pPr>
        <w:pStyle w:val="a3"/>
        <w:spacing w:after="0"/>
        <w:ind w:left="360"/>
        <w:jc w:val="both"/>
        <w:rPr>
          <w:rFonts w:ascii="Times New Roman" w:hAnsi="Times New Roman"/>
          <w:b/>
          <w:sz w:val="24"/>
          <w:szCs w:val="24"/>
          <w:lang w:val="ro-RO"/>
        </w:rPr>
      </w:pPr>
    </w:p>
    <w:p w:rsidR="002C45CB" w:rsidRPr="00474BFA" w:rsidRDefault="002C45CB" w:rsidP="00561EAF">
      <w:pPr>
        <w:pStyle w:val="a3"/>
        <w:spacing w:after="0"/>
        <w:ind w:left="0" w:firstLine="360"/>
        <w:jc w:val="both"/>
        <w:rPr>
          <w:rFonts w:ascii="Times New Roman" w:hAnsi="Times New Roman"/>
          <w:b/>
          <w:sz w:val="24"/>
          <w:szCs w:val="24"/>
          <w:lang w:val="ro-RO"/>
        </w:rPr>
      </w:pPr>
      <w:r w:rsidRPr="00474BFA">
        <w:rPr>
          <w:rFonts w:ascii="Times New Roman" w:hAnsi="Times New Roman"/>
          <w:b/>
          <w:sz w:val="24"/>
          <w:szCs w:val="24"/>
          <w:lang w:val="ro-RO"/>
        </w:rPr>
        <w:t>1.1  Materialele folosite</w:t>
      </w:r>
      <w:r w:rsidR="00617507" w:rsidRPr="00474BFA">
        <w:rPr>
          <w:rFonts w:ascii="Times New Roman" w:hAnsi="Times New Roman"/>
          <w:b/>
          <w:sz w:val="24"/>
          <w:szCs w:val="24"/>
          <w:lang w:val="ro-RO"/>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3230"/>
        <w:gridCol w:w="6399"/>
      </w:tblGrid>
      <w:tr w:rsidR="004F3745" w:rsidRPr="00474BFA" w:rsidTr="00E439DD">
        <w:trPr>
          <w:trHeight w:val="335"/>
        </w:trPr>
        <w:tc>
          <w:tcPr>
            <w:tcW w:w="457" w:type="dxa"/>
            <w:vAlign w:val="center"/>
          </w:tcPr>
          <w:p w:rsidR="002C45CB" w:rsidRPr="00474BFA" w:rsidRDefault="002C45CB"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w:t>
            </w:r>
          </w:p>
        </w:tc>
        <w:tc>
          <w:tcPr>
            <w:tcW w:w="3260" w:type="dxa"/>
            <w:vAlign w:val="center"/>
          </w:tcPr>
          <w:p w:rsidR="002C45CB" w:rsidRPr="00474BFA" w:rsidRDefault="002C45CB"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Denumirea materialului</w:t>
            </w:r>
          </w:p>
        </w:tc>
        <w:tc>
          <w:tcPr>
            <w:tcW w:w="6489" w:type="dxa"/>
            <w:vAlign w:val="center"/>
          </w:tcPr>
          <w:p w:rsidR="002C45CB" w:rsidRPr="00474BFA" w:rsidRDefault="002C45CB"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Utilizare</w:t>
            </w:r>
          </w:p>
        </w:tc>
      </w:tr>
      <w:tr w:rsidR="004F3745" w:rsidRPr="00474BFA" w:rsidTr="00E439DD">
        <w:tc>
          <w:tcPr>
            <w:tcW w:w="457" w:type="dxa"/>
            <w:vAlign w:val="center"/>
          </w:tcPr>
          <w:p w:rsidR="002C45CB" w:rsidRPr="00474BFA" w:rsidRDefault="002C45CB"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w:t>
            </w:r>
          </w:p>
        </w:tc>
        <w:tc>
          <w:tcPr>
            <w:tcW w:w="3260" w:type="dxa"/>
            <w:vAlign w:val="center"/>
          </w:tcPr>
          <w:p w:rsidR="002C45CB" w:rsidRPr="00474BFA" w:rsidRDefault="002C45CB"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w:t>
            </w:r>
          </w:p>
        </w:tc>
        <w:tc>
          <w:tcPr>
            <w:tcW w:w="6489" w:type="dxa"/>
            <w:vAlign w:val="center"/>
          </w:tcPr>
          <w:p w:rsidR="002C45CB" w:rsidRPr="00474BFA" w:rsidRDefault="002C45CB" w:rsidP="00561EA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III</w:t>
            </w:r>
          </w:p>
        </w:tc>
      </w:tr>
      <w:tr w:rsidR="004F3745" w:rsidRPr="001A42E9" w:rsidTr="00E439DD">
        <w:tc>
          <w:tcPr>
            <w:tcW w:w="457" w:type="dxa"/>
            <w:vAlign w:val="center"/>
          </w:tcPr>
          <w:p w:rsidR="00617507" w:rsidRPr="00474BFA" w:rsidRDefault="00617507"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3260" w:type="dxa"/>
          </w:tcPr>
          <w:p w:rsidR="00617507" w:rsidRPr="00474BFA" w:rsidRDefault="00617507"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de bază</w:t>
            </w:r>
          </w:p>
          <w:p w:rsidR="00E10585" w:rsidRPr="00474BFA" w:rsidRDefault="00E10585" w:rsidP="00561EAF">
            <w:pPr>
              <w:spacing w:after="0" w:line="240" w:lineRule="auto"/>
              <w:rPr>
                <w:rFonts w:ascii="Times New Roman" w:hAnsi="Times New Roman"/>
                <w:sz w:val="24"/>
                <w:szCs w:val="24"/>
                <w:lang w:val="ro-RO"/>
              </w:rPr>
            </w:pPr>
          </w:p>
        </w:tc>
        <w:tc>
          <w:tcPr>
            <w:tcW w:w="6489" w:type="dxa"/>
          </w:tcPr>
          <w:p w:rsidR="00617507" w:rsidRPr="00474BFA" w:rsidRDefault="00617507"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28000-2004, lînă – 50 ±5 %, poliester – 50 ±5 %, densitatea - 280 - 320 gr/m</w:t>
            </w:r>
            <w:r w:rsidRPr="00474BFA">
              <w:rPr>
                <w:rFonts w:ascii="Times New Roman" w:hAnsi="Times New Roman"/>
                <w:sz w:val="24"/>
                <w:szCs w:val="24"/>
                <w:vertAlign w:val="superscript"/>
                <w:lang w:val="ro-RO"/>
              </w:rPr>
              <w:t>2</w:t>
            </w:r>
            <w:r w:rsidR="00D83A1C" w:rsidRPr="00474BFA">
              <w:rPr>
                <w:rFonts w:ascii="Times New Roman" w:hAnsi="Times New Roman"/>
                <w:sz w:val="24"/>
                <w:szCs w:val="24"/>
                <w:vertAlign w:val="superscript"/>
                <w:lang w:val="ro-RO"/>
              </w:rPr>
              <w:t xml:space="preserve"> </w:t>
            </w:r>
            <w:r w:rsidR="00D83A1C" w:rsidRPr="00474BFA">
              <w:rPr>
                <w:rFonts w:ascii="Times New Roman" w:hAnsi="Times New Roman"/>
                <w:sz w:val="24"/>
                <w:szCs w:val="24"/>
                <w:lang w:val="ro-RO"/>
              </w:rPr>
              <w:t>(culoare 19-4013 DARK NAVY)</w:t>
            </w:r>
          </w:p>
        </w:tc>
      </w:tr>
      <w:tr w:rsidR="004F3745" w:rsidRPr="001A42E9" w:rsidTr="00E439DD">
        <w:tc>
          <w:tcPr>
            <w:tcW w:w="457" w:type="dxa"/>
            <w:tcBorders>
              <w:top w:val="single" w:sz="4" w:space="0" w:color="auto"/>
              <w:left w:val="single" w:sz="4" w:space="0" w:color="auto"/>
              <w:bottom w:val="single" w:sz="4" w:space="0" w:color="auto"/>
              <w:right w:val="single" w:sz="4" w:space="0" w:color="auto"/>
            </w:tcBorders>
            <w:vAlign w:val="center"/>
          </w:tcPr>
          <w:p w:rsidR="00617507" w:rsidRPr="00474BFA" w:rsidRDefault="00617507"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rsidR="00617507" w:rsidRPr="00474BFA" w:rsidRDefault="00617507"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pentru căptu</w:t>
            </w:r>
            <w:r w:rsidR="006E0390" w:rsidRPr="00474BFA">
              <w:rPr>
                <w:rFonts w:ascii="Times New Roman" w:hAnsi="Times New Roman"/>
                <w:sz w:val="24"/>
                <w:szCs w:val="24"/>
                <w:lang w:val="ro-RO"/>
              </w:rPr>
              <w:t>ş</w:t>
            </w:r>
            <w:r w:rsidRPr="00474BFA">
              <w:rPr>
                <w:rFonts w:ascii="Times New Roman" w:hAnsi="Times New Roman"/>
                <w:sz w:val="24"/>
                <w:szCs w:val="24"/>
                <w:lang w:val="ro-RO"/>
              </w:rPr>
              <w:t>eală</w:t>
            </w:r>
          </w:p>
        </w:tc>
        <w:tc>
          <w:tcPr>
            <w:tcW w:w="6489" w:type="dxa"/>
            <w:tcBorders>
              <w:top w:val="single" w:sz="4" w:space="0" w:color="auto"/>
              <w:left w:val="single" w:sz="4" w:space="0" w:color="auto"/>
              <w:bottom w:val="single" w:sz="4" w:space="0" w:color="auto"/>
              <w:right w:val="single" w:sz="4" w:space="0" w:color="auto"/>
            </w:tcBorders>
            <w:shd w:val="clear" w:color="auto" w:fill="FFFFFF" w:themeFill="background1"/>
          </w:tcPr>
          <w:p w:rsidR="00617507" w:rsidRPr="00474BFA" w:rsidRDefault="00617507"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20272-96, viscoza-100 %, densitatea - 110 gr/m</w:t>
            </w:r>
            <w:r w:rsidRPr="00474BFA">
              <w:rPr>
                <w:rFonts w:ascii="Times New Roman" w:hAnsi="Times New Roman"/>
                <w:sz w:val="24"/>
                <w:szCs w:val="24"/>
                <w:vertAlign w:val="superscript"/>
                <w:lang w:val="ro-RO"/>
              </w:rPr>
              <w:t xml:space="preserve">2  </w:t>
            </w:r>
            <w:r w:rsidRPr="00474BFA">
              <w:rPr>
                <w:rFonts w:ascii="Times New Roman" w:hAnsi="Times New Roman"/>
                <w:sz w:val="24"/>
                <w:szCs w:val="24"/>
                <w:lang w:val="ro-RO"/>
              </w:rPr>
              <w:t>sau poliefir – 100%, densitatea - 71 gr/m</w:t>
            </w:r>
            <w:r w:rsidRPr="00474BFA">
              <w:rPr>
                <w:rFonts w:ascii="Times New Roman" w:hAnsi="Times New Roman"/>
                <w:sz w:val="24"/>
                <w:szCs w:val="24"/>
                <w:vertAlign w:val="superscript"/>
                <w:lang w:val="ro-RO"/>
              </w:rPr>
              <w:t>2</w:t>
            </w:r>
            <w:r w:rsidR="00AB1010" w:rsidRPr="00474BFA">
              <w:rPr>
                <w:rFonts w:ascii="Times New Roman" w:hAnsi="Times New Roman"/>
                <w:sz w:val="24"/>
                <w:szCs w:val="24"/>
                <w:vertAlign w:val="superscript"/>
                <w:lang w:val="ro-RO"/>
              </w:rPr>
              <w:t xml:space="preserve">    </w:t>
            </w:r>
            <w:r w:rsidR="00AB1010" w:rsidRPr="00474BFA">
              <w:rPr>
                <w:rFonts w:ascii="Times New Roman" w:hAnsi="Times New Roman"/>
                <w:sz w:val="24"/>
                <w:szCs w:val="24"/>
                <w:lang w:val="ro-RO"/>
              </w:rPr>
              <w:t>(culoare</w:t>
            </w:r>
            <w:r w:rsidR="00AB1010" w:rsidRPr="00474BFA">
              <w:rPr>
                <w:rFonts w:ascii="Times New Roman" w:hAnsi="Times New Roman"/>
                <w:i/>
                <w:sz w:val="24"/>
                <w:szCs w:val="24"/>
                <w:lang w:val="ro-RO"/>
              </w:rPr>
              <w:t xml:space="preserve"> </w:t>
            </w:r>
            <w:r w:rsidR="00AB1010" w:rsidRPr="00474BFA">
              <w:rPr>
                <w:rStyle w:val="tpa"/>
                <w:rFonts w:ascii="Times New Roman" w:hAnsi="Times New Roman"/>
                <w:sz w:val="24"/>
                <w:szCs w:val="24"/>
                <w:lang w:val="ro-RO"/>
              </w:rPr>
              <w:t>albastru inchis)</w:t>
            </w:r>
          </w:p>
        </w:tc>
      </w:tr>
      <w:tr w:rsidR="004F3745" w:rsidRPr="001A42E9" w:rsidTr="00E439DD">
        <w:tc>
          <w:tcPr>
            <w:tcW w:w="457" w:type="dxa"/>
            <w:tcBorders>
              <w:top w:val="single" w:sz="4" w:space="0" w:color="auto"/>
              <w:left w:val="single" w:sz="4" w:space="0" w:color="auto"/>
              <w:bottom w:val="single" w:sz="4" w:space="0" w:color="auto"/>
              <w:right w:val="single" w:sz="4" w:space="0" w:color="auto"/>
            </w:tcBorders>
            <w:vAlign w:val="center"/>
          </w:tcPr>
          <w:p w:rsidR="00617507" w:rsidRPr="00474BFA" w:rsidRDefault="00617507" w:rsidP="00561EA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rsidR="00617507" w:rsidRPr="00474BFA" w:rsidRDefault="00617507"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Stofa pentru punga buzunarului</w:t>
            </w:r>
          </w:p>
        </w:tc>
        <w:tc>
          <w:tcPr>
            <w:tcW w:w="6489" w:type="dxa"/>
            <w:tcBorders>
              <w:top w:val="single" w:sz="4" w:space="0" w:color="auto"/>
              <w:left w:val="single" w:sz="4" w:space="0" w:color="auto"/>
              <w:bottom w:val="single" w:sz="4" w:space="0" w:color="auto"/>
              <w:right w:val="single" w:sz="4" w:space="0" w:color="auto"/>
            </w:tcBorders>
            <w:shd w:val="clear" w:color="auto" w:fill="FFFFFF" w:themeFill="background1"/>
          </w:tcPr>
          <w:p w:rsidR="00617507" w:rsidRPr="00474BFA" w:rsidRDefault="00617507" w:rsidP="00561EAF">
            <w:pPr>
              <w:spacing w:after="0" w:line="240" w:lineRule="auto"/>
              <w:rPr>
                <w:rFonts w:ascii="Times New Roman" w:hAnsi="Times New Roman"/>
                <w:sz w:val="24"/>
                <w:szCs w:val="24"/>
                <w:lang w:val="ro-RO"/>
              </w:rPr>
            </w:pPr>
            <w:r w:rsidRPr="00474BFA">
              <w:rPr>
                <w:rFonts w:ascii="Times New Roman" w:hAnsi="Times New Roman"/>
                <w:sz w:val="24"/>
                <w:szCs w:val="24"/>
                <w:lang w:val="ro-RO"/>
              </w:rPr>
              <w:t>Bumbac 100% densitatea 135-142 %</w:t>
            </w:r>
            <w:r w:rsidR="00AB1010" w:rsidRPr="00474BFA">
              <w:rPr>
                <w:rFonts w:ascii="Times New Roman" w:hAnsi="Times New Roman"/>
                <w:sz w:val="24"/>
                <w:szCs w:val="24"/>
                <w:lang w:val="ro-RO"/>
              </w:rPr>
              <w:t xml:space="preserve"> (culoare</w:t>
            </w:r>
            <w:r w:rsidR="00AB1010" w:rsidRPr="00474BFA">
              <w:rPr>
                <w:rFonts w:ascii="Times New Roman" w:hAnsi="Times New Roman"/>
                <w:i/>
                <w:sz w:val="24"/>
                <w:szCs w:val="24"/>
                <w:lang w:val="ro-RO"/>
              </w:rPr>
              <w:t xml:space="preserve"> </w:t>
            </w:r>
            <w:r w:rsidR="00AB1010" w:rsidRPr="00474BFA">
              <w:rPr>
                <w:rStyle w:val="tpa"/>
                <w:rFonts w:ascii="Times New Roman" w:hAnsi="Times New Roman"/>
                <w:sz w:val="24"/>
                <w:szCs w:val="24"/>
                <w:lang w:val="ro-RO"/>
              </w:rPr>
              <w:t>albastru inchis sau negru)</w:t>
            </w:r>
          </w:p>
        </w:tc>
      </w:tr>
    </w:tbl>
    <w:p w:rsidR="002C45CB" w:rsidRPr="00474BFA" w:rsidRDefault="002C45CB" w:rsidP="00561EAF">
      <w:pPr>
        <w:spacing w:after="0"/>
        <w:jc w:val="both"/>
        <w:rPr>
          <w:rFonts w:ascii="Times New Roman" w:eastAsia="SimSun" w:hAnsi="Times New Roman"/>
          <w:b/>
          <w:sz w:val="24"/>
          <w:szCs w:val="24"/>
          <w:lang w:val="ro-RO" w:eastAsia="zh-CN"/>
        </w:rPr>
      </w:pPr>
    </w:p>
    <w:p w:rsidR="002C45CB" w:rsidRPr="00474BFA" w:rsidRDefault="002C45CB"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1.2 Pantalonii de culoare albastru-închis, </w:t>
      </w:r>
      <w:r w:rsidRPr="00474BFA">
        <w:rPr>
          <w:rFonts w:ascii="Times New Roman" w:eastAsia="SimSun" w:hAnsi="Times New Roman"/>
          <w:sz w:val="24"/>
          <w:szCs w:val="24"/>
          <w:lang w:val="ro-RO" w:eastAsia="zh-CN"/>
        </w:rPr>
        <w:t>de siluetăsemi-ajustată se constituie din partea din fa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ă, partea din spate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i betelie. Sistemul de închidere este amplasat pe linia de simetrie a fe</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ei </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 xml:space="preserve">i se realizează prin fermoar </w:t>
      </w:r>
      <w:r w:rsidRPr="00474BFA">
        <w:rPr>
          <w:rStyle w:val="20"/>
          <w:rFonts w:ascii="Times New Roman" w:hAnsi="Times New Roman" w:cs="Times New Roman"/>
          <w:b w:val="0"/>
          <w:color w:val="auto"/>
          <w:sz w:val="24"/>
          <w:szCs w:val="24"/>
          <w:lang w:val="ro-RO"/>
        </w:rPr>
        <w:t>din material plastic spiralat</w:t>
      </w:r>
    </w:p>
    <w:p w:rsidR="002C45CB" w:rsidRPr="00474BFA" w:rsidRDefault="002C45CB"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Fa</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a este constituită din două repere simetrice, care se prelucrează cu căptu</w:t>
      </w:r>
      <w:r w:rsidR="006E0390" w:rsidRPr="00474BFA">
        <w:rPr>
          <w:rFonts w:ascii="Times New Roman" w:eastAsia="SimSun" w:hAnsi="Times New Roman"/>
          <w:sz w:val="24"/>
          <w:szCs w:val="24"/>
          <w:lang w:val="ro-RO" w:eastAsia="zh-CN"/>
        </w:rPr>
        <w:t>ş</w:t>
      </w:r>
      <w:r w:rsidRPr="00474BFA">
        <w:rPr>
          <w:rFonts w:ascii="Times New Roman" w:eastAsia="SimSun" w:hAnsi="Times New Roman"/>
          <w:sz w:val="24"/>
          <w:szCs w:val="24"/>
          <w:lang w:val="ro-RO" w:eastAsia="zh-CN"/>
        </w:rPr>
        <w:t xml:space="preserve">eală. </w:t>
      </w:r>
      <w:r w:rsidR="000B3676" w:rsidRPr="00474BFA">
        <w:rPr>
          <w:rFonts w:ascii="Times New Roman" w:eastAsia="SimSun" w:hAnsi="Times New Roman"/>
          <w:sz w:val="24"/>
          <w:szCs w:val="24"/>
          <w:lang w:val="ro-RO" w:eastAsia="zh-CN"/>
        </w:rPr>
        <w:t>Pe p</w:t>
      </w:r>
      <w:r w:rsidRPr="00474BFA">
        <w:rPr>
          <w:rFonts w:ascii="Times New Roman" w:eastAsia="SimSun" w:hAnsi="Times New Roman"/>
          <w:sz w:val="24"/>
          <w:szCs w:val="24"/>
          <w:lang w:val="ro-RO" w:eastAsia="zh-CN"/>
        </w:rPr>
        <w:t>artea</w:t>
      </w:r>
      <w:r w:rsidR="000B3676" w:rsidRPr="00474BFA">
        <w:rPr>
          <w:rFonts w:ascii="Times New Roman" w:eastAsia="SimSun" w:hAnsi="Times New Roman"/>
          <w:sz w:val="24"/>
          <w:szCs w:val="24"/>
          <w:lang w:val="ro-RO" w:eastAsia="zh-CN"/>
        </w:rPr>
        <w:t xml:space="preserve"> sting</w:t>
      </w:r>
      <w:r w:rsidR="000B3676" w:rsidRPr="00474BFA">
        <w:rPr>
          <w:rFonts w:ascii="Times New Roman" w:eastAsia="SimSun" w:hAnsi="Times New Roman"/>
          <w:sz w:val="24"/>
          <w:szCs w:val="24"/>
          <w:lang w:val="ro-MD" w:eastAsia="zh-CN"/>
        </w:rPr>
        <w:t>ă și dreaptă</w:t>
      </w:r>
      <w:r w:rsidRPr="00474BFA">
        <w:rPr>
          <w:rFonts w:ascii="Times New Roman" w:eastAsia="SimSun" w:hAnsi="Times New Roman"/>
          <w:sz w:val="24"/>
          <w:szCs w:val="24"/>
          <w:lang w:val="ro-RO" w:eastAsia="zh-CN"/>
        </w:rPr>
        <w:t xml:space="preserve"> prezintă buzunar lateral cu linia de intrare oblică, garnisită prin tighel decorativ cu lă</w:t>
      </w:r>
      <w:r w:rsidR="006E0390" w:rsidRPr="00474BFA">
        <w:rPr>
          <w:rFonts w:ascii="Times New Roman" w:eastAsia="SimSun" w:hAnsi="Times New Roman"/>
          <w:sz w:val="24"/>
          <w:szCs w:val="24"/>
          <w:lang w:val="ro-RO" w:eastAsia="zh-CN"/>
        </w:rPr>
        <w:t>ţ</w:t>
      </w:r>
      <w:r w:rsidRPr="00474BFA">
        <w:rPr>
          <w:rFonts w:ascii="Times New Roman" w:eastAsia="SimSun" w:hAnsi="Times New Roman"/>
          <w:sz w:val="24"/>
          <w:szCs w:val="24"/>
          <w:lang w:val="ro-RO" w:eastAsia="zh-CN"/>
        </w:rPr>
        <w:t xml:space="preserve">imea de </w:t>
      </w:r>
      <w:smartTag w:uri="urn:schemas-microsoft-com:office:smarttags" w:element="metricconverter">
        <w:smartTagPr>
          <w:attr w:name="ProductID" w:val="2 mm"/>
        </w:smartTagPr>
        <w:r w:rsidRPr="00474BFA">
          <w:rPr>
            <w:rFonts w:ascii="Times New Roman" w:eastAsia="SimSun" w:hAnsi="Times New Roman"/>
            <w:sz w:val="24"/>
            <w:szCs w:val="24"/>
            <w:lang w:val="ro-RO" w:eastAsia="zh-CN"/>
          </w:rPr>
          <w:t>2 mm</w:t>
        </w:r>
      </w:smartTag>
      <w:r w:rsidRPr="00474BFA">
        <w:rPr>
          <w:rFonts w:ascii="Times New Roman" w:eastAsia="SimSun" w:hAnsi="Times New Roman"/>
          <w:sz w:val="24"/>
          <w:szCs w:val="24"/>
          <w:lang w:val="ro-RO" w:eastAsia="zh-CN"/>
        </w:rPr>
        <w:t xml:space="preserve">. </w:t>
      </w:r>
    </w:p>
    <w:p w:rsidR="002C45CB" w:rsidRPr="00474BFA" w:rsidRDefault="002C45CB" w:rsidP="00561EA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Spatele este constituit din două repere simetrice. Cambrarea în talie se realizează cu ajutorul a două pense executate simetric pe ambele părţi. </w:t>
      </w:r>
    </w:p>
    <w:p w:rsidR="002C45CB" w:rsidRPr="00474BFA" w:rsidRDefault="003538C3" w:rsidP="003538C3">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Pe cusătura laterală se aplică o panglică ţesută cu lăţimea de 5 mm cu rol de lampas de culoare verde. </w:t>
      </w:r>
      <w:r w:rsidR="002C45CB" w:rsidRPr="00474BFA">
        <w:rPr>
          <w:rFonts w:ascii="Times New Roman" w:eastAsia="SimSun" w:hAnsi="Times New Roman"/>
          <w:sz w:val="24"/>
          <w:szCs w:val="24"/>
          <w:lang w:val="ro-RO" w:eastAsia="zh-CN"/>
        </w:rPr>
        <w:t>Betelia cu lă</w:t>
      </w:r>
      <w:r w:rsidR="006E0390" w:rsidRPr="00474BFA">
        <w:rPr>
          <w:rFonts w:ascii="Times New Roman" w:eastAsia="SimSun" w:hAnsi="Times New Roman"/>
          <w:sz w:val="24"/>
          <w:szCs w:val="24"/>
          <w:lang w:val="ro-RO" w:eastAsia="zh-CN"/>
        </w:rPr>
        <w:t>ţ</w:t>
      </w:r>
      <w:r w:rsidR="002C45CB" w:rsidRPr="00474BFA">
        <w:rPr>
          <w:rFonts w:ascii="Times New Roman" w:eastAsia="SimSun" w:hAnsi="Times New Roman"/>
          <w:sz w:val="24"/>
          <w:szCs w:val="24"/>
          <w:lang w:val="ro-RO" w:eastAsia="zh-CN"/>
        </w:rPr>
        <w:t xml:space="preserve">imea de </w:t>
      </w:r>
      <w:smartTag w:uri="urn:schemas-microsoft-com:office:smarttags" w:element="metricconverter">
        <w:smartTagPr>
          <w:attr w:name="ProductID" w:val="40 mm"/>
        </w:smartTagPr>
        <w:r w:rsidR="002C45CB" w:rsidRPr="00474BFA">
          <w:rPr>
            <w:rFonts w:ascii="Times New Roman" w:eastAsia="SimSun" w:hAnsi="Times New Roman"/>
            <w:sz w:val="24"/>
            <w:szCs w:val="24"/>
            <w:lang w:val="ro-RO" w:eastAsia="zh-CN"/>
          </w:rPr>
          <w:t>40 mm</w:t>
        </w:r>
      </w:smartTag>
      <w:r w:rsidR="002C45CB" w:rsidRPr="00474BFA">
        <w:rPr>
          <w:rFonts w:ascii="Times New Roman" w:eastAsia="SimSun" w:hAnsi="Times New Roman"/>
          <w:sz w:val="24"/>
          <w:szCs w:val="24"/>
          <w:lang w:val="ro-RO" w:eastAsia="zh-CN"/>
        </w:rPr>
        <w:t xml:space="preserve"> prelucrează conturul superior al produsului </w:t>
      </w:r>
      <w:r w:rsidR="006E0390" w:rsidRPr="00474BFA">
        <w:rPr>
          <w:rFonts w:ascii="Times New Roman" w:eastAsia="SimSun" w:hAnsi="Times New Roman"/>
          <w:sz w:val="24"/>
          <w:szCs w:val="24"/>
          <w:lang w:val="ro-RO" w:eastAsia="zh-CN"/>
        </w:rPr>
        <w:t>ş</w:t>
      </w:r>
      <w:r w:rsidR="002C45CB" w:rsidRPr="00474BFA">
        <w:rPr>
          <w:rFonts w:ascii="Times New Roman" w:eastAsia="SimSun" w:hAnsi="Times New Roman"/>
          <w:sz w:val="24"/>
          <w:szCs w:val="24"/>
          <w:lang w:val="ro-RO" w:eastAsia="zh-CN"/>
        </w:rPr>
        <w:t>i este prevăzută cu şase găici (</w:t>
      </w:r>
      <w:r w:rsidR="006E0390" w:rsidRPr="00474BFA">
        <w:rPr>
          <w:rFonts w:ascii="Times New Roman" w:eastAsia="SimSun" w:hAnsi="Times New Roman"/>
          <w:sz w:val="24"/>
          <w:szCs w:val="24"/>
          <w:lang w:val="ro-RO" w:eastAsia="zh-CN"/>
        </w:rPr>
        <w:t>ş</w:t>
      </w:r>
      <w:r w:rsidR="002C45CB" w:rsidRPr="00474BFA">
        <w:rPr>
          <w:rFonts w:ascii="Times New Roman" w:eastAsia="SimSun" w:hAnsi="Times New Roman"/>
          <w:sz w:val="24"/>
          <w:szCs w:val="24"/>
          <w:lang w:val="ro-RO" w:eastAsia="zh-CN"/>
        </w:rPr>
        <w:t>apte de la mărimea 54) pentru centură. Betelia se încheie cu un nasture şi o butonieră, precum şi cu un c</w:t>
      </w:r>
      <w:r w:rsidR="00C32528" w:rsidRPr="00474BFA">
        <w:rPr>
          <w:rFonts w:ascii="Times New Roman" w:eastAsia="SimSun" w:hAnsi="Times New Roman"/>
          <w:sz w:val="24"/>
          <w:szCs w:val="24"/>
          <w:lang w:val="ro-RO" w:eastAsia="zh-CN"/>
        </w:rPr>
        <w:t>î</w:t>
      </w:r>
      <w:r w:rsidR="002C45CB" w:rsidRPr="00474BFA">
        <w:rPr>
          <w:rFonts w:ascii="Times New Roman" w:eastAsia="SimSun" w:hAnsi="Times New Roman"/>
          <w:sz w:val="24"/>
          <w:szCs w:val="24"/>
          <w:lang w:val="ro-RO" w:eastAsia="zh-CN"/>
        </w:rPr>
        <w:t>rlig (care poate fi înlocuit cu un nasture suplimentar). În păr</w:t>
      </w:r>
      <w:r w:rsidR="006E0390" w:rsidRPr="00474BFA">
        <w:rPr>
          <w:rFonts w:ascii="Times New Roman" w:eastAsia="SimSun" w:hAnsi="Times New Roman"/>
          <w:sz w:val="24"/>
          <w:szCs w:val="24"/>
          <w:lang w:val="ro-RO" w:eastAsia="zh-CN"/>
        </w:rPr>
        <w:t>ţ</w:t>
      </w:r>
      <w:r w:rsidR="002C45CB" w:rsidRPr="00474BFA">
        <w:rPr>
          <w:rFonts w:ascii="Times New Roman" w:eastAsia="SimSun" w:hAnsi="Times New Roman"/>
          <w:sz w:val="24"/>
          <w:szCs w:val="24"/>
          <w:lang w:val="ro-RO" w:eastAsia="zh-CN"/>
        </w:rPr>
        <w:t>ile laterale a pantalonilor, în betelie, poate fi montat elastic (la confec</w:t>
      </w:r>
      <w:r w:rsidR="006E0390" w:rsidRPr="00474BFA">
        <w:rPr>
          <w:rFonts w:ascii="Times New Roman" w:eastAsia="SimSun" w:hAnsi="Times New Roman"/>
          <w:sz w:val="24"/>
          <w:szCs w:val="24"/>
          <w:lang w:val="ro-RO" w:eastAsia="zh-CN"/>
        </w:rPr>
        <w:t>ţ</w:t>
      </w:r>
      <w:r w:rsidR="002C45CB" w:rsidRPr="00474BFA">
        <w:rPr>
          <w:rFonts w:ascii="Times New Roman" w:eastAsia="SimSun" w:hAnsi="Times New Roman"/>
          <w:sz w:val="24"/>
          <w:szCs w:val="24"/>
          <w:lang w:val="ro-RO" w:eastAsia="zh-CN"/>
        </w:rPr>
        <w:t>ionarea în masă).</w:t>
      </w:r>
    </w:p>
    <w:p w:rsidR="002C45CB" w:rsidRPr="00474BFA" w:rsidRDefault="002C45CB" w:rsidP="00561EAF">
      <w:pPr>
        <w:tabs>
          <w:tab w:val="left" w:pos="284"/>
        </w:tabs>
        <w:spacing w:after="0" w:line="240" w:lineRule="auto"/>
        <w:ind w:firstLine="540"/>
        <w:jc w:val="both"/>
        <w:rPr>
          <w:rFonts w:ascii="Times New Roman" w:eastAsia="SimSun" w:hAnsi="Times New Roman"/>
          <w:b/>
          <w:sz w:val="24"/>
          <w:szCs w:val="24"/>
          <w:lang w:val="ro-RO" w:eastAsia="zh-CN"/>
        </w:rPr>
      </w:pPr>
    </w:p>
    <w:p w:rsidR="00432324" w:rsidRPr="00474BFA" w:rsidRDefault="002C45CB" w:rsidP="001F13E5">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w:t>
      </w:r>
      <w:r w:rsidR="006E0390" w:rsidRPr="00474BFA">
        <w:rPr>
          <w:rFonts w:ascii="Times New Roman" w:eastAsia="SimSun" w:hAnsi="Times New Roman"/>
          <w:b/>
          <w:i/>
          <w:sz w:val="24"/>
          <w:szCs w:val="24"/>
          <w:lang w:val="ro-RO" w:eastAsia="zh-CN"/>
        </w:rPr>
        <w:t>ţ</w:t>
      </w:r>
      <w:r w:rsidRPr="00474BFA">
        <w:rPr>
          <w:rFonts w:ascii="Times New Roman" w:eastAsia="SimSun" w:hAnsi="Times New Roman"/>
          <w:b/>
          <w:i/>
          <w:sz w:val="24"/>
          <w:szCs w:val="24"/>
          <w:lang w:val="ro-RO" w:eastAsia="zh-CN"/>
        </w:rPr>
        <w:t xml:space="preserve">ionarea pantalonilor pentru femei obligatoriu </w:t>
      </w:r>
      <w:r w:rsidR="0002554C" w:rsidRPr="00474BFA">
        <w:rPr>
          <w:rFonts w:ascii="Times New Roman" w:eastAsia="SimSun" w:hAnsi="Times New Roman"/>
          <w:b/>
          <w:i/>
          <w:sz w:val="24"/>
          <w:szCs w:val="24"/>
          <w:lang w:val="ro-RO" w:eastAsia="zh-CN"/>
        </w:rPr>
        <w:t>se va solicita mostra aprobată.</w:t>
      </w:r>
      <w:r w:rsidR="001F13E5" w:rsidRPr="00474BFA">
        <w:rPr>
          <w:rFonts w:ascii="Times New Roman" w:eastAsia="SimSun" w:hAnsi="Times New Roman"/>
          <w:b/>
          <w:i/>
          <w:sz w:val="24"/>
          <w:szCs w:val="24"/>
          <w:lang w:val="ro-RO" w:eastAsia="zh-CN"/>
        </w:rPr>
        <w:t xml:space="preserve"> </w:t>
      </w:r>
    </w:p>
    <w:p w:rsidR="00C64B9F" w:rsidRPr="00474BFA" w:rsidRDefault="00C64B9F" w:rsidP="00C64B9F">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C64B9F"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C64B9F" w:rsidRPr="00904345" w:rsidRDefault="00F65E07" w:rsidP="00F65E07">
      <w:pPr>
        <w:tabs>
          <w:tab w:val="left" w:pos="8789"/>
        </w:tabs>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i/>
          <w:sz w:val="24"/>
          <w:szCs w:val="24"/>
          <w:lang w:val="ro-RO" w:eastAsia="zh-CN"/>
        </w:rPr>
        <w:t xml:space="preserve">  </w:t>
      </w:r>
      <w:r w:rsidRPr="00904345">
        <w:rPr>
          <w:rFonts w:ascii="Times New Roman" w:eastAsia="SimSun" w:hAnsi="Times New Roman"/>
          <w:b/>
          <w:i/>
          <w:sz w:val="24"/>
          <w:szCs w:val="24"/>
          <w:lang w:val="ro-RO" w:eastAsia="zh-CN"/>
        </w:rPr>
        <w:t>GOST ISO 3758-2014</w:t>
      </w:r>
    </w:p>
    <w:p w:rsidR="003A0329" w:rsidRPr="00904345" w:rsidRDefault="00C64B9F" w:rsidP="004F3745">
      <w:pPr>
        <w:spacing w:after="0" w:line="240" w:lineRule="auto"/>
        <w:jc w:val="both"/>
        <w:rPr>
          <w:rFonts w:ascii="Times New Roman" w:eastAsia="SimSun" w:hAnsi="Times New Roman"/>
          <w:b/>
          <w:i/>
          <w:color w:val="FF0000"/>
          <w:sz w:val="24"/>
          <w:szCs w:val="24"/>
          <w:lang w:val="ro-MD" w:eastAsia="zh-CN"/>
        </w:rPr>
      </w:pPr>
      <w:r w:rsidRPr="00904345">
        <w:rPr>
          <w:rFonts w:ascii="Times New Roman" w:eastAsia="SimSun" w:hAnsi="Times New Roman"/>
          <w:b/>
          <w:i/>
          <w:sz w:val="24"/>
          <w:szCs w:val="24"/>
          <w:lang w:val="en-US" w:eastAsia="zh-CN"/>
        </w:rPr>
        <w:t xml:space="preserve">           </w:t>
      </w:r>
      <w:r w:rsidR="00904345" w:rsidRPr="001A42E9">
        <w:rPr>
          <w:rFonts w:ascii="Times New Roman" w:eastAsia="SimSun" w:hAnsi="Times New Roman"/>
          <w:b/>
          <w:i/>
          <w:sz w:val="24"/>
          <w:szCs w:val="24"/>
          <w:lang w:val="en-US" w:eastAsia="zh-CN"/>
        </w:rPr>
        <w:t>SM SR EN ISO 13937-2:2013</w:t>
      </w:r>
    </w:p>
    <w:p w:rsidR="00D15D10" w:rsidRPr="00474BFA" w:rsidRDefault="00D15D10" w:rsidP="003A0329">
      <w:pPr>
        <w:spacing w:after="0" w:line="240" w:lineRule="auto"/>
        <w:jc w:val="both"/>
        <w:rPr>
          <w:rFonts w:ascii="Times New Roman" w:eastAsia="SimSun" w:hAnsi="Times New Roman"/>
          <w:b/>
          <w:i/>
          <w:color w:val="FF0000"/>
          <w:sz w:val="24"/>
          <w:szCs w:val="24"/>
          <w:lang w:val="ro-MD" w:eastAsia="zh-CN"/>
        </w:rPr>
      </w:pPr>
    </w:p>
    <w:p w:rsidR="001F13E5" w:rsidRPr="00474BFA" w:rsidRDefault="001F13E5" w:rsidP="00C64B9F">
      <w:pPr>
        <w:spacing w:after="0" w:line="240" w:lineRule="auto"/>
        <w:jc w:val="both"/>
        <w:rPr>
          <w:rFonts w:ascii="Times New Roman" w:hAnsi="Times New Roman"/>
          <w:i/>
          <w:color w:val="FF0000"/>
          <w:sz w:val="24"/>
          <w:szCs w:val="24"/>
          <w:lang w:val="ro-RO"/>
        </w:rPr>
      </w:pPr>
    </w:p>
    <w:p w:rsidR="000045A8" w:rsidRPr="00474BFA" w:rsidRDefault="000045A8" w:rsidP="00561EAF">
      <w:pPr>
        <w:spacing w:after="0"/>
        <w:ind w:firstLine="540"/>
        <w:jc w:val="both"/>
        <w:rPr>
          <w:rFonts w:ascii="Times New Roman" w:hAnsi="Times New Roman"/>
          <w:sz w:val="24"/>
          <w:szCs w:val="24"/>
          <w:lang w:val="ro-RO"/>
        </w:rPr>
      </w:pPr>
    </w:p>
    <w:p w:rsidR="00510D5C" w:rsidRPr="00474BFA" w:rsidRDefault="00510D5C" w:rsidP="00561EAF">
      <w:pPr>
        <w:spacing w:after="0"/>
        <w:ind w:firstLine="540"/>
        <w:jc w:val="both"/>
        <w:rPr>
          <w:rFonts w:ascii="Times New Roman" w:hAnsi="Times New Roman"/>
          <w:sz w:val="24"/>
          <w:szCs w:val="24"/>
          <w:lang w:val="ro-RO"/>
        </w:rPr>
      </w:pPr>
    </w:p>
    <w:p w:rsidR="00510D5C" w:rsidRPr="00474BFA" w:rsidRDefault="00510D5C" w:rsidP="00561EAF">
      <w:pPr>
        <w:spacing w:after="0"/>
        <w:ind w:firstLine="540"/>
        <w:jc w:val="both"/>
        <w:rPr>
          <w:rFonts w:ascii="Times New Roman" w:hAnsi="Times New Roman"/>
          <w:sz w:val="24"/>
          <w:szCs w:val="24"/>
          <w:lang w:val="ro-RO"/>
        </w:rPr>
      </w:pPr>
    </w:p>
    <w:p w:rsidR="00510D5C" w:rsidRPr="00474BFA" w:rsidRDefault="00510D5C" w:rsidP="00AB1010">
      <w:pPr>
        <w:spacing w:after="0"/>
        <w:jc w:val="both"/>
        <w:rPr>
          <w:rFonts w:ascii="Times New Roman" w:hAnsi="Times New Roman"/>
          <w:sz w:val="24"/>
          <w:szCs w:val="24"/>
          <w:lang w:val="ro-RO"/>
        </w:rPr>
      </w:pPr>
    </w:p>
    <w:p w:rsidR="00510D5C" w:rsidRPr="00474BFA" w:rsidRDefault="00510D5C" w:rsidP="00561EAF">
      <w:pPr>
        <w:spacing w:after="0"/>
        <w:ind w:firstLine="540"/>
        <w:jc w:val="both"/>
        <w:rPr>
          <w:rFonts w:ascii="Times New Roman" w:hAnsi="Times New Roman"/>
          <w:sz w:val="24"/>
          <w:szCs w:val="24"/>
          <w:lang w:val="ro-RO"/>
        </w:rPr>
      </w:pPr>
    </w:p>
    <w:p w:rsidR="00510D5C" w:rsidRPr="00474BFA" w:rsidRDefault="00510D5C" w:rsidP="00561EAF">
      <w:pPr>
        <w:spacing w:after="0"/>
        <w:ind w:firstLine="540"/>
        <w:jc w:val="both"/>
        <w:rPr>
          <w:rFonts w:ascii="Times New Roman" w:hAnsi="Times New Roman"/>
          <w:sz w:val="24"/>
          <w:szCs w:val="24"/>
          <w:lang w:val="ro-RO"/>
        </w:rPr>
      </w:pPr>
    </w:p>
    <w:p w:rsidR="00510D5C" w:rsidRPr="00474BFA" w:rsidRDefault="00510D5C" w:rsidP="00561EAF">
      <w:pPr>
        <w:spacing w:after="0"/>
        <w:ind w:firstLine="540"/>
        <w:jc w:val="both"/>
        <w:rPr>
          <w:rFonts w:ascii="Times New Roman" w:hAnsi="Times New Roman"/>
          <w:sz w:val="24"/>
          <w:szCs w:val="24"/>
          <w:lang w:val="ro-RO"/>
        </w:rPr>
      </w:pPr>
    </w:p>
    <w:p w:rsidR="00D83A1C" w:rsidRPr="00474BFA" w:rsidRDefault="00D83A1C" w:rsidP="00C64B9F">
      <w:pPr>
        <w:spacing w:after="0"/>
        <w:jc w:val="both"/>
        <w:rPr>
          <w:rFonts w:ascii="Times New Roman" w:hAnsi="Times New Roman"/>
          <w:sz w:val="24"/>
          <w:szCs w:val="24"/>
          <w:lang w:val="ro-RO"/>
        </w:rPr>
      </w:pPr>
    </w:p>
    <w:p w:rsidR="00C64B9F" w:rsidRPr="00474BFA" w:rsidRDefault="00C64B9F" w:rsidP="00C64B9F">
      <w:pPr>
        <w:spacing w:after="0"/>
        <w:jc w:val="both"/>
        <w:rPr>
          <w:rFonts w:ascii="Times New Roman" w:hAnsi="Times New Roman"/>
          <w:sz w:val="24"/>
          <w:szCs w:val="24"/>
          <w:lang w:val="ro-MD"/>
        </w:rPr>
      </w:pPr>
    </w:p>
    <w:p w:rsidR="00510D5C" w:rsidRPr="00474BFA" w:rsidRDefault="00510D5C" w:rsidP="00561EAF">
      <w:pPr>
        <w:spacing w:after="0"/>
        <w:ind w:firstLine="540"/>
        <w:jc w:val="both"/>
        <w:rPr>
          <w:rFonts w:ascii="Times New Roman" w:hAnsi="Times New Roman"/>
          <w:sz w:val="24"/>
          <w:szCs w:val="24"/>
          <w:lang w:val="ro-RO"/>
        </w:rPr>
      </w:pPr>
    </w:p>
    <w:p w:rsidR="004F3745" w:rsidRPr="00474BFA" w:rsidRDefault="004F3745" w:rsidP="00561EAF">
      <w:pPr>
        <w:spacing w:after="0"/>
        <w:ind w:firstLine="540"/>
        <w:jc w:val="both"/>
        <w:rPr>
          <w:rFonts w:ascii="Times New Roman" w:hAnsi="Times New Roman"/>
          <w:sz w:val="24"/>
          <w:szCs w:val="24"/>
          <w:lang w:val="ro-RO"/>
        </w:rPr>
      </w:pPr>
    </w:p>
    <w:p w:rsidR="00510D5C" w:rsidRPr="00474BFA" w:rsidRDefault="00510D5C" w:rsidP="00561EAF">
      <w:pPr>
        <w:spacing w:after="0"/>
        <w:ind w:firstLine="540"/>
        <w:jc w:val="both"/>
        <w:rPr>
          <w:rFonts w:ascii="Times New Roman" w:hAnsi="Times New Roman"/>
          <w:sz w:val="24"/>
          <w:szCs w:val="24"/>
          <w:lang w:val="ro-RO"/>
        </w:rPr>
      </w:pPr>
    </w:p>
    <w:p w:rsidR="00510D5C" w:rsidRPr="00474BFA" w:rsidRDefault="00510D5C" w:rsidP="00561EAF">
      <w:pPr>
        <w:spacing w:after="0"/>
        <w:ind w:firstLine="540"/>
        <w:jc w:val="both"/>
        <w:rPr>
          <w:rFonts w:ascii="Times New Roman" w:hAnsi="Times New Roman"/>
          <w:sz w:val="24"/>
          <w:szCs w:val="24"/>
          <w:lang w:val="ro-RO"/>
        </w:rPr>
      </w:pPr>
    </w:p>
    <w:p w:rsidR="00510D5C" w:rsidRPr="00474BFA" w:rsidRDefault="00510D5C" w:rsidP="00561EAF">
      <w:pPr>
        <w:spacing w:after="0"/>
        <w:ind w:firstLine="540"/>
        <w:jc w:val="both"/>
        <w:rPr>
          <w:rFonts w:ascii="Times New Roman" w:hAnsi="Times New Roman"/>
          <w:sz w:val="24"/>
          <w:szCs w:val="24"/>
          <w:lang w:val="ro-RO"/>
        </w:rPr>
      </w:pPr>
    </w:p>
    <w:p w:rsidR="00510D5C" w:rsidRPr="00474BFA" w:rsidRDefault="00510D5C" w:rsidP="00561EAF">
      <w:pPr>
        <w:spacing w:after="0"/>
        <w:ind w:firstLine="540"/>
        <w:jc w:val="both"/>
        <w:rPr>
          <w:rFonts w:ascii="Times New Roman" w:hAnsi="Times New Roman"/>
          <w:sz w:val="24"/>
          <w:szCs w:val="24"/>
          <w:lang w:val="ro-RO"/>
        </w:rPr>
      </w:pPr>
    </w:p>
    <w:p w:rsidR="00510D5C" w:rsidRPr="00474BFA" w:rsidRDefault="00510D5C" w:rsidP="00D15D10">
      <w:pPr>
        <w:spacing w:after="0"/>
        <w:jc w:val="both"/>
        <w:rPr>
          <w:rFonts w:ascii="Times New Roman" w:hAnsi="Times New Roman"/>
          <w:sz w:val="24"/>
          <w:szCs w:val="24"/>
          <w:lang w:val="ro-RO"/>
        </w:rPr>
      </w:pPr>
    </w:p>
    <w:p w:rsidR="002C45CB" w:rsidRPr="00474BFA" w:rsidRDefault="00EF4284" w:rsidP="00561EAF">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 xml:space="preserve">Anexa nr. </w:t>
      </w:r>
      <w:r w:rsidR="002C45CB" w:rsidRPr="00474BFA">
        <w:rPr>
          <w:rFonts w:ascii="Times New Roman" w:hAnsi="Times New Roman"/>
          <w:b/>
          <w:sz w:val="24"/>
          <w:szCs w:val="24"/>
          <w:lang w:val="ro-RO"/>
        </w:rPr>
        <w:t>1</w:t>
      </w:r>
      <w:r w:rsidR="00665F3F" w:rsidRPr="00474BFA">
        <w:rPr>
          <w:rFonts w:ascii="Times New Roman" w:hAnsi="Times New Roman"/>
          <w:b/>
          <w:sz w:val="24"/>
          <w:szCs w:val="24"/>
          <w:lang w:val="ro-RO"/>
        </w:rPr>
        <w:t>2</w:t>
      </w:r>
    </w:p>
    <w:p w:rsidR="002C45CB" w:rsidRPr="00474BFA" w:rsidRDefault="002C45CB" w:rsidP="00561EAF">
      <w:pPr>
        <w:spacing w:after="0"/>
        <w:jc w:val="center"/>
        <w:rPr>
          <w:rFonts w:ascii="Times New Roman" w:hAnsi="Times New Roman"/>
          <w:sz w:val="24"/>
          <w:szCs w:val="24"/>
          <w:lang w:val="ro-RO"/>
        </w:rPr>
      </w:pPr>
    </w:p>
    <w:p w:rsidR="002C45CB" w:rsidRPr="00474BFA" w:rsidRDefault="002C45CB" w:rsidP="00561EAF">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2C45CB" w:rsidRPr="00474BFA" w:rsidRDefault="002C45CB" w:rsidP="00561EAF">
      <w:pPr>
        <w:spacing w:after="0"/>
        <w:ind w:firstLine="540"/>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Chipiu de campanie (</w:t>
      </w:r>
      <w:r w:rsidR="006E0390" w:rsidRPr="00474BFA">
        <w:rPr>
          <w:rFonts w:ascii="Times New Roman" w:eastAsia="SimSun" w:hAnsi="Times New Roman"/>
          <w:b/>
          <w:sz w:val="24"/>
          <w:szCs w:val="24"/>
          <w:lang w:val="ro-RO" w:eastAsia="zh-CN"/>
        </w:rPr>
        <w:t>ş</w:t>
      </w:r>
      <w:r w:rsidRPr="00474BFA">
        <w:rPr>
          <w:rFonts w:ascii="Times New Roman" w:eastAsia="SimSun" w:hAnsi="Times New Roman"/>
          <w:b/>
          <w:sz w:val="24"/>
          <w:szCs w:val="24"/>
          <w:lang w:val="ro-RO" w:eastAsia="zh-CN"/>
        </w:rPr>
        <w:t xml:space="preserve">apcă)  </w:t>
      </w:r>
    </w:p>
    <w:p w:rsidR="00BC3445" w:rsidRPr="00474BFA" w:rsidRDefault="00B0400C" w:rsidP="00BC3445">
      <w:pPr>
        <w:spacing w:after="0"/>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1.1 Materiale folosite:</w:t>
      </w:r>
      <w:r w:rsidRPr="00474BFA">
        <w:rPr>
          <w:rFonts w:ascii="Times New Roman" w:eastAsia="SimSun" w:hAnsi="Times New Roman"/>
          <w:sz w:val="24"/>
          <w:szCs w:val="24"/>
          <w:lang w:val="ro-RO" w:eastAsia="zh-CN"/>
        </w:rPr>
        <w:t xml:space="preserve"> </w:t>
      </w:r>
      <w:r w:rsidR="00BC3445" w:rsidRPr="00474BFA">
        <w:rPr>
          <w:rFonts w:ascii="Times New Roman" w:eastAsia="SimSun" w:hAnsi="Times New Roman"/>
          <w:sz w:val="24"/>
          <w:szCs w:val="24"/>
          <w:lang w:val="ro-RO" w:eastAsia="zh-CN"/>
        </w:rPr>
        <w:t>Pentru confecţionarea chipiului de campanie va fi folosită ţesătură combinată de tip „Rip-Stop Stretch” cu fir armat la pas de 6-7 mm şi prelucrare impermeabilă.Densitatea: 220-250 gr/m². Compoziţia fibrelor constituie: 35% - bumbac,</w:t>
      </w:r>
      <w:r w:rsidR="00803B8D" w:rsidRPr="00474BFA">
        <w:rPr>
          <w:rFonts w:ascii="Times New Roman" w:eastAsia="SimSun" w:hAnsi="Times New Roman"/>
          <w:sz w:val="24"/>
          <w:szCs w:val="24"/>
          <w:lang w:val="ro-RO" w:eastAsia="zh-CN"/>
        </w:rPr>
        <w:t xml:space="preserve"> </w:t>
      </w:r>
      <w:r w:rsidR="00BC3445" w:rsidRPr="00474BFA">
        <w:rPr>
          <w:rFonts w:ascii="Times New Roman" w:eastAsia="SimSun" w:hAnsi="Times New Roman"/>
          <w:sz w:val="24"/>
          <w:szCs w:val="24"/>
          <w:lang w:val="ro-RO" w:eastAsia="zh-CN"/>
        </w:rPr>
        <w:t>65% - poliester. Permeabilitate la aer de cel puţin 40 de dm³/m²s. Rezistenţa culorii la spălare 4/4, efort fizic 4/4, 6 la lumină. Sarcina de rupere 700 N minimum (în urzeală) şi 700 N minimum (în bătătură).</w:t>
      </w:r>
      <w:r w:rsidR="00BC3445" w:rsidRPr="00474BFA">
        <w:rPr>
          <w:rFonts w:ascii="Times New Roman" w:hAnsi="Times New Roman"/>
          <w:sz w:val="24"/>
          <w:szCs w:val="24"/>
          <w:lang w:val="ro-RO"/>
        </w:rPr>
        <w:t xml:space="preserve"> </w:t>
      </w:r>
      <w:r w:rsidR="00D83A1C" w:rsidRPr="00474BFA">
        <w:rPr>
          <w:rFonts w:ascii="Times New Roman" w:hAnsi="Times New Roman"/>
          <w:sz w:val="24"/>
          <w:szCs w:val="24"/>
          <w:lang w:val="ro-RO"/>
        </w:rPr>
        <w:t>Culoare</w:t>
      </w:r>
      <w:r w:rsidR="00BC3445" w:rsidRPr="00474BFA">
        <w:rPr>
          <w:rFonts w:ascii="Times New Roman" w:hAnsi="Times New Roman"/>
          <w:sz w:val="24"/>
          <w:szCs w:val="24"/>
          <w:lang w:val="ro-RO"/>
        </w:rPr>
        <w:t xml:space="preserve"> 19-4013 DARK NAVY. B</w:t>
      </w:r>
      <w:r w:rsidR="00BC3445" w:rsidRPr="00474BFA">
        <w:rPr>
          <w:rFonts w:ascii="Times New Roman" w:eastAsia="SimSun" w:hAnsi="Times New Roman"/>
          <w:sz w:val="24"/>
          <w:szCs w:val="24"/>
          <w:lang w:val="ro-RO" w:eastAsia="zh-CN"/>
        </w:rPr>
        <w:t xml:space="preserve">roderie pe cocardă </w:t>
      </w:r>
      <w:r w:rsidR="00BC3445" w:rsidRPr="00474BFA">
        <w:rPr>
          <w:rFonts w:ascii="Times New Roman" w:hAnsi="Times New Roman"/>
          <w:sz w:val="24"/>
          <w:szCs w:val="24"/>
          <w:lang w:val="ro-RO"/>
        </w:rPr>
        <w:t>conform modelului aprobat.</w:t>
      </w:r>
    </w:p>
    <w:p w:rsidR="00193760" w:rsidRPr="00474BFA" w:rsidRDefault="00193760" w:rsidP="0019376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Banda „velcro”, ața,</w:t>
      </w:r>
      <w:r w:rsidR="00B37FCF" w:rsidRPr="00474BFA">
        <w:rPr>
          <w:rFonts w:ascii="Times New Roman" w:eastAsia="SimSun" w:hAnsi="Times New Roman"/>
          <w:sz w:val="24"/>
          <w:szCs w:val="24"/>
          <w:lang w:val="ro-RO" w:eastAsia="zh-CN"/>
        </w:rPr>
        <w:t xml:space="preserve"> nasturi,</w:t>
      </w:r>
      <w:r w:rsidRPr="00474BFA">
        <w:rPr>
          <w:rFonts w:ascii="Times New Roman" w:eastAsia="SimSun" w:hAnsi="Times New Roman"/>
          <w:sz w:val="24"/>
          <w:szCs w:val="24"/>
          <w:lang w:val="ro-RO" w:eastAsia="zh-CN"/>
        </w:rPr>
        <w:t xml:space="preserve"> cozoroc conform Fișei de selectare a materialelor.</w:t>
      </w:r>
    </w:p>
    <w:p w:rsidR="00193760" w:rsidRPr="00474BFA" w:rsidRDefault="002C45CB" w:rsidP="005F52D6">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1.2</w:t>
      </w:r>
      <w:r w:rsidR="00EB475C" w:rsidRPr="00474BFA">
        <w:rPr>
          <w:rFonts w:ascii="Times New Roman" w:eastAsia="SimSun" w:hAnsi="Times New Roman"/>
          <w:b/>
          <w:sz w:val="24"/>
          <w:szCs w:val="24"/>
          <w:lang w:val="ro-RO" w:eastAsia="zh-CN"/>
        </w:rPr>
        <w:t xml:space="preserve"> </w:t>
      </w:r>
      <w:r w:rsidRPr="00474BFA">
        <w:rPr>
          <w:rFonts w:ascii="Times New Roman" w:eastAsia="SimSun" w:hAnsi="Times New Roman"/>
          <w:b/>
          <w:sz w:val="24"/>
          <w:szCs w:val="24"/>
          <w:lang w:val="ro-RO" w:eastAsia="zh-CN"/>
        </w:rPr>
        <w:t>Descriere:</w:t>
      </w:r>
      <w:r w:rsidRPr="00474BFA">
        <w:rPr>
          <w:rFonts w:ascii="Times New Roman" w:eastAsia="SimSun" w:hAnsi="Times New Roman"/>
          <w:sz w:val="24"/>
          <w:szCs w:val="24"/>
          <w:lang w:val="ro-RO" w:eastAsia="zh-CN"/>
        </w:rPr>
        <w:t xml:space="preserve"> </w:t>
      </w:r>
      <w:r w:rsidR="00C64B9F" w:rsidRPr="00474BFA">
        <w:rPr>
          <w:rFonts w:ascii="Times New Roman" w:eastAsia="SimSun" w:hAnsi="Times New Roman"/>
          <w:sz w:val="24"/>
          <w:szCs w:val="24"/>
          <w:lang w:val="ro-RO" w:eastAsia="zh-CN"/>
        </w:rPr>
        <w:t xml:space="preserve"> </w:t>
      </w:r>
      <w:r w:rsidR="00510D5C" w:rsidRPr="00474BFA">
        <w:rPr>
          <w:rFonts w:ascii="Times New Roman" w:eastAsia="SimSun" w:hAnsi="Times New Roman"/>
          <w:sz w:val="24"/>
          <w:szCs w:val="24"/>
          <w:lang w:val="ro-RO" w:eastAsia="zh-CN"/>
        </w:rPr>
        <w:t xml:space="preserve">Chipiul </w:t>
      </w:r>
      <w:r w:rsidR="00193760" w:rsidRPr="00474BFA">
        <w:rPr>
          <w:rFonts w:ascii="Times New Roman" w:eastAsia="SimSun" w:hAnsi="Times New Roman"/>
          <w:sz w:val="24"/>
          <w:szCs w:val="24"/>
          <w:lang w:val="ro-RO" w:eastAsia="zh-CN"/>
        </w:rPr>
        <w:t xml:space="preserve">este confecţionat din calotă, cozoroc rigid şi bordură interioară. Calota este obţinută prin asamblarea a şase clini; doi clini frontali sunt dublaţi cu ţesătură de întărire, doi clini posteriori prezintă decupaje în partea inferioară pe linia medie posterioară a chipiului. În punctul superior de îmbinare a clinilor este fixat un nasture, îmbrăcat cu material de bază. Pe fiecare clin, în partea superioară, la distanţa de </w:t>
      </w:r>
      <w:smartTag w:uri="urn:schemas-microsoft-com:office:smarttags" w:element="metricconverter">
        <w:smartTagPr>
          <w:attr w:name="ProductID" w:val="30 mm"/>
        </w:smartTagPr>
        <w:r w:rsidR="00193760" w:rsidRPr="00474BFA">
          <w:rPr>
            <w:rFonts w:ascii="Times New Roman" w:eastAsia="SimSun" w:hAnsi="Times New Roman"/>
            <w:sz w:val="24"/>
            <w:szCs w:val="24"/>
            <w:lang w:val="ro-RO" w:eastAsia="zh-CN"/>
          </w:rPr>
          <w:t>65 mm</w:t>
        </w:r>
      </w:smartTag>
      <w:r w:rsidR="00193760" w:rsidRPr="00474BFA">
        <w:rPr>
          <w:rFonts w:ascii="Times New Roman" w:eastAsia="SimSun" w:hAnsi="Times New Roman"/>
          <w:sz w:val="24"/>
          <w:szCs w:val="24"/>
          <w:lang w:val="ro-RO" w:eastAsia="zh-CN"/>
        </w:rPr>
        <w:t xml:space="preserve"> de la punctul superior de îmbinare este amplasat un orificiu perforat, cu marginile festonate. Cozorocul este format din reper superior şi reper inferior din ţesutură de bază şi  un element interior rigid. La distanţa de </w:t>
      </w:r>
      <w:smartTag w:uri="urn:schemas-microsoft-com:office:smarttags" w:element="metricconverter">
        <w:smartTagPr>
          <w:attr w:name="ProductID" w:val="30 mm"/>
        </w:smartTagPr>
        <w:r w:rsidR="00193760" w:rsidRPr="00474BFA">
          <w:rPr>
            <w:rFonts w:ascii="Times New Roman" w:eastAsia="SimSun" w:hAnsi="Times New Roman"/>
            <w:sz w:val="24"/>
            <w:szCs w:val="24"/>
            <w:lang w:val="ro-RO" w:eastAsia="zh-CN"/>
          </w:rPr>
          <w:t>15 mm</w:t>
        </w:r>
      </w:smartTag>
      <w:r w:rsidR="00193760" w:rsidRPr="00474BFA">
        <w:rPr>
          <w:rFonts w:ascii="Times New Roman" w:eastAsia="SimSun" w:hAnsi="Times New Roman"/>
          <w:sz w:val="24"/>
          <w:szCs w:val="24"/>
          <w:lang w:val="ro-RO" w:eastAsia="zh-CN"/>
        </w:rPr>
        <w:t xml:space="preserve"> de la marginea exterioară a cozorocului sunt prezente 3 tighele decorative paralele, amplasate la distanţa de </w:t>
      </w:r>
      <w:smartTag w:uri="urn:schemas-microsoft-com:office:smarttags" w:element="metricconverter">
        <w:smartTagPr>
          <w:attr w:name="ProductID" w:val="30 mm"/>
        </w:smartTagPr>
        <w:r w:rsidR="00193760" w:rsidRPr="00474BFA">
          <w:rPr>
            <w:rFonts w:ascii="Times New Roman" w:eastAsia="SimSun" w:hAnsi="Times New Roman"/>
            <w:sz w:val="24"/>
            <w:szCs w:val="24"/>
            <w:lang w:val="ro-RO" w:eastAsia="zh-CN"/>
          </w:rPr>
          <w:t>5 mm</w:t>
        </w:r>
      </w:smartTag>
      <w:r w:rsidR="00193760" w:rsidRPr="00474BFA">
        <w:rPr>
          <w:rFonts w:ascii="Times New Roman" w:eastAsia="SimSun" w:hAnsi="Times New Roman"/>
          <w:sz w:val="24"/>
          <w:szCs w:val="24"/>
          <w:lang w:val="ro-RO" w:eastAsia="zh-CN"/>
        </w:rPr>
        <w:t xml:space="preserve"> între ele. Chipiul se reglează pe perimetru printr-o  banda „velcro” aplicată pe fîşie din material de bază,</w:t>
      </w:r>
      <w:r w:rsidR="00C64B9F" w:rsidRPr="00474BFA">
        <w:rPr>
          <w:rFonts w:ascii="Times New Roman" w:eastAsia="SimSun" w:hAnsi="Times New Roman"/>
          <w:sz w:val="24"/>
          <w:szCs w:val="24"/>
          <w:lang w:val="ro-RO" w:eastAsia="zh-CN"/>
        </w:rPr>
        <w:t xml:space="preserve"> </w:t>
      </w:r>
      <w:r w:rsidR="00D15D10" w:rsidRPr="00474BFA">
        <w:rPr>
          <w:rFonts w:ascii="Times New Roman" w:eastAsia="SimSun" w:hAnsi="Times New Roman"/>
          <w:sz w:val="24"/>
          <w:szCs w:val="24"/>
          <w:lang w:val="ro-MD" w:eastAsia="zh-CN"/>
        </w:rPr>
        <w:t>lățimea 30 mm,</w:t>
      </w:r>
      <w:r w:rsidR="00193760" w:rsidRPr="00474BFA">
        <w:rPr>
          <w:rFonts w:ascii="Times New Roman" w:eastAsia="SimSun" w:hAnsi="Times New Roman"/>
          <w:sz w:val="24"/>
          <w:szCs w:val="24"/>
          <w:lang w:val="ro-RO" w:eastAsia="zh-CN"/>
        </w:rPr>
        <w:t xml:space="preserve"> amplasate în decupajul posterior. Produsul este prelucrat cu o bordură interioară cu lăţimea de </w:t>
      </w:r>
      <w:smartTag w:uri="urn:schemas-microsoft-com:office:smarttags" w:element="metricconverter">
        <w:smartTagPr>
          <w:attr w:name="ProductID" w:val="30 mm"/>
        </w:smartTagPr>
        <w:r w:rsidR="00193760" w:rsidRPr="00474BFA">
          <w:rPr>
            <w:rFonts w:ascii="Times New Roman" w:eastAsia="SimSun" w:hAnsi="Times New Roman"/>
            <w:sz w:val="24"/>
            <w:szCs w:val="24"/>
            <w:lang w:val="ro-RO" w:eastAsia="zh-CN"/>
          </w:rPr>
          <w:t>30 mm</w:t>
        </w:r>
      </w:smartTag>
      <w:r w:rsidR="00193760" w:rsidRPr="00474BFA">
        <w:rPr>
          <w:rFonts w:ascii="Times New Roman" w:eastAsia="SimSun" w:hAnsi="Times New Roman"/>
          <w:sz w:val="24"/>
          <w:szCs w:val="24"/>
          <w:lang w:val="ro-RO" w:eastAsia="zh-CN"/>
        </w:rPr>
        <w:t xml:space="preserve">. În partea frontală a chipiului, la distanţa de </w:t>
      </w:r>
      <w:smartTag w:uri="urn:schemas-microsoft-com:office:smarttags" w:element="metricconverter">
        <w:smartTagPr>
          <w:attr w:name="ProductID" w:val="30 mm"/>
        </w:smartTagPr>
        <w:r w:rsidR="00193760" w:rsidRPr="00474BFA">
          <w:rPr>
            <w:rFonts w:ascii="Times New Roman" w:eastAsia="SimSun" w:hAnsi="Times New Roman"/>
            <w:sz w:val="24"/>
            <w:szCs w:val="24"/>
            <w:lang w:val="ro-RO" w:eastAsia="zh-CN"/>
          </w:rPr>
          <w:t>30 mm</w:t>
        </w:r>
      </w:smartTag>
      <w:r w:rsidR="00193760" w:rsidRPr="00474BFA">
        <w:rPr>
          <w:rFonts w:ascii="Times New Roman" w:eastAsia="SimSun" w:hAnsi="Times New Roman"/>
          <w:sz w:val="24"/>
          <w:szCs w:val="24"/>
          <w:lang w:val="ro-RO" w:eastAsia="zh-CN"/>
        </w:rPr>
        <w:t xml:space="preserve"> de la linia de asamblare a calotei din clini şi a cozorocului, este brodată cocarda cu </w:t>
      </w:r>
      <w:r w:rsidR="005F52D6" w:rsidRPr="00474BFA">
        <w:rPr>
          <w:rFonts w:ascii="Times New Roman" w:eastAsia="SimSun" w:hAnsi="Times New Roman"/>
          <w:sz w:val="24"/>
          <w:szCs w:val="24"/>
          <w:lang w:val="ro-RO" w:eastAsia="zh-CN"/>
        </w:rPr>
        <w:t>însemnul Poliției de frontieră.</w:t>
      </w:r>
    </w:p>
    <w:p w:rsidR="00652E2F" w:rsidRPr="00474BFA" w:rsidRDefault="00652E2F" w:rsidP="00652E2F">
      <w:pPr>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chipiu de campanie obligatoriu </w:t>
      </w:r>
      <w:r w:rsidR="0002554C" w:rsidRPr="00474BFA">
        <w:rPr>
          <w:rFonts w:ascii="Times New Roman" w:eastAsia="SimSun" w:hAnsi="Times New Roman"/>
          <w:b/>
          <w:i/>
          <w:sz w:val="24"/>
          <w:szCs w:val="24"/>
          <w:lang w:val="ro-RO" w:eastAsia="zh-CN"/>
        </w:rPr>
        <w:t>se va solicita mostra aprobată.</w:t>
      </w:r>
    </w:p>
    <w:p w:rsidR="00F65E07" w:rsidRPr="00474BFA" w:rsidRDefault="00D15D10"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D15D10" w:rsidRPr="00474BFA" w:rsidRDefault="00F65E07" w:rsidP="00F65E0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3A0329" w:rsidRPr="00474BFA" w:rsidRDefault="00D15D10" w:rsidP="004F3745">
      <w:pPr>
        <w:spacing w:after="0" w:line="240" w:lineRule="auto"/>
        <w:jc w:val="both"/>
        <w:rPr>
          <w:rFonts w:ascii="Times New Roman" w:eastAsia="SimSun" w:hAnsi="Times New Roman"/>
          <w:b/>
          <w:i/>
          <w:sz w:val="24"/>
          <w:szCs w:val="24"/>
          <w:lang w:val="en-US" w:eastAsia="zh-CN"/>
        </w:rPr>
      </w:pPr>
      <w:r w:rsidRPr="00474BFA">
        <w:rPr>
          <w:rFonts w:ascii="Times New Roman" w:eastAsia="SimSun" w:hAnsi="Times New Roman"/>
          <w:i/>
          <w:sz w:val="24"/>
          <w:szCs w:val="24"/>
          <w:lang w:val="en-US" w:eastAsia="zh-CN"/>
        </w:rPr>
        <w:t xml:space="preserve">           </w:t>
      </w:r>
      <w:r w:rsidRPr="00474BFA">
        <w:rPr>
          <w:rFonts w:ascii="Times New Roman" w:eastAsia="SimSun" w:hAnsi="Times New Roman"/>
          <w:i/>
          <w:sz w:val="24"/>
          <w:szCs w:val="24"/>
          <w:lang w:val="ro-MD" w:eastAsia="zh-CN"/>
        </w:rPr>
        <w:t xml:space="preserve"> </w:t>
      </w:r>
    </w:p>
    <w:p w:rsidR="004F3745" w:rsidRPr="00474BFA" w:rsidRDefault="004F3745" w:rsidP="004F3745">
      <w:pPr>
        <w:spacing w:after="0" w:line="240" w:lineRule="auto"/>
        <w:jc w:val="both"/>
        <w:rPr>
          <w:rFonts w:ascii="Times New Roman" w:eastAsia="SimSun" w:hAnsi="Times New Roman"/>
          <w:b/>
          <w:i/>
          <w:color w:val="FF0000"/>
          <w:sz w:val="24"/>
          <w:szCs w:val="24"/>
          <w:highlight w:val="lightGray"/>
          <w:lang w:val="ro-MD" w:eastAsia="zh-CN"/>
        </w:rPr>
      </w:pPr>
    </w:p>
    <w:p w:rsidR="003A0329" w:rsidRPr="00474BFA" w:rsidRDefault="003A0329" w:rsidP="003A0329">
      <w:pPr>
        <w:spacing w:after="0" w:line="240" w:lineRule="auto"/>
        <w:jc w:val="both"/>
        <w:rPr>
          <w:rFonts w:ascii="Times New Roman" w:eastAsia="SimSun" w:hAnsi="Times New Roman"/>
          <w:i/>
          <w:color w:val="FF0000"/>
          <w:sz w:val="24"/>
          <w:szCs w:val="24"/>
          <w:highlight w:val="lightGray"/>
          <w:lang w:val="ro-RO" w:eastAsia="zh-CN"/>
        </w:rPr>
      </w:pPr>
    </w:p>
    <w:p w:rsidR="007E1113" w:rsidRPr="00474BFA" w:rsidRDefault="007E1113" w:rsidP="003A0329">
      <w:pPr>
        <w:spacing w:after="0" w:line="240" w:lineRule="auto"/>
        <w:jc w:val="both"/>
        <w:rPr>
          <w:rFonts w:ascii="Times New Roman" w:hAnsi="Times New Roman"/>
          <w:i/>
          <w:sz w:val="24"/>
          <w:szCs w:val="24"/>
          <w:lang w:val="ro-RO"/>
        </w:rPr>
      </w:pPr>
    </w:p>
    <w:p w:rsidR="005F52D6" w:rsidRPr="00474BFA" w:rsidRDefault="005F52D6" w:rsidP="00561EAF">
      <w:pPr>
        <w:spacing w:after="0"/>
        <w:ind w:firstLine="540"/>
        <w:jc w:val="both"/>
        <w:rPr>
          <w:rFonts w:ascii="Times New Roman" w:hAnsi="Times New Roman"/>
          <w:i/>
          <w:sz w:val="24"/>
          <w:szCs w:val="24"/>
          <w:lang w:val="ro-MD"/>
        </w:rPr>
      </w:pPr>
    </w:p>
    <w:p w:rsidR="00652E2F" w:rsidRPr="00474BFA" w:rsidRDefault="00652E2F"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5F52D6" w:rsidRPr="00474BFA" w:rsidRDefault="005F52D6"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4F3745" w:rsidRPr="00474BFA" w:rsidRDefault="004F3745" w:rsidP="00561EAF">
      <w:pPr>
        <w:spacing w:after="0"/>
        <w:ind w:firstLine="540"/>
        <w:jc w:val="both"/>
        <w:rPr>
          <w:rFonts w:ascii="Times New Roman" w:hAnsi="Times New Roman"/>
          <w:i/>
          <w:sz w:val="24"/>
          <w:szCs w:val="24"/>
          <w:lang w:val="ro-RO"/>
        </w:rPr>
      </w:pPr>
    </w:p>
    <w:p w:rsidR="004F3745" w:rsidRPr="00474BFA" w:rsidRDefault="004F3745"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652E2F" w:rsidRPr="00474BFA" w:rsidRDefault="00652E2F" w:rsidP="00561EAF">
      <w:pPr>
        <w:spacing w:after="0"/>
        <w:ind w:firstLine="540"/>
        <w:jc w:val="both"/>
        <w:rPr>
          <w:rFonts w:ascii="Times New Roman" w:hAnsi="Times New Roman"/>
          <w:i/>
          <w:sz w:val="24"/>
          <w:szCs w:val="24"/>
          <w:lang w:val="ro-RO"/>
        </w:rPr>
      </w:pPr>
    </w:p>
    <w:p w:rsidR="00652E2F" w:rsidRPr="00474BFA" w:rsidRDefault="00652E2F" w:rsidP="00D15D10">
      <w:pPr>
        <w:spacing w:after="0"/>
        <w:jc w:val="both"/>
        <w:rPr>
          <w:rFonts w:ascii="Times New Roman" w:hAnsi="Times New Roman"/>
          <w:i/>
          <w:sz w:val="24"/>
          <w:szCs w:val="24"/>
          <w:lang w:val="ro-RO"/>
        </w:rPr>
      </w:pPr>
    </w:p>
    <w:p w:rsidR="002C45CB" w:rsidRPr="00474BFA" w:rsidRDefault="002C45CB" w:rsidP="00561EAF">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w:t>
      </w:r>
      <w:r w:rsidR="00EF4284" w:rsidRPr="00474BFA">
        <w:rPr>
          <w:rFonts w:ascii="Times New Roman" w:hAnsi="Times New Roman"/>
          <w:b/>
          <w:sz w:val="24"/>
          <w:szCs w:val="24"/>
          <w:lang w:val="ro-RO"/>
        </w:rPr>
        <w:t>a</w:t>
      </w:r>
      <w:r w:rsidR="00665F3F" w:rsidRPr="00474BFA">
        <w:rPr>
          <w:rFonts w:ascii="Times New Roman" w:hAnsi="Times New Roman"/>
          <w:b/>
          <w:sz w:val="24"/>
          <w:szCs w:val="24"/>
          <w:lang w:val="ro-RO"/>
        </w:rPr>
        <w:t xml:space="preserve"> nr.13</w:t>
      </w:r>
    </w:p>
    <w:p w:rsidR="002C45CB" w:rsidRPr="00474BFA" w:rsidRDefault="002C45CB" w:rsidP="00561EAF">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2C45CB" w:rsidRPr="00474BFA" w:rsidRDefault="002C45CB" w:rsidP="00561EAF">
      <w:pPr>
        <w:spacing w:after="0"/>
        <w:jc w:val="center"/>
        <w:rPr>
          <w:rFonts w:ascii="Times New Roman" w:hAnsi="Times New Roman"/>
          <w:b/>
          <w:sz w:val="24"/>
          <w:szCs w:val="24"/>
          <w:lang w:val="ro-RO"/>
        </w:rPr>
      </w:pPr>
    </w:p>
    <w:p w:rsidR="002C45CB" w:rsidRPr="00474BFA" w:rsidRDefault="002C45CB" w:rsidP="00A83F44">
      <w:pPr>
        <w:spacing w:after="0" w:line="240" w:lineRule="auto"/>
        <w:ind w:firstLine="567"/>
        <w:jc w:val="both"/>
        <w:rPr>
          <w:rFonts w:ascii="Times New Roman" w:hAnsi="Times New Roman"/>
          <w:b/>
          <w:sz w:val="24"/>
          <w:szCs w:val="24"/>
          <w:lang w:val="ro-RO"/>
        </w:rPr>
      </w:pPr>
      <w:r w:rsidRPr="00474BFA">
        <w:rPr>
          <w:rFonts w:ascii="Times New Roman" w:eastAsia="SimSun" w:hAnsi="Times New Roman"/>
          <w:b/>
          <w:sz w:val="24"/>
          <w:szCs w:val="24"/>
          <w:lang w:val="ro-RO" w:eastAsia="zh-CN"/>
        </w:rPr>
        <w:t>Scurta de campanie cu glugă de primăvară-toamnă</w:t>
      </w:r>
    </w:p>
    <w:p w:rsidR="002C45CB" w:rsidRPr="00474BFA" w:rsidRDefault="002C45CB" w:rsidP="00561EAF">
      <w:pPr>
        <w:spacing w:after="0" w:line="240" w:lineRule="auto"/>
        <w:jc w:val="both"/>
        <w:rPr>
          <w:rFonts w:ascii="Times New Roman" w:hAnsi="Times New Roman"/>
          <w:b/>
          <w:sz w:val="24"/>
          <w:szCs w:val="24"/>
          <w:lang w:val="ro-RO"/>
        </w:rPr>
      </w:pPr>
    </w:p>
    <w:p w:rsidR="002C45CB" w:rsidRPr="00474BFA" w:rsidRDefault="00BC3445" w:rsidP="004415F3">
      <w:pPr>
        <w:spacing w:after="0" w:line="240" w:lineRule="auto"/>
        <w:ind w:firstLine="567"/>
        <w:jc w:val="both"/>
        <w:rPr>
          <w:rFonts w:ascii="Times New Roman" w:hAnsi="Times New Roman"/>
          <w:sz w:val="24"/>
          <w:szCs w:val="24"/>
          <w:lang w:val="ro-RO"/>
        </w:rPr>
      </w:pPr>
      <w:r w:rsidRPr="00474BFA">
        <w:rPr>
          <w:rFonts w:ascii="Times New Roman" w:hAnsi="Times New Roman"/>
          <w:b/>
          <w:sz w:val="24"/>
          <w:szCs w:val="24"/>
          <w:lang w:val="ro-RO"/>
        </w:rPr>
        <w:t xml:space="preserve">1.1  Materialele folosite: </w:t>
      </w:r>
      <w:r w:rsidRPr="00474BFA">
        <w:rPr>
          <w:rFonts w:ascii="Times New Roman" w:hAnsi="Times New Roman"/>
          <w:sz w:val="24"/>
          <w:szCs w:val="24"/>
          <w:lang w:val="ro-RO"/>
        </w:rPr>
        <w:t xml:space="preserve">Pentru confecţionarea scurta de campanie cu glugă de primăvară-toamnăva fi folosită ţesătură combinată de tip „Rip-Stop Stretch” cu fir armat la pas de 6-7 mm şi prelucrare impermeabilă. Densitatea: </w:t>
      </w:r>
      <w:r w:rsidRPr="00474BFA">
        <w:rPr>
          <w:rFonts w:ascii="Times New Roman" w:eastAsia="SimSun" w:hAnsi="Times New Roman"/>
          <w:sz w:val="24"/>
          <w:szCs w:val="24"/>
          <w:lang w:val="ro-RO" w:eastAsia="zh-CN"/>
        </w:rPr>
        <w:t>220-250</w:t>
      </w:r>
      <w:r w:rsidRPr="00474BFA">
        <w:rPr>
          <w:rFonts w:ascii="Times New Roman" w:hAnsi="Times New Roman"/>
          <w:sz w:val="24"/>
          <w:szCs w:val="24"/>
          <w:lang w:val="ro-RO"/>
        </w:rPr>
        <w:t xml:space="preserve"> gr/m². Compoziţia fibrelor constituie: 35% - bumbac,</w:t>
      </w:r>
      <w:r w:rsidR="00803B8D" w:rsidRPr="00474BFA">
        <w:rPr>
          <w:rFonts w:ascii="Times New Roman" w:hAnsi="Times New Roman"/>
          <w:sz w:val="24"/>
          <w:szCs w:val="24"/>
          <w:lang w:val="ro-RO"/>
        </w:rPr>
        <w:t xml:space="preserve"> </w:t>
      </w:r>
      <w:r w:rsidRPr="00474BFA">
        <w:rPr>
          <w:rFonts w:ascii="Times New Roman" w:hAnsi="Times New Roman"/>
          <w:sz w:val="24"/>
          <w:szCs w:val="24"/>
          <w:lang w:val="ro-RO"/>
        </w:rPr>
        <w:t xml:space="preserve">65% - poliester. Permeabilitate la aer de cel puţin 40 de dm³/m²s. Rezistenţa culorii la spălare 4/4, efort fizic 4/4, 6 la lumină. </w:t>
      </w:r>
      <w:r w:rsidRPr="00474BFA">
        <w:rPr>
          <w:rStyle w:val="tpa"/>
          <w:rFonts w:ascii="Times New Roman" w:hAnsi="Times New Roman"/>
          <w:sz w:val="24"/>
          <w:szCs w:val="24"/>
          <w:lang w:val="ro-RO"/>
        </w:rPr>
        <w:t xml:space="preserve">Sarcina de rupere 700 N minimum (în urzeală) şi 700 N minimum (în bătătură). </w:t>
      </w:r>
      <w:r w:rsidR="004415F3" w:rsidRPr="00474BFA">
        <w:rPr>
          <w:rFonts w:ascii="Times New Roman" w:hAnsi="Times New Roman"/>
          <w:sz w:val="24"/>
          <w:szCs w:val="24"/>
          <w:lang w:val="ro-RO"/>
        </w:rPr>
        <w:t xml:space="preserve">Pentru captuseala scurtei se va folosi tesatura „Fleese” 100% poliester cu densitatea 160 gr/m², iar pentru captuseala glugii tesatura de tricot 100% bumbac cu densitatea 140-150gr/m². </w:t>
      </w:r>
      <w:r w:rsidR="00652E2F" w:rsidRPr="00474BFA">
        <w:rPr>
          <w:rFonts w:ascii="Times New Roman" w:hAnsi="Times New Roman"/>
          <w:sz w:val="24"/>
          <w:szCs w:val="24"/>
          <w:lang w:val="ro-RO"/>
        </w:rPr>
        <w:t xml:space="preserve">Panton 19-4013 DARK NAVY. </w:t>
      </w:r>
    </w:p>
    <w:p w:rsidR="00483D24" w:rsidRPr="00474BFA" w:rsidRDefault="001668F1" w:rsidP="001668F1">
      <w:pPr>
        <w:tabs>
          <w:tab w:val="left" w:pos="284"/>
        </w:tabs>
        <w:spacing w:after="0" w:line="240" w:lineRule="auto"/>
        <w:ind w:firstLine="540"/>
        <w:jc w:val="both"/>
        <w:rPr>
          <w:rFonts w:ascii="Times New Roman" w:eastAsia="SimSun" w:hAnsi="Times New Roman"/>
          <w:b/>
          <w:sz w:val="24"/>
          <w:szCs w:val="24"/>
          <w:lang w:val="ro-RO" w:eastAsia="zh-CN"/>
        </w:rPr>
      </w:pPr>
      <w:r w:rsidRPr="00474BFA">
        <w:rPr>
          <w:rFonts w:ascii="Times New Roman" w:eastAsia="SimSun" w:hAnsi="Times New Roman"/>
          <w:sz w:val="24"/>
          <w:szCs w:val="24"/>
          <w:lang w:val="ro-RO" w:eastAsia="zh-CN"/>
        </w:rPr>
        <w:t>Banda „velcro”, ața, butoni de metal, fermoar spiralat conform Fișei de selectare a materialelor.</w:t>
      </w:r>
    </w:p>
    <w:p w:rsidR="004415F3" w:rsidRPr="00474BFA" w:rsidRDefault="002C45CB" w:rsidP="004415F3">
      <w:pPr>
        <w:widowControl w:val="0"/>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1.2 </w:t>
      </w:r>
      <w:r w:rsidR="00652E2F" w:rsidRPr="00474BFA">
        <w:rPr>
          <w:rFonts w:ascii="Times New Roman" w:eastAsia="SimSun" w:hAnsi="Times New Roman"/>
          <w:b/>
          <w:sz w:val="24"/>
          <w:szCs w:val="24"/>
          <w:lang w:val="ro-RO" w:eastAsia="zh-CN"/>
        </w:rPr>
        <w:t xml:space="preserve">Scurta de campanie cu glugă </w:t>
      </w:r>
      <w:r w:rsidR="00652E2F" w:rsidRPr="00474BFA">
        <w:rPr>
          <w:rFonts w:ascii="Times New Roman" w:eastAsia="SimSun" w:hAnsi="Times New Roman"/>
          <w:sz w:val="24"/>
          <w:szCs w:val="24"/>
          <w:lang w:val="ro-RO" w:eastAsia="zh-CN"/>
        </w:rPr>
        <w:t xml:space="preserve">de primăvară-toamnă de siluetă dreaptă, </w:t>
      </w:r>
      <w:r w:rsidR="004415F3" w:rsidRPr="00474BFA">
        <w:rPr>
          <w:rFonts w:ascii="Times New Roman" w:eastAsia="SimSun" w:hAnsi="Times New Roman"/>
          <w:sz w:val="24"/>
          <w:szCs w:val="24"/>
          <w:lang w:val="ro-RO" w:eastAsia="zh-CN"/>
        </w:rPr>
        <w:t>cu lungimea p</w:t>
      </w:r>
      <w:r w:rsidR="00C32528" w:rsidRPr="00474BFA">
        <w:rPr>
          <w:rFonts w:ascii="Times New Roman" w:eastAsia="SimSun" w:hAnsi="Times New Roman"/>
          <w:sz w:val="24"/>
          <w:szCs w:val="24"/>
          <w:lang w:val="ro-RO" w:eastAsia="zh-CN"/>
        </w:rPr>
        <w:t>î</w:t>
      </w:r>
      <w:r w:rsidR="004415F3" w:rsidRPr="00474BFA">
        <w:rPr>
          <w:rFonts w:ascii="Times New Roman" w:eastAsia="SimSun" w:hAnsi="Times New Roman"/>
          <w:sz w:val="24"/>
          <w:szCs w:val="24"/>
          <w:lang w:val="ro-RO" w:eastAsia="zh-CN"/>
        </w:rPr>
        <w:t>nă la linia şoldurilor este compusă din faţă, spate, m</w:t>
      </w:r>
      <w:r w:rsidR="00C32528" w:rsidRPr="00474BFA">
        <w:rPr>
          <w:rFonts w:ascii="Times New Roman" w:eastAsia="SimSun" w:hAnsi="Times New Roman"/>
          <w:sz w:val="24"/>
          <w:szCs w:val="24"/>
          <w:lang w:val="ro-RO" w:eastAsia="zh-CN"/>
        </w:rPr>
        <w:t>î</w:t>
      </w:r>
      <w:r w:rsidR="004415F3" w:rsidRPr="00474BFA">
        <w:rPr>
          <w:rFonts w:ascii="Times New Roman" w:eastAsia="SimSun" w:hAnsi="Times New Roman"/>
          <w:sz w:val="24"/>
          <w:szCs w:val="24"/>
          <w:lang w:val="ro-RO" w:eastAsia="zh-CN"/>
        </w:rPr>
        <w:t>necă şi glugă. Sistemul de închidere a produsului este central cu fermoar p</w:t>
      </w:r>
      <w:r w:rsidR="00C32528" w:rsidRPr="00474BFA">
        <w:rPr>
          <w:rFonts w:ascii="Times New Roman" w:eastAsia="SimSun" w:hAnsi="Times New Roman"/>
          <w:sz w:val="24"/>
          <w:szCs w:val="24"/>
          <w:lang w:val="ro-RO" w:eastAsia="zh-CN"/>
        </w:rPr>
        <w:t>î</w:t>
      </w:r>
      <w:r w:rsidR="004415F3" w:rsidRPr="00474BFA">
        <w:rPr>
          <w:rFonts w:ascii="Times New Roman" w:eastAsia="SimSun" w:hAnsi="Times New Roman"/>
          <w:sz w:val="24"/>
          <w:szCs w:val="24"/>
          <w:lang w:val="ro-RO" w:eastAsia="zh-CN"/>
        </w:rPr>
        <w:t xml:space="preserve">nă la terminaţia produsului şi 6 butoni ascunși, situate pe întreaga lungime a plăncii de acoperire a fermoarului, unu fiind amplasat pe glugă. Faţa scurtei prezintă două repere simetrice. Pe partea din față, cu 20 mm de la nivelul liniei taliei, </w:t>
      </w:r>
      <w:r w:rsidR="00C32528" w:rsidRPr="00474BFA">
        <w:rPr>
          <w:rFonts w:ascii="Times New Roman" w:eastAsia="SimSun" w:hAnsi="Times New Roman"/>
          <w:sz w:val="24"/>
          <w:szCs w:val="24"/>
          <w:lang w:val="ro-RO" w:eastAsia="zh-CN"/>
        </w:rPr>
        <w:t xml:space="preserve">pe ambele fețe, sunt realizate </w:t>
      </w:r>
      <w:r w:rsidR="004415F3" w:rsidRPr="00474BFA">
        <w:rPr>
          <w:rFonts w:ascii="Times New Roman" w:eastAsia="SimSun" w:hAnsi="Times New Roman"/>
          <w:sz w:val="24"/>
          <w:szCs w:val="24"/>
          <w:lang w:val="ro-RO" w:eastAsia="zh-CN"/>
        </w:rPr>
        <w:t>2 buzunare tăiate cu lungimea liniei de intrare 180 mm, orientate oblic sub un unghi de 30°. Buzunarele se închid cu fermoare din masa plastică cu sistem de protejare hidrofobă. Pe piepți din fața, la distanța de 60 mm de la linia ce divizează bustul pe verticală în două părți simetrice, în partea dreaptă și stîngă pe orizontal, se apli</w:t>
      </w:r>
      <w:r w:rsidR="00453732" w:rsidRPr="00474BFA">
        <w:rPr>
          <w:rFonts w:ascii="Times New Roman" w:eastAsia="SimSun" w:hAnsi="Times New Roman"/>
          <w:sz w:val="24"/>
          <w:szCs w:val="24"/>
          <w:lang w:val="ro-RO" w:eastAsia="zh-CN"/>
        </w:rPr>
        <w:t xml:space="preserve">că două benzi „velcro” (Loops </w:t>
      </w:r>
      <w:r w:rsidR="004415F3" w:rsidRPr="00474BFA">
        <w:rPr>
          <w:rFonts w:ascii="Times New Roman" w:eastAsia="SimSun" w:hAnsi="Times New Roman"/>
          <w:sz w:val="24"/>
          <w:szCs w:val="24"/>
          <w:lang w:val="ro-RO" w:eastAsia="zh-CN"/>
        </w:rPr>
        <w:t>fără bordură), cu dimensiunile 110*30 mm. Totodată, benzile se amplasează astfel, ca marginile de sus ale benzilor să fie pe o linie dreaptă cu marginea de sus a ecusonului de pe mîneca.</w:t>
      </w:r>
    </w:p>
    <w:p w:rsidR="004415F3" w:rsidRPr="00474BFA" w:rsidRDefault="004415F3" w:rsidP="004415F3">
      <w:pPr>
        <w:widowControl w:val="0"/>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Pe reperele față cu 15 mm mai sus de banda „velcro”, în partea laterală, se aplică </w:t>
      </w:r>
      <w:r w:rsidR="00C32528" w:rsidRPr="00474BFA">
        <w:rPr>
          <w:rFonts w:ascii="Times New Roman" w:eastAsia="SimSun" w:hAnsi="Times New Roman"/>
          <w:sz w:val="24"/>
          <w:szCs w:val="24"/>
          <w:lang w:val="ro-RO" w:eastAsia="zh-CN"/>
        </w:rPr>
        <w:t xml:space="preserve">găici cu dimensiunile 40*15 mm </w:t>
      </w:r>
      <w:r w:rsidRPr="00474BFA">
        <w:rPr>
          <w:rFonts w:ascii="Times New Roman" w:eastAsia="SimSun" w:hAnsi="Times New Roman"/>
          <w:sz w:val="24"/>
          <w:szCs w:val="24"/>
          <w:lang w:val="ro-RO" w:eastAsia="zh-CN"/>
        </w:rPr>
        <w:t>pentru bodycamere.</w:t>
      </w:r>
    </w:p>
    <w:p w:rsidR="004415F3" w:rsidRPr="00474BFA" w:rsidRDefault="004415F3" w:rsidP="004415F3">
      <w:pPr>
        <w:widowControl w:val="0"/>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La nivelul taliei, pe interior este amplasat brîul (culisa), cu destinația ajustării mărimii.</w:t>
      </w:r>
    </w:p>
    <w:p w:rsidR="004415F3" w:rsidRPr="00474BFA" w:rsidRDefault="004415F3" w:rsidP="004415F3">
      <w:pPr>
        <w:widowControl w:val="0"/>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În cusătura laterală, în ambele părți, la terminația produsului sunt amplasate fermoare din masa plastică cu sistem de protejare hidrofobă, cu lungime de 200 mm. Jos, la terminație, fermoarele se fixează cu o chingă cu buton ascuns, cu dimensiunile 55*30 mm.</w:t>
      </w:r>
    </w:p>
    <w:p w:rsidR="004415F3" w:rsidRPr="00474BFA" w:rsidRDefault="004415F3" w:rsidP="004415F3">
      <w:pPr>
        <w:widowControl w:val="0"/>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Pe căptușeala feței stîngi, la distanța de 3 cm de la bizet, la nivelul liniei bustului este aplicat un buzunar interior, cu dimensiunile 100*115 mm, cu închidere pe un nasture și butonieră.</w:t>
      </w:r>
    </w:p>
    <w:p w:rsidR="004415F3" w:rsidRPr="00474BFA" w:rsidRDefault="004415F3" w:rsidP="004415F3">
      <w:pPr>
        <w:widowControl w:val="0"/>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 Partea din spate se confecționează dintr-un reper. În partea superioară a elementului spate la o distanţă de </w:t>
      </w:r>
      <w:smartTag w:uri="urn:schemas-microsoft-com:office:smarttags" w:element="metricconverter">
        <w:smartTagPr>
          <w:attr w:name="ProductID" w:val="180 mm"/>
        </w:smartTagPr>
        <w:r w:rsidRPr="00474BFA">
          <w:rPr>
            <w:rFonts w:ascii="Times New Roman" w:eastAsia="SimSun" w:hAnsi="Times New Roman"/>
            <w:sz w:val="24"/>
            <w:szCs w:val="24"/>
            <w:lang w:val="ro-RO" w:eastAsia="zh-CN"/>
          </w:rPr>
          <w:t>180 mm</w:t>
        </w:r>
      </w:smartTag>
      <w:r w:rsidRPr="00474BFA">
        <w:rPr>
          <w:rFonts w:ascii="Times New Roman" w:eastAsia="SimSun" w:hAnsi="Times New Roman"/>
          <w:sz w:val="24"/>
          <w:szCs w:val="24"/>
          <w:lang w:val="ro-RO" w:eastAsia="zh-CN"/>
        </w:rPr>
        <w:t xml:space="preserve"> de la răscroiala g</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tului pe centru este aplicată o banda „velcro” (Loops  ) cu dimensiunile 315*100 mm pentru fixarea emblemei. Emblema printata cu vopsele  fluorescente va contine inscriptia  „POLIŢIA DE FRONTIERĂ” plasata in un chenar cu latimea de 5 mm, de dimensiunile 320*110 mm, fixata pe banda „velcro” (Hook) ce corespunde benzii aplicate pe spatele scurtei. Terminația de jos a spatelui este sub forma semi-ovală, cu creștere pe mijloc cu 50 mm.</w:t>
      </w:r>
    </w:p>
    <w:p w:rsidR="004415F3" w:rsidRPr="00474BFA" w:rsidRDefault="004415F3" w:rsidP="004415F3">
      <w:pPr>
        <w:widowControl w:val="0"/>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neca de croială raglan clasic este confecționată dintr-un reper. La distanța de 28 cm de la răscroiala gîtului sunt aplicate 2 benzi „velcro” (Loops   fără bordură), pentru ecuson, care au dimensiunile: 120*90 mm. Pe partea posterioară 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necilor, la nivelul liniei cotului sunt realizate elemente de protecţie(cotiere), cu rol de întărire a acestei zone cu forma unui trapez neregulat cu înălţimea de 195 mm. </w:t>
      </w:r>
    </w:p>
    <w:p w:rsidR="004415F3" w:rsidRPr="00474BFA" w:rsidRDefault="004415F3" w:rsidP="004415F3">
      <w:pPr>
        <w:widowControl w:val="0"/>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Terminația mînecilor este prevăzută cu un sistem de ajustare, compus din banda „velcro” fixată la 35 mm de la terminația mînecii cu dimensiunile de 150*30 mm (Loop) și o chingă de lățime 50 mm fixată în cusătura inferioară la 25 mm de la terminație, dotată cu bandă „velcro” cu dimensiunile 50*30 mm (Hook).</w:t>
      </w:r>
    </w:p>
    <w:p w:rsidR="004415F3" w:rsidRPr="00474BFA" w:rsidRDefault="004415F3" w:rsidP="004415F3">
      <w:pPr>
        <w:widowControl w:val="0"/>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Gluga scurtei este constituită din trei repere: 2 laterale simetrice și o detalie centrală, iar partea anterioară superioară este prelucrată cu o bordură care formează un şnal pentru reglarea volumului glugii în faţă.  </w:t>
      </w:r>
    </w:p>
    <w:p w:rsidR="004415F3" w:rsidRPr="00474BFA" w:rsidRDefault="004415F3" w:rsidP="004415F3">
      <w:pPr>
        <w:widowControl w:val="0"/>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Căptușeala scurtei pînă la gluga este din materialul „fleece” de culoarea neagră. Glugă este prelucrată cu căptușeală din material tricotat de culoarea neagră.</w:t>
      </w:r>
    </w:p>
    <w:p w:rsidR="004415F3" w:rsidRPr="00474BFA" w:rsidRDefault="004415F3" w:rsidP="004415F3">
      <w:pPr>
        <w:widowControl w:val="0"/>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Pe terminaţia produsului este realizat un tighel decorativ cu lăţimea de 20 mm, pe terminaţia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necii – un tighel decorativ cu lăţimea de 20 mm. Linia cantului este prelucrată cu tighele decorative cu lăţimea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6 mm</w:t>
        </w:r>
      </w:smartTag>
      <w:r w:rsidRPr="00474BFA">
        <w:rPr>
          <w:rFonts w:ascii="Times New Roman" w:eastAsia="SimSun" w:hAnsi="Times New Roman"/>
          <w:sz w:val="24"/>
          <w:szCs w:val="24"/>
          <w:lang w:val="ro-RO" w:eastAsia="zh-CN"/>
        </w:rPr>
        <w:t>. Linia de aplicare 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necilor în răscroială, liniile de asamblare a detaliilor glugii, cotierile și chingi sunt garnisite cu tighele decorative duble.</w:t>
      </w:r>
    </w:p>
    <w:p w:rsidR="005F52D6" w:rsidRPr="00474BFA" w:rsidRDefault="004415F3" w:rsidP="004415F3">
      <w:pPr>
        <w:widowControl w:val="0"/>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Toate dimensiunile specificate in acest document sint cu referinta pentru marimea 54/176.     </w:t>
      </w:r>
    </w:p>
    <w:p w:rsidR="00652E2F" w:rsidRPr="00474BFA" w:rsidRDefault="00652E2F" w:rsidP="004415F3">
      <w:pPr>
        <w:widowControl w:val="0"/>
        <w:spacing w:after="0" w:line="240" w:lineRule="auto"/>
        <w:ind w:firstLine="567"/>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w:t>
      </w:r>
      <w:r w:rsidR="000C1840" w:rsidRPr="00474BFA">
        <w:rPr>
          <w:rFonts w:ascii="Times New Roman" w:eastAsia="SimSun" w:hAnsi="Times New Roman"/>
          <w:b/>
          <w:i/>
          <w:sz w:val="24"/>
          <w:szCs w:val="24"/>
          <w:lang w:val="ro-RO" w:eastAsia="zh-CN"/>
        </w:rPr>
        <w:t xml:space="preserve">scurta de campanie cu glugă de primăvară-toamnă </w:t>
      </w:r>
      <w:r w:rsidRPr="00474BFA">
        <w:rPr>
          <w:rFonts w:ascii="Times New Roman" w:eastAsia="SimSun" w:hAnsi="Times New Roman"/>
          <w:b/>
          <w:i/>
          <w:sz w:val="24"/>
          <w:szCs w:val="24"/>
          <w:lang w:val="ro-RO" w:eastAsia="zh-CN"/>
        </w:rPr>
        <w:t xml:space="preserve">obligatoriu </w:t>
      </w:r>
      <w:r w:rsidR="0002554C" w:rsidRPr="00474BFA">
        <w:rPr>
          <w:rFonts w:ascii="Times New Roman" w:eastAsia="SimSun" w:hAnsi="Times New Roman"/>
          <w:b/>
          <w:i/>
          <w:sz w:val="24"/>
          <w:szCs w:val="24"/>
          <w:lang w:val="ro-RO" w:eastAsia="zh-CN"/>
        </w:rPr>
        <w:t xml:space="preserve">se va solicita </w:t>
      </w:r>
      <w:r w:rsidR="0002554C" w:rsidRPr="00474BFA">
        <w:rPr>
          <w:rFonts w:ascii="Times New Roman" w:eastAsia="SimSun" w:hAnsi="Times New Roman"/>
          <w:b/>
          <w:i/>
          <w:sz w:val="24"/>
          <w:szCs w:val="24"/>
          <w:lang w:val="ro-RO" w:eastAsia="zh-CN"/>
        </w:rPr>
        <w:lastRenderedPageBreak/>
        <w:t>mostra aprobată.</w:t>
      </w:r>
      <w:r w:rsidRPr="00474BFA">
        <w:rPr>
          <w:rFonts w:ascii="Times New Roman" w:eastAsia="SimSun" w:hAnsi="Times New Roman"/>
          <w:b/>
          <w:i/>
          <w:sz w:val="24"/>
          <w:szCs w:val="24"/>
          <w:lang w:val="ro-RO" w:eastAsia="zh-CN"/>
        </w:rPr>
        <w:t xml:space="preserve"> </w:t>
      </w:r>
    </w:p>
    <w:p w:rsidR="00D15D10" w:rsidRPr="00474BFA" w:rsidRDefault="00D15D10" w:rsidP="00D15D10">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D15D10"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F65E07" w:rsidRPr="00474BFA" w:rsidRDefault="00F65E07" w:rsidP="00F65E0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9F0273" w:rsidRPr="009F0273" w:rsidRDefault="00D15D10" w:rsidP="009F0273">
      <w:pPr>
        <w:spacing w:after="0" w:line="240" w:lineRule="auto"/>
        <w:jc w:val="both"/>
        <w:rPr>
          <w:rFonts w:ascii="Times New Roman" w:eastAsia="SimSun" w:hAnsi="Times New Roman"/>
          <w:b/>
          <w:i/>
          <w:sz w:val="24"/>
          <w:szCs w:val="24"/>
          <w:lang w:val="en-US" w:eastAsia="zh-CN"/>
        </w:rPr>
      </w:pPr>
      <w:r w:rsidRPr="009F0273">
        <w:rPr>
          <w:rFonts w:ascii="Times New Roman" w:eastAsia="SimSun" w:hAnsi="Times New Roman"/>
          <w:i/>
          <w:sz w:val="24"/>
          <w:szCs w:val="24"/>
          <w:lang w:val="en-US" w:eastAsia="zh-CN"/>
        </w:rPr>
        <w:t xml:space="preserve"> </w:t>
      </w:r>
      <w:r w:rsidR="003A0329" w:rsidRPr="009F0273">
        <w:rPr>
          <w:rFonts w:ascii="Times New Roman" w:eastAsia="SimSun" w:hAnsi="Times New Roman"/>
          <w:i/>
          <w:sz w:val="24"/>
          <w:szCs w:val="24"/>
          <w:lang w:val="en-US" w:eastAsia="zh-CN"/>
        </w:rPr>
        <w:t xml:space="preserve">        </w:t>
      </w:r>
      <w:r w:rsidRPr="009F0273">
        <w:rPr>
          <w:rFonts w:ascii="Times New Roman" w:eastAsia="SimSun" w:hAnsi="Times New Roman"/>
          <w:i/>
          <w:sz w:val="24"/>
          <w:szCs w:val="24"/>
          <w:lang w:val="en-US" w:eastAsia="zh-CN"/>
        </w:rPr>
        <w:t xml:space="preserve"> </w:t>
      </w:r>
      <w:r w:rsidRPr="009F0273">
        <w:rPr>
          <w:rFonts w:ascii="Times New Roman" w:eastAsia="SimSun" w:hAnsi="Times New Roman"/>
          <w:i/>
          <w:sz w:val="24"/>
          <w:szCs w:val="24"/>
          <w:lang w:val="ro-MD" w:eastAsia="zh-CN"/>
        </w:rPr>
        <w:t xml:space="preserve"> </w:t>
      </w:r>
      <w:r w:rsidR="009F0273" w:rsidRPr="009F0273">
        <w:rPr>
          <w:rFonts w:ascii="Times New Roman" w:eastAsia="SimSun" w:hAnsi="Times New Roman"/>
          <w:b/>
          <w:i/>
          <w:sz w:val="24"/>
          <w:szCs w:val="24"/>
          <w:lang w:val="ro-MD" w:eastAsia="zh-CN"/>
        </w:rPr>
        <w:t xml:space="preserve"> </w:t>
      </w:r>
      <w:r w:rsidR="009F0273" w:rsidRPr="001A42E9">
        <w:rPr>
          <w:rFonts w:ascii="Times New Roman" w:eastAsia="SimSun" w:hAnsi="Times New Roman"/>
          <w:b/>
          <w:i/>
          <w:sz w:val="24"/>
          <w:szCs w:val="24"/>
          <w:lang w:val="en-US" w:eastAsia="zh-CN"/>
        </w:rPr>
        <w:t>SM SR EN 14360:2010</w:t>
      </w:r>
    </w:p>
    <w:p w:rsidR="003A0329" w:rsidRPr="00474BFA" w:rsidRDefault="003A0329" w:rsidP="004F3745">
      <w:pPr>
        <w:spacing w:after="0" w:line="240" w:lineRule="auto"/>
        <w:jc w:val="both"/>
        <w:rPr>
          <w:rFonts w:ascii="Times New Roman" w:eastAsia="SimSun" w:hAnsi="Times New Roman"/>
          <w:b/>
          <w:i/>
          <w:color w:val="FF0000"/>
          <w:sz w:val="24"/>
          <w:szCs w:val="24"/>
          <w:lang w:val="ro-MD" w:eastAsia="zh-CN"/>
        </w:rPr>
      </w:pPr>
    </w:p>
    <w:p w:rsidR="003A0329" w:rsidRPr="00474BFA" w:rsidRDefault="003A0329" w:rsidP="003A0329">
      <w:pPr>
        <w:spacing w:after="0" w:line="240" w:lineRule="auto"/>
        <w:jc w:val="both"/>
        <w:rPr>
          <w:rFonts w:ascii="Times New Roman" w:hAnsi="Times New Roman"/>
          <w:i/>
          <w:color w:val="FF0000"/>
          <w:sz w:val="24"/>
          <w:szCs w:val="24"/>
          <w:lang w:val="ro-RO"/>
        </w:rPr>
      </w:pPr>
    </w:p>
    <w:p w:rsidR="003A0329" w:rsidRPr="00474BFA" w:rsidRDefault="003A0329" w:rsidP="003A0329">
      <w:pPr>
        <w:spacing w:after="0" w:line="240" w:lineRule="auto"/>
        <w:ind w:firstLine="540"/>
        <w:jc w:val="both"/>
        <w:rPr>
          <w:rFonts w:ascii="Times New Roman" w:eastAsia="SimSun" w:hAnsi="Times New Roman"/>
          <w:b/>
          <w:i/>
          <w:color w:val="FF0000"/>
          <w:sz w:val="24"/>
          <w:szCs w:val="24"/>
          <w:highlight w:val="lightGray"/>
          <w:lang w:val="ro-RO" w:eastAsia="zh-CN"/>
        </w:rPr>
      </w:pPr>
    </w:p>
    <w:p w:rsidR="003A0329" w:rsidRPr="00474BFA" w:rsidRDefault="003A0329" w:rsidP="003A0329">
      <w:pPr>
        <w:spacing w:after="0" w:line="240" w:lineRule="auto"/>
        <w:ind w:firstLine="540"/>
        <w:jc w:val="both"/>
        <w:rPr>
          <w:rFonts w:ascii="Times New Roman" w:eastAsia="SimSun" w:hAnsi="Times New Roman"/>
          <w:i/>
          <w:color w:val="FF0000"/>
          <w:sz w:val="24"/>
          <w:szCs w:val="24"/>
          <w:highlight w:val="lightGray"/>
          <w:lang w:val="ro-RO" w:eastAsia="zh-CN"/>
        </w:rPr>
      </w:pPr>
    </w:p>
    <w:p w:rsidR="00A730A4" w:rsidRPr="00474BFA" w:rsidRDefault="00A730A4" w:rsidP="003A0329">
      <w:pPr>
        <w:spacing w:after="0" w:line="240" w:lineRule="auto"/>
        <w:ind w:firstLine="540"/>
        <w:jc w:val="both"/>
        <w:rPr>
          <w:rFonts w:ascii="Times New Roman" w:hAnsi="Times New Roman"/>
          <w:b/>
          <w:sz w:val="24"/>
          <w:szCs w:val="24"/>
          <w:lang w:val="ro-RO"/>
        </w:rPr>
      </w:pPr>
    </w:p>
    <w:p w:rsidR="004F5875" w:rsidRPr="00474BFA" w:rsidRDefault="004F5875" w:rsidP="00EF1157">
      <w:pPr>
        <w:spacing w:after="0"/>
        <w:jc w:val="both"/>
        <w:rPr>
          <w:rFonts w:ascii="Times New Roman" w:hAnsi="Times New Roman"/>
          <w:sz w:val="24"/>
          <w:szCs w:val="24"/>
          <w:lang w:val="en-US"/>
        </w:rPr>
      </w:pPr>
    </w:p>
    <w:p w:rsidR="00652E2F" w:rsidRPr="00474BFA" w:rsidRDefault="00652E2F" w:rsidP="00EF1157">
      <w:pPr>
        <w:spacing w:after="0"/>
        <w:jc w:val="both"/>
        <w:rPr>
          <w:rFonts w:ascii="Times New Roman" w:hAnsi="Times New Roman"/>
          <w:sz w:val="24"/>
          <w:szCs w:val="24"/>
          <w:lang w:val="ro-RO"/>
        </w:rPr>
      </w:pPr>
    </w:p>
    <w:p w:rsidR="0002781C" w:rsidRPr="00474BFA" w:rsidRDefault="0002781C"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5F52D6" w:rsidRPr="00474BFA" w:rsidRDefault="005F52D6"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415F3" w:rsidRDefault="004415F3" w:rsidP="00EF1157">
      <w:pPr>
        <w:spacing w:after="0"/>
        <w:jc w:val="both"/>
        <w:rPr>
          <w:rFonts w:ascii="Times New Roman" w:hAnsi="Times New Roman"/>
          <w:sz w:val="24"/>
          <w:szCs w:val="24"/>
          <w:lang w:val="ro-RO"/>
        </w:rPr>
      </w:pPr>
    </w:p>
    <w:p w:rsidR="004F20EF" w:rsidRDefault="004F20EF" w:rsidP="00EF1157">
      <w:pPr>
        <w:spacing w:after="0"/>
        <w:jc w:val="both"/>
        <w:rPr>
          <w:rFonts w:ascii="Times New Roman" w:hAnsi="Times New Roman"/>
          <w:sz w:val="24"/>
          <w:szCs w:val="24"/>
          <w:lang w:val="ro-RO"/>
        </w:rPr>
      </w:pPr>
    </w:p>
    <w:p w:rsidR="004F20EF" w:rsidRDefault="004F20EF" w:rsidP="00EF1157">
      <w:pPr>
        <w:spacing w:after="0"/>
        <w:jc w:val="both"/>
        <w:rPr>
          <w:rFonts w:ascii="Times New Roman" w:hAnsi="Times New Roman"/>
          <w:sz w:val="24"/>
          <w:szCs w:val="24"/>
          <w:lang w:val="ro-RO"/>
        </w:rPr>
      </w:pPr>
    </w:p>
    <w:p w:rsidR="004F20EF" w:rsidRPr="00474BFA" w:rsidRDefault="004F20EF" w:rsidP="00EF1157">
      <w:pPr>
        <w:spacing w:after="0"/>
        <w:jc w:val="both"/>
        <w:rPr>
          <w:rFonts w:ascii="Times New Roman" w:hAnsi="Times New Roman"/>
          <w:sz w:val="24"/>
          <w:szCs w:val="24"/>
          <w:lang w:val="ro-RO"/>
        </w:rPr>
      </w:pPr>
    </w:p>
    <w:p w:rsidR="003A0329" w:rsidRPr="00474BFA" w:rsidRDefault="003A0329"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4F3745" w:rsidRPr="00474BFA" w:rsidRDefault="004F3745" w:rsidP="00EF1157">
      <w:pPr>
        <w:spacing w:after="0"/>
        <w:jc w:val="both"/>
        <w:rPr>
          <w:rFonts w:ascii="Times New Roman" w:hAnsi="Times New Roman"/>
          <w:sz w:val="24"/>
          <w:szCs w:val="24"/>
          <w:lang w:val="ro-RO"/>
        </w:rPr>
      </w:pPr>
    </w:p>
    <w:p w:rsidR="004F3745" w:rsidRPr="00474BFA" w:rsidRDefault="004F3745"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C32528" w:rsidRPr="00474BFA" w:rsidRDefault="00C32528" w:rsidP="00EF1157">
      <w:pPr>
        <w:spacing w:after="0"/>
        <w:jc w:val="both"/>
        <w:rPr>
          <w:rFonts w:ascii="Times New Roman" w:hAnsi="Times New Roman"/>
          <w:sz w:val="24"/>
          <w:szCs w:val="24"/>
          <w:lang w:val="ro-RO"/>
        </w:rPr>
      </w:pPr>
    </w:p>
    <w:p w:rsidR="004415F3" w:rsidRPr="00474BFA" w:rsidRDefault="004415F3" w:rsidP="00EF1157">
      <w:pPr>
        <w:spacing w:after="0"/>
        <w:jc w:val="both"/>
        <w:rPr>
          <w:rFonts w:ascii="Times New Roman" w:hAnsi="Times New Roman"/>
          <w:sz w:val="24"/>
          <w:szCs w:val="24"/>
          <w:lang w:val="ro-RO"/>
        </w:rPr>
      </w:pPr>
    </w:p>
    <w:p w:rsidR="00D15D10" w:rsidRPr="00474BFA" w:rsidRDefault="00D15D10" w:rsidP="00EF1157">
      <w:pPr>
        <w:spacing w:after="0"/>
        <w:jc w:val="both"/>
        <w:rPr>
          <w:rFonts w:ascii="Times New Roman" w:hAnsi="Times New Roman"/>
          <w:sz w:val="24"/>
          <w:szCs w:val="24"/>
          <w:lang w:val="ro-RO"/>
        </w:rPr>
      </w:pPr>
    </w:p>
    <w:p w:rsidR="002A02A6" w:rsidRPr="00474BFA" w:rsidRDefault="002A02A6" w:rsidP="00561EAF">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t>Anex</w:t>
      </w:r>
      <w:r w:rsidR="00875C8D" w:rsidRPr="00474BFA">
        <w:rPr>
          <w:rFonts w:ascii="Times New Roman" w:hAnsi="Times New Roman"/>
          <w:b/>
          <w:sz w:val="24"/>
          <w:szCs w:val="24"/>
          <w:lang w:val="ro-RO"/>
        </w:rPr>
        <w:t>a</w:t>
      </w:r>
      <w:r w:rsidRPr="00474BFA">
        <w:rPr>
          <w:rFonts w:ascii="Times New Roman" w:hAnsi="Times New Roman"/>
          <w:b/>
          <w:sz w:val="24"/>
          <w:szCs w:val="24"/>
          <w:lang w:val="ro-RO"/>
        </w:rPr>
        <w:t xml:space="preserve"> nr. 1</w:t>
      </w:r>
      <w:r w:rsidR="00665F3F" w:rsidRPr="00474BFA">
        <w:rPr>
          <w:rFonts w:ascii="Times New Roman" w:hAnsi="Times New Roman"/>
          <w:b/>
          <w:sz w:val="24"/>
          <w:szCs w:val="24"/>
          <w:lang w:val="ro-RO"/>
        </w:rPr>
        <w:t>4</w:t>
      </w:r>
    </w:p>
    <w:p w:rsidR="0094682F" w:rsidRPr="00474BFA" w:rsidRDefault="002A02A6" w:rsidP="00561EAF">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w:t>
      </w:r>
      <w:r w:rsidR="0094682F" w:rsidRPr="00474BFA">
        <w:rPr>
          <w:rFonts w:ascii="Times New Roman" w:hAnsi="Times New Roman"/>
          <w:b/>
          <w:sz w:val="24"/>
          <w:szCs w:val="24"/>
          <w:lang w:val="ro-RO"/>
        </w:rPr>
        <w:t xml:space="preserve">I F I C A </w:t>
      </w:r>
      <w:r w:rsidR="006E0390" w:rsidRPr="00474BFA">
        <w:rPr>
          <w:rFonts w:ascii="Times New Roman" w:hAnsi="Times New Roman"/>
          <w:b/>
          <w:sz w:val="24"/>
          <w:szCs w:val="24"/>
          <w:lang w:val="ro-RO"/>
        </w:rPr>
        <w:t>Ţ</w:t>
      </w:r>
      <w:r w:rsidR="0094682F" w:rsidRPr="00474BFA">
        <w:rPr>
          <w:rFonts w:ascii="Times New Roman" w:hAnsi="Times New Roman"/>
          <w:b/>
          <w:sz w:val="24"/>
          <w:szCs w:val="24"/>
          <w:lang w:val="ro-RO"/>
        </w:rPr>
        <w:t xml:space="preserve"> I E   T E H N I C Ă</w:t>
      </w:r>
    </w:p>
    <w:p w:rsidR="00803B8D" w:rsidRPr="00474BFA" w:rsidRDefault="00803B8D" w:rsidP="00561EAF">
      <w:pPr>
        <w:spacing w:after="0"/>
        <w:jc w:val="center"/>
        <w:rPr>
          <w:rFonts w:ascii="Times New Roman" w:hAnsi="Times New Roman"/>
          <w:b/>
          <w:sz w:val="24"/>
          <w:szCs w:val="24"/>
          <w:lang w:val="ro-RO"/>
        </w:rPr>
      </w:pPr>
    </w:p>
    <w:p w:rsidR="002A02A6" w:rsidRPr="00474BFA" w:rsidRDefault="002A02A6" w:rsidP="00561EAF">
      <w:pPr>
        <w:spacing w:after="0"/>
        <w:rPr>
          <w:rFonts w:ascii="Times New Roman" w:hAnsi="Times New Roman"/>
          <w:b/>
          <w:sz w:val="24"/>
          <w:szCs w:val="24"/>
          <w:lang w:val="ro-RO"/>
        </w:rPr>
      </w:pPr>
      <w:r w:rsidRPr="00474BFA">
        <w:rPr>
          <w:rFonts w:ascii="Times New Roman" w:hAnsi="Times New Roman"/>
          <w:b/>
          <w:sz w:val="24"/>
          <w:szCs w:val="24"/>
          <w:lang w:val="ro-RO"/>
        </w:rPr>
        <w:t xml:space="preserve">Tunică </w:t>
      </w:r>
      <w:r w:rsidR="006E0390" w:rsidRPr="00474BFA">
        <w:rPr>
          <w:rFonts w:ascii="Times New Roman" w:hAnsi="Times New Roman"/>
          <w:b/>
          <w:sz w:val="24"/>
          <w:szCs w:val="24"/>
          <w:lang w:val="ro-RO"/>
        </w:rPr>
        <w:t>ş</w:t>
      </w:r>
      <w:r w:rsidRPr="00474BFA">
        <w:rPr>
          <w:rFonts w:ascii="Times New Roman" w:hAnsi="Times New Roman"/>
          <w:b/>
          <w:sz w:val="24"/>
          <w:szCs w:val="24"/>
          <w:lang w:val="ro-RO"/>
        </w:rPr>
        <w:t>i pantaloni de campanie</w:t>
      </w:r>
    </w:p>
    <w:p w:rsidR="00803B8D" w:rsidRPr="00474BFA" w:rsidRDefault="00803B8D" w:rsidP="00561EAF">
      <w:pPr>
        <w:spacing w:after="0"/>
        <w:rPr>
          <w:rFonts w:ascii="Times New Roman" w:hAnsi="Times New Roman"/>
          <w:b/>
          <w:sz w:val="24"/>
          <w:szCs w:val="24"/>
          <w:lang w:val="ro-RO"/>
        </w:rPr>
      </w:pPr>
    </w:p>
    <w:p w:rsidR="002A02A6" w:rsidRPr="00474BFA" w:rsidRDefault="002A02A6" w:rsidP="00B10E78">
      <w:pPr>
        <w:spacing w:after="0" w:line="240" w:lineRule="auto"/>
        <w:ind w:firstLine="567"/>
        <w:jc w:val="both"/>
        <w:rPr>
          <w:rFonts w:ascii="Times New Roman" w:hAnsi="Times New Roman"/>
          <w:sz w:val="24"/>
          <w:szCs w:val="24"/>
          <w:lang w:val="ro-RO"/>
        </w:rPr>
      </w:pPr>
      <w:r w:rsidRPr="00474BFA">
        <w:rPr>
          <w:rFonts w:ascii="Times New Roman" w:hAnsi="Times New Roman"/>
          <w:b/>
          <w:sz w:val="24"/>
          <w:szCs w:val="24"/>
          <w:lang w:val="ro-RO"/>
        </w:rPr>
        <w:t xml:space="preserve">1.1  Materialele folosite: </w:t>
      </w:r>
      <w:r w:rsidR="00BC3445" w:rsidRPr="00474BFA">
        <w:rPr>
          <w:rFonts w:ascii="Times New Roman" w:hAnsi="Times New Roman"/>
          <w:sz w:val="24"/>
          <w:szCs w:val="24"/>
          <w:lang w:val="ro-RO"/>
        </w:rPr>
        <w:t xml:space="preserve">Pentru confecţionarea tunică şi pantaloni de campanie fi folosită ţesătură combinată de tip „Rip-Stop Stretch” cu fir armat la pas de 6-7 mm. Densitatea: </w:t>
      </w:r>
      <w:r w:rsidR="00BC3445" w:rsidRPr="00474BFA">
        <w:rPr>
          <w:rFonts w:ascii="Times New Roman" w:eastAsia="SimSun" w:hAnsi="Times New Roman"/>
          <w:sz w:val="24"/>
          <w:szCs w:val="24"/>
          <w:lang w:val="ro-RO" w:eastAsia="zh-CN"/>
        </w:rPr>
        <w:t>2</w:t>
      </w:r>
      <w:r w:rsidR="00750968" w:rsidRPr="00474BFA">
        <w:rPr>
          <w:rFonts w:ascii="Times New Roman" w:eastAsia="SimSun" w:hAnsi="Times New Roman"/>
          <w:sz w:val="24"/>
          <w:szCs w:val="24"/>
          <w:lang w:val="ro-RO" w:eastAsia="zh-CN"/>
        </w:rPr>
        <w:t>2</w:t>
      </w:r>
      <w:r w:rsidR="00BC3445" w:rsidRPr="00474BFA">
        <w:rPr>
          <w:rFonts w:ascii="Times New Roman" w:eastAsia="SimSun" w:hAnsi="Times New Roman"/>
          <w:sz w:val="24"/>
          <w:szCs w:val="24"/>
          <w:lang w:val="ro-RO" w:eastAsia="zh-CN"/>
        </w:rPr>
        <w:t>0-250</w:t>
      </w:r>
      <w:r w:rsidR="00BC3445" w:rsidRPr="00474BFA">
        <w:rPr>
          <w:rFonts w:ascii="Times New Roman" w:hAnsi="Times New Roman"/>
          <w:sz w:val="24"/>
          <w:szCs w:val="24"/>
          <w:lang w:val="ro-RO"/>
        </w:rPr>
        <w:t xml:space="preserve"> gr/m². Compoziţia fibrelor constituie: 35% - bumbac,</w:t>
      </w:r>
      <w:r w:rsidR="00803B8D" w:rsidRPr="00474BFA">
        <w:rPr>
          <w:rFonts w:ascii="Times New Roman" w:hAnsi="Times New Roman"/>
          <w:sz w:val="24"/>
          <w:szCs w:val="24"/>
          <w:lang w:val="ro-RO"/>
        </w:rPr>
        <w:t xml:space="preserve"> </w:t>
      </w:r>
      <w:r w:rsidR="00BC3445" w:rsidRPr="00474BFA">
        <w:rPr>
          <w:rFonts w:ascii="Times New Roman" w:hAnsi="Times New Roman"/>
          <w:sz w:val="24"/>
          <w:szCs w:val="24"/>
          <w:lang w:val="ro-RO"/>
        </w:rPr>
        <w:t xml:space="preserve">65% - poliester. Permeabilitate la aer de cel puţin 40 de dm³/m²s. Rezistenţa culorii la spălare 4/4, efort fizic 4/4, 6 la lumină. </w:t>
      </w:r>
      <w:r w:rsidR="00BC3445" w:rsidRPr="00474BFA">
        <w:rPr>
          <w:rStyle w:val="tpa"/>
          <w:rFonts w:ascii="Times New Roman" w:hAnsi="Times New Roman"/>
          <w:sz w:val="24"/>
          <w:szCs w:val="24"/>
          <w:lang w:val="ro-RO"/>
        </w:rPr>
        <w:t xml:space="preserve">Sarcina de rupere 700 N minimum (în urzeală) şi 700 N minimum (în bătătură). </w:t>
      </w:r>
      <w:r w:rsidR="00652E2F" w:rsidRPr="00474BFA">
        <w:rPr>
          <w:rFonts w:ascii="Times New Roman" w:hAnsi="Times New Roman"/>
          <w:sz w:val="24"/>
          <w:szCs w:val="24"/>
          <w:lang w:val="ro-RO"/>
        </w:rPr>
        <w:t xml:space="preserve">Panton 19-4013 DARK NAVY. </w:t>
      </w:r>
      <w:r w:rsidRPr="00474BFA">
        <w:rPr>
          <w:rStyle w:val="tpa"/>
          <w:rFonts w:ascii="Times New Roman" w:hAnsi="Times New Roman"/>
          <w:sz w:val="24"/>
          <w:szCs w:val="24"/>
          <w:lang w:val="ro-RO"/>
        </w:rPr>
        <w:t xml:space="preserve"> </w:t>
      </w:r>
    </w:p>
    <w:p w:rsidR="00892B8F" w:rsidRPr="00474BFA" w:rsidRDefault="00CE0215" w:rsidP="00CE0215">
      <w:pPr>
        <w:spacing w:after="0"/>
        <w:ind w:firstLine="540"/>
        <w:jc w:val="both"/>
        <w:rPr>
          <w:rFonts w:ascii="Times New Roman" w:hAnsi="Times New Roman"/>
          <w:sz w:val="24"/>
          <w:szCs w:val="24"/>
          <w:lang w:val="ro-RO"/>
        </w:rPr>
      </w:pPr>
      <w:r w:rsidRPr="00474BFA">
        <w:rPr>
          <w:rFonts w:ascii="Times New Roman" w:hAnsi="Times New Roman"/>
          <w:sz w:val="24"/>
          <w:szCs w:val="24"/>
          <w:lang w:val="ro-RO"/>
        </w:rPr>
        <w:t xml:space="preserve">Banda </w:t>
      </w:r>
      <w:r w:rsidRPr="00474BFA">
        <w:rPr>
          <w:rFonts w:ascii="Times New Roman" w:eastAsia="SimSun" w:hAnsi="Times New Roman"/>
          <w:sz w:val="24"/>
          <w:szCs w:val="24"/>
          <w:lang w:val="ro-RO" w:eastAsia="zh-CN"/>
        </w:rPr>
        <w:t>„velcro”</w:t>
      </w:r>
      <w:r w:rsidRPr="00474BFA">
        <w:rPr>
          <w:rFonts w:ascii="Times New Roman" w:hAnsi="Times New Roman"/>
          <w:sz w:val="24"/>
          <w:szCs w:val="24"/>
          <w:lang w:val="ro-RO"/>
        </w:rPr>
        <w:t>, ața, fermoar spiralat, nasturi, benzi elastic, butoni de metal conform Fișei de selectare a materialelor.</w:t>
      </w:r>
    </w:p>
    <w:p w:rsidR="004415F3" w:rsidRPr="00474BFA" w:rsidRDefault="00892B8F"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1.2 Descrierea: </w:t>
      </w:r>
      <w:r w:rsidR="00652E2F" w:rsidRPr="00474BFA">
        <w:rPr>
          <w:rFonts w:ascii="Times New Roman" w:eastAsia="SimSun" w:hAnsi="Times New Roman"/>
          <w:b/>
          <w:sz w:val="24"/>
          <w:szCs w:val="24"/>
          <w:lang w:val="ro-RO" w:eastAsia="zh-CN"/>
        </w:rPr>
        <w:t xml:space="preserve">Tunica de campanie </w:t>
      </w:r>
      <w:r w:rsidR="00652E2F" w:rsidRPr="00474BFA">
        <w:rPr>
          <w:rFonts w:ascii="Times New Roman" w:eastAsia="SimSun" w:hAnsi="Times New Roman"/>
          <w:sz w:val="24"/>
          <w:szCs w:val="24"/>
          <w:lang w:val="ro-RO" w:eastAsia="zh-CN"/>
        </w:rPr>
        <w:t xml:space="preserve">de siluetă dreaptă, </w:t>
      </w:r>
      <w:r w:rsidR="004415F3" w:rsidRPr="00474BFA">
        <w:rPr>
          <w:rFonts w:ascii="Times New Roman" w:eastAsia="SimSun" w:hAnsi="Times New Roman"/>
          <w:sz w:val="24"/>
          <w:szCs w:val="24"/>
          <w:lang w:val="ro-RO" w:eastAsia="zh-CN"/>
        </w:rPr>
        <w:t>cu lungimea p</w:t>
      </w:r>
      <w:r w:rsidR="00C32528" w:rsidRPr="00474BFA">
        <w:rPr>
          <w:rFonts w:ascii="Times New Roman" w:eastAsia="SimSun" w:hAnsi="Times New Roman"/>
          <w:sz w:val="24"/>
          <w:szCs w:val="24"/>
          <w:lang w:val="ro-RO" w:eastAsia="zh-CN"/>
        </w:rPr>
        <w:t>î</w:t>
      </w:r>
      <w:r w:rsidR="004415F3" w:rsidRPr="00474BFA">
        <w:rPr>
          <w:rFonts w:ascii="Times New Roman" w:eastAsia="SimSun" w:hAnsi="Times New Roman"/>
          <w:sz w:val="24"/>
          <w:szCs w:val="24"/>
          <w:lang w:val="ro-RO" w:eastAsia="zh-CN"/>
        </w:rPr>
        <w:t>nă la linia şoldurilor; este compusă din faţă, spate, m</w:t>
      </w:r>
      <w:r w:rsidR="00C32528" w:rsidRPr="00474BFA">
        <w:rPr>
          <w:rFonts w:ascii="Times New Roman" w:eastAsia="SimSun" w:hAnsi="Times New Roman"/>
          <w:sz w:val="24"/>
          <w:szCs w:val="24"/>
          <w:lang w:val="ro-RO" w:eastAsia="zh-CN"/>
        </w:rPr>
        <w:t>î</w:t>
      </w:r>
      <w:r w:rsidR="004415F3" w:rsidRPr="00474BFA">
        <w:rPr>
          <w:rFonts w:ascii="Times New Roman" w:eastAsia="SimSun" w:hAnsi="Times New Roman"/>
          <w:sz w:val="24"/>
          <w:szCs w:val="24"/>
          <w:lang w:val="ro-RO" w:eastAsia="zh-CN"/>
        </w:rPr>
        <w:t>necă şi guler. Sistemul de închidere a produsului este central cu fermoar care nu ajunge p</w:t>
      </w:r>
      <w:r w:rsidR="00C32528" w:rsidRPr="00474BFA">
        <w:rPr>
          <w:rFonts w:ascii="Times New Roman" w:eastAsia="SimSun" w:hAnsi="Times New Roman"/>
          <w:sz w:val="24"/>
          <w:szCs w:val="24"/>
          <w:lang w:val="ro-RO" w:eastAsia="zh-CN"/>
        </w:rPr>
        <w:t>î</w:t>
      </w:r>
      <w:r w:rsidR="004415F3" w:rsidRPr="00474BFA">
        <w:rPr>
          <w:rFonts w:ascii="Times New Roman" w:eastAsia="SimSun" w:hAnsi="Times New Roman"/>
          <w:sz w:val="24"/>
          <w:szCs w:val="24"/>
          <w:lang w:val="ro-RO" w:eastAsia="zh-CN"/>
        </w:rPr>
        <w:t xml:space="preserve">nă la terminaţia produsului cu 180 mm, fermoarul este acoperit cu fentă cu lăţimea de </w:t>
      </w:r>
      <w:smartTag w:uri="urn:schemas-microsoft-com:office:smarttags" w:element="metricconverter">
        <w:smartTagPr>
          <w:attr w:name="ProductID" w:val="40 mm"/>
        </w:smartTagPr>
        <w:r w:rsidR="004415F3" w:rsidRPr="00474BFA">
          <w:rPr>
            <w:rFonts w:ascii="Times New Roman" w:eastAsia="SimSun" w:hAnsi="Times New Roman"/>
            <w:sz w:val="24"/>
            <w:szCs w:val="24"/>
            <w:lang w:val="ro-RO" w:eastAsia="zh-CN"/>
          </w:rPr>
          <w:t>40 mm</w:t>
        </w:r>
      </w:smartTag>
      <w:r w:rsidR="004415F3" w:rsidRPr="00474BFA">
        <w:rPr>
          <w:rFonts w:ascii="Times New Roman" w:eastAsia="SimSun" w:hAnsi="Times New Roman"/>
          <w:sz w:val="24"/>
          <w:szCs w:val="24"/>
          <w:lang w:val="ro-RO" w:eastAsia="zh-CN"/>
        </w:rPr>
        <w:t>, croită integral cu faţa produsului.   Sistemul de închidere a fentei este realizat prin 6 butoni ascunși.</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Faţa tunicii prezintă două repere simetrice. Pe partea superioară a părţilor din faţă, la nivelul liniei bustului simetric se montează c</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te un buzunar aplicat cu lăţimea tighelului de </w:t>
      </w:r>
      <w:smartTag w:uri="urn:schemas-microsoft-com:office:smarttags" w:element="metricconverter">
        <w:smartTagPr>
          <w:attr w:name="ProductID" w:val="1 mm"/>
        </w:smartTagPr>
        <w:r w:rsidRPr="00474BFA">
          <w:rPr>
            <w:rFonts w:ascii="Times New Roman" w:eastAsia="SimSun" w:hAnsi="Times New Roman"/>
            <w:sz w:val="24"/>
            <w:szCs w:val="24"/>
            <w:lang w:val="ro-RO" w:eastAsia="zh-CN"/>
          </w:rPr>
          <w:t>1 mm</w:t>
        </w:r>
      </w:smartTag>
      <w:r w:rsidRPr="00474BFA">
        <w:rPr>
          <w:rFonts w:ascii="Times New Roman" w:eastAsia="SimSun" w:hAnsi="Times New Roman"/>
          <w:sz w:val="24"/>
          <w:szCs w:val="24"/>
          <w:lang w:val="ro-RO" w:eastAsia="zh-CN"/>
        </w:rPr>
        <w:t>, orientat oblic sub un unghi de 30°. Liniile de intrare în buzunar sunt acoperite de clape. Pe clape sunt prevăzute elemente de închidere a buzunarului prin 2 butoni de metal ascunși. Pe piepți din față, la distanța de 60 mm de la linia ce divizează bustul pe verticală în două părți simetrice, în partea dreaptă și stîngă pe orizontal, se aplică două benzi „velcro”(Loops   fără bordură), cu dimensiunile 110*30 mm. Totodată benzile sunt amplasate astfel ca marginile de sus ale benzilor sunt pe o linie dreaptă cu marginea de sus a ecusonului de pe mîneca.</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 Pe reperele față cu 15 mm mai sus de banda „velcro”, în partea laterală, se aplică găici cu dimensiunile 40*15 mm  pentru bodycamere.</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Partea din spate se constituie din trei repere unul central şi doi clini laterali, care pornesc din linia umărului. În partea superioară a liniilor de divizare sunt proiectate pliuri de libertate uni-direcţionate cu lungimea de 300 mm şi ad</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ncimea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40 mm</w:t>
        </w:r>
      </w:smartTag>
      <w:r w:rsidRPr="00474BFA">
        <w:rPr>
          <w:rFonts w:ascii="Times New Roman" w:eastAsia="SimSun" w:hAnsi="Times New Roman"/>
          <w:sz w:val="24"/>
          <w:szCs w:val="24"/>
          <w:lang w:val="ro-RO" w:eastAsia="zh-CN"/>
        </w:rPr>
        <w:t xml:space="preserve">. În partea superioară a elementului spate la o distanţă de </w:t>
      </w:r>
      <w:smartTag w:uri="urn:schemas-microsoft-com:office:smarttags" w:element="metricconverter">
        <w:smartTagPr>
          <w:attr w:name="ProductID" w:val="180 mm"/>
        </w:smartTagPr>
        <w:r w:rsidRPr="00474BFA">
          <w:rPr>
            <w:rFonts w:ascii="Times New Roman" w:eastAsia="SimSun" w:hAnsi="Times New Roman"/>
            <w:sz w:val="24"/>
            <w:szCs w:val="24"/>
            <w:lang w:val="ro-RO" w:eastAsia="zh-CN"/>
          </w:rPr>
          <w:t>180 mm</w:t>
        </w:r>
      </w:smartTag>
      <w:r w:rsidRPr="00474BFA">
        <w:rPr>
          <w:rFonts w:ascii="Times New Roman" w:eastAsia="SimSun" w:hAnsi="Times New Roman"/>
          <w:sz w:val="24"/>
          <w:szCs w:val="24"/>
          <w:lang w:val="ro-RO" w:eastAsia="zh-CN"/>
        </w:rPr>
        <w:t xml:space="preserve"> de la răscroiala g</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tului este aplicată broderia cu inscripţia „POLIŢIA DE FRONTIERĂ”. </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neca clasică aplicată  constituită din două repere – anterior şi unul posterior, de forma trapeție, îngustată spre terminație. Pe partea superioară centrală 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necilor sunt aplicate cu tighel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1 mm</w:t>
        </w:r>
      </w:smartTag>
      <w:r w:rsidRPr="00474BFA">
        <w:rPr>
          <w:rFonts w:ascii="Times New Roman" w:eastAsia="SimSun" w:hAnsi="Times New Roman"/>
          <w:sz w:val="24"/>
          <w:szCs w:val="24"/>
          <w:lang w:val="ro-RO" w:eastAsia="zh-CN"/>
        </w:rPr>
        <w:t xml:space="preserve"> buzunare la distanța de 90 mm de la linia de montare a mînecii în răscroială. Pe partea posterioară şi cea inferioară a pungii buzunarului se prelucrează pliuri de libertate. Liniile de intrare în buzunar sunt acoperite de clape aplicate la distanţa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30 mm</w:t>
        </w:r>
      </w:smartTag>
      <w:r w:rsidRPr="00474BFA">
        <w:rPr>
          <w:rFonts w:ascii="Times New Roman" w:eastAsia="SimSun" w:hAnsi="Times New Roman"/>
          <w:sz w:val="24"/>
          <w:szCs w:val="24"/>
          <w:lang w:val="ro-RO" w:eastAsia="zh-CN"/>
        </w:rPr>
        <w:t xml:space="preserve"> de liniile de intrare. Pe clape sunt prevăzute elemente de închidere a buzunarului prin 2 butoane.</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Pe buzunarele ambelor mîneci sunt aplicate benzi „velcro” cu dimensiunile 120*90 mm pentru ecusonul Poliției de Frontieră. Pe partea posterioară 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necilor, la nivelul liniei cotului sunt realizate elemente de protecţie(cotiere), cu rol de întărire a acestei zone cu forma unui trapez neregulat cu înălţimea de 195 mm. </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Terminația mînecilor este prevăzută cu un sistem de ajustare, compus din banda „velcro” fixată la 10 mm de la terminația mînecii cu dimensiunile de 150*30 mm (Loop) și o chingă de lățime 50 mm fixată în cusătura inferioară la terminația, dotată cu bandă „velcro” cu dimensiunile 50*30 mm (Hook). Chinga este aplicată pe reperul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necii cu cusătura de fixare la 5mm, capătul fiind lăsat liber.</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Pe terminaţia produsului este realizat un tighel decorativ cu lăţimea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20 mm</w:t>
        </w:r>
      </w:smartTag>
      <w:r w:rsidRPr="00474BFA">
        <w:rPr>
          <w:rFonts w:ascii="Times New Roman" w:eastAsia="SimSun" w:hAnsi="Times New Roman"/>
          <w:sz w:val="24"/>
          <w:szCs w:val="24"/>
          <w:lang w:val="ro-RO" w:eastAsia="zh-CN"/>
        </w:rPr>
        <w:t>, pe terminaţia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necii – un tighel decorativ cu lăţimea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50 mm</w:t>
        </w:r>
      </w:smartTag>
      <w:r w:rsidRPr="00474BFA">
        <w:rPr>
          <w:rFonts w:ascii="Times New Roman" w:eastAsia="SimSun" w:hAnsi="Times New Roman"/>
          <w:sz w:val="24"/>
          <w:szCs w:val="24"/>
          <w:lang w:val="ro-RO" w:eastAsia="zh-CN"/>
        </w:rPr>
        <w:t xml:space="preserve">. Pe conturul gulerului se aplică un tighel de garnisire cu lăţimea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1 mm</w:t>
        </w:r>
      </w:smartTag>
      <w:r w:rsidRPr="00474BFA">
        <w:rPr>
          <w:rFonts w:ascii="Times New Roman" w:eastAsia="SimSun" w:hAnsi="Times New Roman"/>
          <w:sz w:val="24"/>
          <w:szCs w:val="24"/>
          <w:lang w:val="ro-RO" w:eastAsia="zh-CN"/>
        </w:rPr>
        <w:t>. Conturul tuturor clapelor buzunarelor şi a chingilor sunt prelucrate cu tighele decorative cu lăţimea de 5 mm. Linia umărului, linia de aplicare 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necilor în răscroială, liniile de relief pe reperul spate, linia cotului ale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necii sunt garnisite cu tighele decorative duble.</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Toate dimensiunile specificate in acest document sint cu referinta pentru marimea 54/176.     Dimensiunile produselor livrate trebuie sa corespunda tabelului de masuri aprobat.</w:t>
      </w:r>
    </w:p>
    <w:p w:rsidR="004415F3" w:rsidRPr="00474BFA" w:rsidRDefault="00892B8F"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1.3 Descrierea: </w:t>
      </w:r>
      <w:r w:rsidR="00652E2F" w:rsidRPr="00474BFA">
        <w:rPr>
          <w:rFonts w:ascii="Times New Roman" w:eastAsia="SimSun" w:hAnsi="Times New Roman"/>
          <w:b/>
          <w:sz w:val="24"/>
          <w:szCs w:val="24"/>
          <w:lang w:val="ro-RO" w:eastAsia="zh-CN"/>
        </w:rPr>
        <w:t xml:space="preserve">Pantaloni de campanie </w:t>
      </w:r>
      <w:r w:rsidR="00652E2F" w:rsidRPr="00474BFA">
        <w:rPr>
          <w:rFonts w:ascii="Times New Roman" w:eastAsia="SimSun" w:hAnsi="Times New Roman"/>
          <w:sz w:val="24"/>
          <w:szCs w:val="24"/>
          <w:lang w:val="ro-RO" w:eastAsia="zh-CN"/>
        </w:rPr>
        <w:t xml:space="preserve">sunt de siluetă semi ajustată, </w:t>
      </w:r>
      <w:r w:rsidR="004415F3" w:rsidRPr="00474BFA">
        <w:rPr>
          <w:rFonts w:ascii="Times New Roman" w:eastAsia="SimSun" w:hAnsi="Times New Roman"/>
          <w:sz w:val="24"/>
          <w:szCs w:val="24"/>
          <w:lang w:val="ro-RO" w:eastAsia="zh-CN"/>
        </w:rPr>
        <w:t xml:space="preserve">îngustaţi spre terminaţie; constituiți din fața, spate, betelie. Sistemul de închidere este realizat prin fermoar și un nasture, fiind amplasat în partea din faţă a liniei de simetrie. Pe terminaţia de jos a produsului este prelucrat un şnal de </w:t>
      </w:r>
      <w:r w:rsidR="004415F3" w:rsidRPr="00474BFA">
        <w:rPr>
          <w:rFonts w:ascii="Times New Roman" w:eastAsia="SimSun" w:hAnsi="Times New Roman"/>
          <w:sz w:val="24"/>
          <w:szCs w:val="24"/>
          <w:lang w:val="ro-RO" w:eastAsia="zh-CN"/>
        </w:rPr>
        <w:lastRenderedPageBreak/>
        <w:t xml:space="preserve">25 mm. Betelia interioară este prelucrată cu bordură, din țesătura de bază, cu lăţimea de 50 mm. La nivelul conturului superior sunt fixate şapte găici cu lungimea de </w:t>
      </w:r>
      <w:r w:rsidR="00D15D10" w:rsidRPr="00474BFA">
        <w:rPr>
          <w:rFonts w:ascii="Times New Roman" w:eastAsia="SimSun" w:hAnsi="Times New Roman"/>
          <w:sz w:val="24"/>
          <w:szCs w:val="24"/>
          <w:lang w:val="ro-RO" w:eastAsia="zh-CN"/>
        </w:rPr>
        <w:t>6</w:t>
      </w:r>
      <w:r w:rsidR="004415F3" w:rsidRPr="00474BFA">
        <w:rPr>
          <w:rFonts w:ascii="Times New Roman" w:eastAsia="SimSun" w:hAnsi="Times New Roman"/>
          <w:sz w:val="24"/>
          <w:szCs w:val="24"/>
          <w:lang w:val="ro-RO" w:eastAsia="zh-CN"/>
        </w:rPr>
        <w:t xml:space="preserve">0 mm şi lăţimea de </w:t>
      </w:r>
      <w:r w:rsidR="00D15D10" w:rsidRPr="00474BFA">
        <w:rPr>
          <w:rFonts w:ascii="Times New Roman" w:eastAsia="SimSun" w:hAnsi="Times New Roman"/>
          <w:sz w:val="24"/>
          <w:szCs w:val="24"/>
          <w:lang w:val="ro-RO" w:eastAsia="zh-CN"/>
        </w:rPr>
        <w:t>30</w:t>
      </w:r>
      <w:r w:rsidR="004415F3" w:rsidRPr="00474BFA">
        <w:rPr>
          <w:rFonts w:ascii="Times New Roman" w:eastAsia="SimSun" w:hAnsi="Times New Roman"/>
          <w:sz w:val="24"/>
          <w:szCs w:val="24"/>
          <w:lang w:val="ro-RO" w:eastAsia="zh-CN"/>
        </w:rPr>
        <w:t xml:space="preserve"> mm.</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Partea din faţă este realizată din două repere simetrice. În partea superioară a părţii din faţă sunt prelucrate buzunare laterale cu linia de intrare oblică. În zona genunchiului sunt aplicate elemente de protecţie (genunchiere) cu lungimea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255 mm</w:t>
        </w:r>
      </w:smartTag>
      <w:r w:rsidRPr="00474BFA">
        <w:rPr>
          <w:rFonts w:ascii="Times New Roman" w:eastAsia="SimSun" w:hAnsi="Times New Roman"/>
          <w:sz w:val="24"/>
          <w:szCs w:val="24"/>
          <w:lang w:val="ro-RO" w:eastAsia="zh-CN"/>
        </w:rPr>
        <w:t xml:space="preserve">. </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Partea din spate este realizată din 4 repere. Platca și reperul spate simetrice.  </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Pe ambele părți ale pantalonilor sunt montate c</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te unu buzunar aplicat. Linia de intrare în buzunar cu lungimea de 180 mm este orientată orizontal, ad</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ncimea pungii 210 mm. Cu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30 mm</w:t>
        </w:r>
      </w:smartTag>
      <w:r w:rsidRPr="00474BFA">
        <w:rPr>
          <w:rFonts w:ascii="Times New Roman" w:eastAsia="SimSun" w:hAnsi="Times New Roman"/>
          <w:sz w:val="24"/>
          <w:szCs w:val="24"/>
          <w:lang w:val="ro-RO" w:eastAsia="zh-CN"/>
        </w:rPr>
        <w:t xml:space="preserve"> mai sus de linia de intrare în buzunar, paralel cu aceasta, este aplicată o clapă, care se încheie cu 2 butoni de metal (ascunși). Frontal, pe partea dreaptă, cu 210 mm de la terminația superioară a produsului, este amplasat buzunar tăiat cu refilet, poziționat orizontal; dimensiunile buzunarului 90*170 mm destinat păstrării aparatelor electronice de comunicație.</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Pe marginea superioară a pantalonului, pe marginea sistemului de închidere se aplică tighele de garnisire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1 mm</w:t>
        </w:r>
      </w:smartTag>
      <w:r w:rsidRPr="00474BFA">
        <w:rPr>
          <w:rFonts w:ascii="Times New Roman" w:eastAsia="SimSun" w:hAnsi="Times New Roman"/>
          <w:sz w:val="24"/>
          <w:szCs w:val="24"/>
          <w:lang w:val="ro-RO" w:eastAsia="zh-CN"/>
        </w:rPr>
        <w:t>. Conturul tuturor clapelor buzunarelor, precum şi linia de intrare în buzunarele laterale a părţilor din faţă sunt prelucrate cu tighele decorative cu lăţimea de 5 mm. Pe linia laterală se aplică tighele duble de garnisire.</w:t>
      </w:r>
    </w:p>
    <w:p w:rsidR="008B6E69"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Toate dimensiunile specificate in acest document sint cu referinta pentru marimea 54/176.</w:t>
      </w:r>
    </w:p>
    <w:p w:rsidR="004415F3" w:rsidRPr="008B6E69" w:rsidRDefault="004415F3" w:rsidP="008B6E69">
      <w:pPr>
        <w:spacing w:after="0" w:line="240" w:lineRule="auto"/>
        <w:ind w:firstLine="540"/>
        <w:jc w:val="both"/>
        <w:rPr>
          <w:rFonts w:ascii="Times New Roman" w:hAnsi="Times New Roman"/>
          <w:i/>
          <w:sz w:val="24"/>
          <w:szCs w:val="24"/>
          <w:lang w:val="ro-RO"/>
        </w:rPr>
      </w:pPr>
      <w:r w:rsidRPr="00474BFA">
        <w:rPr>
          <w:rFonts w:ascii="Times New Roman" w:eastAsia="SimSun" w:hAnsi="Times New Roman"/>
          <w:sz w:val="24"/>
          <w:szCs w:val="24"/>
          <w:lang w:val="ro-RO" w:eastAsia="zh-CN"/>
        </w:rPr>
        <w:t xml:space="preserve">     </w:t>
      </w:r>
      <w:r w:rsidR="008B6E69" w:rsidRPr="00667BDE">
        <w:rPr>
          <w:rFonts w:ascii="Times New Roman" w:hAnsi="Times New Roman"/>
          <w:i/>
          <w:sz w:val="24"/>
          <w:szCs w:val="24"/>
          <w:lang w:val="ro-RO"/>
        </w:rPr>
        <w:t xml:space="preserve">Pentru informaţii suplimentare (mărimi, lungimea mînicilor) se consultă GOST </w:t>
      </w:r>
      <w:r w:rsidR="008B6E69" w:rsidRPr="008B6E69">
        <w:rPr>
          <w:rFonts w:ascii="Times New Roman" w:hAnsi="Times New Roman"/>
          <w:i/>
          <w:sz w:val="24"/>
          <w:szCs w:val="24"/>
          <w:lang w:val="en-US"/>
        </w:rPr>
        <w:t>24871-81</w:t>
      </w:r>
      <w:r w:rsidR="008B6E69" w:rsidRPr="00667BDE">
        <w:rPr>
          <w:rFonts w:ascii="Times New Roman" w:hAnsi="Times New Roman"/>
          <w:i/>
          <w:sz w:val="24"/>
          <w:szCs w:val="24"/>
          <w:lang w:val="ro-RO"/>
        </w:rPr>
        <w:t>.</w:t>
      </w:r>
      <w:r w:rsidR="008B6E69">
        <w:rPr>
          <w:rFonts w:ascii="Times New Roman" w:hAnsi="Times New Roman"/>
          <w:i/>
          <w:sz w:val="24"/>
          <w:szCs w:val="24"/>
          <w:lang w:val="ro-RO"/>
        </w:rPr>
        <w:t xml:space="preserve"> </w:t>
      </w:r>
    </w:p>
    <w:p w:rsidR="00432324" w:rsidRPr="00474BFA" w:rsidRDefault="00652E2F" w:rsidP="00652E2F">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w:t>
      </w:r>
      <w:r w:rsidR="00BC3445" w:rsidRPr="00474BFA">
        <w:rPr>
          <w:rFonts w:ascii="Times New Roman" w:eastAsia="SimSun" w:hAnsi="Times New Roman"/>
          <w:b/>
          <w:i/>
          <w:sz w:val="24"/>
          <w:szCs w:val="24"/>
          <w:lang w:val="ro-RO" w:eastAsia="zh-CN"/>
        </w:rPr>
        <w:t xml:space="preserve">tunică şi pantaloni de campanie </w:t>
      </w:r>
      <w:r w:rsidRPr="00474BFA">
        <w:rPr>
          <w:rFonts w:ascii="Times New Roman" w:eastAsia="SimSun" w:hAnsi="Times New Roman"/>
          <w:b/>
          <w:i/>
          <w:sz w:val="24"/>
          <w:szCs w:val="24"/>
          <w:lang w:val="ro-RO" w:eastAsia="zh-CN"/>
        </w:rPr>
        <w:t xml:space="preserve">obligatoriu </w:t>
      </w:r>
      <w:r w:rsidR="0002554C" w:rsidRPr="00474BFA">
        <w:rPr>
          <w:rFonts w:ascii="Times New Roman" w:eastAsia="SimSun" w:hAnsi="Times New Roman"/>
          <w:b/>
          <w:i/>
          <w:sz w:val="24"/>
          <w:szCs w:val="24"/>
          <w:lang w:val="ro-RO" w:eastAsia="zh-CN"/>
        </w:rPr>
        <w:t>se va solicita mostra aprobată.</w:t>
      </w:r>
      <w:r w:rsidRPr="00474BFA">
        <w:rPr>
          <w:rFonts w:ascii="Times New Roman" w:eastAsia="SimSun" w:hAnsi="Times New Roman"/>
          <w:b/>
          <w:i/>
          <w:sz w:val="24"/>
          <w:szCs w:val="24"/>
          <w:lang w:val="ro-RO" w:eastAsia="zh-CN"/>
        </w:rPr>
        <w:t xml:space="preserve"> </w:t>
      </w:r>
    </w:p>
    <w:p w:rsidR="0097097A" w:rsidRPr="00474BFA" w:rsidRDefault="0097097A" w:rsidP="0097097A">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97097A"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97097A" w:rsidRPr="008B6E69" w:rsidRDefault="00F65E07" w:rsidP="00F65E07">
      <w:pPr>
        <w:tabs>
          <w:tab w:val="left" w:pos="8789"/>
        </w:tabs>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i/>
          <w:sz w:val="24"/>
          <w:szCs w:val="24"/>
          <w:lang w:val="ro-RO" w:eastAsia="zh-CN"/>
        </w:rPr>
        <w:t xml:space="preserve">  </w:t>
      </w:r>
      <w:r w:rsidRPr="008B6E69">
        <w:rPr>
          <w:rFonts w:ascii="Times New Roman" w:eastAsia="SimSun" w:hAnsi="Times New Roman"/>
          <w:b/>
          <w:i/>
          <w:sz w:val="24"/>
          <w:szCs w:val="24"/>
          <w:lang w:val="ro-RO" w:eastAsia="zh-CN"/>
        </w:rPr>
        <w:t>GOST ISO 3758-2014</w:t>
      </w:r>
    </w:p>
    <w:p w:rsidR="003A0329" w:rsidRPr="00474BFA" w:rsidRDefault="00904345" w:rsidP="003A0329">
      <w:pPr>
        <w:spacing w:after="0" w:line="240" w:lineRule="auto"/>
        <w:jc w:val="both"/>
        <w:rPr>
          <w:rFonts w:ascii="Times New Roman" w:eastAsia="SimSun" w:hAnsi="Times New Roman"/>
          <w:b/>
          <w:i/>
          <w:color w:val="FF0000"/>
          <w:sz w:val="24"/>
          <w:szCs w:val="24"/>
          <w:highlight w:val="lightGray"/>
          <w:lang w:val="ro-MD" w:eastAsia="zh-CN"/>
        </w:rPr>
      </w:pPr>
      <w:r>
        <w:rPr>
          <w:rFonts w:ascii="Times New Roman" w:eastAsia="SimSun" w:hAnsi="Times New Roman"/>
          <w:b/>
          <w:i/>
          <w:sz w:val="24"/>
          <w:szCs w:val="24"/>
          <w:lang w:val="en-US" w:eastAsia="zh-CN"/>
        </w:rPr>
        <w:t xml:space="preserve">           </w:t>
      </w:r>
      <w:r w:rsidRPr="001A42E9">
        <w:rPr>
          <w:rFonts w:ascii="Times New Roman" w:eastAsia="SimSun" w:hAnsi="Times New Roman"/>
          <w:b/>
          <w:i/>
          <w:sz w:val="24"/>
          <w:szCs w:val="24"/>
          <w:lang w:val="en-US" w:eastAsia="zh-CN"/>
        </w:rPr>
        <w:t>SM SR EN ISO 13937-2:2013</w:t>
      </w:r>
    </w:p>
    <w:p w:rsidR="003A0329" w:rsidRPr="00474BFA" w:rsidRDefault="003A0329" w:rsidP="003A0329">
      <w:pPr>
        <w:spacing w:after="0" w:line="240" w:lineRule="auto"/>
        <w:jc w:val="both"/>
        <w:rPr>
          <w:rFonts w:ascii="Times New Roman" w:eastAsia="SimSun" w:hAnsi="Times New Roman"/>
          <w:i/>
          <w:color w:val="FF0000"/>
          <w:sz w:val="24"/>
          <w:szCs w:val="24"/>
          <w:highlight w:val="lightGray"/>
          <w:lang w:val="ro-RO" w:eastAsia="zh-CN"/>
        </w:rPr>
      </w:pPr>
    </w:p>
    <w:p w:rsidR="0097097A" w:rsidRPr="00474BFA" w:rsidRDefault="0097097A" w:rsidP="003A0329">
      <w:pPr>
        <w:spacing w:after="0" w:line="240" w:lineRule="auto"/>
        <w:jc w:val="both"/>
        <w:rPr>
          <w:rFonts w:ascii="Times New Roman" w:hAnsi="Times New Roman"/>
          <w:b/>
          <w:sz w:val="24"/>
          <w:szCs w:val="24"/>
          <w:lang w:val="ro-RO"/>
        </w:rPr>
      </w:pPr>
    </w:p>
    <w:p w:rsidR="00652E2F" w:rsidRPr="00474BFA" w:rsidRDefault="00652E2F" w:rsidP="00432324">
      <w:pPr>
        <w:spacing w:after="0"/>
        <w:ind w:firstLine="708"/>
        <w:jc w:val="both"/>
        <w:rPr>
          <w:rFonts w:ascii="Times New Roman" w:hAnsi="Times New Roman"/>
          <w:b/>
          <w:i/>
          <w:sz w:val="24"/>
          <w:szCs w:val="24"/>
          <w:lang w:val="en-US"/>
        </w:rPr>
      </w:pPr>
    </w:p>
    <w:p w:rsidR="00F21D21" w:rsidRPr="00474BFA" w:rsidRDefault="00F21D21" w:rsidP="00432324">
      <w:pPr>
        <w:spacing w:after="0"/>
        <w:ind w:firstLine="708"/>
        <w:jc w:val="both"/>
        <w:rPr>
          <w:rFonts w:ascii="Times New Roman" w:hAnsi="Times New Roman"/>
          <w:b/>
          <w:i/>
          <w:sz w:val="24"/>
          <w:szCs w:val="24"/>
          <w:lang w:val="ro-RO"/>
        </w:rPr>
      </w:pPr>
    </w:p>
    <w:p w:rsidR="005F52D6" w:rsidRPr="00474BFA" w:rsidRDefault="005F52D6" w:rsidP="00432324">
      <w:pPr>
        <w:spacing w:after="0"/>
        <w:ind w:firstLine="708"/>
        <w:jc w:val="both"/>
        <w:rPr>
          <w:rFonts w:ascii="Times New Roman" w:hAnsi="Times New Roman"/>
          <w:b/>
          <w:i/>
          <w:sz w:val="24"/>
          <w:szCs w:val="24"/>
          <w:lang w:val="ro-RO"/>
        </w:rPr>
      </w:pPr>
    </w:p>
    <w:p w:rsidR="00652E2F" w:rsidRPr="00474BFA" w:rsidRDefault="00652E2F" w:rsidP="00432324">
      <w:pPr>
        <w:spacing w:after="0"/>
        <w:ind w:firstLine="708"/>
        <w:jc w:val="both"/>
        <w:rPr>
          <w:rFonts w:ascii="Times New Roman" w:hAnsi="Times New Roman"/>
          <w:b/>
          <w:i/>
          <w:sz w:val="24"/>
          <w:szCs w:val="24"/>
          <w:lang w:val="ro-RO"/>
        </w:rPr>
      </w:pPr>
    </w:p>
    <w:p w:rsidR="00652E2F" w:rsidRPr="00474BFA" w:rsidRDefault="00652E2F" w:rsidP="00432324">
      <w:pPr>
        <w:spacing w:after="0"/>
        <w:ind w:firstLine="708"/>
        <w:jc w:val="both"/>
        <w:rPr>
          <w:rFonts w:ascii="Times New Roman" w:hAnsi="Times New Roman"/>
          <w:b/>
          <w:i/>
          <w:sz w:val="24"/>
          <w:szCs w:val="24"/>
          <w:lang w:val="ro-RO"/>
        </w:rPr>
      </w:pPr>
    </w:p>
    <w:p w:rsidR="00652E2F" w:rsidRPr="00474BFA" w:rsidRDefault="00652E2F" w:rsidP="00432324">
      <w:pPr>
        <w:spacing w:after="0"/>
        <w:ind w:firstLine="708"/>
        <w:jc w:val="both"/>
        <w:rPr>
          <w:rFonts w:ascii="Times New Roman" w:hAnsi="Times New Roman"/>
          <w:b/>
          <w:i/>
          <w:sz w:val="24"/>
          <w:szCs w:val="24"/>
          <w:lang w:val="ro-RO"/>
        </w:rPr>
      </w:pPr>
    </w:p>
    <w:p w:rsidR="00652E2F" w:rsidRPr="00474BFA" w:rsidRDefault="00652E2F" w:rsidP="00432324">
      <w:pPr>
        <w:spacing w:after="0"/>
        <w:ind w:firstLine="708"/>
        <w:jc w:val="both"/>
        <w:rPr>
          <w:rFonts w:ascii="Times New Roman" w:hAnsi="Times New Roman"/>
          <w:b/>
          <w:i/>
          <w:sz w:val="24"/>
          <w:szCs w:val="24"/>
          <w:lang w:val="ro-RO"/>
        </w:rPr>
      </w:pPr>
    </w:p>
    <w:p w:rsidR="00652E2F" w:rsidRPr="00474BFA" w:rsidRDefault="00652E2F" w:rsidP="00432324">
      <w:pPr>
        <w:spacing w:after="0"/>
        <w:ind w:firstLine="708"/>
        <w:jc w:val="both"/>
        <w:rPr>
          <w:rFonts w:ascii="Times New Roman" w:hAnsi="Times New Roman"/>
          <w:b/>
          <w:i/>
          <w:sz w:val="24"/>
          <w:szCs w:val="24"/>
          <w:lang w:val="ro-RO"/>
        </w:rPr>
      </w:pPr>
    </w:p>
    <w:p w:rsidR="00652E2F" w:rsidRPr="00474BFA" w:rsidRDefault="00652E2F" w:rsidP="00432324">
      <w:pPr>
        <w:spacing w:after="0"/>
        <w:ind w:firstLine="708"/>
        <w:jc w:val="both"/>
        <w:rPr>
          <w:rFonts w:ascii="Times New Roman" w:hAnsi="Times New Roman"/>
          <w:b/>
          <w:i/>
          <w:sz w:val="24"/>
          <w:szCs w:val="24"/>
          <w:lang w:val="ro-RO"/>
        </w:rPr>
      </w:pPr>
    </w:p>
    <w:p w:rsidR="00652E2F" w:rsidRPr="00474BFA" w:rsidRDefault="00652E2F" w:rsidP="00432324">
      <w:pPr>
        <w:spacing w:after="0"/>
        <w:ind w:firstLine="708"/>
        <w:jc w:val="both"/>
        <w:rPr>
          <w:rFonts w:ascii="Times New Roman" w:hAnsi="Times New Roman"/>
          <w:b/>
          <w:i/>
          <w:sz w:val="24"/>
          <w:szCs w:val="24"/>
          <w:lang w:val="ro-RO"/>
        </w:rPr>
      </w:pPr>
    </w:p>
    <w:p w:rsidR="00652E2F" w:rsidRPr="00474BFA" w:rsidRDefault="00652E2F" w:rsidP="00432324">
      <w:pPr>
        <w:spacing w:after="0"/>
        <w:ind w:firstLine="708"/>
        <w:jc w:val="both"/>
        <w:rPr>
          <w:rFonts w:ascii="Times New Roman" w:hAnsi="Times New Roman"/>
          <w:b/>
          <w:i/>
          <w:sz w:val="24"/>
          <w:szCs w:val="24"/>
          <w:lang w:val="ro-RO"/>
        </w:rPr>
      </w:pPr>
    </w:p>
    <w:p w:rsidR="00652E2F" w:rsidRPr="00474BFA" w:rsidRDefault="00652E2F" w:rsidP="00432324">
      <w:pPr>
        <w:spacing w:after="0"/>
        <w:ind w:firstLine="708"/>
        <w:jc w:val="both"/>
        <w:rPr>
          <w:rFonts w:ascii="Times New Roman" w:hAnsi="Times New Roman"/>
          <w:b/>
          <w:i/>
          <w:sz w:val="24"/>
          <w:szCs w:val="24"/>
          <w:lang w:val="ro-RO"/>
        </w:rPr>
      </w:pPr>
    </w:p>
    <w:p w:rsidR="00750968" w:rsidRPr="00474BFA" w:rsidRDefault="00750968" w:rsidP="00432324">
      <w:pPr>
        <w:spacing w:after="0"/>
        <w:ind w:firstLine="708"/>
        <w:jc w:val="both"/>
        <w:rPr>
          <w:rFonts w:ascii="Times New Roman" w:hAnsi="Times New Roman"/>
          <w:b/>
          <w:i/>
          <w:sz w:val="24"/>
          <w:szCs w:val="24"/>
          <w:lang w:val="ro-RO"/>
        </w:rPr>
      </w:pPr>
    </w:p>
    <w:p w:rsidR="00750968" w:rsidRPr="00474BFA" w:rsidRDefault="00750968" w:rsidP="00432324">
      <w:pPr>
        <w:spacing w:after="0"/>
        <w:ind w:firstLine="708"/>
        <w:jc w:val="both"/>
        <w:rPr>
          <w:rFonts w:ascii="Times New Roman" w:hAnsi="Times New Roman"/>
          <w:b/>
          <w:i/>
          <w:sz w:val="24"/>
          <w:szCs w:val="24"/>
          <w:lang w:val="ro-RO"/>
        </w:rPr>
      </w:pPr>
    </w:p>
    <w:p w:rsidR="00750968" w:rsidRPr="00474BFA" w:rsidRDefault="00750968" w:rsidP="00432324">
      <w:pPr>
        <w:spacing w:after="0"/>
        <w:ind w:firstLine="708"/>
        <w:jc w:val="both"/>
        <w:rPr>
          <w:rFonts w:ascii="Times New Roman" w:hAnsi="Times New Roman"/>
          <w:b/>
          <w:i/>
          <w:sz w:val="24"/>
          <w:szCs w:val="24"/>
          <w:lang w:val="ro-RO"/>
        </w:rPr>
      </w:pPr>
    </w:p>
    <w:p w:rsidR="00750968" w:rsidRPr="00474BFA" w:rsidRDefault="00750968" w:rsidP="00432324">
      <w:pPr>
        <w:spacing w:after="0"/>
        <w:ind w:firstLine="708"/>
        <w:jc w:val="both"/>
        <w:rPr>
          <w:rFonts w:ascii="Times New Roman" w:hAnsi="Times New Roman"/>
          <w:b/>
          <w:i/>
          <w:sz w:val="24"/>
          <w:szCs w:val="24"/>
          <w:lang w:val="ro-RO"/>
        </w:rPr>
      </w:pPr>
    </w:p>
    <w:p w:rsidR="00750968" w:rsidRPr="00474BFA" w:rsidRDefault="00750968" w:rsidP="00432324">
      <w:pPr>
        <w:spacing w:after="0"/>
        <w:ind w:firstLine="708"/>
        <w:jc w:val="both"/>
        <w:rPr>
          <w:rFonts w:ascii="Times New Roman" w:hAnsi="Times New Roman"/>
          <w:b/>
          <w:i/>
          <w:sz w:val="24"/>
          <w:szCs w:val="24"/>
          <w:lang w:val="ro-RO"/>
        </w:rPr>
      </w:pPr>
    </w:p>
    <w:p w:rsidR="00750968" w:rsidRPr="00474BFA" w:rsidRDefault="00750968" w:rsidP="00432324">
      <w:pPr>
        <w:spacing w:after="0"/>
        <w:ind w:firstLine="708"/>
        <w:jc w:val="both"/>
        <w:rPr>
          <w:rFonts w:ascii="Times New Roman" w:hAnsi="Times New Roman"/>
          <w:b/>
          <w:i/>
          <w:sz w:val="24"/>
          <w:szCs w:val="24"/>
          <w:lang w:val="ro-RO"/>
        </w:rPr>
      </w:pPr>
    </w:p>
    <w:p w:rsidR="00750968" w:rsidRPr="00474BFA" w:rsidRDefault="00750968" w:rsidP="00432324">
      <w:pPr>
        <w:spacing w:after="0"/>
        <w:ind w:firstLine="708"/>
        <w:jc w:val="both"/>
        <w:rPr>
          <w:rFonts w:ascii="Times New Roman" w:hAnsi="Times New Roman"/>
          <w:b/>
          <w:i/>
          <w:sz w:val="24"/>
          <w:szCs w:val="24"/>
          <w:lang w:val="ro-RO"/>
        </w:rPr>
      </w:pPr>
    </w:p>
    <w:p w:rsidR="00750968" w:rsidRPr="00474BFA" w:rsidRDefault="00750968" w:rsidP="00432324">
      <w:pPr>
        <w:spacing w:after="0"/>
        <w:ind w:firstLine="708"/>
        <w:jc w:val="both"/>
        <w:rPr>
          <w:rFonts w:ascii="Times New Roman" w:hAnsi="Times New Roman"/>
          <w:b/>
          <w:i/>
          <w:sz w:val="24"/>
          <w:szCs w:val="24"/>
          <w:lang w:val="ro-RO"/>
        </w:rPr>
      </w:pPr>
    </w:p>
    <w:p w:rsidR="00750968" w:rsidRPr="00474BFA" w:rsidRDefault="00750968" w:rsidP="00432324">
      <w:pPr>
        <w:spacing w:after="0"/>
        <w:ind w:firstLine="708"/>
        <w:jc w:val="both"/>
        <w:rPr>
          <w:rFonts w:ascii="Times New Roman" w:hAnsi="Times New Roman"/>
          <w:b/>
          <w:i/>
          <w:sz w:val="24"/>
          <w:szCs w:val="24"/>
          <w:lang w:val="ro-RO"/>
        </w:rPr>
      </w:pPr>
    </w:p>
    <w:p w:rsidR="00750968" w:rsidRPr="00474BFA" w:rsidRDefault="00750968" w:rsidP="00432324">
      <w:pPr>
        <w:spacing w:after="0"/>
        <w:ind w:firstLine="708"/>
        <w:jc w:val="both"/>
        <w:rPr>
          <w:rFonts w:ascii="Times New Roman" w:hAnsi="Times New Roman"/>
          <w:b/>
          <w:i/>
          <w:sz w:val="24"/>
          <w:szCs w:val="24"/>
          <w:lang w:val="ro-RO"/>
        </w:rPr>
      </w:pPr>
    </w:p>
    <w:p w:rsidR="00750968" w:rsidRPr="00474BFA" w:rsidRDefault="00750968" w:rsidP="00432324">
      <w:pPr>
        <w:spacing w:after="0"/>
        <w:ind w:firstLine="708"/>
        <w:jc w:val="both"/>
        <w:rPr>
          <w:rFonts w:ascii="Times New Roman" w:hAnsi="Times New Roman"/>
          <w:b/>
          <w:i/>
          <w:sz w:val="24"/>
          <w:szCs w:val="24"/>
          <w:lang w:val="ro-RO"/>
        </w:rPr>
      </w:pPr>
    </w:p>
    <w:p w:rsidR="00652E2F" w:rsidRPr="00474BFA" w:rsidRDefault="00652E2F" w:rsidP="00432324">
      <w:pPr>
        <w:spacing w:after="0"/>
        <w:ind w:firstLine="708"/>
        <w:jc w:val="both"/>
        <w:rPr>
          <w:rFonts w:ascii="Times New Roman" w:hAnsi="Times New Roman"/>
          <w:b/>
          <w:i/>
          <w:sz w:val="24"/>
          <w:szCs w:val="24"/>
          <w:lang w:val="ro-RO"/>
        </w:rPr>
      </w:pPr>
    </w:p>
    <w:p w:rsidR="00652E2F" w:rsidRPr="00474BFA" w:rsidRDefault="00652E2F" w:rsidP="008B6E69">
      <w:pPr>
        <w:spacing w:after="0"/>
        <w:jc w:val="both"/>
        <w:rPr>
          <w:rFonts w:ascii="Times New Roman" w:hAnsi="Times New Roman"/>
          <w:b/>
          <w:i/>
          <w:sz w:val="24"/>
          <w:szCs w:val="24"/>
          <w:lang w:val="ro-RO"/>
        </w:rPr>
      </w:pPr>
    </w:p>
    <w:p w:rsidR="00652E2F" w:rsidRPr="00474BFA" w:rsidRDefault="00652E2F" w:rsidP="00432324">
      <w:pPr>
        <w:spacing w:after="0"/>
        <w:ind w:firstLine="708"/>
        <w:jc w:val="both"/>
        <w:rPr>
          <w:rFonts w:ascii="Times New Roman" w:hAnsi="Times New Roman"/>
          <w:b/>
          <w:i/>
          <w:sz w:val="24"/>
          <w:szCs w:val="24"/>
          <w:lang w:val="ro-RO"/>
        </w:rPr>
      </w:pPr>
    </w:p>
    <w:p w:rsidR="00750968" w:rsidRPr="00474BFA" w:rsidRDefault="00750968" w:rsidP="00750968">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15</w:t>
      </w:r>
    </w:p>
    <w:p w:rsidR="00750968" w:rsidRPr="00474BFA" w:rsidRDefault="00750968" w:rsidP="00750968">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750968" w:rsidRPr="00474BFA" w:rsidRDefault="00750968" w:rsidP="00750968">
      <w:pPr>
        <w:spacing w:after="0"/>
        <w:jc w:val="center"/>
        <w:rPr>
          <w:rFonts w:ascii="Times New Roman" w:hAnsi="Times New Roman"/>
          <w:b/>
          <w:sz w:val="24"/>
          <w:szCs w:val="24"/>
          <w:lang w:val="ro-RO"/>
        </w:rPr>
      </w:pPr>
    </w:p>
    <w:p w:rsidR="00750968" w:rsidRPr="00474BFA" w:rsidRDefault="00750968" w:rsidP="00750968">
      <w:pPr>
        <w:spacing w:after="0" w:line="240" w:lineRule="auto"/>
        <w:jc w:val="both"/>
        <w:rPr>
          <w:rFonts w:ascii="Times New Roman" w:hAnsi="Times New Roman"/>
          <w:b/>
          <w:sz w:val="24"/>
          <w:szCs w:val="24"/>
          <w:lang w:val="ro-RO"/>
        </w:rPr>
      </w:pPr>
      <w:r w:rsidRPr="00474BFA">
        <w:rPr>
          <w:rFonts w:ascii="Times New Roman" w:eastAsia="SimSun" w:hAnsi="Times New Roman"/>
          <w:b/>
          <w:sz w:val="24"/>
          <w:szCs w:val="24"/>
          <w:lang w:val="ro-RO" w:eastAsia="zh-CN"/>
        </w:rPr>
        <w:t>Produse tricotate - fes</w:t>
      </w:r>
    </w:p>
    <w:p w:rsidR="00750968" w:rsidRPr="00474BFA" w:rsidRDefault="00750968" w:rsidP="00750968">
      <w:pPr>
        <w:spacing w:after="0" w:line="240" w:lineRule="auto"/>
        <w:jc w:val="both"/>
        <w:rPr>
          <w:rFonts w:ascii="Times New Roman" w:hAnsi="Times New Roman"/>
          <w:b/>
          <w:sz w:val="24"/>
          <w:szCs w:val="24"/>
          <w:lang w:val="ro-RO"/>
        </w:rPr>
      </w:pPr>
    </w:p>
    <w:p w:rsidR="00750968" w:rsidRPr="00474BFA" w:rsidRDefault="00750968" w:rsidP="00750968">
      <w:pPr>
        <w:spacing w:after="0" w:line="240" w:lineRule="auto"/>
        <w:ind w:firstLine="540"/>
        <w:jc w:val="both"/>
        <w:rPr>
          <w:rFonts w:ascii="Times New Roman" w:hAnsi="Times New Roman"/>
          <w:sz w:val="24"/>
          <w:szCs w:val="24"/>
          <w:lang w:val="ro-RO"/>
        </w:rPr>
      </w:pPr>
      <w:r w:rsidRPr="00474BFA">
        <w:rPr>
          <w:rFonts w:ascii="Times New Roman" w:hAnsi="Times New Roman"/>
          <w:b/>
          <w:sz w:val="24"/>
          <w:szCs w:val="24"/>
          <w:lang w:val="ro-RO"/>
        </w:rPr>
        <w:t xml:space="preserve">1.1 Materialele folosite: </w:t>
      </w:r>
      <w:r w:rsidRPr="00474BFA">
        <w:rPr>
          <w:rFonts w:ascii="Times New Roman" w:hAnsi="Times New Roman"/>
          <w:sz w:val="24"/>
          <w:szCs w:val="24"/>
          <w:lang w:val="ro-RO"/>
        </w:rPr>
        <w:t xml:space="preserve">Tricotaj din semilînă cu compoziţia 50% - lînă,  50 % - acril. Împletitură de tip lacăt în două fire. Fleece – </w:t>
      </w:r>
      <w:r w:rsidRPr="00474BFA">
        <w:rPr>
          <w:rFonts w:ascii="Times New Roman" w:hAnsi="Times New Roman"/>
          <w:sz w:val="24"/>
          <w:szCs w:val="24"/>
          <w:lang w:val="ro-MD"/>
        </w:rPr>
        <w:t xml:space="preserve">țăsătură din poliester. </w:t>
      </w:r>
      <w:r w:rsidRPr="00474BFA">
        <w:rPr>
          <w:rFonts w:ascii="Times New Roman" w:hAnsi="Times New Roman"/>
          <w:sz w:val="24"/>
          <w:szCs w:val="24"/>
          <w:lang w:val="ro-RO"/>
        </w:rPr>
        <w:t>Panton 19-4013 DARK NAVY.</w:t>
      </w:r>
    </w:p>
    <w:p w:rsidR="00750968" w:rsidRPr="00474BFA" w:rsidRDefault="00750968" w:rsidP="00750968">
      <w:pPr>
        <w:spacing w:after="0" w:line="240" w:lineRule="auto"/>
        <w:jc w:val="both"/>
        <w:rPr>
          <w:rFonts w:ascii="Times New Roman" w:hAnsi="Times New Roman"/>
          <w:sz w:val="24"/>
          <w:szCs w:val="24"/>
          <w:lang w:val="ro-RO"/>
        </w:rPr>
      </w:pPr>
      <w:r w:rsidRPr="00474BFA">
        <w:rPr>
          <w:rFonts w:ascii="Times New Roman" w:hAnsi="Times New Roman"/>
          <w:sz w:val="24"/>
          <w:szCs w:val="24"/>
          <w:lang w:val="ro-RO"/>
        </w:rPr>
        <w:t>Cocardă pentru fes (brodat) conform modelului aprobat.</w:t>
      </w:r>
    </w:p>
    <w:p w:rsidR="00750968" w:rsidRPr="00474BFA" w:rsidRDefault="00750968" w:rsidP="00750968">
      <w:pPr>
        <w:spacing w:after="0" w:line="240" w:lineRule="auto"/>
        <w:ind w:left="360"/>
        <w:jc w:val="both"/>
        <w:rPr>
          <w:rFonts w:ascii="Times New Roman" w:hAnsi="Times New Roman"/>
          <w:sz w:val="24"/>
          <w:szCs w:val="24"/>
          <w:lang w:val="ro-RO"/>
        </w:rPr>
      </w:pPr>
    </w:p>
    <w:p w:rsidR="00750968" w:rsidRPr="00474BFA" w:rsidRDefault="00750968" w:rsidP="00750968">
      <w:pPr>
        <w:spacing w:after="0"/>
        <w:ind w:firstLine="540"/>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 xml:space="preserve">1.2 Descrierea: </w:t>
      </w:r>
      <w:r w:rsidRPr="00474BFA">
        <w:rPr>
          <w:rFonts w:ascii="Times New Roman" w:eastAsia="SimSun" w:hAnsi="Times New Roman"/>
          <w:sz w:val="24"/>
          <w:szCs w:val="24"/>
          <w:lang w:val="ro-RO" w:eastAsia="zh-CN"/>
        </w:rPr>
        <w:t>Fesul este tricotat din semilînă în amestec dintr-un reper în formă de emisferă cu terminaţia răsfrîntă de 80 mm, produsul este tricotat în structura patent dublu cu lățimea de 7 mm.</w:t>
      </w:r>
      <w:r w:rsidRPr="00474BFA">
        <w:rPr>
          <w:rFonts w:ascii="Times New Roman" w:hAnsi="Times New Roman"/>
          <w:sz w:val="24"/>
          <w:szCs w:val="24"/>
          <w:lang w:val="en-US"/>
        </w:rPr>
        <w:t xml:space="preserve"> </w:t>
      </w:r>
      <w:r w:rsidRPr="00474BFA">
        <w:rPr>
          <w:rFonts w:ascii="Times New Roman" w:eastAsia="SimSun" w:hAnsi="Times New Roman"/>
          <w:sz w:val="24"/>
          <w:szCs w:val="24"/>
          <w:lang w:val="ro-RO" w:eastAsia="zh-CN"/>
        </w:rPr>
        <w:t>Partea interioară este căptușită cu flis, compus din 4 clini care se unesc între ei cu cusătură de aplicare cu lățimea de 7 mm.</w:t>
      </w:r>
    </w:p>
    <w:p w:rsidR="00750968" w:rsidRPr="00474BFA" w:rsidRDefault="00750968" w:rsidP="00750968">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confecţionarea fesului obligatoriu se va solicita mostra aprobată.</w:t>
      </w:r>
    </w:p>
    <w:p w:rsidR="00750968" w:rsidRPr="00474BFA" w:rsidRDefault="00750968" w:rsidP="00750968">
      <w:pPr>
        <w:spacing w:after="0" w:line="240" w:lineRule="auto"/>
        <w:ind w:firstLine="540"/>
        <w:jc w:val="both"/>
        <w:rPr>
          <w:rFonts w:ascii="Times New Roman" w:hAnsi="Times New Roman"/>
          <w:b/>
          <w:i/>
          <w:sz w:val="24"/>
          <w:szCs w:val="24"/>
          <w:lang w:val="ro-RO"/>
        </w:rPr>
      </w:pPr>
      <w:r w:rsidRPr="00474BFA">
        <w:rPr>
          <w:rFonts w:ascii="Times New Roman" w:hAnsi="Times New Roman"/>
          <w:b/>
          <w:i/>
          <w:sz w:val="24"/>
          <w:szCs w:val="24"/>
          <w:lang w:val="ro-RO"/>
        </w:rPr>
        <w:t>GOST 4103-82.</w:t>
      </w:r>
    </w:p>
    <w:p w:rsidR="00750968" w:rsidRPr="00474BFA" w:rsidRDefault="00750968" w:rsidP="00750968">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4415F3" w:rsidRPr="00474BFA" w:rsidRDefault="004415F3" w:rsidP="00432324">
      <w:pPr>
        <w:spacing w:after="0"/>
        <w:ind w:firstLine="708"/>
        <w:jc w:val="both"/>
        <w:rPr>
          <w:rFonts w:ascii="Times New Roman" w:hAnsi="Times New Roman"/>
          <w:b/>
          <w:i/>
          <w:sz w:val="24"/>
          <w:szCs w:val="24"/>
          <w:lang w:val="ro-RO"/>
        </w:rPr>
      </w:pPr>
    </w:p>
    <w:p w:rsidR="004415F3" w:rsidRPr="00474BFA" w:rsidRDefault="004415F3" w:rsidP="00432324">
      <w:pPr>
        <w:spacing w:after="0"/>
        <w:ind w:firstLine="708"/>
        <w:jc w:val="both"/>
        <w:rPr>
          <w:rFonts w:ascii="Times New Roman" w:hAnsi="Times New Roman"/>
          <w:b/>
          <w:i/>
          <w:sz w:val="24"/>
          <w:szCs w:val="24"/>
          <w:lang w:val="ro-RO"/>
        </w:rPr>
      </w:pPr>
    </w:p>
    <w:p w:rsidR="004415F3" w:rsidRPr="00474BFA" w:rsidRDefault="004415F3" w:rsidP="00432324">
      <w:pPr>
        <w:spacing w:after="0"/>
        <w:ind w:firstLine="708"/>
        <w:jc w:val="both"/>
        <w:rPr>
          <w:rFonts w:ascii="Times New Roman" w:hAnsi="Times New Roman"/>
          <w:b/>
          <w:i/>
          <w:sz w:val="24"/>
          <w:szCs w:val="24"/>
          <w:lang w:val="ro-RO"/>
        </w:rPr>
      </w:pPr>
    </w:p>
    <w:p w:rsidR="004F3745" w:rsidRPr="00474BFA" w:rsidRDefault="004F3745" w:rsidP="00432324">
      <w:pPr>
        <w:spacing w:after="0"/>
        <w:ind w:firstLine="708"/>
        <w:jc w:val="both"/>
        <w:rPr>
          <w:rFonts w:ascii="Times New Roman" w:hAnsi="Times New Roman"/>
          <w:b/>
          <w:i/>
          <w:sz w:val="24"/>
          <w:szCs w:val="24"/>
          <w:lang w:val="ro-RO"/>
        </w:rPr>
      </w:pPr>
    </w:p>
    <w:p w:rsidR="004F3745" w:rsidRPr="00474BFA" w:rsidRDefault="004F3745" w:rsidP="00432324">
      <w:pPr>
        <w:spacing w:after="0"/>
        <w:ind w:firstLine="708"/>
        <w:jc w:val="both"/>
        <w:rPr>
          <w:rFonts w:ascii="Times New Roman" w:hAnsi="Times New Roman"/>
          <w:b/>
          <w:i/>
          <w:sz w:val="24"/>
          <w:szCs w:val="24"/>
          <w:lang w:val="ro-RO"/>
        </w:rPr>
      </w:pPr>
    </w:p>
    <w:p w:rsidR="004F3745" w:rsidRPr="00474BFA" w:rsidRDefault="004F3745" w:rsidP="00432324">
      <w:pPr>
        <w:spacing w:after="0"/>
        <w:ind w:firstLine="708"/>
        <w:jc w:val="both"/>
        <w:rPr>
          <w:rFonts w:ascii="Times New Roman" w:hAnsi="Times New Roman"/>
          <w:b/>
          <w:i/>
          <w:sz w:val="24"/>
          <w:szCs w:val="24"/>
          <w:lang w:val="ro-RO"/>
        </w:rPr>
      </w:pPr>
    </w:p>
    <w:p w:rsidR="004F3745" w:rsidRPr="00474BFA" w:rsidRDefault="004F3745" w:rsidP="00432324">
      <w:pPr>
        <w:spacing w:after="0"/>
        <w:ind w:firstLine="708"/>
        <w:jc w:val="both"/>
        <w:rPr>
          <w:rFonts w:ascii="Times New Roman" w:hAnsi="Times New Roman"/>
          <w:b/>
          <w:i/>
          <w:sz w:val="24"/>
          <w:szCs w:val="24"/>
          <w:lang w:val="ro-RO"/>
        </w:rPr>
      </w:pPr>
    </w:p>
    <w:p w:rsidR="00CE0215" w:rsidRPr="00474BFA" w:rsidRDefault="00CE0215" w:rsidP="003A0329">
      <w:pPr>
        <w:spacing w:after="0"/>
        <w:jc w:val="both"/>
        <w:rPr>
          <w:rFonts w:ascii="Times New Roman" w:hAnsi="Times New Roman"/>
          <w:b/>
          <w:i/>
          <w:sz w:val="24"/>
          <w:szCs w:val="24"/>
          <w:lang w:val="ro-RO"/>
        </w:rPr>
      </w:pPr>
    </w:p>
    <w:p w:rsidR="003A0329" w:rsidRPr="00474BFA" w:rsidRDefault="003A0329"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750968" w:rsidRPr="00474BFA" w:rsidRDefault="00750968" w:rsidP="003A0329">
      <w:pPr>
        <w:spacing w:after="0"/>
        <w:jc w:val="both"/>
        <w:rPr>
          <w:rFonts w:ascii="Times New Roman" w:hAnsi="Times New Roman"/>
          <w:b/>
          <w:i/>
          <w:sz w:val="24"/>
          <w:szCs w:val="24"/>
          <w:lang w:val="ro-RO"/>
        </w:rPr>
      </w:pPr>
    </w:p>
    <w:p w:rsidR="004415F3" w:rsidRPr="00474BFA" w:rsidRDefault="004415F3" w:rsidP="00432324">
      <w:pPr>
        <w:spacing w:after="0"/>
        <w:ind w:firstLine="708"/>
        <w:jc w:val="both"/>
        <w:rPr>
          <w:rFonts w:ascii="Times New Roman" w:hAnsi="Times New Roman"/>
          <w:b/>
          <w:i/>
          <w:sz w:val="24"/>
          <w:szCs w:val="24"/>
          <w:lang w:val="ro-RO"/>
        </w:rPr>
      </w:pPr>
    </w:p>
    <w:p w:rsidR="00803B8D" w:rsidRPr="00474BFA" w:rsidRDefault="00803B8D" w:rsidP="00596D08">
      <w:pPr>
        <w:spacing w:after="0"/>
        <w:jc w:val="both"/>
        <w:rPr>
          <w:rFonts w:ascii="Times New Roman" w:hAnsi="Times New Roman"/>
          <w:i/>
          <w:sz w:val="24"/>
          <w:szCs w:val="24"/>
          <w:lang w:val="ro-RO"/>
        </w:rPr>
      </w:pPr>
    </w:p>
    <w:p w:rsidR="002A02A6" w:rsidRPr="00474BFA" w:rsidRDefault="00F21DE8" w:rsidP="00561EAF">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1</w:t>
      </w:r>
      <w:r w:rsidR="00665F3F" w:rsidRPr="00474BFA">
        <w:rPr>
          <w:rFonts w:ascii="Times New Roman" w:hAnsi="Times New Roman"/>
          <w:b/>
          <w:sz w:val="24"/>
          <w:szCs w:val="24"/>
          <w:lang w:val="ro-RO"/>
        </w:rPr>
        <w:t>6</w:t>
      </w:r>
    </w:p>
    <w:p w:rsidR="002A02A6" w:rsidRPr="00474BFA" w:rsidRDefault="002A02A6" w:rsidP="00561EAF">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E41930" w:rsidRPr="00474BFA" w:rsidRDefault="00E41930" w:rsidP="00E41930">
      <w:pPr>
        <w:pStyle w:val="a3"/>
        <w:spacing w:after="0"/>
        <w:ind w:left="0"/>
        <w:jc w:val="both"/>
        <w:rPr>
          <w:rFonts w:ascii="Times New Roman" w:hAnsi="Times New Roman"/>
          <w:b/>
          <w:sz w:val="24"/>
          <w:szCs w:val="24"/>
          <w:lang w:val="ro-RO"/>
        </w:rPr>
      </w:pPr>
      <w:r w:rsidRPr="00474BFA">
        <w:rPr>
          <w:rFonts w:ascii="Times New Roman" w:hAnsi="Times New Roman"/>
          <w:b/>
          <w:sz w:val="24"/>
          <w:szCs w:val="24"/>
          <w:lang w:val="ro-RO"/>
        </w:rPr>
        <w:t>Cămaşă cu mînici lungi sau scurte</w:t>
      </w:r>
    </w:p>
    <w:p w:rsidR="00E41930" w:rsidRPr="00474BFA" w:rsidRDefault="00E41930" w:rsidP="005A1792">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1.1 Materiale folosite: </w:t>
      </w:r>
      <w:r w:rsidRPr="00474BFA">
        <w:rPr>
          <w:rFonts w:ascii="Times New Roman" w:eastAsia="SimSun" w:hAnsi="Times New Roman"/>
          <w:sz w:val="24"/>
          <w:szCs w:val="24"/>
          <w:lang w:val="ro-RO" w:eastAsia="zh-CN"/>
        </w:rPr>
        <w:t xml:space="preserve">minim 35 % viscoză, maxim 65% poliester. </w:t>
      </w:r>
      <w:r w:rsidRPr="00474BFA">
        <w:rPr>
          <w:rFonts w:ascii="Times New Roman" w:hAnsi="Times New Roman"/>
          <w:sz w:val="24"/>
          <w:szCs w:val="24"/>
          <w:lang w:val="ro-RO"/>
        </w:rPr>
        <w:t xml:space="preserve">Densitatea superficială 160 - 180 gr/m². Nasturii din masă plastică în 4 găuri, în culoarea ţesăturii. Pentru guler - inserţie din bumbac </w:t>
      </w:r>
      <w:r w:rsidR="005A1792" w:rsidRPr="00474BFA">
        <w:rPr>
          <w:rFonts w:ascii="Times New Roman" w:hAnsi="Times New Roman"/>
          <w:sz w:val="24"/>
          <w:szCs w:val="24"/>
          <w:lang w:val="ro-RO"/>
        </w:rPr>
        <w:t>100% cu densitatea de 127 gr/m²</w:t>
      </w:r>
      <w:r w:rsidR="001B4E6C" w:rsidRPr="00474BFA">
        <w:rPr>
          <w:rFonts w:ascii="Times New Roman" w:eastAsia="SimSun" w:hAnsi="Times New Roman"/>
          <w:b/>
          <w:sz w:val="24"/>
          <w:szCs w:val="24"/>
          <w:lang w:val="ro-RO" w:eastAsia="zh-CN"/>
        </w:rPr>
        <w:t xml:space="preserve">. </w:t>
      </w:r>
      <w:r w:rsidR="001B4E6C" w:rsidRPr="00474BFA">
        <w:rPr>
          <w:rFonts w:ascii="Times New Roman" w:eastAsia="SimSun" w:hAnsi="Times New Roman"/>
          <w:sz w:val="24"/>
          <w:szCs w:val="24"/>
          <w:lang w:val="ro-RO" w:eastAsia="zh-CN"/>
        </w:rPr>
        <w:t>Ecuson pe mînecă PF</w:t>
      </w:r>
      <w:r w:rsidR="001B4E6C" w:rsidRPr="00474BFA">
        <w:rPr>
          <w:rFonts w:ascii="Times New Roman" w:eastAsia="SimSun" w:hAnsi="Times New Roman"/>
          <w:b/>
          <w:sz w:val="24"/>
          <w:szCs w:val="24"/>
          <w:lang w:val="ro-RO" w:eastAsia="zh-CN"/>
        </w:rPr>
        <w:t xml:space="preserve">. </w:t>
      </w:r>
      <w:r w:rsidR="001B4E6C" w:rsidRPr="00474BFA">
        <w:rPr>
          <w:rFonts w:ascii="Times New Roman" w:eastAsia="SimSun" w:hAnsi="Times New Roman"/>
          <w:sz w:val="24"/>
          <w:szCs w:val="24"/>
          <w:lang w:val="ro-RO" w:eastAsia="zh-CN"/>
        </w:rPr>
        <w:t>Modelul și descrierea ecusonului este aprobat de către Comisia de heraldică nr. 391 din 30.09.2015 (publicat MO nr. 119-126 din 14.04.2017)</w:t>
      </w:r>
    </w:p>
    <w:p w:rsidR="00E41930" w:rsidRPr="00474BFA" w:rsidRDefault="00E41930" w:rsidP="005A1792">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1.2 Cămaşa de culoare gri-deschis</w:t>
      </w:r>
      <w:r w:rsidR="004D70AC" w:rsidRPr="00474BFA">
        <w:rPr>
          <w:rFonts w:ascii="Times New Roman" w:eastAsia="SimSun" w:hAnsi="Times New Roman"/>
          <w:b/>
          <w:sz w:val="24"/>
          <w:szCs w:val="24"/>
          <w:lang w:val="ro-RO" w:eastAsia="zh-CN"/>
        </w:rPr>
        <w:t>/albă</w:t>
      </w:r>
      <w:r w:rsidRPr="00474BFA">
        <w:rPr>
          <w:rFonts w:ascii="Times New Roman" w:eastAsia="SimSun" w:hAnsi="Times New Roman"/>
          <w:b/>
          <w:sz w:val="24"/>
          <w:szCs w:val="24"/>
          <w:lang w:val="ro-RO" w:eastAsia="zh-CN"/>
        </w:rPr>
        <w:t xml:space="preserve"> pentru bărbaţi (mîneci lungi/scurte)</w:t>
      </w:r>
      <w:r w:rsidRPr="00474BFA">
        <w:rPr>
          <w:rFonts w:ascii="Times New Roman" w:eastAsia="SimSun" w:hAnsi="Times New Roman"/>
          <w:sz w:val="24"/>
          <w:szCs w:val="24"/>
          <w:lang w:val="ro-RO" w:eastAsia="zh-CN"/>
        </w:rPr>
        <w:t>, de siluetă dreaptă</w:t>
      </w:r>
      <w:r w:rsidRPr="00474BFA">
        <w:rPr>
          <w:rFonts w:ascii="Times New Roman" w:hAnsi="Times New Roman"/>
          <w:sz w:val="24"/>
          <w:szCs w:val="24"/>
          <w:lang w:val="ro-RO"/>
        </w:rPr>
        <w:t xml:space="preserve"> sau </w:t>
      </w:r>
      <w:r w:rsidRPr="00474BFA">
        <w:rPr>
          <w:rFonts w:ascii="Times New Roman" w:eastAsia="SimSun" w:hAnsi="Times New Roman"/>
          <w:sz w:val="24"/>
          <w:szCs w:val="24"/>
          <w:lang w:val="ro-RO" w:eastAsia="zh-CN"/>
        </w:rPr>
        <w:t>de siluetă dreaptă cu curea întreagă prin părţi strînsă cu benzi elastice este constituită din faţă, spate,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necă şi guler. Sistemul de închidere este central cu nasturi şi butoniere, distanţa dintre nasturi 8 - 10 cm, primul fiind situat pe şteiul gulerului. </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1.3 Cămaşa de culoare gri-deschis</w:t>
      </w:r>
      <w:r w:rsidR="004D70AC" w:rsidRPr="00474BFA">
        <w:rPr>
          <w:rFonts w:ascii="Times New Roman" w:eastAsia="SimSun" w:hAnsi="Times New Roman"/>
          <w:b/>
          <w:sz w:val="24"/>
          <w:szCs w:val="24"/>
          <w:lang w:val="ro-RO" w:eastAsia="zh-CN"/>
        </w:rPr>
        <w:t>/albă</w:t>
      </w:r>
      <w:r w:rsidRPr="00474BFA">
        <w:rPr>
          <w:rFonts w:ascii="Times New Roman" w:eastAsia="SimSun" w:hAnsi="Times New Roman"/>
          <w:b/>
          <w:sz w:val="24"/>
          <w:szCs w:val="24"/>
          <w:lang w:val="ro-RO" w:eastAsia="zh-CN"/>
        </w:rPr>
        <w:t xml:space="preserve"> pentru femei (mîneci lungi/scurte)</w:t>
      </w:r>
      <w:r w:rsidRPr="00474BFA">
        <w:rPr>
          <w:rFonts w:ascii="Times New Roman" w:eastAsia="SimSun" w:hAnsi="Times New Roman"/>
          <w:sz w:val="24"/>
          <w:szCs w:val="24"/>
          <w:lang w:val="ro-RO" w:eastAsia="zh-CN"/>
        </w:rPr>
        <w:t>, de siluetă semi-ajustată sau siluetă dreaptă cu curea întreagă prin părţi strînsă cu benzi elastice este constituită din faţă, spate,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necă şi guler. Sistemul de închidere este central cu nasturi şi butoniere, distanţa dintre nasturi 8 - 10 cm, primul fiind situat pe şteiul gulerului.</w:t>
      </w:r>
      <w:r w:rsidR="005A1792" w:rsidRPr="00474BFA">
        <w:rPr>
          <w:rFonts w:ascii="Times New Roman" w:eastAsia="SimSun" w:hAnsi="Times New Roman"/>
          <w:sz w:val="24"/>
          <w:szCs w:val="24"/>
          <w:lang w:val="ro-RO" w:eastAsia="zh-CN"/>
        </w:rPr>
        <w:t xml:space="preserve"> </w:t>
      </w:r>
    </w:p>
    <w:p w:rsidR="00E41930" w:rsidRPr="00474BFA" w:rsidRDefault="00E41930" w:rsidP="00E41930">
      <w:pPr>
        <w:spacing w:after="0" w:line="240" w:lineRule="auto"/>
        <w:ind w:firstLine="540"/>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Pentru bărbaţi:</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Partea din faţă prezintă două repere simetrice. Pe partea st</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ngă se prelucrează o fentă cu lăţimea de </w:t>
      </w:r>
      <w:smartTag w:uri="urn:schemas-microsoft-com:office:smarttags" w:element="metricconverter">
        <w:smartTagPr>
          <w:attr w:name="ProductID" w:val="35 mm"/>
        </w:smartTagPr>
        <w:r w:rsidRPr="00474BFA">
          <w:rPr>
            <w:rFonts w:ascii="Times New Roman" w:eastAsia="SimSun" w:hAnsi="Times New Roman"/>
            <w:sz w:val="24"/>
            <w:szCs w:val="24"/>
            <w:lang w:val="ro-RO" w:eastAsia="zh-CN"/>
          </w:rPr>
          <w:t>35 mm</w:t>
        </w:r>
      </w:smartTag>
      <w:r w:rsidRPr="00474BFA">
        <w:rPr>
          <w:rFonts w:ascii="Times New Roman" w:eastAsia="SimSun" w:hAnsi="Times New Roman"/>
          <w:sz w:val="24"/>
          <w:szCs w:val="24"/>
          <w:lang w:val="ro-RO" w:eastAsia="zh-CN"/>
        </w:rPr>
        <w:t>. La nivelul liniei bustului se aplică un buzunar avînd lungimea 14-15 cm şi lăţimea 11-12 cm (în dependenţă de mărime).  Pe partea de sus a buzunarului se aplică un tighel de garnisire de 20 - 25 mm. Marginile de jos ale buzunarului fiind rotunjite uşor.</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Partea din spate se constituie din două repere: platcă dublă şi reperul spate. Înălţimea plătcii la nivelul liniei de simetrie constituie </w:t>
      </w:r>
      <w:smartTag w:uri="urn:schemas-microsoft-com:office:smarttags" w:element="metricconverter">
        <w:smartTagPr>
          <w:attr w:name="ProductID" w:val="75 mm"/>
        </w:smartTagPr>
        <w:r w:rsidRPr="00474BFA">
          <w:rPr>
            <w:rFonts w:ascii="Times New Roman" w:eastAsia="SimSun" w:hAnsi="Times New Roman"/>
            <w:sz w:val="24"/>
            <w:szCs w:val="24"/>
            <w:lang w:val="ro-RO" w:eastAsia="zh-CN"/>
          </w:rPr>
          <w:t>75 mm</w:t>
        </w:r>
      </w:smartTag>
      <w:r w:rsidRPr="00474BFA">
        <w:rPr>
          <w:rFonts w:ascii="Times New Roman" w:eastAsia="SimSun" w:hAnsi="Times New Roman"/>
          <w:sz w:val="24"/>
          <w:szCs w:val="24"/>
          <w:lang w:val="ro-RO" w:eastAsia="zh-CN"/>
        </w:rPr>
        <w:t>. Pe reperul spate (la linia de unire cu platca) se aplică două cute amplasate simetric.</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În zona umerală a produsului în cusătura de aplicare 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necii în răscroială se aplică un port epolett cu lungimea de </w:t>
      </w:r>
      <w:smartTag w:uri="urn:schemas-microsoft-com:office:smarttags" w:element="metricconverter">
        <w:smartTagPr>
          <w:attr w:name="ProductID" w:val="35 mm"/>
        </w:smartTagPr>
        <w:r w:rsidRPr="00474BFA">
          <w:rPr>
            <w:rFonts w:ascii="Times New Roman" w:eastAsia="SimSun" w:hAnsi="Times New Roman"/>
            <w:sz w:val="24"/>
            <w:szCs w:val="24"/>
            <w:lang w:val="ro-RO" w:eastAsia="zh-CN"/>
          </w:rPr>
          <w:t>115 mm</w:t>
        </w:r>
      </w:smartTag>
      <w:r w:rsidRPr="00474BFA">
        <w:rPr>
          <w:rFonts w:ascii="Times New Roman" w:eastAsia="SimSun" w:hAnsi="Times New Roman"/>
          <w:sz w:val="24"/>
          <w:szCs w:val="24"/>
          <w:lang w:val="ro-RO" w:eastAsia="zh-CN"/>
        </w:rPr>
        <w:t xml:space="preserve"> şi lăţimea de 40 mm. Pe extremitatea liberă a port epolettului, definitivată în colţ se prelucrează o butonieră. </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Gulerul este de tip cămaşă cu ştei croit separat. Şteiul are înălţimea de </w:t>
      </w:r>
      <w:smartTag w:uri="urn:schemas-microsoft-com:office:smarttags" w:element="metricconverter">
        <w:smartTagPr>
          <w:attr w:name="ProductID" w:val="30 mm"/>
        </w:smartTagPr>
        <w:r w:rsidRPr="00474BFA">
          <w:rPr>
            <w:rFonts w:ascii="Times New Roman" w:eastAsia="SimSun" w:hAnsi="Times New Roman"/>
            <w:sz w:val="24"/>
            <w:szCs w:val="24"/>
            <w:lang w:val="ro-RO" w:eastAsia="zh-CN"/>
          </w:rPr>
          <w:t>30 mm</w:t>
        </w:r>
      </w:smartTag>
      <w:r w:rsidRPr="00474BFA">
        <w:rPr>
          <w:rFonts w:ascii="Times New Roman" w:eastAsia="SimSun" w:hAnsi="Times New Roman"/>
          <w:sz w:val="24"/>
          <w:szCs w:val="24"/>
          <w:lang w:val="ro-RO" w:eastAsia="zh-CN"/>
        </w:rPr>
        <w:t xml:space="preserve">, iar pelerina prezintă lăţime de </w:t>
      </w:r>
      <w:smartTag w:uri="urn:schemas-microsoft-com:office:smarttags" w:element="metricconverter">
        <w:smartTagPr>
          <w:attr w:name="ProductID" w:val="45 mm"/>
        </w:smartTagPr>
        <w:r w:rsidRPr="00474BFA">
          <w:rPr>
            <w:rFonts w:ascii="Times New Roman" w:eastAsia="SimSun" w:hAnsi="Times New Roman"/>
            <w:sz w:val="24"/>
            <w:szCs w:val="24"/>
            <w:lang w:val="ro-RO" w:eastAsia="zh-CN"/>
          </w:rPr>
          <w:t>45 mm</w:t>
        </w:r>
      </w:smartTag>
      <w:r w:rsidRPr="00474BFA">
        <w:rPr>
          <w:rFonts w:ascii="Times New Roman" w:eastAsia="SimSun" w:hAnsi="Times New Roman"/>
          <w:sz w:val="24"/>
          <w:szCs w:val="24"/>
          <w:lang w:val="ro-RO" w:eastAsia="zh-CN"/>
        </w:rPr>
        <w:t xml:space="preserve">. Gulerul prezintă colţuri ascuţite, avînd lăţimea de 70 mm. </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Contururile plătcii, manşetei, pelerinei gulerului şi marginile laterale ale fentei prezintă tighel decorativ de </w:t>
      </w:r>
      <w:smartTag w:uri="urn:schemas-microsoft-com:office:smarttags" w:element="metricconverter">
        <w:smartTagPr>
          <w:attr w:name="ProductID" w:val="1 mm"/>
        </w:smartTagPr>
        <w:r w:rsidRPr="00474BFA">
          <w:rPr>
            <w:rFonts w:ascii="Times New Roman" w:eastAsia="SimSun" w:hAnsi="Times New Roman"/>
            <w:sz w:val="24"/>
            <w:szCs w:val="24"/>
            <w:lang w:val="ro-RO" w:eastAsia="zh-CN"/>
          </w:rPr>
          <w:t>1 mm</w:t>
        </w:r>
      </w:smartTag>
      <w:r w:rsidRPr="00474BFA">
        <w:rPr>
          <w:rFonts w:ascii="Times New Roman" w:eastAsia="SimSun" w:hAnsi="Times New Roman"/>
          <w:sz w:val="24"/>
          <w:szCs w:val="24"/>
          <w:lang w:val="ro-RO" w:eastAsia="zh-CN"/>
        </w:rPr>
        <w:t xml:space="preserve">. </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Pentru mînici lungi:</w:t>
      </w:r>
      <w:r w:rsidRPr="00474BFA">
        <w:rPr>
          <w:rFonts w:ascii="Times New Roman" w:eastAsia="SimSun" w:hAnsi="Times New Roman"/>
          <w:sz w:val="24"/>
          <w:szCs w:val="24"/>
          <w:lang w:val="ro-RO" w:eastAsia="zh-CN"/>
        </w:rPr>
        <w:t xml:space="preserve">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neca este de croială clasică aplicată, cu două cusături, una fiind în linia cotului, întărită cu tighel de garnisire şi se termină cu un şliţ cu lungimea de 100 mm. Terminaţia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 este prelucrată cu manşetă cu colţurile rotunjite, cu lăţimea de </w:t>
      </w:r>
      <w:smartTag w:uri="urn:schemas-microsoft-com:office:smarttags" w:element="metricconverter">
        <w:smartTagPr>
          <w:attr w:name="ProductID" w:val="70 mm"/>
        </w:smartTagPr>
        <w:r w:rsidRPr="00474BFA">
          <w:rPr>
            <w:rFonts w:ascii="Times New Roman" w:eastAsia="SimSun" w:hAnsi="Times New Roman"/>
            <w:sz w:val="24"/>
            <w:szCs w:val="24"/>
            <w:lang w:val="ro-RO" w:eastAsia="zh-CN"/>
          </w:rPr>
          <w:t>70 mm</w:t>
        </w:r>
      </w:smartTag>
      <w:r w:rsidRPr="00474BFA">
        <w:rPr>
          <w:rFonts w:ascii="Times New Roman" w:eastAsia="SimSun" w:hAnsi="Times New Roman"/>
          <w:sz w:val="24"/>
          <w:szCs w:val="24"/>
          <w:lang w:val="ro-RO" w:eastAsia="zh-CN"/>
        </w:rPr>
        <w:t>. Sistemul de închidere a manşetei se realizează prin butonieră şi doi nasturi unul dintre care are rolul de reglare a lăţimii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necii la terminaţie.</w:t>
      </w:r>
    </w:p>
    <w:p w:rsidR="00E41930" w:rsidRPr="00474BFA" w:rsidRDefault="00E41930" w:rsidP="005A1792">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Pentru mînici scurte: </w:t>
      </w:r>
      <w:r w:rsidRPr="00474BFA">
        <w:rPr>
          <w:rFonts w:ascii="Times New Roman" w:eastAsia="SimSun" w:hAnsi="Times New Roman"/>
          <w:sz w:val="24"/>
          <w:szCs w:val="24"/>
          <w:lang w:val="ro-RO" w:eastAsia="zh-CN"/>
        </w:rPr>
        <w:t>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neca este de croială clasică aplicată, cu două cusături, una fiind în linia cotului întărită cu tighel de garnisire. Pe terminaţia mînicii se prelucrează o imitaţie de manşetă cu lăţimea de </w:t>
      </w:r>
      <w:smartTag w:uri="urn:schemas-microsoft-com:office:smarttags" w:element="metricconverter">
        <w:smartTagPr>
          <w:attr w:name="ProductID" w:val="30 mm"/>
        </w:smartTagPr>
        <w:r w:rsidRPr="00474BFA">
          <w:rPr>
            <w:rFonts w:ascii="Times New Roman" w:eastAsia="SimSun" w:hAnsi="Times New Roman"/>
            <w:sz w:val="24"/>
            <w:szCs w:val="24"/>
            <w:lang w:val="ro-RO" w:eastAsia="zh-CN"/>
          </w:rPr>
          <w:t>30 mm</w:t>
        </w:r>
      </w:smartTag>
      <w:r w:rsidRPr="00474BFA">
        <w:rPr>
          <w:rFonts w:ascii="Times New Roman" w:eastAsia="SimSun" w:hAnsi="Times New Roman"/>
          <w:sz w:val="24"/>
          <w:szCs w:val="24"/>
          <w:lang w:val="ro-RO" w:eastAsia="zh-CN"/>
        </w:rPr>
        <w:t xml:space="preserve">. </w:t>
      </w:r>
      <w:r w:rsidR="005A1792" w:rsidRPr="00474BFA">
        <w:rPr>
          <w:rFonts w:ascii="Times New Roman" w:eastAsia="SimSun" w:hAnsi="Times New Roman"/>
          <w:sz w:val="24"/>
          <w:szCs w:val="24"/>
          <w:lang w:val="ro-RO" w:eastAsia="zh-CN"/>
        </w:rPr>
        <w:t xml:space="preserve">Pe partea superioară a mânecii stângi se aplică însemnele distinctive. </w:t>
      </w:r>
    </w:p>
    <w:p w:rsidR="00E41930" w:rsidRPr="00474BFA" w:rsidRDefault="00E41930" w:rsidP="00E41930">
      <w:pPr>
        <w:spacing w:after="0" w:line="240" w:lineRule="auto"/>
        <w:ind w:firstLine="540"/>
        <w:jc w:val="both"/>
        <w:rPr>
          <w:rFonts w:ascii="Times New Roman" w:hAnsi="Times New Roman"/>
          <w:sz w:val="24"/>
          <w:szCs w:val="24"/>
          <w:lang w:val="ro-RO"/>
        </w:rPr>
      </w:pPr>
      <w:r w:rsidRPr="00474BFA">
        <w:rPr>
          <w:rFonts w:ascii="Times New Roman" w:hAnsi="Times New Roman"/>
          <w:sz w:val="24"/>
          <w:szCs w:val="24"/>
          <w:lang w:val="ro-RO"/>
        </w:rPr>
        <w:t>Modelul şi nuanţele de culoare gri sunt stabilite conform modelului aprobat. Pentru mărimi, lungimea mînicilor se consultă GOST 19867-93.</w:t>
      </w:r>
    </w:p>
    <w:p w:rsidR="00E41930" w:rsidRPr="00474BFA" w:rsidRDefault="00E41930" w:rsidP="00E41930">
      <w:pPr>
        <w:spacing w:after="0" w:line="240" w:lineRule="auto"/>
        <w:ind w:firstLine="540"/>
        <w:jc w:val="both"/>
        <w:rPr>
          <w:rFonts w:ascii="Times New Roman" w:hAnsi="Times New Roman"/>
          <w:sz w:val="24"/>
          <w:szCs w:val="24"/>
          <w:lang w:val="ro-RO"/>
        </w:rPr>
      </w:pPr>
    </w:p>
    <w:p w:rsidR="00E41930" w:rsidRPr="00474BFA" w:rsidRDefault="00E41930" w:rsidP="00E41930">
      <w:pPr>
        <w:spacing w:after="0" w:line="240" w:lineRule="auto"/>
        <w:ind w:firstLine="540"/>
        <w:jc w:val="both"/>
        <w:rPr>
          <w:rFonts w:ascii="Times New Roman" w:hAnsi="Times New Roman"/>
          <w:b/>
          <w:sz w:val="24"/>
          <w:szCs w:val="24"/>
          <w:lang w:val="ro-RO"/>
        </w:rPr>
      </w:pPr>
      <w:r w:rsidRPr="00474BFA">
        <w:rPr>
          <w:rFonts w:ascii="Times New Roman" w:hAnsi="Times New Roman"/>
          <w:b/>
          <w:sz w:val="24"/>
          <w:szCs w:val="24"/>
          <w:lang w:val="ro-RO"/>
        </w:rPr>
        <w:t>Pentru femei:</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Partea din faţă prezintă două repere simetrice. Pe partea dreaptă se prelucrează o fentă cu lăţimea de </w:t>
      </w:r>
      <w:smartTag w:uri="urn:schemas-microsoft-com:office:smarttags" w:element="metricconverter">
        <w:smartTagPr>
          <w:attr w:name="ProductID" w:val="35 mm"/>
        </w:smartTagPr>
        <w:r w:rsidRPr="00474BFA">
          <w:rPr>
            <w:rFonts w:ascii="Times New Roman" w:eastAsia="SimSun" w:hAnsi="Times New Roman"/>
            <w:sz w:val="24"/>
            <w:szCs w:val="24"/>
            <w:lang w:val="ro-RO" w:eastAsia="zh-CN"/>
          </w:rPr>
          <w:t>35 mm</w:t>
        </w:r>
      </w:smartTag>
      <w:r w:rsidRPr="00474BFA">
        <w:rPr>
          <w:rFonts w:ascii="Times New Roman" w:eastAsia="SimSun" w:hAnsi="Times New Roman"/>
          <w:sz w:val="24"/>
          <w:szCs w:val="24"/>
          <w:lang w:val="ro-RO" w:eastAsia="zh-CN"/>
        </w:rPr>
        <w:t>. Părţile din faţă sunt formate din plătci duble şi trei cute pentru fiecare amplasate în cusutura plătcii, îndreptate spre răscroitura mînicii.</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Partea din spate se constituie din două repere: platcă dublă şi reperul spate. Înălţimea plătcii la nivelul liniei de simetrie constituie </w:t>
      </w:r>
      <w:smartTag w:uri="urn:schemas-microsoft-com:office:smarttags" w:element="metricconverter">
        <w:smartTagPr>
          <w:attr w:name="ProductID" w:val="75 mm"/>
        </w:smartTagPr>
        <w:r w:rsidRPr="00474BFA">
          <w:rPr>
            <w:rFonts w:ascii="Times New Roman" w:eastAsia="SimSun" w:hAnsi="Times New Roman"/>
            <w:sz w:val="24"/>
            <w:szCs w:val="24"/>
            <w:lang w:val="ro-RO" w:eastAsia="zh-CN"/>
          </w:rPr>
          <w:t>75 mm</w:t>
        </w:r>
      </w:smartTag>
      <w:r w:rsidRPr="00474BFA">
        <w:rPr>
          <w:rFonts w:ascii="Times New Roman" w:eastAsia="SimSun" w:hAnsi="Times New Roman"/>
          <w:sz w:val="24"/>
          <w:szCs w:val="24"/>
          <w:lang w:val="ro-RO" w:eastAsia="zh-CN"/>
        </w:rPr>
        <w:t>. Pe reperul spate (la linia de unire cu platca) se aplică o cută amplasată pe centru.</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În zona umerală a produsului în cusătura de aplicare 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necii în răscroială se aplică un port epolett cu lungimea de </w:t>
      </w:r>
      <w:smartTag w:uri="urn:schemas-microsoft-com:office:smarttags" w:element="metricconverter">
        <w:smartTagPr>
          <w:attr w:name="ProductID" w:val="35 mm"/>
        </w:smartTagPr>
        <w:r w:rsidRPr="00474BFA">
          <w:rPr>
            <w:rFonts w:ascii="Times New Roman" w:eastAsia="SimSun" w:hAnsi="Times New Roman"/>
            <w:sz w:val="24"/>
            <w:szCs w:val="24"/>
            <w:lang w:val="ro-RO" w:eastAsia="zh-CN"/>
          </w:rPr>
          <w:t>115 mm</w:t>
        </w:r>
      </w:smartTag>
      <w:r w:rsidRPr="00474BFA">
        <w:rPr>
          <w:rFonts w:ascii="Times New Roman" w:eastAsia="SimSun" w:hAnsi="Times New Roman"/>
          <w:sz w:val="24"/>
          <w:szCs w:val="24"/>
          <w:lang w:val="ro-RO" w:eastAsia="zh-CN"/>
        </w:rPr>
        <w:t xml:space="preserve"> şi lăţimea de 40 mm. Pe extremitatea liberă a port epolettului, definitivată în colţ se prelucrează o butonieră. </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Gulerul este de tip cămaşă cu ştei croit separat. Şteiul are înălţimea de </w:t>
      </w:r>
      <w:smartTag w:uri="urn:schemas-microsoft-com:office:smarttags" w:element="metricconverter">
        <w:smartTagPr>
          <w:attr w:name="ProductID" w:val="30 mm"/>
        </w:smartTagPr>
        <w:r w:rsidRPr="00474BFA">
          <w:rPr>
            <w:rFonts w:ascii="Times New Roman" w:eastAsia="SimSun" w:hAnsi="Times New Roman"/>
            <w:sz w:val="24"/>
            <w:szCs w:val="24"/>
            <w:lang w:val="ro-RO" w:eastAsia="zh-CN"/>
          </w:rPr>
          <w:t>30 mm</w:t>
        </w:r>
      </w:smartTag>
      <w:r w:rsidRPr="00474BFA">
        <w:rPr>
          <w:rFonts w:ascii="Times New Roman" w:eastAsia="SimSun" w:hAnsi="Times New Roman"/>
          <w:sz w:val="24"/>
          <w:szCs w:val="24"/>
          <w:lang w:val="ro-RO" w:eastAsia="zh-CN"/>
        </w:rPr>
        <w:t xml:space="preserve">, iar pelerina prezintă lăţime de </w:t>
      </w:r>
      <w:smartTag w:uri="urn:schemas-microsoft-com:office:smarttags" w:element="metricconverter">
        <w:smartTagPr>
          <w:attr w:name="ProductID" w:val="45 mm"/>
        </w:smartTagPr>
        <w:r w:rsidRPr="00474BFA">
          <w:rPr>
            <w:rFonts w:ascii="Times New Roman" w:eastAsia="SimSun" w:hAnsi="Times New Roman"/>
            <w:sz w:val="24"/>
            <w:szCs w:val="24"/>
            <w:lang w:val="ro-RO" w:eastAsia="zh-CN"/>
          </w:rPr>
          <w:t>45 mm</w:t>
        </w:r>
      </w:smartTag>
      <w:r w:rsidRPr="00474BFA">
        <w:rPr>
          <w:rFonts w:ascii="Times New Roman" w:eastAsia="SimSun" w:hAnsi="Times New Roman"/>
          <w:sz w:val="24"/>
          <w:szCs w:val="24"/>
          <w:lang w:val="ro-RO" w:eastAsia="zh-CN"/>
        </w:rPr>
        <w:t xml:space="preserve">. Gulerul prezintă colţuri ascuţite, avînd lăţimea de 70 mm. </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Contururile plătcii, manşetei, pelerinei gulerului şi marginile laterale ale fentei prezintă tighel decorativ de </w:t>
      </w:r>
      <w:smartTag w:uri="urn:schemas-microsoft-com:office:smarttags" w:element="metricconverter">
        <w:smartTagPr>
          <w:attr w:name="ProductID" w:val="1 mm"/>
        </w:smartTagPr>
        <w:r w:rsidRPr="00474BFA">
          <w:rPr>
            <w:rFonts w:ascii="Times New Roman" w:eastAsia="SimSun" w:hAnsi="Times New Roman"/>
            <w:sz w:val="24"/>
            <w:szCs w:val="24"/>
            <w:lang w:val="ro-RO" w:eastAsia="zh-CN"/>
          </w:rPr>
          <w:t>1 mm</w:t>
        </w:r>
      </w:smartTag>
      <w:r w:rsidRPr="00474BFA">
        <w:rPr>
          <w:rFonts w:ascii="Times New Roman" w:eastAsia="SimSun" w:hAnsi="Times New Roman"/>
          <w:sz w:val="24"/>
          <w:szCs w:val="24"/>
          <w:lang w:val="ro-RO" w:eastAsia="zh-CN"/>
        </w:rPr>
        <w:t xml:space="preserve">. </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lastRenderedPageBreak/>
        <w:t>Pentru mînici lungi:</w:t>
      </w:r>
      <w:r w:rsidRPr="00474BFA">
        <w:rPr>
          <w:rFonts w:ascii="Times New Roman" w:eastAsia="SimSun" w:hAnsi="Times New Roman"/>
          <w:sz w:val="24"/>
          <w:szCs w:val="24"/>
          <w:lang w:val="ro-RO" w:eastAsia="zh-CN"/>
        </w:rPr>
        <w:t xml:space="preserve">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neca este de croială clasică aplicată, cu două cusături, una fiind în linia cotului, întărită cu tighel de garnisire şi se termină cu un şliţ cu lungimea de 100 mm. Terminaţia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neci este prelucrată cu manşetă cu colţurile rotunjite, cu lăţimea de </w:t>
      </w:r>
      <w:smartTag w:uri="urn:schemas-microsoft-com:office:smarttags" w:element="metricconverter">
        <w:smartTagPr>
          <w:attr w:name="ProductID" w:val="70 mm"/>
        </w:smartTagPr>
        <w:r w:rsidRPr="00474BFA">
          <w:rPr>
            <w:rFonts w:ascii="Times New Roman" w:eastAsia="SimSun" w:hAnsi="Times New Roman"/>
            <w:sz w:val="24"/>
            <w:szCs w:val="24"/>
            <w:lang w:val="ro-RO" w:eastAsia="zh-CN"/>
          </w:rPr>
          <w:t>70 mm</w:t>
        </w:r>
      </w:smartTag>
      <w:r w:rsidRPr="00474BFA">
        <w:rPr>
          <w:rFonts w:ascii="Times New Roman" w:eastAsia="SimSun" w:hAnsi="Times New Roman"/>
          <w:sz w:val="24"/>
          <w:szCs w:val="24"/>
          <w:lang w:val="ro-RO" w:eastAsia="zh-CN"/>
        </w:rPr>
        <w:t>. Sistemul de închidere a manşetei se realizează prin butonieră şi doi nasturi unul dintre care are rolul de reglare a lăţimii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necii la terminaţie.</w:t>
      </w:r>
    </w:p>
    <w:p w:rsidR="00E41930" w:rsidRPr="00474BFA" w:rsidRDefault="00E41930" w:rsidP="00E41930">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Pentru mînici scurte: </w:t>
      </w:r>
      <w:r w:rsidRPr="00474BFA">
        <w:rPr>
          <w:rFonts w:ascii="Times New Roman" w:eastAsia="SimSun" w:hAnsi="Times New Roman"/>
          <w:sz w:val="24"/>
          <w:szCs w:val="24"/>
          <w:lang w:val="ro-RO" w:eastAsia="zh-CN"/>
        </w:rPr>
        <w:t>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neca este de croială clasică aplicată, cu două cusături, una fiind în linia cotului întărită cu tighel de garnisire. Pe terminaţia mînicii se prelucrează o imitaţie de manşetă cu lăţimea de </w:t>
      </w:r>
      <w:smartTag w:uri="urn:schemas-microsoft-com:office:smarttags" w:element="metricconverter">
        <w:smartTagPr>
          <w:attr w:name="ProductID" w:val="30 mm"/>
        </w:smartTagPr>
        <w:r w:rsidRPr="00474BFA">
          <w:rPr>
            <w:rFonts w:ascii="Times New Roman" w:eastAsia="SimSun" w:hAnsi="Times New Roman"/>
            <w:sz w:val="24"/>
            <w:szCs w:val="24"/>
            <w:lang w:val="ro-RO" w:eastAsia="zh-CN"/>
          </w:rPr>
          <w:t>30 mm</w:t>
        </w:r>
      </w:smartTag>
      <w:r w:rsidRPr="00474BFA">
        <w:rPr>
          <w:rFonts w:ascii="Times New Roman" w:eastAsia="SimSun" w:hAnsi="Times New Roman"/>
          <w:sz w:val="24"/>
          <w:szCs w:val="24"/>
          <w:lang w:val="ro-RO" w:eastAsia="zh-CN"/>
        </w:rPr>
        <w:t xml:space="preserve">. </w:t>
      </w:r>
      <w:r w:rsidR="005A1792" w:rsidRPr="00474BFA">
        <w:rPr>
          <w:rFonts w:ascii="Times New Roman" w:eastAsia="SimSun" w:hAnsi="Times New Roman"/>
          <w:sz w:val="24"/>
          <w:szCs w:val="24"/>
          <w:lang w:val="ro-RO" w:eastAsia="zh-CN"/>
        </w:rPr>
        <w:t xml:space="preserve">Pe partea superioară a mânecii stângi se aplică însemnele distinctive. </w:t>
      </w:r>
    </w:p>
    <w:p w:rsidR="00E547F2" w:rsidRPr="00474BFA" w:rsidRDefault="00E41930" w:rsidP="00E41930">
      <w:pPr>
        <w:spacing w:after="0" w:line="240" w:lineRule="auto"/>
        <w:ind w:firstLine="540"/>
        <w:jc w:val="both"/>
        <w:rPr>
          <w:rFonts w:ascii="Times New Roman" w:hAnsi="Times New Roman"/>
          <w:b/>
          <w:i/>
          <w:sz w:val="24"/>
          <w:szCs w:val="24"/>
          <w:lang w:val="ro-RO"/>
        </w:rPr>
      </w:pPr>
      <w:r w:rsidRPr="00474BFA">
        <w:rPr>
          <w:rFonts w:ascii="Times New Roman" w:hAnsi="Times New Roman"/>
          <w:b/>
          <w:i/>
          <w:sz w:val="24"/>
          <w:szCs w:val="24"/>
          <w:lang w:val="ro-RO"/>
        </w:rPr>
        <w:t xml:space="preserve">Modelul şi nuanţele de culoare gri sunt stabilite conform modelului aprobat. </w:t>
      </w:r>
    </w:p>
    <w:p w:rsidR="00C35191" w:rsidRPr="00474BFA" w:rsidRDefault="00C35191" w:rsidP="00C35191">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cămașii pentru bărbați și femei  obligatoriu se va solicita mostra aprobată. </w:t>
      </w:r>
    </w:p>
    <w:p w:rsidR="00C35191" w:rsidRPr="00474BFA" w:rsidRDefault="00C35191" w:rsidP="00C35191">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C35191"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C35191" w:rsidRPr="005F07A9" w:rsidRDefault="00F65E07" w:rsidP="00F65E07">
      <w:pPr>
        <w:tabs>
          <w:tab w:val="left" w:pos="8789"/>
        </w:tabs>
        <w:spacing w:after="0" w:line="240" w:lineRule="auto"/>
        <w:ind w:firstLine="540"/>
        <w:jc w:val="both"/>
        <w:rPr>
          <w:rFonts w:ascii="Times New Roman" w:eastAsia="SimSun" w:hAnsi="Times New Roman"/>
          <w:b/>
          <w:i/>
          <w:sz w:val="24"/>
          <w:szCs w:val="24"/>
          <w:lang w:val="ro-RO" w:eastAsia="zh-CN"/>
        </w:rPr>
      </w:pPr>
      <w:r w:rsidRPr="005F07A9">
        <w:rPr>
          <w:rFonts w:ascii="Times New Roman" w:eastAsia="SimSun" w:hAnsi="Times New Roman"/>
          <w:b/>
          <w:i/>
          <w:sz w:val="24"/>
          <w:szCs w:val="24"/>
          <w:lang w:val="ro-RO" w:eastAsia="zh-CN"/>
        </w:rPr>
        <w:t xml:space="preserve">  GOST ISO 3758-2014</w:t>
      </w:r>
    </w:p>
    <w:p w:rsidR="003A0329" w:rsidRPr="005F07A9" w:rsidRDefault="00C35191" w:rsidP="004F3745">
      <w:pPr>
        <w:spacing w:after="0" w:line="240" w:lineRule="auto"/>
        <w:jc w:val="both"/>
        <w:rPr>
          <w:rFonts w:ascii="Times New Roman" w:eastAsia="SimSun" w:hAnsi="Times New Roman"/>
          <w:b/>
          <w:i/>
          <w:color w:val="FF0000"/>
          <w:sz w:val="24"/>
          <w:szCs w:val="24"/>
          <w:lang w:val="ro-MD" w:eastAsia="zh-CN"/>
        </w:rPr>
      </w:pPr>
      <w:r w:rsidRPr="005F07A9">
        <w:rPr>
          <w:rFonts w:ascii="Times New Roman" w:eastAsia="SimSun" w:hAnsi="Times New Roman"/>
          <w:i/>
          <w:sz w:val="24"/>
          <w:szCs w:val="24"/>
          <w:lang w:val="en-US" w:eastAsia="zh-CN"/>
        </w:rPr>
        <w:t xml:space="preserve">          </w:t>
      </w:r>
      <w:r w:rsidRPr="005F07A9">
        <w:rPr>
          <w:rFonts w:ascii="Times New Roman" w:eastAsia="SimSun" w:hAnsi="Times New Roman"/>
          <w:i/>
          <w:sz w:val="24"/>
          <w:szCs w:val="24"/>
          <w:lang w:val="ro-MD" w:eastAsia="zh-CN"/>
        </w:rPr>
        <w:t xml:space="preserve"> </w:t>
      </w:r>
      <w:r w:rsidR="005F07A9" w:rsidRPr="005F07A9">
        <w:rPr>
          <w:rFonts w:ascii="Times New Roman" w:eastAsia="SimSun" w:hAnsi="Times New Roman"/>
          <w:b/>
          <w:i/>
          <w:sz w:val="24"/>
          <w:szCs w:val="24"/>
          <w:lang w:val="ro-MD" w:eastAsia="zh-CN"/>
        </w:rPr>
        <w:t>SM SR ISO3637+AC1:2012</w:t>
      </w:r>
    </w:p>
    <w:p w:rsidR="003A0329" w:rsidRPr="00474BFA" w:rsidRDefault="003A0329" w:rsidP="003A0329">
      <w:pPr>
        <w:spacing w:after="0" w:line="240" w:lineRule="auto"/>
        <w:jc w:val="both"/>
        <w:rPr>
          <w:rFonts w:ascii="Times New Roman" w:eastAsia="SimSun" w:hAnsi="Times New Roman"/>
          <w:b/>
          <w:i/>
          <w:color w:val="FF0000"/>
          <w:sz w:val="24"/>
          <w:szCs w:val="24"/>
          <w:highlight w:val="lightGray"/>
          <w:lang w:val="ro-MD" w:eastAsia="zh-CN"/>
        </w:rPr>
      </w:pPr>
    </w:p>
    <w:p w:rsidR="003A0329" w:rsidRPr="00474BFA" w:rsidRDefault="003A0329" w:rsidP="003A0329">
      <w:pPr>
        <w:spacing w:after="0" w:line="240" w:lineRule="auto"/>
        <w:jc w:val="both"/>
        <w:rPr>
          <w:rFonts w:ascii="Times New Roman" w:eastAsia="SimSun" w:hAnsi="Times New Roman"/>
          <w:i/>
          <w:color w:val="FF0000"/>
          <w:sz w:val="24"/>
          <w:szCs w:val="24"/>
          <w:highlight w:val="lightGray"/>
          <w:lang w:val="ro-RO" w:eastAsia="zh-CN"/>
        </w:rPr>
      </w:pPr>
    </w:p>
    <w:p w:rsidR="00C35191" w:rsidRPr="00474BFA" w:rsidRDefault="00C35191" w:rsidP="003A0329">
      <w:pPr>
        <w:spacing w:after="0" w:line="240" w:lineRule="auto"/>
        <w:jc w:val="both"/>
        <w:rPr>
          <w:rFonts w:ascii="Times New Roman" w:hAnsi="Times New Roman"/>
          <w:b/>
          <w:sz w:val="24"/>
          <w:szCs w:val="24"/>
          <w:lang w:val="ro-RO"/>
        </w:rPr>
      </w:pPr>
    </w:p>
    <w:p w:rsidR="000045A8" w:rsidRPr="00474BFA" w:rsidRDefault="000045A8" w:rsidP="00561EAF">
      <w:pPr>
        <w:spacing w:after="0"/>
        <w:ind w:firstLine="5670"/>
        <w:jc w:val="right"/>
        <w:rPr>
          <w:rFonts w:ascii="Times New Roman" w:hAnsi="Times New Roman"/>
          <w:b/>
          <w:sz w:val="24"/>
          <w:szCs w:val="24"/>
          <w:lang w:val="en-US"/>
        </w:rPr>
      </w:pPr>
    </w:p>
    <w:p w:rsidR="00E547F2" w:rsidRPr="00474BFA" w:rsidRDefault="00E547F2" w:rsidP="00561EAF">
      <w:pPr>
        <w:spacing w:after="0"/>
        <w:ind w:firstLine="5670"/>
        <w:jc w:val="right"/>
        <w:rPr>
          <w:rFonts w:ascii="Times New Roman" w:hAnsi="Times New Roman"/>
          <w:b/>
          <w:sz w:val="24"/>
          <w:szCs w:val="24"/>
          <w:lang w:val="ro-RO"/>
        </w:rPr>
      </w:pPr>
    </w:p>
    <w:p w:rsidR="0002781C" w:rsidRPr="00474BFA" w:rsidRDefault="0002781C"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150AC5" w:rsidRPr="00474BFA" w:rsidRDefault="00150AC5" w:rsidP="00561EAF">
      <w:pPr>
        <w:spacing w:after="0"/>
        <w:ind w:firstLine="5670"/>
        <w:jc w:val="right"/>
        <w:rPr>
          <w:rFonts w:ascii="Times New Roman" w:hAnsi="Times New Roman"/>
          <w:b/>
          <w:sz w:val="24"/>
          <w:szCs w:val="24"/>
          <w:lang w:val="ro-RO"/>
        </w:rPr>
      </w:pPr>
    </w:p>
    <w:p w:rsidR="00150AC5" w:rsidRPr="00474BFA" w:rsidRDefault="00150AC5" w:rsidP="00561EAF">
      <w:pPr>
        <w:spacing w:after="0"/>
        <w:ind w:firstLine="5670"/>
        <w:jc w:val="right"/>
        <w:rPr>
          <w:rFonts w:ascii="Times New Roman" w:hAnsi="Times New Roman"/>
          <w:b/>
          <w:sz w:val="24"/>
          <w:szCs w:val="24"/>
          <w:lang w:val="ro-RO"/>
        </w:rPr>
      </w:pPr>
    </w:p>
    <w:p w:rsidR="00803B8D" w:rsidRDefault="00803B8D" w:rsidP="00561EAF">
      <w:pPr>
        <w:spacing w:after="0"/>
        <w:ind w:firstLine="5670"/>
        <w:jc w:val="right"/>
        <w:rPr>
          <w:rFonts w:ascii="Times New Roman" w:hAnsi="Times New Roman"/>
          <w:b/>
          <w:sz w:val="24"/>
          <w:szCs w:val="24"/>
          <w:lang w:val="ro-RO"/>
        </w:rPr>
      </w:pPr>
    </w:p>
    <w:p w:rsidR="004F20EF" w:rsidRDefault="004F20EF" w:rsidP="00561EAF">
      <w:pPr>
        <w:spacing w:after="0"/>
        <w:ind w:firstLine="5670"/>
        <w:jc w:val="right"/>
        <w:rPr>
          <w:rFonts w:ascii="Times New Roman" w:hAnsi="Times New Roman"/>
          <w:b/>
          <w:sz w:val="24"/>
          <w:szCs w:val="24"/>
          <w:lang w:val="ro-RO"/>
        </w:rPr>
      </w:pPr>
    </w:p>
    <w:p w:rsidR="004F20EF" w:rsidRPr="00474BFA" w:rsidRDefault="004F20EF" w:rsidP="00561EAF">
      <w:pPr>
        <w:spacing w:after="0"/>
        <w:ind w:firstLine="5670"/>
        <w:jc w:val="right"/>
        <w:rPr>
          <w:rFonts w:ascii="Times New Roman" w:hAnsi="Times New Roman"/>
          <w:b/>
          <w:sz w:val="24"/>
          <w:szCs w:val="24"/>
          <w:lang w:val="ro-RO"/>
        </w:rPr>
      </w:pPr>
    </w:p>
    <w:p w:rsidR="00803B8D" w:rsidRPr="00474BFA" w:rsidRDefault="00803B8D" w:rsidP="003A0329">
      <w:pPr>
        <w:spacing w:after="0"/>
        <w:rPr>
          <w:rFonts w:ascii="Times New Roman" w:hAnsi="Times New Roman"/>
          <w:b/>
          <w:sz w:val="24"/>
          <w:szCs w:val="24"/>
          <w:lang w:val="ro-RO"/>
        </w:rPr>
      </w:pPr>
    </w:p>
    <w:p w:rsidR="003A0329" w:rsidRPr="00474BFA" w:rsidRDefault="003A0329" w:rsidP="003A0329">
      <w:pPr>
        <w:spacing w:after="0"/>
        <w:rPr>
          <w:rFonts w:ascii="Times New Roman" w:hAnsi="Times New Roman"/>
          <w:b/>
          <w:sz w:val="24"/>
          <w:szCs w:val="24"/>
          <w:lang w:val="ro-RO"/>
        </w:rPr>
      </w:pPr>
    </w:p>
    <w:p w:rsidR="00803B8D" w:rsidRPr="00474BFA" w:rsidRDefault="00803B8D" w:rsidP="00561EAF">
      <w:pPr>
        <w:spacing w:after="0"/>
        <w:ind w:firstLine="5670"/>
        <w:jc w:val="right"/>
        <w:rPr>
          <w:rFonts w:ascii="Times New Roman" w:hAnsi="Times New Roman"/>
          <w:b/>
          <w:sz w:val="24"/>
          <w:szCs w:val="24"/>
          <w:lang w:val="ro-RO"/>
        </w:rPr>
      </w:pPr>
    </w:p>
    <w:p w:rsidR="0002781C" w:rsidRPr="00474BFA" w:rsidRDefault="0002781C" w:rsidP="00C35191">
      <w:pPr>
        <w:spacing w:after="0"/>
        <w:rPr>
          <w:rFonts w:ascii="Times New Roman" w:hAnsi="Times New Roman"/>
          <w:b/>
          <w:sz w:val="24"/>
          <w:szCs w:val="24"/>
          <w:lang w:val="ro-RO"/>
        </w:rPr>
      </w:pPr>
    </w:p>
    <w:p w:rsidR="002A02A6" w:rsidRPr="00474BFA" w:rsidRDefault="002A02A6" w:rsidP="00561EAF">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t>Anexa nr. 1</w:t>
      </w:r>
      <w:r w:rsidR="00665F3F" w:rsidRPr="00474BFA">
        <w:rPr>
          <w:rFonts w:ascii="Times New Roman" w:hAnsi="Times New Roman"/>
          <w:b/>
          <w:sz w:val="24"/>
          <w:szCs w:val="24"/>
          <w:lang w:val="ro-RO"/>
        </w:rPr>
        <w:t>7</w:t>
      </w:r>
    </w:p>
    <w:p w:rsidR="002A02A6" w:rsidRPr="00474BFA" w:rsidRDefault="002A02A6" w:rsidP="00561EAF">
      <w:pPr>
        <w:spacing w:after="0"/>
        <w:jc w:val="center"/>
        <w:rPr>
          <w:rFonts w:ascii="Times New Roman" w:hAnsi="Times New Roman"/>
          <w:b/>
          <w:sz w:val="24"/>
          <w:szCs w:val="24"/>
          <w:lang w:val="ro-RO"/>
        </w:rPr>
      </w:pPr>
      <w:r w:rsidRPr="00474BFA">
        <w:rPr>
          <w:rFonts w:ascii="Times New Roman" w:hAnsi="Times New Roman"/>
          <w:b/>
          <w:sz w:val="24"/>
          <w:szCs w:val="24"/>
          <w:lang w:val="ro-RO"/>
        </w:rPr>
        <w:t xml:space="preserve">S P E C I F I C A </w:t>
      </w:r>
      <w:r w:rsidR="006E0390" w:rsidRPr="00474BFA">
        <w:rPr>
          <w:rFonts w:ascii="Times New Roman" w:hAnsi="Times New Roman"/>
          <w:b/>
          <w:sz w:val="24"/>
          <w:szCs w:val="24"/>
          <w:lang w:val="ro-RO"/>
        </w:rPr>
        <w:t>Ţ</w:t>
      </w:r>
      <w:r w:rsidRPr="00474BFA">
        <w:rPr>
          <w:rFonts w:ascii="Times New Roman" w:hAnsi="Times New Roman"/>
          <w:b/>
          <w:sz w:val="24"/>
          <w:szCs w:val="24"/>
          <w:lang w:val="ro-RO"/>
        </w:rPr>
        <w:t xml:space="preserve"> I E   T E H N I C Ă</w:t>
      </w:r>
    </w:p>
    <w:p w:rsidR="002A02A6" w:rsidRPr="00474BFA" w:rsidRDefault="002A02A6" w:rsidP="00561EAF">
      <w:pPr>
        <w:spacing w:after="0"/>
        <w:rPr>
          <w:rFonts w:ascii="Times New Roman" w:hAnsi="Times New Roman"/>
          <w:b/>
          <w:sz w:val="24"/>
          <w:szCs w:val="24"/>
          <w:lang w:val="ro-RO"/>
        </w:rPr>
      </w:pPr>
      <w:r w:rsidRPr="00474BFA">
        <w:rPr>
          <w:rFonts w:ascii="Times New Roman" w:hAnsi="Times New Roman"/>
          <w:b/>
          <w:sz w:val="24"/>
          <w:szCs w:val="24"/>
          <w:lang w:val="ro-RO"/>
        </w:rPr>
        <w:t xml:space="preserve">Scurtă </w:t>
      </w:r>
      <w:r w:rsidR="006E0390" w:rsidRPr="00474BFA">
        <w:rPr>
          <w:rFonts w:ascii="Times New Roman" w:hAnsi="Times New Roman"/>
          <w:b/>
          <w:sz w:val="24"/>
          <w:szCs w:val="24"/>
          <w:lang w:val="ro-RO"/>
        </w:rPr>
        <w:t>ş</w:t>
      </w:r>
      <w:r w:rsidRPr="00474BFA">
        <w:rPr>
          <w:rFonts w:ascii="Times New Roman" w:hAnsi="Times New Roman"/>
          <w:b/>
          <w:sz w:val="24"/>
          <w:szCs w:val="24"/>
          <w:lang w:val="ro-RO"/>
        </w:rPr>
        <w:t>i vestă reflectoare</w:t>
      </w:r>
    </w:p>
    <w:p w:rsidR="002A02A6" w:rsidRPr="00474BFA" w:rsidRDefault="002A02A6" w:rsidP="00561EAF">
      <w:pPr>
        <w:spacing w:after="0" w:line="240" w:lineRule="auto"/>
        <w:ind w:firstLine="567"/>
        <w:jc w:val="both"/>
        <w:rPr>
          <w:rFonts w:ascii="Times New Roman" w:hAnsi="Times New Roman"/>
          <w:b/>
          <w:sz w:val="24"/>
          <w:szCs w:val="24"/>
          <w:lang w:val="ro-RO"/>
        </w:rPr>
      </w:pPr>
      <w:r w:rsidRPr="00474BFA">
        <w:rPr>
          <w:rFonts w:ascii="Times New Roman" w:hAnsi="Times New Roman"/>
          <w:b/>
          <w:sz w:val="24"/>
          <w:szCs w:val="24"/>
          <w:lang w:val="ro-RO"/>
        </w:rPr>
        <w:t xml:space="preserve">Materia primă folosită: </w:t>
      </w:r>
      <w:r w:rsidRPr="00474BFA">
        <w:rPr>
          <w:rFonts w:ascii="Times New Roman" w:hAnsi="Times New Roman"/>
          <w:sz w:val="24"/>
          <w:szCs w:val="24"/>
          <w:lang w:val="ro-RO"/>
        </w:rPr>
        <w:t>poliester – 100 %, cu prelucrare impermeabilă (poliuretan), densitatea – 160 - 180 gr/m</w:t>
      </w:r>
      <w:r w:rsidRPr="00474BFA">
        <w:rPr>
          <w:rFonts w:ascii="Times New Roman" w:hAnsi="Times New Roman"/>
          <w:sz w:val="24"/>
          <w:szCs w:val="24"/>
          <w:vertAlign w:val="superscript"/>
          <w:lang w:val="ro-RO"/>
        </w:rPr>
        <w:t>2</w:t>
      </w:r>
      <w:r w:rsidRPr="00474BFA">
        <w:rPr>
          <w:rFonts w:ascii="Times New Roman" w:hAnsi="Times New Roman"/>
          <w:sz w:val="24"/>
          <w:szCs w:val="24"/>
          <w:lang w:val="ro-RO"/>
        </w:rPr>
        <w:t>. Permeabilitatea  - 5000g/m</w:t>
      </w:r>
      <w:r w:rsidRPr="00474BFA">
        <w:rPr>
          <w:rFonts w:ascii="Times New Roman" w:hAnsi="Times New Roman"/>
          <w:sz w:val="24"/>
          <w:szCs w:val="24"/>
          <w:vertAlign w:val="superscript"/>
          <w:lang w:val="ro-RO"/>
        </w:rPr>
        <w:t>2</w:t>
      </w:r>
      <w:r w:rsidRPr="00474BFA">
        <w:rPr>
          <w:rFonts w:ascii="Times New Roman" w:hAnsi="Times New Roman"/>
          <w:sz w:val="24"/>
          <w:szCs w:val="24"/>
          <w:lang w:val="ro-RO"/>
        </w:rPr>
        <w:t>/24 ore.</w:t>
      </w:r>
      <w:r w:rsidR="00A83F44" w:rsidRPr="00474BFA">
        <w:rPr>
          <w:rFonts w:ascii="Times New Roman" w:hAnsi="Times New Roman"/>
          <w:sz w:val="24"/>
          <w:szCs w:val="24"/>
          <w:lang w:val="ro-RO"/>
        </w:rPr>
        <w:t xml:space="preserve"> </w:t>
      </w:r>
      <w:r w:rsidRPr="00474BFA">
        <w:rPr>
          <w:rFonts w:ascii="Times New Roman" w:hAnsi="Times New Roman"/>
          <w:sz w:val="24"/>
          <w:szCs w:val="24"/>
          <w:shd w:val="clear" w:color="auto" w:fill="FFFFFF"/>
          <w:lang w:val="ro-RO"/>
        </w:rPr>
        <w:t>Cusăturile se acoperă cu bandă etanşă termosudată.</w:t>
      </w:r>
    </w:p>
    <w:p w:rsidR="002A02A6" w:rsidRPr="00474BFA" w:rsidRDefault="002A02A6" w:rsidP="00561EAF">
      <w:pPr>
        <w:spacing w:after="0" w:line="240" w:lineRule="auto"/>
        <w:ind w:firstLine="567"/>
        <w:jc w:val="both"/>
        <w:rPr>
          <w:rFonts w:ascii="Times New Roman" w:hAnsi="Times New Roman"/>
          <w:sz w:val="24"/>
          <w:szCs w:val="24"/>
          <w:lang w:val="ro-RO"/>
        </w:rPr>
      </w:pPr>
      <w:r w:rsidRPr="00474BFA">
        <w:rPr>
          <w:rFonts w:ascii="Times New Roman" w:hAnsi="Times New Roman"/>
          <w:b/>
          <w:sz w:val="24"/>
          <w:szCs w:val="24"/>
          <w:lang w:val="ro-RO"/>
        </w:rPr>
        <w:t>Scurtă reflectoare</w:t>
      </w:r>
      <w:r w:rsidR="00432324" w:rsidRPr="00474BFA">
        <w:rPr>
          <w:rFonts w:ascii="Times New Roman" w:hAnsi="Times New Roman"/>
          <w:b/>
          <w:sz w:val="24"/>
          <w:szCs w:val="24"/>
          <w:lang w:val="ro-RO"/>
        </w:rPr>
        <w:t xml:space="preserve"> </w:t>
      </w:r>
      <w:r w:rsidRPr="00474BFA">
        <w:rPr>
          <w:rFonts w:ascii="Times New Roman" w:hAnsi="Times New Roman"/>
          <w:b/>
          <w:sz w:val="24"/>
          <w:szCs w:val="24"/>
          <w:lang w:val="ro-RO"/>
        </w:rPr>
        <w:t>de culoare verde fluorescent</w:t>
      </w:r>
      <w:r w:rsidRPr="00474BFA">
        <w:rPr>
          <w:rFonts w:ascii="Times New Roman" w:hAnsi="Times New Roman"/>
          <w:sz w:val="24"/>
          <w:szCs w:val="24"/>
          <w:lang w:val="ro-RO"/>
        </w:rPr>
        <w:t xml:space="preserve"> de siluetă dreaptă, cu lungimea pînă la linia </w:t>
      </w:r>
      <w:r w:rsidR="006E0390" w:rsidRPr="00474BFA">
        <w:rPr>
          <w:rFonts w:ascii="Times New Roman" w:hAnsi="Times New Roman"/>
          <w:sz w:val="24"/>
          <w:szCs w:val="24"/>
          <w:lang w:val="ro-RO"/>
        </w:rPr>
        <w:t>ş</w:t>
      </w:r>
      <w:r w:rsidRPr="00474BFA">
        <w:rPr>
          <w:rFonts w:ascii="Times New Roman" w:hAnsi="Times New Roman"/>
          <w:sz w:val="24"/>
          <w:szCs w:val="24"/>
          <w:lang w:val="ro-RO"/>
        </w:rPr>
        <w:t>oldurilor este compusă din fa</w:t>
      </w:r>
      <w:r w:rsidR="006E0390" w:rsidRPr="00474BFA">
        <w:rPr>
          <w:rFonts w:ascii="Times New Roman" w:hAnsi="Times New Roman"/>
          <w:sz w:val="24"/>
          <w:szCs w:val="24"/>
          <w:lang w:val="ro-RO"/>
        </w:rPr>
        <w:t>ţ</w:t>
      </w:r>
      <w:r w:rsidRPr="00474BFA">
        <w:rPr>
          <w:rFonts w:ascii="Times New Roman" w:hAnsi="Times New Roman"/>
          <w:sz w:val="24"/>
          <w:szCs w:val="24"/>
          <w:lang w:val="ro-RO"/>
        </w:rPr>
        <w:t xml:space="preserve">ă, spate, mînecă </w:t>
      </w:r>
      <w:r w:rsidR="006E0390" w:rsidRPr="00474BFA">
        <w:rPr>
          <w:rFonts w:ascii="Times New Roman" w:hAnsi="Times New Roman"/>
          <w:sz w:val="24"/>
          <w:szCs w:val="24"/>
          <w:lang w:val="ro-RO"/>
        </w:rPr>
        <w:t>ş</w:t>
      </w:r>
      <w:r w:rsidRPr="00474BFA">
        <w:rPr>
          <w:rFonts w:ascii="Times New Roman" w:hAnsi="Times New Roman"/>
          <w:sz w:val="24"/>
          <w:szCs w:val="24"/>
          <w:lang w:val="ro-RO"/>
        </w:rPr>
        <w:t>i glugă. Sistemul de închidere a produsului este central cu fermoar din masă plastică</w:t>
      </w:r>
      <w:r w:rsidRPr="00474BFA">
        <w:rPr>
          <w:rFonts w:ascii="Times New Roman" w:eastAsia="SimSun" w:hAnsi="Times New Roman"/>
          <w:sz w:val="24"/>
          <w:szCs w:val="24"/>
          <w:lang w:val="ro-RO" w:eastAsia="zh-CN"/>
        </w:rPr>
        <w:t xml:space="preserve"> pe toată lungimea produsului</w:t>
      </w:r>
      <w:r w:rsidRPr="00474BFA">
        <w:rPr>
          <w:rFonts w:ascii="Times New Roman" w:hAnsi="Times New Roman"/>
          <w:sz w:val="24"/>
          <w:szCs w:val="24"/>
          <w:lang w:val="ro-RO"/>
        </w:rPr>
        <w:t xml:space="preserve"> </w:t>
      </w:r>
      <w:r w:rsidR="006E0390" w:rsidRPr="00474BFA">
        <w:rPr>
          <w:rFonts w:ascii="Times New Roman" w:hAnsi="Times New Roman"/>
          <w:sz w:val="24"/>
          <w:szCs w:val="24"/>
          <w:lang w:val="ro-RO"/>
        </w:rPr>
        <w:t>ş</w:t>
      </w:r>
      <w:r w:rsidRPr="00474BFA">
        <w:rPr>
          <w:rFonts w:ascii="Times New Roman" w:hAnsi="Times New Roman"/>
          <w:sz w:val="24"/>
          <w:szCs w:val="24"/>
          <w:lang w:val="ro-RO"/>
        </w:rPr>
        <w:t>i cu o fentă aplicată pe reperul st</w:t>
      </w:r>
      <w:r w:rsidR="00C32528" w:rsidRPr="00474BFA">
        <w:rPr>
          <w:rFonts w:ascii="Times New Roman" w:hAnsi="Times New Roman"/>
          <w:sz w:val="24"/>
          <w:szCs w:val="24"/>
          <w:lang w:val="ro-RO"/>
        </w:rPr>
        <w:t>î</w:t>
      </w:r>
      <w:r w:rsidRPr="00474BFA">
        <w:rPr>
          <w:rFonts w:ascii="Times New Roman" w:hAnsi="Times New Roman"/>
          <w:sz w:val="24"/>
          <w:szCs w:val="24"/>
          <w:lang w:val="ro-RO"/>
        </w:rPr>
        <w:t>ng ale fe</w:t>
      </w:r>
      <w:r w:rsidR="006E0390" w:rsidRPr="00474BFA">
        <w:rPr>
          <w:rFonts w:ascii="Times New Roman" w:hAnsi="Times New Roman"/>
          <w:sz w:val="24"/>
          <w:szCs w:val="24"/>
          <w:lang w:val="ro-RO"/>
        </w:rPr>
        <w:t>ţ</w:t>
      </w:r>
      <w:r w:rsidRPr="00474BFA">
        <w:rPr>
          <w:rFonts w:ascii="Times New Roman" w:hAnsi="Times New Roman"/>
          <w:sz w:val="24"/>
          <w:szCs w:val="24"/>
          <w:lang w:val="ro-RO"/>
        </w:rPr>
        <w:t>ei, care se fixează cu un r</w:t>
      </w:r>
      <w:r w:rsidR="00C32528" w:rsidRPr="00474BFA">
        <w:rPr>
          <w:rFonts w:ascii="Times New Roman" w:hAnsi="Times New Roman"/>
          <w:sz w:val="24"/>
          <w:szCs w:val="24"/>
          <w:lang w:val="ro-RO"/>
        </w:rPr>
        <w:t>î</w:t>
      </w:r>
      <w:r w:rsidRPr="00474BFA">
        <w:rPr>
          <w:rFonts w:ascii="Times New Roman" w:hAnsi="Times New Roman"/>
          <w:sz w:val="24"/>
          <w:szCs w:val="24"/>
          <w:lang w:val="ro-RO"/>
        </w:rPr>
        <w:t xml:space="preserve">nd de copci din metal cu diametrul de </w:t>
      </w:r>
      <w:smartTag w:uri="urn:schemas-microsoft-com:office:smarttags" w:element="metricconverter">
        <w:smartTagPr>
          <w:attr w:name="ProductID" w:val="15 mm"/>
        </w:smartTagPr>
        <w:r w:rsidRPr="00474BFA">
          <w:rPr>
            <w:rFonts w:ascii="Times New Roman" w:hAnsi="Times New Roman"/>
            <w:sz w:val="24"/>
            <w:szCs w:val="24"/>
            <w:lang w:val="ro-RO"/>
          </w:rPr>
          <w:t>15 mm</w:t>
        </w:r>
      </w:smartTag>
      <w:r w:rsidRPr="00474BFA">
        <w:rPr>
          <w:rFonts w:ascii="Times New Roman" w:hAnsi="Times New Roman"/>
          <w:sz w:val="24"/>
          <w:szCs w:val="24"/>
          <w:lang w:val="ro-RO"/>
        </w:rPr>
        <w:t>, fixate pe 3 nivele.</w:t>
      </w:r>
    </w:p>
    <w:p w:rsidR="002A02A6" w:rsidRPr="00474BFA" w:rsidRDefault="002A02A6" w:rsidP="00561EAF">
      <w:pPr>
        <w:spacing w:after="0" w:line="240" w:lineRule="auto"/>
        <w:jc w:val="both"/>
        <w:rPr>
          <w:rFonts w:ascii="Times New Roman" w:hAnsi="Times New Roman"/>
          <w:sz w:val="24"/>
          <w:szCs w:val="24"/>
          <w:lang w:val="ro-RO"/>
        </w:rPr>
      </w:pPr>
      <w:r w:rsidRPr="00474BFA">
        <w:rPr>
          <w:rFonts w:ascii="Times New Roman" w:hAnsi="Times New Roman"/>
          <w:sz w:val="24"/>
          <w:szCs w:val="24"/>
          <w:lang w:val="ro-RO"/>
        </w:rPr>
        <w:t>Fa</w:t>
      </w:r>
      <w:r w:rsidR="006E0390" w:rsidRPr="00474BFA">
        <w:rPr>
          <w:rFonts w:ascii="Times New Roman" w:hAnsi="Times New Roman"/>
          <w:sz w:val="24"/>
          <w:szCs w:val="24"/>
          <w:lang w:val="ro-RO"/>
        </w:rPr>
        <w:t>ţ</w:t>
      </w:r>
      <w:r w:rsidRPr="00474BFA">
        <w:rPr>
          <w:rFonts w:ascii="Times New Roman" w:hAnsi="Times New Roman"/>
          <w:sz w:val="24"/>
          <w:szCs w:val="24"/>
          <w:lang w:val="ro-RO"/>
        </w:rPr>
        <w:t>a scurtei prezintă două repere simetrice.</w:t>
      </w:r>
    </w:p>
    <w:p w:rsidR="002A02A6" w:rsidRPr="00474BFA" w:rsidRDefault="002A02A6" w:rsidP="00561EAF">
      <w:pPr>
        <w:spacing w:after="0" w:line="240" w:lineRule="auto"/>
        <w:ind w:firstLine="708"/>
        <w:jc w:val="both"/>
        <w:rPr>
          <w:rFonts w:ascii="Times New Roman" w:hAnsi="Times New Roman"/>
          <w:sz w:val="24"/>
          <w:szCs w:val="24"/>
          <w:lang w:val="ro-RO"/>
        </w:rPr>
      </w:pPr>
      <w:r w:rsidRPr="00474BFA">
        <w:rPr>
          <w:rFonts w:ascii="Times New Roman" w:hAnsi="Times New Roman"/>
          <w:sz w:val="24"/>
          <w:szCs w:val="24"/>
          <w:lang w:val="ro-RO"/>
        </w:rPr>
        <w:t>Partea din spate se constituie dintr-un reper. În partea superioară a elementului spate la o distan</w:t>
      </w:r>
      <w:r w:rsidR="006E0390" w:rsidRPr="00474BFA">
        <w:rPr>
          <w:rFonts w:ascii="Times New Roman" w:hAnsi="Times New Roman"/>
          <w:sz w:val="24"/>
          <w:szCs w:val="24"/>
          <w:lang w:val="ro-RO"/>
        </w:rPr>
        <w:t>ţ</w:t>
      </w:r>
      <w:r w:rsidRPr="00474BFA">
        <w:rPr>
          <w:rFonts w:ascii="Times New Roman" w:hAnsi="Times New Roman"/>
          <w:sz w:val="24"/>
          <w:szCs w:val="24"/>
          <w:lang w:val="ro-RO"/>
        </w:rPr>
        <w:t>ă de 200 mm de la răscroiala gîtului este aplicată inscrip</w:t>
      </w:r>
      <w:r w:rsidR="006E0390" w:rsidRPr="00474BFA">
        <w:rPr>
          <w:rFonts w:ascii="Times New Roman" w:hAnsi="Times New Roman"/>
          <w:sz w:val="24"/>
          <w:szCs w:val="24"/>
          <w:lang w:val="ro-RO"/>
        </w:rPr>
        <w:t>ţ</w:t>
      </w:r>
      <w:r w:rsidRPr="00474BFA">
        <w:rPr>
          <w:rFonts w:ascii="Times New Roman" w:hAnsi="Times New Roman"/>
          <w:sz w:val="24"/>
          <w:szCs w:val="24"/>
          <w:lang w:val="ro-RO"/>
        </w:rPr>
        <w:t>ia „POLI</w:t>
      </w:r>
      <w:r w:rsidR="006E0390" w:rsidRPr="00474BFA">
        <w:rPr>
          <w:rFonts w:ascii="Times New Roman" w:hAnsi="Times New Roman"/>
          <w:sz w:val="24"/>
          <w:szCs w:val="24"/>
          <w:lang w:val="ro-RO"/>
        </w:rPr>
        <w:t>Ţ</w:t>
      </w:r>
      <w:r w:rsidRPr="00474BFA">
        <w:rPr>
          <w:rFonts w:ascii="Times New Roman" w:hAnsi="Times New Roman"/>
          <w:sz w:val="24"/>
          <w:szCs w:val="24"/>
          <w:lang w:val="ro-RO"/>
        </w:rPr>
        <w:t>IA DE FRONTIERĂ” cu dimensiunile 320 mm x 70 mm.</w:t>
      </w:r>
    </w:p>
    <w:p w:rsidR="002A02A6" w:rsidRPr="00474BFA" w:rsidRDefault="002A02A6" w:rsidP="00561EAF">
      <w:pPr>
        <w:spacing w:after="0" w:line="240" w:lineRule="auto"/>
        <w:ind w:firstLine="708"/>
        <w:jc w:val="both"/>
        <w:rPr>
          <w:rFonts w:ascii="Times New Roman" w:hAnsi="Times New Roman"/>
          <w:sz w:val="24"/>
          <w:szCs w:val="24"/>
          <w:lang w:val="ro-RO"/>
        </w:rPr>
      </w:pPr>
      <w:r w:rsidRPr="00474BFA">
        <w:rPr>
          <w:rFonts w:ascii="Times New Roman" w:hAnsi="Times New Roman"/>
          <w:sz w:val="24"/>
          <w:szCs w:val="24"/>
          <w:lang w:val="ro-RO"/>
        </w:rPr>
        <w:t>Gluga deta</w:t>
      </w:r>
      <w:r w:rsidR="006E0390" w:rsidRPr="00474BFA">
        <w:rPr>
          <w:rFonts w:ascii="Times New Roman" w:hAnsi="Times New Roman"/>
          <w:sz w:val="24"/>
          <w:szCs w:val="24"/>
          <w:lang w:val="ro-RO"/>
        </w:rPr>
        <w:t>ş</w:t>
      </w:r>
      <w:r w:rsidRPr="00474BFA">
        <w:rPr>
          <w:rFonts w:ascii="Times New Roman" w:hAnsi="Times New Roman"/>
          <w:sz w:val="24"/>
          <w:szCs w:val="24"/>
          <w:lang w:val="ro-RO"/>
        </w:rPr>
        <w:t>abilă, fixată pe trei nasturi. Pe reperele fe</w:t>
      </w:r>
      <w:r w:rsidR="006E0390" w:rsidRPr="00474BFA">
        <w:rPr>
          <w:rFonts w:ascii="Times New Roman" w:hAnsi="Times New Roman"/>
          <w:sz w:val="24"/>
          <w:szCs w:val="24"/>
          <w:lang w:val="ro-RO"/>
        </w:rPr>
        <w:t>ţ</w:t>
      </w:r>
      <w:r w:rsidRPr="00474BFA">
        <w:rPr>
          <w:rFonts w:ascii="Times New Roman" w:hAnsi="Times New Roman"/>
          <w:sz w:val="24"/>
          <w:szCs w:val="24"/>
          <w:lang w:val="ro-RO"/>
        </w:rPr>
        <w:t>ei în partea inferioară sunt amplasate simetric c</w:t>
      </w:r>
      <w:r w:rsidR="00C32528" w:rsidRPr="00474BFA">
        <w:rPr>
          <w:rFonts w:ascii="Times New Roman" w:hAnsi="Times New Roman"/>
          <w:sz w:val="24"/>
          <w:szCs w:val="24"/>
          <w:lang w:val="ro-RO"/>
        </w:rPr>
        <w:t>î</w:t>
      </w:r>
      <w:r w:rsidRPr="00474BFA">
        <w:rPr>
          <w:rFonts w:ascii="Times New Roman" w:hAnsi="Times New Roman"/>
          <w:sz w:val="24"/>
          <w:szCs w:val="24"/>
          <w:lang w:val="ro-RO"/>
        </w:rPr>
        <w:t xml:space="preserve">te un buzunar aplicat tip „burduf” cu lungimea de 175 mm </w:t>
      </w:r>
      <w:r w:rsidR="006E0390" w:rsidRPr="00474BFA">
        <w:rPr>
          <w:rFonts w:ascii="Times New Roman" w:hAnsi="Times New Roman"/>
          <w:sz w:val="24"/>
          <w:szCs w:val="24"/>
          <w:lang w:val="ro-RO"/>
        </w:rPr>
        <w:t>ş</w:t>
      </w:r>
      <w:r w:rsidRPr="00474BFA">
        <w:rPr>
          <w:rFonts w:ascii="Times New Roman" w:hAnsi="Times New Roman"/>
          <w:sz w:val="24"/>
          <w:szCs w:val="24"/>
          <w:lang w:val="ro-RO"/>
        </w:rPr>
        <w:t>i lă</w:t>
      </w:r>
      <w:r w:rsidR="006E0390" w:rsidRPr="00474BFA">
        <w:rPr>
          <w:rFonts w:ascii="Times New Roman" w:hAnsi="Times New Roman"/>
          <w:sz w:val="24"/>
          <w:szCs w:val="24"/>
          <w:lang w:val="ro-RO"/>
        </w:rPr>
        <w:t>ţ</w:t>
      </w:r>
      <w:r w:rsidRPr="00474BFA">
        <w:rPr>
          <w:rFonts w:ascii="Times New Roman" w:hAnsi="Times New Roman"/>
          <w:sz w:val="24"/>
          <w:szCs w:val="24"/>
          <w:lang w:val="ro-RO"/>
        </w:rPr>
        <w:t xml:space="preserve">imea de 180 mm. Clapele buzunarelor inferioare sunt aplicate cu </w:t>
      </w:r>
      <w:smartTag w:uri="urn:schemas-microsoft-com:office:smarttags" w:element="metricconverter">
        <w:smartTagPr>
          <w:attr w:name="ProductID" w:val="20 mm"/>
        </w:smartTagPr>
        <w:r w:rsidRPr="00474BFA">
          <w:rPr>
            <w:rFonts w:ascii="Times New Roman" w:hAnsi="Times New Roman"/>
            <w:sz w:val="24"/>
            <w:szCs w:val="24"/>
            <w:lang w:val="ro-RO"/>
          </w:rPr>
          <w:t>20 mm</w:t>
        </w:r>
      </w:smartTag>
      <w:r w:rsidRPr="00474BFA">
        <w:rPr>
          <w:rFonts w:ascii="Times New Roman" w:hAnsi="Times New Roman"/>
          <w:sz w:val="24"/>
          <w:szCs w:val="24"/>
          <w:lang w:val="ro-RO"/>
        </w:rPr>
        <w:t xml:space="preserve"> mai sus de linia de intrare în buzunar. Pe extremită</w:t>
      </w:r>
      <w:r w:rsidR="006E0390" w:rsidRPr="00474BFA">
        <w:rPr>
          <w:rFonts w:ascii="Times New Roman" w:hAnsi="Times New Roman"/>
          <w:sz w:val="24"/>
          <w:szCs w:val="24"/>
          <w:lang w:val="ro-RO"/>
        </w:rPr>
        <w:t>ţ</w:t>
      </w:r>
      <w:r w:rsidRPr="00474BFA">
        <w:rPr>
          <w:rFonts w:ascii="Times New Roman" w:hAnsi="Times New Roman"/>
          <w:sz w:val="24"/>
          <w:szCs w:val="24"/>
          <w:lang w:val="ro-RO"/>
        </w:rPr>
        <w:t>ile inferioare ale clapelor la distan</w:t>
      </w:r>
      <w:r w:rsidR="006E0390" w:rsidRPr="00474BFA">
        <w:rPr>
          <w:rFonts w:ascii="Times New Roman" w:hAnsi="Times New Roman"/>
          <w:sz w:val="24"/>
          <w:szCs w:val="24"/>
          <w:lang w:val="ro-RO"/>
        </w:rPr>
        <w:t>ţ</w:t>
      </w:r>
      <w:r w:rsidRPr="00474BFA">
        <w:rPr>
          <w:rFonts w:ascii="Times New Roman" w:hAnsi="Times New Roman"/>
          <w:sz w:val="24"/>
          <w:szCs w:val="24"/>
          <w:lang w:val="ro-RO"/>
        </w:rPr>
        <w:t xml:space="preserve">a de </w:t>
      </w:r>
      <w:smartTag w:uri="urn:schemas-microsoft-com:office:smarttags" w:element="metricconverter">
        <w:smartTagPr>
          <w:attr w:name="ProductID" w:val="15 mm"/>
        </w:smartTagPr>
        <w:r w:rsidRPr="00474BFA">
          <w:rPr>
            <w:rFonts w:ascii="Times New Roman" w:hAnsi="Times New Roman"/>
            <w:sz w:val="24"/>
            <w:szCs w:val="24"/>
            <w:lang w:val="ro-RO"/>
          </w:rPr>
          <w:t>15 mm</w:t>
        </w:r>
      </w:smartTag>
      <w:r w:rsidRPr="00474BFA">
        <w:rPr>
          <w:rFonts w:ascii="Times New Roman" w:hAnsi="Times New Roman"/>
          <w:sz w:val="24"/>
          <w:szCs w:val="24"/>
          <w:lang w:val="ro-RO"/>
        </w:rPr>
        <w:t xml:space="preserve"> de la v</w:t>
      </w:r>
      <w:r w:rsidR="00C32528" w:rsidRPr="00474BFA">
        <w:rPr>
          <w:rFonts w:ascii="Times New Roman" w:hAnsi="Times New Roman"/>
          <w:sz w:val="24"/>
          <w:szCs w:val="24"/>
          <w:lang w:val="ro-RO"/>
        </w:rPr>
        <w:t>î</w:t>
      </w:r>
      <w:r w:rsidRPr="00474BFA">
        <w:rPr>
          <w:rFonts w:ascii="Times New Roman" w:hAnsi="Times New Roman"/>
          <w:sz w:val="24"/>
          <w:szCs w:val="24"/>
          <w:lang w:val="ro-RO"/>
        </w:rPr>
        <w:t xml:space="preserve">rf sunt clapele sunt fixate </w:t>
      </w:r>
      <w:r w:rsidRPr="00474BFA">
        <w:rPr>
          <w:rFonts w:ascii="Times New Roman" w:eastAsia="SimSun" w:hAnsi="Times New Roman"/>
          <w:sz w:val="24"/>
          <w:szCs w:val="24"/>
          <w:lang w:val="ro-RO" w:eastAsia="zh-CN"/>
        </w:rPr>
        <w:t>prin bandă „velcro”</w:t>
      </w:r>
      <w:r w:rsidRPr="00474BFA">
        <w:rPr>
          <w:rFonts w:ascii="Times New Roman" w:hAnsi="Times New Roman"/>
          <w:sz w:val="24"/>
          <w:szCs w:val="24"/>
          <w:lang w:val="ro-RO"/>
        </w:rPr>
        <w:t>. La linia taliei din faţă şi din spate sunt fixate 2 benzi reflectoare cu lă</w:t>
      </w:r>
      <w:r w:rsidR="006E0390" w:rsidRPr="00474BFA">
        <w:rPr>
          <w:rFonts w:ascii="Times New Roman" w:hAnsi="Times New Roman"/>
          <w:sz w:val="24"/>
          <w:szCs w:val="24"/>
          <w:lang w:val="ro-RO"/>
        </w:rPr>
        <w:t>ţ</w:t>
      </w:r>
      <w:r w:rsidRPr="00474BFA">
        <w:rPr>
          <w:rFonts w:ascii="Times New Roman" w:hAnsi="Times New Roman"/>
          <w:sz w:val="24"/>
          <w:szCs w:val="24"/>
          <w:lang w:val="ro-RO"/>
        </w:rPr>
        <w:t>imea de 50 mm. La fel şi pe mînici la o distan</w:t>
      </w:r>
      <w:r w:rsidR="006E0390" w:rsidRPr="00474BFA">
        <w:rPr>
          <w:rFonts w:ascii="Times New Roman" w:hAnsi="Times New Roman"/>
          <w:sz w:val="24"/>
          <w:szCs w:val="24"/>
          <w:lang w:val="ro-RO"/>
        </w:rPr>
        <w:t>ţ</w:t>
      </w:r>
      <w:r w:rsidRPr="00474BFA">
        <w:rPr>
          <w:rFonts w:ascii="Times New Roman" w:hAnsi="Times New Roman"/>
          <w:sz w:val="24"/>
          <w:szCs w:val="24"/>
          <w:lang w:val="ro-RO"/>
        </w:rPr>
        <w:t>ă de 150 mm de la extremită</w:t>
      </w:r>
      <w:r w:rsidR="006E0390" w:rsidRPr="00474BFA">
        <w:rPr>
          <w:rFonts w:ascii="Times New Roman" w:hAnsi="Times New Roman"/>
          <w:sz w:val="24"/>
          <w:szCs w:val="24"/>
          <w:lang w:val="ro-RO"/>
        </w:rPr>
        <w:t>ţ</w:t>
      </w:r>
      <w:r w:rsidRPr="00474BFA">
        <w:rPr>
          <w:rFonts w:ascii="Times New Roman" w:hAnsi="Times New Roman"/>
          <w:sz w:val="24"/>
          <w:szCs w:val="24"/>
          <w:lang w:val="ro-RO"/>
        </w:rPr>
        <w:t>ile inferioare sunt aplicate cîte o bandă cu lă</w:t>
      </w:r>
      <w:r w:rsidR="006E0390" w:rsidRPr="00474BFA">
        <w:rPr>
          <w:rFonts w:ascii="Times New Roman" w:hAnsi="Times New Roman"/>
          <w:sz w:val="24"/>
          <w:szCs w:val="24"/>
          <w:lang w:val="ro-RO"/>
        </w:rPr>
        <w:t>ţ</w:t>
      </w:r>
      <w:r w:rsidRPr="00474BFA">
        <w:rPr>
          <w:rFonts w:ascii="Times New Roman" w:hAnsi="Times New Roman"/>
          <w:sz w:val="24"/>
          <w:szCs w:val="24"/>
          <w:lang w:val="ro-RO"/>
        </w:rPr>
        <w:t xml:space="preserve">imea de 50 mm. </w:t>
      </w:r>
    </w:p>
    <w:p w:rsidR="002A02A6" w:rsidRPr="00474BFA" w:rsidRDefault="002A02A6" w:rsidP="00561EAF">
      <w:pPr>
        <w:spacing w:after="0" w:line="240" w:lineRule="auto"/>
        <w:jc w:val="both"/>
        <w:rPr>
          <w:rFonts w:ascii="Times New Roman" w:hAnsi="Times New Roman"/>
          <w:sz w:val="24"/>
          <w:szCs w:val="24"/>
          <w:lang w:val="ro-RO"/>
        </w:rPr>
      </w:pPr>
      <w:r w:rsidRPr="00474BFA">
        <w:rPr>
          <w:rFonts w:ascii="Times New Roman" w:hAnsi="Times New Roman"/>
          <w:sz w:val="24"/>
          <w:szCs w:val="24"/>
          <w:lang w:val="ro-RO"/>
        </w:rPr>
        <w:t>În partea stîngă superioară a elementului faţă este aplicată inscrip</w:t>
      </w:r>
      <w:r w:rsidR="006E0390" w:rsidRPr="00474BFA">
        <w:rPr>
          <w:rFonts w:ascii="Times New Roman" w:hAnsi="Times New Roman"/>
          <w:sz w:val="24"/>
          <w:szCs w:val="24"/>
          <w:lang w:val="ro-RO"/>
        </w:rPr>
        <w:t>ţ</w:t>
      </w:r>
      <w:r w:rsidRPr="00474BFA">
        <w:rPr>
          <w:rFonts w:ascii="Times New Roman" w:hAnsi="Times New Roman"/>
          <w:sz w:val="24"/>
          <w:szCs w:val="24"/>
          <w:lang w:val="ro-RO"/>
        </w:rPr>
        <w:t>ia „POLI</w:t>
      </w:r>
      <w:r w:rsidR="006E0390" w:rsidRPr="00474BFA">
        <w:rPr>
          <w:rFonts w:ascii="Times New Roman" w:hAnsi="Times New Roman"/>
          <w:sz w:val="24"/>
          <w:szCs w:val="24"/>
          <w:lang w:val="ro-RO"/>
        </w:rPr>
        <w:t>Ţ</w:t>
      </w:r>
      <w:r w:rsidRPr="00474BFA">
        <w:rPr>
          <w:rFonts w:ascii="Times New Roman" w:hAnsi="Times New Roman"/>
          <w:sz w:val="24"/>
          <w:szCs w:val="24"/>
          <w:lang w:val="ro-RO"/>
        </w:rPr>
        <w:t>IA DE FRONTIERĂ”</w:t>
      </w:r>
      <w:r w:rsidR="00432324" w:rsidRPr="00474BFA">
        <w:rPr>
          <w:rFonts w:ascii="Times New Roman" w:hAnsi="Times New Roman"/>
          <w:sz w:val="24"/>
          <w:szCs w:val="24"/>
          <w:lang w:val="ro-RO"/>
        </w:rPr>
        <w:t>.</w:t>
      </w:r>
      <w:r w:rsidRPr="00474BFA">
        <w:rPr>
          <w:rFonts w:ascii="Times New Roman" w:hAnsi="Times New Roman"/>
          <w:sz w:val="24"/>
          <w:szCs w:val="24"/>
          <w:lang w:val="ro-RO"/>
        </w:rPr>
        <w:t xml:space="preserve"> </w:t>
      </w:r>
      <w:r w:rsidR="00432324" w:rsidRPr="00474BFA">
        <w:rPr>
          <w:rFonts w:ascii="Times New Roman" w:hAnsi="Times New Roman"/>
          <w:sz w:val="24"/>
          <w:szCs w:val="24"/>
          <w:lang w:val="ro-RO"/>
        </w:rPr>
        <w:t>Dimensiunea şi caracterul literel</w:t>
      </w:r>
      <w:r w:rsidR="00141FA0" w:rsidRPr="00474BFA">
        <w:rPr>
          <w:rFonts w:ascii="Times New Roman" w:hAnsi="Times New Roman"/>
          <w:sz w:val="24"/>
          <w:szCs w:val="24"/>
          <w:lang w:val="ro-RO"/>
        </w:rPr>
        <w:t>or - conform modelului aprobat.</w:t>
      </w:r>
    </w:p>
    <w:p w:rsidR="002A02A6" w:rsidRPr="00474BFA" w:rsidRDefault="002A02A6" w:rsidP="00561EAF">
      <w:pPr>
        <w:spacing w:after="0" w:line="240" w:lineRule="auto"/>
        <w:ind w:firstLine="567"/>
        <w:jc w:val="both"/>
        <w:rPr>
          <w:rFonts w:ascii="Times New Roman" w:hAnsi="Times New Roman"/>
          <w:sz w:val="24"/>
          <w:szCs w:val="24"/>
          <w:lang w:val="ro-RO"/>
        </w:rPr>
      </w:pPr>
      <w:r w:rsidRPr="00474BFA">
        <w:rPr>
          <w:rFonts w:ascii="Times New Roman" w:hAnsi="Times New Roman"/>
          <w:b/>
          <w:sz w:val="24"/>
          <w:szCs w:val="24"/>
          <w:lang w:val="ro-RO"/>
        </w:rPr>
        <w:t xml:space="preserve">Vestă reflectoare de culoare verde fluorescent </w:t>
      </w:r>
      <w:r w:rsidRPr="00474BFA">
        <w:rPr>
          <w:rFonts w:ascii="Times New Roman" w:hAnsi="Times New Roman"/>
          <w:sz w:val="24"/>
          <w:szCs w:val="24"/>
          <w:lang w:val="ro-RO"/>
        </w:rPr>
        <w:t xml:space="preserve">de siluetă dreaptă, cu lungimea pînă la linia </w:t>
      </w:r>
      <w:r w:rsidR="006E0390" w:rsidRPr="00474BFA">
        <w:rPr>
          <w:rFonts w:ascii="Times New Roman" w:hAnsi="Times New Roman"/>
          <w:sz w:val="24"/>
          <w:szCs w:val="24"/>
          <w:lang w:val="ro-RO"/>
        </w:rPr>
        <w:t>ş</w:t>
      </w:r>
      <w:r w:rsidRPr="00474BFA">
        <w:rPr>
          <w:rFonts w:ascii="Times New Roman" w:hAnsi="Times New Roman"/>
          <w:sz w:val="24"/>
          <w:szCs w:val="24"/>
          <w:lang w:val="ro-RO"/>
        </w:rPr>
        <w:t>oldurilor este compusă din fa</w:t>
      </w:r>
      <w:r w:rsidR="006E0390" w:rsidRPr="00474BFA">
        <w:rPr>
          <w:rFonts w:ascii="Times New Roman" w:hAnsi="Times New Roman"/>
          <w:sz w:val="24"/>
          <w:szCs w:val="24"/>
          <w:lang w:val="ro-RO"/>
        </w:rPr>
        <w:t>ţ</w:t>
      </w:r>
      <w:r w:rsidRPr="00474BFA">
        <w:rPr>
          <w:rFonts w:ascii="Times New Roman" w:hAnsi="Times New Roman"/>
          <w:sz w:val="24"/>
          <w:szCs w:val="24"/>
          <w:lang w:val="ro-RO"/>
        </w:rPr>
        <w:t xml:space="preserve">ă </w:t>
      </w:r>
      <w:r w:rsidR="006E0390" w:rsidRPr="00474BFA">
        <w:rPr>
          <w:rFonts w:ascii="Times New Roman" w:hAnsi="Times New Roman"/>
          <w:sz w:val="24"/>
          <w:szCs w:val="24"/>
          <w:lang w:val="ro-RO"/>
        </w:rPr>
        <w:t>ş</w:t>
      </w:r>
      <w:r w:rsidRPr="00474BFA">
        <w:rPr>
          <w:rFonts w:ascii="Times New Roman" w:hAnsi="Times New Roman"/>
          <w:sz w:val="24"/>
          <w:szCs w:val="24"/>
          <w:lang w:val="ro-RO"/>
        </w:rPr>
        <w:t>i spate. Sistemul de închidere a produsului este central de tip D-RINGS (încheietoare sub formă de inele).</w:t>
      </w:r>
    </w:p>
    <w:p w:rsidR="002A02A6" w:rsidRPr="00474BFA" w:rsidRDefault="002A02A6" w:rsidP="00561EAF">
      <w:pPr>
        <w:spacing w:after="0" w:line="240" w:lineRule="auto"/>
        <w:jc w:val="both"/>
        <w:rPr>
          <w:rFonts w:ascii="Times New Roman" w:hAnsi="Times New Roman"/>
          <w:sz w:val="24"/>
          <w:szCs w:val="24"/>
          <w:lang w:val="ro-RO"/>
        </w:rPr>
      </w:pPr>
      <w:r w:rsidRPr="00474BFA">
        <w:rPr>
          <w:rFonts w:ascii="Times New Roman" w:hAnsi="Times New Roman"/>
          <w:sz w:val="24"/>
          <w:szCs w:val="24"/>
          <w:lang w:val="ro-RO"/>
        </w:rPr>
        <w:t>Fa</w:t>
      </w:r>
      <w:r w:rsidR="006E0390" w:rsidRPr="00474BFA">
        <w:rPr>
          <w:rFonts w:ascii="Times New Roman" w:hAnsi="Times New Roman"/>
          <w:sz w:val="24"/>
          <w:szCs w:val="24"/>
          <w:lang w:val="ro-RO"/>
        </w:rPr>
        <w:t>ţ</w:t>
      </w:r>
      <w:r w:rsidRPr="00474BFA">
        <w:rPr>
          <w:rFonts w:ascii="Times New Roman" w:hAnsi="Times New Roman"/>
          <w:sz w:val="24"/>
          <w:szCs w:val="24"/>
          <w:lang w:val="ro-RO"/>
        </w:rPr>
        <w:t>a vestei prezintă două repere simetrice.</w:t>
      </w:r>
    </w:p>
    <w:p w:rsidR="00432324" w:rsidRPr="00474BFA" w:rsidRDefault="002A02A6" w:rsidP="00432324">
      <w:pPr>
        <w:spacing w:after="0" w:line="240" w:lineRule="auto"/>
        <w:jc w:val="both"/>
        <w:rPr>
          <w:rFonts w:ascii="Times New Roman" w:hAnsi="Times New Roman"/>
          <w:sz w:val="24"/>
          <w:szCs w:val="24"/>
          <w:lang w:val="ro-RO"/>
        </w:rPr>
      </w:pPr>
      <w:r w:rsidRPr="00474BFA">
        <w:rPr>
          <w:rFonts w:ascii="Times New Roman" w:hAnsi="Times New Roman"/>
          <w:sz w:val="24"/>
          <w:szCs w:val="24"/>
          <w:lang w:val="ro-RO"/>
        </w:rPr>
        <w:t>Partea din spate se constituie dintr-un reper. În partea superioară a elementului spate la o distan</w:t>
      </w:r>
      <w:r w:rsidR="006E0390" w:rsidRPr="00474BFA">
        <w:rPr>
          <w:rFonts w:ascii="Times New Roman" w:hAnsi="Times New Roman"/>
          <w:sz w:val="24"/>
          <w:szCs w:val="24"/>
          <w:lang w:val="ro-RO"/>
        </w:rPr>
        <w:t>ţ</w:t>
      </w:r>
      <w:r w:rsidRPr="00474BFA">
        <w:rPr>
          <w:rFonts w:ascii="Times New Roman" w:hAnsi="Times New Roman"/>
          <w:sz w:val="24"/>
          <w:szCs w:val="24"/>
          <w:lang w:val="ro-RO"/>
        </w:rPr>
        <w:t>ă de 210 mm de la răscroiala gîtului este aplicată inscrip</w:t>
      </w:r>
      <w:r w:rsidR="006E0390" w:rsidRPr="00474BFA">
        <w:rPr>
          <w:rFonts w:ascii="Times New Roman" w:hAnsi="Times New Roman"/>
          <w:sz w:val="24"/>
          <w:szCs w:val="24"/>
          <w:lang w:val="ro-RO"/>
        </w:rPr>
        <w:t>ţ</w:t>
      </w:r>
      <w:r w:rsidRPr="00474BFA">
        <w:rPr>
          <w:rFonts w:ascii="Times New Roman" w:hAnsi="Times New Roman"/>
          <w:sz w:val="24"/>
          <w:szCs w:val="24"/>
          <w:lang w:val="ro-RO"/>
        </w:rPr>
        <w:t>ia „POLI</w:t>
      </w:r>
      <w:r w:rsidR="006E0390" w:rsidRPr="00474BFA">
        <w:rPr>
          <w:rFonts w:ascii="Times New Roman" w:hAnsi="Times New Roman"/>
          <w:sz w:val="24"/>
          <w:szCs w:val="24"/>
          <w:lang w:val="ro-RO"/>
        </w:rPr>
        <w:t>Ţ</w:t>
      </w:r>
      <w:r w:rsidRPr="00474BFA">
        <w:rPr>
          <w:rFonts w:ascii="Times New Roman" w:hAnsi="Times New Roman"/>
          <w:sz w:val="24"/>
          <w:szCs w:val="24"/>
          <w:lang w:val="ro-RO"/>
        </w:rPr>
        <w:t>IA DE FRONTIERĂ”</w:t>
      </w:r>
      <w:r w:rsidR="00432324" w:rsidRPr="00474BFA">
        <w:rPr>
          <w:rFonts w:ascii="Times New Roman" w:hAnsi="Times New Roman"/>
          <w:sz w:val="24"/>
          <w:szCs w:val="24"/>
          <w:lang w:val="ro-RO"/>
        </w:rPr>
        <w:t>.</w:t>
      </w:r>
      <w:r w:rsidRPr="00474BFA">
        <w:rPr>
          <w:rFonts w:ascii="Times New Roman" w:hAnsi="Times New Roman"/>
          <w:sz w:val="24"/>
          <w:szCs w:val="24"/>
          <w:lang w:val="ro-RO"/>
        </w:rPr>
        <w:t xml:space="preserve"> </w:t>
      </w:r>
      <w:r w:rsidR="00432324" w:rsidRPr="00474BFA">
        <w:rPr>
          <w:rFonts w:ascii="Times New Roman" w:hAnsi="Times New Roman"/>
          <w:sz w:val="24"/>
          <w:szCs w:val="24"/>
          <w:lang w:val="ro-RO"/>
        </w:rPr>
        <w:t>Dimensiunea şi caracterul literelor - conform modelului aprobat.</w:t>
      </w:r>
    </w:p>
    <w:p w:rsidR="002A02A6" w:rsidRPr="00474BFA" w:rsidRDefault="002A02A6" w:rsidP="00561EAF">
      <w:pPr>
        <w:spacing w:after="0" w:line="240" w:lineRule="auto"/>
        <w:jc w:val="both"/>
        <w:rPr>
          <w:rFonts w:ascii="Times New Roman" w:hAnsi="Times New Roman"/>
          <w:sz w:val="24"/>
          <w:szCs w:val="24"/>
          <w:lang w:val="ro-RO"/>
        </w:rPr>
      </w:pPr>
      <w:r w:rsidRPr="00474BFA">
        <w:rPr>
          <w:rFonts w:ascii="Times New Roman" w:hAnsi="Times New Roman"/>
          <w:sz w:val="24"/>
          <w:szCs w:val="24"/>
          <w:lang w:val="ro-RO"/>
        </w:rPr>
        <w:t>La linia taliei din faţă şi din spate sunt fixate 2 benzi reflectoare cu lă</w:t>
      </w:r>
      <w:r w:rsidR="006E0390" w:rsidRPr="00474BFA">
        <w:rPr>
          <w:rFonts w:ascii="Times New Roman" w:hAnsi="Times New Roman"/>
          <w:sz w:val="24"/>
          <w:szCs w:val="24"/>
          <w:lang w:val="ro-RO"/>
        </w:rPr>
        <w:t>ţ</w:t>
      </w:r>
      <w:r w:rsidRPr="00474BFA">
        <w:rPr>
          <w:rFonts w:ascii="Times New Roman" w:hAnsi="Times New Roman"/>
          <w:sz w:val="24"/>
          <w:szCs w:val="24"/>
          <w:lang w:val="ro-RO"/>
        </w:rPr>
        <w:t>imea de 50 mm.</w:t>
      </w:r>
    </w:p>
    <w:p w:rsidR="002A02A6" w:rsidRPr="00474BFA" w:rsidRDefault="002A02A6" w:rsidP="00561EAF">
      <w:pPr>
        <w:spacing w:after="0" w:line="240" w:lineRule="auto"/>
        <w:jc w:val="both"/>
        <w:rPr>
          <w:rFonts w:ascii="Times New Roman" w:hAnsi="Times New Roman"/>
          <w:sz w:val="24"/>
          <w:szCs w:val="24"/>
          <w:lang w:val="ro-RO"/>
        </w:rPr>
      </w:pPr>
      <w:r w:rsidRPr="00474BFA">
        <w:rPr>
          <w:rFonts w:ascii="Times New Roman" w:hAnsi="Times New Roman"/>
          <w:sz w:val="24"/>
          <w:szCs w:val="24"/>
          <w:lang w:val="ro-RO"/>
        </w:rPr>
        <w:t xml:space="preserve">În partea stîngă superioară a elementului </w:t>
      </w:r>
      <w:r w:rsidR="00781ADB" w:rsidRPr="00474BFA">
        <w:rPr>
          <w:rFonts w:ascii="Times New Roman" w:hAnsi="Times New Roman"/>
          <w:sz w:val="24"/>
          <w:szCs w:val="24"/>
          <w:lang w:val="ro-RO"/>
        </w:rPr>
        <w:t>fa</w:t>
      </w:r>
      <w:r w:rsidR="006E0390" w:rsidRPr="00474BFA">
        <w:rPr>
          <w:rFonts w:ascii="Times New Roman" w:hAnsi="Times New Roman"/>
          <w:sz w:val="24"/>
          <w:szCs w:val="24"/>
          <w:lang w:val="ro-RO"/>
        </w:rPr>
        <w:t>ţ</w:t>
      </w:r>
      <w:r w:rsidR="00781ADB" w:rsidRPr="00474BFA">
        <w:rPr>
          <w:rFonts w:ascii="Times New Roman" w:hAnsi="Times New Roman"/>
          <w:sz w:val="24"/>
          <w:szCs w:val="24"/>
          <w:lang w:val="ro-RO"/>
        </w:rPr>
        <w:t>ă</w:t>
      </w:r>
      <w:r w:rsidRPr="00474BFA">
        <w:rPr>
          <w:rFonts w:ascii="Times New Roman" w:hAnsi="Times New Roman"/>
          <w:sz w:val="24"/>
          <w:szCs w:val="24"/>
          <w:lang w:val="ro-RO"/>
        </w:rPr>
        <w:t xml:space="preserve"> este aplicată inscrip</w:t>
      </w:r>
      <w:r w:rsidR="006E0390" w:rsidRPr="00474BFA">
        <w:rPr>
          <w:rFonts w:ascii="Times New Roman" w:hAnsi="Times New Roman"/>
          <w:sz w:val="24"/>
          <w:szCs w:val="24"/>
          <w:lang w:val="ro-RO"/>
        </w:rPr>
        <w:t>ţ</w:t>
      </w:r>
      <w:r w:rsidRPr="00474BFA">
        <w:rPr>
          <w:rFonts w:ascii="Times New Roman" w:hAnsi="Times New Roman"/>
          <w:sz w:val="24"/>
          <w:szCs w:val="24"/>
          <w:lang w:val="ro-RO"/>
        </w:rPr>
        <w:t>ia „POLI</w:t>
      </w:r>
      <w:r w:rsidR="006E0390" w:rsidRPr="00474BFA">
        <w:rPr>
          <w:rFonts w:ascii="Times New Roman" w:hAnsi="Times New Roman"/>
          <w:sz w:val="24"/>
          <w:szCs w:val="24"/>
          <w:lang w:val="ro-RO"/>
        </w:rPr>
        <w:t>Ţ</w:t>
      </w:r>
      <w:r w:rsidRPr="00474BFA">
        <w:rPr>
          <w:rFonts w:ascii="Times New Roman" w:hAnsi="Times New Roman"/>
          <w:sz w:val="24"/>
          <w:szCs w:val="24"/>
          <w:lang w:val="ro-RO"/>
        </w:rPr>
        <w:t>IA DE FRONTIERĂ”</w:t>
      </w:r>
      <w:r w:rsidR="00432324" w:rsidRPr="00474BFA">
        <w:rPr>
          <w:rFonts w:ascii="Times New Roman" w:hAnsi="Times New Roman"/>
          <w:sz w:val="24"/>
          <w:szCs w:val="24"/>
          <w:lang w:val="ro-RO"/>
        </w:rPr>
        <w:t>.</w:t>
      </w:r>
      <w:r w:rsidRPr="00474BFA">
        <w:rPr>
          <w:rFonts w:ascii="Times New Roman" w:hAnsi="Times New Roman"/>
          <w:sz w:val="24"/>
          <w:szCs w:val="24"/>
          <w:lang w:val="ro-RO"/>
        </w:rPr>
        <w:t xml:space="preserve"> </w:t>
      </w:r>
      <w:r w:rsidR="00432324" w:rsidRPr="00474BFA">
        <w:rPr>
          <w:rFonts w:ascii="Times New Roman" w:hAnsi="Times New Roman"/>
          <w:sz w:val="24"/>
          <w:szCs w:val="24"/>
          <w:lang w:val="ro-RO"/>
        </w:rPr>
        <w:t>Dimensiunea şi caracterul literel</w:t>
      </w:r>
      <w:r w:rsidR="00141FA0" w:rsidRPr="00474BFA">
        <w:rPr>
          <w:rFonts w:ascii="Times New Roman" w:hAnsi="Times New Roman"/>
          <w:sz w:val="24"/>
          <w:szCs w:val="24"/>
          <w:lang w:val="ro-RO"/>
        </w:rPr>
        <w:t>or - conform modelului aprobat.</w:t>
      </w:r>
    </w:p>
    <w:p w:rsidR="00432324" w:rsidRPr="00474BFA" w:rsidRDefault="002A02A6" w:rsidP="004F5875">
      <w:pPr>
        <w:spacing w:after="0" w:line="240" w:lineRule="auto"/>
        <w:ind w:firstLine="709"/>
        <w:jc w:val="both"/>
        <w:rPr>
          <w:rFonts w:ascii="Times New Roman" w:hAnsi="Times New Roman"/>
          <w:b/>
          <w:i/>
          <w:sz w:val="24"/>
          <w:szCs w:val="24"/>
          <w:lang w:val="ro-RO"/>
        </w:rPr>
      </w:pPr>
      <w:r w:rsidRPr="00474BFA">
        <w:rPr>
          <w:rFonts w:ascii="Times New Roman" w:eastAsia="SimSun" w:hAnsi="Times New Roman"/>
          <w:b/>
          <w:i/>
          <w:sz w:val="24"/>
          <w:szCs w:val="24"/>
          <w:lang w:val="ro-RO" w:eastAsia="zh-CN"/>
        </w:rPr>
        <w:t>La confec</w:t>
      </w:r>
      <w:r w:rsidR="006E0390" w:rsidRPr="00474BFA">
        <w:rPr>
          <w:rFonts w:ascii="Times New Roman" w:eastAsia="SimSun" w:hAnsi="Times New Roman"/>
          <w:b/>
          <w:i/>
          <w:sz w:val="24"/>
          <w:szCs w:val="24"/>
          <w:lang w:val="ro-RO" w:eastAsia="zh-CN"/>
        </w:rPr>
        <w:t>ţ</w:t>
      </w:r>
      <w:r w:rsidRPr="00474BFA">
        <w:rPr>
          <w:rFonts w:ascii="Times New Roman" w:eastAsia="SimSun" w:hAnsi="Times New Roman"/>
          <w:b/>
          <w:i/>
          <w:sz w:val="24"/>
          <w:szCs w:val="24"/>
          <w:lang w:val="ro-RO" w:eastAsia="zh-CN"/>
        </w:rPr>
        <w:t xml:space="preserve">ionarea scurtei </w:t>
      </w:r>
      <w:r w:rsidR="006E0390" w:rsidRPr="00474BFA">
        <w:rPr>
          <w:rFonts w:ascii="Times New Roman" w:eastAsia="SimSun" w:hAnsi="Times New Roman"/>
          <w:b/>
          <w:i/>
          <w:sz w:val="24"/>
          <w:szCs w:val="24"/>
          <w:lang w:val="ro-RO" w:eastAsia="zh-CN"/>
        </w:rPr>
        <w:t>ş</w:t>
      </w:r>
      <w:r w:rsidRPr="00474BFA">
        <w:rPr>
          <w:rFonts w:ascii="Times New Roman" w:eastAsia="SimSun" w:hAnsi="Times New Roman"/>
          <w:b/>
          <w:i/>
          <w:sz w:val="24"/>
          <w:szCs w:val="24"/>
          <w:lang w:val="ro-RO" w:eastAsia="zh-CN"/>
        </w:rPr>
        <w:t>i vestei reflectoare de culoare verde fluorescent obligatoriu se consultă modelul aprobat, inclusiv nuan</w:t>
      </w:r>
      <w:r w:rsidR="006E0390" w:rsidRPr="00474BFA">
        <w:rPr>
          <w:rFonts w:ascii="Times New Roman" w:eastAsia="SimSun" w:hAnsi="Times New Roman"/>
          <w:b/>
          <w:i/>
          <w:sz w:val="24"/>
          <w:szCs w:val="24"/>
          <w:lang w:val="ro-RO" w:eastAsia="zh-CN"/>
        </w:rPr>
        <w:t>ţ</w:t>
      </w:r>
      <w:r w:rsidRPr="00474BFA">
        <w:rPr>
          <w:rFonts w:ascii="Times New Roman" w:eastAsia="SimSun" w:hAnsi="Times New Roman"/>
          <w:b/>
          <w:i/>
          <w:sz w:val="24"/>
          <w:szCs w:val="24"/>
          <w:lang w:val="ro-RO" w:eastAsia="zh-CN"/>
        </w:rPr>
        <w:t>a de culoare a stofei.</w:t>
      </w:r>
      <w:r w:rsidRPr="00474BFA">
        <w:rPr>
          <w:rFonts w:ascii="Times New Roman" w:hAnsi="Times New Roman"/>
          <w:b/>
          <w:i/>
          <w:sz w:val="24"/>
          <w:szCs w:val="24"/>
          <w:lang w:val="ro-RO"/>
        </w:rPr>
        <w:t xml:space="preserve"> </w:t>
      </w:r>
    </w:p>
    <w:p w:rsidR="005A1792" w:rsidRPr="00474BFA" w:rsidRDefault="005A1792" w:rsidP="005A1792">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5A1792"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5A1792" w:rsidRPr="00474BFA" w:rsidRDefault="00F65E07" w:rsidP="00F65E0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3A0329" w:rsidRPr="00474BFA" w:rsidRDefault="005A1792" w:rsidP="00150AC5">
      <w:pPr>
        <w:spacing w:after="0" w:line="240" w:lineRule="auto"/>
        <w:jc w:val="both"/>
        <w:rPr>
          <w:rFonts w:ascii="Times New Roman" w:eastAsia="SimSun" w:hAnsi="Times New Roman"/>
          <w:b/>
          <w:i/>
          <w:color w:val="FF0000"/>
          <w:sz w:val="24"/>
          <w:szCs w:val="24"/>
          <w:highlight w:val="lightGray"/>
          <w:lang w:val="ro-MD" w:eastAsia="zh-CN"/>
        </w:rPr>
      </w:pPr>
      <w:r w:rsidRPr="00474BFA">
        <w:rPr>
          <w:rFonts w:ascii="Times New Roman" w:eastAsia="SimSun" w:hAnsi="Times New Roman"/>
          <w:i/>
          <w:sz w:val="24"/>
          <w:szCs w:val="24"/>
          <w:highlight w:val="lightGray"/>
          <w:lang w:val="en-US" w:eastAsia="zh-CN"/>
        </w:rPr>
        <w:t xml:space="preserve">           </w:t>
      </w:r>
      <w:r w:rsidRPr="00474BFA">
        <w:rPr>
          <w:rFonts w:ascii="Times New Roman" w:eastAsia="SimSun" w:hAnsi="Times New Roman"/>
          <w:i/>
          <w:sz w:val="24"/>
          <w:szCs w:val="24"/>
          <w:highlight w:val="lightGray"/>
          <w:lang w:val="ro-MD" w:eastAsia="zh-CN"/>
        </w:rPr>
        <w:t xml:space="preserve"> </w:t>
      </w:r>
    </w:p>
    <w:p w:rsidR="003A0329" w:rsidRPr="00474BFA" w:rsidRDefault="003A0329" w:rsidP="003A0329">
      <w:pPr>
        <w:spacing w:after="0" w:line="240" w:lineRule="auto"/>
        <w:jc w:val="both"/>
        <w:rPr>
          <w:rFonts w:ascii="Times New Roman" w:eastAsia="SimSun" w:hAnsi="Times New Roman"/>
          <w:b/>
          <w:i/>
          <w:color w:val="FF0000"/>
          <w:sz w:val="24"/>
          <w:szCs w:val="24"/>
          <w:highlight w:val="lightGray"/>
          <w:lang w:val="ro-MD" w:eastAsia="zh-CN"/>
        </w:rPr>
      </w:pPr>
    </w:p>
    <w:p w:rsidR="00803B8D" w:rsidRPr="00474BFA" w:rsidRDefault="00803B8D" w:rsidP="00561EAF">
      <w:pPr>
        <w:spacing w:after="0" w:line="240" w:lineRule="auto"/>
        <w:jc w:val="both"/>
        <w:rPr>
          <w:rFonts w:ascii="Times New Roman" w:eastAsia="SimSun" w:hAnsi="Times New Roman"/>
          <w:i/>
          <w:color w:val="FF0000"/>
          <w:sz w:val="24"/>
          <w:szCs w:val="24"/>
          <w:lang w:val="ro-RO" w:eastAsia="zh-CN"/>
        </w:rPr>
      </w:pPr>
    </w:p>
    <w:p w:rsidR="003A0329" w:rsidRPr="00474BFA" w:rsidRDefault="003A0329" w:rsidP="00561EAF">
      <w:pPr>
        <w:spacing w:after="0" w:line="240" w:lineRule="auto"/>
        <w:jc w:val="both"/>
        <w:rPr>
          <w:rFonts w:ascii="Times New Roman" w:hAnsi="Times New Roman"/>
          <w:i/>
          <w:sz w:val="24"/>
          <w:szCs w:val="24"/>
          <w:lang w:val="ro-RO"/>
        </w:rPr>
      </w:pPr>
    </w:p>
    <w:p w:rsidR="00803B8D" w:rsidRPr="00474BFA" w:rsidRDefault="00803B8D" w:rsidP="00561EAF">
      <w:pPr>
        <w:spacing w:after="0" w:line="240" w:lineRule="auto"/>
        <w:jc w:val="both"/>
        <w:rPr>
          <w:rFonts w:ascii="Times New Roman" w:hAnsi="Times New Roman"/>
          <w:i/>
          <w:sz w:val="24"/>
          <w:szCs w:val="24"/>
          <w:lang w:val="ro-RO"/>
        </w:rPr>
      </w:pPr>
    </w:p>
    <w:p w:rsidR="00803B8D" w:rsidRPr="00474BFA" w:rsidRDefault="00803B8D" w:rsidP="00561EAF">
      <w:pPr>
        <w:spacing w:after="0" w:line="240" w:lineRule="auto"/>
        <w:jc w:val="both"/>
        <w:rPr>
          <w:rFonts w:ascii="Times New Roman" w:hAnsi="Times New Roman"/>
          <w:i/>
          <w:sz w:val="24"/>
          <w:szCs w:val="24"/>
          <w:lang w:val="ro-RO"/>
        </w:rPr>
      </w:pPr>
    </w:p>
    <w:p w:rsidR="00803B8D" w:rsidRPr="00474BFA" w:rsidRDefault="00803B8D" w:rsidP="00561EAF">
      <w:pPr>
        <w:spacing w:after="0" w:line="240" w:lineRule="auto"/>
        <w:jc w:val="both"/>
        <w:rPr>
          <w:rFonts w:ascii="Times New Roman" w:hAnsi="Times New Roman"/>
          <w:i/>
          <w:sz w:val="24"/>
          <w:szCs w:val="24"/>
          <w:lang w:val="ro-RO"/>
        </w:rPr>
      </w:pPr>
    </w:p>
    <w:p w:rsidR="00803B8D" w:rsidRPr="00474BFA" w:rsidRDefault="00803B8D" w:rsidP="00561EAF">
      <w:pPr>
        <w:spacing w:after="0" w:line="240" w:lineRule="auto"/>
        <w:jc w:val="both"/>
        <w:rPr>
          <w:rFonts w:ascii="Times New Roman" w:hAnsi="Times New Roman"/>
          <w:i/>
          <w:sz w:val="24"/>
          <w:szCs w:val="24"/>
          <w:lang w:val="ro-RO"/>
        </w:rPr>
      </w:pPr>
    </w:p>
    <w:p w:rsidR="00803B8D" w:rsidRPr="00474BFA" w:rsidRDefault="00803B8D" w:rsidP="00561EAF">
      <w:pPr>
        <w:spacing w:after="0" w:line="240" w:lineRule="auto"/>
        <w:jc w:val="both"/>
        <w:rPr>
          <w:rFonts w:ascii="Times New Roman" w:hAnsi="Times New Roman"/>
          <w:i/>
          <w:sz w:val="24"/>
          <w:szCs w:val="24"/>
          <w:lang w:val="ro-RO"/>
        </w:rPr>
      </w:pPr>
    </w:p>
    <w:p w:rsidR="00B6329B" w:rsidRPr="00474BFA" w:rsidRDefault="00B6329B" w:rsidP="00561EAF">
      <w:pPr>
        <w:spacing w:after="0" w:line="240" w:lineRule="auto"/>
        <w:jc w:val="both"/>
        <w:rPr>
          <w:rFonts w:ascii="Times New Roman" w:hAnsi="Times New Roman"/>
          <w:i/>
          <w:sz w:val="24"/>
          <w:szCs w:val="24"/>
          <w:lang w:val="ro-RO"/>
        </w:rPr>
      </w:pPr>
    </w:p>
    <w:p w:rsidR="00803B8D" w:rsidRPr="00474BFA" w:rsidRDefault="00803B8D" w:rsidP="00561EAF">
      <w:pPr>
        <w:spacing w:after="0" w:line="240" w:lineRule="auto"/>
        <w:jc w:val="both"/>
        <w:rPr>
          <w:rFonts w:ascii="Times New Roman" w:hAnsi="Times New Roman"/>
          <w:i/>
          <w:sz w:val="24"/>
          <w:szCs w:val="24"/>
          <w:lang w:val="ro-RO"/>
        </w:rPr>
      </w:pPr>
    </w:p>
    <w:p w:rsidR="00803B8D" w:rsidRPr="00474BFA" w:rsidRDefault="00803B8D" w:rsidP="00561EAF">
      <w:pPr>
        <w:spacing w:after="0" w:line="240" w:lineRule="auto"/>
        <w:jc w:val="both"/>
        <w:rPr>
          <w:rFonts w:ascii="Times New Roman" w:hAnsi="Times New Roman"/>
          <w:i/>
          <w:sz w:val="24"/>
          <w:szCs w:val="24"/>
          <w:lang w:val="ro-RO"/>
        </w:rPr>
      </w:pPr>
    </w:p>
    <w:p w:rsidR="00803B8D" w:rsidRPr="00474BFA" w:rsidRDefault="00803B8D" w:rsidP="00561EAF">
      <w:pPr>
        <w:spacing w:after="0" w:line="240" w:lineRule="auto"/>
        <w:jc w:val="both"/>
        <w:rPr>
          <w:rFonts w:ascii="Times New Roman" w:hAnsi="Times New Roman"/>
          <w:i/>
          <w:sz w:val="24"/>
          <w:szCs w:val="24"/>
          <w:lang w:val="ro-RO"/>
        </w:rPr>
      </w:pPr>
    </w:p>
    <w:p w:rsidR="00150AC5" w:rsidRPr="00474BFA" w:rsidRDefault="00150AC5" w:rsidP="00561EAF">
      <w:pPr>
        <w:spacing w:after="0" w:line="240" w:lineRule="auto"/>
        <w:jc w:val="both"/>
        <w:rPr>
          <w:rFonts w:ascii="Times New Roman" w:hAnsi="Times New Roman"/>
          <w:i/>
          <w:sz w:val="24"/>
          <w:szCs w:val="24"/>
          <w:lang w:val="ro-RO"/>
        </w:rPr>
      </w:pPr>
    </w:p>
    <w:p w:rsidR="00150AC5" w:rsidRPr="00474BFA" w:rsidRDefault="00150AC5" w:rsidP="00561EAF">
      <w:pPr>
        <w:spacing w:after="0" w:line="240" w:lineRule="auto"/>
        <w:jc w:val="both"/>
        <w:rPr>
          <w:rFonts w:ascii="Times New Roman" w:hAnsi="Times New Roman"/>
          <w:i/>
          <w:sz w:val="24"/>
          <w:szCs w:val="24"/>
          <w:lang w:val="ro-RO"/>
        </w:rPr>
      </w:pPr>
    </w:p>
    <w:p w:rsidR="00803B8D" w:rsidRPr="00474BFA" w:rsidRDefault="00803B8D" w:rsidP="00561EAF">
      <w:pPr>
        <w:spacing w:after="0" w:line="240" w:lineRule="auto"/>
        <w:jc w:val="both"/>
        <w:rPr>
          <w:rFonts w:ascii="Times New Roman" w:hAnsi="Times New Roman"/>
          <w:i/>
          <w:sz w:val="24"/>
          <w:szCs w:val="24"/>
          <w:lang w:val="ro-RO"/>
        </w:rPr>
      </w:pPr>
    </w:p>
    <w:p w:rsidR="00803B8D" w:rsidRPr="00474BFA" w:rsidRDefault="00803B8D" w:rsidP="00561EAF">
      <w:pPr>
        <w:spacing w:after="0" w:line="240" w:lineRule="auto"/>
        <w:jc w:val="both"/>
        <w:rPr>
          <w:rFonts w:ascii="Times New Roman" w:hAnsi="Times New Roman"/>
          <w:i/>
          <w:sz w:val="24"/>
          <w:szCs w:val="24"/>
          <w:lang w:val="ro-RO"/>
        </w:rPr>
      </w:pPr>
    </w:p>
    <w:p w:rsidR="00803B8D" w:rsidRPr="00474BFA" w:rsidRDefault="00803B8D" w:rsidP="00561EAF">
      <w:pPr>
        <w:spacing w:after="0" w:line="240" w:lineRule="auto"/>
        <w:jc w:val="both"/>
        <w:rPr>
          <w:rFonts w:ascii="Times New Roman" w:hAnsi="Times New Roman"/>
          <w:i/>
          <w:sz w:val="24"/>
          <w:szCs w:val="24"/>
          <w:lang w:val="ro-RO"/>
        </w:rPr>
      </w:pPr>
    </w:p>
    <w:p w:rsidR="005D09A2" w:rsidRPr="00474BFA" w:rsidRDefault="00E41930" w:rsidP="005D09A2">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t>Anexa nr. 1</w:t>
      </w:r>
      <w:r w:rsidR="00665F3F" w:rsidRPr="00474BFA">
        <w:rPr>
          <w:rFonts w:ascii="Times New Roman" w:hAnsi="Times New Roman"/>
          <w:b/>
          <w:sz w:val="24"/>
          <w:szCs w:val="24"/>
          <w:lang w:val="ro-RO"/>
        </w:rPr>
        <w:t>8</w:t>
      </w:r>
    </w:p>
    <w:p w:rsidR="005D09A2" w:rsidRPr="00474BFA" w:rsidRDefault="005D09A2" w:rsidP="005D09A2">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5D09A2" w:rsidRPr="00474BFA" w:rsidRDefault="005D09A2" w:rsidP="005D09A2">
      <w:pPr>
        <w:spacing w:after="0"/>
        <w:rPr>
          <w:rFonts w:ascii="Times New Roman" w:hAnsi="Times New Roman"/>
          <w:b/>
          <w:sz w:val="24"/>
          <w:szCs w:val="24"/>
          <w:lang w:val="ro-RO"/>
        </w:rPr>
      </w:pPr>
      <w:r w:rsidRPr="00474BFA">
        <w:rPr>
          <w:rFonts w:ascii="Times New Roman" w:hAnsi="Times New Roman"/>
          <w:b/>
          <w:sz w:val="24"/>
          <w:szCs w:val="24"/>
          <w:lang w:val="ro-RO"/>
        </w:rPr>
        <w:t>Beretă din fetru</w:t>
      </w:r>
      <w:r w:rsidR="005A1792" w:rsidRPr="00474BFA">
        <w:rPr>
          <w:rFonts w:ascii="Times New Roman" w:hAnsi="Times New Roman"/>
          <w:b/>
          <w:sz w:val="24"/>
          <w:szCs w:val="24"/>
          <w:lang w:val="ro-RO"/>
        </w:rPr>
        <w:t xml:space="preserve"> </w:t>
      </w:r>
      <w:r w:rsidR="005A1792" w:rsidRPr="00474BFA">
        <w:rPr>
          <w:rFonts w:ascii="Times New Roman" w:hAnsi="Times New Roman"/>
          <w:sz w:val="24"/>
          <w:szCs w:val="24"/>
          <w:lang w:val="ro-RO"/>
        </w:rPr>
        <w:t>culoare verde / albastru</w:t>
      </w:r>
      <w:r w:rsidR="005F52D6" w:rsidRPr="00474BFA">
        <w:rPr>
          <w:rFonts w:ascii="Times New Roman" w:hAnsi="Times New Roman"/>
          <w:sz w:val="24"/>
          <w:szCs w:val="24"/>
          <w:lang w:val="ro-RO"/>
        </w:rPr>
        <w:t xml:space="preserve"> închis</w:t>
      </w:r>
      <w:r w:rsidR="005A1792" w:rsidRPr="00474BFA">
        <w:rPr>
          <w:rFonts w:ascii="Times New Roman" w:hAnsi="Times New Roman"/>
          <w:i/>
          <w:sz w:val="24"/>
          <w:szCs w:val="24"/>
          <w:lang w:val="ro-RO"/>
        </w:rPr>
        <w:t xml:space="preserve"> </w:t>
      </w:r>
    </w:p>
    <w:p w:rsidR="005D09A2" w:rsidRPr="00474BFA" w:rsidRDefault="00CE0215" w:rsidP="00CE0215">
      <w:pPr>
        <w:spacing w:after="0"/>
        <w:ind w:firstLine="709"/>
        <w:rPr>
          <w:rFonts w:ascii="Times New Roman" w:hAnsi="Times New Roman"/>
          <w:b/>
          <w:sz w:val="24"/>
          <w:szCs w:val="24"/>
          <w:lang w:val="ro-MD"/>
        </w:rPr>
      </w:pPr>
      <w:r w:rsidRPr="00474BFA">
        <w:rPr>
          <w:rFonts w:ascii="Times New Roman" w:hAnsi="Times New Roman"/>
          <w:b/>
          <w:sz w:val="24"/>
          <w:szCs w:val="24"/>
          <w:lang w:val="ro-RO"/>
        </w:rPr>
        <w:t>1.1  Materialele folosite:</w:t>
      </w:r>
      <w:r w:rsidRPr="00474BFA">
        <w:rPr>
          <w:rFonts w:ascii="Times New Roman" w:hAnsi="Times New Roman"/>
          <w:b/>
          <w:sz w:val="24"/>
          <w:szCs w:val="24"/>
          <w:lang w:val="en-US"/>
        </w:rPr>
        <w:t xml:space="preserve"> </w:t>
      </w:r>
      <w:r w:rsidRPr="00474BFA">
        <w:rPr>
          <w:rFonts w:ascii="Times New Roman" w:hAnsi="Times New Roman"/>
          <w:b/>
          <w:sz w:val="24"/>
          <w:szCs w:val="24"/>
          <w:lang w:val="ro-MD"/>
        </w:rPr>
        <w:t>fetr - 100</w:t>
      </w:r>
      <w:r w:rsidRPr="00474BFA">
        <w:rPr>
          <w:rFonts w:ascii="Times New Roman" w:hAnsi="Times New Roman"/>
          <w:b/>
          <w:sz w:val="24"/>
          <w:szCs w:val="24"/>
          <w:lang w:val="ro-RO"/>
        </w:rPr>
        <w:t>%</w:t>
      </w:r>
    </w:p>
    <w:p w:rsidR="005D09A2" w:rsidRPr="00474BFA" w:rsidRDefault="005D09A2" w:rsidP="005D09A2">
      <w:pPr>
        <w:spacing w:after="0"/>
        <w:jc w:val="both"/>
        <w:rPr>
          <w:rFonts w:ascii="Times New Roman" w:hAnsi="Times New Roman"/>
          <w:sz w:val="24"/>
          <w:szCs w:val="24"/>
          <w:lang w:val="ro-RO"/>
        </w:rPr>
      </w:pPr>
      <w:r w:rsidRPr="00474BFA">
        <w:rPr>
          <w:rFonts w:ascii="Times New Roman" w:hAnsi="Times New Roman"/>
          <w:sz w:val="24"/>
          <w:szCs w:val="24"/>
          <w:lang w:val="ro-RO"/>
        </w:rPr>
        <w:t xml:space="preserve">          </w:t>
      </w:r>
      <w:r w:rsidR="00CE0215" w:rsidRPr="00474BFA">
        <w:rPr>
          <w:rFonts w:ascii="Times New Roman" w:hAnsi="Times New Roman"/>
          <w:sz w:val="24"/>
          <w:szCs w:val="24"/>
          <w:lang w:val="ro-RO"/>
        </w:rPr>
        <w:tab/>
      </w:r>
      <w:r w:rsidR="00CE0215" w:rsidRPr="00474BFA">
        <w:rPr>
          <w:rFonts w:ascii="Times New Roman" w:hAnsi="Times New Roman"/>
          <w:b/>
          <w:sz w:val="24"/>
          <w:szCs w:val="24"/>
          <w:lang w:val="ro-RO"/>
        </w:rPr>
        <w:t xml:space="preserve">1.2 Descrierea: </w:t>
      </w:r>
      <w:r w:rsidR="004F5875" w:rsidRPr="00474BFA">
        <w:rPr>
          <w:rFonts w:ascii="Times New Roman" w:hAnsi="Times New Roman"/>
          <w:sz w:val="24"/>
          <w:szCs w:val="24"/>
          <w:lang w:val="ro-RO"/>
        </w:rPr>
        <w:t>Bereta este cofecționată din fetru de culoare albastru-închis/verde, modelat pe colopod. În partea laterală, pe drepta, sunt capsate două orificii din metal, cu diametru 1 cm. Distanța între orificii 2,5cm. Marginea beretei este bordesită cu bieu din piele de culoare neagră, în care este introdus un șiret. Bereta este captușită cu țesetura din bumbac.</w:t>
      </w:r>
    </w:p>
    <w:p w:rsidR="004F5875" w:rsidRPr="00474BFA" w:rsidRDefault="004F5875" w:rsidP="005D09A2">
      <w:pPr>
        <w:spacing w:after="0"/>
        <w:jc w:val="both"/>
        <w:rPr>
          <w:rFonts w:ascii="Times New Roman" w:hAnsi="Times New Roman"/>
          <w:sz w:val="24"/>
          <w:szCs w:val="24"/>
          <w:lang w:val="ro-RO"/>
        </w:rPr>
      </w:pPr>
    </w:p>
    <w:p w:rsidR="005D09A2" w:rsidRPr="00474BFA" w:rsidRDefault="005D09A2" w:rsidP="005D09A2">
      <w:pPr>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confecţionarea beretă din fetru obligatoriu se consultă modelul aprobat, inclusiv şi culoarea stofei de bază (nuanţa de albastru închis</w:t>
      </w:r>
      <w:r w:rsidR="005F52D6" w:rsidRPr="00474BFA">
        <w:rPr>
          <w:rFonts w:ascii="Times New Roman" w:eastAsia="SimSun" w:hAnsi="Times New Roman"/>
          <w:b/>
          <w:i/>
          <w:sz w:val="24"/>
          <w:szCs w:val="24"/>
          <w:lang w:val="ro-RO" w:eastAsia="zh-CN"/>
        </w:rPr>
        <w:t>, verde</w:t>
      </w:r>
      <w:r w:rsidRPr="00474BFA">
        <w:rPr>
          <w:rFonts w:ascii="Times New Roman" w:eastAsia="SimSun" w:hAnsi="Times New Roman"/>
          <w:b/>
          <w:i/>
          <w:sz w:val="24"/>
          <w:szCs w:val="24"/>
          <w:lang w:val="ro-RO" w:eastAsia="zh-CN"/>
        </w:rPr>
        <w:t xml:space="preserve">). </w:t>
      </w:r>
    </w:p>
    <w:p w:rsidR="005A1792" w:rsidRPr="00474BFA" w:rsidRDefault="005A1792" w:rsidP="005A1792">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5A1792"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5A1792" w:rsidRPr="00474BFA" w:rsidRDefault="00F65E07" w:rsidP="00F65E0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3A0329" w:rsidRPr="00474BFA" w:rsidRDefault="003A0329" w:rsidP="003A0329">
      <w:pPr>
        <w:spacing w:after="0" w:line="240" w:lineRule="auto"/>
        <w:jc w:val="both"/>
        <w:rPr>
          <w:rFonts w:ascii="Times New Roman" w:eastAsia="SimSun" w:hAnsi="Times New Roman"/>
          <w:b/>
          <w:i/>
          <w:color w:val="FF0000"/>
          <w:sz w:val="24"/>
          <w:szCs w:val="24"/>
          <w:highlight w:val="lightGray"/>
          <w:lang w:val="ro-MD" w:eastAsia="zh-CN"/>
        </w:rPr>
      </w:pPr>
    </w:p>
    <w:p w:rsidR="003A0329" w:rsidRPr="00474BFA" w:rsidRDefault="003A0329" w:rsidP="003A0329">
      <w:pPr>
        <w:spacing w:after="0" w:line="240" w:lineRule="auto"/>
        <w:jc w:val="both"/>
        <w:rPr>
          <w:rFonts w:ascii="Times New Roman" w:eastAsia="SimSun" w:hAnsi="Times New Roman"/>
          <w:i/>
          <w:color w:val="FF0000"/>
          <w:sz w:val="24"/>
          <w:szCs w:val="24"/>
          <w:highlight w:val="lightGray"/>
          <w:lang w:val="ro-RO" w:eastAsia="zh-CN"/>
        </w:rPr>
      </w:pPr>
    </w:p>
    <w:p w:rsidR="005D09A2" w:rsidRPr="00474BFA" w:rsidRDefault="005D09A2" w:rsidP="003A0329">
      <w:pPr>
        <w:spacing w:after="0" w:line="240" w:lineRule="auto"/>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150AC5" w:rsidRPr="00474BFA" w:rsidRDefault="00150AC5" w:rsidP="005D09A2">
      <w:pPr>
        <w:spacing w:after="0"/>
        <w:jc w:val="both"/>
        <w:rPr>
          <w:rFonts w:ascii="Times New Roman" w:hAnsi="Times New Roman"/>
          <w:b/>
          <w:sz w:val="24"/>
          <w:szCs w:val="24"/>
          <w:lang w:val="ro-RO"/>
        </w:rPr>
      </w:pPr>
    </w:p>
    <w:p w:rsidR="00150AC5" w:rsidRPr="00474BFA" w:rsidRDefault="00150AC5" w:rsidP="005D09A2">
      <w:pPr>
        <w:spacing w:after="0"/>
        <w:jc w:val="both"/>
        <w:rPr>
          <w:rFonts w:ascii="Times New Roman" w:hAnsi="Times New Roman"/>
          <w:b/>
          <w:sz w:val="24"/>
          <w:szCs w:val="24"/>
          <w:lang w:val="ro-RO"/>
        </w:rPr>
      </w:pPr>
    </w:p>
    <w:p w:rsidR="00150AC5" w:rsidRPr="00474BFA" w:rsidRDefault="00150AC5" w:rsidP="005D09A2">
      <w:pPr>
        <w:spacing w:after="0"/>
        <w:jc w:val="both"/>
        <w:rPr>
          <w:rFonts w:ascii="Times New Roman" w:hAnsi="Times New Roman"/>
          <w:b/>
          <w:sz w:val="24"/>
          <w:szCs w:val="24"/>
          <w:lang w:val="ro-RO"/>
        </w:rPr>
      </w:pPr>
    </w:p>
    <w:p w:rsidR="003A0329" w:rsidRPr="00474BFA" w:rsidRDefault="003A0329" w:rsidP="005D09A2">
      <w:pPr>
        <w:spacing w:after="0"/>
        <w:jc w:val="both"/>
        <w:rPr>
          <w:rFonts w:ascii="Times New Roman" w:hAnsi="Times New Roman"/>
          <w:b/>
          <w:sz w:val="24"/>
          <w:szCs w:val="24"/>
          <w:lang w:val="ro-RO"/>
        </w:rPr>
      </w:pPr>
    </w:p>
    <w:p w:rsidR="00C83D65" w:rsidRPr="00474BFA" w:rsidRDefault="00C83D65" w:rsidP="005D09A2">
      <w:pPr>
        <w:spacing w:after="0"/>
        <w:jc w:val="both"/>
        <w:rPr>
          <w:rFonts w:ascii="Times New Roman" w:hAnsi="Times New Roman"/>
          <w:b/>
          <w:sz w:val="24"/>
          <w:szCs w:val="24"/>
          <w:lang w:val="ro-RO"/>
        </w:rPr>
      </w:pPr>
    </w:p>
    <w:p w:rsidR="005F52D6" w:rsidRPr="00474BFA" w:rsidRDefault="005F52D6" w:rsidP="005D09A2">
      <w:pPr>
        <w:spacing w:after="0"/>
        <w:jc w:val="both"/>
        <w:rPr>
          <w:rFonts w:ascii="Times New Roman" w:hAnsi="Times New Roman"/>
          <w:b/>
          <w:sz w:val="24"/>
          <w:szCs w:val="24"/>
          <w:lang w:val="ro-RO"/>
        </w:rPr>
      </w:pPr>
    </w:p>
    <w:p w:rsidR="00C83D65" w:rsidRPr="00474BFA" w:rsidRDefault="00665F3F" w:rsidP="00C83D65">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t>Anexa nr. 19</w:t>
      </w:r>
    </w:p>
    <w:p w:rsidR="00C83D65" w:rsidRPr="00474BFA" w:rsidRDefault="00C83D65" w:rsidP="00C83D65">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C83D65" w:rsidRPr="00474BFA" w:rsidRDefault="00C83D65" w:rsidP="00C83D65">
      <w:pPr>
        <w:spacing w:after="0"/>
        <w:jc w:val="center"/>
        <w:rPr>
          <w:rFonts w:ascii="Times New Roman" w:hAnsi="Times New Roman"/>
          <w:b/>
          <w:sz w:val="24"/>
          <w:szCs w:val="24"/>
          <w:lang w:val="ro-RO"/>
        </w:rPr>
      </w:pPr>
    </w:p>
    <w:p w:rsidR="00C83D65" w:rsidRPr="00474BFA" w:rsidRDefault="00C83D65" w:rsidP="00C83D65">
      <w:pPr>
        <w:spacing w:after="0"/>
        <w:rPr>
          <w:rFonts w:ascii="Times New Roman" w:hAnsi="Times New Roman"/>
          <w:b/>
          <w:sz w:val="24"/>
          <w:szCs w:val="24"/>
          <w:lang w:val="ro-RO"/>
        </w:rPr>
      </w:pPr>
      <w:r w:rsidRPr="00474BFA">
        <w:rPr>
          <w:rFonts w:ascii="Times New Roman" w:hAnsi="Times New Roman"/>
          <w:b/>
          <w:sz w:val="24"/>
          <w:szCs w:val="24"/>
          <w:lang w:val="ro-RO"/>
        </w:rPr>
        <w:t>Pantaloni de campanie</w:t>
      </w:r>
      <w:r w:rsidR="005F52D6" w:rsidRPr="00474BFA">
        <w:rPr>
          <w:rFonts w:ascii="Times New Roman" w:hAnsi="Times New Roman"/>
          <w:b/>
          <w:sz w:val="24"/>
          <w:szCs w:val="24"/>
          <w:lang w:val="ro-RO"/>
        </w:rPr>
        <w:t xml:space="preserve"> (vară)</w:t>
      </w:r>
    </w:p>
    <w:p w:rsidR="00C83D65" w:rsidRPr="00474BFA" w:rsidRDefault="00C83D65" w:rsidP="00C83D65">
      <w:pPr>
        <w:spacing w:after="0"/>
        <w:rPr>
          <w:rFonts w:ascii="Times New Roman" w:hAnsi="Times New Roman"/>
          <w:b/>
          <w:sz w:val="24"/>
          <w:szCs w:val="24"/>
          <w:lang w:val="ro-RO"/>
        </w:rPr>
      </w:pPr>
    </w:p>
    <w:p w:rsidR="00C83D65" w:rsidRPr="00C045A1" w:rsidRDefault="00C83D65" w:rsidP="00C83D65">
      <w:pPr>
        <w:spacing w:after="0" w:line="240" w:lineRule="auto"/>
        <w:ind w:firstLine="567"/>
        <w:jc w:val="both"/>
        <w:rPr>
          <w:rFonts w:ascii="Times New Roman" w:hAnsi="Times New Roman"/>
          <w:sz w:val="24"/>
          <w:szCs w:val="24"/>
          <w:lang w:val="ro-RO"/>
        </w:rPr>
      </w:pPr>
      <w:r w:rsidRPr="00474BFA">
        <w:rPr>
          <w:rFonts w:ascii="Times New Roman" w:hAnsi="Times New Roman"/>
          <w:b/>
          <w:sz w:val="24"/>
          <w:szCs w:val="24"/>
          <w:lang w:val="ro-RO"/>
        </w:rPr>
        <w:t xml:space="preserve">1.1  </w:t>
      </w:r>
      <w:r w:rsidRPr="00C045A1">
        <w:rPr>
          <w:rFonts w:ascii="Times New Roman" w:hAnsi="Times New Roman"/>
          <w:b/>
          <w:sz w:val="24"/>
          <w:szCs w:val="24"/>
          <w:lang w:val="ro-RO"/>
        </w:rPr>
        <w:t xml:space="preserve">Materialele folosite: </w:t>
      </w:r>
      <w:r w:rsidRPr="00C045A1">
        <w:rPr>
          <w:rFonts w:ascii="Times New Roman" w:hAnsi="Times New Roman"/>
          <w:sz w:val="24"/>
          <w:szCs w:val="24"/>
          <w:lang w:val="ro-RO"/>
        </w:rPr>
        <w:t>Pentru confecţionarea pantaloni</w:t>
      </w:r>
      <w:r w:rsidR="005F52D6" w:rsidRPr="00C045A1">
        <w:rPr>
          <w:rFonts w:ascii="Times New Roman" w:hAnsi="Times New Roman"/>
          <w:sz w:val="24"/>
          <w:szCs w:val="24"/>
          <w:lang w:val="ro-RO"/>
        </w:rPr>
        <w:t>i</w:t>
      </w:r>
      <w:r w:rsidRPr="00C045A1">
        <w:rPr>
          <w:rFonts w:ascii="Times New Roman" w:hAnsi="Times New Roman"/>
          <w:sz w:val="24"/>
          <w:szCs w:val="24"/>
          <w:lang w:val="ro-RO"/>
        </w:rPr>
        <w:t xml:space="preserve"> de campanie fi folosită ţesătură combinată de tip „Rip-Stop Stretch” cu fir armat la pas de 6-7 mm. Densitatea: </w:t>
      </w:r>
      <w:r w:rsidR="00750968" w:rsidRPr="00C045A1">
        <w:rPr>
          <w:rFonts w:ascii="Times New Roman" w:eastAsia="SimSun" w:hAnsi="Times New Roman"/>
          <w:sz w:val="24"/>
          <w:szCs w:val="24"/>
          <w:lang w:val="ro-RO" w:eastAsia="zh-CN"/>
        </w:rPr>
        <w:t>200</w:t>
      </w:r>
      <w:r w:rsidRPr="00C045A1">
        <w:rPr>
          <w:rFonts w:ascii="Times New Roman" w:eastAsia="SimSun" w:hAnsi="Times New Roman"/>
          <w:sz w:val="24"/>
          <w:szCs w:val="24"/>
          <w:lang w:val="ro-RO" w:eastAsia="zh-CN"/>
        </w:rPr>
        <w:t>-2</w:t>
      </w:r>
      <w:r w:rsidR="00750968" w:rsidRPr="00C045A1">
        <w:rPr>
          <w:rFonts w:ascii="Times New Roman" w:eastAsia="SimSun" w:hAnsi="Times New Roman"/>
          <w:sz w:val="24"/>
          <w:szCs w:val="24"/>
          <w:lang w:val="ro-RO" w:eastAsia="zh-CN"/>
        </w:rPr>
        <w:t>2</w:t>
      </w:r>
      <w:r w:rsidRPr="00C045A1">
        <w:rPr>
          <w:rFonts w:ascii="Times New Roman" w:eastAsia="SimSun" w:hAnsi="Times New Roman"/>
          <w:sz w:val="24"/>
          <w:szCs w:val="24"/>
          <w:lang w:val="ro-RO" w:eastAsia="zh-CN"/>
        </w:rPr>
        <w:t>0</w:t>
      </w:r>
      <w:r w:rsidRPr="00C045A1">
        <w:rPr>
          <w:rFonts w:ascii="Times New Roman" w:hAnsi="Times New Roman"/>
          <w:sz w:val="24"/>
          <w:szCs w:val="24"/>
          <w:lang w:val="ro-RO"/>
        </w:rPr>
        <w:t xml:space="preserve"> gr/m². Compoziţia fibrelor constituie: </w:t>
      </w:r>
      <w:r w:rsidR="009710AD" w:rsidRPr="00C045A1">
        <w:rPr>
          <w:rFonts w:ascii="Times New Roman" w:hAnsi="Times New Roman"/>
          <w:sz w:val="24"/>
          <w:szCs w:val="24"/>
          <w:lang w:val="ro-RO"/>
        </w:rPr>
        <w:t xml:space="preserve">60% - bumbac, 38% - poliester, 2% - spandex. </w:t>
      </w:r>
      <w:r w:rsidRPr="00C045A1">
        <w:rPr>
          <w:rFonts w:ascii="Times New Roman" w:hAnsi="Times New Roman"/>
          <w:sz w:val="24"/>
          <w:szCs w:val="24"/>
          <w:lang w:val="ro-RO"/>
        </w:rPr>
        <w:t xml:space="preserve"> Rezistenţa culorii la spălare 4/4, efort fizic 4/4, 6 la lumină. </w:t>
      </w:r>
      <w:r w:rsidRPr="00C045A1">
        <w:rPr>
          <w:rStyle w:val="tpa"/>
          <w:rFonts w:ascii="Times New Roman" w:hAnsi="Times New Roman"/>
          <w:sz w:val="24"/>
          <w:szCs w:val="24"/>
          <w:lang w:val="ro-RO"/>
        </w:rPr>
        <w:t xml:space="preserve">Sarcina de rupere 700 N minimum (în urzeală) şi 700 N minimum (în bătătură). </w:t>
      </w:r>
      <w:r w:rsidRPr="00C045A1">
        <w:rPr>
          <w:rFonts w:ascii="Times New Roman" w:hAnsi="Times New Roman"/>
          <w:sz w:val="24"/>
          <w:szCs w:val="24"/>
          <w:lang w:val="ro-RO"/>
        </w:rPr>
        <w:t xml:space="preserve">Panton 19-4013 DARK NAVY. </w:t>
      </w:r>
      <w:r w:rsidRPr="00C045A1">
        <w:rPr>
          <w:rStyle w:val="tpa"/>
          <w:rFonts w:ascii="Times New Roman" w:hAnsi="Times New Roman"/>
          <w:sz w:val="24"/>
          <w:szCs w:val="24"/>
          <w:lang w:val="ro-RO"/>
        </w:rPr>
        <w:t xml:space="preserve"> </w:t>
      </w:r>
    </w:p>
    <w:p w:rsidR="004415F3" w:rsidRPr="00C045A1" w:rsidRDefault="004415F3" w:rsidP="004415F3">
      <w:pPr>
        <w:spacing w:after="0"/>
        <w:ind w:firstLine="540"/>
        <w:jc w:val="both"/>
        <w:rPr>
          <w:rFonts w:ascii="Times New Roman" w:eastAsia="SimSun" w:hAnsi="Times New Roman"/>
          <w:sz w:val="24"/>
          <w:szCs w:val="24"/>
          <w:lang w:val="ro-RO" w:eastAsia="zh-CN"/>
        </w:rPr>
      </w:pPr>
      <w:r w:rsidRPr="00C045A1">
        <w:rPr>
          <w:rFonts w:ascii="Times New Roman" w:eastAsia="SimSun" w:hAnsi="Times New Roman"/>
          <w:sz w:val="24"/>
          <w:szCs w:val="24"/>
          <w:lang w:val="ro-RO" w:eastAsia="zh-CN"/>
        </w:rPr>
        <w:t>Banda „velcro”, ața, fermoar spiralat, nasturi, benzi elastic, butoni de metal conform Fișei de selectare a materialelor.</w:t>
      </w:r>
    </w:p>
    <w:p w:rsidR="00C83D65" w:rsidRPr="00474BFA" w:rsidRDefault="00C83D65" w:rsidP="00C83D65">
      <w:pPr>
        <w:spacing w:after="0"/>
        <w:ind w:left="360" w:firstLine="567"/>
        <w:jc w:val="both"/>
        <w:rPr>
          <w:rFonts w:ascii="Times New Roman" w:hAnsi="Times New Roman"/>
          <w:sz w:val="24"/>
          <w:szCs w:val="24"/>
          <w:lang w:val="ro-RO"/>
        </w:rPr>
      </w:pPr>
    </w:p>
    <w:p w:rsidR="004415F3" w:rsidRPr="00474BFA" w:rsidRDefault="00C83D65"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1.2 Descrierea: Pantaloni de campanie </w:t>
      </w:r>
      <w:r w:rsidRPr="00474BFA">
        <w:rPr>
          <w:rFonts w:ascii="Times New Roman" w:eastAsia="SimSun" w:hAnsi="Times New Roman"/>
          <w:sz w:val="24"/>
          <w:szCs w:val="24"/>
          <w:lang w:val="ro-RO" w:eastAsia="zh-CN"/>
        </w:rPr>
        <w:t xml:space="preserve">sunt de siluetă semi ajustată, </w:t>
      </w:r>
      <w:r w:rsidR="004415F3" w:rsidRPr="00474BFA">
        <w:rPr>
          <w:rFonts w:ascii="Times New Roman" w:eastAsia="SimSun" w:hAnsi="Times New Roman"/>
          <w:sz w:val="24"/>
          <w:szCs w:val="24"/>
          <w:lang w:val="ro-RO" w:eastAsia="zh-CN"/>
        </w:rPr>
        <w:t xml:space="preserve">îngustaţi spre terminaţie; constituiți din fața, spate, betelie. Sistemul de închidere este realizat prin fermoar și un nasture, fiind amplasat în partea din faţă a liniei de simetrie. Pe terminaţia de jos a produsului este prelucrat un şnal de 25 mm. Betelia interioară este prelucrată cu bordură, din țesătura de bază, cu lăţimea de 50 mm. La nivelul conturului superior sunt fixate şapte găici cu lungimea de </w:t>
      </w:r>
      <w:r w:rsidR="005F52D6" w:rsidRPr="00474BFA">
        <w:rPr>
          <w:rFonts w:ascii="Times New Roman" w:eastAsia="SimSun" w:hAnsi="Times New Roman"/>
          <w:sz w:val="24"/>
          <w:szCs w:val="24"/>
          <w:lang w:val="ro-RO" w:eastAsia="zh-CN"/>
        </w:rPr>
        <w:t>60</w:t>
      </w:r>
      <w:r w:rsidR="004415F3" w:rsidRPr="00474BFA">
        <w:rPr>
          <w:rFonts w:ascii="Times New Roman" w:eastAsia="SimSun" w:hAnsi="Times New Roman"/>
          <w:sz w:val="24"/>
          <w:szCs w:val="24"/>
          <w:lang w:val="ro-RO" w:eastAsia="zh-CN"/>
        </w:rPr>
        <w:t xml:space="preserve"> mm şi lăţimea de </w:t>
      </w:r>
      <w:r w:rsidR="005F52D6" w:rsidRPr="00474BFA">
        <w:rPr>
          <w:rFonts w:ascii="Times New Roman" w:eastAsia="SimSun" w:hAnsi="Times New Roman"/>
          <w:sz w:val="24"/>
          <w:szCs w:val="24"/>
          <w:lang w:val="ro-RO" w:eastAsia="zh-CN"/>
        </w:rPr>
        <w:t>30</w:t>
      </w:r>
      <w:r w:rsidR="004415F3" w:rsidRPr="00474BFA">
        <w:rPr>
          <w:rFonts w:ascii="Times New Roman" w:eastAsia="SimSun" w:hAnsi="Times New Roman"/>
          <w:sz w:val="24"/>
          <w:szCs w:val="24"/>
          <w:lang w:val="ro-RO" w:eastAsia="zh-CN"/>
        </w:rPr>
        <w:t xml:space="preserve"> mm.</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Partea din faţă este realizată din două repere simetrice. În partea superioară a părţii din faţă sunt prelucrate buzunare laterale cu linia de intrare oblică. În zona genunchiului sunt aplicate elemente de protecţie (genunchiere) cu lungimea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255 mm</w:t>
        </w:r>
      </w:smartTag>
      <w:r w:rsidRPr="00474BFA">
        <w:rPr>
          <w:rFonts w:ascii="Times New Roman" w:eastAsia="SimSun" w:hAnsi="Times New Roman"/>
          <w:sz w:val="24"/>
          <w:szCs w:val="24"/>
          <w:lang w:val="ro-RO" w:eastAsia="zh-CN"/>
        </w:rPr>
        <w:t xml:space="preserve">. </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Partea din spate este realizată din 4 repere. Platca și reperul spate simetrice.  </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Pe ambele părți ale pantalonilor sunt montate c</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te unu buzunar aplicat. Linia de intrare în buzunar cu lungimea de 180 mm este orientată orizontal, ad</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ncimea pungii 210 mm. Cu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30 mm</w:t>
        </w:r>
      </w:smartTag>
      <w:r w:rsidRPr="00474BFA">
        <w:rPr>
          <w:rFonts w:ascii="Times New Roman" w:eastAsia="SimSun" w:hAnsi="Times New Roman"/>
          <w:sz w:val="24"/>
          <w:szCs w:val="24"/>
          <w:lang w:val="ro-RO" w:eastAsia="zh-CN"/>
        </w:rPr>
        <w:t xml:space="preserve"> mai sus de linia de intrare în buzunar, paralel cu aceasta, este aplicată o clapă, care se încheie cu 2 butoni de metal (ascunși). Frontal, pe partea dreaptă, cu 210 mm de la terminația superioară a produsului, este amplasat buzunar tăiat cu refilet, poziționat orizontal; dimensiunile buzunarului 90*170 mm destinat păstrării aparatelor electronice de comunicație.</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Pe marginea superioară a pantalonului, pe marginea sistemului de închidere se aplică tighele de garnisire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1 mm</w:t>
        </w:r>
      </w:smartTag>
      <w:r w:rsidRPr="00474BFA">
        <w:rPr>
          <w:rFonts w:ascii="Times New Roman" w:eastAsia="SimSun" w:hAnsi="Times New Roman"/>
          <w:sz w:val="24"/>
          <w:szCs w:val="24"/>
          <w:lang w:val="ro-RO" w:eastAsia="zh-CN"/>
        </w:rPr>
        <w:t>. Conturul tuturor clapelor buzunarelor, precum şi linia de intrare în buzunarele laterale a părţilor din faţă sunt prelucrate cu tighele decorative cu lăţimea de 5 mm. Pe linia laterală se aplică tighele duble de garnisire.</w:t>
      </w:r>
    </w:p>
    <w:p w:rsidR="004415F3" w:rsidRPr="00474BFA" w:rsidRDefault="004415F3" w:rsidP="004415F3">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Toate dimensiunile specificate in acest document sint cu referinta pentru marimea 54/176.     </w:t>
      </w:r>
    </w:p>
    <w:p w:rsidR="00C83D65" w:rsidRPr="00474BFA" w:rsidRDefault="00C83D65" w:rsidP="00C83D65">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confecţionarea pantalon</w:t>
      </w:r>
      <w:r w:rsidR="005F52D6" w:rsidRPr="00474BFA">
        <w:rPr>
          <w:rFonts w:ascii="Times New Roman" w:eastAsia="SimSun" w:hAnsi="Times New Roman"/>
          <w:b/>
          <w:i/>
          <w:sz w:val="24"/>
          <w:szCs w:val="24"/>
          <w:lang w:val="ro-RO" w:eastAsia="zh-CN"/>
        </w:rPr>
        <w:t>i</w:t>
      </w:r>
      <w:r w:rsidRPr="00474BFA">
        <w:rPr>
          <w:rFonts w:ascii="Times New Roman" w:eastAsia="SimSun" w:hAnsi="Times New Roman"/>
          <w:b/>
          <w:i/>
          <w:sz w:val="24"/>
          <w:szCs w:val="24"/>
          <w:lang w:val="ro-RO" w:eastAsia="zh-CN"/>
        </w:rPr>
        <w:t xml:space="preserve">i de campanie obligatoriu </w:t>
      </w:r>
      <w:r w:rsidR="0002554C" w:rsidRPr="00474BFA">
        <w:rPr>
          <w:rFonts w:ascii="Times New Roman" w:eastAsia="SimSun" w:hAnsi="Times New Roman"/>
          <w:b/>
          <w:i/>
          <w:sz w:val="24"/>
          <w:szCs w:val="24"/>
          <w:lang w:val="ro-RO" w:eastAsia="zh-CN"/>
        </w:rPr>
        <w:t>se va solicita mostra aprobată.</w:t>
      </w:r>
      <w:r w:rsidRPr="00474BFA">
        <w:rPr>
          <w:rFonts w:ascii="Times New Roman" w:eastAsia="SimSun" w:hAnsi="Times New Roman"/>
          <w:b/>
          <w:i/>
          <w:sz w:val="24"/>
          <w:szCs w:val="24"/>
          <w:lang w:val="ro-RO" w:eastAsia="zh-CN"/>
        </w:rPr>
        <w:t xml:space="preserve"> </w:t>
      </w:r>
    </w:p>
    <w:p w:rsidR="005F52D6" w:rsidRPr="00474BFA" w:rsidRDefault="005F52D6" w:rsidP="005F52D6">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5F52D6"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5F52D6" w:rsidRPr="00474BFA" w:rsidRDefault="00F65E07" w:rsidP="00F65E0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3A0329" w:rsidRPr="00264BBE" w:rsidRDefault="005F52D6" w:rsidP="00150AC5">
      <w:pPr>
        <w:spacing w:after="0" w:line="240" w:lineRule="auto"/>
        <w:jc w:val="both"/>
        <w:rPr>
          <w:rFonts w:ascii="Times New Roman" w:eastAsia="SimSun" w:hAnsi="Times New Roman"/>
          <w:b/>
          <w:i/>
          <w:color w:val="FF0000"/>
          <w:sz w:val="24"/>
          <w:szCs w:val="24"/>
          <w:lang w:val="ro-MD" w:eastAsia="zh-CN"/>
        </w:rPr>
      </w:pPr>
      <w:r w:rsidRPr="00264BBE">
        <w:rPr>
          <w:rFonts w:ascii="Times New Roman" w:eastAsia="SimSun" w:hAnsi="Times New Roman"/>
          <w:b/>
          <w:i/>
          <w:sz w:val="24"/>
          <w:szCs w:val="24"/>
          <w:lang w:val="en-US" w:eastAsia="zh-CN"/>
        </w:rPr>
        <w:t xml:space="preserve">          </w:t>
      </w:r>
      <w:r w:rsidRPr="00264BBE">
        <w:rPr>
          <w:rFonts w:ascii="Times New Roman" w:eastAsia="SimSun" w:hAnsi="Times New Roman"/>
          <w:b/>
          <w:i/>
          <w:sz w:val="24"/>
          <w:szCs w:val="24"/>
          <w:lang w:val="ro-MD" w:eastAsia="zh-CN"/>
        </w:rPr>
        <w:t xml:space="preserve"> </w:t>
      </w:r>
      <w:r w:rsidR="00264BBE" w:rsidRPr="001A42E9">
        <w:rPr>
          <w:rFonts w:ascii="Times New Roman" w:eastAsia="SimSun" w:hAnsi="Times New Roman"/>
          <w:b/>
          <w:i/>
          <w:sz w:val="24"/>
          <w:szCs w:val="24"/>
          <w:lang w:val="en-US" w:eastAsia="zh-CN"/>
        </w:rPr>
        <w:t>SM SR EN ISO 13937-2:2013</w:t>
      </w:r>
    </w:p>
    <w:p w:rsidR="003A0329" w:rsidRPr="00474BFA" w:rsidRDefault="003A0329" w:rsidP="003A0329">
      <w:pPr>
        <w:spacing w:after="0" w:line="240" w:lineRule="auto"/>
        <w:jc w:val="both"/>
        <w:rPr>
          <w:rFonts w:ascii="Times New Roman" w:eastAsia="SimSun" w:hAnsi="Times New Roman"/>
          <w:b/>
          <w:i/>
          <w:color w:val="FF0000"/>
          <w:sz w:val="24"/>
          <w:szCs w:val="24"/>
          <w:highlight w:val="lightGray"/>
          <w:lang w:val="ro-MD" w:eastAsia="zh-CN"/>
        </w:rPr>
      </w:pPr>
    </w:p>
    <w:p w:rsidR="003A0329" w:rsidRPr="00474BFA" w:rsidRDefault="003A0329" w:rsidP="003A0329">
      <w:pPr>
        <w:spacing w:after="0" w:line="240" w:lineRule="auto"/>
        <w:jc w:val="both"/>
        <w:rPr>
          <w:rFonts w:ascii="Times New Roman" w:eastAsia="SimSun" w:hAnsi="Times New Roman"/>
          <w:i/>
          <w:color w:val="FF0000"/>
          <w:sz w:val="24"/>
          <w:szCs w:val="24"/>
          <w:highlight w:val="lightGray"/>
          <w:lang w:val="ro-RO" w:eastAsia="zh-CN"/>
        </w:rPr>
      </w:pPr>
    </w:p>
    <w:p w:rsidR="005D09A2" w:rsidRPr="00474BFA" w:rsidRDefault="005D09A2" w:rsidP="003A0329">
      <w:pPr>
        <w:spacing w:after="0" w:line="240" w:lineRule="auto"/>
        <w:jc w:val="both"/>
        <w:rPr>
          <w:rFonts w:ascii="Times New Roman" w:hAnsi="Times New Roman"/>
          <w:sz w:val="24"/>
          <w:szCs w:val="24"/>
          <w:lang w:val="ro-RO"/>
        </w:rPr>
      </w:pPr>
    </w:p>
    <w:p w:rsidR="00C83D65" w:rsidRPr="00474BFA" w:rsidRDefault="00C83D65" w:rsidP="005D09A2">
      <w:pPr>
        <w:spacing w:after="0" w:line="240" w:lineRule="auto"/>
        <w:jc w:val="both"/>
        <w:rPr>
          <w:rFonts w:ascii="Times New Roman" w:hAnsi="Times New Roman"/>
          <w:sz w:val="24"/>
          <w:szCs w:val="24"/>
          <w:lang w:val="ro-RO"/>
        </w:rPr>
      </w:pPr>
    </w:p>
    <w:p w:rsidR="00C83D65" w:rsidRPr="00474BFA" w:rsidRDefault="00C83D65" w:rsidP="005D09A2">
      <w:pPr>
        <w:spacing w:after="0" w:line="240" w:lineRule="auto"/>
        <w:jc w:val="both"/>
        <w:rPr>
          <w:rFonts w:ascii="Times New Roman" w:hAnsi="Times New Roman"/>
          <w:sz w:val="24"/>
          <w:szCs w:val="24"/>
          <w:lang w:val="ro-RO"/>
        </w:rPr>
      </w:pPr>
    </w:p>
    <w:p w:rsidR="001668F1" w:rsidRPr="00474BFA" w:rsidRDefault="001668F1" w:rsidP="005D09A2">
      <w:pPr>
        <w:spacing w:after="0" w:line="240" w:lineRule="auto"/>
        <w:jc w:val="both"/>
        <w:rPr>
          <w:rFonts w:ascii="Times New Roman" w:hAnsi="Times New Roman"/>
          <w:sz w:val="24"/>
          <w:szCs w:val="24"/>
          <w:lang w:val="ro-RO"/>
        </w:rPr>
      </w:pPr>
    </w:p>
    <w:p w:rsidR="001668F1" w:rsidRPr="00474BFA" w:rsidRDefault="001668F1" w:rsidP="005D09A2">
      <w:pPr>
        <w:spacing w:after="0" w:line="240" w:lineRule="auto"/>
        <w:jc w:val="both"/>
        <w:rPr>
          <w:rFonts w:ascii="Times New Roman" w:hAnsi="Times New Roman"/>
          <w:sz w:val="24"/>
          <w:szCs w:val="24"/>
          <w:lang w:val="ro-RO"/>
        </w:rPr>
      </w:pPr>
    </w:p>
    <w:p w:rsidR="001668F1" w:rsidRPr="00474BFA" w:rsidRDefault="001668F1" w:rsidP="005D09A2">
      <w:pPr>
        <w:spacing w:after="0" w:line="240" w:lineRule="auto"/>
        <w:jc w:val="both"/>
        <w:rPr>
          <w:rFonts w:ascii="Times New Roman" w:hAnsi="Times New Roman"/>
          <w:sz w:val="24"/>
          <w:szCs w:val="24"/>
          <w:lang w:val="ro-RO"/>
        </w:rPr>
      </w:pPr>
    </w:p>
    <w:p w:rsidR="00F21D21" w:rsidRPr="00474BFA" w:rsidRDefault="00F21D21" w:rsidP="005D09A2">
      <w:pPr>
        <w:spacing w:after="0" w:line="240" w:lineRule="auto"/>
        <w:jc w:val="both"/>
        <w:rPr>
          <w:rFonts w:ascii="Times New Roman" w:hAnsi="Times New Roman"/>
          <w:sz w:val="24"/>
          <w:szCs w:val="24"/>
          <w:lang w:val="ro-RO"/>
        </w:rPr>
      </w:pPr>
    </w:p>
    <w:p w:rsidR="00150AC5" w:rsidRPr="00474BFA" w:rsidRDefault="00150AC5" w:rsidP="005D09A2">
      <w:pPr>
        <w:spacing w:after="0" w:line="240" w:lineRule="auto"/>
        <w:jc w:val="both"/>
        <w:rPr>
          <w:rFonts w:ascii="Times New Roman" w:hAnsi="Times New Roman"/>
          <w:sz w:val="24"/>
          <w:szCs w:val="24"/>
          <w:lang w:val="ro-RO"/>
        </w:rPr>
      </w:pPr>
    </w:p>
    <w:p w:rsidR="00150AC5" w:rsidRPr="00474BFA" w:rsidRDefault="00150AC5" w:rsidP="005D09A2">
      <w:pPr>
        <w:spacing w:after="0" w:line="240" w:lineRule="auto"/>
        <w:jc w:val="both"/>
        <w:rPr>
          <w:rFonts w:ascii="Times New Roman" w:hAnsi="Times New Roman"/>
          <w:sz w:val="24"/>
          <w:szCs w:val="24"/>
          <w:lang w:val="ro-RO"/>
        </w:rPr>
      </w:pPr>
    </w:p>
    <w:p w:rsidR="00150AC5" w:rsidRPr="00474BFA" w:rsidRDefault="00150AC5" w:rsidP="005D09A2">
      <w:pPr>
        <w:spacing w:after="0" w:line="240" w:lineRule="auto"/>
        <w:jc w:val="both"/>
        <w:rPr>
          <w:rFonts w:ascii="Times New Roman" w:hAnsi="Times New Roman"/>
          <w:sz w:val="24"/>
          <w:szCs w:val="24"/>
          <w:lang w:val="ro-RO"/>
        </w:rPr>
      </w:pPr>
    </w:p>
    <w:p w:rsidR="00F21D21" w:rsidRPr="00474BFA" w:rsidRDefault="00F21D21" w:rsidP="005D09A2">
      <w:pPr>
        <w:spacing w:after="0" w:line="240" w:lineRule="auto"/>
        <w:jc w:val="both"/>
        <w:rPr>
          <w:rFonts w:ascii="Times New Roman" w:hAnsi="Times New Roman"/>
          <w:sz w:val="24"/>
          <w:szCs w:val="24"/>
          <w:lang w:val="ro-RO"/>
        </w:rPr>
      </w:pPr>
    </w:p>
    <w:p w:rsidR="00F77E32" w:rsidRPr="00474BFA" w:rsidRDefault="00F77E32" w:rsidP="005D09A2">
      <w:pPr>
        <w:spacing w:after="0" w:line="240" w:lineRule="auto"/>
        <w:jc w:val="both"/>
        <w:rPr>
          <w:rFonts w:ascii="Times New Roman" w:hAnsi="Times New Roman"/>
          <w:sz w:val="24"/>
          <w:szCs w:val="24"/>
          <w:lang w:val="ro-RO"/>
        </w:rPr>
      </w:pPr>
    </w:p>
    <w:p w:rsidR="00F77E32" w:rsidRPr="00474BFA" w:rsidRDefault="00F77E32" w:rsidP="005D09A2">
      <w:pPr>
        <w:spacing w:after="0" w:line="240" w:lineRule="auto"/>
        <w:jc w:val="both"/>
        <w:rPr>
          <w:rFonts w:ascii="Times New Roman" w:hAnsi="Times New Roman"/>
          <w:sz w:val="24"/>
          <w:szCs w:val="24"/>
          <w:lang w:val="ro-RO"/>
        </w:rPr>
      </w:pPr>
    </w:p>
    <w:p w:rsidR="001668F1" w:rsidRPr="00474BFA" w:rsidRDefault="001668F1" w:rsidP="005D09A2">
      <w:pPr>
        <w:spacing w:after="0" w:line="240" w:lineRule="auto"/>
        <w:jc w:val="both"/>
        <w:rPr>
          <w:rFonts w:ascii="Times New Roman" w:hAnsi="Times New Roman"/>
          <w:sz w:val="24"/>
          <w:szCs w:val="24"/>
          <w:lang w:val="ro-RO"/>
        </w:rPr>
      </w:pPr>
    </w:p>
    <w:p w:rsidR="00F47456" w:rsidRPr="00474BFA" w:rsidRDefault="00F47456" w:rsidP="00F47456">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t xml:space="preserve">Anexa nr. </w:t>
      </w:r>
      <w:r w:rsidR="00665F3F" w:rsidRPr="00474BFA">
        <w:rPr>
          <w:rFonts w:ascii="Times New Roman" w:hAnsi="Times New Roman"/>
          <w:b/>
          <w:sz w:val="24"/>
          <w:szCs w:val="24"/>
          <w:lang w:val="ro-RO"/>
        </w:rPr>
        <w:t>20</w:t>
      </w:r>
    </w:p>
    <w:p w:rsidR="00F47456" w:rsidRPr="00474BFA" w:rsidRDefault="00F47456" w:rsidP="00F47456">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F47456" w:rsidRPr="00474BFA" w:rsidRDefault="00F47456" w:rsidP="00F47456">
      <w:pPr>
        <w:spacing w:after="0"/>
        <w:jc w:val="center"/>
        <w:rPr>
          <w:rFonts w:ascii="Times New Roman" w:hAnsi="Times New Roman"/>
          <w:b/>
          <w:sz w:val="24"/>
          <w:szCs w:val="24"/>
          <w:lang w:val="ro-RO"/>
        </w:rPr>
      </w:pPr>
    </w:p>
    <w:p w:rsidR="00F47456" w:rsidRPr="00474BFA" w:rsidRDefault="00F47456" w:rsidP="00F47456">
      <w:pPr>
        <w:spacing w:after="0" w:line="240" w:lineRule="auto"/>
        <w:jc w:val="both"/>
        <w:rPr>
          <w:rFonts w:ascii="Times New Roman" w:hAnsi="Times New Roman"/>
          <w:b/>
          <w:sz w:val="24"/>
          <w:szCs w:val="24"/>
          <w:lang w:val="ro-RO"/>
        </w:rPr>
      </w:pPr>
      <w:r w:rsidRPr="00474BFA">
        <w:rPr>
          <w:rFonts w:ascii="Times New Roman" w:eastAsia="SimSun" w:hAnsi="Times New Roman"/>
          <w:b/>
          <w:sz w:val="24"/>
          <w:szCs w:val="24"/>
          <w:lang w:val="ro-RO" w:eastAsia="zh-CN"/>
        </w:rPr>
        <w:t>Fular (tubular)</w:t>
      </w:r>
    </w:p>
    <w:p w:rsidR="00F47456" w:rsidRPr="00474BFA" w:rsidRDefault="00F47456" w:rsidP="00F47456">
      <w:pPr>
        <w:spacing w:after="0" w:line="240" w:lineRule="auto"/>
        <w:jc w:val="both"/>
        <w:rPr>
          <w:rFonts w:ascii="Times New Roman" w:hAnsi="Times New Roman"/>
          <w:b/>
          <w:sz w:val="24"/>
          <w:szCs w:val="24"/>
          <w:lang w:val="ro-RO"/>
        </w:rPr>
      </w:pPr>
    </w:p>
    <w:p w:rsidR="00F47456" w:rsidRPr="00474BFA" w:rsidRDefault="00F47456" w:rsidP="00F47456">
      <w:pPr>
        <w:spacing w:after="0" w:line="240" w:lineRule="auto"/>
        <w:ind w:firstLine="540"/>
        <w:jc w:val="both"/>
        <w:rPr>
          <w:rFonts w:ascii="Times New Roman" w:hAnsi="Times New Roman"/>
          <w:sz w:val="24"/>
          <w:szCs w:val="24"/>
          <w:lang w:val="ro-RO"/>
        </w:rPr>
      </w:pPr>
      <w:r w:rsidRPr="00474BFA">
        <w:rPr>
          <w:rFonts w:ascii="Times New Roman" w:hAnsi="Times New Roman"/>
          <w:b/>
          <w:sz w:val="24"/>
          <w:szCs w:val="24"/>
          <w:lang w:val="ro-RO"/>
        </w:rPr>
        <w:t xml:space="preserve">1.1 Materialele folosite: </w:t>
      </w:r>
      <w:r w:rsidR="000547E7" w:rsidRPr="00474BFA">
        <w:rPr>
          <w:rFonts w:ascii="Times New Roman" w:hAnsi="Times New Roman"/>
          <w:sz w:val="24"/>
          <w:szCs w:val="24"/>
          <w:lang w:val="ro-RO"/>
        </w:rPr>
        <w:t>Fleece</w:t>
      </w:r>
      <w:r w:rsidR="008F1A07" w:rsidRPr="00474BFA">
        <w:rPr>
          <w:rFonts w:ascii="Times New Roman" w:hAnsi="Times New Roman"/>
          <w:sz w:val="24"/>
          <w:szCs w:val="24"/>
          <w:lang w:val="ro-RO"/>
        </w:rPr>
        <w:t xml:space="preserve"> (streici)</w:t>
      </w:r>
      <w:r w:rsidR="000547E7" w:rsidRPr="00474BFA">
        <w:rPr>
          <w:rFonts w:ascii="Times New Roman" w:hAnsi="Times New Roman"/>
          <w:sz w:val="24"/>
          <w:szCs w:val="24"/>
          <w:lang w:val="en-US"/>
        </w:rPr>
        <w:t xml:space="preserve"> 260 </w:t>
      </w:r>
      <w:r w:rsidR="000943BE" w:rsidRPr="00474BFA">
        <w:rPr>
          <w:rFonts w:ascii="Times New Roman" w:hAnsi="Times New Roman"/>
          <w:sz w:val="24"/>
          <w:szCs w:val="24"/>
          <w:lang w:val="ro-RO"/>
        </w:rPr>
        <w:t>gr/m</w:t>
      </w:r>
      <w:r w:rsidR="000943BE" w:rsidRPr="00474BFA">
        <w:rPr>
          <w:rFonts w:ascii="Times New Roman" w:hAnsi="Times New Roman"/>
          <w:sz w:val="24"/>
          <w:szCs w:val="24"/>
          <w:vertAlign w:val="superscript"/>
          <w:lang w:val="ro-RO"/>
        </w:rPr>
        <w:t xml:space="preserve">2, </w:t>
      </w:r>
      <w:r w:rsidR="000943BE" w:rsidRPr="00474BFA">
        <w:rPr>
          <w:rFonts w:ascii="Times New Roman" w:hAnsi="Times New Roman"/>
          <w:sz w:val="24"/>
          <w:szCs w:val="24"/>
          <w:lang w:val="ro-RO"/>
        </w:rPr>
        <w:t xml:space="preserve">, culoare </w:t>
      </w:r>
      <w:r w:rsidR="008F1A07" w:rsidRPr="00474BFA">
        <w:rPr>
          <w:rFonts w:ascii="Times New Roman" w:hAnsi="Times New Roman"/>
          <w:sz w:val="24"/>
          <w:szCs w:val="24"/>
          <w:lang w:val="ro-RO"/>
        </w:rPr>
        <w:t>neagră</w:t>
      </w:r>
      <w:r w:rsidR="000943BE" w:rsidRPr="00474BFA">
        <w:rPr>
          <w:rFonts w:ascii="Times New Roman" w:hAnsi="Times New Roman"/>
          <w:sz w:val="24"/>
          <w:szCs w:val="24"/>
          <w:lang w:val="ro-RO"/>
        </w:rPr>
        <w:t>.</w:t>
      </w:r>
      <w:r w:rsidR="00FE5010" w:rsidRPr="00474BFA">
        <w:rPr>
          <w:rFonts w:ascii="Times New Roman" w:hAnsi="Times New Roman"/>
          <w:sz w:val="24"/>
          <w:szCs w:val="24"/>
          <w:lang w:val="ro-RO"/>
        </w:rPr>
        <w:t xml:space="preserve"> </w:t>
      </w:r>
    </w:p>
    <w:p w:rsidR="00F47456" w:rsidRPr="00474BFA" w:rsidRDefault="00F47456" w:rsidP="00F47456">
      <w:pPr>
        <w:spacing w:after="0" w:line="240" w:lineRule="auto"/>
        <w:ind w:left="360"/>
        <w:jc w:val="both"/>
        <w:rPr>
          <w:rFonts w:ascii="Times New Roman" w:hAnsi="Times New Roman"/>
          <w:sz w:val="24"/>
          <w:szCs w:val="24"/>
          <w:lang w:val="ro-RO"/>
        </w:rPr>
      </w:pPr>
    </w:p>
    <w:p w:rsidR="00FE5010" w:rsidRPr="00474BFA" w:rsidRDefault="00F47456" w:rsidP="00F47456">
      <w:pPr>
        <w:spacing w:after="0"/>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1.2 </w:t>
      </w:r>
      <w:r w:rsidR="0076011F" w:rsidRPr="00474BFA">
        <w:rPr>
          <w:rFonts w:ascii="Times New Roman" w:eastAsia="SimSun" w:hAnsi="Times New Roman"/>
          <w:b/>
          <w:sz w:val="24"/>
          <w:szCs w:val="24"/>
          <w:lang w:val="ro-RO" w:eastAsia="zh-CN"/>
        </w:rPr>
        <w:t xml:space="preserve">Descrierea: </w:t>
      </w:r>
      <w:r w:rsidR="00750968" w:rsidRPr="00474BFA">
        <w:rPr>
          <w:rFonts w:ascii="Times New Roman" w:eastAsia="SimSun" w:hAnsi="Times New Roman"/>
          <w:sz w:val="24"/>
          <w:szCs w:val="24"/>
          <w:lang w:val="ro-RO" w:eastAsia="zh-CN"/>
        </w:rPr>
        <w:t>Fular</w:t>
      </w:r>
      <w:r w:rsidRPr="00474BFA">
        <w:rPr>
          <w:rFonts w:ascii="Times New Roman" w:eastAsia="SimSun" w:hAnsi="Times New Roman"/>
          <w:sz w:val="24"/>
          <w:szCs w:val="24"/>
          <w:lang w:val="ro-RO" w:eastAsia="zh-CN"/>
        </w:rPr>
        <w:t xml:space="preserve">ul </w:t>
      </w:r>
      <w:r w:rsidR="00FE5010" w:rsidRPr="00474BFA">
        <w:rPr>
          <w:rFonts w:ascii="Times New Roman" w:eastAsia="SimSun" w:hAnsi="Times New Roman"/>
          <w:sz w:val="24"/>
          <w:szCs w:val="24"/>
          <w:lang w:val="ro-RO" w:eastAsia="zh-CN"/>
        </w:rPr>
        <w:t>confecționat</w:t>
      </w:r>
      <w:r w:rsidRPr="00474BFA">
        <w:rPr>
          <w:rFonts w:ascii="Times New Roman" w:eastAsia="SimSun" w:hAnsi="Times New Roman"/>
          <w:sz w:val="24"/>
          <w:szCs w:val="24"/>
          <w:lang w:val="ro-RO" w:eastAsia="zh-CN"/>
        </w:rPr>
        <w:t xml:space="preserve"> din </w:t>
      </w:r>
      <w:r w:rsidR="00FE5010" w:rsidRPr="00474BFA">
        <w:rPr>
          <w:rFonts w:ascii="Times New Roman" w:eastAsia="SimSun" w:hAnsi="Times New Roman"/>
          <w:sz w:val="24"/>
          <w:szCs w:val="24"/>
          <w:lang w:val="ro-RO" w:eastAsia="zh-CN"/>
        </w:rPr>
        <w:t xml:space="preserve">fleece și are </w:t>
      </w:r>
      <w:r w:rsidRPr="00474BFA">
        <w:rPr>
          <w:rFonts w:ascii="Times New Roman" w:eastAsia="SimSun" w:hAnsi="Times New Roman"/>
          <w:sz w:val="24"/>
          <w:szCs w:val="24"/>
          <w:lang w:val="ro-RO" w:eastAsia="zh-CN"/>
        </w:rPr>
        <w:t>form</w:t>
      </w:r>
      <w:r w:rsidR="00FE5010" w:rsidRPr="00474BFA">
        <w:rPr>
          <w:rFonts w:ascii="Times New Roman" w:eastAsia="SimSun" w:hAnsi="Times New Roman"/>
          <w:sz w:val="24"/>
          <w:szCs w:val="24"/>
          <w:lang w:val="ro-RO" w:eastAsia="zh-CN"/>
        </w:rPr>
        <w:t>a</w:t>
      </w:r>
      <w:r w:rsidRPr="00474BFA">
        <w:rPr>
          <w:rFonts w:ascii="Times New Roman" w:eastAsia="SimSun" w:hAnsi="Times New Roman"/>
          <w:sz w:val="24"/>
          <w:szCs w:val="24"/>
          <w:lang w:val="ro-RO" w:eastAsia="zh-CN"/>
        </w:rPr>
        <w:t xml:space="preserve"> de </w:t>
      </w:r>
      <w:r w:rsidR="00FE5010" w:rsidRPr="00474BFA">
        <w:rPr>
          <w:rFonts w:ascii="Times New Roman" w:eastAsia="SimSun" w:hAnsi="Times New Roman"/>
          <w:sz w:val="24"/>
          <w:szCs w:val="24"/>
          <w:lang w:val="ro-RO" w:eastAsia="zh-CN"/>
        </w:rPr>
        <w:t>tubular.</w:t>
      </w:r>
      <w:r w:rsidRPr="00474BFA">
        <w:rPr>
          <w:rFonts w:ascii="Times New Roman" w:eastAsia="SimSun" w:hAnsi="Times New Roman"/>
          <w:sz w:val="24"/>
          <w:szCs w:val="24"/>
          <w:lang w:val="ro-RO" w:eastAsia="zh-CN"/>
        </w:rPr>
        <w:t xml:space="preserve"> </w:t>
      </w:r>
      <w:r w:rsidR="00FE5010" w:rsidRPr="00474BFA">
        <w:rPr>
          <w:rFonts w:ascii="Times New Roman" w:eastAsia="SimSun" w:hAnsi="Times New Roman"/>
          <w:sz w:val="24"/>
          <w:szCs w:val="24"/>
          <w:lang w:val="ro-RO" w:eastAsia="zh-CN"/>
        </w:rPr>
        <w:t>Mărimea 2</w:t>
      </w:r>
      <w:r w:rsidR="00750968" w:rsidRPr="00474BFA">
        <w:rPr>
          <w:rFonts w:ascii="Times New Roman" w:eastAsia="SimSun" w:hAnsi="Times New Roman"/>
          <w:sz w:val="24"/>
          <w:szCs w:val="24"/>
          <w:lang w:val="ro-RO" w:eastAsia="zh-CN"/>
        </w:rPr>
        <w:t>7</w:t>
      </w:r>
      <w:r w:rsidR="00FE5010" w:rsidRPr="00474BFA">
        <w:rPr>
          <w:rFonts w:ascii="Times New Roman" w:eastAsia="SimSun" w:hAnsi="Times New Roman"/>
          <w:sz w:val="24"/>
          <w:szCs w:val="24"/>
          <w:lang w:val="ro-RO" w:eastAsia="zh-CN"/>
        </w:rPr>
        <w:t>/2</w:t>
      </w:r>
      <w:r w:rsidR="00750968" w:rsidRPr="00474BFA">
        <w:rPr>
          <w:rFonts w:ascii="Times New Roman" w:eastAsia="SimSun" w:hAnsi="Times New Roman"/>
          <w:sz w:val="24"/>
          <w:szCs w:val="24"/>
          <w:lang w:val="ro-RO" w:eastAsia="zh-CN"/>
        </w:rPr>
        <w:t>9</w:t>
      </w:r>
      <w:r w:rsidR="00FE5010" w:rsidRPr="00474BFA">
        <w:rPr>
          <w:rFonts w:ascii="Times New Roman" w:eastAsia="SimSun" w:hAnsi="Times New Roman"/>
          <w:sz w:val="24"/>
          <w:szCs w:val="24"/>
          <w:lang w:val="ro-RO" w:eastAsia="zh-CN"/>
        </w:rPr>
        <w:t xml:space="preserve"> cm.</w:t>
      </w:r>
    </w:p>
    <w:p w:rsidR="00F47456" w:rsidRPr="00474BFA" w:rsidRDefault="00F47456" w:rsidP="0076011F">
      <w:pPr>
        <w:spacing w:after="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w:t>
      </w:r>
      <w:r w:rsidR="00274379" w:rsidRPr="00474BFA">
        <w:rPr>
          <w:rFonts w:ascii="Times New Roman" w:eastAsia="SimSun" w:hAnsi="Times New Roman"/>
          <w:b/>
          <w:i/>
          <w:sz w:val="24"/>
          <w:szCs w:val="24"/>
          <w:lang w:val="ro-RO" w:eastAsia="zh-CN"/>
        </w:rPr>
        <w:t>fular (tubular)</w:t>
      </w:r>
      <w:r w:rsidRPr="00474BFA">
        <w:rPr>
          <w:rFonts w:ascii="Times New Roman" w:eastAsia="SimSun" w:hAnsi="Times New Roman"/>
          <w:b/>
          <w:i/>
          <w:sz w:val="24"/>
          <w:szCs w:val="24"/>
          <w:lang w:val="ro-RO" w:eastAsia="zh-CN"/>
        </w:rPr>
        <w:t xml:space="preserve"> obligatoriu </w:t>
      </w:r>
      <w:r w:rsidR="0002554C" w:rsidRPr="00474BFA">
        <w:rPr>
          <w:rFonts w:ascii="Times New Roman" w:eastAsia="SimSun" w:hAnsi="Times New Roman"/>
          <w:b/>
          <w:i/>
          <w:sz w:val="24"/>
          <w:szCs w:val="24"/>
          <w:lang w:val="ro-RO" w:eastAsia="zh-CN"/>
        </w:rPr>
        <w:t>se va solicita mostra aprobată.</w:t>
      </w:r>
    </w:p>
    <w:p w:rsidR="00F65E07" w:rsidRPr="00474BFA" w:rsidRDefault="008F1A07" w:rsidP="00150AC5">
      <w:pPr>
        <w:spacing w:after="0" w:line="240" w:lineRule="auto"/>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MD" w:eastAsia="zh-CN"/>
        </w:rPr>
        <w:t xml:space="preserve">            </w:t>
      </w:r>
    </w:p>
    <w:p w:rsidR="00F47456" w:rsidRPr="00474BFA" w:rsidRDefault="00F47456" w:rsidP="00F47456">
      <w:pPr>
        <w:spacing w:after="0" w:line="240" w:lineRule="auto"/>
        <w:ind w:firstLine="540"/>
        <w:jc w:val="both"/>
        <w:rPr>
          <w:rFonts w:ascii="Times New Roman" w:eastAsia="SimSun" w:hAnsi="Times New Roman"/>
          <w:b/>
          <w:sz w:val="24"/>
          <w:szCs w:val="24"/>
          <w:lang w:val="en-US" w:eastAsia="zh-CN"/>
        </w:rPr>
      </w:pPr>
    </w:p>
    <w:p w:rsidR="002C5CCD" w:rsidRPr="00474BFA" w:rsidRDefault="002C5CCD"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B6329B" w:rsidRPr="00474BFA" w:rsidRDefault="00B6329B" w:rsidP="00F47456">
      <w:pPr>
        <w:spacing w:after="0" w:line="240" w:lineRule="auto"/>
        <w:ind w:firstLine="540"/>
        <w:jc w:val="both"/>
        <w:rPr>
          <w:rFonts w:ascii="Times New Roman" w:eastAsia="SimSun" w:hAnsi="Times New Roman"/>
          <w:b/>
          <w:sz w:val="24"/>
          <w:szCs w:val="24"/>
          <w:lang w:val="ro-RO" w:eastAsia="zh-CN"/>
        </w:rPr>
      </w:pPr>
    </w:p>
    <w:p w:rsidR="00B6329B" w:rsidRPr="00474BFA" w:rsidRDefault="00B6329B" w:rsidP="00F47456">
      <w:pPr>
        <w:spacing w:after="0" w:line="240" w:lineRule="auto"/>
        <w:ind w:firstLine="540"/>
        <w:jc w:val="both"/>
        <w:rPr>
          <w:rFonts w:ascii="Times New Roman" w:eastAsia="SimSun" w:hAnsi="Times New Roman"/>
          <w:b/>
          <w:sz w:val="24"/>
          <w:szCs w:val="24"/>
          <w:lang w:val="ro-RO" w:eastAsia="zh-CN"/>
        </w:rPr>
      </w:pPr>
    </w:p>
    <w:p w:rsidR="00B6329B" w:rsidRPr="00474BFA" w:rsidRDefault="00B6329B" w:rsidP="00F47456">
      <w:pPr>
        <w:spacing w:after="0" w:line="240" w:lineRule="auto"/>
        <w:ind w:firstLine="540"/>
        <w:jc w:val="both"/>
        <w:rPr>
          <w:rFonts w:ascii="Times New Roman" w:eastAsia="SimSun" w:hAnsi="Times New Roman"/>
          <w:b/>
          <w:sz w:val="24"/>
          <w:szCs w:val="24"/>
          <w:lang w:val="ro-RO" w:eastAsia="zh-CN"/>
        </w:rPr>
      </w:pPr>
    </w:p>
    <w:p w:rsidR="00B6329B" w:rsidRPr="00474BFA" w:rsidRDefault="00B6329B" w:rsidP="00F47456">
      <w:pPr>
        <w:spacing w:after="0" w:line="240" w:lineRule="auto"/>
        <w:ind w:firstLine="540"/>
        <w:jc w:val="both"/>
        <w:rPr>
          <w:rFonts w:ascii="Times New Roman" w:eastAsia="SimSun" w:hAnsi="Times New Roman"/>
          <w:b/>
          <w:sz w:val="24"/>
          <w:szCs w:val="24"/>
          <w:lang w:val="ro-RO" w:eastAsia="zh-CN"/>
        </w:rPr>
      </w:pPr>
    </w:p>
    <w:p w:rsidR="00150AC5" w:rsidRPr="00474BFA" w:rsidRDefault="00150AC5" w:rsidP="00F47456">
      <w:pPr>
        <w:spacing w:after="0" w:line="240" w:lineRule="auto"/>
        <w:ind w:firstLine="540"/>
        <w:jc w:val="both"/>
        <w:rPr>
          <w:rFonts w:ascii="Times New Roman" w:eastAsia="SimSun" w:hAnsi="Times New Roman"/>
          <w:b/>
          <w:sz w:val="24"/>
          <w:szCs w:val="24"/>
          <w:lang w:val="ro-RO" w:eastAsia="zh-CN"/>
        </w:rPr>
      </w:pPr>
    </w:p>
    <w:p w:rsidR="00150AC5" w:rsidRPr="00474BFA" w:rsidRDefault="00150AC5" w:rsidP="00F47456">
      <w:pPr>
        <w:spacing w:after="0" w:line="240" w:lineRule="auto"/>
        <w:ind w:firstLine="540"/>
        <w:jc w:val="both"/>
        <w:rPr>
          <w:rFonts w:ascii="Times New Roman" w:eastAsia="SimSun" w:hAnsi="Times New Roman"/>
          <w:b/>
          <w:sz w:val="24"/>
          <w:szCs w:val="24"/>
          <w:lang w:val="ro-RO" w:eastAsia="zh-CN"/>
        </w:rPr>
      </w:pPr>
    </w:p>
    <w:p w:rsidR="00150AC5" w:rsidRPr="00474BFA" w:rsidRDefault="00150AC5" w:rsidP="00F47456">
      <w:pPr>
        <w:spacing w:after="0" w:line="240" w:lineRule="auto"/>
        <w:ind w:firstLine="540"/>
        <w:jc w:val="both"/>
        <w:rPr>
          <w:rFonts w:ascii="Times New Roman" w:eastAsia="SimSun" w:hAnsi="Times New Roman"/>
          <w:b/>
          <w:sz w:val="24"/>
          <w:szCs w:val="24"/>
          <w:lang w:val="ro-RO" w:eastAsia="zh-CN"/>
        </w:rPr>
      </w:pPr>
    </w:p>
    <w:p w:rsidR="00150AC5" w:rsidRPr="00474BFA" w:rsidRDefault="00150AC5" w:rsidP="00F47456">
      <w:pPr>
        <w:spacing w:after="0" w:line="240" w:lineRule="auto"/>
        <w:ind w:firstLine="540"/>
        <w:jc w:val="both"/>
        <w:rPr>
          <w:rFonts w:ascii="Times New Roman" w:eastAsia="SimSun" w:hAnsi="Times New Roman"/>
          <w:b/>
          <w:sz w:val="24"/>
          <w:szCs w:val="24"/>
          <w:lang w:val="ro-RO" w:eastAsia="zh-CN"/>
        </w:rPr>
      </w:pPr>
    </w:p>
    <w:p w:rsidR="00B6329B" w:rsidRPr="00474BFA" w:rsidRDefault="00B6329B" w:rsidP="00F47456">
      <w:pPr>
        <w:spacing w:after="0" w:line="240" w:lineRule="auto"/>
        <w:ind w:firstLine="540"/>
        <w:jc w:val="both"/>
        <w:rPr>
          <w:rFonts w:ascii="Times New Roman" w:eastAsia="SimSun" w:hAnsi="Times New Roman"/>
          <w:b/>
          <w:sz w:val="24"/>
          <w:szCs w:val="24"/>
          <w:lang w:val="ro-RO" w:eastAsia="zh-CN"/>
        </w:rPr>
      </w:pPr>
    </w:p>
    <w:p w:rsidR="00B6329B" w:rsidRPr="00474BFA" w:rsidRDefault="00B6329B" w:rsidP="00F47456">
      <w:pPr>
        <w:spacing w:after="0" w:line="240" w:lineRule="auto"/>
        <w:ind w:firstLine="540"/>
        <w:jc w:val="both"/>
        <w:rPr>
          <w:rFonts w:ascii="Times New Roman" w:eastAsia="SimSun" w:hAnsi="Times New Roman"/>
          <w:b/>
          <w:sz w:val="24"/>
          <w:szCs w:val="24"/>
          <w:lang w:val="ro-RO" w:eastAsia="zh-CN"/>
        </w:rPr>
      </w:pPr>
    </w:p>
    <w:p w:rsidR="00B6329B" w:rsidRDefault="00B6329B" w:rsidP="00F47456">
      <w:pPr>
        <w:spacing w:after="0" w:line="240" w:lineRule="auto"/>
        <w:ind w:firstLine="540"/>
        <w:jc w:val="both"/>
        <w:rPr>
          <w:rFonts w:ascii="Times New Roman" w:eastAsia="SimSun" w:hAnsi="Times New Roman"/>
          <w:b/>
          <w:sz w:val="24"/>
          <w:szCs w:val="24"/>
          <w:lang w:val="ro-RO" w:eastAsia="zh-CN"/>
        </w:rPr>
      </w:pPr>
    </w:p>
    <w:p w:rsidR="001A42E9" w:rsidRDefault="001A42E9"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8F1A07">
      <w:pPr>
        <w:spacing w:after="0" w:line="240" w:lineRule="auto"/>
        <w:jc w:val="both"/>
        <w:rPr>
          <w:rFonts w:ascii="Times New Roman" w:eastAsia="SimSun" w:hAnsi="Times New Roman"/>
          <w:b/>
          <w:sz w:val="24"/>
          <w:szCs w:val="24"/>
          <w:lang w:val="ro-RO" w:eastAsia="zh-CN"/>
        </w:rPr>
      </w:pPr>
    </w:p>
    <w:p w:rsidR="00606926" w:rsidRPr="00474BFA" w:rsidRDefault="00606926" w:rsidP="00606926">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t xml:space="preserve">Anexa nr. </w:t>
      </w:r>
      <w:r w:rsidR="00665F3F" w:rsidRPr="00474BFA">
        <w:rPr>
          <w:rFonts w:ascii="Times New Roman" w:hAnsi="Times New Roman"/>
          <w:b/>
          <w:sz w:val="24"/>
          <w:szCs w:val="24"/>
          <w:lang w:val="ro-RO"/>
        </w:rPr>
        <w:t>21</w:t>
      </w:r>
    </w:p>
    <w:p w:rsidR="00606926" w:rsidRPr="00474BFA" w:rsidRDefault="00606926" w:rsidP="00606926">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F47456">
      <w:pPr>
        <w:spacing w:after="0" w:line="240" w:lineRule="auto"/>
        <w:ind w:firstLine="540"/>
        <w:jc w:val="both"/>
        <w:rPr>
          <w:rFonts w:ascii="Times New Roman" w:eastAsia="SimSun" w:hAnsi="Times New Roman"/>
          <w:b/>
          <w:sz w:val="24"/>
          <w:szCs w:val="24"/>
          <w:lang w:val="ro-RO" w:eastAsia="zh-CN"/>
        </w:rPr>
      </w:pPr>
    </w:p>
    <w:p w:rsidR="00606926" w:rsidRPr="00474BFA" w:rsidRDefault="00606926" w:rsidP="00606926">
      <w:pPr>
        <w:spacing w:after="0" w:line="240" w:lineRule="auto"/>
        <w:ind w:firstLine="708"/>
        <w:jc w:val="both"/>
        <w:rPr>
          <w:rFonts w:ascii="Times New Roman" w:eastAsia="SimSun" w:hAnsi="Times New Roman"/>
          <w:b/>
          <w:sz w:val="24"/>
          <w:szCs w:val="24"/>
          <w:lang w:val="ro-MD" w:eastAsia="zh-CN"/>
        </w:rPr>
      </w:pPr>
      <w:r w:rsidRPr="00474BFA">
        <w:rPr>
          <w:rFonts w:ascii="Times New Roman" w:eastAsia="SimSun" w:hAnsi="Times New Roman"/>
          <w:b/>
          <w:sz w:val="24"/>
          <w:szCs w:val="24"/>
          <w:lang w:val="ro-MD" w:eastAsia="zh-CN"/>
        </w:rPr>
        <w:t xml:space="preserve">Rucsac special din pînză  </w:t>
      </w:r>
    </w:p>
    <w:p w:rsidR="004005FE" w:rsidRPr="00474BFA" w:rsidRDefault="004005FE" w:rsidP="00606926">
      <w:pPr>
        <w:spacing w:after="0" w:line="240" w:lineRule="auto"/>
        <w:ind w:firstLine="708"/>
        <w:jc w:val="both"/>
        <w:rPr>
          <w:rFonts w:ascii="Times New Roman" w:eastAsia="SimSun" w:hAnsi="Times New Roman"/>
          <w:b/>
          <w:sz w:val="24"/>
          <w:szCs w:val="24"/>
          <w:lang w:val="ro-MD" w:eastAsia="zh-CN"/>
        </w:rPr>
      </w:pPr>
    </w:p>
    <w:p w:rsidR="00606926" w:rsidRPr="00474BFA" w:rsidRDefault="00606926" w:rsidP="00E3244A">
      <w:pPr>
        <w:pStyle w:val="a3"/>
        <w:numPr>
          <w:ilvl w:val="1"/>
          <w:numId w:val="16"/>
        </w:numPr>
        <w:spacing w:after="0" w:line="240" w:lineRule="auto"/>
        <w:jc w:val="both"/>
        <w:rPr>
          <w:rFonts w:ascii="Times New Roman" w:hAnsi="Times New Roman"/>
          <w:sz w:val="24"/>
          <w:szCs w:val="24"/>
          <w:lang w:val="ro-MD"/>
        </w:rPr>
      </w:pPr>
      <w:r w:rsidRPr="00474BFA">
        <w:rPr>
          <w:rFonts w:ascii="Times New Roman" w:hAnsi="Times New Roman"/>
          <w:b/>
          <w:sz w:val="24"/>
          <w:szCs w:val="24"/>
          <w:lang w:val="ro-RO"/>
        </w:rPr>
        <w:t xml:space="preserve">Materialele folosite: </w:t>
      </w:r>
      <w:r w:rsidR="004005FE" w:rsidRPr="00474BFA">
        <w:rPr>
          <w:rFonts w:ascii="Times New Roman" w:hAnsi="Times New Roman"/>
          <w:sz w:val="24"/>
          <w:szCs w:val="24"/>
          <w:lang w:val="ro-MD"/>
        </w:rPr>
        <w:t>poliester (100%) 1000D, cu strat protector (PVC) rezistent la apă</w:t>
      </w:r>
      <w:r w:rsidR="00E3244A" w:rsidRPr="00474BFA">
        <w:rPr>
          <w:rFonts w:ascii="Times New Roman" w:hAnsi="Times New Roman"/>
          <w:sz w:val="24"/>
          <w:szCs w:val="24"/>
          <w:lang w:val="ro-MD"/>
        </w:rPr>
        <w:t>.</w:t>
      </w:r>
    </w:p>
    <w:p w:rsidR="00E3244A" w:rsidRPr="00474BFA" w:rsidRDefault="00E3244A" w:rsidP="00E3244A">
      <w:pPr>
        <w:pStyle w:val="a3"/>
        <w:spacing w:after="0" w:line="240" w:lineRule="auto"/>
        <w:ind w:left="900"/>
        <w:jc w:val="both"/>
        <w:rPr>
          <w:rFonts w:ascii="Times New Roman" w:hAnsi="Times New Roman"/>
          <w:sz w:val="24"/>
          <w:szCs w:val="24"/>
          <w:lang w:val="ro-RO"/>
        </w:rPr>
      </w:pPr>
    </w:p>
    <w:p w:rsidR="004005FE" w:rsidRPr="00474BFA" w:rsidRDefault="00606926" w:rsidP="00E3244A">
      <w:pPr>
        <w:spacing w:after="0"/>
        <w:ind w:firstLine="540"/>
        <w:jc w:val="both"/>
        <w:rPr>
          <w:rFonts w:ascii="Times New Roman" w:eastAsia="SimSun" w:hAnsi="Times New Roman"/>
          <w:b/>
          <w:sz w:val="24"/>
          <w:szCs w:val="24"/>
          <w:lang w:val="ro-MD" w:eastAsia="zh-CN"/>
        </w:rPr>
      </w:pPr>
      <w:r w:rsidRPr="00474BFA">
        <w:rPr>
          <w:rFonts w:ascii="Times New Roman" w:eastAsia="SimSun" w:hAnsi="Times New Roman"/>
          <w:b/>
          <w:sz w:val="24"/>
          <w:szCs w:val="24"/>
          <w:lang w:val="ro-RO" w:eastAsia="zh-CN"/>
        </w:rPr>
        <w:t xml:space="preserve">1.2 </w:t>
      </w:r>
      <w:r w:rsidR="00E3244A" w:rsidRPr="00474BFA">
        <w:rPr>
          <w:rFonts w:ascii="Times New Roman" w:eastAsia="SimSun" w:hAnsi="Times New Roman"/>
          <w:b/>
          <w:sz w:val="24"/>
          <w:szCs w:val="24"/>
          <w:lang w:val="ro-RO" w:eastAsia="zh-CN"/>
        </w:rPr>
        <w:t>Descrierea:</w:t>
      </w:r>
      <w:r w:rsidR="004005FE" w:rsidRPr="00474BFA">
        <w:rPr>
          <w:rFonts w:ascii="Times New Roman" w:eastAsia="SimSun" w:hAnsi="Times New Roman"/>
          <w:b/>
          <w:sz w:val="24"/>
          <w:szCs w:val="24"/>
          <w:lang w:val="ro-MD" w:eastAsia="zh-CN"/>
        </w:rPr>
        <w:t xml:space="preserve"> </w:t>
      </w:r>
      <w:r w:rsidR="004005FE" w:rsidRPr="00474BFA">
        <w:rPr>
          <w:rFonts w:ascii="Times New Roman" w:eastAsia="SimSun" w:hAnsi="Times New Roman"/>
          <w:sz w:val="24"/>
          <w:szCs w:val="24"/>
          <w:lang w:val="ro-MD" w:eastAsia="zh-CN"/>
        </w:rPr>
        <w:t>Rucsacul de culoare negru este construit modular, astfel încît permite atașarea accesoriilor direct pe rucsac. Cusăturile sînt trainice și întărite în părțile care pot fi tensionate, rucsacul fiind prevăzut cu curele pentru compresie, astfel ca lucrurile din interior să stea fix, pentru contrabalansare în timpul mersului sau alergării. Capacitatea: 30 - 40 litri; bretele de umăr căptușite şi reglabile, curea talie și suport spate confortabile; lățime bretele: 5 cm; două buzunare laterale exterioare cu fermoar; un compartiment principal mare cu sistem de închidere prin șiret și cataramă PP cu eliberare rapidă și două compartimente de capacități diferite cu fermoar; curele laterale din fibre de polipropilenă de înaltă densitate cu cleme pentru compresie; mîner pentru transport; posibilitate de atașare a accesoriilor.</w:t>
      </w:r>
    </w:p>
    <w:p w:rsidR="004005FE" w:rsidRPr="00474BFA" w:rsidRDefault="004005FE" w:rsidP="004005FE">
      <w:pPr>
        <w:spacing w:after="0"/>
        <w:ind w:firstLine="540"/>
        <w:jc w:val="both"/>
        <w:rPr>
          <w:rFonts w:ascii="Times New Roman" w:eastAsia="SimSun" w:hAnsi="Times New Roman"/>
          <w:sz w:val="24"/>
          <w:szCs w:val="24"/>
          <w:lang w:val="ro-RO" w:eastAsia="zh-CN"/>
        </w:rPr>
      </w:pPr>
    </w:p>
    <w:p w:rsidR="00606926" w:rsidRPr="00474BFA" w:rsidRDefault="00606926" w:rsidP="00606926">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w:t>
      </w:r>
      <w:r w:rsidR="00BD4292" w:rsidRPr="00474BFA">
        <w:rPr>
          <w:rFonts w:ascii="Times New Roman" w:eastAsia="SimSun" w:hAnsi="Times New Roman"/>
          <w:b/>
          <w:i/>
          <w:sz w:val="24"/>
          <w:szCs w:val="24"/>
          <w:lang w:val="ro-RO" w:eastAsia="zh-CN"/>
        </w:rPr>
        <w:t>r</w:t>
      </w:r>
      <w:r w:rsidR="00BD4292" w:rsidRPr="00474BFA">
        <w:rPr>
          <w:rFonts w:ascii="Times New Roman" w:eastAsia="SimSun" w:hAnsi="Times New Roman"/>
          <w:b/>
          <w:i/>
          <w:sz w:val="24"/>
          <w:szCs w:val="24"/>
          <w:lang w:val="ro-MD" w:eastAsia="zh-CN"/>
        </w:rPr>
        <w:t>ucsac special din pînză</w:t>
      </w:r>
      <w:r w:rsidRPr="00474BFA">
        <w:rPr>
          <w:rFonts w:ascii="Times New Roman" w:eastAsia="SimSun" w:hAnsi="Times New Roman"/>
          <w:b/>
          <w:i/>
          <w:sz w:val="24"/>
          <w:szCs w:val="24"/>
          <w:lang w:val="ro-RO" w:eastAsia="zh-CN"/>
        </w:rPr>
        <w:t xml:space="preserve"> obligatoriu </w:t>
      </w:r>
      <w:r w:rsidR="0002554C" w:rsidRPr="00474BFA">
        <w:rPr>
          <w:rFonts w:ascii="Times New Roman" w:eastAsia="SimSun" w:hAnsi="Times New Roman"/>
          <w:b/>
          <w:i/>
          <w:sz w:val="24"/>
          <w:szCs w:val="24"/>
          <w:lang w:val="ro-RO" w:eastAsia="zh-CN"/>
        </w:rPr>
        <w:t>se va solicita mostra aprobată.</w:t>
      </w:r>
    </w:p>
    <w:p w:rsidR="008F1A07" w:rsidRPr="009F0273" w:rsidRDefault="008F1A07" w:rsidP="00150AC5">
      <w:pPr>
        <w:spacing w:after="0" w:line="240" w:lineRule="auto"/>
        <w:jc w:val="both"/>
        <w:rPr>
          <w:rFonts w:ascii="Times New Roman" w:eastAsia="SimSun" w:hAnsi="Times New Roman"/>
          <w:b/>
          <w:i/>
          <w:sz w:val="24"/>
          <w:szCs w:val="24"/>
          <w:highlight w:val="lightGray"/>
          <w:lang w:val="en-US" w:eastAsia="zh-CN"/>
        </w:rPr>
      </w:pPr>
      <w:r w:rsidRPr="009F0273">
        <w:rPr>
          <w:rFonts w:ascii="Times New Roman" w:eastAsia="SimSun" w:hAnsi="Times New Roman"/>
          <w:b/>
          <w:i/>
          <w:sz w:val="24"/>
          <w:szCs w:val="24"/>
          <w:lang w:val="ro-MD" w:eastAsia="zh-CN"/>
        </w:rPr>
        <w:t xml:space="preserve">            </w:t>
      </w:r>
      <w:r w:rsidR="009F0273" w:rsidRPr="001A42E9">
        <w:rPr>
          <w:rFonts w:ascii="Times New Roman" w:eastAsia="SimSun" w:hAnsi="Times New Roman"/>
          <w:b/>
          <w:i/>
          <w:sz w:val="24"/>
          <w:szCs w:val="24"/>
          <w:lang w:val="en-US" w:eastAsia="zh-CN"/>
        </w:rPr>
        <w:t>SM SR EN 14360:2010</w:t>
      </w:r>
    </w:p>
    <w:p w:rsidR="008F1A07" w:rsidRPr="00474BFA" w:rsidRDefault="008F1A07" w:rsidP="008F1A07">
      <w:pPr>
        <w:spacing w:after="0" w:line="240" w:lineRule="auto"/>
        <w:ind w:firstLine="540"/>
        <w:jc w:val="both"/>
        <w:rPr>
          <w:rFonts w:ascii="Times New Roman" w:eastAsia="SimSun" w:hAnsi="Times New Roman"/>
          <w:b/>
          <w:sz w:val="24"/>
          <w:szCs w:val="24"/>
          <w:lang w:val="en-US" w:eastAsia="zh-CN"/>
        </w:rPr>
      </w:pPr>
    </w:p>
    <w:p w:rsidR="00606926" w:rsidRPr="00474BFA" w:rsidRDefault="00606926" w:rsidP="00606926">
      <w:pPr>
        <w:spacing w:after="0" w:line="240" w:lineRule="auto"/>
        <w:jc w:val="both"/>
        <w:rPr>
          <w:rFonts w:ascii="Times New Roman" w:eastAsia="SimSun" w:hAnsi="Times New Roman"/>
          <w:i/>
          <w:sz w:val="24"/>
          <w:szCs w:val="24"/>
          <w:lang w:val="en-US"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150AC5" w:rsidRPr="00474BFA" w:rsidRDefault="00150AC5" w:rsidP="00606926">
      <w:pPr>
        <w:spacing w:after="0" w:line="240" w:lineRule="auto"/>
        <w:jc w:val="both"/>
        <w:rPr>
          <w:rFonts w:ascii="Times New Roman" w:eastAsia="SimSun" w:hAnsi="Times New Roman"/>
          <w:i/>
          <w:sz w:val="24"/>
          <w:szCs w:val="24"/>
          <w:lang w:val="ro-MD" w:eastAsia="zh-CN"/>
        </w:rPr>
      </w:pPr>
    </w:p>
    <w:p w:rsidR="00150AC5" w:rsidRPr="00474BFA" w:rsidRDefault="00150AC5"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2C5CCD" w:rsidRPr="00474BFA" w:rsidRDefault="002C5CCD"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8F1A07" w:rsidRPr="00474BFA" w:rsidRDefault="008F1A07" w:rsidP="00606926">
      <w:pPr>
        <w:spacing w:after="0" w:line="240" w:lineRule="auto"/>
        <w:jc w:val="both"/>
        <w:rPr>
          <w:rFonts w:ascii="Times New Roman" w:eastAsia="SimSun" w:hAnsi="Times New Roman"/>
          <w:i/>
          <w:sz w:val="24"/>
          <w:szCs w:val="24"/>
          <w:lang w:val="ro-MD" w:eastAsia="zh-CN"/>
        </w:rPr>
      </w:pPr>
    </w:p>
    <w:p w:rsidR="00E3244A" w:rsidRPr="00474BFA" w:rsidRDefault="00E3244A" w:rsidP="00E3244A">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 xml:space="preserve">Anexa nr. </w:t>
      </w:r>
      <w:r w:rsidR="00665F3F" w:rsidRPr="00474BFA">
        <w:rPr>
          <w:rFonts w:ascii="Times New Roman" w:hAnsi="Times New Roman"/>
          <w:b/>
          <w:sz w:val="24"/>
          <w:szCs w:val="24"/>
          <w:lang w:val="ro-RO"/>
        </w:rPr>
        <w:t>22</w:t>
      </w:r>
    </w:p>
    <w:p w:rsidR="00E3244A" w:rsidRPr="00474BFA" w:rsidRDefault="00E3244A" w:rsidP="00E3244A">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E3244A" w:rsidRPr="00474BFA" w:rsidRDefault="00E3244A" w:rsidP="00E3244A">
      <w:pPr>
        <w:spacing w:after="0" w:line="240" w:lineRule="auto"/>
        <w:ind w:firstLine="540"/>
        <w:jc w:val="both"/>
        <w:rPr>
          <w:rFonts w:ascii="Times New Roman" w:eastAsia="SimSun" w:hAnsi="Times New Roman"/>
          <w:b/>
          <w:sz w:val="24"/>
          <w:szCs w:val="24"/>
          <w:lang w:val="ro-RO" w:eastAsia="zh-CN"/>
        </w:rPr>
      </w:pPr>
    </w:p>
    <w:p w:rsidR="00E3244A" w:rsidRPr="00474BFA" w:rsidRDefault="00E3244A" w:rsidP="00E3244A">
      <w:pPr>
        <w:spacing w:after="0" w:line="240" w:lineRule="auto"/>
        <w:ind w:firstLine="540"/>
        <w:jc w:val="both"/>
        <w:rPr>
          <w:rFonts w:ascii="Times New Roman" w:eastAsia="SimSun" w:hAnsi="Times New Roman"/>
          <w:b/>
          <w:sz w:val="24"/>
          <w:szCs w:val="24"/>
          <w:lang w:val="ro-RO" w:eastAsia="zh-CN"/>
        </w:rPr>
      </w:pPr>
    </w:p>
    <w:p w:rsidR="00E3244A" w:rsidRPr="00474BFA" w:rsidRDefault="00E3244A" w:rsidP="00E3244A">
      <w:pPr>
        <w:spacing w:after="0" w:line="240" w:lineRule="auto"/>
        <w:ind w:firstLine="708"/>
        <w:jc w:val="both"/>
        <w:rPr>
          <w:rFonts w:ascii="Times New Roman" w:eastAsia="SimSun" w:hAnsi="Times New Roman"/>
          <w:b/>
          <w:bCs/>
          <w:sz w:val="24"/>
          <w:szCs w:val="24"/>
          <w:lang w:val="ro-RO" w:eastAsia="zh-CN"/>
        </w:rPr>
      </w:pPr>
      <w:r w:rsidRPr="00474BFA">
        <w:rPr>
          <w:rFonts w:ascii="Times New Roman" w:eastAsia="SimSun" w:hAnsi="Times New Roman"/>
          <w:b/>
          <w:bCs/>
          <w:sz w:val="24"/>
          <w:szCs w:val="24"/>
          <w:lang w:val="ro-RO" w:eastAsia="zh-CN"/>
        </w:rPr>
        <w:t>Cagulă de culoare neagră</w:t>
      </w:r>
    </w:p>
    <w:p w:rsidR="00E3244A" w:rsidRPr="00474BFA" w:rsidRDefault="00E3244A" w:rsidP="00E3244A">
      <w:pPr>
        <w:spacing w:after="0" w:line="240" w:lineRule="auto"/>
        <w:ind w:firstLine="708"/>
        <w:jc w:val="both"/>
        <w:rPr>
          <w:rFonts w:ascii="Times New Roman" w:eastAsia="SimSun" w:hAnsi="Times New Roman"/>
          <w:b/>
          <w:sz w:val="24"/>
          <w:szCs w:val="24"/>
          <w:lang w:val="ro-MD" w:eastAsia="zh-CN"/>
        </w:rPr>
      </w:pPr>
    </w:p>
    <w:p w:rsidR="00E3244A" w:rsidRPr="00474BFA" w:rsidRDefault="00E3244A" w:rsidP="000547E7">
      <w:pPr>
        <w:pStyle w:val="a3"/>
        <w:numPr>
          <w:ilvl w:val="1"/>
          <w:numId w:val="16"/>
        </w:numPr>
        <w:spacing w:after="0" w:line="240" w:lineRule="auto"/>
        <w:jc w:val="both"/>
        <w:rPr>
          <w:rFonts w:ascii="Times New Roman" w:hAnsi="Times New Roman"/>
          <w:sz w:val="24"/>
          <w:szCs w:val="24"/>
          <w:lang w:val="ro-MD"/>
        </w:rPr>
      </w:pPr>
      <w:r w:rsidRPr="00474BFA">
        <w:rPr>
          <w:rFonts w:ascii="Times New Roman" w:hAnsi="Times New Roman"/>
          <w:b/>
          <w:sz w:val="24"/>
          <w:szCs w:val="24"/>
          <w:lang w:val="ro-RO"/>
        </w:rPr>
        <w:t xml:space="preserve">Materialele folosite: </w:t>
      </w:r>
      <w:r w:rsidR="004005FE" w:rsidRPr="00474BFA">
        <w:rPr>
          <w:rFonts w:ascii="Times New Roman" w:hAnsi="Times New Roman"/>
          <w:sz w:val="24"/>
          <w:szCs w:val="24"/>
          <w:lang w:val="ro-MD"/>
        </w:rPr>
        <w:t>poliester (100%)</w:t>
      </w:r>
    </w:p>
    <w:p w:rsidR="00E3244A" w:rsidRPr="00474BFA" w:rsidRDefault="00E3244A" w:rsidP="00E3244A">
      <w:pPr>
        <w:pStyle w:val="a3"/>
        <w:spacing w:after="0" w:line="240" w:lineRule="auto"/>
        <w:ind w:left="900"/>
        <w:jc w:val="both"/>
        <w:rPr>
          <w:rFonts w:ascii="Times New Roman" w:hAnsi="Times New Roman"/>
          <w:sz w:val="24"/>
          <w:szCs w:val="24"/>
          <w:lang w:val="ro-RO"/>
        </w:rPr>
      </w:pPr>
    </w:p>
    <w:p w:rsidR="00E3244A" w:rsidRPr="00474BFA" w:rsidRDefault="00E3244A" w:rsidP="00E3244A">
      <w:pPr>
        <w:spacing w:after="0"/>
        <w:ind w:firstLine="540"/>
        <w:jc w:val="both"/>
        <w:rPr>
          <w:rFonts w:ascii="Times New Roman" w:eastAsia="SimSun" w:hAnsi="Times New Roman"/>
          <w:b/>
          <w:sz w:val="24"/>
          <w:szCs w:val="24"/>
          <w:lang w:val="ro-MD" w:eastAsia="zh-CN"/>
        </w:rPr>
      </w:pPr>
      <w:r w:rsidRPr="00474BFA">
        <w:rPr>
          <w:rFonts w:ascii="Times New Roman" w:eastAsia="SimSun" w:hAnsi="Times New Roman"/>
          <w:b/>
          <w:sz w:val="24"/>
          <w:szCs w:val="24"/>
          <w:lang w:val="ro-RO" w:eastAsia="zh-CN"/>
        </w:rPr>
        <w:t>1.2 Descrierea:</w:t>
      </w:r>
      <w:r w:rsidRPr="00474BFA">
        <w:rPr>
          <w:rFonts w:ascii="Times New Roman" w:eastAsia="SimSun" w:hAnsi="Times New Roman"/>
          <w:b/>
          <w:sz w:val="24"/>
          <w:szCs w:val="24"/>
          <w:lang w:val="ro-MD" w:eastAsia="zh-CN"/>
        </w:rPr>
        <w:t xml:space="preserve"> </w:t>
      </w:r>
      <w:r w:rsidRPr="00474BFA">
        <w:rPr>
          <w:rFonts w:ascii="Times New Roman" w:eastAsia="SimSun" w:hAnsi="Times New Roman"/>
          <w:sz w:val="24"/>
          <w:szCs w:val="24"/>
          <w:lang w:val="ro-RO" w:eastAsia="zh-CN"/>
        </w:rPr>
        <w:t>Cagula este formată dintr-un reper, cu o cusătură sub formă de emisferă. Pe partea frontală este amplasat un orificiu, la nivelul gurii şi alte două orificii la nivelul ochilor, marginile cărora sunt surfilate. Terminaţia cagulei este prelucrata cu tighel plat cu lăţimea de 20 mm.</w:t>
      </w:r>
    </w:p>
    <w:p w:rsidR="00E3244A" w:rsidRPr="00474BFA" w:rsidRDefault="00E3244A" w:rsidP="00E3244A">
      <w:pPr>
        <w:spacing w:after="0"/>
        <w:ind w:firstLine="540"/>
        <w:jc w:val="both"/>
        <w:rPr>
          <w:rFonts w:ascii="Times New Roman" w:eastAsia="SimSun" w:hAnsi="Times New Roman"/>
          <w:sz w:val="24"/>
          <w:szCs w:val="24"/>
          <w:lang w:val="ro-RO" w:eastAsia="zh-CN"/>
        </w:rPr>
      </w:pPr>
    </w:p>
    <w:p w:rsidR="00E3244A" w:rsidRPr="00474BFA" w:rsidRDefault="00E3244A" w:rsidP="00E3244A">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w:t>
      </w:r>
      <w:r w:rsidR="00274379" w:rsidRPr="00474BFA">
        <w:rPr>
          <w:rFonts w:ascii="Times New Roman" w:eastAsia="SimSun" w:hAnsi="Times New Roman"/>
          <w:b/>
          <w:i/>
          <w:sz w:val="24"/>
          <w:szCs w:val="24"/>
          <w:lang w:val="ro-RO" w:eastAsia="zh-CN"/>
        </w:rPr>
        <w:t>c</w:t>
      </w:r>
      <w:r w:rsidR="00274379" w:rsidRPr="00474BFA">
        <w:rPr>
          <w:rFonts w:ascii="Times New Roman" w:eastAsia="SimSun" w:hAnsi="Times New Roman"/>
          <w:b/>
          <w:bCs/>
          <w:i/>
          <w:sz w:val="24"/>
          <w:szCs w:val="24"/>
          <w:lang w:val="ro-RO" w:eastAsia="zh-CN"/>
        </w:rPr>
        <w:t>agulă de culoare neagră</w:t>
      </w:r>
      <w:r w:rsidRPr="00474BFA">
        <w:rPr>
          <w:rFonts w:ascii="Times New Roman" w:eastAsia="SimSun" w:hAnsi="Times New Roman"/>
          <w:b/>
          <w:i/>
          <w:sz w:val="24"/>
          <w:szCs w:val="24"/>
          <w:lang w:val="ro-RO" w:eastAsia="zh-CN"/>
        </w:rPr>
        <w:t xml:space="preserve"> obligatoriu </w:t>
      </w:r>
      <w:r w:rsidR="0002554C" w:rsidRPr="00474BFA">
        <w:rPr>
          <w:rFonts w:ascii="Times New Roman" w:eastAsia="SimSun" w:hAnsi="Times New Roman"/>
          <w:b/>
          <w:i/>
          <w:sz w:val="24"/>
          <w:szCs w:val="24"/>
          <w:lang w:val="ro-RO" w:eastAsia="zh-CN"/>
        </w:rPr>
        <w:t>se va solicita mostra aprobată.</w:t>
      </w:r>
    </w:p>
    <w:p w:rsidR="00E3244A" w:rsidRPr="00474BFA" w:rsidRDefault="00E3244A" w:rsidP="00606926">
      <w:pPr>
        <w:spacing w:after="0" w:line="240" w:lineRule="auto"/>
        <w:jc w:val="both"/>
        <w:rPr>
          <w:rFonts w:ascii="Times New Roman" w:eastAsia="SimSun" w:hAnsi="Times New Roman"/>
          <w:i/>
          <w:sz w:val="24"/>
          <w:szCs w:val="24"/>
          <w:lang w:val="ro-MD" w:eastAsia="zh-CN"/>
        </w:rPr>
      </w:pPr>
    </w:p>
    <w:p w:rsidR="002C5CCD" w:rsidRPr="00474BFA" w:rsidRDefault="002C5CCD"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F54B03" w:rsidRPr="00474BFA" w:rsidRDefault="00665F3F" w:rsidP="00F54B03">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23</w:t>
      </w:r>
    </w:p>
    <w:p w:rsidR="00F54B03" w:rsidRPr="00474BFA" w:rsidRDefault="00F54B03" w:rsidP="00F54B03">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F54B03" w:rsidRPr="00474BFA" w:rsidRDefault="00F54B03" w:rsidP="00F54B03">
      <w:pPr>
        <w:spacing w:after="0"/>
        <w:jc w:val="center"/>
        <w:rPr>
          <w:rFonts w:ascii="Times New Roman" w:hAnsi="Times New Roman"/>
          <w:b/>
          <w:sz w:val="24"/>
          <w:szCs w:val="24"/>
          <w:lang w:val="ro-RO"/>
        </w:rPr>
      </w:pPr>
    </w:p>
    <w:p w:rsidR="00F54B03" w:rsidRPr="00474BFA" w:rsidRDefault="00F54B03" w:rsidP="00F54B03">
      <w:pPr>
        <w:spacing w:after="0"/>
        <w:rPr>
          <w:rFonts w:ascii="Times New Roman" w:hAnsi="Times New Roman"/>
          <w:b/>
          <w:sz w:val="24"/>
          <w:szCs w:val="24"/>
          <w:lang w:val="ro-MD"/>
        </w:rPr>
      </w:pPr>
      <w:r w:rsidRPr="00474BFA">
        <w:rPr>
          <w:rFonts w:ascii="Times New Roman" w:hAnsi="Times New Roman"/>
          <w:b/>
          <w:sz w:val="24"/>
          <w:szCs w:val="24"/>
          <w:lang w:val="ro-RO"/>
        </w:rPr>
        <w:t>Pantaloni de campanie iarn</w:t>
      </w:r>
      <w:r w:rsidRPr="00474BFA">
        <w:rPr>
          <w:rFonts w:ascii="Times New Roman" w:hAnsi="Times New Roman"/>
          <w:b/>
          <w:sz w:val="24"/>
          <w:szCs w:val="24"/>
          <w:lang w:val="ro-MD"/>
        </w:rPr>
        <w:t>ă</w:t>
      </w:r>
    </w:p>
    <w:p w:rsidR="00F54B03" w:rsidRPr="00474BFA" w:rsidRDefault="00F54B03" w:rsidP="00F54B03">
      <w:pPr>
        <w:spacing w:after="0"/>
        <w:rPr>
          <w:rFonts w:ascii="Times New Roman" w:hAnsi="Times New Roman"/>
          <w:b/>
          <w:sz w:val="24"/>
          <w:szCs w:val="24"/>
          <w:lang w:val="ro-RO"/>
        </w:rPr>
      </w:pPr>
    </w:p>
    <w:p w:rsidR="00F54B03" w:rsidRPr="00474BFA" w:rsidRDefault="00F54B03" w:rsidP="00F54B03">
      <w:pPr>
        <w:spacing w:after="0" w:line="240" w:lineRule="auto"/>
        <w:ind w:firstLine="567"/>
        <w:jc w:val="both"/>
        <w:rPr>
          <w:rFonts w:ascii="Times New Roman" w:hAnsi="Times New Roman"/>
          <w:sz w:val="24"/>
          <w:szCs w:val="24"/>
          <w:lang w:val="ro-RO"/>
        </w:rPr>
      </w:pPr>
      <w:r w:rsidRPr="00474BFA">
        <w:rPr>
          <w:rFonts w:ascii="Times New Roman" w:hAnsi="Times New Roman"/>
          <w:b/>
          <w:sz w:val="24"/>
          <w:szCs w:val="24"/>
          <w:lang w:val="ro-RO"/>
        </w:rPr>
        <w:t xml:space="preserve">1.1  Materialele folosite: </w:t>
      </w:r>
      <w:r w:rsidRPr="00474BFA">
        <w:rPr>
          <w:rFonts w:ascii="Times New Roman" w:hAnsi="Times New Roman"/>
          <w:sz w:val="24"/>
          <w:szCs w:val="24"/>
          <w:lang w:val="ro-RO"/>
        </w:rPr>
        <w:t>Pentru confecţionarea pantaloni</w:t>
      </w:r>
      <w:r w:rsidR="008F1A07" w:rsidRPr="00474BFA">
        <w:rPr>
          <w:rFonts w:ascii="Times New Roman" w:hAnsi="Times New Roman"/>
          <w:sz w:val="24"/>
          <w:szCs w:val="24"/>
          <w:lang w:val="ro-RO"/>
        </w:rPr>
        <w:t>i</w:t>
      </w:r>
      <w:r w:rsidRPr="00474BFA">
        <w:rPr>
          <w:rFonts w:ascii="Times New Roman" w:hAnsi="Times New Roman"/>
          <w:sz w:val="24"/>
          <w:szCs w:val="24"/>
          <w:lang w:val="ro-RO"/>
        </w:rPr>
        <w:t xml:space="preserve"> de campanie</w:t>
      </w:r>
      <w:r w:rsidR="008F1A07" w:rsidRPr="00474BFA">
        <w:rPr>
          <w:rFonts w:ascii="Times New Roman" w:hAnsi="Times New Roman"/>
          <w:sz w:val="24"/>
          <w:szCs w:val="24"/>
          <w:lang w:val="ro-RO"/>
        </w:rPr>
        <w:t xml:space="preserve"> iarnă</w:t>
      </w:r>
      <w:r w:rsidRPr="00474BFA">
        <w:rPr>
          <w:rFonts w:ascii="Times New Roman" w:hAnsi="Times New Roman"/>
          <w:sz w:val="24"/>
          <w:szCs w:val="24"/>
          <w:lang w:val="ro-RO"/>
        </w:rPr>
        <w:t xml:space="preserve"> fi folosită ţesătură combinată de tip „Rip-Stop Stretch” cu fir armat la pas de 6-7 mm şi prelucrare impermeabilă. Densitatea: </w:t>
      </w:r>
      <w:r w:rsidRPr="00474BFA">
        <w:rPr>
          <w:rFonts w:ascii="Times New Roman" w:eastAsia="SimSun" w:hAnsi="Times New Roman"/>
          <w:sz w:val="24"/>
          <w:szCs w:val="24"/>
          <w:lang w:val="ro-RO" w:eastAsia="zh-CN"/>
        </w:rPr>
        <w:t>220-250</w:t>
      </w:r>
      <w:r w:rsidRPr="00474BFA">
        <w:rPr>
          <w:rFonts w:ascii="Times New Roman" w:hAnsi="Times New Roman"/>
          <w:sz w:val="24"/>
          <w:szCs w:val="24"/>
          <w:lang w:val="ro-RO"/>
        </w:rPr>
        <w:t xml:space="preserve"> gr/m². Compoziţia fibrelor constituie: 35% - bumbac, 65% - poliester. Permeabilitate la aer de cel puţin 40 de dm³/m²s. Rezistenţa culorii la spălare 4/4, efort fizic 4/4, 6 la lumină. </w:t>
      </w:r>
      <w:r w:rsidRPr="00474BFA">
        <w:rPr>
          <w:rStyle w:val="tpa"/>
          <w:rFonts w:ascii="Times New Roman" w:hAnsi="Times New Roman"/>
          <w:sz w:val="24"/>
          <w:szCs w:val="24"/>
          <w:lang w:val="ro-RO"/>
        </w:rPr>
        <w:t xml:space="preserve">Sarcina de rupere 700 N minimum (în urzeală) şi 700 N minimum (în bătătură). </w:t>
      </w:r>
      <w:r w:rsidR="00193760" w:rsidRPr="00474BFA">
        <w:rPr>
          <w:rFonts w:ascii="Times New Roman" w:hAnsi="Times New Roman"/>
          <w:sz w:val="24"/>
          <w:szCs w:val="24"/>
          <w:lang w:val="ro-RO"/>
        </w:rPr>
        <w:t xml:space="preserve">Pentru captuseala pantalonilor  se va folosi tesatura „Fleese” 100% poliester cu densitatea 160 gr/ m². </w:t>
      </w:r>
      <w:r w:rsidRPr="00474BFA">
        <w:rPr>
          <w:rFonts w:ascii="Times New Roman" w:hAnsi="Times New Roman"/>
          <w:sz w:val="24"/>
          <w:szCs w:val="24"/>
          <w:lang w:val="ro-RO"/>
        </w:rPr>
        <w:t xml:space="preserve">Panton 19-4013 DARK NAVY. </w:t>
      </w:r>
      <w:r w:rsidRPr="00474BFA">
        <w:rPr>
          <w:rStyle w:val="tpa"/>
          <w:rFonts w:ascii="Times New Roman" w:hAnsi="Times New Roman"/>
          <w:sz w:val="24"/>
          <w:szCs w:val="24"/>
          <w:lang w:val="ro-RO"/>
        </w:rPr>
        <w:t xml:space="preserve"> </w:t>
      </w:r>
    </w:p>
    <w:p w:rsidR="00F54B03" w:rsidRPr="00474BFA" w:rsidRDefault="00193760" w:rsidP="00193760">
      <w:pPr>
        <w:spacing w:after="0"/>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Banda „velcro”, ața, fermoare spiralat, nasturi, benzi elastic, butoni de metal conform Fișei de selectare a materialelor.</w:t>
      </w:r>
    </w:p>
    <w:p w:rsidR="00193760" w:rsidRPr="00474BFA" w:rsidRDefault="00F54B03" w:rsidP="00193760">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1.2 Descrierea: </w:t>
      </w:r>
      <w:r w:rsidRPr="00474BFA">
        <w:rPr>
          <w:rFonts w:ascii="Times New Roman" w:eastAsia="SimSun" w:hAnsi="Times New Roman"/>
          <w:b/>
          <w:sz w:val="24"/>
          <w:szCs w:val="24"/>
          <w:lang w:val="ro-MD" w:eastAsia="zh-CN"/>
        </w:rPr>
        <w:t xml:space="preserve">Pantalonii </w:t>
      </w:r>
      <w:r w:rsidRPr="00474BFA">
        <w:rPr>
          <w:rFonts w:ascii="Times New Roman" w:eastAsia="SimSun" w:hAnsi="Times New Roman"/>
          <w:sz w:val="24"/>
          <w:szCs w:val="24"/>
          <w:lang w:val="ro-RO" w:eastAsia="zh-CN"/>
        </w:rPr>
        <w:t xml:space="preserve">sunt de siluetă semi ajustată, </w:t>
      </w:r>
      <w:r w:rsidR="00193760" w:rsidRPr="00474BFA">
        <w:rPr>
          <w:rFonts w:ascii="Times New Roman" w:eastAsia="SimSun" w:hAnsi="Times New Roman"/>
          <w:sz w:val="24"/>
          <w:szCs w:val="24"/>
          <w:lang w:val="ro-RO" w:eastAsia="zh-CN"/>
        </w:rPr>
        <w:t xml:space="preserve">îngustaţi spre terminaţie; constituiți din fața, spate, betelie. Sistemul de închidere este realizat prin fermoar și un nasture, fiind amplasat în partea din faţă a liniei de simetrie. Pe terminaţia de jos a produsului este prelucrat un şnal de 25 mm. Betelia interioară este prelucrată cu bordură, din țesătura de bază, cu lăţimea de 50 mm. La nivelul conturului superior sunt fixate şapte găici cu lungimea de </w:t>
      </w:r>
      <w:r w:rsidR="008F1A07" w:rsidRPr="00474BFA">
        <w:rPr>
          <w:rFonts w:ascii="Times New Roman" w:eastAsia="SimSun" w:hAnsi="Times New Roman"/>
          <w:sz w:val="24"/>
          <w:szCs w:val="24"/>
          <w:lang w:val="ro-RO" w:eastAsia="zh-CN"/>
        </w:rPr>
        <w:t>60</w:t>
      </w:r>
      <w:r w:rsidR="00193760" w:rsidRPr="00474BFA">
        <w:rPr>
          <w:rFonts w:ascii="Times New Roman" w:eastAsia="SimSun" w:hAnsi="Times New Roman"/>
          <w:sz w:val="24"/>
          <w:szCs w:val="24"/>
          <w:lang w:val="ro-RO" w:eastAsia="zh-CN"/>
        </w:rPr>
        <w:t xml:space="preserve"> mm şi lăţimea de </w:t>
      </w:r>
      <w:r w:rsidR="008F1A07" w:rsidRPr="00474BFA">
        <w:rPr>
          <w:rFonts w:ascii="Times New Roman" w:eastAsia="SimSun" w:hAnsi="Times New Roman"/>
          <w:sz w:val="24"/>
          <w:szCs w:val="24"/>
          <w:lang w:val="ro-RO" w:eastAsia="zh-CN"/>
        </w:rPr>
        <w:t>30</w:t>
      </w:r>
      <w:r w:rsidR="00193760" w:rsidRPr="00474BFA">
        <w:rPr>
          <w:rFonts w:ascii="Times New Roman" w:eastAsia="SimSun" w:hAnsi="Times New Roman"/>
          <w:sz w:val="24"/>
          <w:szCs w:val="24"/>
          <w:lang w:val="ro-RO" w:eastAsia="zh-CN"/>
        </w:rPr>
        <w:t xml:space="preserve"> mm.</w:t>
      </w:r>
    </w:p>
    <w:p w:rsidR="00193760" w:rsidRPr="00474BFA" w:rsidRDefault="00193760" w:rsidP="00193760">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Partea din faţă este realizată din două repere simetrice. În partea superioară a părţii din faţă sunt prelucrate buzunare laterale cu linia de intrare oblică. În zona genunchiului sunt aplicate elemente de protecţie (genunchiere) cu lungimea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255 mm</w:t>
        </w:r>
      </w:smartTag>
      <w:r w:rsidRPr="00474BFA">
        <w:rPr>
          <w:rFonts w:ascii="Times New Roman" w:eastAsia="SimSun" w:hAnsi="Times New Roman"/>
          <w:sz w:val="24"/>
          <w:szCs w:val="24"/>
          <w:lang w:val="ro-RO" w:eastAsia="zh-CN"/>
        </w:rPr>
        <w:t xml:space="preserve">. </w:t>
      </w:r>
    </w:p>
    <w:p w:rsidR="00193760" w:rsidRPr="00474BFA" w:rsidRDefault="00193760" w:rsidP="00193760">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Partea din spate este realizată din 4 repere. Platca și reperul spate simetrice.  </w:t>
      </w:r>
    </w:p>
    <w:p w:rsidR="00193760" w:rsidRPr="00474BFA" w:rsidRDefault="00193760" w:rsidP="00193760">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Pe ambele părți laterale ale pantalonilor sunt montate c</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te unu buzunar aplicat. Linia de intrare în buzunar cu lungimea de 180 mm este orientată orizontal, ad</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 xml:space="preserve">ncimea pungii 210 mm. Cu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30 mm</w:t>
        </w:r>
      </w:smartTag>
      <w:r w:rsidRPr="00474BFA">
        <w:rPr>
          <w:rFonts w:ascii="Times New Roman" w:eastAsia="SimSun" w:hAnsi="Times New Roman"/>
          <w:sz w:val="24"/>
          <w:szCs w:val="24"/>
          <w:lang w:val="ro-RO" w:eastAsia="zh-CN"/>
        </w:rPr>
        <w:t xml:space="preserve"> mai sus de linia de intrare în buzunar, paralel cu aceasta, este aplicată o clapă, care se încheie cu 2 butoni de metal (ascunși). Frontal, pe partea dreaptă, cu 210 mm de la terminația superioară a produsului, este amplasat buzunar tăiat cu refilet, poziționat orizontal; dimensiunile buzunarului 90*170 mm destinat păstrării aparatelor electronice de comunicație.</w:t>
      </w:r>
    </w:p>
    <w:p w:rsidR="00193760" w:rsidRPr="00474BFA" w:rsidRDefault="00193760" w:rsidP="00193760">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Pe marginea superioară a pantalonului, pe marginea sistemului de închidere se aplică tighele de garnisire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1 mm</w:t>
        </w:r>
      </w:smartTag>
      <w:r w:rsidRPr="00474BFA">
        <w:rPr>
          <w:rFonts w:ascii="Times New Roman" w:eastAsia="SimSun" w:hAnsi="Times New Roman"/>
          <w:sz w:val="24"/>
          <w:szCs w:val="24"/>
          <w:lang w:val="ro-RO" w:eastAsia="zh-CN"/>
        </w:rPr>
        <w:t>. Conturul tuturor clapelor buzunarelor, precum şi linia de intrare în buzunarele laterale a părţilor din faţă sunt prelucrate cu tighele decorative cu lăţimea de 5 mm. Pe linia laterală se aplică tighele duble de garnisire.</w:t>
      </w:r>
    </w:p>
    <w:p w:rsidR="008F1A07" w:rsidRPr="00474BFA" w:rsidRDefault="00193760" w:rsidP="00193760">
      <w:pPr>
        <w:spacing w:after="0" w:line="240" w:lineRule="auto"/>
        <w:ind w:firstLine="567"/>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Pantalonile de iarnă sunt căptușite cu „fleece” de culoare neagră</w:t>
      </w:r>
      <w:r w:rsidR="008F1A07" w:rsidRPr="00474BFA">
        <w:rPr>
          <w:rFonts w:ascii="Times New Roman" w:eastAsia="SimSun" w:hAnsi="Times New Roman"/>
          <w:sz w:val="24"/>
          <w:szCs w:val="24"/>
          <w:lang w:val="ro-RO" w:eastAsia="zh-CN"/>
        </w:rPr>
        <w:t xml:space="preserve"> sau albastru închis</w:t>
      </w:r>
      <w:r w:rsidRPr="00474BFA">
        <w:rPr>
          <w:rFonts w:ascii="Times New Roman" w:eastAsia="SimSun" w:hAnsi="Times New Roman"/>
          <w:sz w:val="24"/>
          <w:szCs w:val="24"/>
          <w:lang w:val="ro-RO" w:eastAsia="zh-CN"/>
        </w:rPr>
        <w:t xml:space="preserve"> pe întregă suprafața interioară. Toate dimensiunile specificate in acest document sint cu referinta pentru marimea 54/176.     </w:t>
      </w:r>
    </w:p>
    <w:p w:rsidR="00F54B03" w:rsidRPr="00474BFA" w:rsidRDefault="00F54B03" w:rsidP="00193760">
      <w:pPr>
        <w:spacing w:after="0" w:line="240" w:lineRule="auto"/>
        <w:ind w:firstLine="567"/>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confecţionarea pantaloni de campanie</w:t>
      </w:r>
      <w:r w:rsidR="00193760" w:rsidRPr="00474BFA">
        <w:rPr>
          <w:rFonts w:ascii="Times New Roman" w:eastAsia="SimSun" w:hAnsi="Times New Roman"/>
          <w:b/>
          <w:i/>
          <w:sz w:val="24"/>
          <w:szCs w:val="24"/>
          <w:lang w:val="ro-RO" w:eastAsia="zh-CN"/>
        </w:rPr>
        <w:t xml:space="preserve"> iarnă</w:t>
      </w:r>
      <w:r w:rsidRPr="00474BFA">
        <w:rPr>
          <w:rFonts w:ascii="Times New Roman" w:eastAsia="SimSun" w:hAnsi="Times New Roman"/>
          <w:b/>
          <w:i/>
          <w:sz w:val="24"/>
          <w:szCs w:val="24"/>
          <w:lang w:val="ro-RO" w:eastAsia="zh-CN"/>
        </w:rPr>
        <w:t xml:space="preserve"> obligatoriu </w:t>
      </w:r>
      <w:r w:rsidR="0002554C" w:rsidRPr="00474BFA">
        <w:rPr>
          <w:rFonts w:ascii="Times New Roman" w:eastAsia="SimSun" w:hAnsi="Times New Roman"/>
          <w:b/>
          <w:i/>
          <w:sz w:val="24"/>
          <w:szCs w:val="24"/>
          <w:lang w:val="ro-RO" w:eastAsia="zh-CN"/>
        </w:rPr>
        <w:t>se va solicita mostra aprobată.</w:t>
      </w:r>
      <w:r w:rsidRPr="00474BFA">
        <w:rPr>
          <w:rFonts w:ascii="Times New Roman" w:eastAsia="SimSun" w:hAnsi="Times New Roman"/>
          <w:b/>
          <w:i/>
          <w:sz w:val="24"/>
          <w:szCs w:val="24"/>
          <w:lang w:val="ro-RO" w:eastAsia="zh-CN"/>
        </w:rPr>
        <w:t xml:space="preserve"> </w:t>
      </w:r>
    </w:p>
    <w:p w:rsidR="008F1A07" w:rsidRPr="00474BFA" w:rsidRDefault="008F1A07" w:rsidP="008F1A07">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8F1A07"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8F1A07" w:rsidRPr="00474BFA" w:rsidRDefault="00F65E07" w:rsidP="00F65E0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8F1A07" w:rsidRPr="00264BBE" w:rsidRDefault="008F1A07" w:rsidP="003C29C2">
      <w:pPr>
        <w:spacing w:after="0" w:line="240" w:lineRule="auto"/>
        <w:jc w:val="both"/>
        <w:rPr>
          <w:rFonts w:ascii="Times New Roman" w:eastAsia="SimSun" w:hAnsi="Times New Roman"/>
          <w:b/>
          <w:i/>
          <w:sz w:val="24"/>
          <w:szCs w:val="24"/>
          <w:lang w:val="en-US" w:eastAsia="zh-CN"/>
        </w:rPr>
      </w:pPr>
      <w:r w:rsidRPr="00264BBE">
        <w:rPr>
          <w:rFonts w:ascii="Times New Roman" w:eastAsia="SimSun" w:hAnsi="Times New Roman"/>
          <w:b/>
          <w:i/>
          <w:sz w:val="24"/>
          <w:szCs w:val="24"/>
          <w:lang w:val="en-US" w:eastAsia="zh-CN"/>
        </w:rPr>
        <w:t xml:space="preserve">           </w:t>
      </w:r>
      <w:r w:rsidRPr="00264BBE">
        <w:rPr>
          <w:rFonts w:ascii="Times New Roman" w:eastAsia="SimSun" w:hAnsi="Times New Roman"/>
          <w:b/>
          <w:i/>
          <w:sz w:val="24"/>
          <w:szCs w:val="24"/>
          <w:lang w:val="ro-MD" w:eastAsia="zh-CN"/>
        </w:rPr>
        <w:t xml:space="preserve"> </w:t>
      </w:r>
      <w:r w:rsidR="00264BBE" w:rsidRPr="001A42E9">
        <w:rPr>
          <w:rFonts w:ascii="Times New Roman" w:eastAsia="SimSun" w:hAnsi="Times New Roman"/>
          <w:b/>
          <w:i/>
          <w:sz w:val="24"/>
          <w:szCs w:val="24"/>
          <w:lang w:val="en-US" w:eastAsia="zh-CN"/>
        </w:rPr>
        <w:t>SM SR EN ISO 13937-2:2013</w:t>
      </w:r>
    </w:p>
    <w:p w:rsidR="008F1A07" w:rsidRPr="00474BFA" w:rsidRDefault="008F1A07" w:rsidP="008F1A07">
      <w:pPr>
        <w:spacing w:after="0" w:line="240" w:lineRule="auto"/>
        <w:jc w:val="both"/>
        <w:rPr>
          <w:rFonts w:ascii="Times New Roman" w:hAnsi="Times New Roman"/>
          <w:sz w:val="24"/>
          <w:szCs w:val="24"/>
          <w:lang w:val="en-US"/>
        </w:rPr>
      </w:pPr>
    </w:p>
    <w:p w:rsidR="00F54B03" w:rsidRPr="00474BFA" w:rsidRDefault="00F54B03" w:rsidP="00F54B03">
      <w:pPr>
        <w:spacing w:after="0" w:line="240" w:lineRule="auto"/>
        <w:jc w:val="both"/>
        <w:rPr>
          <w:rFonts w:ascii="Times New Roman" w:hAnsi="Times New Roman"/>
          <w:sz w:val="24"/>
          <w:szCs w:val="24"/>
          <w:lang w:val="en-US"/>
        </w:rPr>
      </w:pPr>
    </w:p>
    <w:p w:rsidR="00F21D21" w:rsidRPr="00474BFA" w:rsidRDefault="00F21D21" w:rsidP="00F54B03">
      <w:pPr>
        <w:spacing w:after="0" w:line="240" w:lineRule="auto"/>
        <w:jc w:val="both"/>
        <w:rPr>
          <w:rFonts w:ascii="Times New Roman" w:hAnsi="Times New Roman"/>
          <w:sz w:val="24"/>
          <w:szCs w:val="24"/>
          <w:lang w:val="ro-RO"/>
        </w:rPr>
      </w:pPr>
    </w:p>
    <w:p w:rsidR="00F54B03" w:rsidRPr="00474BFA" w:rsidRDefault="00F54B03" w:rsidP="00606926">
      <w:pPr>
        <w:spacing w:after="0" w:line="240" w:lineRule="auto"/>
        <w:jc w:val="both"/>
        <w:rPr>
          <w:rFonts w:ascii="Times New Roman" w:eastAsia="SimSun" w:hAnsi="Times New Roman"/>
          <w:i/>
          <w:sz w:val="24"/>
          <w:szCs w:val="24"/>
          <w:lang w:val="ro-MD" w:eastAsia="zh-CN"/>
        </w:rPr>
      </w:pPr>
    </w:p>
    <w:p w:rsidR="003C29C2" w:rsidRPr="00474BFA" w:rsidRDefault="003C29C2" w:rsidP="00606926">
      <w:pPr>
        <w:spacing w:after="0" w:line="240" w:lineRule="auto"/>
        <w:jc w:val="both"/>
        <w:rPr>
          <w:rFonts w:ascii="Times New Roman" w:eastAsia="SimSun" w:hAnsi="Times New Roman"/>
          <w:i/>
          <w:sz w:val="24"/>
          <w:szCs w:val="24"/>
          <w:lang w:val="ro-MD" w:eastAsia="zh-CN"/>
        </w:rPr>
      </w:pPr>
    </w:p>
    <w:p w:rsidR="003C29C2" w:rsidRPr="00474BFA" w:rsidRDefault="003C29C2" w:rsidP="00606926">
      <w:pPr>
        <w:spacing w:after="0" w:line="240" w:lineRule="auto"/>
        <w:jc w:val="both"/>
        <w:rPr>
          <w:rFonts w:ascii="Times New Roman" w:eastAsia="SimSun" w:hAnsi="Times New Roman"/>
          <w:i/>
          <w:sz w:val="24"/>
          <w:szCs w:val="24"/>
          <w:lang w:val="ro-MD" w:eastAsia="zh-CN"/>
        </w:rPr>
      </w:pPr>
    </w:p>
    <w:p w:rsidR="003C29C2" w:rsidRPr="00474BFA" w:rsidRDefault="003C29C2" w:rsidP="00606926">
      <w:pPr>
        <w:spacing w:after="0" w:line="240" w:lineRule="auto"/>
        <w:jc w:val="both"/>
        <w:rPr>
          <w:rFonts w:ascii="Times New Roman" w:eastAsia="SimSun" w:hAnsi="Times New Roman"/>
          <w:i/>
          <w:sz w:val="24"/>
          <w:szCs w:val="24"/>
          <w:lang w:val="ro-MD" w:eastAsia="zh-CN"/>
        </w:rPr>
      </w:pPr>
    </w:p>
    <w:p w:rsidR="00EB1031" w:rsidRPr="00474BFA" w:rsidRDefault="00EB1031" w:rsidP="00606926">
      <w:pPr>
        <w:spacing w:after="0" w:line="240" w:lineRule="auto"/>
        <w:jc w:val="both"/>
        <w:rPr>
          <w:rFonts w:ascii="Times New Roman" w:eastAsia="SimSun" w:hAnsi="Times New Roman"/>
          <w:i/>
          <w:sz w:val="24"/>
          <w:szCs w:val="24"/>
          <w:lang w:val="ro-MD" w:eastAsia="zh-CN"/>
        </w:rPr>
      </w:pPr>
    </w:p>
    <w:p w:rsidR="00EB1031" w:rsidRPr="00474BFA" w:rsidRDefault="00EB1031" w:rsidP="00606926">
      <w:pPr>
        <w:spacing w:after="0" w:line="240" w:lineRule="auto"/>
        <w:jc w:val="both"/>
        <w:rPr>
          <w:rFonts w:ascii="Times New Roman" w:eastAsia="SimSun" w:hAnsi="Times New Roman"/>
          <w:i/>
          <w:sz w:val="24"/>
          <w:szCs w:val="24"/>
          <w:lang w:val="ro-MD" w:eastAsia="zh-CN"/>
        </w:rPr>
      </w:pPr>
    </w:p>
    <w:p w:rsidR="00EB1031" w:rsidRPr="00474BFA" w:rsidRDefault="00EB1031" w:rsidP="00606926">
      <w:pPr>
        <w:spacing w:after="0" w:line="240" w:lineRule="auto"/>
        <w:jc w:val="both"/>
        <w:rPr>
          <w:rFonts w:ascii="Times New Roman" w:eastAsia="SimSun" w:hAnsi="Times New Roman"/>
          <w:i/>
          <w:sz w:val="24"/>
          <w:szCs w:val="24"/>
          <w:lang w:val="ro-MD" w:eastAsia="zh-CN"/>
        </w:rPr>
      </w:pPr>
    </w:p>
    <w:p w:rsidR="00EB1031" w:rsidRPr="00474BFA" w:rsidRDefault="00EB1031" w:rsidP="00606926">
      <w:pPr>
        <w:spacing w:after="0" w:line="240" w:lineRule="auto"/>
        <w:jc w:val="both"/>
        <w:rPr>
          <w:rFonts w:ascii="Times New Roman" w:eastAsia="SimSun" w:hAnsi="Times New Roman"/>
          <w:i/>
          <w:sz w:val="24"/>
          <w:szCs w:val="24"/>
          <w:lang w:val="ro-MD" w:eastAsia="zh-CN"/>
        </w:rPr>
      </w:pPr>
    </w:p>
    <w:p w:rsidR="00EB1031" w:rsidRPr="00474BFA" w:rsidRDefault="00EB1031" w:rsidP="00606926">
      <w:pPr>
        <w:spacing w:after="0" w:line="240" w:lineRule="auto"/>
        <w:jc w:val="both"/>
        <w:rPr>
          <w:rFonts w:ascii="Times New Roman" w:eastAsia="SimSun" w:hAnsi="Times New Roman"/>
          <w:i/>
          <w:sz w:val="24"/>
          <w:szCs w:val="24"/>
          <w:lang w:val="ro-MD" w:eastAsia="zh-CN"/>
        </w:rPr>
      </w:pPr>
    </w:p>
    <w:p w:rsidR="002F1017" w:rsidRPr="00474BFA" w:rsidRDefault="002F1017" w:rsidP="00606926">
      <w:pPr>
        <w:spacing w:after="0" w:line="240" w:lineRule="auto"/>
        <w:jc w:val="both"/>
        <w:rPr>
          <w:rFonts w:ascii="Times New Roman" w:eastAsia="SimSun" w:hAnsi="Times New Roman"/>
          <w:i/>
          <w:sz w:val="24"/>
          <w:szCs w:val="24"/>
          <w:lang w:val="ro-MD" w:eastAsia="zh-CN"/>
        </w:rPr>
      </w:pPr>
    </w:p>
    <w:p w:rsidR="00EB1031" w:rsidRPr="00474BFA" w:rsidRDefault="00EB1031" w:rsidP="00606926">
      <w:pPr>
        <w:spacing w:after="0" w:line="240" w:lineRule="auto"/>
        <w:jc w:val="both"/>
        <w:rPr>
          <w:rFonts w:ascii="Times New Roman" w:eastAsia="SimSun" w:hAnsi="Times New Roman"/>
          <w:i/>
          <w:sz w:val="24"/>
          <w:szCs w:val="24"/>
          <w:lang w:val="ro-MD" w:eastAsia="zh-CN"/>
        </w:rPr>
      </w:pPr>
    </w:p>
    <w:p w:rsidR="00EB1031" w:rsidRPr="00474BFA" w:rsidRDefault="00EB1031" w:rsidP="00EB1031">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 xml:space="preserve">Anexa nr. </w:t>
      </w:r>
      <w:r w:rsidR="00665F3F" w:rsidRPr="00474BFA">
        <w:rPr>
          <w:rFonts w:ascii="Times New Roman" w:hAnsi="Times New Roman"/>
          <w:b/>
          <w:sz w:val="24"/>
          <w:szCs w:val="24"/>
          <w:lang w:val="ro-RO"/>
        </w:rPr>
        <w:t>24</w:t>
      </w:r>
    </w:p>
    <w:p w:rsidR="00EB1031" w:rsidRPr="00474BFA" w:rsidRDefault="00EB1031" w:rsidP="00EB1031">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EB1031" w:rsidRPr="00474BFA" w:rsidRDefault="00EB1031" w:rsidP="00EB1031">
      <w:pPr>
        <w:spacing w:after="0" w:line="240" w:lineRule="auto"/>
        <w:ind w:firstLine="540"/>
        <w:jc w:val="both"/>
        <w:rPr>
          <w:rFonts w:ascii="Times New Roman" w:eastAsia="SimSun" w:hAnsi="Times New Roman"/>
          <w:b/>
          <w:sz w:val="24"/>
          <w:szCs w:val="24"/>
          <w:lang w:val="ro-RO" w:eastAsia="zh-CN"/>
        </w:rPr>
      </w:pPr>
    </w:p>
    <w:p w:rsidR="00EB1031" w:rsidRPr="00474BFA" w:rsidRDefault="00EB1031" w:rsidP="00EB1031">
      <w:pPr>
        <w:spacing w:after="0" w:line="240" w:lineRule="auto"/>
        <w:ind w:firstLine="540"/>
        <w:jc w:val="both"/>
        <w:rPr>
          <w:rFonts w:ascii="Times New Roman" w:eastAsia="SimSun" w:hAnsi="Times New Roman"/>
          <w:b/>
          <w:sz w:val="24"/>
          <w:szCs w:val="24"/>
          <w:lang w:val="ro-RO" w:eastAsia="zh-CN"/>
        </w:rPr>
      </w:pPr>
    </w:p>
    <w:p w:rsidR="00EB1031" w:rsidRPr="00474BFA" w:rsidRDefault="00EB1031" w:rsidP="00EB1031">
      <w:pPr>
        <w:spacing w:after="0" w:line="240" w:lineRule="auto"/>
        <w:ind w:firstLine="708"/>
        <w:jc w:val="both"/>
        <w:rPr>
          <w:rFonts w:ascii="Times New Roman" w:eastAsia="SimSun" w:hAnsi="Times New Roman"/>
          <w:b/>
          <w:bCs/>
          <w:sz w:val="24"/>
          <w:szCs w:val="24"/>
          <w:lang w:val="en-US" w:eastAsia="zh-CN"/>
        </w:rPr>
      </w:pPr>
      <w:r w:rsidRPr="00474BFA">
        <w:rPr>
          <w:rFonts w:ascii="Times New Roman" w:eastAsia="SimSun" w:hAnsi="Times New Roman"/>
          <w:b/>
          <w:bCs/>
          <w:sz w:val="24"/>
          <w:szCs w:val="24"/>
          <w:lang w:val="ro-MD" w:eastAsia="zh-CN"/>
        </w:rPr>
        <w:t>Tricou de culoare negru cu mîneci lungi (maleta).</w:t>
      </w:r>
    </w:p>
    <w:p w:rsidR="00EB1031" w:rsidRPr="00474BFA" w:rsidRDefault="00EB1031" w:rsidP="00EB1031">
      <w:pPr>
        <w:spacing w:after="0" w:line="240" w:lineRule="auto"/>
        <w:ind w:firstLine="708"/>
        <w:jc w:val="both"/>
        <w:rPr>
          <w:rFonts w:ascii="Times New Roman" w:eastAsia="SimSun" w:hAnsi="Times New Roman"/>
          <w:b/>
          <w:sz w:val="24"/>
          <w:szCs w:val="24"/>
          <w:lang w:val="ro-MD" w:eastAsia="zh-CN"/>
        </w:rPr>
      </w:pPr>
    </w:p>
    <w:p w:rsidR="00EB1031" w:rsidRPr="00051947" w:rsidRDefault="00EB1031" w:rsidP="00051947">
      <w:pPr>
        <w:pStyle w:val="a3"/>
        <w:numPr>
          <w:ilvl w:val="1"/>
          <w:numId w:val="33"/>
        </w:numPr>
        <w:spacing w:after="0" w:line="240" w:lineRule="auto"/>
        <w:jc w:val="both"/>
        <w:rPr>
          <w:rFonts w:ascii="Times New Roman" w:hAnsi="Times New Roman"/>
          <w:sz w:val="24"/>
          <w:szCs w:val="24"/>
          <w:lang w:val="ro-MD"/>
        </w:rPr>
      </w:pPr>
      <w:r w:rsidRPr="00051947">
        <w:rPr>
          <w:rFonts w:ascii="Times New Roman" w:hAnsi="Times New Roman"/>
          <w:b/>
          <w:sz w:val="24"/>
          <w:szCs w:val="24"/>
          <w:lang w:val="ro-RO"/>
        </w:rPr>
        <w:t xml:space="preserve">Materialele folosite: </w:t>
      </w:r>
      <w:r w:rsidRPr="00051947">
        <w:rPr>
          <w:rFonts w:ascii="Times New Roman" w:hAnsi="Times New Roman"/>
          <w:sz w:val="24"/>
          <w:szCs w:val="24"/>
          <w:lang w:val="ro-RO"/>
        </w:rPr>
        <w:t>interlock- 100 % bumbac</w:t>
      </w:r>
      <w:r w:rsidR="00972C4B" w:rsidRPr="00051947">
        <w:rPr>
          <w:rFonts w:ascii="Times New Roman" w:hAnsi="Times New Roman"/>
          <w:sz w:val="24"/>
          <w:szCs w:val="24"/>
          <w:lang w:val="ro-RO"/>
        </w:rPr>
        <w:t xml:space="preserve"> </w:t>
      </w:r>
    </w:p>
    <w:p w:rsidR="00EB1031" w:rsidRPr="00474BFA" w:rsidRDefault="00EB1031" w:rsidP="00EB1031">
      <w:pPr>
        <w:pStyle w:val="a3"/>
        <w:spacing w:after="0" w:line="240" w:lineRule="auto"/>
        <w:ind w:left="900"/>
        <w:jc w:val="both"/>
        <w:rPr>
          <w:rFonts w:ascii="Times New Roman" w:hAnsi="Times New Roman"/>
          <w:sz w:val="24"/>
          <w:szCs w:val="24"/>
          <w:lang w:val="ro-RO"/>
        </w:rPr>
      </w:pPr>
    </w:p>
    <w:p w:rsidR="00EB1031" w:rsidRPr="00474BFA" w:rsidRDefault="00EB1031" w:rsidP="00EB1031">
      <w:pPr>
        <w:spacing w:after="0"/>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1.2 Descrierea:</w:t>
      </w:r>
      <w:r w:rsidRPr="00474BFA">
        <w:rPr>
          <w:rFonts w:ascii="Times New Roman" w:eastAsia="SimSun" w:hAnsi="Times New Roman"/>
          <w:b/>
          <w:sz w:val="24"/>
          <w:szCs w:val="24"/>
          <w:lang w:val="ro-MD" w:eastAsia="zh-CN"/>
        </w:rPr>
        <w:t xml:space="preserve"> </w:t>
      </w:r>
      <w:r w:rsidRPr="00474BFA">
        <w:rPr>
          <w:rFonts w:ascii="Times New Roman" w:eastAsia="SimSun" w:hAnsi="Times New Roman"/>
          <w:sz w:val="24"/>
          <w:szCs w:val="24"/>
          <w:lang w:val="ro-MD" w:eastAsia="zh-CN"/>
        </w:rPr>
        <w:t>Produsul este compus din: reperul fa</w:t>
      </w:r>
      <w:r w:rsidRPr="00474BFA">
        <w:rPr>
          <w:rFonts w:ascii="Times New Roman" w:eastAsia="SimSun" w:hAnsi="Times New Roman"/>
          <w:sz w:val="24"/>
          <w:szCs w:val="24"/>
          <w:lang w:val="ro-RO" w:eastAsia="zh-CN"/>
        </w:rPr>
        <w:t>ță; reperul spate; guler și mîneci-2 detalii.</w:t>
      </w:r>
    </w:p>
    <w:p w:rsidR="00EB1031" w:rsidRPr="00474BFA" w:rsidRDefault="00EB1031" w:rsidP="00EB1031">
      <w:pPr>
        <w:spacing w:after="0"/>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Elementele sunt asamblate prin cusătură de surfilare și cusătură de aplicare pe terminația produsului și a reperelor m</w:t>
      </w:r>
      <w:r w:rsidR="00C32528" w:rsidRPr="00474BFA">
        <w:rPr>
          <w:rFonts w:ascii="Times New Roman" w:eastAsia="SimSun" w:hAnsi="Times New Roman"/>
          <w:sz w:val="24"/>
          <w:szCs w:val="24"/>
          <w:lang w:val="ro-RO" w:eastAsia="zh-CN"/>
        </w:rPr>
        <w:t>î</w:t>
      </w:r>
      <w:r w:rsidRPr="00474BFA">
        <w:rPr>
          <w:rFonts w:ascii="Times New Roman" w:eastAsia="SimSun" w:hAnsi="Times New Roman"/>
          <w:sz w:val="24"/>
          <w:szCs w:val="24"/>
          <w:lang w:val="ro-RO" w:eastAsia="zh-CN"/>
        </w:rPr>
        <w:t>nicii.</w:t>
      </w:r>
    </w:p>
    <w:p w:rsidR="00EB1031" w:rsidRPr="00474BFA" w:rsidRDefault="00EB1031" w:rsidP="00EB1031">
      <w:pPr>
        <w:spacing w:after="0"/>
        <w:ind w:firstLine="540"/>
        <w:jc w:val="both"/>
        <w:rPr>
          <w:rFonts w:ascii="Times New Roman" w:eastAsia="SimSun" w:hAnsi="Times New Roman"/>
          <w:sz w:val="24"/>
          <w:szCs w:val="24"/>
          <w:lang w:val="ro-RO" w:eastAsia="zh-CN"/>
        </w:rPr>
      </w:pPr>
    </w:p>
    <w:p w:rsidR="00EB1031" w:rsidRPr="00474BFA" w:rsidRDefault="00EB1031" w:rsidP="00EB1031">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confecţionarea t</w:t>
      </w:r>
      <w:r w:rsidRPr="00474BFA">
        <w:rPr>
          <w:rFonts w:ascii="Times New Roman" w:eastAsia="SimSun" w:hAnsi="Times New Roman"/>
          <w:b/>
          <w:bCs/>
          <w:i/>
          <w:sz w:val="24"/>
          <w:szCs w:val="24"/>
          <w:lang w:val="ro-MD" w:eastAsia="zh-CN"/>
        </w:rPr>
        <w:t>ricou de culoare negru cu mîneci lungi (maleta)</w:t>
      </w:r>
      <w:r w:rsidRPr="00474BFA">
        <w:rPr>
          <w:rFonts w:ascii="Times New Roman" w:eastAsia="SimSun" w:hAnsi="Times New Roman"/>
          <w:b/>
          <w:i/>
          <w:sz w:val="24"/>
          <w:szCs w:val="24"/>
          <w:lang w:val="ro-RO" w:eastAsia="zh-CN"/>
        </w:rPr>
        <w:t xml:space="preserve"> obligatoriu </w:t>
      </w:r>
      <w:r w:rsidR="0002554C" w:rsidRPr="00474BFA">
        <w:rPr>
          <w:rFonts w:ascii="Times New Roman" w:eastAsia="SimSun" w:hAnsi="Times New Roman"/>
          <w:b/>
          <w:i/>
          <w:sz w:val="24"/>
          <w:szCs w:val="24"/>
          <w:lang w:val="ro-RO" w:eastAsia="zh-CN"/>
        </w:rPr>
        <w:t>se va solicita mostra aprobată.</w:t>
      </w:r>
    </w:p>
    <w:p w:rsidR="00972C4B" w:rsidRPr="00474BFA" w:rsidRDefault="00972C4B" w:rsidP="00972C4B">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972C4B"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972C4B" w:rsidRPr="005F07A9" w:rsidRDefault="00F65E07" w:rsidP="00F65E07">
      <w:pPr>
        <w:tabs>
          <w:tab w:val="left" w:pos="8789"/>
        </w:tabs>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i/>
          <w:sz w:val="24"/>
          <w:szCs w:val="24"/>
          <w:lang w:val="ro-RO" w:eastAsia="zh-CN"/>
        </w:rPr>
        <w:t xml:space="preserve">  </w:t>
      </w:r>
      <w:r w:rsidRPr="005F07A9">
        <w:rPr>
          <w:rFonts w:ascii="Times New Roman" w:eastAsia="SimSun" w:hAnsi="Times New Roman"/>
          <w:b/>
          <w:i/>
          <w:sz w:val="24"/>
          <w:szCs w:val="24"/>
          <w:lang w:val="ro-RO" w:eastAsia="zh-CN"/>
        </w:rPr>
        <w:t>GOST ISO 3758-2014</w:t>
      </w:r>
    </w:p>
    <w:p w:rsidR="00EB1031" w:rsidRPr="005F07A9" w:rsidRDefault="005F07A9" w:rsidP="003C29C2">
      <w:pPr>
        <w:spacing w:after="0" w:line="240" w:lineRule="auto"/>
        <w:jc w:val="both"/>
        <w:rPr>
          <w:rFonts w:ascii="Times New Roman" w:eastAsia="SimSun" w:hAnsi="Times New Roman"/>
          <w:b/>
          <w:i/>
          <w:sz w:val="24"/>
          <w:szCs w:val="24"/>
          <w:lang w:val="ro-MD" w:eastAsia="zh-CN"/>
        </w:rPr>
      </w:pPr>
      <w:r>
        <w:rPr>
          <w:rFonts w:ascii="Times New Roman" w:eastAsia="SimSun" w:hAnsi="Times New Roman"/>
          <w:b/>
          <w:i/>
          <w:sz w:val="24"/>
          <w:szCs w:val="24"/>
          <w:lang w:val="en-US" w:eastAsia="zh-CN"/>
        </w:rPr>
        <w:t xml:space="preserve">           </w:t>
      </w:r>
      <w:r>
        <w:rPr>
          <w:rFonts w:ascii="Times New Roman" w:eastAsia="SimSun" w:hAnsi="Times New Roman"/>
          <w:b/>
          <w:i/>
          <w:sz w:val="24"/>
          <w:szCs w:val="24"/>
          <w:lang w:val="ro-MD" w:eastAsia="zh-CN"/>
        </w:rPr>
        <w:t>GOST</w:t>
      </w:r>
      <w:r w:rsidRPr="001A42E9">
        <w:rPr>
          <w:rFonts w:ascii="Times New Roman" w:eastAsia="SimSun" w:hAnsi="Times New Roman"/>
          <w:b/>
          <w:i/>
          <w:sz w:val="24"/>
          <w:szCs w:val="24"/>
          <w:lang w:val="en-US" w:eastAsia="zh-CN"/>
        </w:rPr>
        <w:t xml:space="preserve"> 31410—2009</w:t>
      </w:r>
    </w:p>
    <w:p w:rsidR="00EB1031" w:rsidRPr="00474BFA" w:rsidRDefault="00EB1031"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3C29C2" w:rsidRPr="00474BFA" w:rsidRDefault="003C29C2" w:rsidP="00606926">
      <w:pPr>
        <w:spacing w:after="0" w:line="240" w:lineRule="auto"/>
        <w:jc w:val="both"/>
        <w:rPr>
          <w:rFonts w:ascii="Times New Roman" w:eastAsia="SimSun" w:hAnsi="Times New Roman"/>
          <w:i/>
          <w:sz w:val="24"/>
          <w:szCs w:val="24"/>
          <w:lang w:val="ro-MD" w:eastAsia="zh-CN"/>
        </w:rPr>
      </w:pPr>
    </w:p>
    <w:p w:rsidR="003C29C2" w:rsidRPr="00474BFA" w:rsidRDefault="003C29C2" w:rsidP="00606926">
      <w:pPr>
        <w:spacing w:after="0" w:line="240" w:lineRule="auto"/>
        <w:jc w:val="both"/>
        <w:rPr>
          <w:rFonts w:ascii="Times New Roman" w:eastAsia="SimSun" w:hAnsi="Times New Roman"/>
          <w:i/>
          <w:sz w:val="24"/>
          <w:szCs w:val="24"/>
          <w:lang w:val="ro-MD" w:eastAsia="zh-CN"/>
        </w:rPr>
      </w:pPr>
    </w:p>
    <w:p w:rsidR="003C29C2" w:rsidRPr="00474BFA" w:rsidRDefault="003C29C2" w:rsidP="00606926">
      <w:pPr>
        <w:spacing w:after="0" w:line="240" w:lineRule="auto"/>
        <w:jc w:val="both"/>
        <w:rPr>
          <w:rFonts w:ascii="Times New Roman" w:eastAsia="SimSun" w:hAnsi="Times New Roman"/>
          <w:i/>
          <w:sz w:val="24"/>
          <w:szCs w:val="24"/>
          <w:lang w:val="ro-MD" w:eastAsia="zh-CN"/>
        </w:rPr>
      </w:pPr>
    </w:p>
    <w:p w:rsidR="003C29C2" w:rsidRPr="00474BFA" w:rsidRDefault="003C29C2"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750968" w:rsidRPr="00474BFA" w:rsidRDefault="00750968"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D524CA">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 xml:space="preserve">Anexa nr. </w:t>
      </w:r>
      <w:r w:rsidR="00665F3F" w:rsidRPr="00474BFA">
        <w:rPr>
          <w:rFonts w:ascii="Times New Roman" w:hAnsi="Times New Roman"/>
          <w:b/>
          <w:sz w:val="24"/>
          <w:szCs w:val="24"/>
          <w:lang w:val="ro-RO"/>
        </w:rPr>
        <w:t>25</w:t>
      </w:r>
    </w:p>
    <w:p w:rsidR="00D524CA" w:rsidRPr="00474BFA" w:rsidRDefault="00D524CA" w:rsidP="00D524CA">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D524CA" w:rsidRPr="00474BFA" w:rsidRDefault="00D524CA" w:rsidP="00D524CA">
      <w:pPr>
        <w:spacing w:after="0"/>
        <w:jc w:val="center"/>
        <w:rPr>
          <w:rFonts w:ascii="Times New Roman" w:hAnsi="Times New Roman"/>
          <w:b/>
          <w:sz w:val="24"/>
          <w:szCs w:val="24"/>
          <w:lang w:val="ro-RO"/>
        </w:rPr>
      </w:pPr>
    </w:p>
    <w:p w:rsidR="00D524CA" w:rsidRPr="00474BFA" w:rsidRDefault="00D524CA" w:rsidP="00D524CA">
      <w:pPr>
        <w:spacing w:after="0" w:line="240" w:lineRule="auto"/>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Trening de iarn</w:t>
      </w:r>
      <w:r w:rsidRPr="00474BFA">
        <w:rPr>
          <w:rFonts w:ascii="Times New Roman" w:eastAsia="SimSun" w:hAnsi="Times New Roman"/>
          <w:b/>
          <w:sz w:val="24"/>
          <w:szCs w:val="24"/>
          <w:lang w:val="ro-MD" w:eastAsia="zh-CN"/>
        </w:rPr>
        <w:t>ă</w:t>
      </w:r>
      <w:r w:rsidRPr="00474BFA">
        <w:rPr>
          <w:rFonts w:ascii="Times New Roman" w:eastAsia="SimSun" w:hAnsi="Times New Roman"/>
          <w:b/>
          <w:sz w:val="24"/>
          <w:szCs w:val="24"/>
          <w:lang w:val="ro-RO" w:eastAsia="zh-CN"/>
        </w:rPr>
        <w:t xml:space="preserve"> </w:t>
      </w:r>
    </w:p>
    <w:p w:rsidR="007C4335" w:rsidRPr="00474BFA" w:rsidRDefault="007C4335" w:rsidP="00D524CA">
      <w:pPr>
        <w:spacing w:after="0" w:line="240" w:lineRule="auto"/>
        <w:jc w:val="both"/>
        <w:rPr>
          <w:rFonts w:ascii="Times New Roman" w:hAnsi="Times New Roman"/>
          <w:b/>
          <w:sz w:val="24"/>
          <w:szCs w:val="24"/>
          <w:lang w:val="ro-RO"/>
        </w:rPr>
      </w:pPr>
    </w:p>
    <w:p w:rsidR="00D524CA" w:rsidRPr="00474BFA" w:rsidRDefault="00D524CA" w:rsidP="00D524CA">
      <w:pPr>
        <w:spacing w:after="0" w:line="240" w:lineRule="auto"/>
        <w:ind w:firstLine="540"/>
        <w:jc w:val="both"/>
        <w:rPr>
          <w:rFonts w:ascii="Times New Roman" w:hAnsi="Times New Roman"/>
          <w:sz w:val="24"/>
          <w:szCs w:val="24"/>
          <w:lang w:val="ro-RO"/>
        </w:rPr>
      </w:pPr>
      <w:r w:rsidRPr="00474BFA">
        <w:rPr>
          <w:rFonts w:ascii="Times New Roman" w:hAnsi="Times New Roman"/>
          <w:b/>
          <w:sz w:val="24"/>
          <w:szCs w:val="24"/>
          <w:lang w:val="ro-RO"/>
        </w:rPr>
        <w:t xml:space="preserve">1.1 Materialele folosite: </w:t>
      </w:r>
      <w:r w:rsidRPr="00474BFA">
        <w:rPr>
          <w:rFonts w:ascii="Times New Roman" w:hAnsi="Times New Roman"/>
          <w:sz w:val="24"/>
          <w:szCs w:val="24"/>
          <w:lang w:val="ro-MD"/>
        </w:rPr>
        <w:t>poliester</w:t>
      </w:r>
      <w:r w:rsidR="007C4335" w:rsidRPr="00474BFA">
        <w:rPr>
          <w:rFonts w:ascii="Times New Roman" w:hAnsi="Times New Roman"/>
          <w:sz w:val="24"/>
          <w:szCs w:val="24"/>
          <w:lang w:val="ro-MD"/>
        </w:rPr>
        <w:t xml:space="preserve"> interlock -</w:t>
      </w:r>
      <w:r w:rsidRPr="00474BFA">
        <w:rPr>
          <w:rFonts w:ascii="Times New Roman" w:hAnsi="Times New Roman"/>
          <w:sz w:val="24"/>
          <w:szCs w:val="24"/>
          <w:lang w:val="ro-MD"/>
        </w:rPr>
        <w:t xml:space="preserve"> </w:t>
      </w:r>
      <w:r w:rsidR="007C4335" w:rsidRPr="00474BFA">
        <w:rPr>
          <w:rFonts w:ascii="Times New Roman" w:hAnsi="Times New Roman"/>
          <w:sz w:val="24"/>
          <w:szCs w:val="24"/>
          <w:lang w:val="ro-MD"/>
        </w:rPr>
        <w:t>100%</w:t>
      </w:r>
    </w:p>
    <w:p w:rsidR="00D524CA" w:rsidRPr="00474BFA" w:rsidRDefault="00D524CA" w:rsidP="00D524CA">
      <w:pPr>
        <w:spacing w:after="0" w:line="240" w:lineRule="auto"/>
        <w:ind w:left="360"/>
        <w:jc w:val="both"/>
        <w:rPr>
          <w:rFonts w:ascii="Times New Roman" w:hAnsi="Times New Roman"/>
          <w:sz w:val="24"/>
          <w:szCs w:val="24"/>
          <w:lang w:val="ro-RO"/>
        </w:rPr>
      </w:pPr>
    </w:p>
    <w:p w:rsidR="00F46AFB" w:rsidRPr="00474BFA" w:rsidRDefault="00F46AFB" w:rsidP="00F46AFB">
      <w:pPr>
        <w:spacing w:after="0" w:line="240" w:lineRule="auto"/>
        <w:ind w:firstLine="540"/>
        <w:jc w:val="both"/>
        <w:rPr>
          <w:rFonts w:ascii="Times New Roman" w:hAnsi="Times New Roman"/>
          <w:sz w:val="24"/>
          <w:szCs w:val="24"/>
          <w:shd w:val="clear" w:color="auto" w:fill="FFFFFF"/>
          <w:lang w:val="en-US"/>
        </w:rPr>
      </w:pPr>
      <w:r w:rsidRPr="00474BFA">
        <w:rPr>
          <w:rFonts w:ascii="Times New Roman" w:eastAsia="SimSun" w:hAnsi="Times New Roman"/>
          <w:b/>
          <w:sz w:val="24"/>
          <w:szCs w:val="24"/>
          <w:lang w:val="ro-RO" w:eastAsia="zh-CN"/>
        </w:rPr>
        <w:t xml:space="preserve">1.2 </w:t>
      </w:r>
      <w:r w:rsidR="00F77E32" w:rsidRPr="00474BFA">
        <w:rPr>
          <w:rFonts w:ascii="Times New Roman" w:eastAsia="SimSun" w:hAnsi="Times New Roman"/>
          <w:b/>
          <w:sz w:val="24"/>
          <w:szCs w:val="24"/>
          <w:lang w:val="ro-RO" w:eastAsia="zh-CN"/>
        </w:rPr>
        <w:t>Trening de iarn</w:t>
      </w:r>
      <w:r w:rsidR="00F77E32" w:rsidRPr="00474BFA">
        <w:rPr>
          <w:rFonts w:ascii="Times New Roman" w:eastAsia="SimSun" w:hAnsi="Times New Roman"/>
          <w:b/>
          <w:sz w:val="24"/>
          <w:szCs w:val="24"/>
          <w:lang w:val="ro-MD" w:eastAsia="zh-CN"/>
        </w:rPr>
        <w:t>ă</w:t>
      </w:r>
      <w:r w:rsidR="00F77E32" w:rsidRPr="00474BFA">
        <w:rPr>
          <w:rFonts w:ascii="Times New Roman" w:eastAsia="SimSun" w:hAnsi="Times New Roman"/>
          <w:b/>
          <w:sz w:val="24"/>
          <w:szCs w:val="24"/>
          <w:lang w:val="ro-RO" w:eastAsia="zh-CN"/>
        </w:rPr>
        <w:t xml:space="preserve">  -</w:t>
      </w:r>
      <w:r w:rsidRPr="00474BFA">
        <w:rPr>
          <w:rFonts w:ascii="Times New Roman" w:eastAsia="SimSun" w:hAnsi="Times New Roman"/>
          <w:b/>
          <w:sz w:val="24"/>
          <w:szCs w:val="24"/>
          <w:lang w:val="ro-RO" w:eastAsia="zh-CN"/>
        </w:rPr>
        <w:t xml:space="preserve"> </w:t>
      </w:r>
      <w:r w:rsidRPr="00474BFA">
        <w:rPr>
          <w:rFonts w:ascii="Times New Roman" w:hAnsi="Times New Roman"/>
          <w:sz w:val="24"/>
          <w:szCs w:val="24"/>
          <w:shd w:val="clear" w:color="auto" w:fill="FFFFFF"/>
          <w:lang w:val="en-US"/>
        </w:rPr>
        <w:t>Treningul de iarnă constă din bluză, maiou și pantaloni lungi. Bluza are un design în culoarea uniformei de campanie. Aceasta încorporează manșoane cu ranglan tăiat pentru a îmbunătăți libertatea de mișcare și buzunare pe lateral cu fermoar, bluză cu șnur și bretele pe manșete și tivul pentru o mai bună potrivire şi cu manşete (mâneci) elastice.</w:t>
      </w:r>
    </w:p>
    <w:p w:rsidR="00F46AFB" w:rsidRPr="00474BFA" w:rsidRDefault="00F46AFB" w:rsidP="00F46AFB">
      <w:pPr>
        <w:spacing w:after="0" w:line="240" w:lineRule="auto"/>
        <w:ind w:firstLine="708"/>
        <w:jc w:val="both"/>
        <w:rPr>
          <w:rFonts w:ascii="Times New Roman" w:hAnsi="Times New Roman"/>
          <w:sz w:val="24"/>
          <w:szCs w:val="24"/>
          <w:shd w:val="clear" w:color="auto" w:fill="FFFFFF"/>
          <w:lang w:val="en-US"/>
        </w:rPr>
      </w:pPr>
      <w:r w:rsidRPr="00474BFA">
        <w:rPr>
          <w:rFonts w:ascii="Times New Roman" w:hAnsi="Times New Roman"/>
          <w:sz w:val="24"/>
          <w:szCs w:val="24"/>
          <w:shd w:val="clear" w:color="auto" w:fill="FFFFFF"/>
          <w:lang w:val="en-US"/>
        </w:rPr>
        <w:t xml:space="preserve">Pantalonii au buzunare laterale cu fermoar, talie din cauciuc, șnur interior și nervură pe tiv pentru o potrivire optimă. Bluza şi pantalonii sunt confecţionaţi din material polister. </w:t>
      </w:r>
    </w:p>
    <w:p w:rsidR="00F46AFB" w:rsidRPr="00474BFA" w:rsidRDefault="00F46AFB" w:rsidP="00F46AFB">
      <w:pPr>
        <w:spacing w:after="0" w:line="240" w:lineRule="auto"/>
        <w:ind w:firstLine="708"/>
        <w:jc w:val="both"/>
        <w:rPr>
          <w:rFonts w:ascii="Times New Roman" w:hAnsi="Times New Roman"/>
          <w:sz w:val="24"/>
          <w:szCs w:val="24"/>
          <w:shd w:val="clear" w:color="auto" w:fill="FFFFFF"/>
          <w:lang w:val="en-US"/>
        </w:rPr>
      </w:pPr>
      <w:r w:rsidRPr="00474BFA">
        <w:rPr>
          <w:rFonts w:ascii="Times New Roman" w:hAnsi="Times New Roman"/>
          <w:sz w:val="24"/>
          <w:szCs w:val="24"/>
          <w:shd w:val="clear" w:color="auto" w:fill="FFFFFF"/>
          <w:lang w:val="en-US"/>
        </w:rPr>
        <w:t>De asemenea treningul are în complet şi un maiou la fel de culoarea uniformei de campanile confecţionat din bumbac. Bluza şi maioul au imprimate pe partea stângă din faţă simbolului CESF. Pantalonii la partea de jos şi bluza la mâneci au cusute câte 2 bande reflectorizante.</w:t>
      </w:r>
    </w:p>
    <w:p w:rsidR="00750968" w:rsidRPr="00474BFA" w:rsidRDefault="00750968" w:rsidP="00F46AFB">
      <w:pPr>
        <w:spacing w:after="0" w:line="240" w:lineRule="auto"/>
        <w:ind w:firstLine="708"/>
        <w:jc w:val="both"/>
        <w:rPr>
          <w:rFonts w:ascii="Times New Roman" w:hAnsi="Times New Roman"/>
          <w:sz w:val="24"/>
          <w:szCs w:val="24"/>
          <w:shd w:val="clear" w:color="auto" w:fill="FFFFFF"/>
          <w:lang w:val="en-US"/>
        </w:rPr>
      </w:pPr>
    </w:p>
    <w:p w:rsidR="00D524CA" w:rsidRPr="00474BFA" w:rsidRDefault="00F77E32" w:rsidP="00F46AFB">
      <w:pPr>
        <w:spacing w:after="0"/>
        <w:ind w:left="360"/>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 xml:space="preserve"> </w:t>
      </w:r>
      <w:r w:rsidR="00F46AFB" w:rsidRPr="00474BFA">
        <w:rPr>
          <w:rFonts w:ascii="Times New Roman" w:eastAsia="SimSun" w:hAnsi="Times New Roman"/>
          <w:b/>
          <w:sz w:val="24"/>
          <w:szCs w:val="24"/>
          <w:lang w:val="ro-RO" w:eastAsia="zh-CN"/>
        </w:rPr>
        <w:t>L</w:t>
      </w:r>
      <w:r w:rsidR="00D524CA" w:rsidRPr="00474BFA">
        <w:rPr>
          <w:rFonts w:ascii="Times New Roman" w:eastAsia="SimSun" w:hAnsi="Times New Roman"/>
          <w:b/>
          <w:i/>
          <w:sz w:val="24"/>
          <w:szCs w:val="24"/>
          <w:lang w:val="ro-RO" w:eastAsia="zh-CN"/>
        </w:rPr>
        <w:t xml:space="preserve">a confecţionarea </w:t>
      </w:r>
      <w:r w:rsidRPr="00474BFA">
        <w:rPr>
          <w:rFonts w:ascii="Times New Roman" w:eastAsia="SimSun" w:hAnsi="Times New Roman"/>
          <w:b/>
          <w:i/>
          <w:sz w:val="24"/>
          <w:szCs w:val="24"/>
          <w:lang w:val="ro-MD" w:eastAsia="zh-CN"/>
        </w:rPr>
        <w:t xml:space="preserve">produsului </w:t>
      </w:r>
      <w:r w:rsidR="00D524CA" w:rsidRPr="00474BFA">
        <w:rPr>
          <w:rFonts w:ascii="Times New Roman" w:eastAsia="SimSun" w:hAnsi="Times New Roman"/>
          <w:b/>
          <w:i/>
          <w:sz w:val="24"/>
          <w:szCs w:val="24"/>
          <w:lang w:val="ro-RO" w:eastAsia="zh-CN"/>
        </w:rPr>
        <w:t xml:space="preserve">obligatoriu </w:t>
      </w:r>
      <w:r w:rsidR="0002554C" w:rsidRPr="00474BFA">
        <w:rPr>
          <w:rFonts w:ascii="Times New Roman" w:eastAsia="SimSun" w:hAnsi="Times New Roman"/>
          <w:b/>
          <w:i/>
          <w:sz w:val="24"/>
          <w:szCs w:val="24"/>
          <w:lang w:val="ro-RO" w:eastAsia="zh-CN"/>
        </w:rPr>
        <w:t>se va solicita mostra aprobată.</w:t>
      </w:r>
    </w:p>
    <w:p w:rsidR="00972C4B" w:rsidRPr="00474BFA" w:rsidRDefault="00972C4B" w:rsidP="00972C4B">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972C4B"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972C4B" w:rsidRPr="00474BFA" w:rsidRDefault="00F65E07" w:rsidP="00F65E0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972C4B" w:rsidRPr="00474BFA" w:rsidRDefault="00972C4B" w:rsidP="003C29C2">
      <w:pPr>
        <w:spacing w:after="0" w:line="240" w:lineRule="auto"/>
        <w:jc w:val="both"/>
        <w:rPr>
          <w:rFonts w:ascii="Times New Roman" w:eastAsia="SimSun" w:hAnsi="Times New Roman"/>
          <w:i/>
          <w:color w:val="FF0000"/>
          <w:sz w:val="24"/>
          <w:szCs w:val="24"/>
          <w:highlight w:val="lightGray"/>
          <w:lang w:val="en-US" w:eastAsia="zh-CN"/>
        </w:rPr>
      </w:pPr>
      <w:r w:rsidRPr="00474BFA">
        <w:rPr>
          <w:rFonts w:ascii="Times New Roman" w:eastAsia="SimSun" w:hAnsi="Times New Roman"/>
          <w:i/>
          <w:sz w:val="24"/>
          <w:szCs w:val="24"/>
          <w:highlight w:val="lightGray"/>
          <w:lang w:val="en-US" w:eastAsia="zh-CN"/>
        </w:rPr>
        <w:t xml:space="preserve">           </w:t>
      </w:r>
      <w:r w:rsidRPr="00474BFA">
        <w:rPr>
          <w:rFonts w:ascii="Times New Roman" w:eastAsia="SimSun" w:hAnsi="Times New Roman"/>
          <w:i/>
          <w:sz w:val="24"/>
          <w:szCs w:val="24"/>
          <w:highlight w:val="lightGray"/>
          <w:lang w:val="ro-MD" w:eastAsia="zh-CN"/>
        </w:rPr>
        <w:t xml:space="preserve"> </w:t>
      </w:r>
    </w:p>
    <w:p w:rsidR="00972C4B" w:rsidRPr="00474BFA" w:rsidRDefault="00972C4B" w:rsidP="00972C4B">
      <w:pPr>
        <w:spacing w:after="0" w:line="240" w:lineRule="auto"/>
        <w:jc w:val="both"/>
        <w:rPr>
          <w:rFonts w:ascii="Times New Roman" w:hAnsi="Times New Roman"/>
          <w:sz w:val="24"/>
          <w:szCs w:val="24"/>
          <w:lang w:val="en-US"/>
        </w:rPr>
      </w:pPr>
    </w:p>
    <w:p w:rsidR="00972C4B" w:rsidRPr="00474BFA" w:rsidRDefault="00972C4B" w:rsidP="00972C4B">
      <w:pPr>
        <w:spacing w:after="0" w:line="240" w:lineRule="auto"/>
        <w:jc w:val="both"/>
        <w:rPr>
          <w:rFonts w:ascii="Times New Roman" w:hAnsi="Times New Roman"/>
          <w:sz w:val="24"/>
          <w:szCs w:val="24"/>
          <w:lang w:val="en-US"/>
        </w:rPr>
      </w:pPr>
    </w:p>
    <w:p w:rsidR="00D524CA" w:rsidRPr="00474BFA" w:rsidRDefault="00D524CA" w:rsidP="00606926">
      <w:pPr>
        <w:spacing w:after="0" w:line="240" w:lineRule="auto"/>
        <w:jc w:val="both"/>
        <w:rPr>
          <w:rFonts w:ascii="Times New Roman" w:eastAsia="SimSun" w:hAnsi="Times New Roman"/>
          <w:i/>
          <w:sz w:val="24"/>
          <w:szCs w:val="24"/>
          <w:lang w:val="en-US" w:eastAsia="zh-CN"/>
        </w:rPr>
      </w:pPr>
    </w:p>
    <w:p w:rsidR="00D524CA" w:rsidRPr="00474BFA" w:rsidRDefault="00D524CA" w:rsidP="00606926">
      <w:pPr>
        <w:spacing w:after="0" w:line="240" w:lineRule="auto"/>
        <w:jc w:val="both"/>
        <w:rPr>
          <w:rFonts w:ascii="Times New Roman" w:eastAsia="SimSun" w:hAnsi="Times New Roman"/>
          <w:i/>
          <w:color w:val="FF0000"/>
          <w:sz w:val="24"/>
          <w:szCs w:val="24"/>
          <w:lang w:val="ro-MD" w:eastAsia="zh-CN"/>
        </w:rPr>
      </w:pPr>
    </w:p>
    <w:p w:rsidR="00D524CA" w:rsidRPr="00474BFA" w:rsidRDefault="00D524CA" w:rsidP="00606926">
      <w:pPr>
        <w:spacing w:after="0" w:line="240" w:lineRule="auto"/>
        <w:jc w:val="both"/>
        <w:rPr>
          <w:rFonts w:ascii="Times New Roman" w:eastAsia="SimSun" w:hAnsi="Times New Roman"/>
          <w:i/>
          <w:color w:val="FF0000"/>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F46AFB" w:rsidRPr="00474BFA" w:rsidRDefault="00F46AFB"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3C29C2" w:rsidRPr="00474BFA" w:rsidRDefault="003C29C2" w:rsidP="00606926">
      <w:pPr>
        <w:spacing w:after="0" w:line="240" w:lineRule="auto"/>
        <w:jc w:val="both"/>
        <w:rPr>
          <w:rFonts w:ascii="Times New Roman" w:eastAsia="SimSun" w:hAnsi="Times New Roman"/>
          <w:i/>
          <w:sz w:val="24"/>
          <w:szCs w:val="24"/>
          <w:lang w:val="ro-MD" w:eastAsia="zh-CN"/>
        </w:rPr>
      </w:pPr>
    </w:p>
    <w:p w:rsidR="003C29C2" w:rsidRPr="00474BFA" w:rsidRDefault="003C29C2" w:rsidP="00606926">
      <w:pPr>
        <w:spacing w:after="0" w:line="240" w:lineRule="auto"/>
        <w:jc w:val="both"/>
        <w:rPr>
          <w:rFonts w:ascii="Times New Roman" w:eastAsia="SimSun" w:hAnsi="Times New Roman"/>
          <w:i/>
          <w:sz w:val="24"/>
          <w:szCs w:val="24"/>
          <w:lang w:val="ro-MD" w:eastAsia="zh-CN"/>
        </w:rPr>
      </w:pPr>
    </w:p>
    <w:p w:rsidR="003C29C2" w:rsidRPr="00474BFA" w:rsidRDefault="003C29C2"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D524CA" w:rsidRPr="00474BFA" w:rsidRDefault="00D524CA" w:rsidP="00606926">
      <w:pPr>
        <w:spacing w:after="0" w:line="240" w:lineRule="auto"/>
        <w:jc w:val="both"/>
        <w:rPr>
          <w:rFonts w:ascii="Times New Roman" w:eastAsia="SimSun" w:hAnsi="Times New Roman"/>
          <w:i/>
          <w:sz w:val="24"/>
          <w:szCs w:val="24"/>
          <w:lang w:val="ro-MD" w:eastAsia="zh-CN"/>
        </w:rPr>
      </w:pPr>
    </w:p>
    <w:p w:rsidR="00F77E32" w:rsidRPr="00474BFA" w:rsidRDefault="00F77E32" w:rsidP="00F77E32">
      <w:pPr>
        <w:spacing w:after="0" w:line="240" w:lineRule="auto"/>
        <w:jc w:val="both"/>
        <w:rPr>
          <w:rFonts w:ascii="Times New Roman" w:eastAsia="SimSun" w:hAnsi="Times New Roman"/>
          <w:i/>
          <w:sz w:val="24"/>
          <w:szCs w:val="24"/>
          <w:lang w:val="ro-MD" w:eastAsia="zh-CN"/>
        </w:rPr>
      </w:pPr>
    </w:p>
    <w:p w:rsidR="00972C4B" w:rsidRPr="00474BFA" w:rsidRDefault="00972C4B" w:rsidP="00972C4B">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26</w:t>
      </w:r>
    </w:p>
    <w:p w:rsidR="00972C4B" w:rsidRPr="00474BFA" w:rsidRDefault="00972C4B" w:rsidP="00972C4B">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972C4B" w:rsidRPr="00474BFA" w:rsidRDefault="00972C4B" w:rsidP="00972C4B">
      <w:pPr>
        <w:spacing w:after="0"/>
        <w:jc w:val="center"/>
        <w:rPr>
          <w:rFonts w:ascii="Times New Roman" w:hAnsi="Times New Roman"/>
          <w:b/>
          <w:sz w:val="24"/>
          <w:szCs w:val="24"/>
          <w:lang w:val="ro-RO"/>
        </w:rPr>
      </w:pPr>
    </w:p>
    <w:p w:rsidR="00972C4B" w:rsidRPr="00474BFA" w:rsidRDefault="00972C4B" w:rsidP="00972C4B">
      <w:pPr>
        <w:spacing w:after="0" w:line="240" w:lineRule="auto"/>
        <w:jc w:val="both"/>
        <w:rPr>
          <w:rFonts w:ascii="Times New Roman" w:hAnsi="Times New Roman"/>
          <w:b/>
          <w:sz w:val="24"/>
          <w:szCs w:val="24"/>
          <w:lang w:val="ro-RO"/>
        </w:rPr>
      </w:pPr>
      <w:r w:rsidRPr="00474BFA">
        <w:rPr>
          <w:rFonts w:ascii="Times New Roman" w:eastAsia="SimSun" w:hAnsi="Times New Roman"/>
          <w:b/>
          <w:sz w:val="24"/>
          <w:szCs w:val="24"/>
          <w:lang w:val="ro-RO" w:eastAsia="zh-CN"/>
        </w:rPr>
        <w:t>Mănuși de culoarea negru</w:t>
      </w:r>
    </w:p>
    <w:p w:rsidR="00972C4B" w:rsidRPr="00474BFA" w:rsidRDefault="00972C4B" w:rsidP="00972C4B">
      <w:pPr>
        <w:spacing w:after="0" w:line="240" w:lineRule="auto"/>
        <w:jc w:val="both"/>
        <w:rPr>
          <w:rFonts w:ascii="Times New Roman" w:hAnsi="Times New Roman"/>
          <w:b/>
          <w:sz w:val="24"/>
          <w:szCs w:val="24"/>
          <w:lang w:val="ro-RO"/>
        </w:rPr>
      </w:pPr>
    </w:p>
    <w:p w:rsidR="00972C4B" w:rsidRPr="00474BFA" w:rsidRDefault="00AE6747" w:rsidP="00972C4B">
      <w:pPr>
        <w:spacing w:after="0" w:line="240" w:lineRule="auto"/>
        <w:ind w:firstLine="540"/>
        <w:jc w:val="both"/>
        <w:rPr>
          <w:rFonts w:ascii="Times New Roman" w:hAnsi="Times New Roman"/>
          <w:sz w:val="24"/>
          <w:szCs w:val="24"/>
          <w:lang w:val="ro-RO"/>
        </w:rPr>
      </w:pPr>
      <w:r w:rsidRPr="00474BFA">
        <w:rPr>
          <w:rFonts w:ascii="Times New Roman" w:hAnsi="Times New Roman"/>
          <w:b/>
          <w:sz w:val="24"/>
          <w:szCs w:val="24"/>
          <w:lang w:val="ro-RO"/>
        </w:rPr>
        <w:t xml:space="preserve">   </w:t>
      </w:r>
      <w:r w:rsidR="00972C4B" w:rsidRPr="00474BFA">
        <w:rPr>
          <w:rFonts w:ascii="Times New Roman" w:hAnsi="Times New Roman"/>
          <w:b/>
          <w:sz w:val="24"/>
          <w:szCs w:val="24"/>
          <w:lang w:val="ro-RO"/>
        </w:rPr>
        <w:t xml:space="preserve">1.1 </w:t>
      </w:r>
      <w:r w:rsidRPr="00474BFA">
        <w:rPr>
          <w:rFonts w:ascii="Times New Roman" w:hAnsi="Times New Roman"/>
          <w:b/>
          <w:sz w:val="24"/>
          <w:szCs w:val="24"/>
          <w:lang w:val="ro-RO"/>
        </w:rPr>
        <w:t xml:space="preserve"> </w:t>
      </w:r>
      <w:r w:rsidR="00972C4B" w:rsidRPr="00474BFA">
        <w:rPr>
          <w:rFonts w:ascii="Times New Roman" w:hAnsi="Times New Roman"/>
          <w:b/>
          <w:sz w:val="24"/>
          <w:szCs w:val="24"/>
          <w:lang w:val="ro-RO"/>
        </w:rPr>
        <w:t xml:space="preserve">Materialele folosite: </w:t>
      </w:r>
      <w:r w:rsidR="00972C4B" w:rsidRPr="00474BFA">
        <w:rPr>
          <w:rFonts w:ascii="Times New Roman" w:hAnsi="Times New Roman"/>
          <w:sz w:val="24"/>
          <w:szCs w:val="24"/>
          <w:lang w:val="ro-MD"/>
        </w:rPr>
        <w:t xml:space="preserve">fleece - 100%,  cu densitatea 250-300 </w:t>
      </w:r>
      <w:r w:rsidR="00685A71" w:rsidRPr="00474BFA">
        <w:rPr>
          <w:rFonts w:ascii="Times New Roman" w:hAnsi="Times New Roman"/>
          <w:sz w:val="24"/>
          <w:szCs w:val="24"/>
          <w:lang w:val="ro-RO"/>
        </w:rPr>
        <w:t>gr/m</w:t>
      </w:r>
      <w:r w:rsidR="00685A71" w:rsidRPr="00474BFA">
        <w:rPr>
          <w:rFonts w:ascii="Times New Roman" w:hAnsi="Times New Roman"/>
          <w:sz w:val="24"/>
          <w:szCs w:val="24"/>
          <w:vertAlign w:val="superscript"/>
          <w:lang w:val="ro-RO"/>
        </w:rPr>
        <w:t>2</w:t>
      </w:r>
      <w:r w:rsidR="00972C4B" w:rsidRPr="00474BFA">
        <w:rPr>
          <w:rFonts w:ascii="Times New Roman" w:hAnsi="Times New Roman"/>
          <w:sz w:val="24"/>
          <w:szCs w:val="24"/>
          <w:lang w:val="ro-MD"/>
        </w:rPr>
        <w:t>, tehnologie ”TouchScreen”.</w:t>
      </w:r>
      <w:r w:rsidR="00972C4B" w:rsidRPr="00474BFA">
        <w:rPr>
          <w:rFonts w:ascii="Times New Roman" w:hAnsi="Times New Roman"/>
          <w:sz w:val="24"/>
          <w:szCs w:val="24"/>
          <w:lang w:val="ro-RO"/>
        </w:rPr>
        <w:t xml:space="preserve"> </w:t>
      </w:r>
    </w:p>
    <w:p w:rsidR="00972C4B" w:rsidRPr="00474BFA" w:rsidRDefault="00972C4B" w:rsidP="00972C4B">
      <w:pPr>
        <w:spacing w:after="0" w:line="240" w:lineRule="auto"/>
        <w:ind w:left="360"/>
        <w:jc w:val="both"/>
        <w:rPr>
          <w:rFonts w:ascii="Times New Roman" w:hAnsi="Times New Roman"/>
          <w:sz w:val="24"/>
          <w:szCs w:val="24"/>
          <w:lang w:val="ro-RO"/>
        </w:rPr>
      </w:pPr>
    </w:p>
    <w:p w:rsidR="00AE6747" w:rsidRPr="00474BFA" w:rsidRDefault="00972C4B" w:rsidP="00AE6747">
      <w:pPr>
        <w:pStyle w:val="a3"/>
        <w:numPr>
          <w:ilvl w:val="1"/>
          <w:numId w:val="6"/>
        </w:numPr>
        <w:spacing w:after="0" w:line="240" w:lineRule="auto"/>
        <w:ind w:left="993" w:hanging="283"/>
        <w:jc w:val="both"/>
        <w:rPr>
          <w:rFonts w:ascii="Times New Roman" w:eastAsia="SimSun" w:hAnsi="Times New Roman"/>
          <w:color w:val="000000"/>
          <w:sz w:val="24"/>
          <w:szCs w:val="24"/>
          <w:lang w:val="ro-MD" w:eastAsia="zh-CN"/>
        </w:rPr>
      </w:pPr>
      <w:r w:rsidRPr="00474BFA">
        <w:rPr>
          <w:rFonts w:ascii="Times New Roman" w:eastAsia="SimSun" w:hAnsi="Times New Roman"/>
          <w:b/>
          <w:sz w:val="24"/>
          <w:szCs w:val="24"/>
          <w:lang w:val="ro-RO" w:eastAsia="zh-CN"/>
        </w:rPr>
        <w:t xml:space="preserve">Mănuși  - </w:t>
      </w:r>
      <w:r w:rsidR="00AE6747" w:rsidRPr="00474BFA">
        <w:rPr>
          <w:rFonts w:ascii="Times New Roman" w:eastAsia="SimSun" w:hAnsi="Times New Roman"/>
          <w:color w:val="000000"/>
          <w:sz w:val="24"/>
          <w:szCs w:val="24"/>
          <w:lang w:val="ro-MD" w:eastAsia="zh-CN"/>
        </w:rPr>
        <w:t xml:space="preserve">Mănuşile sunt formate din bază cu patru degete, degetul mare şi clini suplimentari. În partea laterală spate, mănuşile sunt prevăzute cu tăietură. </w:t>
      </w:r>
    </w:p>
    <w:p w:rsidR="00AE6747" w:rsidRPr="00474BFA" w:rsidRDefault="00AE6747" w:rsidP="00AE6747">
      <w:pPr>
        <w:pStyle w:val="a3"/>
        <w:spacing w:after="0" w:line="240" w:lineRule="auto"/>
        <w:ind w:left="885"/>
        <w:jc w:val="both"/>
        <w:rPr>
          <w:rFonts w:ascii="Times New Roman" w:eastAsia="SimSun" w:hAnsi="Times New Roman"/>
          <w:color w:val="000000"/>
          <w:sz w:val="24"/>
          <w:szCs w:val="24"/>
          <w:lang w:val="ro-MD" w:eastAsia="zh-CN"/>
        </w:rPr>
      </w:pPr>
    </w:p>
    <w:p w:rsidR="00972C4B" w:rsidRPr="00474BFA" w:rsidRDefault="00AE6747" w:rsidP="00972C4B">
      <w:pPr>
        <w:spacing w:after="0"/>
        <w:ind w:firstLine="540"/>
        <w:jc w:val="both"/>
        <w:rPr>
          <w:rFonts w:ascii="Times New Roman" w:eastAsia="SimSun" w:hAnsi="Times New Roman"/>
          <w:b/>
          <w:sz w:val="24"/>
          <w:szCs w:val="24"/>
          <w:lang w:val="ro-RO" w:eastAsia="zh-CN"/>
        </w:rPr>
      </w:pPr>
      <w:r w:rsidRPr="00474BFA">
        <w:rPr>
          <w:rFonts w:ascii="Times New Roman" w:eastAsia="SimSun" w:hAnsi="Times New Roman"/>
          <w:b/>
          <w:i/>
          <w:sz w:val="24"/>
          <w:szCs w:val="24"/>
          <w:lang w:val="ro-MD" w:eastAsia="zh-CN"/>
        </w:rPr>
        <w:t xml:space="preserve">   </w:t>
      </w:r>
      <w:r w:rsidRPr="00474BFA">
        <w:rPr>
          <w:rFonts w:ascii="Times New Roman" w:eastAsia="SimSun" w:hAnsi="Times New Roman"/>
          <w:b/>
          <w:i/>
          <w:sz w:val="24"/>
          <w:szCs w:val="24"/>
          <w:lang w:val="ro-RO" w:eastAsia="zh-CN"/>
        </w:rPr>
        <w:t>L</w:t>
      </w:r>
      <w:r w:rsidR="00972C4B" w:rsidRPr="00474BFA">
        <w:rPr>
          <w:rFonts w:ascii="Times New Roman" w:eastAsia="SimSun" w:hAnsi="Times New Roman"/>
          <w:b/>
          <w:i/>
          <w:sz w:val="24"/>
          <w:szCs w:val="24"/>
          <w:lang w:val="ro-RO" w:eastAsia="zh-CN"/>
        </w:rPr>
        <w:t>a confecţionarea mănușilor obligatoriu se va solicita mostra aprobată.</w:t>
      </w:r>
    </w:p>
    <w:p w:rsidR="00685A71" w:rsidRPr="00474BFA" w:rsidRDefault="00685A71" w:rsidP="00685A71">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685A71"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685A71" w:rsidRPr="00474BFA" w:rsidRDefault="00F65E07" w:rsidP="00F65E0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685A71" w:rsidRPr="00474BFA" w:rsidRDefault="00685A71" w:rsidP="003C29C2">
      <w:pPr>
        <w:spacing w:after="0" w:line="240" w:lineRule="auto"/>
        <w:jc w:val="both"/>
        <w:rPr>
          <w:rFonts w:ascii="Times New Roman" w:eastAsia="SimSun" w:hAnsi="Times New Roman"/>
          <w:i/>
          <w:sz w:val="24"/>
          <w:szCs w:val="24"/>
          <w:lang w:val="en-US" w:eastAsia="zh-CN"/>
        </w:rPr>
      </w:pPr>
      <w:r w:rsidRPr="00474BFA">
        <w:rPr>
          <w:rFonts w:ascii="Times New Roman" w:eastAsia="SimSun" w:hAnsi="Times New Roman"/>
          <w:i/>
          <w:sz w:val="24"/>
          <w:szCs w:val="24"/>
          <w:lang w:val="en-US" w:eastAsia="zh-CN"/>
        </w:rPr>
        <w:t xml:space="preserve">           </w:t>
      </w:r>
      <w:r w:rsidRPr="00474BFA">
        <w:rPr>
          <w:rFonts w:ascii="Times New Roman" w:eastAsia="SimSun" w:hAnsi="Times New Roman"/>
          <w:i/>
          <w:sz w:val="24"/>
          <w:szCs w:val="24"/>
          <w:lang w:val="ro-MD" w:eastAsia="zh-CN"/>
        </w:rPr>
        <w:t xml:space="preserve"> </w:t>
      </w:r>
    </w:p>
    <w:p w:rsidR="00685A71" w:rsidRPr="00474BFA" w:rsidRDefault="00685A71" w:rsidP="00685A71">
      <w:pPr>
        <w:spacing w:after="0" w:line="240" w:lineRule="auto"/>
        <w:jc w:val="both"/>
        <w:rPr>
          <w:rFonts w:ascii="Times New Roman" w:hAnsi="Times New Roman"/>
          <w:color w:val="FF0000"/>
          <w:sz w:val="24"/>
          <w:szCs w:val="24"/>
          <w:lang w:val="en-US"/>
        </w:rPr>
      </w:pPr>
    </w:p>
    <w:p w:rsidR="00972C4B" w:rsidRPr="00474BFA" w:rsidRDefault="00972C4B" w:rsidP="00972C4B">
      <w:pPr>
        <w:spacing w:after="0" w:line="240" w:lineRule="auto"/>
        <w:jc w:val="both"/>
        <w:rPr>
          <w:rFonts w:ascii="Times New Roman" w:eastAsia="SimSun" w:hAnsi="Times New Roman"/>
          <w:i/>
          <w:color w:val="FF0000"/>
          <w:sz w:val="24"/>
          <w:szCs w:val="24"/>
          <w:lang w:val="ro-MD" w:eastAsia="zh-CN"/>
        </w:rPr>
      </w:pPr>
    </w:p>
    <w:p w:rsidR="00016D44" w:rsidRPr="00474BFA" w:rsidRDefault="00016D44" w:rsidP="00972C4B">
      <w:pPr>
        <w:spacing w:after="0" w:line="240" w:lineRule="auto"/>
        <w:jc w:val="both"/>
        <w:rPr>
          <w:rFonts w:ascii="Times New Roman" w:eastAsia="SimSun" w:hAnsi="Times New Roman"/>
          <w:i/>
          <w:color w:val="FF0000"/>
          <w:sz w:val="24"/>
          <w:szCs w:val="24"/>
          <w:lang w:val="ro-MD" w:eastAsia="zh-CN"/>
        </w:rPr>
      </w:pPr>
    </w:p>
    <w:p w:rsidR="00016D44" w:rsidRPr="00474BFA" w:rsidRDefault="00016D44" w:rsidP="00972C4B">
      <w:pPr>
        <w:spacing w:after="0" w:line="240" w:lineRule="auto"/>
        <w:jc w:val="both"/>
        <w:rPr>
          <w:rFonts w:ascii="Times New Roman" w:eastAsia="SimSun" w:hAnsi="Times New Roman"/>
          <w:i/>
          <w:color w:val="FF0000"/>
          <w:sz w:val="24"/>
          <w:szCs w:val="24"/>
          <w:lang w:val="ro-MD"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ro-MD" w:eastAsia="zh-CN"/>
        </w:rPr>
      </w:pPr>
    </w:p>
    <w:p w:rsidR="00016D44" w:rsidRPr="00474BFA" w:rsidRDefault="00016D44" w:rsidP="00606926">
      <w:pPr>
        <w:spacing w:after="0" w:line="240" w:lineRule="auto"/>
        <w:jc w:val="both"/>
        <w:rPr>
          <w:rFonts w:ascii="Times New Roman" w:eastAsia="SimSun" w:hAnsi="Times New Roman"/>
          <w:i/>
          <w:sz w:val="24"/>
          <w:szCs w:val="24"/>
          <w:lang w:val="ro-MD" w:eastAsia="zh-CN"/>
        </w:rPr>
      </w:pPr>
    </w:p>
    <w:p w:rsidR="00016D44" w:rsidRPr="00474BFA" w:rsidRDefault="00016D44" w:rsidP="00606926">
      <w:pPr>
        <w:spacing w:after="0" w:line="240" w:lineRule="auto"/>
        <w:jc w:val="both"/>
        <w:rPr>
          <w:rFonts w:ascii="Times New Roman" w:eastAsia="SimSun" w:hAnsi="Times New Roman"/>
          <w:i/>
          <w:sz w:val="24"/>
          <w:szCs w:val="24"/>
          <w:lang w:val="ro-MD" w:eastAsia="zh-CN"/>
        </w:rPr>
      </w:pPr>
    </w:p>
    <w:p w:rsidR="00016D44" w:rsidRPr="00474BFA" w:rsidRDefault="00016D44" w:rsidP="00606926">
      <w:pPr>
        <w:spacing w:after="0" w:line="240" w:lineRule="auto"/>
        <w:jc w:val="both"/>
        <w:rPr>
          <w:rFonts w:ascii="Times New Roman" w:eastAsia="SimSun" w:hAnsi="Times New Roman"/>
          <w:i/>
          <w:sz w:val="24"/>
          <w:szCs w:val="24"/>
          <w:lang w:val="ro-MD" w:eastAsia="zh-CN"/>
        </w:rPr>
      </w:pPr>
    </w:p>
    <w:p w:rsidR="00016D44" w:rsidRPr="00474BFA" w:rsidRDefault="00016D44" w:rsidP="00606926">
      <w:pPr>
        <w:spacing w:after="0" w:line="240" w:lineRule="auto"/>
        <w:jc w:val="both"/>
        <w:rPr>
          <w:rFonts w:ascii="Times New Roman" w:eastAsia="SimSun" w:hAnsi="Times New Roman"/>
          <w:i/>
          <w:sz w:val="24"/>
          <w:szCs w:val="24"/>
          <w:lang w:val="ro-MD" w:eastAsia="zh-CN"/>
        </w:rPr>
      </w:pPr>
    </w:p>
    <w:p w:rsidR="00016D44" w:rsidRPr="00474BFA" w:rsidRDefault="00016D44" w:rsidP="00606926">
      <w:pPr>
        <w:spacing w:after="0" w:line="240" w:lineRule="auto"/>
        <w:jc w:val="both"/>
        <w:rPr>
          <w:rFonts w:ascii="Times New Roman" w:eastAsia="SimSun" w:hAnsi="Times New Roman"/>
          <w:i/>
          <w:sz w:val="24"/>
          <w:szCs w:val="24"/>
          <w:lang w:val="ro-MD" w:eastAsia="zh-CN"/>
        </w:rPr>
      </w:pPr>
    </w:p>
    <w:p w:rsidR="00016D44" w:rsidRPr="00474BFA" w:rsidRDefault="00016D44" w:rsidP="00606926">
      <w:pPr>
        <w:spacing w:after="0" w:line="240" w:lineRule="auto"/>
        <w:jc w:val="both"/>
        <w:rPr>
          <w:rFonts w:ascii="Times New Roman" w:eastAsia="SimSun" w:hAnsi="Times New Roman"/>
          <w:i/>
          <w:sz w:val="24"/>
          <w:szCs w:val="24"/>
          <w:lang w:val="ro-MD" w:eastAsia="zh-CN"/>
        </w:rPr>
      </w:pPr>
    </w:p>
    <w:p w:rsidR="00016D44" w:rsidRPr="00474BFA" w:rsidRDefault="00016D44" w:rsidP="00606926">
      <w:pPr>
        <w:spacing w:after="0" w:line="240" w:lineRule="auto"/>
        <w:jc w:val="both"/>
        <w:rPr>
          <w:rFonts w:ascii="Times New Roman" w:eastAsia="SimSun" w:hAnsi="Times New Roman"/>
          <w:i/>
          <w:sz w:val="24"/>
          <w:szCs w:val="24"/>
          <w:lang w:val="ro-MD" w:eastAsia="zh-CN"/>
        </w:rPr>
      </w:pPr>
    </w:p>
    <w:p w:rsidR="00016D44" w:rsidRPr="00474BFA" w:rsidRDefault="00016D44" w:rsidP="00606926">
      <w:pPr>
        <w:spacing w:after="0" w:line="240" w:lineRule="auto"/>
        <w:jc w:val="both"/>
        <w:rPr>
          <w:rFonts w:ascii="Times New Roman" w:eastAsia="SimSun" w:hAnsi="Times New Roman"/>
          <w:i/>
          <w:sz w:val="24"/>
          <w:szCs w:val="24"/>
          <w:lang w:val="ro-MD" w:eastAsia="zh-CN"/>
        </w:rPr>
      </w:pPr>
    </w:p>
    <w:p w:rsidR="00016D44" w:rsidRPr="00474BFA" w:rsidRDefault="00016D44" w:rsidP="00606926">
      <w:pPr>
        <w:spacing w:after="0" w:line="240" w:lineRule="auto"/>
        <w:jc w:val="both"/>
        <w:rPr>
          <w:rFonts w:ascii="Times New Roman" w:eastAsia="SimSun" w:hAnsi="Times New Roman"/>
          <w:i/>
          <w:sz w:val="24"/>
          <w:szCs w:val="24"/>
          <w:lang w:val="ro-MD" w:eastAsia="zh-CN"/>
        </w:rPr>
      </w:pPr>
    </w:p>
    <w:p w:rsidR="003C29C2" w:rsidRPr="00474BFA" w:rsidRDefault="003C29C2" w:rsidP="00606926">
      <w:pPr>
        <w:spacing w:after="0" w:line="240" w:lineRule="auto"/>
        <w:jc w:val="both"/>
        <w:rPr>
          <w:rFonts w:ascii="Times New Roman" w:eastAsia="SimSun" w:hAnsi="Times New Roman"/>
          <w:i/>
          <w:sz w:val="24"/>
          <w:szCs w:val="24"/>
          <w:lang w:val="ro-MD" w:eastAsia="zh-CN"/>
        </w:rPr>
      </w:pPr>
    </w:p>
    <w:p w:rsidR="003C29C2" w:rsidRPr="00474BFA" w:rsidRDefault="003C29C2" w:rsidP="00606926">
      <w:pPr>
        <w:spacing w:after="0" w:line="240" w:lineRule="auto"/>
        <w:jc w:val="both"/>
        <w:rPr>
          <w:rFonts w:ascii="Times New Roman" w:eastAsia="SimSun" w:hAnsi="Times New Roman"/>
          <w:i/>
          <w:sz w:val="24"/>
          <w:szCs w:val="24"/>
          <w:lang w:val="ro-MD" w:eastAsia="zh-CN"/>
        </w:rPr>
      </w:pPr>
    </w:p>
    <w:p w:rsidR="00016D44" w:rsidRPr="00474BFA" w:rsidRDefault="00016D44" w:rsidP="00606926">
      <w:pPr>
        <w:spacing w:after="0" w:line="240" w:lineRule="auto"/>
        <w:jc w:val="both"/>
        <w:rPr>
          <w:rFonts w:ascii="Times New Roman" w:eastAsia="SimSun" w:hAnsi="Times New Roman"/>
          <w:i/>
          <w:sz w:val="24"/>
          <w:szCs w:val="24"/>
          <w:lang w:val="ro-MD" w:eastAsia="zh-CN"/>
        </w:rPr>
      </w:pPr>
    </w:p>
    <w:p w:rsidR="00016D44" w:rsidRPr="00474BFA" w:rsidRDefault="00016D44" w:rsidP="00606926">
      <w:pPr>
        <w:spacing w:after="0" w:line="240" w:lineRule="auto"/>
        <w:jc w:val="both"/>
        <w:rPr>
          <w:rFonts w:ascii="Times New Roman" w:eastAsia="SimSun" w:hAnsi="Times New Roman"/>
          <w:i/>
          <w:sz w:val="24"/>
          <w:szCs w:val="24"/>
          <w:lang w:val="ro-MD"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BE13AA" w:rsidRPr="00474BFA" w:rsidRDefault="00BE13AA" w:rsidP="00BE13AA">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 xml:space="preserve">Anexa nr. </w:t>
      </w:r>
      <w:r w:rsidR="00DD2746" w:rsidRPr="00474BFA">
        <w:rPr>
          <w:rFonts w:ascii="Times New Roman" w:hAnsi="Times New Roman"/>
          <w:b/>
          <w:sz w:val="24"/>
          <w:szCs w:val="24"/>
          <w:lang w:val="ro-RO"/>
        </w:rPr>
        <w:t>2</w:t>
      </w:r>
      <w:r w:rsidRPr="00474BFA">
        <w:rPr>
          <w:rFonts w:ascii="Times New Roman" w:hAnsi="Times New Roman"/>
          <w:b/>
          <w:sz w:val="24"/>
          <w:szCs w:val="24"/>
          <w:lang w:val="ro-RO"/>
        </w:rPr>
        <w:t>7</w:t>
      </w:r>
    </w:p>
    <w:p w:rsidR="00BE13AA" w:rsidRPr="00474BFA" w:rsidRDefault="00BE13AA" w:rsidP="00BE13AA">
      <w:pPr>
        <w:spacing w:after="0"/>
        <w:ind w:firstLine="5670"/>
        <w:rPr>
          <w:rFonts w:ascii="Times New Roman" w:hAnsi="Times New Roman"/>
          <w:sz w:val="24"/>
          <w:szCs w:val="24"/>
          <w:lang w:val="ro-RO"/>
        </w:rPr>
      </w:pPr>
    </w:p>
    <w:p w:rsidR="00BE13AA" w:rsidRPr="00474BFA" w:rsidRDefault="00BE13AA" w:rsidP="00BE13AA">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BE13AA" w:rsidRPr="00474BFA" w:rsidRDefault="00BE13AA" w:rsidP="00BE13AA">
      <w:pPr>
        <w:spacing w:after="0"/>
        <w:jc w:val="center"/>
        <w:rPr>
          <w:rFonts w:ascii="Times New Roman" w:hAnsi="Times New Roman"/>
          <w:b/>
          <w:sz w:val="24"/>
          <w:szCs w:val="24"/>
          <w:lang w:val="ro-RO"/>
        </w:rPr>
      </w:pPr>
    </w:p>
    <w:p w:rsidR="00BE13AA" w:rsidRPr="00474BFA" w:rsidRDefault="00750968" w:rsidP="00BE13AA">
      <w:pPr>
        <w:spacing w:after="0"/>
        <w:ind w:left="360" w:firstLine="207"/>
        <w:jc w:val="both"/>
        <w:rPr>
          <w:rFonts w:ascii="Times New Roman" w:hAnsi="Times New Roman"/>
          <w:b/>
          <w:sz w:val="24"/>
          <w:szCs w:val="24"/>
          <w:lang w:val="ro-RO"/>
        </w:rPr>
      </w:pPr>
      <w:r w:rsidRPr="00474BFA">
        <w:rPr>
          <w:rFonts w:ascii="Times New Roman" w:hAnsi="Times New Roman"/>
          <w:b/>
          <w:sz w:val="24"/>
          <w:szCs w:val="24"/>
          <w:lang w:val="ro-RO"/>
        </w:rPr>
        <w:t xml:space="preserve">Încălţăminte: </w:t>
      </w:r>
      <w:r w:rsidR="00BE13AA" w:rsidRPr="00474BFA">
        <w:rPr>
          <w:rFonts w:ascii="Times New Roman" w:hAnsi="Times New Roman"/>
          <w:b/>
          <w:sz w:val="24"/>
          <w:szCs w:val="24"/>
          <w:lang w:val="ro-RO"/>
        </w:rPr>
        <w:t xml:space="preserve"> Ghete de sport pentru femei/bărbaţi</w:t>
      </w:r>
      <w:r w:rsidR="00685A71" w:rsidRPr="00474BFA">
        <w:rPr>
          <w:rFonts w:ascii="Times New Roman" w:hAnsi="Times New Roman"/>
          <w:b/>
          <w:sz w:val="24"/>
          <w:szCs w:val="24"/>
          <w:lang w:val="ro-RO"/>
        </w:rPr>
        <w:t xml:space="preserve"> (elevii)</w:t>
      </w:r>
    </w:p>
    <w:p w:rsidR="00750968" w:rsidRPr="00474BFA" w:rsidRDefault="00750968" w:rsidP="00BE13AA">
      <w:pPr>
        <w:spacing w:after="0"/>
        <w:ind w:left="360" w:firstLine="207"/>
        <w:jc w:val="both"/>
        <w:rPr>
          <w:rFonts w:ascii="Times New Roman" w:eastAsia="SimSun" w:hAnsi="Times New Roman"/>
          <w:b/>
          <w:sz w:val="24"/>
          <w:szCs w:val="24"/>
          <w:lang w:val="ro-RO" w:eastAsia="zh-CN"/>
        </w:rPr>
      </w:pPr>
    </w:p>
    <w:p w:rsidR="00BE13AA" w:rsidRPr="00474BFA" w:rsidRDefault="00BE13AA" w:rsidP="00BE13AA">
      <w:pPr>
        <w:spacing w:after="0"/>
        <w:ind w:firstLine="567"/>
        <w:jc w:val="both"/>
        <w:rPr>
          <w:rFonts w:ascii="Times New Roman" w:hAnsi="Times New Roman"/>
          <w:sz w:val="24"/>
          <w:szCs w:val="24"/>
          <w:lang w:val="en-US"/>
        </w:rPr>
      </w:pPr>
      <w:r w:rsidRPr="00474BFA">
        <w:rPr>
          <w:rFonts w:ascii="Times New Roman" w:hAnsi="Times New Roman"/>
          <w:sz w:val="24"/>
          <w:szCs w:val="24"/>
          <w:lang w:val="ro-MD"/>
        </w:rPr>
        <w:t xml:space="preserve">Ghete </w:t>
      </w:r>
      <w:r w:rsidRPr="00474BFA">
        <w:rPr>
          <w:rFonts w:ascii="Times New Roman" w:hAnsi="Times New Roman"/>
          <w:sz w:val="24"/>
          <w:szCs w:val="24"/>
          <w:lang w:val="ro-RO"/>
        </w:rPr>
        <w:t>cu feţe din material textil, sunt confecţionate din ţesătură specială de culoare albastru-</w:t>
      </w:r>
      <w:r w:rsidR="00DD2746" w:rsidRPr="00474BFA">
        <w:rPr>
          <w:rFonts w:ascii="Times New Roman" w:hAnsi="Times New Roman"/>
          <w:sz w:val="24"/>
          <w:szCs w:val="24"/>
          <w:lang w:val="ro-MD"/>
        </w:rPr>
        <w:t>închis</w:t>
      </w:r>
      <w:r w:rsidRPr="00474BFA">
        <w:rPr>
          <w:rFonts w:ascii="Times New Roman" w:hAnsi="Times New Roman"/>
          <w:sz w:val="24"/>
          <w:szCs w:val="24"/>
          <w:lang w:val="ro-RO"/>
        </w:rPr>
        <w:t>. Talpa este realizată din cauciuc sintetic sau polimer.</w:t>
      </w:r>
    </w:p>
    <w:p w:rsidR="00BE13AA" w:rsidRPr="00474BFA" w:rsidRDefault="00BE13AA" w:rsidP="00BE13AA">
      <w:pPr>
        <w:spacing w:after="0"/>
        <w:ind w:firstLine="567"/>
        <w:jc w:val="both"/>
        <w:rPr>
          <w:rFonts w:ascii="Times New Roman" w:hAnsi="Times New Roman"/>
          <w:sz w:val="24"/>
          <w:szCs w:val="24"/>
          <w:lang w:val="en-US"/>
        </w:rPr>
      </w:pPr>
      <w:r w:rsidRPr="00474BFA">
        <w:rPr>
          <w:rFonts w:ascii="Times New Roman" w:hAnsi="Times New Roman"/>
          <w:sz w:val="24"/>
          <w:szCs w:val="24"/>
          <w:lang w:val="ro-RO"/>
        </w:rPr>
        <w:t>Ghetele sunt alcătuite din două ansambluri: superior şi inferior. Ansamblul superior este alcătuit din carâmb, căpută şi căptuşeală interioară, iar cel inferior - din talpă, branţ şi semibranţ.</w:t>
      </w:r>
    </w:p>
    <w:p w:rsidR="00BE13AA" w:rsidRPr="00474BFA" w:rsidRDefault="00BE13AA" w:rsidP="00BE13AA">
      <w:pPr>
        <w:spacing w:after="0"/>
        <w:ind w:firstLine="567"/>
        <w:jc w:val="both"/>
        <w:rPr>
          <w:rFonts w:ascii="Times New Roman" w:hAnsi="Times New Roman"/>
          <w:sz w:val="24"/>
          <w:szCs w:val="24"/>
          <w:lang w:val="en-US"/>
        </w:rPr>
      </w:pPr>
      <w:r w:rsidRPr="00474BFA">
        <w:rPr>
          <w:rFonts w:ascii="Times New Roman" w:hAnsi="Times New Roman"/>
          <w:sz w:val="24"/>
          <w:szCs w:val="24"/>
          <w:lang w:val="ro-RO"/>
        </w:rPr>
        <w:t>Sistemul de închidere se realizează cu şiret.</w:t>
      </w:r>
    </w:p>
    <w:p w:rsidR="00BE13AA" w:rsidRPr="00474BFA" w:rsidRDefault="00BE13AA" w:rsidP="00BE13AA">
      <w:pPr>
        <w:spacing w:after="0"/>
        <w:ind w:firstLine="567"/>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ghete de sport pentru femei/bărbaţi obligatoriu se va solicita mostra aprobată.  </w:t>
      </w:r>
    </w:p>
    <w:p w:rsidR="00685A71" w:rsidRPr="00474BFA" w:rsidRDefault="00685A71" w:rsidP="00685A71">
      <w:pPr>
        <w:spacing w:after="0"/>
        <w:jc w:val="both"/>
        <w:rPr>
          <w:rFonts w:ascii="Times New Roman" w:hAnsi="Times New Roman"/>
          <w:b/>
          <w:i/>
          <w:sz w:val="24"/>
          <w:szCs w:val="24"/>
          <w:lang w:val="en-US"/>
        </w:rPr>
      </w:pPr>
      <w:r w:rsidRPr="00474BFA">
        <w:rPr>
          <w:rFonts w:ascii="Times New Roman" w:hAnsi="Times New Roman"/>
          <w:b/>
          <w:i/>
          <w:sz w:val="24"/>
          <w:szCs w:val="24"/>
          <w:lang w:val="ro-RO"/>
        </w:rPr>
        <w:t xml:space="preserve">         Dimensiunile produselor livrate trebuie sa corespunda tabelului de masuri aprobat.</w:t>
      </w:r>
    </w:p>
    <w:p w:rsidR="00685A71" w:rsidRPr="00474BFA" w:rsidRDefault="00685A71" w:rsidP="00685A71">
      <w:pPr>
        <w:spacing w:after="0"/>
        <w:jc w:val="both"/>
        <w:rPr>
          <w:rFonts w:ascii="Times New Roman" w:hAnsi="Times New Roman"/>
          <w:b/>
          <w:bCs/>
          <w:i/>
          <w:sz w:val="24"/>
          <w:szCs w:val="24"/>
          <w:lang w:val="ro-MD"/>
        </w:rPr>
      </w:pPr>
      <w:r w:rsidRPr="00474BFA">
        <w:rPr>
          <w:rFonts w:ascii="Times New Roman" w:hAnsi="Times New Roman"/>
          <w:b/>
          <w:bCs/>
          <w:i/>
          <w:sz w:val="24"/>
          <w:szCs w:val="24"/>
          <w:lang w:val="ro-MD"/>
        </w:rPr>
        <w:t xml:space="preserve">         GOST</w:t>
      </w:r>
      <w:r w:rsidRPr="00474BFA">
        <w:rPr>
          <w:rFonts w:ascii="Times New Roman" w:hAnsi="Times New Roman"/>
          <w:b/>
          <w:bCs/>
          <w:i/>
          <w:sz w:val="24"/>
          <w:szCs w:val="24"/>
          <w:lang w:val="en-US"/>
        </w:rPr>
        <w:t xml:space="preserve"> 26167-2005</w:t>
      </w:r>
    </w:p>
    <w:p w:rsidR="00685A71" w:rsidRPr="00474BFA" w:rsidRDefault="00685A71" w:rsidP="00685A71">
      <w:pPr>
        <w:spacing w:after="0" w:line="240" w:lineRule="auto"/>
        <w:jc w:val="both"/>
        <w:rPr>
          <w:rFonts w:ascii="Times New Roman" w:hAnsi="Times New Roman"/>
          <w:b/>
          <w:i/>
          <w:sz w:val="24"/>
          <w:szCs w:val="24"/>
          <w:lang w:val="en-US"/>
        </w:rPr>
      </w:pPr>
      <w:r w:rsidRPr="00474BFA">
        <w:rPr>
          <w:rFonts w:ascii="Times New Roman" w:hAnsi="Times New Roman"/>
          <w:b/>
          <w:i/>
          <w:sz w:val="24"/>
          <w:szCs w:val="24"/>
          <w:lang w:val="ro-MD"/>
        </w:rPr>
        <w:t xml:space="preserve">         </w:t>
      </w:r>
      <w:r w:rsidRPr="00474BFA">
        <w:rPr>
          <w:rFonts w:ascii="Times New Roman" w:hAnsi="Times New Roman"/>
          <w:b/>
          <w:i/>
          <w:sz w:val="24"/>
          <w:szCs w:val="24"/>
          <w:lang w:val="en-US"/>
        </w:rPr>
        <w:t>SM EN 13518:2015/A1:2015</w:t>
      </w:r>
    </w:p>
    <w:p w:rsidR="00685A71" w:rsidRPr="00474BFA" w:rsidRDefault="00685A71" w:rsidP="00685A71">
      <w:pPr>
        <w:spacing w:after="0" w:line="240" w:lineRule="auto"/>
        <w:jc w:val="both"/>
        <w:rPr>
          <w:rFonts w:ascii="Times New Roman" w:hAnsi="Times New Roman"/>
          <w:b/>
          <w:i/>
          <w:sz w:val="24"/>
          <w:szCs w:val="24"/>
          <w:lang w:val="ro-MD"/>
        </w:rPr>
      </w:pPr>
      <w:r w:rsidRPr="00474BFA">
        <w:rPr>
          <w:rFonts w:ascii="Times New Roman" w:hAnsi="Times New Roman"/>
          <w:b/>
          <w:i/>
          <w:sz w:val="24"/>
          <w:szCs w:val="24"/>
          <w:lang w:val="ro-RO"/>
        </w:rPr>
        <w:t xml:space="preserve">         GOST 28371-89</w:t>
      </w:r>
    </w:p>
    <w:p w:rsidR="00685A71" w:rsidRPr="00474BFA" w:rsidRDefault="00685A71" w:rsidP="003C29C2">
      <w:pPr>
        <w:spacing w:after="0" w:line="240" w:lineRule="auto"/>
        <w:jc w:val="both"/>
        <w:rPr>
          <w:rFonts w:ascii="Times New Roman" w:eastAsia="SimSun" w:hAnsi="Times New Roman"/>
          <w:b/>
          <w:i/>
          <w:sz w:val="24"/>
          <w:szCs w:val="24"/>
          <w:lang w:val="en-US" w:eastAsia="zh-CN"/>
        </w:rPr>
      </w:pPr>
      <w:r w:rsidRPr="00474BFA">
        <w:rPr>
          <w:rFonts w:ascii="Times New Roman" w:eastAsia="SimSun" w:hAnsi="Times New Roman"/>
          <w:i/>
          <w:sz w:val="24"/>
          <w:szCs w:val="24"/>
          <w:lang w:val="ro-MD" w:eastAsia="zh-CN"/>
        </w:rPr>
        <w:t xml:space="preserve">         </w:t>
      </w:r>
    </w:p>
    <w:p w:rsidR="00BE13AA" w:rsidRPr="00474BFA" w:rsidRDefault="00BE13AA" w:rsidP="00BE13AA">
      <w:pPr>
        <w:spacing w:after="0"/>
        <w:ind w:firstLine="567"/>
        <w:jc w:val="both"/>
        <w:rPr>
          <w:rFonts w:ascii="Times New Roman" w:hAnsi="Times New Roman"/>
          <w:b/>
          <w:i/>
          <w:sz w:val="24"/>
          <w:szCs w:val="24"/>
          <w:lang w:val="en-US"/>
        </w:rPr>
      </w:pPr>
    </w:p>
    <w:p w:rsidR="00BE13AA" w:rsidRPr="00474BFA" w:rsidRDefault="00BE13AA"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3C29C2" w:rsidRPr="00474BFA" w:rsidRDefault="003C29C2" w:rsidP="00606926">
      <w:pPr>
        <w:spacing w:after="0" w:line="240" w:lineRule="auto"/>
        <w:jc w:val="both"/>
        <w:rPr>
          <w:rFonts w:ascii="Times New Roman" w:eastAsia="SimSun" w:hAnsi="Times New Roman"/>
          <w:i/>
          <w:sz w:val="24"/>
          <w:szCs w:val="24"/>
          <w:lang w:val="en-US" w:eastAsia="zh-CN"/>
        </w:rPr>
      </w:pPr>
    </w:p>
    <w:p w:rsidR="003C29C2" w:rsidRPr="00474BFA" w:rsidRDefault="003C29C2" w:rsidP="00606926">
      <w:pPr>
        <w:spacing w:after="0" w:line="240" w:lineRule="auto"/>
        <w:jc w:val="both"/>
        <w:rPr>
          <w:rFonts w:ascii="Times New Roman" w:eastAsia="SimSun" w:hAnsi="Times New Roman"/>
          <w:i/>
          <w:sz w:val="24"/>
          <w:szCs w:val="24"/>
          <w:lang w:val="en-US" w:eastAsia="zh-CN"/>
        </w:rPr>
      </w:pPr>
    </w:p>
    <w:p w:rsidR="003C29C2" w:rsidRPr="00474BFA" w:rsidRDefault="003C29C2"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DD2746">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28</w:t>
      </w:r>
    </w:p>
    <w:p w:rsidR="00DD2746" w:rsidRPr="00474BFA" w:rsidRDefault="00DD2746" w:rsidP="00DD2746">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DD2746" w:rsidRPr="00474BFA" w:rsidRDefault="00DD2746" w:rsidP="00DD2746">
      <w:pPr>
        <w:spacing w:after="0"/>
        <w:jc w:val="center"/>
        <w:rPr>
          <w:rFonts w:ascii="Times New Roman" w:hAnsi="Times New Roman"/>
          <w:b/>
          <w:sz w:val="24"/>
          <w:szCs w:val="24"/>
          <w:lang w:val="ro-RO"/>
        </w:rPr>
      </w:pPr>
    </w:p>
    <w:p w:rsidR="00DD2746" w:rsidRPr="00474BFA" w:rsidRDefault="00DD2746" w:rsidP="00DD2746">
      <w:pPr>
        <w:pStyle w:val="a3"/>
        <w:spacing w:after="0"/>
        <w:ind w:left="360"/>
        <w:jc w:val="both"/>
        <w:rPr>
          <w:rFonts w:ascii="Times New Roman" w:hAnsi="Times New Roman"/>
          <w:b/>
          <w:sz w:val="24"/>
          <w:szCs w:val="24"/>
          <w:lang w:val="ro-RO"/>
        </w:rPr>
      </w:pPr>
      <w:r w:rsidRPr="00474BFA">
        <w:rPr>
          <w:rFonts w:ascii="Times New Roman" w:hAnsi="Times New Roman"/>
          <w:b/>
          <w:sz w:val="24"/>
          <w:szCs w:val="24"/>
          <w:lang w:val="ro-RO"/>
        </w:rPr>
        <w:t xml:space="preserve">Pantaloni de serviciu pentru bărbați </w:t>
      </w:r>
    </w:p>
    <w:p w:rsidR="00DD2746" w:rsidRPr="00474BFA" w:rsidRDefault="00DD2746" w:rsidP="00DD2746">
      <w:pPr>
        <w:pStyle w:val="a3"/>
        <w:spacing w:after="0"/>
        <w:ind w:left="360"/>
        <w:jc w:val="both"/>
        <w:rPr>
          <w:rFonts w:ascii="Times New Roman" w:hAnsi="Times New Roman"/>
          <w:b/>
          <w:sz w:val="24"/>
          <w:szCs w:val="24"/>
          <w:lang w:val="ro-RO"/>
        </w:rPr>
      </w:pPr>
    </w:p>
    <w:p w:rsidR="00DD2746" w:rsidRPr="00474BFA" w:rsidRDefault="00DD2746" w:rsidP="00DD2746">
      <w:pPr>
        <w:pStyle w:val="a3"/>
        <w:spacing w:after="0"/>
        <w:ind w:left="0" w:firstLine="360"/>
        <w:jc w:val="both"/>
        <w:rPr>
          <w:rFonts w:ascii="Times New Roman" w:hAnsi="Times New Roman"/>
          <w:b/>
          <w:sz w:val="24"/>
          <w:szCs w:val="24"/>
          <w:lang w:val="ro-RO"/>
        </w:rPr>
      </w:pPr>
      <w:r w:rsidRPr="00474BFA">
        <w:rPr>
          <w:rFonts w:ascii="Times New Roman" w:hAnsi="Times New Roman"/>
          <w:b/>
          <w:sz w:val="24"/>
          <w:szCs w:val="24"/>
          <w:lang w:val="ro-RO"/>
        </w:rPr>
        <w:t>1.1  Materialele folosite: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3230"/>
        <w:gridCol w:w="6399"/>
      </w:tblGrid>
      <w:tr w:rsidR="00DD2746" w:rsidRPr="00474BFA" w:rsidTr="00FB4B1F">
        <w:trPr>
          <w:trHeight w:val="335"/>
        </w:trPr>
        <w:tc>
          <w:tcPr>
            <w:tcW w:w="457" w:type="dxa"/>
            <w:vAlign w:val="center"/>
          </w:tcPr>
          <w:p w:rsidR="00DD2746" w:rsidRPr="00474BFA" w:rsidRDefault="00DD2746" w:rsidP="00FB4B1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w:t>
            </w:r>
          </w:p>
        </w:tc>
        <w:tc>
          <w:tcPr>
            <w:tcW w:w="3260" w:type="dxa"/>
            <w:vAlign w:val="center"/>
          </w:tcPr>
          <w:p w:rsidR="00DD2746" w:rsidRPr="00474BFA" w:rsidRDefault="00DD2746" w:rsidP="00FB4B1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Denumirea materialului</w:t>
            </w:r>
          </w:p>
        </w:tc>
        <w:tc>
          <w:tcPr>
            <w:tcW w:w="6489" w:type="dxa"/>
            <w:vAlign w:val="center"/>
          </w:tcPr>
          <w:p w:rsidR="00DD2746" w:rsidRPr="00474BFA" w:rsidRDefault="00DD2746" w:rsidP="00FB4B1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Utilizare</w:t>
            </w:r>
          </w:p>
        </w:tc>
      </w:tr>
      <w:tr w:rsidR="00DD2746" w:rsidRPr="00474BFA" w:rsidTr="00FB4B1F">
        <w:tc>
          <w:tcPr>
            <w:tcW w:w="457" w:type="dxa"/>
            <w:vAlign w:val="center"/>
          </w:tcPr>
          <w:p w:rsidR="00DD2746" w:rsidRPr="00474BFA" w:rsidRDefault="00DD2746" w:rsidP="00FB4B1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w:t>
            </w:r>
          </w:p>
        </w:tc>
        <w:tc>
          <w:tcPr>
            <w:tcW w:w="3260" w:type="dxa"/>
            <w:vAlign w:val="center"/>
          </w:tcPr>
          <w:p w:rsidR="00DD2746" w:rsidRPr="00474BFA" w:rsidRDefault="00DD2746" w:rsidP="00FB4B1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w:t>
            </w:r>
          </w:p>
        </w:tc>
        <w:tc>
          <w:tcPr>
            <w:tcW w:w="6489" w:type="dxa"/>
            <w:vAlign w:val="center"/>
          </w:tcPr>
          <w:p w:rsidR="00DD2746" w:rsidRPr="00474BFA" w:rsidRDefault="00DD2746" w:rsidP="00FB4B1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III</w:t>
            </w:r>
          </w:p>
        </w:tc>
      </w:tr>
      <w:tr w:rsidR="00DD2746" w:rsidRPr="001A42E9" w:rsidTr="00FB4B1F">
        <w:tc>
          <w:tcPr>
            <w:tcW w:w="457" w:type="dxa"/>
            <w:vAlign w:val="center"/>
          </w:tcPr>
          <w:p w:rsidR="00DD2746" w:rsidRPr="00474BFA" w:rsidRDefault="00DD2746" w:rsidP="00FB4B1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3260" w:type="dxa"/>
          </w:tcPr>
          <w:p w:rsidR="00DD2746" w:rsidRPr="00474BFA" w:rsidRDefault="00DD2746" w:rsidP="00FB4B1F">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de bază</w:t>
            </w:r>
          </w:p>
          <w:p w:rsidR="00DD2746" w:rsidRPr="00474BFA" w:rsidRDefault="00DD2746" w:rsidP="00FB4B1F">
            <w:pPr>
              <w:spacing w:after="0" w:line="240" w:lineRule="auto"/>
              <w:rPr>
                <w:rFonts w:ascii="Times New Roman" w:hAnsi="Times New Roman"/>
                <w:sz w:val="24"/>
                <w:szCs w:val="24"/>
                <w:lang w:val="ro-RO"/>
              </w:rPr>
            </w:pPr>
          </w:p>
        </w:tc>
        <w:tc>
          <w:tcPr>
            <w:tcW w:w="6489" w:type="dxa"/>
          </w:tcPr>
          <w:p w:rsidR="00DD2746" w:rsidRPr="00474BFA" w:rsidRDefault="00DD2746" w:rsidP="00FB4B1F">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28000-2004, lînă – 50 ±5 %, poliester – 50 ±5 %, densitatea - 280 - 320 gr/m</w:t>
            </w:r>
            <w:r w:rsidRPr="00474BFA">
              <w:rPr>
                <w:rFonts w:ascii="Times New Roman" w:hAnsi="Times New Roman"/>
                <w:sz w:val="24"/>
                <w:szCs w:val="24"/>
                <w:vertAlign w:val="superscript"/>
                <w:lang w:val="ro-RO"/>
              </w:rPr>
              <w:t xml:space="preserve">2 </w:t>
            </w:r>
            <w:r w:rsidRPr="00474BFA">
              <w:rPr>
                <w:rFonts w:ascii="Times New Roman" w:hAnsi="Times New Roman"/>
                <w:sz w:val="24"/>
                <w:szCs w:val="24"/>
                <w:lang w:val="ro-RO"/>
              </w:rPr>
              <w:t>(panton 19-4013 DARK NAVY)</w:t>
            </w:r>
          </w:p>
        </w:tc>
      </w:tr>
      <w:tr w:rsidR="00DD2746" w:rsidRPr="00474BFA" w:rsidTr="00FB4B1F">
        <w:tc>
          <w:tcPr>
            <w:tcW w:w="457" w:type="dxa"/>
            <w:tcBorders>
              <w:top w:val="single" w:sz="4" w:space="0" w:color="auto"/>
              <w:left w:val="single" w:sz="4" w:space="0" w:color="auto"/>
              <w:bottom w:val="single" w:sz="4" w:space="0" w:color="auto"/>
              <w:right w:val="single" w:sz="4" w:space="0" w:color="auto"/>
            </w:tcBorders>
            <w:vAlign w:val="center"/>
          </w:tcPr>
          <w:p w:rsidR="00DD2746" w:rsidRPr="00474BFA" w:rsidRDefault="00DD2746" w:rsidP="00FB4B1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rsidR="00DD2746" w:rsidRPr="00474BFA" w:rsidRDefault="00DD2746" w:rsidP="00FB4B1F">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pentru căptuşeală</w:t>
            </w:r>
          </w:p>
        </w:tc>
        <w:tc>
          <w:tcPr>
            <w:tcW w:w="6489" w:type="dxa"/>
            <w:tcBorders>
              <w:top w:val="single" w:sz="4" w:space="0" w:color="auto"/>
              <w:left w:val="single" w:sz="4" w:space="0" w:color="auto"/>
              <w:bottom w:val="single" w:sz="4" w:space="0" w:color="auto"/>
              <w:right w:val="single" w:sz="4" w:space="0" w:color="auto"/>
            </w:tcBorders>
            <w:shd w:val="clear" w:color="auto" w:fill="FFFFFF" w:themeFill="background1"/>
          </w:tcPr>
          <w:p w:rsidR="00DD2746" w:rsidRPr="00474BFA" w:rsidRDefault="00DD2746" w:rsidP="00FB4B1F">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20272-96, viscoza-100 %, densitatea - 110 gr/m</w:t>
            </w:r>
            <w:r w:rsidRPr="00474BFA">
              <w:rPr>
                <w:rFonts w:ascii="Times New Roman" w:hAnsi="Times New Roman"/>
                <w:sz w:val="24"/>
                <w:szCs w:val="24"/>
                <w:vertAlign w:val="superscript"/>
                <w:lang w:val="ro-RO"/>
              </w:rPr>
              <w:t xml:space="preserve">2  </w:t>
            </w:r>
            <w:r w:rsidRPr="00474BFA">
              <w:rPr>
                <w:rFonts w:ascii="Times New Roman" w:hAnsi="Times New Roman"/>
                <w:sz w:val="24"/>
                <w:szCs w:val="24"/>
                <w:lang w:val="ro-RO"/>
              </w:rPr>
              <w:t>sau poliefir – 100%, densitatea - 71 gr/m</w:t>
            </w:r>
            <w:r w:rsidRPr="00474BFA">
              <w:rPr>
                <w:rFonts w:ascii="Times New Roman" w:hAnsi="Times New Roman"/>
                <w:sz w:val="24"/>
                <w:szCs w:val="24"/>
                <w:vertAlign w:val="superscript"/>
                <w:lang w:val="ro-RO"/>
              </w:rPr>
              <w:t>2</w:t>
            </w:r>
            <w:r w:rsidR="00F8244D" w:rsidRPr="00474BFA">
              <w:rPr>
                <w:rFonts w:ascii="Times New Roman" w:hAnsi="Times New Roman"/>
                <w:sz w:val="24"/>
                <w:szCs w:val="24"/>
                <w:lang w:val="ro-RO"/>
              </w:rPr>
              <w:t>.</w:t>
            </w:r>
            <w:r w:rsidR="00F8244D" w:rsidRPr="00474BFA">
              <w:rPr>
                <w:rFonts w:ascii="Times New Roman" w:hAnsi="Times New Roman"/>
                <w:i/>
                <w:sz w:val="24"/>
                <w:szCs w:val="24"/>
                <w:lang w:val="ro-RO"/>
              </w:rPr>
              <w:t xml:space="preserve"> (</w:t>
            </w:r>
            <w:r w:rsidR="00F8244D" w:rsidRPr="00474BFA">
              <w:rPr>
                <w:rFonts w:ascii="Times New Roman" w:hAnsi="Times New Roman"/>
                <w:sz w:val="24"/>
                <w:szCs w:val="24"/>
                <w:lang w:val="ro-RO"/>
              </w:rPr>
              <w:t>culoare</w:t>
            </w:r>
            <w:r w:rsidR="00F8244D" w:rsidRPr="00474BFA">
              <w:rPr>
                <w:rFonts w:ascii="Times New Roman" w:hAnsi="Times New Roman"/>
                <w:i/>
                <w:sz w:val="24"/>
                <w:szCs w:val="24"/>
                <w:lang w:val="ro-RO"/>
              </w:rPr>
              <w:t xml:space="preserve"> </w:t>
            </w:r>
            <w:r w:rsidR="00F8244D" w:rsidRPr="00474BFA">
              <w:rPr>
                <w:rStyle w:val="tpa"/>
                <w:rFonts w:ascii="Times New Roman" w:hAnsi="Times New Roman"/>
                <w:sz w:val="24"/>
                <w:szCs w:val="24"/>
                <w:lang w:val="ro-RO"/>
              </w:rPr>
              <w:t>albastru inchis</w:t>
            </w:r>
            <w:r w:rsidR="00F8244D" w:rsidRPr="00474BFA">
              <w:rPr>
                <w:rStyle w:val="tpa"/>
                <w:rFonts w:ascii="Times New Roman" w:hAnsi="Times New Roman"/>
                <w:i/>
                <w:sz w:val="24"/>
                <w:szCs w:val="24"/>
                <w:lang w:val="ro-RO"/>
              </w:rPr>
              <w:t>)</w:t>
            </w:r>
          </w:p>
        </w:tc>
      </w:tr>
      <w:tr w:rsidR="00DD2746" w:rsidRPr="00474BFA" w:rsidTr="00FB4B1F">
        <w:tc>
          <w:tcPr>
            <w:tcW w:w="457" w:type="dxa"/>
            <w:tcBorders>
              <w:top w:val="single" w:sz="4" w:space="0" w:color="auto"/>
              <w:left w:val="single" w:sz="4" w:space="0" w:color="auto"/>
              <w:bottom w:val="single" w:sz="4" w:space="0" w:color="auto"/>
              <w:right w:val="single" w:sz="4" w:space="0" w:color="auto"/>
            </w:tcBorders>
            <w:vAlign w:val="center"/>
          </w:tcPr>
          <w:p w:rsidR="00DD2746" w:rsidRPr="00474BFA" w:rsidRDefault="00DD2746" w:rsidP="00FB4B1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rsidR="00DD2746" w:rsidRPr="00474BFA" w:rsidRDefault="00DD2746" w:rsidP="00FB4B1F">
            <w:pPr>
              <w:spacing w:after="0" w:line="240" w:lineRule="auto"/>
              <w:rPr>
                <w:rFonts w:ascii="Times New Roman" w:hAnsi="Times New Roman"/>
                <w:sz w:val="24"/>
                <w:szCs w:val="24"/>
                <w:lang w:val="ro-RO"/>
              </w:rPr>
            </w:pPr>
            <w:r w:rsidRPr="00474BFA">
              <w:rPr>
                <w:rFonts w:ascii="Times New Roman" w:hAnsi="Times New Roman"/>
                <w:sz w:val="24"/>
                <w:szCs w:val="24"/>
                <w:lang w:val="ro-RO"/>
              </w:rPr>
              <w:t>Stofa pentru punga buzunarului</w:t>
            </w:r>
          </w:p>
        </w:tc>
        <w:tc>
          <w:tcPr>
            <w:tcW w:w="6489" w:type="dxa"/>
            <w:tcBorders>
              <w:top w:val="single" w:sz="4" w:space="0" w:color="auto"/>
              <w:left w:val="single" w:sz="4" w:space="0" w:color="auto"/>
              <w:bottom w:val="single" w:sz="4" w:space="0" w:color="auto"/>
              <w:right w:val="single" w:sz="4" w:space="0" w:color="auto"/>
            </w:tcBorders>
            <w:shd w:val="clear" w:color="auto" w:fill="FFFFFF" w:themeFill="background1"/>
          </w:tcPr>
          <w:p w:rsidR="00DD2746" w:rsidRPr="00474BFA" w:rsidRDefault="00DD2746" w:rsidP="00FB4B1F">
            <w:pPr>
              <w:spacing w:after="0" w:line="240" w:lineRule="auto"/>
              <w:rPr>
                <w:rFonts w:ascii="Times New Roman" w:hAnsi="Times New Roman"/>
                <w:sz w:val="24"/>
                <w:szCs w:val="24"/>
                <w:lang w:val="ro-RO"/>
              </w:rPr>
            </w:pPr>
            <w:r w:rsidRPr="00474BFA">
              <w:rPr>
                <w:rFonts w:ascii="Times New Roman" w:hAnsi="Times New Roman"/>
                <w:sz w:val="24"/>
                <w:szCs w:val="24"/>
                <w:lang w:val="ro-RO"/>
              </w:rPr>
              <w:t>Bumbac 100% densitatea 135-142 %</w:t>
            </w:r>
          </w:p>
        </w:tc>
      </w:tr>
    </w:tbl>
    <w:p w:rsidR="00DD2746" w:rsidRPr="00474BFA" w:rsidRDefault="00DD2746" w:rsidP="00DD2746">
      <w:pPr>
        <w:spacing w:after="0"/>
        <w:jc w:val="both"/>
        <w:rPr>
          <w:rFonts w:ascii="Times New Roman" w:eastAsia="SimSun" w:hAnsi="Times New Roman"/>
          <w:b/>
          <w:sz w:val="24"/>
          <w:szCs w:val="24"/>
          <w:lang w:val="ro-RO" w:eastAsia="zh-CN"/>
        </w:rPr>
      </w:pPr>
    </w:p>
    <w:p w:rsidR="00DD2746" w:rsidRPr="00474BFA" w:rsidRDefault="00DD2746" w:rsidP="00DD2746">
      <w:pPr>
        <w:spacing w:after="0"/>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1.2 Pantalonii de culoare albastru-închis, </w:t>
      </w:r>
      <w:r w:rsidRPr="00474BFA">
        <w:rPr>
          <w:rFonts w:ascii="Times New Roman" w:eastAsia="SimSun" w:hAnsi="Times New Roman"/>
          <w:sz w:val="24"/>
          <w:szCs w:val="24"/>
          <w:lang w:val="ro-RO" w:eastAsia="zh-CN"/>
        </w:rPr>
        <w:t xml:space="preserve">de siluetăsemi-ajustată se constituie din partea din faţă, partea din spate şi betelie. Sistemul de închidere este amplasat pe linia de simetrie a feţei şi se realizează prin fermoar </w:t>
      </w:r>
      <w:r w:rsidRPr="00474BFA">
        <w:rPr>
          <w:rFonts w:ascii="Times New Roman" w:eastAsiaTheme="majorEastAsia" w:hAnsi="Times New Roman"/>
          <w:bCs/>
          <w:sz w:val="24"/>
          <w:szCs w:val="24"/>
          <w:lang w:val="ro-RO"/>
        </w:rPr>
        <w:t>din material plastic spiralat</w:t>
      </w:r>
      <w:r w:rsidRPr="00474BFA">
        <w:rPr>
          <w:rFonts w:ascii="Times New Roman" w:eastAsia="SimSun" w:hAnsi="Times New Roman"/>
          <w:sz w:val="24"/>
          <w:szCs w:val="24"/>
          <w:lang w:val="ro-RO" w:eastAsia="zh-CN"/>
        </w:rPr>
        <w:t>.</w:t>
      </w:r>
    </w:p>
    <w:p w:rsidR="00DD2746" w:rsidRPr="00474BFA" w:rsidRDefault="00DD2746" w:rsidP="00DD2746">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Faţa este constituită din două repere simetrice, care se prelucrează cu căptuşeală. Partea din faţă prezintă buzunar lateral cu linia de intrare oblică, garnisită prin tighel decorativ cu lăţimea de 2 mm. </w:t>
      </w:r>
    </w:p>
    <w:p w:rsidR="00DD2746" w:rsidRPr="00474BFA" w:rsidRDefault="00DD2746" w:rsidP="00DD2746">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Spatele este constituit din două repere simetrice. Cambrarea în talie se realizează cu ajutorul a două pense executate simetric pe ambele părţi. Pe elementul spate dreapta la distanţa de 60 mm de la conturul superior se prelucrează un buzunar tăiat cu doi refileţi cu lungimea de 135 mm. Buzunarul prevede închidere prin nasture şi butonieră.</w:t>
      </w:r>
    </w:p>
    <w:p w:rsidR="00DD2746" w:rsidRPr="00474BFA" w:rsidRDefault="00DD2746" w:rsidP="00DD2746">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Pe cusătura laterală se aplică o panglică ţesută cu lăţimea de 5 mm cu rol de lampas de culoare verde. Betelia cu lăţimea de 40 mm prelucrează conturul superior al produsului şi este prevăzută cu şase găici (şapte de la mărimea 54) pentru centură. Betelia se încheie cu un nasture şi o butonieră, precum şi cu un cîrlig (care poate fi înlocuit cu un nasture suplimentar).</w:t>
      </w:r>
    </w:p>
    <w:p w:rsidR="00DD2746" w:rsidRPr="00474BFA" w:rsidRDefault="00DD2746" w:rsidP="00DD2746">
      <w:pPr>
        <w:spacing w:after="0" w:line="240" w:lineRule="auto"/>
        <w:ind w:firstLine="540"/>
        <w:jc w:val="both"/>
        <w:rPr>
          <w:rFonts w:ascii="Times New Roman" w:eastAsia="SimSun" w:hAnsi="Times New Roman"/>
          <w:b/>
          <w:sz w:val="24"/>
          <w:szCs w:val="24"/>
          <w:lang w:val="ro-RO" w:eastAsia="zh-CN"/>
        </w:rPr>
      </w:pPr>
    </w:p>
    <w:p w:rsidR="00DD2746" w:rsidRPr="00474BFA" w:rsidRDefault="00DD2746" w:rsidP="00DD2746">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pantalonilor pentru bărbați obligatoriu se va solicita mostra aprobată. </w:t>
      </w:r>
    </w:p>
    <w:p w:rsidR="00F8244D" w:rsidRPr="00474BFA" w:rsidRDefault="00F8244D" w:rsidP="00F8244D">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F8244D"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F8244D" w:rsidRPr="00474BFA" w:rsidRDefault="00F65E07" w:rsidP="00F65E0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F8244D" w:rsidRPr="00264BBE" w:rsidRDefault="00F8244D" w:rsidP="003C29C2">
      <w:pPr>
        <w:spacing w:after="0" w:line="240" w:lineRule="auto"/>
        <w:jc w:val="both"/>
        <w:rPr>
          <w:rFonts w:ascii="Times New Roman" w:hAnsi="Times New Roman"/>
          <w:b/>
          <w:color w:val="FF0000"/>
          <w:sz w:val="24"/>
          <w:szCs w:val="24"/>
          <w:lang w:val="en-US"/>
        </w:rPr>
      </w:pPr>
      <w:r w:rsidRPr="00264BBE">
        <w:rPr>
          <w:rFonts w:ascii="Times New Roman" w:eastAsia="SimSun" w:hAnsi="Times New Roman"/>
          <w:b/>
          <w:i/>
          <w:sz w:val="24"/>
          <w:szCs w:val="24"/>
          <w:lang w:val="en-US" w:eastAsia="zh-CN"/>
        </w:rPr>
        <w:t xml:space="preserve">         </w:t>
      </w:r>
      <w:r w:rsidRPr="00264BBE">
        <w:rPr>
          <w:rFonts w:ascii="Times New Roman" w:eastAsia="SimSun" w:hAnsi="Times New Roman"/>
          <w:b/>
          <w:i/>
          <w:sz w:val="24"/>
          <w:szCs w:val="24"/>
          <w:lang w:val="ro-MD" w:eastAsia="zh-CN"/>
        </w:rPr>
        <w:t xml:space="preserve"> </w:t>
      </w:r>
      <w:r w:rsidR="00264BBE" w:rsidRPr="001A42E9">
        <w:rPr>
          <w:rFonts w:ascii="Times New Roman" w:eastAsia="SimSun" w:hAnsi="Times New Roman"/>
          <w:b/>
          <w:i/>
          <w:sz w:val="24"/>
          <w:szCs w:val="24"/>
          <w:lang w:val="en-US" w:eastAsia="zh-CN"/>
        </w:rPr>
        <w:t>SM SR EN ISO 13937-2:2013</w:t>
      </w: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DD2746" w:rsidRPr="00474BFA" w:rsidRDefault="00DD2746" w:rsidP="00606926">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en-US" w:eastAsia="zh-CN"/>
        </w:rPr>
      </w:pPr>
    </w:p>
    <w:p w:rsidR="003C29C2" w:rsidRPr="00474BFA" w:rsidRDefault="003C29C2" w:rsidP="00606926">
      <w:pPr>
        <w:spacing w:after="0" w:line="240" w:lineRule="auto"/>
        <w:jc w:val="both"/>
        <w:rPr>
          <w:rFonts w:ascii="Times New Roman" w:eastAsia="SimSun" w:hAnsi="Times New Roman"/>
          <w:i/>
          <w:sz w:val="24"/>
          <w:szCs w:val="24"/>
          <w:lang w:val="en-US" w:eastAsia="zh-CN"/>
        </w:rPr>
      </w:pPr>
    </w:p>
    <w:p w:rsidR="003C29C2" w:rsidRPr="00474BFA" w:rsidRDefault="003C29C2" w:rsidP="00606926">
      <w:pPr>
        <w:spacing w:after="0" w:line="240" w:lineRule="auto"/>
        <w:jc w:val="both"/>
        <w:rPr>
          <w:rFonts w:ascii="Times New Roman" w:eastAsia="SimSun" w:hAnsi="Times New Roman"/>
          <w:i/>
          <w:sz w:val="24"/>
          <w:szCs w:val="24"/>
          <w:lang w:val="en-US" w:eastAsia="zh-CN"/>
        </w:rPr>
      </w:pPr>
    </w:p>
    <w:p w:rsidR="003C29C2" w:rsidRPr="00474BFA" w:rsidRDefault="003C29C2" w:rsidP="00606926">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en-US" w:eastAsia="zh-CN"/>
        </w:rPr>
      </w:pPr>
    </w:p>
    <w:p w:rsidR="00DA3C3D" w:rsidRPr="00474BFA" w:rsidRDefault="00DA3C3D" w:rsidP="00606926">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ro-MD" w:eastAsia="zh-CN"/>
        </w:rPr>
      </w:pPr>
    </w:p>
    <w:p w:rsidR="00227F2C" w:rsidRPr="00474BFA" w:rsidRDefault="00227F2C" w:rsidP="00227F2C">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t>Anexa nr. 29</w:t>
      </w:r>
    </w:p>
    <w:p w:rsidR="00227F2C" w:rsidRPr="00474BFA" w:rsidRDefault="00227F2C" w:rsidP="00227F2C">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227F2C" w:rsidRPr="00474BFA" w:rsidRDefault="00227F2C" w:rsidP="00227F2C">
      <w:pPr>
        <w:spacing w:after="0"/>
        <w:jc w:val="center"/>
        <w:rPr>
          <w:rFonts w:ascii="Times New Roman" w:hAnsi="Times New Roman"/>
          <w:b/>
          <w:sz w:val="24"/>
          <w:szCs w:val="24"/>
          <w:lang w:val="ro-RO"/>
        </w:rPr>
      </w:pPr>
    </w:p>
    <w:p w:rsidR="00227F2C" w:rsidRPr="00474BFA" w:rsidRDefault="00227F2C" w:rsidP="00227F2C">
      <w:pPr>
        <w:pStyle w:val="a3"/>
        <w:spacing w:after="0"/>
        <w:ind w:left="360"/>
        <w:jc w:val="both"/>
        <w:rPr>
          <w:rFonts w:ascii="Times New Roman" w:hAnsi="Times New Roman"/>
          <w:b/>
          <w:sz w:val="24"/>
          <w:szCs w:val="24"/>
          <w:lang w:val="ro-RO"/>
        </w:rPr>
      </w:pPr>
      <w:r w:rsidRPr="00474BFA">
        <w:rPr>
          <w:rFonts w:ascii="Times New Roman" w:hAnsi="Times New Roman"/>
          <w:b/>
          <w:sz w:val="24"/>
          <w:szCs w:val="24"/>
          <w:lang w:val="ro-RO"/>
        </w:rPr>
        <w:t xml:space="preserve">Fusta de serviciu pentru femei </w:t>
      </w:r>
    </w:p>
    <w:p w:rsidR="00227F2C" w:rsidRPr="00474BFA" w:rsidRDefault="00227F2C" w:rsidP="00227F2C">
      <w:pPr>
        <w:pStyle w:val="a3"/>
        <w:spacing w:after="0"/>
        <w:ind w:left="360"/>
        <w:jc w:val="both"/>
        <w:rPr>
          <w:rFonts w:ascii="Times New Roman" w:hAnsi="Times New Roman"/>
          <w:b/>
          <w:sz w:val="24"/>
          <w:szCs w:val="24"/>
          <w:lang w:val="ro-RO"/>
        </w:rPr>
      </w:pPr>
    </w:p>
    <w:p w:rsidR="00227F2C" w:rsidRPr="00474BFA" w:rsidRDefault="00227F2C" w:rsidP="00227F2C">
      <w:pPr>
        <w:pStyle w:val="a3"/>
        <w:spacing w:after="0"/>
        <w:ind w:left="0" w:firstLine="360"/>
        <w:jc w:val="both"/>
        <w:rPr>
          <w:rFonts w:ascii="Times New Roman" w:hAnsi="Times New Roman"/>
          <w:b/>
          <w:sz w:val="24"/>
          <w:szCs w:val="24"/>
          <w:lang w:val="ro-RO"/>
        </w:rPr>
      </w:pPr>
      <w:r w:rsidRPr="00474BFA">
        <w:rPr>
          <w:rFonts w:ascii="Times New Roman" w:hAnsi="Times New Roman"/>
          <w:b/>
          <w:sz w:val="24"/>
          <w:szCs w:val="24"/>
          <w:lang w:val="ro-RO"/>
        </w:rPr>
        <w:t>1.1  Materialele folosite: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3230"/>
        <w:gridCol w:w="6399"/>
      </w:tblGrid>
      <w:tr w:rsidR="00227F2C" w:rsidRPr="00474BFA" w:rsidTr="00227F2C">
        <w:trPr>
          <w:trHeight w:val="335"/>
        </w:trPr>
        <w:tc>
          <w:tcPr>
            <w:tcW w:w="458" w:type="dxa"/>
            <w:vAlign w:val="center"/>
          </w:tcPr>
          <w:p w:rsidR="00227F2C" w:rsidRPr="00474BFA" w:rsidRDefault="00227F2C" w:rsidP="00FB4B1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w:t>
            </w:r>
          </w:p>
        </w:tc>
        <w:tc>
          <w:tcPr>
            <w:tcW w:w="3260" w:type="dxa"/>
            <w:vAlign w:val="center"/>
          </w:tcPr>
          <w:p w:rsidR="00227F2C" w:rsidRPr="00474BFA" w:rsidRDefault="00227F2C" w:rsidP="00FB4B1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Denumirea materialului</w:t>
            </w:r>
          </w:p>
        </w:tc>
        <w:tc>
          <w:tcPr>
            <w:tcW w:w="6489" w:type="dxa"/>
            <w:vAlign w:val="center"/>
          </w:tcPr>
          <w:p w:rsidR="00227F2C" w:rsidRPr="00474BFA" w:rsidRDefault="00227F2C" w:rsidP="00FB4B1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Utilizare</w:t>
            </w:r>
          </w:p>
        </w:tc>
      </w:tr>
      <w:tr w:rsidR="00227F2C" w:rsidRPr="00474BFA" w:rsidTr="00227F2C">
        <w:tc>
          <w:tcPr>
            <w:tcW w:w="458" w:type="dxa"/>
            <w:vAlign w:val="center"/>
          </w:tcPr>
          <w:p w:rsidR="00227F2C" w:rsidRPr="00474BFA" w:rsidRDefault="00227F2C" w:rsidP="00FB4B1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w:t>
            </w:r>
          </w:p>
        </w:tc>
        <w:tc>
          <w:tcPr>
            <w:tcW w:w="3260" w:type="dxa"/>
            <w:vAlign w:val="center"/>
          </w:tcPr>
          <w:p w:rsidR="00227F2C" w:rsidRPr="00474BFA" w:rsidRDefault="00227F2C" w:rsidP="00FB4B1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w:t>
            </w:r>
          </w:p>
        </w:tc>
        <w:tc>
          <w:tcPr>
            <w:tcW w:w="6489" w:type="dxa"/>
            <w:vAlign w:val="center"/>
          </w:tcPr>
          <w:p w:rsidR="00227F2C" w:rsidRPr="00474BFA" w:rsidRDefault="00227F2C" w:rsidP="00FB4B1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III</w:t>
            </w:r>
          </w:p>
        </w:tc>
      </w:tr>
      <w:tr w:rsidR="00227F2C" w:rsidRPr="001A42E9" w:rsidTr="00227F2C">
        <w:tc>
          <w:tcPr>
            <w:tcW w:w="458" w:type="dxa"/>
            <w:vAlign w:val="center"/>
          </w:tcPr>
          <w:p w:rsidR="00227F2C" w:rsidRPr="00474BFA" w:rsidRDefault="00227F2C" w:rsidP="00FB4B1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3260" w:type="dxa"/>
          </w:tcPr>
          <w:p w:rsidR="00227F2C" w:rsidRPr="00474BFA" w:rsidRDefault="00227F2C" w:rsidP="00FB4B1F">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de bază</w:t>
            </w:r>
          </w:p>
          <w:p w:rsidR="00227F2C" w:rsidRPr="00474BFA" w:rsidRDefault="00227F2C" w:rsidP="00FB4B1F">
            <w:pPr>
              <w:spacing w:after="0" w:line="240" w:lineRule="auto"/>
              <w:rPr>
                <w:rFonts w:ascii="Times New Roman" w:hAnsi="Times New Roman"/>
                <w:sz w:val="24"/>
                <w:szCs w:val="24"/>
                <w:lang w:val="ro-RO"/>
              </w:rPr>
            </w:pPr>
          </w:p>
        </w:tc>
        <w:tc>
          <w:tcPr>
            <w:tcW w:w="6489" w:type="dxa"/>
          </w:tcPr>
          <w:p w:rsidR="00227F2C" w:rsidRPr="00474BFA" w:rsidRDefault="00227F2C" w:rsidP="00FB4B1F">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28000-2004, lînă – 50 ±5 %, poliester – 50 ±5 %, densitatea - 280 - 320 gr/m</w:t>
            </w:r>
            <w:r w:rsidRPr="00474BFA">
              <w:rPr>
                <w:rFonts w:ascii="Times New Roman" w:hAnsi="Times New Roman"/>
                <w:sz w:val="24"/>
                <w:szCs w:val="24"/>
                <w:vertAlign w:val="superscript"/>
                <w:lang w:val="ro-RO"/>
              </w:rPr>
              <w:t xml:space="preserve">2 </w:t>
            </w:r>
            <w:r w:rsidRPr="00474BFA">
              <w:rPr>
                <w:rFonts w:ascii="Times New Roman" w:hAnsi="Times New Roman"/>
                <w:sz w:val="24"/>
                <w:szCs w:val="24"/>
                <w:lang w:val="ro-RO"/>
              </w:rPr>
              <w:t>(panton 19-4013 DARK NAVY)</w:t>
            </w:r>
          </w:p>
        </w:tc>
      </w:tr>
      <w:tr w:rsidR="00227F2C" w:rsidRPr="00474BFA" w:rsidTr="00227F2C">
        <w:tc>
          <w:tcPr>
            <w:tcW w:w="458" w:type="dxa"/>
            <w:tcBorders>
              <w:top w:val="single" w:sz="4" w:space="0" w:color="auto"/>
              <w:left w:val="single" w:sz="4" w:space="0" w:color="auto"/>
              <w:bottom w:val="single" w:sz="4" w:space="0" w:color="auto"/>
              <w:right w:val="single" w:sz="4" w:space="0" w:color="auto"/>
            </w:tcBorders>
            <w:vAlign w:val="center"/>
          </w:tcPr>
          <w:p w:rsidR="00227F2C" w:rsidRPr="00474BFA" w:rsidRDefault="00227F2C" w:rsidP="00FB4B1F">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rsidR="00227F2C" w:rsidRPr="00474BFA" w:rsidRDefault="00227F2C" w:rsidP="00FB4B1F">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pentru căptuşeală</w:t>
            </w:r>
          </w:p>
        </w:tc>
        <w:tc>
          <w:tcPr>
            <w:tcW w:w="6489" w:type="dxa"/>
            <w:tcBorders>
              <w:top w:val="single" w:sz="4" w:space="0" w:color="auto"/>
              <w:left w:val="single" w:sz="4" w:space="0" w:color="auto"/>
              <w:bottom w:val="single" w:sz="4" w:space="0" w:color="auto"/>
              <w:right w:val="single" w:sz="4" w:space="0" w:color="auto"/>
            </w:tcBorders>
            <w:shd w:val="clear" w:color="auto" w:fill="FFFFFF" w:themeFill="background1"/>
          </w:tcPr>
          <w:p w:rsidR="00227F2C" w:rsidRPr="00474BFA" w:rsidRDefault="00227F2C" w:rsidP="00FB4B1F">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20272-96, viscoza-100 %, densitatea - 110 gr/m</w:t>
            </w:r>
            <w:r w:rsidRPr="00474BFA">
              <w:rPr>
                <w:rFonts w:ascii="Times New Roman" w:hAnsi="Times New Roman"/>
                <w:sz w:val="24"/>
                <w:szCs w:val="24"/>
                <w:vertAlign w:val="superscript"/>
                <w:lang w:val="ro-RO"/>
              </w:rPr>
              <w:t xml:space="preserve">2  </w:t>
            </w:r>
            <w:r w:rsidRPr="00474BFA">
              <w:rPr>
                <w:rFonts w:ascii="Times New Roman" w:hAnsi="Times New Roman"/>
                <w:sz w:val="24"/>
                <w:szCs w:val="24"/>
                <w:lang w:val="ro-RO"/>
              </w:rPr>
              <w:t>sau poliefir – 100%, densitatea - 71 gr/m</w:t>
            </w:r>
            <w:r w:rsidRPr="00474BFA">
              <w:rPr>
                <w:rFonts w:ascii="Times New Roman" w:hAnsi="Times New Roman"/>
                <w:sz w:val="24"/>
                <w:szCs w:val="24"/>
                <w:vertAlign w:val="superscript"/>
                <w:lang w:val="ro-RO"/>
              </w:rPr>
              <w:t>2</w:t>
            </w:r>
            <w:r w:rsidR="00F8244D" w:rsidRPr="00474BFA">
              <w:rPr>
                <w:rFonts w:ascii="Times New Roman" w:hAnsi="Times New Roman"/>
                <w:sz w:val="24"/>
                <w:szCs w:val="24"/>
                <w:lang w:val="ro-RO"/>
              </w:rPr>
              <w:t>.</w:t>
            </w:r>
            <w:r w:rsidR="00F8244D" w:rsidRPr="00474BFA">
              <w:rPr>
                <w:rFonts w:ascii="Times New Roman" w:hAnsi="Times New Roman"/>
                <w:i/>
                <w:sz w:val="24"/>
                <w:szCs w:val="24"/>
                <w:lang w:val="ro-RO"/>
              </w:rPr>
              <w:t xml:space="preserve"> (</w:t>
            </w:r>
            <w:r w:rsidR="00F8244D" w:rsidRPr="00474BFA">
              <w:rPr>
                <w:rFonts w:ascii="Times New Roman" w:hAnsi="Times New Roman"/>
                <w:sz w:val="24"/>
                <w:szCs w:val="24"/>
                <w:lang w:val="ro-RO"/>
              </w:rPr>
              <w:t>culoare</w:t>
            </w:r>
            <w:r w:rsidR="00F8244D" w:rsidRPr="00474BFA">
              <w:rPr>
                <w:rFonts w:ascii="Times New Roman" w:hAnsi="Times New Roman"/>
                <w:i/>
                <w:sz w:val="24"/>
                <w:szCs w:val="24"/>
                <w:lang w:val="ro-RO"/>
              </w:rPr>
              <w:t xml:space="preserve"> </w:t>
            </w:r>
            <w:r w:rsidR="00F8244D" w:rsidRPr="00474BFA">
              <w:rPr>
                <w:rStyle w:val="tpa"/>
                <w:rFonts w:ascii="Times New Roman" w:hAnsi="Times New Roman"/>
                <w:sz w:val="24"/>
                <w:szCs w:val="24"/>
                <w:lang w:val="ro-RO"/>
              </w:rPr>
              <w:t>albastru inchis</w:t>
            </w:r>
            <w:r w:rsidR="00F8244D" w:rsidRPr="00474BFA">
              <w:rPr>
                <w:rStyle w:val="tpa"/>
                <w:rFonts w:ascii="Times New Roman" w:hAnsi="Times New Roman"/>
                <w:i/>
                <w:sz w:val="24"/>
                <w:szCs w:val="24"/>
                <w:lang w:val="ro-RO"/>
              </w:rPr>
              <w:t>)</w:t>
            </w:r>
          </w:p>
        </w:tc>
      </w:tr>
    </w:tbl>
    <w:p w:rsidR="00227F2C" w:rsidRPr="00474BFA" w:rsidRDefault="00227F2C" w:rsidP="00227F2C">
      <w:pPr>
        <w:spacing w:after="0"/>
        <w:jc w:val="both"/>
        <w:rPr>
          <w:rFonts w:ascii="Times New Roman" w:eastAsia="SimSun" w:hAnsi="Times New Roman"/>
          <w:b/>
          <w:sz w:val="24"/>
          <w:szCs w:val="24"/>
          <w:lang w:val="ro-RO" w:eastAsia="zh-CN"/>
        </w:rPr>
      </w:pPr>
    </w:p>
    <w:p w:rsidR="00227F2C" w:rsidRPr="00474BFA" w:rsidRDefault="00227F2C" w:rsidP="00227F2C">
      <w:pPr>
        <w:spacing w:after="0"/>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1.2 Fusta de culoare albastru-închis </w:t>
      </w:r>
      <w:r w:rsidRPr="00474BFA">
        <w:rPr>
          <w:rFonts w:ascii="Times New Roman" w:eastAsia="SimSun" w:hAnsi="Times New Roman"/>
          <w:sz w:val="24"/>
          <w:szCs w:val="24"/>
          <w:lang w:val="ro-RO" w:eastAsia="zh-CN"/>
        </w:rPr>
        <w:t>de siluetă dreaptă, cu lungimea până la punctul rotulian este constituită din partea din faţă, spate şi betelie. Sistemul de închidere a produsului se realizează prin  fermoar ascuns din masă plastică, amplasat în linia de simetrie a spatelui.</w:t>
      </w:r>
    </w:p>
    <w:p w:rsidR="00227F2C" w:rsidRPr="00474BFA" w:rsidRDefault="00227F2C" w:rsidP="00227F2C">
      <w:pPr>
        <w:spacing w:after="0"/>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Partea din faţă prezintă un reper. Cambrarea în talie se realizează prin intermediul a 2 pense amplasate simetric.</w:t>
      </w:r>
    </w:p>
    <w:p w:rsidR="00227F2C" w:rsidRPr="00474BFA" w:rsidRDefault="00227F2C" w:rsidP="00227F2C">
      <w:pPr>
        <w:spacing w:after="0"/>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Partea din spate prezintă linii de „relief” ce se finalizează cu şliţuri cu lungimea de 230 mm și lățimea de 55 mm. </w:t>
      </w:r>
    </w:p>
    <w:p w:rsidR="00227F2C" w:rsidRPr="00474BFA" w:rsidRDefault="00227F2C" w:rsidP="00227F2C">
      <w:pPr>
        <w:spacing w:after="0"/>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Betelia cu lățimea de 35 mm se încheie cu un nasture şi o butonieră.</w:t>
      </w:r>
    </w:p>
    <w:p w:rsidR="00227F2C" w:rsidRPr="00474BFA" w:rsidRDefault="00227F2C" w:rsidP="00227F2C">
      <w:pPr>
        <w:spacing w:after="0"/>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Produsul este prelucrat cu căptușeală până la terminația produsului.</w:t>
      </w:r>
    </w:p>
    <w:p w:rsidR="00227F2C" w:rsidRPr="00474BFA" w:rsidRDefault="00227F2C" w:rsidP="00227F2C">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fustelor pentru femei obligatoriu se va solicita mostra aprobată. </w:t>
      </w:r>
    </w:p>
    <w:p w:rsidR="00F8244D" w:rsidRPr="00474BFA" w:rsidRDefault="00F8244D" w:rsidP="00F8244D">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F8244D"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F8244D" w:rsidRPr="00474BFA" w:rsidRDefault="00F65E07" w:rsidP="00F65E0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r w:rsidR="00F8244D" w:rsidRPr="00474BFA">
        <w:rPr>
          <w:rFonts w:ascii="Times New Roman" w:hAnsi="Times New Roman"/>
          <w:b/>
          <w:i/>
          <w:sz w:val="24"/>
          <w:szCs w:val="24"/>
          <w:lang w:val="ro-RO"/>
        </w:rPr>
        <w:t>.</w:t>
      </w:r>
    </w:p>
    <w:p w:rsidR="00F8244D" w:rsidRPr="00474BFA" w:rsidRDefault="00F8244D" w:rsidP="003C29C2">
      <w:pPr>
        <w:spacing w:after="0" w:line="240" w:lineRule="auto"/>
        <w:jc w:val="both"/>
        <w:rPr>
          <w:rFonts w:ascii="Times New Roman" w:eastAsia="SimSun" w:hAnsi="Times New Roman"/>
          <w:i/>
          <w:sz w:val="24"/>
          <w:szCs w:val="24"/>
          <w:lang w:val="en-US" w:eastAsia="zh-CN"/>
        </w:rPr>
      </w:pPr>
      <w:r w:rsidRPr="00474BFA">
        <w:rPr>
          <w:rFonts w:ascii="Times New Roman" w:eastAsia="SimSun" w:hAnsi="Times New Roman"/>
          <w:i/>
          <w:sz w:val="24"/>
          <w:szCs w:val="24"/>
          <w:lang w:val="en-US" w:eastAsia="zh-CN"/>
        </w:rPr>
        <w:t xml:space="preserve">           </w:t>
      </w:r>
      <w:r w:rsidRPr="00474BFA">
        <w:rPr>
          <w:rFonts w:ascii="Times New Roman" w:eastAsia="SimSun" w:hAnsi="Times New Roman"/>
          <w:i/>
          <w:sz w:val="24"/>
          <w:szCs w:val="24"/>
          <w:lang w:val="ro-MD" w:eastAsia="zh-CN"/>
        </w:rPr>
        <w:t xml:space="preserve"> </w:t>
      </w:r>
    </w:p>
    <w:p w:rsidR="00F8244D" w:rsidRPr="00474BFA" w:rsidRDefault="00F8244D" w:rsidP="00F8244D">
      <w:pPr>
        <w:spacing w:after="0" w:line="240" w:lineRule="auto"/>
        <w:jc w:val="both"/>
        <w:rPr>
          <w:rFonts w:ascii="Times New Roman" w:hAnsi="Times New Roman"/>
          <w:color w:val="FF0000"/>
          <w:sz w:val="24"/>
          <w:szCs w:val="24"/>
          <w:lang w:val="en-US"/>
        </w:rPr>
      </w:pPr>
    </w:p>
    <w:p w:rsidR="00227F2C" w:rsidRPr="00474BFA" w:rsidRDefault="00227F2C" w:rsidP="00227F2C">
      <w:pPr>
        <w:spacing w:after="0" w:line="240" w:lineRule="auto"/>
        <w:jc w:val="both"/>
        <w:rPr>
          <w:rFonts w:ascii="Times New Roman" w:eastAsia="SimSun" w:hAnsi="Times New Roman"/>
          <w:i/>
          <w:sz w:val="24"/>
          <w:szCs w:val="24"/>
          <w:lang w:val="en-US" w:eastAsia="zh-CN"/>
        </w:rPr>
      </w:pPr>
    </w:p>
    <w:p w:rsidR="00227F2C" w:rsidRPr="00474BFA" w:rsidRDefault="00227F2C" w:rsidP="00227F2C">
      <w:pPr>
        <w:spacing w:after="0" w:line="240" w:lineRule="auto"/>
        <w:jc w:val="both"/>
        <w:rPr>
          <w:rFonts w:ascii="Times New Roman" w:eastAsia="SimSun" w:hAnsi="Times New Roman"/>
          <w:i/>
          <w:sz w:val="24"/>
          <w:szCs w:val="24"/>
          <w:lang w:val="en-US" w:eastAsia="zh-CN"/>
        </w:rPr>
      </w:pPr>
    </w:p>
    <w:p w:rsidR="00227F2C" w:rsidRPr="00474BFA" w:rsidRDefault="00227F2C"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3C29C2" w:rsidRPr="00474BFA" w:rsidRDefault="003C29C2" w:rsidP="00606926">
      <w:pPr>
        <w:spacing w:after="0" w:line="240" w:lineRule="auto"/>
        <w:jc w:val="both"/>
        <w:rPr>
          <w:rFonts w:ascii="Times New Roman" w:eastAsia="SimSun" w:hAnsi="Times New Roman"/>
          <w:i/>
          <w:sz w:val="24"/>
          <w:szCs w:val="24"/>
          <w:lang w:val="en-US" w:eastAsia="zh-CN"/>
        </w:rPr>
      </w:pPr>
    </w:p>
    <w:p w:rsidR="003C29C2" w:rsidRPr="00474BFA" w:rsidRDefault="003C29C2"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B20589" w:rsidRPr="00474BFA" w:rsidRDefault="00B20589" w:rsidP="00606926">
      <w:pPr>
        <w:spacing w:after="0" w:line="240" w:lineRule="auto"/>
        <w:jc w:val="both"/>
        <w:rPr>
          <w:rFonts w:ascii="Times New Roman" w:eastAsia="SimSun" w:hAnsi="Times New Roman"/>
          <w:i/>
          <w:sz w:val="24"/>
          <w:szCs w:val="24"/>
          <w:lang w:val="ro-MD" w:eastAsia="zh-CN"/>
        </w:rPr>
      </w:pPr>
    </w:p>
    <w:p w:rsidR="00B20589" w:rsidRPr="00474BFA" w:rsidRDefault="00B20589" w:rsidP="00B20589">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t>Anexa nr. 30</w:t>
      </w:r>
    </w:p>
    <w:p w:rsidR="00B20589" w:rsidRPr="00474BFA" w:rsidRDefault="00B20589" w:rsidP="00B20589">
      <w:pPr>
        <w:spacing w:after="0"/>
        <w:ind w:firstLine="5670"/>
        <w:rPr>
          <w:rFonts w:ascii="Times New Roman" w:hAnsi="Times New Roman"/>
          <w:sz w:val="24"/>
          <w:szCs w:val="24"/>
          <w:lang w:val="ro-RO"/>
        </w:rPr>
      </w:pPr>
    </w:p>
    <w:p w:rsidR="00B20589" w:rsidRPr="00474BFA" w:rsidRDefault="00B20589" w:rsidP="00B20589">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596D08" w:rsidRPr="00474BFA" w:rsidRDefault="00596D08" w:rsidP="00B20589">
      <w:pPr>
        <w:spacing w:after="0"/>
        <w:jc w:val="center"/>
        <w:rPr>
          <w:rFonts w:ascii="Times New Roman" w:hAnsi="Times New Roman"/>
          <w:b/>
          <w:sz w:val="24"/>
          <w:szCs w:val="24"/>
          <w:lang w:val="ro-RO"/>
        </w:rPr>
      </w:pPr>
    </w:p>
    <w:p w:rsidR="00B20589" w:rsidRPr="00474BFA" w:rsidRDefault="005D4B55" w:rsidP="00B20589">
      <w:pPr>
        <w:spacing w:after="0"/>
        <w:ind w:firstLine="539"/>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Centură din piele cu cataram</w:t>
      </w:r>
      <w:r w:rsidRPr="00474BFA">
        <w:rPr>
          <w:rFonts w:ascii="Times New Roman" w:eastAsia="SimSun" w:hAnsi="Times New Roman"/>
          <w:b/>
          <w:sz w:val="24"/>
          <w:szCs w:val="24"/>
          <w:lang w:val="ro-MD" w:eastAsia="zh-CN"/>
        </w:rPr>
        <w:t>ă</w:t>
      </w:r>
      <w:r w:rsidRPr="00474BFA">
        <w:rPr>
          <w:rFonts w:ascii="Times New Roman" w:eastAsia="SimSun" w:hAnsi="Times New Roman"/>
          <w:b/>
          <w:sz w:val="24"/>
          <w:szCs w:val="24"/>
          <w:lang w:val="ro-RO" w:eastAsia="zh-CN"/>
        </w:rPr>
        <w:t xml:space="preserve">.  </w:t>
      </w:r>
    </w:p>
    <w:p w:rsidR="005D4B55" w:rsidRPr="00474BFA" w:rsidRDefault="005D4B55" w:rsidP="00B20589">
      <w:pPr>
        <w:spacing w:after="0"/>
        <w:ind w:firstLine="539"/>
        <w:jc w:val="both"/>
        <w:rPr>
          <w:rFonts w:ascii="Times New Roman" w:eastAsia="SimSun" w:hAnsi="Times New Roman"/>
          <w:sz w:val="24"/>
          <w:szCs w:val="24"/>
          <w:lang w:val="ro-RO" w:eastAsia="zh-CN"/>
        </w:rPr>
      </w:pPr>
    </w:p>
    <w:p w:rsidR="00B20589" w:rsidRPr="00474BFA" w:rsidRDefault="00B20589" w:rsidP="00B20589">
      <w:pPr>
        <w:spacing w:after="0" w:line="240" w:lineRule="auto"/>
        <w:ind w:firstLine="539"/>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 xml:space="preserve">1. </w:t>
      </w:r>
      <w:r w:rsidR="005D4B55" w:rsidRPr="00474BFA">
        <w:rPr>
          <w:rFonts w:ascii="Times New Roman" w:hAnsi="Times New Roman"/>
          <w:b/>
          <w:sz w:val="24"/>
          <w:szCs w:val="24"/>
          <w:lang w:val="ro-RO"/>
        </w:rPr>
        <w:t>Materialele folosite: piele naturală.</w:t>
      </w:r>
    </w:p>
    <w:p w:rsidR="005D4B55" w:rsidRPr="00474BFA" w:rsidRDefault="00B20589" w:rsidP="00283149">
      <w:pPr>
        <w:ind w:firstLine="539"/>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1.1 </w:t>
      </w:r>
      <w:r w:rsidR="00283149" w:rsidRPr="00474BFA">
        <w:rPr>
          <w:rFonts w:ascii="Times New Roman" w:eastAsia="SimSun" w:hAnsi="Times New Roman"/>
          <w:sz w:val="24"/>
          <w:szCs w:val="24"/>
          <w:lang w:val="ro-RO" w:eastAsia="zh-CN"/>
        </w:rPr>
        <w:t>Centură cu lungimea de minim 130 cm și lăţimea de 40 cm, grosimea de 2 mm de culoare neagră, confecţionată din piele naturală de culoare neagră cu cataramă din metal de culoarea neagră.</w:t>
      </w:r>
    </w:p>
    <w:p w:rsidR="00B20589" w:rsidRPr="00474BFA" w:rsidRDefault="00B20589" w:rsidP="00B20589">
      <w:pPr>
        <w:spacing w:after="0" w:line="240" w:lineRule="auto"/>
        <w:ind w:firstLine="539"/>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confecţionarea centurii obligatoriu se va solicita mostra aprobată.</w:t>
      </w:r>
    </w:p>
    <w:p w:rsidR="009E32D2" w:rsidRPr="00474BFA" w:rsidRDefault="009E32D2" w:rsidP="003C29C2">
      <w:pPr>
        <w:spacing w:after="0" w:line="240" w:lineRule="auto"/>
        <w:ind w:firstLine="540"/>
        <w:jc w:val="both"/>
        <w:rPr>
          <w:rFonts w:ascii="Times New Roman" w:eastAsia="SimSun" w:hAnsi="Times New Roman"/>
          <w:i/>
          <w:color w:val="FF0000"/>
          <w:sz w:val="24"/>
          <w:szCs w:val="24"/>
          <w:highlight w:val="lightGray"/>
          <w:lang w:val="en-US" w:eastAsia="zh-CN"/>
        </w:rPr>
      </w:pPr>
      <w:r w:rsidRPr="00474BFA">
        <w:rPr>
          <w:rFonts w:ascii="Times New Roman" w:hAnsi="Times New Roman"/>
          <w:i/>
          <w:sz w:val="24"/>
          <w:szCs w:val="24"/>
          <w:highlight w:val="lightGray"/>
          <w:lang w:val="ro-RO"/>
        </w:rPr>
        <w:t xml:space="preserve">  </w:t>
      </w:r>
      <w:r w:rsidRPr="00474BFA">
        <w:rPr>
          <w:rFonts w:ascii="Times New Roman" w:eastAsia="SimSun" w:hAnsi="Times New Roman"/>
          <w:i/>
          <w:sz w:val="24"/>
          <w:szCs w:val="24"/>
          <w:highlight w:val="lightGray"/>
          <w:lang w:val="ro-MD" w:eastAsia="zh-CN"/>
        </w:rPr>
        <w:t xml:space="preserve"> </w:t>
      </w:r>
    </w:p>
    <w:p w:rsidR="00B20589" w:rsidRPr="00474BFA" w:rsidRDefault="00B20589"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15633B" w:rsidRPr="00474BFA" w:rsidRDefault="0015633B"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Default="007C4335" w:rsidP="00606926">
      <w:pPr>
        <w:spacing w:after="0" w:line="240" w:lineRule="auto"/>
        <w:jc w:val="both"/>
        <w:rPr>
          <w:rFonts w:ascii="Times New Roman" w:eastAsia="SimSun" w:hAnsi="Times New Roman"/>
          <w:i/>
          <w:sz w:val="24"/>
          <w:szCs w:val="24"/>
          <w:lang w:val="en-US" w:eastAsia="zh-CN"/>
        </w:rPr>
      </w:pPr>
    </w:p>
    <w:p w:rsidR="00474BFA" w:rsidRPr="00474BFA" w:rsidRDefault="00474BFA"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ro-MD" w:eastAsia="zh-CN"/>
        </w:rPr>
      </w:pPr>
    </w:p>
    <w:p w:rsidR="00283149" w:rsidRPr="00474BFA" w:rsidRDefault="00283149" w:rsidP="00606926">
      <w:pPr>
        <w:spacing w:after="0" w:line="240" w:lineRule="auto"/>
        <w:jc w:val="both"/>
        <w:rPr>
          <w:rFonts w:ascii="Times New Roman" w:eastAsia="SimSun" w:hAnsi="Times New Roman"/>
          <w:i/>
          <w:sz w:val="24"/>
          <w:szCs w:val="24"/>
          <w:lang w:val="ro-MD" w:eastAsia="zh-CN"/>
        </w:rPr>
      </w:pPr>
    </w:p>
    <w:p w:rsidR="00283149" w:rsidRPr="00474BFA" w:rsidRDefault="00283149" w:rsidP="00606926">
      <w:pPr>
        <w:spacing w:after="0" w:line="240" w:lineRule="auto"/>
        <w:jc w:val="both"/>
        <w:rPr>
          <w:rFonts w:ascii="Times New Roman" w:eastAsia="SimSun" w:hAnsi="Times New Roman"/>
          <w:i/>
          <w:sz w:val="24"/>
          <w:szCs w:val="24"/>
          <w:lang w:val="ro-MD"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3C29C2" w:rsidRPr="00474BFA" w:rsidRDefault="003C29C2"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7C4335" w:rsidRPr="00474BFA" w:rsidRDefault="007C4335" w:rsidP="00606926">
      <w:pPr>
        <w:spacing w:after="0" w:line="240" w:lineRule="auto"/>
        <w:jc w:val="both"/>
        <w:rPr>
          <w:rFonts w:ascii="Times New Roman" w:eastAsia="SimSun" w:hAnsi="Times New Roman"/>
          <w:i/>
          <w:sz w:val="24"/>
          <w:szCs w:val="24"/>
          <w:lang w:val="ro-MD" w:eastAsia="zh-CN"/>
        </w:rPr>
      </w:pPr>
    </w:p>
    <w:p w:rsidR="00F46AFB" w:rsidRPr="00474BFA" w:rsidRDefault="00F46AFB" w:rsidP="00F46AFB">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t>Anexa nr. 31</w:t>
      </w:r>
    </w:p>
    <w:p w:rsidR="00F46AFB" w:rsidRPr="00474BFA" w:rsidRDefault="00F46AFB" w:rsidP="00F46AFB">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F46AFB" w:rsidRPr="00474BFA" w:rsidRDefault="00F46AFB" w:rsidP="00F46AFB">
      <w:pPr>
        <w:spacing w:after="0"/>
        <w:jc w:val="center"/>
        <w:rPr>
          <w:rFonts w:ascii="Times New Roman" w:hAnsi="Times New Roman"/>
          <w:b/>
          <w:sz w:val="24"/>
          <w:szCs w:val="24"/>
          <w:lang w:val="ro-RO"/>
        </w:rPr>
      </w:pPr>
    </w:p>
    <w:p w:rsidR="00F46AFB" w:rsidRPr="00474BFA" w:rsidRDefault="00F46AFB" w:rsidP="00F46AFB">
      <w:pPr>
        <w:spacing w:after="0" w:line="240" w:lineRule="auto"/>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Trening de var</w:t>
      </w:r>
      <w:r w:rsidRPr="00474BFA">
        <w:rPr>
          <w:rFonts w:ascii="Times New Roman" w:eastAsia="SimSun" w:hAnsi="Times New Roman"/>
          <w:b/>
          <w:sz w:val="24"/>
          <w:szCs w:val="24"/>
          <w:lang w:val="ro-MD" w:eastAsia="zh-CN"/>
        </w:rPr>
        <w:t>ă</w:t>
      </w:r>
      <w:r w:rsidRPr="00474BFA">
        <w:rPr>
          <w:rFonts w:ascii="Times New Roman" w:eastAsia="SimSun" w:hAnsi="Times New Roman"/>
          <w:b/>
          <w:sz w:val="24"/>
          <w:szCs w:val="24"/>
          <w:lang w:val="ro-RO" w:eastAsia="zh-CN"/>
        </w:rPr>
        <w:t xml:space="preserve"> </w:t>
      </w:r>
    </w:p>
    <w:p w:rsidR="00F46AFB" w:rsidRPr="00474BFA" w:rsidRDefault="00F46AFB" w:rsidP="00F46AFB">
      <w:pPr>
        <w:spacing w:after="0" w:line="240" w:lineRule="auto"/>
        <w:jc w:val="both"/>
        <w:rPr>
          <w:rFonts w:ascii="Times New Roman" w:hAnsi="Times New Roman"/>
          <w:b/>
          <w:sz w:val="24"/>
          <w:szCs w:val="24"/>
          <w:lang w:val="ro-RO"/>
        </w:rPr>
      </w:pPr>
    </w:p>
    <w:p w:rsidR="00F46AFB" w:rsidRPr="00474BFA" w:rsidRDefault="00F46AFB" w:rsidP="00F46AFB">
      <w:pPr>
        <w:pStyle w:val="a3"/>
        <w:numPr>
          <w:ilvl w:val="1"/>
          <w:numId w:val="17"/>
        </w:numPr>
        <w:spacing w:after="0" w:line="240" w:lineRule="auto"/>
        <w:jc w:val="both"/>
        <w:rPr>
          <w:rFonts w:ascii="Times New Roman" w:hAnsi="Times New Roman"/>
          <w:sz w:val="24"/>
          <w:szCs w:val="24"/>
          <w:lang w:val="ro-MD"/>
        </w:rPr>
      </w:pPr>
      <w:r w:rsidRPr="00474BFA">
        <w:rPr>
          <w:rFonts w:ascii="Times New Roman" w:hAnsi="Times New Roman"/>
          <w:b/>
          <w:sz w:val="24"/>
          <w:szCs w:val="24"/>
          <w:lang w:val="ro-RO"/>
        </w:rPr>
        <w:t xml:space="preserve">Materialele folosite: </w:t>
      </w:r>
      <w:r w:rsidRPr="00474BFA">
        <w:rPr>
          <w:rFonts w:ascii="Times New Roman" w:hAnsi="Times New Roman"/>
          <w:sz w:val="24"/>
          <w:szCs w:val="24"/>
          <w:lang w:val="ro-MD"/>
        </w:rPr>
        <w:t xml:space="preserve">poliester interlock </w:t>
      </w:r>
      <w:r w:rsidRPr="00474BFA">
        <w:rPr>
          <w:rFonts w:ascii="Times New Roman" w:hAnsi="Times New Roman"/>
          <w:bCs/>
          <w:sz w:val="24"/>
          <w:szCs w:val="24"/>
          <w:lang w:val="en-US"/>
        </w:rPr>
        <w:t>sublimated</w:t>
      </w:r>
      <w:r w:rsidRPr="00474BFA">
        <w:rPr>
          <w:rFonts w:ascii="Times New Roman" w:hAnsi="Times New Roman"/>
          <w:sz w:val="24"/>
          <w:szCs w:val="24"/>
          <w:lang w:val="ro-MD"/>
        </w:rPr>
        <w:t xml:space="preserve"> - 100%</w:t>
      </w:r>
    </w:p>
    <w:p w:rsidR="00F46AFB" w:rsidRPr="00474BFA" w:rsidRDefault="00F46AFB" w:rsidP="00F46AFB">
      <w:pPr>
        <w:pStyle w:val="a3"/>
        <w:spacing w:after="0" w:line="240" w:lineRule="auto"/>
        <w:ind w:left="900"/>
        <w:jc w:val="both"/>
        <w:rPr>
          <w:rFonts w:ascii="Times New Roman" w:hAnsi="Times New Roman"/>
          <w:sz w:val="24"/>
          <w:szCs w:val="24"/>
          <w:lang w:val="ro-RO"/>
        </w:rPr>
      </w:pPr>
    </w:p>
    <w:p w:rsidR="00F46AFB" w:rsidRPr="00474BFA" w:rsidRDefault="00F46AFB" w:rsidP="00F46AFB">
      <w:pPr>
        <w:spacing w:after="0" w:line="240" w:lineRule="auto"/>
        <w:ind w:firstLine="540"/>
        <w:jc w:val="both"/>
        <w:rPr>
          <w:rFonts w:ascii="Times New Roman" w:hAnsi="Times New Roman"/>
          <w:sz w:val="24"/>
          <w:szCs w:val="24"/>
          <w:shd w:val="clear" w:color="auto" w:fill="FFFFFF"/>
          <w:lang w:val="en-US"/>
        </w:rPr>
      </w:pPr>
      <w:r w:rsidRPr="00474BFA">
        <w:rPr>
          <w:rFonts w:ascii="Times New Roman" w:eastAsia="SimSun" w:hAnsi="Times New Roman"/>
          <w:b/>
          <w:sz w:val="24"/>
          <w:szCs w:val="24"/>
          <w:lang w:val="ro-RO" w:eastAsia="zh-CN"/>
        </w:rPr>
        <w:t>1.2 Trening de var</w:t>
      </w:r>
      <w:r w:rsidRPr="00474BFA">
        <w:rPr>
          <w:rFonts w:ascii="Times New Roman" w:eastAsia="SimSun" w:hAnsi="Times New Roman"/>
          <w:b/>
          <w:sz w:val="24"/>
          <w:szCs w:val="24"/>
          <w:lang w:val="ro-MD" w:eastAsia="zh-CN"/>
        </w:rPr>
        <w:t>ă</w:t>
      </w:r>
      <w:r w:rsidRPr="00474BFA">
        <w:rPr>
          <w:rFonts w:ascii="Times New Roman" w:eastAsia="SimSun" w:hAnsi="Times New Roman"/>
          <w:b/>
          <w:sz w:val="24"/>
          <w:szCs w:val="24"/>
          <w:lang w:val="ro-RO" w:eastAsia="zh-CN"/>
        </w:rPr>
        <w:t xml:space="preserve">  - </w:t>
      </w:r>
      <w:r w:rsidRPr="00474BFA">
        <w:rPr>
          <w:rFonts w:ascii="Times New Roman" w:hAnsi="Times New Roman"/>
          <w:sz w:val="24"/>
          <w:szCs w:val="24"/>
          <w:shd w:val="clear" w:color="auto" w:fill="FFFFFF"/>
          <w:lang w:val="en-US"/>
        </w:rPr>
        <w:t xml:space="preserve">Treningul de vară constă din maiou, şorţi şi este de culoarea uniformei de campanie. Maioul este cu guler rotund şi are imprimată pe partea stângă din faţă simbolul CESF. La fel maioul este cu cusături plane în laterale pentru evitarea rosăturilor și DRY MX, tehnologie prin intermediul căreia se poate controla umiditatea corporală </w:t>
      </w:r>
      <w:proofErr w:type="gramStart"/>
      <w:r w:rsidRPr="00474BFA">
        <w:rPr>
          <w:rFonts w:ascii="Times New Roman" w:hAnsi="Times New Roman"/>
          <w:sz w:val="24"/>
          <w:szCs w:val="24"/>
          <w:shd w:val="clear" w:color="auto" w:fill="FFFFFF"/>
          <w:lang w:val="en-US"/>
        </w:rPr>
        <w:t>a</w:t>
      </w:r>
      <w:proofErr w:type="gramEnd"/>
      <w:r w:rsidRPr="00474BFA">
        <w:rPr>
          <w:rFonts w:ascii="Times New Roman" w:hAnsi="Times New Roman"/>
          <w:sz w:val="24"/>
          <w:szCs w:val="24"/>
          <w:shd w:val="clear" w:color="auto" w:fill="FFFFFF"/>
          <w:lang w:val="en-US"/>
        </w:rPr>
        <w:t xml:space="preserve"> elevului. Șortul este fabricat din poliester și elastan, care asigură rezistență mai mare și elasticitate, oferind libertate totală a mișcărilor, fără deformarea articolului. Deasemenea include sistemul DRY MX pentru evacuarea rapidă a transpirației. Lungimea şorţului este de până la genunchi.</w:t>
      </w:r>
    </w:p>
    <w:p w:rsidR="00274379" w:rsidRPr="00474BFA" w:rsidRDefault="00274379" w:rsidP="00274379">
      <w:pPr>
        <w:spacing w:after="0"/>
        <w:ind w:firstLine="540"/>
        <w:jc w:val="both"/>
        <w:rPr>
          <w:rFonts w:ascii="Times New Roman" w:hAnsi="Times New Roman"/>
          <w:b/>
          <w:i/>
          <w:sz w:val="24"/>
          <w:szCs w:val="24"/>
          <w:lang w:val="ro-RO"/>
        </w:rPr>
      </w:pPr>
      <w:r w:rsidRPr="00474BFA">
        <w:rPr>
          <w:rFonts w:ascii="Times New Roman" w:hAnsi="Times New Roman"/>
          <w:b/>
          <w:i/>
          <w:sz w:val="24"/>
          <w:szCs w:val="24"/>
          <w:lang w:val="ro-RO"/>
        </w:rPr>
        <w:t xml:space="preserve">La confecţionarea </w:t>
      </w:r>
      <w:r w:rsidRPr="00474BFA">
        <w:rPr>
          <w:rFonts w:ascii="Times New Roman" w:hAnsi="Times New Roman"/>
          <w:b/>
          <w:i/>
          <w:sz w:val="24"/>
          <w:szCs w:val="24"/>
          <w:lang w:val="ro-MD"/>
        </w:rPr>
        <w:t xml:space="preserve">produsului </w:t>
      </w:r>
      <w:r w:rsidRPr="00474BFA">
        <w:rPr>
          <w:rFonts w:ascii="Times New Roman" w:hAnsi="Times New Roman"/>
          <w:b/>
          <w:i/>
          <w:sz w:val="24"/>
          <w:szCs w:val="24"/>
          <w:lang w:val="ro-RO"/>
        </w:rPr>
        <w:t>obligatoriu se va solicita mostra aprobată.</w:t>
      </w:r>
    </w:p>
    <w:p w:rsidR="009E32D2" w:rsidRPr="00474BFA" w:rsidRDefault="009E32D2" w:rsidP="009E32D2">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9E32D2"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9E32D2" w:rsidRPr="005F07A9" w:rsidRDefault="00F65E07" w:rsidP="00F65E07">
      <w:pPr>
        <w:tabs>
          <w:tab w:val="left" w:pos="8789"/>
        </w:tabs>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i/>
          <w:sz w:val="24"/>
          <w:szCs w:val="24"/>
          <w:lang w:val="ro-RO" w:eastAsia="zh-CN"/>
        </w:rPr>
        <w:t xml:space="preserve">  </w:t>
      </w:r>
      <w:r w:rsidR="00FA0F7B">
        <w:rPr>
          <w:rFonts w:ascii="Times New Roman" w:eastAsia="SimSun" w:hAnsi="Times New Roman"/>
          <w:i/>
          <w:sz w:val="24"/>
          <w:szCs w:val="24"/>
          <w:lang w:val="ro-RO" w:eastAsia="zh-CN"/>
        </w:rPr>
        <w:t xml:space="preserve"> </w:t>
      </w:r>
      <w:r w:rsidRPr="005F07A9">
        <w:rPr>
          <w:rFonts w:ascii="Times New Roman" w:eastAsia="SimSun" w:hAnsi="Times New Roman"/>
          <w:b/>
          <w:i/>
          <w:sz w:val="24"/>
          <w:szCs w:val="24"/>
          <w:lang w:val="ro-RO" w:eastAsia="zh-CN"/>
        </w:rPr>
        <w:t>GOST ISO 3758-2014</w:t>
      </w:r>
    </w:p>
    <w:p w:rsidR="009E32D2" w:rsidRPr="005F07A9" w:rsidRDefault="009E32D2" w:rsidP="003C29C2">
      <w:pPr>
        <w:spacing w:after="0" w:line="240" w:lineRule="auto"/>
        <w:jc w:val="both"/>
        <w:rPr>
          <w:rFonts w:ascii="Times New Roman" w:eastAsia="SimSun" w:hAnsi="Times New Roman"/>
          <w:b/>
          <w:i/>
          <w:sz w:val="24"/>
          <w:szCs w:val="24"/>
          <w:lang w:val="en-US" w:eastAsia="zh-CN"/>
        </w:rPr>
      </w:pPr>
      <w:r w:rsidRPr="005F07A9">
        <w:rPr>
          <w:rFonts w:ascii="Times New Roman" w:eastAsia="SimSun" w:hAnsi="Times New Roman"/>
          <w:b/>
          <w:i/>
          <w:sz w:val="24"/>
          <w:szCs w:val="24"/>
          <w:lang w:val="en-US" w:eastAsia="zh-CN"/>
        </w:rPr>
        <w:t xml:space="preserve">           </w:t>
      </w:r>
      <w:r w:rsidRPr="005F07A9">
        <w:rPr>
          <w:rFonts w:ascii="Times New Roman" w:eastAsia="SimSun" w:hAnsi="Times New Roman"/>
          <w:b/>
          <w:i/>
          <w:sz w:val="24"/>
          <w:szCs w:val="24"/>
          <w:lang w:val="ro-MD" w:eastAsia="zh-CN"/>
        </w:rPr>
        <w:t xml:space="preserve"> </w:t>
      </w:r>
      <w:r w:rsidR="005F07A9" w:rsidRPr="005F07A9">
        <w:rPr>
          <w:rFonts w:ascii="Times New Roman" w:eastAsia="SimSun" w:hAnsi="Times New Roman"/>
          <w:b/>
          <w:i/>
          <w:sz w:val="24"/>
          <w:szCs w:val="24"/>
          <w:lang w:val="ro-MD" w:eastAsia="zh-CN"/>
        </w:rPr>
        <w:t>GOST</w:t>
      </w:r>
      <w:r w:rsidR="005F07A9" w:rsidRPr="001A42E9">
        <w:rPr>
          <w:rFonts w:ascii="Times New Roman" w:eastAsia="SimSun" w:hAnsi="Times New Roman"/>
          <w:b/>
          <w:i/>
          <w:sz w:val="24"/>
          <w:szCs w:val="24"/>
          <w:lang w:val="en-US" w:eastAsia="zh-CN"/>
        </w:rPr>
        <w:t xml:space="preserve"> 31410—2009</w:t>
      </w:r>
    </w:p>
    <w:p w:rsidR="009E32D2" w:rsidRPr="005F07A9" w:rsidRDefault="009E32D2" w:rsidP="009E32D2">
      <w:pPr>
        <w:spacing w:after="0" w:line="240" w:lineRule="auto"/>
        <w:jc w:val="both"/>
        <w:rPr>
          <w:rFonts w:ascii="Times New Roman" w:hAnsi="Times New Roman"/>
          <w:b/>
          <w:color w:val="FF0000"/>
          <w:sz w:val="24"/>
          <w:szCs w:val="24"/>
          <w:lang w:val="en-US"/>
        </w:rPr>
      </w:pPr>
    </w:p>
    <w:p w:rsidR="00F46AFB" w:rsidRPr="00474BFA" w:rsidRDefault="00F46AFB" w:rsidP="00F46AFB">
      <w:pPr>
        <w:spacing w:after="0"/>
        <w:ind w:firstLine="540"/>
        <w:jc w:val="both"/>
        <w:rPr>
          <w:rFonts w:ascii="Times New Roman" w:hAnsi="Times New Roman"/>
          <w:b/>
          <w:i/>
          <w:sz w:val="24"/>
          <w:szCs w:val="24"/>
          <w:lang w:val="en-US"/>
        </w:rPr>
      </w:pPr>
    </w:p>
    <w:p w:rsidR="007C4335" w:rsidRPr="00474BFA" w:rsidRDefault="007C4335"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ro-MD" w:eastAsia="zh-CN"/>
        </w:rPr>
      </w:pPr>
    </w:p>
    <w:p w:rsidR="00F46AFB" w:rsidRPr="00474BFA" w:rsidRDefault="00F46AFB" w:rsidP="00606926">
      <w:pPr>
        <w:spacing w:after="0" w:line="240" w:lineRule="auto"/>
        <w:jc w:val="both"/>
        <w:rPr>
          <w:rFonts w:ascii="Times New Roman" w:eastAsia="SimSun" w:hAnsi="Times New Roman"/>
          <w:i/>
          <w:sz w:val="24"/>
          <w:szCs w:val="24"/>
          <w:lang w:val="ro-MD" w:eastAsia="zh-CN"/>
        </w:rPr>
      </w:pPr>
    </w:p>
    <w:p w:rsidR="00F9543F" w:rsidRPr="00474BFA" w:rsidRDefault="00F9543F" w:rsidP="00606926">
      <w:pPr>
        <w:spacing w:after="0" w:line="240" w:lineRule="auto"/>
        <w:jc w:val="both"/>
        <w:rPr>
          <w:rFonts w:ascii="Times New Roman" w:eastAsia="SimSun" w:hAnsi="Times New Roman"/>
          <w:i/>
          <w:sz w:val="24"/>
          <w:szCs w:val="24"/>
          <w:lang w:val="ro-MD" w:eastAsia="zh-CN"/>
        </w:rPr>
      </w:pPr>
    </w:p>
    <w:p w:rsidR="003C29C2" w:rsidRPr="00474BFA" w:rsidRDefault="003C29C2" w:rsidP="00606926">
      <w:pPr>
        <w:spacing w:after="0" w:line="240" w:lineRule="auto"/>
        <w:jc w:val="both"/>
        <w:rPr>
          <w:rFonts w:ascii="Times New Roman" w:eastAsia="SimSun" w:hAnsi="Times New Roman"/>
          <w:i/>
          <w:sz w:val="24"/>
          <w:szCs w:val="24"/>
          <w:lang w:val="ro-MD" w:eastAsia="zh-CN"/>
        </w:rPr>
      </w:pPr>
    </w:p>
    <w:p w:rsidR="003C29C2" w:rsidRPr="00474BFA" w:rsidRDefault="003C29C2" w:rsidP="00606926">
      <w:pPr>
        <w:spacing w:after="0" w:line="240" w:lineRule="auto"/>
        <w:jc w:val="both"/>
        <w:rPr>
          <w:rFonts w:ascii="Times New Roman" w:eastAsia="SimSun" w:hAnsi="Times New Roman"/>
          <w:i/>
          <w:sz w:val="24"/>
          <w:szCs w:val="24"/>
          <w:lang w:val="ro-MD" w:eastAsia="zh-CN"/>
        </w:rPr>
      </w:pPr>
    </w:p>
    <w:p w:rsidR="00F9543F" w:rsidRPr="00474BFA" w:rsidRDefault="00F9543F" w:rsidP="00606926">
      <w:pPr>
        <w:spacing w:after="0" w:line="240" w:lineRule="auto"/>
        <w:jc w:val="both"/>
        <w:rPr>
          <w:rFonts w:ascii="Times New Roman" w:eastAsia="SimSun" w:hAnsi="Times New Roman"/>
          <w:i/>
          <w:sz w:val="24"/>
          <w:szCs w:val="24"/>
          <w:lang w:val="ro-MD" w:eastAsia="zh-CN"/>
        </w:rPr>
      </w:pPr>
    </w:p>
    <w:p w:rsidR="00F46AFB" w:rsidRPr="00474BFA" w:rsidRDefault="00F46AFB" w:rsidP="00606926">
      <w:pPr>
        <w:spacing w:after="0" w:line="240" w:lineRule="auto"/>
        <w:jc w:val="both"/>
        <w:rPr>
          <w:rFonts w:ascii="Times New Roman" w:eastAsia="SimSun" w:hAnsi="Times New Roman"/>
          <w:i/>
          <w:sz w:val="24"/>
          <w:szCs w:val="24"/>
          <w:lang w:val="en-US" w:eastAsia="zh-CN"/>
        </w:rPr>
      </w:pPr>
    </w:p>
    <w:p w:rsidR="00F46AFB" w:rsidRPr="00474BFA" w:rsidRDefault="00F46AFB" w:rsidP="00606926">
      <w:pPr>
        <w:spacing w:after="0" w:line="240" w:lineRule="auto"/>
        <w:jc w:val="both"/>
        <w:rPr>
          <w:rFonts w:ascii="Times New Roman" w:eastAsia="SimSun" w:hAnsi="Times New Roman"/>
          <w:i/>
          <w:sz w:val="24"/>
          <w:szCs w:val="24"/>
          <w:lang w:val="ro-MD" w:eastAsia="zh-CN"/>
        </w:rPr>
      </w:pPr>
    </w:p>
    <w:p w:rsidR="00750968" w:rsidRPr="00474BFA" w:rsidRDefault="00750968" w:rsidP="00750968">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t>Anexa nr. 32</w:t>
      </w:r>
    </w:p>
    <w:p w:rsidR="00750968" w:rsidRPr="00474BFA" w:rsidRDefault="00750968" w:rsidP="00750968">
      <w:pPr>
        <w:spacing w:after="0"/>
        <w:ind w:firstLine="5670"/>
        <w:jc w:val="right"/>
        <w:rPr>
          <w:rFonts w:ascii="Times New Roman" w:hAnsi="Times New Roman"/>
          <w:b/>
          <w:sz w:val="24"/>
          <w:szCs w:val="24"/>
          <w:lang w:val="ro-RO"/>
        </w:rPr>
      </w:pPr>
    </w:p>
    <w:p w:rsidR="00750968" w:rsidRPr="00474BFA" w:rsidRDefault="00750968" w:rsidP="00750968">
      <w:pPr>
        <w:spacing w:after="0"/>
        <w:rPr>
          <w:rFonts w:ascii="Times New Roman" w:hAnsi="Times New Roman"/>
          <w:sz w:val="24"/>
          <w:szCs w:val="24"/>
          <w:lang w:val="ro-RO"/>
        </w:rPr>
      </w:pPr>
    </w:p>
    <w:p w:rsidR="00750968" w:rsidRPr="00474BFA" w:rsidRDefault="00750968" w:rsidP="00750968">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704742" w:rsidRPr="00474BFA" w:rsidRDefault="00704742" w:rsidP="00750968">
      <w:pPr>
        <w:spacing w:after="0"/>
        <w:jc w:val="center"/>
        <w:rPr>
          <w:rFonts w:ascii="Times New Roman" w:hAnsi="Times New Roman"/>
          <w:b/>
          <w:sz w:val="24"/>
          <w:szCs w:val="24"/>
          <w:lang w:val="ro-RO"/>
        </w:rPr>
      </w:pPr>
    </w:p>
    <w:p w:rsidR="00750968" w:rsidRPr="001A42E9" w:rsidRDefault="00750968" w:rsidP="00750968">
      <w:pPr>
        <w:spacing w:after="0"/>
        <w:ind w:firstLine="426"/>
        <w:rPr>
          <w:rFonts w:ascii="Times New Roman" w:hAnsi="Times New Roman"/>
          <w:b/>
          <w:sz w:val="24"/>
          <w:szCs w:val="24"/>
          <w:lang w:val="ro-RO"/>
        </w:rPr>
      </w:pPr>
      <w:r w:rsidRPr="001A42E9">
        <w:rPr>
          <w:rFonts w:ascii="Times New Roman" w:hAnsi="Times New Roman"/>
          <w:b/>
          <w:sz w:val="24"/>
          <w:szCs w:val="24"/>
          <w:lang w:val="en-US"/>
        </w:rPr>
        <w:t xml:space="preserve">Scurtă călduroasă de campanie pentru elevii (CESF)                                                   </w:t>
      </w:r>
    </w:p>
    <w:p w:rsidR="00750968" w:rsidRPr="00474BFA" w:rsidRDefault="00704742" w:rsidP="00704742">
      <w:pPr>
        <w:tabs>
          <w:tab w:val="left" w:pos="709"/>
          <w:tab w:val="left" w:pos="851"/>
        </w:tabs>
        <w:spacing w:after="0"/>
        <w:ind w:left="851"/>
        <w:jc w:val="both"/>
        <w:rPr>
          <w:rFonts w:ascii="Times New Roman" w:hAnsi="Times New Roman"/>
          <w:b/>
          <w:sz w:val="24"/>
          <w:szCs w:val="24"/>
          <w:lang w:val="ro-RO"/>
        </w:rPr>
      </w:pPr>
      <w:r w:rsidRPr="00474BFA">
        <w:rPr>
          <w:rFonts w:ascii="Times New Roman" w:hAnsi="Times New Roman"/>
          <w:b/>
          <w:sz w:val="24"/>
          <w:szCs w:val="24"/>
          <w:lang w:val="ro-RO"/>
        </w:rPr>
        <w:t xml:space="preserve">1.1 </w:t>
      </w:r>
      <w:r w:rsidR="00750968" w:rsidRPr="00474BFA">
        <w:rPr>
          <w:rFonts w:ascii="Times New Roman" w:hAnsi="Times New Roman"/>
          <w:b/>
          <w:sz w:val="24"/>
          <w:szCs w:val="24"/>
          <w:lang w:val="ro-RO"/>
        </w:rPr>
        <w:t>Materialele folosite:</w:t>
      </w:r>
    </w:p>
    <w:p w:rsidR="00750968" w:rsidRPr="00474BFA" w:rsidRDefault="00750968" w:rsidP="00750968">
      <w:pPr>
        <w:pStyle w:val="a3"/>
        <w:spacing w:after="0"/>
        <w:ind w:left="885"/>
        <w:jc w:val="both"/>
        <w:rPr>
          <w:rFonts w:ascii="Times New Roman" w:hAnsi="Times New Roman"/>
          <w:b/>
          <w:sz w:val="24"/>
          <w:szCs w:val="24"/>
          <w:lang w:val="ro-R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3059"/>
        <w:gridCol w:w="6570"/>
      </w:tblGrid>
      <w:tr w:rsidR="00750968" w:rsidRPr="00474BFA" w:rsidTr="003963C2">
        <w:trPr>
          <w:trHeight w:val="335"/>
        </w:trPr>
        <w:tc>
          <w:tcPr>
            <w:tcW w:w="458" w:type="dxa"/>
            <w:vAlign w:val="center"/>
          </w:tcPr>
          <w:p w:rsidR="00750968" w:rsidRPr="00474BFA" w:rsidRDefault="00750968" w:rsidP="003963C2">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w:t>
            </w:r>
          </w:p>
        </w:tc>
        <w:tc>
          <w:tcPr>
            <w:tcW w:w="3087" w:type="dxa"/>
            <w:vAlign w:val="center"/>
          </w:tcPr>
          <w:p w:rsidR="00750968" w:rsidRPr="00474BFA" w:rsidRDefault="00750968" w:rsidP="003963C2">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Denumirea materialului</w:t>
            </w:r>
          </w:p>
        </w:tc>
        <w:tc>
          <w:tcPr>
            <w:tcW w:w="6662" w:type="dxa"/>
            <w:vAlign w:val="center"/>
          </w:tcPr>
          <w:p w:rsidR="00750968" w:rsidRPr="00474BFA" w:rsidRDefault="00750968" w:rsidP="003963C2">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Utilizare</w:t>
            </w:r>
          </w:p>
        </w:tc>
      </w:tr>
      <w:tr w:rsidR="00750968" w:rsidRPr="00474BFA" w:rsidTr="003963C2">
        <w:tc>
          <w:tcPr>
            <w:tcW w:w="458" w:type="dxa"/>
            <w:vAlign w:val="center"/>
          </w:tcPr>
          <w:p w:rsidR="00750968" w:rsidRPr="00474BFA" w:rsidRDefault="00750968" w:rsidP="003963C2">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w:t>
            </w:r>
          </w:p>
        </w:tc>
        <w:tc>
          <w:tcPr>
            <w:tcW w:w="3087" w:type="dxa"/>
            <w:vAlign w:val="center"/>
          </w:tcPr>
          <w:p w:rsidR="00750968" w:rsidRPr="00474BFA" w:rsidRDefault="00750968" w:rsidP="003963C2">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w:t>
            </w:r>
          </w:p>
        </w:tc>
        <w:tc>
          <w:tcPr>
            <w:tcW w:w="6662" w:type="dxa"/>
            <w:vAlign w:val="center"/>
          </w:tcPr>
          <w:p w:rsidR="00750968" w:rsidRPr="00474BFA" w:rsidRDefault="00750968" w:rsidP="003963C2">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III</w:t>
            </w:r>
          </w:p>
        </w:tc>
      </w:tr>
      <w:tr w:rsidR="00750968" w:rsidRPr="001A42E9" w:rsidTr="003963C2">
        <w:tc>
          <w:tcPr>
            <w:tcW w:w="458" w:type="dxa"/>
            <w:vAlign w:val="center"/>
          </w:tcPr>
          <w:p w:rsidR="00750968" w:rsidRPr="00474BFA" w:rsidRDefault="00750968" w:rsidP="003963C2">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3087" w:type="dxa"/>
          </w:tcPr>
          <w:p w:rsidR="00750968" w:rsidRPr="00474BFA" w:rsidRDefault="00750968" w:rsidP="003963C2">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de bază</w:t>
            </w:r>
          </w:p>
          <w:p w:rsidR="00750968" w:rsidRPr="00474BFA" w:rsidRDefault="00750968" w:rsidP="003963C2">
            <w:pPr>
              <w:spacing w:after="0" w:line="240" w:lineRule="auto"/>
              <w:rPr>
                <w:rFonts w:ascii="Times New Roman" w:hAnsi="Times New Roman"/>
                <w:sz w:val="24"/>
                <w:szCs w:val="24"/>
                <w:lang w:val="ro-RO"/>
              </w:rPr>
            </w:pPr>
          </w:p>
        </w:tc>
        <w:tc>
          <w:tcPr>
            <w:tcW w:w="6662" w:type="dxa"/>
          </w:tcPr>
          <w:p w:rsidR="00750968" w:rsidRPr="00474BFA" w:rsidRDefault="00750968" w:rsidP="003963C2">
            <w:pPr>
              <w:spacing w:after="0" w:line="240" w:lineRule="auto"/>
              <w:rPr>
                <w:rFonts w:ascii="Times New Roman" w:hAnsi="Times New Roman"/>
                <w:sz w:val="24"/>
                <w:szCs w:val="24"/>
                <w:lang w:val="ro-RO"/>
              </w:rPr>
            </w:pPr>
            <w:r w:rsidRPr="00474BFA">
              <w:rPr>
                <w:rFonts w:ascii="Times New Roman" w:hAnsi="Times New Roman"/>
                <w:sz w:val="24"/>
                <w:szCs w:val="24"/>
                <w:lang w:val="ro-RO"/>
              </w:rPr>
              <w:t>Țesătură din 3 straturi, compoziția fibroasă 92% poliester, 8% spandex + membrană TPU 100%PA (nailon), cu densitatea –180 gr/m2 , culoare Dark Navy 19-4013 TPX.</w:t>
            </w:r>
          </w:p>
        </w:tc>
      </w:tr>
      <w:tr w:rsidR="00750968" w:rsidRPr="00474BFA" w:rsidTr="003963C2">
        <w:tc>
          <w:tcPr>
            <w:tcW w:w="458" w:type="dxa"/>
            <w:vAlign w:val="center"/>
          </w:tcPr>
          <w:p w:rsidR="00750968" w:rsidRPr="00474BFA" w:rsidRDefault="00750968" w:rsidP="003963C2">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3087" w:type="dxa"/>
            <w:shd w:val="clear" w:color="auto" w:fill="FFFFFF" w:themeFill="background1"/>
          </w:tcPr>
          <w:p w:rsidR="00750968" w:rsidRPr="00474BFA" w:rsidRDefault="00750968" w:rsidP="003963C2">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pentru căptuşeală</w:t>
            </w:r>
          </w:p>
        </w:tc>
        <w:tc>
          <w:tcPr>
            <w:tcW w:w="6662" w:type="dxa"/>
            <w:shd w:val="clear" w:color="auto" w:fill="FFFFFF" w:themeFill="background1"/>
          </w:tcPr>
          <w:p w:rsidR="00750968" w:rsidRPr="00474BFA" w:rsidRDefault="00750968" w:rsidP="003963C2">
            <w:pPr>
              <w:spacing w:after="0" w:line="240" w:lineRule="auto"/>
              <w:rPr>
                <w:rFonts w:ascii="Times New Roman" w:hAnsi="Times New Roman"/>
                <w:sz w:val="24"/>
                <w:szCs w:val="24"/>
                <w:lang w:val="ro-RO"/>
              </w:rPr>
            </w:pPr>
            <w:r w:rsidRPr="00474BFA">
              <w:rPr>
                <w:rFonts w:ascii="Times New Roman" w:hAnsi="Times New Roman"/>
                <w:sz w:val="24"/>
                <w:szCs w:val="24"/>
                <w:lang w:val="ro-RO"/>
              </w:rPr>
              <w:t>Poliester -100 %, densitatea - 55 gr/m2  (+/- 3%)</w:t>
            </w:r>
          </w:p>
        </w:tc>
      </w:tr>
      <w:tr w:rsidR="00750968" w:rsidRPr="001A42E9" w:rsidTr="003963C2">
        <w:tc>
          <w:tcPr>
            <w:tcW w:w="458" w:type="dxa"/>
            <w:tcBorders>
              <w:top w:val="single" w:sz="4" w:space="0" w:color="auto"/>
              <w:left w:val="single" w:sz="4" w:space="0" w:color="auto"/>
              <w:bottom w:val="single" w:sz="4" w:space="0" w:color="auto"/>
              <w:right w:val="single" w:sz="4" w:space="0" w:color="auto"/>
            </w:tcBorders>
            <w:vAlign w:val="center"/>
          </w:tcPr>
          <w:p w:rsidR="00750968" w:rsidRPr="00474BFA" w:rsidRDefault="00750968" w:rsidP="003963C2">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w:t>
            </w:r>
          </w:p>
        </w:tc>
        <w:tc>
          <w:tcPr>
            <w:tcW w:w="3087" w:type="dxa"/>
            <w:tcBorders>
              <w:top w:val="single" w:sz="4" w:space="0" w:color="auto"/>
              <w:left w:val="single" w:sz="4" w:space="0" w:color="auto"/>
              <w:bottom w:val="single" w:sz="4" w:space="0" w:color="auto"/>
              <w:right w:val="single" w:sz="4" w:space="0" w:color="auto"/>
            </w:tcBorders>
            <w:shd w:val="clear" w:color="auto" w:fill="FFFFFF" w:themeFill="background1"/>
          </w:tcPr>
          <w:p w:rsidR="00750968" w:rsidRPr="00474BFA" w:rsidRDefault="00750968" w:rsidP="003963C2">
            <w:pPr>
              <w:spacing w:after="0" w:line="240" w:lineRule="auto"/>
              <w:rPr>
                <w:rFonts w:ascii="Times New Roman" w:hAnsi="Times New Roman"/>
                <w:sz w:val="24"/>
                <w:szCs w:val="24"/>
                <w:lang w:val="ro-RO"/>
              </w:rPr>
            </w:pPr>
            <w:r w:rsidRPr="00474BFA">
              <w:rPr>
                <w:rFonts w:ascii="Times New Roman" w:hAnsi="Times New Roman"/>
                <w:sz w:val="24"/>
                <w:szCs w:val="24"/>
                <w:lang w:val="ro-RO"/>
              </w:rPr>
              <w:t>Umplutura scurtei</w:t>
            </w:r>
          </w:p>
        </w:tc>
        <w:tc>
          <w:tcPr>
            <w:tcW w:w="6662" w:type="dxa"/>
            <w:tcBorders>
              <w:top w:val="single" w:sz="4" w:space="0" w:color="auto"/>
              <w:left w:val="single" w:sz="4" w:space="0" w:color="auto"/>
              <w:bottom w:val="single" w:sz="4" w:space="0" w:color="auto"/>
              <w:right w:val="single" w:sz="4" w:space="0" w:color="auto"/>
            </w:tcBorders>
            <w:shd w:val="clear" w:color="auto" w:fill="FFFFFF" w:themeFill="background1"/>
          </w:tcPr>
          <w:p w:rsidR="00750968" w:rsidRPr="00474BFA" w:rsidRDefault="00750968" w:rsidP="003963C2">
            <w:pPr>
              <w:spacing w:after="0" w:line="240" w:lineRule="auto"/>
              <w:rPr>
                <w:rFonts w:ascii="Times New Roman" w:hAnsi="Times New Roman"/>
                <w:sz w:val="24"/>
                <w:szCs w:val="24"/>
                <w:lang w:val="ro-RO"/>
              </w:rPr>
            </w:pPr>
            <w:r w:rsidRPr="00474BFA">
              <w:rPr>
                <w:rFonts w:ascii="Times New Roman" w:hAnsi="Times New Roman"/>
                <w:sz w:val="24"/>
                <w:szCs w:val="24"/>
                <w:lang w:val="ro-RO"/>
              </w:rPr>
              <w:t>Vatelina cu densitatea 150,  gr/m2</w:t>
            </w:r>
          </w:p>
        </w:tc>
      </w:tr>
      <w:tr w:rsidR="00750968" w:rsidRPr="001A42E9" w:rsidTr="003963C2">
        <w:tc>
          <w:tcPr>
            <w:tcW w:w="458" w:type="dxa"/>
            <w:tcBorders>
              <w:top w:val="single" w:sz="4" w:space="0" w:color="auto"/>
              <w:left w:val="single" w:sz="4" w:space="0" w:color="auto"/>
              <w:bottom w:val="single" w:sz="4" w:space="0" w:color="auto"/>
              <w:right w:val="single" w:sz="4" w:space="0" w:color="auto"/>
            </w:tcBorders>
            <w:vAlign w:val="center"/>
          </w:tcPr>
          <w:p w:rsidR="00750968" w:rsidRPr="00474BFA" w:rsidRDefault="00750968" w:rsidP="003963C2">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4</w:t>
            </w:r>
          </w:p>
        </w:tc>
        <w:tc>
          <w:tcPr>
            <w:tcW w:w="3087" w:type="dxa"/>
            <w:tcBorders>
              <w:top w:val="single" w:sz="4" w:space="0" w:color="auto"/>
              <w:left w:val="single" w:sz="4" w:space="0" w:color="auto"/>
              <w:bottom w:val="single" w:sz="4" w:space="0" w:color="auto"/>
              <w:right w:val="single" w:sz="4" w:space="0" w:color="auto"/>
            </w:tcBorders>
            <w:shd w:val="clear" w:color="auto" w:fill="FFFFFF" w:themeFill="background1"/>
          </w:tcPr>
          <w:p w:rsidR="00750968" w:rsidRPr="00474BFA" w:rsidRDefault="00750968" w:rsidP="003963C2">
            <w:pPr>
              <w:spacing w:after="0" w:line="240" w:lineRule="auto"/>
              <w:rPr>
                <w:rFonts w:ascii="Times New Roman" w:hAnsi="Times New Roman"/>
                <w:sz w:val="24"/>
                <w:szCs w:val="24"/>
                <w:lang w:val="ro-RO"/>
              </w:rPr>
            </w:pPr>
            <w:r w:rsidRPr="00474BFA">
              <w:rPr>
                <w:rFonts w:ascii="Times New Roman" w:hAnsi="Times New Roman"/>
                <w:sz w:val="24"/>
                <w:szCs w:val="24"/>
                <w:lang w:val="ro-RO"/>
              </w:rPr>
              <w:t xml:space="preserve">Scurta detaşabilă </w:t>
            </w:r>
          </w:p>
        </w:tc>
        <w:tc>
          <w:tcPr>
            <w:tcW w:w="6662" w:type="dxa"/>
            <w:tcBorders>
              <w:top w:val="single" w:sz="4" w:space="0" w:color="auto"/>
              <w:left w:val="single" w:sz="4" w:space="0" w:color="auto"/>
              <w:bottom w:val="single" w:sz="4" w:space="0" w:color="auto"/>
              <w:right w:val="single" w:sz="4" w:space="0" w:color="auto"/>
            </w:tcBorders>
            <w:shd w:val="clear" w:color="auto" w:fill="FFFFFF" w:themeFill="background1"/>
          </w:tcPr>
          <w:p w:rsidR="00750968" w:rsidRPr="00474BFA" w:rsidRDefault="00750968" w:rsidP="003963C2">
            <w:pPr>
              <w:spacing w:after="0" w:line="240" w:lineRule="auto"/>
              <w:rPr>
                <w:rFonts w:ascii="Times New Roman" w:hAnsi="Times New Roman"/>
                <w:sz w:val="24"/>
                <w:szCs w:val="24"/>
                <w:lang w:val="ro-RO"/>
              </w:rPr>
            </w:pPr>
            <w:r w:rsidRPr="00474BFA">
              <w:rPr>
                <w:rFonts w:ascii="Times New Roman" w:eastAsia="SimSun" w:hAnsi="Times New Roman"/>
                <w:sz w:val="24"/>
                <w:szCs w:val="24"/>
                <w:lang w:val="ro-RO" w:eastAsia="zh-CN"/>
              </w:rPr>
              <w:t>Țesătură matlasată cu vata de umplutură de 100g/m2 (Pantone cod 19-4013 TPX).</w:t>
            </w:r>
          </w:p>
        </w:tc>
      </w:tr>
      <w:tr w:rsidR="00750968" w:rsidRPr="001A42E9" w:rsidTr="003963C2">
        <w:tc>
          <w:tcPr>
            <w:tcW w:w="458" w:type="dxa"/>
            <w:vAlign w:val="center"/>
          </w:tcPr>
          <w:p w:rsidR="00750968" w:rsidRPr="00474BFA" w:rsidRDefault="00750968" w:rsidP="003963C2">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5</w:t>
            </w:r>
          </w:p>
        </w:tc>
        <w:tc>
          <w:tcPr>
            <w:tcW w:w="3087" w:type="dxa"/>
            <w:shd w:val="clear" w:color="auto" w:fill="FFFFFF" w:themeFill="background1"/>
          </w:tcPr>
          <w:p w:rsidR="00750968" w:rsidRPr="00474BFA" w:rsidRDefault="00750968" w:rsidP="003963C2">
            <w:pPr>
              <w:spacing w:after="0" w:line="240" w:lineRule="auto"/>
              <w:rPr>
                <w:rFonts w:ascii="Times New Roman" w:hAnsi="Times New Roman"/>
                <w:sz w:val="24"/>
                <w:szCs w:val="24"/>
                <w:lang w:val="ro-RO"/>
              </w:rPr>
            </w:pPr>
            <w:r w:rsidRPr="00474BFA">
              <w:rPr>
                <w:rFonts w:ascii="Times New Roman" w:hAnsi="Times New Roman"/>
                <w:sz w:val="24"/>
                <w:szCs w:val="24"/>
                <w:lang w:val="ro-RO"/>
              </w:rPr>
              <w:t>Stofa  pentru punga buzunarului</w:t>
            </w:r>
          </w:p>
        </w:tc>
        <w:tc>
          <w:tcPr>
            <w:tcW w:w="6662" w:type="dxa"/>
            <w:shd w:val="clear" w:color="auto" w:fill="FFFFFF" w:themeFill="background1"/>
          </w:tcPr>
          <w:p w:rsidR="00750968" w:rsidRPr="00474BFA" w:rsidRDefault="00750968" w:rsidP="003963C2">
            <w:pPr>
              <w:spacing w:after="0" w:line="240" w:lineRule="auto"/>
              <w:rPr>
                <w:rFonts w:ascii="Times New Roman" w:hAnsi="Times New Roman"/>
                <w:sz w:val="24"/>
                <w:szCs w:val="24"/>
                <w:lang w:val="ro-RO"/>
              </w:rPr>
            </w:pPr>
            <w:r w:rsidRPr="00474BFA">
              <w:rPr>
                <w:rFonts w:ascii="Times New Roman" w:hAnsi="Times New Roman"/>
                <w:sz w:val="24"/>
                <w:szCs w:val="24"/>
                <w:lang w:val="ro-RO"/>
              </w:rPr>
              <w:t>Fleece 300 gr/m2, , compoziția fibroasă 100% poliester, culoare Dark Navy 19-4013 TPX. /</w:t>
            </w:r>
          </w:p>
          <w:p w:rsidR="00750968" w:rsidRPr="00474BFA" w:rsidRDefault="00750968" w:rsidP="003963C2">
            <w:pPr>
              <w:spacing w:after="0" w:line="240" w:lineRule="auto"/>
              <w:rPr>
                <w:rFonts w:ascii="Times New Roman" w:hAnsi="Times New Roman"/>
                <w:sz w:val="24"/>
                <w:szCs w:val="24"/>
                <w:lang w:val="ro-RO"/>
              </w:rPr>
            </w:pPr>
            <w:r w:rsidRPr="00474BFA">
              <w:rPr>
                <w:rFonts w:ascii="Times New Roman" w:hAnsi="Times New Roman"/>
                <w:sz w:val="24"/>
                <w:szCs w:val="24"/>
                <w:lang w:val="ro-RO"/>
              </w:rPr>
              <w:t xml:space="preserve">Poliester 65%, Bumbac 35%, densitatea 110 gr/m2 </w:t>
            </w:r>
          </w:p>
          <w:p w:rsidR="00750968" w:rsidRPr="00474BFA" w:rsidRDefault="00750968" w:rsidP="003963C2">
            <w:pPr>
              <w:spacing w:after="0" w:line="240" w:lineRule="auto"/>
              <w:rPr>
                <w:rFonts w:ascii="Times New Roman" w:hAnsi="Times New Roman"/>
                <w:sz w:val="24"/>
                <w:szCs w:val="24"/>
                <w:lang w:val="ro-RO"/>
              </w:rPr>
            </w:pPr>
            <w:r w:rsidRPr="00474BFA">
              <w:rPr>
                <w:rFonts w:ascii="Times New Roman" w:hAnsi="Times New Roman"/>
                <w:sz w:val="24"/>
                <w:szCs w:val="24"/>
                <w:lang w:val="ro-RO"/>
              </w:rPr>
              <w:t>(+/- 3%)</w:t>
            </w:r>
          </w:p>
        </w:tc>
      </w:tr>
    </w:tbl>
    <w:p w:rsidR="00750968" w:rsidRPr="00474BFA" w:rsidRDefault="00750968" w:rsidP="00750968">
      <w:pPr>
        <w:spacing w:after="0"/>
        <w:ind w:firstLine="36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Banda „velcro”, ața, butoni de metal, fermoar spiralat conform Fișei de selectare a materialelor.</w:t>
      </w:r>
    </w:p>
    <w:p w:rsidR="00750968" w:rsidRPr="00474BFA" w:rsidRDefault="00750968" w:rsidP="00750968">
      <w:pPr>
        <w:spacing w:after="0"/>
        <w:jc w:val="both"/>
        <w:rPr>
          <w:rFonts w:ascii="Times New Roman" w:eastAsia="SimSun" w:hAnsi="Times New Roman"/>
          <w:b/>
          <w:sz w:val="24"/>
          <w:szCs w:val="24"/>
          <w:lang w:val="ro-RO" w:eastAsia="zh-CN"/>
        </w:rPr>
      </w:pPr>
    </w:p>
    <w:p w:rsidR="00750968" w:rsidRPr="00474BFA" w:rsidRDefault="00704742" w:rsidP="00750968">
      <w:pPr>
        <w:tabs>
          <w:tab w:val="left" w:pos="993"/>
        </w:tabs>
        <w:spacing w:after="0" w:line="240" w:lineRule="auto"/>
        <w:ind w:firstLine="284"/>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         1.2   </w:t>
      </w:r>
      <w:r w:rsidR="00750968" w:rsidRPr="00474BFA">
        <w:rPr>
          <w:rFonts w:ascii="Times New Roman" w:eastAsia="SimSun" w:hAnsi="Times New Roman"/>
          <w:b/>
          <w:sz w:val="24"/>
          <w:szCs w:val="24"/>
          <w:lang w:val="ro-RO" w:eastAsia="zh-CN"/>
        </w:rPr>
        <w:t xml:space="preserve">Scurtă de campanie </w:t>
      </w:r>
      <w:r w:rsidR="00750968" w:rsidRPr="00474BFA">
        <w:rPr>
          <w:rFonts w:ascii="Times New Roman" w:eastAsia="SimSun" w:hAnsi="Times New Roman"/>
          <w:sz w:val="24"/>
          <w:szCs w:val="24"/>
          <w:lang w:val="ro-RO" w:eastAsia="zh-CN"/>
        </w:rPr>
        <w:t>cu lungimea până la nivelul pliului subfesier, este constituit din două unităţi: produsul exterior de tip scurtă călduroasă şi produsul interior scurtă din fleece.</w:t>
      </w:r>
    </w:p>
    <w:p w:rsidR="00750968" w:rsidRPr="00474BFA" w:rsidRDefault="00750968" w:rsidP="00750968">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Produsul exterior de tip scurtă călduroasă de culoare albastru-închis (Pantone cod 19-4013 TPX), căptuşit cu vată de umplutură (vatelină) de 150 gr/m</w:t>
      </w:r>
      <w:r w:rsidRPr="00474BFA">
        <w:rPr>
          <w:rFonts w:ascii="Times New Roman" w:eastAsia="SimSun" w:hAnsi="Times New Roman"/>
          <w:sz w:val="24"/>
          <w:szCs w:val="24"/>
          <w:vertAlign w:val="superscript"/>
          <w:lang w:val="ro-RO" w:eastAsia="zh-CN"/>
        </w:rPr>
        <w:t xml:space="preserve">2 </w:t>
      </w:r>
      <w:r w:rsidRPr="00474BFA">
        <w:rPr>
          <w:rFonts w:ascii="Times New Roman" w:eastAsia="SimSun" w:hAnsi="Times New Roman"/>
          <w:sz w:val="24"/>
          <w:szCs w:val="24"/>
          <w:lang w:val="ro-RO" w:eastAsia="zh-CN"/>
        </w:rPr>
        <w:t xml:space="preserve">prezintă siluetă dreaptă.  Produsul exterior este format din reperele feţei, reperul spatelui, reperele mânecilor şi  reperele glugii. </w:t>
      </w:r>
    </w:p>
    <w:p w:rsidR="00750968" w:rsidRPr="00474BFA" w:rsidRDefault="00750968" w:rsidP="00750968">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Sistemul de închidere a produsului este central cu fermoar injectat detașabil cu o deschidere, fente aplicate pe reperul drept şi reperul stâng ale feţei, care se suprapun şi se fixează cu un rând de capse din metal, finisajul nichel negru, cu diametrul de </w:t>
      </w:r>
      <w:smartTag w:uri="urn:schemas-microsoft-com:office:smarttags" w:element="metricconverter">
        <w:smartTagPr>
          <w:attr w:name="ProductID" w:val="15 mm"/>
        </w:smartTagPr>
        <w:r w:rsidRPr="00474BFA">
          <w:rPr>
            <w:rFonts w:ascii="Times New Roman" w:eastAsia="SimSun" w:hAnsi="Times New Roman"/>
            <w:sz w:val="24"/>
            <w:szCs w:val="24"/>
            <w:lang w:val="ro-RO" w:eastAsia="zh-CN"/>
          </w:rPr>
          <w:t>15 mm</w:t>
        </w:r>
      </w:smartTag>
      <w:r w:rsidRPr="00474BFA">
        <w:rPr>
          <w:rFonts w:ascii="Times New Roman" w:eastAsia="SimSun" w:hAnsi="Times New Roman"/>
          <w:sz w:val="24"/>
          <w:szCs w:val="24"/>
          <w:lang w:val="ro-RO" w:eastAsia="zh-CN"/>
        </w:rPr>
        <w:t xml:space="preserve"> fixate pe 7 nivele. Pe fenta stângă, la distanţa de 220 mm de la extremitatea superioară se aplică o chingă cu lungimea de 160 mm şi lăţimea de </w:t>
      </w:r>
      <w:smartTag w:uri="urn:schemas-microsoft-com:office:smarttags" w:element="metricconverter">
        <w:smartTagPr>
          <w:attr w:name="ProductID" w:val="40 mm"/>
        </w:smartTagPr>
        <w:r w:rsidRPr="00474BFA">
          <w:rPr>
            <w:rFonts w:ascii="Times New Roman" w:eastAsia="SimSun" w:hAnsi="Times New Roman"/>
            <w:sz w:val="24"/>
            <w:szCs w:val="24"/>
            <w:lang w:val="ro-RO" w:eastAsia="zh-CN"/>
          </w:rPr>
          <w:t>40 mm</w:t>
        </w:r>
      </w:smartTag>
      <w:r w:rsidRPr="00474BFA">
        <w:rPr>
          <w:rFonts w:ascii="Times New Roman" w:eastAsia="SimSun" w:hAnsi="Times New Roman"/>
          <w:sz w:val="24"/>
          <w:szCs w:val="24"/>
          <w:lang w:val="ro-RO" w:eastAsia="zh-CN"/>
        </w:rPr>
        <w:t>, pe care se îmbracă elementul de distincţie, extremitatea inferioară a chingii prevede sistem de fixare cu capsă ascunsă.</w:t>
      </w:r>
      <w:r w:rsidRPr="00474BFA">
        <w:rPr>
          <w:rFonts w:ascii="Times New Roman" w:hAnsi="Times New Roman"/>
          <w:sz w:val="24"/>
          <w:szCs w:val="24"/>
          <w:lang w:val="ro-RO"/>
        </w:rPr>
        <w:t xml:space="preserve"> </w:t>
      </w:r>
      <w:r w:rsidRPr="00474BFA">
        <w:rPr>
          <w:rFonts w:ascii="Times New Roman" w:eastAsia="SimSun" w:hAnsi="Times New Roman"/>
          <w:sz w:val="24"/>
          <w:szCs w:val="24"/>
          <w:lang w:val="ro-RO" w:eastAsia="zh-CN"/>
        </w:rPr>
        <w:t>Pe linia sistemul de închidere la distanta de 10 mm de la linia de asamblare a fermoarului central în linia de aplicare a fentelor pe partea dreaptă și stîngă, la distanța de 170 mm de la linia răscroielii gâtului, este prevăzut un buzunar tăiat cu sistem de închidere cu fermoar spiralat de 18 cm.</w:t>
      </w:r>
    </w:p>
    <w:p w:rsidR="00750968" w:rsidRPr="00474BFA" w:rsidRDefault="00750968" w:rsidP="00750968">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Partea faţă este formată din doua detalii simetrice. Pe reperul feței sub un unghi de 15° este proiectat un buzunar tăiat cu fermoar spiralat Water Repellent. Lungimea intrării în buzunar este de 205 mm. Pe capete intrarea în buzunar este întărită cu triunghiuri echilaterale. </w:t>
      </w:r>
    </w:p>
    <w:p w:rsidR="00750968" w:rsidRPr="00474BFA" w:rsidRDefault="00750968" w:rsidP="00750968">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Reperul spatelui este formată dintr-un singur detaliu. În partea superioară a reperului spatelui la distanţă de 155 mm de la răscroiala gâtului este prelucrat un buzunar orizontal tăiat cu laist cu capetele montate și cu fermoar injectat. Lungimea intrării în buzunar este de 350 mm. Buzunarul prevede o clapa de dimensiunile 320/135 mm pe care este aplicată inscripţia „POLIŢIA DE FRONTIERĂ”. Dimensiunea şi caracterul literelor - conform modelului aprobat. Clapa cu inscripție se fixează de reperul spatelui cu două capse metalice ascunse. </w:t>
      </w:r>
    </w:p>
    <w:p w:rsidR="00750968" w:rsidRPr="00474BFA" w:rsidRDefault="00750968" w:rsidP="00750968">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Mâneca de croială raglan clasic, formată dintr-un reper, prezintă în partea posterioară inferioară un element de întărire aplicat cu dimensiunile: lungimea 355 mm de la linia tivului, lăţimea pe conturul superior 285 mm. Pe mâneca stângă și dreaptă, la distanţa de 270 mm de la răscroiala gâtului este fixată bandă velcro cu dimensiunile 90/120mm, de care se va fixa ecusonul de mânecă a angajaților. Construcția mânecii raglan implica pava croită integral cu mâneca pentru sporirea gradului de confort în timpul mișcării.</w:t>
      </w:r>
    </w:p>
    <w:p w:rsidR="00750968" w:rsidRPr="00474BFA" w:rsidRDefault="00750968" w:rsidP="00750968">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Gluga scurtei exterioare este constituită din trei repere: reperul central, două repere laterale. Conturul anterior al reperului central şi a celor laterale este de formă complexă, formând cozoroc indivizibil. </w:t>
      </w:r>
      <w:r w:rsidRPr="00474BFA">
        <w:rPr>
          <w:rFonts w:ascii="Times New Roman" w:eastAsia="SimSun" w:hAnsi="Times New Roman"/>
          <w:sz w:val="24"/>
          <w:szCs w:val="24"/>
          <w:lang w:val="ro-RO" w:eastAsia="zh-CN"/>
        </w:rPr>
        <w:lastRenderedPageBreak/>
        <w:t xml:space="preserve">Pentru ajustarea volumului pe linia exterioară a glugii este prevăzut un tunel cu șnur și cu opritori din plastic negru. Linia cozorocului este fixată de căptușeală cu un tighel.  La capăt șnurul este fixat cu terminație din plastic. </w:t>
      </w:r>
    </w:p>
    <w:p w:rsidR="00750968" w:rsidRPr="00474BFA" w:rsidRDefault="00750968" w:rsidP="00750968">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Produsul este căptușit cu vatelina de 150 gr/m</w:t>
      </w:r>
      <w:r w:rsidRPr="00474BFA">
        <w:rPr>
          <w:rFonts w:ascii="Times New Roman" w:eastAsia="SimSun" w:hAnsi="Times New Roman"/>
          <w:sz w:val="24"/>
          <w:szCs w:val="24"/>
          <w:vertAlign w:val="superscript"/>
          <w:lang w:val="ro-RO" w:eastAsia="zh-CN"/>
        </w:rPr>
        <w:t>2</w:t>
      </w:r>
      <w:r w:rsidRPr="00474BFA">
        <w:rPr>
          <w:rFonts w:ascii="Times New Roman" w:eastAsia="SimSun" w:hAnsi="Times New Roman"/>
          <w:sz w:val="24"/>
          <w:szCs w:val="24"/>
          <w:lang w:val="ro-RO" w:eastAsia="zh-CN"/>
        </w:rPr>
        <w:t xml:space="preserve"> matlasat de căptuşeala produsului de culoare neagră. Căptușeala nu prezintă divizări constructiv – tehnologice pe reperele feței și a spatelui. </w:t>
      </w:r>
    </w:p>
    <w:p w:rsidR="00750968" w:rsidRPr="00474BFA" w:rsidRDefault="00750968" w:rsidP="00750968">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Produsul poate fi ajustat pe nivelul liniei tivului datorită tunelului cu 2 opritori din plastic și șiret elastic de la nivelul liniei tivului. Terminaţia produsului este prelucrată cu tighel de garnisire cu lăţimea de </w:t>
      </w:r>
      <w:smartTag w:uri="urn:schemas-microsoft-com:office:smarttags" w:element="metricconverter">
        <w:smartTagPr>
          <w:attr w:name="ProductID" w:val="20 mm"/>
        </w:smartTagPr>
        <w:r w:rsidRPr="00474BFA">
          <w:rPr>
            <w:rFonts w:ascii="Times New Roman" w:eastAsia="SimSun" w:hAnsi="Times New Roman"/>
            <w:sz w:val="24"/>
            <w:szCs w:val="24"/>
            <w:lang w:val="ro-RO" w:eastAsia="zh-CN"/>
          </w:rPr>
          <w:t>20 mm.</w:t>
        </w:r>
      </w:smartTag>
    </w:p>
    <w:p w:rsidR="00750968" w:rsidRPr="00474BFA" w:rsidRDefault="00750968" w:rsidP="00750968">
      <w:pPr>
        <w:tabs>
          <w:tab w:val="left" w:pos="993"/>
        </w:tabs>
        <w:spacing w:after="0" w:line="240" w:lineRule="auto"/>
        <w:ind w:firstLine="284"/>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Conturul exterior al fentelor prezintă tighele de garnisire cu lăţimea de </w:t>
      </w:r>
      <w:smartTag w:uri="urn:schemas-microsoft-com:office:smarttags" w:element="metricconverter">
        <w:smartTagPr>
          <w:attr w:name="ProductID" w:val="6 mm"/>
        </w:smartTagPr>
        <w:r w:rsidRPr="00474BFA">
          <w:rPr>
            <w:rFonts w:ascii="Times New Roman" w:eastAsia="SimSun" w:hAnsi="Times New Roman"/>
            <w:sz w:val="24"/>
            <w:szCs w:val="24"/>
            <w:lang w:val="ro-RO" w:eastAsia="zh-CN"/>
          </w:rPr>
          <w:t xml:space="preserve">6 mm. </w:t>
        </w:r>
      </w:smartTag>
      <w:r w:rsidRPr="00474BFA">
        <w:rPr>
          <w:rFonts w:ascii="Times New Roman" w:eastAsia="SimSun" w:hAnsi="Times New Roman"/>
          <w:sz w:val="24"/>
          <w:szCs w:val="24"/>
          <w:lang w:val="ro-RO" w:eastAsia="zh-CN"/>
        </w:rPr>
        <w:t xml:space="preserve"> Pe  conturul elementului inferior de întărire a mânecilor,  pe conturul exterior al glugii pe chinga pentru fixarea elementului de distincţie se aplică tighele de garnisire cu lăţimea de 1 mm. Toate cusăturile scurtei exterioare sunt acoperite cu bandă etanșă termosudată.</w:t>
      </w:r>
    </w:p>
    <w:p w:rsidR="00750968" w:rsidRPr="00474BFA" w:rsidRDefault="00750968" w:rsidP="00750968">
      <w:pPr>
        <w:tabs>
          <w:tab w:val="left" w:pos="993"/>
        </w:tabs>
        <w:spacing w:after="0" w:line="240" w:lineRule="auto"/>
        <w:ind w:left="360"/>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Scurta detașabilă.</w:t>
      </w:r>
    </w:p>
    <w:p w:rsidR="00750968" w:rsidRPr="00474BFA" w:rsidRDefault="00750968" w:rsidP="00750968">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Pentru asigurarea gradului necesar de izolare termică în timpul rece, de produsul exterior poate fi fixată </w:t>
      </w:r>
      <w:r w:rsidRPr="00474BFA">
        <w:rPr>
          <w:rFonts w:ascii="Times New Roman" w:eastAsia="SimSun" w:hAnsi="Times New Roman"/>
          <w:b/>
          <w:sz w:val="24"/>
          <w:szCs w:val="24"/>
          <w:lang w:val="ro-RO" w:eastAsia="zh-CN"/>
        </w:rPr>
        <w:t>scurta interioară</w:t>
      </w:r>
      <w:r w:rsidRPr="00474BFA">
        <w:rPr>
          <w:rFonts w:ascii="Times New Roman" w:eastAsia="SimSun" w:hAnsi="Times New Roman"/>
          <w:sz w:val="24"/>
          <w:szCs w:val="24"/>
          <w:lang w:val="ro-RO" w:eastAsia="zh-CN"/>
        </w:rPr>
        <w:t>. Produsul interior prezintă scurtă din țesătură matlasată cu vata de umplutură de 100g/m2 (Pantone cod 19-4013 TPX). Produsul este de siluetă dreaptă și cu mâneca raglan clasică, fiind format din reperele feţei, reperul spatelui şi reperele mânecilor.</w:t>
      </w:r>
    </w:p>
    <w:p w:rsidR="00750968" w:rsidRPr="00474BFA" w:rsidRDefault="00750968" w:rsidP="00750968">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Reperul feţei este format din doua detalii simetrice.</w:t>
      </w:r>
    </w:p>
    <w:p w:rsidR="00750968" w:rsidRPr="00474BFA" w:rsidRDefault="00750968" w:rsidP="00750968">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 xml:space="preserve">Reperul spatelui este formată dintr-un singur detaliu. Reperele mânecii sunt formate dintr-un detaliu. Construcția mânecii raglan implica pava croită integral cu mâneca pentru sporirea gradului de confort în timpul mișcării. Tivul mânecii este prelucrat cu manșeta din tricotaj negru. În linia de asamblare a manșetei sunt prevăzute 2 butoniere buclă pentru fixarea scurtei detașabilă cu scurta exterioară. </w:t>
      </w:r>
    </w:p>
    <w:p w:rsidR="00750968" w:rsidRPr="00474BFA" w:rsidRDefault="00750968" w:rsidP="00750968">
      <w:pPr>
        <w:tabs>
          <w:tab w:val="left" w:pos="993"/>
        </w:tabs>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b/>
        <w:t>Scurta interioară se fixează de produsul scurtei exterioare cu ajutorul fermoarului central al scurtei din fleece și a butonierelor cu nasturi de pe manșetă.</w:t>
      </w:r>
    </w:p>
    <w:p w:rsidR="00750968" w:rsidRPr="00474BFA" w:rsidRDefault="00750968" w:rsidP="00750968">
      <w:pPr>
        <w:tabs>
          <w:tab w:val="left" w:pos="993"/>
        </w:tabs>
        <w:spacing w:after="0" w:line="240" w:lineRule="auto"/>
        <w:ind w:firstLine="360"/>
        <w:jc w:val="both"/>
        <w:rPr>
          <w:rFonts w:ascii="Times New Roman" w:hAnsi="Times New Roman"/>
          <w:i/>
          <w:sz w:val="24"/>
          <w:szCs w:val="24"/>
          <w:lang w:val="ro-RO"/>
        </w:rPr>
      </w:pPr>
      <w:r w:rsidRPr="00474BFA">
        <w:rPr>
          <w:rFonts w:ascii="Times New Roman" w:hAnsi="Times New Roman"/>
          <w:i/>
          <w:sz w:val="24"/>
          <w:szCs w:val="24"/>
          <w:lang w:val="ro-RO"/>
        </w:rPr>
        <w:t xml:space="preserve">         Toate dimensiunile specificate în acest document sunt cu referință pentru mărimea 50/176,  pentru mai multe informații suplimentare ( mărimi, lungimi pentru elaborarea şabloanelor scurtei şi a gradaţiei pe mărimi şi talii) se consultă următoarele standarde:</w:t>
      </w:r>
    </w:p>
    <w:p w:rsidR="00750968" w:rsidRPr="00474BFA" w:rsidRDefault="00750968" w:rsidP="00750968">
      <w:pPr>
        <w:tabs>
          <w:tab w:val="left" w:pos="993"/>
        </w:tabs>
        <w:spacing w:after="0" w:line="240" w:lineRule="auto"/>
        <w:ind w:firstLine="360"/>
        <w:jc w:val="both"/>
        <w:rPr>
          <w:rFonts w:ascii="Times New Roman" w:eastAsia="SimSun" w:hAnsi="Times New Roman"/>
          <w:i/>
          <w:sz w:val="24"/>
          <w:szCs w:val="24"/>
          <w:lang w:val="ro-RO" w:eastAsia="zh-CN"/>
        </w:rPr>
      </w:pPr>
      <w:r w:rsidRPr="00474BFA">
        <w:rPr>
          <w:rFonts w:ascii="Times New Roman" w:hAnsi="Times New Roman"/>
          <w:i/>
          <w:sz w:val="24"/>
          <w:szCs w:val="24"/>
          <w:shd w:val="clear" w:color="auto" w:fill="FFFFFF"/>
          <w:lang w:val="ro-RO"/>
        </w:rPr>
        <w:t>No</w:t>
      </w:r>
      <w:r w:rsidRPr="00474BFA">
        <w:rPr>
          <w:rFonts w:ascii="Times New Roman" w:eastAsiaTheme="minorEastAsia" w:hAnsi="Times New Roman"/>
          <w:i/>
          <w:sz w:val="24"/>
          <w:szCs w:val="24"/>
          <w:shd w:val="clear" w:color="auto" w:fill="FFFFFF"/>
          <w:lang w:val="ro-RO" w:eastAsia="zh-CN"/>
        </w:rPr>
        <w:t>ţiunea de membrană -</w:t>
      </w:r>
      <w:r w:rsidRPr="00474BFA">
        <w:rPr>
          <w:rFonts w:ascii="Times New Roman" w:hAnsi="Times New Roman"/>
          <w:i/>
          <w:sz w:val="24"/>
          <w:szCs w:val="24"/>
          <w:shd w:val="clear" w:color="auto" w:fill="FFFFFF"/>
          <w:lang w:val="ro-RO"/>
        </w:rPr>
        <w:t xml:space="preserve">film ultrafin, microporos, impermeabil, care prezintă o mulţime de pori (mici cavităţi) mai mari decît molecula de apă rezultată din transpiraţie, dar mult mai mici decît molecula de apă condensată. </w:t>
      </w:r>
    </w:p>
    <w:p w:rsidR="00750968" w:rsidRPr="00474BFA" w:rsidRDefault="00750968" w:rsidP="00750968">
      <w:pPr>
        <w:spacing w:after="0"/>
        <w:rPr>
          <w:rFonts w:ascii="Times New Roman" w:hAnsi="Times New Roman"/>
          <w:b/>
          <w:i/>
          <w:sz w:val="24"/>
          <w:szCs w:val="24"/>
          <w:lang w:val="en-US"/>
        </w:rPr>
      </w:pPr>
      <w:r w:rsidRPr="00474BFA">
        <w:rPr>
          <w:rFonts w:ascii="Times New Roman" w:hAnsi="Times New Roman"/>
          <w:b/>
          <w:i/>
          <w:sz w:val="24"/>
          <w:szCs w:val="24"/>
          <w:lang w:val="en-US"/>
        </w:rPr>
        <w:t xml:space="preserve">            </w:t>
      </w:r>
      <w:r w:rsidRPr="00474BFA">
        <w:rPr>
          <w:rFonts w:ascii="Times New Roman" w:hAnsi="Times New Roman"/>
          <w:b/>
          <w:i/>
          <w:sz w:val="24"/>
          <w:szCs w:val="24"/>
          <w:lang w:val="ro-RO"/>
        </w:rPr>
        <w:t xml:space="preserve">La confecţionarea scurtei de campanie obligatoriu se va solicita mostra aprobată. </w:t>
      </w:r>
    </w:p>
    <w:p w:rsidR="00750968" w:rsidRPr="00474BFA" w:rsidRDefault="00750968" w:rsidP="00750968">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750968" w:rsidRPr="00474BFA" w:rsidRDefault="00750968" w:rsidP="00750968">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Pr="00474BFA">
        <w:rPr>
          <w:rFonts w:ascii="Times New Roman" w:hAnsi="Times New Roman"/>
          <w:b/>
          <w:i/>
          <w:sz w:val="24"/>
          <w:szCs w:val="24"/>
          <w:lang w:val="ro-RO"/>
        </w:rPr>
        <w:t>GOST 4103-82.</w:t>
      </w:r>
    </w:p>
    <w:p w:rsidR="00750968" w:rsidRPr="00474BFA" w:rsidRDefault="00750968" w:rsidP="00750968">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9F0273" w:rsidRPr="009F0273" w:rsidRDefault="009F0273" w:rsidP="009F0273">
      <w:pPr>
        <w:spacing w:after="0" w:line="240" w:lineRule="auto"/>
        <w:jc w:val="both"/>
        <w:rPr>
          <w:rFonts w:ascii="Times New Roman" w:eastAsia="SimSun" w:hAnsi="Times New Roman"/>
          <w:b/>
          <w:i/>
          <w:sz w:val="24"/>
          <w:szCs w:val="24"/>
          <w:lang w:val="en-US" w:eastAsia="zh-CN"/>
        </w:rPr>
      </w:pPr>
      <w:r>
        <w:rPr>
          <w:rFonts w:ascii="Times New Roman" w:eastAsia="SimSun" w:hAnsi="Times New Roman"/>
          <w:i/>
          <w:sz w:val="24"/>
          <w:szCs w:val="24"/>
          <w:lang w:val="en-US" w:eastAsia="zh-CN"/>
        </w:rPr>
        <w:t xml:space="preserve">          </w:t>
      </w:r>
      <w:r w:rsidRPr="009F0273">
        <w:rPr>
          <w:rFonts w:ascii="Times New Roman" w:eastAsia="SimSun" w:hAnsi="Times New Roman"/>
          <w:b/>
          <w:i/>
          <w:sz w:val="24"/>
          <w:szCs w:val="24"/>
          <w:lang w:val="ro-MD" w:eastAsia="zh-CN"/>
        </w:rPr>
        <w:t xml:space="preserve"> </w:t>
      </w:r>
      <w:r w:rsidRPr="001A42E9">
        <w:rPr>
          <w:rFonts w:ascii="Times New Roman" w:eastAsia="SimSun" w:hAnsi="Times New Roman"/>
          <w:b/>
          <w:i/>
          <w:sz w:val="24"/>
          <w:szCs w:val="24"/>
          <w:lang w:val="en-US" w:eastAsia="zh-CN"/>
        </w:rPr>
        <w:t>SM SR EN 14360:2010</w:t>
      </w:r>
    </w:p>
    <w:p w:rsidR="00750968" w:rsidRPr="00474BFA" w:rsidRDefault="00750968" w:rsidP="00750968">
      <w:pPr>
        <w:spacing w:after="0" w:line="240" w:lineRule="auto"/>
        <w:jc w:val="both"/>
        <w:rPr>
          <w:rFonts w:ascii="Times New Roman" w:eastAsia="SimSun" w:hAnsi="Times New Roman"/>
          <w:i/>
          <w:sz w:val="24"/>
          <w:szCs w:val="24"/>
          <w:lang w:val="en-US" w:eastAsia="zh-CN"/>
        </w:rPr>
      </w:pPr>
    </w:p>
    <w:p w:rsidR="00F9543F" w:rsidRDefault="00F9543F" w:rsidP="003C29C2">
      <w:pPr>
        <w:spacing w:after="0" w:line="240" w:lineRule="auto"/>
        <w:jc w:val="both"/>
        <w:rPr>
          <w:rFonts w:ascii="Times New Roman" w:eastAsia="SimSun" w:hAnsi="Times New Roman"/>
          <w:i/>
          <w:sz w:val="24"/>
          <w:szCs w:val="24"/>
          <w:lang w:val="ro-MD" w:eastAsia="zh-CN"/>
        </w:rPr>
      </w:pPr>
      <w:r w:rsidRPr="00474BFA">
        <w:rPr>
          <w:rFonts w:ascii="Times New Roman" w:eastAsia="SimSun" w:hAnsi="Times New Roman"/>
          <w:i/>
          <w:sz w:val="24"/>
          <w:szCs w:val="24"/>
          <w:lang w:val="en-US" w:eastAsia="zh-CN"/>
        </w:rPr>
        <w:t xml:space="preserve">           </w:t>
      </w:r>
      <w:r w:rsidRPr="00474BFA">
        <w:rPr>
          <w:rFonts w:ascii="Times New Roman" w:eastAsia="SimSun" w:hAnsi="Times New Roman"/>
          <w:i/>
          <w:sz w:val="24"/>
          <w:szCs w:val="24"/>
          <w:lang w:val="ro-MD" w:eastAsia="zh-CN"/>
        </w:rPr>
        <w:t xml:space="preserve"> </w:t>
      </w:r>
    </w:p>
    <w:p w:rsidR="004F20EF" w:rsidRDefault="004F20EF" w:rsidP="003C29C2">
      <w:pPr>
        <w:spacing w:after="0" w:line="240" w:lineRule="auto"/>
        <w:jc w:val="both"/>
        <w:rPr>
          <w:rFonts w:ascii="Times New Roman" w:eastAsia="SimSun" w:hAnsi="Times New Roman"/>
          <w:i/>
          <w:sz w:val="24"/>
          <w:szCs w:val="24"/>
          <w:lang w:val="en-US" w:eastAsia="zh-CN"/>
        </w:rPr>
      </w:pPr>
    </w:p>
    <w:p w:rsidR="004F20EF" w:rsidRPr="00474BFA" w:rsidRDefault="004F20EF" w:rsidP="003C29C2">
      <w:pPr>
        <w:spacing w:after="0" w:line="240" w:lineRule="auto"/>
        <w:jc w:val="both"/>
        <w:rPr>
          <w:rFonts w:ascii="Times New Roman" w:eastAsia="SimSun" w:hAnsi="Times New Roman"/>
          <w:i/>
          <w:sz w:val="24"/>
          <w:szCs w:val="24"/>
          <w:lang w:val="en-US" w:eastAsia="zh-CN"/>
        </w:rPr>
      </w:pPr>
    </w:p>
    <w:p w:rsidR="00F9543F" w:rsidRPr="00474BFA" w:rsidRDefault="00F9543F" w:rsidP="00F9543F">
      <w:pPr>
        <w:spacing w:after="0" w:line="240" w:lineRule="auto"/>
        <w:jc w:val="both"/>
        <w:rPr>
          <w:rFonts w:ascii="Times New Roman" w:hAnsi="Times New Roman"/>
          <w:color w:val="FF0000"/>
          <w:sz w:val="24"/>
          <w:szCs w:val="24"/>
          <w:lang w:val="en-US"/>
        </w:rPr>
      </w:pPr>
    </w:p>
    <w:p w:rsidR="00F46AFB" w:rsidRPr="00474BFA" w:rsidRDefault="00F46AFB" w:rsidP="00606926">
      <w:pPr>
        <w:spacing w:after="0" w:line="240" w:lineRule="auto"/>
        <w:jc w:val="both"/>
        <w:rPr>
          <w:rFonts w:ascii="Times New Roman" w:eastAsia="SimSun" w:hAnsi="Times New Roman"/>
          <w:i/>
          <w:color w:val="0070C0"/>
          <w:sz w:val="24"/>
          <w:szCs w:val="24"/>
          <w:lang w:val="en-US" w:eastAsia="zh-CN"/>
        </w:rPr>
      </w:pPr>
    </w:p>
    <w:p w:rsidR="00596D08" w:rsidRPr="00474BFA" w:rsidRDefault="00596D08" w:rsidP="00606926">
      <w:pPr>
        <w:spacing w:after="0" w:line="240" w:lineRule="auto"/>
        <w:jc w:val="both"/>
        <w:rPr>
          <w:rFonts w:ascii="Times New Roman" w:eastAsia="SimSun" w:hAnsi="Times New Roman"/>
          <w:i/>
          <w:color w:val="0070C0"/>
          <w:sz w:val="24"/>
          <w:szCs w:val="24"/>
          <w:lang w:val="en-US" w:eastAsia="zh-CN"/>
        </w:rPr>
      </w:pPr>
    </w:p>
    <w:p w:rsidR="00596D08" w:rsidRPr="00474BFA" w:rsidRDefault="00596D08" w:rsidP="00606926">
      <w:pPr>
        <w:spacing w:after="0" w:line="240" w:lineRule="auto"/>
        <w:jc w:val="both"/>
        <w:rPr>
          <w:rFonts w:ascii="Times New Roman" w:eastAsia="SimSun" w:hAnsi="Times New Roman"/>
          <w:i/>
          <w:sz w:val="24"/>
          <w:szCs w:val="24"/>
          <w:lang w:val="en-US" w:eastAsia="zh-CN"/>
        </w:rPr>
      </w:pPr>
    </w:p>
    <w:p w:rsidR="00596D08" w:rsidRPr="00474BFA" w:rsidRDefault="00596D08" w:rsidP="00606926">
      <w:pPr>
        <w:spacing w:after="0" w:line="240" w:lineRule="auto"/>
        <w:jc w:val="both"/>
        <w:rPr>
          <w:rFonts w:ascii="Times New Roman" w:eastAsia="SimSun" w:hAnsi="Times New Roman"/>
          <w:i/>
          <w:sz w:val="24"/>
          <w:szCs w:val="24"/>
          <w:lang w:val="en-US" w:eastAsia="zh-CN"/>
        </w:rPr>
      </w:pPr>
    </w:p>
    <w:p w:rsidR="00596D08" w:rsidRPr="00474BFA" w:rsidRDefault="00596D08" w:rsidP="00606926">
      <w:pPr>
        <w:spacing w:after="0" w:line="240" w:lineRule="auto"/>
        <w:jc w:val="both"/>
        <w:rPr>
          <w:rFonts w:ascii="Times New Roman" w:eastAsia="SimSun" w:hAnsi="Times New Roman"/>
          <w:i/>
          <w:sz w:val="24"/>
          <w:szCs w:val="24"/>
          <w:lang w:val="en-US" w:eastAsia="zh-CN"/>
        </w:rPr>
      </w:pPr>
    </w:p>
    <w:p w:rsidR="00596D08" w:rsidRPr="00474BFA" w:rsidRDefault="00596D08" w:rsidP="00606926">
      <w:pPr>
        <w:spacing w:after="0" w:line="240" w:lineRule="auto"/>
        <w:jc w:val="both"/>
        <w:rPr>
          <w:rFonts w:ascii="Times New Roman" w:eastAsia="SimSun" w:hAnsi="Times New Roman"/>
          <w:i/>
          <w:sz w:val="24"/>
          <w:szCs w:val="24"/>
          <w:lang w:val="en-US" w:eastAsia="zh-CN"/>
        </w:rPr>
      </w:pPr>
    </w:p>
    <w:p w:rsidR="00596D08" w:rsidRPr="00474BFA" w:rsidRDefault="00596D08" w:rsidP="00606926">
      <w:pPr>
        <w:spacing w:after="0" w:line="240" w:lineRule="auto"/>
        <w:jc w:val="both"/>
        <w:rPr>
          <w:rFonts w:ascii="Times New Roman" w:eastAsia="SimSun" w:hAnsi="Times New Roman"/>
          <w:i/>
          <w:sz w:val="24"/>
          <w:szCs w:val="24"/>
          <w:lang w:val="en-US" w:eastAsia="zh-CN"/>
        </w:rPr>
      </w:pPr>
    </w:p>
    <w:p w:rsidR="00596D08" w:rsidRPr="00474BFA" w:rsidRDefault="00596D08" w:rsidP="00606926">
      <w:pPr>
        <w:spacing w:after="0" w:line="240" w:lineRule="auto"/>
        <w:jc w:val="both"/>
        <w:rPr>
          <w:rFonts w:ascii="Times New Roman" w:eastAsia="SimSun" w:hAnsi="Times New Roman"/>
          <w:i/>
          <w:sz w:val="24"/>
          <w:szCs w:val="24"/>
          <w:lang w:val="en-US" w:eastAsia="zh-CN"/>
        </w:rPr>
      </w:pPr>
    </w:p>
    <w:p w:rsidR="00596D08" w:rsidRPr="00474BFA" w:rsidRDefault="00596D08" w:rsidP="00606926">
      <w:pPr>
        <w:spacing w:after="0" w:line="240" w:lineRule="auto"/>
        <w:jc w:val="both"/>
        <w:rPr>
          <w:rFonts w:ascii="Times New Roman" w:eastAsia="SimSun" w:hAnsi="Times New Roman"/>
          <w:i/>
          <w:sz w:val="24"/>
          <w:szCs w:val="24"/>
          <w:lang w:val="en-US" w:eastAsia="zh-CN"/>
        </w:rPr>
      </w:pPr>
    </w:p>
    <w:p w:rsidR="00596D08" w:rsidRPr="00474BFA" w:rsidRDefault="00596D08" w:rsidP="00606926">
      <w:pPr>
        <w:spacing w:after="0" w:line="240" w:lineRule="auto"/>
        <w:jc w:val="both"/>
        <w:rPr>
          <w:rFonts w:ascii="Times New Roman" w:eastAsia="SimSun" w:hAnsi="Times New Roman"/>
          <w:i/>
          <w:sz w:val="24"/>
          <w:szCs w:val="24"/>
          <w:lang w:val="en-US" w:eastAsia="zh-CN"/>
        </w:rPr>
      </w:pPr>
    </w:p>
    <w:p w:rsidR="00596D08" w:rsidRPr="00474BFA" w:rsidRDefault="00596D08" w:rsidP="00606926">
      <w:pPr>
        <w:spacing w:after="0" w:line="240" w:lineRule="auto"/>
        <w:jc w:val="both"/>
        <w:rPr>
          <w:rFonts w:ascii="Times New Roman" w:eastAsia="SimSun" w:hAnsi="Times New Roman"/>
          <w:i/>
          <w:sz w:val="24"/>
          <w:szCs w:val="24"/>
          <w:lang w:val="en-US" w:eastAsia="zh-CN"/>
        </w:rPr>
      </w:pPr>
    </w:p>
    <w:p w:rsidR="00596D08" w:rsidRPr="00474BFA" w:rsidRDefault="00596D08" w:rsidP="00606926">
      <w:pPr>
        <w:spacing w:after="0" w:line="240" w:lineRule="auto"/>
        <w:jc w:val="both"/>
        <w:rPr>
          <w:rFonts w:ascii="Times New Roman" w:eastAsia="SimSun" w:hAnsi="Times New Roman"/>
          <w:i/>
          <w:sz w:val="24"/>
          <w:szCs w:val="24"/>
          <w:lang w:val="en-US" w:eastAsia="zh-CN"/>
        </w:rPr>
      </w:pPr>
    </w:p>
    <w:p w:rsidR="00596D08" w:rsidRPr="00474BFA" w:rsidRDefault="00596D08" w:rsidP="00606926">
      <w:pPr>
        <w:spacing w:after="0" w:line="240" w:lineRule="auto"/>
        <w:jc w:val="both"/>
        <w:rPr>
          <w:rFonts w:ascii="Times New Roman" w:eastAsia="SimSun" w:hAnsi="Times New Roman"/>
          <w:i/>
          <w:sz w:val="24"/>
          <w:szCs w:val="24"/>
          <w:lang w:val="en-US" w:eastAsia="zh-CN"/>
        </w:rPr>
      </w:pPr>
    </w:p>
    <w:p w:rsidR="00596D08" w:rsidRPr="00474BFA" w:rsidRDefault="00596D08" w:rsidP="00606926">
      <w:pPr>
        <w:spacing w:after="0" w:line="240" w:lineRule="auto"/>
        <w:jc w:val="both"/>
        <w:rPr>
          <w:rFonts w:ascii="Times New Roman" w:eastAsia="SimSun" w:hAnsi="Times New Roman"/>
          <w:i/>
          <w:sz w:val="24"/>
          <w:szCs w:val="24"/>
          <w:lang w:val="en-US" w:eastAsia="zh-CN"/>
        </w:rPr>
      </w:pPr>
    </w:p>
    <w:p w:rsidR="00596D08" w:rsidRPr="00474BFA" w:rsidRDefault="00596D08" w:rsidP="00606926">
      <w:pPr>
        <w:spacing w:after="0" w:line="240" w:lineRule="auto"/>
        <w:jc w:val="both"/>
        <w:rPr>
          <w:rFonts w:ascii="Times New Roman" w:eastAsia="SimSun" w:hAnsi="Times New Roman"/>
          <w:i/>
          <w:sz w:val="24"/>
          <w:szCs w:val="24"/>
          <w:lang w:val="en-US" w:eastAsia="zh-CN"/>
        </w:rPr>
      </w:pPr>
    </w:p>
    <w:p w:rsidR="00596D08" w:rsidRPr="00474BFA" w:rsidRDefault="00596D08" w:rsidP="00606926">
      <w:pPr>
        <w:spacing w:after="0" w:line="240" w:lineRule="auto"/>
        <w:jc w:val="both"/>
        <w:rPr>
          <w:rFonts w:ascii="Times New Roman" w:eastAsia="SimSun" w:hAnsi="Times New Roman"/>
          <w:i/>
          <w:sz w:val="24"/>
          <w:szCs w:val="24"/>
          <w:lang w:val="en-US" w:eastAsia="zh-CN"/>
        </w:rPr>
      </w:pPr>
    </w:p>
    <w:p w:rsidR="00596D08" w:rsidRPr="00474BFA" w:rsidRDefault="00596D08" w:rsidP="00596D08">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t>Anexa nr. 33</w:t>
      </w:r>
    </w:p>
    <w:p w:rsidR="00596D08" w:rsidRPr="00474BFA" w:rsidRDefault="00596D08" w:rsidP="00596D08">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596D08" w:rsidRPr="00474BFA" w:rsidRDefault="00596D08" w:rsidP="00596D08">
      <w:pPr>
        <w:spacing w:after="0"/>
        <w:jc w:val="center"/>
        <w:rPr>
          <w:rFonts w:ascii="Times New Roman" w:hAnsi="Times New Roman"/>
          <w:b/>
          <w:sz w:val="24"/>
          <w:szCs w:val="24"/>
          <w:lang w:val="ro-RO"/>
        </w:rPr>
      </w:pPr>
    </w:p>
    <w:p w:rsidR="00596D08" w:rsidRPr="00474BFA" w:rsidRDefault="00596D08" w:rsidP="00596D08">
      <w:pPr>
        <w:spacing w:after="0" w:line="240" w:lineRule="auto"/>
        <w:jc w:val="both"/>
        <w:rPr>
          <w:rFonts w:ascii="Times New Roman" w:hAnsi="Times New Roman"/>
          <w:b/>
          <w:sz w:val="24"/>
          <w:szCs w:val="24"/>
          <w:lang w:val="ro-RO"/>
        </w:rPr>
      </w:pPr>
      <w:r w:rsidRPr="00474BFA">
        <w:rPr>
          <w:rFonts w:ascii="Times New Roman" w:eastAsia="SimSun" w:hAnsi="Times New Roman"/>
          <w:b/>
          <w:sz w:val="24"/>
          <w:szCs w:val="24"/>
          <w:lang w:val="ro-RO" w:eastAsia="zh-CN"/>
        </w:rPr>
        <w:t>Produse tricotate (pulover)</w:t>
      </w:r>
    </w:p>
    <w:p w:rsidR="00596D08" w:rsidRPr="00474BFA" w:rsidRDefault="00596D08" w:rsidP="00596D08">
      <w:pPr>
        <w:spacing w:after="0" w:line="240" w:lineRule="auto"/>
        <w:jc w:val="both"/>
        <w:rPr>
          <w:rFonts w:ascii="Times New Roman" w:hAnsi="Times New Roman"/>
          <w:b/>
          <w:sz w:val="24"/>
          <w:szCs w:val="24"/>
          <w:lang w:val="ro-RO"/>
        </w:rPr>
      </w:pPr>
    </w:p>
    <w:p w:rsidR="00596D08" w:rsidRPr="00474BFA" w:rsidRDefault="00596D08" w:rsidP="00596D08">
      <w:pPr>
        <w:spacing w:after="0" w:line="240" w:lineRule="auto"/>
        <w:ind w:firstLine="709"/>
        <w:jc w:val="both"/>
        <w:rPr>
          <w:rFonts w:ascii="Times New Roman" w:hAnsi="Times New Roman"/>
          <w:sz w:val="24"/>
          <w:szCs w:val="24"/>
          <w:lang w:val="ro-RO"/>
        </w:rPr>
      </w:pPr>
      <w:r w:rsidRPr="00474BFA">
        <w:rPr>
          <w:rFonts w:ascii="Times New Roman" w:hAnsi="Times New Roman"/>
          <w:b/>
          <w:sz w:val="24"/>
          <w:szCs w:val="24"/>
          <w:lang w:val="ro-RO"/>
        </w:rPr>
        <w:t xml:space="preserve">1.1 Materialele folosite: </w:t>
      </w:r>
      <w:r w:rsidRPr="00474BFA">
        <w:rPr>
          <w:rFonts w:ascii="Times New Roman" w:hAnsi="Times New Roman"/>
          <w:sz w:val="24"/>
          <w:szCs w:val="24"/>
          <w:lang w:val="ro-RO"/>
        </w:rPr>
        <w:t>Tricotaj din semilînă cu compoziţia 50% - lînă,  50 % - acril. Împletitură de tip lacăt în două fire. Ţesătură impermeabilă – 35% - bumbac, 65% - poliester (tip „Rip-Stop Stretch”). Panton 19-4013 DARK NAVY.</w:t>
      </w:r>
    </w:p>
    <w:p w:rsidR="00596D08" w:rsidRPr="00474BFA" w:rsidRDefault="00596D08" w:rsidP="00596D08">
      <w:pPr>
        <w:spacing w:after="0" w:line="240" w:lineRule="auto"/>
        <w:ind w:left="360"/>
        <w:jc w:val="both"/>
        <w:rPr>
          <w:rFonts w:ascii="Times New Roman" w:hAnsi="Times New Roman"/>
          <w:sz w:val="24"/>
          <w:szCs w:val="24"/>
          <w:lang w:val="ro-RO"/>
        </w:rPr>
      </w:pPr>
      <w:r w:rsidRPr="00474BFA">
        <w:rPr>
          <w:rFonts w:ascii="Times New Roman" w:eastAsia="SimSun" w:hAnsi="Times New Roman"/>
          <w:sz w:val="24"/>
          <w:szCs w:val="24"/>
          <w:lang w:val="ro-RO" w:eastAsia="zh-CN"/>
        </w:rPr>
        <w:t>Banda „velcro”, ața,  fermoar spiralat conform Fișei de selectare a materialelor.</w:t>
      </w:r>
    </w:p>
    <w:p w:rsidR="00596D08" w:rsidRPr="00474BFA" w:rsidRDefault="00596D08" w:rsidP="00596D08">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1.2 Pulover tricotat de culoare albastru închis</w:t>
      </w:r>
      <w:r w:rsidRPr="00474BFA">
        <w:rPr>
          <w:rFonts w:ascii="Times New Roman" w:hAnsi="Times New Roman"/>
          <w:sz w:val="24"/>
          <w:szCs w:val="24"/>
          <w:lang w:val="en-US"/>
        </w:rPr>
        <w:t xml:space="preserve"> </w:t>
      </w:r>
      <w:r w:rsidRPr="00474BFA">
        <w:rPr>
          <w:rFonts w:ascii="Times New Roman" w:eastAsia="SimSun" w:hAnsi="Times New Roman"/>
          <w:b/>
          <w:sz w:val="24"/>
          <w:szCs w:val="24"/>
          <w:lang w:val="ro-RO" w:eastAsia="zh-CN"/>
        </w:rPr>
        <w:t xml:space="preserve">pentru femei/bărbaţi, </w:t>
      </w:r>
      <w:r w:rsidRPr="00474BFA">
        <w:rPr>
          <w:rFonts w:ascii="Times New Roman" w:eastAsia="SimSun" w:hAnsi="Times New Roman"/>
          <w:sz w:val="24"/>
          <w:szCs w:val="24"/>
          <w:lang w:val="ro-RO" w:eastAsia="zh-CN"/>
        </w:rPr>
        <w:t>de siluetă dreaptă este format din spate, față și mînecă. Elementul față a produsului prezintă un reper față din tricot și două repere platca aplicată cu tighel de 1 mm, din țesătură, găici amplasate simetric. Pe platcă sunt aplicate două sisteme de tighele de garnisire orientate oblic sub formă de rețea, distanța dintre tighele fiind 45 mm. Pe ambele plătci sunt aplicate 2 găici cu dimensiunea de: lungimea de 20 mm și lățimea de 50 mm cu tighel dublu.</w:t>
      </w:r>
    </w:p>
    <w:p w:rsidR="00596D08" w:rsidRPr="00474BFA" w:rsidRDefault="00596D08" w:rsidP="00596D08">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Pe partea din față, de la linia umărului în jos la distanța de 180 mm, sunt aplicate pe ambele plătci la nivelul bustului două benzi velcro cu dimensiunile: lungimea de 30 mm și lățimea 100 mm de la linia din centru la distanța de 50 mm.</w:t>
      </w:r>
    </w:p>
    <w:p w:rsidR="00596D08" w:rsidRPr="00474BFA" w:rsidRDefault="00596D08" w:rsidP="00596D08">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Elementul spate prezintă un reper spate din tricot și o platcă aplicată cu tighel de 1 mm din țesătură, lățimea plătcii la nivelul liniei de simetrie 120 mm. Platca din țesătură se aplică fără tighel la nivelul umărului. Trece treptat de la spate spre față. Pe partea platcă sunt aplicate două sisteme de tighele de garnisire orientate oblic sub formă de rețea, distanța dintre tighele 45 mm.</w:t>
      </w:r>
    </w:p>
    <w:p w:rsidR="00596D08" w:rsidRPr="00474BFA" w:rsidRDefault="00596D08" w:rsidP="00596D08">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Mînecile aplicate cu o singură cusătură, prezintă elemente dreptunghiulare de întărire în regiunea cotului, lățimea tighelului de aplicare de 1 mm, dimensiunile: lățimea 110 mm, lungimea 200 mm. Pe stofă sunt aplicate două sisteme de tighele de garnisire orientate oblic sub forma de rețea, distanța dintre tighele 45 mm.</w:t>
      </w:r>
    </w:p>
    <w:p w:rsidR="00596D08" w:rsidRPr="00474BFA" w:rsidRDefault="00596D08" w:rsidP="00596D08">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Pe ambele mîneci la distanța de 80 mm de la umăr sunt aplicate cîte un buzunar cu clapă din țesătură, cu lățimea tighelului de 1 mm. Dimensiunile buzunarului sunt: lungimea de 190 mm, lățimea de 100 mm.</w:t>
      </w:r>
    </w:p>
    <w:p w:rsidR="00596D08" w:rsidRPr="00474BFA" w:rsidRDefault="00596D08" w:rsidP="00596D08">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Linia de intrare în buzunar este acoperită cu clapă aplicată la distanța de 10 mm de la linia de intrare și are următoarele dimensiuni: lungimea de 40 mm și lățimea de 100 mm. Conturul clapei prezintă tighel decorativ cu lățimea de 6 mm. Pe clape sunt prevăzute elemente de închidere a buzunarului prin bandă velcro. Pe țesătura buzunarului este aplicată banda ,,velcro” cu dimensiunile: lungimea de 120 mm; lățimea de 80 mm, care este aplicată din partea inferioară a buzunarului la 20 mm de jos.</w:t>
      </w:r>
    </w:p>
    <w:p w:rsidR="00596D08" w:rsidRPr="00474BFA" w:rsidRDefault="00596D08" w:rsidP="00596D08">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Răscroiala gîtului e definitivată în formă ovală, prelucrată cu bentiță tricotată în structura patent dublu cu lățimea de 7 mm. Pe partea din față a puloverului se aplică în centru fermuar de 25 mm prelucrat în partea inferioară cu bentiță de 1,5 mm.</w:t>
      </w:r>
    </w:p>
    <w:p w:rsidR="00596D08" w:rsidRPr="00474BFA" w:rsidRDefault="00596D08" w:rsidP="00596D08">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Terminația produsului este definitivată cu bordură dublă tricotată integral, în structura patent dublu cu lățimea de 90 mm.</w:t>
      </w:r>
    </w:p>
    <w:p w:rsidR="00596D08" w:rsidRPr="00474BFA" w:rsidRDefault="00596D08" w:rsidP="00596D08">
      <w:pPr>
        <w:spacing w:after="0" w:line="240" w:lineRule="auto"/>
        <w:jc w:val="both"/>
        <w:rPr>
          <w:rFonts w:ascii="Times New Roman" w:eastAsia="SimSun" w:hAnsi="Times New Roman"/>
          <w:sz w:val="24"/>
          <w:szCs w:val="24"/>
          <w:lang w:val="ro-RO" w:eastAsia="zh-CN"/>
        </w:rPr>
      </w:pPr>
    </w:p>
    <w:p w:rsidR="00596D08" w:rsidRPr="00474BFA" w:rsidRDefault="00596D08" w:rsidP="00596D08">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confecţionarea puloverului obligatoriu se va solicita mostra aprobată.</w:t>
      </w:r>
    </w:p>
    <w:p w:rsidR="009E32D2" w:rsidRPr="00474BFA" w:rsidRDefault="009E32D2" w:rsidP="009E32D2">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9E32D2"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9E32D2" w:rsidRPr="00FA0F7B" w:rsidRDefault="00FA0F7B" w:rsidP="00F65E07">
      <w:pPr>
        <w:tabs>
          <w:tab w:val="left" w:pos="8789"/>
        </w:tabs>
        <w:spacing w:after="0" w:line="240" w:lineRule="auto"/>
        <w:ind w:firstLine="540"/>
        <w:jc w:val="both"/>
        <w:rPr>
          <w:rFonts w:ascii="Times New Roman" w:eastAsia="SimSun" w:hAnsi="Times New Roman"/>
          <w:b/>
          <w:i/>
          <w:sz w:val="24"/>
          <w:szCs w:val="24"/>
          <w:lang w:val="ro-RO" w:eastAsia="zh-CN"/>
        </w:rPr>
      </w:pPr>
      <w:r w:rsidRPr="00FA0F7B">
        <w:rPr>
          <w:rFonts w:ascii="Times New Roman" w:eastAsia="SimSun" w:hAnsi="Times New Roman"/>
          <w:b/>
          <w:i/>
          <w:sz w:val="24"/>
          <w:szCs w:val="24"/>
          <w:lang w:val="ro-RO" w:eastAsia="zh-CN"/>
        </w:rPr>
        <w:t xml:space="preserve"> </w:t>
      </w:r>
      <w:r w:rsidR="00F65E07" w:rsidRPr="00FA0F7B">
        <w:rPr>
          <w:rFonts w:ascii="Times New Roman" w:eastAsia="SimSun" w:hAnsi="Times New Roman"/>
          <w:b/>
          <w:i/>
          <w:sz w:val="24"/>
          <w:szCs w:val="24"/>
          <w:lang w:val="ro-RO" w:eastAsia="zh-CN"/>
        </w:rPr>
        <w:t xml:space="preserve">  GOST ISO 3758-2014</w:t>
      </w:r>
    </w:p>
    <w:p w:rsidR="009E32D2" w:rsidRPr="00FA0F7B" w:rsidRDefault="009E32D2" w:rsidP="003C29C2">
      <w:pPr>
        <w:spacing w:after="0" w:line="240" w:lineRule="auto"/>
        <w:jc w:val="both"/>
        <w:rPr>
          <w:rFonts w:ascii="Times New Roman" w:eastAsia="SimSun" w:hAnsi="Times New Roman"/>
          <w:b/>
          <w:i/>
          <w:sz w:val="24"/>
          <w:szCs w:val="24"/>
          <w:lang w:val="ro-MD" w:eastAsia="zh-CN"/>
        </w:rPr>
      </w:pPr>
      <w:r w:rsidRPr="00FA0F7B">
        <w:rPr>
          <w:rFonts w:ascii="Times New Roman" w:eastAsia="SimSun" w:hAnsi="Times New Roman"/>
          <w:b/>
          <w:i/>
          <w:sz w:val="24"/>
          <w:szCs w:val="24"/>
          <w:lang w:val="en-US" w:eastAsia="zh-CN"/>
        </w:rPr>
        <w:t xml:space="preserve">           </w:t>
      </w:r>
      <w:r w:rsidRPr="00FA0F7B">
        <w:rPr>
          <w:rFonts w:ascii="Times New Roman" w:eastAsia="SimSun" w:hAnsi="Times New Roman"/>
          <w:b/>
          <w:i/>
          <w:sz w:val="24"/>
          <w:szCs w:val="24"/>
          <w:lang w:val="ro-MD" w:eastAsia="zh-CN"/>
        </w:rPr>
        <w:t xml:space="preserve"> </w:t>
      </w:r>
      <w:r w:rsidR="00FA0F7B" w:rsidRPr="00FA0F7B">
        <w:rPr>
          <w:rFonts w:ascii="Times New Roman" w:eastAsia="SimSun" w:hAnsi="Times New Roman"/>
          <w:b/>
          <w:i/>
          <w:sz w:val="24"/>
          <w:szCs w:val="24"/>
          <w:lang w:val="ro-MD" w:eastAsia="zh-CN"/>
        </w:rPr>
        <w:t>GOST</w:t>
      </w:r>
      <w:r w:rsidR="00FA0F7B" w:rsidRPr="001A42E9">
        <w:rPr>
          <w:rFonts w:ascii="Times New Roman" w:eastAsia="SimSun" w:hAnsi="Times New Roman"/>
          <w:b/>
          <w:i/>
          <w:sz w:val="24"/>
          <w:szCs w:val="24"/>
          <w:lang w:val="en-US" w:eastAsia="zh-CN"/>
        </w:rPr>
        <w:t xml:space="preserve"> 31410—2009</w:t>
      </w:r>
    </w:p>
    <w:p w:rsidR="003C29C2" w:rsidRPr="00474BFA" w:rsidRDefault="003C29C2" w:rsidP="003C29C2">
      <w:pPr>
        <w:spacing w:after="0" w:line="240" w:lineRule="auto"/>
        <w:jc w:val="both"/>
        <w:rPr>
          <w:rFonts w:ascii="Times New Roman" w:eastAsia="SimSun" w:hAnsi="Times New Roman"/>
          <w:i/>
          <w:sz w:val="24"/>
          <w:szCs w:val="24"/>
          <w:highlight w:val="lightGray"/>
          <w:lang w:val="ro-MD" w:eastAsia="zh-CN"/>
        </w:rPr>
      </w:pPr>
    </w:p>
    <w:p w:rsidR="003C29C2" w:rsidRPr="00474BFA" w:rsidRDefault="003C29C2" w:rsidP="003C29C2">
      <w:pPr>
        <w:spacing w:after="0" w:line="240" w:lineRule="auto"/>
        <w:jc w:val="both"/>
        <w:rPr>
          <w:rFonts w:ascii="Times New Roman" w:eastAsia="SimSun" w:hAnsi="Times New Roman"/>
          <w:i/>
          <w:color w:val="FF0000"/>
          <w:sz w:val="24"/>
          <w:szCs w:val="24"/>
          <w:highlight w:val="lightGray"/>
          <w:lang w:val="en-US" w:eastAsia="zh-CN"/>
        </w:rPr>
      </w:pPr>
    </w:p>
    <w:p w:rsidR="00596D08" w:rsidRPr="00474BFA" w:rsidRDefault="00596D08" w:rsidP="00596D08">
      <w:pPr>
        <w:spacing w:after="0"/>
        <w:ind w:firstLine="540"/>
        <w:jc w:val="both"/>
        <w:rPr>
          <w:rFonts w:ascii="Times New Roman" w:hAnsi="Times New Roman"/>
          <w:i/>
          <w:color w:val="0070C0"/>
          <w:sz w:val="24"/>
          <w:szCs w:val="24"/>
          <w:lang w:val="en-US"/>
        </w:rPr>
      </w:pPr>
    </w:p>
    <w:p w:rsidR="00596D08" w:rsidRPr="00474BFA" w:rsidRDefault="00596D08" w:rsidP="00606926">
      <w:pPr>
        <w:spacing w:after="0" w:line="240" w:lineRule="auto"/>
        <w:jc w:val="both"/>
        <w:rPr>
          <w:rFonts w:ascii="Times New Roman" w:eastAsia="SimSun" w:hAnsi="Times New Roman"/>
          <w:i/>
          <w:sz w:val="24"/>
          <w:szCs w:val="24"/>
          <w:lang w:val="en-US" w:eastAsia="zh-CN"/>
        </w:rPr>
      </w:pPr>
    </w:p>
    <w:p w:rsidR="002C54C4" w:rsidRPr="00474BFA" w:rsidRDefault="002C54C4" w:rsidP="00606926">
      <w:pPr>
        <w:spacing w:after="0" w:line="240" w:lineRule="auto"/>
        <w:jc w:val="both"/>
        <w:rPr>
          <w:rFonts w:ascii="Times New Roman" w:eastAsia="SimSun" w:hAnsi="Times New Roman"/>
          <w:i/>
          <w:sz w:val="24"/>
          <w:szCs w:val="24"/>
          <w:lang w:val="en-US" w:eastAsia="zh-CN"/>
        </w:rPr>
      </w:pPr>
    </w:p>
    <w:p w:rsidR="002C54C4" w:rsidRDefault="002C54C4" w:rsidP="00606926">
      <w:pPr>
        <w:spacing w:after="0" w:line="240" w:lineRule="auto"/>
        <w:jc w:val="both"/>
        <w:rPr>
          <w:rFonts w:ascii="Times New Roman" w:eastAsia="SimSun" w:hAnsi="Times New Roman"/>
          <w:i/>
          <w:sz w:val="24"/>
          <w:szCs w:val="24"/>
          <w:lang w:val="en-US" w:eastAsia="zh-CN"/>
        </w:rPr>
      </w:pPr>
    </w:p>
    <w:p w:rsidR="004F20EF" w:rsidRPr="00474BFA" w:rsidRDefault="004F20EF" w:rsidP="00606926">
      <w:pPr>
        <w:spacing w:after="0" w:line="240" w:lineRule="auto"/>
        <w:jc w:val="both"/>
        <w:rPr>
          <w:rFonts w:ascii="Times New Roman" w:eastAsia="SimSun" w:hAnsi="Times New Roman"/>
          <w:i/>
          <w:sz w:val="24"/>
          <w:szCs w:val="24"/>
          <w:lang w:val="en-US" w:eastAsia="zh-CN"/>
        </w:rPr>
      </w:pPr>
    </w:p>
    <w:p w:rsidR="002C54C4" w:rsidRPr="00474BFA" w:rsidRDefault="002C54C4" w:rsidP="00606926">
      <w:pPr>
        <w:spacing w:after="0" w:line="240" w:lineRule="auto"/>
        <w:jc w:val="both"/>
        <w:rPr>
          <w:rFonts w:ascii="Times New Roman" w:eastAsia="SimSun" w:hAnsi="Times New Roman"/>
          <w:i/>
          <w:sz w:val="24"/>
          <w:szCs w:val="24"/>
          <w:lang w:val="en-US" w:eastAsia="zh-CN"/>
        </w:rPr>
      </w:pPr>
    </w:p>
    <w:p w:rsidR="002C54C4" w:rsidRPr="00474BFA" w:rsidRDefault="002C54C4" w:rsidP="00606926">
      <w:pPr>
        <w:spacing w:after="0" w:line="240" w:lineRule="auto"/>
        <w:jc w:val="both"/>
        <w:rPr>
          <w:rFonts w:ascii="Times New Roman" w:eastAsia="SimSun" w:hAnsi="Times New Roman"/>
          <w:i/>
          <w:sz w:val="24"/>
          <w:szCs w:val="24"/>
          <w:lang w:val="en-US" w:eastAsia="zh-CN"/>
        </w:rPr>
      </w:pPr>
    </w:p>
    <w:p w:rsidR="002C54C4" w:rsidRPr="00474BFA" w:rsidRDefault="002C54C4" w:rsidP="00606926">
      <w:pPr>
        <w:spacing w:after="0" w:line="240" w:lineRule="auto"/>
        <w:jc w:val="both"/>
        <w:rPr>
          <w:rFonts w:ascii="Times New Roman" w:eastAsia="SimSun" w:hAnsi="Times New Roman"/>
          <w:i/>
          <w:sz w:val="24"/>
          <w:szCs w:val="24"/>
          <w:lang w:val="en-US" w:eastAsia="zh-CN"/>
        </w:rPr>
      </w:pPr>
    </w:p>
    <w:p w:rsidR="009E32D2" w:rsidRPr="00474BFA" w:rsidRDefault="009E32D2" w:rsidP="009E32D2">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34</w:t>
      </w:r>
    </w:p>
    <w:p w:rsidR="009E32D2" w:rsidRPr="00474BFA" w:rsidRDefault="009E32D2" w:rsidP="009E32D2">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9E32D2" w:rsidRPr="00474BFA" w:rsidRDefault="009E32D2" w:rsidP="009E32D2">
      <w:pPr>
        <w:spacing w:after="0"/>
        <w:jc w:val="center"/>
        <w:rPr>
          <w:rFonts w:ascii="Times New Roman" w:hAnsi="Times New Roman"/>
          <w:b/>
          <w:sz w:val="24"/>
          <w:szCs w:val="24"/>
          <w:lang w:val="ro-RO"/>
        </w:rPr>
      </w:pPr>
    </w:p>
    <w:p w:rsidR="002C54C4" w:rsidRPr="00474BFA" w:rsidRDefault="002C54C4" w:rsidP="00606926">
      <w:pPr>
        <w:spacing w:after="0" w:line="240" w:lineRule="auto"/>
        <w:jc w:val="both"/>
        <w:rPr>
          <w:rFonts w:ascii="Times New Roman" w:eastAsia="SimSun" w:hAnsi="Times New Roman"/>
          <w:i/>
          <w:sz w:val="24"/>
          <w:szCs w:val="24"/>
          <w:lang w:val="ro-RO" w:eastAsia="zh-CN"/>
        </w:rPr>
      </w:pPr>
    </w:p>
    <w:p w:rsidR="009E32D2" w:rsidRPr="00474BFA" w:rsidRDefault="009E32D2" w:rsidP="009E32D2">
      <w:pPr>
        <w:pStyle w:val="a3"/>
        <w:spacing w:after="0"/>
        <w:ind w:left="0" w:firstLine="567"/>
        <w:jc w:val="both"/>
        <w:rPr>
          <w:rFonts w:ascii="Times New Roman" w:hAnsi="Times New Roman"/>
          <w:b/>
          <w:sz w:val="24"/>
          <w:szCs w:val="24"/>
          <w:lang w:val="ro-RO"/>
        </w:rPr>
      </w:pPr>
      <w:r w:rsidRPr="00474BFA">
        <w:rPr>
          <w:rFonts w:ascii="Times New Roman" w:hAnsi="Times New Roman"/>
          <w:b/>
          <w:sz w:val="24"/>
          <w:szCs w:val="24"/>
          <w:lang w:val="ro-RO"/>
        </w:rPr>
        <w:t>Scurtă călduroasă de serviciu</w:t>
      </w:r>
    </w:p>
    <w:p w:rsidR="009E32D2" w:rsidRPr="00474BFA" w:rsidRDefault="009E32D2" w:rsidP="009E32D2">
      <w:pPr>
        <w:pStyle w:val="a3"/>
        <w:numPr>
          <w:ilvl w:val="1"/>
          <w:numId w:val="5"/>
        </w:numPr>
        <w:tabs>
          <w:tab w:val="left" w:pos="993"/>
        </w:tabs>
        <w:spacing w:after="0"/>
        <w:ind w:left="0" w:firstLine="567"/>
        <w:jc w:val="both"/>
        <w:rPr>
          <w:rFonts w:ascii="Times New Roman" w:hAnsi="Times New Roman"/>
          <w:b/>
          <w:sz w:val="24"/>
          <w:szCs w:val="24"/>
          <w:lang w:val="ro-RO"/>
        </w:rPr>
      </w:pPr>
      <w:r w:rsidRPr="00474BFA">
        <w:rPr>
          <w:rFonts w:ascii="Times New Roman" w:hAnsi="Times New Roman"/>
          <w:b/>
          <w:sz w:val="24"/>
          <w:szCs w:val="24"/>
          <w:lang w:val="ro-RO"/>
        </w:rPr>
        <w:t xml:space="preserve">Materialele folosite </w:t>
      </w:r>
    </w:p>
    <w:p w:rsidR="009E32D2" w:rsidRPr="00474BFA" w:rsidRDefault="009E32D2" w:rsidP="009E32D2">
      <w:pPr>
        <w:pStyle w:val="a3"/>
        <w:spacing w:after="0"/>
        <w:ind w:left="780"/>
        <w:jc w:val="both"/>
        <w:rPr>
          <w:rFonts w:ascii="Times New Roman" w:hAnsi="Times New Roman"/>
          <w:b/>
          <w:sz w:val="24"/>
          <w:szCs w:val="24"/>
          <w:lang w:val="ro-RO"/>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3087"/>
        <w:gridCol w:w="6661"/>
      </w:tblGrid>
      <w:tr w:rsidR="00EF6A19" w:rsidRPr="00474BFA" w:rsidTr="00EF6A19">
        <w:trPr>
          <w:trHeight w:val="335"/>
        </w:trPr>
        <w:tc>
          <w:tcPr>
            <w:tcW w:w="458" w:type="dxa"/>
            <w:vAlign w:val="center"/>
          </w:tcPr>
          <w:p w:rsidR="009E32D2" w:rsidRPr="00474BFA" w:rsidRDefault="009E32D2" w:rsidP="00EF6A19">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w:t>
            </w:r>
          </w:p>
        </w:tc>
        <w:tc>
          <w:tcPr>
            <w:tcW w:w="3087" w:type="dxa"/>
            <w:vAlign w:val="center"/>
          </w:tcPr>
          <w:p w:rsidR="009E32D2" w:rsidRPr="00474BFA" w:rsidRDefault="009E32D2" w:rsidP="00EF6A19">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Denumirea materialului</w:t>
            </w:r>
          </w:p>
        </w:tc>
        <w:tc>
          <w:tcPr>
            <w:tcW w:w="6661" w:type="dxa"/>
            <w:vAlign w:val="center"/>
          </w:tcPr>
          <w:p w:rsidR="009E32D2" w:rsidRPr="00474BFA" w:rsidRDefault="009E32D2" w:rsidP="00EF6A19">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Utilizare</w:t>
            </w:r>
          </w:p>
        </w:tc>
      </w:tr>
      <w:tr w:rsidR="00EF6A19" w:rsidRPr="00474BFA" w:rsidTr="00EF6A19">
        <w:tc>
          <w:tcPr>
            <w:tcW w:w="458" w:type="dxa"/>
            <w:vAlign w:val="center"/>
          </w:tcPr>
          <w:p w:rsidR="009E32D2" w:rsidRPr="00474BFA" w:rsidRDefault="009E32D2" w:rsidP="00EF6A19">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w:t>
            </w:r>
          </w:p>
        </w:tc>
        <w:tc>
          <w:tcPr>
            <w:tcW w:w="3087" w:type="dxa"/>
            <w:vAlign w:val="center"/>
          </w:tcPr>
          <w:p w:rsidR="009E32D2" w:rsidRPr="00474BFA" w:rsidRDefault="009E32D2" w:rsidP="00EF6A19">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w:t>
            </w:r>
          </w:p>
        </w:tc>
        <w:tc>
          <w:tcPr>
            <w:tcW w:w="6661" w:type="dxa"/>
            <w:vAlign w:val="center"/>
          </w:tcPr>
          <w:p w:rsidR="009E32D2" w:rsidRPr="00474BFA" w:rsidRDefault="009E32D2" w:rsidP="00EF6A19">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III</w:t>
            </w:r>
          </w:p>
        </w:tc>
      </w:tr>
      <w:tr w:rsidR="00EF6A19" w:rsidRPr="001A42E9" w:rsidTr="00EF6A19">
        <w:tc>
          <w:tcPr>
            <w:tcW w:w="458" w:type="dxa"/>
            <w:vAlign w:val="center"/>
          </w:tcPr>
          <w:p w:rsidR="009E32D2" w:rsidRPr="00474BFA" w:rsidRDefault="009E32D2" w:rsidP="009E32D2">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3087" w:type="dxa"/>
          </w:tcPr>
          <w:p w:rsidR="009E32D2" w:rsidRPr="00474BFA" w:rsidRDefault="009E32D2" w:rsidP="00EF6A19">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de bază</w:t>
            </w:r>
          </w:p>
        </w:tc>
        <w:tc>
          <w:tcPr>
            <w:tcW w:w="6661" w:type="dxa"/>
          </w:tcPr>
          <w:p w:rsidR="009E32D2" w:rsidRPr="00474BFA" w:rsidRDefault="009E32D2" w:rsidP="00EF6A19">
            <w:pPr>
              <w:spacing w:after="0" w:line="240" w:lineRule="auto"/>
              <w:rPr>
                <w:rFonts w:ascii="Times New Roman" w:hAnsi="Times New Roman"/>
                <w:sz w:val="24"/>
                <w:szCs w:val="24"/>
                <w:vertAlign w:val="superscript"/>
                <w:lang w:val="ro-RO"/>
              </w:rPr>
            </w:pPr>
            <w:r w:rsidRPr="00474BFA">
              <w:rPr>
                <w:rFonts w:ascii="Times New Roman" w:hAnsi="Times New Roman"/>
                <w:sz w:val="24"/>
                <w:szCs w:val="24"/>
                <w:lang w:val="ro-RO"/>
              </w:rPr>
              <w:t>Bumbac 30%, poliester – 70 %, cu prelucrare impermeabilă (poliuretan sau  teflon), densitatea – 180 - 280 gr/m</w:t>
            </w:r>
            <w:r w:rsidRPr="00474BFA">
              <w:rPr>
                <w:rFonts w:ascii="Times New Roman" w:hAnsi="Times New Roman"/>
                <w:sz w:val="24"/>
                <w:szCs w:val="24"/>
                <w:vertAlign w:val="superscript"/>
                <w:lang w:val="ro-RO"/>
              </w:rPr>
              <w:t xml:space="preserve">2 </w:t>
            </w:r>
            <w:r w:rsidRPr="00474BFA">
              <w:rPr>
                <w:rFonts w:ascii="Times New Roman" w:hAnsi="Times New Roman"/>
                <w:sz w:val="24"/>
                <w:szCs w:val="24"/>
                <w:lang w:val="ro-RO"/>
              </w:rPr>
              <w:t>(culoare 19-4013 DARK NAVY)</w:t>
            </w:r>
          </w:p>
        </w:tc>
      </w:tr>
      <w:tr w:rsidR="00EF6A19" w:rsidRPr="001A42E9" w:rsidTr="00EF6A19">
        <w:tc>
          <w:tcPr>
            <w:tcW w:w="458" w:type="dxa"/>
            <w:vAlign w:val="center"/>
          </w:tcPr>
          <w:p w:rsidR="009E32D2" w:rsidRPr="00474BFA" w:rsidRDefault="009E32D2" w:rsidP="009E32D2">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3087" w:type="dxa"/>
            <w:shd w:val="clear" w:color="auto" w:fill="FFFFFF" w:themeFill="background1"/>
          </w:tcPr>
          <w:p w:rsidR="009E32D2" w:rsidRPr="00474BFA" w:rsidRDefault="009E32D2" w:rsidP="00EF6A19">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pentru căptuşeală</w:t>
            </w:r>
          </w:p>
        </w:tc>
        <w:tc>
          <w:tcPr>
            <w:tcW w:w="6661" w:type="dxa"/>
            <w:shd w:val="clear" w:color="auto" w:fill="FFFFFF" w:themeFill="background1"/>
          </w:tcPr>
          <w:p w:rsidR="009E32D2" w:rsidRPr="00474BFA" w:rsidRDefault="009E32D2" w:rsidP="009E32D2">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20272-96, viscoza-100 %, densitatea - 110 gr/m</w:t>
            </w:r>
            <w:r w:rsidRPr="00474BFA">
              <w:rPr>
                <w:rFonts w:ascii="Times New Roman" w:hAnsi="Times New Roman"/>
                <w:sz w:val="24"/>
                <w:szCs w:val="24"/>
                <w:vertAlign w:val="superscript"/>
                <w:lang w:val="ro-RO"/>
              </w:rPr>
              <w:t xml:space="preserve">2  </w:t>
            </w:r>
            <w:r w:rsidRPr="00474BFA">
              <w:rPr>
                <w:rFonts w:ascii="Times New Roman" w:hAnsi="Times New Roman"/>
                <w:sz w:val="24"/>
                <w:szCs w:val="24"/>
                <w:lang w:val="ro-RO"/>
              </w:rPr>
              <w:t>sau poliefir – 100%, densitatea - 71 gr/m</w:t>
            </w:r>
            <w:r w:rsidRPr="00474BFA">
              <w:rPr>
                <w:rFonts w:ascii="Times New Roman" w:hAnsi="Times New Roman"/>
                <w:sz w:val="24"/>
                <w:szCs w:val="24"/>
                <w:vertAlign w:val="superscript"/>
                <w:lang w:val="ro-RO"/>
              </w:rPr>
              <w:t xml:space="preserve">2 </w:t>
            </w:r>
          </w:p>
        </w:tc>
      </w:tr>
      <w:tr w:rsidR="00EF6A19" w:rsidRPr="00474BFA" w:rsidTr="00EF6A19">
        <w:tc>
          <w:tcPr>
            <w:tcW w:w="458" w:type="dxa"/>
            <w:tcBorders>
              <w:top w:val="single" w:sz="4" w:space="0" w:color="auto"/>
              <w:left w:val="single" w:sz="4" w:space="0" w:color="auto"/>
              <w:bottom w:val="single" w:sz="4" w:space="0" w:color="auto"/>
              <w:right w:val="single" w:sz="4" w:space="0" w:color="auto"/>
            </w:tcBorders>
            <w:vAlign w:val="center"/>
          </w:tcPr>
          <w:p w:rsidR="009E32D2" w:rsidRPr="00474BFA" w:rsidRDefault="009E32D2" w:rsidP="009E32D2">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w:t>
            </w:r>
          </w:p>
        </w:tc>
        <w:tc>
          <w:tcPr>
            <w:tcW w:w="3087" w:type="dxa"/>
            <w:tcBorders>
              <w:top w:val="single" w:sz="4" w:space="0" w:color="auto"/>
              <w:left w:val="single" w:sz="4" w:space="0" w:color="auto"/>
              <w:bottom w:val="single" w:sz="4" w:space="0" w:color="auto"/>
              <w:right w:val="single" w:sz="4" w:space="0" w:color="auto"/>
            </w:tcBorders>
            <w:shd w:val="clear" w:color="auto" w:fill="FFFFFF" w:themeFill="background1"/>
          </w:tcPr>
          <w:p w:rsidR="009E32D2" w:rsidRPr="00474BFA" w:rsidRDefault="009E32D2" w:rsidP="00EF6A19">
            <w:pPr>
              <w:spacing w:after="0" w:line="240" w:lineRule="auto"/>
              <w:rPr>
                <w:rFonts w:ascii="Times New Roman" w:hAnsi="Times New Roman"/>
                <w:sz w:val="24"/>
                <w:szCs w:val="24"/>
                <w:lang w:val="ro-RO"/>
              </w:rPr>
            </w:pPr>
            <w:r w:rsidRPr="00474BFA">
              <w:rPr>
                <w:rFonts w:ascii="Times New Roman" w:hAnsi="Times New Roman"/>
                <w:sz w:val="24"/>
                <w:szCs w:val="24"/>
                <w:lang w:val="ro-RO"/>
              </w:rPr>
              <w:t>Căptuşeală scurtei pe sintipon</w:t>
            </w:r>
          </w:p>
        </w:tc>
        <w:tc>
          <w:tcPr>
            <w:tcW w:w="6661" w:type="dxa"/>
            <w:tcBorders>
              <w:top w:val="single" w:sz="4" w:space="0" w:color="auto"/>
              <w:left w:val="single" w:sz="4" w:space="0" w:color="auto"/>
              <w:bottom w:val="single" w:sz="4" w:space="0" w:color="auto"/>
              <w:right w:val="single" w:sz="4" w:space="0" w:color="auto"/>
            </w:tcBorders>
            <w:shd w:val="clear" w:color="auto" w:fill="FFFFFF" w:themeFill="background1"/>
          </w:tcPr>
          <w:p w:rsidR="009E32D2" w:rsidRPr="00474BFA" w:rsidRDefault="009E32D2" w:rsidP="00EF6A19">
            <w:pPr>
              <w:spacing w:after="0" w:line="240" w:lineRule="auto"/>
              <w:rPr>
                <w:rFonts w:ascii="Times New Roman" w:hAnsi="Times New Roman"/>
                <w:sz w:val="24"/>
                <w:szCs w:val="24"/>
                <w:lang w:val="ro-RO"/>
              </w:rPr>
            </w:pPr>
            <w:r w:rsidRPr="00474BFA">
              <w:rPr>
                <w:rFonts w:ascii="Times New Roman" w:hAnsi="Times New Roman"/>
                <w:sz w:val="24"/>
                <w:szCs w:val="24"/>
                <w:lang w:val="ro-RO"/>
              </w:rPr>
              <w:t>Densitatea 150 - 200 gr/m</w:t>
            </w:r>
            <w:r w:rsidRPr="00474BFA">
              <w:rPr>
                <w:rFonts w:ascii="Times New Roman" w:hAnsi="Times New Roman"/>
                <w:sz w:val="24"/>
                <w:szCs w:val="24"/>
                <w:vertAlign w:val="superscript"/>
                <w:lang w:val="ro-RO"/>
              </w:rPr>
              <w:t xml:space="preserve">2 </w:t>
            </w:r>
          </w:p>
        </w:tc>
      </w:tr>
      <w:tr w:rsidR="00EF6A19" w:rsidRPr="00474BFA" w:rsidTr="00EF6A19">
        <w:tc>
          <w:tcPr>
            <w:tcW w:w="458" w:type="dxa"/>
            <w:tcBorders>
              <w:top w:val="single" w:sz="4" w:space="0" w:color="auto"/>
              <w:left w:val="single" w:sz="4" w:space="0" w:color="auto"/>
              <w:bottom w:val="single" w:sz="4" w:space="0" w:color="auto"/>
              <w:right w:val="single" w:sz="4" w:space="0" w:color="auto"/>
            </w:tcBorders>
            <w:vAlign w:val="center"/>
          </w:tcPr>
          <w:p w:rsidR="009E32D2" w:rsidRPr="00474BFA" w:rsidRDefault="009E32D2" w:rsidP="009E32D2">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4</w:t>
            </w:r>
          </w:p>
        </w:tc>
        <w:tc>
          <w:tcPr>
            <w:tcW w:w="3087" w:type="dxa"/>
            <w:tcBorders>
              <w:top w:val="single" w:sz="4" w:space="0" w:color="auto"/>
              <w:left w:val="single" w:sz="4" w:space="0" w:color="auto"/>
              <w:bottom w:val="single" w:sz="4" w:space="0" w:color="auto"/>
              <w:right w:val="single" w:sz="4" w:space="0" w:color="auto"/>
            </w:tcBorders>
            <w:shd w:val="clear" w:color="auto" w:fill="FFFFFF" w:themeFill="background1"/>
          </w:tcPr>
          <w:p w:rsidR="009E32D2" w:rsidRPr="00474BFA" w:rsidRDefault="009E32D2" w:rsidP="00EF6A19">
            <w:pPr>
              <w:spacing w:after="0" w:line="240" w:lineRule="auto"/>
              <w:rPr>
                <w:rFonts w:ascii="Times New Roman" w:hAnsi="Times New Roman"/>
                <w:sz w:val="24"/>
                <w:szCs w:val="24"/>
                <w:lang w:val="ro-RO"/>
              </w:rPr>
            </w:pPr>
            <w:r w:rsidRPr="00474BFA">
              <w:rPr>
                <w:rFonts w:ascii="Times New Roman" w:hAnsi="Times New Roman"/>
                <w:sz w:val="24"/>
                <w:szCs w:val="24"/>
                <w:lang w:val="ro-RO"/>
              </w:rPr>
              <w:t>Căptuşeală detaşabilă pe holofaiber</w:t>
            </w:r>
          </w:p>
        </w:tc>
        <w:tc>
          <w:tcPr>
            <w:tcW w:w="6661" w:type="dxa"/>
            <w:tcBorders>
              <w:top w:val="single" w:sz="4" w:space="0" w:color="auto"/>
              <w:left w:val="single" w:sz="4" w:space="0" w:color="auto"/>
              <w:bottom w:val="single" w:sz="4" w:space="0" w:color="auto"/>
              <w:right w:val="single" w:sz="4" w:space="0" w:color="auto"/>
            </w:tcBorders>
            <w:shd w:val="clear" w:color="auto" w:fill="FFFFFF" w:themeFill="background1"/>
          </w:tcPr>
          <w:p w:rsidR="009E32D2" w:rsidRPr="00474BFA" w:rsidRDefault="009E32D2" w:rsidP="00EF6A19">
            <w:pPr>
              <w:spacing w:after="0" w:line="240" w:lineRule="auto"/>
              <w:rPr>
                <w:rFonts w:ascii="Times New Roman" w:hAnsi="Times New Roman"/>
                <w:sz w:val="24"/>
                <w:szCs w:val="24"/>
                <w:lang w:val="ro-RO"/>
              </w:rPr>
            </w:pPr>
            <w:r w:rsidRPr="00474BFA">
              <w:rPr>
                <w:rFonts w:ascii="Times New Roman" w:hAnsi="Times New Roman"/>
                <w:sz w:val="24"/>
                <w:szCs w:val="24"/>
                <w:lang w:val="ro-RO"/>
              </w:rPr>
              <w:t>Densitatea  200,  gr/m</w:t>
            </w:r>
            <w:r w:rsidRPr="00474BFA">
              <w:rPr>
                <w:rFonts w:ascii="Times New Roman" w:hAnsi="Times New Roman"/>
                <w:sz w:val="24"/>
                <w:szCs w:val="24"/>
                <w:vertAlign w:val="superscript"/>
                <w:lang w:val="ro-RO"/>
              </w:rPr>
              <w:t xml:space="preserve">2  </w:t>
            </w:r>
          </w:p>
        </w:tc>
      </w:tr>
      <w:tr w:rsidR="00EF6A19" w:rsidRPr="00474BFA" w:rsidTr="00EF6A19">
        <w:tc>
          <w:tcPr>
            <w:tcW w:w="458" w:type="dxa"/>
            <w:vAlign w:val="center"/>
          </w:tcPr>
          <w:p w:rsidR="009E32D2" w:rsidRPr="00474BFA" w:rsidRDefault="009E32D2" w:rsidP="009E32D2">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5</w:t>
            </w:r>
          </w:p>
        </w:tc>
        <w:tc>
          <w:tcPr>
            <w:tcW w:w="3087" w:type="dxa"/>
            <w:shd w:val="clear" w:color="auto" w:fill="FFFFFF" w:themeFill="background1"/>
          </w:tcPr>
          <w:p w:rsidR="009E32D2" w:rsidRPr="00474BFA" w:rsidRDefault="009E32D2" w:rsidP="00EF6A19">
            <w:pPr>
              <w:spacing w:after="0" w:line="240" w:lineRule="auto"/>
              <w:rPr>
                <w:rFonts w:ascii="Times New Roman" w:hAnsi="Times New Roman"/>
                <w:sz w:val="24"/>
                <w:szCs w:val="24"/>
                <w:lang w:val="ro-RO"/>
              </w:rPr>
            </w:pPr>
            <w:r w:rsidRPr="00474BFA">
              <w:rPr>
                <w:rFonts w:ascii="Times New Roman" w:hAnsi="Times New Roman"/>
                <w:sz w:val="24"/>
                <w:szCs w:val="24"/>
                <w:lang w:val="ro-RO"/>
              </w:rPr>
              <w:t xml:space="preserve"> Stofa pentru punga buzunarului</w:t>
            </w:r>
          </w:p>
        </w:tc>
        <w:tc>
          <w:tcPr>
            <w:tcW w:w="6661" w:type="dxa"/>
            <w:shd w:val="clear" w:color="auto" w:fill="FFFFFF" w:themeFill="background1"/>
          </w:tcPr>
          <w:p w:rsidR="009E32D2" w:rsidRPr="00474BFA" w:rsidRDefault="009E32D2" w:rsidP="00EF6A19">
            <w:pPr>
              <w:spacing w:after="0" w:line="240" w:lineRule="auto"/>
              <w:rPr>
                <w:rFonts w:ascii="Times New Roman" w:hAnsi="Times New Roman"/>
                <w:sz w:val="24"/>
                <w:szCs w:val="24"/>
                <w:lang w:val="ro-RO"/>
              </w:rPr>
            </w:pPr>
            <w:r w:rsidRPr="00474BFA">
              <w:rPr>
                <w:rFonts w:ascii="Times New Roman" w:hAnsi="Times New Roman"/>
                <w:sz w:val="24"/>
                <w:szCs w:val="24"/>
                <w:lang w:val="ro-RO"/>
              </w:rPr>
              <w:t>Bumbac 100%, densitatea 135-142 %.</w:t>
            </w:r>
          </w:p>
        </w:tc>
      </w:tr>
      <w:tr w:rsidR="00EF6A19" w:rsidRPr="00474BFA" w:rsidTr="00EF6A19">
        <w:tc>
          <w:tcPr>
            <w:tcW w:w="458" w:type="dxa"/>
            <w:vAlign w:val="center"/>
          </w:tcPr>
          <w:p w:rsidR="009E32D2" w:rsidRPr="00474BFA" w:rsidRDefault="009E32D2" w:rsidP="009E32D2">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6</w:t>
            </w:r>
          </w:p>
        </w:tc>
        <w:tc>
          <w:tcPr>
            <w:tcW w:w="3087" w:type="dxa"/>
            <w:shd w:val="clear" w:color="auto" w:fill="FFFFFF" w:themeFill="background1"/>
          </w:tcPr>
          <w:p w:rsidR="009E32D2" w:rsidRPr="00474BFA" w:rsidRDefault="009E32D2" w:rsidP="00EF6A19">
            <w:pPr>
              <w:spacing w:after="0" w:line="240" w:lineRule="auto"/>
              <w:rPr>
                <w:rFonts w:ascii="Times New Roman" w:hAnsi="Times New Roman"/>
                <w:sz w:val="24"/>
                <w:szCs w:val="24"/>
                <w:lang w:val="ro-RO"/>
              </w:rPr>
            </w:pPr>
            <w:r w:rsidRPr="00474BFA">
              <w:rPr>
                <w:rFonts w:ascii="Times New Roman" w:hAnsi="Times New Roman"/>
                <w:sz w:val="24"/>
                <w:szCs w:val="24"/>
                <w:lang w:val="ro-RO"/>
              </w:rPr>
              <w:t xml:space="preserve">Epoleți </w:t>
            </w:r>
          </w:p>
        </w:tc>
        <w:tc>
          <w:tcPr>
            <w:tcW w:w="6661" w:type="dxa"/>
            <w:shd w:val="clear" w:color="auto" w:fill="FFFFFF" w:themeFill="background1"/>
          </w:tcPr>
          <w:p w:rsidR="009E32D2" w:rsidRPr="00474BFA" w:rsidRDefault="009E32D2" w:rsidP="00EF6A19">
            <w:pPr>
              <w:spacing w:after="0" w:line="240" w:lineRule="auto"/>
              <w:rPr>
                <w:rFonts w:ascii="Times New Roman" w:hAnsi="Times New Roman"/>
                <w:sz w:val="24"/>
                <w:szCs w:val="24"/>
                <w:lang w:val="ro-RO"/>
              </w:rPr>
            </w:pPr>
            <w:r w:rsidRPr="00474BFA">
              <w:rPr>
                <w:rFonts w:ascii="Times New Roman" w:hAnsi="Times New Roman"/>
                <w:sz w:val="24"/>
                <w:szCs w:val="24"/>
                <w:lang w:val="ro-RO"/>
              </w:rPr>
              <w:t>Conform modelului aprobat.</w:t>
            </w:r>
          </w:p>
        </w:tc>
      </w:tr>
      <w:tr w:rsidR="00EF6A19" w:rsidRPr="001A42E9" w:rsidTr="00EF6A19">
        <w:tc>
          <w:tcPr>
            <w:tcW w:w="458" w:type="dxa"/>
          </w:tcPr>
          <w:p w:rsidR="009E32D2" w:rsidRPr="00474BFA" w:rsidRDefault="009E32D2" w:rsidP="009E32D2">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7</w:t>
            </w:r>
          </w:p>
        </w:tc>
        <w:tc>
          <w:tcPr>
            <w:tcW w:w="3087" w:type="dxa"/>
            <w:shd w:val="clear" w:color="auto" w:fill="FFFFFF" w:themeFill="background1"/>
          </w:tcPr>
          <w:p w:rsidR="009E32D2" w:rsidRPr="00474BFA" w:rsidRDefault="009E32D2" w:rsidP="00EF6A19">
            <w:pPr>
              <w:spacing w:after="0" w:line="240" w:lineRule="auto"/>
              <w:rPr>
                <w:rFonts w:ascii="Times New Roman" w:hAnsi="Times New Roman"/>
                <w:sz w:val="24"/>
                <w:szCs w:val="24"/>
                <w:lang w:val="ro-RO"/>
              </w:rPr>
            </w:pPr>
            <w:r w:rsidRPr="00474BFA">
              <w:rPr>
                <w:rFonts w:ascii="Times New Roman" w:hAnsi="Times New Roman"/>
                <w:sz w:val="24"/>
                <w:szCs w:val="24"/>
                <w:lang w:val="ro-RO"/>
              </w:rPr>
              <w:t>Ecuson pe mînecă</w:t>
            </w:r>
          </w:p>
        </w:tc>
        <w:tc>
          <w:tcPr>
            <w:tcW w:w="6661" w:type="dxa"/>
            <w:shd w:val="clear" w:color="auto" w:fill="FFFFFF" w:themeFill="background1"/>
          </w:tcPr>
          <w:p w:rsidR="009E32D2" w:rsidRPr="00474BFA" w:rsidRDefault="009E32D2" w:rsidP="00EF6A19">
            <w:pPr>
              <w:pStyle w:val="a4"/>
              <w:shd w:val="clear" w:color="auto" w:fill="auto"/>
              <w:tabs>
                <w:tab w:val="left" w:pos="851"/>
                <w:tab w:val="left" w:pos="993"/>
              </w:tabs>
              <w:spacing w:before="0" w:after="0" w:line="240" w:lineRule="auto"/>
              <w:ind w:right="20"/>
              <w:rPr>
                <w:rFonts w:eastAsia="SimSun"/>
                <w:sz w:val="24"/>
                <w:szCs w:val="24"/>
                <w:lang w:val="ro-RO" w:eastAsia="zh-CN"/>
              </w:rPr>
            </w:pPr>
            <w:r w:rsidRPr="00474BFA">
              <w:rPr>
                <w:rFonts w:eastAsia="SimSun"/>
                <w:sz w:val="24"/>
                <w:szCs w:val="24"/>
                <w:lang w:val="ro-RO" w:eastAsia="zh-CN"/>
              </w:rPr>
              <w:t>Comisia de heraldică nr. 391 din 30.09.2015 (publicat MO nr. 119-126 din 14.04.2017)</w:t>
            </w:r>
          </w:p>
        </w:tc>
      </w:tr>
    </w:tbl>
    <w:p w:rsidR="009E32D2" w:rsidRPr="00474BFA" w:rsidRDefault="009E32D2" w:rsidP="009E32D2">
      <w:pPr>
        <w:spacing w:after="0" w:line="240" w:lineRule="auto"/>
        <w:ind w:firstLine="540"/>
        <w:jc w:val="both"/>
        <w:rPr>
          <w:rFonts w:ascii="Times New Roman" w:eastAsia="SimSun" w:hAnsi="Times New Roman"/>
          <w:sz w:val="24"/>
          <w:szCs w:val="24"/>
          <w:lang w:val="ro-RO" w:eastAsia="zh-CN"/>
        </w:rPr>
      </w:pPr>
    </w:p>
    <w:p w:rsidR="009E32D2" w:rsidRPr="00474BFA" w:rsidRDefault="009E32D2" w:rsidP="009E32D2">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1.2 Scurtă de serviciu, </w:t>
      </w:r>
      <w:r w:rsidRPr="00474BFA">
        <w:rPr>
          <w:rFonts w:ascii="Times New Roman" w:eastAsia="SimSun" w:hAnsi="Times New Roman"/>
          <w:sz w:val="24"/>
          <w:szCs w:val="24"/>
          <w:lang w:val="ro-RO" w:eastAsia="zh-CN"/>
        </w:rPr>
        <w:t xml:space="preserve">cu lungimea până la nivelul pliului subfesier, constituită din două unităţi: produs exterior de tip scurtă şi produs interior de tip scurtă pentru asigurarea gradului necesar de izolare termică în timpul rece, fiind unite prin fermoar. Produsul exterior de tip scurtă de culoare albastru-închis este prelucrat cu căptuşeală de culoare neagră şi prezintă siluetă dreaptă. Produsul exterior este format din partea faţă, spate, mâneci, guler şi epoleţi. Sistemul de închidere a produsului este central, pe guler şi în continuare pe toată lungimea produsului, dublu: cu fermoar din masă plastică şi cu fentă aplicată pe reperul stâng al feţei, care se fixează cu un rând de copci din metal cu diametrul de 10 mm fixate pe 7 nivele fiind invizibile pe faţa produsului. </w:t>
      </w:r>
    </w:p>
    <w:p w:rsidR="009E32D2" w:rsidRPr="00474BFA" w:rsidRDefault="009E32D2" w:rsidP="009E32D2">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Partea faţă prezintă două repere simetrice, divizate orizontal la nivelul lăţimii bustului, formând platcă. În linia plătcii este introdus paspoal decorativ cu lăţimea de 7 mm de culoare albastru-închis. Pe reperele feţei mai jos linia de aplicare a plătcii cu 110 mm şi 220 mm oblic sunt amplasate simetric câte un buzunar tăiat cu clapă cu lăţimea de 55 mm şi 2 refileţi, extremitatea laterală a clapei este aplicată cu tighele duble, iar extremitatea anterioară  se fixează cu o capsă de metal cu diametrul de 10 mm. Cu 45 mm şi 145 mm mai jos de clapa buzunarului în partea inferioară orizontal sunt amplasate simetric câte un buzunar aplicat tip „burduf” cu lungimea de 180 mm şi lăţimea de 190 mm, pe mijlocul căruia este prelucrat un pliu bidirecţional cu adâncimea de 60 mm. Clapele aplicate ale buzunarelor inferioare prezintă dimensiunile: lungimea 195 mm, lăţimea 65 mm, fiind aplicate cu 25 mm mai sus de linia de intrare în buzunar. Pe extremităţile inferioare ale clapelor la distanţa de 20 mm de la vârf sunt fixate câte o copcă din metal fiind invizibile pe faţa produsului.</w:t>
      </w:r>
    </w:p>
    <w:p w:rsidR="009E32D2" w:rsidRPr="00474BFA" w:rsidRDefault="009E32D2" w:rsidP="009E32D2">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Partea  din spate este formată din două repere: platcă şi reper inferior central.  În linia plătcii este introdus paspoal decorativ cu lăţimea de 7 mm de culoare albastru-închis.</w:t>
      </w:r>
    </w:p>
    <w:p w:rsidR="009E32D2" w:rsidRPr="00474BFA" w:rsidRDefault="009E32D2" w:rsidP="009E32D2">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Mâneca este aplicată dintr-un reper. Pe partea superioară a mânecii stângi se aplică însemnele distinctive. </w:t>
      </w:r>
    </w:p>
    <w:p w:rsidR="009E32D2" w:rsidRPr="00474BFA" w:rsidRDefault="009E32D2" w:rsidP="009E32D2">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Gulerul scurtei este de tip ştei vertical cu înălţimea de 680 mm. </w:t>
      </w:r>
    </w:p>
    <w:p w:rsidR="009E32D2" w:rsidRPr="00474BFA" w:rsidRDefault="009E32D2" w:rsidP="009E32D2">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Produsul exterior de tip scurtă prezintă buzunare interioare tăiate, prelucrate cu refileţi, linia de intrare în buzunar fiind prevăzută cu un fermoar de masă plastică. Buzunarele prezintă lungime de 125 mm. </w:t>
      </w:r>
    </w:p>
    <w:p w:rsidR="009E32D2" w:rsidRPr="00474BFA" w:rsidRDefault="009E32D2" w:rsidP="009E32D2">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Epoleţii sunt de tip husă, elementul interior este introdus în cusătura de aplicare a mânecii, elementul exterior de formă tubulară se îmbracă pe elementul interior şi se fixează prin panglică „velcro”.</w:t>
      </w:r>
    </w:p>
    <w:p w:rsidR="009E32D2" w:rsidRPr="00474BFA" w:rsidRDefault="009E32D2" w:rsidP="009E32D2">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Terminaţia produsului şi terminaţia mânecilor prezintă tighele de garnisire cu lăţimea de 20 mm. Linia superioară a şteiului şi cusăturile de aplicare a fentelor prezintă tighele de garnisire cu lăţimea de 7 mm. </w:t>
      </w:r>
      <w:r w:rsidRPr="00474BFA">
        <w:rPr>
          <w:rFonts w:ascii="Times New Roman" w:eastAsia="SimSun" w:hAnsi="Times New Roman"/>
          <w:sz w:val="24"/>
          <w:szCs w:val="24"/>
          <w:lang w:val="ro-RO" w:eastAsia="zh-CN"/>
        </w:rPr>
        <w:lastRenderedPageBreak/>
        <w:t>Linia de aplicare a mânecilor în răscroială şi buzunarul tip „burduf” prezintă tighele de garnisire cu lăţimea de 1 mm. Liniile de divizare ale plătcilor, liniile umărului, conturul reperelor fentelor sistemului de închidere, clapele buzunarelor şi port epoletţii sunt prelucrate cu tighele duble de garnisire, distanţa dintre tighele 5 mm.</w:t>
      </w:r>
    </w:p>
    <w:p w:rsidR="009E32D2" w:rsidRPr="00474BFA" w:rsidRDefault="009E32D2" w:rsidP="009E32D2">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Produsul interior prezintă un produs de tip scurtă cu mâneci clasice aplicate, este confecţionat din material de căptuşeală de culoare neagră şi căptuşit cu material matlasat de culoare neagră. Produsul prezintă siluetă dreaptă. Partea din faţă prezintă două repere simetrice. </w:t>
      </w:r>
    </w:p>
    <w:p w:rsidR="009E32D2" w:rsidRPr="00474BFA" w:rsidRDefault="009E32D2" w:rsidP="009E32D2">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Partea din spate a produsului interior este format dintr-un singur reper.</w:t>
      </w:r>
    </w:p>
    <w:p w:rsidR="009E32D2" w:rsidRPr="00474BFA" w:rsidRDefault="009E32D2" w:rsidP="009E32D2">
      <w:pPr>
        <w:spacing w:after="0" w:line="240" w:lineRule="auto"/>
        <w:ind w:firstLine="539"/>
        <w:jc w:val="both"/>
        <w:rPr>
          <w:rFonts w:ascii="Times New Roman" w:eastAsia="SimSun" w:hAnsi="Times New Roman"/>
          <w:b/>
          <w:sz w:val="24"/>
          <w:szCs w:val="24"/>
          <w:lang w:val="ro-RO" w:eastAsia="zh-CN"/>
        </w:rPr>
      </w:pPr>
      <w:r w:rsidRPr="00474BFA">
        <w:rPr>
          <w:rFonts w:ascii="Times New Roman" w:eastAsia="SimSun" w:hAnsi="Times New Roman"/>
          <w:sz w:val="24"/>
          <w:szCs w:val="24"/>
          <w:lang w:val="ro-RO" w:eastAsia="zh-CN"/>
        </w:rPr>
        <w:t>Mânecile scurtei interioare sunt confecţionate din material de căptuşeală şi prelucrate cu material de căptuşeală de culoare neagră. Terminaţia mânecii este prelucrată cu o manşetă din tricot. Mânecile se fixează la nivelul terminaţiei de mânecile produsului exterior printr-o bridă şi un nasture.</w:t>
      </w:r>
    </w:p>
    <w:p w:rsidR="004D70AC" w:rsidRPr="00474BFA" w:rsidRDefault="004D70AC" w:rsidP="004D70AC">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confecţionarea puloverului obligatoriu se va solicita mostra aprobată.</w:t>
      </w:r>
    </w:p>
    <w:p w:rsidR="009E32D2" w:rsidRPr="00474BFA" w:rsidRDefault="009E32D2" w:rsidP="009E32D2">
      <w:pPr>
        <w:spacing w:after="0" w:line="240" w:lineRule="auto"/>
        <w:ind w:firstLine="540"/>
        <w:jc w:val="both"/>
        <w:rPr>
          <w:rFonts w:ascii="Times New Roman" w:hAnsi="Times New Roman"/>
          <w:b/>
          <w:i/>
          <w:sz w:val="24"/>
          <w:szCs w:val="24"/>
          <w:lang w:val="ro-RO"/>
        </w:rPr>
      </w:pPr>
      <w:r w:rsidRPr="00474BFA">
        <w:rPr>
          <w:rFonts w:ascii="Times New Roman" w:hAnsi="Times New Roman"/>
          <w:b/>
          <w:i/>
          <w:sz w:val="24"/>
          <w:szCs w:val="24"/>
          <w:lang w:val="ro-RO"/>
        </w:rPr>
        <w:t xml:space="preserve">Pentru informaţii suplimentare (mărimi, lungimea mînicilor) se consultă GOST 18825-84. </w:t>
      </w:r>
    </w:p>
    <w:p w:rsidR="004D70AC" w:rsidRPr="00474BFA" w:rsidRDefault="004D70AC" w:rsidP="004D70AC">
      <w:pPr>
        <w:spacing w:after="0"/>
        <w:jc w:val="both"/>
        <w:rPr>
          <w:rFonts w:ascii="Times New Roman" w:hAnsi="Times New Roman"/>
          <w:b/>
          <w:i/>
          <w:sz w:val="24"/>
          <w:szCs w:val="24"/>
          <w:lang w:val="ro-RO"/>
        </w:rPr>
      </w:pPr>
      <w:r w:rsidRPr="00474BFA">
        <w:rPr>
          <w:rFonts w:ascii="Times New Roman" w:hAnsi="Times New Roman"/>
          <w:b/>
          <w:i/>
          <w:sz w:val="24"/>
          <w:szCs w:val="24"/>
          <w:lang w:val="ro-RO"/>
        </w:rPr>
        <w:t xml:space="preserve">         Dimensiunile produselor livrate trebuie sa corespunda tabelului de masuri aprobat.</w:t>
      </w:r>
    </w:p>
    <w:p w:rsidR="00F65E07" w:rsidRPr="00474BFA" w:rsidRDefault="00AE6747"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4D70AC"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4D70AC" w:rsidRPr="00474BFA" w:rsidRDefault="00F65E07" w:rsidP="00F65E0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4D70AC" w:rsidRPr="00474BFA" w:rsidRDefault="004D70AC" w:rsidP="003C29C2">
      <w:pPr>
        <w:spacing w:after="0" w:line="240" w:lineRule="auto"/>
        <w:jc w:val="both"/>
        <w:rPr>
          <w:rFonts w:ascii="Times New Roman" w:eastAsia="SimSun" w:hAnsi="Times New Roman"/>
          <w:i/>
          <w:sz w:val="24"/>
          <w:szCs w:val="24"/>
          <w:lang w:val="en-US" w:eastAsia="zh-CN"/>
        </w:rPr>
      </w:pPr>
      <w:r w:rsidRPr="00474BFA">
        <w:rPr>
          <w:rFonts w:ascii="Times New Roman" w:eastAsia="SimSun" w:hAnsi="Times New Roman"/>
          <w:i/>
          <w:sz w:val="24"/>
          <w:szCs w:val="24"/>
          <w:lang w:val="en-US" w:eastAsia="zh-CN"/>
        </w:rPr>
        <w:t xml:space="preserve">        </w:t>
      </w:r>
      <w:r w:rsidRPr="00474BFA">
        <w:rPr>
          <w:rFonts w:ascii="Times New Roman" w:eastAsia="SimSun" w:hAnsi="Times New Roman"/>
          <w:i/>
          <w:sz w:val="24"/>
          <w:szCs w:val="24"/>
          <w:lang w:val="ro-MD" w:eastAsia="zh-CN"/>
        </w:rPr>
        <w:t xml:space="preserve"> </w:t>
      </w:r>
    </w:p>
    <w:p w:rsidR="004D70AC" w:rsidRPr="00474BFA" w:rsidRDefault="004D70AC" w:rsidP="004D70AC">
      <w:pPr>
        <w:spacing w:after="0"/>
        <w:ind w:firstLine="540"/>
        <w:jc w:val="both"/>
        <w:rPr>
          <w:rFonts w:ascii="Times New Roman" w:hAnsi="Times New Roman"/>
          <w:i/>
          <w:color w:val="0070C0"/>
          <w:sz w:val="24"/>
          <w:szCs w:val="24"/>
          <w:lang w:val="en-US"/>
        </w:rPr>
      </w:pPr>
    </w:p>
    <w:p w:rsidR="004D70AC" w:rsidRPr="00474BFA" w:rsidRDefault="004D70AC" w:rsidP="004D70AC">
      <w:pPr>
        <w:spacing w:after="0" w:line="240" w:lineRule="auto"/>
        <w:jc w:val="both"/>
        <w:rPr>
          <w:rFonts w:ascii="Times New Roman" w:eastAsia="SimSun" w:hAnsi="Times New Roman"/>
          <w:i/>
          <w:sz w:val="24"/>
          <w:szCs w:val="24"/>
          <w:lang w:val="en-US" w:eastAsia="zh-CN"/>
        </w:rPr>
      </w:pPr>
    </w:p>
    <w:p w:rsidR="002C54C4" w:rsidRPr="00474BFA" w:rsidRDefault="002C54C4"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Default="00F9543F" w:rsidP="004D70AC">
      <w:pPr>
        <w:spacing w:after="0" w:line="240" w:lineRule="auto"/>
        <w:ind w:firstLine="540"/>
        <w:jc w:val="both"/>
        <w:rPr>
          <w:rFonts w:ascii="Times New Roman" w:eastAsia="SimSun" w:hAnsi="Times New Roman"/>
          <w:i/>
          <w:sz w:val="24"/>
          <w:szCs w:val="24"/>
          <w:lang w:val="ro-MD" w:eastAsia="zh-CN"/>
        </w:rPr>
      </w:pPr>
    </w:p>
    <w:p w:rsidR="004F20EF" w:rsidRDefault="004F20EF" w:rsidP="004D70AC">
      <w:pPr>
        <w:spacing w:after="0" w:line="240" w:lineRule="auto"/>
        <w:ind w:firstLine="540"/>
        <w:jc w:val="both"/>
        <w:rPr>
          <w:rFonts w:ascii="Times New Roman" w:eastAsia="SimSun" w:hAnsi="Times New Roman"/>
          <w:i/>
          <w:sz w:val="24"/>
          <w:szCs w:val="24"/>
          <w:lang w:val="ro-MD" w:eastAsia="zh-CN"/>
        </w:rPr>
      </w:pPr>
    </w:p>
    <w:p w:rsidR="004F20EF" w:rsidRDefault="004F20EF" w:rsidP="004D70AC">
      <w:pPr>
        <w:spacing w:after="0" w:line="240" w:lineRule="auto"/>
        <w:ind w:firstLine="540"/>
        <w:jc w:val="both"/>
        <w:rPr>
          <w:rFonts w:ascii="Times New Roman" w:eastAsia="SimSun" w:hAnsi="Times New Roman"/>
          <w:i/>
          <w:sz w:val="24"/>
          <w:szCs w:val="24"/>
          <w:lang w:val="ro-MD" w:eastAsia="zh-CN"/>
        </w:rPr>
      </w:pPr>
    </w:p>
    <w:p w:rsidR="004F20EF" w:rsidRPr="00474BFA" w:rsidRDefault="004F20EF" w:rsidP="004D70AC">
      <w:pPr>
        <w:spacing w:after="0" w:line="240" w:lineRule="auto"/>
        <w:ind w:firstLine="540"/>
        <w:jc w:val="both"/>
        <w:rPr>
          <w:rFonts w:ascii="Times New Roman" w:eastAsia="SimSun" w:hAnsi="Times New Roman"/>
          <w:i/>
          <w:sz w:val="24"/>
          <w:szCs w:val="24"/>
          <w:lang w:val="ro-MD" w:eastAsia="zh-CN"/>
        </w:rPr>
      </w:pPr>
      <w:bookmarkStart w:id="1" w:name="_GoBack"/>
      <w:bookmarkEnd w:id="1"/>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3C29C2" w:rsidRPr="00474BFA" w:rsidRDefault="003C29C2" w:rsidP="004D70AC">
      <w:pPr>
        <w:spacing w:after="0" w:line="240" w:lineRule="auto"/>
        <w:ind w:firstLine="540"/>
        <w:jc w:val="both"/>
        <w:rPr>
          <w:rFonts w:ascii="Times New Roman" w:eastAsia="SimSun" w:hAnsi="Times New Roman"/>
          <w:i/>
          <w:sz w:val="24"/>
          <w:szCs w:val="24"/>
          <w:lang w:val="ro-MD" w:eastAsia="zh-CN"/>
        </w:rPr>
      </w:pPr>
    </w:p>
    <w:p w:rsidR="003C29C2" w:rsidRPr="00474BFA" w:rsidRDefault="003C29C2"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4D70AC">
      <w:pPr>
        <w:spacing w:after="0" w:line="240" w:lineRule="auto"/>
        <w:ind w:firstLine="540"/>
        <w:jc w:val="both"/>
        <w:rPr>
          <w:rFonts w:ascii="Times New Roman" w:eastAsia="SimSun" w:hAnsi="Times New Roman"/>
          <w:i/>
          <w:sz w:val="24"/>
          <w:szCs w:val="24"/>
          <w:lang w:val="ro-MD" w:eastAsia="zh-CN"/>
        </w:rPr>
      </w:pPr>
    </w:p>
    <w:p w:rsidR="00F9543F" w:rsidRPr="00474BFA" w:rsidRDefault="00F9543F" w:rsidP="00F65E07">
      <w:pPr>
        <w:spacing w:after="0" w:line="240" w:lineRule="auto"/>
        <w:jc w:val="both"/>
        <w:rPr>
          <w:rFonts w:ascii="Times New Roman" w:eastAsia="SimSun" w:hAnsi="Times New Roman"/>
          <w:i/>
          <w:sz w:val="24"/>
          <w:szCs w:val="24"/>
          <w:lang w:val="ro-MD" w:eastAsia="zh-CN"/>
        </w:rPr>
      </w:pPr>
    </w:p>
    <w:p w:rsidR="00F9543F" w:rsidRPr="00474BFA" w:rsidRDefault="00F9543F" w:rsidP="00F9543F">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t>Anexa nr. 35</w:t>
      </w:r>
    </w:p>
    <w:p w:rsidR="00F9543F" w:rsidRPr="00474BFA" w:rsidRDefault="00F9543F" w:rsidP="00F9543F">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F9543F" w:rsidRPr="00474BFA" w:rsidRDefault="00F9543F" w:rsidP="004D70AC">
      <w:pPr>
        <w:spacing w:after="0" w:line="240" w:lineRule="auto"/>
        <w:ind w:firstLine="540"/>
        <w:jc w:val="both"/>
        <w:rPr>
          <w:rFonts w:ascii="Times New Roman" w:eastAsia="SimSun" w:hAnsi="Times New Roman"/>
          <w:i/>
          <w:sz w:val="24"/>
          <w:szCs w:val="24"/>
          <w:lang w:val="ro-RO" w:eastAsia="zh-CN"/>
        </w:rPr>
      </w:pPr>
    </w:p>
    <w:p w:rsidR="00420282" w:rsidRPr="00474BFA" w:rsidRDefault="003B3D18" w:rsidP="00F9543F">
      <w:pPr>
        <w:spacing w:after="0" w:line="240" w:lineRule="auto"/>
        <w:ind w:firstLine="708"/>
        <w:jc w:val="both"/>
        <w:rPr>
          <w:rFonts w:ascii="Times New Roman" w:eastAsia="SimSun" w:hAnsi="Times New Roman"/>
          <w:b/>
          <w:sz w:val="24"/>
          <w:szCs w:val="24"/>
          <w:lang w:val="en-US" w:eastAsia="zh-CN"/>
        </w:rPr>
      </w:pPr>
      <w:r w:rsidRPr="00474BFA">
        <w:rPr>
          <w:rFonts w:ascii="Times New Roman" w:eastAsia="SimSun" w:hAnsi="Times New Roman"/>
          <w:b/>
          <w:sz w:val="24"/>
          <w:szCs w:val="24"/>
          <w:lang w:val="ro-RO" w:eastAsia="zh-CN"/>
        </w:rPr>
        <w:t>Căciulă de astrahan de culoare brumărie.</w:t>
      </w:r>
    </w:p>
    <w:p w:rsidR="00F9543F" w:rsidRPr="00474BFA" w:rsidRDefault="00F9543F" w:rsidP="00F9543F">
      <w:pPr>
        <w:spacing w:after="0" w:line="240" w:lineRule="auto"/>
        <w:ind w:firstLine="708"/>
        <w:jc w:val="both"/>
        <w:rPr>
          <w:rFonts w:ascii="Times New Roman" w:eastAsia="SimSun" w:hAnsi="Times New Roman"/>
          <w:b/>
          <w:sz w:val="24"/>
          <w:szCs w:val="24"/>
          <w:lang w:val="en-US" w:eastAsia="zh-CN"/>
        </w:rPr>
      </w:pPr>
      <w:r w:rsidRPr="00474BFA">
        <w:rPr>
          <w:rFonts w:ascii="Times New Roman" w:hAnsi="Times New Roman"/>
          <w:b/>
          <w:sz w:val="24"/>
          <w:szCs w:val="24"/>
          <w:lang w:val="ro-RO"/>
        </w:rPr>
        <w:t xml:space="preserve">1.1 Materialele folosite: </w:t>
      </w:r>
      <w:r w:rsidRPr="00474BFA">
        <w:rPr>
          <w:rFonts w:ascii="Times New Roman" w:hAnsi="Times New Roman"/>
          <w:sz w:val="24"/>
          <w:szCs w:val="24"/>
          <w:lang w:val="ro-RO"/>
        </w:rPr>
        <w:t xml:space="preserve">Blana de </w:t>
      </w:r>
      <w:r w:rsidR="003B3D18" w:rsidRPr="00474BFA">
        <w:rPr>
          <w:rFonts w:ascii="Times New Roman" w:hAnsi="Times New Roman"/>
          <w:sz w:val="24"/>
          <w:szCs w:val="24"/>
          <w:lang w:val="ro-RO"/>
        </w:rPr>
        <w:t>astrahan</w:t>
      </w:r>
      <w:r w:rsidRPr="00474BFA">
        <w:rPr>
          <w:rFonts w:ascii="Times New Roman" w:hAnsi="Times New Roman"/>
          <w:sz w:val="24"/>
          <w:szCs w:val="24"/>
          <w:lang w:val="ro-RO"/>
        </w:rPr>
        <w:t xml:space="preserve"> de culoare brumărie,</w:t>
      </w:r>
      <w:r w:rsidRPr="00474BFA">
        <w:rPr>
          <w:rFonts w:ascii="Times New Roman" w:hAnsi="Times New Roman"/>
          <w:b/>
          <w:sz w:val="24"/>
          <w:szCs w:val="24"/>
          <w:lang w:val="ro-RO"/>
        </w:rPr>
        <w:t xml:space="preserve"> s</w:t>
      </w:r>
      <w:r w:rsidRPr="00474BFA">
        <w:rPr>
          <w:rFonts w:ascii="Times New Roman" w:hAnsi="Times New Roman"/>
          <w:sz w:val="24"/>
          <w:szCs w:val="24"/>
          <w:lang w:val="ro-RO"/>
        </w:rPr>
        <w:t>tofă pentru căptuşeală - bumbac 100%, sintipon.</w:t>
      </w:r>
    </w:p>
    <w:p w:rsidR="00F9543F" w:rsidRPr="00474BFA" w:rsidRDefault="00F9543F" w:rsidP="003B3D18">
      <w:pPr>
        <w:spacing w:after="0" w:line="240" w:lineRule="auto"/>
        <w:ind w:firstLine="708"/>
        <w:jc w:val="both"/>
        <w:rPr>
          <w:rFonts w:ascii="Times New Roman" w:eastAsia="SimSun" w:hAnsi="Times New Roman"/>
          <w:sz w:val="24"/>
          <w:szCs w:val="24"/>
          <w:lang w:val="ro-MD" w:eastAsia="zh-CN"/>
        </w:rPr>
      </w:pPr>
      <w:r w:rsidRPr="00474BFA">
        <w:rPr>
          <w:rFonts w:ascii="Times New Roman" w:eastAsia="SimSun" w:hAnsi="Times New Roman"/>
          <w:sz w:val="24"/>
          <w:szCs w:val="24"/>
          <w:lang w:val="ro-MD" w:eastAsia="zh-CN"/>
        </w:rPr>
        <w:t xml:space="preserve">  </w:t>
      </w:r>
      <w:r w:rsidRPr="00474BFA">
        <w:rPr>
          <w:rFonts w:ascii="Times New Roman" w:eastAsia="SimSun" w:hAnsi="Times New Roman"/>
          <w:b/>
          <w:sz w:val="24"/>
          <w:szCs w:val="24"/>
          <w:lang w:val="ro-RO" w:eastAsia="zh-CN"/>
        </w:rPr>
        <w:t xml:space="preserve">1.2 </w:t>
      </w:r>
      <w:r w:rsidRPr="00474BFA">
        <w:rPr>
          <w:rFonts w:ascii="Times New Roman" w:eastAsia="SimSun" w:hAnsi="Times New Roman"/>
          <w:sz w:val="24"/>
          <w:szCs w:val="24"/>
          <w:lang w:val="ro-MD" w:eastAsia="zh-CN"/>
        </w:rPr>
        <w:t xml:space="preserve"> </w:t>
      </w:r>
      <w:r w:rsidR="003B3D18" w:rsidRPr="00474BFA">
        <w:rPr>
          <w:rFonts w:ascii="Times New Roman" w:eastAsia="SimSun" w:hAnsi="Times New Roman"/>
          <w:b/>
          <w:sz w:val="24"/>
          <w:szCs w:val="24"/>
          <w:lang w:val="ro-RO" w:eastAsia="zh-CN"/>
        </w:rPr>
        <w:t>Căciulă de astrahan de culoare brumărie</w:t>
      </w:r>
      <w:r w:rsidRPr="00474BFA">
        <w:rPr>
          <w:rFonts w:ascii="Times New Roman" w:eastAsia="SimSun" w:hAnsi="Times New Roman"/>
          <w:b/>
          <w:sz w:val="24"/>
          <w:szCs w:val="24"/>
          <w:lang w:val="ro-RO" w:eastAsia="zh-CN"/>
        </w:rPr>
        <w:t xml:space="preserve">. </w:t>
      </w:r>
      <w:r w:rsidR="003B3D18" w:rsidRPr="00474BFA">
        <w:rPr>
          <w:rFonts w:ascii="Times New Roman" w:eastAsia="SimSun" w:hAnsi="Times New Roman"/>
          <w:sz w:val="24"/>
          <w:szCs w:val="24"/>
          <w:lang w:val="ro-MD" w:eastAsia="zh-CN"/>
        </w:rPr>
        <w:t>Căciula este constituită din disc de formă eliptică, calotă cilindrică, clape laterale şi bentiţă frontală. Toate piesele sunt confecţionate din astrahan de culoare brumărie. Pe partea frontală a calotei, la centru, este fixată cocarda. Căciula este căptuşită neagră cu ţesătură de bumbac şi matlasată cu sintipon.</w:t>
      </w:r>
    </w:p>
    <w:p w:rsidR="00F9543F" w:rsidRPr="00474BFA" w:rsidRDefault="00AE6747" w:rsidP="00F9543F">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   </w:t>
      </w:r>
      <w:r w:rsidR="00F9543F" w:rsidRPr="00474BFA">
        <w:rPr>
          <w:rFonts w:ascii="Times New Roman" w:eastAsia="SimSun" w:hAnsi="Times New Roman"/>
          <w:b/>
          <w:i/>
          <w:sz w:val="24"/>
          <w:szCs w:val="24"/>
          <w:lang w:val="ro-RO" w:eastAsia="zh-CN"/>
        </w:rPr>
        <w:t xml:space="preserve">La confecţionarea </w:t>
      </w:r>
      <w:r w:rsidRPr="00474BFA">
        <w:rPr>
          <w:rFonts w:ascii="Times New Roman" w:eastAsia="SimSun" w:hAnsi="Times New Roman"/>
          <w:b/>
          <w:i/>
          <w:sz w:val="24"/>
          <w:szCs w:val="24"/>
          <w:lang w:val="ro-RO" w:eastAsia="zh-CN"/>
        </w:rPr>
        <w:t>căciulă de astrahan</w:t>
      </w:r>
      <w:r w:rsidR="00F9543F" w:rsidRPr="00474BFA">
        <w:rPr>
          <w:rFonts w:ascii="Times New Roman" w:eastAsia="SimSun" w:hAnsi="Times New Roman"/>
          <w:b/>
          <w:i/>
          <w:sz w:val="24"/>
          <w:szCs w:val="24"/>
          <w:lang w:val="ro-RO" w:eastAsia="zh-CN"/>
        </w:rPr>
        <w:t xml:space="preserve"> obligatoriu se va solicita mostra aprobată.</w:t>
      </w:r>
    </w:p>
    <w:p w:rsidR="00F9543F" w:rsidRPr="00474BFA" w:rsidRDefault="00F9543F" w:rsidP="00F9543F">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F65E07" w:rsidRPr="00474BFA" w:rsidRDefault="00F9543F" w:rsidP="00F65E0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00F65E07" w:rsidRPr="00474BFA">
        <w:rPr>
          <w:rFonts w:ascii="Times New Roman" w:hAnsi="Times New Roman"/>
          <w:b/>
          <w:i/>
          <w:sz w:val="24"/>
          <w:szCs w:val="24"/>
          <w:lang w:val="ro-RO"/>
        </w:rPr>
        <w:t>GOST 4103-82.</w:t>
      </w:r>
    </w:p>
    <w:p w:rsidR="00F9543F" w:rsidRPr="00474BFA" w:rsidRDefault="00F65E07" w:rsidP="00F65E0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F9543F" w:rsidRPr="00474BFA" w:rsidRDefault="00F9543F" w:rsidP="004D70AC">
      <w:pPr>
        <w:spacing w:after="0" w:line="240" w:lineRule="auto"/>
        <w:ind w:firstLine="540"/>
        <w:jc w:val="both"/>
        <w:rPr>
          <w:rFonts w:ascii="Times New Roman" w:eastAsia="SimSun" w:hAnsi="Times New Roman"/>
          <w:i/>
          <w:color w:val="0070C0"/>
          <w:sz w:val="24"/>
          <w:szCs w:val="24"/>
          <w:lang w:val="ro-MD" w:eastAsia="zh-CN"/>
        </w:rPr>
      </w:pPr>
    </w:p>
    <w:p w:rsidR="00420282" w:rsidRPr="00474BFA" w:rsidRDefault="003B3D18" w:rsidP="003B3D18">
      <w:pPr>
        <w:spacing w:after="0" w:line="240" w:lineRule="auto"/>
        <w:ind w:firstLine="708"/>
        <w:jc w:val="both"/>
        <w:rPr>
          <w:rFonts w:ascii="Times New Roman" w:eastAsia="SimSun" w:hAnsi="Times New Roman"/>
          <w:i/>
          <w:color w:val="0070C0"/>
          <w:sz w:val="24"/>
          <w:szCs w:val="24"/>
          <w:lang w:val="ro-MD" w:eastAsia="zh-CN"/>
        </w:rPr>
      </w:pPr>
      <w:r w:rsidRPr="00474BFA">
        <w:rPr>
          <w:rFonts w:ascii="Times New Roman" w:eastAsia="SimSun" w:hAnsi="Times New Roman"/>
          <w:b/>
          <w:sz w:val="24"/>
          <w:szCs w:val="24"/>
          <w:lang w:val="ro-RO" w:eastAsia="zh-CN"/>
        </w:rPr>
        <w:t xml:space="preserve"> </w:t>
      </w: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3B3D18" w:rsidRPr="00474BFA" w:rsidRDefault="003B3D18" w:rsidP="004D70AC">
      <w:pPr>
        <w:spacing w:after="0" w:line="240" w:lineRule="auto"/>
        <w:ind w:firstLine="540"/>
        <w:jc w:val="both"/>
        <w:rPr>
          <w:rFonts w:ascii="Times New Roman" w:eastAsia="SimSun" w:hAnsi="Times New Roman"/>
          <w:i/>
          <w:color w:val="FF0000"/>
          <w:sz w:val="24"/>
          <w:szCs w:val="24"/>
          <w:lang w:val="ro-MD" w:eastAsia="zh-CN"/>
        </w:rPr>
      </w:pPr>
    </w:p>
    <w:p w:rsidR="003B3D18" w:rsidRPr="00474BFA" w:rsidRDefault="003B3D18"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3C29C2" w:rsidRPr="00474BFA" w:rsidRDefault="003C29C2" w:rsidP="004D70AC">
      <w:pPr>
        <w:spacing w:after="0" w:line="240" w:lineRule="auto"/>
        <w:ind w:firstLine="540"/>
        <w:jc w:val="both"/>
        <w:rPr>
          <w:rFonts w:ascii="Times New Roman" w:eastAsia="SimSun" w:hAnsi="Times New Roman"/>
          <w:i/>
          <w:color w:val="FF0000"/>
          <w:sz w:val="24"/>
          <w:szCs w:val="24"/>
          <w:lang w:val="ro-MD" w:eastAsia="zh-CN"/>
        </w:rPr>
      </w:pPr>
    </w:p>
    <w:p w:rsidR="003C29C2" w:rsidRPr="00474BFA" w:rsidRDefault="003C29C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4D70AC">
      <w:pPr>
        <w:spacing w:after="0" w:line="240" w:lineRule="auto"/>
        <w:ind w:firstLine="540"/>
        <w:jc w:val="both"/>
        <w:rPr>
          <w:rFonts w:ascii="Times New Roman" w:eastAsia="SimSun" w:hAnsi="Times New Roman"/>
          <w:i/>
          <w:color w:val="FF0000"/>
          <w:sz w:val="24"/>
          <w:szCs w:val="24"/>
          <w:lang w:val="ro-MD" w:eastAsia="zh-CN"/>
        </w:rPr>
      </w:pPr>
    </w:p>
    <w:p w:rsidR="00420282" w:rsidRPr="00474BFA" w:rsidRDefault="00420282" w:rsidP="00F65E07">
      <w:pPr>
        <w:spacing w:after="0" w:line="240" w:lineRule="auto"/>
        <w:jc w:val="both"/>
        <w:rPr>
          <w:rFonts w:ascii="Times New Roman" w:eastAsia="SimSun" w:hAnsi="Times New Roman"/>
          <w:i/>
          <w:color w:val="FF0000"/>
          <w:sz w:val="24"/>
          <w:szCs w:val="24"/>
          <w:lang w:val="ro-MD" w:eastAsia="zh-CN"/>
        </w:rPr>
      </w:pPr>
    </w:p>
    <w:p w:rsidR="00F65E07" w:rsidRPr="00474BFA" w:rsidRDefault="00F65E07" w:rsidP="005D5031">
      <w:pPr>
        <w:spacing w:after="0"/>
        <w:ind w:firstLine="5670"/>
        <w:jc w:val="right"/>
        <w:rPr>
          <w:rFonts w:ascii="Times New Roman" w:hAnsi="Times New Roman"/>
          <w:b/>
          <w:color w:val="FF0000"/>
          <w:sz w:val="24"/>
          <w:szCs w:val="24"/>
          <w:highlight w:val="lightGray"/>
          <w:lang w:val="ro-RO"/>
        </w:rPr>
      </w:pPr>
    </w:p>
    <w:p w:rsidR="005D5031" w:rsidRPr="00474BFA" w:rsidRDefault="005D5031" w:rsidP="005D5031">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t>Anexa nr. 36</w:t>
      </w:r>
    </w:p>
    <w:p w:rsidR="005D5031" w:rsidRPr="00474BFA" w:rsidRDefault="005D5031" w:rsidP="005D5031">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420282" w:rsidRPr="00474BFA" w:rsidRDefault="00420282" w:rsidP="004D70AC">
      <w:pPr>
        <w:spacing w:after="0" w:line="240" w:lineRule="auto"/>
        <w:ind w:firstLine="540"/>
        <w:jc w:val="both"/>
        <w:rPr>
          <w:rFonts w:ascii="Times New Roman" w:eastAsia="SimSun" w:hAnsi="Times New Roman"/>
          <w:i/>
          <w:sz w:val="24"/>
          <w:szCs w:val="24"/>
          <w:lang w:val="ro-RO" w:eastAsia="zh-CN"/>
        </w:rPr>
      </w:pPr>
    </w:p>
    <w:p w:rsidR="005D5031" w:rsidRPr="00474BFA" w:rsidRDefault="005D5031" w:rsidP="004D70AC">
      <w:pPr>
        <w:spacing w:after="0" w:line="240" w:lineRule="auto"/>
        <w:ind w:firstLine="540"/>
        <w:jc w:val="both"/>
        <w:rPr>
          <w:rFonts w:ascii="Times New Roman" w:eastAsia="SimSun" w:hAnsi="Times New Roman"/>
          <w:i/>
          <w:sz w:val="24"/>
          <w:szCs w:val="24"/>
          <w:lang w:val="ro-MD" w:eastAsia="zh-CN"/>
        </w:rPr>
      </w:pPr>
      <w:r w:rsidRPr="00474BFA">
        <w:rPr>
          <w:rFonts w:ascii="Times New Roman" w:hAnsi="Times New Roman"/>
          <w:b/>
          <w:sz w:val="24"/>
          <w:szCs w:val="24"/>
          <w:lang w:val="ro-RO"/>
        </w:rPr>
        <w:t xml:space="preserve">Încălţăminte: 1. </w:t>
      </w:r>
      <w:r w:rsidR="00807595" w:rsidRPr="00474BFA">
        <w:rPr>
          <w:rFonts w:ascii="Times New Roman" w:eastAsia="SimSun" w:hAnsi="Times New Roman"/>
          <w:b/>
          <w:sz w:val="24"/>
          <w:szCs w:val="24"/>
          <w:lang w:val="ro-MD" w:eastAsia="zh-CN"/>
        </w:rPr>
        <w:t>Cizme</w:t>
      </w:r>
      <w:r w:rsidRPr="00474BFA">
        <w:rPr>
          <w:rFonts w:ascii="Times New Roman" w:eastAsia="SimSun" w:hAnsi="Times New Roman"/>
          <w:b/>
          <w:sz w:val="24"/>
          <w:szCs w:val="24"/>
          <w:lang w:val="ro-MD" w:eastAsia="zh-CN"/>
        </w:rPr>
        <w:t xml:space="preserve"> din piele naturală de culoare neagră</w:t>
      </w:r>
    </w:p>
    <w:p w:rsidR="005D5031" w:rsidRPr="00474BFA" w:rsidRDefault="005D5031" w:rsidP="005D5031">
      <w:pPr>
        <w:pStyle w:val="a3"/>
        <w:numPr>
          <w:ilvl w:val="1"/>
          <w:numId w:val="20"/>
        </w:numPr>
        <w:spacing w:after="0" w:line="240" w:lineRule="auto"/>
        <w:jc w:val="both"/>
        <w:rPr>
          <w:rFonts w:ascii="Times New Roman" w:eastAsia="SimSun" w:hAnsi="Times New Roman"/>
          <w:b/>
          <w:sz w:val="24"/>
          <w:szCs w:val="24"/>
          <w:lang w:val="ro-MD" w:eastAsia="zh-CN"/>
        </w:rPr>
      </w:pPr>
      <w:r w:rsidRPr="00474BFA">
        <w:rPr>
          <w:rFonts w:ascii="Times New Roman" w:eastAsia="SimSun" w:hAnsi="Times New Roman"/>
          <w:b/>
          <w:sz w:val="24"/>
          <w:szCs w:val="24"/>
          <w:lang w:val="ro-MD" w:eastAsia="zh-CN"/>
        </w:rPr>
        <w:t>Cizmele din piele naturală de culoare neagră pentru bărbați.</w:t>
      </w:r>
    </w:p>
    <w:p w:rsidR="005D5031" w:rsidRPr="00474BFA" w:rsidRDefault="005D5031" w:rsidP="005D5031">
      <w:pPr>
        <w:pStyle w:val="a3"/>
        <w:spacing w:after="0" w:line="240" w:lineRule="auto"/>
        <w:ind w:left="960"/>
        <w:jc w:val="both"/>
        <w:rPr>
          <w:rFonts w:ascii="Times New Roman" w:eastAsia="SimSun" w:hAnsi="Times New Roman"/>
          <w:sz w:val="24"/>
          <w:szCs w:val="24"/>
          <w:lang w:val="ro-MD" w:eastAsia="zh-CN"/>
        </w:rPr>
      </w:pPr>
      <w:r w:rsidRPr="00474BFA">
        <w:rPr>
          <w:rFonts w:ascii="Times New Roman" w:eastAsia="SimSun" w:hAnsi="Times New Roman"/>
          <w:sz w:val="24"/>
          <w:szCs w:val="24"/>
          <w:lang w:val="ro-MD" w:eastAsia="zh-CN"/>
        </w:rPr>
        <w:t>Cizmele pentru bărbaţi sunt constituite din două ansambluri: superior şi inferior.</w:t>
      </w:r>
    </w:p>
    <w:p w:rsidR="005D5031" w:rsidRPr="00474BFA" w:rsidRDefault="005D5031" w:rsidP="005D5031">
      <w:pPr>
        <w:spacing w:after="0" w:line="240" w:lineRule="auto"/>
        <w:ind w:firstLine="540"/>
        <w:jc w:val="both"/>
        <w:rPr>
          <w:rFonts w:ascii="Times New Roman" w:eastAsia="SimSun" w:hAnsi="Times New Roman"/>
          <w:sz w:val="24"/>
          <w:szCs w:val="24"/>
          <w:lang w:val="ro-MD" w:eastAsia="zh-CN"/>
        </w:rPr>
      </w:pPr>
      <w:r w:rsidRPr="00474BFA">
        <w:rPr>
          <w:rFonts w:ascii="Times New Roman" w:eastAsia="SimSun" w:hAnsi="Times New Roman"/>
          <w:sz w:val="24"/>
          <w:szCs w:val="24"/>
          <w:lang w:val="ro-MD" w:eastAsia="zh-CN"/>
        </w:rPr>
        <w:t xml:space="preserve">Ansamblul superior este format din trei subansambluri: exterior, interior şi căptuşeală. Subansamblul exterior este alcătuit din căpută şi carâmb. Înălţimea carâmbului este de 21 cm. Subansamblul interior este alcătuit din bombeu şi ştaif. Căptuşeala este executată din blană </w:t>
      </w:r>
      <w:r w:rsidR="00807595" w:rsidRPr="00474BFA">
        <w:rPr>
          <w:rFonts w:ascii="Times New Roman" w:eastAsia="SimSun" w:hAnsi="Times New Roman"/>
          <w:sz w:val="24"/>
          <w:szCs w:val="24"/>
          <w:lang w:val="ro-MD" w:eastAsia="zh-CN"/>
        </w:rPr>
        <w:t>naturală</w:t>
      </w:r>
      <w:r w:rsidRPr="00474BFA">
        <w:rPr>
          <w:rFonts w:ascii="Times New Roman" w:eastAsia="SimSun" w:hAnsi="Times New Roman"/>
          <w:sz w:val="24"/>
          <w:szCs w:val="24"/>
          <w:lang w:val="ro-MD" w:eastAsia="zh-CN"/>
        </w:rPr>
        <w:t>.</w:t>
      </w:r>
    </w:p>
    <w:p w:rsidR="005D5031" w:rsidRPr="00474BFA" w:rsidRDefault="005D5031" w:rsidP="005D5031">
      <w:pPr>
        <w:spacing w:after="0" w:line="240" w:lineRule="auto"/>
        <w:ind w:firstLine="540"/>
        <w:jc w:val="both"/>
        <w:rPr>
          <w:rFonts w:ascii="Times New Roman" w:eastAsia="SimSun" w:hAnsi="Times New Roman"/>
          <w:sz w:val="24"/>
          <w:szCs w:val="24"/>
          <w:lang w:val="ro-MD" w:eastAsia="zh-CN"/>
        </w:rPr>
      </w:pPr>
      <w:r w:rsidRPr="00474BFA">
        <w:rPr>
          <w:rFonts w:ascii="Times New Roman" w:eastAsia="SimSun" w:hAnsi="Times New Roman"/>
          <w:sz w:val="24"/>
          <w:szCs w:val="24"/>
          <w:lang w:val="ro-MD" w:eastAsia="zh-CN"/>
        </w:rPr>
        <w:t>Ansamblul inferior este format din trei subansambluri: exterior, interior şi intermediar. Subansamblul exterior este alcătuit din talpa turnată cu toc, cel interior – din acoperiş de branţ, iar cel intermediar – din branţ, semibranţ şi supinator. </w:t>
      </w:r>
    </w:p>
    <w:p w:rsidR="005D5031" w:rsidRPr="00474BFA" w:rsidRDefault="005D5031" w:rsidP="005D5031">
      <w:pPr>
        <w:spacing w:after="0" w:line="240" w:lineRule="auto"/>
        <w:ind w:firstLine="540"/>
        <w:jc w:val="both"/>
        <w:rPr>
          <w:rFonts w:ascii="Times New Roman" w:eastAsia="SimSun" w:hAnsi="Times New Roman"/>
          <w:sz w:val="24"/>
          <w:szCs w:val="24"/>
          <w:lang w:val="ro-MD" w:eastAsia="zh-CN"/>
        </w:rPr>
      </w:pPr>
      <w:r w:rsidRPr="00474BFA">
        <w:rPr>
          <w:rFonts w:ascii="Times New Roman" w:eastAsia="SimSun" w:hAnsi="Times New Roman"/>
          <w:sz w:val="24"/>
          <w:szCs w:val="24"/>
          <w:lang w:val="ro-MD" w:eastAsia="zh-CN"/>
        </w:rPr>
        <w:t>Ansamblul inferior se îmbină cu ansamblul superior prin lipire. Cizmele se închid cu ajutorul fermoarului plasat în partea anterioară.</w:t>
      </w:r>
    </w:p>
    <w:p w:rsidR="00807595" w:rsidRPr="00474BFA" w:rsidRDefault="00807595" w:rsidP="00807595">
      <w:pPr>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cizmei din piele naturală de culoare neagră pentru bărbaţi obligatoriu se va cooordona modelul aprobat.  </w:t>
      </w:r>
    </w:p>
    <w:p w:rsidR="00807595" w:rsidRPr="00474BFA" w:rsidRDefault="00807595" w:rsidP="00807595">
      <w:pPr>
        <w:spacing w:after="0"/>
        <w:jc w:val="both"/>
        <w:rPr>
          <w:rFonts w:ascii="Times New Roman" w:hAnsi="Times New Roman"/>
          <w:b/>
          <w:i/>
          <w:sz w:val="24"/>
          <w:szCs w:val="24"/>
          <w:lang w:val="en-US"/>
        </w:rPr>
      </w:pPr>
      <w:r w:rsidRPr="00474BFA">
        <w:rPr>
          <w:rFonts w:ascii="Times New Roman" w:hAnsi="Times New Roman"/>
          <w:b/>
          <w:i/>
          <w:sz w:val="24"/>
          <w:szCs w:val="24"/>
          <w:lang w:val="ro-RO"/>
        </w:rPr>
        <w:t xml:space="preserve">          Dimensiunile produselor livrate trebuie sa corespunda tabelului de masuri aprobat.</w:t>
      </w:r>
    </w:p>
    <w:p w:rsidR="00807595" w:rsidRPr="00474BFA" w:rsidRDefault="00807595" w:rsidP="00807595">
      <w:pPr>
        <w:spacing w:after="0"/>
        <w:jc w:val="both"/>
        <w:rPr>
          <w:rFonts w:ascii="Times New Roman" w:hAnsi="Times New Roman"/>
          <w:b/>
          <w:bCs/>
          <w:i/>
          <w:sz w:val="24"/>
          <w:szCs w:val="24"/>
          <w:lang w:val="ro-MD"/>
        </w:rPr>
      </w:pPr>
      <w:r w:rsidRPr="00474BFA">
        <w:rPr>
          <w:rFonts w:ascii="Times New Roman" w:hAnsi="Times New Roman"/>
          <w:b/>
          <w:bCs/>
          <w:i/>
          <w:sz w:val="24"/>
          <w:szCs w:val="24"/>
          <w:lang w:val="ro-MD"/>
        </w:rPr>
        <w:t xml:space="preserve">          GOST</w:t>
      </w:r>
      <w:r w:rsidRPr="00474BFA">
        <w:rPr>
          <w:rFonts w:ascii="Times New Roman" w:hAnsi="Times New Roman"/>
          <w:b/>
          <w:bCs/>
          <w:i/>
          <w:sz w:val="24"/>
          <w:szCs w:val="24"/>
          <w:lang w:val="en-US"/>
        </w:rPr>
        <w:t xml:space="preserve"> 26167-2005</w:t>
      </w:r>
    </w:p>
    <w:p w:rsidR="00807595" w:rsidRPr="00474BFA" w:rsidRDefault="00807595" w:rsidP="00807595">
      <w:pPr>
        <w:spacing w:after="0" w:line="240" w:lineRule="auto"/>
        <w:ind w:firstLine="540"/>
        <w:jc w:val="both"/>
        <w:rPr>
          <w:rFonts w:ascii="Times New Roman" w:hAnsi="Times New Roman"/>
          <w:b/>
          <w:i/>
          <w:sz w:val="24"/>
          <w:szCs w:val="24"/>
          <w:lang w:val="en-US"/>
        </w:rPr>
      </w:pPr>
      <w:r w:rsidRPr="00474BFA">
        <w:rPr>
          <w:rFonts w:ascii="Times New Roman" w:hAnsi="Times New Roman"/>
          <w:b/>
          <w:i/>
          <w:sz w:val="24"/>
          <w:szCs w:val="24"/>
          <w:lang w:val="ro-MD"/>
        </w:rPr>
        <w:t xml:space="preserve"> </w:t>
      </w:r>
      <w:r w:rsidRPr="00474BFA">
        <w:rPr>
          <w:rFonts w:ascii="Times New Roman" w:hAnsi="Times New Roman"/>
          <w:b/>
          <w:i/>
          <w:sz w:val="24"/>
          <w:szCs w:val="24"/>
          <w:lang w:val="en-US"/>
        </w:rPr>
        <w:t>SM EN 13518:2015/A1:2015</w:t>
      </w:r>
    </w:p>
    <w:p w:rsidR="00807595" w:rsidRPr="00474BFA" w:rsidRDefault="00807595" w:rsidP="00807595">
      <w:pPr>
        <w:spacing w:after="0" w:line="240" w:lineRule="auto"/>
        <w:ind w:firstLine="540"/>
        <w:jc w:val="both"/>
        <w:rPr>
          <w:rFonts w:ascii="Times New Roman" w:hAnsi="Times New Roman"/>
          <w:b/>
          <w:i/>
          <w:sz w:val="24"/>
          <w:szCs w:val="24"/>
          <w:lang w:val="en-US"/>
        </w:rPr>
      </w:pPr>
      <w:r w:rsidRPr="00474BFA">
        <w:rPr>
          <w:rFonts w:ascii="Times New Roman" w:hAnsi="Times New Roman"/>
          <w:b/>
          <w:i/>
          <w:sz w:val="24"/>
          <w:szCs w:val="24"/>
          <w:lang w:val="ro-RO"/>
        </w:rPr>
        <w:t>GOST 28371-89</w:t>
      </w:r>
    </w:p>
    <w:p w:rsidR="00807595" w:rsidRPr="00474BFA" w:rsidRDefault="003C29C2" w:rsidP="003C29C2">
      <w:pPr>
        <w:spacing w:after="0" w:line="240" w:lineRule="auto"/>
        <w:jc w:val="both"/>
        <w:rPr>
          <w:rFonts w:ascii="Times New Roman" w:eastAsia="SimSun" w:hAnsi="Times New Roman"/>
          <w:b/>
          <w:sz w:val="24"/>
          <w:szCs w:val="24"/>
          <w:lang w:val="ro-MD" w:eastAsia="zh-CN"/>
        </w:rPr>
      </w:pPr>
      <w:r w:rsidRPr="00474BFA">
        <w:rPr>
          <w:rFonts w:ascii="Times New Roman" w:eastAsia="SimSun" w:hAnsi="Times New Roman"/>
          <w:i/>
          <w:sz w:val="24"/>
          <w:szCs w:val="24"/>
          <w:lang w:val="ro-MD" w:eastAsia="zh-CN"/>
        </w:rPr>
        <w:t xml:space="preserve">       </w:t>
      </w:r>
      <w:r w:rsidR="005D5031" w:rsidRPr="00474BFA">
        <w:rPr>
          <w:rFonts w:ascii="Times New Roman" w:eastAsia="SimSun" w:hAnsi="Times New Roman"/>
          <w:b/>
          <w:sz w:val="24"/>
          <w:szCs w:val="24"/>
          <w:lang w:val="ro-MD" w:eastAsia="zh-CN"/>
        </w:rPr>
        <w:t>Cizmele din piele naturală de culoare neagră pentru femei</w:t>
      </w:r>
      <w:r w:rsidR="00807595" w:rsidRPr="00474BFA">
        <w:rPr>
          <w:rFonts w:ascii="Times New Roman" w:eastAsia="SimSun" w:hAnsi="Times New Roman"/>
          <w:b/>
          <w:sz w:val="24"/>
          <w:szCs w:val="24"/>
          <w:lang w:val="ro-MD" w:eastAsia="zh-CN"/>
        </w:rPr>
        <w:t>.</w:t>
      </w:r>
    </w:p>
    <w:p w:rsidR="005D5031" w:rsidRPr="00474BFA" w:rsidRDefault="00807595" w:rsidP="00807595">
      <w:pPr>
        <w:spacing w:after="0" w:line="240" w:lineRule="auto"/>
        <w:ind w:left="540"/>
        <w:jc w:val="both"/>
        <w:rPr>
          <w:rFonts w:ascii="Times New Roman" w:eastAsia="SimSun" w:hAnsi="Times New Roman"/>
          <w:sz w:val="24"/>
          <w:szCs w:val="24"/>
          <w:lang w:val="ro-MD" w:eastAsia="zh-CN"/>
        </w:rPr>
      </w:pPr>
      <w:r w:rsidRPr="00474BFA">
        <w:rPr>
          <w:rFonts w:ascii="Times New Roman" w:eastAsia="SimSun" w:hAnsi="Times New Roman"/>
          <w:sz w:val="24"/>
          <w:szCs w:val="24"/>
          <w:lang w:val="ro-MD" w:eastAsia="zh-CN"/>
        </w:rPr>
        <w:t>S</w:t>
      </w:r>
      <w:r w:rsidR="005D5031" w:rsidRPr="00474BFA">
        <w:rPr>
          <w:rFonts w:ascii="Times New Roman" w:eastAsia="SimSun" w:hAnsi="Times New Roman"/>
          <w:sz w:val="24"/>
          <w:szCs w:val="24"/>
          <w:lang w:val="ro-MD" w:eastAsia="zh-CN"/>
        </w:rPr>
        <w:t>unt constituite din două ansambluri: superior şi inferior.</w:t>
      </w:r>
    </w:p>
    <w:p w:rsidR="005D5031" w:rsidRPr="00474BFA" w:rsidRDefault="005D5031" w:rsidP="005D5031">
      <w:pPr>
        <w:spacing w:after="0" w:line="240" w:lineRule="auto"/>
        <w:ind w:firstLine="540"/>
        <w:jc w:val="both"/>
        <w:rPr>
          <w:rFonts w:ascii="Times New Roman" w:eastAsia="SimSun" w:hAnsi="Times New Roman"/>
          <w:sz w:val="24"/>
          <w:szCs w:val="24"/>
          <w:lang w:val="ro-MD" w:eastAsia="zh-CN"/>
        </w:rPr>
      </w:pPr>
      <w:r w:rsidRPr="00474BFA">
        <w:rPr>
          <w:rFonts w:ascii="Times New Roman" w:eastAsia="SimSun" w:hAnsi="Times New Roman"/>
          <w:sz w:val="24"/>
          <w:szCs w:val="24"/>
          <w:lang w:val="ro-MD" w:eastAsia="zh-CN"/>
        </w:rPr>
        <w:t>Ansamblul superior se împarte în trei subansambluri: exterior, intermediar şi căptuşeala. Subansamblul exterior este alcătuit din căpută şi carâmb. Înălţimea carâmbului este de 38 cm. Subansamblul intermediar este alcătuit din bombeu şi ştaif. Căptuşeala este executată din blană naturală/artificială.</w:t>
      </w:r>
    </w:p>
    <w:p w:rsidR="005D5031" w:rsidRPr="00474BFA" w:rsidRDefault="005D5031" w:rsidP="005D5031">
      <w:pPr>
        <w:spacing w:after="0" w:line="240" w:lineRule="auto"/>
        <w:ind w:firstLine="540"/>
        <w:jc w:val="both"/>
        <w:rPr>
          <w:rFonts w:ascii="Times New Roman" w:eastAsia="SimSun" w:hAnsi="Times New Roman"/>
          <w:sz w:val="24"/>
          <w:szCs w:val="24"/>
          <w:lang w:val="ro-MD" w:eastAsia="zh-CN"/>
        </w:rPr>
      </w:pPr>
      <w:r w:rsidRPr="00474BFA">
        <w:rPr>
          <w:rFonts w:ascii="Times New Roman" w:eastAsia="SimSun" w:hAnsi="Times New Roman"/>
          <w:sz w:val="24"/>
          <w:szCs w:val="24"/>
          <w:lang w:val="ro-MD" w:eastAsia="zh-CN"/>
        </w:rPr>
        <w:t>Ansamblul inferior este format din trei subansambluri: exterior, interior şi intermediar. Subansamblul exterior este alcătuit din talpă şi toc. Subansamblul interior este constituit din acoperiş de branţ, iar cel intermediar – din branţ, semibranţ şi supinator.</w:t>
      </w:r>
    </w:p>
    <w:p w:rsidR="005D5031" w:rsidRPr="00474BFA" w:rsidRDefault="005D5031" w:rsidP="005D5031">
      <w:pPr>
        <w:spacing w:after="0" w:line="240" w:lineRule="auto"/>
        <w:ind w:firstLine="540"/>
        <w:jc w:val="both"/>
        <w:rPr>
          <w:rFonts w:ascii="Times New Roman" w:eastAsia="SimSun" w:hAnsi="Times New Roman"/>
          <w:sz w:val="24"/>
          <w:szCs w:val="24"/>
          <w:lang w:val="ro-MD" w:eastAsia="zh-CN"/>
        </w:rPr>
      </w:pPr>
      <w:r w:rsidRPr="00474BFA">
        <w:rPr>
          <w:rFonts w:ascii="Times New Roman" w:eastAsia="SimSun" w:hAnsi="Times New Roman"/>
          <w:sz w:val="24"/>
          <w:szCs w:val="24"/>
          <w:lang w:val="ro-MD" w:eastAsia="zh-CN"/>
        </w:rPr>
        <w:t>Ansamblul inferior se îmbină cu ansamblul superior prin lipire. Cizmele se închid prin intermediul fermoarului montat în partea anterioară.</w:t>
      </w:r>
    </w:p>
    <w:p w:rsidR="005D5031" w:rsidRPr="00474BFA" w:rsidRDefault="005D5031" w:rsidP="005D5031">
      <w:pPr>
        <w:spacing w:after="0" w:line="240" w:lineRule="auto"/>
        <w:ind w:firstLine="360"/>
        <w:jc w:val="both"/>
        <w:rPr>
          <w:rFonts w:ascii="Times New Roman" w:eastAsia="SimSun" w:hAnsi="Times New Roman"/>
          <w:b/>
          <w:i/>
          <w:sz w:val="24"/>
          <w:szCs w:val="24"/>
          <w:lang w:val="ro-MD" w:eastAsia="zh-CN"/>
        </w:rPr>
      </w:pPr>
      <w:r w:rsidRPr="00474BFA">
        <w:rPr>
          <w:rFonts w:ascii="Times New Roman" w:eastAsia="SimSun" w:hAnsi="Times New Roman"/>
          <w:sz w:val="24"/>
          <w:szCs w:val="24"/>
          <w:lang w:val="ro-MD" w:eastAsia="zh-CN"/>
        </w:rPr>
        <w:t>Înălţimea tocului este de 4-5 cm.</w:t>
      </w:r>
    </w:p>
    <w:p w:rsidR="00807595" w:rsidRPr="00474BFA" w:rsidRDefault="00807595" w:rsidP="00807595">
      <w:pPr>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cizmei din piele naturală de culoare neagră pentru femei obligatoriu se va cooordona modelul aprobat.  </w:t>
      </w:r>
    </w:p>
    <w:p w:rsidR="00807595" w:rsidRPr="00474BFA" w:rsidRDefault="00807595" w:rsidP="00807595">
      <w:pPr>
        <w:spacing w:after="0"/>
        <w:jc w:val="both"/>
        <w:rPr>
          <w:rFonts w:ascii="Times New Roman" w:hAnsi="Times New Roman"/>
          <w:b/>
          <w:i/>
          <w:sz w:val="24"/>
          <w:szCs w:val="24"/>
          <w:lang w:val="en-US"/>
        </w:rPr>
      </w:pPr>
      <w:r w:rsidRPr="00474BFA">
        <w:rPr>
          <w:rFonts w:ascii="Times New Roman" w:hAnsi="Times New Roman"/>
          <w:b/>
          <w:i/>
          <w:sz w:val="24"/>
          <w:szCs w:val="24"/>
          <w:lang w:val="ro-RO"/>
        </w:rPr>
        <w:t xml:space="preserve">          Dimensiunile produselor livrate trebuie sa corespunda tabelului de masuri aprobat.</w:t>
      </w:r>
    </w:p>
    <w:p w:rsidR="00807595" w:rsidRPr="00474BFA" w:rsidRDefault="00807595" w:rsidP="00807595">
      <w:pPr>
        <w:spacing w:after="0"/>
        <w:jc w:val="both"/>
        <w:rPr>
          <w:rFonts w:ascii="Times New Roman" w:hAnsi="Times New Roman"/>
          <w:b/>
          <w:bCs/>
          <w:i/>
          <w:sz w:val="24"/>
          <w:szCs w:val="24"/>
          <w:lang w:val="ro-MD"/>
        </w:rPr>
      </w:pPr>
      <w:r w:rsidRPr="00474BFA">
        <w:rPr>
          <w:rFonts w:ascii="Times New Roman" w:hAnsi="Times New Roman"/>
          <w:b/>
          <w:bCs/>
          <w:i/>
          <w:sz w:val="24"/>
          <w:szCs w:val="24"/>
          <w:lang w:val="ro-MD"/>
        </w:rPr>
        <w:t xml:space="preserve">          GOST</w:t>
      </w:r>
      <w:r w:rsidRPr="00474BFA">
        <w:rPr>
          <w:rFonts w:ascii="Times New Roman" w:hAnsi="Times New Roman"/>
          <w:b/>
          <w:bCs/>
          <w:i/>
          <w:sz w:val="24"/>
          <w:szCs w:val="24"/>
          <w:lang w:val="en-US"/>
        </w:rPr>
        <w:t xml:space="preserve"> 26167-2005</w:t>
      </w:r>
    </w:p>
    <w:p w:rsidR="00807595" w:rsidRPr="00474BFA" w:rsidRDefault="00807595" w:rsidP="00807595">
      <w:pPr>
        <w:spacing w:after="0" w:line="240" w:lineRule="auto"/>
        <w:ind w:firstLine="540"/>
        <w:jc w:val="both"/>
        <w:rPr>
          <w:rFonts w:ascii="Times New Roman" w:hAnsi="Times New Roman"/>
          <w:b/>
          <w:i/>
          <w:sz w:val="24"/>
          <w:szCs w:val="24"/>
          <w:lang w:val="en-US"/>
        </w:rPr>
      </w:pPr>
      <w:r w:rsidRPr="00474BFA">
        <w:rPr>
          <w:rFonts w:ascii="Times New Roman" w:hAnsi="Times New Roman"/>
          <w:b/>
          <w:i/>
          <w:sz w:val="24"/>
          <w:szCs w:val="24"/>
          <w:lang w:val="ro-MD"/>
        </w:rPr>
        <w:t xml:space="preserve"> </w:t>
      </w:r>
      <w:r w:rsidRPr="00474BFA">
        <w:rPr>
          <w:rFonts w:ascii="Times New Roman" w:hAnsi="Times New Roman"/>
          <w:b/>
          <w:i/>
          <w:sz w:val="24"/>
          <w:szCs w:val="24"/>
          <w:lang w:val="en-US"/>
        </w:rPr>
        <w:t>SM EN 13518:2015/A1:2015</w:t>
      </w:r>
    </w:p>
    <w:p w:rsidR="00807595" w:rsidRPr="00474BFA" w:rsidRDefault="00807595" w:rsidP="00807595">
      <w:pPr>
        <w:spacing w:after="0" w:line="240" w:lineRule="auto"/>
        <w:ind w:firstLine="540"/>
        <w:jc w:val="both"/>
        <w:rPr>
          <w:rFonts w:ascii="Times New Roman" w:hAnsi="Times New Roman"/>
          <w:b/>
          <w:i/>
          <w:sz w:val="24"/>
          <w:szCs w:val="24"/>
          <w:lang w:val="ro-MD"/>
        </w:rPr>
      </w:pPr>
      <w:r w:rsidRPr="00474BFA">
        <w:rPr>
          <w:rFonts w:ascii="Times New Roman" w:hAnsi="Times New Roman"/>
          <w:b/>
          <w:i/>
          <w:sz w:val="24"/>
          <w:szCs w:val="24"/>
          <w:lang w:val="ro-RO"/>
        </w:rPr>
        <w:t>GOST 28371-89</w:t>
      </w:r>
    </w:p>
    <w:p w:rsidR="00807595" w:rsidRPr="00474BFA" w:rsidRDefault="00807595" w:rsidP="003C29C2">
      <w:pPr>
        <w:spacing w:after="0" w:line="240" w:lineRule="auto"/>
        <w:jc w:val="both"/>
        <w:rPr>
          <w:rFonts w:ascii="Times New Roman" w:eastAsia="SimSun" w:hAnsi="Times New Roman"/>
          <w:b/>
          <w:i/>
          <w:sz w:val="24"/>
          <w:szCs w:val="24"/>
          <w:lang w:val="en-US" w:eastAsia="zh-CN"/>
        </w:rPr>
      </w:pPr>
      <w:r w:rsidRPr="00474BFA">
        <w:rPr>
          <w:rFonts w:ascii="Times New Roman" w:eastAsia="SimSun" w:hAnsi="Times New Roman"/>
          <w:i/>
          <w:sz w:val="24"/>
          <w:szCs w:val="24"/>
          <w:lang w:val="ro-MD" w:eastAsia="zh-CN"/>
        </w:rPr>
        <w:t xml:space="preserve">          </w:t>
      </w:r>
    </w:p>
    <w:p w:rsidR="005D5031" w:rsidRPr="00474BFA" w:rsidRDefault="005D5031" w:rsidP="00807595">
      <w:pPr>
        <w:spacing w:after="0"/>
        <w:jc w:val="both"/>
        <w:rPr>
          <w:rFonts w:ascii="Times New Roman" w:eastAsia="SimSun" w:hAnsi="Times New Roman"/>
          <w:i/>
          <w:color w:val="0070C0"/>
          <w:sz w:val="24"/>
          <w:szCs w:val="24"/>
          <w:highlight w:val="lightGray"/>
          <w:lang w:val="en-US" w:eastAsia="zh-CN"/>
        </w:rPr>
      </w:pPr>
    </w:p>
    <w:p w:rsidR="005D5031" w:rsidRPr="00474BFA" w:rsidRDefault="005D5031" w:rsidP="004D70AC">
      <w:pPr>
        <w:spacing w:after="0" w:line="240" w:lineRule="auto"/>
        <w:ind w:firstLine="540"/>
        <w:jc w:val="both"/>
        <w:rPr>
          <w:rFonts w:ascii="Times New Roman" w:eastAsia="SimSun" w:hAnsi="Times New Roman"/>
          <w:i/>
          <w:color w:val="FF0000"/>
          <w:sz w:val="24"/>
          <w:szCs w:val="24"/>
          <w:highlight w:val="lightGray"/>
          <w:lang w:val="ro-MD" w:eastAsia="zh-CN"/>
        </w:rPr>
      </w:pPr>
    </w:p>
    <w:p w:rsidR="003C29C2" w:rsidRPr="00474BFA" w:rsidRDefault="003C29C2" w:rsidP="004D70AC">
      <w:pPr>
        <w:spacing w:after="0" w:line="240" w:lineRule="auto"/>
        <w:ind w:firstLine="540"/>
        <w:jc w:val="both"/>
        <w:rPr>
          <w:rFonts w:ascii="Times New Roman" w:eastAsia="SimSun" w:hAnsi="Times New Roman"/>
          <w:i/>
          <w:color w:val="FF0000"/>
          <w:sz w:val="24"/>
          <w:szCs w:val="24"/>
          <w:highlight w:val="lightGray"/>
          <w:lang w:val="ro-MD" w:eastAsia="zh-CN"/>
        </w:rPr>
      </w:pPr>
    </w:p>
    <w:p w:rsidR="003C29C2" w:rsidRPr="00474BFA" w:rsidRDefault="003C29C2" w:rsidP="004D70AC">
      <w:pPr>
        <w:spacing w:after="0" w:line="240" w:lineRule="auto"/>
        <w:ind w:firstLine="540"/>
        <w:jc w:val="both"/>
        <w:rPr>
          <w:rFonts w:ascii="Times New Roman" w:eastAsia="SimSun" w:hAnsi="Times New Roman"/>
          <w:i/>
          <w:color w:val="FF0000"/>
          <w:sz w:val="24"/>
          <w:szCs w:val="24"/>
          <w:highlight w:val="lightGray"/>
          <w:lang w:val="ro-MD" w:eastAsia="zh-CN"/>
        </w:rPr>
      </w:pPr>
    </w:p>
    <w:p w:rsidR="003C29C2" w:rsidRPr="00474BFA" w:rsidRDefault="003C29C2" w:rsidP="004D70AC">
      <w:pPr>
        <w:spacing w:after="0" w:line="240" w:lineRule="auto"/>
        <w:ind w:firstLine="540"/>
        <w:jc w:val="both"/>
        <w:rPr>
          <w:rFonts w:ascii="Times New Roman" w:eastAsia="SimSun" w:hAnsi="Times New Roman"/>
          <w:i/>
          <w:color w:val="FF0000"/>
          <w:sz w:val="24"/>
          <w:szCs w:val="24"/>
          <w:highlight w:val="lightGray"/>
          <w:lang w:val="ro-MD" w:eastAsia="zh-CN"/>
        </w:rPr>
      </w:pPr>
    </w:p>
    <w:p w:rsidR="003C29C2" w:rsidRPr="00474BFA" w:rsidRDefault="003C29C2" w:rsidP="004D70AC">
      <w:pPr>
        <w:spacing w:after="0" w:line="240" w:lineRule="auto"/>
        <w:ind w:firstLine="540"/>
        <w:jc w:val="both"/>
        <w:rPr>
          <w:rFonts w:ascii="Times New Roman" w:eastAsia="SimSun" w:hAnsi="Times New Roman"/>
          <w:i/>
          <w:color w:val="FF0000"/>
          <w:sz w:val="24"/>
          <w:szCs w:val="24"/>
          <w:highlight w:val="lightGray"/>
          <w:lang w:val="ro-MD" w:eastAsia="zh-CN"/>
        </w:rPr>
      </w:pPr>
    </w:p>
    <w:p w:rsidR="003C29C2" w:rsidRPr="00474BFA" w:rsidRDefault="003C29C2" w:rsidP="004D70AC">
      <w:pPr>
        <w:spacing w:after="0" w:line="240" w:lineRule="auto"/>
        <w:ind w:firstLine="540"/>
        <w:jc w:val="both"/>
        <w:rPr>
          <w:rFonts w:ascii="Times New Roman" w:eastAsia="SimSun" w:hAnsi="Times New Roman"/>
          <w:i/>
          <w:color w:val="FF0000"/>
          <w:sz w:val="24"/>
          <w:szCs w:val="24"/>
          <w:highlight w:val="lightGray"/>
          <w:lang w:val="ro-MD" w:eastAsia="zh-CN"/>
        </w:rPr>
      </w:pPr>
    </w:p>
    <w:p w:rsidR="003C29C2" w:rsidRDefault="003C29C2" w:rsidP="004D70AC">
      <w:pPr>
        <w:spacing w:after="0" w:line="240" w:lineRule="auto"/>
        <w:ind w:firstLine="540"/>
        <w:jc w:val="both"/>
        <w:rPr>
          <w:rFonts w:ascii="Times New Roman" w:eastAsia="SimSun" w:hAnsi="Times New Roman"/>
          <w:i/>
          <w:color w:val="FF0000"/>
          <w:sz w:val="24"/>
          <w:szCs w:val="24"/>
          <w:highlight w:val="lightGray"/>
          <w:lang w:val="ro-MD" w:eastAsia="zh-CN"/>
        </w:rPr>
      </w:pPr>
    </w:p>
    <w:p w:rsidR="00474BFA" w:rsidRDefault="00474BFA" w:rsidP="004D70AC">
      <w:pPr>
        <w:spacing w:after="0" w:line="240" w:lineRule="auto"/>
        <w:ind w:firstLine="540"/>
        <w:jc w:val="both"/>
        <w:rPr>
          <w:rFonts w:ascii="Times New Roman" w:eastAsia="SimSun" w:hAnsi="Times New Roman"/>
          <w:i/>
          <w:color w:val="FF0000"/>
          <w:sz w:val="24"/>
          <w:szCs w:val="24"/>
          <w:highlight w:val="lightGray"/>
          <w:lang w:val="ro-MD" w:eastAsia="zh-CN"/>
        </w:rPr>
      </w:pPr>
    </w:p>
    <w:p w:rsidR="00474BFA" w:rsidRDefault="00474BFA" w:rsidP="004D70AC">
      <w:pPr>
        <w:spacing w:after="0" w:line="240" w:lineRule="auto"/>
        <w:ind w:firstLine="540"/>
        <w:jc w:val="both"/>
        <w:rPr>
          <w:rFonts w:ascii="Times New Roman" w:eastAsia="SimSun" w:hAnsi="Times New Roman"/>
          <w:i/>
          <w:color w:val="FF0000"/>
          <w:sz w:val="24"/>
          <w:szCs w:val="24"/>
          <w:highlight w:val="lightGray"/>
          <w:lang w:val="ro-MD" w:eastAsia="zh-CN"/>
        </w:rPr>
      </w:pPr>
    </w:p>
    <w:p w:rsidR="00474BFA" w:rsidRDefault="00474BFA" w:rsidP="004D70AC">
      <w:pPr>
        <w:spacing w:after="0" w:line="240" w:lineRule="auto"/>
        <w:ind w:firstLine="540"/>
        <w:jc w:val="both"/>
        <w:rPr>
          <w:rFonts w:ascii="Times New Roman" w:eastAsia="SimSun" w:hAnsi="Times New Roman"/>
          <w:i/>
          <w:color w:val="FF0000"/>
          <w:sz w:val="24"/>
          <w:szCs w:val="24"/>
          <w:highlight w:val="lightGray"/>
          <w:lang w:val="ro-MD" w:eastAsia="zh-CN"/>
        </w:rPr>
      </w:pPr>
    </w:p>
    <w:p w:rsidR="00474BFA" w:rsidRPr="00474BFA" w:rsidRDefault="00474BFA" w:rsidP="004D70AC">
      <w:pPr>
        <w:spacing w:after="0" w:line="240" w:lineRule="auto"/>
        <w:ind w:firstLine="540"/>
        <w:jc w:val="both"/>
        <w:rPr>
          <w:rFonts w:ascii="Times New Roman" w:eastAsia="SimSun" w:hAnsi="Times New Roman"/>
          <w:i/>
          <w:color w:val="FF0000"/>
          <w:sz w:val="24"/>
          <w:szCs w:val="24"/>
          <w:highlight w:val="lightGray"/>
          <w:lang w:val="ro-MD" w:eastAsia="zh-CN"/>
        </w:rPr>
      </w:pPr>
    </w:p>
    <w:p w:rsidR="003C29C2" w:rsidRPr="00474BFA" w:rsidRDefault="003C29C2" w:rsidP="004D70AC">
      <w:pPr>
        <w:spacing w:after="0" w:line="240" w:lineRule="auto"/>
        <w:ind w:firstLine="540"/>
        <w:jc w:val="both"/>
        <w:rPr>
          <w:rFonts w:ascii="Times New Roman" w:eastAsia="SimSun" w:hAnsi="Times New Roman"/>
          <w:i/>
          <w:color w:val="FF0000"/>
          <w:sz w:val="24"/>
          <w:szCs w:val="24"/>
          <w:highlight w:val="lightGray"/>
          <w:lang w:val="ro-MD" w:eastAsia="zh-CN"/>
        </w:rPr>
      </w:pPr>
    </w:p>
    <w:p w:rsidR="003C29C2" w:rsidRPr="00474BFA" w:rsidRDefault="003C29C2" w:rsidP="004D70AC">
      <w:pPr>
        <w:spacing w:after="0" w:line="240" w:lineRule="auto"/>
        <w:ind w:firstLine="540"/>
        <w:jc w:val="both"/>
        <w:rPr>
          <w:rFonts w:ascii="Times New Roman" w:eastAsia="SimSun" w:hAnsi="Times New Roman"/>
          <w:i/>
          <w:color w:val="FF0000"/>
          <w:sz w:val="24"/>
          <w:szCs w:val="24"/>
          <w:highlight w:val="lightGray"/>
          <w:lang w:val="ro-MD" w:eastAsia="zh-CN"/>
        </w:rPr>
      </w:pPr>
    </w:p>
    <w:p w:rsidR="003C29C2" w:rsidRPr="00474BFA" w:rsidRDefault="003C29C2" w:rsidP="004D70AC">
      <w:pPr>
        <w:spacing w:after="0" w:line="240" w:lineRule="auto"/>
        <w:ind w:firstLine="540"/>
        <w:jc w:val="both"/>
        <w:rPr>
          <w:rFonts w:ascii="Times New Roman" w:eastAsia="SimSun" w:hAnsi="Times New Roman"/>
          <w:i/>
          <w:color w:val="FF0000"/>
          <w:sz w:val="24"/>
          <w:szCs w:val="24"/>
          <w:highlight w:val="lightGray"/>
          <w:lang w:val="ro-MD" w:eastAsia="zh-CN"/>
        </w:rPr>
      </w:pPr>
    </w:p>
    <w:p w:rsidR="00733529" w:rsidRPr="00474BFA" w:rsidRDefault="00733529" w:rsidP="00733529">
      <w:pPr>
        <w:spacing w:after="0" w:line="240" w:lineRule="auto"/>
        <w:ind w:left="7513"/>
        <w:jc w:val="right"/>
        <w:rPr>
          <w:rFonts w:ascii="Times New Roman" w:hAnsi="Times New Roman"/>
          <w:b/>
          <w:sz w:val="24"/>
          <w:szCs w:val="24"/>
          <w:lang w:val="ro-RO"/>
        </w:rPr>
      </w:pPr>
      <w:r w:rsidRPr="00474BFA">
        <w:rPr>
          <w:rFonts w:ascii="Times New Roman" w:hAnsi="Times New Roman"/>
          <w:b/>
          <w:sz w:val="24"/>
          <w:szCs w:val="24"/>
          <w:lang w:val="ro-RO"/>
        </w:rPr>
        <w:t>Anexa nr. 37</w:t>
      </w:r>
    </w:p>
    <w:p w:rsidR="00733529" w:rsidRPr="00474BFA" w:rsidRDefault="00733529" w:rsidP="00733529">
      <w:pPr>
        <w:spacing w:after="0" w:line="240" w:lineRule="auto"/>
        <w:jc w:val="center"/>
        <w:rPr>
          <w:rFonts w:ascii="Times New Roman" w:hAnsi="Times New Roman"/>
          <w:sz w:val="24"/>
          <w:szCs w:val="24"/>
          <w:lang w:val="ro-RO"/>
        </w:rPr>
      </w:pPr>
    </w:p>
    <w:p w:rsidR="00733529" w:rsidRPr="00474BFA" w:rsidRDefault="00733529" w:rsidP="00733529">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733529" w:rsidRPr="00474BFA" w:rsidRDefault="00733529" w:rsidP="00733529">
      <w:pPr>
        <w:spacing w:after="0" w:line="240" w:lineRule="auto"/>
        <w:jc w:val="center"/>
        <w:rPr>
          <w:rFonts w:ascii="Times New Roman" w:hAnsi="Times New Roman"/>
          <w:b/>
          <w:sz w:val="24"/>
          <w:szCs w:val="24"/>
          <w:lang w:val="ro-RO"/>
        </w:rPr>
      </w:pPr>
    </w:p>
    <w:p w:rsidR="00733529" w:rsidRPr="00474BFA" w:rsidRDefault="00733529" w:rsidP="00733529">
      <w:pPr>
        <w:pStyle w:val="a3"/>
        <w:spacing w:after="0" w:line="240" w:lineRule="auto"/>
        <w:ind w:left="360"/>
        <w:jc w:val="both"/>
        <w:rPr>
          <w:rFonts w:ascii="Times New Roman" w:hAnsi="Times New Roman"/>
          <w:b/>
          <w:sz w:val="24"/>
          <w:szCs w:val="24"/>
          <w:lang w:val="ro-RO"/>
        </w:rPr>
      </w:pPr>
      <w:r w:rsidRPr="00474BFA">
        <w:rPr>
          <w:rFonts w:ascii="Times New Roman" w:hAnsi="Times New Roman"/>
          <w:b/>
          <w:sz w:val="24"/>
          <w:szCs w:val="24"/>
          <w:lang w:val="ro-RO"/>
        </w:rPr>
        <w:t>Vestă tactică:</w:t>
      </w:r>
    </w:p>
    <w:p w:rsidR="00733529" w:rsidRPr="00474BFA" w:rsidRDefault="00733529" w:rsidP="00733529">
      <w:pPr>
        <w:pStyle w:val="a3"/>
        <w:spacing w:after="0" w:line="240" w:lineRule="auto"/>
        <w:ind w:left="360"/>
        <w:jc w:val="both"/>
        <w:rPr>
          <w:rFonts w:ascii="Times New Roman" w:hAnsi="Times New Roman"/>
          <w:b/>
          <w:sz w:val="24"/>
          <w:szCs w:val="24"/>
          <w:lang w:val="ro-RO"/>
        </w:rPr>
      </w:pPr>
    </w:p>
    <w:p w:rsidR="00733529" w:rsidRPr="00474BFA" w:rsidRDefault="00733529" w:rsidP="00733529">
      <w:pPr>
        <w:ind w:firstLine="426"/>
        <w:rPr>
          <w:rFonts w:ascii="Times New Roman" w:hAnsi="Times New Roman"/>
          <w:sz w:val="24"/>
          <w:szCs w:val="24"/>
          <w:lang w:val="ro-RO"/>
        </w:rPr>
      </w:pPr>
      <w:r w:rsidRPr="00474BFA">
        <w:rPr>
          <w:rFonts w:ascii="Times New Roman" w:hAnsi="Times New Roman"/>
          <w:sz w:val="24"/>
          <w:szCs w:val="24"/>
          <w:lang w:val="ro-RO"/>
        </w:rPr>
        <w:t>Vesta tactică este confecționată din nylon durabil  900 D -  1680 D, pungile sunt plasate astfel încât să fie accesibile din orice poziție. Are o închidere cu fermoar de o rezistență înaltă, în partea de sus a fermoarului  este aplicată o curelușă unică cu copcă din metal pentru a împiedica tragerea fermoarului și o curelușă cu copcă din metal în partea de jos a fermoarului pentru a preveni deteriorarea fermoarului. Umerii și părți laterale sunt reglabile, se potrivesc până la un piept de 127 cm. Toate husele sunt  cu sistem de închidere dublu: prin bandă velcro și copcă.</w:t>
      </w:r>
    </w:p>
    <w:p w:rsidR="00733529" w:rsidRPr="00474BFA" w:rsidRDefault="00733529" w:rsidP="00733529">
      <w:pPr>
        <w:spacing w:after="0"/>
        <w:ind w:firstLine="426"/>
        <w:rPr>
          <w:rFonts w:ascii="Times New Roman" w:hAnsi="Times New Roman"/>
          <w:sz w:val="24"/>
          <w:szCs w:val="24"/>
          <w:lang w:val="ro-RO"/>
        </w:rPr>
      </w:pPr>
      <w:r w:rsidRPr="00474BFA">
        <w:rPr>
          <w:rFonts w:ascii="Times New Roman" w:hAnsi="Times New Roman"/>
          <w:sz w:val="24"/>
          <w:szCs w:val="24"/>
          <w:u w:val="single"/>
          <w:lang w:val="ro-RO"/>
        </w:rPr>
        <w:t>Componentele setului</w:t>
      </w:r>
      <w:r w:rsidRPr="00474BFA">
        <w:rPr>
          <w:rFonts w:ascii="Times New Roman" w:hAnsi="Times New Roman"/>
          <w:sz w:val="24"/>
          <w:szCs w:val="24"/>
          <w:lang w:val="ro-RO"/>
        </w:rPr>
        <w:t>:</w:t>
      </w:r>
    </w:p>
    <w:tbl>
      <w:tblPr>
        <w:tblStyle w:val="af"/>
        <w:tblW w:w="0" w:type="auto"/>
        <w:tblLook w:val="04A0" w:firstRow="1" w:lastRow="0" w:firstColumn="1" w:lastColumn="0" w:noHBand="0" w:noVBand="1"/>
      </w:tblPr>
      <w:tblGrid>
        <w:gridCol w:w="693"/>
        <w:gridCol w:w="4685"/>
        <w:gridCol w:w="1280"/>
        <w:gridCol w:w="1275"/>
        <w:gridCol w:w="1701"/>
      </w:tblGrid>
      <w:tr w:rsidR="00733529" w:rsidRPr="00474BFA" w:rsidTr="00EF6A19">
        <w:tc>
          <w:tcPr>
            <w:tcW w:w="693" w:type="dxa"/>
          </w:tcPr>
          <w:p w:rsidR="00733529" w:rsidRPr="00474BFA" w:rsidRDefault="00733529" w:rsidP="00EF6A19">
            <w:pPr>
              <w:spacing w:after="0"/>
              <w:jc w:val="center"/>
              <w:rPr>
                <w:rFonts w:ascii="Times New Roman" w:hAnsi="Times New Roman"/>
                <w:b/>
                <w:sz w:val="24"/>
                <w:szCs w:val="24"/>
                <w:lang w:val="ro-RO"/>
              </w:rPr>
            </w:pPr>
            <w:r w:rsidRPr="00474BFA">
              <w:rPr>
                <w:rFonts w:ascii="Times New Roman" w:hAnsi="Times New Roman"/>
                <w:b/>
                <w:sz w:val="24"/>
                <w:szCs w:val="24"/>
                <w:lang w:val="ro-RO"/>
              </w:rPr>
              <w:t>Nr. d/o</w:t>
            </w:r>
          </w:p>
        </w:tc>
        <w:tc>
          <w:tcPr>
            <w:tcW w:w="4685" w:type="dxa"/>
            <w:vAlign w:val="center"/>
          </w:tcPr>
          <w:p w:rsidR="00733529" w:rsidRPr="00474BFA" w:rsidRDefault="00733529" w:rsidP="00EF6A19">
            <w:pPr>
              <w:spacing w:after="0"/>
              <w:jc w:val="center"/>
              <w:rPr>
                <w:rFonts w:ascii="Times New Roman" w:hAnsi="Times New Roman"/>
                <w:b/>
                <w:sz w:val="24"/>
                <w:szCs w:val="24"/>
                <w:lang w:val="ro-RO"/>
              </w:rPr>
            </w:pPr>
            <w:r w:rsidRPr="00474BFA">
              <w:rPr>
                <w:rFonts w:ascii="Times New Roman" w:hAnsi="Times New Roman"/>
                <w:b/>
                <w:sz w:val="24"/>
                <w:szCs w:val="24"/>
                <w:lang w:val="ro-RO"/>
              </w:rPr>
              <w:t>Denumirea bunurilor</w:t>
            </w:r>
          </w:p>
        </w:tc>
        <w:tc>
          <w:tcPr>
            <w:tcW w:w="1280" w:type="dxa"/>
            <w:vAlign w:val="center"/>
          </w:tcPr>
          <w:p w:rsidR="00733529" w:rsidRPr="00474BFA" w:rsidRDefault="00733529" w:rsidP="00EF6A19">
            <w:pPr>
              <w:spacing w:after="0"/>
              <w:jc w:val="center"/>
              <w:rPr>
                <w:rFonts w:ascii="Times New Roman" w:hAnsi="Times New Roman"/>
                <w:b/>
                <w:sz w:val="24"/>
                <w:szCs w:val="24"/>
                <w:lang w:val="ro-RO"/>
              </w:rPr>
            </w:pPr>
            <w:r w:rsidRPr="00474BFA">
              <w:rPr>
                <w:rFonts w:ascii="Times New Roman" w:hAnsi="Times New Roman"/>
                <w:b/>
                <w:sz w:val="24"/>
                <w:szCs w:val="24"/>
                <w:lang w:val="ro-RO"/>
              </w:rPr>
              <w:t>X (cm)</w:t>
            </w:r>
          </w:p>
        </w:tc>
        <w:tc>
          <w:tcPr>
            <w:tcW w:w="1275" w:type="dxa"/>
            <w:vAlign w:val="center"/>
          </w:tcPr>
          <w:p w:rsidR="00733529" w:rsidRPr="00474BFA" w:rsidRDefault="00733529" w:rsidP="00EF6A19">
            <w:pPr>
              <w:spacing w:after="0"/>
              <w:jc w:val="center"/>
              <w:rPr>
                <w:rFonts w:ascii="Times New Roman" w:hAnsi="Times New Roman"/>
                <w:b/>
                <w:sz w:val="24"/>
                <w:szCs w:val="24"/>
                <w:lang w:val="ro-RO"/>
              </w:rPr>
            </w:pPr>
            <w:r w:rsidRPr="00474BFA">
              <w:rPr>
                <w:rFonts w:ascii="Times New Roman" w:hAnsi="Times New Roman"/>
                <w:b/>
                <w:sz w:val="24"/>
                <w:szCs w:val="24"/>
                <w:lang w:val="ro-RO"/>
              </w:rPr>
              <w:t>Y (cm)</w:t>
            </w:r>
          </w:p>
        </w:tc>
        <w:tc>
          <w:tcPr>
            <w:tcW w:w="1701" w:type="dxa"/>
            <w:vAlign w:val="center"/>
          </w:tcPr>
          <w:p w:rsidR="00733529" w:rsidRPr="00474BFA" w:rsidRDefault="00733529" w:rsidP="00EF6A19">
            <w:pPr>
              <w:spacing w:after="0"/>
              <w:jc w:val="center"/>
              <w:rPr>
                <w:rFonts w:ascii="Times New Roman" w:hAnsi="Times New Roman"/>
                <w:b/>
                <w:sz w:val="24"/>
                <w:szCs w:val="24"/>
                <w:lang w:val="ro-RO"/>
              </w:rPr>
            </w:pPr>
            <w:r w:rsidRPr="00474BFA">
              <w:rPr>
                <w:rFonts w:ascii="Times New Roman" w:hAnsi="Times New Roman"/>
                <w:b/>
                <w:sz w:val="24"/>
                <w:szCs w:val="24"/>
                <w:lang w:val="ro-RO"/>
              </w:rPr>
              <w:t>Z (cm)</w:t>
            </w:r>
          </w:p>
        </w:tc>
      </w:tr>
      <w:tr w:rsidR="00733529" w:rsidRPr="00474BFA" w:rsidTr="00EF6A19">
        <w:tc>
          <w:tcPr>
            <w:tcW w:w="693"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1.</w:t>
            </w:r>
          </w:p>
        </w:tc>
        <w:tc>
          <w:tcPr>
            <w:tcW w:w="4685" w:type="dxa"/>
            <w:vAlign w:val="center"/>
          </w:tcPr>
          <w:p w:rsidR="00733529" w:rsidRPr="00474BFA" w:rsidRDefault="00733529" w:rsidP="00EF6A19">
            <w:pPr>
              <w:spacing w:after="0"/>
              <w:rPr>
                <w:rFonts w:ascii="Times New Roman" w:hAnsi="Times New Roman"/>
                <w:sz w:val="24"/>
                <w:szCs w:val="24"/>
                <w:lang w:val="ro-RO"/>
              </w:rPr>
            </w:pPr>
            <w:r w:rsidRPr="00474BFA">
              <w:rPr>
                <w:rFonts w:ascii="Times New Roman" w:hAnsi="Times New Roman"/>
                <w:sz w:val="24"/>
                <w:szCs w:val="24"/>
                <w:lang w:val="ro-RO"/>
              </w:rPr>
              <w:t xml:space="preserve">Husă pentru stație radio/telefon mobil de serviciu </w:t>
            </w:r>
          </w:p>
        </w:tc>
        <w:tc>
          <w:tcPr>
            <w:tcW w:w="1280"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15-16</w:t>
            </w:r>
          </w:p>
        </w:tc>
        <w:tc>
          <w:tcPr>
            <w:tcW w:w="1275"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7-8</w:t>
            </w:r>
          </w:p>
        </w:tc>
        <w:tc>
          <w:tcPr>
            <w:tcW w:w="1701"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5-6</w:t>
            </w:r>
          </w:p>
        </w:tc>
      </w:tr>
      <w:tr w:rsidR="00733529" w:rsidRPr="00474BFA" w:rsidTr="00EF6A19">
        <w:tc>
          <w:tcPr>
            <w:tcW w:w="693"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2.</w:t>
            </w:r>
          </w:p>
        </w:tc>
        <w:tc>
          <w:tcPr>
            <w:tcW w:w="4685" w:type="dxa"/>
            <w:vAlign w:val="center"/>
          </w:tcPr>
          <w:p w:rsidR="00733529" w:rsidRPr="00474BFA" w:rsidRDefault="00733529" w:rsidP="00EF6A19">
            <w:pPr>
              <w:spacing w:after="0"/>
              <w:rPr>
                <w:rFonts w:ascii="Times New Roman" w:hAnsi="Times New Roman"/>
                <w:sz w:val="24"/>
                <w:szCs w:val="24"/>
                <w:lang w:val="ro-RO"/>
              </w:rPr>
            </w:pPr>
            <w:r w:rsidRPr="00474BFA">
              <w:rPr>
                <w:rFonts w:ascii="Times New Roman" w:hAnsi="Times New Roman"/>
                <w:sz w:val="24"/>
                <w:szCs w:val="24"/>
                <w:lang w:val="ro-RO"/>
              </w:rPr>
              <w:t xml:space="preserve">Husă pentru încărcător pistol </w:t>
            </w:r>
          </w:p>
        </w:tc>
        <w:tc>
          <w:tcPr>
            <w:tcW w:w="1280"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5-6</w:t>
            </w:r>
          </w:p>
        </w:tc>
        <w:tc>
          <w:tcPr>
            <w:tcW w:w="1275"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11-12</w:t>
            </w:r>
          </w:p>
        </w:tc>
        <w:tc>
          <w:tcPr>
            <w:tcW w:w="1701"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2,5-3,5</w:t>
            </w:r>
          </w:p>
        </w:tc>
      </w:tr>
      <w:tr w:rsidR="00733529" w:rsidRPr="00474BFA" w:rsidTr="00EF6A19">
        <w:trPr>
          <w:trHeight w:val="393"/>
        </w:trPr>
        <w:tc>
          <w:tcPr>
            <w:tcW w:w="693"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3.</w:t>
            </w:r>
          </w:p>
        </w:tc>
        <w:tc>
          <w:tcPr>
            <w:tcW w:w="4685" w:type="dxa"/>
            <w:vAlign w:val="center"/>
          </w:tcPr>
          <w:p w:rsidR="00733529" w:rsidRPr="00474BFA" w:rsidRDefault="00733529" w:rsidP="00EF6A19">
            <w:pPr>
              <w:spacing w:after="0"/>
              <w:rPr>
                <w:rFonts w:ascii="Times New Roman" w:hAnsi="Times New Roman"/>
                <w:sz w:val="24"/>
                <w:szCs w:val="24"/>
                <w:lang w:val="ro-RO"/>
              </w:rPr>
            </w:pPr>
            <w:r w:rsidRPr="00474BFA">
              <w:rPr>
                <w:rFonts w:ascii="Times New Roman" w:hAnsi="Times New Roman"/>
                <w:sz w:val="24"/>
                <w:szCs w:val="24"/>
                <w:lang w:val="ro-RO"/>
              </w:rPr>
              <w:t>Husă pentru Polymaster</w:t>
            </w:r>
          </w:p>
        </w:tc>
        <w:tc>
          <w:tcPr>
            <w:tcW w:w="1280"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7,5-8,5</w:t>
            </w:r>
          </w:p>
        </w:tc>
        <w:tc>
          <w:tcPr>
            <w:tcW w:w="1275"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7-8</w:t>
            </w:r>
          </w:p>
        </w:tc>
        <w:tc>
          <w:tcPr>
            <w:tcW w:w="1701"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5-6</w:t>
            </w:r>
          </w:p>
        </w:tc>
      </w:tr>
      <w:tr w:rsidR="00733529" w:rsidRPr="00474BFA" w:rsidTr="00EF6A19">
        <w:tc>
          <w:tcPr>
            <w:tcW w:w="693"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4.</w:t>
            </w:r>
          </w:p>
        </w:tc>
        <w:tc>
          <w:tcPr>
            <w:tcW w:w="4685" w:type="dxa"/>
            <w:vAlign w:val="center"/>
          </w:tcPr>
          <w:p w:rsidR="00733529" w:rsidRPr="00474BFA" w:rsidRDefault="00733529" w:rsidP="00EF6A19">
            <w:pPr>
              <w:spacing w:after="0"/>
              <w:rPr>
                <w:rFonts w:ascii="Times New Roman" w:hAnsi="Times New Roman"/>
                <w:sz w:val="24"/>
                <w:szCs w:val="24"/>
                <w:lang w:val="ro-RO"/>
              </w:rPr>
            </w:pPr>
            <w:r w:rsidRPr="00474BFA">
              <w:rPr>
                <w:rFonts w:ascii="Times New Roman" w:hAnsi="Times New Roman"/>
                <w:sz w:val="24"/>
                <w:szCs w:val="24"/>
                <w:lang w:val="ro-RO"/>
              </w:rPr>
              <w:t>Toc-pistol reglabil</w:t>
            </w:r>
          </w:p>
        </w:tc>
        <w:tc>
          <w:tcPr>
            <w:tcW w:w="4256" w:type="dxa"/>
            <w:gridSpan w:val="3"/>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PM, TT, GLOCK 17/19</w:t>
            </w:r>
          </w:p>
        </w:tc>
      </w:tr>
      <w:tr w:rsidR="00733529" w:rsidRPr="00474BFA" w:rsidTr="00EF6A19">
        <w:tc>
          <w:tcPr>
            <w:tcW w:w="693"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5.</w:t>
            </w:r>
          </w:p>
        </w:tc>
        <w:tc>
          <w:tcPr>
            <w:tcW w:w="4685" w:type="dxa"/>
            <w:vAlign w:val="center"/>
          </w:tcPr>
          <w:p w:rsidR="00733529" w:rsidRPr="00474BFA" w:rsidRDefault="00733529" w:rsidP="00EF6A19">
            <w:pPr>
              <w:spacing w:after="0"/>
              <w:rPr>
                <w:rFonts w:ascii="Times New Roman" w:hAnsi="Times New Roman"/>
                <w:sz w:val="24"/>
                <w:szCs w:val="24"/>
                <w:lang w:val="ro-RO"/>
              </w:rPr>
            </w:pPr>
            <w:r w:rsidRPr="00474BFA">
              <w:rPr>
                <w:rFonts w:ascii="Times New Roman" w:hAnsi="Times New Roman"/>
                <w:sz w:val="24"/>
                <w:szCs w:val="24"/>
                <w:lang w:val="ro-RO"/>
              </w:rPr>
              <w:t>Husă pentru lanternă/baston telescopic</w:t>
            </w:r>
          </w:p>
        </w:tc>
        <w:tc>
          <w:tcPr>
            <w:tcW w:w="1280"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15-16</w:t>
            </w:r>
          </w:p>
        </w:tc>
        <w:tc>
          <w:tcPr>
            <w:tcW w:w="1275"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4,5-5,5</w:t>
            </w:r>
          </w:p>
        </w:tc>
        <w:tc>
          <w:tcPr>
            <w:tcW w:w="1701"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4,5-5,5</w:t>
            </w:r>
          </w:p>
        </w:tc>
      </w:tr>
      <w:tr w:rsidR="00733529" w:rsidRPr="00474BFA" w:rsidTr="00EF6A19">
        <w:tc>
          <w:tcPr>
            <w:tcW w:w="693"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6.</w:t>
            </w:r>
          </w:p>
        </w:tc>
        <w:tc>
          <w:tcPr>
            <w:tcW w:w="4685" w:type="dxa"/>
            <w:vAlign w:val="center"/>
          </w:tcPr>
          <w:p w:rsidR="00733529" w:rsidRPr="00474BFA" w:rsidRDefault="00733529" w:rsidP="00EF6A19">
            <w:pPr>
              <w:spacing w:after="0"/>
              <w:rPr>
                <w:rFonts w:ascii="Times New Roman" w:hAnsi="Times New Roman"/>
                <w:sz w:val="24"/>
                <w:szCs w:val="24"/>
                <w:lang w:val="ro-RO"/>
              </w:rPr>
            </w:pPr>
            <w:r w:rsidRPr="00474BFA">
              <w:rPr>
                <w:rFonts w:ascii="Times New Roman" w:hAnsi="Times New Roman"/>
                <w:sz w:val="24"/>
                <w:szCs w:val="24"/>
                <w:lang w:val="ro-RO"/>
              </w:rPr>
              <w:t>Husă pentru cătușe</w:t>
            </w:r>
          </w:p>
        </w:tc>
        <w:tc>
          <w:tcPr>
            <w:tcW w:w="1280"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12-14</w:t>
            </w:r>
          </w:p>
        </w:tc>
        <w:tc>
          <w:tcPr>
            <w:tcW w:w="1275"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11-12,5</w:t>
            </w:r>
          </w:p>
        </w:tc>
        <w:tc>
          <w:tcPr>
            <w:tcW w:w="1701"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3-4</w:t>
            </w:r>
          </w:p>
        </w:tc>
      </w:tr>
      <w:tr w:rsidR="00733529" w:rsidRPr="00474BFA" w:rsidTr="00EF6A19">
        <w:tc>
          <w:tcPr>
            <w:tcW w:w="693"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7.</w:t>
            </w:r>
          </w:p>
        </w:tc>
        <w:tc>
          <w:tcPr>
            <w:tcW w:w="4685" w:type="dxa"/>
            <w:vAlign w:val="center"/>
          </w:tcPr>
          <w:p w:rsidR="00733529" w:rsidRPr="00474BFA" w:rsidRDefault="00733529" w:rsidP="00EF6A19">
            <w:pPr>
              <w:spacing w:after="0"/>
              <w:rPr>
                <w:rFonts w:ascii="Times New Roman" w:hAnsi="Times New Roman"/>
                <w:sz w:val="24"/>
                <w:szCs w:val="24"/>
                <w:lang w:val="ro-RO"/>
              </w:rPr>
            </w:pPr>
            <w:r w:rsidRPr="00474BFA">
              <w:rPr>
                <w:rFonts w:ascii="Times New Roman" w:hAnsi="Times New Roman"/>
                <w:sz w:val="24"/>
                <w:szCs w:val="24"/>
                <w:lang w:val="ro-RO"/>
              </w:rPr>
              <w:t>Husă pentru încărcător AK (2 buc)</w:t>
            </w:r>
          </w:p>
        </w:tc>
        <w:tc>
          <w:tcPr>
            <w:tcW w:w="1280"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20-21</w:t>
            </w:r>
          </w:p>
        </w:tc>
        <w:tc>
          <w:tcPr>
            <w:tcW w:w="1275"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9-10</w:t>
            </w:r>
          </w:p>
        </w:tc>
        <w:tc>
          <w:tcPr>
            <w:tcW w:w="1701"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3-4</w:t>
            </w:r>
          </w:p>
        </w:tc>
      </w:tr>
      <w:tr w:rsidR="00733529" w:rsidRPr="00474BFA" w:rsidTr="00EF6A19">
        <w:tc>
          <w:tcPr>
            <w:tcW w:w="693"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8.</w:t>
            </w:r>
          </w:p>
        </w:tc>
        <w:tc>
          <w:tcPr>
            <w:tcW w:w="4685" w:type="dxa"/>
            <w:vAlign w:val="center"/>
          </w:tcPr>
          <w:p w:rsidR="00733529" w:rsidRPr="00474BFA" w:rsidRDefault="00733529" w:rsidP="00EF6A19">
            <w:pPr>
              <w:spacing w:after="0"/>
              <w:rPr>
                <w:rFonts w:ascii="Times New Roman" w:hAnsi="Times New Roman"/>
                <w:sz w:val="24"/>
                <w:szCs w:val="24"/>
                <w:lang w:val="ro-RO"/>
              </w:rPr>
            </w:pPr>
            <w:r w:rsidRPr="00474BFA">
              <w:rPr>
                <w:rFonts w:ascii="Times New Roman" w:hAnsi="Times New Roman"/>
                <w:sz w:val="24"/>
                <w:szCs w:val="24"/>
                <w:lang w:val="ro-RO"/>
              </w:rPr>
              <w:t>Husă pentru balonaș de gaz</w:t>
            </w:r>
          </w:p>
        </w:tc>
        <w:tc>
          <w:tcPr>
            <w:tcW w:w="1280"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12-13</w:t>
            </w:r>
          </w:p>
        </w:tc>
        <w:tc>
          <w:tcPr>
            <w:tcW w:w="1275"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4-5</w:t>
            </w:r>
          </w:p>
        </w:tc>
        <w:tc>
          <w:tcPr>
            <w:tcW w:w="1701"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4-5</w:t>
            </w:r>
          </w:p>
        </w:tc>
      </w:tr>
      <w:tr w:rsidR="00733529" w:rsidRPr="00474BFA" w:rsidTr="00EF6A19">
        <w:tc>
          <w:tcPr>
            <w:tcW w:w="693"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9.</w:t>
            </w:r>
          </w:p>
        </w:tc>
        <w:tc>
          <w:tcPr>
            <w:tcW w:w="4685" w:type="dxa"/>
            <w:vAlign w:val="center"/>
          </w:tcPr>
          <w:p w:rsidR="00733529" w:rsidRPr="00474BFA" w:rsidRDefault="00733529" w:rsidP="00EF6A19">
            <w:pPr>
              <w:spacing w:after="0"/>
              <w:rPr>
                <w:rFonts w:ascii="Times New Roman" w:hAnsi="Times New Roman"/>
                <w:sz w:val="24"/>
                <w:szCs w:val="24"/>
                <w:lang w:val="ro-RO"/>
              </w:rPr>
            </w:pPr>
            <w:r w:rsidRPr="00474BFA">
              <w:rPr>
                <w:rFonts w:ascii="Times New Roman" w:hAnsi="Times New Roman"/>
                <w:sz w:val="24"/>
                <w:szCs w:val="24"/>
                <w:lang w:val="ro-RO"/>
              </w:rPr>
              <w:t>Husă pentru trusă medicală</w:t>
            </w:r>
          </w:p>
        </w:tc>
        <w:tc>
          <w:tcPr>
            <w:tcW w:w="1280"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22-23</w:t>
            </w:r>
          </w:p>
        </w:tc>
        <w:tc>
          <w:tcPr>
            <w:tcW w:w="1275"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13-14</w:t>
            </w:r>
          </w:p>
        </w:tc>
        <w:tc>
          <w:tcPr>
            <w:tcW w:w="1701"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5-6</w:t>
            </w:r>
          </w:p>
        </w:tc>
      </w:tr>
      <w:tr w:rsidR="00733529" w:rsidRPr="00474BFA" w:rsidTr="00EF6A19">
        <w:tc>
          <w:tcPr>
            <w:tcW w:w="693"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10.</w:t>
            </w:r>
          </w:p>
        </w:tc>
        <w:tc>
          <w:tcPr>
            <w:tcW w:w="4685" w:type="dxa"/>
            <w:vAlign w:val="center"/>
          </w:tcPr>
          <w:p w:rsidR="00733529" w:rsidRPr="00474BFA" w:rsidRDefault="00733529" w:rsidP="00EF6A19">
            <w:pPr>
              <w:spacing w:after="0"/>
              <w:rPr>
                <w:rFonts w:ascii="Times New Roman" w:hAnsi="Times New Roman"/>
                <w:sz w:val="24"/>
                <w:szCs w:val="24"/>
                <w:lang w:val="ro-RO"/>
              </w:rPr>
            </w:pPr>
            <w:r w:rsidRPr="00474BFA">
              <w:rPr>
                <w:rFonts w:ascii="Times New Roman" w:hAnsi="Times New Roman"/>
                <w:sz w:val="24"/>
                <w:szCs w:val="24"/>
                <w:lang w:val="ro-RO"/>
              </w:rPr>
              <w:t>Husă pentru baston de cauciuc (</w:t>
            </w:r>
          </w:p>
          <w:p w:rsidR="00733529" w:rsidRPr="00474BFA" w:rsidRDefault="00733529" w:rsidP="00EF6A19">
            <w:pPr>
              <w:spacing w:after="0"/>
              <w:rPr>
                <w:rFonts w:ascii="Times New Roman" w:hAnsi="Times New Roman"/>
                <w:sz w:val="24"/>
                <w:szCs w:val="24"/>
                <w:lang w:val="ro-RO"/>
              </w:rPr>
            </w:pPr>
            <w:r w:rsidRPr="00474BFA">
              <w:rPr>
                <w:rFonts w:ascii="Times New Roman" w:hAnsi="Times New Roman"/>
                <w:sz w:val="24"/>
                <w:szCs w:val="24"/>
                <w:lang w:val="ro-RO"/>
              </w:rPr>
              <w:t>portbaston)</w:t>
            </w:r>
          </w:p>
        </w:tc>
        <w:tc>
          <w:tcPr>
            <w:tcW w:w="4256" w:type="dxa"/>
            <w:gridSpan w:val="3"/>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Diametru reglabil  3-4 cm</w:t>
            </w:r>
          </w:p>
        </w:tc>
      </w:tr>
      <w:tr w:rsidR="00733529" w:rsidRPr="00474BFA" w:rsidTr="00EF6A19">
        <w:tc>
          <w:tcPr>
            <w:tcW w:w="693"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11.</w:t>
            </w:r>
          </w:p>
        </w:tc>
        <w:tc>
          <w:tcPr>
            <w:tcW w:w="4685" w:type="dxa"/>
            <w:vAlign w:val="center"/>
          </w:tcPr>
          <w:p w:rsidR="00733529" w:rsidRPr="00474BFA" w:rsidRDefault="00733529" w:rsidP="00EF6A19">
            <w:pPr>
              <w:spacing w:after="0"/>
              <w:rPr>
                <w:rFonts w:ascii="Times New Roman" w:hAnsi="Times New Roman"/>
                <w:sz w:val="24"/>
                <w:szCs w:val="24"/>
                <w:lang w:val="ro-RO"/>
              </w:rPr>
            </w:pPr>
            <w:r w:rsidRPr="00474BFA">
              <w:rPr>
                <w:rFonts w:ascii="Times New Roman" w:hAnsi="Times New Roman"/>
                <w:sz w:val="24"/>
                <w:szCs w:val="24"/>
                <w:lang w:val="ro-RO"/>
              </w:rPr>
              <w:t>Curelușă pentru fixarea armei (din cablu)</w:t>
            </w:r>
          </w:p>
        </w:tc>
        <w:tc>
          <w:tcPr>
            <w:tcW w:w="4256" w:type="dxa"/>
            <w:gridSpan w:val="3"/>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Strânsă 50 cm, Desfăcută~130 cm</w:t>
            </w:r>
          </w:p>
        </w:tc>
      </w:tr>
    </w:tbl>
    <w:p w:rsidR="00733529" w:rsidRPr="00474BFA" w:rsidRDefault="00733529" w:rsidP="00733529">
      <w:pPr>
        <w:tabs>
          <w:tab w:val="left" w:pos="567"/>
        </w:tabs>
        <w:spacing w:after="0"/>
        <w:jc w:val="both"/>
        <w:rPr>
          <w:rFonts w:ascii="Times New Roman" w:hAnsi="Times New Roman"/>
          <w:i/>
          <w:iCs/>
          <w:sz w:val="24"/>
          <w:szCs w:val="24"/>
          <w:lang w:val="ro-RO"/>
        </w:rPr>
      </w:pPr>
      <w:r w:rsidRPr="00474BFA">
        <w:rPr>
          <w:rFonts w:ascii="Times New Roman" w:hAnsi="Times New Roman"/>
          <w:i/>
          <w:iCs/>
          <w:sz w:val="24"/>
          <w:szCs w:val="24"/>
          <w:lang w:val="ro-RO"/>
        </w:rPr>
        <w:t>Notă: X-vertical, Y- orizontală, Z – adâncime.</w:t>
      </w:r>
    </w:p>
    <w:p w:rsidR="00733529" w:rsidRPr="00474BFA" w:rsidRDefault="00733529" w:rsidP="00733529">
      <w:pPr>
        <w:spacing w:after="0"/>
        <w:ind w:firstLine="426"/>
        <w:rPr>
          <w:rFonts w:ascii="Times New Roman" w:hAnsi="Times New Roman"/>
          <w:sz w:val="24"/>
          <w:szCs w:val="24"/>
          <w:lang w:val="ro-RO"/>
        </w:rPr>
      </w:pPr>
    </w:p>
    <w:p w:rsidR="00733529" w:rsidRPr="00474BFA" w:rsidRDefault="00733529" w:rsidP="00733529">
      <w:pPr>
        <w:ind w:firstLine="426"/>
        <w:rPr>
          <w:rFonts w:ascii="Times New Roman" w:hAnsi="Times New Roman"/>
          <w:sz w:val="24"/>
          <w:szCs w:val="24"/>
          <w:lang w:val="ro-RO"/>
        </w:rPr>
      </w:pPr>
      <w:r w:rsidRPr="00474BFA">
        <w:rPr>
          <w:rFonts w:ascii="Times New Roman" w:hAnsi="Times New Roman"/>
          <w:sz w:val="24"/>
          <w:szCs w:val="24"/>
          <w:lang w:val="ro-RO"/>
        </w:rPr>
        <w:t>Toate cusăturile sunt întărite pentru a fixa uneltele. Bandă de velcro</w:t>
      </w:r>
      <w:r w:rsidRPr="00474BFA">
        <w:rPr>
          <w:rFonts w:ascii="Times New Roman" w:hAnsi="Times New Roman"/>
          <w:sz w:val="24"/>
          <w:szCs w:val="24"/>
          <w:lang w:val="en-US"/>
        </w:rPr>
        <w:t xml:space="preserve"> </w:t>
      </w:r>
      <w:r w:rsidRPr="00474BFA">
        <w:rPr>
          <w:rFonts w:ascii="Times New Roman" w:hAnsi="Times New Roman"/>
          <w:sz w:val="24"/>
          <w:szCs w:val="24"/>
          <w:lang w:val="ro-RO"/>
        </w:rPr>
        <w:t>tip  Loop adhesive (partea cu bucle)  pe spate și husa din față pentru cătușe pentru atașarea  ecuson detașabil cu inscripția „POLIȚIA DE FRONTIERĂ”.</w:t>
      </w:r>
    </w:p>
    <w:p w:rsidR="00733529" w:rsidRPr="00474BFA" w:rsidRDefault="00733529" w:rsidP="00733529">
      <w:pPr>
        <w:rPr>
          <w:rFonts w:ascii="Times New Roman" w:hAnsi="Times New Roman"/>
          <w:sz w:val="24"/>
          <w:szCs w:val="24"/>
          <w:lang w:val="ro-RO"/>
        </w:rPr>
      </w:pPr>
      <w:r w:rsidRPr="00474BFA">
        <w:rPr>
          <w:rFonts w:ascii="Times New Roman" w:hAnsi="Times New Roman"/>
          <w:sz w:val="24"/>
          <w:szCs w:val="24"/>
          <w:lang w:val="ro-RO"/>
        </w:rPr>
        <w:t>Culoarea vestei – neagră</w:t>
      </w:r>
    </w:p>
    <w:p w:rsidR="00733529" w:rsidRPr="00474BFA" w:rsidRDefault="00733529" w:rsidP="00733529">
      <w:pPr>
        <w:pStyle w:val="a3"/>
        <w:spacing w:after="0" w:line="240" w:lineRule="auto"/>
        <w:ind w:left="360"/>
        <w:jc w:val="both"/>
        <w:rPr>
          <w:rFonts w:ascii="Times New Roman" w:hAnsi="Times New Roman"/>
          <w:b/>
          <w:sz w:val="24"/>
          <w:szCs w:val="24"/>
          <w:lang w:val="ro-RO"/>
        </w:rPr>
      </w:pPr>
      <w:r w:rsidRPr="00474BFA">
        <w:rPr>
          <w:rFonts w:ascii="Times New Roman" w:hAnsi="Times New Roman"/>
          <w:b/>
          <w:sz w:val="24"/>
          <w:szCs w:val="24"/>
          <w:lang w:val="ro-RO"/>
        </w:rPr>
        <w:t>Ecusoane detașabile  «POLIȚIA DE FRONTIERĂ»:</w:t>
      </w:r>
    </w:p>
    <w:p w:rsidR="00733529" w:rsidRPr="00474BFA" w:rsidRDefault="00733529" w:rsidP="00733529">
      <w:pPr>
        <w:pStyle w:val="a3"/>
        <w:spacing w:after="0" w:line="240" w:lineRule="auto"/>
        <w:ind w:left="360"/>
        <w:jc w:val="both"/>
        <w:rPr>
          <w:rFonts w:ascii="Times New Roman" w:hAnsi="Times New Roman"/>
          <w:b/>
          <w:sz w:val="24"/>
          <w:szCs w:val="24"/>
          <w:lang w:val="ro-RO"/>
        </w:rPr>
      </w:pPr>
    </w:p>
    <w:p w:rsidR="00733529" w:rsidRPr="00474BFA" w:rsidRDefault="00733529" w:rsidP="00733529">
      <w:pPr>
        <w:rPr>
          <w:rFonts w:ascii="Times New Roman" w:hAnsi="Times New Roman"/>
          <w:sz w:val="24"/>
          <w:szCs w:val="24"/>
          <w:lang w:val="ro-RO"/>
        </w:rPr>
      </w:pPr>
      <w:r w:rsidRPr="00474BFA">
        <w:rPr>
          <w:rFonts w:ascii="Times New Roman" w:hAnsi="Times New Roman"/>
          <w:b/>
          <w:sz w:val="24"/>
          <w:szCs w:val="24"/>
          <w:lang w:val="ro-RO"/>
        </w:rPr>
        <w:t xml:space="preserve">      Ecusoane detașabile</w:t>
      </w:r>
      <w:r w:rsidRPr="00474BFA">
        <w:rPr>
          <w:rFonts w:ascii="Times New Roman" w:hAnsi="Times New Roman"/>
          <w:sz w:val="24"/>
          <w:szCs w:val="24"/>
          <w:lang w:val="ro-RO"/>
        </w:rPr>
        <w:t xml:space="preserve"> pentru vestă tactică cu inscripția: </w:t>
      </w:r>
      <w:r w:rsidRPr="00474BFA">
        <w:rPr>
          <w:rFonts w:ascii="Times New Roman" w:hAnsi="Times New Roman"/>
          <w:b/>
          <w:sz w:val="24"/>
          <w:szCs w:val="24"/>
          <w:lang w:val="ro-RO"/>
        </w:rPr>
        <w:t>«POLIȚIA DE FRONTIERĂ»</w:t>
      </w:r>
      <w:r w:rsidRPr="00474BFA">
        <w:rPr>
          <w:rFonts w:ascii="Times New Roman" w:hAnsi="Times New Roman"/>
          <w:sz w:val="24"/>
          <w:szCs w:val="24"/>
          <w:lang w:val="ro-RO"/>
        </w:rPr>
        <w:t xml:space="preserve">  din material textil  polyester - 100%. Metodă de imprimare serigrafică cu  vopsea polimerică.</w:t>
      </w:r>
    </w:p>
    <w:p w:rsidR="00733529" w:rsidRPr="00474BFA" w:rsidRDefault="00733529" w:rsidP="00733529">
      <w:pPr>
        <w:rPr>
          <w:rFonts w:ascii="Times New Roman" w:hAnsi="Times New Roman"/>
          <w:sz w:val="24"/>
          <w:szCs w:val="24"/>
          <w:lang w:val="ro-RO"/>
        </w:rPr>
      </w:pPr>
      <w:r w:rsidRPr="00474BFA">
        <w:rPr>
          <w:rFonts w:ascii="Times New Roman" w:hAnsi="Times New Roman"/>
          <w:sz w:val="24"/>
          <w:szCs w:val="24"/>
          <w:lang w:val="ro-RO"/>
        </w:rPr>
        <w:t xml:space="preserve">      Complet din două ecusoane detașabile de culoarea albastru închis,  pe banda velcro tip Hook adhesive (partea cu cârlige): </w:t>
      </w:r>
    </w:p>
    <w:p w:rsidR="00733529" w:rsidRPr="00474BFA" w:rsidRDefault="00733529" w:rsidP="00733529">
      <w:pPr>
        <w:spacing w:after="0"/>
        <w:rPr>
          <w:rFonts w:ascii="Times New Roman" w:hAnsi="Times New Roman"/>
          <w:sz w:val="24"/>
          <w:szCs w:val="24"/>
          <w:lang w:val="ro-RO"/>
        </w:rPr>
      </w:pPr>
      <w:r w:rsidRPr="00474BFA">
        <w:rPr>
          <w:rFonts w:ascii="Times New Roman" w:hAnsi="Times New Roman"/>
          <w:sz w:val="24"/>
          <w:szCs w:val="24"/>
          <w:lang w:val="ro-RO"/>
        </w:rPr>
        <w:t xml:space="preserve">1. Ecuson mare pentru fixarea pe spate cu dimensiunile: 32 cm x 7 cm. </w:t>
      </w:r>
    </w:p>
    <w:p w:rsidR="00733529" w:rsidRPr="00474BFA" w:rsidRDefault="00733529" w:rsidP="00733529">
      <w:pPr>
        <w:spacing w:after="0"/>
        <w:rPr>
          <w:rFonts w:ascii="Times New Roman" w:hAnsi="Times New Roman"/>
          <w:sz w:val="24"/>
          <w:szCs w:val="24"/>
          <w:lang w:val="ro-RO"/>
        </w:rPr>
      </w:pPr>
      <w:r w:rsidRPr="00474BFA">
        <w:rPr>
          <w:rFonts w:ascii="Times New Roman" w:hAnsi="Times New Roman"/>
          <w:sz w:val="24"/>
          <w:szCs w:val="24"/>
          <w:lang w:val="ro-RO"/>
        </w:rPr>
        <w:t>2. Ecuson mic pentru fixarea pe piept  cu dimensiunile: 10 cm x 6 cm.</w:t>
      </w:r>
    </w:p>
    <w:p w:rsidR="00733529" w:rsidRPr="00474BFA" w:rsidRDefault="00733529" w:rsidP="00733529">
      <w:pPr>
        <w:pStyle w:val="a3"/>
        <w:spacing w:after="0" w:line="240" w:lineRule="auto"/>
        <w:ind w:left="360"/>
        <w:jc w:val="both"/>
        <w:rPr>
          <w:rFonts w:ascii="Times New Roman" w:hAnsi="Times New Roman"/>
          <w:b/>
          <w:sz w:val="24"/>
          <w:szCs w:val="24"/>
          <w:lang w:val="ro-RO"/>
        </w:rPr>
      </w:pPr>
    </w:p>
    <w:p w:rsidR="005D5031" w:rsidRPr="00474BFA" w:rsidRDefault="005D5031" w:rsidP="004D70AC">
      <w:pPr>
        <w:spacing w:after="0" w:line="240" w:lineRule="auto"/>
        <w:ind w:firstLine="540"/>
        <w:jc w:val="both"/>
        <w:rPr>
          <w:rFonts w:ascii="Times New Roman" w:eastAsia="SimSun" w:hAnsi="Times New Roman"/>
          <w:i/>
          <w:sz w:val="24"/>
          <w:szCs w:val="24"/>
          <w:lang w:val="ro-RO" w:eastAsia="zh-CN"/>
        </w:rPr>
      </w:pPr>
    </w:p>
    <w:p w:rsidR="00733529" w:rsidRDefault="00733529" w:rsidP="004D70AC">
      <w:pPr>
        <w:spacing w:after="0" w:line="240" w:lineRule="auto"/>
        <w:ind w:firstLine="540"/>
        <w:jc w:val="both"/>
        <w:rPr>
          <w:rFonts w:ascii="Times New Roman" w:eastAsia="SimSun" w:hAnsi="Times New Roman"/>
          <w:i/>
          <w:sz w:val="24"/>
          <w:szCs w:val="24"/>
          <w:lang w:val="ro-MD" w:eastAsia="zh-CN"/>
        </w:rPr>
      </w:pPr>
    </w:p>
    <w:p w:rsidR="00474BFA" w:rsidRPr="00474BFA" w:rsidRDefault="00474BFA" w:rsidP="004D70AC">
      <w:pPr>
        <w:spacing w:after="0" w:line="240" w:lineRule="auto"/>
        <w:ind w:firstLine="540"/>
        <w:jc w:val="both"/>
        <w:rPr>
          <w:rFonts w:ascii="Times New Roman" w:eastAsia="SimSun" w:hAnsi="Times New Roman"/>
          <w:i/>
          <w:sz w:val="24"/>
          <w:szCs w:val="24"/>
          <w:lang w:val="ro-MD" w:eastAsia="zh-CN"/>
        </w:rPr>
      </w:pPr>
    </w:p>
    <w:p w:rsidR="00733529" w:rsidRPr="00474BFA" w:rsidRDefault="00733529" w:rsidP="00733529">
      <w:pPr>
        <w:spacing w:after="0" w:line="240" w:lineRule="auto"/>
        <w:ind w:left="7513"/>
        <w:jc w:val="right"/>
        <w:rPr>
          <w:rFonts w:ascii="Times New Roman" w:hAnsi="Times New Roman"/>
          <w:b/>
          <w:sz w:val="24"/>
          <w:szCs w:val="24"/>
          <w:lang w:val="ro-RO"/>
        </w:rPr>
      </w:pPr>
      <w:r w:rsidRPr="00474BFA">
        <w:rPr>
          <w:rFonts w:ascii="Times New Roman" w:hAnsi="Times New Roman"/>
          <w:b/>
          <w:sz w:val="24"/>
          <w:szCs w:val="24"/>
          <w:lang w:val="ro-RO"/>
        </w:rPr>
        <w:t>Anexa nr. 38</w:t>
      </w:r>
    </w:p>
    <w:p w:rsidR="00733529" w:rsidRPr="00474BFA" w:rsidRDefault="00733529" w:rsidP="00733529">
      <w:pPr>
        <w:spacing w:after="0" w:line="240" w:lineRule="auto"/>
        <w:jc w:val="center"/>
        <w:rPr>
          <w:rFonts w:ascii="Times New Roman" w:hAnsi="Times New Roman"/>
          <w:sz w:val="24"/>
          <w:szCs w:val="24"/>
          <w:lang w:val="ro-RO"/>
        </w:rPr>
      </w:pPr>
    </w:p>
    <w:p w:rsidR="00733529" w:rsidRPr="00474BFA" w:rsidRDefault="00733529" w:rsidP="00733529">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733529" w:rsidRPr="00474BFA" w:rsidRDefault="00733529" w:rsidP="00733529">
      <w:pPr>
        <w:spacing w:after="0" w:line="240" w:lineRule="auto"/>
        <w:jc w:val="center"/>
        <w:rPr>
          <w:rFonts w:ascii="Times New Roman" w:hAnsi="Times New Roman"/>
          <w:b/>
          <w:sz w:val="24"/>
          <w:szCs w:val="24"/>
          <w:lang w:val="ro-RO"/>
        </w:rPr>
      </w:pPr>
    </w:p>
    <w:p w:rsidR="00733529" w:rsidRPr="00474BFA" w:rsidRDefault="00733529" w:rsidP="00733529">
      <w:pPr>
        <w:pStyle w:val="a3"/>
        <w:spacing w:after="0"/>
        <w:ind w:left="360"/>
        <w:jc w:val="both"/>
        <w:rPr>
          <w:rFonts w:ascii="Times New Roman" w:hAnsi="Times New Roman"/>
          <w:b/>
          <w:sz w:val="24"/>
          <w:szCs w:val="24"/>
          <w:lang w:val="ro-RO"/>
        </w:rPr>
      </w:pPr>
      <w:r w:rsidRPr="00474BFA">
        <w:rPr>
          <w:rFonts w:ascii="Times New Roman" w:hAnsi="Times New Roman"/>
          <w:b/>
          <w:sz w:val="24"/>
          <w:szCs w:val="24"/>
          <w:lang w:val="ro-RO"/>
        </w:rPr>
        <w:t>Centură tactică:</w:t>
      </w:r>
    </w:p>
    <w:p w:rsidR="00733529" w:rsidRPr="00474BFA" w:rsidRDefault="00733529" w:rsidP="00733529">
      <w:pPr>
        <w:pStyle w:val="a3"/>
        <w:spacing w:after="0"/>
        <w:ind w:left="360"/>
        <w:jc w:val="both"/>
        <w:rPr>
          <w:rFonts w:ascii="Times New Roman" w:hAnsi="Times New Roman"/>
          <w:b/>
          <w:sz w:val="24"/>
          <w:szCs w:val="24"/>
          <w:lang w:val="ro-RO"/>
        </w:rPr>
      </w:pPr>
    </w:p>
    <w:p w:rsidR="00733529" w:rsidRPr="00474BFA" w:rsidRDefault="00733529" w:rsidP="00733529">
      <w:pPr>
        <w:ind w:firstLine="426"/>
        <w:rPr>
          <w:rFonts w:ascii="Times New Roman" w:hAnsi="Times New Roman"/>
          <w:sz w:val="24"/>
          <w:szCs w:val="24"/>
          <w:lang w:val="ro-RO"/>
        </w:rPr>
      </w:pPr>
      <w:r w:rsidRPr="00474BFA">
        <w:rPr>
          <w:rFonts w:ascii="Times New Roman" w:hAnsi="Times New Roman"/>
          <w:sz w:val="24"/>
          <w:szCs w:val="24"/>
          <w:lang w:val="ro-RO"/>
        </w:rPr>
        <w:t>Centură cu sistem multilateral, bandă și design modular. Construit din materiale compozite premium, sistemul este durabil și confortabil. Toate componentele se atașează cu blocare absolută și reglabilitate completă. Componentele pot fi aranjate astfel încât să îndeplinească cerințele utilizatorului și ale misiunii, sau să fie îndepărtate și adăugate la centură, dacă este necesar. Toate husele sunt  cu sistem de închidere dublu: prin bandă velcro și copcă.</w:t>
      </w:r>
    </w:p>
    <w:p w:rsidR="00733529" w:rsidRPr="00474BFA" w:rsidRDefault="00733529" w:rsidP="00733529">
      <w:pPr>
        <w:spacing w:after="0"/>
        <w:ind w:firstLine="426"/>
        <w:rPr>
          <w:rFonts w:ascii="Times New Roman" w:hAnsi="Times New Roman"/>
          <w:sz w:val="24"/>
          <w:szCs w:val="24"/>
          <w:lang w:val="ro-RO"/>
        </w:rPr>
      </w:pPr>
      <w:r w:rsidRPr="00474BFA">
        <w:rPr>
          <w:rFonts w:ascii="Times New Roman" w:hAnsi="Times New Roman"/>
          <w:sz w:val="24"/>
          <w:szCs w:val="24"/>
          <w:lang w:val="ro-RO"/>
        </w:rPr>
        <w:t>- Material – nylon durabil 1680 D hidroizolat;</w:t>
      </w:r>
    </w:p>
    <w:p w:rsidR="00733529" w:rsidRPr="00474BFA" w:rsidRDefault="00733529" w:rsidP="00733529">
      <w:pPr>
        <w:spacing w:after="0"/>
        <w:ind w:firstLine="426"/>
        <w:rPr>
          <w:rFonts w:ascii="Times New Roman" w:hAnsi="Times New Roman"/>
          <w:sz w:val="24"/>
          <w:szCs w:val="24"/>
          <w:lang w:val="ro-RO"/>
        </w:rPr>
      </w:pPr>
      <w:r w:rsidRPr="00474BFA">
        <w:rPr>
          <w:rFonts w:ascii="Times New Roman" w:hAnsi="Times New Roman"/>
          <w:sz w:val="24"/>
          <w:szCs w:val="24"/>
          <w:lang w:val="ro-RO"/>
        </w:rPr>
        <w:t>- Centură, cataramă din plastic durabilă cu mecanism lock-unlock.</w:t>
      </w:r>
    </w:p>
    <w:p w:rsidR="00733529" w:rsidRPr="00474BFA" w:rsidRDefault="00733529" w:rsidP="00733529">
      <w:pPr>
        <w:spacing w:after="0"/>
        <w:ind w:firstLine="426"/>
        <w:rPr>
          <w:rFonts w:ascii="Times New Roman" w:hAnsi="Times New Roman"/>
          <w:sz w:val="24"/>
          <w:szCs w:val="24"/>
          <w:lang w:val="ro-RO"/>
        </w:rPr>
      </w:pPr>
      <w:r w:rsidRPr="00474BFA">
        <w:rPr>
          <w:rFonts w:ascii="Times New Roman" w:hAnsi="Times New Roman"/>
          <w:sz w:val="24"/>
          <w:szCs w:val="24"/>
          <w:lang w:val="ro-RO"/>
        </w:rPr>
        <w:t>- Culoarea – neagră;</w:t>
      </w:r>
    </w:p>
    <w:p w:rsidR="00733529" w:rsidRPr="00474BFA" w:rsidRDefault="00733529" w:rsidP="00733529">
      <w:pPr>
        <w:spacing w:after="0"/>
        <w:ind w:firstLine="426"/>
        <w:rPr>
          <w:rFonts w:ascii="Times New Roman" w:hAnsi="Times New Roman"/>
          <w:sz w:val="24"/>
          <w:szCs w:val="24"/>
          <w:u w:val="single"/>
          <w:lang w:val="ro-RO"/>
        </w:rPr>
      </w:pPr>
      <w:r w:rsidRPr="00474BFA">
        <w:rPr>
          <w:rFonts w:ascii="Times New Roman" w:hAnsi="Times New Roman"/>
          <w:sz w:val="24"/>
          <w:szCs w:val="24"/>
          <w:lang w:val="ro-RO"/>
        </w:rPr>
        <w:t xml:space="preserve">- </w:t>
      </w:r>
      <w:r w:rsidRPr="00474BFA">
        <w:rPr>
          <w:rFonts w:ascii="Times New Roman" w:hAnsi="Times New Roman"/>
          <w:sz w:val="24"/>
          <w:szCs w:val="24"/>
          <w:u w:val="single"/>
          <w:lang w:val="ro-RO"/>
        </w:rPr>
        <w:t>Componentele setului:</w:t>
      </w:r>
    </w:p>
    <w:tbl>
      <w:tblPr>
        <w:tblStyle w:val="af"/>
        <w:tblW w:w="0" w:type="auto"/>
        <w:tblLook w:val="04A0" w:firstRow="1" w:lastRow="0" w:firstColumn="1" w:lastColumn="0" w:noHBand="0" w:noVBand="1"/>
      </w:tblPr>
      <w:tblGrid>
        <w:gridCol w:w="679"/>
        <w:gridCol w:w="4703"/>
        <w:gridCol w:w="1276"/>
        <w:gridCol w:w="1275"/>
        <w:gridCol w:w="1701"/>
      </w:tblGrid>
      <w:tr w:rsidR="00733529" w:rsidRPr="00474BFA" w:rsidTr="00EF6A19">
        <w:tc>
          <w:tcPr>
            <w:tcW w:w="679" w:type="dxa"/>
            <w:vAlign w:val="center"/>
          </w:tcPr>
          <w:p w:rsidR="00733529" w:rsidRPr="00474BFA" w:rsidRDefault="00733529" w:rsidP="00EF6A19">
            <w:pPr>
              <w:spacing w:after="0"/>
              <w:jc w:val="center"/>
              <w:rPr>
                <w:rFonts w:ascii="Times New Roman" w:hAnsi="Times New Roman"/>
                <w:b/>
                <w:sz w:val="24"/>
                <w:szCs w:val="24"/>
                <w:lang w:val="ro-RO"/>
              </w:rPr>
            </w:pPr>
            <w:r w:rsidRPr="00474BFA">
              <w:rPr>
                <w:rFonts w:ascii="Times New Roman" w:hAnsi="Times New Roman"/>
                <w:b/>
                <w:sz w:val="24"/>
                <w:szCs w:val="24"/>
                <w:lang w:val="ro-RO"/>
              </w:rPr>
              <w:t>Nr. d/o</w:t>
            </w:r>
          </w:p>
        </w:tc>
        <w:tc>
          <w:tcPr>
            <w:tcW w:w="4703" w:type="dxa"/>
            <w:vAlign w:val="center"/>
          </w:tcPr>
          <w:p w:rsidR="00733529" w:rsidRPr="00474BFA" w:rsidRDefault="00733529" w:rsidP="00EF6A19">
            <w:pPr>
              <w:spacing w:after="0"/>
              <w:jc w:val="center"/>
              <w:rPr>
                <w:rFonts w:ascii="Times New Roman" w:hAnsi="Times New Roman"/>
                <w:b/>
                <w:sz w:val="24"/>
                <w:szCs w:val="24"/>
                <w:lang w:val="ro-RO"/>
              </w:rPr>
            </w:pPr>
            <w:r w:rsidRPr="00474BFA">
              <w:rPr>
                <w:rFonts w:ascii="Times New Roman" w:hAnsi="Times New Roman"/>
                <w:b/>
                <w:sz w:val="24"/>
                <w:szCs w:val="24"/>
                <w:lang w:val="ro-RO"/>
              </w:rPr>
              <w:t>Denumirea bunurilor</w:t>
            </w:r>
          </w:p>
        </w:tc>
        <w:tc>
          <w:tcPr>
            <w:tcW w:w="1276" w:type="dxa"/>
            <w:vAlign w:val="center"/>
          </w:tcPr>
          <w:p w:rsidR="00733529" w:rsidRPr="00474BFA" w:rsidRDefault="00733529" w:rsidP="00EF6A19">
            <w:pPr>
              <w:spacing w:after="0"/>
              <w:jc w:val="center"/>
              <w:rPr>
                <w:rFonts w:ascii="Times New Roman" w:hAnsi="Times New Roman"/>
                <w:b/>
                <w:sz w:val="24"/>
                <w:szCs w:val="24"/>
                <w:lang w:val="ro-RO"/>
              </w:rPr>
            </w:pPr>
            <w:r w:rsidRPr="00474BFA">
              <w:rPr>
                <w:rFonts w:ascii="Times New Roman" w:hAnsi="Times New Roman"/>
                <w:b/>
                <w:sz w:val="24"/>
                <w:szCs w:val="24"/>
                <w:lang w:val="ro-RO"/>
              </w:rPr>
              <w:t>X(cm)</w:t>
            </w:r>
          </w:p>
        </w:tc>
        <w:tc>
          <w:tcPr>
            <w:tcW w:w="1275" w:type="dxa"/>
            <w:vAlign w:val="center"/>
          </w:tcPr>
          <w:p w:rsidR="00733529" w:rsidRPr="00474BFA" w:rsidRDefault="00733529" w:rsidP="00EF6A19">
            <w:pPr>
              <w:spacing w:after="0"/>
              <w:jc w:val="center"/>
              <w:rPr>
                <w:rFonts w:ascii="Times New Roman" w:hAnsi="Times New Roman"/>
                <w:b/>
                <w:sz w:val="24"/>
                <w:szCs w:val="24"/>
                <w:lang w:val="ro-RO"/>
              </w:rPr>
            </w:pPr>
            <w:r w:rsidRPr="00474BFA">
              <w:rPr>
                <w:rFonts w:ascii="Times New Roman" w:hAnsi="Times New Roman"/>
                <w:b/>
                <w:sz w:val="24"/>
                <w:szCs w:val="24"/>
                <w:lang w:val="ro-RO"/>
              </w:rPr>
              <w:t>Y (cm)</w:t>
            </w:r>
          </w:p>
        </w:tc>
        <w:tc>
          <w:tcPr>
            <w:tcW w:w="1701" w:type="dxa"/>
            <w:vAlign w:val="center"/>
          </w:tcPr>
          <w:p w:rsidR="00733529" w:rsidRPr="00474BFA" w:rsidRDefault="00733529" w:rsidP="00EF6A19">
            <w:pPr>
              <w:spacing w:after="0"/>
              <w:jc w:val="center"/>
              <w:rPr>
                <w:rFonts w:ascii="Times New Roman" w:hAnsi="Times New Roman"/>
                <w:b/>
                <w:sz w:val="24"/>
                <w:szCs w:val="24"/>
                <w:lang w:val="ro-RO"/>
              </w:rPr>
            </w:pPr>
            <w:r w:rsidRPr="00474BFA">
              <w:rPr>
                <w:rFonts w:ascii="Times New Roman" w:hAnsi="Times New Roman"/>
                <w:b/>
                <w:sz w:val="24"/>
                <w:szCs w:val="24"/>
                <w:lang w:val="ro-RO"/>
              </w:rPr>
              <w:t>Z (cm)</w:t>
            </w:r>
          </w:p>
        </w:tc>
      </w:tr>
      <w:tr w:rsidR="00733529" w:rsidRPr="00474BFA" w:rsidTr="00EF6A19">
        <w:tc>
          <w:tcPr>
            <w:tcW w:w="679"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1.</w:t>
            </w:r>
          </w:p>
        </w:tc>
        <w:tc>
          <w:tcPr>
            <w:tcW w:w="4703" w:type="dxa"/>
            <w:vAlign w:val="center"/>
          </w:tcPr>
          <w:p w:rsidR="00733529" w:rsidRPr="00474BFA" w:rsidRDefault="00733529" w:rsidP="00EF6A19">
            <w:pPr>
              <w:spacing w:after="0"/>
              <w:rPr>
                <w:rFonts w:ascii="Times New Roman" w:hAnsi="Times New Roman"/>
                <w:sz w:val="24"/>
                <w:szCs w:val="24"/>
                <w:lang w:val="ro-RO"/>
              </w:rPr>
            </w:pPr>
            <w:r w:rsidRPr="00474BFA">
              <w:rPr>
                <w:rFonts w:ascii="Times New Roman" w:hAnsi="Times New Roman"/>
                <w:sz w:val="24"/>
                <w:szCs w:val="24"/>
                <w:lang w:val="ro-RO"/>
              </w:rPr>
              <w:t xml:space="preserve">Husă pentru stație radio/telefon mobil de serviciu </w:t>
            </w:r>
          </w:p>
        </w:tc>
        <w:tc>
          <w:tcPr>
            <w:tcW w:w="1276"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15-16</w:t>
            </w:r>
          </w:p>
        </w:tc>
        <w:tc>
          <w:tcPr>
            <w:tcW w:w="1275"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7-8</w:t>
            </w:r>
          </w:p>
        </w:tc>
        <w:tc>
          <w:tcPr>
            <w:tcW w:w="1701"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5-6</w:t>
            </w:r>
          </w:p>
        </w:tc>
      </w:tr>
      <w:tr w:rsidR="00733529" w:rsidRPr="00474BFA" w:rsidTr="00EF6A19">
        <w:tc>
          <w:tcPr>
            <w:tcW w:w="679"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2.</w:t>
            </w:r>
          </w:p>
        </w:tc>
        <w:tc>
          <w:tcPr>
            <w:tcW w:w="4703" w:type="dxa"/>
            <w:vAlign w:val="center"/>
          </w:tcPr>
          <w:p w:rsidR="00733529" w:rsidRPr="00474BFA" w:rsidRDefault="00733529" w:rsidP="00EF6A19">
            <w:pPr>
              <w:spacing w:after="0"/>
              <w:rPr>
                <w:rFonts w:ascii="Times New Roman" w:hAnsi="Times New Roman"/>
                <w:sz w:val="24"/>
                <w:szCs w:val="24"/>
                <w:lang w:val="ro-RO"/>
              </w:rPr>
            </w:pPr>
            <w:r w:rsidRPr="00474BFA">
              <w:rPr>
                <w:rFonts w:ascii="Times New Roman" w:hAnsi="Times New Roman"/>
                <w:sz w:val="24"/>
                <w:szCs w:val="24"/>
                <w:lang w:val="ro-RO"/>
              </w:rPr>
              <w:t>Husă pentru datieră</w:t>
            </w:r>
          </w:p>
        </w:tc>
        <w:tc>
          <w:tcPr>
            <w:tcW w:w="1276"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10-11</w:t>
            </w:r>
          </w:p>
        </w:tc>
        <w:tc>
          <w:tcPr>
            <w:tcW w:w="1275"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6,5 – 7,5</w:t>
            </w:r>
          </w:p>
        </w:tc>
        <w:tc>
          <w:tcPr>
            <w:tcW w:w="1701"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5-6</w:t>
            </w:r>
          </w:p>
        </w:tc>
      </w:tr>
      <w:tr w:rsidR="00733529" w:rsidRPr="00474BFA" w:rsidTr="00EF6A19">
        <w:tc>
          <w:tcPr>
            <w:tcW w:w="679"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3.</w:t>
            </w:r>
          </w:p>
        </w:tc>
        <w:tc>
          <w:tcPr>
            <w:tcW w:w="4703" w:type="dxa"/>
            <w:vAlign w:val="center"/>
          </w:tcPr>
          <w:p w:rsidR="00733529" w:rsidRPr="00474BFA" w:rsidRDefault="00733529" w:rsidP="00EF6A19">
            <w:pPr>
              <w:spacing w:after="0"/>
              <w:rPr>
                <w:rFonts w:ascii="Times New Roman" w:hAnsi="Times New Roman"/>
                <w:sz w:val="24"/>
                <w:szCs w:val="24"/>
                <w:lang w:val="ro-RO"/>
              </w:rPr>
            </w:pPr>
            <w:r w:rsidRPr="00474BFA">
              <w:rPr>
                <w:rFonts w:ascii="Times New Roman" w:hAnsi="Times New Roman"/>
                <w:sz w:val="24"/>
                <w:szCs w:val="24"/>
                <w:lang w:val="ro-RO"/>
              </w:rPr>
              <w:t>Husă pentru polymaster</w:t>
            </w:r>
          </w:p>
        </w:tc>
        <w:tc>
          <w:tcPr>
            <w:tcW w:w="1276"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7,5-8,5</w:t>
            </w:r>
          </w:p>
        </w:tc>
        <w:tc>
          <w:tcPr>
            <w:tcW w:w="1275"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7-8</w:t>
            </w:r>
          </w:p>
        </w:tc>
        <w:tc>
          <w:tcPr>
            <w:tcW w:w="1701"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5-6</w:t>
            </w:r>
          </w:p>
        </w:tc>
      </w:tr>
      <w:tr w:rsidR="00733529" w:rsidRPr="00474BFA" w:rsidTr="00EF6A19">
        <w:tc>
          <w:tcPr>
            <w:tcW w:w="679"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4.</w:t>
            </w:r>
          </w:p>
        </w:tc>
        <w:tc>
          <w:tcPr>
            <w:tcW w:w="4703" w:type="dxa"/>
            <w:vAlign w:val="center"/>
          </w:tcPr>
          <w:p w:rsidR="00733529" w:rsidRPr="00474BFA" w:rsidRDefault="00733529" w:rsidP="00EF6A19">
            <w:pPr>
              <w:spacing w:after="0"/>
              <w:rPr>
                <w:rFonts w:ascii="Times New Roman" w:hAnsi="Times New Roman"/>
                <w:sz w:val="24"/>
                <w:szCs w:val="24"/>
                <w:lang w:val="ro-RO"/>
              </w:rPr>
            </w:pPr>
            <w:r w:rsidRPr="00474BFA">
              <w:rPr>
                <w:rFonts w:ascii="Times New Roman" w:hAnsi="Times New Roman"/>
                <w:sz w:val="24"/>
                <w:szCs w:val="24"/>
                <w:lang w:val="ro-RO"/>
              </w:rPr>
              <w:t>Toc-pistol reglabil cu buzunar pentru încărcător</w:t>
            </w:r>
          </w:p>
        </w:tc>
        <w:tc>
          <w:tcPr>
            <w:tcW w:w="4252" w:type="dxa"/>
            <w:gridSpan w:val="3"/>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PM, TT, GLOCK 17/19</w:t>
            </w:r>
          </w:p>
        </w:tc>
      </w:tr>
      <w:tr w:rsidR="00733529" w:rsidRPr="00474BFA" w:rsidTr="00EF6A19">
        <w:tc>
          <w:tcPr>
            <w:tcW w:w="679"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5.</w:t>
            </w:r>
          </w:p>
        </w:tc>
        <w:tc>
          <w:tcPr>
            <w:tcW w:w="4703" w:type="dxa"/>
            <w:vAlign w:val="center"/>
          </w:tcPr>
          <w:p w:rsidR="00733529" w:rsidRPr="00474BFA" w:rsidRDefault="00733529" w:rsidP="00EF6A19">
            <w:pPr>
              <w:spacing w:after="0"/>
              <w:rPr>
                <w:rFonts w:ascii="Times New Roman" w:hAnsi="Times New Roman"/>
                <w:sz w:val="24"/>
                <w:szCs w:val="24"/>
                <w:lang w:val="ro-RO"/>
              </w:rPr>
            </w:pPr>
            <w:r w:rsidRPr="00474BFA">
              <w:rPr>
                <w:rFonts w:ascii="Times New Roman" w:hAnsi="Times New Roman"/>
                <w:sz w:val="24"/>
                <w:szCs w:val="24"/>
                <w:lang w:val="ro-RO"/>
              </w:rPr>
              <w:t>Husă pentru lanternă/baston telescopic</w:t>
            </w:r>
          </w:p>
        </w:tc>
        <w:tc>
          <w:tcPr>
            <w:tcW w:w="1276"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15-16</w:t>
            </w:r>
          </w:p>
        </w:tc>
        <w:tc>
          <w:tcPr>
            <w:tcW w:w="1275"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4,5-5,5</w:t>
            </w:r>
          </w:p>
        </w:tc>
        <w:tc>
          <w:tcPr>
            <w:tcW w:w="1701"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4,5-5,5</w:t>
            </w:r>
          </w:p>
        </w:tc>
      </w:tr>
      <w:tr w:rsidR="00733529" w:rsidRPr="00474BFA" w:rsidTr="00EF6A19">
        <w:tc>
          <w:tcPr>
            <w:tcW w:w="679"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6.</w:t>
            </w:r>
          </w:p>
        </w:tc>
        <w:tc>
          <w:tcPr>
            <w:tcW w:w="4703" w:type="dxa"/>
            <w:vAlign w:val="center"/>
          </w:tcPr>
          <w:p w:rsidR="00733529" w:rsidRPr="00474BFA" w:rsidRDefault="00733529" w:rsidP="00EF6A19">
            <w:pPr>
              <w:spacing w:after="0"/>
              <w:rPr>
                <w:rFonts w:ascii="Times New Roman" w:hAnsi="Times New Roman"/>
                <w:sz w:val="24"/>
                <w:szCs w:val="24"/>
                <w:lang w:val="ro-RO"/>
              </w:rPr>
            </w:pPr>
            <w:r w:rsidRPr="00474BFA">
              <w:rPr>
                <w:rFonts w:ascii="Times New Roman" w:hAnsi="Times New Roman"/>
                <w:sz w:val="24"/>
                <w:szCs w:val="24"/>
                <w:lang w:val="ro-RO"/>
              </w:rPr>
              <w:t>Husă pentru cătușe</w:t>
            </w:r>
          </w:p>
        </w:tc>
        <w:tc>
          <w:tcPr>
            <w:tcW w:w="1276"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12-13</w:t>
            </w:r>
          </w:p>
        </w:tc>
        <w:tc>
          <w:tcPr>
            <w:tcW w:w="1275"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10-11</w:t>
            </w:r>
          </w:p>
        </w:tc>
        <w:tc>
          <w:tcPr>
            <w:tcW w:w="1701"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3-4</w:t>
            </w:r>
          </w:p>
        </w:tc>
      </w:tr>
      <w:tr w:rsidR="00733529" w:rsidRPr="00474BFA" w:rsidTr="00EF6A19">
        <w:tc>
          <w:tcPr>
            <w:tcW w:w="679"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7.</w:t>
            </w:r>
          </w:p>
        </w:tc>
        <w:tc>
          <w:tcPr>
            <w:tcW w:w="4703" w:type="dxa"/>
            <w:vAlign w:val="center"/>
          </w:tcPr>
          <w:p w:rsidR="00733529" w:rsidRPr="00474BFA" w:rsidRDefault="00733529" w:rsidP="00EF6A19">
            <w:pPr>
              <w:spacing w:after="0"/>
              <w:rPr>
                <w:rFonts w:ascii="Times New Roman" w:hAnsi="Times New Roman"/>
                <w:sz w:val="24"/>
                <w:szCs w:val="24"/>
                <w:lang w:val="ro-RO"/>
              </w:rPr>
            </w:pPr>
            <w:r w:rsidRPr="00474BFA">
              <w:rPr>
                <w:rFonts w:ascii="Times New Roman" w:hAnsi="Times New Roman"/>
                <w:sz w:val="24"/>
                <w:szCs w:val="24"/>
                <w:lang w:val="ro-RO"/>
              </w:rPr>
              <w:t>Husă baston de cauciuc</w:t>
            </w:r>
          </w:p>
        </w:tc>
        <w:tc>
          <w:tcPr>
            <w:tcW w:w="4252" w:type="dxa"/>
            <w:gridSpan w:val="3"/>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Diametru reglabil  3-4 cm</w:t>
            </w:r>
          </w:p>
        </w:tc>
      </w:tr>
      <w:tr w:rsidR="00733529" w:rsidRPr="00474BFA" w:rsidTr="00EF6A19">
        <w:trPr>
          <w:trHeight w:val="409"/>
        </w:trPr>
        <w:tc>
          <w:tcPr>
            <w:tcW w:w="679"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8.</w:t>
            </w:r>
          </w:p>
        </w:tc>
        <w:tc>
          <w:tcPr>
            <w:tcW w:w="4703" w:type="dxa"/>
            <w:vAlign w:val="center"/>
          </w:tcPr>
          <w:p w:rsidR="00733529" w:rsidRPr="00474BFA" w:rsidRDefault="00733529" w:rsidP="00EF6A19">
            <w:pPr>
              <w:spacing w:after="0"/>
              <w:rPr>
                <w:rFonts w:ascii="Times New Roman" w:hAnsi="Times New Roman"/>
                <w:sz w:val="24"/>
                <w:szCs w:val="24"/>
                <w:lang w:val="ro-RO"/>
              </w:rPr>
            </w:pPr>
            <w:r w:rsidRPr="00474BFA">
              <w:rPr>
                <w:rFonts w:ascii="Times New Roman" w:hAnsi="Times New Roman"/>
                <w:sz w:val="24"/>
                <w:szCs w:val="24"/>
                <w:lang w:val="ro-RO"/>
              </w:rPr>
              <w:t>Husă pentru balonaș de gaz</w:t>
            </w:r>
          </w:p>
        </w:tc>
        <w:tc>
          <w:tcPr>
            <w:tcW w:w="1276"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12-13</w:t>
            </w:r>
          </w:p>
        </w:tc>
        <w:tc>
          <w:tcPr>
            <w:tcW w:w="1275"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4-5</w:t>
            </w:r>
          </w:p>
        </w:tc>
        <w:tc>
          <w:tcPr>
            <w:tcW w:w="1701"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4-5</w:t>
            </w:r>
          </w:p>
        </w:tc>
      </w:tr>
      <w:tr w:rsidR="00733529" w:rsidRPr="00474BFA" w:rsidTr="00EF6A19">
        <w:trPr>
          <w:trHeight w:val="409"/>
        </w:trPr>
        <w:tc>
          <w:tcPr>
            <w:tcW w:w="679" w:type="dxa"/>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9</w:t>
            </w:r>
          </w:p>
        </w:tc>
        <w:tc>
          <w:tcPr>
            <w:tcW w:w="4703" w:type="dxa"/>
          </w:tcPr>
          <w:p w:rsidR="00733529" w:rsidRPr="00474BFA" w:rsidRDefault="00733529" w:rsidP="00EF6A19">
            <w:pPr>
              <w:spacing w:after="0"/>
              <w:rPr>
                <w:rFonts w:ascii="Times New Roman" w:hAnsi="Times New Roman"/>
                <w:sz w:val="24"/>
                <w:szCs w:val="24"/>
                <w:lang w:val="ro-RO"/>
              </w:rPr>
            </w:pPr>
            <w:r w:rsidRPr="00474BFA">
              <w:rPr>
                <w:rFonts w:ascii="Times New Roman" w:hAnsi="Times New Roman"/>
                <w:sz w:val="24"/>
                <w:szCs w:val="24"/>
                <w:lang w:val="ro-RO"/>
              </w:rPr>
              <w:t>Curelușă pentru fixarea armei (din cablu)</w:t>
            </w:r>
          </w:p>
        </w:tc>
        <w:tc>
          <w:tcPr>
            <w:tcW w:w="4252" w:type="dxa"/>
            <w:gridSpan w:val="3"/>
            <w:vAlign w:val="center"/>
          </w:tcPr>
          <w:p w:rsidR="00733529" w:rsidRPr="00474BFA" w:rsidRDefault="00733529" w:rsidP="00EF6A19">
            <w:pPr>
              <w:spacing w:after="0"/>
              <w:jc w:val="center"/>
              <w:rPr>
                <w:rFonts w:ascii="Times New Roman" w:hAnsi="Times New Roman"/>
                <w:sz w:val="24"/>
                <w:szCs w:val="24"/>
                <w:lang w:val="ro-RO"/>
              </w:rPr>
            </w:pPr>
            <w:r w:rsidRPr="00474BFA">
              <w:rPr>
                <w:rFonts w:ascii="Times New Roman" w:hAnsi="Times New Roman"/>
                <w:sz w:val="24"/>
                <w:szCs w:val="24"/>
                <w:lang w:val="ro-RO"/>
              </w:rPr>
              <w:t>Strânsă 50 cm, Desfăcută~130 cm</w:t>
            </w:r>
          </w:p>
        </w:tc>
      </w:tr>
    </w:tbl>
    <w:p w:rsidR="00733529" w:rsidRPr="00474BFA" w:rsidRDefault="00733529" w:rsidP="00733529">
      <w:pPr>
        <w:tabs>
          <w:tab w:val="left" w:pos="567"/>
        </w:tabs>
        <w:spacing w:after="0"/>
        <w:jc w:val="both"/>
        <w:rPr>
          <w:rFonts w:ascii="Times New Roman" w:hAnsi="Times New Roman"/>
          <w:i/>
          <w:iCs/>
          <w:sz w:val="24"/>
          <w:szCs w:val="24"/>
          <w:lang w:val="ro-RO"/>
        </w:rPr>
      </w:pPr>
      <w:r w:rsidRPr="00474BFA">
        <w:rPr>
          <w:rFonts w:ascii="Times New Roman" w:hAnsi="Times New Roman"/>
          <w:i/>
          <w:iCs/>
          <w:sz w:val="24"/>
          <w:szCs w:val="24"/>
          <w:lang w:val="ro-RO"/>
        </w:rPr>
        <w:t>Notă: X-vertical, Y- orizontală, Z – adâncime.</w:t>
      </w:r>
    </w:p>
    <w:p w:rsidR="00733529" w:rsidRPr="00474BFA" w:rsidRDefault="00733529" w:rsidP="00733529">
      <w:pPr>
        <w:rPr>
          <w:rFonts w:ascii="Times New Roman" w:hAnsi="Times New Roman"/>
          <w:sz w:val="24"/>
          <w:szCs w:val="24"/>
          <w:lang w:val="ro-RO"/>
        </w:rPr>
      </w:pPr>
    </w:p>
    <w:p w:rsidR="00733529" w:rsidRPr="00474BFA" w:rsidRDefault="00733529" w:rsidP="00733529">
      <w:pPr>
        <w:ind w:firstLine="426"/>
        <w:rPr>
          <w:rFonts w:ascii="Times New Roman" w:hAnsi="Times New Roman"/>
          <w:b/>
          <w:sz w:val="24"/>
          <w:szCs w:val="24"/>
          <w:lang w:val="ro-RO"/>
        </w:rPr>
      </w:pPr>
      <w:r w:rsidRPr="00474BFA">
        <w:rPr>
          <w:rFonts w:ascii="Times New Roman" w:hAnsi="Times New Roman"/>
          <w:b/>
          <w:sz w:val="24"/>
          <w:szCs w:val="24"/>
          <w:lang w:val="ro-RO"/>
        </w:rPr>
        <w:t xml:space="preserve"> </w:t>
      </w:r>
    </w:p>
    <w:p w:rsidR="006B643F" w:rsidRPr="00474BFA" w:rsidRDefault="006B643F" w:rsidP="00733529">
      <w:pPr>
        <w:ind w:firstLine="426"/>
        <w:rPr>
          <w:rFonts w:ascii="Times New Roman" w:hAnsi="Times New Roman"/>
          <w:b/>
          <w:sz w:val="24"/>
          <w:szCs w:val="24"/>
          <w:lang w:val="ro-RO"/>
        </w:rPr>
      </w:pPr>
    </w:p>
    <w:p w:rsidR="006B643F" w:rsidRPr="00474BFA" w:rsidRDefault="006B643F" w:rsidP="00733529">
      <w:pPr>
        <w:ind w:firstLine="426"/>
        <w:rPr>
          <w:rFonts w:ascii="Times New Roman" w:hAnsi="Times New Roman"/>
          <w:b/>
          <w:sz w:val="24"/>
          <w:szCs w:val="24"/>
          <w:lang w:val="ro-RO"/>
        </w:rPr>
      </w:pPr>
    </w:p>
    <w:p w:rsidR="006B643F" w:rsidRPr="00474BFA" w:rsidRDefault="006B643F" w:rsidP="00733529">
      <w:pPr>
        <w:ind w:firstLine="426"/>
        <w:rPr>
          <w:rFonts w:ascii="Times New Roman" w:hAnsi="Times New Roman"/>
          <w:b/>
          <w:sz w:val="24"/>
          <w:szCs w:val="24"/>
          <w:lang w:val="ro-RO"/>
        </w:rPr>
      </w:pPr>
    </w:p>
    <w:p w:rsidR="006B643F" w:rsidRPr="00474BFA" w:rsidRDefault="006B643F" w:rsidP="00733529">
      <w:pPr>
        <w:ind w:firstLine="426"/>
        <w:rPr>
          <w:rFonts w:ascii="Times New Roman" w:hAnsi="Times New Roman"/>
          <w:b/>
          <w:sz w:val="24"/>
          <w:szCs w:val="24"/>
          <w:lang w:val="ro-RO"/>
        </w:rPr>
      </w:pPr>
    </w:p>
    <w:p w:rsidR="006B643F" w:rsidRPr="00474BFA" w:rsidRDefault="006B643F" w:rsidP="00733529">
      <w:pPr>
        <w:ind w:firstLine="426"/>
        <w:rPr>
          <w:rFonts w:ascii="Times New Roman" w:hAnsi="Times New Roman"/>
          <w:b/>
          <w:sz w:val="24"/>
          <w:szCs w:val="24"/>
          <w:lang w:val="ro-RO"/>
        </w:rPr>
      </w:pPr>
    </w:p>
    <w:p w:rsidR="006B643F" w:rsidRPr="00474BFA" w:rsidRDefault="006B643F" w:rsidP="00733529">
      <w:pPr>
        <w:ind w:firstLine="426"/>
        <w:rPr>
          <w:rFonts w:ascii="Times New Roman" w:hAnsi="Times New Roman"/>
          <w:b/>
          <w:sz w:val="24"/>
          <w:szCs w:val="24"/>
          <w:lang w:val="ro-RO"/>
        </w:rPr>
      </w:pPr>
    </w:p>
    <w:p w:rsidR="00016D44" w:rsidRPr="00474BFA" w:rsidRDefault="00016D44" w:rsidP="00733529">
      <w:pPr>
        <w:ind w:firstLine="426"/>
        <w:rPr>
          <w:rFonts w:ascii="Times New Roman" w:hAnsi="Times New Roman"/>
          <w:b/>
          <w:sz w:val="24"/>
          <w:szCs w:val="24"/>
          <w:lang w:val="ro-RO"/>
        </w:rPr>
      </w:pPr>
    </w:p>
    <w:p w:rsidR="006B643F" w:rsidRPr="00474BFA" w:rsidRDefault="006B643F" w:rsidP="00733529">
      <w:pPr>
        <w:ind w:firstLine="426"/>
        <w:rPr>
          <w:rFonts w:ascii="Times New Roman" w:hAnsi="Times New Roman"/>
          <w:b/>
          <w:sz w:val="24"/>
          <w:szCs w:val="24"/>
          <w:lang w:val="ro-RO"/>
        </w:rPr>
      </w:pPr>
    </w:p>
    <w:p w:rsidR="006B643F" w:rsidRPr="00474BFA" w:rsidRDefault="006B643F" w:rsidP="003B3D18">
      <w:pPr>
        <w:rPr>
          <w:rFonts w:ascii="Times New Roman" w:hAnsi="Times New Roman"/>
          <w:b/>
          <w:color w:val="FF0000"/>
          <w:sz w:val="24"/>
          <w:szCs w:val="24"/>
          <w:lang w:val="ro-RO"/>
        </w:rPr>
      </w:pPr>
    </w:p>
    <w:p w:rsidR="006B643F" w:rsidRPr="00474BFA" w:rsidRDefault="006B643F" w:rsidP="006B643F">
      <w:pPr>
        <w:spacing w:after="0" w:line="240" w:lineRule="auto"/>
        <w:ind w:left="7513"/>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39</w:t>
      </w:r>
    </w:p>
    <w:p w:rsidR="006B643F" w:rsidRPr="00474BFA" w:rsidRDefault="006B643F" w:rsidP="006B643F">
      <w:pPr>
        <w:spacing w:after="0" w:line="240" w:lineRule="auto"/>
        <w:jc w:val="center"/>
        <w:rPr>
          <w:rFonts w:ascii="Times New Roman" w:hAnsi="Times New Roman"/>
          <w:sz w:val="24"/>
          <w:szCs w:val="24"/>
          <w:lang w:val="ro-RO"/>
        </w:rPr>
      </w:pPr>
    </w:p>
    <w:p w:rsidR="006B643F" w:rsidRPr="00474BFA" w:rsidRDefault="006B643F" w:rsidP="006B643F">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6B643F" w:rsidRPr="00474BFA" w:rsidRDefault="006B643F" w:rsidP="00733529">
      <w:pPr>
        <w:ind w:firstLine="426"/>
        <w:rPr>
          <w:rFonts w:ascii="Times New Roman" w:hAnsi="Times New Roman"/>
          <w:b/>
          <w:sz w:val="24"/>
          <w:szCs w:val="24"/>
          <w:lang w:val="ro-RO"/>
        </w:rPr>
      </w:pPr>
    </w:p>
    <w:p w:rsidR="006B643F" w:rsidRPr="00474BFA" w:rsidRDefault="006B643F" w:rsidP="006B643F">
      <w:pPr>
        <w:spacing w:after="0" w:line="240" w:lineRule="auto"/>
        <w:ind w:firstLine="540"/>
        <w:jc w:val="both"/>
        <w:rPr>
          <w:rFonts w:ascii="Times New Roman" w:eastAsia="SimSun" w:hAnsi="Times New Roman"/>
          <w:b/>
          <w:sz w:val="24"/>
          <w:szCs w:val="24"/>
          <w:lang w:val="ro-MD" w:eastAsia="zh-CN"/>
        </w:rPr>
      </w:pPr>
      <w:r w:rsidRPr="00474BFA">
        <w:rPr>
          <w:rFonts w:ascii="Times New Roman" w:eastAsia="SimSun" w:hAnsi="Times New Roman"/>
          <w:b/>
          <w:sz w:val="24"/>
          <w:szCs w:val="24"/>
          <w:lang w:val="ro-RO" w:eastAsia="zh-CN"/>
        </w:rPr>
        <w:t xml:space="preserve">Palton din postav de culoare </w:t>
      </w:r>
      <w:r w:rsidRPr="00474BFA">
        <w:rPr>
          <w:rFonts w:ascii="Times New Roman" w:eastAsia="SimSun" w:hAnsi="Times New Roman"/>
          <w:b/>
          <w:sz w:val="24"/>
          <w:szCs w:val="24"/>
          <w:lang w:val="ro-MD" w:eastAsia="zh-CN"/>
        </w:rPr>
        <w:t xml:space="preserve">albastru-închis. </w:t>
      </w:r>
    </w:p>
    <w:p w:rsidR="006B643F" w:rsidRPr="00474BFA" w:rsidRDefault="006B643F" w:rsidP="006B643F">
      <w:pPr>
        <w:spacing w:after="0" w:line="240" w:lineRule="auto"/>
        <w:ind w:firstLine="540"/>
        <w:jc w:val="both"/>
        <w:rPr>
          <w:rFonts w:ascii="Times New Roman" w:eastAsia="SimSun" w:hAnsi="Times New Roman"/>
          <w:b/>
          <w:sz w:val="24"/>
          <w:szCs w:val="24"/>
          <w:lang w:val="ro-MD" w:eastAsia="zh-CN"/>
        </w:rPr>
      </w:pPr>
    </w:p>
    <w:p w:rsidR="006B643F" w:rsidRPr="00474BFA" w:rsidRDefault="006B643F" w:rsidP="006B643F">
      <w:pPr>
        <w:pStyle w:val="a3"/>
        <w:numPr>
          <w:ilvl w:val="1"/>
          <w:numId w:val="19"/>
        </w:numPr>
        <w:spacing w:after="0" w:line="240" w:lineRule="auto"/>
        <w:jc w:val="both"/>
        <w:rPr>
          <w:rFonts w:ascii="Times New Roman" w:hAnsi="Times New Roman"/>
          <w:b/>
          <w:sz w:val="24"/>
          <w:szCs w:val="24"/>
          <w:lang w:val="ro-RO"/>
        </w:rPr>
      </w:pPr>
      <w:r w:rsidRPr="00474BFA">
        <w:rPr>
          <w:rFonts w:ascii="Times New Roman" w:hAnsi="Times New Roman"/>
          <w:b/>
          <w:sz w:val="24"/>
          <w:szCs w:val="24"/>
          <w:lang w:val="ro-RO"/>
        </w:rPr>
        <w:t>Materialele folosite:</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3087"/>
        <w:gridCol w:w="6661"/>
      </w:tblGrid>
      <w:tr w:rsidR="006B643F" w:rsidRPr="00474BFA" w:rsidTr="003B3D18">
        <w:trPr>
          <w:trHeight w:val="335"/>
        </w:trPr>
        <w:tc>
          <w:tcPr>
            <w:tcW w:w="458" w:type="dxa"/>
            <w:shd w:val="clear" w:color="auto" w:fill="auto"/>
            <w:vAlign w:val="center"/>
          </w:tcPr>
          <w:p w:rsidR="006B643F" w:rsidRPr="00474BFA" w:rsidRDefault="006B643F"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w:t>
            </w:r>
          </w:p>
        </w:tc>
        <w:tc>
          <w:tcPr>
            <w:tcW w:w="3087" w:type="dxa"/>
            <w:shd w:val="clear" w:color="auto" w:fill="auto"/>
            <w:vAlign w:val="center"/>
          </w:tcPr>
          <w:p w:rsidR="006B643F" w:rsidRPr="00474BFA" w:rsidRDefault="006B643F"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Denumirea materialului</w:t>
            </w:r>
          </w:p>
        </w:tc>
        <w:tc>
          <w:tcPr>
            <w:tcW w:w="6661" w:type="dxa"/>
            <w:shd w:val="clear" w:color="auto" w:fill="auto"/>
            <w:vAlign w:val="center"/>
          </w:tcPr>
          <w:p w:rsidR="006B643F" w:rsidRPr="00474BFA" w:rsidRDefault="006B643F"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Utilizare</w:t>
            </w:r>
          </w:p>
        </w:tc>
      </w:tr>
      <w:tr w:rsidR="006B643F" w:rsidRPr="00474BFA" w:rsidTr="003B3D18">
        <w:tc>
          <w:tcPr>
            <w:tcW w:w="458" w:type="dxa"/>
            <w:shd w:val="clear" w:color="auto" w:fill="auto"/>
            <w:vAlign w:val="center"/>
          </w:tcPr>
          <w:p w:rsidR="006B643F" w:rsidRPr="00474BFA" w:rsidRDefault="006B643F"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w:t>
            </w:r>
          </w:p>
        </w:tc>
        <w:tc>
          <w:tcPr>
            <w:tcW w:w="3087" w:type="dxa"/>
            <w:shd w:val="clear" w:color="auto" w:fill="auto"/>
            <w:vAlign w:val="center"/>
          </w:tcPr>
          <w:p w:rsidR="006B643F" w:rsidRPr="00474BFA" w:rsidRDefault="006B643F"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w:t>
            </w:r>
          </w:p>
        </w:tc>
        <w:tc>
          <w:tcPr>
            <w:tcW w:w="6661" w:type="dxa"/>
            <w:shd w:val="clear" w:color="auto" w:fill="auto"/>
            <w:vAlign w:val="center"/>
          </w:tcPr>
          <w:p w:rsidR="006B643F" w:rsidRPr="00474BFA" w:rsidRDefault="006B643F"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III</w:t>
            </w:r>
          </w:p>
        </w:tc>
      </w:tr>
      <w:tr w:rsidR="006B643F" w:rsidRPr="001A42E9" w:rsidTr="003B3D18">
        <w:tc>
          <w:tcPr>
            <w:tcW w:w="458" w:type="dxa"/>
            <w:shd w:val="clear" w:color="auto" w:fill="auto"/>
            <w:vAlign w:val="center"/>
          </w:tcPr>
          <w:p w:rsidR="006B643F" w:rsidRPr="00474BFA" w:rsidRDefault="006B643F"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3087" w:type="dxa"/>
            <w:shd w:val="clear" w:color="auto" w:fill="auto"/>
          </w:tcPr>
          <w:p w:rsidR="006B643F" w:rsidRPr="00474BFA" w:rsidRDefault="006B643F"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de bază</w:t>
            </w:r>
          </w:p>
        </w:tc>
        <w:tc>
          <w:tcPr>
            <w:tcW w:w="6661" w:type="dxa"/>
            <w:shd w:val="clear" w:color="auto" w:fill="auto"/>
          </w:tcPr>
          <w:p w:rsidR="006B643F" w:rsidRPr="00474BFA" w:rsidRDefault="00295714" w:rsidP="00295714">
            <w:pPr>
              <w:spacing w:after="0" w:line="240" w:lineRule="auto"/>
              <w:rPr>
                <w:rFonts w:ascii="Times New Roman" w:hAnsi="Times New Roman"/>
                <w:sz w:val="24"/>
                <w:szCs w:val="24"/>
                <w:vertAlign w:val="superscript"/>
                <w:lang w:val="ro-RO"/>
              </w:rPr>
            </w:pPr>
            <w:r w:rsidRPr="00474BFA">
              <w:rPr>
                <w:rFonts w:ascii="Times New Roman" w:hAnsi="Times New Roman"/>
                <w:sz w:val="24"/>
                <w:szCs w:val="24"/>
                <w:lang w:val="ro-RO"/>
              </w:rPr>
              <w:t xml:space="preserve">Lînă – 70 %, PES – 30 % </w:t>
            </w:r>
            <w:r w:rsidR="006B643F" w:rsidRPr="00474BFA">
              <w:rPr>
                <w:rFonts w:ascii="Times New Roman" w:hAnsi="Times New Roman"/>
                <w:sz w:val="24"/>
                <w:szCs w:val="24"/>
                <w:vertAlign w:val="superscript"/>
                <w:lang w:val="ro-RO"/>
              </w:rPr>
              <w:t xml:space="preserve"> </w:t>
            </w:r>
            <w:r w:rsidR="006B643F" w:rsidRPr="00474BFA">
              <w:rPr>
                <w:rFonts w:ascii="Times New Roman" w:hAnsi="Times New Roman"/>
                <w:sz w:val="24"/>
                <w:szCs w:val="24"/>
                <w:lang w:val="ro-RO"/>
              </w:rPr>
              <w:t>(</w:t>
            </w:r>
            <w:r w:rsidRPr="00474BFA">
              <w:rPr>
                <w:rFonts w:ascii="Times New Roman" w:hAnsi="Times New Roman"/>
                <w:sz w:val="24"/>
                <w:szCs w:val="24"/>
                <w:lang w:val="ro-RO"/>
              </w:rPr>
              <w:t xml:space="preserve">Cașmir </w:t>
            </w:r>
            <w:r w:rsidR="006B643F" w:rsidRPr="00474BFA">
              <w:rPr>
                <w:rFonts w:ascii="Times New Roman" w:hAnsi="Times New Roman"/>
                <w:sz w:val="24"/>
                <w:szCs w:val="24"/>
                <w:lang w:val="ro-RO"/>
              </w:rPr>
              <w:t>culoare 19-4013 DARK NAVY)</w:t>
            </w:r>
          </w:p>
        </w:tc>
      </w:tr>
      <w:tr w:rsidR="006B643F" w:rsidRPr="001A42E9" w:rsidTr="003B3D18">
        <w:tc>
          <w:tcPr>
            <w:tcW w:w="458" w:type="dxa"/>
            <w:shd w:val="clear" w:color="auto" w:fill="auto"/>
            <w:vAlign w:val="center"/>
          </w:tcPr>
          <w:p w:rsidR="006B643F" w:rsidRPr="00474BFA" w:rsidRDefault="006B643F"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3087" w:type="dxa"/>
            <w:shd w:val="clear" w:color="auto" w:fill="auto"/>
          </w:tcPr>
          <w:p w:rsidR="006B643F" w:rsidRPr="00474BFA" w:rsidRDefault="006B643F"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pentru căptuşeală</w:t>
            </w:r>
          </w:p>
        </w:tc>
        <w:tc>
          <w:tcPr>
            <w:tcW w:w="6661" w:type="dxa"/>
            <w:shd w:val="clear" w:color="auto" w:fill="auto"/>
          </w:tcPr>
          <w:p w:rsidR="006B643F" w:rsidRPr="00474BFA" w:rsidRDefault="006B643F"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20272-96, viscoza-100 %, densitatea - 110 gr/m</w:t>
            </w:r>
            <w:r w:rsidRPr="00474BFA">
              <w:rPr>
                <w:rFonts w:ascii="Times New Roman" w:hAnsi="Times New Roman"/>
                <w:sz w:val="24"/>
                <w:szCs w:val="24"/>
                <w:vertAlign w:val="superscript"/>
                <w:lang w:val="ro-RO"/>
              </w:rPr>
              <w:t xml:space="preserve">2  </w:t>
            </w:r>
            <w:r w:rsidRPr="00474BFA">
              <w:rPr>
                <w:rFonts w:ascii="Times New Roman" w:hAnsi="Times New Roman"/>
                <w:sz w:val="24"/>
                <w:szCs w:val="24"/>
                <w:lang w:val="ro-RO"/>
              </w:rPr>
              <w:t>sau poliefir – 100%, densitatea - 71 gr/m</w:t>
            </w:r>
            <w:r w:rsidRPr="00474BFA">
              <w:rPr>
                <w:rFonts w:ascii="Times New Roman" w:hAnsi="Times New Roman"/>
                <w:sz w:val="24"/>
                <w:szCs w:val="24"/>
                <w:vertAlign w:val="superscript"/>
                <w:lang w:val="ro-RO"/>
              </w:rPr>
              <w:t xml:space="preserve">2 </w:t>
            </w:r>
          </w:p>
        </w:tc>
      </w:tr>
      <w:tr w:rsidR="006B643F" w:rsidRPr="00474BFA" w:rsidTr="003B3D18">
        <w:tc>
          <w:tcPr>
            <w:tcW w:w="458" w:type="dxa"/>
            <w:tcBorders>
              <w:top w:val="single" w:sz="4" w:space="0" w:color="auto"/>
              <w:left w:val="single" w:sz="4" w:space="0" w:color="auto"/>
              <w:bottom w:val="single" w:sz="4" w:space="0" w:color="auto"/>
              <w:right w:val="single" w:sz="4" w:space="0" w:color="auto"/>
            </w:tcBorders>
            <w:shd w:val="clear" w:color="auto" w:fill="auto"/>
            <w:vAlign w:val="center"/>
          </w:tcPr>
          <w:p w:rsidR="006B643F" w:rsidRPr="00474BFA" w:rsidRDefault="006B643F"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w:t>
            </w:r>
          </w:p>
        </w:tc>
        <w:tc>
          <w:tcPr>
            <w:tcW w:w="3087" w:type="dxa"/>
            <w:tcBorders>
              <w:top w:val="single" w:sz="4" w:space="0" w:color="auto"/>
              <w:left w:val="single" w:sz="4" w:space="0" w:color="auto"/>
              <w:bottom w:val="single" w:sz="4" w:space="0" w:color="auto"/>
              <w:right w:val="single" w:sz="4" w:space="0" w:color="auto"/>
            </w:tcBorders>
            <w:shd w:val="clear" w:color="auto" w:fill="auto"/>
          </w:tcPr>
          <w:p w:rsidR="006B643F" w:rsidRPr="00474BFA" w:rsidRDefault="006B643F" w:rsidP="006B643F">
            <w:pPr>
              <w:spacing w:after="0" w:line="240" w:lineRule="auto"/>
              <w:rPr>
                <w:rFonts w:ascii="Times New Roman" w:hAnsi="Times New Roman"/>
                <w:sz w:val="24"/>
                <w:szCs w:val="24"/>
                <w:lang w:val="ro-RO"/>
              </w:rPr>
            </w:pPr>
            <w:r w:rsidRPr="00474BFA">
              <w:rPr>
                <w:rFonts w:ascii="Times New Roman" w:hAnsi="Times New Roman"/>
                <w:sz w:val="24"/>
                <w:szCs w:val="24"/>
                <w:lang w:val="ro-RO"/>
              </w:rPr>
              <w:t>Căptuşeală pe sintipon</w:t>
            </w:r>
          </w:p>
        </w:tc>
        <w:tc>
          <w:tcPr>
            <w:tcW w:w="6661" w:type="dxa"/>
            <w:tcBorders>
              <w:top w:val="single" w:sz="4" w:space="0" w:color="auto"/>
              <w:left w:val="single" w:sz="4" w:space="0" w:color="auto"/>
              <w:bottom w:val="single" w:sz="4" w:space="0" w:color="auto"/>
              <w:right w:val="single" w:sz="4" w:space="0" w:color="auto"/>
            </w:tcBorders>
            <w:shd w:val="clear" w:color="auto" w:fill="auto"/>
          </w:tcPr>
          <w:p w:rsidR="006B643F" w:rsidRPr="00474BFA" w:rsidRDefault="006B643F"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Densitatea 150 - 200 gr/m</w:t>
            </w:r>
            <w:r w:rsidRPr="00474BFA">
              <w:rPr>
                <w:rFonts w:ascii="Times New Roman" w:hAnsi="Times New Roman"/>
                <w:sz w:val="24"/>
                <w:szCs w:val="24"/>
                <w:vertAlign w:val="superscript"/>
                <w:lang w:val="ro-RO"/>
              </w:rPr>
              <w:t xml:space="preserve">2 </w:t>
            </w:r>
          </w:p>
        </w:tc>
      </w:tr>
      <w:tr w:rsidR="006B643F" w:rsidRPr="00474BFA" w:rsidTr="003B3D18">
        <w:tc>
          <w:tcPr>
            <w:tcW w:w="458" w:type="dxa"/>
            <w:shd w:val="clear" w:color="auto" w:fill="auto"/>
            <w:vAlign w:val="center"/>
          </w:tcPr>
          <w:p w:rsidR="006B643F" w:rsidRPr="00474BFA" w:rsidRDefault="003B3D18"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4</w:t>
            </w:r>
          </w:p>
        </w:tc>
        <w:tc>
          <w:tcPr>
            <w:tcW w:w="3087" w:type="dxa"/>
            <w:shd w:val="clear" w:color="auto" w:fill="auto"/>
          </w:tcPr>
          <w:p w:rsidR="006B643F" w:rsidRPr="00474BFA" w:rsidRDefault="006B643F"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Stofa pentru punga buzunarului</w:t>
            </w:r>
          </w:p>
        </w:tc>
        <w:tc>
          <w:tcPr>
            <w:tcW w:w="6661" w:type="dxa"/>
            <w:shd w:val="clear" w:color="auto" w:fill="auto"/>
          </w:tcPr>
          <w:p w:rsidR="006B643F" w:rsidRPr="00474BFA" w:rsidRDefault="006B643F"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Bumbac 100%, densitatea 135-142 %.</w:t>
            </w:r>
          </w:p>
        </w:tc>
      </w:tr>
      <w:tr w:rsidR="007D6ABF" w:rsidRPr="001A42E9" w:rsidTr="003B3D18">
        <w:tc>
          <w:tcPr>
            <w:tcW w:w="458" w:type="dxa"/>
            <w:shd w:val="clear" w:color="auto" w:fill="auto"/>
            <w:vAlign w:val="center"/>
          </w:tcPr>
          <w:p w:rsidR="007D6ABF" w:rsidRPr="00474BFA" w:rsidRDefault="007D6ABF" w:rsidP="004F3745">
            <w:pPr>
              <w:spacing w:after="0" w:line="240" w:lineRule="auto"/>
              <w:jc w:val="center"/>
              <w:rPr>
                <w:rFonts w:ascii="Times New Roman" w:hAnsi="Times New Roman"/>
                <w:sz w:val="24"/>
                <w:szCs w:val="24"/>
                <w:lang w:val="ro-RO"/>
              </w:rPr>
            </w:pPr>
          </w:p>
        </w:tc>
        <w:tc>
          <w:tcPr>
            <w:tcW w:w="3087" w:type="dxa"/>
            <w:shd w:val="clear" w:color="auto" w:fill="auto"/>
          </w:tcPr>
          <w:p w:rsidR="007D6ABF" w:rsidRPr="00474BFA" w:rsidRDefault="007D6ABF"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 xml:space="preserve">Guler </w:t>
            </w:r>
          </w:p>
        </w:tc>
        <w:tc>
          <w:tcPr>
            <w:tcW w:w="6661" w:type="dxa"/>
            <w:shd w:val="clear" w:color="auto" w:fill="auto"/>
          </w:tcPr>
          <w:p w:rsidR="007D6ABF" w:rsidRPr="00474BFA" w:rsidRDefault="007D6ABF" w:rsidP="007D6ABF">
            <w:pPr>
              <w:spacing w:after="0" w:line="240" w:lineRule="auto"/>
              <w:rPr>
                <w:rFonts w:ascii="Times New Roman" w:hAnsi="Times New Roman"/>
                <w:sz w:val="24"/>
                <w:szCs w:val="24"/>
                <w:lang w:val="ro-RO"/>
              </w:rPr>
            </w:pPr>
            <w:r w:rsidRPr="00474BFA">
              <w:rPr>
                <w:rFonts w:ascii="Times New Roman" w:hAnsi="Times New Roman"/>
                <w:sz w:val="24"/>
                <w:szCs w:val="24"/>
                <w:lang w:val="ro-RO"/>
              </w:rPr>
              <w:t xml:space="preserve">Blană naturală de astrahan </w:t>
            </w:r>
            <w:r w:rsidR="00811CBD" w:rsidRPr="00474BFA">
              <w:rPr>
                <w:rFonts w:ascii="Times New Roman" w:hAnsi="Times New Roman"/>
                <w:sz w:val="24"/>
                <w:szCs w:val="24"/>
                <w:lang w:val="ro-RO"/>
              </w:rPr>
              <w:t>de culoare brumări</w:t>
            </w:r>
          </w:p>
        </w:tc>
      </w:tr>
      <w:tr w:rsidR="006B643F" w:rsidRPr="001A42E9" w:rsidTr="003B3D18">
        <w:tc>
          <w:tcPr>
            <w:tcW w:w="458" w:type="dxa"/>
            <w:shd w:val="clear" w:color="auto" w:fill="auto"/>
          </w:tcPr>
          <w:p w:rsidR="006B643F" w:rsidRPr="00474BFA" w:rsidRDefault="003B3D18"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5</w:t>
            </w:r>
          </w:p>
        </w:tc>
        <w:tc>
          <w:tcPr>
            <w:tcW w:w="3087" w:type="dxa"/>
            <w:shd w:val="clear" w:color="auto" w:fill="auto"/>
          </w:tcPr>
          <w:p w:rsidR="006B643F" w:rsidRPr="00474BFA" w:rsidRDefault="006B643F"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Ecuson pe mînecă</w:t>
            </w:r>
          </w:p>
        </w:tc>
        <w:tc>
          <w:tcPr>
            <w:tcW w:w="6661" w:type="dxa"/>
            <w:shd w:val="clear" w:color="auto" w:fill="auto"/>
          </w:tcPr>
          <w:p w:rsidR="006B643F" w:rsidRPr="00474BFA" w:rsidRDefault="006B643F" w:rsidP="004F3745">
            <w:pPr>
              <w:pStyle w:val="a4"/>
              <w:shd w:val="clear" w:color="auto" w:fill="auto"/>
              <w:tabs>
                <w:tab w:val="left" w:pos="851"/>
                <w:tab w:val="left" w:pos="993"/>
              </w:tabs>
              <w:spacing w:before="0" w:after="0" w:line="240" w:lineRule="auto"/>
              <w:ind w:right="20"/>
              <w:rPr>
                <w:rFonts w:eastAsia="SimSun"/>
                <w:sz w:val="24"/>
                <w:szCs w:val="24"/>
                <w:lang w:val="ro-RO" w:eastAsia="zh-CN"/>
              </w:rPr>
            </w:pPr>
            <w:r w:rsidRPr="00474BFA">
              <w:rPr>
                <w:rFonts w:eastAsia="SimSun"/>
                <w:sz w:val="24"/>
                <w:szCs w:val="24"/>
                <w:lang w:val="ro-RO" w:eastAsia="zh-CN"/>
              </w:rPr>
              <w:t>Comisia de heraldică nr. 391 din 30.09.2015 (publicat MO nr. 119-126 din 14.04.2017)</w:t>
            </w:r>
          </w:p>
        </w:tc>
      </w:tr>
    </w:tbl>
    <w:p w:rsidR="006B643F" w:rsidRPr="00474BFA" w:rsidRDefault="006B643F" w:rsidP="006B643F">
      <w:pPr>
        <w:spacing w:after="0" w:line="240" w:lineRule="auto"/>
        <w:jc w:val="both"/>
        <w:rPr>
          <w:rFonts w:ascii="Times New Roman" w:eastAsia="SimSun" w:hAnsi="Times New Roman"/>
          <w:b/>
          <w:sz w:val="24"/>
          <w:szCs w:val="24"/>
          <w:lang w:val="ro-MD" w:eastAsia="zh-CN"/>
        </w:rPr>
      </w:pPr>
    </w:p>
    <w:p w:rsidR="006B643F" w:rsidRPr="00474BFA" w:rsidRDefault="006B643F" w:rsidP="006B643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1.2 </w:t>
      </w:r>
      <w:r w:rsidRPr="00474BFA">
        <w:rPr>
          <w:rFonts w:ascii="Times New Roman" w:eastAsia="SimSun" w:hAnsi="Times New Roman"/>
          <w:sz w:val="24"/>
          <w:szCs w:val="24"/>
          <w:lang w:val="ro-MD" w:eastAsia="zh-CN"/>
        </w:rPr>
        <w:t xml:space="preserve"> </w:t>
      </w:r>
      <w:r w:rsidRPr="00474BFA">
        <w:rPr>
          <w:rFonts w:ascii="Times New Roman" w:eastAsia="SimSun" w:hAnsi="Times New Roman"/>
          <w:sz w:val="24"/>
          <w:szCs w:val="24"/>
          <w:lang w:val="ro-RO" w:eastAsia="zh-CN"/>
        </w:rPr>
        <w:t xml:space="preserve">Paltonul din postav de culoare </w:t>
      </w:r>
      <w:r w:rsidRPr="00474BFA">
        <w:rPr>
          <w:rFonts w:ascii="Times New Roman" w:eastAsia="SimSun" w:hAnsi="Times New Roman"/>
          <w:sz w:val="24"/>
          <w:szCs w:val="24"/>
          <w:lang w:val="ro-MD" w:eastAsia="zh-CN"/>
        </w:rPr>
        <w:t>albastru-închis</w:t>
      </w:r>
      <w:r w:rsidRPr="00474BFA">
        <w:rPr>
          <w:rFonts w:ascii="Times New Roman" w:eastAsia="SimSun" w:hAnsi="Times New Roman"/>
          <w:sz w:val="24"/>
          <w:szCs w:val="24"/>
          <w:lang w:val="ro-RO" w:eastAsia="zh-CN"/>
        </w:rPr>
        <w:t xml:space="preserve"> este constituit din piepţi, spate, mâneci, guler.</w:t>
      </w:r>
    </w:p>
    <w:p w:rsidR="006B643F" w:rsidRPr="00474BFA" w:rsidRDefault="006B643F" w:rsidP="006B643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Piepţii sunt formaţi din două repere simetrice. Paltonul se încheie la un rând de nasturi plasaţi în patru niveluri. Colţul reverului este sub unghi drept. Mai jos de cusătura taliei sunt montate două buzunare cu clape.</w:t>
      </w:r>
    </w:p>
    <w:p w:rsidR="006B643F" w:rsidRPr="00474BFA" w:rsidRDefault="006B643F" w:rsidP="006B643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Spatele este constituit din partea centrală şi laterală. Partea inferioară a spatelui finalizează cu şliţ. </w:t>
      </w:r>
    </w:p>
    <w:p w:rsidR="006B643F" w:rsidRPr="00474BFA" w:rsidRDefault="006B643F" w:rsidP="006B643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Mâneca este montată şi formată din partea superioară şi partea inferioară. Terminaţia mânecii este fixat cu nasture. </w:t>
      </w:r>
      <w:r w:rsidRPr="00474BFA">
        <w:rPr>
          <w:rFonts w:ascii="Times New Roman" w:eastAsia="SimSun" w:hAnsi="Times New Roman"/>
          <w:sz w:val="24"/>
          <w:szCs w:val="24"/>
          <w:lang w:val="ro-MD" w:eastAsia="zh-CN"/>
        </w:rPr>
        <w:t>Pe partea superioară a mânecii stângi se aplică însemnul.</w:t>
      </w:r>
      <w:r w:rsidRPr="00474BFA">
        <w:rPr>
          <w:rFonts w:ascii="Times New Roman" w:eastAsia="SimSun" w:hAnsi="Times New Roman"/>
          <w:sz w:val="24"/>
          <w:szCs w:val="24"/>
          <w:lang w:val="ro-RO" w:eastAsia="zh-CN"/>
        </w:rPr>
        <w:t xml:space="preserve"> </w:t>
      </w:r>
    </w:p>
    <w:p w:rsidR="006B643F" w:rsidRPr="00474BFA" w:rsidRDefault="006B643F" w:rsidP="006B643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Gulerul de bază este răsfrânt cu ştei. Pe acesta se îmbracă gulerul de astrahan. Gulerul de astrahan se fixează pe ambele părţi ale gulerului de bază: pe faţă – de şteiul gulerului, cu ajutorul a cinci nasturi şi butoniere, iar pe revers – de pelerina gulerului, prin intermediul panglicii adezive, montate pe cinci sectoare. Colţul gulerului este sub unghi drept.</w:t>
      </w:r>
    </w:p>
    <w:p w:rsidR="006B643F" w:rsidRPr="00474BFA" w:rsidRDefault="006B643F" w:rsidP="006B643F">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Paltonul este căptuşit cu ţesătura de mătase şi prevăzut suplimentar, cu o vestă detaşabilă din </w:t>
      </w:r>
      <w:r w:rsidR="003B3D18" w:rsidRPr="00474BFA">
        <w:rPr>
          <w:rFonts w:ascii="Times New Roman" w:eastAsia="SimSun" w:hAnsi="Times New Roman"/>
          <w:sz w:val="24"/>
          <w:szCs w:val="24"/>
          <w:lang w:val="ro-RO" w:eastAsia="zh-CN"/>
        </w:rPr>
        <w:t>sintipon</w:t>
      </w:r>
      <w:r w:rsidRPr="00474BFA">
        <w:rPr>
          <w:rFonts w:ascii="Times New Roman" w:eastAsia="SimSun" w:hAnsi="Times New Roman"/>
          <w:sz w:val="24"/>
          <w:szCs w:val="24"/>
          <w:lang w:val="ro-RO" w:eastAsia="zh-CN"/>
        </w:rPr>
        <w:t>, fără mâneci, care se fixează cu fermoar de marginea interioară a bizeţului.</w:t>
      </w:r>
    </w:p>
    <w:p w:rsidR="006B643F" w:rsidRPr="00474BFA" w:rsidRDefault="006B643F" w:rsidP="006B643F">
      <w:pPr>
        <w:spacing w:after="0" w:line="240" w:lineRule="auto"/>
        <w:ind w:firstLine="540"/>
        <w:jc w:val="both"/>
        <w:rPr>
          <w:rFonts w:ascii="Times New Roman" w:eastAsia="SimSun" w:hAnsi="Times New Roman"/>
          <w:sz w:val="24"/>
          <w:szCs w:val="24"/>
          <w:lang w:val="ro-MD" w:eastAsia="zh-CN"/>
        </w:rPr>
      </w:pPr>
      <w:r w:rsidRPr="00474BFA">
        <w:rPr>
          <w:rFonts w:ascii="Times New Roman" w:eastAsia="SimSun" w:hAnsi="Times New Roman"/>
          <w:sz w:val="24"/>
          <w:szCs w:val="24"/>
          <w:lang w:val="ro-MD" w:eastAsia="zh-CN"/>
        </w:rPr>
        <w:t>În zona umerală a produsului în cusătura de aplicare a mânecii în răscroială se aplică un port epolet cu lungimea de 130 mm și lățimea de 45 mm. Pe extremitatea liberă a port epoletului, definitivată în colț se prelucrează o butonieră tăiată cu cap rotund. Pe port epolet se îmbracă epoletul de formă tubulară pe care sunt brodate însemnele gradului special și a Poliției de Frontieră a Republicii Moldova.</w:t>
      </w:r>
    </w:p>
    <w:p w:rsidR="00811CBD" w:rsidRPr="00474BFA" w:rsidRDefault="00811CBD" w:rsidP="00811CBD">
      <w:pPr>
        <w:spacing w:after="0" w:line="240" w:lineRule="auto"/>
        <w:ind w:firstLine="540"/>
        <w:jc w:val="both"/>
        <w:rPr>
          <w:rFonts w:ascii="Times New Roman" w:hAnsi="Times New Roman"/>
          <w:b/>
          <w:i/>
          <w:sz w:val="24"/>
          <w:szCs w:val="24"/>
          <w:lang w:val="ro-RO"/>
        </w:rPr>
      </w:pPr>
      <w:r w:rsidRPr="00474BFA">
        <w:rPr>
          <w:rFonts w:ascii="Times New Roman" w:hAnsi="Times New Roman"/>
          <w:b/>
          <w:i/>
          <w:sz w:val="24"/>
          <w:szCs w:val="24"/>
          <w:lang w:val="ro-RO"/>
        </w:rPr>
        <w:t xml:space="preserve">Pentru informaţii suplimentare (mărimi, lungimea mînicilor) se consultă GOST 18825-84. </w:t>
      </w:r>
    </w:p>
    <w:p w:rsidR="00811CBD" w:rsidRPr="00474BFA" w:rsidRDefault="00811CBD" w:rsidP="00811CBD">
      <w:pPr>
        <w:spacing w:after="0"/>
        <w:jc w:val="both"/>
        <w:rPr>
          <w:rFonts w:ascii="Times New Roman" w:hAnsi="Times New Roman"/>
          <w:b/>
          <w:i/>
          <w:sz w:val="24"/>
          <w:szCs w:val="24"/>
          <w:lang w:val="ro-RO"/>
        </w:rPr>
      </w:pPr>
      <w:r w:rsidRPr="00474BFA">
        <w:rPr>
          <w:rFonts w:ascii="Times New Roman" w:hAnsi="Times New Roman"/>
          <w:b/>
          <w:i/>
          <w:sz w:val="24"/>
          <w:szCs w:val="24"/>
          <w:lang w:val="ro-RO"/>
        </w:rPr>
        <w:t xml:space="preserve">         Dimensiunile produselor livrate trebuie sa corespunda tabelului de masuri aprobat.</w:t>
      </w:r>
    </w:p>
    <w:p w:rsidR="00811CBD" w:rsidRPr="00474BFA" w:rsidRDefault="00811CBD" w:rsidP="00811CBD">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Pr="00474BFA">
        <w:rPr>
          <w:rFonts w:ascii="Times New Roman" w:hAnsi="Times New Roman"/>
          <w:b/>
          <w:i/>
          <w:sz w:val="24"/>
          <w:szCs w:val="24"/>
          <w:lang w:val="ro-RO"/>
        </w:rPr>
        <w:t>GOST 4103-82.</w:t>
      </w:r>
    </w:p>
    <w:p w:rsidR="00811CBD" w:rsidRPr="00474BFA" w:rsidRDefault="00811CBD" w:rsidP="00811CBD">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6B643F" w:rsidRPr="00474BFA" w:rsidRDefault="006B643F" w:rsidP="00733529">
      <w:pPr>
        <w:ind w:firstLine="426"/>
        <w:rPr>
          <w:rFonts w:ascii="Times New Roman" w:hAnsi="Times New Roman"/>
          <w:sz w:val="24"/>
          <w:szCs w:val="24"/>
          <w:lang w:val="ro-MD"/>
        </w:rPr>
      </w:pPr>
    </w:p>
    <w:p w:rsidR="003B3D18" w:rsidRPr="00474BFA" w:rsidRDefault="003B3D18" w:rsidP="00733529">
      <w:pPr>
        <w:ind w:firstLine="426"/>
        <w:rPr>
          <w:rFonts w:ascii="Times New Roman" w:hAnsi="Times New Roman"/>
          <w:color w:val="FF0000"/>
          <w:sz w:val="24"/>
          <w:szCs w:val="24"/>
          <w:highlight w:val="lightGray"/>
          <w:lang w:val="ro-MD"/>
        </w:rPr>
      </w:pPr>
    </w:p>
    <w:p w:rsidR="00295714" w:rsidRPr="00474BFA" w:rsidRDefault="00295714" w:rsidP="00733529">
      <w:pPr>
        <w:ind w:firstLine="426"/>
        <w:rPr>
          <w:rFonts w:ascii="Times New Roman" w:hAnsi="Times New Roman"/>
          <w:color w:val="FF0000"/>
          <w:sz w:val="24"/>
          <w:szCs w:val="24"/>
          <w:highlight w:val="lightGray"/>
          <w:lang w:val="ro-MD"/>
        </w:rPr>
      </w:pPr>
    </w:p>
    <w:p w:rsidR="007D6ABF" w:rsidRDefault="007D6ABF" w:rsidP="007D6ABF">
      <w:pPr>
        <w:rPr>
          <w:rFonts w:ascii="Times New Roman" w:hAnsi="Times New Roman"/>
          <w:color w:val="FF0000"/>
          <w:sz w:val="24"/>
          <w:szCs w:val="24"/>
          <w:highlight w:val="lightGray"/>
          <w:lang w:val="ro-MD"/>
        </w:rPr>
      </w:pPr>
    </w:p>
    <w:p w:rsidR="00474BFA" w:rsidRDefault="00474BFA" w:rsidP="007D6ABF">
      <w:pPr>
        <w:rPr>
          <w:rFonts w:ascii="Times New Roman" w:hAnsi="Times New Roman"/>
          <w:color w:val="FF0000"/>
          <w:sz w:val="24"/>
          <w:szCs w:val="24"/>
          <w:highlight w:val="lightGray"/>
          <w:lang w:val="ro-MD"/>
        </w:rPr>
      </w:pPr>
    </w:p>
    <w:p w:rsidR="00474BFA" w:rsidRDefault="00474BFA" w:rsidP="007D6ABF">
      <w:pPr>
        <w:rPr>
          <w:rFonts w:ascii="Times New Roman" w:hAnsi="Times New Roman"/>
          <w:color w:val="FF0000"/>
          <w:sz w:val="24"/>
          <w:szCs w:val="24"/>
          <w:highlight w:val="lightGray"/>
          <w:lang w:val="ro-MD"/>
        </w:rPr>
      </w:pPr>
    </w:p>
    <w:p w:rsidR="00474BFA" w:rsidRPr="00474BFA" w:rsidRDefault="00474BFA" w:rsidP="007D6ABF">
      <w:pPr>
        <w:rPr>
          <w:rFonts w:ascii="Times New Roman" w:hAnsi="Times New Roman"/>
          <w:color w:val="FF0000"/>
          <w:sz w:val="24"/>
          <w:szCs w:val="24"/>
          <w:highlight w:val="lightGray"/>
          <w:lang w:val="ro-MD"/>
        </w:rPr>
      </w:pPr>
    </w:p>
    <w:p w:rsidR="003B3D18" w:rsidRPr="00474BFA" w:rsidRDefault="003B3D18" w:rsidP="003B3D18">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40</w:t>
      </w:r>
    </w:p>
    <w:p w:rsidR="003B3D18" w:rsidRPr="00474BFA" w:rsidRDefault="003B3D18" w:rsidP="003B3D18">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3B3D18" w:rsidRPr="00474BFA" w:rsidRDefault="003B3D18" w:rsidP="003B3D18">
      <w:pPr>
        <w:spacing w:after="0"/>
        <w:jc w:val="center"/>
        <w:rPr>
          <w:rFonts w:ascii="Times New Roman" w:hAnsi="Times New Roman"/>
          <w:b/>
          <w:sz w:val="24"/>
          <w:szCs w:val="24"/>
          <w:lang w:val="ro-RO"/>
        </w:rPr>
      </w:pPr>
    </w:p>
    <w:p w:rsidR="003B3D18" w:rsidRPr="00474BFA" w:rsidRDefault="003B3D18" w:rsidP="003B3D18">
      <w:pPr>
        <w:pStyle w:val="a3"/>
        <w:numPr>
          <w:ilvl w:val="0"/>
          <w:numId w:val="21"/>
        </w:numPr>
        <w:spacing w:after="0"/>
        <w:rPr>
          <w:rFonts w:ascii="Times New Roman" w:hAnsi="Times New Roman"/>
          <w:b/>
          <w:sz w:val="24"/>
          <w:szCs w:val="24"/>
          <w:lang w:val="ro-RO"/>
        </w:rPr>
      </w:pPr>
      <w:r w:rsidRPr="00474BFA">
        <w:rPr>
          <w:rFonts w:ascii="Times New Roman" w:eastAsia="Times New Roman" w:hAnsi="Times New Roman"/>
          <w:b/>
          <w:sz w:val="24"/>
          <w:szCs w:val="24"/>
          <w:lang w:val="ro-RO" w:eastAsia="ru-RU"/>
        </w:rPr>
        <w:t xml:space="preserve">Geaca din stofă de semi lână de culoare </w:t>
      </w:r>
      <w:r w:rsidRPr="00474BFA">
        <w:rPr>
          <w:rFonts w:ascii="Times New Roman" w:eastAsia="SimSun" w:hAnsi="Times New Roman"/>
          <w:b/>
          <w:sz w:val="24"/>
          <w:szCs w:val="24"/>
          <w:lang w:val="ro-MD" w:eastAsia="zh-CN"/>
        </w:rPr>
        <w:t>albastru închis</w:t>
      </w:r>
    </w:p>
    <w:p w:rsidR="003B3D18" w:rsidRPr="00474BFA" w:rsidRDefault="003B3D18" w:rsidP="003B3D18">
      <w:pPr>
        <w:spacing w:after="0"/>
        <w:jc w:val="center"/>
        <w:rPr>
          <w:rFonts w:ascii="Times New Roman" w:hAnsi="Times New Roman"/>
          <w:b/>
          <w:sz w:val="24"/>
          <w:szCs w:val="24"/>
          <w:lang w:val="ro-RO"/>
        </w:rPr>
      </w:pPr>
    </w:p>
    <w:p w:rsidR="003B3D18" w:rsidRPr="00474BFA" w:rsidRDefault="003B3D18" w:rsidP="003B3D18">
      <w:pPr>
        <w:pStyle w:val="a3"/>
        <w:spacing w:after="0"/>
        <w:ind w:left="0" w:firstLine="360"/>
        <w:jc w:val="both"/>
        <w:rPr>
          <w:rFonts w:ascii="Times New Roman" w:hAnsi="Times New Roman"/>
          <w:b/>
          <w:sz w:val="24"/>
          <w:szCs w:val="24"/>
          <w:lang w:val="ro-RO"/>
        </w:rPr>
      </w:pPr>
      <w:r w:rsidRPr="00474BFA">
        <w:rPr>
          <w:rFonts w:ascii="Times New Roman" w:hAnsi="Times New Roman"/>
          <w:b/>
          <w:sz w:val="24"/>
          <w:szCs w:val="24"/>
          <w:lang w:val="ro-RO"/>
        </w:rPr>
        <w:t xml:space="preserve">1.1  Materialele folosite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3197"/>
        <w:gridCol w:w="6432"/>
      </w:tblGrid>
      <w:tr w:rsidR="002E6BA8" w:rsidRPr="00474BFA" w:rsidTr="002E6BA8">
        <w:trPr>
          <w:trHeight w:val="335"/>
        </w:trPr>
        <w:tc>
          <w:tcPr>
            <w:tcW w:w="458" w:type="dxa"/>
            <w:vAlign w:val="center"/>
          </w:tcPr>
          <w:p w:rsidR="003B3D18" w:rsidRPr="00474BFA" w:rsidRDefault="003B3D18"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w:t>
            </w:r>
          </w:p>
        </w:tc>
        <w:tc>
          <w:tcPr>
            <w:tcW w:w="3228" w:type="dxa"/>
            <w:vAlign w:val="center"/>
          </w:tcPr>
          <w:p w:rsidR="003B3D18" w:rsidRPr="00474BFA" w:rsidRDefault="003B3D18"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Denumirea materialului</w:t>
            </w:r>
          </w:p>
        </w:tc>
        <w:tc>
          <w:tcPr>
            <w:tcW w:w="6519" w:type="dxa"/>
            <w:vAlign w:val="center"/>
          </w:tcPr>
          <w:p w:rsidR="003B3D18" w:rsidRPr="00474BFA" w:rsidRDefault="003B3D18"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Utilizare</w:t>
            </w:r>
          </w:p>
        </w:tc>
      </w:tr>
      <w:tr w:rsidR="002E6BA8" w:rsidRPr="00474BFA" w:rsidTr="002E6BA8">
        <w:tc>
          <w:tcPr>
            <w:tcW w:w="458" w:type="dxa"/>
            <w:vAlign w:val="center"/>
          </w:tcPr>
          <w:p w:rsidR="003B3D18" w:rsidRPr="00474BFA" w:rsidRDefault="003B3D18"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w:t>
            </w:r>
          </w:p>
        </w:tc>
        <w:tc>
          <w:tcPr>
            <w:tcW w:w="3228" w:type="dxa"/>
            <w:vAlign w:val="center"/>
          </w:tcPr>
          <w:p w:rsidR="003B3D18" w:rsidRPr="00474BFA" w:rsidRDefault="003B3D18"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w:t>
            </w:r>
          </w:p>
        </w:tc>
        <w:tc>
          <w:tcPr>
            <w:tcW w:w="6519" w:type="dxa"/>
            <w:vAlign w:val="center"/>
          </w:tcPr>
          <w:p w:rsidR="003B3D18" w:rsidRPr="00474BFA" w:rsidRDefault="003B3D18" w:rsidP="004F3745">
            <w:pPr>
              <w:spacing w:after="0" w:line="240" w:lineRule="auto"/>
              <w:jc w:val="center"/>
              <w:rPr>
                <w:rFonts w:ascii="Times New Roman" w:hAnsi="Times New Roman"/>
                <w:b/>
                <w:sz w:val="24"/>
                <w:szCs w:val="24"/>
                <w:lang w:val="ro-RO"/>
              </w:rPr>
            </w:pPr>
            <w:r w:rsidRPr="00474BFA">
              <w:rPr>
                <w:rFonts w:ascii="Times New Roman" w:hAnsi="Times New Roman"/>
                <w:b/>
                <w:sz w:val="24"/>
                <w:szCs w:val="24"/>
                <w:lang w:val="ro-RO"/>
              </w:rPr>
              <w:t>III</w:t>
            </w:r>
          </w:p>
        </w:tc>
      </w:tr>
      <w:tr w:rsidR="002E6BA8" w:rsidRPr="001A42E9" w:rsidTr="002E6BA8">
        <w:tc>
          <w:tcPr>
            <w:tcW w:w="458" w:type="dxa"/>
            <w:vAlign w:val="center"/>
          </w:tcPr>
          <w:p w:rsidR="003B3D18" w:rsidRPr="00474BFA" w:rsidRDefault="003B3D18"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1</w:t>
            </w:r>
          </w:p>
        </w:tc>
        <w:tc>
          <w:tcPr>
            <w:tcW w:w="3228" w:type="dxa"/>
          </w:tcPr>
          <w:p w:rsidR="003B3D18" w:rsidRPr="00474BFA" w:rsidRDefault="003B3D18"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de bază</w:t>
            </w:r>
          </w:p>
          <w:p w:rsidR="003B3D18" w:rsidRPr="00474BFA" w:rsidRDefault="003B3D18" w:rsidP="004F3745">
            <w:pPr>
              <w:spacing w:after="0" w:line="240" w:lineRule="auto"/>
              <w:rPr>
                <w:rFonts w:ascii="Times New Roman" w:hAnsi="Times New Roman"/>
                <w:sz w:val="24"/>
                <w:szCs w:val="24"/>
                <w:lang w:val="ro-RO"/>
              </w:rPr>
            </w:pPr>
          </w:p>
        </w:tc>
        <w:tc>
          <w:tcPr>
            <w:tcW w:w="6519" w:type="dxa"/>
          </w:tcPr>
          <w:p w:rsidR="003B3D18" w:rsidRPr="00474BFA" w:rsidRDefault="003B3D18"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28000-2004, lînă – 50 ±5 %, poliester – 50 ±5 %, densitatea - 280 - 320 gr/m</w:t>
            </w:r>
            <w:r w:rsidRPr="00474BFA">
              <w:rPr>
                <w:rFonts w:ascii="Times New Roman" w:hAnsi="Times New Roman"/>
                <w:sz w:val="24"/>
                <w:szCs w:val="24"/>
                <w:vertAlign w:val="superscript"/>
                <w:lang w:val="ro-RO"/>
              </w:rPr>
              <w:t>2</w:t>
            </w:r>
            <w:r w:rsidRPr="00474BFA">
              <w:rPr>
                <w:rFonts w:ascii="Times New Roman" w:hAnsi="Times New Roman"/>
                <w:sz w:val="24"/>
                <w:szCs w:val="24"/>
                <w:lang w:val="ro-RO"/>
              </w:rPr>
              <w:t>(culoare 19-4013 DARK NAVY)</w:t>
            </w:r>
          </w:p>
        </w:tc>
      </w:tr>
      <w:tr w:rsidR="002E6BA8" w:rsidRPr="001A42E9" w:rsidTr="002E6BA8">
        <w:tc>
          <w:tcPr>
            <w:tcW w:w="458" w:type="dxa"/>
            <w:vAlign w:val="center"/>
          </w:tcPr>
          <w:p w:rsidR="003B3D18" w:rsidRPr="00474BFA" w:rsidRDefault="003B3D18"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2</w:t>
            </w:r>
          </w:p>
        </w:tc>
        <w:tc>
          <w:tcPr>
            <w:tcW w:w="3228" w:type="dxa"/>
            <w:shd w:val="clear" w:color="auto" w:fill="FFFFFF" w:themeFill="background1"/>
          </w:tcPr>
          <w:p w:rsidR="003B3D18" w:rsidRPr="00474BFA" w:rsidRDefault="003B3D18"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Stofă pentru căptuşeală</w:t>
            </w:r>
          </w:p>
        </w:tc>
        <w:tc>
          <w:tcPr>
            <w:tcW w:w="6519" w:type="dxa"/>
            <w:shd w:val="clear" w:color="auto" w:fill="FFFFFF" w:themeFill="background1"/>
          </w:tcPr>
          <w:p w:rsidR="003B3D18" w:rsidRPr="00474BFA" w:rsidRDefault="003B3D18"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GOST 20272-96, viscoza-100 %, densitatea - 110 gr/m</w:t>
            </w:r>
            <w:r w:rsidRPr="00474BFA">
              <w:rPr>
                <w:rFonts w:ascii="Times New Roman" w:hAnsi="Times New Roman"/>
                <w:sz w:val="24"/>
                <w:szCs w:val="24"/>
                <w:vertAlign w:val="superscript"/>
                <w:lang w:val="ro-RO"/>
              </w:rPr>
              <w:t xml:space="preserve">2  </w:t>
            </w:r>
            <w:r w:rsidRPr="00474BFA">
              <w:rPr>
                <w:rFonts w:ascii="Times New Roman" w:hAnsi="Times New Roman"/>
                <w:sz w:val="24"/>
                <w:szCs w:val="24"/>
                <w:lang w:val="ro-RO"/>
              </w:rPr>
              <w:t>sau poliefir – 100%, densitatea - 71 gr/m</w:t>
            </w:r>
            <w:r w:rsidRPr="00474BFA">
              <w:rPr>
                <w:rFonts w:ascii="Times New Roman" w:hAnsi="Times New Roman"/>
                <w:sz w:val="24"/>
                <w:szCs w:val="24"/>
                <w:vertAlign w:val="superscript"/>
                <w:lang w:val="ro-RO"/>
              </w:rPr>
              <w:t xml:space="preserve">2  </w:t>
            </w:r>
            <w:r w:rsidRPr="00474BFA">
              <w:rPr>
                <w:rFonts w:ascii="Times New Roman" w:hAnsi="Times New Roman"/>
                <w:i/>
                <w:sz w:val="24"/>
                <w:szCs w:val="24"/>
                <w:lang w:val="ro-RO"/>
              </w:rPr>
              <w:t>(</w:t>
            </w:r>
            <w:r w:rsidRPr="00474BFA">
              <w:rPr>
                <w:rFonts w:ascii="Times New Roman" w:hAnsi="Times New Roman"/>
                <w:sz w:val="24"/>
                <w:szCs w:val="24"/>
                <w:lang w:val="ro-RO"/>
              </w:rPr>
              <w:t>culoare</w:t>
            </w:r>
            <w:r w:rsidRPr="00474BFA">
              <w:rPr>
                <w:rFonts w:ascii="Times New Roman" w:hAnsi="Times New Roman"/>
                <w:i/>
                <w:sz w:val="24"/>
                <w:szCs w:val="24"/>
                <w:lang w:val="ro-RO"/>
              </w:rPr>
              <w:t xml:space="preserve"> </w:t>
            </w:r>
            <w:r w:rsidRPr="00474BFA">
              <w:rPr>
                <w:rStyle w:val="tpa"/>
                <w:rFonts w:ascii="Times New Roman" w:hAnsi="Times New Roman"/>
                <w:sz w:val="24"/>
                <w:szCs w:val="24"/>
                <w:lang w:val="ro-RO"/>
              </w:rPr>
              <w:t>albastru inchis</w:t>
            </w:r>
            <w:r w:rsidRPr="00474BFA">
              <w:rPr>
                <w:rStyle w:val="tpa"/>
                <w:rFonts w:ascii="Times New Roman" w:hAnsi="Times New Roman"/>
                <w:i/>
                <w:sz w:val="24"/>
                <w:szCs w:val="24"/>
                <w:lang w:val="ro-RO"/>
              </w:rPr>
              <w:t>)</w:t>
            </w:r>
            <w:r w:rsidRPr="00474BFA">
              <w:rPr>
                <w:rFonts w:ascii="Times New Roman" w:hAnsi="Times New Roman"/>
                <w:sz w:val="24"/>
                <w:szCs w:val="24"/>
                <w:vertAlign w:val="superscript"/>
                <w:lang w:val="ro-RO"/>
              </w:rPr>
              <w:t xml:space="preserve">  </w:t>
            </w:r>
          </w:p>
        </w:tc>
      </w:tr>
      <w:tr w:rsidR="002E6BA8" w:rsidRPr="00474BFA" w:rsidTr="002E6BA8">
        <w:tc>
          <w:tcPr>
            <w:tcW w:w="458" w:type="dxa"/>
            <w:vAlign w:val="center"/>
          </w:tcPr>
          <w:p w:rsidR="003B3D18" w:rsidRPr="00474BFA" w:rsidRDefault="003B3D18"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3</w:t>
            </w:r>
          </w:p>
        </w:tc>
        <w:tc>
          <w:tcPr>
            <w:tcW w:w="3228" w:type="dxa"/>
            <w:shd w:val="clear" w:color="auto" w:fill="FFFFFF" w:themeFill="background1"/>
          </w:tcPr>
          <w:p w:rsidR="003B3D18" w:rsidRPr="00474BFA" w:rsidRDefault="003B3D18"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Stofa pentru punga buzunarului</w:t>
            </w:r>
          </w:p>
        </w:tc>
        <w:tc>
          <w:tcPr>
            <w:tcW w:w="6519" w:type="dxa"/>
            <w:shd w:val="clear" w:color="auto" w:fill="FFFFFF" w:themeFill="background1"/>
          </w:tcPr>
          <w:p w:rsidR="003B3D18" w:rsidRPr="00474BFA" w:rsidRDefault="003B3D18"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Bumbac 100% densitatea 135-142 %</w:t>
            </w:r>
          </w:p>
        </w:tc>
      </w:tr>
      <w:tr w:rsidR="002E6BA8" w:rsidRPr="00474BFA" w:rsidTr="002E6BA8">
        <w:tc>
          <w:tcPr>
            <w:tcW w:w="458" w:type="dxa"/>
            <w:vAlign w:val="center"/>
          </w:tcPr>
          <w:p w:rsidR="003B3D18" w:rsidRPr="00474BFA" w:rsidRDefault="003B3D18"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4</w:t>
            </w:r>
          </w:p>
        </w:tc>
        <w:tc>
          <w:tcPr>
            <w:tcW w:w="3228" w:type="dxa"/>
            <w:shd w:val="clear" w:color="auto" w:fill="FFFFFF" w:themeFill="background1"/>
          </w:tcPr>
          <w:p w:rsidR="003B3D18" w:rsidRPr="00474BFA" w:rsidRDefault="003B3D18"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Epoleți</w:t>
            </w:r>
          </w:p>
        </w:tc>
        <w:tc>
          <w:tcPr>
            <w:tcW w:w="6519" w:type="dxa"/>
            <w:shd w:val="clear" w:color="auto" w:fill="FFFFFF" w:themeFill="background1"/>
          </w:tcPr>
          <w:p w:rsidR="003B3D18" w:rsidRPr="00474BFA" w:rsidRDefault="003B3D18"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Conform modelului aprobat</w:t>
            </w:r>
          </w:p>
        </w:tc>
      </w:tr>
      <w:tr w:rsidR="002E6BA8" w:rsidRPr="001A42E9" w:rsidTr="002E6BA8">
        <w:tc>
          <w:tcPr>
            <w:tcW w:w="458" w:type="dxa"/>
            <w:vAlign w:val="center"/>
          </w:tcPr>
          <w:p w:rsidR="003B3D18" w:rsidRPr="00474BFA" w:rsidRDefault="003B3D18"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5</w:t>
            </w:r>
          </w:p>
        </w:tc>
        <w:tc>
          <w:tcPr>
            <w:tcW w:w="3228" w:type="dxa"/>
            <w:vAlign w:val="center"/>
          </w:tcPr>
          <w:p w:rsidR="003B3D18" w:rsidRPr="00474BFA" w:rsidRDefault="003B3D18" w:rsidP="004F3745">
            <w:pPr>
              <w:spacing w:after="0" w:line="240" w:lineRule="auto"/>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Nasturi pentru uniformă</w:t>
            </w:r>
          </w:p>
          <w:p w:rsidR="003B3D18" w:rsidRPr="00474BFA" w:rsidRDefault="003B3D18" w:rsidP="004F3745">
            <w:pPr>
              <w:spacing w:after="0" w:line="240" w:lineRule="auto"/>
              <w:rPr>
                <w:rFonts w:ascii="Times New Roman" w:hAnsi="Times New Roman"/>
                <w:sz w:val="24"/>
                <w:szCs w:val="24"/>
                <w:lang w:val="ro-RO"/>
              </w:rPr>
            </w:pPr>
          </w:p>
        </w:tc>
        <w:tc>
          <w:tcPr>
            <w:tcW w:w="6519" w:type="dxa"/>
          </w:tcPr>
          <w:p w:rsidR="003B3D18" w:rsidRPr="00474BFA" w:rsidRDefault="003B3D18" w:rsidP="004F3745">
            <w:pPr>
              <w:spacing w:after="0" w:line="240" w:lineRule="auto"/>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Nasturii sînt de formă rotundă şi au în centru imaginea conturată a Stemei de Stat a Republicii Moldova în relief:</w:t>
            </w:r>
          </w:p>
          <w:p w:rsidR="003B3D18" w:rsidRPr="00474BFA" w:rsidRDefault="003B3D18" w:rsidP="004F3745">
            <w:pPr>
              <w:spacing w:after="0" w:line="240" w:lineRule="auto"/>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a) cu diametrul de </w:t>
            </w:r>
            <w:r w:rsidRPr="00474BFA">
              <w:rPr>
                <w:rFonts w:ascii="Times New Roman" w:eastAsia="SimSun" w:hAnsi="Times New Roman"/>
                <w:sz w:val="24"/>
                <w:szCs w:val="24"/>
                <w:u w:val="single"/>
                <w:lang w:val="ro-RO" w:eastAsia="zh-CN"/>
              </w:rPr>
              <w:t>24 mm</w:t>
            </w:r>
            <w:r w:rsidRPr="00474BFA">
              <w:rPr>
                <w:rFonts w:ascii="Times New Roman" w:eastAsia="SimSun" w:hAnsi="Times New Roman"/>
                <w:sz w:val="24"/>
                <w:szCs w:val="24"/>
                <w:lang w:val="ro-RO" w:eastAsia="zh-CN"/>
              </w:rPr>
              <w:t>, de culoare gri-metalizat – la vestonul de ceremonie pentru bărbaţi;</w:t>
            </w:r>
          </w:p>
          <w:p w:rsidR="003B3D18" w:rsidRPr="00474BFA" w:rsidRDefault="003B3D18" w:rsidP="004F3745">
            <w:pPr>
              <w:spacing w:after="0" w:line="240" w:lineRule="auto"/>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b) cu diametrul de 14 mm, gri-metalizat – la mînicile vestonului pentru bărbaţi</w:t>
            </w:r>
          </w:p>
        </w:tc>
      </w:tr>
      <w:tr w:rsidR="002E6BA8" w:rsidRPr="00474BFA" w:rsidTr="002E6BA8">
        <w:tc>
          <w:tcPr>
            <w:tcW w:w="458" w:type="dxa"/>
            <w:vAlign w:val="center"/>
          </w:tcPr>
          <w:p w:rsidR="003B3D18" w:rsidRPr="00474BFA" w:rsidRDefault="003B3D18"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6</w:t>
            </w:r>
          </w:p>
        </w:tc>
        <w:tc>
          <w:tcPr>
            <w:tcW w:w="3228" w:type="dxa"/>
            <w:vAlign w:val="center"/>
          </w:tcPr>
          <w:p w:rsidR="003B3D18" w:rsidRPr="00474BFA" w:rsidRDefault="003B3D18" w:rsidP="004F3745">
            <w:pPr>
              <w:spacing w:after="0" w:line="240" w:lineRule="auto"/>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Fermoar </w:t>
            </w:r>
          </w:p>
        </w:tc>
        <w:tc>
          <w:tcPr>
            <w:tcW w:w="6519" w:type="dxa"/>
          </w:tcPr>
          <w:p w:rsidR="003B3D18" w:rsidRPr="00474BFA" w:rsidRDefault="003B3D18" w:rsidP="004F3745">
            <w:pPr>
              <w:spacing w:after="0" w:line="240" w:lineRule="auto"/>
              <w:rPr>
                <w:rFonts w:ascii="Times New Roman" w:eastAsia="SimSun" w:hAnsi="Times New Roman"/>
                <w:sz w:val="24"/>
                <w:szCs w:val="24"/>
                <w:lang w:val="ro-RO" w:eastAsia="zh-CN"/>
              </w:rPr>
            </w:pPr>
            <w:r w:rsidRPr="00474BFA">
              <w:rPr>
                <w:rFonts w:ascii="Times New Roman" w:eastAsiaTheme="majorEastAsia" w:hAnsi="Times New Roman"/>
                <w:bCs/>
                <w:sz w:val="24"/>
                <w:szCs w:val="24"/>
                <w:lang w:val="ro-RO"/>
              </w:rPr>
              <w:t>Din material plastic spiralat</w:t>
            </w:r>
          </w:p>
        </w:tc>
      </w:tr>
      <w:tr w:rsidR="002E6BA8" w:rsidRPr="001A42E9" w:rsidTr="002E6BA8">
        <w:tc>
          <w:tcPr>
            <w:tcW w:w="458" w:type="dxa"/>
          </w:tcPr>
          <w:p w:rsidR="003B3D18" w:rsidRPr="00474BFA" w:rsidRDefault="003B3D18" w:rsidP="004F3745">
            <w:pPr>
              <w:spacing w:after="0" w:line="240" w:lineRule="auto"/>
              <w:jc w:val="center"/>
              <w:rPr>
                <w:rFonts w:ascii="Times New Roman" w:hAnsi="Times New Roman"/>
                <w:sz w:val="24"/>
                <w:szCs w:val="24"/>
                <w:lang w:val="ro-RO"/>
              </w:rPr>
            </w:pPr>
            <w:r w:rsidRPr="00474BFA">
              <w:rPr>
                <w:rFonts w:ascii="Times New Roman" w:hAnsi="Times New Roman"/>
                <w:sz w:val="24"/>
                <w:szCs w:val="24"/>
                <w:lang w:val="ro-RO"/>
              </w:rPr>
              <w:t>7</w:t>
            </w:r>
          </w:p>
        </w:tc>
        <w:tc>
          <w:tcPr>
            <w:tcW w:w="3228" w:type="dxa"/>
          </w:tcPr>
          <w:p w:rsidR="003B3D18" w:rsidRPr="00474BFA" w:rsidRDefault="003B3D18" w:rsidP="004F3745">
            <w:pPr>
              <w:spacing w:after="0" w:line="240" w:lineRule="auto"/>
              <w:rPr>
                <w:rFonts w:ascii="Times New Roman" w:hAnsi="Times New Roman"/>
                <w:sz w:val="24"/>
                <w:szCs w:val="24"/>
                <w:lang w:val="ro-RO"/>
              </w:rPr>
            </w:pPr>
            <w:r w:rsidRPr="00474BFA">
              <w:rPr>
                <w:rFonts w:ascii="Times New Roman" w:hAnsi="Times New Roman"/>
                <w:sz w:val="24"/>
                <w:szCs w:val="24"/>
                <w:lang w:val="ro-RO"/>
              </w:rPr>
              <w:t>Ecuson pe mînecă</w:t>
            </w:r>
          </w:p>
        </w:tc>
        <w:tc>
          <w:tcPr>
            <w:tcW w:w="6519" w:type="dxa"/>
          </w:tcPr>
          <w:p w:rsidR="003B3D18" w:rsidRPr="00474BFA" w:rsidRDefault="003B3D18" w:rsidP="004F3745">
            <w:pPr>
              <w:pStyle w:val="a4"/>
              <w:shd w:val="clear" w:color="auto" w:fill="auto"/>
              <w:tabs>
                <w:tab w:val="left" w:pos="851"/>
                <w:tab w:val="left" w:pos="993"/>
              </w:tabs>
              <w:spacing w:before="0" w:after="0" w:line="240" w:lineRule="auto"/>
              <w:ind w:right="20"/>
              <w:rPr>
                <w:rFonts w:eastAsia="SimSun"/>
                <w:sz w:val="24"/>
                <w:szCs w:val="24"/>
                <w:lang w:val="ro-RO" w:eastAsia="zh-CN"/>
              </w:rPr>
            </w:pPr>
            <w:r w:rsidRPr="00474BFA">
              <w:rPr>
                <w:rFonts w:eastAsia="SimSun"/>
                <w:sz w:val="24"/>
                <w:szCs w:val="24"/>
                <w:lang w:val="ro-RO" w:eastAsia="zh-CN"/>
              </w:rPr>
              <w:t>Comisia de heraldică nr. 391 din 30.09.2015 (publicat MO nr. 119-126 din 14.04.2017)</w:t>
            </w:r>
          </w:p>
        </w:tc>
      </w:tr>
    </w:tbl>
    <w:p w:rsidR="003B3D18" w:rsidRPr="00474BFA" w:rsidRDefault="003B3D18" w:rsidP="003B3D18">
      <w:pPr>
        <w:spacing w:after="0" w:line="240" w:lineRule="auto"/>
        <w:ind w:firstLine="426"/>
        <w:jc w:val="both"/>
        <w:rPr>
          <w:rFonts w:ascii="Times New Roman" w:eastAsia="Times New Roman" w:hAnsi="Times New Roman"/>
          <w:sz w:val="24"/>
          <w:szCs w:val="24"/>
          <w:lang w:val="ro-RO" w:eastAsia="ru-RU"/>
        </w:rPr>
      </w:pPr>
      <w:r w:rsidRPr="00474BFA">
        <w:rPr>
          <w:rFonts w:ascii="Times New Roman" w:eastAsia="Times New Roman" w:hAnsi="Times New Roman"/>
          <w:b/>
          <w:sz w:val="24"/>
          <w:szCs w:val="24"/>
          <w:lang w:val="ro-RO" w:eastAsia="ru-RU"/>
        </w:rPr>
        <w:t xml:space="preserve">1.2  Geaca din stofă de semi lână de culoare </w:t>
      </w:r>
      <w:r w:rsidRPr="00474BFA">
        <w:rPr>
          <w:rFonts w:ascii="Times New Roman" w:eastAsia="SimSun" w:hAnsi="Times New Roman"/>
          <w:b/>
          <w:sz w:val="24"/>
          <w:szCs w:val="24"/>
          <w:lang w:val="ro-MD" w:eastAsia="zh-CN"/>
        </w:rPr>
        <w:t xml:space="preserve">albastru închis </w:t>
      </w:r>
      <w:r w:rsidRPr="00474BFA">
        <w:rPr>
          <w:rFonts w:ascii="Times New Roman" w:eastAsia="Times New Roman" w:hAnsi="Times New Roman"/>
          <w:sz w:val="24"/>
          <w:szCs w:val="24"/>
          <w:lang w:val="ro-RO" w:eastAsia="ru-RU"/>
        </w:rPr>
        <w:t>este constituită din piepţi, spate, mâneci şi guler.</w:t>
      </w:r>
    </w:p>
    <w:p w:rsidR="003B3D18" w:rsidRPr="00474BFA" w:rsidRDefault="003B3D18" w:rsidP="003B3D18">
      <w:pPr>
        <w:spacing w:after="0" w:line="240" w:lineRule="auto"/>
        <w:ind w:firstLine="709"/>
        <w:jc w:val="both"/>
        <w:rPr>
          <w:rFonts w:ascii="Times New Roman" w:eastAsia="Times New Roman" w:hAnsi="Times New Roman"/>
          <w:sz w:val="24"/>
          <w:szCs w:val="24"/>
          <w:lang w:val="ro-RO" w:eastAsia="ru-RU"/>
        </w:rPr>
      </w:pPr>
      <w:r w:rsidRPr="00474BFA">
        <w:rPr>
          <w:rFonts w:ascii="Times New Roman" w:eastAsia="Times New Roman" w:hAnsi="Times New Roman"/>
          <w:sz w:val="24"/>
          <w:szCs w:val="24"/>
          <w:lang w:val="ro-RO" w:eastAsia="ru-RU"/>
        </w:rPr>
        <w:t>Piepţii sunt formaţi din două repere simetrice. Ei se încheie cu fermoar. În partea superioară sunt aplicate două buzunare cu cută dublă. Buzunarele se încheie</w:t>
      </w:r>
      <w:r w:rsidRPr="00474BFA">
        <w:rPr>
          <w:rFonts w:ascii="Times New Roman" w:eastAsia="Times New Roman" w:hAnsi="Times New Roman"/>
          <w:sz w:val="24"/>
          <w:szCs w:val="24"/>
          <w:u w:val="single"/>
          <w:lang w:val="ro-RO" w:eastAsia="ru-RU"/>
        </w:rPr>
        <w:t xml:space="preserve"> </w:t>
      </w:r>
      <w:r w:rsidRPr="00474BFA">
        <w:rPr>
          <w:rFonts w:ascii="Times New Roman" w:eastAsia="Times New Roman" w:hAnsi="Times New Roman"/>
          <w:sz w:val="24"/>
          <w:szCs w:val="24"/>
          <w:lang w:val="ro-RO" w:eastAsia="ru-RU"/>
        </w:rPr>
        <w:t>prin clape, cu nasturi şi butoniere. În partea de jos sunt plasate sub unghi două buzunare cu bordură.</w:t>
      </w:r>
    </w:p>
    <w:p w:rsidR="003B3D18" w:rsidRPr="00474BFA" w:rsidRDefault="003B3D18" w:rsidP="003B3D18">
      <w:pPr>
        <w:spacing w:after="0" w:line="240" w:lineRule="auto"/>
        <w:ind w:firstLine="709"/>
        <w:jc w:val="both"/>
        <w:rPr>
          <w:rFonts w:ascii="Times New Roman" w:eastAsia="Times New Roman" w:hAnsi="Times New Roman"/>
          <w:sz w:val="24"/>
          <w:szCs w:val="24"/>
          <w:lang w:val="ro-RO" w:eastAsia="ru-RU"/>
        </w:rPr>
      </w:pPr>
      <w:r w:rsidRPr="00474BFA">
        <w:rPr>
          <w:rFonts w:ascii="Times New Roman" w:eastAsia="Times New Roman" w:hAnsi="Times New Roman"/>
          <w:sz w:val="24"/>
          <w:szCs w:val="24"/>
          <w:lang w:val="ro-RO" w:eastAsia="ru-RU"/>
        </w:rPr>
        <w:t>Spatele este format din partea superioară – platcă, şi partea inferioară. În cusătura de montare a plătcii sunt prelucrate două pliuri, situate simetric şi orientate spre răscroiala mânecilor.</w:t>
      </w:r>
    </w:p>
    <w:p w:rsidR="003B3D18" w:rsidRPr="00474BFA" w:rsidRDefault="003B3D18" w:rsidP="003B3D18">
      <w:pPr>
        <w:spacing w:after="0" w:line="240" w:lineRule="auto"/>
        <w:ind w:firstLine="709"/>
        <w:jc w:val="both"/>
        <w:rPr>
          <w:rFonts w:ascii="Times New Roman" w:eastAsia="Times New Roman" w:hAnsi="Times New Roman"/>
          <w:sz w:val="24"/>
          <w:szCs w:val="24"/>
          <w:lang w:val="ro-RO" w:eastAsia="ru-RU"/>
        </w:rPr>
      </w:pPr>
      <w:r w:rsidRPr="00474BFA">
        <w:rPr>
          <w:rFonts w:ascii="Times New Roman" w:eastAsia="Times New Roman" w:hAnsi="Times New Roman"/>
          <w:sz w:val="24"/>
          <w:szCs w:val="24"/>
          <w:lang w:val="ro-RO" w:eastAsia="ru-RU"/>
        </w:rPr>
        <w:t>Mâneca tip cămaşă este formată din partea superioară şi partea inferioară. Terminaţia mânecii este prelucrată cu manşetă, care se închide, la cusătura colţului, la un rând de nasturi plasaţi în două niveluri.</w:t>
      </w:r>
    </w:p>
    <w:p w:rsidR="003B3D18" w:rsidRPr="00474BFA" w:rsidRDefault="003B3D18" w:rsidP="003B3D18">
      <w:pPr>
        <w:spacing w:after="0" w:line="240" w:lineRule="auto"/>
        <w:ind w:firstLine="709"/>
        <w:jc w:val="both"/>
        <w:rPr>
          <w:rFonts w:ascii="Times New Roman" w:eastAsia="Times New Roman" w:hAnsi="Times New Roman"/>
          <w:sz w:val="24"/>
          <w:szCs w:val="24"/>
          <w:lang w:val="ro-RO" w:eastAsia="ru-RU"/>
        </w:rPr>
      </w:pPr>
      <w:r w:rsidRPr="00474BFA">
        <w:rPr>
          <w:rFonts w:ascii="Times New Roman" w:eastAsia="Times New Roman" w:hAnsi="Times New Roman"/>
          <w:sz w:val="24"/>
          <w:szCs w:val="24"/>
          <w:lang w:val="ro-RO" w:eastAsia="ru-RU"/>
        </w:rPr>
        <w:t>Gulerul este răsfrânt, cu colţurile sub unghi ascuţit.</w:t>
      </w:r>
    </w:p>
    <w:p w:rsidR="003B3D18" w:rsidRPr="00474BFA" w:rsidRDefault="003B3D18" w:rsidP="003B3D18">
      <w:pPr>
        <w:spacing w:after="0" w:line="240" w:lineRule="auto"/>
        <w:ind w:firstLine="709"/>
        <w:jc w:val="both"/>
        <w:rPr>
          <w:rFonts w:ascii="Times New Roman" w:eastAsia="Times New Roman" w:hAnsi="Times New Roman"/>
          <w:sz w:val="24"/>
          <w:szCs w:val="24"/>
          <w:lang w:val="ro-RO" w:eastAsia="ru-RU"/>
        </w:rPr>
      </w:pPr>
      <w:r w:rsidRPr="00474BFA">
        <w:rPr>
          <w:rFonts w:ascii="Times New Roman" w:eastAsia="Times New Roman" w:hAnsi="Times New Roman"/>
          <w:sz w:val="24"/>
          <w:szCs w:val="24"/>
          <w:lang w:val="ro-RO" w:eastAsia="ru-RU"/>
        </w:rPr>
        <w:t>Terminaţia giacei este prelucrată betelie lată, încheiată la un rând de nasturi plasaţi în două niveluri. În regiunea cusăturilor laterale ale giacei, betelia este flexibilă, datorită panglicii elastice, care este fixată cu trei tigheluri de garnisire.</w:t>
      </w:r>
    </w:p>
    <w:p w:rsidR="003B3D18" w:rsidRPr="00474BFA" w:rsidRDefault="003B3D18" w:rsidP="003B3D18">
      <w:pPr>
        <w:spacing w:after="0" w:line="240" w:lineRule="auto"/>
        <w:ind w:firstLine="709"/>
        <w:jc w:val="both"/>
        <w:rPr>
          <w:rFonts w:ascii="Times New Roman" w:eastAsia="Times New Roman" w:hAnsi="Times New Roman"/>
          <w:sz w:val="24"/>
          <w:szCs w:val="24"/>
          <w:lang w:val="ro-RO" w:eastAsia="ru-RU"/>
        </w:rPr>
      </w:pPr>
      <w:r w:rsidRPr="00474BFA">
        <w:rPr>
          <w:rFonts w:ascii="Times New Roman" w:eastAsia="Times New Roman" w:hAnsi="Times New Roman"/>
          <w:sz w:val="24"/>
          <w:szCs w:val="24"/>
          <w:lang w:val="ro-RO" w:eastAsia="ru-RU"/>
        </w:rPr>
        <w:t>Geaca este căptuşită cu ţesătură de mătase.</w:t>
      </w:r>
    </w:p>
    <w:p w:rsidR="003B3D18" w:rsidRPr="00474BFA" w:rsidRDefault="003B3D18" w:rsidP="003B3D18">
      <w:pPr>
        <w:spacing w:after="0" w:line="240" w:lineRule="auto"/>
        <w:ind w:firstLine="708"/>
        <w:jc w:val="both"/>
        <w:rPr>
          <w:rFonts w:ascii="Times New Roman" w:eastAsia="SimSun" w:hAnsi="Times New Roman"/>
          <w:sz w:val="24"/>
          <w:szCs w:val="24"/>
          <w:lang w:val="ro-MD" w:eastAsia="zh-CN"/>
        </w:rPr>
      </w:pPr>
      <w:r w:rsidRPr="00474BFA">
        <w:rPr>
          <w:rFonts w:ascii="Times New Roman" w:eastAsia="SimSun" w:hAnsi="Times New Roman"/>
          <w:sz w:val="24"/>
          <w:szCs w:val="24"/>
          <w:lang w:val="ro-MD" w:eastAsia="zh-CN"/>
        </w:rPr>
        <w:t>Geaca din stofă de semi lână de culoare albastru închis este identică pentru bărbați și femei.</w:t>
      </w:r>
    </w:p>
    <w:p w:rsidR="003B3D18" w:rsidRPr="00474BFA" w:rsidRDefault="003B3D18" w:rsidP="003B3D18">
      <w:pPr>
        <w:spacing w:after="0" w:line="240" w:lineRule="auto"/>
        <w:ind w:firstLine="540"/>
        <w:jc w:val="both"/>
        <w:rPr>
          <w:rFonts w:ascii="Times New Roman" w:eastAsia="SimSun" w:hAnsi="Times New Roman"/>
          <w:sz w:val="24"/>
          <w:szCs w:val="24"/>
          <w:lang w:val="ro-MD" w:eastAsia="zh-CN"/>
        </w:rPr>
      </w:pPr>
      <w:r w:rsidRPr="00474BFA">
        <w:rPr>
          <w:rFonts w:ascii="Times New Roman" w:eastAsia="SimSun" w:hAnsi="Times New Roman"/>
          <w:b/>
          <w:sz w:val="24"/>
          <w:szCs w:val="24"/>
          <w:lang w:val="ro-MD" w:eastAsia="zh-CN"/>
        </w:rPr>
        <w:t>Pantalonii/fusta</w:t>
      </w:r>
      <w:r w:rsidRPr="00474BFA">
        <w:rPr>
          <w:rFonts w:ascii="Times New Roman" w:eastAsia="SimSun" w:hAnsi="Times New Roman"/>
          <w:sz w:val="24"/>
          <w:szCs w:val="24"/>
          <w:lang w:val="ro-RO" w:eastAsia="zh-CN"/>
        </w:rPr>
        <w:t xml:space="preserve"> </w:t>
      </w:r>
      <w:r w:rsidRPr="00474BFA">
        <w:rPr>
          <w:rFonts w:ascii="Times New Roman" w:eastAsia="SimSun" w:hAnsi="Times New Roman"/>
          <w:sz w:val="24"/>
          <w:szCs w:val="24"/>
          <w:lang w:val="ro-MD" w:eastAsia="zh-CN"/>
        </w:rPr>
        <w:t>pentru geacă din stofă de semi lână sunt identici ca model cu pantalonii/fusta pentru ținuta de ceremonie.</w:t>
      </w:r>
    </w:p>
    <w:p w:rsidR="003B3D18" w:rsidRPr="00474BFA" w:rsidRDefault="003B3D18" w:rsidP="003B3D18">
      <w:pPr>
        <w:spacing w:after="0" w:line="240" w:lineRule="auto"/>
        <w:ind w:firstLine="540"/>
        <w:jc w:val="both"/>
        <w:rPr>
          <w:rFonts w:ascii="Times New Roman" w:hAnsi="Times New Roman"/>
          <w:b/>
          <w:i/>
          <w:sz w:val="24"/>
          <w:szCs w:val="24"/>
          <w:lang w:val="ro-RO"/>
        </w:rPr>
      </w:pPr>
      <w:r w:rsidRPr="00474BFA">
        <w:rPr>
          <w:rFonts w:ascii="Times New Roman" w:hAnsi="Times New Roman"/>
          <w:b/>
          <w:i/>
          <w:sz w:val="24"/>
          <w:szCs w:val="24"/>
          <w:lang w:val="ro-RO"/>
        </w:rPr>
        <w:t xml:space="preserve">Pentru informaţii suplimentare (mărimi, lungimea mînicilor) se consultă GOST 18825-84. </w:t>
      </w:r>
    </w:p>
    <w:p w:rsidR="003B3D18" w:rsidRPr="00474BFA" w:rsidRDefault="003B3D18" w:rsidP="003B3D18">
      <w:pPr>
        <w:spacing w:after="0"/>
        <w:jc w:val="both"/>
        <w:rPr>
          <w:rFonts w:ascii="Times New Roman" w:hAnsi="Times New Roman"/>
          <w:b/>
          <w:i/>
          <w:sz w:val="24"/>
          <w:szCs w:val="24"/>
          <w:lang w:val="ro-RO"/>
        </w:rPr>
      </w:pPr>
      <w:r w:rsidRPr="00474BFA">
        <w:rPr>
          <w:rFonts w:ascii="Times New Roman" w:hAnsi="Times New Roman"/>
          <w:b/>
          <w:i/>
          <w:sz w:val="24"/>
          <w:szCs w:val="24"/>
          <w:lang w:val="ro-RO"/>
        </w:rPr>
        <w:t xml:space="preserve">         Dimensiunile produselor livrate trebuie sa corespunda tabelului de masuri aprobat.</w:t>
      </w:r>
    </w:p>
    <w:p w:rsidR="003B3D18" w:rsidRPr="00474BFA" w:rsidRDefault="003B3D18" w:rsidP="003B3D18">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Pr="00474BFA">
        <w:rPr>
          <w:rFonts w:ascii="Times New Roman" w:hAnsi="Times New Roman"/>
          <w:b/>
          <w:i/>
          <w:sz w:val="24"/>
          <w:szCs w:val="24"/>
          <w:lang w:val="ro-RO"/>
        </w:rPr>
        <w:t>GOST 4103-82.</w:t>
      </w:r>
    </w:p>
    <w:p w:rsidR="003B3D18" w:rsidRPr="00474BFA" w:rsidRDefault="003B3D18" w:rsidP="003B3D18">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3B3D18" w:rsidRPr="00474BFA" w:rsidRDefault="003B3D18" w:rsidP="001A32FD">
      <w:pPr>
        <w:spacing w:after="0" w:line="240" w:lineRule="auto"/>
        <w:jc w:val="both"/>
        <w:rPr>
          <w:rFonts w:ascii="Times New Roman" w:eastAsia="SimSun" w:hAnsi="Times New Roman"/>
          <w:i/>
          <w:sz w:val="24"/>
          <w:szCs w:val="24"/>
          <w:lang w:val="ro-MD" w:eastAsia="zh-CN"/>
        </w:rPr>
      </w:pPr>
      <w:r w:rsidRPr="00474BFA">
        <w:rPr>
          <w:rFonts w:ascii="Times New Roman" w:eastAsia="SimSun" w:hAnsi="Times New Roman"/>
          <w:i/>
          <w:sz w:val="24"/>
          <w:szCs w:val="24"/>
          <w:lang w:val="en-US" w:eastAsia="zh-CN"/>
        </w:rPr>
        <w:t xml:space="preserve">        </w:t>
      </w:r>
      <w:r w:rsidRPr="00474BFA">
        <w:rPr>
          <w:rFonts w:ascii="Times New Roman" w:eastAsia="SimSun" w:hAnsi="Times New Roman"/>
          <w:i/>
          <w:sz w:val="24"/>
          <w:szCs w:val="24"/>
          <w:lang w:val="ro-MD" w:eastAsia="zh-CN"/>
        </w:rPr>
        <w:t xml:space="preserve"> </w:t>
      </w:r>
    </w:p>
    <w:p w:rsidR="008637D2" w:rsidRDefault="008637D2" w:rsidP="001A32FD">
      <w:pPr>
        <w:spacing w:after="0" w:line="240" w:lineRule="auto"/>
        <w:jc w:val="both"/>
        <w:rPr>
          <w:rFonts w:ascii="Times New Roman" w:eastAsia="SimSun" w:hAnsi="Times New Roman"/>
          <w:i/>
          <w:sz w:val="24"/>
          <w:szCs w:val="24"/>
          <w:lang w:val="ro-MD" w:eastAsia="zh-CN"/>
        </w:rPr>
      </w:pPr>
    </w:p>
    <w:p w:rsidR="00474BFA" w:rsidRDefault="00474BFA" w:rsidP="001A32FD">
      <w:pPr>
        <w:spacing w:after="0" w:line="240" w:lineRule="auto"/>
        <w:jc w:val="both"/>
        <w:rPr>
          <w:rFonts w:ascii="Times New Roman" w:eastAsia="SimSun" w:hAnsi="Times New Roman"/>
          <w:i/>
          <w:sz w:val="24"/>
          <w:szCs w:val="24"/>
          <w:lang w:val="ro-MD" w:eastAsia="zh-CN"/>
        </w:rPr>
      </w:pPr>
    </w:p>
    <w:p w:rsidR="00474BFA" w:rsidRDefault="00474BFA" w:rsidP="001A32FD">
      <w:pPr>
        <w:spacing w:after="0" w:line="240" w:lineRule="auto"/>
        <w:jc w:val="both"/>
        <w:rPr>
          <w:rFonts w:ascii="Times New Roman" w:eastAsia="SimSun" w:hAnsi="Times New Roman"/>
          <w:i/>
          <w:sz w:val="24"/>
          <w:szCs w:val="24"/>
          <w:lang w:val="ro-MD" w:eastAsia="zh-CN"/>
        </w:rPr>
      </w:pPr>
    </w:p>
    <w:p w:rsidR="00474BFA" w:rsidRDefault="00474BFA" w:rsidP="001A32FD">
      <w:pPr>
        <w:spacing w:after="0" w:line="240" w:lineRule="auto"/>
        <w:jc w:val="both"/>
        <w:rPr>
          <w:rFonts w:ascii="Times New Roman" w:eastAsia="SimSun" w:hAnsi="Times New Roman"/>
          <w:i/>
          <w:sz w:val="24"/>
          <w:szCs w:val="24"/>
          <w:lang w:val="ro-MD" w:eastAsia="zh-CN"/>
        </w:rPr>
      </w:pPr>
    </w:p>
    <w:p w:rsidR="00474BFA" w:rsidRDefault="00474BFA" w:rsidP="001A32FD">
      <w:pPr>
        <w:spacing w:after="0" w:line="240" w:lineRule="auto"/>
        <w:jc w:val="both"/>
        <w:rPr>
          <w:rFonts w:ascii="Times New Roman" w:eastAsia="SimSun" w:hAnsi="Times New Roman"/>
          <w:i/>
          <w:sz w:val="24"/>
          <w:szCs w:val="24"/>
          <w:lang w:val="ro-MD" w:eastAsia="zh-CN"/>
        </w:rPr>
      </w:pPr>
    </w:p>
    <w:p w:rsidR="00474BFA" w:rsidRPr="00474BFA" w:rsidRDefault="00474BFA" w:rsidP="001A32FD">
      <w:pPr>
        <w:spacing w:after="0" w:line="240" w:lineRule="auto"/>
        <w:jc w:val="both"/>
        <w:rPr>
          <w:rFonts w:ascii="Times New Roman" w:eastAsia="SimSun" w:hAnsi="Times New Roman"/>
          <w:i/>
          <w:sz w:val="24"/>
          <w:szCs w:val="24"/>
          <w:lang w:val="ro-MD" w:eastAsia="zh-CN"/>
        </w:rPr>
      </w:pPr>
    </w:p>
    <w:p w:rsidR="008637D2" w:rsidRPr="00474BFA" w:rsidRDefault="008637D2" w:rsidP="001A32FD">
      <w:pPr>
        <w:spacing w:after="0" w:line="240" w:lineRule="auto"/>
        <w:jc w:val="both"/>
        <w:rPr>
          <w:rFonts w:ascii="Times New Roman" w:eastAsia="SimSun" w:hAnsi="Times New Roman"/>
          <w:i/>
          <w:sz w:val="24"/>
          <w:szCs w:val="24"/>
          <w:lang w:val="ro-MD" w:eastAsia="zh-CN"/>
        </w:rPr>
      </w:pPr>
    </w:p>
    <w:p w:rsidR="008637D2" w:rsidRPr="00474BFA" w:rsidRDefault="008637D2" w:rsidP="008637D2">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41</w:t>
      </w:r>
    </w:p>
    <w:p w:rsidR="008637D2" w:rsidRPr="00474BFA" w:rsidRDefault="008637D2" w:rsidP="008637D2">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8637D2" w:rsidRPr="00474BFA" w:rsidRDefault="008637D2" w:rsidP="001A32FD">
      <w:pPr>
        <w:spacing w:after="0" w:line="240" w:lineRule="auto"/>
        <w:jc w:val="both"/>
        <w:rPr>
          <w:rFonts w:ascii="Times New Roman" w:eastAsia="SimSun" w:hAnsi="Times New Roman"/>
          <w:sz w:val="24"/>
          <w:szCs w:val="24"/>
          <w:lang w:val="ro-RO" w:eastAsia="zh-CN"/>
        </w:rPr>
      </w:pPr>
    </w:p>
    <w:p w:rsidR="008637D2" w:rsidRPr="00474BFA" w:rsidRDefault="008637D2" w:rsidP="001A32FD">
      <w:pPr>
        <w:spacing w:after="0" w:line="240" w:lineRule="auto"/>
        <w:jc w:val="both"/>
        <w:rPr>
          <w:rFonts w:ascii="Times New Roman" w:eastAsia="SimSun" w:hAnsi="Times New Roman"/>
          <w:i/>
          <w:sz w:val="24"/>
          <w:szCs w:val="24"/>
          <w:lang w:val="ro-MD" w:eastAsia="zh-CN"/>
        </w:rPr>
      </w:pPr>
    </w:p>
    <w:p w:rsidR="008637D2" w:rsidRPr="00474BFA" w:rsidRDefault="008637D2" w:rsidP="008637D2">
      <w:pPr>
        <w:spacing w:after="0" w:line="240" w:lineRule="auto"/>
        <w:ind w:firstLine="540"/>
        <w:jc w:val="both"/>
        <w:rPr>
          <w:rFonts w:ascii="Times New Roman" w:eastAsia="SimSun" w:hAnsi="Times New Roman"/>
          <w:b/>
          <w:color w:val="000000"/>
          <w:sz w:val="24"/>
          <w:szCs w:val="24"/>
          <w:lang w:val="ro-MD" w:eastAsia="zh-CN"/>
        </w:rPr>
      </w:pPr>
      <w:r w:rsidRPr="00474BFA">
        <w:rPr>
          <w:rFonts w:ascii="Times New Roman" w:eastAsia="SimSun" w:hAnsi="Times New Roman"/>
          <w:b/>
          <w:color w:val="000000"/>
          <w:sz w:val="24"/>
          <w:szCs w:val="24"/>
          <w:lang w:val="ro-MD" w:eastAsia="zh-CN"/>
        </w:rPr>
        <w:t>Mănuşi din piele naturală de culoare neagră.</w:t>
      </w:r>
    </w:p>
    <w:p w:rsidR="008637D2" w:rsidRPr="00474BFA" w:rsidRDefault="008637D2" w:rsidP="008637D2">
      <w:pPr>
        <w:spacing w:after="0" w:line="240" w:lineRule="auto"/>
        <w:ind w:firstLine="540"/>
        <w:jc w:val="both"/>
        <w:rPr>
          <w:rFonts w:ascii="Times New Roman" w:eastAsia="SimSun" w:hAnsi="Times New Roman"/>
          <w:b/>
          <w:color w:val="000000"/>
          <w:sz w:val="24"/>
          <w:szCs w:val="24"/>
          <w:lang w:val="ro-MD" w:eastAsia="zh-CN"/>
        </w:rPr>
      </w:pPr>
    </w:p>
    <w:p w:rsidR="00976DA9" w:rsidRPr="00474BFA" w:rsidRDefault="00976DA9" w:rsidP="00976DA9">
      <w:pPr>
        <w:spacing w:after="0" w:line="240" w:lineRule="auto"/>
        <w:ind w:firstLine="540"/>
        <w:jc w:val="both"/>
        <w:rPr>
          <w:rFonts w:ascii="Times New Roman" w:hAnsi="Times New Roman"/>
          <w:sz w:val="24"/>
          <w:szCs w:val="24"/>
          <w:lang w:val="ro-RO"/>
        </w:rPr>
      </w:pPr>
      <w:r w:rsidRPr="00474BFA">
        <w:rPr>
          <w:rFonts w:ascii="Times New Roman" w:hAnsi="Times New Roman"/>
          <w:b/>
          <w:sz w:val="24"/>
          <w:szCs w:val="24"/>
          <w:lang w:val="ro-RO"/>
        </w:rPr>
        <w:t xml:space="preserve">1.1 Materialele folosite: </w:t>
      </w:r>
      <w:r w:rsidRPr="00474BFA">
        <w:rPr>
          <w:rFonts w:ascii="Times New Roman" w:hAnsi="Times New Roman"/>
          <w:sz w:val="24"/>
          <w:szCs w:val="24"/>
          <w:lang w:val="ro-MD"/>
        </w:rPr>
        <w:t>piele naturală de culoare neagră, căptușeala din tricot.</w:t>
      </w:r>
    </w:p>
    <w:p w:rsidR="00976DA9" w:rsidRPr="00474BFA" w:rsidRDefault="00976DA9" w:rsidP="008637D2">
      <w:pPr>
        <w:spacing w:after="0" w:line="240" w:lineRule="auto"/>
        <w:ind w:firstLine="540"/>
        <w:jc w:val="both"/>
        <w:rPr>
          <w:rFonts w:ascii="Times New Roman" w:eastAsia="SimSun" w:hAnsi="Times New Roman"/>
          <w:b/>
          <w:color w:val="000000"/>
          <w:sz w:val="24"/>
          <w:szCs w:val="24"/>
          <w:lang w:val="ro-MD" w:eastAsia="zh-CN"/>
        </w:rPr>
      </w:pPr>
    </w:p>
    <w:p w:rsidR="008637D2" w:rsidRPr="00474BFA" w:rsidRDefault="00976DA9" w:rsidP="008637D2">
      <w:pPr>
        <w:spacing w:after="0" w:line="240" w:lineRule="auto"/>
        <w:ind w:firstLine="540"/>
        <w:jc w:val="both"/>
        <w:rPr>
          <w:rFonts w:ascii="Times New Roman" w:eastAsia="SimSun" w:hAnsi="Times New Roman"/>
          <w:color w:val="000000"/>
          <w:sz w:val="24"/>
          <w:szCs w:val="24"/>
          <w:lang w:val="ro-MD" w:eastAsia="zh-CN"/>
        </w:rPr>
      </w:pPr>
      <w:r w:rsidRPr="00474BFA">
        <w:rPr>
          <w:rFonts w:ascii="Times New Roman" w:eastAsia="SimSun" w:hAnsi="Times New Roman"/>
          <w:b/>
          <w:sz w:val="24"/>
          <w:szCs w:val="24"/>
          <w:lang w:val="ro-RO" w:eastAsia="zh-CN"/>
        </w:rPr>
        <w:t xml:space="preserve">1.2  </w:t>
      </w:r>
      <w:r w:rsidR="008637D2" w:rsidRPr="00474BFA">
        <w:rPr>
          <w:rFonts w:ascii="Times New Roman" w:eastAsia="SimSun" w:hAnsi="Times New Roman"/>
          <w:color w:val="000000"/>
          <w:sz w:val="24"/>
          <w:szCs w:val="24"/>
          <w:lang w:val="ro-MD" w:eastAsia="zh-CN"/>
        </w:rPr>
        <w:t>Mănuşile sunt formate din bază cu patru degete, degetul mare şi clini suplimentari. În partea laterală spate, mănuşile sunt prevăzute cu tăietură. Marginea şi tăietura mănuşilor sunt prelucrate cu bordură din piele.</w:t>
      </w:r>
    </w:p>
    <w:p w:rsidR="008637D2" w:rsidRPr="00474BFA" w:rsidRDefault="008637D2" w:rsidP="008637D2">
      <w:pPr>
        <w:spacing w:after="0" w:line="240" w:lineRule="auto"/>
        <w:ind w:firstLine="540"/>
        <w:jc w:val="both"/>
        <w:rPr>
          <w:rFonts w:ascii="Times New Roman" w:eastAsia="SimSun" w:hAnsi="Times New Roman"/>
          <w:color w:val="000000"/>
          <w:sz w:val="24"/>
          <w:szCs w:val="24"/>
          <w:lang w:val="ro-MD" w:eastAsia="zh-CN"/>
        </w:rPr>
      </w:pPr>
      <w:r w:rsidRPr="00474BFA">
        <w:rPr>
          <w:rFonts w:ascii="Times New Roman" w:eastAsia="SimSun" w:hAnsi="Times New Roman"/>
          <w:color w:val="000000"/>
          <w:sz w:val="24"/>
          <w:szCs w:val="24"/>
          <w:lang w:val="ro-MD" w:eastAsia="zh-CN"/>
        </w:rPr>
        <w:t>Mănușile sunt căptușite cu tricot.</w:t>
      </w:r>
    </w:p>
    <w:p w:rsidR="008637D2" w:rsidRPr="00474BFA" w:rsidRDefault="008637D2" w:rsidP="008637D2">
      <w:pPr>
        <w:spacing w:after="0" w:line="240" w:lineRule="auto"/>
        <w:ind w:left="360"/>
        <w:jc w:val="both"/>
        <w:rPr>
          <w:rFonts w:ascii="Times New Roman" w:hAnsi="Times New Roman"/>
          <w:sz w:val="24"/>
          <w:szCs w:val="24"/>
          <w:lang w:val="ro-RO"/>
        </w:rPr>
      </w:pPr>
    </w:p>
    <w:p w:rsidR="008637D2" w:rsidRPr="00474BFA" w:rsidRDefault="00976DA9" w:rsidP="008637D2">
      <w:pPr>
        <w:spacing w:after="0"/>
        <w:ind w:firstLine="540"/>
        <w:jc w:val="both"/>
        <w:rPr>
          <w:rFonts w:ascii="Times New Roman" w:eastAsia="SimSun" w:hAnsi="Times New Roman"/>
          <w:b/>
          <w:sz w:val="24"/>
          <w:szCs w:val="24"/>
          <w:lang w:val="ro-RO" w:eastAsia="zh-CN"/>
        </w:rPr>
      </w:pPr>
      <w:r w:rsidRPr="00474BFA">
        <w:rPr>
          <w:rFonts w:ascii="Times New Roman" w:eastAsia="SimSun" w:hAnsi="Times New Roman"/>
          <w:b/>
          <w:i/>
          <w:sz w:val="24"/>
          <w:szCs w:val="24"/>
          <w:lang w:val="ro-RO" w:eastAsia="zh-CN"/>
        </w:rPr>
        <w:t>L</w:t>
      </w:r>
      <w:r w:rsidR="008637D2" w:rsidRPr="00474BFA">
        <w:rPr>
          <w:rFonts w:ascii="Times New Roman" w:eastAsia="SimSun" w:hAnsi="Times New Roman"/>
          <w:b/>
          <w:i/>
          <w:sz w:val="24"/>
          <w:szCs w:val="24"/>
          <w:lang w:val="ro-RO" w:eastAsia="zh-CN"/>
        </w:rPr>
        <w:t>a confecţionarea mănușilor obligatoriu se va solicita mostra aprobată.</w:t>
      </w:r>
    </w:p>
    <w:p w:rsidR="008637D2" w:rsidRPr="00474BFA" w:rsidRDefault="008637D2" w:rsidP="008637D2">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8637D2" w:rsidRPr="00474BFA" w:rsidRDefault="008637D2" w:rsidP="008637D2">
      <w:pPr>
        <w:spacing w:after="0" w:line="240" w:lineRule="auto"/>
        <w:ind w:firstLine="540"/>
        <w:jc w:val="both"/>
        <w:rPr>
          <w:rFonts w:ascii="Times New Roman" w:hAnsi="Times New Roman"/>
          <w:b/>
          <w:i/>
          <w:sz w:val="24"/>
          <w:szCs w:val="24"/>
          <w:lang w:val="ro-RO"/>
        </w:rPr>
      </w:pPr>
      <w:r w:rsidRPr="00474BFA">
        <w:rPr>
          <w:rFonts w:ascii="Times New Roman" w:hAnsi="Times New Roman"/>
          <w:i/>
          <w:color w:val="FF0000"/>
          <w:sz w:val="24"/>
          <w:szCs w:val="24"/>
          <w:lang w:val="ro-RO"/>
        </w:rPr>
        <w:t xml:space="preserve">   </w:t>
      </w:r>
      <w:r w:rsidRPr="00474BFA">
        <w:rPr>
          <w:rFonts w:ascii="Times New Roman" w:hAnsi="Times New Roman"/>
          <w:b/>
          <w:i/>
          <w:sz w:val="24"/>
          <w:szCs w:val="24"/>
          <w:lang w:val="ro-RO"/>
        </w:rPr>
        <w:t>GOST 4103-82.</w:t>
      </w:r>
    </w:p>
    <w:p w:rsidR="008637D2" w:rsidRPr="00474BFA" w:rsidRDefault="008637D2" w:rsidP="008637D2">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8637D2" w:rsidRPr="00474BFA" w:rsidRDefault="008637D2"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1A32FD">
      <w:pPr>
        <w:spacing w:after="0" w:line="240" w:lineRule="auto"/>
        <w:jc w:val="both"/>
        <w:rPr>
          <w:rFonts w:ascii="Times New Roman" w:eastAsia="SimSun" w:hAnsi="Times New Roman"/>
          <w:i/>
          <w:sz w:val="24"/>
          <w:szCs w:val="24"/>
          <w:lang w:val="ro-MD" w:eastAsia="zh-CN"/>
        </w:rPr>
      </w:pPr>
    </w:p>
    <w:p w:rsidR="00976DA9" w:rsidRPr="00474BFA" w:rsidRDefault="00976DA9" w:rsidP="00976DA9">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42</w:t>
      </w:r>
    </w:p>
    <w:p w:rsidR="00976DA9" w:rsidRPr="00474BFA" w:rsidRDefault="00976DA9" w:rsidP="00976DA9">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976DA9" w:rsidRPr="00474BFA" w:rsidRDefault="00976DA9" w:rsidP="001A32FD">
      <w:pPr>
        <w:spacing w:after="0" w:line="240" w:lineRule="auto"/>
        <w:jc w:val="both"/>
        <w:rPr>
          <w:rFonts w:ascii="Times New Roman" w:eastAsia="SimSun" w:hAnsi="Times New Roman"/>
          <w:i/>
          <w:sz w:val="24"/>
          <w:szCs w:val="24"/>
          <w:lang w:val="ro-RO" w:eastAsia="zh-CN"/>
        </w:rPr>
      </w:pPr>
    </w:p>
    <w:p w:rsidR="00976DA9" w:rsidRPr="00474BFA" w:rsidRDefault="00976DA9" w:rsidP="00976DA9">
      <w:pPr>
        <w:spacing w:after="0" w:line="240" w:lineRule="auto"/>
        <w:ind w:firstLine="539"/>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Centură de ceremonie cu cataramă.</w:t>
      </w:r>
    </w:p>
    <w:p w:rsidR="00976DA9" w:rsidRPr="00474BFA" w:rsidRDefault="00976DA9" w:rsidP="00976DA9">
      <w:pPr>
        <w:spacing w:after="0" w:line="240" w:lineRule="auto"/>
        <w:ind w:firstLine="539"/>
        <w:jc w:val="both"/>
        <w:rPr>
          <w:rFonts w:ascii="Times New Roman" w:eastAsia="SimSun" w:hAnsi="Times New Roman"/>
          <w:b/>
          <w:sz w:val="24"/>
          <w:szCs w:val="24"/>
          <w:lang w:val="ro-RO" w:eastAsia="zh-CN"/>
        </w:rPr>
      </w:pPr>
    </w:p>
    <w:p w:rsidR="00976DA9" w:rsidRPr="00474BFA" w:rsidRDefault="00976DA9" w:rsidP="00976DA9">
      <w:pPr>
        <w:spacing w:after="0" w:line="240" w:lineRule="auto"/>
        <w:ind w:firstLine="539"/>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 xml:space="preserve">1. </w:t>
      </w:r>
      <w:r w:rsidRPr="00474BFA">
        <w:rPr>
          <w:rFonts w:ascii="Times New Roman" w:hAnsi="Times New Roman"/>
          <w:b/>
          <w:sz w:val="24"/>
          <w:szCs w:val="24"/>
          <w:lang w:val="ro-RO"/>
        </w:rPr>
        <w:t>Mater</w:t>
      </w:r>
      <w:r w:rsidR="00AE6747" w:rsidRPr="00474BFA">
        <w:rPr>
          <w:rFonts w:ascii="Times New Roman" w:hAnsi="Times New Roman"/>
          <w:b/>
          <w:sz w:val="24"/>
          <w:szCs w:val="24"/>
          <w:lang w:val="ro-RO"/>
        </w:rPr>
        <w:t>ialele folosite: piele naturală, cataramă monometalică cu inscripția.</w:t>
      </w:r>
    </w:p>
    <w:p w:rsidR="00976DA9" w:rsidRPr="00474BFA" w:rsidRDefault="00976DA9" w:rsidP="00976DA9">
      <w:pPr>
        <w:spacing w:after="0" w:line="240" w:lineRule="auto"/>
        <w:ind w:firstLine="539"/>
        <w:jc w:val="both"/>
        <w:rPr>
          <w:rFonts w:ascii="Times New Roman" w:eastAsia="SimSun" w:hAnsi="Times New Roman"/>
          <w:b/>
          <w:sz w:val="24"/>
          <w:szCs w:val="24"/>
          <w:lang w:val="ro-RO" w:eastAsia="zh-CN"/>
        </w:rPr>
      </w:pPr>
    </w:p>
    <w:p w:rsidR="00976DA9" w:rsidRPr="00474BFA" w:rsidRDefault="00976DA9" w:rsidP="00976DA9">
      <w:pPr>
        <w:spacing w:after="0" w:line="240" w:lineRule="auto"/>
        <w:ind w:firstLine="539"/>
        <w:jc w:val="both"/>
        <w:rPr>
          <w:rFonts w:ascii="Times New Roman" w:eastAsia="SimSun" w:hAnsi="Times New Roman"/>
          <w:sz w:val="24"/>
          <w:szCs w:val="24"/>
          <w:lang w:val="ro-RO" w:eastAsia="zh-CN"/>
        </w:rPr>
      </w:pPr>
      <w:r w:rsidRPr="00474BFA">
        <w:rPr>
          <w:rFonts w:ascii="Times New Roman" w:eastAsia="SimSun" w:hAnsi="Times New Roman"/>
          <w:b/>
          <w:sz w:val="24"/>
          <w:szCs w:val="24"/>
          <w:lang w:val="ro-RO" w:eastAsia="zh-CN"/>
        </w:rPr>
        <w:t xml:space="preserve">1.1 </w:t>
      </w:r>
      <w:r w:rsidRPr="00474BFA">
        <w:rPr>
          <w:rFonts w:ascii="Times New Roman" w:eastAsia="SimSun" w:hAnsi="Times New Roman"/>
          <w:sz w:val="24"/>
          <w:szCs w:val="24"/>
          <w:lang w:val="ro-RO" w:eastAsia="zh-CN"/>
        </w:rPr>
        <w:t>Centură cu lungimea de minim 130 cm și lăţimea de 4.5 cm, grosimea de 2 mm de culoare neagră. Confecţionată din piele naturală de culoare neagră. Catarama centurii pentru uniforma de ceremonie angajaților Poliției de Frontieră reprezintă o cataramă monometalică dreptunghiulară cu lăţimea de 60 mm şi înălţimea de 45 mm, cu colţurile rotunjite, uşor bombată şi purtând stema Poliția de Frontieră a Republicii Moldova în scut imaginar dreptunghiular, în întregime de culoare argintiu şi în relief. Pe verso, catarama este prevăzută cu un sistem de încheiere a curelei.</w:t>
      </w:r>
    </w:p>
    <w:p w:rsidR="00976DA9" w:rsidRPr="00474BFA" w:rsidRDefault="00976DA9" w:rsidP="00976DA9">
      <w:pPr>
        <w:spacing w:after="0" w:line="240" w:lineRule="auto"/>
        <w:ind w:firstLine="539"/>
        <w:jc w:val="both"/>
        <w:rPr>
          <w:rFonts w:ascii="Times New Roman" w:eastAsia="SimSun" w:hAnsi="Times New Roman"/>
          <w:sz w:val="24"/>
          <w:szCs w:val="24"/>
          <w:lang w:val="ro-RO" w:eastAsia="zh-CN"/>
        </w:rPr>
      </w:pPr>
    </w:p>
    <w:p w:rsidR="00976DA9" w:rsidRPr="00474BFA" w:rsidRDefault="00976DA9" w:rsidP="00976DA9">
      <w:pPr>
        <w:spacing w:after="0" w:line="240" w:lineRule="auto"/>
        <w:ind w:firstLine="539"/>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confecţionarea centurii obligatoriu se va solicita mostra aprobată.</w:t>
      </w:r>
    </w:p>
    <w:p w:rsidR="00976DA9" w:rsidRPr="00474BFA" w:rsidRDefault="00976DA9"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474BFA" w:rsidRPr="00474BFA" w:rsidRDefault="00474BFA" w:rsidP="001A32FD">
      <w:pPr>
        <w:spacing w:after="0" w:line="240" w:lineRule="auto"/>
        <w:jc w:val="both"/>
        <w:rPr>
          <w:rFonts w:ascii="Times New Roman" w:eastAsia="SimSun" w:hAnsi="Times New Roman"/>
          <w:i/>
          <w:sz w:val="24"/>
          <w:szCs w:val="24"/>
          <w:lang w:val="ro-RO" w:eastAsia="zh-CN"/>
        </w:rPr>
      </w:pPr>
    </w:p>
    <w:p w:rsidR="00474BFA" w:rsidRPr="00474BFA" w:rsidRDefault="00474BFA"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B62947" w:rsidRPr="00474BFA" w:rsidRDefault="00B62947" w:rsidP="00B62947">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43</w:t>
      </w:r>
    </w:p>
    <w:p w:rsidR="00B62947" w:rsidRPr="00474BFA" w:rsidRDefault="00B62947" w:rsidP="00B62947">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B62947" w:rsidRPr="00474BFA" w:rsidRDefault="00B62947" w:rsidP="001A32FD">
      <w:pPr>
        <w:spacing w:after="0" w:line="240" w:lineRule="auto"/>
        <w:jc w:val="both"/>
        <w:rPr>
          <w:rFonts w:ascii="Times New Roman" w:eastAsia="SimSun" w:hAnsi="Times New Roman"/>
          <w:b/>
          <w:sz w:val="24"/>
          <w:szCs w:val="24"/>
          <w:lang w:val="ro-RO" w:eastAsia="zh-CN"/>
        </w:rPr>
      </w:pPr>
    </w:p>
    <w:p w:rsidR="00B62947" w:rsidRPr="00474BFA" w:rsidRDefault="00B62947" w:rsidP="00D7609E">
      <w:pPr>
        <w:spacing w:after="0" w:line="240" w:lineRule="auto"/>
        <w:ind w:firstLine="567"/>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Mănuși tricotate de culoare albă, albastră.</w:t>
      </w:r>
    </w:p>
    <w:p w:rsidR="00B62947" w:rsidRPr="00474BFA" w:rsidRDefault="00B62947" w:rsidP="001A32FD">
      <w:pPr>
        <w:spacing w:after="0" w:line="240" w:lineRule="auto"/>
        <w:jc w:val="both"/>
        <w:rPr>
          <w:rFonts w:ascii="Times New Roman" w:eastAsia="SimSun" w:hAnsi="Times New Roman"/>
          <w:i/>
          <w:sz w:val="24"/>
          <w:szCs w:val="24"/>
          <w:lang w:val="ro-RO" w:eastAsia="zh-CN"/>
        </w:rPr>
      </w:pPr>
    </w:p>
    <w:p w:rsidR="004B6CA9" w:rsidRPr="004B6CA9" w:rsidRDefault="004B6CA9" w:rsidP="004B6CA9">
      <w:pPr>
        <w:pStyle w:val="a3"/>
        <w:numPr>
          <w:ilvl w:val="0"/>
          <w:numId w:val="31"/>
        </w:numPr>
        <w:spacing w:after="0" w:line="240" w:lineRule="auto"/>
        <w:rPr>
          <w:rFonts w:ascii="Times New Roman" w:eastAsia="SimSun" w:hAnsi="Times New Roman"/>
          <w:sz w:val="24"/>
          <w:szCs w:val="24"/>
          <w:lang w:val="ro-MD" w:eastAsia="zh-CN"/>
        </w:rPr>
      </w:pPr>
      <w:r w:rsidRPr="004B6CA9">
        <w:rPr>
          <w:rFonts w:ascii="Times New Roman" w:hAnsi="Times New Roman"/>
          <w:b/>
          <w:sz w:val="24"/>
          <w:szCs w:val="24"/>
          <w:lang w:val="ro-RO"/>
        </w:rPr>
        <w:t xml:space="preserve">Materialele folosite: </w:t>
      </w:r>
      <w:r w:rsidR="00B62947" w:rsidRPr="004B6CA9">
        <w:rPr>
          <w:rFonts w:ascii="Times New Roman" w:eastAsia="SimSun" w:hAnsi="Times New Roman"/>
          <w:sz w:val="24"/>
          <w:szCs w:val="24"/>
          <w:lang w:val="ro-MD" w:eastAsia="zh-CN"/>
        </w:rPr>
        <w:t>Mănuşi cusute din tricot de bumbac de culoare albă.</w:t>
      </w:r>
      <w:r w:rsidR="00D7609E" w:rsidRPr="004B6CA9">
        <w:rPr>
          <w:rFonts w:ascii="Times New Roman" w:eastAsia="SimSun" w:hAnsi="Times New Roman"/>
          <w:sz w:val="24"/>
          <w:szCs w:val="24"/>
          <w:lang w:val="ro-MD" w:eastAsia="zh-CN"/>
        </w:rPr>
        <w:t xml:space="preserve"> </w:t>
      </w:r>
    </w:p>
    <w:p w:rsidR="00B62947" w:rsidRPr="004B6CA9" w:rsidRDefault="004B6CA9" w:rsidP="004B6CA9">
      <w:pPr>
        <w:spacing w:after="0" w:line="240" w:lineRule="auto"/>
        <w:ind w:left="360"/>
        <w:rPr>
          <w:rFonts w:ascii="Times New Roman" w:eastAsia="SimSun" w:hAnsi="Times New Roman"/>
          <w:sz w:val="24"/>
          <w:szCs w:val="24"/>
          <w:lang w:val="ro-MD" w:eastAsia="zh-CN"/>
        </w:rPr>
      </w:pPr>
      <w:r w:rsidRPr="004B6CA9">
        <w:rPr>
          <w:rFonts w:ascii="Times New Roman" w:eastAsia="SimSun" w:hAnsi="Times New Roman"/>
          <w:b/>
          <w:sz w:val="24"/>
          <w:szCs w:val="24"/>
          <w:lang w:val="ro-MD" w:eastAsia="zh-CN"/>
        </w:rPr>
        <w:t>1.1</w:t>
      </w:r>
      <w:r>
        <w:rPr>
          <w:rFonts w:ascii="Times New Roman" w:eastAsia="SimSun" w:hAnsi="Times New Roman"/>
          <w:sz w:val="24"/>
          <w:szCs w:val="24"/>
          <w:lang w:val="ro-MD" w:eastAsia="zh-CN"/>
        </w:rPr>
        <w:t xml:space="preserve"> </w:t>
      </w:r>
      <w:r w:rsidR="00B62947" w:rsidRPr="004B6CA9">
        <w:rPr>
          <w:rFonts w:ascii="Times New Roman" w:eastAsia="SimSun" w:hAnsi="Times New Roman"/>
          <w:sz w:val="24"/>
          <w:szCs w:val="24"/>
          <w:lang w:val="ro-MD" w:eastAsia="zh-CN"/>
        </w:rPr>
        <w:t>Mânușile sunt formate din bază cu patru degete, degetul mare şi clini suplimentari.</w:t>
      </w:r>
    </w:p>
    <w:p w:rsidR="00B62947" w:rsidRPr="00474BFA" w:rsidRDefault="00B62947" w:rsidP="00D7609E">
      <w:pPr>
        <w:spacing w:after="0" w:line="240" w:lineRule="auto"/>
        <w:rPr>
          <w:rFonts w:ascii="Times New Roman" w:eastAsia="SimSun" w:hAnsi="Times New Roman"/>
          <w:sz w:val="24"/>
          <w:szCs w:val="24"/>
          <w:lang w:val="ro-MD" w:eastAsia="zh-CN"/>
        </w:rPr>
      </w:pPr>
    </w:p>
    <w:p w:rsidR="00B62947" w:rsidRPr="00474BFA" w:rsidRDefault="00B62947" w:rsidP="00B62947">
      <w:pPr>
        <w:spacing w:after="0" w:line="240" w:lineRule="auto"/>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confecţionarea mănușilor obligatoriu se va solicita mostra aprobată.</w:t>
      </w:r>
    </w:p>
    <w:p w:rsidR="00B62947" w:rsidRPr="00474BFA" w:rsidRDefault="00B62947" w:rsidP="00B62947">
      <w:pPr>
        <w:spacing w:after="0" w:line="240" w:lineRule="auto"/>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Dimensiunile produselor livrate trebuie sa corespunda tabelului de masuri aprobat.</w:t>
      </w:r>
    </w:p>
    <w:p w:rsidR="00B62947" w:rsidRPr="00474BFA" w:rsidRDefault="00B62947" w:rsidP="00D7609E">
      <w:pPr>
        <w:spacing w:after="0" w:line="240" w:lineRule="auto"/>
        <w:ind w:left="567"/>
        <w:jc w:val="both"/>
        <w:rPr>
          <w:rFonts w:ascii="Times New Roman" w:eastAsia="SimSun" w:hAnsi="Times New Roman"/>
          <w:b/>
          <w:i/>
          <w:sz w:val="24"/>
          <w:szCs w:val="24"/>
          <w:lang w:val="ro-RO" w:eastAsia="zh-CN"/>
        </w:rPr>
      </w:pPr>
      <w:r w:rsidRPr="00474BFA">
        <w:rPr>
          <w:rFonts w:ascii="Times New Roman" w:eastAsia="SimSun" w:hAnsi="Times New Roman"/>
          <w:i/>
          <w:sz w:val="24"/>
          <w:szCs w:val="24"/>
          <w:lang w:val="ro-RO" w:eastAsia="zh-CN"/>
        </w:rPr>
        <w:t xml:space="preserve">   </w:t>
      </w:r>
      <w:r w:rsidRPr="00474BFA">
        <w:rPr>
          <w:rFonts w:ascii="Times New Roman" w:eastAsia="SimSun" w:hAnsi="Times New Roman"/>
          <w:b/>
          <w:i/>
          <w:sz w:val="24"/>
          <w:szCs w:val="24"/>
          <w:lang w:val="ro-RO" w:eastAsia="zh-CN"/>
        </w:rPr>
        <w:t>GOST 4103-82.</w:t>
      </w:r>
    </w:p>
    <w:p w:rsidR="00B62947" w:rsidRPr="00474BFA" w:rsidRDefault="00D7609E" w:rsidP="00D7609E">
      <w:pPr>
        <w:spacing w:after="0" w:line="240" w:lineRule="auto"/>
        <w:ind w:left="709"/>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w:t>
      </w:r>
      <w:r w:rsidR="00B62947" w:rsidRPr="00474BFA">
        <w:rPr>
          <w:rFonts w:ascii="Times New Roman" w:eastAsia="SimSun" w:hAnsi="Times New Roman"/>
          <w:i/>
          <w:sz w:val="24"/>
          <w:szCs w:val="24"/>
          <w:lang w:val="ro-RO" w:eastAsia="zh-CN"/>
        </w:rPr>
        <w:t>GOST ISO 3758-2014</w:t>
      </w:r>
    </w:p>
    <w:p w:rsidR="00B62947" w:rsidRPr="00474BFA" w:rsidRDefault="00B62947"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74BFA" w:rsidRPr="00474BFA" w:rsidRDefault="00474BFA"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08338B" w:rsidRPr="00474BFA" w:rsidRDefault="0008338B" w:rsidP="0008338B">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44</w:t>
      </w:r>
    </w:p>
    <w:p w:rsidR="0008338B" w:rsidRPr="00474BFA" w:rsidRDefault="0008338B" w:rsidP="0008338B">
      <w:pPr>
        <w:spacing w:after="0"/>
        <w:jc w:val="center"/>
        <w:rPr>
          <w:rFonts w:ascii="Times New Roman" w:hAnsi="Times New Roman"/>
          <w:b/>
          <w:sz w:val="24"/>
          <w:szCs w:val="24"/>
          <w:lang w:val="ro-RO"/>
        </w:rPr>
      </w:pPr>
      <w:r w:rsidRPr="00474BFA">
        <w:rPr>
          <w:rFonts w:ascii="Times New Roman" w:hAnsi="Times New Roman"/>
          <w:b/>
          <w:sz w:val="24"/>
          <w:szCs w:val="24"/>
          <w:lang w:val="ro-RO"/>
        </w:rPr>
        <w:t>S P E C I F I C A Ţ I E   T E H N I C Ă</w:t>
      </w:r>
    </w:p>
    <w:p w:rsidR="00455459" w:rsidRPr="00474BFA" w:rsidRDefault="00455459" w:rsidP="001A32FD">
      <w:pPr>
        <w:spacing w:after="0" w:line="240" w:lineRule="auto"/>
        <w:jc w:val="both"/>
        <w:rPr>
          <w:rFonts w:ascii="Times New Roman" w:eastAsia="SimSun" w:hAnsi="Times New Roman"/>
          <w:i/>
          <w:sz w:val="24"/>
          <w:szCs w:val="24"/>
          <w:lang w:val="ro-RO" w:eastAsia="zh-CN"/>
        </w:rPr>
      </w:pP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455459" w:rsidRDefault="00455459" w:rsidP="00455459">
      <w:pPr>
        <w:spacing w:after="0" w:line="240" w:lineRule="auto"/>
        <w:ind w:firstLine="708"/>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Căciulă de iarnă de culoare brumărie/negru</w:t>
      </w:r>
      <w:r w:rsidRPr="00474BFA">
        <w:rPr>
          <w:rFonts w:ascii="Times New Roman" w:eastAsia="SimSun" w:hAnsi="Times New Roman"/>
          <w:b/>
          <w:sz w:val="24"/>
          <w:szCs w:val="24"/>
          <w:lang w:val="en-US" w:eastAsia="zh-CN"/>
        </w:rPr>
        <w:t xml:space="preserve"> </w:t>
      </w:r>
      <w:r w:rsidRPr="00474BFA">
        <w:rPr>
          <w:rFonts w:ascii="Times New Roman" w:eastAsia="SimSun" w:hAnsi="Times New Roman"/>
          <w:b/>
          <w:sz w:val="24"/>
          <w:szCs w:val="24"/>
          <w:lang w:val="ro-MD" w:eastAsia="zh-CN"/>
        </w:rPr>
        <w:t xml:space="preserve">(figura </w:t>
      </w:r>
      <w:r w:rsidRPr="00474BFA">
        <w:rPr>
          <w:rFonts w:ascii="Times New Roman" w:eastAsia="SimSun" w:hAnsi="Times New Roman"/>
          <w:b/>
          <w:sz w:val="24"/>
          <w:szCs w:val="24"/>
          <w:lang w:val="en-US" w:eastAsia="zh-CN"/>
        </w:rPr>
        <w:t>38</w:t>
      </w:r>
      <w:r w:rsidRPr="00474BFA">
        <w:rPr>
          <w:rFonts w:ascii="Times New Roman" w:eastAsia="SimSun" w:hAnsi="Times New Roman"/>
          <w:b/>
          <w:sz w:val="24"/>
          <w:szCs w:val="24"/>
          <w:lang w:val="ro-MD" w:eastAsia="zh-CN"/>
        </w:rPr>
        <w:t>)</w:t>
      </w:r>
      <w:r w:rsidRPr="00474BFA">
        <w:rPr>
          <w:rFonts w:ascii="Times New Roman" w:eastAsia="SimSun" w:hAnsi="Times New Roman"/>
          <w:b/>
          <w:sz w:val="24"/>
          <w:szCs w:val="24"/>
          <w:lang w:val="ro-RO" w:eastAsia="zh-CN"/>
        </w:rPr>
        <w:t>.</w:t>
      </w:r>
    </w:p>
    <w:p w:rsidR="004B6CA9" w:rsidRPr="00474BFA" w:rsidRDefault="004B6CA9" w:rsidP="00455459">
      <w:pPr>
        <w:spacing w:after="0" w:line="240" w:lineRule="auto"/>
        <w:ind w:firstLine="708"/>
        <w:jc w:val="both"/>
        <w:rPr>
          <w:rFonts w:ascii="Times New Roman" w:eastAsia="SimSun" w:hAnsi="Times New Roman"/>
          <w:b/>
          <w:sz w:val="24"/>
          <w:szCs w:val="24"/>
          <w:lang w:val="en-US" w:eastAsia="zh-CN"/>
        </w:rPr>
      </w:pPr>
      <w:r w:rsidRPr="004B6CA9">
        <w:rPr>
          <w:rFonts w:ascii="Times New Roman" w:hAnsi="Times New Roman"/>
          <w:b/>
          <w:sz w:val="24"/>
          <w:szCs w:val="24"/>
          <w:lang w:val="ro-RO"/>
        </w:rPr>
        <w:t>Materialele folosite:</w:t>
      </w:r>
      <w:r w:rsidRPr="004B6CA9">
        <w:rPr>
          <w:rFonts w:ascii="Times New Roman" w:eastAsia="SimSun" w:hAnsi="Times New Roman"/>
          <w:sz w:val="24"/>
          <w:szCs w:val="24"/>
          <w:lang w:val="ro-MD" w:eastAsia="zh-CN"/>
        </w:rPr>
        <w:t xml:space="preserve"> </w:t>
      </w:r>
      <w:r w:rsidRPr="00474BFA">
        <w:rPr>
          <w:rFonts w:ascii="Times New Roman" w:eastAsia="SimSun" w:hAnsi="Times New Roman"/>
          <w:sz w:val="24"/>
          <w:szCs w:val="24"/>
          <w:lang w:val="ro-MD" w:eastAsia="zh-CN"/>
        </w:rPr>
        <w:t>Toate piesele sunt confecţionate din blană de oaie de culoare brumărie.</w:t>
      </w:r>
    </w:p>
    <w:p w:rsidR="00455459" w:rsidRPr="00474BFA" w:rsidRDefault="00455459" w:rsidP="00455459">
      <w:pPr>
        <w:spacing w:after="0" w:line="240" w:lineRule="auto"/>
        <w:ind w:firstLine="540"/>
        <w:jc w:val="both"/>
        <w:rPr>
          <w:rFonts w:ascii="Times New Roman" w:eastAsia="SimSun" w:hAnsi="Times New Roman"/>
          <w:sz w:val="24"/>
          <w:szCs w:val="24"/>
          <w:lang w:val="ro-MD" w:eastAsia="zh-CN"/>
        </w:rPr>
      </w:pPr>
      <w:r w:rsidRPr="00474BFA">
        <w:rPr>
          <w:rFonts w:ascii="Times New Roman" w:eastAsia="SimSun" w:hAnsi="Times New Roman"/>
          <w:sz w:val="24"/>
          <w:szCs w:val="24"/>
          <w:lang w:val="ro-MD" w:eastAsia="zh-CN"/>
        </w:rPr>
        <w:t>Căciula este constituită din disc de formă eliptică, calotă cilindrică, clape laterale şi bentiţă frontală. Pe partea frontală a calotei, la centru, este fixată cocarda. Căciula este căptuşită cu ţesătură de bumbac şi matlasată cu sintipon.</w:t>
      </w:r>
    </w:p>
    <w:p w:rsidR="00455459" w:rsidRPr="00474BFA" w:rsidRDefault="00455459" w:rsidP="001A32FD">
      <w:pPr>
        <w:spacing w:after="0" w:line="240" w:lineRule="auto"/>
        <w:jc w:val="both"/>
        <w:rPr>
          <w:rFonts w:ascii="Times New Roman" w:eastAsia="SimSun" w:hAnsi="Times New Roman"/>
          <w:i/>
          <w:sz w:val="24"/>
          <w:szCs w:val="24"/>
          <w:lang w:val="ro-MD" w:eastAsia="zh-CN"/>
        </w:rPr>
      </w:pPr>
    </w:p>
    <w:p w:rsidR="00AE6747" w:rsidRPr="00474BFA" w:rsidRDefault="00AE6747" w:rsidP="00AE6747">
      <w:pPr>
        <w:spacing w:after="0"/>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La confecţionarea căciulă de iarnă obligatoriu se va solicita mostra aprobată.</w:t>
      </w:r>
    </w:p>
    <w:p w:rsidR="00AE6747" w:rsidRPr="00474BFA" w:rsidRDefault="00AE6747" w:rsidP="00AE6747">
      <w:pPr>
        <w:spacing w:after="0"/>
        <w:ind w:firstLine="709"/>
        <w:jc w:val="both"/>
        <w:rPr>
          <w:rFonts w:ascii="Times New Roman" w:hAnsi="Times New Roman"/>
          <w:b/>
          <w:i/>
          <w:sz w:val="24"/>
          <w:szCs w:val="24"/>
          <w:lang w:val="ro-RO"/>
        </w:rPr>
      </w:pPr>
      <w:r w:rsidRPr="00474BFA">
        <w:rPr>
          <w:rFonts w:ascii="Times New Roman" w:hAnsi="Times New Roman"/>
          <w:b/>
          <w:i/>
          <w:sz w:val="24"/>
          <w:szCs w:val="24"/>
          <w:lang w:val="ro-RO"/>
        </w:rPr>
        <w:t>Dimensiunile produselor livrate trebuie sa corespunda tabelului de masuri aprobat.</w:t>
      </w:r>
    </w:p>
    <w:p w:rsidR="00AE6747" w:rsidRPr="00474BFA" w:rsidRDefault="00AE6747" w:rsidP="00AE6747">
      <w:pPr>
        <w:spacing w:after="0" w:line="240" w:lineRule="auto"/>
        <w:ind w:firstLine="540"/>
        <w:jc w:val="both"/>
        <w:rPr>
          <w:rFonts w:ascii="Times New Roman" w:hAnsi="Times New Roman"/>
          <w:b/>
          <w:i/>
          <w:sz w:val="24"/>
          <w:szCs w:val="24"/>
          <w:lang w:val="ro-RO"/>
        </w:rPr>
      </w:pPr>
      <w:r w:rsidRPr="00474BFA">
        <w:rPr>
          <w:rFonts w:ascii="Times New Roman" w:hAnsi="Times New Roman"/>
          <w:i/>
          <w:sz w:val="24"/>
          <w:szCs w:val="24"/>
          <w:lang w:val="ro-RO"/>
        </w:rPr>
        <w:t xml:space="preserve">   </w:t>
      </w:r>
      <w:r w:rsidRPr="00474BFA">
        <w:rPr>
          <w:rFonts w:ascii="Times New Roman" w:hAnsi="Times New Roman"/>
          <w:b/>
          <w:i/>
          <w:sz w:val="24"/>
          <w:szCs w:val="24"/>
          <w:lang w:val="ro-RO"/>
        </w:rPr>
        <w:t>GOST 4103-82.</w:t>
      </w:r>
    </w:p>
    <w:p w:rsidR="00AE6747" w:rsidRPr="00474BFA" w:rsidRDefault="00AE6747" w:rsidP="00AE6747">
      <w:pPr>
        <w:tabs>
          <w:tab w:val="left" w:pos="8789"/>
        </w:tabs>
        <w:spacing w:after="0" w:line="240" w:lineRule="auto"/>
        <w:ind w:firstLine="540"/>
        <w:jc w:val="both"/>
        <w:rPr>
          <w:rFonts w:ascii="Times New Roman" w:eastAsia="SimSun" w:hAnsi="Times New Roman"/>
          <w:i/>
          <w:sz w:val="24"/>
          <w:szCs w:val="24"/>
          <w:lang w:val="ro-RO" w:eastAsia="zh-CN"/>
        </w:rPr>
      </w:pPr>
      <w:r w:rsidRPr="00474BFA">
        <w:rPr>
          <w:rFonts w:ascii="Times New Roman" w:eastAsia="SimSun" w:hAnsi="Times New Roman"/>
          <w:i/>
          <w:sz w:val="24"/>
          <w:szCs w:val="24"/>
          <w:lang w:val="ro-RO" w:eastAsia="zh-CN"/>
        </w:rPr>
        <w:t xml:space="preserve">  GOST ISO 3758-2014</w:t>
      </w: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474BFA" w:rsidRPr="00474BFA" w:rsidRDefault="00474BFA"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D7609E" w:rsidRPr="00725440" w:rsidRDefault="00D7609E" w:rsidP="00D7609E">
      <w:pPr>
        <w:spacing w:after="0"/>
        <w:ind w:firstLine="5670"/>
        <w:jc w:val="right"/>
        <w:rPr>
          <w:rFonts w:ascii="Times New Roman" w:hAnsi="Times New Roman"/>
          <w:b/>
          <w:sz w:val="24"/>
          <w:szCs w:val="24"/>
          <w:lang w:val="ro-RO"/>
        </w:rPr>
      </w:pPr>
      <w:r w:rsidRPr="00474BFA">
        <w:rPr>
          <w:rFonts w:ascii="Times New Roman" w:hAnsi="Times New Roman"/>
          <w:b/>
          <w:sz w:val="24"/>
          <w:szCs w:val="24"/>
          <w:lang w:val="ro-RO"/>
        </w:rPr>
        <w:lastRenderedPageBreak/>
        <w:t>Anexa nr. 45</w:t>
      </w:r>
    </w:p>
    <w:p w:rsidR="00D7609E" w:rsidRDefault="00D7609E" w:rsidP="00D7609E">
      <w:pPr>
        <w:spacing w:after="0"/>
        <w:jc w:val="center"/>
        <w:rPr>
          <w:rFonts w:ascii="Times New Roman" w:hAnsi="Times New Roman"/>
          <w:b/>
          <w:sz w:val="24"/>
          <w:szCs w:val="24"/>
          <w:lang w:val="ro-RO"/>
        </w:rPr>
      </w:pPr>
      <w:r w:rsidRPr="00725440">
        <w:rPr>
          <w:rFonts w:ascii="Times New Roman" w:hAnsi="Times New Roman"/>
          <w:b/>
          <w:sz w:val="24"/>
          <w:szCs w:val="24"/>
          <w:lang w:val="ro-RO"/>
        </w:rPr>
        <w:t>S P E C I F I C A Ţ I E   T E H N I C Ă</w:t>
      </w:r>
    </w:p>
    <w:p w:rsidR="003963C2" w:rsidRPr="00725440" w:rsidRDefault="003963C2" w:rsidP="00D7609E">
      <w:pPr>
        <w:spacing w:after="0"/>
        <w:jc w:val="center"/>
        <w:rPr>
          <w:rFonts w:ascii="Times New Roman" w:hAnsi="Times New Roman"/>
          <w:b/>
          <w:sz w:val="24"/>
          <w:szCs w:val="24"/>
          <w:lang w:val="ro-RO"/>
        </w:rPr>
      </w:pPr>
    </w:p>
    <w:p w:rsidR="00D7609E" w:rsidRPr="00725440" w:rsidRDefault="00D7609E" w:rsidP="00D7609E">
      <w:pPr>
        <w:spacing w:after="0"/>
        <w:ind w:firstLine="540"/>
        <w:jc w:val="both"/>
        <w:rPr>
          <w:rFonts w:ascii="Times New Roman" w:eastAsia="SimSun" w:hAnsi="Times New Roman"/>
          <w:b/>
          <w:sz w:val="24"/>
          <w:szCs w:val="24"/>
          <w:lang w:val="ro-RO" w:eastAsia="zh-CN"/>
        </w:rPr>
      </w:pPr>
      <w:r w:rsidRPr="00725440">
        <w:rPr>
          <w:rFonts w:ascii="Times New Roman" w:eastAsia="SimSun" w:hAnsi="Times New Roman"/>
          <w:b/>
          <w:sz w:val="24"/>
          <w:szCs w:val="24"/>
          <w:lang w:val="ro-RO" w:eastAsia="zh-CN"/>
        </w:rPr>
        <w:t>1.1 Pantofi din lac de culoare neagră pentru bărbaţi</w:t>
      </w:r>
    </w:p>
    <w:p w:rsidR="00D7609E" w:rsidRPr="00474BFA" w:rsidRDefault="00D7609E" w:rsidP="00D7609E">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Pantofii sunt constituiţi din două ansambluri: superior şi inferior. Ansamblul superior este format din trei subansambluri: exterior, intermediar şi căptuşeală interioară.</w:t>
      </w:r>
    </w:p>
    <w:p w:rsidR="00D7609E" w:rsidRPr="00474BFA" w:rsidRDefault="00D7609E" w:rsidP="00D7609E">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Subansamblul exterior este alcătuit din căpută, carîmb, ştaif exterior şi limbă, iar cel intermediar – din bombeu şi ştaif. Căptuşeala este executată din piele şi ţesătură. </w:t>
      </w:r>
    </w:p>
    <w:p w:rsidR="00D7609E" w:rsidRPr="00474BFA" w:rsidRDefault="00D7609E" w:rsidP="00D7609E">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Ansamblul inferior este format din trei subansambluri: exterior, interior şi intermediar. Subansamblul exterior este alcătuit din talpă şi toc prefabricate, cel interior – din acoperiş de branţ, iar cel intermediar – din branţ, semibranţ şi glenc metalic. </w:t>
      </w:r>
    </w:p>
    <w:p w:rsidR="00D7609E" w:rsidRPr="00474BFA" w:rsidRDefault="00D7609E" w:rsidP="00D7609E">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Ansamblul inferior se îmbină cu ansamblul superior prin lipire. Pantofii pot fi încheiaţi cu şiret.</w:t>
      </w:r>
    </w:p>
    <w:p w:rsidR="00D7609E" w:rsidRPr="00474BFA" w:rsidRDefault="00D7609E" w:rsidP="00D7609E">
      <w:pPr>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pantofi din lac de culoare neagră pentru bărbaţi obligatoriu se va cooordona modelul aprobat.  </w:t>
      </w:r>
    </w:p>
    <w:p w:rsidR="00D7609E" w:rsidRPr="00474BFA" w:rsidRDefault="00D7609E" w:rsidP="00D7609E">
      <w:pPr>
        <w:spacing w:after="0"/>
        <w:jc w:val="both"/>
        <w:rPr>
          <w:rFonts w:ascii="Times New Roman" w:hAnsi="Times New Roman"/>
          <w:b/>
          <w:i/>
          <w:sz w:val="24"/>
          <w:szCs w:val="24"/>
          <w:lang w:val="en-US"/>
        </w:rPr>
      </w:pPr>
      <w:r w:rsidRPr="00474BFA">
        <w:rPr>
          <w:rFonts w:ascii="Times New Roman" w:hAnsi="Times New Roman"/>
          <w:b/>
          <w:i/>
          <w:sz w:val="24"/>
          <w:szCs w:val="24"/>
          <w:lang w:val="ro-RO"/>
        </w:rPr>
        <w:t xml:space="preserve">          Dimensiunile produselor livrate trebuie sa corespunda tabelului de masuri aprobat.</w:t>
      </w:r>
    </w:p>
    <w:p w:rsidR="00D7609E" w:rsidRPr="00474BFA" w:rsidRDefault="00D7609E" w:rsidP="00D7609E">
      <w:pPr>
        <w:spacing w:after="0"/>
        <w:jc w:val="both"/>
        <w:rPr>
          <w:rFonts w:ascii="Times New Roman" w:hAnsi="Times New Roman"/>
          <w:b/>
          <w:bCs/>
          <w:i/>
          <w:sz w:val="24"/>
          <w:szCs w:val="24"/>
          <w:lang w:val="ro-MD"/>
        </w:rPr>
      </w:pPr>
      <w:r w:rsidRPr="00474BFA">
        <w:rPr>
          <w:rFonts w:ascii="Times New Roman" w:hAnsi="Times New Roman"/>
          <w:b/>
          <w:bCs/>
          <w:i/>
          <w:sz w:val="24"/>
          <w:szCs w:val="24"/>
          <w:lang w:val="ro-MD"/>
        </w:rPr>
        <w:t xml:space="preserve">          GOST</w:t>
      </w:r>
      <w:r w:rsidRPr="00474BFA">
        <w:rPr>
          <w:rFonts w:ascii="Times New Roman" w:hAnsi="Times New Roman"/>
          <w:b/>
          <w:bCs/>
          <w:i/>
          <w:sz w:val="24"/>
          <w:szCs w:val="24"/>
          <w:lang w:val="en-US"/>
        </w:rPr>
        <w:t xml:space="preserve"> 26167-2005</w:t>
      </w:r>
    </w:p>
    <w:p w:rsidR="00D7609E" w:rsidRPr="00474BFA" w:rsidRDefault="00D7609E" w:rsidP="00D7609E">
      <w:pPr>
        <w:spacing w:after="0" w:line="240" w:lineRule="auto"/>
        <w:ind w:firstLine="540"/>
        <w:jc w:val="both"/>
        <w:rPr>
          <w:rFonts w:ascii="Times New Roman" w:hAnsi="Times New Roman"/>
          <w:b/>
          <w:i/>
          <w:sz w:val="24"/>
          <w:szCs w:val="24"/>
          <w:lang w:val="en-US"/>
        </w:rPr>
      </w:pPr>
      <w:r w:rsidRPr="00474BFA">
        <w:rPr>
          <w:rFonts w:ascii="Times New Roman" w:hAnsi="Times New Roman"/>
          <w:b/>
          <w:i/>
          <w:sz w:val="24"/>
          <w:szCs w:val="24"/>
          <w:lang w:val="ro-MD"/>
        </w:rPr>
        <w:t xml:space="preserve"> </w:t>
      </w:r>
      <w:r w:rsidRPr="00474BFA">
        <w:rPr>
          <w:rFonts w:ascii="Times New Roman" w:hAnsi="Times New Roman"/>
          <w:b/>
          <w:i/>
          <w:sz w:val="24"/>
          <w:szCs w:val="24"/>
          <w:lang w:val="en-US"/>
        </w:rPr>
        <w:t>SM EN 13518:2015/A1:2015</w:t>
      </w:r>
    </w:p>
    <w:p w:rsidR="00D7609E" w:rsidRPr="00474BFA" w:rsidRDefault="00D7609E" w:rsidP="00D7609E">
      <w:pPr>
        <w:spacing w:after="0" w:line="240" w:lineRule="auto"/>
        <w:ind w:firstLine="540"/>
        <w:jc w:val="both"/>
        <w:rPr>
          <w:rFonts w:ascii="Times New Roman" w:hAnsi="Times New Roman"/>
          <w:b/>
          <w:i/>
          <w:sz w:val="24"/>
          <w:szCs w:val="24"/>
          <w:lang w:val="en-US"/>
        </w:rPr>
      </w:pPr>
      <w:r w:rsidRPr="00474BFA">
        <w:rPr>
          <w:rFonts w:ascii="Times New Roman" w:hAnsi="Times New Roman"/>
          <w:b/>
          <w:i/>
          <w:sz w:val="24"/>
          <w:szCs w:val="24"/>
          <w:lang w:val="ro-RO"/>
        </w:rPr>
        <w:t>GOST 28371-89</w:t>
      </w:r>
    </w:p>
    <w:p w:rsidR="00D7609E" w:rsidRPr="00474BFA" w:rsidRDefault="00D7609E" w:rsidP="00D7609E">
      <w:pPr>
        <w:spacing w:after="0" w:line="240" w:lineRule="auto"/>
        <w:jc w:val="both"/>
        <w:rPr>
          <w:rFonts w:ascii="Times New Roman" w:eastAsia="SimSun" w:hAnsi="Times New Roman"/>
          <w:b/>
          <w:i/>
          <w:sz w:val="24"/>
          <w:szCs w:val="24"/>
          <w:highlight w:val="lightGray"/>
          <w:lang w:val="ro-MD" w:eastAsia="zh-CN"/>
        </w:rPr>
      </w:pPr>
      <w:r w:rsidRPr="00474BFA">
        <w:rPr>
          <w:rFonts w:ascii="Times New Roman" w:eastAsia="SimSun" w:hAnsi="Times New Roman"/>
          <w:i/>
          <w:sz w:val="24"/>
          <w:szCs w:val="24"/>
          <w:highlight w:val="lightGray"/>
          <w:lang w:val="ro-MD" w:eastAsia="zh-CN"/>
        </w:rPr>
        <w:t xml:space="preserve">          </w:t>
      </w:r>
    </w:p>
    <w:p w:rsidR="00D7609E" w:rsidRPr="00474BFA" w:rsidRDefault="00D7609E" w:rsidP="00D7609E">
      <w:pPr>
        <w:spacing w:after="0" w:line="240" w:lineRule="auto"/>
        <w:ind w:firstLine="540"/>
        <w:jc w:val="both"/>
        <w:rPr>
          <w:rFonts w:ascii="Times New Roman" w:eastAsia="SimSun" w:hAnsi="Times New Roman"/>
          <w:b/>
          <w:i/>
          <w:sz w:val="24"/>
          <w:szCs w:val="24"/>
          <w:highlight w:val="lightGray"/>
          <w:lang w:val="en-US" w:eastAsia="zh-CN"/>
        </w:rPr>
      </w:pPr>
    </w:p>
    <w:p w:rsidR="00D7609E" w:rsidRPr="00474BFA" w:rsidRDefault="00D7609E" w:rsidP="00D7609E">
      <w:pPr>
        <w:spacing w:after="0"/>
        <w:ind w:firstLine="540"/>
        <w:jc w:val="both"/>
        <w:rPr>
          <w:rFonts w:ascii="Times New Roman" w:eastAsia="SimSun" w:hAnsi="Times New Roman"/>
          <w:b/>
          <w:sz w:val="24"/>
          <w:szCs w:val="24"/>
          <w:lang w:val="ro-RO" w:eastAsia="zh-CN"/>
        </w:rPr>
      </w:pPr>
      <w:r w:rsidRPr="00474BFA">
        <w:rPr>
          <w:rFonts w:ascii="Times New Roman" w:eastAsia="SimSun" w:hAnsi="Times New Roman"/>
          <w:b/>
          <w:sz w:val="24"/>
          <w:szCs w:val="24"/>
          <w:lang w:val="ro-RO" w:eastAsia="zh-CN"/>
        </w:rPr>
        <w:t>1.2 Pantofi din lac de culoare neagră pentru femei</w:t>
      </w:r>
    </w:p>
    <w:p w:rsidR="00D7609E" w:rsidRPr="00474BFA" w:rsidRDefault="00D7609E" w:rsidP="00D7609E">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 xml:space="preserve">Pantofii sunt constituiţi din două ansambluri: superior şi inferior. Ansamblul superior este format din trei subansambluri: exterior, interior şi căptuşeală. Subansamblul exterior este alcătuit din căpută şi carîmb. Înălţimea carîmbului este de </w:t>
      </w:r>
      <w:smartTag w:uri="urn:schemas-microsoft-com:office:smarttags" w:element="metricconverter">
        <w:smartTagPr>
          <w:attr w:name="ProductID" w:val="6 cm"/>
        </w:smartTagPr>
        <w:r w:rsidRPr="00474BFA">
          <w:rPr>
            <w:rFonts w:ascii="Times New Roman" w:eastAsia="SimSun" w:hAnsi="Times New Roman"/>
            <w:sz w:val="24"/>
            <w:szCs w:val="24"/>
            <w:lang w:val="ro-RO" w:eastAsia="zh-CN"/>
          </w:rPr>
          <w:t>6 cm</w:t>
        </w:r>
      </w:smartTag>
      <w:r w:rsidRPr="00474BFA">
        <w:rPr>
          <w:rFonts w:ascii="Times New Roman" w:eastAsia="SimSun" w:hAnsi="Times New Roman"/>
          <w:sz w:val="24"/>
          <w:szCs w:val="24"/>
          <w:lang w:val="ro-RO" w:eastAsia="zh-CN"/>
        </w:rPr>
        <w:t>. Subansamblul interior este alcătuit din ştaif şi bombeu. Căptuşeala este executată din piele naturală şi ţesătură.</w:t>
      </w:r>
    </w:p>
    <w:p w:rsidR="00D7609E" w:rsidRPr="00474BFA" w:rsidRDefault="00D7609E" w:rsidP="00D7609E">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Ansamblul inferior este format din trei subansambluri: exterior, interior şi intermediar. Subansamblul exterior este alcătuit din talpă şi toc, cel interior – din acoperiş de branţ, iar cel intermediar – din branţ, semibranţ şi glenc metalic. </w:t>
      </w:r>
    </w:p>
    <w:p w:rsidR="00D7609E" w:rsidRPr="00474BFA" w:rsidRDefault="00D7609E" w:rsidP="00D7609E">
      <w:pPr>
        <w:spacing w:after="0" w:line="240" w:lineRule="auto"/>
        <w:ind w:firstLine="540"/>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Ansamblul inferior se îmbină cu ansamblul superior prin lipire.</w:t>
      </w:r>
    </w:p>
    <w:p w:rsidR="00D7609E" w:rsidRPr="00474BFA" w:rsidRDefault="00D7609E" w:rsidP="00D7609E">
      <w:pPr>
        <w:spacing w:after="0" w:line="240" w:lineRule="auto"/>
        <w:jc w:val="both"/>
        <w:rPr>
          <w:rFonts w:ascii="Times New Roman" w:eastAsia="SimSun" w:hAnsi="Times New Roman"/>
          <w:sz w:val="24"/>
          <w:szCs w:val="24"/>
          <w:lang w:val="ro-RO" w:eastAsia="zh-CN"/>
        </w:rPr>
      </w:pPr>
      <w:r w:rsidRPr="00474BFA">
        <w:rPr>
          <w:rFonts w:ascii="Times New Roman" w:eastAsia="SimSun" w:hAnsi="Times New Roman"/>
          <w:sz w:val="24"/>
          <w:szCs w:val="24"/>
          <w:lang w:val="ro-RO" w:eastAsia="zh-CN"/>
        </w:rPr>
        <w:t>Înălţimea tocului este de 4-5 cm.</w:t>
      </w:r>
    </w:p>
    <w:p w:rsidR="00D7609E" w:rsidRPr="00474BFA" w:rsidRDefault="00D7609E" w:rsidP="00D7609E">
      <w:pPr>
        <w:spacing w:after="0" w:line="240" w:lineRule="auto"/>
        <w:ind w:firstLine="540"/>
        <w:jc w:val="both"/>
        <w:rPr>
          <w:rFonts w:ascii="Times New Roman" w:eastAsia="SimSun" w:hAnsi="Times New Roman"/>
          <w:b/>
          <w:i/>
          <w:sz w:val="24"/>
          <w:szCs w:val="24"/>
          <w:lang w:val="ro-RO" w:eastAsia="zh-CN"/>
        </w:rPr>
      </w:pPr>
      <w:r w:rsidRPr="00474BFA">
        <w:rPr>
          <w:rFonts w:ascii="Times New Roman" w:eastAsia="SimSun" w:hAnsi="Times New Roman"/>
          <w:b/>
          <w:i/>
          <w:sz w:val="24"/>
          <w:szCs w:val="24"/>
          <w:lang w:val="ro-RO" w:eastAsia="zh-CN"/>
        </w:rPr>
        <w:t xml:space="preserve">La confecţionarea pantofi din lac de culoare neagră pentru femei obligatoriu se va cooordona modelul aprobat.  </w:t>
      </w:r>
    </w:p>
    <w:p w:rsidR="00D7609E" w:rsidRPr="00474BFA" w:rsidRDefault="00D7609E" w:rsidP="00D7609E">
      <w:pPr>
        <w:spacing w:after="0"/>
        <w:jc w:val="both"/>
        <w:rPr>
          <w:rFonts w:ascii="Times New Roman" w:hAnsi="Times New Roman"/>
          <w:b/>
          <w:i/>
          <w:sz w:val="24"/>
          <w:szCs w:val="24"/>
          <w:lang w:val="en-US"/>
        </w:rPr>
      </w:pPr>
      <w:r w:rsidRPr="00474BFA">
        <w:rPr>
          <w:rFonts w:ascii="Times New Roman" w:hAnsi="Times New Roman"/>
          <w:b/>
          <w:i/>
          <w:sz w:val="24"/>
          <w:szCs w:val="24"/>
          <w:lang w:val="ro-RO"/>
        </w:rPr>
        <w:t xml:space="preserve">          Dimensiunile produselor livrate trebuie sa corespunda tabelului de masuri aprobat.</w:t>
      </w:r>
    </w:p>
    <w:p w:rsidR="00D7609E" w:rsidRPr="00474BFA" w:rsidRDefault="00D7609E" w:rsidP="00D7609E">
      <w:pPr>
        <w:spacing w:after="0"/>
        <w:jc w:val="both"/>
        <w:rPr>
          <w:rFonts w:ascii="Times New Roman" w:hAnsi="Times New Roman"/>
          <w:b/>
          <w:bCs/>
          <w:i/>
          <w:sz w:val="24"/>
          <w:szCs w:val="24"/>
          <w:lang w:val="ro-MD"/>
        </w:rPr>
      </w:pPr>
      <w:r w:rsidRPr="00474BFA">
        <w:rPr>
          <w:rFonts w:ascii="Times New Roman" w:hAnsi="Times New Roman"/>
          <w:b/>
          <w:bCs/>
          <w:i/>
          <w:sz w:val="24"/>
          <w:szCs w:val="24"/>
          <w:lang w:val="ro-MD"/>
        </w:rPr>
        <w:t xml:space="preserve">          GOST</w:t>
      </w:r>
      <w:r w:rsidRPr="00474BFA">
        <w:rPr>
          <w:rFonts w:ascii="Times New Roman" w:hAnsi="Times New Roman"/>
          <w:b/>
          <w:bCs/>
          <w:i/>
          <w:sz w:val="24"/>
          <w:szCs w:val="24"/>
          <w:lang w:val="en-US"/>
        </w:rPr>
        <w:t xml:space="preserve"> 26167-2005</w:t>
      </w:r>
    </w:p>
    <w:p w:rsidR="00D7609E" w:rsidRPr="00474BFA" w:rsidRDefault="00D7609E" w:rsidP="00D7609E">
      <w:pPr>
        <w:spacing w:after="0" w:line="240" w:lineRule="auto"/>
        <w:ind w:firstLine="540"/>
        <w:jc w:val="both"/>
        <w:rPr>
          <w:rFonts w:ascii="Times New Roman" w:hAnsi="Times New Roman"/>
          <w:b/>
          <w:i/>
          <w:sz w:val="24"/>
          <w:szCs w:val="24"/>
          <w:lang w:val="en-US"/>
        </w:rPr>
      </w:pPr>
      <w:r w:rsidRPr="00474BFA">
        <w:rPr>
          <w:rFonts w:ascii="Times New Roman" w:hAnsi="Times New Roman"/>
          <w:b/>
          <w:i/>
          <w:sz w:val="24"/>
          <w:szCs w:val="24"/>
          <w:lang w:val="ro-MD"/>
        </w:rPr>
        <w:t xml:space="preserve"> </w:t>
      </w:r>
      <w:r w:rsidRPr="00474BFA">
        <w:rPr>
          <w:rFonts w:ascii="Times New Roman" w:hAnsi="Times New Roman"/>
          <w:b/>
          <w:i/>
          <w:sz w:val="24"/>
          <w:szCs w:val="24"/>
          <w:lang w:val="en-US"/>
        </w:rPr>
        <w:t>SM EN 13518:2015/A1:2015</w:t>
      </w:r>
    </w:p>
    <w:p w:rsidR="00D7609E" w:rsidRPr="00474BFA" w:rsidRDefault="00D7609E" w:rsidP="00D7609E">
      <w:pPr>
        <w:spacing w:after="0" w:line="240" w:lineRule="auto"/>
        <w:ind w:firstLine="540"/>
        <w:jc w:val="both"/>
        <w:rPr>
          <w:rFonts w:ascii="Times New Roman" w:hAnsi="Times New Roman"/>
          <w:b/>
          <w:i/>
          <w:sz w:val="24"/>
          <w:szCs w:val="24"/>
          <w:lang w:val="ro-MD"/>
        </w:rPr>
      </w:pPr>
      <w:r w:rsidRPr="00474BFA">
        <w:rPr>
          <w:rFonts w:ascii="Times New Roman" w:hAnsi="Times New Roman"/>
          <w:b/>
          <w:i/>
          <w:sz w:val="24"/>
          <w:szCs w:val="24"/>
          <w:lang w:val="ro-RO"/>
        </w:rPr>
        <w:t>GOST 28371-89</w:t>
      </w:r>
    </w:p>
    <w:p w:rsidR="00D7609E" w:rsidRPr="00474BFA" w:rsidRDefault="00D7609E" w:rsidP="001A32FD">
      <w:pPr>
        <w:spacing w:after="0" w:line="240" w:lineRule="auto"/>
        <w:jc w:val="both"/>
        <w:rPr>
          <w:rFonts w:ascii="Times New Roman" w:eastAsia="SimSun" w:hAnsi="Times New Roman"/>
          <w:i/>
          <w:sz w:val="24"/>
          <w:szCs w:val="24"/>
          <w:lang w:val="ro-MD" w:eastAsia="zh-CN"/>
        </w:rPr>
      </w:pPr>
    </w:p>
    <w:p w:rsidR="00A576C0" w:rsidRPr="00474BFA" w:rsidRDefault="00A576C0" w:rsidP="001A32FD">
      <w:pPr>
        <w:spacing w:after="0" w:line="240" w:lineRule="auto"/>
        <w:jc w:val="both"/>
        <w:rPr>
          <w:rFonts w:ascii="Times New Roman" w:eastAsia="SimSun" w:hAnsi="Times New Roman"/>
          <w:i/>
          <w:sz w:val="24"/>
          <w:szCs w:val="24"/>
          <w:lang w:val="ro-MD" w:eastAsia="zh-CN"/>
        </w:rPr>
      </w:pPr>
    </w:p>
    <w:p w:rsidR="00A576C0" w:rsidRDefault="00A576C0" w:rsidP="001A32FD">
      <w:pPr>
        <w:spacing w:after="0" w:line="240" w:lineRule="auto"/>
        <w:jc w:val="both"/>
        <w:rPr>
          <w:rFonts w:ascii="Times New Roman" w:eastAsia="SimSun" w:hAnsi="Times New Roman"/>
          <w:i/>
          <w:sz w:val="24"/>
          <w:szCs w:val="24"/>
          <w:lang w:val="ro-MD" w:eastAsia="zh-CN"/>
        </w:rPr>
      </w:pPr>
    </w:p>
    <w:p w:rsidR="00A576C0" w:rsidRDefault="00A576C0" w:rsidP="001A32FD">
      <w:pPr>
        <w:spacing w:after="0" w:line="240" w:lineRule="auto"/>
        <w:jc w:val="both"/>
        <w:rPr>
          <w:rFonts w:ascii="Times New Roman" w:eastAsia="SimSun" w:hAnsi="Times New Roman"/>
          <w:i/>
          <w:sz w:val="24"/>
          <w:szCs w:val="24"/>
          <w:lang w:val="ro-MD" w:eastAsia="zh-CN"/>
        </w:rPr>
      </w:pPr>
    </w:p>
    <w:p w:rsidR="00A576C0" w:rsidRDefault="00A576C0" w:rsidP="001A32FD">
      <w:pPr>
        <w:spacing w:after="0" w:line="240" w:lineRule="auto"/>
        <w:jc w:val="both"/>
        <w:rPr>
          <w:rFonts w:ascii="Times New Roman" w:eastAsia="SimSun" w:hAnsi="Times New Roman"/>
          <w:i/>
          <w:sz w:val="24"/>
          <w:szCs w:val="24"/>
          <w:lang w:val="ro-MD" w:eastAsia="zh-CN"/>
        </w:rPr>
      </w:pPr>
    </w:p>
    <w:p w:rsidR="00A576C0" w:rsidRDefault="00A576C0" w:rsidP="001A32FD">
      <w:pPr>
        <w:spacing w:after="0" w:line="240" w:lineRule="auto"/>
        <w:jc w:val="both"/>
        <w:rPr>
          <w:rFonts w:ascii="Times New Roman" w:eastAsia="SimSun" w:hAnsi="Times New Roman"/>
          <w:i/>
          <w:sz w:val="24"/>
          <w:szCs w:val="24"/>
          <w:lang w:val="ro-MD" w:eastAsia="zh-CN"/>
        </w:rPr>
      </w:pPr>
    </w:p>
    <w:p w:rsidR="00A576C0" w:rsidRDefault="00A576C0" w:rsidP="001A32FD">
      <w:pPr>
        <w:spacing w:after="0" w:line="240" w:lineRule="auto"/>
        <w:jc w:val="both"/>
        <w:rPr>
          <w:rFonts w:ascii="Times New Roman" w:eastAsia="SimSun" w:hAnsi="Times New Roman"/>
          <w:i/>
          <w:sz w:val="24"/>
          <w:szCs w:val="24"/>
          <w:lang w:val="ro-MD" w:eastAsia="zh-CN"/>
        </w:rPr>
      </w:pPr>
    </w:p>
    <w:p w:rsidR="00A576C0" w:rsidRDefault="00A576C0" w:rsidP="001A32FD">
      <w:pPr>
        <w:spacing w:after="0" w:line="240" w:lineRule="auto"/>
        <w:jc w:val="both"/>
        <w:rPr>
          <w:rFonts w:ascii="Times New Roman" w:eastAsia="SimSun" w:hAnsi="Times New Roman"/>
          <w:i/>
          <w:sz w:val="24"/>
          <w:szCs w:val="24"/>
          <w:lang w:val="ro-MD" w:eastAsia="zh-CN"/>
        </w:rPr>
      </w:pPr>
    </w:p>
    <w:p w:rsidR="00A576C0" w:rsidRDefault="00A576C0" w:rsidP="001A32FD">
      <w:pPr>
        <w:spacing w:after="0" w:line="240" w:lineRule="auto"/>
        <w:jc w:val="both"/>
        <w:rPr>
          <w:rFonts w:ascii="Times New Roman" w:eastAsia="SimSun" w:hAnsi="Times New Roman"/>
          <w:i/>
          <w:sz w:val="24"/>
          <w:szCs w:val="24"/>
          <w:lang w:val="ro-MD" w:eastAsia="zh-CN"/>
        </w:rPr>
      </w:pPr>
    </w:p>
    <w:p w:rsidR="00A576C0" w:rsidRDefault="00A576C0" w:rsidP="001A32FD">
      <w:pPr>
        <w:spacing w:after="0" w:line="240" w:lineRule="auto"/>
        <w:jc w:val="both"/>
        <w:rPr>
          <w:rFonts w:ascii="Times New Roman" w:eastAsia="SimSun" w:hAnsi="Times New Roman"/>
          <w:i/>
          <w:sz w:val="24"/>
          <w:szCs w:val="24"/>
          <w:lang w:val="ro-MD" w:eastAsia="zh-CN"/>
        </w:rPr>
      </w:pPr>
    </w:p>
    <w:p w:rsidR="00A576C0" w:rsidRDefault="00A576C0" w:rsidP="001A32FD">
      <w:pPr>
        <w:spacing w:after="0" w:line="240" w:lineRule="auto"/>
        <w:jc w:val="both"/>
        <w:rPr>
          <w:rFonts w:ascii="Times New Roman" w:eastAsia="SimSun" w:hAnsi="Times New Roman"/>
          <w:i/>
          <w:sz w:val="24"/>
          <w:szCs w:val="24"/>
          <w:lang w:val="ro-MD" w:eastAsia="zh-CN"/>
        </w:rPr>
      </w:pPr>
    </w:p>
    <w:p w:rsidR="00A576C0" w:rsidRDefault="00A576C0" w:rsidP="001A32FD">
      <w:pPr>
        <w:spacing w:after="0" w:line="240" w:lineRule="auto"/>
        <w:jc w:val="both"/>
        <w:rPr>
          <w:rFonts w:ascii="Times New Roman" w:eastAsia="SimSun" w:hAnsi="Times New Roman"/>
          <w:i/>
          <w:sz w:val="24"/>
          <w:szCs w:val="24"/>
          <w:lang w:val="ro-MD" w:eastAsia="zh-CN"/>
        </w:rPr>
      </w:pPr>
    </w:p>
    <w:p w:rsidR="00A576C0" w:rsidRDefault="00A576C0" w:rsidP="001A32FD">
      <w:pPr>
        <w:spacing w:after="0" w:line="240" w:lineRule="auto"/>
        <w:jc w:val="both"/>
        <w:rPr>
          <w:rFonts w:ascii="Times New Roman" w:eastAsia="SimSun" w:hAnsi="Times New Roman"/>
          <w:i/>
          <w:sz w:val="24"/>
          <w:szCs w:val="24"/>
          <w:lang w:val="ro-MD" w:eastAsia="zh-CN"/>
        </w:rPr>
      </w:pPr>
    </w:p>
    <w:p w:rsidR="00A576C0" w:rsidRDefault="00A576C0" w:rsidP="001A32FD">
      <w:pPr>
        <w:spacing w:after="0" w:line="240" w:lineRule="auto"/>
        <w:jc w:val="both"/>
        <w:rPr>
          <w:rFonts w:ascii="Times New Roman" w:eastAsia="SimSun" w:hAnsi="Times New Roman"/>
          <w:i/>
          <w:sz w:val="24"/>
          <w:szCs w:val="24"/>
          <w:lang w:val="ro-MD" w:eastAsia="zh-CN"/>
        </w:rPr>
      </w:pPr>
    </w:p>
    <w:p w:rsidR="00A576C0" w:rsidRDefault="00A576C0" w:rsidP="001A32FD">
      <w:pPr>
        <w:spacing w:after="0" w:line="240" w:lineRule="auto"/>
        <w:jc w:val="both"/>
        <w:rPr>
          <w:rFonts w:ascii="Times New Roman" w:eastAsia="SimSun" w:hAnsi="Times New Roman"/>
          <w:i/>
          <w:sz w:val="24"/>
          <w:szCs w:val="24"/>
          <w:lang w:val="ro-MD" w:eastAsia="zh-CN"/>
        </w:rPr>
      </w:pPr>
    </w:p>
    <w:p w:rsidR="004B6CA9" w:rsidRDefault="004B6CA9" w:rsidP="001A32FD">
      <w:pPr>
        <w:spacing w:after="0" w:line="240" w:lineRule="auto"/>
        <w:jc w:val="both"/>
        <w:rPr>
          <w:rFonts w:ascii="Times New Roman" w:eastAsia="SimSun" w:hAnsi="Times New Roman"/>
          <w:i/>
          <w:sz w:val="24"/>
          <w:szCs w:val="24"/>
          <w:lang w:val="ro-MD" w:eastAsia="zh-CN"/>
        </w:rPr>
      </w:pPr>
    </w:p>
    <w:p w:rsidR="00A576C0" w:rsidRDefault="00A576C0" w:rsidP="001A32FD">
      <w:pPr>
        <w:spacing w:after="0" w:line="240" w:lineRule="auto"/>
        <w:jc w:val="both"/>
        <w:rPr>
          <w:rFonts w:ascii="Times New Roman" w:eastAsia="SimSun" w:hAnsi="Times New Roman"/>
          <w:i/>
          <w:sz w:val="24"/>
          <w:szCs w:val="24"/>
          <w:lang w:val="ro-MD" w:eastAsia="zh-CN"/>
        </w:rPr>
      </w:pPr>
    </w:p>
    <w:p w:rsidR="00A576C0" w:rsidRDefault="00A576C0" w:rsidP="001A32FD">
      <w:pPr>
        <w:spacing w:after="0" w:line="240" w:lineRule="auto"/>
        <w:jc w:val="both"/>
        <w:rPr>
          <w:rFonts w:ascii="Times New Roman" w:eastAsia="SimSun" w:hAnsi="Times New Roman"/>
          <w:i/>
          <w:sz w:val="24"/>
          <w:szCs w:val="24"/>
          <w:lang w:val="ro-MD" w:eastAsia="zh-CN"/>
        </w:rPr>
      </w:pPr>
    </w:p>
    <w:p w:rsidR="003963C2" w:rsidRPr="00725440" w:rsidRDefault="003963C2" w:rsidP="003963C2">
      <w:pPr>
        <w:spacing w:after="0"/>
        <w:ind w:firstLine="5670"/>
        <w:jc w:val="right"/>
        <w:rPr>
          <w:rFonts w:ascii="Times New Roman" w:hAnsi="Times New Roman"/>
          <w:b/>
          <w:sz w:val="24"/>
          <w:szCs w:val="24"/>
          <w:lang w:val="ro-RO"/>
        </w:rPr>
      </w:pPr>
      <w:r>
        <w:rPr>
          <w:rFonts w:ascii="Times New Roman" w:hAnsi="Times New Roman"/>
          <w:b/>
          <w:sz w:val="24"/>
          <w:szCs w:val="24"/>
          <w:lang w:val="ro-RO"/>
        </w:rPr>
        <w:lastRenderedPageBreak/>
        <w:t>Anexa nr. 46</w:t>
      </w:r>
    </w:p>
    <w:p w:rsidR="003963C2" w:rsidRPr="00725440" w:rsidRDefault="003963C2" w:rsidP="003963C2">
      <w:pPr>
        <w:spacing w:after="0"/>
        <w:jc w:val="center"/>
        <w:rPr>
          <w:rFonts w:ascii="Times New Roman" w:hAnsi="Times New Roman"/>
          <w:b/>
          <w:sz w:val="24"/>
          <w:szCs w:val="24"/>
          <w:lang w:val="ro-RO"/>
        </w:rPr>
      </w:pPr>
      <w:r w:rsidRPr="00725440">
        <w:rPr>
          <w:rFonts w:ascii="Times New Roman" w:hAnsi="Times New Roman"/>
          <w:b/>
          <w:sz w:val="24"/>
          <w:szCs w:val="24"/>
          <w:lang w:val="ro-RO"/>
        </w:rPr>
        <w:t>S P E C I F I C A Ţ I E   T E H N I C Ă</w:t>
      </w:r>
    </w:p>
    <w:p w:rsidR="00A576C0" w:rsidRDefault="00A576C0" w:rsidP="001A32FD">
      <w:pPr>
        <w:spacing w:after="0" w:line="240" w:lineRule="auto"/>
        <w:jc w:val="both"/>
        <w:rPr>
          <w:rFonts w:ascii="Times New Roman" w:eastAsia="SimSun" w:hAnsi="Times New Roman"/>
          <w:i/>
          <w:sz w:val="24"/>
          <w:szCs w:val="24"/>
          <w:lang w:val="ro-RO" w:eastAsia="zh-CN"/>
        </w:rPr>
      </w:pPr>
    </w:p>
    <w:p w:rsidR="003963C2" w:rsidRDefault="003963C2" w:rsidP="001A32FD">
      <w:pPr>
        <w:spacing w:after="0" w:line="240" w:lineRule="auto"/>
        <w:jc w:val="both"/>
        <w:rPr>
          <w:rFonts w:ascii="Times New Roman" w:eastAsia="SimSun" w:hAnsi="Times New Roman"/>
          <w:b/>
          <w:bCs/>
          <w:sz w:val="24"/>
          <w:szCs w:val="24"/>
          <w:lang w:val="en-US" w:eastAsia="zh-CN"/>
        </w:rPr>
      </w:pPr>
      <w:r>
        <w:rPr>
          <w:rFonts w:ascii="Times New Roman" w:eastAsia="SimSun" w:hAnsi="Times New Roman"/>
          <w:b/>
          <w:bCs/>
          <w:sz w:val="24"/>
          <w:szCs w:val="24"/>
          <w:lang w:val="en-US" w:eastAsia="zh-CN"/>
        </w:rPr>
        <w:t xml:space="preserve">             </w:t>
      </w:r>
      <w:r w:rsidRPr="003963C2">
        <w:rPr>
          <w:rFonts w:ascii="Times New Roman" w:eastAsia="SimSun" w:hAnsi="Times New Roman"/>
          <w:b/>
          <w:bCs/>
          <w:sz w:val="24"/>
          <w:szCs w:val="24"/>
          <w:lang w:val="en-US" w:eastAsia="zh-CN"/>
        </w:rPr>
        <w:t>Insigna cu numărul individual de identificare</w:t>
      </w:r>
      <w:r>
        <w:rPr>
          <w:rFonts w:ascii="Times New Roman" w:eastAsia="SimSun" w:hAnsi="Times New Roman"/>
          <w:b/>
          <w:bCs/>
          <w:sz w:val="24"/>
          <w:szCs w:val="24"/>
          <w:lang w:val="en-US" w:eastAsia="zh-CN"/>
        </w:rPr>
        <w:t>.</w:t>
      </w:r>
    </w:p>
    <w:p w:rsidR="004B6CA9" w:rsidRDefault="004B6CA9" w:rsidP="001A32FD">
      <w:pPr>
        <w:spacing w:after="0" w:line="240" w:lineRule="auto"/>
        <w:jc w:val="both"/>
        <w:rPr>
          <w:rFonts w:ascii="Times New Roman" w:eastAsia="SimSun" w:hAnsi="Times New Roman"/>
          <w:b/>
          <w:bCs/>
          <w:sz w:val="24"/>
          <w:szCs w:val="24"/>
          <w:lang w:val="en-US" w:eastAsia="zh-CN"/>
        </w:rPr>
      </w:pPr>
    </w:p>
    <w:p w:rsidR="003963C2" w:rsidRPr="004B6CA9" w:rsidRDefault="004B6CA9" w:rsidP="004B6CA9">
      <w:pPr>
        <w:pStyle w:val="af1"/>
        <w:numPr>
          <w:ilvl w:val="0"/>
          <w:numId w:val="32"/>
        </w:numPr>
        <w:shd w:val="clear" w:color="auto" w:fill="FFFFFF"/>
        <w:spacing w:before="0" w:beforeAutospacing="0" w:after="0" w:afterAutospacing="0"/>
        <w:jc w:val="both"/>
        <w:rPr>
          <w:color w:val="333333"/>
          <w:lang w:val="en-US"/>
        </w:rPr>
      </w:pPr>
      <w:r w:rsidRPr="004B6CA9">
        <w:rPr>
          <w:b/>
          <w:lang w:val="ro-RO"/>
        </w:rPr>
        <w:t>Materialele folosite:</w:t>
      </w:r>
      <w:r w:rsidRPr="004B6CA9">
        <w:rPr>
          <w:color w:val="333333"/>
          <w:lang w:val="en-US"/>
        </w:rPr>
        <w:t xml:space="preserve"> </w:t>
      </w:r>
      <w:r w:rsidRPr="003963C2">
        <w:rPr>
          <w:color w:val="333333"/>
          <w:lang w:val="en-US"/>
        </w:rPr>
        <w:t>Insigna se confecționează din metal comun și se acoperă cu email. Pe revers, este prev</w:t>
      </w:r>
      <w:r>
        <w:rPr>
          <w:color w:val="333333"/>
          <w:lang w:val="en-US"/>
        </w:rPr>
        <w:t>ăzută cu un sistem de prindere.</w:t>
      </w:r>
    </w:p>
    <w:p w:rsidR="003963C2" w:rsidRPr="003963C2" w:rsidRDefault="004B6CA9" w:rsidP="003963C2">
      <w:pPr>
        <w:pStyle w:val="af1"/>
        <w:shd w:val="clear" w:color="auto" w:fill="FFFFFF"/>
        <w:spacing w:before="0" w:beforeAutospacing="0" w:after="0" w:afterAutospacing="0"/>
        <w:ind w:firstLine="539"/>
        <w:jc w:val="both"/>
        <w:rPr>
          <w:color w:val="333333"/>
          <w:lang w:val="en-US"/>
        </w:rPr>
      </w:pPr>
      <w:r>
        <w:rPr>
          <w:rStyle w:val="af0"/>
          <w:b/>
          <w:bCs/>
          <w:i w:val="0"/>
          <w:color w:val="333333"/>
          <w:shd w:val="clear" w:color="auto" w:fill="FFFFFF"/>
          <w:lang w:val="en-US"/>
        </w:rPr>
        <w:t>1.1</w:t>
      </w:r>
      <w:r w:rsidR="00C045A1">
        <w:rPr>
          <w:rStyle w:val="af0"/>
          <w:b/>
          <w:bCs/>
          <w:i w:val="0"/>
          <w:color w:val="333333"/>
          <w:shd w:val="clear" w:color="auto" w:fill="FFFFFF"/>
          <w:lang w:val="en-US"/>
        </w:rPr>
        <w:t xml:space="preserve">   </w:t>
      </w:r>
      <w:r w:rsidR="003963C2" w:rsidRPr="003963C2">
        <w:rPr>
          <w:rStyle w:val="af0"/>
          <w:b/>
          <w:bCs/>
          <w:i w:val="0"/>
          <w:color w:val="333333"/>
          <w:shd w:val="clear" w:color="auto" w:fill="FFFFFF"/>
          <w:lang w:val="en-US"/>
        </w:rPr>
        <w:t xml:space="preserve">Descriere - </w:t>
      </w:r>
      <w:r w:rsidR="003963C2" w:rsidRPr="003963C2">
        <w:rPr>
          <w:color w:val="333333"/>
          <w:lang w:val="en-US"/>
        </w:rPr>
        <w:t>Insigna cu număr individual de identificare a funcționarului public cu statut special reprezintă un scut oval, cu bordură de aur, purtând în mijloc stema Inspectoratului General al Poliției de Frontieră [în câmp verde, o acvilă cu zborul pe jumătate desfăcut, de aur, cruciată de același metal, ținând în gheara dreaptă o secure, iar în cea stângă o cheie, ambele de argint, și purtând pe piept un scut încărcat cu stema mică a Republicii Moldova (tăiat de roșu și azur, cu un cap de bour broșând, însoțit între coarne de o stea cu opt raze, la dextra de o roză heraldică și la senestra de o semilună conturnată, totul de aur); talpa scutului crenelată, de argint]. În talpa scutului, cu litere capitale de aur, în relief, apare abrevierea „MAI”. În bordură, cu litere capitale de culoare verde, este gravată în incizie legenda: „POLIȚIA DE FRONTIERĂ”. În partea inferioară a bordurii, pe o panglică cu capetele terminate în coadă de rândunică, așezată în arc de cerc și ieșind în relief, este incizat cu cifre arabe de culoare verde numărul individual de identificare al funcționarului, compus din cinci cifre.</w:t>
      </w:r>
    </w:p>
    <w:p w:rsidR="003963C2" w:rsidRDefault="003963C2" w:rsidP="003963C2">
      <w:pPr>
        <w:pStyle w:val="af1"/>
        <w:shd w:val="clear" w:color="auto" w:fill="FFFFFF"/>
        <w:spacing w:before="0" w:beforeAutospacing="0" w:after="0" w:afterAutospacing="0"/>
        <w:ind w:firstLine="539"/>
        <w:jc w:val="both"/>
        <w:rPr>
          <w:color w:val="333333"/>
          <w:lang w:val="en-US"/>
        </w:rPr>
      </w:pPr>
      <w:r w:rsidRPr="003963C2">
        <w:rPr>
          <w:color w:val="333333"/>
          <w:lang w:val="en-US"/>
        </w:rPr>
        <w:t>Înălțimea insignei este de 65 mm, iar lățimea de 55 mm.</w:t>
      </w:r>
    </w:p>
    <w:p w:rsidR="003963C2" w:rsidRPr="00DD772C" w:rsidRDefault="003963C2" w:rsidP="003963C2">
      <w:pPr>
        <w:pStyle w:val="af1"/>
        <w:shd w:val="clear" w:color="auto" w:fill="FFFFFF"/>
        <w:spacing w:before="0" w:beforeAutospacing="0" w:after="0" w:afterAutospacing="0"/>
        <w:ind w:firstLine="539"/>
        <w:rPr>
          <w:b/>
          <w:color w:val="333333"/>
          <w:lang w:val="en-US"/>
        </w:rPr>
      </w:pPr>
      <w:r w:rsidRPr="00DD772C">
        <w:rPr>
          <w:b/>
          <w:color w:val="333333"/>
          <w:lang w:val="en-US"/>
        </w:rPr>
        <w:t>Decizia Comisiei Naționale de Heraldică nr. 254-V.01 din 1 decembrie 2020</w:t>
      </w:r>
    </w:p>
    <w:p w:rsidR="003963C2" w:rsidRDefault="003963C2" w:rsidP="003963C2">
      <w:pPr>
        <w:pStyle w:val="af1"/>
        <w:shd w:val="clear" w:color="auto" w:fill="FFFFFF"/>
        <w:spacing w:before="0" w:beforeAutospacing="0" w:after="0" w:afterAutospacing="0"/>
        <w:ind w:firstLine="539"/>
        <w:jc w:val="both"/>
        <w:rPr>
          <w:color w:val="333333"/>
          <w:lang w:val="en-US"/>
        </w:rPr>
      </w:pPr>
    </w:p>
    <w:p w:rsidR="003963C2" w:rsidRPr="003963C2" w:rsidRDefault="003963C2" w:rsidP="003963C2">
      <w:pPr>
        <w:pStyle w:val="af1"/>
        <w:shd w:val="clear" w:color="auto" w:fill="FFFFFF"/>
        <w:spacing w:before="0" w:beforeAutospacing="0" w:after="0" w:afterAutospacing="0"/>
        <w:ind w:firstLine="539"/>
        <w:jc w:val="both"/>
        <w:rPr>
          <w:color w:val="333333"/>
          <w:lang w:val="en-US"/>
        </w:rPr>
      </w:pPr>
    </w:p>
    <w:p w:rsidR="003963C2" w:rsidRPr="003963C2" w:rsidRDefault="003963C2" w:rsidP="003963C2">
      <w:pPr>
        <w:pStyle w:val="a3"/>
        <w:spacing w:after="0" w:line="240" w:lineRule="auto"/>
        <w:ind w:left="899"/>
        <w:jc w:val="both"/>
        <w:rPr>
          <w:rFonts w:ascii="Times New Roman" w:eastAsia="SimSun" w:hAnsi="Times New Roman"/>
          <w:b/>
          <w:sz w:val="24"/>
          <w:szCs w:val="24"/>
          <w:lang w:val="ro-RO" w:eastAsia="zh-CN"/>
        </w:rPr>
      </w:pPr>
    </w:p>
    <w:p w:rsidR="003963C2" w:rsidRDefault="003963C2" w:rsidP="003963C2">
      <w:pPr>
        <w:pStyle w:val="af1"/>
        <w:shd w:val="clear" w:color="auto" w:fill="FFFFFF"/>
        <w:spacing w:before="0" w:beforeAutospacing="0" w:after="0" w:afterAutospacing="0"/>
        <w:ind w:firstLine="539"/>
        <w:jc w:val="center"/>
        <w:rPr>
          <w:rStyle w:val="af0"/>
          <w:rFonts w:ascii="Georgia" w:eastAsiaTheme="majorEastAsia" w:hAnsi="Georgia"/>
          <w:b/>
          <w:bCs/>
          <w:color w:val="333333"/>
          <w:lang w:val="en-US"/>
        </w:rPr>
      </w:pPr>
      <w:r>
        <w:rPr>
          <w:rStyle w:val="af0"/>
          <w:rFonts w:ascii="Georgia" w:eastAsiaTheme="majorEastAsia" w:hAnsi="Georgia"/>
          <w:b/>
          <w:bCs/>
          <w:color w:val="333333"/>
        </w:rPr>
        <w:t>Imagine</w:t>
      </w:r>
    </w:p>
    <w:p w:rsidR="003963C2" w:rsidRPr="003963C2" w:rsidRDefault="003963C2" w:rsidP="003963C2">
      <w:pPr>
        <w:pStyle w:val="af1"/>
        <w:shd w:val="clear" w:color="auto" w:fill="FFFFFF"/>
        <w:spacing w:before="0" w:beforeAutospacing="0" w:after="0" w:afterAutospacing="0"/>
        <w:ind w:firstLine="539"/>
        <w:jc w:val="center"/>
        <w:rPr>
          <w:rFonts w:ascii="Georgia" w:hAnsi="Georgia"/>
          <w:color w:val="333333"/>
          <w:lang w:val="en-US"/>
        </w:rPr>
      </w:pPr>
    </w:p>
    <w:p w:rsidR="003963C2" w:rsidRDefault="003963C2" w:rsidP="003963C2">
      <w:pPr>
        <w:pStyle w:val="af1"/>
        <w:shd w:val="clear" w:color="auto" w:fill="FFFFFF"/>
        <w:spacing w:before="0" w:beforeAutospacing="0" w:after="0" w:afterAutospacing="0"/>
        <w:ind w:firstLine="851"/>
        <w:jc w:val="center"/>
        <w:rPr>
          <w:rFonts w:ascii="Georgia" w:hAnsi="Georgia"/>
          <w:color w:val="333333"/>
        </w:rPr>
      </w:pPr>
      <w:r>
        <w:rPr>
          <w:rFonts w:ascii="Georgia" w:hAnsi="Georgia"/>
          <w:noProof/>
          <w:color w:val="333333"/>
        </w:rPr>
        <w:drawing>
          <wp:inline distT="0" distB="0" distL="0" distR="0" wp14:anchorId="08A8C549" wp14:editId="4DA53751">
            <wp:extent cx="2957006" cy="3541258"/>
            <wp:effectExtent l="0" t="0" r="0" b="2540"/>
            <wp:docPr id="3" name="Рисунок 3" descr="https://www.legis.md/UserFiles/images/RO/2021/mo96-99md/Img_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legis.md/UserFiles/images/RO/2021/mo96-99md/Img_25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7091" cy="3541359"/>
                    </a:xfrm>
                    <a:prstGeom prst="rect">
                      <a:avLst/>
                    </a:prstGeom>
                    <a:noFill/>
                    <a:ln>
                      <a:noFill/>
                    </a:ln>
                  </pic:spPr>
                </pic:pic>
              </a:graphicData>
            </a:graphic>
          </wp:inline>
        </w:drawing>
      </w:r>
    </w:p>
    <w:p w:rsidR="003963C2" w:rsidRDefault="003963C2" w:rsidP="003963C2">
      <w:pPr>
        <w:spacing w:after="0" w:line="240" w:lineRule="auto"/>
        <w:jc w:val="both"/>
        <w:rPr>
          <w:rFonts w:ascii="Times New Roman" w:eastAsia="SimSun" w:hAnsi="Times New Roman"/>
          <w:sz w:val="24"/>
          <w:szCs w:val="24"/>
          <w:lang w:val="ro-RO" w:eastAsia="zh-CN"/>
        </w:rPr>
      </w:pPr>
    </w:p>
    <w:p w:rsidR="003963C2" w:rsidRDefault="003963C2" w:rsidP="003963C2">
      <w:pPr>
        <w:spacing w:after="0" w:line="240" w:lineRule="auto"/>
        <w:jc w:val="both"/>
        <w:rPr>
          <w:rFonts w:ascii="Times New Roman" w:eastAsia="SimSun" w:hAnsi="Times New Roman"/>
          <w:sz w:val="24"/>
          <w:szCs w:val="24"/>
          <w:lang w:val="ro-RO" w:eastAsia="zh-CN"/>
        </w:rPr>
      </w:pPr>
    </w:p>
    <w:p w:rsidR="003963C2" w:rsidRDefault="003963C2" w:rsidP="003963C2">
      <w:pPr>
        <w:spacing w:after="0" w:line="240" w:lineRule="auto"/>
        <w:jc w:val="both"/>
        <w:rPr>
          <w:rFonts w:ascii="Times New Roman" w:eastAsia="SimSun" w:hAnsi="Times New Roman"/>
          <w:sz w:val="24"/>
          <w:szCs w:val="24"/>
          <w:lang w:val="ro-RO" w:eastAsia="zh-CN"/>
        </w:rPr>
      </w:pPr>
    </w:p>
    <w:p w:rsidR="003963C2" w:rsidRDefault="003963C2" w:rsidP="003963C2">
      <w:pPr>
        <w:spacing w:after="0" w:line="240" w:lineRule="auto"/>
        <w:jc w:val="both"/>
        <w:rPr>
          <w:rFonts w:ascii="Times New Roman" w:eastAsia="SimSun" w:hAnsi="Times New Roman"/>
          <w:sz w:val="24"/>
          <w:szCs w:val="24"/>
          <w:lang w:val="ro-RO" w:eastAsia="zh-CN"/>
        </w:rPr>
      </w:pPr>
    </w:p>
    <w:p w:rsidR="00333971" w:rsidRDefault="00333971" w:rsidP="003963C2">
      <w:pPr>
        <w:spacing w:after="0" w:line="240" w:lineRule="auto"/>
        <w:jc w:val="both"/>
        <w:rPr>
          <w:rFonts w:ascii="Times New Roman" w:eastAsia="SimSun" w:hAnsi="Times New Roman"/>
          <w:sz w:val="24"/>
          <w:szCs w:val="24"/>
          <w:lang w:val="ro-RO" w:eastAsia="zh-CN"/>
        </w:rPr>
      </w:pPr>
    </w:p>
    <w:p w:rsidR="003963C2" w:rsidRDefault="003963C2" w:rsidP="003963C2">
      <w:pPr>
        <w:spacing w:after="0" w:line="240" w:lineRule="auto"/>
        <w:jc w:val="both"/>
        <w:rPr>
          <w:rFonts w:ascii="Times New Roman" w:eastAsia="SimSun" w:hAnsi="Times New Roman"/>
          <w:sz w:val="24"/>
          <w:szCs w:val="24"/>
          <w:lang w:val="ro-RO" w:eastAsia="zh-CN"/>
        </w:rPr>
      </w:pPr>
    </w:p>
    <w:p w:rsidR="003963C2" w:rsidRDefault="003963C2" w:rsidP="003963C2">
      <w:pPr>
        <w:spacing w:after="0" w:line="240" w:lineRule="auto"/>
        <w:jc w:val="both"/>
        <w:rPr>
          <w:rFonts w:ascii="Times New Roman" w:eastAsia="SimSun" w:hAnsi="Times New Roman"/>
          <w:sz w:val="24"/>
          <w:szCs w:val="24"/>
          <w:lang w:val="ro-RO" w:eastAsia="zh-CN"/>
        </w:rPr>
      </w:pPr>
    </w:p>
    <w:p w:rsidR="003963C2" w:rsidRDefault="003963C2" w:rsidP="003963C2">
      <w:pPr>
        <w:spacing w:after="0" w:line="240" w:lineRule="auto"/>
        <w:jc w:val="both"/>
        <w:rPr>
          <w:rFonts w:ascii="Times New Roman" w:eastAsia="SimSun" w:hAnsi="Times New Roman"/>
          <w:sz w:val="24"/>
          <w:szCs w:val="24"/>
          <w:lang w:val="ro-RO" w:eastAsia="zh-CN"/>
        </w:rPr>
      </w:pPr>
    </w:p>
    <w:p w:rsidR="003963C2" w:rsidRDefault="003963C2" w:rsidP="003963C2">
      <w:pPr>
        <w:spacing w:after="0" w:line="240" w:lineRule="auto"/>
        <w:jc w:val="both"/>
        <w:rPr>
          <w:rFonts w:ascii="Times New Roman" w:eastAsia="SimSun" w:hAnsi="Times New Roman"/>
          <w:sz w:val="24"/>
          <w:szCs w:val="24"/>
          <w:lang w:val="ro-RO" w:eastAsia="zh-CN"/>
        </w:rPr>
      </w:pPr>
    </w:p>
    <w:p w:rsidR="003963C2" w:rsidRDefault="003963C2" w:rsidP="003963C2">
      <w:pPr>
        <w:spacing w:after="0" w:line="240" w:lineRule="auto"/>
        <w:jc w:val="both"/>
        <w:rPr>
          <w:rFonts w:ascii="Times New Roman" w:eastAsia="SimSun" w:hAnsi="Times New Roman"/>
          <w:sz w:val="24"/>
          <w:szCs w:val="24"/>
          <w:lang w:val="ro-RO" w:eastAsia="zh-CN"/>
        </w:rPr>
      </w:pPr>
    </w:p>
    <w:p w:rsidR="003963C2" w:rsidRPr="00DB56F6" w:rsidRDefault="003963C2" w:rsidP="003963C2">
      <w:pPr>
        <w:spacing w:after="0"/>
        <w:ind w:firstLine="5670"/>
        <w:jc w:val="right"/>
        <w:rPr>
          <w:rFonts w:ascii="Times New Roman" w:hAnsi="Times New Roman"/>
          <w:b/>
          <w:sz w:val="24"/>
          <w:szCs w:val="24"/>
          <w:lang w:val="ro-MD"/>
        </w:rPr>
      </w:pPr>
      <w:r w:rsidRPr="00DB56F6">
        <w:rPr>
          <w:rFonts w:ascii="Times New Roman" w:hAnsi="Times New Roman"/>
          <w:b/>
          <w:sz w:val="24"/>
          <w:szCs w:val="24"/>
          <w:lang w:val="ro-MD"/>
        </w:rPr>
        <w:lastRenderedPageBreak/>
        <w:t>Anexa nr. 47</w:t>
      </w:r>
    </w:p>
    <w:p w:rsidR="003963C2" w:rsidRPr="00DB56F6" w:rsidRDefault="003963C2" w:rsidP="003963C2">
      <w:pPr>
        <w:spacing w:after="0"/>
        <w:jc w:val="center"/>
        <w:rPr>
          <w:rFonts w:ascii="Times New Roman" w:hAnsi="Times New Roman"/>
          <w:b/>
          <w:sz w:val="24"/>
          <w:szCs w:val="24"/>
          <w:lang w:val="ro-MD"/>
        </w:rPr>
      </w:pPr>
      <w:r w:rsidRPr="00DB56F6">
        <w:rPr>
          <w:rFonts w:ascii="Times New Roman" w:hAnsi="Times New Roman"/>
          <w:b/>
          <w:sz w:val="24"/>
          <w:szCs w:val="24"/>
          <w:lang w:val="ro-MD"/>
        </w:rPr>
        <w:t>S P E C I F I C A Ţ I E   T E H N I C Ă</w:t>
      </w:r>
    </w:p>
    <w:p w:rsidR="003963C2" w:rsidRPr="00DB56F6" w:rsidRDefault="003963C2" w:rsidP="003963C2">
      <w:pPr>
        <w:spacing w:after="0" w:line="240" w:lineRule="auto"/>
        <w:jc w:val="both"/>
        <w:rPr>
          <w:rFonts w:ascii="Times New Roman" w:eastAsia="SimSun" w:hAnsi="Times New Roman"/>
          <w:sz w:val="24"/>
          <w:szCs w:val="24"/>
          <w:lang w:val="ro-MD" w:eastAsia="zh-CN"/>
        </w:rPr>
      </w:pPr>
    </w:p>
    <w:p w:rsidR="003963C2" w:rsidRPr="00DB56F6" w:rsidRDefault="00DB56F6" w:rsidP="003963C2">
      <w:pPr>
        <w:spacing w:after="0" w:line="240" w:lineRule="auto"/>
        <w:jc w:val="both"/>
        <w:rPr>
          <w:rFonts w:ascii="Times New Roman" w:eastAsia="SimSun" w:hAnsi="Times New Roman"/>
          <w:b/>
          <w:sz w:val="24"/>
          <w:szCs w:val="24"/>
          <w:lang w:val="ro-MD" w:eastAsia="zh-CN"/>
        </w:rPr>
      </w:pPr>
      <w:r w:rsidRPr="00DB56F6">
        <w:rPr>
          <w:rFonts w:ascii="Times New Roman" w:eastAsia="SimSun" w:hAnsi="Times New Roman"/>
          <w:b/>
          <w:sz w:val="24"/>
          <w:szCs w:val="24"/>
          <w:lang w:val="ro-MD" w:eastAsia="zh-CN"/>
        </w:rPr>
        <w:t>Rechi</w:t>
      </w:r>
      <w:r w:rsidR="003963C2" w:rsidRPr="00DB56F6">
        <w:rPr>
          <w:rFonts w:ascii="Times New Roman" w:eastAsia="SimSun" w:hAnsi="Times New Roman"/>
          <w:b/>
          <w:sz w:val="24"/>
          <w:szCs w:val="24"/>
          <w:lang w:val="ro-MD" w:eastAsia="zh-CN"/>
        </w:rPr>
        <w:t>zite de pat</w:t>
      </w:r>
    </w:p>
    <w:p w:rsidR="00333971" w:rsidRPr="00DB56F6" w:rsidRDefault="00333971" w:rsidP="003963C2">
      <w:pPr>
        <w:spacing w:after="0" w:line="240" w:lineRule="auto"/>
        <w:jc w:val="both"/>
        <w:rPr>
          <w:rFonts w:ascii="Times New Roman" w:eastAsia="SimSun" w:hAnsi="Times New Roman"/>
          <w:b/>
          <w:sz w:val="24"/>
          <w:szCs w:val="24"/>
          <w:lang w:val="ro-MD" w:eastAsia="zh-CN"/>
        </w:rPr>
      </w:pPr>
    </w:p>
    <w:p w:rsidR="00333971" w:rsidRPr="00DB56F6" w:rsidRDefault="00333971" w:rsidP="00333971">
      <w:pPr>
        <w:pStyle w:val="a3"/>
        <w:numPr>
          <w:ilvl w:val="0"/>
          <w:numId w:val="24"/>
        </w:numPr>
        <w:spacing w:after="0" w:line="240" w:lineRule="auto"/>
        <w:jc w:val="both"/>
        <w:rPr>
          <w:rFonts w:ascii="Times New Roman" w:eastAsia="SimSun" w:hAnsi="Times New Roman"/>
          <w:b/>
          <w:sz w:val="24"/>
          <w:szCs w:val="24"/>
          <w:lang w:val="ro-MD" w:eastAsia="zh-CN"/>
        </w:rPr>
      </w:pPr>
      <w:r w:rsidRPr="00DB56F6">
        <w:rPr>
          <w:rFonts w:ascii="Times New Roman" w:eastAsia="SimSun" w:hAnsi="Times New Roman"/>
          <w:b/>
          <w:sz w:val="24"/>
          <w:szCs w:val="24"/>
          <w:lang w:val="ro-MD" w:eastAsia="zh-CN"/>
        </w:rPr>
        <w:t xml:space="preserve">Pernă </w:t>
      </w:r>
    </w:p>
    <w:p w:rsidR="00DB56F6" w:rsidRPr="00DB56F6" w:rsidRDefault="00333971" w:rsidP="00333971">
      <w:pPr>
        <w:pStyle w:val="a3"/>
        <w:numPr>
          <w:ilvl w:val="1"/>
          <w:numId w:val="24"/>
        </w:numPr>
        <w:spacing w:after="0" w:line="240" w:lineRule="auto"/>
        <w:jc w:val="both"/>
        <w:rPr>
          <w:rFonts w:ascii="Times New Roman" w:eastAsia="SimSun" w:hAnsi="Times New Roman"/>
          <w:sz w:val="24"/>
          <w:szCs w:val="24"/>
          <w:lang w:val="ro-MD" w:eastAsia="zh-CN"/>
        </w:rPr>
      </w:pPr>
      <w:r w:rsidRPr="00DB56F6">
        <w:rPr>
          <w:rFonts w:ascii="Times New Roman" w:hAnsi="Times New Roman"/>
          <w:b/>
          <w:sz w:val="24"/>
          <w:szCs w:val="24"/>
          <w:lang w:val="ro-MD"/>
        </w:rPr>
        <w:t xml:space="preserve">Materialele folosite: </w:t>
      </w:r>
      <w:r w:rsidRPr="00DB56F6">
        <w:rPr>
          <w:rFonts w:ascii="Times New Roman" w:eastAsia="SimSun" w:hAnsi="Times New Roman"/>
          <w:sz w:val="24"/>
          <w:szCs w:val="24"/>
          <w:lang w:val="ro-MD" w:eastAsia="zh-CN"/>
        </w:rPr>
        <w:t xml:space="preserve"> Stofă din bumbac – 100%, umplutura din silicon, sau alt material sintetic</w:t>
      </w:r>
      <w:r w:rsidR="00DB56F6" w:rsidRPr="00DB56F6">
        <w:rPr>
          <w:rFonts w:ascii="Times New Roman" w:eastAsia="SimSun" w:hAnsi="Times New Roman"/>
          <w:sz w:val="24"/>
          <w:szCs w:val="24"/>
          <w:lang w:val="ro-MD" w:eastAsia="zh-CN"/>
        </w:rPr>
        <w:t>.</w:t>
      </w:r>
    </w:p>
    <w:p w:rsidR="00333971" w:rsidRPr="00DB56F6" w:rsidRDefault="00333971" w:rsidP="00333971">
      <w:pPr>
        <w:pStyle w:val="a3"/>
        <w:numPr>
          <w:ilvl w:val="1"/>
          <w:numId w:val="24"/>
        </w:numPr>
        <w:spacing w:after="0" w:line="240" w:lineRule="auto"/>
        <w:jc w:val="both"/>
        <w:rPr>
          <w:rFonts w:ascii="Times New Roman" w:eastAsia="SimSun" w:hAnsi="Times New Roman"/>
          <w:sz w:val="24"/>
          <w:szCs w:val="24"/>
          <w:lang w:val="ro-MD" w:eastAsia="zh-CN"/>
        </w:rPr>
      </w:pPr>
      <w:r w:rsidRPr="00DB56F6">
        <w:rPr>
          <w:rFonts w:ascii="Times New Roman" w:eastAsia="SimSun" w:hAnsi="Times New Roman"/>
          <w:sz w:val="24"/>
          <w:szCs w:val="24"/>
          <w:lang w:val="ro-MD" w:eastAsia="zh-CN"/>
        </w:rPr>
        <w:t xml:space="preserve"> </w:t>
      </w:r>
      <w:r w:rsidR="00DB56F6" w:rsidRPr="00DB56F6">
        <w:rPr>
          <w:rFonts w:ascii="Times New Roman" w:eastAsia="SimSun" w:hAnsi="Times New Roman"/>
          <w:b/>
          <w:bCs/>
          <w:iCs/>
          <w:sz w:val="24"/>
          <w:szCs w:val="24"/>
          <w:lang w:val="ro-MD" w:eastAsia="zh-CN"/>
        </w:rPr>
        <w:t>Descriere -</w:t>
      </w:r>
      <w:r w:rsidR="00DB56F6" w:rsidRPr="00DB56F6">
        <w:rPr>
          <w:rFonts w:ascii="Times New Roman" w:eastAsia="SimSun" w:hAnsi="Times New Roman"/>
          <w:sz w:val="24"/>
          <w:szCs w:val="24"/>
          <w:lang w:val="ro-MD" w:eastAsia="zh-CN"/>
        </w:rPr>
        <w:t xml:space="preserve"> </w:t>
      </w:r>
      <w:r w:rsidRPr="00DB56F6">
        <w:rPr>
          <w:rFonts w:ascii="Times New Roman" w:eastAsia="SimSun" w:hAnsi="Times New Roman"/>
          <w:sz w:val="24"/>
          <w:szCs w:val="24"/>
          <w:lang w:val="ro-MD" w:eastAsia="zh-CN"/>
        </w:rPr>
        <w:t>Desen geometric.</w:t>
      </w:r>
      <w:r w:rsidR="00DB56F6" w:rsidRPr="00DB56F6">
        <w:rPr>
          <w:rFonts w:ascii="Times New Roman" w:eastAsia="SimSun" w:hAnsi="Times New Roman"/>
          <w:sz w:val="24"/>
          <w:szCs w:val="24"/>
          <w:lang w:val="ro-MD" w:eastAsia="zh-CN"/>
        </w:rPr>
        <w:t xml:space="preserve"> Dimensiunea 60x60 cm.</w:t>
      </w:r>
    </w:p>
    <w:p w:rsidR="00333971" w:rsidRPr="00DB56F6" w:rsidRDefault="00333971" w:rsidP="00333971">
      <w:pPr>
        <w:spacing w:after="0" w:line="240" w:lineRule="auto"/>
        <w:ind w:left="360"/>
        <w:jc w:val="both"/>
        <w:rPr>
          <w:rFonts w:ascii="Times New Roman" w:eastAsia="SimSun" w:hAnsi="Times New Roman"/>
          <w:sz w:val="24"/>
          <w:szCs w:val="24"/>
          <w:lang w:val="ro-MD" w:eastAsia="zh-CN"/>
        </w:rPr>
      </w:pPr>
    </w:p>
    <w:p w:rsidR="00333971" w:rsidRPr="00DB56F6" w:rsidRDefault="00333971" w:rsidP="00333971">
      <w:pPr>
        <w:pStyle w:val="a3"/>
        <w:numPr>
          <w:ilvl w:val="0"/>
          <w:numId w:val="24"/>
        </w:numPr>
        <w:jc w:val="both"/>
        <w:rPr>
          <w:rFonts w:ascii="Times New Roman" w:eastAsia="SimSun" w:hAnsi="Times New Roman"/>
          <w:b/>
          <w:sz w:val="24"/>
          <w:szCs w:val="24"/>
          <w:lang w:val="ro-MD" w:eastAsia="zh-CN"/>
        </w:rPr>
      </w:pPr>
      <w:r w:rsidRPr="00DB56F6">
        <w:rPr>
          <w:rFonts w:ascii="Times New Roman" w:eastAsia="SimSun" w:hAnsi="Times New Roman"/>
          <w:b/>
          <w:sz w:val="24"/>
          <w:szCs w:val="24"/>
          <w:lang w:val="ro-MD" w:eastAsia="zh-CN"/>
        </w:rPr>
        <w:t xml:space="preserve">Plapumă </w:t>
      </w:r>
    </w:p>
    <w:p w:rsidR="00DB56F6" w:rsidRPr="00DB56F6" w:rsidRDefault="00333971" w:rsidP="00333971">
      <w:pPr>
        <w:pStyle w:val="a3"/>
        <w:numPr>
          <w:ilvl w:val="1"/>
          <w:numId w:val="24"/>
        </w:numPr>
        <w:jc w:val="both"/>
        <w:rPr>
          <w:rFonts w:ascii="Times New Roman" w:eastAsia="SimSun" w:hAnsi="Times New Roman"/>
          <w:b/>
          <w:sz w:val="24"/>
          <w:szCs w:val="24"/>
          <w:lang w:val="ro-MD" w:eastAsia="zh-CN"/>
        </w:rPr>
      </w:pPr>
      <w:r w:rsidRPr="00DB56F6">
        <w:rPr>
          <w:rFonts w:ascii="Times New Roman" w:hAnsi="Times New Roman"/>
          <w:b/>
          <w:sz w:val="24"/>
          <w:szCs w:val="24"/>
          <w:lang w:val="ro-MD"/>
        </w:rPr>
        <w:t xml:space="preserve">Materialele folosite: </w:t>
      </w:r>
      <w:r w:rsidRPr="00DB56F6">
        <w:rPr>
          <w:rFonts w:ascii="Times New Roman" w:eastAsia="SimSun" w:hAnsi="Times New Roman"/>
          <w:sz w:val="24"/>
          <w:szCs w:val="24"/>
          <w:lang w:val="ro-MD" w:eastAsia="zh-CN"/>
        </w:rPr>
        <w:t xml:space="preserve"> Stofă din bumbac – 100 %, umplutura din silicon, sau alt material sintetic</w:t>
      </w:r>
      <w:r w:rsidR="00DB56F6" w:rsidRPr="00DB56F6">
        <w:rPr>
          <w:rFonts w:ascii="Times New Roman" w:eastAsia="SimSun" w:hAnsi="Times New Roman"/>
          <w:sz w:val="24"/>
          <w:szCs w:val="24"/>
          <w:lang w:val="ro-MD" w:eastAsia="zh-CN"/>
        </w:rPr>
        <w:t>.</w:t>
      </w:r>
    </w:p>
    <w:p w:rsidR="00333971" w:rsidRPr="00DB56F6" w:rsidRDefault="00333971" w:rsidP="00333971">
      <w:pPr>
        <w:pStyle w:val="a3"/>
        <w:numPr>
          <w:ilvl w:val="1"/>
          <w:numId w:val="24"/>
        </w:numPr>
        <w:jc w:val="both"/>
        <w:rPr>
          <w:rFonts w:ascii="Times New Roman" w:eastAsia="SimSun" w:hAnsi="Times New Roman"/>
          <w:b/>
          <w:sz w:val="24"/>
          <w:szCs w:val="24"/>
          <w:lang w:val="ro-MD" w:eastAsia="zh-CN"/>
        </w:rPr>
      </w:pPr>
      <w:r w:rsidRPr="00DB56F6">
        <w:rPr>
          <w:rFonts w:ascii="Times New Roman" w:eastAsia="SimSun" w:hAnsi="Times New Roman"/>
          <w:sz w:val="24"/>
          <w:szCs w:val="24"/>
          <w:lang w:val="ro-MD" w:eastAsia="zh-CN"/>
        </w:rPr>
        <w:t xml:space="preserve"> </w:t>
      </w:r>
      <w:r w:rsidR="00DB56F6" w:rsidRPr="00DB56F6">
        <w:rPr>
          <w:rFonts w:ascii="Times New Roman" w:eastAsia="SimSun" w:hAnsi="Times New Roman"/>
          <w:b/>
          <w:bCs/>
          <w:iCs/>
          <w:sz w:val="24"/>
          <w:szCs w:val="24"/>
          <w:lang w:val="ro-MD" w:eastAsia="zh-CN"/>
        </w:rPr>
        <w:t>Descriere -</w:t>
      </w:r>
      <w:r w:rsidR="00DB56F6" w:rsidRPr="00DB56F6">
        <w:rPr>
          <w:rFonts w:ascii="Times New Roman" w:eastAsia="SimSun" w:hAnsi="Times New Roman"/>
          <w:sz w:val="24"/>
          <w:szCs w:val="24"/>
          <w:lang w:val="ro-MD" w:eastAsia="zh-CN"/>
        </w:rPr>
        <w:t xml:space="preserve"> Desen geometric. D</w:t>
      </w:r>
      <w:r w:rsidRPr="00DB56F6">
        <w:rPr>
          <w:rFonts w:ascii="Times New Roman" w:eastAsia="SimSun" w:hAnsi="Times New Roman"/>
          <w:sz w:val="24"/>
          <w:szCs w:val="24"/>
          <w:lang w:val="ro-MD" w:eastAsia="zh-CN"/>
        </w:rPr>
        <w:t>im</w:t>
      </w:r>
      <w:r w:rsidR="00DB56F6" w:rsidRPr="00DB56F6">
        <w:rPr>
          <w:rFonts w:ascii="Times New Roman" w:eastAsia="SimSun" w:hAnsi="Times New Roman"/>
          <w:sz w:val="24"/>
          <w:szCs w:val="24"/>
          <w:lang w:val="ro-MD" w:eastAsia="zh-CN"/>
        </w:rPr>
        <w:t>ensiunea</w:t>
      </w:r>
      <w:r w:rsidRPr="00DB56F6">
        <w:rPr>
          <w:rFonts w:ascii="Times New Roman" w:eastAsia="SimSun" w:hAnsi="Times New Roman"/>
          <w:sz w:val="24"/>
          <w:szCs w:val="24"/>
          <w:lang w:val="ro-MD" w:eastAsia="zh-CN"/>
        </w:rPr>
        <w:t xml:space="preserve"> 143x215 cm. </w:t>
      </w:r>
    </w:p>
    <w:p w:rsidR="00DB56F6" w:rsidRPr="00DB56F6" w:rsidRDefault="00DB56F6" w:rsidP="00DB56F6">
      <w:pPr>
        <w:pStyle w:val="a3"/>
        <w:jc w:val="both"/>
        <w:rPr>
          <w:rFonts w:ascii="Times New Roman" w:eastAsia="SimSun" w:hAnsi="Times New Roman"/>
          <w:b/>
          <w:sz w:val="24"/>
          <w:szCs w:val="24"/>
          <w:lang w:val="ro-MD" w:eastAsia="zh-CN"/>
        </w:rPr>
      </w:pPr>
    </w:p>
    <w:p w:rsidR="00333971" w:rsidRPr="00DB56F6" w:rsidRDefault="00333971" w:rsidP="00333971">
      <w:pPr>
        <w:pStyle w:val="a3"/>
        <w:numPr>
          <w:ilvl w:val="0"/>
          <w:numId w:val="24"/>
        </w:numPr>
        <w:jc w:val="both"/>
        <w:rPr>
          <w:rFonts w:ascii="Times New Roman" w:eastAsia="SimSun" w:hAnsi="Times New Roman"/>
          <w:b/>
          <w:sz w:val="24"/>
          <w:szCs w:val="24"/>
          <w:lang w:val="ro-MD" w:eastAsia="zh-CN"/>
        </w:rPr>
      </w:pPr>
      <w:r w:rsidRPr="00DB56F6">
        <w:rPr>
          <w:rFonts w:ascii="Times New Roman" w:eastAsia="SimSun" w:hAnsi="Times New Roman"/>
          <w:b/>
          <w:sz w:val="24"/>
          <w:szCs w:val="24"/>
          <w:lang w:val="ro-MD" w:eastAsia="zh-CN"/>
        </w:rPr>
        <w:t>Lenjerie de pat</w:t>
      </w:r>
    </w:p>
    <w:p w:rsidR="00DB56F6" w:rsidRPr="00DB56F6" w:rsidRDefault="003963C2" w:rsidP="00DB56F6">
      <w:pPr>
        <w:pStyle w:val="a3"/>
        <w:numPr>
          <w:ilvl w:val="1"/>
          <w:numId w:val="24"/>
        </w:numPr>
        <w:jc w:val="both"/>
        <w:rPr>
          <w:rFonts w:ascii="Times New Roman" w:eastAsia="SimSun" w:hAnsi="Times New Roman"/>
          <w:sz w:val="24"/>
          <w:szCs w:val="24"/>
          <w:lang w:val="ro-MD" w:eastAsia="zh-CN"/>
        </w:rPr>
      </w:pPr>
      <w:r w:rsidRPr="00DB56F6">
        <w:rPr>
          <w:rFonts w:ascii="Times New Roman" w:eastAsia="SimSun" w:hAnsi="Times New Roman"/>
          <w:b/>
          <w:sz w:val="24"/>
          <w:szCs w:val="24"/>
          <w:lang w:val="ro-MD" w:eastAsia="zh-CN"/>
        </w:rPr>
        <w:t>Materialele folosite:</w:t>
      </w:r>
      <w:r w:rsidR="00333971" w:rsidRPr="00DB56F6">
        <w:rPr>
          <w:rFonts w:ascii="Times New Roman" w:eastAsia="SimSun" w:hAnsi="Times New Roman"/>
          <w:b/>
          <w:sz w:val="24"/>
          <w:szCs w:val="24"/>
          <w:lang w:val="ro-MD" w:eastAsia="zh-CN"/>
        </w:rPr>
        <w:t xml:space="preserve"> </w:t>
      </w:r>
      <w:r w:rsidR="00333971" w:rsidRPr="00DB56F6">
        <w:rPr>
          <w:rFonts w:ascii="Times New Roman" w:eastAsia="SimSun" w:hAnsi="Times New Roman"/>
          <w:sz w:val="24"/>
          <w:szCs w:val="24"/>
          <w:lang w:val="ro-MD" w:eastAsia="zh-CN"/>
        </w:rPr>
        <w:t xml:space="preserve"> Stofă din bumbac – 100%</w:t>
      </w:r>
      <w:r w:rsidR="00DB56F6" w:rsidRPr="00DB56F6">
        <w:rPr>
          <w:rFonts w:ascii="Times New Roman" w:eastAsia="SimSun" w:hAnsi="Times New Roman"/>
          <w:sz w:val="24"/>
          <w:szCs w:val="24"/>
          <w:lang w:val="ro-MD" w:eastAsia="zh-CN"/>
        </w:rPr>
        <w:t>.</w:t>
      </w:r>
    </w:p>
    <w:p w:rsidR="00DB56F6" w:rsidRPr="00DB56F6" w:rsidRDefault="00DB56F6" w:rsidP="00DB56F6">
      <w:pPr>
        <w:pStyle w:val="a3"/>
        <w:numPr>
          <w:ilvl w:val="1"/>
          <w:numId w:val="24"/>
        </w:numPr>
        <w:jc w:val="both"/>
        <w:rPr>
          <w:rFonts w:ascii="Times New Roman" w:eastAsia="SimSun" w:hAnsi="Times New Roman"/>
          <w:sz w:val="24"/>
          <w:szCs w:val="24"/>
          <w:lang w:val="ro-MD" w:eastAsia="zh-CN"/>
        </w:rPr>
      </w:pPr>
      <w:r w:rsidRPr="00DB56F6">
        <w:rPr>
          <w:rFonts w:ascii="Times New Roman" w:eastAsia="SimSun" w:hAnsi="Times New Roman"/>
          <w:sz w:val="24"/>
          <w:szCs w:val="24"/>
          <w:lang w:val="ro-MD" w:eastAsia="zh-CN"/>
        </w:rPr>
        <w:t xml:space="preserve"> </w:t>
      </w:r>
      <w:r w:rsidRPr="00DB56F6">
        <w:rPr>
          <w:rFonts w:ascii="Times New Roman" w:eastAsia="SimSun" w:hAnsi="Times New Roman"/>
          <w:b/>
          <w:bCs/>
          <w:iCs/>
          <w:sz w:val="24"/>
          <w:szCs w:val="24"/>
          <w:lang w:val="ro-MD" w:eastAsia="zh-CN"/>
        </w:rPr>
        <w:t xml:space="preserve">Descriere - </w:t>
      </w:r>
      <w:r w:rsidRPr="00DB56F6">
        <w:rPr>
          <w:rFonts w:ascii="Times New Roman" w:eastAsia="SimSun" w:hAnsi="Times New Roman"/>
          <w:bCs/>
          <w:iCs/>
          <w:sz w:val="24"/>
          <w:szCs w:val="24"/>
          <w:lang w:val="ro-MD" w:eastAsia="zh-CN"/>
        </w:rPr>
        <w:t>F</w:t>
      </w:r>
      <w:r w:rsidRPr="00DB56F6">
        <w:rPr>
          <w:rFonts w:ascii="Times New Roman" w:eastAsia="SimSun" w:hAnsi="Times New Roman"/>
          <w:sz w:val="24"/>
          <w:szCs w:val="24"/>
          <w:lang w:val="ro-MD" w:eastAsia="zh-CN"/>
        </w:rPr>
        <w:t>ață de pernă: dim.60x60 cm; cearșaf: dim.150x215 cm, față de plapumă: dim.150x215 cm. Desen geometric</w:t>
      </w:r>
    </w:p>
    <w:p w:rsidR="00DB56F6" w:rsidRPr="00DB56F6" w:rsidRDefault="00DB56F6" w:rsidP="00DB56F6">
      <w:pPr>
        <w:ind w:left="360"/>
        <w:jc w:val="both"/>
        <w:rPr>
          <w:rFonts w:ascii="Times New Roman" w:eastAsia="SimSun" w:hAnsi="Times New Roman"/>
          <w:sz w:val="24"/>
          <w:szCs w:val="24"/>
          <w:lang w:val="ro-MD" w:eastAsia="zh-CN"/>
        </w:rPr>
      </w:pPr>
    </w:p>
    <w:p w:rsidR="00DB56F6" w:rsidRPr="00DB56F6" w:rsidRDefault="00DB56F6" w:rsidP="00DB56F6">
      <w:pPr>
        <w:ind w:left="360"/>
        <w:jc w:val="both"/>
        <w:rPr>
          <w:rFonts w:ascii="Times New Roman" w:eastAsia="SimSun" w:hAnsi="Times New Roman"/>
          <w:sz w:val="24"/>
          <w:szCs w:val="24"/>
          <w:lang w:val="ro-MD" w:eastAsia="zh-CN"/>
        </w:rPr>
      </w:pPr>
    </w:p>
    <w:p w:rsidR="00333971" w:rsidRPr="00DB56F6" w:rsidRDefault="00333971" w:rsidP="00DB56F6">
      <w:pPr>
        <w:ind w:left="360"/>
        <w:jc w:val="both"/>
        <w:rPr>
          <w:rFonts w:ascii="Times New Roman" w:eastAsia="SimSun" w:hAnsi="Times New Roman"/>
          <w:sz w:val="24"/>
          <w:szCs w:val="24"/>
          <w:lang w:val="en-US" w:eastAsia="zh-CN"/>
        </w:rPr>
      </w:pPr>
    </w:p>
    <w:p w:rsidR="00333971" w:rsidRDefault="0033397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Default="001A65B1" w:rsidP="00333971">
      <w:pPr>
        <w:spacing w:after="0" w:line="240" w:lineRule="auto"/>
        <w:ind w:left="360"/>
        <w:jc w:val="both"/>
        <w:rPr>
          <w:rFonts w:ascii="Times New Roman" w:eastAsia="SimSun" w:hAnsi="Times New Roman"/>
          <w:sz w:val="24"/>
          <w:szCs w:val="24"/>
          <w:lang w:val="ro-RO" w:eastAsia="zh-CN"/>
        </w:rPr>
      </w:pPr>
    </w:p>
    <w:p w:rsidR="001A65B1" w:rsidRPr="00725440" w:rsidRDefault="001A65B1" w:rsidP="001A65B1">
      <w:pPr>
        <w:spacing w:after="0"/>
        <w:ind w:firstLine="5670"/>
        <w:jc w:val="right"/>
        <w:rPr>
          <w:rFonts w:ascii="Times New Roman" w:hAnsi="Times New Roman"/>
          <w:b/>
          <w:sz w:val="24"/>
          <w:szCs w:val="24"/>
          <w:lang w:val="ro-RO"/>
        </w:rPr>
      </w:pPr>
      <w:r>
        <w:rPr>
          <w:rFonts w:ascii="Times New Roman" w:hAnsi="Times New Roman"/>
          <w:b/>
          <w:sz w:val="24"/>
          <w:szCs w:val="24"/>
          <w:lang w:val="ro-RO"/>
        </w:rPr>
        <w:lastRenderedPageBreak/>
        <w:t>Anexa nr. 48</w:t>
      </w:r>
    </w:p>
    <w:p w:rsidR="001A65B1" w:rsidRDefault="001A65B1" w:rsidP="001A65B1">
      <w:pPr>
        <w:spacing w:after="0"/>
        <w:jc w:val="center"/>
        <w:rPr>
          <w:rFonts w:ascii="Times New Roman" w:hAnsi="Times New Roman"/>
          <w:b/>
          <w:sz w:val="24"/>
          <w:szCs w:val="24"/>
          <w:lang w:val="ro-RO"/>
        </w:rPr>
      </w:pPr>
      <w:r w:rsidRPr="00725440">
        <w:rPr>
          <w:rFonts w:ascii="Times New Roman" w:hAnsi="Times New Roman"/>
          <w:b/>
          <w:sz w:val="24"/>
          <w:szCs w:val="24"/>
          <w:lang w:val="ro-RO"/>
        </w:rPr>
        <w:t>S P E C I F I C A Ţ I E   T E H N I C Ă</w:t>
      </w:r>
    </w:p>
    <w:p w:rsidR="001A65B1" w:rsidRPr="00725440" w:rsidRDefault="001A65B1" w:rsidP="001A65B1">
      <w:pPr>
        <w:spacing w:after="0"/>
        <w:jc w:val="center"/>
        <w:rPr>
          <w:rFonts w:ascii="Times New Roman" w:hAnsi="Times New Roman"/>
          <w:b/>
          <w:sz w:val="24"/>
          <w:szCs w:val="24"/>
          <w:lang w:val="ro-RO"/>
        </w:rPr>
      </w:pPr>
    </w:p>
    <w:p w:rsidR="001A65B1" w:rsidRPr="00CA795D" w:rsidRDefault="001A65B1" w:rsidP="00CA795D">
      <w:pPr>
        <w:pStyle w:val="a3"/>
        <w:numPr>
          <w:ilvl w:val="0"/>
          <w:numId w:val="29"/>
        </w:numPr>
        <w:spacing w:after="0"/>
        <w:jc w:val="both"/>
        <w:rPr>
          <w:rFonts w:ascii="Times New Roman" w:eastAsia="SimSun" w:hAnsi="Times New Roman"/>
          <w:b/>
          <w:i/>
          <w:sz w:val="24"/>
          <w:szCs w:val="24"/>
          <w:lang w:val="ro-RO" w:eastAsia="zh-CN"/>
        </w:rPr>
      </w:pPr>
      <w:r w:rsidRPr="00CA795D">
        <w:rPr>
          <w:rFonts w:ascii="Times New Roman" w:eastAsia="SimSun" w:hAnsi="Times New Roman"/>
          <w:b/>
          <w:sz w:val="24"/>
          <w:szCs w:val="24"/>
          <w:lang w:val="ro-RO" w:eastAsia="zh-CN"/>
        </w:rPr>
        <w:t>Costum de lucru (iarnă)/</w:t>
      </w:r>
      <w:r w:rsidRPr="00CA795D">
        <w:rPr>
          <w:rFonts w:ascii="Times New Roman" w:eastAsia="SimSun" w:hAnsi="Times New Roman"/>
          <w:b/>
          <w:i/>
          <w:sz w:val="24"/>
          <w:szCs w:val="24"/>
          <w:lang w:val="ro-RO" w:eastAsia="zh-CN"/>
        </w:rPr>
        <w:t>costum de mascare (culoare albă/</w:t>
      </w:r>
      <w:r w:rsidR="00CA795D">
        <w:rPr>
          <w:rFonts w:ascii="Times New Roman" w:eastAsia="SimSun" w:hAnsi="Times New Roman"/>
          <w:b/>
          <w:i/>
          <w:sz w:val="24"/>
          <w:szCs w:val="24"/>
          <w:lang w:val="ro-RO" w:eastAsia="zh-CN"/>
        </w:rPr>
        <w:t>sură</w:t>
      </w:r>
      <w:r w:rsidRPr="00CA795D">
        <w:rPr>
          <w:rFonts w:ascii="Times New Roman" w:eastAsia="SimSun" w:hAnsi="Times New Roman"/>
          <w:b/>
          <w:i/>
          <w:sz w:val="24"/>
          <w:szCs w:val="24"/>
          <w:lang w:val="ro-RO" w:eastAsia="zh-CN"/>
        </w:rPr>
        <w:t xml:space="preserve"> mozaicată) </w:t>
      </w:r>
    </w:p>
    <w:p w:rsidR="00CA795D" w:rsidRPr="00CA795D" w:rsidRDefault="00CA795D" w:rsidP="00CA795D">
      <w:pPr>
        <w:shd w:val="clear" w:color="auto" w:fill="FFFFFF"/>
        <w:spacing w:after="0" w:line="240" w:lineRule="auto"/>
        <w:ind w:left="426" w:hanging="426"/>
        <w:rPr>
          <w:rFonts w:ascii="Times New Roman" w:eastAsia="Times New Roman" w:hAnsi="Times New Roman"/>
          <w:color w:val="000000"/>
          <w:sz w:val="20"/>
          <w:szCs w:val="20"/>
          <w:lang w:val="en-US" w:eastAsia="ru-RU"/>
        </w:rPr>
      </w:pPr>
      <w:r>
        <w:rPr>
          <w:rFonts w:ascii="Times New Roman" w:eastAsia="SimSun" w:hAnsi="Times New Roman"/>
          <w:b/>
          <w:sz w:val="24"/>
          <w:szCs w:val="24"/>
          <w:lang w:val="ro-RO" w:eastAsia="zh-CN"/>
        </w:rPr>
        <w:t xml:space="preserve">       1.1 </w:t>
      </w:r>
      <w:r w:rsidR="008756E2" w:rsidRPr="00CA795D">
        <w:rPr>
          <w:rFonts w:ascii="Times New Roman" w:eastAsia="SimSun" w:hAnsi="Times New Roman"/>
          <w:b/>
          <w:sz w:val="24"/>
          <w:szCs w:val="24"/>
          <w:lang w:val="ro-MD" w:eastAsia="zh-CN"/>
        </w:rPr>
        <w:t xml:space="preserve">Materialele folosite:  </w:t>
      </w:r>
      <w:r w:rsidRPr="00CA795D">
        <w:rPr>
          <w:rFonts w:ascii="Times New Roman" w:eastAsia="Times New Roman" w:hAnsi="Times New Roman"/>
          <w:color w:val="000000"/>
          <w:sz w:val="24"/>
          <w:szCs w:val="24"/>
          <w:lang w:val="en-US" w:eastAsia="ru-RU"/>
        </w:rPr>
        <w:t xml:space="preserve">Stofă din bumbac 100%, țesătură rezistentă, densitatea minim 240 </w:t>
      </w:r>
      <w:r>
        <w:rPr>
          <w:rFonts w:ascii="Times New Roman" w:eastAsia="Times New Roman" w:hAnsi="Times New Roman"/>
          <w:color w:val="000000"/>
          <w:sz w:val="24"/>
          <w:szCs w:val="24"/>
          <w:lang w:val="en-US" w:eastAsia="ru-RU"/>
        </w:rPr>
        <w:t xml:space="preserve">  </w:t>
      </w:r>
      <w:r w:rsidRPr="00CA795D">
        <w:rPr>
          <w:rFonts w:ascii="Times New Roman" w:eastAsia="Times New Roman" w:hAnsi="Times New Roman"/>
          <w:color w:val="000000"/>
          <w:sz w:val="24"/>
          <w:szCs w:val="24"/>
          <w:lang w:val="en-US" w:eastAsia="ru-RU"/>
        </w:rPr>
        <w:t>gr/m². </w:t>
      </w:r>
      <w:proofErr w:type="gramStart"/>
      <w:r w:rsidRPr="00CA795D">
        <w:rPr>
          <w:rFonts w:ascii="Times New Roman" w:eastAsia="Times New Roman" w:hAnsi="Times New Roman"/>
          <w:color w:val="000000"/>
          <w:sz w:val="24"/>
          <w:szCs w:val="24"/>
          <w:lang w:val="en-US" w:eastAsia="ru-RU"/>
        </w:rPr>
        <w:t>Desen</w:t>
      </w:r>
      <w:r>
        <w:rPr>
          <w:rFonts w:ascii="Times New Roman" w:eastAsia="Times New Roman" w:hAnsi="Times New Roman"/>
          <w:color w:val="000000"/>
          <w:sz w:val="20"/>
          <w:szCs w:val="20"/>
          <w:lang w:val="en-US" w:eastAsia="ru-RU"/>
        </w:rPr>
        <w:t xml:space="preserve">  </w:t>
      </w:r>
      <w:r w:rsidRPr="00CA795D">
        <w:rPr>
          <w:rFonts w:ascii="Times New Roman" w:eastAsia="Times New Roman" w:hAnsi="Times New Roman"/>
          <w:color w:val="000000"/>
          <w:sz w:val="24"/>
          <w:szCs w:val="24"/>
          <w:shd w:val="clear" w:color="auto" w:fill="FFFFFF"/>
          <w:lang w:val="en-US" w:eastAsia="ru-RU"/>
        </w:rPr>
        <w:t>„</w:t>
      </w:r>
      <w:proofErr w:type="gramEnd"/>
      <w:r w:rsidRPr="00CA795D">
        <w:rPr>
          <w:lang w:val="en-US"/>
        </w:rPr>
        <w:t xml:space="preserve"> </w:t>
      </w:r>
      <w:r>
        <w:rPr>
          <w:rFonts w:ascii="Times New Roman" w:eastAsia="Times New Roman" w:hAnsi="Times New Roman"/>
          <w:color w:val="000000"/>
          <w:sz w:val="24"/>
          <w:szCs w:val="24"/>
          <w:shd w:val="clear" w:color="auto" w:fill="FFFFFF"/>
          <w:lang w:val="ro-MD" w:eastAsia="ru-RU"/>
        </w:rPr>
        <w:t>V</w:t>
      </w:r>
      <w:r w:rsidRPr="00CA795D">
        <w:rPr>
          <w:rFonts w:ascii="Times New Roman" w:eastAsia="Times New Roman" w:hAnsi="Times New Roman"/>
          <w:color w:val="000000"/>
          <w:sz w:val="24"/>
          <w:szCs w:val="24"/>
          <w:shd w:val="clear" w:color="auto" w:fill="FFFFFF"/>
          <w:lang w:val="en-US" w:eastAsia="ru-RU"/>
        </w:rPr>
        <w:t>iscol”</w:t>
      </w:r>
      <w:r>
        <w:rPr>
          <w:rFonts w:ascii="Times New Roman" w:eastAsia="Times New Roman" w:hAnsi="Times New Roman"/>
          <w:color w:val="000000"/>
          <w:sz w:val="24"/>
          <w:szCs w:val="24"/>
          <w:shd w:val="clear" w:color="auto" w:fill="FFFFFF"/>
          <w:lang w:val="en-US" w:eastAsia="ru-RU"/>
        </w:rPr>
        <w:t>.</w:t>
      </w:r>
    </w:p>
    <w:p w:rsidR="001A65B1" w:rsidRDefault="00CA795D" w:rsidP="00CA795D">
      <w:pPr>
        <w:spacing w:after="0"/>
        <w:ind w:left="426"/>
        <w:jc w:val="both"/>
        <w:rPr>
          <w:rFonts w:ascii="Palatino Linotype" w:hAnsi="Palatino Linotype"/>
          <w:color w:val="000000"/>
          <w:shd w:val="clear" w:color="auto" w:fill="FFFFFF"/>
          <w:lang w:val="en-US"/>
        </w:rPr>
      </w:pPr>
      <w:r>
        <w:rPr>
          <w:rFonts w:ascii="Times New Roman" w:eastAsia="SimSun" w:hAnsi="Times New Roman"/>
          <w:b/>
          <w:sz w:val="24"/>
          <w:szCs w:val="24"/>
          <w:lang w:val="ro-RO" w:eastAsia="zh-CN"/>
        </w:rPr>
        <w:t>1.2</w:t>
      </w:r>
      <w:r w:rsidR="001A65B1">
        <w:rPr>
          <w:rFonts w:ascii="Times New Roman" w:eastAsia="SimSun" w:hAnsi="Times New Roman"/>
          <w:b/>
          <w:sz w:val="24"/>
          <w:szCs w:val="24"/>
          <w:lang w:val="ro-RO" w:eastAsia="zh-CN"/>
        </w:rPr>
        <w:t xml:space="preserve"> </w:t>
      </w:r>
      <w:r w:rsidR="001A65B1" w:rsidRPr="001A65B1">
        <w:rPr>
          <w:rFonts w:ascii="Times New Roman" w:eastAsia="SimSun" w:hAnsi="Times New Roman"/>
          <w:b/>
          <w:sz w:val="24"/>
          <w:szCs w:val="24"/>
          <w:lang w:val="ro-RO" w:eastAsia="zh-CN"/>
        </w:rPr>
        <w:t>Descriere -</w:t>
      </w:r>
      <w:r w:rsidR="001A65B1">
        <w:rPr>
          <w:rFonts w:ascii="Times New Roman" w:eastAsia="SimSun" w:hAnsi="Times New Roman"/>
          <w:b/>
          <w:sz w:val="24"/>
          <w:szCs w:val="24"/>
          <w:lang w:val="ro-RO" w:eastAsia="zh-CN"/>
        </w:rPr>
        <w:t xml:space="preserve"> </w:t>
      </w:r>
      <w:r w:rsidR="001A65B1" w:rsidRPr="001A65B1">
        <w:rPr>
          <w:rFonts w:ascii="Palatino Linotype" w:hAnsi="Palatino Linotype"/>
          <w:color w:val="000000"/>
          <w:shd w:val="clear" w:color="auto" w:fill="FFFFFF"/>
          <w:lang w:val="en-US"/>
        </w:rPr>
        <w:t>Haină de lucru (</w:t>
      </w:r>
      <w:r w:rsidR="001A65B1">
        <w:rPr>
          <w:rFonts w:ascii="Palatino Linotype" w:hAnsi="Palatino Linotype"/>
          <w:color w:val="000000"/>
          <w:shd w:val="clear" w:color="auto" w:fill="FFFFFF"/>
          <w:lang w:val="ro-MD"/>
        </w:rPr>
        <w:t>combinezon)</w:t>
      </w:r>
      <w:r w:rsidR="001A65B1" w:rsidRPr="001A65B1">
        <w:rPr>
          <w:rFonts w:ascii="Palatino Linotype" w:hAnsi="Palatino Linotype"/>
          <w:color w:val="000000"/>
          <w:shd w:val="clear" w:color="auto" w:fill="FFFFFF"/>
          <w:lang w:val="en-US"/>
        </w:rPr>
        <w:t xml:space="preserve"> care se îmbracă pe deasupra hainelor obișnuite</w:t>
      </w:r>
      <w:r w:rsidR="001A65B1">
        <w:rPr>
          <w:rFonts w:ascii="Palatino Linotype" w:hAnsi="Palatino Linotype"/>
          <w:color w:val="000000"/>
          <w:shd w:val="clear" w:color="auto" w:fill="FFFFFF"/>
          <w:lang w:val="en-US"/>
        </w:rPr>
        <w:t xml:space="preserve">. </w:t>
      </w:r>
      <w:r>
        <w:rPr>
          <w:rFonts w:ascii="Palatino Linotype" w:hAnsi="Palatino Linotype"/>
          <w:color w:val="000000"/>
          <w:shd w:val="clear" w:color="auto" w:fill="FFFFFF"/>
          <w:lang w:val="en-US"/>
        </w:rPr>
        <w:t xml:space="preserve">        </w:t>
      </w:r>
      <w:r w:rsidRPr="00CA795D">
        <w:rPr>
          <w:rFonts w:ascii="Times New Roman" w:eastAsia="Times New Roman" w:hAnsi="Times New Roman"/>
          <w:color w:val="000000"/>
          <w:sz w:val="24"/>
          <w:szCs w:val="24"/>
          <w:lang w:val="en-US" w:eastAsia="ru-RU"/>
        </w:rPr>
        <w:t>Conform modelului aprobat</w:t>
      </w:r>
      <w:r>
        <w:rPr>
          <w:rFonts w:ascii="Times New Roman" w:eastAsia="Times New Roman" w:hAnsi="Times New Roman"/>
          <w:color w:val="000000"/>
          <w:sz w:val="24"/>
          <w:szCs w:val="24"/>
          <w:lang w:val="en-US" w:eastAsia="ru-RU"/>
        </w:rPr>
        <w:t>.</w:t>
      </w:r>
    </w:p>
    <w:p w:rsidR="00CA795D" w:rsidRPr="00CA795D" w:rsidRDefault="00CA795D" w:rsidP="00CA795D">
      <w:pPr>
        <w:pStyle w:val="a3"/>
        <w:numPr>
          <w:ilvl w:val="0"/>
          <w:numId w:val="29"/>
        </w:numPr>
        <w:spacing w:after="0"/>
        <w:jc w:val="both"/>
        <w:rPr>
          <w:rFonts w:ascii="Times New Roman" w:eastAsia="SimSun" w:hAnsi="Times New Roman"/>
          <w:b/>
          <w:sz w:val="24"/>
          <w:szCs w:val="24"/>
          <w:lang w:val="en-US" w:eastAsia="zh-CN"/>
        </w:rPr>
      </w:pPr>
      <w:r w:rsidRPr="00CA795D">
        <w:rPr>
          <w:rFonts w:ascii="Times New Roman" w:eastAsia="SimSun" w:hAnsi="Times New Roman"/>
          <w:b/>
          <w:sz w:val="24"/>
          <w:szCs w:val="24"/>
          <w:lang w:val="ro-RO" w:eastAsia="zh-CN"/>
        </w:rPr>
        <w:t>Costum de lucru (vară)/</w:t>
      </w:r>
      <w:r w:rsidRPr="00CA795D">
        <w:rPr>
          <w:rFonts w:ascii="Times New Roman" w:eastAsia="SimSun" w:hAnsi="Times New Roman"/>
          <w:b/>
          <w:i/>
          <w:sz w:val="24"/>
          <w:szCs w:val="24"/>
          <w:lang w:val="ro-RO" w:eastAsia="zh-CN"/>
        </w:rPr>
        <w:t>costum de mascare (culoare verde mozaicată)</w:t>
      </w:r>
    </w:p>
    <w:p w:rsidR="00CA795D" w:rsidRPr="00CA795D" w:rsidRDefault="00CA795D" w:rsidP="00CA795D">
      <w:pPr>
        <w:shd w:val="clear" w:color="auto" w:fill="FFFFFF"/>
        <w:spacing w:after="0" w:line="240" w:lineRule="auto"/>
        <w:ind w:left="426" w:hanging="426"/>
        <w:rPr>
          <w:rFonts w:ascii="Times New Roman" w:eastAsia="Times New Roman" w:hAnsi="Times New Roman"/>
          <w:color w:val="000000"/>
          <w:sz w:val="20"/>
          <w:szCs w:val="20"/>
          <w:lang w:val="en-US" w:eastAsia="ru-RU"/>
        </w:rPr>
      </w:pPr>
      <w:r>
        <w:rPr>
          <w:rFonts w:ascii="Times New Roman" w:eastAsia="SimSun" w:hAnsi="Times New Roman"/>
          <w:b/>
          <w:sz w:val="24"/>
          <w:szCs w:val="24"/>
          <w:lang w:val="ro-RO" w:eastAsia="zh-CN"/>
        </w:rPr>
        <w:t xml:space="preserve">       2.1 </w:t>
      </w:r>
      <w:r w:rsidRPr="00CA795D">
        <w:rPr>
          <w:rFonts w:ascii="Times New Roman" w:eastAsia="SimSun" w:hAnsi="Times New Roman"/>
          <w:b/>
          <w:sz w:val="24"/>
          <w:szCs w:val="24"/>
          <w:lang w:val="ro-MD" w:eastAsia="zh-CN"/>
        </w:rPr>
        <w:t xml:space="preserve">Materialele folosite:  </w:t>
      </w:r>
      <w:r w:rsidRPr="00CA795D">
        <w:rPr>
          <w:rFonts w:ascii="Times New Roman" w:eastAsia="Times New Roman" w:hAnsi="Times New Roman"/>
          <w:color w:val="000000"/>
          <w:sz w:val="24"/>
          <w:szCs w:val="24"/>
          <w:lang w:val="en-US" w:eastAsia="ru-RU"/>
        </w:rPr>
        <w:t xml:space="preserve">Stofă din bumbac 100%, țesătură rezistentă, densitatea minim 240 </w:t>
      </w:r>
      <w:r>
        <w:rPr>
          <w:rFonts w:ascii="Times New Roman" w:eastAsia="Times New Roman" w:hAnsi="Times New Roman"/>
          <w:color w:val="000000"/>
          <w:sz w:val="24"/>
          <w:szCs w:val="24"/>
          <w:lang w:val="en-US" w:eastAsia="ru-RU"/>
        </w:rPr>
        <w:t xml:space="preserve">  </w:t>
      </w:r>
      <w:r w:rsidRPr="00CA795D">
        <w:rPr>
          <w:rFonts w:ascii="Times New Roman" w:eastAsia="Times New Roman" w:hAnsi="Times New Roman"/>
          <w:color w:val="000000"/>
          <w:sz w:val="24"/>
          <w:szCs w:val="24"/>
          <w:lang w:val="en-US" w:eastAsia="ru-RU"/>
        </w:rPr>
        <w:t>gr/m². </w:t>
      </w:r>
      <w:proofErr w:type="gramStart"/>
      <w:r w:rsidRPr="00CA795D">
        <w:rPr>
          <w:rFonts w:ascii="Times New Roman" w:eastAsia="Times New Roman" w:hAnsi="Times New Roman"/>
          <w:color w:val="000000"/>
          <w:sz w:val="24"/>
          <w:szCs w:val="24"/>
          <w:lang w:val="en-US" w:eastAsia="ru-RU"/>
        </w:rPr>
        <w:t>Desen</w:t>
      </w:r>
      <w:r>
        <w:rPr>
          <w:rFonts w:ascii="Times New Roman" w:eastAsia="Times New Roman" w:hAnsi="Times New Roman"/>
          <w:color w:val="000000"/>
          <w:sz w:val="20"/>
          <w:szCs w:val="20"/>
          <w:lang w:val="en-US" w:eastAsia="ru-RU"/>
        </w:rPr>
        <w:t xml:space="preserve">  </w:t>
      </w:r>
      <w:r w:rsidRPr="00CA795D">
        <w:rPr>
          <w:rFonts w:ascii="Times New Roman" w:eastAsia="Times New Roman" w:hAnsi="Times New Roman"/>
          <w:color w:val="000000"/>
          <w:sz w:val="24"/>
          <w:szCs w:val="24"/>
          <w:shd w:val="clear" w:color="auto" w:fill="FFFFFF"/>
          <w:lang w:val="en-US" w:eastAsia="ru-RU"/>
        </w:rPr>
        <w:t>„</w:t>
      </w:r>
      <w:proofErr w:type="gramEnd"/>
      <w:r w:rsidRPr="00CA795D">
        <w:rPr>
          <w:lang w:val="en-US"/>
        </w:rPr>
        <w:t xml:space="preserve"> </w:t>
      </w:r>
      <w:r>
        <w:rPr>
          <w:rFonts w:ascii="Times New Roman" w:eastAsia="Times New Roman" w:hAnsi="Times New Roman"/>
          <w:color w:val="000000"/>
          <w:sz w:val="24"/>
          <w:szCs w:val="24"/>
          <w:shd w:val="clear" w:color="auto" w:fill="FFFFFF"/>
          <w:lang w:val="ro-MD" w:eastAsia="ru-RU"/>
        </w:rPr>
        <w:t>M</w:t>
      </w:r>
      <w:r w:rsidRPr="00CA795D">
        <w:rPr>
          <w:rFonts w:ascii="Times New Roman" w:eastAsia="Times New Roman" w:hAnsi="Times New Roman"/>
          <w:color w:val="000000"/>
          <w:sz w:val="24"/>
          <w:szCs w:val="24"/>
          <w:shd w:val="clear" w:color="auto" w:fill="FFFFFF"/>
          <w:lang w:val="ro-MD" w:eastAsia="ru-RU"/>
        </w:rPr>
        <w:t>esteacăn</w:t>
      </w:r>
      <w:r w:rsidRPr="00CA795D">
        <w:rPr>
          <w:rFonts w:ascii="Times New Roman" w:eastAsia="Times New Roman" w:hAnsi="Times New Roman"/>
          <w:color w:val="000000"/>
          <w:sz w:val="24"/>
          <w:szCs w:val="24"/>
          <w:shd w:val="clear" w:color="auto" w:fill="FFFFFF"/>
          <w:lang w:val="en-US" w:eastAsia="ru-RU"/>
        </w:rPr>
        <w:t>”</w:t>
      </w:r>
      <w:r>
        <w:rPr>
          <w:rFonts w:ascii="Times New Roman" w:eastAsia="Times New Roman" w:hAnsi="Times New Roman"/>
          <w:color w:val="000000"/>
          <w:sz w:val="24"/>
          <w:szCs w:val="24"/>
          <w:shd w:val="clear" w:color="auto" w:fill="FFFFFF"/>
          <w:lang w:val="en-US" w:eastAsia="ru-RU"/>
        </w:rPr>
        <w:t>.</w:t>
      </w:r>
    </w:p>
    <w:p w:rsidR="00CA795D" w:rsidRDefault="00CA795D" w:rsidP="00CA795D">
      <w:pPr>
        <w:spacing w:after="0"/>
        <w:ind w:left="426"/>
        <w:jc w:val="both"/>
        <w:rPr>
          <w:rFonts w:ascii="Palatino Linotype" w:hAnsi="Palatino Linotype"/>
          <w:color w:val="000000"/>
          <w:shd w:val="clear" w:color="auto" w:fill="FFFFFF"/>
          <w:lang w:val="en-US"/>
        </w:rPr>
      </w:pPr>
      <w:r>
        <w:rPr>
          <w:rFonts w:ascii="Times New Roman" w:eastAsia="SimSun" w:hAnsi="Times New Roman"/>
          <w:b/>
          <w:sz w:val="24"/>
          <w:szCs w:val="24"/>
          <w:lang w:val="ro-RO" w:eastAsia="zh-CN"/>
        </w:rPr>
        <w:t xml:space="preserve">2.2 </w:t>
      </w:r>
      <w:r w:rsidRPr="001A65B1">
        <w:rPr>
          <w:rFonts w:ascii="Times New Roman" w:eastAsia="SimSun" w:hAnsi="Times New Roman"/>
          <w:b/>
          <w:sz w:val="24"/>
          <w:szCs w:val="24"/>
          <w:lang w:val="ro-RO" w:eastAsia="zh-CN"/>
        </w:rPr>
        <w:t>Descriere -</w:t>
      </w:r>
      <w:r>
        <w:rPr>
          <w:rFonts w:ascii="Times New Roman" w:eastAsia="SimSun" w:hAnsi="Times New Roman"/>
          <w:b/>
          <w:sz w:val="24"/>
          <w:szCs w:val="24"/>
          <w:lang w:val="ro-RO" w:eastAsia="zh-CN"/>
        </w:rPr>
        <w:t xml:space="preserve"> </w:t>
      </w:r>
      <w:r w:rsidRPr="001A65B1">
        <w:rPr>
          <w:rFonts w:ascii="Palatino Linotype" w:hAnsi="Palatino Linotype"/>
          <w:color w:val="000000"/>
          <w:shd w:val="clear" w:color="auto" w:fill="FFFFFF"/>
          <w:lang w:val="en-US"/>
        </w:rPr>
        <w:t>Haină de lucru (</w:t>
      </w:r>
      <w:r>
        <w:rPr>
          <w:rFonts w:ascii="Palatino Linotype" w:hAnsi="Palatino Linotype"/>
          <w:color w:val="000000"/>
          <w:shd w:val="clear" w:color="auto" w:fill="FFFFFF"/>
          <w:lang w:val="ro-MD"/>
        </w:rPr>
        <w:t>combinezon)</w:t>
      </w:r>
      <w:r w:rsidRPr="001A65B1">
        <w:rPr>
          <w:rFonts w:ascii="Palatino Linotype" w:hAnsi="Palatino Linotype"/>
          <w:color w:val="000000"/>
          <w:shd w:val="clear" w:color="auto" w:fill="FFFFFF"/>
          <w:lang w:val="en-US"/>
        </w:rPr>
        <w:t xml:space="preserve"> care se îmbracă pe deasupra hainelor obișnuite</w:t>
      </w:r>
      <w:r>
        <w:rPr>
          <w:rFonts w:ascii="Palatino Linotype" w:hAnsi="Palatino Linotype"/>
          <w:color w:val="000000"/>
          <w:shd w:val="clear" w:color="auto" w:fill="FFFFFF"/>
          <w:lang w:val="en-US"/>
        </w:rPr>
        <w:t xml:space="preserve">.         </w:t>
      </w:r>
      <w:r w:rsidRPr="00CA795D">
        <w:rPr>
          <w:rFonts w:ascii="Times New Roman" w:eastAsia="Times New Roman" w:hAnsi="Times New Roman"/>
          <w:color w:val="000000"/>
          <w:sz w:val="24"/>
          <w:szCs w:val="24"/>
          <w:lang w:val="en-US" w:eastAsia="ru-RU"/>
        </w:rPr>
        <w:t>Conform modelului aprobat</w:t>
      </w:r>
      <w:r>
        <w:rPr>
          <w:rFonts w:ascii="Times New Roman" w:eastAsia="Times New Roman" w:hAnsi="Times New Roman"/>
          <w:color w:val="000000"/>
          <w:sz w:val="24"/>
          <w:szCs w:val="24"/>
          <w:lang w:val="en-US" w:eastAsia="ru-RU"/>
        </w:rPr>
        <w:t>.</w:t>
      </w:r>
    </w:p>
    <w:p w:rsidR="001A65B1" w:rsidRDefault="001A65B1" w:rsidP="001A65B1">
      <w:pPr>
        <w:spacing w:after="0"/>
        <w:ind w:firstLine="540"/>
        <w:jc w:val="both"/>
        <w:rPr>
          <w:rFonts w:ascii="Palatino Linotype" w:hAnsi="Palatino Linotype"/>
          <w:color w:val="000000"/>
          <w:shd w:val="clear" w:color="auto" w:fill="FFFFFF"/>
          <w:lang w:val="en-US"/>
        </w:rPr>
      </w:pPr>
    </w:p>
    <w:p w:rsidR="00CA795D" w:rsidRDefault="00CA795D" w:rsidP="001A65B1">
      <w:pPr>
        <w:spacing w:after="0"/>
        <w:ind w:firstLine="540"/>
        <w:jc w:val="both"/>
        <w:rPr>
          <w:rFonts w:ascii="Palatino Linotype" w:hAnsi="Palatino Linotype"/>
          <w:color w:val="000000"/>
          <w:shd w:val="clear" w:color="auto" w:fill="FFFFFF"/>
          <w:lang w:val="en-US"/>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333971">
      <w:pPr>
        <w:spacing w:after="0" w:line="240" w:lineRule="auto"/>
        <w:ind w:left="360"/>
        <w:jc w:val="both"/>
        <w:rPr>
          <w:rFonts w:ascii="Times New Roman" w:eastAsia="SimSun" w:hAnsi="Times New Roman"/>
          <w:sz w:val="24"/>
          <w:szCs w:val="24"/>
          <w:lang w:val="ro-RO" w:eastAsia="zh-CN"/>
        </w:rPr>
      </w:pPr>
    </w:p>
    <w:p w:rsidR="00AA1F0A" w:rsidRDefault="00AA1F0A" w:rsidP="00CA795D">
      <w:pPr>
        <w:spacing w:after="0" w:line="240" w:lineRule="auto"/>
        <w:jc w:val="both"/>
        <w:rPr>
          <w:rFonts w:ascii="Times New Roman" w:eastAsia="SimSun" w:hAnsi="Times New Roman"/>
          <w:sz w:val="24"/>
          <w:szCs w:val="24"/>
          <w:lang w:val="ro-RO" w:eastAsia="zh-CN"/>
        </w:rPr>
      </w:pPr>
    </w:p>
    <w:p w:rsidR="00AA1F0A" w:rsidRPr="00EB08D3" w:rsidRDefault="00AA1F0A" w:rsidP="00AA1F0A">
      <w:pPr>
        <w:spacing w:after="0"/>
        <w:ind w:firstLine="5670"/>
        <w:jc w:val="right"/>
        <w:rPr>
          <w:rFonts w:ascii="Times New Roman" w:hAnsi="Times New Roman"/>
          <w:b/>
          <w:sz w:val="24"/>
          <w:szCs w:val="24"/>
          <w:lang w:val="ro-RO"/>
        </w:rPr>
      </w:pPr>
      <w:r w:rsidRPr="00EB08D3">
        <w:rPr>
          <w:rFonts w:ascii="Times New Roman" w:hAnsi="Times New Roman"/>
          <w:b/>
          <w:sz w:val="24"/>
          <w:szCs w:val="24"/>
          <w:lang w:val="ro-RO"/>
        </w:rPr>
        <w:lastRenderedPageBreak/>
        <w:t>Anexa nr. 49</w:t>
      </w:r>
    </w:p>
    <w:p w:rsidR="00AA1F0A" w:rsidRPr="00EB08D3" w:rsidRDefault="00AA1F0A" w:rsidP="00AA1F0A">
      <w:pPr>
        <w:spacing w:after="0"/>
        <w:jc w:val="center"/>
        <w:rPr>
          <w:rFonts w:ascii="Times New Roman" w:hAnsi="Times New Roman"/>
          <w:b/>
          <w:sz w:val="24"/>
          <w:szCs w:val="24"/>
          <w:lang w:val="ro-RO"/>
        </w:rPr>
      </w:pPr>
      <w:r w:rsidRPr="00EB08D3">
        <w:rPr>
          <w:rFonts w:ascii="Times New Roman" w:hAnsi="Times New Roman"/>
          <w:b/>
          <w:sz w:val="24"/>
          <w:szCs w:val="24"/>
          <w:lang w:val="ro-RO"/>
        </w:rPr>
        <w:t>S P E C I F I C A Ţ I E   T E H N I C Ă</w:t>
      </w:r>
    </w:p>
    <w:p w:rsidR="00AA1F0A" w:rsidRPr="00EB08D3" w:rsidRDefault="00AA1F0A" w:rsidP="00333971">
      <w:pPr>
        <w:spacing w:after="0" w:line="240" w:lineRule="auto"/>
        <w:ind w:left="360"/>
        <w:jc w:val="both"/>
        <w:rPr>
          <w:rFonts w:ascii="Times New Roman" w:eastAsia="SimSun" w:hAnsi="Times New Roman"/>
          <w:sz w:val="24"/>
          <w:szCs w:val="24"/>
          <w:lang w:val="ro-RO" w:eastAsia="zh-CN"/>
        </w:rPr>
      </w:pPr>
    </w:p>
    <w:p w:rsidR="00AA1F0A" w:rsidRPr="00EB08D3" w:rsidRDefault="00AA1F0A" w:rsidP="00AA1F0A">
      <w:pPr>
        <w:spacing w:after="0" w:line="240" w:lineRule="auto"/>
        <w:ind w:left="360"/>
        <w:jc w:val="both"/>
        <w:rPr>
          <w:rFonts w:ascii="Times New Roman" w:eastAsia="SimSun" w:hAnsi="Times New Roman"/>
          <w:b/>
          <w:sz w:val="24"/>
          <w:szCs w:val="24"/>
          <w:lang w:val="ro-RO" w:eastAsia="zh-CN"/>
        </w:rPr>
      </w:pPr>
      <w:r w:rsidRPr="00EB08D3">
        <w:rPr>
          <w:rFonts w:ascii="Times New Roman" w:eastAsia="SimSun" w:hAnsi="Times New Roman"/>
          <w:b/>
          <w:sz w:val="24"/>
          <w:szCs w:val="24"/>
          <w:lang w:val="ro-RO" w:eastAsia="zh-CN"/>
        </w:rPr>
        <w:t xml:space="preserve">1. Șosete de bumbac (vară) </w:t>
      </w:r>
    </w:p>
    <w:p w:rsidR="008756E2" w:rsidRPr="00EB08D3" w:rsidRDefault="008756E2" w:rsidP="00EB08D3">
      <w:pPr>
        <w:pStyle w:val="a3"/>
        <w:numPr>
          <w:ilvl w:val="1"/>
          <w:numId w:val="27"/>
        </w:numPr>
        <w:spacing w:after="0" w:line="240" w:lineRule="auto"/>
        <w:jc w:val="both"/>
        <w:rPr>
          <w:rFonts w:ascii="Times New Roman" w:eastAsia="SimSun" w:hAnsi="Times New Roman"/>
          <w:sz w:val="24"/>
          <w:szCs w:val="24"/>
          <w:lang w:val="ro-MD" w:eastAsia="zh-CN"/>
        </w:rPr>
      </w:pPr>
      <w:r w:rsidRPr="00EB08D3">
        <w:rPr>
          <w:rFonts w:ascii="Times New Roman" w:hAnsi="Times New Roman"/>
          <w:b/>
          <w:sz w:val="24"/>
          <w:szCs w:val="24"/>
          <w:lang w:val="ro-MD"/>
        </w:rPr>
        <w:t xml:space="preserve">Materialele folosite: </w:t>
      </w:r>
      <w:r w:rsidRPr="00EB08D3">
        <w:rPr>
          <w:rFonts w:ascii="Times New Roman" w:eastAsia="SimSun" w:hAnsi="Times New Roman"/>
          <w:sz w:val="24"/>
          <w:szCs w:val="24"/>
          <w:lang w:val="ro-MD" w:eastAsia="zh-CN"/>
        </w:rPr>
        <w:t xml:space="preserve"> Stofă din bumbac – </w:t>
      </w:r>
      <w:r w:rsidR="00EB08D3" w:rsidRPr="00EB08D3">
        <w:rPr>
          <w:rFonts w:ascii="Times New Roman" w:eastAsia="SimSun" w:hAnsi="Times New Roman"/>
          <w:sz w:val="24"/>
          <w:szCs w:val="24"/>
          <w:lang w:val="en-US" w:eastAsia="zh-CN"/>
        </w:rPr>
        <w:t>95</w:t>
      </w:r>
      <w:r w:rsidRPr="00EB08D3">
        <w:rPr>
          <w:rFonts w:ascii="Times New Roman" w:eastAsia="SimSun" w:hAnsi="Times New Roman"/>
          <w:sz w:val="24"/>
          <w:szCs w:val="24"/>
          <w:lang w:val="ro-MD" w:eastAsia="zh-CN"/>
        </w:rPr>
        <w:t>%,</w:t>
      </w:r>
      <w:r w:rsidR="00EB08D3" w:rsidRPr="00EB08D3">
        <w:rPr>
          <w:rFonts w:ascii="Times New Roman" w:eastAsia="SimSun" w:hAnsi="Times New Roman"/>
          <w:sz w:val="24"/>
          <w:szCs w:val="24"/>
          <w:lang w:val="en-US" w:eastAsia="zh-CN"/>
        </w:rPr>
        <w:t xml:space="preserve"> poliamid - 3%, elastin – 2%. </w:t>
      </w:r>
    </w:p>
    <w:p w:rsidR="008756E2" w:rsidRPr="00EB08D3" w:rsidRDefault="00EB08D3" w:rsidP="00EB08D3">
      <w:pPr>
        <w:spacing w:after="0" w:line="240" w:lineRule="auto"/>
        <w:ind w:left="360"/>
        <w:jc w:val="both"/>
        <w:rPr>
          <w:rFonts w:ascii="Times New Roman" w:eastAsia="SimSun" w:hAnsi="Times New Roman"/>
          <w:sz w:val="24"/>
          <w:szCs w:val="24"/>
          <w:lang w:val="ro-MD" w:eastAsia="zh-CN"/>
        </w:rPr>
      </w:pPr>
      <w:r w:rsidRPr="00EB08D3">
        <w:rPr>
          <w:rFonts w:ascii="Times New Roman" w:eastAsia="SimSun" w:hAnsi="Times New Roman"/>
          <w:sz w:val="24"/>
          <w:szCs w:val="24"/>
          <w:lang w:val="ro-MD" w:eastAsia="zh-CN"/>
        </w:rPr>
        <w:t xml:space="preserve">1.2 </w:t>
      </w:r>
      <w:r w:rsidR="008756E2" w:rsidRPr="00EB08D3">
        <w:rPr>
          <w:rFonts w:ascii="Times New Roman" w:eastAsia="SimSun" w:hAnsi="Times New Roman"/>
          <w:sz w:val="24"/>
          <w:szCs w:val="24"/>
          <w:lang w:val="ro-MD" w:eastAsia="zh-CN"/>
        </w:rPr>
        <w:t xml:space="preserve"> </w:t>
      </w:r>
      <w:r w:rsidR="008756E2" w:rsidRPr="00EB08D3">
        <w:rPr>
          <w:rFonts w:ascii="Times New Roman" w:eastAsia="SimSun" w:hAnsi="Times New Roman"/>
          <w:b/>
          <w:bCs/>
          <w:iCs/>
          <w:sz w:val="24"/>
          <w:szCs w:val="24"/>
          <w:lang w:val="ro-MD" w:eastAsia="zh-CN"/>
        </w:rPr>
        <w:t xml:space="preserve">Descriere </w:t>
      </w:r>
      <w:r w:rsidRPr="00EB08D3">
        <w:rPr>
          <w:rFonts w:ascii="Times New Roman" w:eastAsia="SimSun" w:hAnsi="Times New Roman"/>
          <w:b/>
          <w:bCs/>
          <w:iCs/>
          <w:sz w:val="24"/>
          <w:szCs w:val="24"/>
          <w:lang w:val="ro-MD" w:eastAsia="zh-CN"/>
        </w:rPr>
        <w:t>–</w:t>
      </w:r>
      <w:r w:rsidR="008756E2" w:rsidRPr="00EB08D3">
        <w:rPr>
          <w:rFonts w:ascii="Times New Roman" w:eastAsia="SimSun" w:hAnsi="Times New Roman"/>
          <w:sz w:val="24"/>
          <w:szCs w:val="24"/>
          <w:lang w:val="ro-MD" w:eastAsia="zh-CN"/>
        </w:rPr>
        <w:t xml:space="preserve"> </w:t>
      </w:r>
      <w:r w:rsidRPr="00EB08D3">
        <w:rPr>
          <w:rFonts w:ascii="Times New Roman" w:eastAsia="SimSun" w:hAnsi="Times New Roman"/>
          <w:sz w:val="24"/>
          <w:szCs w:val="24"/>
          <w:lang w:val="ro-MD" w:eastAsia="zh-CN"/>
        </w:rPr>
        <w:t>Culoarea neagră</w:t>
      </w:r>
      <w:r w:rsidR="008756E2" w:rsidRPr="00EB08D3">
        <w:rPr>
          <w:rFonts w:ascii="Times New Roman" w:eastAsia="SimSun" w:hAnsi="Times New Roman"/>
          <w:sz w:val="24"/>
          <w:szCs w:val="24"/>
          <w:lang w:val="ro-MD" w:eastAsia="zh-CN"/>
        </w:rPr>
        <w:t xml:space="preserve">. </w:t>
      </w:r>
      <w:r w:rsidRPr="00EB08D3">
        <w:rPr>
          <w:rFonts w:ascii="Times New Roman" w:eastAsia="SimSun" w:hAnsi="Times New Roman"/>
          <w:sz w:val="24"/>
          <w:szCs w:val="24"/>
          <w:lang w:val="ro-MD" w:eastAsia="zh-CN"/>
        </w:rPr>
        <w:t>Mărimea 34 - 46</w:t>
      </w:r>
      <w:r w:rsidR="008756E2" w:rsidRPr="00EB08D3">
        <w:rPr>
          <w:rFonts w:ascii="Times New Roman" w:eastAsia="SimSun" w:hAnsi="Times New Roman"/>
          <w:sz w:val="24"/>
          <w:szCs w:val="24"/>
          <w:lang w:val="ro-MD" w:eastAsia="zh-CN"/>
        </w:rPr>
        <w:t>.</w:t>
      </w:r>
    </w:p>
    <w:p w:rsidR="00AA1F0A" w:rsidRPr="00EB08D3" w:rsidRDefault="00AA1F0A" w:rsidP="00AA1F0A">
      <w:pPr>
        <w:spacing w:after="0" w:line="240" w:lineRule="auto"/>
        <w:ind w:left="360"/>
        <w:jc w:val="both"/>
        <w:rPr>
          <w:rFonts w:ascii="Times New Roman" w:eastAsia="SimSun" w:hAnsi="Times New Roman"/>
          <w:sz w:val="24"/>
          <w:szCs w:val="24"/>
          <w:lang w:val="ro-RO" w:eastAsia="zh-CN"/>
        </w:rPr>
      </w:pPr>
    </w:p>
    <w:p w:rsidR="00EB08D3" w:rsidRPr="00EB08D3" w:rsidRDefault="00EB08D3" w:rsidP="00EB08D3">
      <w:pPr>
        <w:spacing w:after="0" w:line="240" w:lineRule="auto"/>
        <w:ind w:left="360"/>
        <w:jc w:val="both"/>
        <w:rPr>
          <w:rFonts w:ascii="Times New Roman" w:eastAsia="SimSun" w:hAnsi="Times New Roman"/>
          <w:b/>
          <w:sz w:val="24"/>
          <w:szCs w:val="24"/>
          <w:lang w:val="ro-RO" w:eastAsia="zh-CN"/>
        </w:rPr>
      </w:pPr>
      <w:r>
        <w:rPr>
          <w:rFonts w:ascii="Times New Roman" w:eastAsia="SimSun" w:hAnsi="Times New Roman"/>
          <w:b/>
          <w:sz w:val="24"/>
          <w:szCs w:val="24"/>
          <w:lang w:val="ro-RO" w:eastAsia="zh-CN"/>
        </w:rPr>
        <w:t>2</w:t>
      </w:r>
      <w:r w:rsidRPr="00EB08D3">
        <w:rPr>
          <w:rFonts w:ascii="Times New Roman" w:eastAsia="SimSun" w:hAnsi="Times New Roman"/>
          <w:b/>
          <w:sz w:val="24"/>
          <w:szCs w:val="24"/>
          <w:lang w:val="ro-RO" w:eastAsia="zh-CN"/>
        </w:rPr>
        <w:t>. Șosete de bumbac (</w:t>
      </w:r>
      <w:r>
        <w:rPr>
          <w:rFonts w:ascii="Times New Roman" w:eastAsia="SimSun" w:hAnsi="Times New Roman"/>
          <w:b/>
          <w:sz w:val="24"/>
          <w:szCs w:val="24"/>
          <w:lang w:val="ro-RO" w:eastAsia="zh-CN"/>
        </w:rPr>
        <w:t>iarn</w:t>
      </w:r>
      <w:r w:rsidRPr="00EB08D3">
        <w:rPr>
          <w:rFonts w:ascii="Times New Roman" w:eastAsia="SimSun" w:hAnsi="Times New Roman"/>
          <w:b/>
          <w:sz w:val="24"/>
          <w:szCs w:val="24"/>
          <w:lang w:val="ro-RO" w:eastAsia="zh-CN"/>
        </w:rPr>
        <w:t xml:space="preserve">ă) </w:t>
      </w:r>
    </w:p>
    <w:p w:rsidR="00EB08D3" w:rsidRPr="00EB08D3" w:rsidRDefault="00EB08D3" w:rsidP="00EB08D3">
      <w:pPr>
        <w:spacing w:after="0" w:line="240" w:lineRule="auto"/>
        <w:jc w:val="both"/>
        <w:rPr>
          <w:rFonts w:ascii="Times New Roman" w:eastAsia="SimSun" w:hAnsi="Times New Roman"/>
          <w:sz w:val="24"/>
          <w:szCs w:val="24"/>
          <w:lang w:val="ro-MD" w:eastAsia="zh-CN"/>
        </w:rPr>
      </w:pPr>
      <w:r>
        <w:rPr>
          <w:rFonts w:ascii="Times New Roman" w:hAnsi="Times New Roman"/>
          <w:b/>
          <w:sz w:val="24"/>
          <w:szCs w:val="24"/>
          <w:lang w:val="ro-MD"/>
        </w:rPr>
        <w:t xml:space="preserve">      2.1 </w:t>
      </w:r>
      <w:r w:rsidRPr="00EB08D3">
        <w:rPr>
          <w:rFonts w:ascii="Times New Roman" w:hAnsi="Times New Roman"/>
          <w:b/>
          <w:sz w:val="24"/>
          <w:szCs w:val="24"/>
          <w:lang w:val="ro-MD"/>
        </w:rPr>
        <w:t xml:space="preserve"> Materialele folosite: </w:t>
      </w:r>
      <w:r w:rsidRPr="00EB08D3">
        <w:rPr>
          <w:rFonts w:ascii="Times New Roman" w:eastAsia="SimSun" w:hAnsi="Times New Roman"/>
          <w:sz w:val="24"/>
          <w:szCs w:val="24"/>
          <w:lang w:val="ro-MD" w:eastAsia="zh-CN"/>
        </w:rPr>
        <w:t xml:space="preserve"> Stofă din bumbac –</w:t>
      </w:r>
      <w:r w:rsidRPr="00EB08D3">
        <w:rPr>
          <w:rFonts w:ascii="Times New Roman" w:eastAsia="SimSun" w:hAnsi="Times New Roman"/>
          <w:sz w:val="24"/>
          <w:szCs w:val="24"/>
          <w:lang w:val="en-US" w:eastAsia="zh-CN"/>
        </w:rPr>
        <w:t>60</w:t>
      </w:r>
      <w:r w:rsidRPr="00EB08D3">
        <w:rPr>
          <w:rFonts w:ascii="Times New Roman" w:eastAsia="SimSun" w:hAnsi="Times New Roman"/>
          <w:sz w:val="24"/>
          <w:szCs w:val="24"/>
          <w:lang w:val="ro-MD" w:eastAsia="zh-CN"/>
        </w:rPr>
        <w:t>%,</w:t>
      </w:r>
      <w:r w:rsidRPr="00EB08D3">
        <w:rPr>
          <w:rFonts w:ascii="Times New Roman" w:eastAsia="SimSun" w:hAnsi="Times New Roman"/>
          <w:sz w:val="24"/>
          <w:szCs w:val="24"/>
          <w:lang w:val="en-US" w:eastAsia="zh-CN"/>
        </w:rPr>
        <w:t xml:space="preserve"> poliamid - 35%, elastin – 5%. </w:t>
      </w:r>
    </w:p>
    <w:p w:rsidR="00EB08D3" w:rsidRPr="00EB08D3" w:rsidRDefault="00EB08D3" w:rsidP="00EB08D3">
      <w:pPr>
        <w:spacing w:after="0" w:line="240" w:lineRule="auto"/>
        <w:ind w:left="360"/>
        <w:jc w:val="both"/>
        <w:rPr>
          <w:rFonts w:ascii="Times New Roman" w:eastAsia="SimSun" w:hAnsi="Times New Roman"/>
          <w:sz w:val="24"/>
          <w:szCs w:val="24"/>
          <w:lang w:val="ro-MD" w:eastAsia="zh-CN"/>
        </w:rPr>
      </w:pPr>
      <w:r w:rsidRPr="00EB08D3">
        <w:rPr>
          <w:rFonts w:ascii="Times New Roman" w:eastAsia="SimSun" w:hAnsi="Times New Roman"/>
          <w:b/>
          <w:sz w:val="24"/>
          <w:szCs w:val="24"/>
          <w:lang w:val="ro-MD" w:eastAsia="zh-CN"/>
        </w:rPr>
        <w:t>2.3</w:t>
      </w:r>
      <w:r w:rsidRPr="00EB08D3">
        <w:rPr>
          <w:rFonts w:ascii="Times New Roman" w:eastAsia="SimSun" w:hAnsi="Times New Roman"/>
          <w:sz w:val="24"/>
          <w:szCs w:val="24"/>
          <w:lang w:val="ro-MD" w:eastAsia="zh-CN"/>
        </w:rPr>
        <w:t xml:space="preserve">  </w:t>
      </w:r>
      <w:r w:rsidRPr="00EB08D3">
        <w:rPr>
          <w:rFonts w:ascii="Times New Roman" w:eastAsia="SimSun" w:hAnsi="Times New Roman"/>
          <w:b/>
          <w:bCs/>
          <w:iCs/>
          <w:sz w:val="24"/>
          <w:szCs w:val="24"/>
          <w:lang w:val="ro-MD" w:eastAsia="zh-CN"/>
        </w:rPr>
        <w:t>Descriere –</w:t>
      </w:r>
      <w:r w:rsidRPr="00EB08D3">
        <w:rPr>
          <w:rFonts w:ascii="Times New Roman" w:eastAsia="SimSun" w:hAnsi="Times New Roman"/>
          <w:sz w:val="24"/>
          <w:szCs w:val="24"/>
          <w:lang w:val="ro-MD" w:eastAsia="zh-CN"/>
        </w:rPr>
        <w:t xml:space="preserve"> Culoarea neagră. Mărimea 34 - 46.</w:t>
      </w:r>
    </w:p>
    <w:p w:rsidR="00EB08D3" w:rsidRPr="00EB08D3" w:rsidRDefault="00EB08D3" w:rsidP="00EB08D3">
      <w:pPr>
        <w:spacing w:after="0" w:line="240" w:lineRule="auto"/>
        <w:ind w:left="360"/>
        <w:jc w:val="both"/>
        <w:rPr>
          <w:rFonts w:ascii="Times New Roman" w:eastAsia="SimSun" w:hAnsi="Times New Roman"/>
          <w:sz w:val="24"/>
          <w:szCs w:val="24"/>
          <w:lang w:val="ro-RO" w:eastAsia="zh-CN"/>
        </w:rPr>
      </w:pPr>
      <w:r w:rsidRPr="00EB08D3">
        <w:rPr>
          <w:rFonts w:ascii="Times New Roman" w:eastAsia="SimSun" w:hAnsi="Times New Roman"/>
          <w:sz w:val="24"/>
          <w:szCs w:val="24"/>
          <w:lang w:val="ro-RO" w:eastAsia="zh-CN"/>
        </w:rPr>
        <w:t xml:space="preserve">. </w:t>
      </w:r>
    </w:p>
    <w:p w:rsidR="00AA1F0A" w:rsidRPr="00AA1F0A" w:rsidRDefault="00AA1F0A" w:rsidP="00AA1F0A">
      <w:pPr>
        <w:spacing w:after="0" w:line="240" w:lineRule="auto"/>
        <w:ind w:left="360"/>
        <w:jc w:val="both"/>
        <w:rPr>
          <w:rFonts w:ascii="Times New Roman" w:eastAsia="SimSun" w:hAnsi="Times New Roman"/>
          <w:sz w:val="24"/>
          <w:szCs w:val="24"/>
          <w:lang w:val="ro-RO" w:eastAsia="zh-CN"/>
        </w:rPr>
      </w:pPr>
    </w:p>
    <w:p w:rsidR="00AA1F0A" w:rsidRPr="001A65B1" w:rsidRDefault="00AA1F0A" w:rsidP="00333971">
      <w:pPr>
        <w:spacing w:after="0" w:line="240" w:lineRule="auto"/>
        <w:ind w:left="360"/>
        <w:jc w:val="both"/>
        <w:rPr>
          <w:rFonts w:ascii="Times New Roman" w:eastAsia="SimSun" w:hAnsi="Times New Roman"/>
          <w:sz w:val="24"/>
          <w:szCs w:val="24"/>
          <w:lang w:val="ro-RO" w:eastAsia="zh-CN"/>
        </w:rPr>
      </w:pPr>
    </w:p>
    <w:sectPr w:rsidR="00AA1F0A" w:rsidRPr="001A65B1" w:rsidSect="00A83F44">
      <w:headerReference w:type="default" r:id="rId9"/>
      <w:headerReference w:type="first" r:id="rId10"/>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1196" w:rsidRDefault="00AA1196" w:rsidP="00F33E89">
      <w:pPr>
        <w:spacing w:after="0" w:line="240" w:lineRule="auto"/>
      </w:pPr>
      <w:r>
        <w:separator/>
      </w:r>
    </w:p>
  </w:endnote>
  <w:endnote w:type="continuationSeparator" w:id="0">
    <w:p w:rsidR="00AA1196" w:rsidRDefault="00AA1196" w:rsidP="00F33E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diaUPC">
    <w:charset w:val="DE"/>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1196" w:rsidRDefault="00AA1196" w:rsidP="00F33E89">
      <w:pPr>
        <w:spacing w:after="0" w:line="240" w:lineRule="auto"/>
      </w:pPr>
      <w:r>
        <w:separator/>
      </w:r>
    </w:p>
  </w:footnote>
  <w:footnote w:type="continuationSeparator" w:id="0">
    <w:p w:rsidR="00AA1196" w:rsidRDefault="00AA1196" w:rsidP="00F33E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2E9" w:rsidRDefault="001A42E9">
    <w:pPr>
      <w:rPr>
        <w:sz w:val="2"/>
        <w:szCs w:val="2"/>
      </w:rPr>
    </w:pPr>
    <w:r>
      <w:rPr>
        <w:noProof/>
        <w:lang w:eastAsia="ru-RU"/>
      </w:rPr>
      <mc:AlternateContent>
        <mc:Choice Requires="wps">
          <w:drawing>
            <wp:anchor distT="0" distB="0" distL="63500" distR="63500" simplePos="0" relativeHeight="251659264" behindDoc="1" locked="0" layoutInCell="1" allowOverlap="1" wp14:anchorId="1BC98CED" wp14:editId="1E302436">
              <wp:simplePos x="0" y="0"/>
              <wp:positionH relativeFrom="page">
                <wp:posOffset>5301615</wp:posOffset>
              </wp:positionH>
              <wp:positionV relativeFrom="page">
                <wp:posOffset>190500</wp:posOffset>
              </wp:positionV>
              <wp:extent cx="63500" cy="13843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00" cy="13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42E9" w:rsidRPr="002B52B6" w:rsidRDefault="001A42E9">
                          <w:pPr>
                            <w:pStyle w:val="10"/>
                            <w:shd w:val="clear" w:color="auto" w:fill="auto"/>
                            <w:spacing w:line="240" w:lineRule="auto"/>
                            <w:rPr>
                              <w:lang w:val="en-US"/>
                            </w:rPr>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BC98CED" id="_x0000_t202" coordsize="21600,21600" o:spt="202" path="m,l,21600r21600,l21600,xe">
              <v:stroke joinstyle="miter"/>
              <v:path gradientshapeok="t" o:connecttype="rect"/>
            </v:shapetype>
            <v:shape id="Text Box 1" o:spid="_x0000_s1026" type="#_x0000_t202" style="position:absolute;margin-left:417.45pt;margin-top:15pt;width:5pt;height:10.9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" filled="f" stroked="f">
              <v:textbox style="mso-fit-shape-to-text:t" inset="0,0,0,0">
                <w:txbxContent>
                  <w:p w:rsidR="00E7436D" w:rsidRPr="002B52B6" w:rsidRDefault="00E7436D">
                    <w:pPr>
                      <w:pStyle w:val="10"/>
                      <w:shd w:val="clear" w:color="auto" w:fill="auto"/>
                      <w:spacing w:line="240" w:lineRule="auto"/>
                      <w:rPr>
                        <w:lang w:val="en-US"/>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2E9" w:rsidRDefault="001A42E9">
    <w:pPr>
      <w:rPr>
        <w:sz w:val="2"/>
        <w:szCs w:val="2"/>
      </w:rPr>
    </w:pPr>
    <w:r>
      <w:rPr>
        <w:noProof/>
        <w:lang w:eastAsia="ru-RU"/>
      </w:rPr>
      <mc:AlternateContent>
        <mc:Choice Requires="wps">
          <w:drawing>
            <wp:anchor distT="0" distB="0" distL="63500" distR="63500" simplePos="0" relativeHeight="251660288" behindDoc="1" locked="0" layoutInCell="1" allowOverlap="1" wp14:anchorId="37E9E35D" wp14:editId="22C44605">
              <wp:simplePos x="0" y="0"/>
              <wp:positionH relativeFrom="page">
                <wp:posOffset>5290185</wp:posOffset>
              </wp:positionH>
              <wp:positionV relativeFrom="page">
                <wp:posOffset>1268095</wp:posOffset>
              </wp:positionV>
              <wp:extent cx="1151255" cy="57912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255" cy="579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42E9" w:rsidRPr="002B52B6" w:rsidRDefault="001A42E9">
                          <w:pPr>
                            <w:pStyle w:val="10"/>
                            <w:shd w:val="clear" w:color="auto" w:fill="auto"/>
                            <w:spacing w:line="240" w:lineRule="auto"/>
                            <w:rPr>
                              <w:lang w:val="en-US"/>
                            </w:rPr>
                          </w:pPr>
                          <w:r w:rsidRPr="002B52B6">
                            <w:rPr>
                              <w:rStyle w:val="a7"/>
                              <w:i/>
                              <w:iCs/>
                              <w:color w:val="000000"/>
                              <w:lang w:val="en-US"/>
                            </w:rPr>
                            <w:t xml:space="preserve">Anexa nr. </w:t>
                          </w:r>
                          <w:r w:rsidRPr="002B52B6">
                            <w:rPr>
                              <w:rStyle w:val="21"/>
                              <w:i/>
                              <w:iCs/>
                              <w:color w:val="000000"/>
                              <w:lang w:val="en-US"/>
                            </w:rPr>
                            <w:t>3</w:t>
                          </w:r>
                        </w:p>
                        <w:p w:rsidR="001A42E9" w:rsidRPr="002B52B6" w:rsidRDefault="001A42E9">
                          <w:pPr>
                            <w:pStyle w:val="10"/>
                            <w:shd w:val="clear" w:color="auto" w:fill="auto"/>
                            <w:spacing w:line="240" w:lineRule="auto"/>
                            <w:rPr>
                              <w:lang w:val="en-US"/>
                            </w:rPr>
                          </w:pPr>
                          <w:r w:rsidRPr="002B52B6">
                            <w:rPr>
                              <w:rStyle w:val="a7"/>
                              <w:i/>
                              <w:iCs/>
                              <w:color w:val="000000"/>
                              <w:lang w:val="en-US"/>
                            </w:rPr>
                            <w:t>la Ordinul şefului DPF</w:t>
                          </w:r>
                        </w:p>
                        <w:p w:rsidR="001A42E9" w:rsidRPr="003430A7" w:rsidRDefault="001A42E9">
                          <w:pPr>
                            <w:pStyle w:val="10"/>
                            <w:shd w:val="clear" w:color="auto" w:fill="auto"/>
                            <w:spacing w:line="240" w:lineRule="auto"/>
                            <w:rPr>
                              <w:lang w:val="en-US"/>
                            </w:rPr>
                          </w:pPr>
                          <w:r w:rsidRPr="003430A7">
                            <w:rPr>
                              <w:rStyle w:val="9pt"/>
                              <w:i/>
                              <w:iCs/>
                              <w:color w:val="000000"/>
                              <w:lang w:val="en-US"/>
                            </w:rPr>
                            <w:t>nr</w:t>
                          </w:r>
                          <w:r w:rsidRPr="003430A7">
                            <w:rPr>
                              <w:rStyle w:val="9pt2"/>
                              <w:i/>
                              <w:iCs/>
                              <w:color w:val="000000"/>
                              <w:lang w:val="en-US"/>
                            </w:rPr>
                            <w:t>'S</w:t>
                          </w:r>
                          <w:proofErr w:type="gramStart"/>
                          <w:r w:rsidRPr="003430A7">
                            <w:rPr>
                              <w:rStyle w:val="CordiaUPC5"/>
                              <w:i w:val="0"/>
                              <w:iCs w:val="0"/>
                              <w:color w:val="000000"/>
                              <w:lang w:val="en-US"/>
                            </w:rPr>
                            <w:t>6 !</w:t>
                          </w:r>
                          <w:r w:rsidRPr="003430A7">
                            <w:rPr>
                              <w:rStyle w:val="a7"/>
                              <w:i/>
                              <w:iCs/>
                              <w:color w:val="000000"/>
                              <w:lang w:val="en-US"/>
                            </w:rPr>
                            <w:t>din</w:t>
                          </w:r>
                          <w:proofErr w:type="gramEnd"/>
                          <w:r w:rsidRPr="003430A7">
                            <w:rPr>
                              <w:rStyle w:val="a7"/>
                              <w:i/>
                              <w:iCs/>
                              <w:color w:val="000000"/>
                              <w:lang w:val="en-US"/>
                            </w:rPr>
                            <w:t xml:space="preserve"> ” </w:t>
                          </w:r>
                          <w:r w:rsidRPr="003430A7">
                            <w:rPr>
                              <w:rStyle w:val="4"/>
                              <w:i/>
                              <w:iCs/>
                              <w:color w:val="000000"/>
                              <w:lang w:val="en-US"/>
                            </w:rPr>
                            <w:t xml:space="preserve">ffy” </w:t>
                          </w:r>
                          <w:r w:rsidRPr="003430A7">
                            <w:rPr>
                              <w:rStyle w:val="a7"/>
                              <w:i/>
                              <w:iCs/>
                              <w:color w:val="000000"/>
                              <w:lang w:val="en-US"/>
                            </w:rPr>
                            <w:t>20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7E9E35D" id="_x0000_t202" coordsize="21600,21600" o:spt="202" path="m,l,21600r21600,l21600,xe">
              <v:stroke joinstyle="miter"/>
              <v:path gradientshapeok="t" o:connecttype="rect"/>
            </v:shapetype>
            <v:shape id="Text Box 2" o:spid="_x0000_s1027" type="#_x0000_t202" style="position:absolute;margin-left:416.55pt;margin-top:99.85pt;width:90.65pt;height:45.6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" filled="f" stroked="f">
              <v:textbox style="mso-fit-shape-to-text:t" inset="0,0,0,0">
                <w:txbxContent>
                  <w:p w:rsidR="00E7436D" w:rsidRPr="002B52B6" w:rsidRDefault="00E7436D">
                    <w:pPr>
                      <w:pStyle w:val="10"/>
                      <w:shd w:val="clear" w:color="auto" w:fill="auto"/>
                      <w:spacing w:line="240" w:lineRule="auto"/>
                      <w:rPr>
                        <w:lang w:val="en-US"/>
                      </w:rPr>
                    </w:pPr>
                    <w:r w:rsidRPr="002B52B6">
                      <w:rPr>
                        <w:rStyle w:val="a7"/>
                        <w:i/>
                        <w:iCs/>
                        <w:color w:val="000000"/>
                        <w:lang w:val="en-US"/>
                      </w:rPr>
                      <w:t xml:space="preserve">Anexa nr. </w:t>
                    </w:r>
                    <w:r w:rsidRPr="002B52B6">
                      <w:rPr>
                        <w:rStyle w:val="21"/>
                        <w:i/>
                        <w:iCs/>
                        <w:color w:val="000000"/>
                        <w:lang w:val="en-US"/>
                      </w:rPr>
                      <w:t>3</w:t>
                    </w:r>
                  </w:p>
                  <w:p w:rsidR="00E7436D" w:rsidRPr="002B52B6" w:rsidRDefault="00E7436D">
                    <w:pPr>
                      <w:pStyle w:val="10"/>
                      <w:shd w:val="clear" w:color="auto" w:fill="auto"/>
                      <w:spacing w:line="240" w:lineRule="auto"/>
                      <w:rPr>
                        <w:lang w:val="en-US"/>
                      </w:rPr>
                    </w:pPr>
                    <w:r w:rsidRPr="002B52B6">
                      <w:rPr>
                        <w:rStyle w:val="a7"/>
                        <w:i/>
                        <w:iCs/>
                        <w:color w:val="000000"/>
                        <w:lang w:val="en-US"/>
                      </w:rPr>
                      <w:t>la Ordinul şefului DPF</w:t>
                    </w:r>
                  </w:p>
                  <w:p w:rsidR="00E7436D" w:rsidRPr="003430A7" w:rsidRDefault="00E7436D">
                    <w:pPr>
                      <w:pStyle w:val="10"/>
                      <w:shd w:val="clear" w:color="auto" w:fill="auto"/>
                      <w:spacing w:line="240" w:lineRule="auto"/>
                      <w:rPr>
                        <w:lang w:val="en-US"/>
                      </w:rPr>
                    </w:pPr>
                    <w:r w:rsidRPr="003430A7">
                      <w:rPr>
                        <w:rStyle w:val="9pt"/>
                        <w:i/>
                        <w:iCs/>
                        <w:color w:val="000000"/>
                        <w:lang w:val="en-US"/>
                      </w:rPr>
                      <w:t>nr</w:t>
                    </w:r>
                    <w:r w:rsidRPr="003430A7">
                      <w:rPr>
                        <w:rStyle w:val="9pt2"/>
                        <w:i/>
                        <w:iCs/>
                        <w:color w:val="000000"/>
                        <w:lang w:val="en-US"/>
                      </w:rPr>
                      <w:t>'S</w:t>
                    </w:r>
                    <w:proofErr w:type="gramStart"/>
                    <w:r w:rsidRPr="003430A7">
                      <w:rPr>
                        <w:rStyle w:val="CordiaUPC5"/>
                        <w:i w:val="0"/>
                        <w:iCs w:val="0"/>
                        <w:color w:val="000000"/>
                        <w:lang w:val="en-US"/>
                      </w:rPr>
                      <w:t>6 !</w:t>
                    </w:r>
                    <w:r w:rsidRPr="003430A7">
                      <w:rPr>
                        <w:rStyle w:val="a7"/>
                        <w:i/>
                        <w:iCs/>
                        <w:color w:val="000000"/>
                        <w:lang w:val="en-US"/>
                      </w:rPr>
                      <w:t>din</w:t>
                    </w:r>
                    <w:proofErr w:type="gramEnd"/>
                    <w:r w:rsidRPr="003430A7">
                      <w:rPr>
                        <w:rStyle w:val="a7"/>
                        <w:i/>
                        <w:iCs/>
                        <w:color w:val="000000"/>
                        <w:lang w:val="en-US"/>
                      </w:rPr>
                      <w:t xml:space="preserve"> ” </w:t>
                    </w:r>
                    <w:r w:rsidRPr="003430A7">
                      <w:rPr>
                        <w:rStyle w:val="4"/>
                        <w:i/>
                        <w:iCs/>
                        <w:color w:val="000000"/>
                        <w:lang w:val="en-US"/>
                      </w:rPr>
                      <w:t xml:space="preserve">ffy” </w:t>
                    </w:r>
                    <w:r w:rsidRPr="003430A7">
                      <w:rPr>
                        <w:rStyle w:val="a7"/>
                        <w:i/>
                        <w:iCs/>
                        <w:color w:val="000000"/>
                        <w:lang w:val="en-US"/>
                      </w:rPr>
                      <w:t>20</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11989"/>
    <w:multiLevelType w:val="multilevel"/>
    <w:tmpl w:val="E18EBA84"/>
    <w:lvl w:ilvl="0">
      <w:start w:val="1"/>
      <w:numFmt w:val="decimal"/>
      <w:lvlText w:val="%1."/>
      <w:lvlJc w:val="left"/>
      <w:pPr>
        <w:ind w:left="1068"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1" w15:restartNumberingAfterBreak="0">
    <w:nsid w:val="0C8A30BB"/>
    <w:multiLevelType w:val="multilevel"/>
    <w:tmpl w:val="F21CE444"/>
    <w:lvl w:ilvl="0">
      <w:start w:val="1"/>
      <w:numFmt w:val="decimal"/>
      <w:lvlText w:val="%1."/>
      <w:lvlJc w:val="left"/>
      <w:pPr>
        <w:ind w:left="720" w:hanging="360"/>
      </w:pPr>
      <w:rPr>
        <w:rFonts w:eastAsia="Times New Roman" w:hint="default"/>
        <w:sz w:val="27"/>
      </w:rPr>
    </w:lvl>
    <w:lvl w:ilvl="1">
      <w:start w:val="1"/>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2" w15:restartNumberingAfterBreak="0">
    <w:nsid w:val="0F653F94"/>
    <w:multiLevelType w:val="multilevel"/>
    <w:tmpl w:val="96B2B638"/>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 w15:restartNumberingAfterBreak="0">
    <w:nsid w:val="11243AC3"/>
    <w:multiLevelType w:val="hybridMultilevel"/>
    <w:tmpl w:val="0690458C"/>
    <w:lvl w:ilvl="0" w:tplc="97A2A47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15953C8F"/>
    <w:multiLevelType w:val="multilevel"/>
    <w:tmpl w:val="07DE3CDE"/>
    <w:lvl w:ilvl="0">
      <w:start w:val="1"/>
      <w:numFmt w:val="decimal"/>
      <w:lvlText w:val="%1"/>
      <w:lvlJc w:val="left"/>
      <w:pPr>
        <w:ind w:left="525" w:hanging="525"/>
      </w:pPr>
      <w:rPr>
        <w:rFonts w:hint="default"/>
      </w:rPr>
    </w:lvl>
    <w:lvl w:ilvl="1">
      <w:start w:val="1"/>
      <w:numFmt w:val="decimal"/>
      <w:lvlText w:val="%1.%2"/>
      <w:lvlJc w:val="left"/>
      <w:pPr>
        <w:ind w:left="1376"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197F452B"/>
    <w:multiLevelType w:val="multilevel"/>
    <w:tmpl w:val="9070BF42"/>
    <w:lvl w:ilvl="0">
      <w:start w:val="1"/>
      <w:numFmt w:val="decimal"/>
      <w:lvlText w:val="%1"/>
      <w:lvlJc w:val="left"/>
      <w:pPr>
        <w:ind w:left="360" w:hanging="360"/>
      </w:pPr>
      <w:rPr>
        <w:rFonts w:hint="default"/>
        <w:b/>
      </w:rPr>
    </w:lvl>
    <w:lvl w:ilvl="1">
      <w:start w:val="1"/>
      <w:numFmt w:val="decimal"/>
      <w:lvlText w:val="%1.%2"/>
      <w:lvlJc w:val="left"/>
      <w:pPr>
        <w:ind w:left="900"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6" w15:restartNumberingAfterBreak="0">
    <w:nsid w:val="1DAE4062"/>
    <w:multiLevelType w:val="multilevel"/>
    <w:tmpl w:val="84AE8C9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0A510C5"/>
    <w:multiLevelType w:val="multilevel"/>
    <w:tmpl w:val="29202F10"/>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8" w15:restartNumberingAfterBreak="0">
    <w:nsid w:val="237C09EF"/>
    <w:multiLevelType w:val="hybridMultilevel"/>
    <w:tmpl w:val="4C6672DA"/>
    <w:lvl w:ilvl="0" w:tplc="DB5CFD12">
      <w:start w:val="1"/>
      <w:numFmt w:val="decimal"/>
      <w:lvlText w:val="%1."/>
      <w:lvlJc w:val="left"/>
      <w:pPr>
        <w:ind w:left="780" w:hanging="360"/>
      </w:pPr>
      <w:rPr>
        <w:rFonts w:hint="default"/>
        <w:b/>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9" w15:restartNumberingAfterBreak="0">
    <w:nsid w:val="2E07025B"/>
    <w:multiLevelType w:val="hybridMultilevel"/>
    <w:tmpl w:val="843A2FCC"/>
    <w:lvl w:ilvl="0" w:tplc="C6FC275E">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10" w15:restartNumberingAfterBreak="0">
    <w:nsid w:val="2FD06C0D"/>
    <w:multiLevelType w:val="multilevel"/>
    <w:tmpl w:val="E40C2B2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1680" w:hanging="720"/>
      </w:pPr>
      <w:rPr>
        <w:rFonts w:hint="default"/>
        <w:b/>
      </w:rPr>
    </w:lvl>
    <w:lvl w:ilvl="3">
      <w:start w:val="1"/>
      <w:numFmt w:val="decimal"/>
      <w:lvlText w:val="%1.%2.%3.%4"/>
      <w:lvlJc w:val="left"/>
      <w:pPr>
        <w:ind w:left="2160" w:hanging="720"/>
      </w:pPr>
      <w:rPr>
        <w:rFonts w:hint="default"/>
        <w:b/>
      </w:rPr>
    </w:lvl>
    <w:lvl w:ilvl="4">
      <w:start w:val="1"/>
      <w:numFmt w:val="decimal"/>
      <w:lvlText w:val="%1.%2.%3.%4.%5"/>
      <w:lvlJc w:val="left"/>
      <w:pPr>
        <w:ind w:left="3000" w:hanging="1080"/>
      </w:pPr>
      <w:rPr>
        <w:rFonts w:hint="default"/>
        <w:b/>
      </w:rPr>
    </w:lvl>
    <w:lvl w:ilvl="5">
      <w:start w:val="1"/>
      <w:numFmt w:val="decimal"/>
      <w:lvlText w:val="%1.%2.%3.%4.%5.%6"/>
      <w:lvlJc w:val="left"/>
      <w:pPr>
        <w:ind w:left="3480" w:hanging="1080"/>
      </w:pPr>
      <w:rPr>
        <w:rFonts w:hint="default"/>
        <w:b/>
      </w:rPr>
    </w:lvl>
    <w:lvl w:ilvl="6">
      <w:start w:val="1"/>
      <w:numFmt w:val="decimal"/>
      <w:lvlText w:val="%1.%2.%3.%4.%5.%6.%7"/>
      <w:lvlJc w:val="left"/>
      <w:pPr>
        <w:ind w:left="4320" w:hanging="1440"/>
      </w:pPr>
      <w:rPr>
        <w:rFonts w:hint="default"/>
        <w:b/>
      </w:rPr>
    </w:lvl>
    <w:lvl w:ilvl="7">
      <w:start w:val="1"/>
      <w:numFmt w:val="decimal"/>
      <w:lvlText w:val="%1.%2.%3.%4.%5.%6.%7.%8"/>
      <w:lvlJc w:val="left"/>
      <w:pPr>
        <w:ind w:left="4800" w:hanging="1440"/>
      </w:pPr>
      <w:rPr>
        <w:rFonts w:hint="default"/>
        <w:b/>
      </w:rPr>
    </w:lvl>
    <w:lvl w:ilvl="8">
      <w:start w:val="1"/>
      <w:numFmt w:val="decimal"/>
      <w:lvlText w:val="%1.%2.%3.%4.%5.%6.%7.%8.%9"/>
      <w:lvlJc w:val="left"/>
      <w:pPr>
        <w:ind w:left="5640" w:hanging="1800"/>
      </w:pPr>
      <w:rPr>
        <w:rFonts w:hint="default"/>
        <w:b/>
      </w:rPr>
    </w:lvl>
  </w:abstractNum>
  <w:abstractNum w:abstractNumId="11" w15:restartNumberingAfterBreak="0">
    <w:nsid w:val="309E5682"/>
    <w:multiLevelType w:val="multilevel"/>
    <w:tmpl w:val="0A662AF6"/>
    <w:lvl w:ilvl="0">
      <w:start w:val="1"/>
      <w:numFmt w:val="decimal"/>
      <w:lvlText w:val="%1"/>
      <w:lvlJc w:val="left"/>
      <w:pPr>
        <w:ind w:left="1125" w:hanging="1125"/>
      </w:pPr>
      <w:rPr>
        <w:rFonts w:hint="default"/>
        <w:b/>
      </w:rPr>
    </w:lvl>
    <w:lvl w:ilvl="1">
      <w:start w:val="1"/>
      <w:numFmt w:val="decimal"/>
      <w:lvlText w:val="%1.%2"/>
      <w:lvlJc w:val="left"/>
      <w:pPr>
        <w:ind w:left="1834" w:hanging="1125"/>
      </w:pPr>
      <w:rPr>
        <w:rFonts w:hint="default"/>
        <w:b/>
      </w:rPr>
    </w:lvl>
    <w:lvl w:ilvl="2">
      <w:start w:val="1"/>
      <w:numFmt w:val="decimal"/>
      <w:lvlText w:val="%1.%2.%3"/>
      <w:lvlJc w:val="left"/>
      <w:pPr>
        <w:ind w:left="2543" w:hanging="1125"/>
      </w:pPr>
      <w:rPr>
        <w:rFonts w:hint="default"/>
        <w:b/>
      </w:rPr>
    </w:lvl>
    <w:lvl w:ilvl="3">
      <w:start w:val="1"/>
      <w:numFmt w:val="decimal"/>
      <w:lvlText w:val="%1.%2.%3.%4"/>
      <w:lvlJc w:val="left"/>
      <w:pPr>
        <w:ind w:left="3252" w:hanging="1125"/>
      </w:pPr>
      <w:rPr>
        <w:rFonts w:hint="default"/>
        <w:b/>
      </w:rPr>
    </w:lvl>
    <w:lvl w:ilvl="4">
      <w:start w:val="1"/>
      <w:numFmt w:val="decimal"/>
      <w:lvlText w:val="%1.%2.%3.%4.%5"/>
      <w:lvlJc w:val="left"/>
      <w:pPr>
        <w:ind w:left="3961" w:hanging="1125"/>
      </w:pPr>
      <w:rPr>
        <w:rFonts w:hint="default"/>
        <w:b/>
      </w:rPr>
    </w:lvl>
    <w:lvl w:ilvl="5">
      <w:start w:val="1"/>
      <w:numFmt w:val="decimal"/>
      <w:lvlText w:val="%1.%2.%3.%4.%5.%6"/>
      <w:lvlJc w:val="left"/>
      <w:pPr>
        <w:ind w:left="4670" w:hanging="1125"/>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12" w15:restartNumberingAfterBreak="0">
    <w:nsid w:val="31DA3F32"/>
    <w:multiLevelType w:val="hybridMultilevel"/>
    <w:tmpl w:val="5424626A"/>
    <w:lvl w:ilvl="0" w:tplc="187C9EF6">
      <w:start w:val="1"/>
      <w:numFmt w:val="lowerLetter"/>
      <w:lvlText w:val="%1)"/>
      <w:lvlJc w:val="left"/>
      <w:pPr>
        <w:tabs>
          <w:tab w:val="num" w:pos="3780"/>
        </w:tabs>
        <w:ind w:left="378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900"/>
        </w:tabs>
        <w:ind w:left="900" w:hanging="180"/>
      </w:pPr>
    </w:lvl>
    <w:lvl w:ilvl="3" w:tplc="0419000F" w:tentative="1">
      <w:start w:val="1"/>
      <w:numFmt w:val="decimal"/>
      <w:lvlText w:val="%4."/>
      <w:lvlJc w:val="left"/>
      <w:pPr>
        <w:tabs>
          <w:tab w:val="num" w:pos="1620"/>
        </w:tabs>
        <w:ind w:left="1620" w:hanging="360"/>
      </w:pPr>
    </w:lvl>
    <w:lvl w:ilvl="4" w:tplc="04190019" w:tentative="1">
      <w:start w:val="1"/>
      <w:numFmt w:val="lowerLetter"/>
      <w:lvlText w:val="%5."/>
      <w:lvlJc w:val="left"/>
      <w:pPr>
        <w:tabs>
          <w:tab w:val="num" w:pos="2340"/>
        </w:tabs>
        <w:ind w:left="2340" w:hanging="360"/>
      </w:pPr>
    </w:lvl>
    <w:lvl w:ilvl="5" w:tplc="0419001B" w:tentative="1">
      <w:start w:val="1"/>
      <w:numFmt w:val="lowerRoman"/>
      <w:lvlText w:val="%6."/>
      <w:lvlJc w:val="right"/>
      <w:pPr>
        <w:tabs>
          <w:tab w:val="num" w:pos="3060"/>
        </w:tabs>
        <w:ind w:left="3060" w:hanging="180"/>
      </w:pPr>
    </w:lvl>
    <w:lvl w:ilvl="6" w:tplc="0419000F" w:tentative="1">
      <w:start w:val="1"/>
      <w:numFmt w:val="decimal"/>
      <w:lvlText w:val="%7."/>
      <w:lvlJc w:val="left"/>
      <w:pPr>
        <w:tabs>
          <w:tab w:val="num" w:pos="3780"/>
        </w:tabs>
        <w:ind w:left="3780" w:hanging="360"/>
      </w:pPr>
    </w:lvl>
    <w:lvl w:ilvl="7" w:tplc="04190019" w:tentative="1">
      <w:start w:val="1"/>
      <w:numFmt w:val="lowerLetter"/>
      <w:lvlText w:val="%8."/>
      <w:lvlJc w:val="left"/>
      <w:pPr>
        <w:tabs>
          <w:tab w:val="num" w:pos="4500"/>
        </w:tabs>
        <w:ind w:left="4500" w:hanging="360"/>
      </w:pPr>
    </w:lvl>
    <w:lvl w:ilvl="8" w:tplc="0419001B" w:tentative="1">
      <w:start w:val="1"/>
      <w:numFmt w:val="lowerRoman"/>
      <w:lvlText w:val="%9."/>
      <w:lvlJc w:val="right"/>
      <w:pPr>
        <w:tabs>
          <w:tab w:val="num" w:pos="5220"/>
        </w:tabs>
        <w:ind w:left="5220" w:hanging="180"/>
      </w:pPr>
    </w:lvl>
  </w:abstractNum>
  <w:abstractNum w:abstractNumId="13" w15:restartNumberingAfterBreak="0">
    <w:nsid w:val="31E30996"/>
    <w:multiLevelType w:val="multilevel"/>
    <w:tmpl w:val="EC4CA378"/>
    <w:lvl w:ilvl="0">
      <w:start w:val="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5232B49"/>
    <w:multiLevelType w:val="multilevel"/>
    <w:tmpl w:val="73A61C1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355D6902"/>
    <w:multiLevelType w:val="multilevel"/>
    <w:tmpl w:val="82B850B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398136B0"/>
    <w:multiLevelType w:val="multilevel"/>
    <w:tmpl w:val="5A887374"/>
    <w:lvl w:ilvl="0">
      <w:start w:val="1"/>
      <w:numFmt w:val="decimal"/>
      <w:lvlText w:val="%1"/>
      <w:lvlJc w:val="left"/>
      <w:pPr>
        <w:ind w:left="360" w:hanging="360"/>
      </w:pPr>
      <w:rPr>
        <w:rFonts w:hint="default"/>
        <w:b/>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17" w15:restartNumberingAfterBreak="0">
    <w:nsid w:val="42D0655F"/>
    <w:multiLevelType w:val="hybridMultilevel"/>
    <w:tmpl w:val="97587748"/>
    <w:lvl w:ilvl="0" w:tplc="953E0622">
      <w:start w:val="1"/>
      <w:numFmt w:val="decimal"/>
      <w:lvlText w:val="%1."/>
      <w:lvlJc w:val="left"/>
      <w:pPr>
        <w:ind w:left="786" w:hanging="360"/>
      </w:pPr>
      <w:rPr>
        <w:rFonts w:hint="default"/>
        <w:i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7F012B2"/>
    <w:multiLevelType w:val="multilevel"/>
    <w:tmpl w:val="E5381914"/>
    <w:lvl w:ilvl="0">
      <w:start w:val="1"/>
      <w:numFmt w:val="decimal"/>
      <w:lvlText w:val="%1"/>
      <w:lvlJc w:val="left"/>
      <w:pPr>
        <w:ind w:left="360" w:hanging="360"/>
      </w:pPr>
      <w:rPr>
        <w:rFonts w:hint="default"/>
        <w:b/>
      </w:rPr>
    </w:lvl>
    <w:lvl w:ilvl="1">
      <w:start w:val="1"/>
      <w:numFmt w:val="decimal"/>
      <w:lvlText w:val="%1.%2"/>
      <w:lvlJc w:val="left"/>
      <w:pPr>
        <w:ind w:left="900"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19" w15:restartNumberingAfterBreak="0">
    <w:nsid w:val="48163962"/>
    <w:multiLevelType w:val="multilevel"/>
    <w:tmpl w:val="F21CE444"/>
    <w:lvl w:ilvl="0">
      <w:start w:val="1"/>
      <w:numFmt w:val="decimal"/>
      <w:lvlText w:val="%1."/>
      <w:lvlJc w:val="left"/>
      <w:pPr>
        <w:ind w:left="720" w:hanging="360"/>
      </w:pPr>
      <w:rPr>
        <w:rFonts w:eastAsia="Times New Roman" w:hint="default"/>
        <w:sz w:val="27"/>
      </w:rPr>
    </w:lvl>
    <w:lvl w:ilvl="1">
      <w:start w:val="1"/>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48A76F95"/>
    <w:multiLevelType w:val="hybridMultilevel"/>
    <w:tmpl w:val="B5F6158C"/>
    <w:lvl w:ilvl="0" w:tplc="A4329B00">
      <w:start w:val="1"/>
      <w:numFmt w:val="decimal"/>
      <w:lvlText w:val="%1."/>
      <w:lvlJc w:val="left"/>
      <w:pPr>
        <w:ind w:left="899" w:hanging="360"/>
      </w:pPr>
      <w:rPr>
        <w:rFonts w:eastAsia="SimSun"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1" w15:restartNumberingAfterBreak="0">
    <w:nsid w:val="4B1660E9"/>
    <w:multiLevelType w:val="multilevel"/>
    <w:tmpl w:val="36BE65F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5013365C"/>
    <w:multiLevelType w:val="hybridMultilevel"/>
    <w:tmpl w:val="0924F5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3145FB4"/>
    <w:multiLevelType w:val="multilevel"/>
    <w:tmpl w:val="A844CDE6"/>
    <w:lvl w:ilvl="0">
      <w:start w:val="1"/>
      <w:numFmt w:val="decimal"/>
      <w:lvlText w:val="%1"/>
      <w:lvlJc w:val="left"/>
      <w:pPr>
        <w:ind w:left="360" w:hanging="360"/>
      </w:pPr>
      <w:rPr>
        <w:rFonts w:hint="default"/>
        <w:b/>
      </w:rPr>
    </w:lvl>
    <w:lvl w:ilvl="1">
      <w:start w:val="1"/>
      <w:numFmt w:val="decimal"/>
      <w:lvlText w:val="%1.%2"/>
      <w:lvlJc w:val="left"/>
      <w:pPr>
        <w:ind w:left="900"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24" w15:restartNumberingAfterBreak="0">
    <w:nsid w:val="55346FCD"/>
    <w:multiLevelType w:val="multilevel"/>
    <w:tmpl w:val="96B2B638"/>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5" w15:restartNumberingAfterBreak="0">
    <w:nsid w:val="55903C9E"/>
    <w:multiLevelType w:val="multilevel"/>
    <w:tmpl w:val="570A88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BC55DEA"/>
    <w:multiLevelType w:val="multilevel"/>
    <w:tmpl w:val="570A88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E0F2D48"/>
    <w:multiLevelType w:val="multilevel"/>
    <w:tmpl w:val="07DE3CDE"/>
    <w:lvl w:ilvl="0">
      <w:start w:val="1"/>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8" w15:restartNumberingAfterBreak="0">
    <w:nsid w:val="601A0239"/>
    <w:multiLevelType w:val="multilevel"/>
    <w:tmpl w:val="F21CE444"/>
    <w:lvl w:ilvl="0">
      <w:start w:val="1"/>
      <w:numFmt w:val="decimal"/>
      <w:lvlText w:val="%1."/>
      <w:lvlJc w:val="left"/>
      <w:pPr>
        <w:ind w:left="720" w:hanging="360"/>
      </w:pPr>
      <w:rPr>
        <w:rFonts w:eastAsia="Times New Roman" w:hint="default"/>
        <w:sz w:val="27"/>
      </w:rPr>
    </w:lvl>
    <w:lvl w:ilvl="1">
      <w:start w:val="1"/>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29" w15:restartNumberingAfterBreak="0">
    <w:nsid w:val="64321BBA"/>
    <w:multiLevelType w:val="hybridMultilevel"/>
    <w:tmpl w:val="80AA7E32"/>
    <w:lvl w:ilvl="0" w:tplc="FDC8AAB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67D0611"/>
    <w:multiLevelType w:val="multilevel"/>
    <w:tmpl w:val="D42AF394"/>
    <w:lvl w:ilvl="0">
      <w:start w:val="1"/>
      <w:numFmt w:val="decimal"/>
      <w:lvlText w:val="%1"/>
      <w:lvlJc w:val="left"/>
      <w:pPr>
        <w:ind w:left="390" w:hanging="390"/>
      </w:pPr>
      <w:rPr>
        <w:rFonts w:eastAsia="SimSun" w:hint="default"/>
        <w:color w:val="auto"/>
      </w:rPr>
    </w:lvl>
    <w:lvl w:ilvl="1">
      <w:start w:val="1"/>
      <w:numFmt w:val="decimal"/>
      <w:lvlText w:val="%1.%2"/>
      <w:lvlJc w:val="left"/>
      <w:pPr>
        <w:ind w:left="390" w:hanging="390"/>
      </w:pPr>
      <w:rPr>
        <w:rFonts w:eastAsia="SimSun" w:hint="default"/>
        <w:color w:val="auto"/>
      </w:rPr>
    </w:lvl>
    <w:lvl w:ilvl="2">
      <w:start w:val="1"/>
      <w:numFmt w:val="decimal"/>
      <w:lvlText w:val="%1.%2.%3"/>
      <w:lvlJc w:val="left"/>
      <w:pPr>
        <w:ind w:left="720" w:hanging="720"/>
      </w:pPr>
      <w:rPr>
        <w:rFonts w:eastAsia="SimSun" w:hint="default"/>
        <w:color w:val="auto"/>
      </w:rPr>
    </w:lvl>
    <w:lvl w:ilvl="3">
      <w:start w:val="1"/>
      <w:numFmt w:val="decimal"/>
      <w:lvlText w:val="%1.%2.%3.%4"/>
      <w:lvlJc w:val="left"/>
      <w:pPr>
        <w:ind w:left="720" w:hanging="720"/>
      </w:pPr>
      <w:rPr>
        <w:rFonts w:eastAsia="SimSun" w:hint="default"/>
        <w:color w:val="auto"/>
      </w:rPr>
    </w:lvl>
    <w:lvl w:ilvl="4">
      <w:start w:val="1"/>
      <w:numFmt w:val="decimal"/>
      <w:lvlText w:val="%1.%2.%3.%4.%5"/>
      <w:lvlJc w:val="left"/>
      <w:pPr>
        <w:ind w:left="1080" w:hanging="1080"/>
      </w:pPr>
      <w:rPr>
        <w:rFonts w:eastAsia="SimSun" w:hint="default"/>
        <w:color w:val="auto"/>
      </w:rPr>
    </w:lvl>
    <w:lvl w:ilvl="5">
      <w:start w:val="1"/>
      <w:numFmt w:val="decimal"/>
      <w:lvlText w:val="%1.%2.%3.%4.%5.%6"/>
      <w:lvlJc w:val="left"/>
      <w:pPr>
        <w:ind w:left="1080" w:hanging="1080"/>
      </w:pPr>
      <w:rPr>
        <w:rFonts w:eastAsia="SimSun" w:hint="default"/>
        <w:color w:val="auto"/>
      </w:rPr>
    </w:lvl>
    <w:lvl w:ilvl="6">
      <w:start w:val="1"/>
      <w:numFmt w:val="decimal"/>
      <w:lvlText w:val="%1.%2.%3.%4.%5.%6.%7"/>
      <w:lvlJc w:val="left"/>
      <w:pPr>
        <w:ind w:left="1440" w:hanging="1440"/>
      </w:pPr>
      <w:rPr>
        <w:rFonts w:eastAsia="SimSun" w:hint="default"/>
        <w:color w:val="auto"/>
      </w:rPr>
    </w:lvl>
    <w:lvl w:ilvl="7">
      <w:start w:val="1"/>
      <w:numFmt w:val="decimal"/>
      <w:lvlText w:val="%1.%2.%3.%4.%5.%6.%7.%8"/>
      <w:lvlJc w:val="left"/>
      <w:pPr>
        <w:ind w:left="1440" w:hanging="1440"/>
      </w:pPr>
      <w:rPr>
        <w:rFonts w:eastAsia="SimSun" w:hint="default"/>
        <w:color w:val="auto"/>
      </w:rPr>
    </w:lvl>
    <w:lvl w:ilvl="8">
      <w:start w:val="1"/>
      <w:numFmt w:val="decimal"/>
      <w:lvlText w:val="%1.%2.%3.%4.%5.%6.%7.%8.%9"/>
      <w:lvlJc w:val="left"/>
      <w:pPr>
        <w:ind w:left="1800" w:hanging="1800"/>
      </w:pPr>
      <w:rPr>
        <w:rFonts w:eastAsia="SimSun" w:hint="default"/>
        <w:color w:val="auto"/>
      </w:rPr>
    </w:lvl>
  </w:abstractNum>
  <w:abstractNum w:abstractNumId="31" w15:restartNumberingAfterBreak="0">
    <w:nsid w:val="762546C4"/>
    <w:multiLevelType w:val="multilevel"/>
    <w:tmpl w:val="20AE0BA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5040"/>
        </w:tabs>
        <w:ind w:left="5040" w:hanging="2160"/>
      </w:pPr>
      <w:rPr>
        <w:rFonts w:cs="Times New Roman" w:hint="default"/>
      </w:rPr>
    </w:lvl>
  </w:abstractNum>
  <w:abstractNum w:abstractNumId="32" w15:restartNumberingAfterBreak="0">
    <w:nsid w:val="7A5B550C"/>
    <w:multiLevelType w:val="hybridMultilevel"/>
    <w:tmpl w:val="5704A1AC"/>
    <w:lvl w:ilvl="0" w:tplc="54DE3B6E">
      <w:start w:val="1"/>
      <w:numFmt w:val="decimal"/>
      <w:lvlText w:val="%1."/>
      <w:lvlJc w:val="left"/>
      <w:pPr>
        <w:ind w:left="899" w:hanging="360"/>
      </w:pPr>
      <w:rPr>
        <w:rFonts w:hint="default"/>
        <w:b/>
        <w:color w:val="auto"/>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31"/>
  </w:num>
  <w:num w:numId="2">
    <w:abstractNumId w:val="30"/>
  </w:num>
  <w:num w:numId="3">
    <w:abstractNumId w:val="21"/>
  </w:num>
  <w:num w:numId="4">
    <w:abstractNumId w:val="6"/>
  </w:num>
  <w:num w:numId="5">
    <w:abstractNumId w:val="13"/>
  </w:num>
  <w:num w:numId="6">
    <w:abstractNumId w:val="4"/>
  </w:num>
  <w:num w:numId="7">
    <w:abstractNumId w:val="15"/>
  </w:num>
  <w:num w:numId="8">
    <w:abstractNumId w:val="16"/>
  </w:num>
  <w:num w:numId="9">
    <w:abstractNumId w:val="27"/>
  </w:num>
  <w:num w:numId="10">
    <w:abstractNumId w:val="11"/>
  </w:num>
  <w:num w:numId="11">
    <w:abstractNumId w:val="14"/>
  </w:num>
  <w:num w:numId="12">
    <w:abstractNumId w:val="8"/>
  </w:num>
  <w:num w:numId="13">
    <w:abstractNumId w:val="10"/>
  </w:num>
  <w:num w:numId="14">
    <w:abstractNumId w:val="7"/>
  </w:num>
  <w:num w:numId="15">
    <w:abstractNumId w:val="9"/>
  </w:num>
  <w:num w:numId="16">
    <w:abstractNumId w:val="18"/>
  </w:num>
  <w:num w:numId="17">
    <w:abstractNumId w:val="5"/>
  </w:num>
  <w:num w:numId="18">
    <w:abstractNumId w:val="22"/>
  </w:num>
  <w:num w:numId="19">
    <w:abstractNumId w:val="0"/>
  </w:num>
  <w:num w:numId="20">
    <w:abstractNumId w:val="19"/>
  </w:num>
  <w:num w:numId="21">
    <w:abstractNumId w:val="1"/>
  </w:num>
  <w:num w:numId="22">
    <w:abstractNumId w:val="20"/>
  </w:num>
  <w:num w:numId="23">
    <w:abstractNumId w:val="3"/>
  </w:num>
  <w:num w:numId="24">
    <w:abstractNumId w:val="25"/>
  </w:num>
  <w:num w:numId="25">
    <w:abstractNumId w:val="12"/>
  </w:num>
  <w:num w:numId="26">
    <w:abstractNumId w:val="26"/>
  </w:num>
  <w:num w:numId="27">
    <w:abstractNumId w:val="2"/>
  </w:num>
  <w:num w:numId="28">
    <w:abstractNumId w:val="24"/>
  </w:num>
  <w:num w:numId="29">
    <w:abstractNumId w:val="17"/>
  </w:num>
  <w:num w:numId="30">
    <w:abstractNumId w:val="28"/>
  </w:num>
  <w:num w:numId="31">
    <w:abstractNumId w:val="29"/>
  </w:num>
  <w:num w:numId="32">
    <w:abstractNumId w:val="32"/>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291"/>
    <w:rsid w:val="000009F6"/>
    <w:rsid w:val="000011A3"/>
    <w:rsid w:val="0000169A"/>
    <w:rsid w:val="0000190D"/>
    <w:rsid w:val="000019B5"/>
    <w:rsid w:val="0000393E"/>
    <w:rsid w:val="00003B9C"/>
    <w:rsid w:val="000045A8"/>
    <w:rsid w:val="0000702A"/>
    <w:rsid w:val="0000706D"/>
    <w:rsid w:val="00007DE1"/>
    <w:rsid w:val="0001014D"/>
    <w:rsid w:val="00014547"/>
    <w:rsid w:val="00016188"/>
    <w:rsid w:val="00016243"/>
    <w:rsid w:val="00016D44"/>
    <w:rsid w:val="000175BB"/>
    <w:rsid w:val="00021B80"/>
    <w:rsid w:val="00023DBF"/>
    <w:rsid w:val="00025053"/>
    <w:rsid w:val="0002554C"/>
    <w:rsid w:val="00025BC0"/>
    <w:rsid w:val="0002781C"/>
    <w:rsid w:val="00033FFD"/>
    <w:rsid w:val="000345CC"/>
    <w:rsid w:val="000346BB"/>
    <w:rsid w:val="00034EB9"/>
    <w:rsid w:val="000366D3"/>
    <w:rsid w:val="00037C22"/>
    <w:rsid w:val="00037CFC"/>
    <w:rsid w:val="00040CC3"/>
    <w:rsid w:val="00041BBF"/>
    <w:rsid w:val="00042BBD"/>
    <w:rsid w:val="00051947"/>
    <w:rsid w:val="00052322"/>
    <w:rsid w:val="00052C49"/>
    <w:rsid w:val="00054401"/>
    <w:rsid w:val="000544CB"/>
    <w:rsid w:val="000547E7"/>
    <w:rsid w:val="000551CE"/>
    <w:rsid w:val="00055C93"/>
    <w:rsid w:val="000608BC"/>
    <w:rsid w:val="000609B7"/>
    <w:rsid w:val="000655F0"/>
    <w:rsid w:val="000667B5"/>
    <w:rsid w:val="00066EDE"/>
    <w:rsid w:val="00067CBA"/>
    <w:rsid w:val="00070CBF"/>
    <w:rsid w:val="0007195A"/>
    <w:rsid w:val="000719E4"/>
    <w:rsid w:val="000733A5"/>
    <w:rsid w:val="00073DB9"/>
    <w:rsid w:val="00074A41"/>
    <w:rsid w:val="000827D2"/>
    <w:rsid w:val="0008338B"/>
    <w:rsid w:val="00084B1A"/>
    <w:rsid w:val="000855A2"/>
    <w:rsid w:val="000863C2"/>
    <w:rsid w:val="0009039D"/>
    <w:rsid w:val="00091D05"/>
    <w:rsid w:val="00092B3F"/>
    <w:rsid w:val="0009409A"/>
    <w:rsid w:val="000943BE"/>
    <w:rsid w:val="00095A6B"/>
    <w:rsid w:val="00096166"/>
    <w:rsid w:val="00096307"/>
    <w:rsid w:val="0009758B"/>
    <w:rsid w:val="000A04D1"/>
    <w:rsid w:val="000A0C64"/>
    <w:rsid w:val="000A1A4A"/>
    <w:rsid w:val="000A2B97"/>
    <w:rsid w:val="000A4425"/>
    <w:rsid w:val="000A6CE4"/>
    <w:rsid w:val="000B2971"/>
    <w:rsid w:val="000B3676"/>
    <w:rsid w:val="000B44E3"/>
    <w:rsid w:val="000C0610"/>
    <w:rsid w:val="000C0C66"/>
    <w:rsid w:val="000C15A5"/>
    <w:rsid w:val="000C1840"/>
    <w:rsid w:val="000C60F7"/>
    <w:rsid w:val="000C61DE"/>
    <w:rsid w:val="000C624D"/>
    <w:rsid w:val="000C6321"/>
    <w:rsid w:val="000C75ED"/>
    <w:rsid w:val="000C7F3B"/>
    <w:rsid w:val="000D109B"/>
    <w:rsid w:val="000D1751"/>
    <w:rsid w:val="000D1860"/>
    <w:rsid w:val="000D7C3C"/>
    <w:rsid w:val="000D7E80"/>
    <w:rsid w:val="000D7F85"/>
    <w:rsid w:val="000E00CC"/>
    <w:rsid w:val="000E115A"/>
    <w:rsid w:val="000E15FE"/>
    <w:rsid w:val="000E2A0A"/>
    <w:rsid w:val="000E462A"/>
    <w:rsid w:val="000E4AE9"/>
    <w:rsid w:val="000E5D98"/>
    <w:rsid w:val="000E6097"/>
    <w:rsid w:val="000E62BB"/>
    <w:rsid w:val="000E66B5"/>
    <w:rsid w:val="000E7A7F"/>
    <w:rsid w:val="000E7F2D"/>
    <w:rsid w:val="000F0ABD"/>
    <w:rsid w:val="000F242B"/>
    <w:rsid w:val="000F31C7"/>
    <w:rsid w:val="000F4FCB"/>
    <w:rsid w:val="000F5C08"/>
    <w:rsid w:val="000F6DB7"/>
    <w:rsid w:val="000F7C84"/>
    <w:rsid w:val="001008CC"/>
    <w:rsid w:val="00102661"/>
    <w:rsid w:val="00111633"/>
    <w:rsid w:val="00111DEC"/>
    <w:rsid w:val="00112411"/>
    <w:rsid w:val="0011281E"/>
    <w:rsid w:val="00113A85"/>
    <w:rsid w:val="001143C2"/>
    <w:rsid w:val="00114FFD"/>
    <w:rsid w:val="001159A9"/>
    <w:rsid w:val="00116CDA"/>
    <w:rsid w:val="00121749"/>
    <w:rsid w:val="00124E4E"/>
    <w:rsid w:val="00125129"/>
    <w:rsid w:val="00125B53"/>
    <w:rsid w:val="001276C2"/>
    <w:rsid w:val="00127CB7"/>
    <w:rsid w:val="001316A3"/>
    <w:rsid w:val="00141586"/>
    <w:rsid w:val="00141FA0"/>
    <w:rsid w:val="00142457"/>
    <w:rsid w:val="00143F93"/>
    <w:rsid w:val="0014439C"/>
    <w:rsid w:val="00144D5D"/>
    <w:rsid w:val="00145942"/>
    <w:rsid w:val="00145D47"/>
    <w:rsid w:val="00146675"/>
    <w:rsid w:val="00146721"/>
    <w:rsid w:val="00150AC5"/>
    <w:rsid w:val="00152231"/>
    <w:rsid w:val="00155111"/>
    <w:rsid w:val="0015633B"/>
    <w:rsid w:val="00160B47"/>
    <w:rsid w:val="001619DE"/>
    <w:rsid w:val="0016489B"/>
    <w:rsid w:val="001657B3"/>
    <w:rsid w:val="001668F1"/>
    <w:rsid w:val="00166BAB"/>
    <w:rsid w:val="001710A8"/>
    <w:rsid w:val="00171B92"/>
    <w:rsid w:val="00174406"/>
    <w:rsid w:val="0017545B"/>
    <w:rsid w:val="001765FE"/>
    <w:rsid w:val="0018254D"/>
    <w:rsid w:val="00182E30"/>
    <w:rsid w:val="00183269"/>
    <w:rsid w:val="0018387B"/>
    <w:rsid w:val="00184E0D"/>
    <w:rsid w:val="001932F7"/>
    <w:rsid w:val="00193760"/>
    <w:rsid w:val="0019761E"/>
    <w:rsid w:val="001A0DC1"/>
    <w:rsid w:val="001A11A4"/>
    <w:rsid w:val="001A32FD"/>
    <w:rsid w:val="001A42E9"/>
    <w:rsid w:val="001A46B0"/>
    <w:rsid w:val="001A5F73"/>
    <w:rsid w:val="001A65B1"/>
    <w:rsid w:val="001A7E62"/>
    <w:rsid w:val="001B1956"/>
    <w:rsid w:val="001B4C6A"/>
    <w:rsid w:val="001B4E6C"/>
    <w:rsid w:val="001B6133"/>
    <w:rsid w:val="001B64D7"/>
    <w:rsid w:val="001B68EC"/>
    <w:rsid w:val="001B7E6E"/>
    <w:rsid w:val="001C0CF8"/>
    <w:rsid w:val="001C1C38"/>
    <w:rsid w:val="001C1FD5"/>
    <w:rsid w:val="001C2218"/>
    <w:rsid w:val="001C3AF4"/>
    <w:rsid w:val="001C6D0E"/>
    <w:rsid w:val="001D0951"/>
    <w:rsid w:val="001D1C07"/>
    <w:rsid w:val="001D3BB1"/>
    <w:rsid w:val="001E1CE8"/>
    <w:rsid w:val="001E1DE1"/>
    <w:rsid w:val="001E23FA"/>
    <w:rsid w:val="001E3027"/>
    <w:rsid w:val="001E67FB"/>
    <w:rsid w:val="001E737D"/>
    <w:rsid w:val="001E73DB"/>
    <w:rsid w:val="001E75BE"/>
    <w:rsid w:val="001F13E5"/>
    <w:rsid w:val="001F1A7B"/>
    <w:rsid w:val="001F7AD4"/>
    <w:rsid w:val="00200013"/>
    <w:rsid w:val="00200562"/>
    <w:rsid w:val="00201E8B"/>
    <w:rsid w:val="002040C9"/>
    <w:rsid w:val="00204480"/>
    <w:rsid w:val="002049C4"/>
    <w:rsid w:val="00204E78"/>
    <w:rsid w:val="00207485"/>
    <w:rsid w:val="00207EBC"/>
    <w:rsid w:val="002145A2"/>
    <w:rsid w:val="0021519E"/>
    <w:rsid w:val="00215664"/>
    <w:rsid w:val="00215FCD"/>
    <w:rsid w:val="00216C8A"/>
    <w:rsid w:val="00216E05"/>
    <w:rsid w:val="00217F2E"/>
    <w:rsid w:val="002202C4"/>
    <w:rsid w:val="00220DCB"/>
    <w:rsid w:val="00221053"/>
    <w:rsid w:val="0022114E"/>
    <w:rsid w:val="00221723"/>
    <w:rsid w:val="00222270"/>
    <w:rsid w:val="00223FE8"/>
    <w:rsid w:val="00226387"/>
    <w:rsid w:val="00226E62"/>
    <w:rsid w:val="00227F2C"/>
    <w:rsid w:val="002302E0"/>
    <w:rsid w:val="00232A4A"/>
    <w:rsid w:val="002360E7"/>
    <w:rsid w:val="00240715"/>
    <w:rsid w:val="00251E32"/>
    <w:rsid w:val="002526EE"/>
    <w:rsid w:val="002550A1"/>
    <w:rsid w:val="0025762F"/>
    <w:rsid w:val="002577C2"/>
    <w:rsid w:val="00257C29"/>
    <w:rsid w:val="00260C0D"/>
    <w:rsid w:val="00261D2F"/>
    <w:rsid w:val="00262736"/>
    <w:rsid w:val="00263A5D"/>
    <w:rsid w:val="00264BBE"/>
    <w:rsid w:val="00264F83"/>
    <w:rsid w:val="00266390"/>
    <w:rsid w:val="00267048"/>
    <w:rsid w:val="0026711F"/>
    <w:rsid w:val="00270A15"/>
    <w:rsid w:val="00272E8C"/>
    <w:rsid w:val="00274379"/>
    <w:rsid w:val="00276A5D"/>
    <w:rsid w:val="00276C55"/>
    <w:rsid w:val="00276F58"/>
    <w:rsid w:val="00277CF6"/>
    <w:rsid w:val="00283149"/>
    <w:rsid w:val="00286AE0"/>
    <w:rsid w:val="002911A5"/>
    <w:rsid w:val="002948C1"/>
    <w:rsid w:val="00295714"/>
    <w:rsid w:val="00296558"/>
    <w:rsid w:val="00296755"/>
    <w:rsid w:val="00296E50"/>
    <w:rsid w:val="002A02A6"/>
    <w:rsid w:val="002A0C4F"/>
    <w:rsid w:val="002A21DE"/>
    <w:rsid w:val="002A3C93"/>
    <w:rsid w:val="002A6545"/>
    <w:rsid w:val="002A69A8"/>
    <w:rsid w:val="002A7BBC"/>
    <w:rsid w:val="002B23B8"/>
    <w:rsid w:val="002B52B6"/>
    <w:rsid w:val="002B5F4A"/>
    <w:rsid w:val="002B792F"/>
    <w:rsid w:val="002B7DF2"/>
    <w:rsid w:val="002C3184"/>
    <w:rsid w:val="002C45CB"/>
    <w:rsid w:val="002C54C4"/>
    <w:rsid w:val="002C5CCD"/>
    <w:rsid w:val="002C6228"/>
    <w:rsid w:val="002D0204"/>
    <w:rsid w:val="002D23B2"/>
    <w:rsid w:val="002D5B3F"/>
    <w:rsid w:val="002D648D"/>
    <w:rsid w:val="002D7921"/>
    <w:rsid w:val="002D7C21"/>
    <w:rsid w:val="002D7EE3"/>
    <w:rsid w:val="002D7F44"/>
    <w:rsid w:val="002E12AF"/>
    <w:rsid w:val="002E23CB"/>
    <w:rsid w:val="002E2400"/>
    <w:rsid w:val="002E2862"/>
    <w:rsid w:val="002E5F1C"/>
    <w:rsid w:val="002E6AA6"/>
    <w:rsid w:val="002E6BA8"/>
    <w:rsid w:val="002E6FC9"/>
    <w:rsid w:val="002E7614"/>
    <w:rsid w:val="002F0580"/>
    <w:rsid w:val="002F1017"/>
    <w:rsid w:val="002F3675"/>
    <w:rsid w:val="002F6435"/>
    <w:rsid w:val="002F7360"/>
    <w:rsid w:val="00305DC8"/>
    <w:rsid w:val="003062F0"/>
    <w:rsid w:val="00312A4B"/>
    <w:rsid w:val="003132F0"/>
    <w:rsid w:val="0031437B"/>
    <w:rsid w:val="003156D1"/>
    <w:rsid w:val="00317829"/>
    <w:rsid w:val="003202E9"/>
    <w:rsid w:val="00320A2A"/>
    <w:rsid w:val="0032138C"/>
    <w:rsid w:val="00321D1F"/>
    <w:rsid w:val="003246E4"/>
    <w:rsid w:val="00324BB5"/>
    <w:rsid w:val="00326195"/>
    <w:rsid w:val="00327320"/>
    <w:rsid w:val="0032735F"/>
    <w:rsid w:val="003277A0"/>
    <w:rsid w:val="00330C33"/>
    <w:rsid w:val="0033217D"/>
    <w:rsid w:val="00333971"/>
    <w:rsid w:val="00334284"/>
    <w:rsid w:val="00334FDE"/>
    <w:rsid w:val="003372A6"/>
    <w:rsid w:val="00340199"/>
    <w:rsid w:val="00342335"/>
    <w:rsid w:val="003430A7"/>
    <w:rsid w:val="00343BFB"/>
    <w:rsid w:val="00347007"/>
    <w:rsid w:val="003518DA"/>
    <w:rsid w:val="00351C72"/>
    <w:rsid w:val="00351CA4"/>
    <w:rsid w:val="003538C3"/>
    <w:rsid w:val="0035602E"/>
    <w:rsid w:val="003566BA"/>
    <w:rsid w:val="00357A6F"/>
    <w:rsid w:val="00360921"/>
    <w:rsid w:val="00361F92"/>
    <w:rsid w:val="003648DE"/>
    <w:rsid w:val="00365DF5"/>
    <w:rsid w:val="00367780"/>
    <w:rsid w:val="00372380"/>
    <w:rsid w:val="003748EF"/>
    <w:rsid w:val="00374A6D"/>
    <w:rsid w:val="0037550A"/>
    <w:rsid w:val="00376C5F"/>
    <w:rsid w:val="00376E3E"/>
    <w:rsid w:val="003823CC"/>
    <w:rsid w:val="00387413"/>
    <w:rsid w:val="00391552"/>
    <w:rsid w:val="0039329E"/>
    <w:rsid w:val="00393FA2"/>
    <w:rsid w:val="00395020"/>
    <w:rsid w:val="00396104"/>
    <w:rsid w:val="003963C2"/>
    <w:rsid w:val="00396642"/>
    <w:rsid w:val="00397090"/>
    <w:rsid w:val="003A0169"/>
    <w:rsid w:val="003A0329"/>
    <w:rsid w:val="003A047F"/>
    <w:rsid w:val="003A05C2"/>
    <w:rsid w:val="003A09E8"/>
    <w:rsid w:val="003A0E49"/>
    <w:rsid w:val="003A168D"/>
    <w:rsid w:val="003A1988"/>
    <w:rsid w:val="003A26B2"/>
    <w:rsid w:val="003A2755"/>
    <w:rsid w:val="003A471E"/>
    <w:rsid w:val="003A5334"/>
    <w:rsid w:val="003A609D"/>
    <w:rsid w:val="003B12FC"/>
    <w:rsid w:val="003B259D"/>
    <w:rsid w:val="003B34FD"/>
    <w:rsid w:val="003B3D18"/>
    <w:rsid w:val="003B4463"/>
    <w:rsid w:val="003B4FFB"/>
    <w:rsid w:val="003B5A6E"/>
    <w:rsid w:val="003C060F"/>
    <w:rsid w:val="003C1A4A"/>
    <w:rsid w:val="003C22E7"/>
    <w:rsid w:val="003C2855"/>
    <w:rsid w:val="003C29C2"/>
    <w:rsid w:val="003C343A"/>
    <w:rsid w:val="003C3DF0"/>
    <w:rsid w:val="003C59FC"/>
    <w:rsid w:val="003C6286"/>
    <w:rsid w:val="003C69F6"/>
    <w:rsid w:val="003C6CE3"/>
    <w:rsid w:val="003D0C49"/>
    <w:rsid w:val="003D1607"/>
    <w:rsid w:val="003D3779"/>
    <w:rsid w:val="003D3D01"/>
    <w:rsid w:val="003D45F4"/>
    <w:rsid w:val="003D5410"/>
    <w:rsid w:val="003D5435"/>
    <w:rsid w:val="003D5566"/>
    <w:rsid w:val="003D59B6"/>
    <w:rsid w:val="003D71C7"/>
    <w:rsid w:val="003E2172"/>
    <w:rsid w:val="003E2FFA"/>
    <w:rsid w:val="003E36AF"/>
    <w:rsid w:val="003E798A"/>
    <w:rsid w:val="003F3CB7"/>
    <w:rsid w:val="003F44B6"/>
    <w:rsid w:val="004005FE"/>
    <w:rsid w:val="00402F47"/>
    <w:rsid w:val="00403678"/>
    <w:rsid w:val="00403D28"/>
    <w:rsid w:val="00412E87"/>
    <w:rsid w:val="0041460C"/>
    <w:rsid w:val="00414DDE"/>
    <w:rsid w:val="00416506"/>
    <w:rsid w:val="00417BBE"/>
    <w:rsid w:val="00420282"/>
    <w:rsid w:val="00421FCF"/>
    <w:rsid w:val="00424D44"/>
    <w:rsid w:val="0043023C"/>
    <w:rsid w:val="00432324"/>
    <w:rsid w:val="0043237D"/>
    <w:rsid w:val="00434CDE"/>
    <w:rsid w:val="004356CE"/>
    <w:rsid w:val="0043654D"/>
    <w:rsid w:val="00436FE2"/>
    <w:rsid w:val="00437F06"/>
    <w:rsid w:val="004415F3"/>
    <w:rsid w:val="0044308C"/>
    <w:rsid w:val="00444199"/>
    <w:rsid w:val="00451458"/>
    <w:rsid w:val="00452F2B"/>
    <w:rsid w:val="00453732"/>
    <w:rsid w:val="00454D7F"/>
    <w:rsid w:val="00455459"/>
    <w:rsid w:val="00460DC6"/>
    <w:rsid w:val="004629FD"/>
    <w:rsid w:val="00462ED4"/>
    <w:rsid w:val="00462FC4"/>
    <w:rsid w:val="00463682"/>
    <w:rsid w:val="004638F1"/>
    <w:rsid w:val="0046513D"/>
    <w:rsid w:val="0046579A"/>
    <w:rsid w:val="00466C65"/>
    <w:rsid w:val="00467F95"/>
    <w:rsid w:val="004700EA"/>
    <w:rsid w:val="00470A29"/>
    <w:rsid w:val="00470FA3"/>
    <w:rsid w:val="00471010"/>
    <w:rsid w:val="00471094"/>
    <w:rsid w:val="00471F62"/>
    <w:rsid w:val="00472A36"/>
    <w:rsid w:val="004731D6"/>
    <w:rsid w:val="00473628"/>
    <w:rsid w:val="00474BFA"/>
    <w:rsid w:val="0047716A"/>
    <w:rsid w:val="0047776C"/>
    <w:rsid w:val="0048288E"/>
    <w:rsid w:val="00482AF0"/>
    <w:rsid w:val="00482F27"/>
    <w:rsid w:val="00483370"/>
    <w:rsid w:val="00483D24"/>
    <w:rsid w:val="00495918"/>
    <w:rsid w:val="00496326"/>
    <w:rsid w:val="0049688C"/>
    <w:rsid w:val="00497531"/>
    <w:rsid w:val="004A09B5"/>
    <w:rsid w:val="004A1131"/>
    <w:rsid w:val="004A2852"/>
    <w:rsid w:val="004A287F"/>
    <w:rsid w:val="004A3B53"/>
    <w:rsid w:val="004A4DE0"/>
    <w:rsid w:val="004A7ACF"/>
    <w:rsid w:val="004A7CCE"/>
    <w:rsid w:val="004B4DF1"/>
    <w:rsid w:val="004B6CA9"/>
    <w:rsid w:val="004B6D09"/>
    <w:rsid w:val="004B731B"/>
    <w:rsid w:val="004B7511"/>
    <w:rsid w:val="004B7A12"/>
    <w:rsid w:val="004B7D11"/>
    <w:rsid w:val="004C3867"/>
    <w:rsid w:val="004D01A6"/>
    <w:rsid w:val="004D33B3"/>
    <w:rsid w:val="004D650C"/>
    <w:rsid w:val="004D70AC"/>
    <w:rsid w:val="004E2427"/>
    <w:rsid w:val="004E2AAB"/>
    <w:rsid w:val="004E5C27"/>
    <w:rsid w:val="004E796C"/>
    <w:rsid w:val="004F18FF"/>
    <w:rsid w:val="004F20EF"/>
    <w:rsid w:val="004F3745"/>
    <w:rsid w:val="004F5875"/>
    <w:rsid w:val="004F6CA0"/>
    <w:rsid w:val="0050072D"/>
    <w:rsid w:val="00501523"/>
    <w:rsid w:val="00502B5A"/>
    <w:rsid w:val="00503232"/>
    <w:rsid w:val="00503F47"/>
    <w:rsid w:val="00507258"/>
    <w:rsid w:val="00510C86"/>
    <w:rsid w:val="00510D5C"/>
    <w:rsid w:val="0051450E"/>
    <w:rsid w:val="005146B8"/>
    <w:rsid w:val="005166BA"/>
    <w:rsid w:val="0052033A"/>
    <w:rsid w:val="005214D8"/>
    <w:rsid w:val="00523617"/>
    <w:rsid w:val="00524B0A"/>
    <w:rsid w:val="0052610C"/>
    <w:rsid w:val="00526E42"/>
    <w:rsid w:val="0053011A"/>
    <w:rsid w:val="00530970"/>
    <w:rsid w:val="00532C05"/>
    <w:rsid w:val="00532F9F"/>
    <w:rsid w:val="005367B0"/>
    <w:rsid w:val="00541169"/>
    <w:rsid w:val="00542136"/>
    <w:rsid w:val="00544209"/>
    <w:rsid w:val="00544943"/>
    <w:rsid w:val="005454C9"/>
    <w:rsid w:val="005462F9"/>
    <w:rsid w:val="00550AAD"/>
    <w:rsid w:val="00550B87"/>
    <w:rsid w:val="0055179D"/>
    <w:rsid w:val="00551AAC"/>
    <w:rsid w:val="00554A99"/>
    <w:rsid w:val="005558C5"/>
    <w:rsid w:val="00557F2F"/>
    <w:rsid w:val="00560EA4"/>
    <w:rsid w:val="005619CF"/>
    <w:rsid w:val="00561EAF"/>
    <w:rsid w:val="0056215C"/>
    <w:rsid w:val="005627B4"/>
    <w:rsid w:val="005629E0"/>
    <w:rsid w:val="00563A1D"/>
    <w:rsid w:val="005644E0"/>
    <w:rsid w:val="00565810"/>
    <w:rsid w:val="00566916"/>
    <w:rsid w:val="0056760C"/>
    <w:rsid w:val="00567B20"/>
    <w:rsid w:val="00572EE3"/>
    <w:rsid w:val="00574FFD"/>
    <w:rsid w:val="00576237"/>
    <w:rsid w:val="005763FE"/>
    <w:rsid w:val="00580554"/>
    <w:rsid w:val="00583F6F"/>
    <w:rsid w:val="0058413C"/>
    <w:rsid w:val="00585071"/>
    <w:rsid w:val="0058633E"/>
    <w:rsid w:val="005872F5"/>
    <w:rsid w:val="005954DF"/>
    <w:rsid w:val="00595DA6"/>
    <w:rsid w:val="00596D08"/>
    <w:rsid w:val="005A0D45"/>
    <w:rsid w:val="005A1792"/>
    <w:rsid w:val="005A6EE3"/>
    <w:rsid w:val="005A7406"/>
    <w:rsid w:val="005B0992"/>
    <w:rsid w:val="005B0BC5"/>
    <w:rsid w:val="005B1532"/>
    <w:rsid w:val="005B1773"/>
    <w:rsid w:val="005B1BD0"/>
    <w:rsid w:val="005B2579"/>
    <w:rsid w:val="005B40D5"/>
    <w:rsid w:val="005B6220"/>
    <w:rsid w:val="005B65BA"/>
    <w:rsid w:val="005B74E9"/>
    <w:rsid w:val="005B7DE7"/>
    <w:rsid w:val="005C28AD"/>
    <w:rsid w:val="005C29E9"/>
    <w:rsid w:val="005C2EA7"/>
    <w:rsid w:val="005C4230"/>
    <w:rsid w:val="005C5262"/>
    <w:rsid w:val="005C57F0"/>
    <w:rsid w:val="005C5972"/>
    <w:rsid w:val="005C62A9"/>
    <w:rsid w:val="005C6EAE"/>
    <w:rsid w:val="005C7A1D"/>
    <w:rsid w:val="005D09A2"/>
    <w:rsid w:val="005D0BB7"/>
    <w:rsid w:val="005D45D0"/>
    <w:rsid w:val="005D4B55"/>
    <w:rsid w:val="005D5031"/>
    <w:rsid w:val="005D662B"/>
    <w:rsid w:val="005D6D74"/>
    <w:rsid w:val="005D7821"/>
    <w:rsid w:val="005D7A9B"/>
    <w:rsid w:val="005D7D09"/>
    <w:rsid w:val="005E049D"/>
    <w:rsid w:val="005E7CBE"/>
    <w:rsid w:val="005F07A9"/>
    <w:rsid w:val="005F23CC"/>
    <w:rsid w:val="005F33A4"/>
    <w:rsid w:val="005F52D6"/>
    <w:rsid w:val="005F6134"/>
    <w:rsid w:val="00602DAD"/>
    <w:rsid w:val="00604684"/>
    <w:rsid w:val="00606926"/>
    <w:rsid w:val="006110B2"/>
    <w:rsid w:val="00615FA9"/>
    <w:rsid w:val="006160DE"/>
    <w:rsid w:val="00617507"/>
    <w:rsid w:val="00617818"/>
    <w:rsid w:val="0062073B"/>
    <w:rsid w:val="00622993"/>
    <w:rsid w:val="00623D13"/>
    <w:rsid w:val="00623E1D"/>
    <w:rsid w:val="00624E9C"/>
    <w:rsid w:val="0063318C"/>
    <w:rsid w:val="006336C5"/>
    <w:rsid w:val="00633724"/>
    <w:rsid w:val="006338C1"/>
    <w:rsid w:val="00634916"/>
    <w:rsid w:val="00634FCB"/>
    <w:rsid w:val="006418B2"/>
    <w:rsid w:val="00642C75"/>
    <w:rsid w:val="00644C01"/>
    <w:rsid w:val="006461F5"/>
    <w:rsid w:val="00647B2E"/>
    <w:rsid w:val="00652E2F"/>
    <w:rsid w:val="0065481E"/>
    <w:rsid w:val="0065697D"/>
    <w:rsid w:val="00656DFD"/>
    <w:rsid w:val="006570C0"/>
    <w:rsid w:val="00657149"/>
    <w:rsid w:val="006577FC"/>
    <w:rsid w:val="00657C42"/>
    <w:rsid w:val="006605AD"/>
    <w:rsid w:val="0066295D"/>
    <w:rsid w:val="006635FF"/>
    <w:rsid w:val="00665F3F"/>
    <w:rsid w:val="006660C9"/>
    <w:rsid w:val="006664F3"/>
    <w:rsid w:val="0066690E"/>
    <w:rsid w:val="00667014"/>
    <w:rsid w:val="00667B74"/>
    <w:rsid w:val="00667BDE"/>
    <w:rsid w:val="00667DD7"/>
    <w:rsid w:val="006762EE"/>
    <w:rsid w:val="00681699"/>
    <w:rsid w:val="006821CF"/>
    <w:rsid w:val="0068298E"/>
    <w:rsid w:val="00683EE9"/>
    <w:rsid w:val="00685A71"/>
    <w:rsid w:val="00687EF4"/>
    <w:rsid w:val="0069190B"/>
    <w:rsid w:val="00691B52"/>
    <w:rsid w:val="00693A06"/>
    <w:rsid w:val="00695085"/>
    <w:rsid w:val="00695D56"/>
    <w:rsid w:val="00696489"/>
    <w:rsid w:val="006A1680"/>
    <w:rsid w:val="006A2499"/>
    <w:rsid w:val="006A5ACA"/>
    <w:rsid w:val="006A639B"/>
    <w:rsid w:val="006A6703"/>
    <w:rsid w:val="006B23C5"/>
    <w:rsid w:val="006B4686"/>
    <w:rsid w:val="006B569E"/>
    <w:rsid w:val="006B58A7"/>
    <w:rsid w:val="006B61FA"/>
    <w:rsid w:val="006B643F"/>
    <w:rsid w:val="006C0DAA"/>
    <w:rsid w:val="006C105A"/>
    <w:rsid w:val="006C1591"/>
    <w:rsid w:val="006C347F"/>
    <w:rsid w:val="006C5BE8"/>
    <w:rsid w:val="006C70E2"/>
    <w:rsid w:val="006D02E3"/>
    <w:rsid w:val="006D4466"/>
    <w:rsid w:val="006D583C"/>
    <w:rsid w:val="006D61B6"/>
    <w:rsid w:val="006D721C"/>
    <w:rsid w:val="006D787D"/>
    <w:rsid w:val="006E0390"/>
    <w:rsid w:val="006E0E00"/>
    <w:rsid w:val="006E27CE"/>
    <w:rsid w:val="006E2D90"/>
    <w:rsid w:val="006E306E"/>
    <w:rsid w:val="006E4E8E"/>
    <w:rsid w:val="006F0E06"/>
    <w:rsid w:val="006F27DB"/>
    <w:rsid w:val="006F3DF9"/>
    <w:rsid w:val="006F4A35"/>
    <w:rsid w:val="00700894"/>
    <w:rsid w:val="00703BBA"/>
    <w:rsid w:val="00704742"/>
    <w:rsid w:val="00705BEC"/>
    <w:rsid w:val="007066F9"/>
    <w:rsid w:val="007123E7"/>
    <w:rsid w:val="00717AFB"/>
    <w:rsid w:val="00720D26"/>
    <w:rsid w:val="00722C07"/>
    <w:rsid w:val="00725440"/>
    <w:rsid w:val="007260D9"/>
    <w:rsid w:val="00726E0E"/>
    <w:rsid w:val="00727B67"/>
    <w:rsid w:val="00731BFB"/>
    <w:rsid w:val="00732508"/>
    <w:rsid w:val="0073255A"/>
    <w:rsid w:val="00733529"/>
    <w:rsid w:val="00734601"/>
    <w:rsid w:val="00735F03"/>
    <w:rsid w:val="00747935"/>
    <w:rsid w:val="0075030D"/>
    <w:rsid w:val="00750968"/>
    <w:rsid w:val="00750974"/>
    <w:rsid w:val="0075287A"/>
    <w:rsid w:val="00753460"/>
    <w:rsid w:val="00755C52"/>
    <w:rsid w:val="00755DF9"/>
    <w:rsid w:val="0075694E"/>
    <w:rsid w:val="00756A0D"/>
    <w:rsid w:val="00757CE1"/>
    <w:rsid w:val="0076011F"/>
    <w:rsid w:val="00764715"/>
    <w:rsid w:val="00767141"/>
    <w:rsid w:val="00773B56"/>
    <w:rsid w:val="00773F64"/>
    <w:rsid w:val="00777262"/>
    <w:rsid w:val="00781ADB"/>
    <w:rsid w:val="00784BCA"/>
    <w:rsid w:val="00787F4D"/>
    <w:rsid w:val="00791823"/>
    <w:rsid w:val="007923F0"/>
    <w:rsid w:val="00797E50"/>
    <w:rsid w:val="007A6DA7"/>
    <w:rsid w:val="007B162A"/>
    <w:rsid w:val="007B3391"/>
    <w:rsid w:val="007B7E36"/>
    <w:rsid w:val="007C0CBF"/>
    <w:rsid w:val="007C2CA6"/>
    <w:rsid w:val="007C32EE"/>
    <w:rsid w:val="007C3508"/>
    <w:rsid w:val="007C4335"/>
    <w:rsid w:val="007C55A6"/>
    <w:rsid w:val="007C66F6"/>
    <w:rsid w:val="007C6C05"/>
    <w:rsid w:val="007C76D7"/>
    <w:rsid w:val="007D06F1"/>
    <w:rsid w:val="007D162B"/>
    <w:rsid w:val="007D2CD7"/>
    <w:rsid w:val="007D6573"/>
    <w:rsid w:val="007D6ABF"/>
    <w:rsid w:val="007E1113"/>
    <w:rsid w:val="007E2603"/>
    <w:rsid w:val="007E3EC1"/>
    <w:rsid w:val="007E438C"/>
    <w:rsid w:val="007E4C41"/>
    <w:rsid w:val="007E571A"/>
    <w:rsid w:val="007F52E3"/>
    <w:rsid w:val="007F5B8E"/>
    <w:rsid w:val="007F65FA"/>
    <w:rsid w:val="007F6C1E"/>
    <w:rsid w:val="008007CB"/>
    <w:rsid w:val="00803219"/>
    <w:rsid w:val="008035E0"/>
    <w:rsid w:val="00803B8D"/>
    <w:rsid w:val="00805FAE"/>
    <w:rsid w:val="00807595"/>
    <w:rsid w:val="00807DD4"/>
    <w:rsid w:val="0081049B"/>
    <w:rsid w:val="00811CBD"/>
    <w:rsid w:val="008157AB"/>
    <w:rsid w:val="00820551"/>
    <w:rsid w:val="00821554"/>
    <w:rsid w:val="00821D44"/>
    <w:rsid w:val="00823295"/>
    <w:rsid w:val="00824A37"/>
    <w:rsid w:val="00824FE8"/>
    <w:rsid w:val="0082792D"/>
    <w:rsid w:val="0082794B"/>
    <w:rsid w:val="00830173"/>
    <w:rsid w:val="008306E2"/>
    <w:rsid w:val="00831931"/>
    <w:rsid w:val="00831F4D"/>
    <w:rsid w:val="00833947"/>
    <w:rsid w:val="00835159"/>
    <w:rsid w:val="00836A6A"/>
    <w:rsid w:val="00836F9D"/>
    <w:rsid w:val="00837340"/>
    <w:rsid w:val="00840FFA"/>
    <w:rsid w:val="0084217D"/>
    <w:rsid w:val="008425C6"/>
    <w:rsid w:val="008427F9"/>
    <w:rsid w:val="00843B33"/>
    <w:rsid w:val="0084652E"/>
    <w:rsid w:val="00847517"/>
    <w:rsid w:val="008512A9"/>
    <w:rsid w:val="008519D3"/>
    <w:rsid w:val="0085605F"/>
    <w:rsid w:val="008570BB"/>
    <w:rsid w:val="008600BE"/>
    <w:rsid w:val="008609BC"/>
    <w:rsid w:val="008620BC"/>
    <w:rsid w:val="0086238B"/>
    <w:rsid w:val="0086239D"/>
    <w:rsid w:val="0086296D"/>
    <w:rsid w:val="00862BE9"/>
    <w:rsid w:val="008637D2"/>
    <w:rsid w:val="00864E11"/>
    <w:rsid w:val="00865481"/>
    <w:rsid w:val="00865ACE"/>
    <w:rsid w:val="008663F9"/>
    <w:rsid w:val="008756E2"/>
    <w:rsid w:val="00875C8D"/>
    <w:rsid w:val="00877A73"/>
    <w:rsid w:val="00877CB2"/>
    <w:rsid w:val="008832D4"/>
    <w:rsid w:val="0088489A"/>
    <w:rsid w:val="00886B26"/>
    <w:rsid w:val="008879A1"/>
    <w:rsid w:val="0089044A"/>
    <w:rsid w:val="00891B80"/>
    <w:rsid w:val="00891DDE"/>
    <w:rsid w:val="00892B8F"/>
    <w:rsid w:val="008938AE"/>
    <w:rsid w:val="008953F3"/>
    <w:rsid w:val="00896484"/>
    <w:rsid w:val="008A15E2"/>
    <w:rsid w:val="008A50C7"/>
    <w:rsid w:val="008A62DF"/>
    <w:rsid w:val="008A6417"/>
    <w:rsid w:val="008A75B3"/>
    <w:rsid w:val="008B0625"/>
    <w:rsid w:val="008B1763"/>
    <w:rsid w:val="008B1DFC"/>
    <w:rsid w:val="008B1F92"/>
    <w:rsid w:val="008B2875"/>
    <w:rsid w:val="008B2D94"/>
    <w:rsid w:val="008B6E69"/>
    <w:rsid w:val="008C3820"/>
    <w:rsid w:val="008C41E1"/>
    <w:rsid w:val="008C4BB9"/>
    <w:rsid w:val="008C71BC"/>
    <w:rsid w:val="008D13B2"/>
    <w:rsid w:val="008D1752"/>
    <w:rsid w:val="008D2BBF"/>
    <w:rsid w:val="008D2BE9"/>
    <w:rsid w:val="008D35F5"/>
    <w:rsid w:val="008D42AF"/>
    <w:rsid w:val="008D7730"/>
    <w:rsid w:val="008E0A2B"/>
    <w:rsid w:val="008E207F"/>
    <w:rsid w:val="008E6D1C"/>
    <w:rsid w:val="008E7964"/>
    <w:rsid w:val="008F0F2D"/>
    <w:rsid w:val="008F1A07"/>
    <w:rsid w:val="008F3D55"/>
    <w:rsid w:val="008F59E4"/>
    <w:rsid w:val="008F7A25"/>
    <w:rsid w:val="00901EF3"/>
    <w:rsid w:val="00902EE5"/>
    <w:rsid w:val="00904345"/>
    <w:rsid w:val="00904AAE"/>
    <w:rsid w:val="00907585"/>
    <w:rsid w:val="00911249"/>
    <w:rsid w:val="00914568"/>
    <w:rsid w:val="00915715"/>
    <w:rsid w:val="00916318"/>
    <w:rsid w:val="0091734B"/>
    <w:rsid w:val="00917EF1"/>
    <w:rsid w:val="0092328D"/>
    <w:rsid w:val="00924705"/>
    <w:rsid w:val="00924A30"/>
    <w:rsid w:val="00926B21"/>
    <w:rsid w:val="0092718A"/>
    <w:rsid w:val="00933FA9"/>
    <w:rsid w:val="0093520D"/>
    <w:rsid w:val="009371F8"/>
    <w:rsid w:val="00940DB2"/>
    <w:rsid w:val="00942337"/>
    <w:rsid w:val="00942BBC"/>
    <w:rsid w:val="00944B76"/>
    <w:rsid w:val="009461DD"/>
    <w:rsid w:val="0094682F"/>
    <w:rsid w:val="00946E34"/>
    <w:rsid w:val="009511B2"/>
    <w:rsid w:val="00954376"/>
    <w:rsid w:val="00956806"/>
    <w:rsid w:val="00960692"/>
    <w:rsid w:val="00961368"/>
    <w:rsid w:val="0096178F"/>
    <w:rsid w:val="00961BCB"/>
    <w:rsid w:val="00962415"/>
    <w:rsid w:val="009626EC"/>
    <w:rsid w:val="00963243"/>
    <w:rsid w:val="00964961"/>
    <w:rsid w:val="00970833"/>
    <w:rsid w:val="0097097A"/>
    <w:rsid w:val="009710AD"/>
    <w:rsid w:val="00972C4B"/>
    <w:rsid w:val="0097321D"/>
    <w:rsid w:val="0097540D"/>
    <w:rsid w:val="0097626E"/>
    <w:rsid w:val="00976DA9"/>
    <w:rsid w:val="00977B15"/>
    <w:rsid w:val="00982B71"/>
    <w:rsid w:val="00985148"/>
    <w:rsid w:val="009852C4"/>
    <w:rsid w:val="009870BD"/>
    <w:rsid w:val="0098763E"/>
    <w:rsid w:val="00994797"/>
    <w:rsid w:val="0099725E"/>
    <w:rsid w:val="009A14C2"/>
    <w:rsid w:val="009A166B"/>
    <w:rsid w:val="009A2027"/>
    <w:rsid w:val="009A3420"/>
    <w:rsid w:val="009A4AB1"/>
    <w:rsid w:val="009A55AB"/>
    <w:rsid w:val="009A5641"/>
    <w:rsid w:val="009A6E61"/>
    <w:rsid w:val="009B2187"/>
    <w:rsid w:val="009B4A5C"/>
    <w:rsid w:val="009B73B0"/>
    <w:rsid w:val="009C1AC9"/>
    <w:rsid w:val="009C7326"/>
    <w:rsid w:val="009C7E49"/>
    <w:rsid w:val="009D0CF6"/>
    <w:rsid w:val="009D4757"/>
    <w:rsid w:val="009D4A1C"/>
    <w:rsid w:val="009D4EEB"/>
    <w:rsid w:val="009E1459"/>
    <w:rsid w:val="009E2FDB"/>
    <w:rsid w:val="009E32D2"/>
    <w:rsid w:val="009E4D78"/>
    <w:rsid w:val="009E5E18"/>
    <w:rsid w:val="009E6845"/>
    <w:rsid w:val="009E780E"/>
    <w:rsid w:val="009F0273"/>
    <w:rsid w:val="009F2AE3"/>
    <w:rsid w:val="009F6573"/>
    <w:rsid w:val="009F70F2"/>
    <w:rsid w:val="009F75F0"/>
    <w:rsid w:val="00A01749"/>
    <w:rsid w:val="00A032B2"/>
    <w:rsid w:val="00A04800"/>
    <w:rsid w:val="00A066B1"/>
    <w:rsid w:val="00A10788"/>
    <w:rsid w:val="00A14DFB"/>
    <w:rsid w:val="00A17510"/>
    <w:rsid w:val="00A1786A"/>
    <w:rsid w:val="00A21361"/>
    <w:rsid w:val="00A24182"/>
    <w:rsid w:val="00A24230"/>
    <w:rsid w:val="00A25754"/>
    <w:rsid w:val="00A27373"/>
    <w:rsid w:val="00A3070F"/>
    <w:rsid w:val="00A307EA"/>
    <w:rsid w:val="00A310C8"/>
    <w:rsid w:val="00A3133B"/>
    <w:rsid w:val="00A33A5B"/>
    <w:rsid w:val="00A34DB9"/>
    <w:rsid w:val="00A354A7"/>
    <w:rsid w:val="00A36E8A"/>
    <w:rsid w:val="00A41678"/>
    <w:rsid w:val="00A42050"/>
    <w:rsid w:val="00A424E8"/>
    <w:rsid w:val="00A42542"/>
    <w:rsid w:val="00A50A5A"/>
    <w:rsid w:val="00A52F59"/>
    <w:rsid w:val="00A569C0"/>
    <w:rsid w:val="00A5727E"/>
    <w:rsid w:val="00A576C0"/>
    <w:rsid w:val="00A606E9"/>
    <w:rsid w:val="00A60E2C"/>
    <w:rsid w:val="00A634A3"/>
    <w:rsid w:val="00A63966"/>
    <w:rsid w:val="00A64140"/>
    <w:rsid w:val="00A6582E"/>
    <w:rsid w:val="00A66657"/>
    <w:rsid w:val="00A66C87"/>
    <w:rsid w:val="00A66D49"/>
    <w:rsid w:val="00A70FA7"/>
    <w:rsid w:val="00A7276E"/>
    <w:rsid w:val="00A730A4"/>
    <w:rsid w:val="00A74740"/>
    <w:rsid w:val="00A77DB6"/>
    <w:rsid w:val="00A80ACA"/>
    <w:rsid w:val="00A81AC0"/>
    <w:rsid w:val="00A82941"/>
    <w:rsid w:val="00A83F44"/>
    <w:rsid w:val="00A844E8"/>
    <w:rsid w:val="00A868D4"/>
    <w:rsid w:val="00A86C1C"/>
    <w:rsid w:val="00A86EA0"/>
    <w:rsid w:val="00A874AC"/>
    <w:rsid w:val="00A90580"/>
    <w:rsid w:val="00A90702"/>
    <w:rsid w:val="00A913FE"/>
    <w:rsid w:val="00A9407A"/>
    <w:rsid w:val="00A958E9"/>
    <w:rsid w:val="00AA0147"/>
    <w:rsid w:val="00AA1196"/>
    <w:rsid w:val="00AA1F0A"/>
    <w:rsid w:val="00AA507F"/>
    <w:rsid w:val="00AA5408"/>
    <w:rsid w:val="00AA68D5"/>
    <w:rsid w:val="00AA7753"/>
    <w:rsid w:val="00AB041A"/>
    <w:rsid w:val="00AB0B51"/>
    <w:rsid w:val="00AB1010"/>
    <w:rsid w:val="00AB1C94"/>
    <w:rsid w:val="00AB4D2B"/>
    <w:rsid w:val="00AB4E92"/>
    <w:rsid w:val="00AC3C55"/>
    <w:rsid w:val="00AC4EC7"/>
    <w:rsid w:val="00AC6673"/>
    <w:rsid w:val="00AC6FF9"/>
    <w:rsid w:val="00AD1747"/>
    <w:rsid w:val="00AD1C27"/>
    <w:rsid w:val="00AD2127"/>
    <w:rsid w:val="00AD2FC0"/>
    <w:rsid w:val="00AD4719"/>
    <w:rsid w:val="00AD6D05"/>
    <w:rsid w:val="00AE380B"/>
    <w:rsid w:val="00AE6747"/>
    <w:rsid w:val="00AF10D4"/>
    <w:rsid w:val="00AF4A2B"/>
    <w:rsid w:val="00AF658D"/>
    <w:rsid w:val="00AF6A96"/>
    <w:rsid w:val="00AF73D5"/>
    <w:rsid w:val="00B0178F"/>
    <w:rsid w:val="00B01C7F"/>
    <w:rsid w:val="00B02356"/>
    <w:rsid w:val="00B03F75"/>
    <w:rsid w:val="00B0400C"/>
    <w:rsid w:val="00B04F89"/>
    <w:rsid w:val="00B0539F"/>
    <w:rsid w:val="00B10E78"/>
    <w:rsid w:val="00B1204B"/>
    <w:rsid w:val="00B13174"/>
    <w:rsid w:val="00B131EC"/>
    <w:rsid w:val="00B13788"/>
    <w:rsid w:val="00B154B1"/>
    <w:rsid w:val="00B1681B"/>
    <w:rsid w:val="00B16DE6"/>
    <w:rsid w:val="00B17E50"/>
    <w:rsid w:val="00B20589"/>
    <w:rsid w:val="00B2112A"/>
    <w:rsid w:val="00B211AB"/>
    <w:rsid w:val="00B26F30"/>
    <w:rsid w:val="00B3008D"/>
    <w:rsid w:val="00B306B2"/>
    <w:rsid w:val="00B331CA"/>
    <w:rsid w:val="00B373D1"/>
    <w:rsid w:val="00B37845"/>
    <w:rsid w:val="00B37FCF"/>
    <w:rsid w:val="00B40295"/>
    <w:rsid w:val="00B4536D"/>
    <w:rsid w:val="00B46C0C"/>
    <w:rsid w:val="00B515EC"/>
    <w:rsid w:val="00B52642"/>
    <w:rsid w:val="00B52AEB"/>
    <w:rsid w:val="00B53F32"/>
    <w:rsid w:val="00B541EA"/>
    <w:rsid w:val="00B5530A"/>
    <w:rsid w:val="00B55D51"/>
    <w:rsid w:val="00B57720"/>
    <w:rsid w:val="00B61CA9"/>
    <w:rsid w:val="00B62947"/>
    <w:rsid w:val="00B6329B"/>
    <w:rsid w:val="00B64FC2"/>
    <w:rsid w:val="00B71AD4"/>
    <w:rsid w:val="00B72B34"/>
    <w:rsid w:val="00B73162"/>
    <w:rsid w:val="00B75269"/>
    <w:rsid w:val="00B75B42"/>
    <w:rsid w:val="00B773A8"/>
    <w:rsid w:val="00B80DA3"/>
    <w:rsid w:val="00B849FD"/>
    <w:rsid w:val="00B86BE7"/>
    <w:rsid w:val="00B9085D"/>
    <w:rsid w:val="00B9201D"/>
    <w:rsid w:val="00B9208B"/>
    <w:rsid w:val="00B94C6B"/>
    <w:rsid w:val="00B977FE"/>
    <w:rsid w:val="00BA0A6A"/>
    <w:rsid w:val="00BA3829"/>
    <w:rsid w:val="00BA4467"/>
    <w:rsid w:val="00BA56FB"/>
    <w:rsid w:val="00BA60B9"/>
    <w:rsid w:val="00BA6844"/>
    <w:rsid w:val="00BA7D7D"/>
    <w:rsid w:val="00BA7DD4"/>
    <w:rsid w:val="00BB0037"/>
    <w:rsid w:val="00BB2758"/>
    <w:rsid w:val="00BB7486"/>
    <w:rsid w:val="00BB768D"/>
    <w:rsid w:val="00BC0D89"/>
    <w:rsid w:val="00BC11A8"/>
    <w:rsid w:val="00BC27B3"/>
    <w:rsid w:val="00BC2A99"/>
    <w:rsid w:val="00BC3445"/>
    <w:rsid w:val="00BC4425"/>
    <w:rsid w:val="00BC5915"/>
    <w:rsid w:val="00BC7041"/>
    <w:rsid w:val="00BC78D0"/>
    <w:rsid w:val="00BD14FE"/>
    <w:rsid w:val="00BD174F"/>
    <w:rsid w:val="00BD4292"/>
    <w:rsid w:val="00BD4E24"/>
    <w:rsid w:val="00BD507F"/>
    <w:rsid w:val="00BD6264"/>
    <w:rsid w:val="00BE13AA"/>
    <w:rsid w:val="00BE1EEA"/>
    <w:rsid w:val="00BE525C"/>
    <w:rsid w:val="00BE6D6A"/>
    <w:rsid w:val="00BF2511"/>
    <w:rsid w:val="00BF2AE3"/>
    <w:rsid w:val="00BF47A1"/>
    <w:rsid w:val="00BF696E"/>
    <w:rsid w:val="00C021CB"/>
    <w:rsid w:val="00C045A1"/>
    <w:rsid w:val="00C058F6"/>
    <w:rsid w:val="00C06420"/>
    <w:rsid w:val="00C06C86"/>
    <w:rsid w:val="00C121A8"/>
    <w:rsid w:val="00C14AC4"/>
    <w:rsid w:val="00C1603D"/>
    <w:rsid w:val="00C16566"/>
    <w:rsid w:val="00C16987"/>
    <w:rsid w:val="00C171D8"/>
    <w:rsid w:val="00C204EA"/>
    <w:rsid w:val="00C21D54"/>
    <w:rsid w:val="00C21EB8"/>
    <w:rsid w:val="00C22D81"/>
    <w:rsid w:val="00C239FF"/>
    <w:rsid w:val="00C23F27"/>
    <w:rsid w:val="00C26212"/>
    <w:rsid w:val="00C26568"/>
    <w:rsid w:val="00C27152"/>
    <w:rsid w:val="00C271CA"/>
    <w:rsid w:val="00C32528"/>
    <w:rsid w:val="00C32C17"/>
    <w:rsid w:val="00C32ED6"/>
    <w:rsid w:val="00C35191"/>
    <w:rsid w:val="00C353CB"/>
    <w:rsid w:val="00C405AC"/>
    <w:rsid w:val="00C40AAE"/>
    <w:rsid w:val="00C41558"/>
    <w:rsid w:val="00C41F75"/>
    <w:rsid w:val="00C43F96"/>
    <w:rsid w:val="00C44800"/>
    <w:rsid w:val="00C45432"/>
    <w:rsid w:val="00C47719"/>
    <w:rsid w:val="00C50786"/>
    <w:rsid w:val="00C51489"/>
    <w:rsid w:val="00C520A4"/>
    <w:rsid w:val="00C52C87"/>
    <w:rsid w:val="00C54410"/>
    <w:rsid w:val="00C549FD"/>
    <w:rsid w:val="00C54A42"/>
    <w:rsid w:val="00C550D0"/>
    <w:rsid w:val="00C551D5"/>
    <w:rsid w:val="00C559D1"/>
    <w:rsid w:val="00C56E6F"/>
    <w:rsid w:val="00C62716"/>
    <w:rsid w:val="00C63E96"/>
    <w:rsid w:val="00C64B9F"/>
    <w:rsid w:val="00C702DA"/>
    <w:rsid w:val="00C70EC0"/>
    <w:rsid w:val="00C71597"/>
    <w:rsid w:val="00C7227F"/>
    <w:rsid w:val="00C737B0"/>
    <w:rsid w:val="00C7774D"/>
    <w:rsid w:val="00C77947"/>
    <w:rsid w:val="00C82A22"/>
    <w:rsid w:val="00C83D65"/>
    <w:rsid w:val="00C85FD6"/>
    <w:rsid w:val="00C90FB7"/>
    <w:rsid w:val="00C93BD5"/>
    <w:rsid w:val="00C93E40"/>
    <w:rsid w:val="00C952F2"/>
    <w:rsid w:val="00C96051"/>
    <w:rsid w:val="00C963BB"/>
    <w:rsid w:val="00CA2F0E"/>
    <w:rsid w:val="00CA3374"/>
    <w:rsid w:val="00CA39E0"/>
    <w:rsid w:val="00CA795D"/>
    <w:rsid w:val="00CB10B4"/>
    <w:rsid w:val="00CB2ABB"/>
    <w:rsid w:val="00CB4E27"/>
    <w:rsid w:val="00CB55E0"/>
    <w:rsid w:val="00CB5C19"/>
    <w:rsid w:val="00CB6699"/>
    <w:rsid w:val="00CC1896"/>
    <w:rsid w:val="00CC1E78"/>
    <w:rsid w:val="00CC1E95"/>
    <w:rsid w:val="00CC2EED"/>
    <w:rsid w:val="00CC3DB0"/>
    <w:rsid w:val="00CC670B"/>
    <w:rsid w:val="00CD0B40"/>
    <w:rsid w:val="00CD1929"/>
    <w:rsid w:val="00CD3345"/>
    <w:rsid w:val="00CD423C"/>
    <w:rsid w:val="00CD44CA"/>
    <w:rsid w:val="00CD557C"/>
    <w:rsid w:val="00CE0215"/>
    <w:rsid w:val="00CE0767"/>
    <w:rsid w:val="00CE096E"/>
    <w:rsid w:val="00CE6AEF"/>
    <w:rsid w:val="00CE7D3F"/>
    <w:rsid w:val="00CE7DCF"/>
    <w:rsid w:val="00CF0E28"/>
    <w:rsid w:val="00CF3CBA"/>
    <w:rsid w:val="00CF46B9"/>
    <w:rsid w:val="00CF4BA8"/>
    <w:rsid w:val="00CF5A9F"/>
    <w:rsid w:val="00CF5BE9"/>
    <w:rsid w:val="00D003EF"/>
    <w:rsid w:val="00D023EB"/>
    <w:rsid w:val="00D02DCC"/>
    <w:rsid w:val="00D05034"/>
    <w:rsid w:val="00D05A5C"/>
    <w:rsid w:val="00D05BF0"/>
    <w:rsid w:val="00D07B41"/>
    <w:rsid w:val="00D110F2"/>
    <w:rsid w:val="00D11C5B"/>
    <w:rsid w:val="00D12D4E"/>
    <w:rsid w:val="00D134E3"/>
    <w:rsid w:val="00D15D10"/>
    <w:rsid w:val="00D17359"/>
    <w:rsid w:val="00D17924"/>
    <w:rsid w:val="00D25A83"/>
    <w:rsid w:val="00D26771"/>
    <w:rsid w:val="00D30AB9"/>
    <w:rsid w:val="00D33337"/>
    <w:rsid w:val="00D33713"/>
    <w:rsid w:val="00D354F5"/>
    <w:rsid w:val="00D368A2"/>
    <w:rsid w:val="00D36BD0"/>
    <w:rsid w:val="00D371FB"/>
    <w:rsid w:val="00D43190"/>
    <w:rsid w:val="00D43C80"/>
    <w:rsid w:val="00D50211"/>
    <w:rsid w:val="00D524CA"/>
    <w:rsid w:val="00D55E03"/>
    <w:rsid w:val="00D60504"/>
    <w:rsid w:val="00D61F25"/>
    <w:rsid w:val="00D62B91"/>
    <w:rsid w:val="00D6347F"/>
    <w:rsid w:val="00D653CE"/>
    <w:rsid w:val="00D658BB"/>
    <w:rsid w:val="00D67A77"/>
    <w:rsid w:val="00D70D30"/>
    <w:rsid w:val="00D7137C"/>
    <w:rsid w:val="00D71708"/>
    <w:rsid w:val="00D73EE3"/>
    <w:rsid w:val="00D74098"/>
    <w:rsid w:val="00D741F8"/>
    <w:rsid w:val="00D7609E"/>
    <w:rsid w:val="00D77875"/>
    <w:rsid w:val="00D80228"/>
    <w:rsid w:val="00D80806"/>
    <w:rsid w:val="00D82DC8"/>
    <w:rsid w:val="00D83A1C"/>
    <w:rsid w:val="00D846D6"/>
    <w:rsid w:val="00D85004"/>
    <w:rsid w:val="00D86F23"/>
    <w:rsid w:val="00D872F6"/>
    <w:rsid w:val="00D878E7"/>
    <w:rsid w:val="00D87FA4"/>
    <w:rsid w:val="00D9028E"/>
    <w:rsid w:val="00D916DA"/>
    <w:rsid w:val="00D93A59"/>
    <w:rsid w:val="00D93BCD"/>
    <w:rsid w:val="00D96F6A"/>
    <w:rsid w:val="00D9773B"/>
    <w:rsid w:val="00D97EB5"/>
    <w:rsid w:val="00DA0096"/>
    <w:rsid w:val="00DA0181"/>
    <w:rsid w:val="00DA0AB9"/>
    <w:rsid w:val="00DA3C3D"/>
    <w:rsid w:val="00DA3FA1"/>
    <w:rsid w:val="00DA5403"/>
    <w:rsid w:val="00DA5B5B"/>
    <w:rsid w:val="00DA5F76"/>
    <w:rsid w:val="00DA6BA7"/>
    <w:rsid w:val="00DB33CD"/>
    <w:rsid w:val="00DB3F47"/>
    <w:rsid w:val="00DB522C"/>
    <w:rsid w:val="00DB5545"/>
    <w:rsid w:val="00DB56F6"/>
    <w:rsid w:val="00DB60D4"/>
    <w:rsid w:val="00DB7FB4"/>
    <w:rsid w:val="00DC07C3"/>
    <w:rsid w:val="00DC0804"/>
    <w:rsid w:val="00DC0F58"/>
    <w:rsid w:val="00DC1553"/>
    <w:rsid w:val="00DC1908"/>
    <w:rsid w:val="00DC3041"/>
    <w:rsid w:val="00DC3152"/>
    <w:rsid w:val="00DC3D15"/>
    <w:rsid w:val="00DC478E"/>
    <w:rsid w:val="00DC4E92"/>
    <w:rsid w:val="00DC5BCA"/>
    <w:rsid w:val="00DC75C1"/>
    <w:rsid w:val="00DD2746"/>
    <w:rsid w:val="00DD31AC"/>
    <w:rsid w:val="00DD772C"/>
    <w:rsid w:val="00DD7B65"/>
    <w:rsid w:val="00DE1F00"/>
    <w:rsid w:val="00DE42E0"/>
    <w:rsid w:val="00DE59B9"/>
    <w:rsid w:val="00DF24B8"/>
    <w:rsid w:val="00DF43C2"/>
    <w:rsid w:val="00DF4B48"/>
    <w:rsid w:val="00DF6E26"/>
    <w:rsid w:val="00E004C6"/>
    <w:rsid w:val="00E00A28"/>
    <w:rsid w:val="00E02066"/>
    <w:rsid w:val="00E03068"/>
    <w:rsid w:val="00E03249"/>
    <w:rsid w:val="00E04E5B"/>
    <w:rsid w:val="00E06B8C"/>
    <w:rsid w:val="00E10585"/>
    <w:rsid w:val="00E106A3"/>
    <w:rsid w:val="00E11DF8"/>
    <w:rsid w:val="00E13268"/>
    <w:rsid w:val="00E1462C"/>
    <w:rsid w:val="00E14A68"/>
    <w:rsid w:val="00E20555"/>
    <w:rsid w:val="00E21163"/>
    <w:rsid w:val="00E216BF"/>
    <w:rsid w:val="00E21C7C"/>
    <w:rsid w:val="00E22C22"/>
    <w:rsid w:val="00E232B1"/>
    <w:rsid w:val="00E24CBD"/>
    <w:rsid w:val="00E25197"/>
    <w:rsid w:val="00E2586A"/>
    <w:rsid w:val="00E277EC"/>
    <w:rsid w:val="00E27C9C"/>
    <w:rsid w:val="00E3085A"/>
    <w:rsid w:val="00E3244A"/>
    <w:rsid w:val="00E33144"/>
    <w:rsid w:val="00E35A25"/>
    <w:rsid w:val="00E364DE"/>
    <w:rsid w:val="00E36644"/>
    <w:rsid w:val="00E3794E"/>
    <w:rsid w:val="00E41930"/>
    <w:rsid w:val="00E42142"/>
    <w:rsid w:val="00E439DD"/>
    <w:rsid w:val="00E44AF9"/>
    <w:rsid w:val="00E46568"/>
    <w:rsid w:val="00E479C3"/>
    <w:rsid w:val="00E515B0"/>
    <w:rsid w:val="00E51633"/>
    <w:rsid w:val="00E52E2A"/>
    <w:rsid w:val="00E54291"/>
    <w:rsid w:val="00E547F2"/>
    <w:rsid w:val="00E5524B"/>
    <w:rsid w:val="00E62213"/>
    <w:rsid w:val="00E65BA1"/>
    <w:rsid w:val="00E666BE"/>
    <w:rsid w:val="00E67397"/>
    <w:rsid w:val="00E7436D"/>
    <w:rsid w:val="00E75DB3"/>
    <w:rsid w:val="00E75F80"/>
    <w:rsid w:val="00E76103"/>
    <w:rsid w:val="00E810D7"/>
    <w:rsid w:val="00E81BDB"/>
    <w:rsid w:val="00E81CF4"/>
    <w:rsid w:val="00E8479C"/>
    <w:rsid w:val="00E90A7A"/>
    <w:rsid w:val="00E9180D"/>
    <w:rsid w:val="00E91B18"/>
    <w:rsid w:val="00E9267F"/>
    <w:rsid w:val="00E936F8"/>
    <w:rsid w:val="00E94001"/>
    <w:rsid w:val="00E958FE"/>
    <w:rsid w:val="00EA1811"/>
    <w:rsid w:val="00EA6FDE"/>
    <w:rsid w:val="00EA70EB"/>
    <w:rsid w:val="00EB08D3"/>
    <w:rsid w:val="00EB1031"/>
    <w:rsid w:val="00EB475C"/>
    <w:rsid w:val="00EB677E"/>
    <w:rsid w:val="00EB7234"/>
    <w:rsid w:val="00EC250E"/>
    <w:rsid w:val="00EC3E7E"/>
    <w:rsid w:val="00EC4FE1"/>
    <w:rsid w:val="00EC6B23"/>
    <w:rsid w:val="00EC708F"/>
    <w:rsid w:val="00ED0873"/>
    <w:rsid w:val="00ED0BCD"/>
    <w:rsid w:val="00ED0CA6"/>
    <w:rsid w:val="00ED1E17"/>
    <w:rsid w:val="00ED2FD9"/>
    <w:rsid w:val="00ED6C3E"/>
    <w:rsid w:val="00EE14E2"/>
    <w:rsid w:val="00EE1AB8"/>
    <w:rsid w:val="00EE2833"/>
    <w:rsid w:val="00EE2B78"/>
    <w:rsid w:val="00EE4C52"/>
    <w:rsid w:val="00EE562C"/>
    <w:rsid w:val="00EE740C"/>
    <w:rsid w:val="00EF1157"/>
    <w:rsid w:val="00EF1898"/>
    <w:rsid w:val="00EF353D"/>
    <w:rsid w:val="00EF4284"/>
    <w:rsid w:val="00EF5CEE"/>
    <w:rsid w:val="00EF66B8"/>
    <w:rsid w:val="00EF6A19"/>
    <w:rsid w:val="00EF7D8F"/>
    <w:rsid w:val="00F00055"/>
    <w:rsid w:val="00F0069D"/>
    <w:rsid w:val="00F01BCC"/>
    <w:rsid w:val="00F02BB6"/>
    <w:rsid w:val="00F04CA4"/>
    <w:rsid w:val="00F05F23"/>
    <w:rsid w:val="00F07473"/>
    <w:rsid w:val="00F101E9"/>
    <w:rsid w:val="00F122E0"/>
    <w:rsid w:val="00F14495"/>
    <w:rsid w:val="00F1572B"/>
    <w:rsid w:val="00F16FA3"/>
    <w:rsid w:val="00F207F9"/>
    <w:rsid w:val="00F21D21"/>
    <w:rsid w:val="00F21DE8"/>
    <w:rsid w:val="00F24C52"/>
    <w:rsid w:val="00F26EBF"/>
    <w:rsid w:val="00F309B6"/>
    <w:rsid w:val="00F30AD7"/>
    <w:rsid w:val="00F311F9"/>
    <w:rsid w:val="00F31D11"/>
    <w:rsid w:val="00F32A67"/>
    <w:rsid w:val="00F335D0"/>
    <w:rsid w:val="00F33E89"/>
    <w:rsid w:val="00F366D6"/>
    <w:rsid w:val="00F379BF"/>
    <w:rsid w:val="00F37B09"/>
    <w:rsid w:val="00F37DA8"/>
    <w:rsid w:val="00F40FCF"/>
    <w:rsid w:val="00F42824"/>
    <w:rsid w:val="00F44589"/>
    <w:rsid w:val="00F446F0"/>
    <w:rsid w:val="00F44A07"/>
    <w:rsid w:val="00F45879"/>
    <w:rsid w:val="00F46631"/>
    <w:rsid w:val="00F46AFB"/>
    <w:rsid w:val="00F47456"/>
    <w:rsid w:val="00F513A0"/>
    <w:rsid w:val="00F5149D"/>
    <w:rsid w:val="00F516BC"/>
    <w:rsid w:val="00F53ED3"/>
    <w:rsid w:val="00F5415D"/>
    <w:rsid w:val="00F54B03"/>
    <w:rsid w:val="00F550CC"/>
    <w:rsid w:val="00F56203"/>
    <w:rsid w:val="00F56B55"/>
    <w:rsid w:val="00F57B48"/>
    <w:rsid w:val="00F60654"/>
    <w:rsid w:val="00F636B6"/>
    <w:rsid w:val="00F64466"/>
    <w:rsid w:val="00F65E07"/>
    <w:rsid w:val="00F661B9"/>
    <w:rsid w:val="00F66587"/>
    <w:rsid w:val="00F67DCF"/>
    <w:rsid w:val="00F70861"/>
    <w:rsid w:val="00F7128E"/>
    <w:rsid w:val="00F716EB"/>
    <w:rsid w:val="00F7663B"/>
    <w:rsid w:val="00F77E32"/>
    <w:rsid w:val="00F8213B"/>
    <w:rsid w:val="00F8244D"/>
    <w:rsid w:val="00F855A7"/>
    <w:rsid w:val="00F865B4"/>
    <w:rsid w:val="00F91A19"/>
    <w:rsid w:val="00F93D9F"/>
    <w:rsid w:val="00F9543F"/>
    <w:rsid w:val="00F97A9D"/>
    <w:rsid w:val="00FA0F7B"/>
    <w:rsid w:val="00FB12C9"/>
    <w:rsid w:val="00FB187E"/>
    <w:rsid w:val="00FB2DF2"/>
    <w:rsid w:val="00FB2E57"/>
    <w:rsid w:val="00FB3B88"/>
    <w:rsid w:val="00FB4B1F"/>
    <w:rsid w:val="00FB6B99"/>
    <w:rsid w:val="00FB71CE"/>
    <w:rsid w:val="00FC1856"/>
    <w:rsid w:val="00FC3A23"/>
    <w:rsid w:val="00FC4914"/>
    <w:rsid w:val="00FC5A02"/>
    <w:rsid w:val="00FC5FD2"/>
    <w:rsid w:val="00FC6619"/>
    <w:rsid w:val="00FC6889"/>
    <w:rsid w:val="00FC6D1A"/>
    <w:rsid w:val="00FD3A0E"/>
    <w:rsid w:val="00FD3D6E"/>
    <w:rsid w:val="00FD4FE7"/>
    <w:rsid w:val="00FE0123"/>
    <w:rsid w:val="00FE1837"/>
    <w:rsid w:val="00FE22D0"/>
    <w:rsid w:val="00FE4009"/>
    <w:rsid w:val="00FE42B0"/>
    <w:rsid w:val="00FE5010"/>
    <w:rsid w:val="00FF22E5"/>
    <w:rsid w:val="00FF3359"/>
    <w:rsid w:val="00FF4377"/>
    <w:rsid w:val="00FF4A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167D22DE"/>
  <w15:docId w15:val="{14DEC24B-CBEA-4017-B593-D4B2B47EA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ind w:right="2438"/>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A795D"/>
    <w:pPr>
      <w:spacing w:after="200" w:line="276" w:lineRule="auto"/>
      <w:ind w:right="0"/>
      <w:jc w:val="left"/>
    </w:pPr>
    <w:rPr>
      <w:rFonts w:ascii="Calibri" w:eastAsia="Calibri" w:hAnsi="Calibri" w:cs="Times New Roman"/>
    </w:rPr>
  </w:style>
  <w:style w:type="paragraph" w:styleId="2">
    <w:name w:val="heading 2"/>
    <w:basedOn w:val="a"/>
    <w:next w:val="a"/>
    <w:link w:val="20"/>
    <w:unhideWhenUsed/>
    <w:qFormat/>
    <w:rsid w:val="0053097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530970"/>
    <w:pPr>
      <w:ind w:left="720"/>
      <w:contextualSpacing/>
    </w:pPr>
  </w:style>
  <w:style w:type="character" w:customStyle="1" w:styleId="tpa">
    <w:name w:val="tpa"/>
    <w:basedOn w:val="a0"/>
    <w:rsid w:val="00530970"/>
  </w:style>
  <w:style w:type="character" w:customStyle="1" w:styleId="20">
    <w:name w:val="Заголовок 2 Знак"/>
    <w:basedOn w:val="a0"/>
    <w:link w:val="2"/>
    <w:rsid w:val="00530970"/>
    <w:rPr>
      <w:rFonts w:asciiTheme="majorHAnsi" w:eastAsiaTheme="majorEastAsia" w:hAnsiTheme="majorHAnsi" w:cstheme="majorBidi"/>
      <w:b/>
      <w:bCs/>
      <w:color w:val="4F81BD" w:themeColor="accent1"/>
      <w:sz w:val="26"/>
      <w:szCs w:val="26"/>
    </w:rPr>
  </w:style>
  <w:style w:type="character" w:customStyle="1" w:styleId="1">
    <w:name w:val="Основной текст Знак1"/>
    <w:basedOn w:val="a0"/>
    <w:link w:val="a4"/>
    <w:uiPriority w:val="99"/>
    <w:rsid w:val="002B52B6"/>
    <w:rPr>
      <w:rFonts w:ascii="Times New Roman" w:hAnsi="Times New Roman" w:cs="Times New Roman"/>
      <w:shd w:val="clear" w:color="auto" w:fill="FFFFFF"/>
    </w:rPr>
  </w:style>
  <w:style w:type="paragraph" w:styleId="a4">
    <w:name w:val="Body Text"/>
    <w:basedOn w:val="a"/>
    <w:link w:val="1"/>
    <w:uiPriority w:val="99"/>
    <w:rsid w:val="002B52B6"/>
    <w:pPr>
      <w:widowControl w:val="0"/>
      <w:shd w:val="clear" w:color="auto" w:fill="FFFFFF"/>
      <w:spacing w:before="1020" w:after="720" w:line="240" w:lineRule="atLeast"/>
      <w:jc w:val="both"/>
    </w:pPr>
    <w:rPr>
      <w:rFonts w:ascii="Times New Roman" w:eastAsiaTheme="minorHAnsi" w:hAnsi="Times New Roman"/>
    </w:rPr>
  </w:style>
  <w:style w:type="character" w:customStyle="1" w:styleId="a5">
    <w:name w:val="Основной текст Знак"/>
    <w:basedOn w:val="a0"/>
    <w:uiPriority w:val="99"/>
    <w:semiHidden/>
    <w:rsid w:val="002B52B6"/>
    <w:rPr>
      <w:rFonts w:ascii="Calibri" w:eastAsia="Calibri" w:hAnsi="Calibri" w:cs="Times New Roman"/>
    </w:rPr>
  </w:style>
  <w:style w:type="character" w:customStyle="1" w:styleId="a6">
    <w:name w:val="Колонтитул_"/>
    <w:basedOn w:val="a0"/>
    <w:link w:val="10"/>
    <w:uiPriority w:val="99"/>
    <w:rsid w:val="002B52B6"/>
    <w:rPr>
      <w:rFonts w:ascii="Times New Roman" w:hAnsi="Times New Roman" w:cs="Times New Roman"/>
      <w:i/>
      <w:iCs/>
      <w:sz w:val="19"/>
      <w:szCs w:val="19"/>
      <w:shd w:val="clear" w:color="auto" w:fill="FFFFFF"/>
    </w:rPr>
  </w:style>
  <w:style w:type="character" w:customStyle="1" w:styleId="a7">
    <w:name w:val="Колонтитул"/>
    <w:basedOn w:val="a6"/>
    <w:uiPriority w:val="99"/>
    <w:rsid w:val="002B52B6"/>
    <w:rPr>
      <w:rFonts w:ascii="Times New Roman" w:hAnsi="Times New Roman" w:cs="Times New Roman"/>
      <w:i/>
      <w:iCs/>
      <w:sz w:val="19"/>
      <w:szCs w:val="19"/>
      <w:shd w:val="clear" w:color="auto" w:fill="FFFFFF"/>
    </w:rPr>
  </w:style>
  <w:style w:type="character" w:customStyle="1" w:styleId="CordiaUPC">
    <w:name w:val="Колонтитул + CordiaUPC"/>
    <w:aliases w:val="19 pt,Полужирный,Не курсив,Масштаб 66%"/>
    <w:basedOn w:val="a6"/>
    <w:uiPriority w:val="99"/>
    <w:rsid w:val="002B52B6"/>
    <w:rPr>
      <w:rFonts w:ascii="CordiaUPC" w:hAnsi="CordiaUPC" w:cs="CordiaUPC"/>
      <w:b/>
      <w:bCs/>
      <w:i w:val="0"/>
      <w:iCs w:val="0"/>
      <w:w w:val="66"/>
      <w:sz w:val="38"/>
      <w:szCs w:val="38"/>
      <w:shd w:val="clear" w:color="auto" w:fill="FFFFFF"/>
    </w:rPr>
  </w:style>
  <w:style w:type="character" w:customStyle="1" w:styleId="CordiaUPC6">
    <w:name w:val="Колонтитул + CordiaUPC6"/>
    <w:aliases w:val="19 pt4,Полужирный4,Не курсив5,Масштаб 66%4"/>
    <w:basedOn w:val="a6"/>
    <w:uiPriority w:val="99"/>
    <w:rsid w:val="002B52B6"/>
    <w:rPr>
      <w:rFonts w:ascii="CordiaUPC" w:hAnsi="CordiaUPC" w:cs="CordiaUPC"/>
      <w:b/>
      <w:bCs/>
      <w:i w:val="0"/>
      <w:iCs w:val="0"/>
      <w:w w:val="66"/>
      <w:sz w:val="38"/>
      <w:szCs w:val="38"/>
      <w:u w:val="single"/>
      <w:shd w:val="clear" w:color="auto" w:fill="FFFFFF"/>
    </w:rPr>
  </w:style>
  <w:style w:type="character" w:customStyle="1" w:styleId="CordiaUPC5">
    <w:name w:val="Колонтитул + CordiaUPC5"/>
    <w:aliases w:val="19 pt3,Полужирный3,Не курсив4,Масштаб 66%3"/>
    <w:basedOn w:val="a6"/>
    <w:uiPriority w:val="99"/>
    <w:rsid w:val="002B52B6"/>
    <w:rPr>
      <w:rFonts w:ascii="CordiaUPC" w:hAnsi="CordiaUPC" w:cs="CordiaUPC"/>
      <w:b/>
      <w:bCs/>
      <w:i w:val="0"/>
      <w:iCs w:val="0"/>
      <w:w w:val="66"/>
      <w:sz w:val="38"/>
      <w:szCs w:val="38"/>
      <w:u w:val="single"/>
      <w:shd w:val="clear" w:color="auto" w:fill="FFFFFF"/>
    </w:rPr>
  </w:style>
  <w:style w:type="character" w:customStyle="1" w:styleId="CordiaUPC4">
    <w:name w:val="Колонтитул + CordiaUPC4"/>
    <w:aliases w:val="19 pt2,Полужирный2,Не курсив3,Масштаб 66%2"/>
    <w:basedOn w:val="a6"/>
    <w:uiPriority w:val="99"/>
    <w:rsid w:val="002B52B6"/>
    <w:rPr>
      <w:rFonts w:ascii="CordiaUPC" w:hAnsi="CordiaUPC" w:cs="CordiaUPC"/>
      <w:b/>
      <w:bCs/>
      <w:i w:val="0"/>
      <w:iCs w:val="0"/>
      <w:w w:val="66"/>
      <w:sz w:val="38"/>
      <w:szCs w:val="38"/>
      <w:shd w:val="clear" w:color="auto" w:fill="FFFFFF"/>
    </w:rPr>
  </w:style>
  <w:style w:type="character" w:customStyle="1" w:styleId="4">
    <w:name w:val="Колонтитул4"/>
    <w:basedOn w:val="a6"/>
    <w:uiPriority w:val="99"/>
    <w:rsid w:val="002B52B6"/>
    <w:rPr>
      <w:rFonts w:ascii="Times New Roman" w:hAnsi="Times New Roman" w:cs="Times New Roman"/>
      <w:i/>
      <w:iCs/>
      <w:sz w:val="19"/>
      <w:szCs w:val="19"/>
      <w:shd w:val="clear" w:color="auto" w:fill="FFFFFF"/>
    </w:rPr>
  </w:style>
  <w:style w:type="character" w:customStyle="1" w:styleId="3">
    <w:name w:val="Колонтитул3"/>
    <w:basedOn w:val="a6"/>
    <w:uiPriority w:val="99"/>
    <w:rsid w:val="002B52B6"/>
    <w:rPr>
      <w:rFonts w:ascii="Times New Roman" w:hAnsi="Times New Roman" w:cs="Times New Roman"/>
      <w:i/>
      <w:iCs/>
      <w:sz w:val="19"/>
      <w:szCs w:val="19"/>
      <w:u w:val="single"/>
      <w:shd w:val="clear" w:color="auto" w:fill="FFFFFF"/>
    </w:rPr>
  </w:style>
  <w:style w:type="character" w:customStyle="1" w:styleId="21">
    <w:name w:val="Колонтитул2"/>
    <w:basedOn w:val="a6"/>
    <w:uiPriority w:val="99"/>
    <w:rsid w:val="002B52B6"/>
    <w:rPr>
      <w:rFonts w:ascii="Times New Roman" w:hAnsi="Times New Roman" w:cs="Times New Roman"/>
      <w:i/>
      <w:iCs/>
      <w:sz w:val="19"/>
      <w:szCs w:val="19"/>
      <w:u w:val="single"/>
      <w:shd w:val="clear" w:color="auto" w:fill="FFFFFF"/>
    </w:rPr>
  </w:style>
  <w:style w:type="character" w:customStyle="1" w:styleId="9pt">
    <w:name w:val="Колонтитул + 9 pt"/>
    <w:basedOn w:val="a6"/>
    <w:uiPriority w:val="99"/>
    <w:rsid w:val="002B52B6"/>
    <w:rPr>
      <w:rFonts w:ascii="Times New Roman" w:hAnsi="Times New Roman" w:cs="Times New Roman"/>
      <w:i/>
      <w:iCs/>
      <w:sz w:val="18"/>
      <w:szCs w:val="18"/>
      <w:shd w:val="clear" w:color="auto" w:fill="FFFFFF"/>
    </w:rPr>
  </w:style>
  <w:style w:type="character" w:customStyle="1" w:styleId="9pt2">
    <w:name w:val="Колонтитул + 9 pt2"/>
    <w:basedOn w:val="a6"/>
    <w:uiPriority w:val="99"/>
    <w:rsid w:val="002B52B6"/>
    <w:rPr>
      <w:rFonts w:ascii="Times New Roman" w:hAnsi="Times New Roman" w:cs="Times New Roman"/>
      <w:i/>
      <w:iCs/>
      <w:sz w:val="18"/>
      <w:szCs w:val="18"/>
      <w:u w:val="single"/>
      <w:shd w:val="clear" w:color="auto" w:fill="FFFFFF"/>
    </w:rPr>
  </w:style>
  <w:style w:type="character" w:customStyle="1" w:styleId="9pt1">
    <w:name w:val="Колонтитул + 9 pt1"/>
    <w:aliases w:val="Не курсив1"/>
    <w:basedOn w:val="a6"/>
    <w:uiPriority w:val="99"/>
    <w:rsid w:val="002B52B6"/>
    <w:rPr>
      <w:rFonts w:ascii="Times New Roman" w:hAnsi="Times New Roman" w:cs="Times New Roman"/>
      <w:i w:val="0"/>
      <w:iCs w:val="0"/>
      <w:sz w:val="18"/>
      <w:szCs w:val="18"/>
      <w:u w:val="single"/>
      <w:shd w:val="clear" w:color="auto" w:fill="FFFFFF"/>
    </w:rPr>
  </w:style>
  <w:style w:type="character" w:customStyle="1" w:styleId="12">
    <w:name w:val="Основной текст (12)_"/>
    <w:basedOn w:val="a0"/>
    <w:link w:val="120"/>
    <w:uiPriority w:val="99"/>
    <w:rsid w:val="002B52B6"/>
    <w:rPr>
      <w:rFonts w:ascii="CordiaUPC" w:hAnsi="CordiaUPC" w:cs="CordiaUPC"/>
      <w:sz w:val="9"/>
      <w:szCs w:val="9"/>
      <w:shd w:val="clear" w:color="auto" w:fill="FFFFFF"/>
    </w:rPr>
  </w:style>
  <w:style w:type="character" w:customStyle="1" w:styleId="13">
    <w:name w:val="Основной текст (13)_"/>
    <w:basedOn w:val="a0"/>
    <w:link w:val="130"/>
    <w:uiPriority w:val="99"/>
    <w:rsid w:val="002B52B6"/>
    <w:rPr>
      <w:rFonts w:ascii="Times New Roman" w:hAnsi="Times New Roman" w:cs="Times New Roman"/>
      <w:sz w:val="8"/>
      <w:szCs w:val="8"/>
      <w:shd w:val="clear" w:color="auto" w:fill="FFFFFF"/>
    </w:rPr>
  </w:style>
  <w:style w:type="character" w:customStyle="1" w:styleId="CordiaUPC2">
    <w:name w:val="Колонтитул + CordiaUPC2"/>
    <w:aliases w:val="13 pt,Интервал -1 pt,Масштаб 200%"/>
    <w:basedOn w:val="a6"/>
    <w:uiPriority w:val="99"/>
    <w:rsid w:val="002B52B6"/>
    <w:rPr>
      <w:rFonts w:ascii="CordiaUPC" w:hAnsi="CordiaUPC" w:cs="CordiaUPC"/>
      <w:i/>
      <w:iCs/>
      <w:spacing w:val="-20"/>
      <w:w w:val="200"/>
      <w:sz w:val="26"/>
      <w:szCs w:val="26"/>
      <w:u w:val="single"/>
      <w:shd w:val="clear" w:color="auto" w:fill="FFFFFF"/>
    </w:rPr>
  </w:style>
  <w:style w:type="character" w:customStyle="1" w:styleId="CordiaUPC1">
    <w:name w:val="Колонтитул + CordiaUPC1"/>
    <w:aliases w:val="13 pt1,Интервал -1 pt1,Масштаб 200%1"/>
    <w:basedOn w:val="a6"/>
    <w:uiPriority w:val="99"/>
    <w:rsid w:val="002B52B6"/>
    <w:rPr>
      <w:rFonts w:ascii="CordiaUPC" w:hAnsi="CordiaUPC" w:cs="CordiaUPC"/>
      <w:i/>
      <w:iCs/>
      <w:spacing w:val="-20"/>
      <w:w w:val="200"/>
      <w:sz w:val="26"/>
      <w:szCs w:val="26"/>
      <w:shd w:val="clear" w:color="auto" w:fill="FFFFFF"/>
    </w:rPr>
  </w:style>
  <w:style w:type="paragraph" w:customStyle="1" w:styleId="10">
    <w:name w:val="Колонтитул1"/>
    <w:basedOn w:val="a"/>
    <w:link w:val="a6"/>
    <w:uiPriority w:val="99"/>
    <w:rsid w:val="002B52B6"/>
    <w:pPr>
      <w:widowControl w:val="0"/>
      <w:shd w:val="clear" w:color="auto" w:fill="FFFFFF"/>
      <w:spacing w:after="0" w:line="230" w:lineRule="exact"/>
    </w:pPr>
    <w:rPr>
      <w:rFonts w:ascii="Times New Roman" w:eastAsiaTheme="minorHAnsi" w:hAnsi="Times New Roman"/>
      <w:i/>
      <w:iCs/>
      <w:sz w:val="19"/>
      <w:szCs w:val="19"/>
    </w:rPr>
  </w:style>
  <w:style w:type="paragraph" w:customStyle="1" w:styleId="120">
    <w:name w:val="Основной текст (12)"/>
    <w:basedOn w:val="a"/>
    <w:link w:val="12"/>
    <w:uiPriority w:val="99"/>
    <w:rsid w:val="002B52B6"/>
    <w:pPr>
      <w:widowControl w:val="0"/>
      <w:shd w:val="clear" w:color="auto" w:fill="FFFFFF"/>
      <w:spacing w:after="0" w:line="240" w:lineRule="atLeast"/>
    </w:pPr>
    <w:rPr>
      <w:rFonts w:ascii="CordiaUPC" w:eastAsiaTheme="minorHAnsi" w:hAnsi="CordiaUPC" w:cs="CordiaUPC"/>
      <w:sz w:val="9"/>
      <w:szCs w:val="9"/>
    </w:rPr>
  </w:style>
  <w:style w:type="paragraph" w:customStyle="1" w:styleId="130">
    <w:name w:val="Основной текст (13)"/>
    <w:basedOn w:val="a"/>
    <w:link w:val="13"/>
    <w:uiPriority w:val="99"/>
    <w:rsid w:val="002B52B6"/>
    <w:pPr>
      <w:widowControl w:val="0"/>
      <w:shd w:val="clear" w:color="auto" w:fill="FFFFFF"/>
      <w:spacing w:after="0" w:line="240" w:lineRule="atLeast"/>
      <w:jc w:val="both"/>
    </w:pPr>
    <w:rPr>
      <w:rFonts w:ascii="Times New Roman" w:eastAsiaTheme="minorHAnsi" w:hAnsi="Times New Roman"/>
      <w:sz w:val="8"/>
      <w:szCs w:val="8"/>
    </w:rPr>
  </w:style>
  <w:style w:type="character" w:customStyle="1" w:styleId="11">
    <w:name w:val="Заголовок №1_"/>
    <w:basedOn w:val="a0"/>
    <w:link w:val="14"/>
    <w:uiPriority w:val="99"/>
    <w:rsid w:val="002B52B6"/>
    <w:rPr>
      <w:rFonts w:ascii="Times New Roman" w:hAnsi="Times New Roman" w:cs="Times New Roman"/>
      <w:b/>
      <w:bCs/>
      <w:sz w:val="30"/>
      <w:szCs w:val="30"/>
      <w:shd w:val="clear" w:color="auto" w:fill="FFFFFF"/>
    </w:rPr>
  </w:style>
  <w:style w:type="paragraph" w:customStyle="1" w:styleId="14">
    <w:name w:val="Заголовок №1"/>
    <w:basedOn w:val="a"/>
    <w:link w:val="11"/>
    <w:uiPriority w:val="99"/>
    <w:rsid w:val="002B52B6"/>
    <w:pPr>
      <w:widowControl w:val="0"/>
      <w:shd w:val="clear" w:color="auto" w:fill="FFFFFF"/>
      <w:spacing w:after="0" w:line="240" w:lineRule="atLeast"/>
      <w:jc w:val="center"/>
      <w:outlineLvl w:val="0"/>
    </w:pPr>
    <w:rPr>
      <w:rFonts w:ascii="Times New Roman" w:eastAsiaTheme="minorHAnsi" w:hAnsi="Times New Roman"/>
      <w:b/>
      <w:bCs/>
      <w:sz w:val="30"/>
      <w:szCs w:val="30"/>
    </w:rPr>
  </w:style>
  <w:style w:type="paragraph" w:styleId="a8">
    <w:name w:val="header"/>
    <w:basedOn w:val="a"/>
    <w:link w:val="a9"/>
    <w:uiPriority w:val="99"/>
    <w:unhideWhenUsed/>
    <w:rsid w:val="00F33E8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33E89"/>
    <w:rPr>
      <w:rFonts w:ascii="Calibri" w:eastAsia="Calibri" w:hAnsi="Calibri" w:cs="Times New Roman"/>
    </w:rPr>
  </w:style>
  <w:style w:type="paragraph" w:styleId="aa">
    <w:name w:val="footer"/>
    <w:basedOn w:val="a"/>
    <w:link w:val="ab"/>
    <w:uiPriority w:val="99"/>
    <w:unhideWhenUsed/>
    <w:rsid w:val="00F33E8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33E89"/>
    <w:rPr>
      <w:rFonts w:ascii="Calibri" w:eastAsia="Calibri" w:hAnsi="Calibri" w:cs="Times New Roman"/>
    </w:rPr>
  </w:style>
  <w:style w:type="paragraph" w:customStyle="1" w:styleId="al">
    <w:name w:val="a_l"/>
    <w:basedOn w:val="a"/>
    <w:rsid w:val="00A6396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c">
    <w:name w:val="a_c"/>
    <w:basedOn w:val="a"/>
    <w:rsid w:val="00A63966"/>
    <w:pPr>
      <w:spacing w:before="100" w:beforeAutospacing="1" w:after="100" w:afterAutospacing="1" w:line="240" w:lineRule="auto"/>
    </w:pPr>
    <w:rPr>
      <w:rFonts w:ascii="Times New Roman" w:eastAsia="Times New Roman" w:hAnsi="Times New Roman"/>
      <w:sz w:val="24"/>
      <w:szCs w:val="24"/>
      <w:lang w:eastAsia="ru-RU"/>
    </w:rPr>
  </w:style>
  <w:style w:type="paragraph" w:styleId="ad">
    <w:name w:val="Balloon Text"/>
    <w:basedOn w:val="a"/>
    <w:link w:val="ae"/>
    <w:uiPriority w:val="99"/>
    <w:semiHidden/>
    <w:unhideWhenUsed/>
    <w:rsid w:val="00D653CE"/>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D653CE"/>
    <w:rPr>
      <w:rFonts w:ascii="Segoe UI" w:eastAsia="Calibri" w:hAnsi="Segoe UI" w:cs="Segoe UI"/>
      <w:sz w:val="18"/>
      <w:szCs w:val="18"/>
    </w:rPr>
  </w:style>
  <w:style w:type="table" w:styleId="af">
    <w:name w:val="Table Grid"/>
    <w:basedOn w:val="a1"/>
    <w:uiPriority w:val="59"/>
    <w:rsid w:val="00733529"/>
    <w:pPr>
      <w:ind w:right="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Emphasis"/>
    <w:basedOn w:val="a0"/>
    <w:uiPriority w:val="20"/>
    <w:qFormat/>
    <w:rsid w:val="003963C2"/>
    <w:rPr>
      <w:i/>
      <w:iCs/>
    </w:rPr>
  </w:style>
  <w:style w:type="paragraph" w:styleId="af1">
    <w:name w:val="Normal (Web)"/>
    <w:basedOn w:val="a"/>
    <w:uiPriority w:val="99"/>
    <w:unhideWhenUsed/>
    <w:rsid w:val="003963C2"/>
    <w:pPr>
      <w:spacing w:before="100" w:beforeAutospacing="1" w:after="100" w:afterAutospacing="1" w:line="240" w:lineRule="auto"/>
    </w:pPr>
    <w:rPr>
      <w:rFonts w:ascii="Times New Roman" w:eastAsia="Times New Roman" w:hAnsi="Times New Roman"/>
      <w:sz w:val="24"/>
      <w:szCs w:val="24"/>
      <w:lang w:eastAsia="ru-RU"/>
    </w:rPr>
  </w:style>
  <w:style w:type="paragraph" w:styleId="af2">
    <w:name w:val="Subtitle"/>
    <w:basedOn w:val="a"/>
    <w:next w:val="a"/>
    <w:link w:val="af3"/>
    <w:uiPriority w:val="11"/>
    <w:qFormat/>
    <w:rsid w:val="0033397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3">
    <w:name w:val="Подзаголовок Знак"/>
    <w:basedOn w:val="a0"/>
    <w:link w:val="af2"/>
    <w:uiPriority w:val="11"/>
    <w:rsid w:val="00333971"/>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90836">
      <w:bodyDiv w:val="1"/>
      <w:marLeft w:val="0"/>
      <w:marRight w:val="0"/>
      <w:marTop w:val="0"/>
      <w:marBottom w:val="0"/>
      <w:divBdr>
        <w:top w:val="none" w:sz="0" w:space="0" w:color="auto"/>
        <w:left w:val="none" w:sz="0" w:space="0" w:color="auto"/>
        <w:bottom w:val="none" w:sz="0" w:space="0" w:color="auto"/>
        <w:right w:val="none" w:sz="0" w:space="0" w:color="auto"/>
      </w:divBdr>
    </w:div>
    <w:div w:id="390349092">
      <w:bodyDiv w:val="1"/>
      <w:marLeft w:val="0"/>
      <w:marRight w:val="0"/>
      <w:marTop w:val="0"/>
      <w:marBottom w:val="0"/>
      <w:divBdr>
        <w:top w:val="none" w:sz="0" w:space="0" w:color="auto"/>
        <w:left w:val="none" w:sz="0" w:space="0" w:color="auto"/>
        <w:bottom w:val="none" w:sz="0" w:space="0" w:color="auto"/>
        <w:right w:val="none" w:sz="0" w:space="0" w:color="auto"/>
      </w:divBdr>
    </w:div>
    <w:div w:id="493228050">
      <w:bodyDiv w:val="1"/>
      <w:marLeft w:val="0"/>
      <w:marRight w:val="0"/>
      <w:marTop w:val="0"/>
      <w:marBottom w:val="0"/>
      <w:divBdr>
        <w:top w:val="none" w:sz="0" w:space="0" w:color="auto"/>
        <w:left w:val="none" w:sz="0" w:space="0" w:color="auto"/>
        <w:bottom w:val="none" w:sz="0" w:space="0" w:color="auto"/>
        <w:right w:val="none" w:sz="0" w:space="0" w:color="auto"/>
      </w:divBdr>
    </w:div>
    <w:div w:id="500121116">
      <w:bodyDiv w:val="1"/>
      <w:marLeft w:val="0"/>
      <w:marRight w:val="0"/>
      <w:marTop w:val="0"/>
      <w:marBottom w:val="0"/>
      <w:divBdr>
        <w:top w:val="none" w:sz="0" w:space="0" w:color="auto"/>
        <w:left w:val="none" w:sz="0" w:space="0" w:color="auto"/>
        <w:bottom w:val="none" w:sz="0" w:space="0" w:color="auto"/>
        <w:right w:val="none" w:sz="0" w:space="0" w:color="auto"/>
      </w:divBdr>
    </w:div>
    <w:div w:id="765812495">
      <w:bodyDiv w:val="1"/>
      <w:marLeft w:val="0"/>
      <w:marRight w:val="0"/>
      <w:marTop w:val="0"/>
      <w:marBottom w:val="0"/>
      <w:divBdr>
        <w:top w:val="none" w:sz="0" w:space="0" w:color="auto"/>
        <w:left w:val="none" w:sz="0" w:space="0" w:color="auto"/>
        <w:bottom w:val="none" w:sz="0" w:space="0" w:color="auto"/>
        <w:right w:val="none" w:sz="0" w:space="0" w:color="auto"/>
      </w:divBdr>
    </w:div>
    <w:div w:id="1012533107">
      <w:bodyDiv w:val="1"/>
      <w:marLeft w:val="0"/>
      <w:marRight w:val="0"/>
      <w:marTop w:val="0"/>
      <w:marBottom w:val="0"/>
      <w:divBdr>
        <w:top w:val="none" w:sz="0" w:space="0" w:color="auto"/>
        <w:left w:val="none" w:sz="0" w:space="0" w:color="auto"/>
        <w:bottom w:val="none" w:sz="0" w:space="0" w:color="auto"/>
        <w:right w:val="none" w:sz="0" w:space="0" w:color="auto"/>
      </w:divBdr>
    </w:div>
    <w:div w:id="1231648247">
      <w:bodyDiv w:val="1"/>
      <w:marLeft w:val="0"/>
      <w:marRight w:val="0"/>
      <w:marTop w:val="0"/>
      <w:marBottom w:val="0"/>
      <w:divBdr>
        <w:top w:val="none" w:sz="0" w:space="0" w:color="auto"/>
        <w:left w:val="none" w:sz="0" w:space="0" w:color="auto"/>
        <w:bottom w:val="none" w:sz="0" w:space="0" w:color="auto"/>
        <w:right w:val="none" w:sz="0" w:space="0" w:color="auto"/>
      </w:divBdr>
    </w:div>
    <w:div w:id="1590312141">
      <w:bodyDiv w:val="1"/>
      <w:marLeft w:val="0"/>
      <w:marRight w:val="0"/>
      <w:marTop w:val="0"/>
      <w:marBottom w:val="0"/>
      <w:divBdr>
        <w:top w:val="none" w:sz="0" w:space="0" w:color="auto"/>
        <w:left w:val="none" w:sz="0" w:space="0" w:color="auto"/>
        <w:bottom w:val="none" w:sz="0" w:space="0" w:color="auto"/>
        <w:right w:val="none" w:sz="0" w:space="0" w:color="auto"/>
      </w:divBdr>
    </w:div>
    <w:div w:id="2102068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78BDED-E424-415C-A41E-C30E153E4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58</Pages>
  <Words>16785</Words>
  <Characters>95675</Characters>
  <Application>Microsoft Office Word</Application>
  <DocSecurity>0</DocSecurity>
  <Lines>797</Lines>
  <Paragraphs>224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sa-1</dc:creator>
  <cp:lastModifiedBy>Alexandru Botan</cp:lastModifiedBy>
  <cp:revision>3</cp:revision>
  <cp:lastPrinted>2022-02-14T14:45:00Z</cp:lastPrinted>
  <dcterms:created xsi:type="dcterms:W3CDTF">2022-02-17T11:19:00Z</dcterms:created>
  <dcterms:modified xsi:type="dcterms:W3CDTF">2022-02-18T08:31:00Z</dcterms:modified>
</cp:coreProperties>
</file>