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951" w:rsidRPr="00545AA2" w:rsidRDefault="00FD05D5" w:rsidP="004C0194">
      <w:pPr>
        <w:pStyle w:val="a4"/>
        <w:jc w:val="center"/>
        <w:rPr>
          <w:sz w:val="40"/>
          <w:szCs w:val="40"/>
          <w:lang w:val="ro-MD"/>
        </w:rPr>
      </w:pPr>
      <w:r w:rsidRPr="00545AA2">
        <w:rPr>
          <w:sz w:val="40"/>
          <w:szCs w:val="40"/>
        </w:rPr>
        <w:t>CAIET DE SARCINI</w:t>
      </w:r>
    </w:p>
    <w:p w:rsidR="00545AA2" w:rsidRDefault="00545AA2" w:rsidP="004C0194">
      <w:pPr>
        <w:pStyle w:val="a3"/>
        <w:jc w:val="both"/>
        <w:rPr>
          <w:rFonts w:ascii="Arial" w:hAnsi="Arial" w:cs="Arial"/>
          <w:lang w:val="ro-MD"/>
        </w:rPr>
      </w:pPr>
    </w:p>
    <w:p w:rsidR="00545AA2" w:rsidRDefault="00545AA2" w:rsidP="004C0194">
      <w:pPr>
        <w:pStyle w:val="a3"/>
        <w:jc w:val="both"/>
        <w:rPr>
          <w:rFonts w:ascii="Arial" w:hAnsi="Arial" w:cs="Arial"/>
          <w:lang w:val="ro-MD"/>
        </w:rPr>
      </w:pPr>
    </w:p>
    <w:p w:rsidR="00D0763B" w:rsidRPr="00923408" w:rsidRDefault="00923408" w:rsidP="004C0194">
      <w:pPr>
        <w:pStyle w:val="a3"/>
        <w:jc w:val="both"/>
        <w:rPr>
          <w:rFonts w:ascii="Arial" w:hAnsi="Arial" w:cs="Arial"/>
          <w:lang w:val="ro-MD"/>
        </w:rPr>
      </w:pPr>
      <w:bookmarkStart w:id="0" w:name="_GoBack"/>
      <w:bookmarkEnd w:id="0"/>
      <w:r w:rsidRPr="00923408">
        <w:rPr>
          <w:rFonts w:ascii="Arial" w:hAnsi="Arial" w:cs="Arial"/>
          <w:lang w:val="ro-MD"/>
        </w:rPr>
        <w:t>GENERALITĂȚI</w:t>
      </w:r>
    </w:p>
    <w:p w:rsidR="00222CE2" w:rsidRPr="00923408" w:rsidRDefault="0097003A" w:rsidP="004C0194">
      <w:pPr>
        <w:jc w:val="both"/>
        <w:rPr>
          <w:rFonts w:ascii="Arial" w:hAnsi="Arial" w:cs="Arial"/>
          <w:lang w:val="ro-MD"/>
        </w:rPr>
      </w:pPr>
      <w:r w:rsidRPr="00923408">
        <w:rPr>
          <w:rFonts w:ascii="Arial" w:hAnsi="Arial" w:cs="Arial"/>
          <w:lang w:val="ro-MD"/>
        </w:rPr>
        <w:t xml:space="preserve">Realizarea unei soluții digitale </w:t>
      </w:r>
      <w:r w:rsidR="00222CE2" w:rsidRPr="00923408">
        <w:rPr>
          <w:rFonts w:ascii="Arial" w:hAnsi="Arial" w:cs="Arial"/>
          <w:lang w:val="ro-MD"/>
        </w:rPr>
        <w:t>pentru vizualizarea și accesarea catalogului electronic al Bibliotecii Municipale B.P. Hasdeu pe un ecran t</w:t>
      </w:r>
      <w:r w:rsidRPr="00923408">
        <w:rPr>
          <w:rFonts w:ascii="Arial" w:hAnsi="Arial" w:cs="Arial"/>
          <w:lang w:val="ro-MD"/>
        </w:rPr>
        <w:t>actil (touch screen) în sediul b</w:t>
      </w:r>
      <w:r w:rsidR="00222CE2" w:rsidRPr="00923408">
        <w:rPr>
          <w:rFonts w:ascii="Arial" w:hAnsi="Arial" w:cs="Arial"/>
          <w:lang w:val="ro-MD"/>
        </w:rPr>
        <w:t>ibliotecii. Soluția digitală include</w:t>
      </w:r>
      <w:r w:rsidR="00FD05D5" w:rsidRPr="00923408">
        <w:rPr>
          <w:rFonts w:ascii="Arial" w:hAnsi="Arial" w:cs="Arial"/>
          <w:lang w:val="ro-MD"/>
        </w:rPr>
        <w:t xml:space="preserve">: un </w:t>
      </w:r>
      <w:r w:rsidR="00222CE2" w:rsidRPr="00923408">
        <w:rPr>
          <w:rFonts w:ascii="Arial" w:hAnsi="Arial" w:cs="Arial"/>
          <w:lang w:val="ro-MD"/>
        </w:rPr>
        <w:t xml:space="preserve">soft elaborat și </w:t>
      </w:r>
      <w:r w:rsidR="00FD05D5" w:rsidRPr="00923408">
        <w:rPr>
          <w:rFonts w:ascii="Arial" w:hAnsi="Arial" w:cs="Arial"/>
          <w:lang w:val="ro-MD"/>
        </w:rPr>
        <w:t xml:space="preserve">ca hardware – un ecran tactil cu dimensiunea între 40-50 inches. </w:t>
      </w:r>
    </w:p>
    <w:p w:rsidR="00FD05D5" w:rsidRPr="00923408" w:rsidRDefault="00D0763B" w:rsidP="004C0194">
      <w:pPr>
        <w:jc w:val="both"/>
        <w:rPr>
          <w:rFonts w:ascii="Arial" w:hAnsi="Arial" w:cs="Arial"/>
          <w:lang w:val="ro-MD"/>
        </w:rPr>
      </w:pPr>
      <w:r w:rsidRPr="00923408">
        <w:rPr>
          <w:rFonts w:ascii="Arial" w:hAnsi="Arial" w:cs="Arial"/>
          <w:lang w:val="ro-MD"/>
        </w:rPr>
        <w:t>Softul trebuie să fie constituit din: a) interfața pentru redactor și b) interfața pentru utilizatorii bibliotecii.</w:t>
      </w:r>
    </w:p>
    <w:p w:rsidR="00D0763B" w:rsidRPr="00923408" w:rsidRDefault="00923408" w:rsidP="004C0194">
      <w:pPr>
        <w:pStyle w:val="a3"/>
        <w:jc w:val="both"/>
        <w:rPr>
          <w:rFonts w:ascii="Arial" w:hAnsi="Arial" w:cs="Arial"/>
          <w:lang w:val="ro-MD"/>
        </w:rPr>
      </w:pPr>
      <w:r w:rsidRPr="00923408">
        <w:rPr>
          <w:rFonts w:ascii="Arial" w:hAnsi="Arial" w:cs="Arial"/>
          <w:lang w:val="ro-MD"/>
        </w:rPr>
        <w:t>INTERFAȚA REDACTOR</w:t>
      </w:r>
    </w:p>
    <w:p w:rsidR="00D0763B" w:rsidRPr="00923408" w:rsidRDefault="00D0763B" w:rsidP="004C0194">
      <w:pPr>
        <w:jc w:val="both"/>
        <w:rPr>
          <w:rFonts w:ascii="Arial" w:hAnsi="Arial" w:cs="Arial"/>
          <w:lang w:val="ro-MD"/>
        </w:rPr>
      </w:pPr>
      <w:r w:rsidRPr="00923408">
        <w:rPr>
          <w:rFonts w:ascii="Arial" w:hAnsi="Arial" w:cs="Arial"/>
          <w:lang w:val="ro-MD"/>
        </w:rPr>
        <w:t xml:space="preserve">Redactorul resursei va oferi posibilitatea de a crea/schimba teme și </w:t>
      </w:r>
      <w:r w:rsidR="00E559E4" w:rsidRPr="00923408">
        <w:rPr>
          <w:rFonts w:ascii="Arial" w:hAnsi="Arial" w:cs="Arial"/>
          <w:lang w:val="ro-MD"/>
        </w:rPr>
        <w:t>efectua căutări în sistemul informațional de bibliotecă Koha-</w:t>
      </w:r>
      <w:r w:rsidR="0097003A" w:rsidRPr="00923408">
        <w:rPr>
          <w:rFonts w:ascii="Arial" w:hAnsi="Arial" w:cs="Arial"/>
          <w:lang w:val="ro-MD"/>
        </w:rPr>
        <w:t>L</w:t>
      </w:r>
      <w:r w:rsidR="00E559E4" w:rsidRPr="00923408">
        <w:rPr>
          <w:rFonts w:ascii="Arial" w:hAnsi="Arial" w:cs="Arial"/>
          <w:lang w:val="ro-MD"/>
        </w:rPr>
        <w:t>MS. Căutarea poate fi ef</w:t>
      </w:r>
      <w:r w:rsidR="0097003A" w:rsidRPr="00923408">
        <w:rPr>
          <w:rFonts w:ascii="Arial" w:hAnsi="Arial" w:cs="Arial"/>
          <w:lang w:val="ro-MD"/>
        </w:rPr>
        <w:t>ectuată după mai multe criterii:</w:t>
      </w:r>
      <w:r w:rsidR="00E559E4" w:rsidRPr="00923408">
        <w:rPr>
          <w:rFonts w:ascii="Arial" w:hAnsi="Arial" w:cs="Arial"/>
          <w:lang w:val="ro-MD"/>
        </w:rPr>
        <w:t xml:space="preserve"> cuvinte</w:t>
      </w:r>
      <w:r w:rsidR="0097003A" w:rsidRPr="00923408">
        <w:rPr>
          <w:rFonts w:ascii="Arial" w:hAnsi="Arial" w:cs="Arial"/>
          <w:lang w:val="ro-MD"/>
        </w:rPr>
        <w:t xml:space="preserve">-cheie, identificatorul cărții ș.a., </w:t>
      </w:r>
      <w:r w:rsidR="00E559E4" w:rsidRPr="00923408">
        <w:rPr>
          <w:rFonts w:ascii="Arial" w:hAnsi="Arial" w:cs="Arial"/>
          <w:lang w:val="ro-MD"/>
        </w:rPr>
        <w:t xml:space="preserve">trebuie să </w:t>
      </w:r>
      <w:r w:rsidR="000B3038" w:rsidRPr="00923408">
        <w:rPr>
          <w:rFonts w:ascii="Arial" w:hAnsi="Arial" w:cs="Arial"/>
          <w:lang w:val="ro-MD"/>
        </w:rPr>
        <w:t>suporte limbajul de programare SQL.</w:t>
      </w:r>
    </w:p>
    <w:p w:rsidR="000B3038" w:rsidRPr="00923408" w:rsidRDefault="000B3038" w:rsidP="004C0194">
      <w:pPr>
        <w:jc w:val="both"/>
        <w:rPr>
          <w:rFonts w:ascii="Arial" w:hAnsi="Arial" w:cs="Arial"/>
          <w:lang w:val="ro-MD"/>
        </w:rPr>
      </w:pPr>
      <w:r w:rsidRPr="00923408">
        <w:rPr>
          <w:rFonts w:ascii="Arial" w:hAnsi="Arial" w:cs="Arial"/>
          <w:lang w:val="ro-MD"/>
        </w:rPr>
        <w:t xml:space="preserve">Redactorul trebuie să ofere posibilitatea de a filtra elementele după criteriile: disponibilitatea în catalog a cărților și prezența copertelor. </w:t>
      </w:r>
      <w:r w:rsidR="00D349F9" w:rsidRPr="00923408">
        <w:rPr>
          <w:rFonts w:ascii="Arial" w:hAnsi="Arial" w:cs="Arial"/>
          <w:lang w:val="ro-MD"/>
        </w:rPr>
        <w:t>Sistemul trebuie să adauge sau să excludă elementele din catalog, care sunt disponibile sau indisponibile.</w:t>
      </w:r>
    </w:p>
    <w:p w:rsidR="000B3038" w:rsidRPr="00923408" w:rsidRDefault="000B3038" w:rsidP="004C0194">
      <w:pPr>
        <w:jc w:val="both"/>
        <w:rPr>
          <w:rFonts w:ascii="Arial" w:hAnsi="Arial" w:cs="Arial"/>
        </w:rPr>
      </w:pPr>
      <w:r w:rsidRPr="00923408">
        <w:rPr>
          <w:rFonts w:ascii="Arial" w:hAnsi="Arial" w:cs="Arial"/>
          <w:lang w:val="ro-MD"/>
        </w:rPr>
        <w:t xml:space="preserve">Sistemul trebuie să ofere un </w:t>
      </w:r>
      <w:proofErr w:type="spellStart"/>
      <w:r w:rsidRPr="00923408">
        <w:rPr>
          <w:rFonts w:ascii="Arial" w:hAnsi="Arial" w:cs="Arial"/>
        </w:rPr>
        <w:t>planificator</w:t>
      </w:r>
      <w:proofErr w:type="spellEnd"/>
      <w:r w:rsidRPr="00923408">
        <w:rPr>
          <w:rFonts w:ascii="Arial" w:hAnsi="Arial" w:cs="Arial"/>
        </w:rPr>
        <w:t xml:space="preserve">, care </w:t>
      </w:r>
      <w:proofErr w:type="spellStart"/>
      <w:r w:rsidRPr="00923408">
        <w:rPr>
          <w:rFonts w:ascii="Arial" w:hAnsi="Arial" w:cs="Arial"/>
        </w:rPr>
        <w:t>va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comuta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partea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vizuală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pentru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utilizatori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în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funcție</w:t>
      </w:r>
      <w:proofErr w:type="spellEnd"/>
      <w:r w:rsidRPr="00923408">
        <w:rPr>
          <w:rFonts w:ascii="Arial" w:hAnsi="Arial" w:cs="Arial"/>
        </w:rPr>
        <w:t xml:space="preserve"> de </w:t>
      </w:r>
      <w:proofErr w:type="spellStart"/>
      <w:r w:rsidRPr="00923408">
        <w:rPr>
          <w:rFonts w:ascii="Arial" w:hAnsi="Arial" w:cs="Arial"/>
        </w:rPr>
        <w:t>zi</w:t>
      </w:r>
      <w:proofErr w:type="spellEnd"/>
      <w:r w:rsidR="00D349F9" w:rsidRPr="00923408">
        <w:rPr>
          <w:rFonts w:ascii="Arial" w:hAnsi="Arial" w:cs="Arial"/>
        </w:rPr>
        <w:t xml:space="preserve"> </w:t>
      </w:r>
      <w:proofErr w:type="spellStart"/>
      <w:r w:rsidR="00D349F9" w:rsidRPr="00923408">
        <w:rPr>
          <w:rFonts w:ascii="Arial" w:hAnsi="Arial" w:cs="Arial"/>
        </w:rPr>
        <w:t>și</w:t>
      </w:r>
      <w:proofErr w:type="spellEnd"/>
      <w:r w:rsidR="00D349F9" w:rsidRPr="00923408">
        <w:rPr>
          <w:rFonts w:ascii="Arial" w:hAnsi="Arial" w:cs="Arial"/>
        </w:rPr>
        <w:t xml:space="preserve"> </w:t>
      </w:r>
      <w:proofErr w:type="spellStart"/>
      <w:r w:rsidR="00D349F9" w:rsidRPr="00923408">
        <w:rPr>
          <w:rFonts w:ascii="Arial" w:hAnsi="Arial" w:cs="Arial"/>
        </w:rPr>
        <w:t>oră</w:t>
      </w:r>
      <w:proofErr w:type="spellEnd"/>
      <w:r w:rsidR="00D349F9" w:rsidRPr="00923408">
        <w:rPr>
          <w:rFonts w:ascii="Arial" w:hAnsi="Arial" w:cs="Arial"/>
        </w:rPr>
        <w:t xml:space="preserve">; </w:t>
      </w:r>
      <w:proofErr w:type="spellStart"/>
      <w:r w:rsidR="00D349F9" w:rsidRPr="00923408">
        <w:rPr>
          <w:rFonts w:ascii="Arial" w:hAnsi="Arial" w:cs="Arial"/>
        </w:rPr>
        <w:t>setarea</w:t>
      </w:r>
      <w:proofErr w:type="spellEnd"/>
      <w:r w:rsidR="00D349F9" w:rsidRPr="00923408">
        <w:rPr>
          <w:rFonts w:ascii="Arial" w:hAnsi="Arial" w:cs="Arial"/>
        </w:rPr>
        <w:t xml:space="preserve"> </w:t>
      </w:r>
      <w:proofErr w:type="spellStart"/>
      <w:r w:rsidR="00D349F9" w:rsidRPr="00923408">
        <w:rPr>
          <w:rFonts w:ascii="Arial" w:hAnsi="Arial" w:cs="Arial"/>
        </w:rPr>
        <w:t>orelor</w:t>
      </w:r>
      <w:proofErr w:type="spellEnd"/>
      <w:r w:rsidR="00D349F9" w:rsidRPr="00923408">
        <w:rPr>
          <w:rFonts w:ascii="Arial" w:hAnsi="Arial" w:cs="Arial"/>
        </w:rPr>
        <w:t xml:space="preserve"> de </w:t>
      </w:r>
      <w:proofErr w:type="spellStart"/>
      <w:r w:rsidR="00D349F9" w:rsidRPr="00923408">
        <w:rPr>
          <w:rFonts w:ascii="Arial" w:hAnsi="Arial" w:cs="Arial"/>
        </w:rPr>
        <w:t>lucru</w:t>
      </w:r>
      <w:proofErr w:type="spellEnd"/>
      <w:r w:rsidR="00D349F9" w:rsidRPr="00923408">
        <w:rPr>
          <w:rFonts w:ascii="Arial" w:hAnsi="Arial" w:cs="Arial"/>
        </w:rPr>
        <w:t xml:space="preserve"> a </w:t>
      </w:r>
      <w:proofErr w:type="spellStart"/>
      <w:r w:rsidR="00D349F9" w:rsidRPr="00923408">
        <w:rPr>
          <w:rFonts w:ascii="Arial" w:hAnsi="Arial" w:cs="Arial"/>
        </w:rPr>
        <w:t>bibliotecii</w:t>
      </w:r>
      <w:proofErr w:type="spellEnd"/>
      <w:r w:rsidR="00D349F9" w:rsidRPr="00923408">
        <w:rPr>
          <w:rFonts w:ascii="Arial" w:hAnsi="Arial" w:cs="Arial"/>
        </w:rPr>
        <w:t xml:space="preserve"> </w:t>
      </w:r>
      <w:proofErr w:type="spellStart"/>
      <w:r w:rsidR="00D349F9" w:rsidRPr="00923408">
        <w:rPr>
          <w:rFonts w:ascii="Arial" w:hAnsi="Arial" w:cs="Arial"/>
        </w:rPr>
        <w:t>pentru</w:t>
      </w:r>
      <w:proofErr w:type="spellEnd"/>
      <w:r w:rsidR="00D349F9" w:rsidRPr="00923408">
        <w:rPr>
          <w:rFonts w:ascii="Arial" w:hAnsi="Arial" w:cs="Arial"/>
        </w:rPr>
        <w:t xml:space="preserve"> a </w:t>
      </w:r>
      <w:proofErr w:type="spellStart"/>
      <w:r w:rsidR="00D349F9" w:rsidRPr="00923408">
        <w:rPr>
          <w:rFonts w:ascii="Arial" w:hAnsi="Arial" w:cs="Arial"/>
        </w:rPr>
        <w:t>închide</w:t>
      </w:r>
      <w:proofErr w:type="spellEnd"/>
      <w:r w:rsidR="00D349F9" w:rsidRPr="00923408">
        <w:rPr>
          <w:rFonts w:ascii="Arial" w:hAnsi="Arial" w:cs="Arial"/>
        </w:rPr>
        <w:t>/</w:t>
      </w:r>
      <w:proofErr w:type="spellStart"/>
      <w:r w:rsidR="00D349F9" w:rsidRPr="00923408">
        <w:rPr>
          <w:rFonts w:ascii="Arial" w:hAnsi="Arial" w:cs="Arial"/>
        </w:rPr>
        <w:t>deschide</w:t>
      </w:r>
      <w:proofErr w:type="spellEnd"/>
      <w:r w:rsidR="00D349F9" w:rsidRPr="00923408">
        <w:rPr>
          <w:rFonts w:ascii="Arial" w:hAnsi="Arial" w:cs="Arial"/>
        </w:rPr>
        <w:t xml:space="preserve"> </w:t>
      </w:r>
      <w:proofErr w:type="spellStart"/>
      <w:r w:rsidR="00D349F9" w:rsidRPr="00923408">
        <w:rPr>
          <w:rFonts w:ascii="Arial" w:hAnsi="Arial" w:cs="Arial"/>
        </w:rPr>
        <w:t>sistemul</w:t>
      </w:r>
      <w:proofErr w:type="spellEnd"/>
      <w:r w:rsidR="00A5016C" w:rsidRPr="00923408">
        <w:rPr>
          <w:rFonts w:ascii="Arial" w:hAnsi="Arial" w:cs="Arial"/>
        </w:rPr>
        <w:t>.</w:t>
      </w:r>
    </w:p>
    <w:p w:rsidR="00D349F9" w:rsidRPr="00923408" w:rsidRDefault="00923408" w:rsidP="004C0194">
      <w:pPr>
        <w:pStyle w:val="a3"/>
        <w:jc w:val="both"/>
        <w:rPr>
          <w:rFonts w:ascii="Arial" w:hAnsi="Arial" w:cs="Arial"/>
        </w:rPr>
      </w:pPr>
      <w:r w:rsidRPr="00923408">
        <w:rPr>
          <w:rFonts w:ascii="Arial" w:hAnsi="Arial" w:cs="Arial"/>
        </w:rPr>
        <w:t>INTERFAȚA UTILIZATORI</w:t>
      </w:r>
    </w:p>
    <w:p w:rsidR="009939C2" w:rsidRPr="00923408" w:rsidRDefault="00B41BD8" w:rsidP="004C0194">
      <w:pPr>
        <w:jc w:val="both"/>
        <w:rPr>
          <w:rFonts w:ascii="Arial" w:hAnsi="Arial" w:cs="Arial"/>
        </w:rPr>
      </w:pPr>
      <w:proofErr w:type="spellStart"/>
      <w:r w:rsidRPr="00923408">
        <w:rPr>
          <w:rFonts w:ascii="Arial" w:hAnsi="Arial" w:cs="Arial"/>
        </w:rPr>
        <w:t>Sistemul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trebuie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să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ofere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utilizatorilor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bibliotecii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posibilitatea</w:t>
      </w:r>
      <w:proofErr w:type="spellEnd"/>
      <w:r w:rsidRPr="00923408">
        <w:rPr>
          <w:rFonts w:ascii="Arial" w:hAnsi="Arial" w:cs="Arial"/>
        </w:rPr>
        <w:t xml:space="preserve"> de a </w:t>
      </w:r>
      <w:proofErr w:type="spellStart"/>
      <w:r w:rsidRPr="00923408">
        <w:rPr>
          <w:rFonts w:ascii="Arial" w:hAnsi="Arial" w:cs="Arial"/>
        </w:rPr>
        <w:t>naviga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după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subiecte</w:t>
      </w:r>
      <w:proofErr w:type="spellEnd"/>
      <w:r w:rsidRPr="00923408">
        <w:rPr>
          <w:rFonts w:ascii="Arial" w:hAnsi="Arial" w:cs="Arial"/>
        </w:rPr>
        <w:t xml:space="preserve">, de a </w:t>
      </w:r>
      <w:proofErr w:type="spellStart"/>
      <w:r w:rsidRPr="00923408">
        <w:rPr>
          <w:rFonts w:ascii="Arial" w:hAnsi="Arial" w:cs="Arial"/>
        </w:rPr>
        <w:t>vizualiza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elementele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după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accesare</w:t>
      </w:r>
      <w:proofErr w:type="spellEnd"/>
      <w:r w:rsidRPr="00923408">
        <w:rPr>
          <w:rFonts w:ascii="Arial" w:hAnsi="Arial" w:cs="Arial"/>
        </w:rPr>
        <w:t xml:space="preserve">. </w:t>
      </w:r>
      <w:proofErr w:type="spellStart"/>
      <w:r w:rsidR="00923408" w:rsidRPr="00923408">
        <w:rPr>
          <w:rFonts w:ascii="Arial" w:hAnsi="Arial" w:cs="Arial"/>
        </w:rPr>
        <w:t>Utilizatorul</w:t>
      </w:r>
      <w:proofErr w:type="spellEnd"/>
      <w:r w:rsidR="00923408" w:rsidRPr="00923408">
        <w:rPr>
          <w:rFonts w:ascii="Arial" w:hAnsi="Arial" w:cs="Arial"/>
        </w:rPr>
        <w:t xml:space="preserve"> </w:t>
      </w:r>
      <w:proofErr w:type="spellStart"/>
      <w:r w:rsidR="00923408" w:rsidRPr="00923408">
        <w:rPr>
          <w:rFonts w:ascii="Arial" w:hAnsi="Arial" w:cs="Arial"/>
        </w:rPr>
        <w:t>va</w:t>
      </w:r>
      <w:proofErr w:type="spellEnd"/>
      <w:r w:rsidR="00923408" w:rsidRPr="00923408">
        <w:rPr>
          <w:rFonts w:ascii="Arial" w:hAnsi="Arial" w:cs="Arial"/>
        </w:rPr>
        <w:t xml:space="preserve"> </w:t>
      </w:r>
      <w:proofErr w:type="spellStart"/>
      <w:r w:rsidR="00923408" w:rsidRPr="00923408">
        <w:rPr>
          <w:rFonts w:ascii="Arial" w:hAnsi="Arial" w:cs="Arial"/>
        </w:rPr>
        <w:t>putea</w:t>
      </w:r>
      <w:proofErr w:type="spellEnd"/>
      <w:r w:rsidR="00923408" w:rsidRPr="00923408">
        <w:rPr>
          <w:rFonts w:ascii="Arial" w:hAnsi="Arial" w:cs="Arial"/>
        </w:rPr>
        <w:t xml:space="preserve"> face </w:t>
      </w:r>
      <w:proofErr w:type="spellStart"/>
      <w:r w:rsidR="00923408" w:rsidRPr="00923408">
        <w:rPr>
          <w:rFonts w:ascii="Arial" w:hAnsi="Arial" w:cs="Arial"/>
        </w:rPr>
        <w:t>căutarea</w:t>
      </w:r>
      <w:proofErr w:type="spellEnd"/>
      <w:r w:rsidR="00923408" w:rsidRPr="00923408">
        <w:rPr>
          <w:rFonts w:ascii="Arial" w:hAnsi="Arial" w:cs="Arial"/>
        </w:rPr>
        <w:t xml:space="preserve"> </w:t>
      </w:r>
      <w:proofErr w:type="spellStart"/>
      <w:r w:rsidR="00923408" w:rsidRPr="00923408">
        <w:rPr>
          <w:rFonts w:ascii="Arial" w:hAnsi="Arial" w:cs="Arial"/>
        </w:rPr>
        <w:t>elementelor</w:t>
      </w:r>
      <w:proofErr w:type="spellEnd"/>
      <w:r w:rsidR="00923408" w:rsidRPr="00923408">
        <w:rPr>
          <w:rFonts w:ascii="Arial" w:hAnsi="Arial" w:cs="Arial"/>
        </w:rPr>
        <w:t xml:space="preserve"> (</w:t>
      </w:r>
      <w:proofErr w:type="spellStart"/>
      <w:r w:rsidR="00923408" w:rsidRPr="00923408">
        <w:rPr>
          <w:rFonts w:ascii="Arial" w:hAnsi="Arial" w:cs="Arial"/>
        </w:rPr>
        <w:t>descrierea</w:t>
      </w:r>
      <w:proofErr w:type="spellEnd"/>
      <w:r w:rsidR="00923408" w:rsidRPr="00923408">
        <w:rPr>
          <w:rFonts w:ascii="Arial" w:hAnsi="Arial" w:cs="Arial"/>
        </w:rPr>
        <w:t xml:space="preserve"> </w:t>
      </w:r>
      <w:proofErr w:type="spellStart"/>
      <w:r w:rsidR="00923408" w:rsidRPr="00923408">
        <w:rPr>
          <w:rFonts w:ascii="Arial" w:hAnsi="Arial" w:cs="Arial"/>
        </w:rPr>
        <w:t>cărților</w:t>
      </w:r>
      <w:proofErr w:type="spellEnd"/>
      <w:r w:rsidR="00923408" w:rsidRPr="00923408">
        <w:rPr>
          <w:rFonts w:ascii="Arial" w:hAnsi="Arial" w:cs="Arial"/>
        </w:rPr>
        <w:t xml:space="preserve">) </w:t>
      </w:r>
      <w:proofErr w:type="spellStart"/>
      <w:r w:rsidR="00923408" w:rsidRPr="00923408">
        <w:rPr>
          <w:rFonts w:ascii="Arial" w:hAnsi="Arial" w:cs="Arial"/>
        </w:rPr>
        <w:t>în</w:t>
      </w:r>
      <w:proofErr w:type="spellEnd"/>
      <w:r w:rsidR="00923408" w:rsidRPr="00923408">
        <w:rPr>
          <w:rFonts w:ascii="Arial" w:hAnsi="Arial" w:cs="Arial"/>
        </w:rPr>
        <w:t xml:space="preserve"> </w:t>
      </w:r>
      <w:proofErr w:type="spellStart"/>
      <w:r w:rsidR="00923408" w:rsidRPr="00923408">
        <w:rPr>
          <w:rFonts w:ascii="Arial" w:hAnsi="Arial" w:cs="Arial"/>
        </w:rPr>
        <w:t>catalogul</w:t>
      </w:r>
      <w:proofErr w:type="spellEnd"/>
      <w:r w:rsidR="00923408" w:rsidRPr="00923408">
        <w:rPr>
          <w:rFonts w:ascii="Arial" w:hAnsi="Arial" w:cs="Arial"/>
        </w:rPr>
        <w:t xml:space="preserve"> electronic Koha LMS. </w:t>
      </w:r>
      <w:proofErr w:type="spellStart"/>
      <w:r w:rsidRPr="00923408">
        <w:rPr>
          <w:rFonts w:ascii="Arial" w:hAnsi="Arial" w:cs="Arial"/>
        </w:rPr>
        <w:t>Fiecare</w:t>
      </w:r>
      <w:proofErr w:type="spellEnd"/>
      <w:r w:rsidR="00D15271" w:rsidRPr="00923408">
        <w:rPr>
          <w:rFonts w:ascii="Arial" w:hAnsi="Arial" w:cs="Arial"/>
        </w:rPr>
        <w:t xml:space="preserve"> </w:t>
      </w:r>
      <w:proofErr w:type="spellStart"/>
      <w:r w:rsidR="00D15271" w:rsidRPr="00923408">
        <w:rPr>
          <w:rFonts w:ascii="Arial" w:hAnsi="Arial" w:cs="Arial"/>
        </w:rPr>
        <w:t>afișare</w:t>
      </w:r>
      <w:proofErr w:type="spellEnd"/>
      <w:r w:rsidR="00D15271" w:rsidRPr="00923408">
        <w:rPr>
          <w:rFonts w:ascii="Arial" w:hAnsi="Arial" w:cs="Arial"/>
        </w:rPr>
        <w:t xml:space="preserve"> a </w:t>
      </w:r>
      <w:proofErr w:type="spellStart"/>
      <w:r w:rsidRPr="00923408">
        <w:rPr>
          <w:rFonts w:ascii="Arial" w:hAnsi="Arial" w:cs="Arial"/>
        </w:rPr>
        <w:t>element</w:t>
      </w:r>
      <w:r w:rsidR="00D15271" w:rsidRPr="00923408">
        <w:rPr>
          <w:rFonts w:ascii="Arial" w:hAnsi="Arial" w:cs="Arial"/>
        </w:rPr>
        <w:t>elor</w:t>
      </w:r>
      <w:proofErr w:type="spellEnd"/>
      <w:r w:rsidRPr="00923408">
        <w:rPr>
          <w:rFonts w:ascii="Arial" w:hAnsi="Arial" w:cs="Arial"/>
        </w:rPr>
        <w:t xml:space="preserve"> (</w:t>
      </w:r>
      <w:proofErr w:type="spellStart"/>
      <w:r w:rsidRPr="00923408">
        <w:rPr>
          <w:rFonts w:ascii="Arial" w:hAnsi="Arial" w:cs="Arial"/>
        </w:rPr>
        <w:t>descrier</w:t>
      </w:r>
      <w:r w:rsidR="00D15271" w:rsidRPr="00923408">
        <w:rPr>
          <w:rFonts w:ascii="Arial" w:hAnsi="Arial" w:cs="Arial"/>
        </w:rPr>
        <w:t>i</w:t>
      </w:r>
      <w:proofErr w:type="spellEnd"/>
      <w:r w:rsidRPr="00923408">
        <w:rPr>
          <w:rFonts w:ascii="Arial" w:hAnsi="Arial" w:cs="Arial"/>
        </w:rPr>
        <w:t xml:space="preserve"> din catalog) </w:t>
      </w:r>
      <w:proofErr w:type="spellStart"/>
      <w:r w:rsidR="00D15271" w:rsidRPr="00923408">
        <w:rPr>
          <w:rFonts w:ascii="Arial" w:hAnsi="Arial" w:cs="Arial"/>
        </w:rPr>
        <w:t>oferă</w:t>
      </w:r>
      <w:proofErr w:type="spellEnd"/>
      <w:r w:rsidR="00D15271" w:rsidRPr="00923408">
        <w:rPr>
          <w:rFonts w:ascii="Arial" w:hAnsi="Arial" w:cs="Arial"/>
        </w:rPr>
        <w:t xml:space="preserve"> </w:t>
      </w:r>
      <w:proofErr w:type="spellStart"/>
      <w:r w:rsidR="0097003A" w:rsidRPr="00923408">
        <w:rPr>
          <w:rFonts w:ascii="Arial" w:hAnsi="Arial" w:cs="Arial"/>
        </w:rPr>
        <w:t>informații</w:t>
      </w:r>
      <w:proofErr w:type="spellEnd"/>
      <w:r w:rsidR="0097003A" w:rsidRPr="00923408">
        <w:rPr>
          <w:rFonts w:ascii="Arial" w:hAnsi="Arial" w:cs="Arial"/>
        </w:rPr>
        <w:t xml:space="preserve"> </w:t>
      </w:r>
      <w:proofErr w:type="spellStart"/>
      <w:r w:rsidR="0097003A" w:rsidRPr="00923408">
        <w:rPr>
          <w:rFonts w:ascii="Arial" w:hAnsi="Arial" w:cs="Arial"/>
        </w:rPr>
        <w:t>disponibile</w:t>
      </w:r>
      <w:proofErr w:type="spellEnd"/>
      <w:r w:rsidR="0097003A" w:rsidRPr="00923408">
        <w:rPr>
          <w:rFonts w:ascii="Arial" w:hAnsi="Arial" w:cs="Arial"/>
        </w:rPr>
        <w:t xml:space="preserve"> </w:t>
      </w:r>
      <w:proofErr w:type="spellStart"/>
      <w:r w:rsidR="0097003A" w:rsidRPr="00923408">
        <w:rPr>
          <w:rFonts w:ascii="Arial" w:hAnsi="Arial" w:cs="Arial"/>
        </w:rPr>
        <w:t>în</w:t>
      </w:r>
      <w:proofErr w:type="spellEnd"/>
      <w:r w:rsidR="0097003A" w:rsidRPr="00923408">
        <w:rPr>
          <w:rFonts w:ascii="Arial" w:hAnsi="Arial" w:cs="Arial"/>
        </w:rPr>
        <w:t xml:space="preserve"> Koha-LMS </w:t>
      </w:r>
      <w:proofErr w:type="spellStart"/>
      <w:r w:rsidR="0097003A" w:rsidRPr="00923408">
        <w:rPr>
          <w:rFonts w:ascii="Arial" w:hAnsi="Arial" w:cs="Arial"/>
        </w:rPr>
        <w:t>referitor</w:t>
      </w:r>
      <w:proofErr w:type="spellEnd"/>
      <w:r w:rsidR="0097003A" w:rsidRPr="00923408">
        <w:rPr>
          <w:rFonts w:ascii="Arial" w:hAnsi="Arial" w:cs="Arial"/>
        </w:rPr>
        <w:t xml:space="preserve"> la:</w:t>
      </w:r>
    </w:p>
    <w:p w:rsidR="00D15271" w:rsidRPr="00923408" w:rsidRDefault="00D15271" w:rsidP="004C0194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proofErr w:type="spellStart"/>
      <w:r w:rsidRPr="00923408">
        <w:rPr>
          <w:rFonts w:ascii="Arial" w:hAnsi="Arial" w:cs="Arial"/>
        </w:rPr>
        <w:t>Copertă</w:t>
      </w:r>
      <w:proofErr w:type="spellEnd"/>
    </w:p>
    <w:p w:rsidR="00D15271" w:rsidRPr="00923408" w:rsidRDefault="00D15271" w:rsidP="004C0194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proofErr w:type="spellStart"/>
      <w:r w:rsidRPr="00923408">
        <w:rPr>
          <w:rFonts w:ascii="Arial" w:hAnsi="Arial" w:cs="Arial"/>
        </w:rPr>
        <w:t>Titlu</w:t>
      </w:r>
      <w:proofErr w:type="spellEnd"/>
    </w:p>
    <w:p w:rsidR="00D15271" w:rsidRPr="00923408" w:rsidRDefault="00D15271" w:rsidP="004C0194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proofErr w:type="spellStart"/>
      <w:r w:rsidRPr="00923408">
        <w:rPr>
          <w:rFonts w:ascii="Arial" w:hAnsi="Arial" w:cs="Arial"/>
        </w:rPr>
        <w:t>Autor</w:t>
      </w:r>
      <w:proofErr w:type="spellEnd"/>
    </w:p>
    <w:p w:rsidR="00D15271" w:rsidRPr="00923408" w:rsidRDefault="004C0194" w:rsidP="004C0194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  <w:lang w:val="ro-RO"/>
        </w:rPr>
        <w:t>Locul și a</w:t>
      </w:r>
      <w:proofErr w:type="spellStart"/>
      <w:r w:rsidR="00D15271" w:rsidRPr="00923408">
        <w:rPr>
          <w:rFonts w:ascii="Arial" w:hAnsi="Arial" w:cs="Arial"/>
        </w:rPr>
        <w:t>nul</w:t>
      </w:r>
      <w:proofErr w:type="spellEnd"/>
      <w:r w:rsidR="00D15271" w:rsidRPr="00923408">
        <w:rPr>
          <w:rFonts w:ascii="Arial" w:hAnsi="Arial" w:cs="Arial"/>
        </w:rPr>
        <w:t xml:space="preserve"> </w:t>
      </w:r>
      <w:proofErr w:type="spellStart"/>
      <w:r w:rsidR="00D15271" w:rsidRPr="00923408">
        <w:rPr>
          <w:rFonts w:ascii="Arial" w:hAnsi="Arial" w:cs="Arial"/>
        </w:rPr>
        <w:t>ediției</w:t>
      </w:r>
      <w:proofErr w:type="spellEnd"/>
    </w:p>
    <w:p w:rsidR="00D15271" w:rsidRPr="00923408" w:rsidRDefault="00D15271" w:rsidP="004C0194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r w:rsidRPr="00923408">
        <w:rPr>
          <w:rFonts w:ascii="Arial" w:hAnsi="Arial" w:cs="Arial"/>
        </w:rPr>
        <w:t>ISBN</w:t>
      </w:r>
    </w:p>
    <w:p w:rsidR="00D15271" w:rsidRPr="00923408" w:rsidRDefault="00D15271" w:rsidP="004C0194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proofErr w:type="spellStart"/>
      <w:r w:rsidRPr="00923408">
        <w:rPr>
          <w:rFonts w:ascii="Arial" w:hAnsi="Arial" w:cs="Arial"/>
        </w:rPr>
        <w:t>Informații</w:t>
      </w:r>
      <w:proofErr w:type="spellEnd"/>
      <w:r w:rsidRPr="00923408">
        <w:rPr>
          <w:rFonts w:ascii="Arial" w:hAnsi="Arial" w:cs="Arial"/>
        </w:rPr>
        <w:t xml:space="preserve"> de </w:t>
      </w:r>
      <w:proofErr w:type="spellStart"/>
      <w:r w:rsidRPr="00923408">
        <w:rPr>
          <w:rFonts w:ascii="Arial" w:hAnsi="Arial" w:cs="Arial"/>
        </w:rPr>
        <w:t>tipul</w:t>
      </w:r>
      <w:proofErr w:type="spellEnd"/>
      <w:r w:rsidRPr="00923408">
        <w:rPr>
          <w:rFonts w:ascii="Arial" w:hAnsi="Arial" w:cs="Arial"/>
        </w:rPr>
        <w:t xml:space="preserve">: </w:t>
      </w:r>
      <w:proofErr w:type="spellStart"/>
      <w:r w:rsidRPr="00923408">
        <w:rPr>
          <w:rFonts w:ascii="Arial" w:hAnsi="Arial" w:cs="Arial"/>
        </w:rPr>
        <w:t>paginație</w:t>
      </w:r>
      <w:proofErr w:type="spellEnd"/>
      <w:r w:rsidRPr="00923408">
        <w:rPr>
          <w:rFonts w:ascii="Arial" w:hAnsi="Arial" w:cs="Arial"/>
        </w:rPr>
        <w:t xml:space="preserve">, abstract, </w:t>
      </w:r>
      <w:proofErr w:type="spellStart"/>
      <w:r w:rsidRPr="00923408">
        <w:rPr>
          <w:rFonts w:ascii="Arial" w:hAnsi="Arial" w:cs="Arial"/>
        </w:rPr>
        <w:t>vedeta</w:t>
      </w:r>
      <w:proofErr w:type="spellEnd"/>
      <w:r w:rsidRPr="00923408">
        <w:rPr>
          <w:rFonts w:ascii="Arial" w:hAnsi="Arial" w:cs="Arial"/>
        </w:rPr>
        <w:t xml:space="preserve"> de </w:t>
      </w:r>
      <w:proofErr w:type="spellStart"/>
      <w:r w:rsidRPr="00923408">
        <w:rPr>
          <w:rFonts w:ascii="Arial" w:hAnsi="Arial" w:cs="Arial"/>
        </w:rPr>
        <w:t>subiect</w:t>
      </w:r>
      <w:proofErr w:type="spellEnd"/>
      <w:r w:rsidRPr="00923408">
        <w:rPr>
          <w:rFonts w:ascii="Arial" w:hAnsi="Arial" w:cs="Arial"/>
        </w:rPr>
        <w:t xml:space="preserve"> etc.</w:t>
      </w:r>
    </w:p>
    <w:p w:rsidR="00D15271" w:rsidRPr="00923408" w:rsidRDefault="00D15271" w:rsidP="004C0194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proofErr w:type="spellStart"/>
      <w:r w:rsidRPr="00923408">
        <w:rPr>
          <w:rFonts w:ascii="Arial" w:hAnsi="Arial" w:cs="Arial"/>
        </w:rPr>
        <w:t>Disponibilitatea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exemplarelor</w:t>
      </w:r>
      <w:proofErr w:type="spellEnd"/>
    </w:p>
    <w:p w:rsidR="0004414E" w:rsidRPr="00923408" w:rsidRDefault="00D15271" w:rsidP="004C0194">
      <w:pPr>
        <w:jc w:val="both"/>
        <w:rPr>
          <w:rFonts w:ascii="Arial" w:hAnsi="Arial" w:cs="Arial"/>
        </w:rPr>
      </w:pPr>
      <w:proofErr w:type="spellStart"/>
      <w:r w:rsidRPr="00923408">
        <w:rPr>
          <w:rFonts w:ascii="Arial" w:hAnsi="Arial" w:cs="Arial"/>
        </w:rPr>
        <w:t>Sistemul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în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Interfața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Pr="00923408">
        <w:rPr>
          <w:rFonts w:ascii="Arial" w:hAnsi="Arial" w:cs="Arial"/>
        </w:rPr>
        <w:t>utilizatorilor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trebuie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să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comute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elemente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atunci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când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este</w:t>
      </w:r>
      <w:proofErr w:type="spellEnd"/>
      <w:r w:rsidR="0004414E" w:rsidRPr="00923408">
        <w:rPr>
          <w:rFonts w:ascii="Arial" w:hAnsi="Arial" w:cs="Arial"/>
        </w:rPr>
        <w:t xml:space="preserve"> </w:t>
      </w:r>
      <w:r w:rsidR="00923408" w:rsidRPr="00923408">
        <w:rPr>
          <w:rFonts w:ascii="Arial" w:hAnsi="Arial" w:cs="Arial"/>
        </w:rPr>
        <w:t>inactive,</w:t>
      </w:r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după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expirarea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timpului</w:t>
      </w:r>
      <w:proofErr w:type="spellEnd"/>
      <w:r w:rsidR="0004414E" w:rsidRPr="00923408">
        <w:rPr>
          <w:rFonts w:ascii="Arial" w:hAnsi="Arial" w:cs="Arial"/>
        </w:rPr>
        <w:t xml:space="preserve"> (timeout)</w:t>
      </w:r>
      <w:r w:rsidR="00923408" w:rsidRPr="00923408">
        <w:rPr>
          <w:rFonts w:ascii="Arial" w:hAnsi="Arial" w:cs="Arial"/>
        </w:rPr>
        <w:t>,</w:t>
      </w:r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și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să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revină</w:t>
      </w:r>
      <w:proofErr w:type="spellEnd"/>
      <w:r w:rsidR="0004414E" w:rsidRPr="00923408">
        <w:rPr>
          <w:rFonts w:ascii="Arial" w:hAnsi="Arial" w:cs="Arial"/>
        </w:rPr>
        <w:t xml:space="preserve"> la </w:t>
      </w:r>
      <w:proofErr w:type="spellStart"/>
      <w:r w:rsidR="0004414E" w:rsidRPr="00923408">
        <w:rPr>
          <w:rFonts w:ascii="Arial" w:hAnsi="Arial" w:cs="Arial"/>
        </w:rPr>
        <w:t>poziția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inițială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atunci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când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vizitatorii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sunt</w:t>
      </w:r>
      <w:proofErr w:type="spellEnd"/>
      <w:r w:rsidR="0004414E" w:rsidRPr="00923408">
        <w:rPr>
          <w:rFonts w:ascii="Arial" w:hAnsi="Arial" w:cs="Arial"/>
        </w:rPr>
        <w:t xml:space="preserve"> </w:t>
      </w:r>
      <w:proofErr w:type="spellStart"/>
      <w:r w:rsidR="0004414E" w:rsidRPr="00923408">
        <w:rPr>
          <w:rFonts w:ascii="Arial" w:hAnsi="Arial" w:cs="Arial"/>
        </w:rPr>
        <w:t>activi</w:t>
      </w:r>
      <w:proofErr w:type="spellEnd"/>
      <w:r w:rsidR="0004414E" w:rsidRPr="00923408">
        <w:rPr>
          <w:rFonts w:ascii="Arial" w:hAnsi="Arial" w:cs="Arial"/>
        </w:rPr>
        <w:t xml:space="preserve">. </w:t>
      </w:r>
    </w:p>
    <w:p w:rsidR="00A87EF8" w:rsidRPr="00923408" w:rsidRDefault="00393F15" w:rsidP="004C0194">
      <w:pPr>
        <w:jc w:val="both"/>
        <w:rPr>
          <w:rFonts w:ascii="Arial" w:hAnsi="Arial" w:cs="Arial"/>
        </w:rPr>
      </w:pPr>
      <w:proofErr w:type="spellStart"/>
      <w:r w:rsidRPr="00923408">
        <w:rPr>
          <w:rFonts w:ascii="Arial" w:hAnsi="Arial" w:cs="Arial"/>
        </w:rPr>
        <w:t>Utilizatorul</w:t>
      </w:r>
      <w:proofErr w:type="spellEnd"/>
      <w:r w:rsidRPr="00923408">
        <w:rPr>
          <w:rFonts w:ascii="Arial" w:hAnsi="Arial" w:cs="Arial"/>
        </w:rPr>
        <w:t xml:space="preserve"> </w:t>
      </w:r>
      <w:proofErr w:type="spellStart"/>
      <w:r w:rsidR="00A87EF8" w:rsidRPr="00923408">
        <w:rPr>
          <w:rFonts w:ascii="Arial" w:hAnsi="Arial" w:cs="Arial"/>
        </w:rPr>
        <w:t>va</w:t>
      </w:r>
      <w:proofErr w:type="spellEnd"/>
      <w:r w:rsidR="00A87EF8" w:rsidRPr="00923408">
        <w:rPr>
          <w:rFonts w:ascii="Arial" w:hAnsi="Arial" w:cs="Arial"/>
        </w:rPr>
        <w:t xml:space="preserve"> </w:t>
      </w:r>
      <w:proofErr w:type="spellStart"/>
      <w:r w:rsidR="00A87EF8" w:rsidRPr="00923408">
        <w:rPr>
          <w:rFonts w:ascii="Arial" w:hAnsi="Arial" w:cs="Arial"/>
        </w:rPr>
        <w:t>avea</w:t>
      </w:r>
      <w:proofErr w:type="spellEnd"/>
      <w:r w:rsidR="00A87EF8" w:rsidRPr="00923408">
        <w:rPr>
          <w:rFonts w:ascii="Arial" w:hAnsi="Arial" w:cs="Arial"/>
        </w:rPr>
        <w:t xml:space="preserve"> </w:t>
      </w:r>
      <w:proofErr w:type="spellStart"/>
      <w:r w:rsidR="00A87EF8" w:rsidRPr="00923408">
        <w:rPr>
          <w:rFonts w:ascii="Arial" w:hAnsi="Arial" w:cs="Arial"/>
        </w:rPr>
        <w:t>posibilitatea</w:t>
      </w:r>
      <w:proofErr w:type="spellEnd"/>
      <w:r w:rsidR="00A87EF8" w:rsidRPr="00923408">
        <w:rPr>
          <w:rFonts w:ascii="Arial" w:hAnsi="Arial" w:cs="Arial"/>
        </w:rPr>
        <w:t xml:space="preserve"> de a </w:t>
      </w:r>
      <w:proofErr w:type="spellStart"/>
      <w:r w:rsidR="00A87EF8" w:rsidRPr="00923408">
        <w:rPr>
          <w:rFonts w:ascii="Arial" w:hAnsi="Arial" w:cs="Arial"/>
        </w:rPr>
        <w:t>filtra</w:t>
      </w:r>
      <w:proofErr w:type="spellEnd"/>
      <w:r w:rsidR="00A87EF8" w:rsidRPr="00923408">
        <w:rPr>
          <w:rFonts w:ascii="Arial" w:hAnsi="Arial" w:cs="Arial"/>
        </w:rPr>
        <w:t xml:space="preserve"> </w:t>
      </w:r>
      <w:proofErr w:type="spellStart"/>
      <w:r w:rsidR="00A87EF8" w:rsidRPr="00923408">
        <w:rPr>
          <w:rFonts w:ascii="Arial" w:hAnsi="Arial" w:cs="Arial"/>
        </w:rPr>
        <w:t>rezultatele</w:t>
      </w:r>
      <w:proofErr w:type="spellEnd"/>
      <w:r w:rsidR="00A87EF8" w:rsidRPr="00923408">
        <w:rPr>
          <w:rFonts w:ascii="Arial" w:hAnsi="Arial" w:cs="Arial"/>
        </w:rPr>
        <w:t xml:space="preserve"> </w:t>
      </w:r>
      <w:proofErr w:type="spellStart"/>
      <w:r w:rsidR="00A87EF8" w:rsidRPr="00923408">
        <w:rPr>
          <w:rFonts w:ascii="Arial" w:hAnsi="Arial" w:cs="Arial"/>
        </w:rPr>
        <w:t>cău</w:t>
      </w:r>
      <w:r w:rsidR="00923408" w:rsidRPr="00923408">
        <w:rPr>
          <w:rFonts w:ascii="Arial" w:hAnsi="Arial" w:cs="Arial"/>
        </w:rPr>
        <w:t>tării</w:t>
      </w:r>
      <w:proofErr w:type="spellEnd"/>
      <w:r w:rsidR="004C0194">
        <w:rPr>
          <w:rFonts w:ascii="Arial" w:hAnsi="Arial" w:cs="Arial"/>
        </w:rPr>
        <w:t xml:space="preserve"> (faceted search)</w:t>
      </w:r>
      <w:r w:rsidR="00923408" w:rsidRPr="00923408">
        <w:rPr>
          <w:rFonts w:ascii="Arial" w:hAnsi="Arial" w:cs="Arial"/>
        </w:rPr>
        <w:t xml:space="preserve">, </w:t>
      </w:r>
      <w:proofErr w:type="spellStart"/>
      <w:r w:rsidR="00923408" w:rsidRPr="00923408">
        <w:rPr>
          <w:rFonts w:ascii="Arial" w:hAnsi="Arial" w:cs="Arial"/>
        </w:rPr>
        <w:t>rezerva</w:t>
      </w:r>
      <w:proofErr w:type="spellEnd"/>
      <w:r w:rsidR="00923408" w:rsidRPr="00923408">
        <w:rPr>
          <w:rFonts w:ascii="Arial" w:hAnsi="Arial" w:cs="Arial"/>
        </w:rPr>
        <w:t xml:space="preserve"> </w:t>
      </w:r>
      <w:proofErr w:type="spellStart"/>
      <w:r w:rsidR="00923408" w:rsidRPr="00923408">
        <w:rPr>
          <w:rFonts w:ascii="Arial" w:hAnsi="Arial" w:cs="Arial"/>
        </w:rPr>
        <w:t>cărțile</w:t>
      </w:r>
      <w:proofErr w:type="spellEnd"/>
      <w:r w:rsidR="00923408" w:rsidRPr="00923408">
        <w:rPr>
          <w:rFonts w:ascii="Arial" w:hAnsi="Arial" w:cs="Arial"/>
        </w:rPr>
        <w:t xml:space="preserve"> </w:t>
      </w:r>
      <w:proofErr w:type="spellStart"/>
      <w:r w:rsidR="00923408" w:rsidRPr="00923408">
        <w:rPr>
          <w:rFonts w:ascii="Arial" w:hAnsi="Arial" w:cs="Arial"/>
        </w:rPr>
        <w:t>în</w:t>
      </w:r>
      <w:proofErr w:type="spellEnd"/>
      <w:r w:rsidR="00923408" w:rsidRPr="00923408">
        <w:rPr>
          <w:rFonts w:ascii="Arial" w:hAnsi="Arial" w:cs="Arial"/>
        </w:rPr>
        <w:t xml:space="preserve"> Koha L</w:t>
      </w:r>
      <w:r w:rsidR="00A87EF8" w:rsidRPr="00923408">
        <w:rPr>
          <w:rFonts w:ascii="Arial" w:hAnsi="Arial" w:cs="Arial"/>
        </w:rPr>
        <w:t>MS</w:t>
      </w:r>
      <w:r w:rsidR="00923408" w:rsidRPr="00923408">
        <w:rPr>
          <w:rFonts w:ascii="Arial" w:hAnsi="Arial" w:cs="Arial"/>
        </w:rPr>
        <w:t>,</w:t>
      </w:r>
      <w:r w:rsidR="00A87EF8" w:rsidRPr="00923408">
        <w:rPr>
          <w:rFonts w:ascii="Arial" w:hAnsi="Arial" w:cs="Arial"/>
        </w:rPr>
        <w:t xml:space="preserve"> </w:t>
      </w:r>
      <w:proofErr w:type="spellStart"/>
      <w:r w:rsidR="00A87EF8" w:rsidRPr="00923408">
        <w:rPr>
          <w:rFonts w:ascii="Arial" w:hAnsi="Arial" w:cs="Arial"/>
        </w:rPr>
        <w:t>autentificându</w:t>
      </w:r>
      <w:proofErr w:type="spellEnd"/>
      <w:r w:rsidR="00A87EF8" w:rsidRPr="00923408">
        <w:rPr>
          <w:rFonts w:ascii="Arial" w:hAnsi="Arial" w:cs="Arial"/>
        </w:rPr>
        <w:t xml:space="preserve">-se </w:t>
      </w:r>
      <w:proofErr w:type="spellStart"/>
      <w:r w:rsidR="00A87EF8" w:rsidRPr="00923408">
        <w:rPr>
          <w:rFonts w:ascii="Arial" w:hAnsi="Arial" w:cs="Arial"/>
        </w:rPr>
        <w:t>în</w:t>
      </w:r>
      <w:proofErr w:type="spellEnd"/>
      <w:r w:rsidR="00A87EF8" w:rsidRPr="00923408">
        <w:rPr>
          <w:rFonts w:ascii="Arial" w:hAnsi="Arial" w:cs="Arial"/>
        </w:rPr>
        <w:t xml:space="preserve"> </w:t>
      </w:r>
      <w:proofErr w:type="spellStart"/>
      <w:r w:rsidR="00A87EF8" w:rsidRPr="00923408">
        <w:rPr>
          <w:rFonts w:ascii="Arial" w:hAnsi="Arial" w:cs="Arial"/>
        </w:rPr>
        <w:t>sistem</w:t>
      </w:r>
      <w:proofErr w:type="spellEnd"/>
      <w:r w:rsidR="00A87EF8" w:rsidRPr="00923408">
        <w:rPr>
          <w:rFonts w:ascii="Arial" w:hAnsi="Arial" w:cs="Arial"/>
        </w:rPr>
        <w:t xml:space="preserve">. </w:t>
      </w:r>
    </w:p>
    <w:p w:rsidR="00923408" w:rsidRDefault="00923408" w:rsidP="004C0194">
      <w:pPr>
        <w:pStyle w:val="a3"/>
        <w:jc w:val="both"/>
        <w:rPr>
          <w:rFonts w:ascii="Arial" w:hAnsi="Arial" w:cs="Arial"/>
        </w:rPr>
      </w:pPr>
    </w:p>
    <w:p w:rsidR="00923408" w:rsidRDefault="00923408" w:rsidP="004C0194">
      <w:pPr>
        <w:pStyle w:val="a3"/>
        <w:jc w:val="both"/>
        <w:rPr>
          <w:rFonts w:ascii="Arial" w:hAnsi="Arial" w:cs="Arial"/>
        </w:rPr>
      </w:pPr>
    </w:p>
    <w:p w:rsidR="00923408" w:rsidRDefault="00923408" w:rsidP="004C0194">
      <w:pPr>
        <w:pStyle w:val="a3"/>
        <w:jc w:val="both"/>
        <w:rPr>
          <w:rFonts w:ascii="Arial" w:hAnsi="Arial" w:cs="Arial"/>
        </w:rPr>
      </w:pPr>
    </w:p>
    <w:p w:rsidR="00923408" w:rsidRDefault="00923408" w:rsidP="004C0194">
      <w:pPr>
        <w:pStyle w:val="a3"/>
        <w:jc w:val="both"/>
        <w:rPr>
          <w:rFonts w:ascii="Arial" w:hAnsi="Arial" w:cs="Arial"/>
        </w:rPr>
      </w:pPr>
    </w:p>
    <w:p w:rsidR="00923408" w:rsidRDefault="00923408" w:rsidP="004C0194">
      <w:pPr>
        <w:pStyle w:val="a3"/>
        <w:jc w:val="both"/>
        <w:rPr>
          <w:rFonts w:ascii="Arial" w:hAnsi="Arial" w:cs="Arial"/>
        </w:rPr>
      </w:pPr>
    </w:p>
    <w:p w:rsidR="00923408" w:rsidRDefault="00923408" w:rsidP="004C0194">
      <w:pPr>
        <w:pStyle w:val="a3"/>
        <w:jc w:val="both"/>
        <w:rPr>
          <w:rFonts w:ascii="Arial" w:hAnsi="Arial" w:cs="Arial"/>
        </w:rPr>
      </w:pPr>
    </w:p>
    <w:p w:rsidR="00923408" w:rsidRDefault="00923408" w:rsidP="004C0194">
      <w:pPr>
        <w:pStyle w:val="a3"/>
        <w:jc w:val="both"/>
        <w:rPr>
          <w:rFonts w:ascii="Arial" w:hAnsi="Arial" w:cs="Arial"/>
        </w:rPr>
      </w:pPr>
    </w:p>
    <w:p w:rsidR="00923408" w:rsidRDefault="00923408" w:rsidP="004C0194">
      <w:pPr>
        <w:pStyle w:val="a3"/>
        <w:jc w:val="both"/>
        <w:rPr>
          <w:rFonts w:ascii="Arial" w:hAnsi="Arial" w:cs="Arial"/>
        </w:rPr>
      </w:pPr>
    </w:p>
    <w:p w:rsidR="00923408" w:rsidRDefault="00923408" w:rsidP="004C0194">
      <w:pPr>
        <w:pStyle w:val="a3"/>
        <w:jc w:val="both"/>
        <w:rPr>
          <w:rFonts w:ascii="Arial" w:hAnsi="Arial" w:cs="Arial"/>
        </w:rPr>
      </w:pPr>
    </w:p>
    <w:p w:rsidR="00923408" w:rsidRDefault="00923408" w:rsidP="004C0194">
      <w:pPr>
        <w:pStyle w:val="a3"/>
        <w:jc w:val="both"/>
        <w:rPr>
          <w:rFonts w:ascii="Arial" w:hAnsi="Arial" w:cs="Arial"/>
        </w:rPr>
      </w:pPr>
    </w:p>
    <w:p w:rsidR="00A87EF8" w:rsidRPr="00923408" w:rsidRDefault="00923408" w:rsidP="004C0194">
      <w:pPr>
        <w:pStyle w:val="a3"/>
        <w:jc w:val="both"/>
        <w:rPr>
          <w:rFonts w:ascii="Arial" w:hAnsi="Arial" w:cs="Arial"/>
        </w:rPr>
      </w:pPr>
      <w:r w:rsidRPr="00923408">
        <w:rPr>
          <w:rFonts w:ascii="Arial" w:hAnsi="Arial" w:cs="Arial"/>
        </w:rPr>
        <w:t>SPECIFICAȚIILE TEHNICE ALE ECRANULUI TACTIL (HARDWARE)</w:t>
      </w:r>
    </w:p>
    <w:p w:rsidR="00923408" w:rsidRPr="00923408" w:rsidRDefault="00923408" w:rsidP="004C019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o-RO"/>
        </w:rPr>
        <w:t>Monitor touch:</w:t>
      </w:r>
      <w:r w:rsidRPr="00923408">
        <w:rPr>
          <w:rFonts w:ascii="Arial" w:hAnsi="Arial" w:cs="Arial"/>
          <w:lang w:val="ru-RU"/>
        </w:rPr>
        <w:t xml:space="preserve">  40 </w:t>
      </w:r>
      <w:r>
        <w:rPr>
          <w:rFonts w:ascii="Arial" w:hAnsi="Arial" w:cs="Arial"/>
          <w:lang w:val="ro-RO"/>
        </w:rPr>
        <w:t>-</w:t>
      </w:r>
      <w:r w:rsidRPr="00923408">
        <w:rPr>
          <w:rFonts w:ascii="Arial" w:hAnsi="Arial" w:cs="Arial"/>
          <w:lang w:val="ru-RU"/>
        </w:rPr>
        <w:t xml:space="preserve"> 50 </w:t>
      </w:r>
      <w:r>
        <w:rPr>
          <w:rFonts w:ascii="Arial" w:hAnsi="Arial" w:cs="Arial"/>
          <w:lang w:val="ro-RO"/>
        </w:rPr>
        <w:t>inches</w:t>
      </w:r>
    </w:p>
    <w:p w:rsidR="00923408" w:rsidRPr="004C0194" w:rsidRDefault="00E85C66" w:rsidP="004C0194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proofErr w:type="spellStart"/>
      <w:r w:rsidRPr="004C0194">
        <w:rPr>
          <w:rFonts w:ascii="Arial" w:hAnsi="Arial" w:cs="Arial"/>
        </w:rPr>
        <w:t>Rezoluție</w:t>
      </w:r>
      <w:proofErr w:type="spellEnd"/>
      <w:r w:rsidRPr="004C0194">
        <w:rPr>
          <w:rFonts w:ascii="Arial" w:hAnsi="Arial" w:cs="Arial"/>
        </w:rPr>
        <w:t xml:space="preserve"> </w:t>
      </w:r>
      <w:proofErr w:type="spellStart"/>
      <w:r w:rsidRPr="004C0194">
        <w:rPr>
          <w:rFonts w:ascii="Arial" w:hAnsi="Arial" w:cs="Arial"/>
        </w:rPr>
        <w:t>ecran</w:t>
      </w:r>
      <w:proofErr w:type="spellEnd"/>
      <w:r w:rsidR="00923408" w:rsidRPr="004C0194">
        <w:rPr>
          <w:rFonts w:ascii="Arial" w:hAnsi="Arial" w:cs="Arial"/>
        </w:rPr>
        <w:t>: de la 1920х1080, 16:9</w:t>
      </w:r>
    </w:p>
    <w:p w:rsidR="00923408" w:rsidRPr="004C0194" w:rsidRDefault="00E85C66" w:rsidP="004C0194">
      <w:pPr>
        <w:pStyle w:val="a3"/>
        <w:numPr>
          <w:ilvl w:val="0"/>
          <w:numId w:val="2"/>
        </w:numPr>
        <w:jc w:val="both"/>
        <w:rPr>
          <w:rFonts w:ascii="Arial" w:hAnsi="Arial" w:cs="Arial"/>
        </w:rPr>
      </w:pPr>
      <w:proofErr w:type="spellStart"/>
      <w:r w:rsidRPr="004C0194">
        <w:rPr>
          <w:rFonts w:ascii="Arial" w:hAnsi="Arial" w:cs="Arial"/>
        </w:rPr>
        <w:t>Unghi</w:t>
      </w:r>
      <w:proofErr w:type="spellEnd"/>
      <w:r w:rsidRPr="004C0194">
        <w:rPr>
          <w:rFonts w:ascii="Arial" w:hAnsi="Arial" w:cs="Arial"/>
        </w:rPr>
        <w:t xml:space="preserve"> de </w:t>
      </w:r>
      <w:proofErr w:type="spellStart"/>
      <w:r w:rsidRPr="004C0194">
        <w:rPr>
          <w:rFonts w:ascii="Arial" w:hAnsi="Arial" w:cs="Arial"/>
        </w:rPr>
        <w:t>vizualizare</w:t>
      </w:r>
      <w:proofErr w:type="spellEnd"/>
      <w:r w:rsidRPr="004C0194">
        <w:rPr>
          <w:rFonts w:ascii="Arial" w:hAnsi="Arial" w:cs="Arial"/>
        </w:rPr>
        <w:t>: de la 178</w:t>
      </w:r>
    </w:p>
    <w:p w:rsidR="004C0194" w:rsidRDefault="00E85C66" w:rsidP="004C0194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4C0194">
        <w:rPr>
          <w:rFonts w:ascii="Arial" w:hAnsi="Arial" w:cs="Arial"/>
        </w:rPr>
        <w:t>Contrast: de la 5000:1</w:t>
      </w:r>
    </w:p>
    <w:p w:rsidR="00923408" w:rsidRPr="004C0194" w:rsidRDefault="00923408" w:rsidP="004C0194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4C0194">
        <w:rPr>
          <w:rFonts w:ascii="Arial" w:hAnsi="Arial" w:cs="Arial"/>
        </w:rPr>
        <w:t>10 touch points</w:t>
      </w:r>
    </w:p>
    <w:p w:rsidR="00923408" w:rsidRPr="00923408" w:rsidRDefault="00923408" w:rsidP="004C019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</w:rPr>
      </w:pPr>
      <w:r w:rsidRPr="00923408">
        <w:rPr>
          <w:rFonts w:ascii="Arial" w:hAnsi="Arial" w:cs="Arial"/>
        </w:rPr>
        <w:t>CPU: Intel® Atom™ (Quad-core) x5-Z8350 Processor (2M Cache, up to 1.92 GHz)</w:t>
      </w:r>
    </w:p>
    <w:p w:rsidR="00923408" w:rsidRPr="00923408" w:rsidRDefault="00923408" w:rsidP="004C019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</w:rPr>
      </w:pPr>
      <w:r w:rsidRPr="00923408">
        <w:rPr>
          <w:rFonts w:ascii="Arial" w:hAnsi="Arial" w:cs="Arial"/>
        </w:rPr>
        <w:t xml:space="preserve">RAM: 4GB (DDR3L-RS 1600MHz) </w:t>
      </w:r>
    </w:p>
    <w:p w:rsidR="00923408" w:rsidRPr="00923408" w:rsidRDefault="004C0194" w:rsidP="004C019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</w:rPr>
      </w:pPr>
      <w:r w:rsidRPr="00923408">
        <w:rPr>
          <w:rFonts w:ascii="Arial" w:hAnsi="Arial" w:cs="Arial"/>
        </w:rPr>
        <w:t xml:space="preserve">Instruction </w:t>
      </w:r>
      <w:r>
        <w:rPr>
          <w:rFonts w:ascii="Arial" w:hAnsi="Arial" w:cs="Arial"/>
        </w:rPr>
        <w:t>s</w:t>
      </w:r>
      <w:r w:rsidRPr="00923408">
        <w:rPr>
          <w:rFonts w:ascii="Arial" w:hAnsi="Arial" w:cs="Arial"/>
        </w:rPr>
        <w:t>et</w:t>
      </w:r>
      <w:r w:rsidR="00923408" w:rsidRPr="00923408">
        <w:rPr>
          <w:rFonts w:ascii="Arial" w:hAnsi="Arial" w:cs="Arial"/>
        </w:rPr>
        <w:t>: 64-bit</w:t>
      </w:r>
    </w:p>
    <w:p w:rsidR="00923408" w:rsidRPr="00923408" w:rsidRDefault="004C0194" w:rsidP="004C019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</w:rPr>
      </w:pPr>
      <w:r w:rsidRPr="00923408">
        <w:rPr>
          <w:rFonts w:ascii="Arial" w:hAnsi="Arial" w:cs="Arial"/>
        </w:rPr>
        <w:t>Graphic engine</w:t>
      </w:r>
      <w:r w:rsidR="00923408" w:rsidRPr="00923408">
        <w:rPr>
          <w:rFonts w:ascii="Arial" w:hAnsi="Arial" w:cs="Arial"/>
        </w:rPr>
        <w:t xml:space="preserve">: Intel® HD Graphics 400 (8th Gen, Supports DirectX11.2, OpenGL4.4 and </w:t>
      </w:r>
      <w:proofErr w:type="spellStart"/>
      <w:r w:rsidR="00923408" w:rsidRPr="00923408">
        <w:rPr>
          <w:rFonts w:ascii="Arial" w:hAnsi="Arial" w:cs="Arial"/>
        </w:rPr>
        <w:t>OpenCL</w:t>
      </w:r>
      <w:proofErr w:type="spellEnd"/>
      <w:r w:rsidR="00923408" w:rsidRPr="00923408">
        <w:rPr>
          <w:rFonts w:ascii="Arial" w:hAnsi="Arial" w:cs="Arial"/>
        </w:rPr>
        <w:t xml:space="preserve"> 2.0)</w:t>
      </w:r>
    </w:p>
    <w:p w:rsidR="00923408" w:rsidRPr="00923408" w:rsidRDefault="004C0194" w:rsidP="004C019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</w:rPr>
      </w:pPr>
      <w:r w:rsidRPr="004C0194">
        <w:rPr>
          <w:rFonts w:ascii="Arial" w:hAnsi="Arial" w:cs="Arial"/>
        </w:rPr>
        <w:t>Hard drive/internal memory</w:t>
      </w:r>
      <w:r w:rsidRPr="004C0194">
        <w:rPr>
          <w:rFonts w:ascii="Arial" w:hAnsi="Arial" w:cs="Arial"/>
          <w:sz w:val="20"/>
        </w:rPr>
        <w:t xml:space="preserve"> </w:t>
      </w:r>
      <w:r w:rsidR="00923408" w:rsidRPr="00923408">
        <w:rPr>
          <w:rFonts w:ascii="Arial" w:hAnsi="Arial" w:cs="Arial"/>
        </w:rPr>
        <w:t>(EMMC): 64GB</w:t>
      </w:r>
    </w:p>
    <w:p w:rsidR="00923408" w:rsidRPr="00923408" w:rsidRDefault="00923408" w:rsidP="004C019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</w:rPr>
      </w:pPr>
      <w:r w:rsidRPr="00923408">
        <w:rPr>
          <w:rFonts w:ascii="Arial" w:hAnsi="Arial" w:cs="Arial"/>
        </w:rPr>
        <w:t>USB: 2 x USB 2.0</w:t>
      </w:r>
    </w:p>
    <w:p w:rsidR="00923408" w:rsidRPr="00923408" w:rsidRDefault="00923408" w:rsidP="004C019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</w:rPr>
      </w:pPr>
      <w:r w:rsidRPr="00923408">
        <w:rPr>
          <w:rFonts w:ascii="Arial" w:hAnsi="Arial" w:cs="Arial"/>
        </w:rPr>
        <w:t>LAN: 10/100/1000 Ethernet</w:t>
      </w:r>
    </w:p>
    <w:p w:rsidR="00923408" w:rsidRPr="00923408" w:rsidRDefault="00923408" w:rsidP="004C019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</w:rPr>
      </w:pPr>
      <w:r w:rsidRPr="00923408">
        <w:rPr>
          <w:rFonts w:ascii="Arial" w:hAnsi="Arial" w:cs="Arial"/>
        </w:rPr>
        <w:t>WI-FI: 802.11b/g/n</w:t>
      </w:r>
    </w:p>
    <w:p w:rsidR="00923408" w:rsidRPr="00923408" w:rsidRDefault="00923408" w:rsidP="004C0194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hAnsi="Arial" w:cs="Arial"/>
        </w:rPr>
      </w:pPr>
      <w:r w:rsidRPr="00923408">
        <w:rPr>
          <w:rFonts w:ascii="Arial" w:hAnsi="Arial" w:cs="Arial"/>
        </w:rPr>
        <w:t>OS: Linux</w:t>
      </w:r>
    </w:p>
    <w:p w:rsidR="00923408" w:rsidRPr="00923408" w:rsidRDefault="00923408" w:rsidP="004C0194">
      <w:pPr>
        <w:jc w:val="both"/>
        <w:rPr>
          <w:rFonts w:ascii="Arial" w:hAnsi="Arial" w:cs="Arial"/>
        </w:rPr>
      </w:pPr>
    </w:p>
    <w:p w:rsidR="00A87EF8" w:rsidRPr="00923408" w:rsidRDefault="00A87EF8" w:rsidP="004C0194">
      <w:pPr>
        <w:jc w:val="both"/>
        <w:rPr>
          <w:rFonts w:ascii="Arial" w:hAnsi="Arial" w:cs="Arial"/>
        </w:rPr>
      </w:pPr>
    </w:p>
    <w:p w:rsidR="0004414E" w:rsidRPr="00923408" w:rsidRDefault="00E371E5" w:rsidP="004C0194">
      <w:pPr>
        <w:jc w:val="both"/>
        <w:rPr>
          <w:rFonts w:ascii="Arial" w:hAnsi="Arial" w:cs="Arial"/>
        </w:rPr>
      </w:pPr>
      <w:r w:rsidRPr="00923408">
        <w:rPr>
          <w:rFonts w:ascii="Arial" w:hAnsi="Arial" w:cs="Arial"/>
        </w:rPr>
        <w:t xml:space="preserve"> </w:t>
      </w:r>
    </w:p>
    <w:p w:rsidR="0004414E" w:rsidRPr="00923408" w:rsidRDefault="0004414E" w:rsidP="004C0194">
      <w:pPr>
        <w:jc w:val="both"/>
        <w:rPr>
          <w:rFonts w:ascii="Arial" w:hAnsi="Arial" w:cs="Arial"/>
        </w:rPr>
      </w:pPr>
    </w:p>
    <w:p w:rsidR="00D0763B" w:rsidRPr="00923408" w:rsidRDefault="00D0763B" w:rsidP="004C0194">
      <w:pPr>
        <w:jc w:val="both"/>
        <w:rPr>
          <w:rFonts w:ascii="Arial" w:hAnsi="Arial" w:cs="Arial"/>
          <w:b/>
          <w:lang w:val="ro-MD"/>
        </w:rPr>
      </w:pPr>
    </w:p>
    <w:p w:rsidR="00D0763B" w:rsidRPr="00923408" w:rsidRDefault="00D0763B" w:rsidP="004C0194">
      <w:pPr>
        <w:jc w:val="both"/>
        <w:rPr>
          <w:rFonts w:ascii="Arial" w:hAnsi="Arial" w:cs="Arial"/>
          <w:lang w:val="ro-MD"/>
        </w:rPr>
      </w:pPr>
    </w:p>
    <w:p w:rsidR="00FD05D5" w:rsidRPr="00923408" w:rsidRDefault="00FD05D5" w:rsidP="004C0194">
      <w:pPr>
        <w:jc w:val="both"/>
        <w:rPr>
          <w:rFonts w:ascii="Arial" w:hAnsi="Arial" w:cs="Arial"/>
          <w:lang w:val="ro-MD"/>
        </w:rPr>
      </w:pPr>
    </w:p>
    <w:sectPr w:rsidR="00FD05D5" w:rsidRPr="0092340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952357"/>
    <w:multiLevelType w:val="hybridMultilevel"/>
    <w:tmpl w:val="0F126D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4D78C0"/>
    <w:multiLevelType w:val="hybridMultilevel"/>
    <w:tmpl w:val="85C2C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A77DD8"/>
    <w:multiLevelType w:val="multilevel"/>
    <w:tmpl w:val="413C07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CE2"/>
    <w:rsid w:val="0004414E"/>
    <w:rsid w:val="000B3038"/>
    <w:rsid w:val="00222CE2"/>
    <w:rsid w:val="00393F15"/>
    <w:rsid w:val="003D1DDE"/>
    <w:rsid w:val="004C0194"/>
    <w:rsid w:val="00545AA2"/>
    <w:rsid w:val="007E161C"/>
    <w:rsid w:val="00923408"/>
    <w:rsid w:val="0097003A"/>
    <w:rsid w:val="009939C2"/>
    <w:rsid w:val="00A5016C"/>
    <w:rsid w:val="00A87EF8"/>
    <w:rsid w:val="00B3424E"/>
    <w:rsid w:val="00B41BD8"/>
    <w:rsid w:val="00C56FE5"/>
    <w:rsid w:val="00D0763B"/>
    <w:rsid w:val="00D15271"/>
    <w:rsid w:val="00D349F9"/>
    <w:rsid w:val="00E371E5"/>
    <w:rsid w:val="00E559E4"/>
    <w:rsid w:val="00E85C66"/>
    <w:rsid w:val="00FD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54568"/>
  <w15:chartTrackingRefBased/>
  <w15:docId w15:val="{89A7A49E-5D57-4B06-97D6-DB95C97C9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rsid w:val="00923408"/>
    <w:pPr>
      <w:keepNext/>
      <w:keepLines/>
      <w:spacing w:before="400" w:after="120" w:line="276" w:lineRule="auto"/>
      <w:contextualSpacing/>
      <w:outlineLvl w:val="0"/>
    </w:pPr>
    <w:rPr>
      <w:rFonts w:ascii="Arial" w:eastAsia="Arial" w:hAnsi="Arial" w:cs="Arial"/>
      <w:sz w:val="40"/>
      <w:szCs w:val="40"/>
      <w:lang w:val="en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03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23408"/>
    <w:rPr>
      <w:rFonts w:ascii="Arial" w:eastAsia="Arial" w:hAnsi="Arial" w:cs="Arial"/>
      <w:sz w:val="40"/>
      <w:szCs w:val="40"/>
      <w:lang w:val="en" w:eastAsia="ru-RU"/>
    </w:rPr>
  </w:style>
  <w:style w:type="paragraph" w:styleId="a4">
    <w:name w:val="Title"/>
    <w:basedOn w:val="a"/>
    <w:next w:val="a"/>
    <w:link w:val="a5"/>
    <w:uiPriority w:val="10"/>
    <w:qFormat/>
    <w:rsid w:val="004C01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4C019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A3E3F-7237-4D6D-8082-F5545A079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Bublicek</dc:creator>
  <cp:keywords/>
  <dc:description/>
  <cp:lastModifiedBy>User</cp:lastModifiedBy>
  <cp:revision>9</cp:revision>
  <dcterms:created xsi:type="dcterms:W3CDTF">2018-11-18T18:41:00Z</dcterms:created>
  <dcterms:modified xsi:type="dcterms:W3CDTF">2018-12-15T08:11:00Z</dcterms:modified>
</cp:coreProperties>
</file>