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B7E5" w14:textId="77777777" w:rsidR="000B02EA" w:rsidRPr="000B02EA" w:rsidRDefault="000B02EA" w:rsidP="00CF2B82">
      <w:pPr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5DCE20DE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r w:rsidR="0085164A" w:rsidRPr="000B02EA">
        <w:rPr>
          <w:i/>
          <w:iCs/>
        </w:rPr>
        <w:t>autorității</w:t>
      </w:r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0AFBEE5B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38BF5F1A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r w:rsidR="0085164A" w:rsidRPr="000B02EA">
        <w:rPr>
          <w:i/>
        </w:rPr>
        <w:t>autorității</w:t>
      </w:r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25E8B0D0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54298A" w:rsidRDefault="00663F41" w:rsidP="00663F41">
      <w:pPr>
        <w:pStyle w:val="a0"/>
        <w:tabs>
          <w:tab w:val="left" w:pos="567"/>
        </w:tabs>
        <w:spacing w:line="360" w:lineRule="auto"/>
        <w:rPr>
          <w:sz w:val="24"/>
          <w:szCs w:val="24"/>
        </w:rPr>
      </w:pPr>
      <w:r w:rsidRPr="0054298A">
        <w:rPr>
          <w:sz w:val="24"/>
          <w:szCs w:val="24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3974"/>
        <w:gridCol w:w="1347"/>
        <w:gridCol w:w="1491"/>
        <w:gridCol w:w="1133"/>
        <w:gridCol w:w="992"/>
        <w:gridCol w:w="3261"/>
        <w:gridCol w:w="1654"/>
        <w:gridCol w:w="1287"/>
      </w:tblGrid>
      <w:tr w:rsidR="00E42FA0" w:rsidRPr="0059382D" w14:paraId="57A750BD" w14:textId="77777777" w:rsidTr="00D7382A">
        <w:trPr>
          <w:trHeight w:val="697"/>
        </w:trPr>
        <w:tc>
          <w:tcPr>
            <w:tcW w:w="177" w:type="pct"/>
          </w:tcPr>
          <w:p w14:paraId="47C1452B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68A1A0F2" w14:textId="092767AE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r w:rsidRPr="0059382D">
              <w:rPr>
                <w:b/>
                <w:sz w:val="24"/>
                <w:szCs w:val="24"/>
              </w:rPr>
              <w:br w:type="page"/>
            </w: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59382D">
              <w:rPr>
                <w:sz w:val="24"/>
                <w:szCs w:val="24"/>
                <w:lang w:val="it-IT"/>
              </w:rPr>
              <w:t>Anexa nr.22</w:t>
            </w:r>
          </w:p>
          <w:p w14:paraId="1BA85296" w14:textId="77777777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sz w:val="24"/>
                <w:szCs w:val="24"/>
                <w:lang w:val="it-IT"/>
              </w:rPr>
              <w:t>la Documentația standard nr._____</w:t>
            </w:r>
          </w:p>
          <w:p w14:paraId="237502D6" w14:textId="063036AD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sz w:val="24"/>
                <w:szCs w:val="24"/>
                <w:lang w:val="it-IT"/>
              </w:rPr>
              <w:t>din “____” ________ 2025</w:t>
            </w:r>
          </w:p>
          <w:p w14:paraId="5AFA8403" w14:textId="77777777" w:rsidR="00E42FA0" w:rsidRPr="0059382D" w:rsidRDefault="00E42FA0" w:rsidP="0059382D">
            <w:pPr>
              <w:pStyle w:val="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7" w:name="_Hlk77771394"/>
            <w:proofErr w:type="spellStart"/>
            <w:r w:rsidRPr="0059382D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59382D">
              <w:rPr>
                <w:rFonts w:ascii="Times New Roman" w:hAnsi="Times New Roman" w:cs="Times New Roman"/>
                <w:sz w:val="24"/>
                <w:szCs w:val="24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E42FA0" w:rsidRPr="0059382D" w14:paraId="12EEFE9A" w14:textId="77777777" w:rsidTr="00D7382A">
        <w:trPr>
          <w:trHeight w:val="400"/>
        </w:trPr>
        <w:tc>
          <w:tcPr>
            <w:tcW w:w="177" w:type="pct"/>
          </w:tcPr>
          <w:p w14:paraId="50070BA2" w14:textId="77777777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823" w:type="pct"/>
            <w:gridSpan w:val="8"/>
          </w:tcPr>
          <w:p w14:paraId="48D140D8" w14:textId="5C875CFC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EB184AC" w14:textId="77777777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  <w:r w:rsidRPr="0059382D">
              <w:rPr>
                <w:i/>
                <w:iCs/>
                <w:sz w:val="24"/>
                <w:szCs w:val="24"/>
              </w:rPr>
              <w:t>[Acest tabel va fi completat de către ofertant în coloanele 3,4,5,7 iar de către autoritatea contractantă – în coloanele 2, 6,]</w:t>
            </w:r>
          </w:p>
          <w:p w14:paraId="565195DC" w14:textId="77777777" w:rsidR="00E42FA0" w:rsidRPr="0059382D" w:rsidRDefault="00E42FA0" w:rsidP="0059382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E42FA0" w:rsidRPr="0059382D" w14:paraId="1A9D79B5" w14:textId="77777777" w:rsidTr="00D7382A">
        <w:trPr>
          <w:trHeight w:val="397"/>
        </w:trPr>
        <w:tc>
          <w:tcPr>
            <w:tcW w:w="177" w:type="pct"/>
          </w:tcPr>
          <w:p w14:paraId="39666B53" w14:textId="77777777" w:rsidR="00E42FA0" w:rsidRPr="0059382D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75AA2013" w14:textId="395628C2" w:rsidR="00E42FA0" w:rsidRPr="0059382D" w:rsidRDefault="00E42FA0" w:rsidP="0059382D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Numărul procedurii de achiziție: din_________</w:t>
            </w:r>
          </w:p>
        </w:tc>
      </w:tr>
      <w:tr w:rsidR="00E42FA0" w:rsidRPr="0059382D" w14:paraId="523CC111" w14:textId="77777777" w:rsidTr="00D7382A">
        <w:trPr>
          <w:trHeight w:val="397"/>
        </w:trPr>
        <w:tc>
          <w:tcPr>
            <w:tcW w:w="177" w:type="pct"/>
          </w:tcPr>
          <w:p w14:paraId="37930A98" w14:textId="77777777" w:rsidR="00E42FA0" w:rsidRPr="0059382D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2652D186" w14:textId="2930289E" w:rsidR="00E42FA0" w:rsidRPr="0059382D" w:rsidRDefault="00E42FA0" w:rsidP="0059382D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Obiectul achiziției: _______________________________________________________________________</w:t>
            </w:r>
          </w:p>
        </w:tc>
      </w:tr>
      <w:tr w:rsidR="00347B84" w:rsidRPr="0059382D" w14:paraId="266C21FC" w14:textId="77777777" w:rsidTr="00D7382A">
        <w:trPr>
          <w:trHeight w:val="1043"/>
        </w:trPr>
        <w:tc>
          <w:tcPr>
            <w:tcW w:w="177" w:type="pct"/>
            <w:vAlign w:val="center"/>
          </w:tcPr>
          <w:p w14:paraId="7FC79CA3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Nr.</w:t>
            </w:r>
          </w:p>
          <w:p w14:paraId="27D115E6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lot</w:t>
            </w:r>
          </w:p>
        </w:tc>
        <w:tc>
          <w:tcPr>
            <w:tcW w:w="1266" w:type="pct"/>
            <w:vAlign w:val="center"/>
          </w:tcPr>
          <w:p w14:paraId="1B41D5A0" w14:textId="2229219F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429" w:type="pct"/>
            <w:vAlign w:val="center"/>
          </w:tcPr>
          <w:p w14:paraId="03614771" w14:textId="7558B95D" w:rsidR="00E42FA0" w:rsidRDefault="00347B84" w:rsidP="00347B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Unitatea de măsură</w:t>
            </w:r>
            <w:r w:rsidR="002F00B5">
              <w:rPr>
                <w:b/>
                <w:sz w:val="24"/>
                <w:szCs w:val="24"/>
              </w:rPr>
              <w:t>(buc)</w:t>
            </w:r>
            <w:r w:rsidR="00BB7F71">
              <w:rPr>
                <w:b/>
                <w:sz w:val="24"/>
                <w:szCs w:val="24"/>
              </w:rPr>
              <w:t xml:space="preserve"> </w:t>
            </w:r>
          </w:p>
          <w:p w14:paraId="6500E78C" w14:textId="7C13BAF0" w:rsidR="00347B84" w:rsidRPr="0059382D" w:rsidRDefault="00347B84" w:rsidP="00347B84">
            <w:pPr>
              <w:rPr>
                <w:b/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47AD1006" w14:textId="1F0A30DA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361" w:type="pct"/>
            <w:vAlign w:val="center"/>
          </w:tcPr>
          <w:p w14:paraId="554C9929" w14:textId="0FBD95A1" w:rsidR="00E42FA0" w:rsidRPr="0059382D" w:rsidRDefault="0085164A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Țara</w:t>
            </w:r>
            <w:r w:rsidR="00E42FA0" w:rsidRPr="0059382D">
              <w:rPr>
                <w:b/>
                <w:sz w:val="24"/>
                <w:szCs w:val="24"/>
              </w:rPr>
              <w:t xml:space="preserve"> de origine</w:t>
            </w:r>
          </w:p>
        </w:tc>
        <w:tc>
          <w:tcPr>
            <w:tcW w:w="316" w:type="pct"/>
            <w:vAlign w:val="center"/>
          </w:tcPr>
          <w:p w14:paraId="769C91B5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Produ-</w:t>
            </w:r>
            <w:proofErr w:type="spellStart"/>
            <w:r w:rsidRPr="0059382D">
              <w:rPr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1039" w:type="pct"/>
            <w:vAlign w:val="center"/>
          </w:tcPr>
          <w:p w14:paraId="6F8EC875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527" w:type="pct"/>
            <w:vAlign w:val="center"/>
          </w:tcPr>
          <w:p w14:paraId="53AD2C82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10" w:type="pct"/>
            <w:vAlign w:val="center"/>
          </w:tcPr>
          <w:p w14:paraId="359168BE" w14:textId="6FFB542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 xml:space="preserve">Standarde de </w:t>
            </w:r>
            <w:r w:rsidR="0085164A" w:rsidRPr="0059382D">
              <w:rPr>
                <w:b/>
                <w:sz w:val="24"/>
                <w:szCs w:val="24"/>
              </w:rPr>
              <w:t>referință</w:t>
            </w:r>
          </w:p>
        </w:tc>
      </w:tr>
      <w:tr w:rsidR="00347B84" w:rsidRPr="0059382D" w14:paraId="74F6DBF3" w14:textId="77777777" w:rsidTr="00D7382A">
        <w:trPr>
          <w:trHeight w:val="283"/>
        </w:trPr>
        <w:tc>
          <w:tcPr>
            <w:tcW w:w="177" w:type="pct"/>
            <w:vAlign w:val="center"/>
          </w:tcPr>
          <w:p w14:paraId="1D6075AC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1</w:t>
            </w:r>
          </w:p>
        </w:tc>
        <w:tc>
          <w:tcPr>
            <w:tcW w:w="1266" w:type="pct"/>
            <w:vAlign w:val="center"/>
          </w:tcPr>
          <w:p w14:paraId="188F1902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2</w:t>
            </w:r>
          </w:p>
        </w:tc>
        <w:tc>
          <w:tcPr>
            <w:tcW w:w="429" w:type="pct"/>
          </w:tcPr>
          <w:p w14:paraId="4DB1219F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44BF2D2E" w14:textId="6EBFC338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3</w:t>
            </w:r>
          </w:p>
        </w:tc>
        <w:tc>
          <w:tcPr>
            <w:tcW w:w="361" w:type="pct"/>
            <w:vAlign w:val="center"/>
          </w:tcPr>
          <w:p w14:paraId="7535142D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4</w:t>
            </w:r>
          </w:p>
        </w:tc>
        <w:tc>
          <w:tcPr>
            <w:tcW w:w="316" w:type="pct"/>
            <w:vAlign w:val="center"/>
          </w:tcPr>
          <w:p w14:paraId="1053F3B8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5</w:t>
            </w:r>
          </w:p>
        </w:tc>
        <w:tc>
          <w:tcPr>
            <w:tcW w:w="1039" w:type="pct"/>
            <w:vAlign w:val="center"/>
          </w:tcPr>
          <w:p w14:paraId="7FB98693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6</w:t>
            </w:r>
          </w:p>
        </w:tc>
        <w:tc>
          <w:tcPr>
            <w:tcW w:w="527" w:type="pct"/>
          </w:tcPr>
          <w:p w14:paraId="0B6CA01B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7</w:t>
            </w:r>
          </w:p>
        </w:tc>
        <w:tc>
          <w:tcPr>
            <w:tcW w:w="410" w:type="pct"/>
            <w:vAlign w:val="center"/>
          </w:tcPr>
          <w:p w14:paraId="6146D218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8</w:t>
            </w:r>
          </w:p>
        </w:tc>
      </w:tr>
      <w:tr w:rsidR="00981AB6" w:rsidRPr="0059382D" w14:paraId="0ED3340D" w14:textId="77777777" w:rsidTr="00D7382A">
        <w:trPr>
          <w:trHeight w:val="758"/>
        </w:trPr>
        <w:tc>
          <w:tcPr>
            <w:tcW w:w="177" w:type="pct"/>
            <w:vAlign w:val="center"/>
          </w:tcPr>
          <w:p w14:paraId="6615C739" w14:textId="07295345" w:rsidR="00981AB6" w:rsidRPr="0059382D" w:rsidRDefault="00981AB6" w:rsidP="00981AB6">
            <w:pPr>
              <w:pStyle w:val="aa"/>
              <w:numPr>
                <w:ilvl w:val="0"/>
                <w:numId w:val="24"/>
              </w:num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531F5B64" w14:textId="57A5DE40" w:rsidR="00981AB6" w:rsidRPr="008C6FB3" w:rsidRDefault="00981AB6" w:rsidP="00981AB6">
            <w:pPr>
              <w:ind w:left="-47" w:right="-40"/>
              <w:rPr>
                <w:b/>
              </w:rPr>
            </w:pPr>
            <w:r w:rsidRPr="00864555">
              <w:rPr>
                <w:sz w:val="28"/>
                <w:szCs w:val="28"/>
              </w:rPr>
              <w:t>Țeavă PVC canalizare exterior D=125 mm, L=4 m</w:t>
            </w:r>
          </w:p>
        </w:tc>
        <w:tc>
          <w:tcPr>
            <w:tcW w:w="429" w:type="pct"/>
            <w:vAlign w:val="center"/>
          </w:tcPr>
          <w:p w14:paraId="4D3E6B7F" w14:textId="5CAA4615" w:rsidR="00981AB6" w:rsidRPr="008C6FB3" w:rsidRDefault="00981AB6" w:rsidP="00981AB6">
            <w:pPr>
              <w:shd w:val="clear" w:color="auto" w:fill="FFFFFF" w:themeFill="background1"/>
              <w:ind w:left="486"/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501FA72" w14:textId="1F63A85B" w:rsidR="00981AB6" w:rsidRPr="008C6FB3" w:rsidRDefault="00981AB6" w:rsidP="00981AB6">
            <w:pPr>
              <w:shd w:val="clear" w:color="auto" w:fill="FFFFFF" w:themeFill="background1"/>
            </w:pPr>
          </w:p>
        </w:tc>
        <w:tc>
          <w:tcPr>
            <w:tcW w:w="361" w:type="pct"/>
            <w:vAlign w:val="center"/>
          </w:tcPr>
          <w:p w14:paraId="67F1CF90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316" w:type="pct"/>
            <w:vAlign w:val="center"/>
          </w:tcPr>
          <w:p w14:paraId="42B4B3BC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1039" w:type="pct"/>
            <w:vAlign w:val="center"/>
          </w:tcPr>
          <w:p w14:paraId="42654AE7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125 L = 4m / 3.2mm</w:t>
            </w:r>
          </w:p>
          <w:p w14:paraId="42F75509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Rezistență crescută la coroziune</w:t>
            </w:r>
          </w:p>
          <w:p w14:paraId="2586214C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Diametru: 125 mm</w:t>
            </w:r>
          </w:p>
          <w:p w14:paraId="25B83116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Lungime: 4 m</w:t>
            </w:r>
          </w:p>
          <w:p w14:paraId="296006C5" w14:textId="263FCF9E" w:rsidR="00981AB6" w:rsidRPr="008C6FB3" w:rsidRDefault="00981AB6" w:rsidP="00981AB6">
            <w:pPr>
              <w:shd w:val="clear" w:color="auto" w:fill="FFFFFF" w:themeFill="background1"/>
            </w:pPr>
            <w:r w:rsidRPr="00864555">
              <w:rPr>
                <w:sz w:val="28"/>
                <w:szCs w:val="28"/>
              </w:rPr>
              <w:t>Temperatura de lucru maximă: 40°C</w:t>
            </w:r>
          </w:p>
        </w:tc>
        <w:tc>
          <w:tcPr>
            <w:tcW w:w="527" w:type="pct"/>
            <w:vAlign w:val="center"/>
          </w:tcPr>
          <w:p w14:paraId="63F07461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pct"/>
            <w:vAlign w:val="center"/>
          </w:tcPr>
          <w:p w14:paraId="1AAD8BA7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</w:tr>
      <w:tr w:rsidR="00981AB6" w:rsidRPr="0059382D" w14:paraId="1CC32F85" w14:textId="77777777" w:rsidTr="00D7382A">
        <w:trPr>
          <w:trHeight w:val="758"/>
        </w:trPr>
        <w:tc>
          <w:tcPr>
            <w:tcW w:w="177" w:type="pct"/>
            <w:vAlign w:val="center"/>
          </w:tcPr>
          <w:p w14:paraId="10AC6585" w14:textId="77777777" w:rsidR="00981AB6" w:rsidRPr="0059382D" w:rsidRDefault="00981AB6" w:rsidP="00981AB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40BF46A7" w14:textId="114C2E05" w:rsidR="00981AB6" w:rsidRPr="008C6FB3" w:rsidRDefault="00981AB6" w:rsidP="00981AB6">
            <w:pPr>
              <w:ind w:left="-47" w:right="-150"/>
            </w:pPr>
            <w:r w:rsidRPr="00864555">
              <w:rPr>
                <w:sz w:val="28"/>
                <w:szCs w:val="28"/>
              </w:rPr>
              <w:t>Țeavă PVC canalizare exterior D=200 mm, L=6 m</w:t>
            </w:r>
          </w:p>
        </w:tc>
        <w:tc>
          <w:tcPr>
            <w:tcW w:w="429" w:type="pct"/>
            <w:vAlign w:val="center"/>
          </w:tcPr>
          <w:p w14:paraId="42647A86" w14:textId="0B4F7A82" w:rsidR="00981AB6" w:rsidRPr="008C6FB3" w:rsidRDefault="00981AB6" w:rsidP="00981AB6">
            <w:pPr>
              <w:shd w:val="clear" w:color="auto" w:fill="FFFFFF" w:themeFill="background1"/>
              <w:ind w:left="486"/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05065C5F" w14:textId="6EAEC911" w:rsidR="00981AB6" w:rsidRPr="008C6FB3" w:rsidRDefault="00981AB6" w:rsidP="00981AB6">
            <w:pPr>
              <w:shd w:val="clear" w:color="auto" w:fill="FFFFFF" w:themeFill="background1"/>
            </w:pPr>
          </w:p>
        </w:tc>
        <w:tc>
          <w:tcPr>
            <w:tcW w:w="361" w:type="pct"/>
            <w:vAlign w:val="center"/>
          </w:tcPr>
          <w:p w14:paraId="60126AF9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316" w:type="pct"/>
            <w:vAlign w:val="center"/>
          </w:tcPr>
          <w:p w14:paraId="3D9EB0B8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1039" w:type="pct"/>
            <w:vAlign w:val="center"/>
          </w:tcPr>
          <w:p w14:paraId="3C5BF367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125 L = 6m / 3.2mm</w:t>
            </w:r>
          </w:p>
          <w:p w14:paraId="2E958C70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Rezistență crescută la coroziune</w:t>
            </w:r>
          </w:p>
          <w:p w14:paraId="3A396C3F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Diametru: 200 mm</w:t>
            </w:r>
          </w:p>
          <w:p w14:paraId="47FA7245" w14:textId="77777777" w:rsidR="00981AB6" w:rsidRPr="00864555" w:rsidRDefault="00981AB6" w:rsidP="00981AB6">
            <w:pPr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Lungime: 6 m</w:t>
            </w:r>
          </w:p>
          <w:p w14:paraId="0BEE49A8" w14:textId="6DFEA28C" w:rsidR="00981AB6" w:rsidRPr="008C6FB3" w:rsidRDefault="00981AB6" w:rsidP="00981AB6">
            <w:pPr>
              <w:shd w:val="clear" w:color="auto" w:fill="FFFFFF" w:themeFill="background1"/>
            </w:pPr>
            <w:r w:rsidRPr="00864555">
              <w:rPr>
                <w:sz w:val="28"/>
                <w:szCs w:val="28"/>
              </w:rPr>
              <w:t>Temperatura de lucru maximă: 40°C</w:t>
            </w:r>
          </w:p>
        </w:tc>
        <w:tc>
          <w:tcPr>
            <w:tcW w:w="527" w:type="pct"/>
            <w:vAlign w:val="center"/>
          </w:tcPr>
          <w:p w14:paraId="4F8C5818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pct"/>
            <w:vAlign w:val="center"/>
          </w:tcPr>
          <w:p w14:paraId="561C750C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</w:tr>
      <w:tr w:rsidR="00981AB6" w:rsidRPr="0059382D" w14:paraId="371404CE" w14:textId="77777777" w:rsidTr="00D7382A">
        <w:trPr>
          <w:trHeight w:val="758"/>
        </w:trPr>
        <w:tc>
          <w:tcPr>
            <w:tcW w:w="177" w:type="pct"/>
            <w:vAlign w:val="center"/>
          </w:tcPr>
          <w:p w14:paraId="6C655D0C" w14:textId="77777777" w:rsidR="00981AB6" w:rsidRPr="0059382D" w:rsidRDefault="00981AB6" w:rsidP="00981AB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7AF95DD" w14:textId="328E3774" w:rsidR="00981AB6" w:rsidRPr="008C6FB3" w:rsidRDefault="00981AB6" w:rsidP="00981AB6">
            <w:pPr>
              <w:ind w:left="-47" w:right="-150"/>
            </w:pPr>
            <w:r w:rsidRPr="00864555">
              <w:rPr>
                <w:sz w:val="28"/>
                <w:szCs w:val="28"/>
              </w:rPr>
              <w:t>Mufă de trecere PVC 125 mm → 200 mm</w:t>
            </w:r>
          </w:p>
        </w:tc>
        <w:tc>
          <w:tcPr>
            <w:tcW w:w="429" w:type="pct"/>
            <w:vAlign w:val="center"/>
          </w:tcPr>
          <w:p w14:paraId="309FE620" w14:textId="031B8FC4" w:rsidR="00981AB6" w:rsidRPr="008C6FB3" w:rsidRDefault="00981AB6" w:rsidP="00981AB6">
            <w:pPr>
              <w:shd w:val="clear" w:color="auto" w:fill="FFFFFF" w:themeFill="background1"/>
              <w:ind w:left="486"/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615068A" w14:textId="23BD4F82" w:rsidR="00981AB6" w:rsidRPr="008C6FB3" w:rsidRDefault="00981AB6" w:rsidP="00981AB6">
            <w:pPr>
              <w:shd w:val="clear" w:color="auto" w:fill="FFFFFF" w:themeFill="background1"/>
            </w:pPr>
          </w:p>
        </w:tc>
        <w:tc>
          <w:tcPr>
            <w:tcW w:w="361" w:type="pct"/>
            <w:vAlign w:val="center"/>
          </w:tcPr>
          <w:p w14:paraId="1FA8D25F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316" w:type="pct"/>
            <w:vAlign w:val="center"/>
          </w:tcPr>
          <w:p w14:paraId="2A9B5244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1039" w:type="pct"/>
            <w:vAlign w:val="center"/>
          </w:tcPr>
          <w:p w14:paraId="23AFC6AF" w14:textId="0DDE67AF" w:rsidR="00981AB6" w:rsidRPr="008C6FB3" w:rsidRDefault="00981AB6" w:rsidP="00981AB6">
            <w:pPr>
              <w:shd w:val="clear" w:color="auto" w:fill="FFFFFF" w:themeFill="background1"/>
            </w:pPr>
            <w:r w:rsidRPr="00864555">
              <w:rPr>
                <w:sz w:val="28"/>
                <w:szCs w:val="28"/>
              </w:rPr>
              <w:t>Mufă de trecere  exterioară PVC 125 mm → 200 mm</w:t>
            </w:r>
          </w:p>
        </w:tc>
        <w:tc>
          <w:tcPr>
            <w:tcW w:w="527" w:type="pct"/>
            <w:vAlign w:val="center"/>
          </w:tcPr>
          <w:p w14:paraId="2965E218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pct"/>
            <w:vAlign w:val="center"/>
          </w:tcPr>
          <w:p w14:paraId="449F873D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</w:tr>
      <w:tr w:rsidR="00981AB6" w:rsidRPr="0059382D" w14:paraId="781FA874" w14:textId="77777777" w:rsidTr="00D7382A">
        <w:trPr>
          <w:trHeight w:val="758"/>
        </w:trPr>
        <w:tc>
          <w:tcPr>
            <w:tcW w:w="177" w:type="pct"/>
            <w:vAlign w:val="center"/>
          </w:tcPr>
          <w:p w14:paraId="29E9B98D" w14:textId="77777777" w:rsidR="00981AB6" w:rsidRPr="0059382D" w:rsidRDefault="00981AB6" w:rsidP="00981AB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06801444" w14:textId="14F23B7A" w:rsidR="00981AB6" w:rsidRPr="008C6FB3" w:rsidRDefault="00981AB6" w:rsidP="00981AB6">
            <w:pPr>
              <w:ind w:left="-47" w:right="-150"/>
            </w:pPr>
            <w:r w:rsidRPr="00864555">
              <w:rPr>
                <w:sz w:val="28"/>
                <w:szCs w:val="28"/>
              </w:rPr>
              <w:t>Silicon pentru țevi de canalizare</w:t>
            </w:r>
          </w:p>
        </w:tc>
        <w:tc>
          <w:tcPr>
            <w:tcW w:w="429" w:type="pct"/>
            <w:vAlign w:val="center"/>
          </w:tcPr>
          <w:p w14:paraId="7A963776" w14:textId="53671111" w:rsidR="00981AB6" w:rsidRPr="008C6FB3" w:rsidRDefault="00981AB6" w:rsidP="00981AB6">
            <w:pPr>
              <w:shd w:val="clear" w:color="auto" w:fill="FFFFFF" w:themeFill="background1"/>
              <w:ind w:left="486"/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6FDAA3FF" w14:textId="77777777" w:rsidR="00981AB6" w:rsidRPr="008C6FB3" w:rsidRDefault="00981AB6" w:rsidP="00981AB6">
            <w:pPr>
              <w:shd w:val="clear" w:color="auto" w:fill="FFFFFF" w:themeFill="background1"/>
            </w:pPr>
          </w:p>
        </w:tc>
        <w:tc>
          <w:tcPr>
            <w:tcW w:w="361" w:type="pct"/>
            <w:vAlign w:val="center"/>
          </w:tcPr>
          <w:p w14:paraId="31D270D6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316" w:type="pct"/>
            <w:vAlign w:val="center"/>
          </w:tcPr>
          <w:p w14:paraId="713F9DAD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1039" w:type="pct"/>
            <w:vAlign w:val="center"/>
          </w:tcPr>
          <w:p w14:paraId="3090F12E" w14:textId="0DC6BE55" w:rsidR="00981AB6" w:rsidRPr="008C6FB3" w:rsidRDefault="00981AB6" w:rsidP="00981AB6">
            <w:pPr>
              <w:shd w:val="clear" w:color="auto" w:fill="FFFFFF" w:themeFill="background1"/>
            </w:pPr>
            <w:r w:rsidRPr="00864555">
              <w:rPr>
                <w:sz w:val="28"/>
                <w:szCs w:val="28"/>
              </w:rPr>
              <w:t>Silicon sanitar/industrial, rezistent la umezeală</w:t>
            </w:r>
          </w:p>
        </w:tc>
        <w:tc>
          <w:tcPr>
            <w:tcW w:w="527" w:type="pct"/>
            <w:vAlign w:val="center"/>
          </w:tcPr>
          <w:p w14:paraId="43814AF3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pct"/>
            <w:vAlign w:val="center"/>
          </w:tcPr>
          <w:p w14:paraId="522532EE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</w:tr>
      <w:tr w:rsidR="00981AB6" w:rsidRPr="0059382D" w14:paraId="052E9631" w14:textId="77777777" w:rsidTr="00D7382A">
        <w:trPr>
          <w:trHeight w:val="758"/>
        </w:trPr>
        <w:tc>
          <w:tcPr>
            <w:tcW w:w="177" w:type="pct"/>
            <w:vAlign w:val="center"/>
          </w:tcPr>
          <w:p w14:paraId="146B1643" w14:textId="77777777" w:rsidR="00981AB6" w:rsidRPr="0059382D" w:rsidRDefault="00981AB6" w:rsidP="00981AB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266" w:type="pct"/>
            <w:vAlign w:val="center"/>
          </w:tcPr>
          <w:p w14:paraId="6B41C075" w14:textId="2BE08519" w:rsidR="00981AB6" w:rsidRPr="008C6FB3" w:rsidRDefault="00981AB6" w:rsidP="00981AB6">
            <w:pPr>
              <w:ind w:left="-47" w:right="-150"/>
            </w:pPr>
            <w:r w:rsidRPr="00864555">
              <w:rPr>
                <w:sz w:val="28"/>
                <w:szCs w:val="28"/>
              </w:rPr>
              <w:t>Ciment M550, sac 40 kg</w:t>
            </w:r>
          </w:p>
        </w:tc>
        <w:tc>
          <w:tcPr>
            <w:tcW w:w="429" w:type="pct"/>
            <w:vAlign w:val="center"/>
          </w:tcPr>
          <w:p w14:paraId="60850EC0" w14:textId="3406A23B" w:rsidR="00981AB6" w:rsidRPr="008C6FB3" w:rsidRDefault="00981AB6" w:rsidP="00981AB6">
            <w:pPr>
              <w:shd w:val="clear" w:color="auto" w:fill="FFFFFF" w:themeFill="background1"/>
              <w:ind w:left="486"/>
            </w:pPr>
            <w:r w:rsidRPr="00864555">
              <w:rPr>
                <w:sz w:val="28"/>
                <w:szCs w:val="28"/>
              </w:rPr>
              <w:t>sac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54814A94" w14:textId="014C2070" w:rsidR="00981AB6" w:rsidRPr="008C6FB3" w:rsidRDefault="00981AB6" w:rsidP="00981AB6">
            <w:pPr>
              <w:shd w:val="clear" w:color="auto" w:fill="FFFFFF" w:themeFill="background1"/>
            </w:pPr>
          </w:p>
        </w:tc>
        <w:tc>
          <w:tcPr>
            <w:tcW w:w="361" w:type="pct"/>
            <w:vAlign w:val="center"/>
          </w:tcPr>
          <w:p w14:paraId="7F16F630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316" w:type="pct"/>
            <w:vAlign w:val="center"/>
          </w:tcPr>
          <w:p w14:paraId="2EEF9B41" w14:textId="77777777" w:rsidR="00981AB6" w:rsidRPr="008C6FB3" w:rsidRDefault="00981AB6" w:rsidP="00981AB6">
            <w:pPr>
              <w:shd w:val="clear" w:color="auto" w:fill="FFFFFF" w:themeFill="background1"/>
              <w:jc w:val="center"/>
            </w:pPr>
          </w:p>
        </w:tc>
        <w:tc>
          <w:tcPr>
            <w:tcW w:w="1039" w:type="pct"/>
            <w:vAlign w:val="center"/>
          </w:tcPr>
          <w:p w14:paraId="3923E45B" w14:textId="45D43293" w:rsidR="00981AB6" w:rsidRPr="008C6FB3" w:rsidRDefault="00981AB6" w:rsidP="00981AB6">
            <w:pPr>
              <w:shd w:val="clear" w:color="auto" w:fill="FFFFFF" w:themeFill="background1"/>
            </w:pPr>
            <w:r w:rsidRPr="00864555">
              <w:rPr>
                <w:sz w:val="28"/>
                <w:szCs w:val="28"/>
              </w:rPr>
              <w:t>Ciment fără adaosuri, cu o rezistență inițială ridicată, componentul de baza fiind clincherul de ciment portland (95-100%)  și  componentele adiționale (0-5%).  Marca cimentului 550, în sac de hârtie 40kg.</w:t>
            </w:r>
          </w:p>
        </w:tc>
        <w:tc>
          <w:tcPr>
            <w:tcW w:w="527" w:type="pct"/>
            <w:vAlign w:val="center"/>
          </w:tcPr>
          <w:p w14:paraId="30FC456F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pct"/>
            <w:vAlign w:val="center"/>
          </w:tcPr>
          <w:p w14:paraId="59008D03" w14:textId="77777777" w:rsidR="00981AB6" w:rsidRPr="0059382D" w:rsidRDefault="00981AB6" w:rsidP="00981AB6">
            <w:pPr>
              <w:jc w:val="center"/>
              <w:rPr>
                <w:sz w:val="24"/>
                <w:szCs w:val="24"/>
              </w:rPr>
            </w:pPr>
          </w:p>
        </w:tc>
      </w:tr>
      <w:tr w:rsidR="00981AB6" w:rsidRPr="0059382D" w14:paraId="1A2BF38A" w14:textId="77777777" w:rsidTr="00D7382A">
        <w:trPr>
          <w:trHeight w:val="785"/>
        </w:trPr>
        <w:tc>
          <w:tcPr>
            <w:tcW w:w="177" w:type="pct"/>
          </w:tcPr>
          <w:p w14:paraId="4371945C" w14:textId="77777777" w:rsidR="00981AB6" w:rsidRPr="0059382D" w:rsidRDefault="00981AB6" w:rsidP="00981AB6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57809AE8" w14:textId="0F33708D" w:rsidR="00981AB6" w:rsidRPr="0059382D" w:rsidRDefault="00981AB6" w:rsidP="00981AB6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7BC39B5B" w14:textId="77777777" w:rsidR="00981AB6" w:rsidRPr="0059382D" w:rsidRDefault="00981AB6" w:rsidP="00981AB6">
            <w:pPr>
              <w:rPr>
                <w:bCs/>
                <w:iCs/>
                <w:sz w:val="24"/>
                <w:szCs w:val="24"/>
              </w:rPr>
            </w:pPr>
            <w:r w:rsidRPr="0059382D">
              <w:rPr>
                <w:bCs/>
                <w:iCs/>
                <w:sz w:val="24"/>
                <w:szCs w:val="24"/>
              </w:rPr>
              <w:t>Ofertantul: _______________________ Adresa: __________________________</w:t>
            </w:r>
          </w:p>
        </w:tc>
      </w:tr>
    </w:tbl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0AF0920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6D293A15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414E3167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34606F32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186D5F93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6CDDAD3C" w14:textId="77777777" w:rsidR="00981AB6" w:rsidRDefault="00981AB6">
      <w:pPr>
        <w:spacing w:after="160" w:line="259" w:lineRule="auto"/>
        <w:rPr>
          <w:b/>
          <w:sz w:val="28"/>
          <w:szCs w:val="28"/>
        </w:rPr>
      </w:pPr>
    </w:p>
    <w:p w14:paraId="5BA29BE7" w14:textId="77777777" w:rsidR="00D7382A" w:rsidRDefault="00D7382A">
      <w:pPr>
        <w:spacing w:after="160" w:line="259" w:lineRule="auto"/>
        <w:rPr>
          <w:b/>
          <w:sz w:val="28"/>
          <w:szCs w:val="28"/>
        </w:rPr>
      </w:pPr>
    </w:p>
    <w:p w14:paraId="2D46685A" w14:textId="77777777" w:rsidR="00D7382A" w:rsidRDefault="00D7382A">
      <w:pPr>
        <w:spacing w:after="160" w:line="259" w:lineRule="auto"/>
        <w:rPr>
          <w:b/>
          <w:sz w:val="28"/>
          <w:szCs w:val="28"/>
        </w:rPr>
      </w:pPr>
    </w:p>
    <w:p w14:paraId="7A3BAE50" w14:textId="77777777" w:rsidR="00D7382A" w:rsidRDefault="00D7382A">
      <w:pPr>
        <w:spacing w:after="160" w:line="259" w:lineRule="auto"/>
        <w:rPr>
          <w:b/>
          <w:sz w:val="28"/>
          <w:szCs w:val="28"/>
        </w:rPr>
      </w:pPr>
    </w:p>
    <w:p w14:paraId="7F41E07E" w14:textId="77777777" w:rsidR="00D7382A" w:rsidRDefault="00D7382A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693"/>
        <w:gridCol w:w="903"/>
        <w:gridCol w:w="798"/>
        <w:gridCol w:w="1471"/>
        <w:gridCol w:w="1266"/>
        <w:gridCol w:w="987"/>
        <w:gridCol w:w="1126"/>
        <w:gridCol w:w="1382"/>
        <w:gridCol w:w="1631"/>
        <w:gridCol w:w="1748"/>
      </w:tblGrid>
      <w:tr w:rsidR="00903A68" w:rsidRPr="000B02EA" w14:paraId="7524FB78" w14:textId="77777777" w:rsidTr="001C12BD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lastRenderedPageBreak/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5E894CDE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</w:t>
            </w:r>
            <w:r w:rsidR="00B11037">
              <w:rPr>
                <w:lang w:val="it-IT"/>
              </w:rPr>
              <w:t>5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701B16">
        <w:trPr>
          <w:trHeight w:val="389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0E1AD3">
        <w:trPr>
          <w:trHeight w:val="397"/>
        </w:trPr>
        <w:tc>
          <w:tcPr>
            <w:tcW w:w="1838" w:type="dxa"/>
          </w:tcPr>
          <w:p w14:paraId="59C845F8" w14:textId="77777777" w:rsidR="00903A68" w:rsidRPr="000B02EA" w:rsidRDefault="00903A68" w:rsidP="009A7464"/>
        </w:tc>
        <w:tc>
          <w:tcPr>
            <w:tcW w:w="14005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0E1AD3">
        <w:trPr>
          <w:trHeight w:val="287"/>
        </w:trPr>
        <w:tc>
          <w:tcPr>
            <w:tcW w:w="1838" w:type="dxa"/>
          </w:tcPr>
          <w:p w14:paraId="270EB0C1" w14:textId="77777777" w:rsidR="00903A68" w:rsidRPr="000B02EA" w:rsidRDefault="00903A68" w:rsidP="009A7464"/>
        </w:tc>
        <w:tc>
          <w:tcPr>
            <w:tcW w:w="14005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0E1AD3">
        <w:trPr>
          <w:trHeight w:val="1043"/>
        </w:trPr>
        <w:tc>
          <w:tcPr>
            <w:tcW w:w="1838" w:type="dxa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693" w:type="dxa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03" w:type="dxa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798" w:type="dxa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471" w:type="dxa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1266" w:type="dxa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987" w:type="dxa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1126" w:type="dxa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38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31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0E1AD3">
        <w:trPr>
          <w:trHeight w:val="212"/>
        </w:trPr>
        <w:tc>
          <w:tcPr>
            <w:tcW w:w="1838" w:type="dxa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693" w:type="dxa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03" w:type="dxa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798" w:type="dxa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471" w:type="dxa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1266" w:type="dxa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987" w:type="dxa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1126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38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31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CB1439" w:rsidRPr="000B02EA" w14:paraId="607B183E" w14:textId="3ED72A22" w:rsidTr="000E1AD3">
        <w:trPr>
          <w:trHeight w:val="510"/>
        </w:trPr>
        <w:tc>
          <w:tcPr>
            <w:tcW w:w="1838" w:type="dxa"/>
            <w:vAlign w:val="center"/>
          </w:tcPr>
          <w:p w14:paraId="06B9A5FE" w14:textId="00F78819" w:rsidR="00CB1439" w:rsidRPr="00D7382A" w:rsidRDefault="000E1AD3" w:rsidP="000E1AD3">
            <w:pPr>
              <w:ind w:right="180"/>
              <w:jc w:val="both"/>
              <w:rPr>
                <w:sz w:val="24"/>
                <w:szCs w:val="24"/>
                <w:u w:val="single"/>
              </w:rPr>
            </w:pPr>
            <w:r w:rsidRPr="00D7382A">
              <w:rPr>
                <w:sz w:val="24"/>
                <w:szCs w:val="24"/>
                <w:u w:val="single"/>
              </w:rPr>
              <w:t>44163100-0</w:t>
            </w:r>
          </w:p>
        </w:tc>
        <w:tc>
          <w:tcPr>
            <w:tcW w:w="2693" w:type="dxa"/>
            <w:vAlign w:val="center"/>
          </w:tcPr>
          <w:p w14:paraId="1B21C60F" w14:textId="33D79816" w:rsidR="00CB1439" w:rsidRPr="000A5584" w:rsidRDefault="00CB1439" w:rsidP="00CB1439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 w:rsidRPr="00864555">
              <w:rPr>
                <w:sz w:val="28"/>
                <w:szCs w:val="28"/>
              </w:rPr>
              <w:t>Țeavă PVC canalizare exterior D=125 mm, L=4 m</w:t>
            </w:r>
          </w:p>
        </w:tc>
        <w:tc>
          <w:tcPr>
            <w:tcW w:w="903" w:type="dxa"/>
            <w:vAlign w:val="center"/>
          </w:tcPr>
          <w:p w14:paraId="79B7FD8B" w14:textId="027B1A14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798" w:type="dxa"/>
            <w:vAlign w:val="center"/>
          </w:tcPr>
          <w:p w14:paraId="2286C45E" w14:textId="1917F33F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  <w:r w:rsidRPr="00864555">
              <w:rPr>
                <w:sz w:val="28"/>
                <w:szCs w:val="28"/>
              </w:rPr>
              <w:t>2</w:t>
            </w:r>
          </w:p>
        </w:tc>
        <w:tc>
          <w:tcPr>
            <w:tcW w:w="1471" w:type="dxa"/>
            <w:vAlign w:val="center"/>
          </w:tcPr>
          <w:p w14:paraId="27282231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14:paraId="49B475B0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7" w:type="dxa"/>
            <w:vAlign w:val="center"/>
          </w:tcPr>
          <w:p w14:paraId="2B13AA25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26" w:type="dxa"/>
            <w:vAlign w:val="center"/>
          </w:tcPr>
          <w:p w14:paraId="2C7312AD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82" w:type="dxa"/>
            <w:vMerge w:val="restart"/>
            <w:textDirection w:val="tbRl"/>
          </w:tcPr>
          <w:p w14:paraId="55A04A64" w14:textId="4FACDB42" w:rsidR="00CB1439" w:rsidRPr="008C6FB3" w:rsidRDefault="00CB1439" w:rsidP="00CB1439">
            <w:pPr>
              <w:spacing w:line="360" w:lineRule="auto"/>
              <w:ind w:left="113" w:right="113"/>
              <w:jc w:val="center"/>
            </w:pPr>
            <w:r w:rsidRPr="008C6FB3">
              <w:t>La solicitare după condițiile contractuale în termeni stabiliți în contract.</w:t>
            </w:r>
          </w:p>
        </w:tc>
        <w:tc>
          <w:tcPr>
            <w:tcW w:w="1631" w:type="dxa"/>
          </w:tcPr>
          <w:p w14:paraId="0152CC7A" w14:textId="27692EB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  <w:r w:rsidRPr="000729D5"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5F784280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</w:tr>
      <w:tr w:rsidR="00CB1439" w:rsidRPr="000B02EA" w14:paraId="673DD03F" w14:textId="77777777" w:rsidTr="000E1AD3">
        <w:trPr>
          <w:trHeight w:val="414"/>
        </w:trPr>
        <w:tc>
          <w:tcPr>
            <w:tcW w:w="1838" w:type="dxa"/>
            <w:vAlign w:val="center"/>
          </w:tcPr>
          <w:p w14:paraId="46C0AE9B" w14:textId="07165FD2" w:rsidR="00BF0191" w:rsidRPr="00D7382A" w:rsidRDefault="00BF0191" w:rsidP="00BF0191">
            <w:pPr>
              <w:ind w:right="180"/>
              <w:jc w:val="both"/>
              <w:rPr>
                <w:sz w:val="24"/>
                <w:szCs w:val="24"/>
                <w:u w:val="single"/>
              </w:rPr>
            </w:pPr>
            <w:r w:rsidRPr="00D7382A">
              <w:rPr>
                <w:sz w:val="24"/>
                <w:szCs w:val="24"/>
                <w:u w:val="single"/>
              </w:rPr>
              <w:t>44163000-0</w:t>
            </w:r>
            <w:r w:rsidR="00BF30B7" w:rsidRPr="00D7382A">
              <w:rPr>
                <w:sz w:val="24"/>
                <w:szCs w:val="24"/>
                <w:u w:val="single"/>
              </w:rPr>
              <w:t>.</w:t>
            </w:r>
          </w:p>
          <w:p w14:paraId="2DD01AD7" w14:textId="77777777" w:rsidR="00CB1439" w:rsidRPr="00D7382A" w:rsidRDefault="00CB1439" w:rsidP="00CB1439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vAlign w:val="center"/>
          </w:tcPr>
          <w:p w14:paraId="23A285D2" w14:textId="70F249E6" w:rsidR="00CB1439" w:rsidRPr="000A5584" w:rsidRDefault="00CB1439" w:rsidP="00CB1439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 w:rsidRPr="00864555">
              <w:rPr>
                <w:sz w:val="28"/>
                <w:szCs w:val="28"/>
              </w:rPr>
              <w:t>Țeavă PVC canalizare exterior D=200 mm, L=6 m</w:t>
            </w:r>
          </w:p>
        </w:tc>
        <w:tc>
          <w:tcPr>
            <w:tcW w:w="903" w:type="dxa"/>
            <w:vAlign w:val="center"/>
          </w:tcPr>
          <w:p w14:paraId="2CF4895B" w14:textId="47A42CC2" w:rsidR="00CB1439" w:rsidRDefault="00CB1439" w:rsidP="00CB1439">
            <w:pPr>
              <w:jc w:val="center"/>
              <w:rPr>
                <w:color w:val="000000"/>
                <w:sz w:val="24"/>
                <w:szCs w:val="24"/>
              </w:rPr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798" w:type="dxa"/>
            <w:vAlign w:val="center"/>
          </w:tcPr>
          <w:p w14:paraId="3C462726" w14:textId="46DB7973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  <w:r w:rsidRPr="00864555">
              <w:rPr>
                <w:sz w:val="28"/>
                <w:szCs w:val="28"/>
              </w:rPr>
              <w:t>16 (≈94 m)</w:t>
            </w:r>
          </w:p>
        </w:tc>
        <w:tc>
          <w:tcPr>
            <w:tcW w:w="1471" w:type="dxa"/>
            <w:vAlign w:val="center"/>
          </w:tcPr>
          <w:p w14:paraId="6A58B465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14:paraId="680D6D7E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7" w:type="dxa"/>
            <w:vAlign w:val="center"/>
          </w:tcPr>
          <w:p w14:paraId="662E5CB4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26" w:type="dxa"/>
            <w:vAlign w:val="center"/>
          </w:tcPr>
          <w:p w14:paraId="1BA74EBE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82" w:type="dxa"/>
            <w:vMerge/>
            <w:textDirection w:val="tbRl"/>
          </w:tcPr>
          <w:p w14:paraId="7C849155" w14:textId="77777777" w:rsidR="00CB1439" w:rsidRPr="008C6FB3" w:rsidRDefault="00CB1439" w:rsidP="00CB1439">
            <w:pPr>
              <w:spacing w:line="360" w:lineRule="auto"/>
              <w:ind w:left="113" w:right="113"/>
              <w:jc w:val="center"/>
            </w:pPr>
          </w:p>
        </w:tc>
        <w:tc>
          <w:tcPr>
            <w:tcW w:w="1631" w:type="dxa"/>
          </w:tcPr>
          <w:p w14:paraId="04C86092" w14:textId="0931F1AF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  <w:r w:rsidRPr="000729D5"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162D69BA" w14:textId="77777777" w:rsidR="00CB1439" w:rsidRPr="004C17C2" w:rsidRDefault="00CB1439" w:rsidP="00CB1439">
            <w:pPr>
              <w:jc w:val="center"/>
              <w:rPr>
                <w:sz w:val="32"/>
                <w:szCs w:val="32"/>
              </w:rPr>
            </w:pPr>
          </w:p>
        </w:tc>
      </w:tr>
      <w:tr w:rsidR="00981AB6" w:rsidRPr="000B02EA" w14:paraId="42AD3A66" w14:textId="239C228F" w:rsidTr="000E1AD3">
        <w:trPr>
          <w:trHeight w:val="397"/>
        </w:trPr>
        <w:tc>
          <w:tcPr>
            <w:tcW w:w="1838" w:type="dxa"/>
            <w:vAlign w:val="center"/>
          </w:tcPr>
          <w:p w14:paraId="332CEABF" w14:textId="76890D91" w:rsidR="00BF30B7" w:rsidRPr="00D7382A" w:rsidRDefault="00BF30B7" w:rsidP="00BF30B7">
            <w:pPr>
              <w:ind w:right="180"/>
              <w:jc w:val="both"/>
              <w:rPr>
                <w:sz w:val="24"/>
                <w:szCs w:val="24"/>
                <w:u w:val="single"/>
              </w:rPr>
            </w:pPr>
            <w:r w:rsidRPr="00D7382A">
              <w:rPr>
                <w:sz w:val="24"/>
                <w:szCs w:val="24"/>
                <w:u w:val="single"/>
              </w:rPr>
              <w:t>44160000-9</w:t>
            </w:r>
          </w:p>
          <w:p w14:paraId="6D3F2606" w14:textId="610ACB30" w:rsidR="00981AB6" w:rsidRPr="00D7382A" w:rsidRDefault="00981AB6" w:rsidP="00981AB6">
            <w:pPr>
              <w:ind w:right="-150"/>
              <w:rPr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vAlign w:val="center"/>
          </w:tcPr>
          <w:p w14:paraId="3A7F785C" w14:textId="1A09E874" w:rsidR="00981AB6" w:rsidRPr="004C17C2" w:rsidRDefault="00981AB6" w:rsidP="00981AB6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Mufă de trecere PVC 125 mm → 200 mm</w:t>
            </w:r>
          </w:p>
        </w:tc>
        <w:tc>
          <w:tcPr>
            <w:tcW w:w="903" w:type="dxa"/>
            <w:vAlign w:val="center"/>
          </w:tcPr>
          <w:p w14:paraId="47392502" w14:textId="7C06055B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798" w:type="dxa"/>
            <w:vAlign w:val="center"/>
          </w:tcPr>
          <w:p w14:paraId="764D916B" w14:textId="6CCF0824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1</w:t>
            </w:r>
          </w:p>
        </w:tc>
        <w:tc>
          <w:tcPr>
            <w:tcW w:w="1471" w:type="dxa"/>
            <w:vAlign w:val="center"/>
          </w:tcPr>
          <w:p w14:paraId="18D0B1F4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1947AFB1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6E2BC8CE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20C366D2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223EF89D" w14:textId="466D7385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64D4617F" w14:textId="28192E3B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37E69DAB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</w:tr>
      <w:tr w:rsidR="00981AB6" w:rsidRPr="000B02EA" w14:paraId="322FEDE6" w14:textId="253B7B2B" w:rsidTr="000E1AD3">
        <w:trPr>
          <w:trHeight w:val="567"/>
        </w:trPr>
        <w:tc>
          <w:tcPr>
            <w:tcW w:w="1838" w:type="dxa"/>
            <w:vAlign w:val="center"/>
          </w:tcPr>
          <w:p w14:paraId="79D58A02" w14:textId="25C9C304" w:rsidR="00981AB6" w:rsidRPr="00D7382A" w:rsidRDefault="005D46D0" w:rsidP="00981AB6">
            <w:pPr>
              <w:ind w:right="-150"/>
              <w:rPr>
                <w:sz w:val="24"/>
                <w:szCs w:val="24"/>
                <w:u w:val="single"/>
              </w:rPr>
            </w:pPr>
            <w:r w:rsidRPr="00D7382A">
              <w:rPr>
                <w:sz w:val="24"/>
                <w:szCs w:val="24"/>
                <w:u w:val="single"/>
              </w:rPr>
              <w:t>44100000-1</w:t>
            </w:r>
          </w:p>
        </w:tc>
        <w:tc>
          <w:tcPr>
            <w:tcW w:w="2693" w:type="dxa"/>
            <w:vAlign w:val="center"/>
          </w:tcPr>
          <w:p w14:paraId="101C55E8" w14:textId="09277333" w:rsidR="00981AB6" w:rsidRPr="004C17C2" w:rsidRDefault="00981AB6" w:rsidP="00981AB6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Silicon pentru țevi de canalizare</w:t>
            </w:r>
          </w:p>
        </w:tc>
        <w:tc>
          <w:tcPr>
            <w:tcW w:w="903" w:type="dxa"/>
            <w:vAlign w:val="center"/>
          </w:tcPr>
          <w:p w14:paraId="2A185D67" w14:textId="7289CF1D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color w:val="000000"/>
                <w:sz w:val="28"/>
                <w:szCs w:val="28"/>
              </w:rPr>
              <w:t>buc</w:t>
            </w:r>
          </w:p>
        </w:tc>
        <w:tc>
          <w:tcPr>
            <w:tcW w:w="798" w:type="dxa"/>
            <w:vAlign w:val="center"/>
          </w:tcPr>
          <w:p w14:paraId="03C41422" w14:textId="5D784556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4</w:t>
            </w:r>
          </w:p>
        </w:tc>
        <w:tc>
          <w:tcPr>
            <w:tcW w:w="1471" w:type="dxa"/>
            <w:vAlign w:val="center"/>
          </w:tcPr>
          <w:p w14:paraId="14451C6B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3A5FF3F6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0E1EFBF6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55B4CCCE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1421DCC5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721F348D" w14:textId="18EF90A9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75F0F67C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</w:tr>
      <w:tr w:rsidR="00981AB6" w:rsidRPr="000B02EA" w14:paraId="0CABA587" w14:textId="382CF965" w:rsidTr="000E1AD3">
        <w:trPr>
          <w:trHeight w:val="407"/>
        </w:trPr>
        <w:tc>
          <w:tcPr>
            <w:tcW w:w="1838" w:type="dxa"/>
            <w:vAlign w:val="center"/>
          </w:tcPr>
          <w:p w14:paraId="7478FB94" w14:textId="4B401144" w:rsidR="00981AB6" w:rsidRPr="00D7382A" w:rsidRDefault="005D46D0" w:rsidP="00981AB6">
            <w:pPr>
              <w:ind w:right="-150"/>
              <w:rPr>
                <w:sz w:val="24"/>
                <w:szCs w:val="24"/>
                <w:u w:val="single"/>
              </w:rPr>
            </w:pPr>
            <w:r w:rsidRPr="00D7382A">
              <w:rPr>
                <w:sz w:val="24"/>
                <w:szCs w:val="24"/>
                <w:u w:val="single"/>
              </w:rPr>
              <w:t> </w:t>
            </w:r>
            <w:hyperlink r:id="rId9" w:tgtFrame="_blank" w:history="1">
              <w:r w:rsidRPr="00D7382A">
                <w:rPr>
                  <w:rStyle w:val="ae"/>
                  <w:sz w:val="24"/>
                  <w:szCs w:val="24"/>
                </w:rPr>
                <w:t>44100000-1</w:t>
              </w:r>
            </w:hyperlink>
          </w:p>
        </w:tc>
        <w:tc>
          <w:tcPr>
            <w:tcW w:w="2693" w:type="dxa"/>
            <w:vAlign w:val="center"/>
          </w:tcPr>
          <w:p w14:paraId="60584A89" w14:textId="497B22D3" w:rsidR="00981AB6" w:rsidRPr="004C17C2" w:rsidRDefault="00981AB6" w:rsidP="00981AB6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Ciment M550, sac 40 kg</w:t>
            </w:r>
          </w:p>
        </w:tc>
        <w:tc>
          <w:tcPr>
            <w:tcW w:w="903" w:type="dxa"/>
            <w:vAlign w:val="center"/>
          </w:tcPr>
          <w:p w14:paraId="363047A8" w14:textId="20C9009E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sac</w:t>
            </w:r>
          </w:p>
        </w:tc>
        <w:tc>
          <w:tcPr>
            <w:tcW w:w="798" w:type="dxa"/>
            <w:vAlign w:val="center"/>
          </w:tcPr>
          <w:p w14:paraId="7539C25B" w14:textId="6A08E29C" w:rsidR="00981AB6" w:rsidRPr="004C17C2" w:rsidRDefault="00981AB6" w:rsidP="00981AB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864555">
              <w:rPr>
                <w:sz w:val="28"/>
                <w:szCs w:val="28"/>
              </w:rPr>
              <w:t>3</w:t>
            </w:r>
          </w:p>
        </w:tc>
        <w:tc>
          <w:tcPr>
            <w:tcW w:w="1471" w:type="dxa"/>
            <w:vAlign w:val="center"/>
          </w:tcPr>
          <w:p w14:paraId="43E22474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559D58AC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105F92DB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3D91A344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17313B07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56B22E6B" w14:textId="6568C90A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</w:t>
            </w:r>
          </w:p>
        </w:tc>
        <w:tc>
          <w:tcPr>
            <w:tcW w:w="1748" w:type="dxa"/>
          </w:tcPr>
          <w:p w14:paraId="30686565" w14:textId="77777777" w:rsidR="00981AB6" w:rsidRPr="004C17C2" w:rsidRDefault="00981AB6" w:rsidP="00981AB6">
            <w:pPr>
              <w:jc w:val="center"/>
              <w:rPr>
                <w:sz w:val="28"/>
                <w:szCs w:val="28"/>
              </w:rPr>
            </w:pPr>
          </w:p>
        </w:tc>
      </w:tr>
      <w:tr w:rsidR="00B27531" w:rsidRPr="000B02EA" w14:paraId="4A19A5B9" w14:textId="77777777" w:rsidTr="000E1AD3">
        <w:trPr>
          <w:trHeight w:val="1269"/>
        </w:trPr>
        <w:tc>
          <w:tcPr>
            <w:tcW w:w="1838" w:type="dxa"/>
          </w:tcPr>
          <w:p w14:paraId="3ACB0581" w14:textId="77777777" w:rsidR="00B27531" w:rsidRPr="000B02EA" w:rsidRDefault="00B27531" w:rsidP="00B27531"/>
        </w:tc>
        <w:tc>
          <w:tcPr>
            <w:tcW w:w="14005" w:type="dxa"/>
            <w:gridSpan w:val="10"/>
            <w:vAlign w:val="center"/>
          </w:tcPr>
          <w:p w14:paraId="7CC64A38" w14:textId="43269911" w:rsidR="00B27531" w:rsidRPr="000B02EA" w:rsidRDefault="00B27531" w:rsidP="00B27531">
            <w:r w:rsidRPr="000B02EA">
              <w:t>Semnat:_______________ Numele, Prenumele:_____________________________ În calitate de: ______________</w:t>
            </w:r>
          </w:p>
          <w:p w14:paraId="5E1A3ADB" w14:textId="77777777" w:rsidR="00B27531" w:rsidRPr="000B02EA" w:rsidRDefault="00B27531" w:rsidP="00B27531"/>
          <w:p w14:paraId="2F50CEC8" w14:textId="77777777" w:rsidR="00B27531" w:rsidRPr="000B02EA" w:rsidRDefault="00B27531" w:rsidP="00B27531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0B48F" w14:textId="77777777" w:rsidR="00EC392C" w:rsidRDefault="00EC392C">
      <w:r>
        <w:separator/>
      </w:r>
    </w:p>
  </w:endnote>
  <w:endnote w:type="continuationSeparator" w:id="0">
    <w:p w14:paraId="6F55E54C" w14:textId="77777777" w:rsidR="00EC392C" w:rsidRDefault="00EC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ABF3B" w14:textId="77777777" w:rsidR="00EC392C" w:rsidRDefault="00EC392C">
      <w:r>
        <w:separator/>
      </w:r>
    </w:p>
  </w:footnote>
  <w:footnote w:type="continuationSeparator" w:id="0">
    <w:p w14:paraId="479C0F6C" w14:textId="77777777" w:rsidR="00EC392C" w:rsidRDefault="00EC3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64195"/>
    <w:multiLevelType w:val="hybridMultilevel"/>
    <w:tmpl w:val="79ECDAF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E6B2993"/>
    <w:multiLevelType w:val="hybridMultilevel"/>
    <w:tmpl w:val="D1DEAF2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775F13"/>
    <w:multiLevelType w:val="hybridMultilevel"/>
    <w:tmpl w:val="056435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D96B1C"/>
    <w:multiLevelType w:val="multilevel"/>
    <w:tmpl w:val="CE36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9361">
    <w:abstractNumId w:val="8"/>
  </w:num>
  <w:num w:numId="2" w16cid:durableId="1143621155">
    <w:abstractNumId w:val="16"/>
  </w:num>
  <w:num w:numId="3" w16cid:durableId="93986758">
    <w:abstractNumId w:val="12"/>
  </w:num>
  <w:num w:numId="4" w16cid:durableId="1742366030">
    <w:abstractNumId w:val="19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21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3"/>
  </w:num>
  <w:num w:numId="13" w16cid:durableId="766846533">
    <w:abstractNumId w:val="20"/>
  </w:num>
  <w:num w:numId="14" w16cid:durableId="24792295">
    <w:abstractNumId w:val="25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22"/>
  </w:num>
  <w:num w:numId="21" w16cid:durableId="545534192">
    <w:abstractNumId w:val="24"/>
  </w:num>
  <w:num w:numId="22" w16cid:durableId="1194339543">
    <w:abstractNumId w:val="10"/>
  </w:num>
  <w:num w:numId="23" w16cid:durableId="591351968">
    <w:abstractNumId w:val="13"/>
  </w:num>
  <w:num w:numId="24" w16cid:durableId="1375496270">
    <w:abstractNumId w:val="17"/>
  </w:num>
  <w:num w:numId="25" w16cid:durableId="2015834386">
    <w:abstractNumId w:val="26"/>
  </w:num>
  <w:num w:numId="26" w16cid:durableId="480656679">
    <w:abstractNumId w:val="15"/>
  </w:num>
  <w:num w:numId="27" w16cid:durableId="175203947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BBE"/>
    <w:rsid w:val="000274E0"/>
    <w:rsid w:val="00033E35"/>
    <w:rsid w:val="00041DF4"/>
    <w:rsid w:val="000447E6"/>
    <w:rsid w:val="0005304D"/>
    <w:rsid w:val="000621F1"/>
    <w:rsid w:val="0006674A"/>
    <w:rsid w:val="00072385"/>
    <w:rsid w:val="000740CF"/>
    <w:rsid w:val="0007596E"/>
    <w:rsid w:val="00081285"/>
    <w:rsid w:val="00082348"/>
    <w:rsid w:val="00086B34"/>
    <w:rsid w:val="000A2CA0"/>
    <w:rsid w:val="000A5584"/>
    <w:rsid w:val="000A5A99"/>
    <w:rsid w:val="000A71FF"/>
    <w:rsid w:val="000B02EA"/>
    <w:rsid w:val="000B2D7E"/>
    <w:rsid w:val="000B4282"/>
    <w:rsid w:val="000B4DFF"/>
    <w:rsid w:val="000C31AD"/>
    <w:rsid w:val="000C3FD9"/>
    <w:rsid w:val="000C5F0B"/>
    <w:rsid w:val="000D1A80"/>
    <w:rsid w:val="000D5B98"/>
    <w:rsid w:val="000E1AD3"/>
    <w:rsid w:val="000E4464"/>
    <w:rsid w:val="000F0FE2"/>
    <w:rsid w:val="000F14A5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12B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34710"/>
    <w:rsid w:val="002404A0"/>
    <w:rsid w:val="002427A9"/>
    <w:rsid w:val="00244DEC"/>
    <w:rsid w:val="00246D14"/>
    <w:rsid w:val="002546EC"/>
    <w:rsid w:val="002602B6"/>
    <w:rsid w:val="00261152"/>
    <w:rsid w:val="002754E3"/>
    <w:rsid w:val="002817DE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00B5"/>
    <w:rsid w:val="002F2A74"/>
    <w:rsid w:val="002F3A70"/>
    <w:rsid w:val="002F72AE"/>
    <w:rsid w:val="00301F7A"/>
    <w:rsid w:val="00317A5E"/>
    <w:rsid w:val="00327284"/>
    <w:rsid w:val="0033262F"/>
    <w:rsid w:val="00334416"/>
    <w:rsid w:val="0033530D"/>
    <w:rsid w:val="00340BA2"/>
    <w:rsid w:val="0034131B"/>
    <w:rsid w:val="00347B84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124C"/>
    <w:rsid w:val="004415E7"/>
    <w:rsid w:val="00443919"/>
    <w:rsid w:val="00444B84"/>
    <w:rsid w:val="0045517F"/>
    <w:rsid w:val="00475DAF"/>
    <w:rsid w:val="004779BE"/>
    <w:rsid w:val="00484A5B"/>
    <w:rsid w:val="004874E2"/>
    <w:rsid w:val="0049007F"/>
    <w:rsid w:val="004A5D16"/>
    <w:rsid w:val="004A704E"/>
    <w:rsid w:val="004C17C2"/>
    <w:rsid w:val="004C5BB0"/>
    <w:rsid w:val="004D6559"/>
    <w:rsid w:val="004E58AE"/>
    <w:rsid w:val="004F2D37"/>
    <w:rsid w:val="004F54D6"/>
    <w:rsid w:val="004F6142"/>
    <w:rsid w:val="00506459"/>
    <w:rsid w:val="00506D5A"/>
    <w:rsid w:val="005105CE"/>
    <w:rsid w:val="0051206E"/>
    <w:rsid w:val="005140ED"/>
    <w:rsid w:val="005142C6"/>
    <w:rsid w:val="005160EE"/>
    <w:rsid w:val="00524F0B"/>
    <w:rsid w:val="00532815"/>
    <w:rsid w:val="0053469A"/>
    <w:rsid w:val="005421FA"/>
    <w:rsid w:val="005428BC"/>
    <w:rsid w:val="0054298A"/>
    <w:rsid w:val="00550D67"/>
    <w:rsid w:val="005518F6"/>
    <w:rsid w:val="00555B30"/>
    <w:rsid w:val="005560D1"/>
    <w:rsid w:val="00565F8C"/>
    <w:rsid w:val="005754A2"/>
    <w:rsid w:val="00585530"/>
    <w:rsid w:val="005926F3"/>
    <w:rsid w:val="0059382D"/>
    <w:rsid w:val="005A2502"/>
    <w:rsid w:val="005A2734"/>
    <w:rsid w:val="005A4AD4"/>
    <w:rsid w:val="005A78E2"/>
    <w:rsid w:val="005B0048"/>
    <w:rsid w:val="005B0108"/>
    <w:rsid w:val="005B70A4"/>
    <w:rsid w:val="005C3BD0"/>
    <w:rsid w:val="005D2F0B"/>
    <w:rsid w:val="005D46D0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6755D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D4D43"/>
    <w:rsid w:val="006E52F9"/>
    <w:rsid w:val="006E651C"/>
    <w:rsid w:val="006F72AC"/>
    <w:rsid w:val="00700A2F"/>
    <w:rsid w:val="00701B16"/>
    <w:rsid w:val="007201DC"/>
    <w:rsid w:val="0072330A"/>
    <w:rsid w:val="00732EDC"/>
    <w:rsid w:val="00735A91"/>
    <w:rsid w:val="0074622B"/>
    <w:rsid w:val="00753B0C"/>
    <w:rsid w:val="00761077"/>
    <w:rsid w:val="0076731A"/>
    <w:rsid w:val="007716A5"/>
    <w:rsid w:val="00782A63"/>
    <w:rsid w:val="00793FD0"/>
    <w:rsid w:val="00794E2A"/>
    <w:rsid w:val="00796324"/>
    <w:rsid w:val="007A21DA"/>
    <w:rsid w:val="007A3AC4"/>
    <w:rsid w:val="007A5A88"/>
    <w:rsid w:val="007A668B"/>
    <w:rsid w:val="007B15C7"/>
    <w:rsid w:val="007C073E"/>
    <w:rsid w:val="007C24F7"/>
    <w:rsid w:val="007D1813"/>
    <w:rsid w:val="007E779F"/>
    <w:rsid w:val="007F1077"/>
    <w:rsid w:val="007F12F9"/>
    <w:rsid w:val="007F29CF"/>
    <w:rsid w:val="007F4945"/>
    <w:rsid w:val="00800DE7"/>
    <w:rsid w:val="008033CE"/>
    <w:rsid w:val="008207BC"/>
    <w:rsid w:val="0083062C"/>
    <w:rsid w:val="00832E97"/>
    <w:rsid w:val="00846935"/>
    <w:rsid w:val="00850312"/>
    <w:rsid w:val="0085164A"/>
    <w:rsid w:val="008574A9"/>
    <w:rsid w:val="008579DB"/>
    <w:rsid w:val="008646D1"/>
    <w:rsid w:val="008765DC"/>
    <w:rsid w:val="0087722C"/>
    <w:rsid w:val="00882189"/>
    <w:rsid w:val="008876C3"/>
    <w:rsid w:val="00892BD2"/>
    <w:rsid w:val="008B1531"/>
    <w:rsid w:val="008C4A9A"/>
    <w:rsid w:val="008C6FB3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1AB6"/>
    <w:rsid w:val="009830B5"/>
    <w:rsid w:val="00990A14"/>
    <w:rsid w:val="00992A91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456F7"/>
    <w:rsid w:val="00A61F2B"/>
    <w:rsid w:val="00A73339"/>
    <w:rsid w:val="00A759CC"/>
    <w:rsid w:val="00A93CC3"/>
    <w:rsid w:val="00AA14E6"/>
    <w:rsid w:val="00AA1815"/>
    <w:rsid w:val="00AA7ED9"/>
    <w:rsid w:val="00AC2788"/>
    <w:rsid w:val="00AD4BA4"/>
    <w:rsid w:val="00AE78C4"/>
    <w:rsid w:val="00AF0812"/>
    <w:rsid w:val="00AF44E7"/>
    <w:rsid w:val="00B072A5"/>
    <w:rsid w:val="00B07EB3"/>
    <w:rsid w:val="00B11037"/>
    <w:rsid w:val="00B112BA"/>
    <w:rsid w:val="00B11D27"/>
    <w:rsid w:val="00B1222A"/>
    <w:rsid w:val="00B1606A"/>
    <w:rsid w:val="00B21808"/>
    <w:rsid w:val="00B27531"/>
    <w:rsid w:val="00B27839"/>
    <w:rsid w:val="00B47983"/>
    <w:rsid w:val="00B53265"/>
    <w:rsid w:val="00B61204"/>
    <w:rsid w:val="00B65510"/>
    <w:rsid w:val="00B8381D"/>
    <w:rsid w:val="00B86AD1"/>
    <w:rsid w:val="00BB7F71"/>
    <w:rsid w:val="00BC3DE8"/>
    <w:rsid w:val="00BD7C0A"/>
    <w:rsid w:val="00BE6EE9"/>
    <w:rsid w:val="00BF0191"/>
    <w:rsid w:val="00BF30B7"/>
    <w:rsid w:val="00C03320"/>
    <w:rsid w:val="00C128EC"/>
    <w:rsid w:val="00C22322"/>
    <w:rsid w:val="00C24DAF"/>
    <w:rsid w:val="00C34A18"/>
    <w:rsid w:val="00C41CC1"/>
    <w:rsid w:val="00C437BB"/>
    <w:rsid w:val="00C4609E"/>
    <w:rsid w:val="00C521FB"/>
    <w:rsid w:val="00C55B3E"/>
    <w:rsid w:val="00C734A9"/>
    <w:rsid w:val="00C775E5"/>
    <w:rsid w:val="00C80A94"/>
    <w:rsid w:val="00C80DD3"/>
    <w:rsid w:val="00CA5138"/>
    <w:rsid w:val="00CB1439"/>
    <w:rsid w:val="00CB418A"/>
    <w:rsid w:val="00CD1A1D"/>
    <w:rsid w:val="00CD38BA"/>
    <w:rsid w:val="00CF2B82"/>
    <w:rsid w:val="00D049BF"/>
    <w:rsid w:val="00D06E18"/>
    <w:rsid w:val="00D10289"/>
    <w:rsid w:val="00D14A7A"/>
    <w:rsid w:val="00D15A0F"/>
    <w:rsid w:val="00D17B85"/>
    <w:rsid w:val="00D261C2"/>
    <w:rsid w:val="00D267EC"/>
    <w:rsid w:val="00D40463"/>
    <w:rsid w:val="00D54C0F"/>
    <w:rsid w:val="00D63BB9"/>
    <w:rsid w:val="00D72990"/>
    <w:rsid w:val="00D72B86"/>
    <w:rsid w:val="00D7382A"/>
    <w:rsid w:val="00D756AA"/>
    <w:rsid w:val="00D76639"/>
    <w:rsid w:val="00D81182"/>
    <w:rsid w:val="00D84D91"/>
    <w:rsid w:val="00D85B8C"/>
    <w:rsid w:val="00DA124E"/>
    <w:rsid w:val="00DA19FB"/>
    <w:rsid w:val="00DA6CE4"/>
    <w:rsid w:val="00DB0AB9"/>
    <w:rsid w:val="00DB19BA"/>
    <w:rsid w:val="00DB2FA4"/>
    <w:rsid w:val="00DC032C"/>
    <w:rsid w:val="00DD0D43"/>
    <w:rsid w:val="00DD6A5F"/>
    <w:rsid w:val="00DD7CDE"/>
    <w:rsid w:val="00DE22D2"/>
    <w:rsid w:val="00DF4A5B"/>
    <w:rsid w:val="00E008F6"/>
    <w:rsid w:val="00E1243B"/>
    <w:rsid w:val="00E164C9"/>
    <w:rsid w:val="00E33F34"/>
    <w:rsid w:val="00E348FB"/>
    <w:rsid w:val="00E41D4E"/>
    <w:rsid w:val="00E42FA0"/>
    <w:rsid w:val="00E443FE"/>
    <w:rsid w:val="00E44CA9"/>
    <w:rsid w:val="00E55E71"/>
    <w:rsid w:val="00E61655"/>
    <w:rsid w:val="00E6194E"/>
    <w:rsid w:val="00E9429F"/>
    <w:rsid w:val="00E97E0F"/>
    <w:rsid w:val="00EA3A00"/>
    <w:rsid w:val="00EC10D8"/>
    <w:rsid w:val="00EC392C"/>
    <w:rsid w:val="00EC47A7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3B08"/>
    <w:rsid w:val="00F45F9E"/>
    <w:rsid w:val="00F53932"/>
    <w:rsid w:val="00F539AB"/>
    <w:rsid w:val="00F77641"/>
    <w:rsid w:val="00F87982"/>
    <w:rsid w:val="00F87DA3"/>
    <w:rsid w:val="00F97172"/>
    <w:rsid w:val="00FA1EC0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44100000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758</Words>
  <Characters>4321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4</cp:revision>
  <cp:lastPrinted>2021-11-24T13:59:00Z</cp:lastPrinted>
  <dcterms:created xsi:type="dcterms:W3CDTF">2025-10-28T08:27:00Z</dcterms:created>
  <dcterms:modified xsi:type="dcterms:W3CDTF">2025-11-27T06:51:00Z</dcterms:modified>
</cp:coreProperties>
</file>