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994"/>
        <w:gridCol w:w="1417"/>
        <w:gridCol w:w="3968"/>
        <w:gridCol w:w="3118"/>
        <w:gridCol w:w="1134"/>
      </w:tblGrid>
      <w:tr w:rsidR="00BA4E6C" w:rsidRPr="00085B84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4F317CA6" w:rsidR="00BA4E6C" w:rsidRPr="00085B84" w:rsidRDefault="00BA4E6C" w:rsidP="00410DA4">
            <w:pPr>
              <w:jc w:val="center"/>
              <w:rPr>
                <w:noProof/>
                <w:sz w:val="22"/>
                <w:szCs w:val="22"/>
              </w:rPr>
            </w:pPr>
            <w:r w:rsidRPr="00085B84">
              <w:rPr>
                <w:b/>
                <w:noProof/>
                <w:sz w:val="20"/>
                <w:szCs w:val="20"/>
              </w:rPr>
              <w:br w:type="page"/>
            </w:r>
            <w:r w:rsidRPr="00085B84">
              <w:rPr>
                <w:b/>
                <w:noProof/>
              </w:rPr>
              <w:br w:type="page"/>
            </w:r>
            <w:r w:rsidRPr="00085B84">
              <w:rPr>
                <w:b/>
                <w:noProof/>
              </w:rPr>
              <w:br w:type="page"/>
            </w:r>
            <w:r w:rsidRPr="00085B84">
              <w:rPr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85B84">
              <w:rPr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</w:t>
            </w:r>
            <w:r w:rsidRPr="00085B84">
              <w:rPr>
                <w:noProof/>
              </w:rPr>
              <w:t>Anexa nr. 22</w:t>
            </w:r>
          </w:p>
          <w:p w14:paraId="71E5B570" w14:textId="26D19E88" w:rsidR="00DB4C24" w:rsidRPr="00085B84" w:rsidRDefault="006B39EB" w:rsidP="006B39EB">
            <w:pPr>
              <w:rPr>
                <w:noProof/>
              </w:rPr>
            </w:pPr>
            <w:r>
              <w:rPr>
                <w:noProof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A4E6C" w:rsidRPr="00085B84">
              <w:rPr>
                <w:noProof/>
              </w:rPr>
              <w:t>la Documentația standard</w:t>
            </w:r>
          </w:p>
          <w:p w14:paraId="5D2AF037" w14:textId="155B85A8" w:rsidR="00E55D37" w:rsidRPr="00085B84" w:rsidRDefault="00C9783B" w:rsidP="00C9783B">
            <w:pPr>
              <w:rPr>
                <w:noProof/>
              </w:rPr>
            </w:pPr>
            <w:r w:rsidRPr="00085B84">
              <w:rPr>
                <w:noProof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085B84">
              <w:rPr>
                <w:noProof/>
              </w:rPr>
              <w:t xml:space="preserve">              </w:t>
            </w:r>
            <w:r w:rsidRPr="00085B84">
              <w:rPr>
                <w:noProof/>
              </w:rPr>
              <w:t>nr. 115 din 15</w:t>
            </w:r>
            <w:r w:rsidR="00D147F0" w:rsidRPr="00085B84">
              <w:rPr>
                <w:noProof/>
              </w:rPr>
              <w:t>.</w:t>
            </w:r>
            <w:r w:rsidRPr="00085B84">
              <w:rPr>
                <w:noProof/>
              </w:rPr>
              <w:t>09</w:t>
            </w:r>
            <w:r w:rsidR="00D147F0" w:rsidRPr="00085B84">
              <w:rPr>
                <w:noProof/>
              </w:rPr>
              <w:t>.</w:t>
            </w:r>
            <w:r w:rsidRPr="00085B84">
              <w:rPr>
                <w:noProof/>
              </w:rPr>
              <w:t>20</w:t>
            </w:r>
            <w:r w:rsidR="00D147F0" w:rsidRPr="00085B84">
              <w:rPr>
                <w:noProof/>
              </w:rPr>
              <w:t>21</w:t>
            </w:r>
          </w:p>
          <w:p w14:paraId="481C6684" w14:textId="4BD2735B" w:rsidR="00247FF6" w:rsidRPr="00085B84" w:rsidRDefault="00281C49" w:rsidP="00977C10">
            <w:pPr>
              <w:rPr>
                <w:rFonts w:eastAsia="Times New Roman"/>
                <w:noProof/>
              </w:rPr>
            </w:pPr>
            <w:r w:rsidRPr="00085B84">
              <w:rPr>
                <w:noProof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A4E6C" w:rsidRPr="00085B84">
              <w:rPr>
                <w:noProof/>
              </w:rPr>
              <w:t>nr.</w:t>
            </w:r>
            <w:hyperlink r:id="rId8" w:tgtFrame="_blank" w:history="1">
              <w:r w:rsidR="008D3BFF" w:rsidRPr="008D3BFF">
                <w:rPr>
                  <w:rStyle w:val="Hyperlink"/>
                  <w:noProof/>
                </w:rPr>
                <w:t>ocds-b3wdp1-MD-1762257846324</w:t>
              </w:r>
            </w:hyperlink>
            <w:r w:rsidR="006B39EB">
              <w:rPr>
                <w:noProof/>
              </w:rPr>
              <w:t xml:space="preserve"> </w:t>
            </w:r>
          </w:p>
          <w:p w14:paraId="15261424" w14:textId="7FEBAB1A" w:rsidR="00DB4C24" w:rsidRPr="00740C39" w:rsidRDefault="000347C1" w:rsidP="00740C39">
            <w:pPr>
              <w:jc w:val="right"/>
              <w:rPr>
                <w:rFonts w:eastAsia="Times New Roman"/>
                <w:noProof/>
                <w:lang w:eastAsia="ru-RU"/>
              </w:rPr>
            </w:pPr>
            <w:r w:rsidRPr="00085B84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8B05D9" w:rsidRPr="00085B84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3F1F51" w:rsidRPr="00085B84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085B84" w:rsidRDefault="00BA4E6C" w:rsidP="00410DA4">
            <w:pPr>
              <w:pStyle w:val="Titlu2"/>
              <w:rPr>
                <w:noProof/>
              </w:rPr>
            </w:pPr>
            <w:bookmarkStart w:id="3" w:name="_Hlk77771394"/>
            <w:r w:rsidRPr="00085B84">
              <w:rPr>
                <w:noProof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085B84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085B84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085B84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</w:rPr>
                  </w:pPr>
                  <w:r w:rsidRPr="00085B84">
                    <w:rPr>
                      <w:i/>
                      <w:iCs/>
                      <w:noProof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085B84" w:rsidRDefault="00BA4E6C" w:rsidP="00410DA4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BA4E6C" w:rsidRPr="00085B84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02F4C7F" w:rsidR="00BA4E6C" w:rsidRPr="00085B84" w:rsidRDefault="00BA4E6C" w:rsidP="007964E4">
            <w:pPr>
              <w:rPr>
                <w:noProof/>
                <w:color w:val="333333"/>
                <w:shd w:val="clear" w:color="auto" w:fill="FFFFFF"/>
              </w:rPr>
            </w:pPr>
            <w:r w:rsidRPr="00085B84">
              <w:rPr>
                <w:b/>
                <w:bCs/>
                <w:noProof/>
                <w:sz w:val="20"/>
                <w:szCs w:val="20"/>
              </w:rPr>
              <w:t>Numărul procedurii de achiziție</w:t>
            </w:r>
            <w:r w:rsidR="00E433D7" w:rsidRPr="00085B84">
              <w:rPr>
                <w:b/>
                <w:bCs/>
                <w:noProof/>
                <w:sz w:val="20"/>
                <w:szCs w:val="20"/>
              </w:rPr>
              <w:t>:</w:t>
            </w:r>
            <w:r w:rsidR="00625C09" w:rsidRPr="00085B84">
              <w:rPr>
                <w:rFonts w:ascii="Helvetica" w:hAnsi="Helvetica" w:cs="Helvetica"/>
                <w:noProof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6B39EB">
              <w:rPr>
                <w:noProof/>
                <w:color w:val="333333"/>
                <w:shd w:val="clear" w:color="auto" w:fill="FFFFFF"/>
              </w:rPr>
              <w:t xml:space="preserve"> </w:t>
            </w:r>
            <w:hyperlink r:id="rId9" w:tgtFrame="_blank" w:history="1">
              <w:r w:rsidR="008D3BFF" w:rsidRPr="008D3BFF">
                <w:rPr>
                  <w:rStyle w:val="Hyperlink"/>
                  <w:noProof/>
                  <w:shd w:val="clear" w:color="auto" w:fill="FFFFFF"/>
                </w:rPr>
                <w:t>ocds-b3wdp1-MD-1762257846324</w:t>
              </w:r>
            </w:hyperlink>
            <w:r w:rsidR="008D3BFF">
              <w:rPr>
                <w:noProof/>
                <w:color w:val="333333"/>
                <w:shd w:val="clear" w:color="auto" w:fill="FFFFFF"/>
              </w:rPr>
              <w:t xml:space="preserve"> </w:t>
            </w:r>
            <w:r w:rsidR="00C52ED3" w:rsidRPr="00085B84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</w:rPr>
              <w:t xml:space="preserve">din </w:t>
            </w:r>
          </w:p>
        </w:tc>
      </w:tr>
      <w:tr w:rsidR="00BA4E6C" w:rsidRPr="00085B84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371D" w14:textId="3D1D1655" w:rsidR="0067557C" w:rsidRPr="00085B84" w:rsidRDefault="00BA4E6C" w:rsidP="0067557C">
            <w:pPr>
              <w:rPr>
                <w:b/>
                <w:bCs/>
                <w:noProof/>
                <w:sz w:val="16"/>
                <w:szCs w:val="16"/>
              </w:rPr>
            </w:pPr>
            <w:r w:rsidRPr="00085B84">
              <w:rPr>
                <w:b/>
                <w:bCs/>
                <w:noProof/>
                <w:sz w:val="20"/>
                <w:szCs w:val="20"/>
              </w:rPr>
              <w:t>Obiectul achiziției:</w:t>
            </w:r>
            <w:r w:rsidR="00D5264F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923D0E">
              <w:t xml:space="preserve"> </w:t>
            </w:r>
            <w:r w:rsidR="00923D0E" w:rsidRPr="00923D0E">
              <w:rPr>
                <w:b/>
                <w:noProof/>
                <w:lang w:eastAsia="ru-RU"/>
              </w:rPr>
              <w:t>Tăvi pentru scanare bagaje control securitate aeroport</w:t>
            </w:r>
            <w:r w:rsidR="007964E4" w:rsidRPr="00085B84">
              <w:rPr>
                <w:b/>
                <w:noProof/>
                <w:lang w:eastAsia="ru-RU"/>
              </w:rPr>
              <w:t>.</w:t>
            </w:r>
          </w:p>
          <w:p w14:paraId="0B169708" w14:textId="19EB22F6" w:rsidR="0067127D" w:rsidRPr="00085B84" w:rsidRDefault="0067127D" w:rsidP="0067127D">
            <w:pPr>
              <w:rPr>
                <w:b/>
                <w:bCs/>
                <w:noProof/>
                <w:sz w:val="16"/>
                <w:szCs w:val="16"/>
              </w:rPr>
            </w:pPr>
          </w:p>
          <w:p w14:paraId="2B89292C" w14:textId="2B46C986" w:rsidR="00BA4E6C" w:rsidRPr="00085B84" w:rsidRDefault="00BA4E6C" w:rsidP="0067127D">
            <w:pPr>
              <w:rPr>
                <w:noProof/>
                <w:sz w:val="20"/>
                <w:szCs w:val="20"/>
              </w:rPr>
            </w:pPr>
          </w:p>
        </w:tc>
      </w:tr>
      <w:tr w:rsidR="006B39EB" w:rsidRPr="00085B84" w14:paraId="10454A9F" w14:textId="77777777" w:rsidTr="006B39EB">
        <w:trPr>
          <w:trHeight w:val="6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F531" w14:textId="77777777" w:rsidR="006B39EB" w:rsidRPr="006B39EB" w:rsidRDefault="006B39EB" w:rsidP="0067557C">
            <w:pPr>
              <w:rPr>
                <w:b/>
                <w:bCs/>
                <w:noProof/>
                <w:sz w:val="2"/>
                <w:szCs w:val="2"/>
              </w:rPr>
            </w:pPr>
          </w:p>
        </w:tc>
      </w:tr>
      <w:tr w:rsidR="008B05D9" w:rsidRPr="00085B84" w14:paraId="391A6844" w14:textId="77777777" w:rsidTr="00CA5782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Denumirea bunurilor</w:t>
            </w:r>
            <w:r w:rsidR="0086609B" w:rsidRPr="003D01DA">
              <w:rPr>
                <w:b/>
                <w:noProof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Denumirea modelului bunului/</w:t>
            </w:r>
          </w:p>
          <w:p w14:paraId="6CBCAAAA" w14:textId="5D5011CF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CA578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CA578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8B05D9" w:rsidRPr="00085B84" w14:paraId="49242AE1" w14:textId="77777777" w:rsidTr="00CA578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3D01DA" w:rsidRDefault="00BA4E6C" w:rsidP="00410DA4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3D01DA" w:rsidRDefault="00BA4E6C" w:rsidP="00410DA4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3D01DA" w:rsidRDefault="00BA4E6C" w:rsidP="00410DA4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3D01DA" w:rsidRDefault="00BA4E6C" w:rsidP="00410DA4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3D01DA" w:rsidRDefault="00BA4E6C" w:rsidP="00410DA4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CA5782" w:rsidRDefault="00BA4E6C" w:rsidP="00410DA4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CA5782" w:rsidRDefault="00BA4E6C" w:rsidP="00410DA4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7</w:t>
            </w:r>
          </w:p>
        </w:tc>
      </w:tr>
      <w:tr w:rsidR="005E7AED" w:rsidRPr="00085B84" w14:paraId="70FACED0" w14:textId="77777777" w:rsidTr="009F4B95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3CDF" w14:textId="77777777" w:rsidR="00384403" w:rsidRDefault="00923D0E" w:rsidP="005E7AED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923D0E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Tăvi pentru scanare bagaje control securitate aeroport</w:t>
            </w:r>
            <w:r w:rsidR="00384403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 xml:space="preserve"> </w:t>
            </w:r>
          </w:p>
          <w:p w14:paraId="59358151" w14:textId="73CBFEBD" w:rsidR="00384403" w:rsidRPr="0028653B" w:rsidRDefault="00384403" w:rsidP="005E7AED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 w:rsidRPr="0028653B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</w:t>
            </w:r>
            <w:r w:rsidR="0028653B" w:rsidRPr="0028653B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 xml:space="preserve"> totală a specificațiilor tehnice</w:t>
            </w:r>
            <w:r w:rsidRPr="0028653B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F4F0" w14:textId="77777777" w:rsidR="005E7AED" w:rsidRPr="00E120E7" w:rsidRDefault="005E7AED" w:rsidP="005E7AED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8655" w14:textId="77777777" w:rsidR="005E7AED" w:rsidRPr="00E120E7" w:rsidRDefault="005E7AED" w:rsidP="005E7AED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617E" w14:textId="77777777" w:rsidR="005E7AED" w:rsidRPr="00E120E7" w:rsidRDefault="005E7AED" w:rsidP="005E7AED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D1F41" w14:textId="4D56EA93" w:rsidR="006468D3" w:rsidRPr="00180F3A" w:rsidRDefault="00923D0E" w:rsidP="00C87D87">
            <w:pPr>
              <w:jc w:val="both"/>
              <w:rPr>
                <w:b/>
                <w:bCs/>
                <w:sz w:val="10"/>
                <w:szCs w:val="10"/>
                <w:u w:val="single"/>
              </w:rPr>
            </w:pPr>
            <w:r w:rsidRPr="00923D0E">
              <w:rPr>
                <w:b/>
                <w:bCs/>
                <w:sz w:val="20"/>
                <w:szCs w:val="20"/>
                <w:u w:val="single"/>
              </w:rPr>
              <w:t>Tăvi pentru scanare bagaje control securitate aeroport</w:t>
            </w:r>
          </w:p>
          <w:p w14:paraId="7147B3B1" w14:textId="4B0DC7E1" w:rsidR="00E120E7" w:rsidRDefault="005C7F2C" w:rsidP="00C87D87">
            <w:pPr>
              <w:jc w:val="both"/>
              <w:rPr>
                <w:b/>
                <w:bCs/>
                <w:sz w:val="20"/>
                <w:szCs w:val="20"/>
                <w:u w:val="single"/>
              </w:rPr>
            </w:pPr>
            <w:r w:rsidRPr="005C7F2C">
              <w:rPr>
                <w:b/>
                <w:bCs/>
                <w:sz w:val="20"/>
                <w:szCs w:val="20"/>
                <w:u w:val="single"/>
              </w:rPr>
              <w:t>Descriere generală</w:t>
            </w:r>
            <w:r>
              <w:rPr>
                <w:b/>
                <w:bCs/>
                <w:sz w:val="20"/>
                <w:szCs w:val="20"/>
                <w:u w:val="single"/>
              </w:rPr>
              <w:t>:</w:t>
            </w:r>
          </w:p>
          <w:p w14:paraId="1B9BD68D" w14:textId="60B9C0C2" w:rsidR="00C87D87" w:rsidRDefault="00923D0E" w:rsidP="00813322">
            <w:pPr>
              <w:jc w:val="both"/>
              <w:rPr>
                <w:noProof/>
                <w:sz w:val="20"/>
                <w:szCs w:val="20"/>
              </w:rPr>
            </w:pPr>
            <w:r w:rsidRPr="00923D0E">
              <w:rPr>
                <w:noProof/>
                <w:sz w:val="20"/>
                <w:szCs w:val="20"/>
              </w:rPr>
              <w:t>Tăvi pentru scanare bagaje control securitate aeroport</w:t>
            </w:r>
            <w:r w:rsidR="00384403">
              <w:rPr>
                <w:noProof/>
                <w:sz w:val="20"/>
                <w:szCs w:val="20"/>
              </w:rPr>
              <w:t xml:space="preserve"> </w:t>
            </w:r>
            <w:r w:rsidR="00C87D87" w:rsidRPr="00C87D87">
              <w:rPr>
                <w:noProof/>
                <w:sz w:val="20"/>
                <w:szCs w:val="20"/>
              </w:rPr>
              <w:t>sunt elemente esențiale în procesul de control de securitate din aeroporturi. Concepute pentru a asigura depozitarea sigură a obiectelor personale în timpul verificărilor, acestea sunt fabricate din materiale durabile, rezistente la uzura zilnică. Suprafața antiderapantă previne alunecarea bagajelor, contribuind la o inspecție rapidă și eficientă. Datorită designului ușor și posibilității de stivuire, tăvile asigură o gestionare practică a spațiului și o manipulare facilă în aeroporturi, gări și alte centre de control al pasagerilor.</w:t>
            </w:r>
          </w:p>
          <w:p w14:paraId="24874993" w14:textId="77777777" w:rsidR="00C87D87" w:rsidRPr="00180F3A" w:rsidRDefault="00C87D87" w:rsidP="00813322">
            <w:pPr>
              <w:jc w:val="both"/>
              <w:rPr>
                <w:noProof/>
                <w:sz w:val="10"/>
                <w:szCs w:val="10"/>
              </w:rPr>
            </w:pPr>
          </w:p>
          <w:p w14:paraId="4A030C0C" w14:textId="0729C136" w:rsidR="005C7F2C" w:rsidRDefault="005542C1" w:rsidP="00813322">
            <w:pPr>
              <w:jc w:val="both"/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5542C1">
              <w:rPr>
                <w:b/>
                <w:bCs/>
                <w:noProof/>
                <w:sz w:val="20"/>
                <w:szCs w:val="20"/>
                <w:u w:val="single"/>
              </w:rPr>
              <w:t>Dimensiuni tehnice:</w:t>
            </w:r>
          </w:p>
          <w:p w14:paraId="458867E3" w14:textId="464C6824" w:rsidR="00722760" w:rsidRPr="00722760" w:rsidRDefault="00722760" w:rsidP="00813322">
            <w:pPr>
              <w:jc w:val="both"/>
              <w:rPr>
                <w:noProof/>
                <w:sz w:val="20"/>
                <w:szCs w:val="20"/>
              </w:rPr>
            </w:pPr>
            <w:r w:rsidRPr="00722760">
              <w:rPr>
                <w:noProof/>
                <w:sz w:val="20"/>
                <w:szCs w:val="20"/>
              </w:rPr>
              <w:t>Lungime extermă</w:t>
            </w:r>
            <w:r w:rsidR="004E791C">
              <w:rPr>
                <w:noProof/>
                <w:sz w:val="20"/>
                <w:szCs w:val="20"/>
              </w:rPr>
              <w:t>:</w:t>
            </w:r>
            <w:r>
              <w:rPr>
                <w:noProof/>
                <w:sz w:val="20"/>
                <w:szCs w:val="20"/>
              </w:rPr>
              <w:t xml:space="preserve"> </w:t>
            </w:r>
            <w:r w:rsidR="004E791C">
              <w:rPr>
                <w:noProof/>
                <w:sz w:val="20"/>
                <w:szCs w:val="20"/>
              </w:rPr>
              <w:t>53 – 54 cm.</w:t>
            </w:r>
          </w:p>
          <w:p w14:paraId="1D064F73" w14:textId="24633939" w:rsidR="00722760" w:rsidRPr="00722760" w:rsidRDefault="00722760" w:rsidP="00813322">
            <w:pPr>
              <w:jc w:val="both"/>
              <w:rPr>
                <w:noProof/>
                <w:sz w:val="20"/>
                <w:szCs w:val="20"/>
              </w:rPr>
            </w:pPr>
            <w:r w:rsidRPr="00722760">
              <w:rPr>
                <w:noProof/>
                <w:sz w:val="20"/>
                <w:szCs w:val="20"/>
              </w:rPr>
              <w:t>Lățime externă</w:t>
            </w:r>
            <w:r w:rsidR="004E791C">
              <w:rPr>
                <w:noProof/>
                <w:sz w:val="20"/>
                <w:szCs w:val="20"/>
              </w:rPr>
              <w:t xml:space="preserve">: </w:t>
            </w:r>
            <w:r w:rsidR="005E3C1C">
              <w:rPr>
                <w:noProof/>
                <w:sz w:val="20"/>
                <w:szCs w:val="20"/>
              </w:rPr>
              <w:t>39 – 40 cm.</w:t>
            </w:r>
          </w:p>
          <w:p w14:paraId="1622BC68" w14:textId="7054A3A0" w:rsidR="00722760" w:rsidRPr="00722760" w:rsidRDefault="00722760" w:rsidP="00813322">
            <w:pPr>
              <w:jc w:val="both"/>
              <w:rPr>
                <w:noProof/>
                <w:sz w:val="20"/>
                <w:szCs w:val="20"/>
              </w:rPr>
            </w:pPr>
            <w:r w:rsidRPr="00722760">
              <w:rPr>
                <w:noProof/>
                <w:sz w:val="20"/>
                <w:szCs w:val="20"/>
              </w:rPr>
              <w:t>Înălțime externă</w:t>
            </w:r>
            <w:r w:rsidR="005E3C1C">
              <w:rPr>
                <w:noProof/>
                <w:sz w:val="20"/>
                <w:szCs w:val="20"/>
              </w:rPr>
              <w:t>: 14 – 15 cm.</w:t>
            </w:r>
          </w:p>
          <w:p w14:paraId="4DA29C26" w14:textId="2B837AEB" w:rsidR="00722760" w:rsidRPr="00722760" w:rsidRDefault="00722760" w:rsidP="00813322">
            <w:pPr>
              <w:jc w:val="both"/>
              <w:rPr>
                <w:noProof/>
                <w:sz w:val="20"/>
                <w:szCs w:val="20"/>
              </w:rPr>
            </w:pPr>
            <w:r w:rsidRPr="00722760">
              <w:rPr>
                <w:noProof/>
                <w:sz w:val="20"/>
                <w:szCs w:val="20"/>
              </w:rPr>
              <w:t>Lungime internă</w:t>
            </w:r>
            <w:r w:rsidR="005E3C1C">
              <w:rPr>
                <w:noProof/>
                <w:sz w:val="20"/>
                <w:szCs w:val="20"/>
              </w:rPr>
              <w:t>: 47 – 48 cm.</w:t>
            </w:r>
          </w:p>
          <w:p w14:paraId="724D4ABF" w14:textId="6BC97EFE" w:rsidR="00722760" w:rsidRPr="00722760" w:rsidRDefault="00722760" w:rsidP="00813322">
            <w:pPr>
              <w:jc w:val="both"/>
              <w:rPr>
                <w:noProof/>
                <w:sz w:val="20"/>
                <w:szCs w:val="20"/>
              </w:rPr>
            </w:pPr>
            <w:r w:rsidRPr="00722760">
              <w:rPr>
                <w:noProof/>
                <w:sz w:val="20"/>
                <w:szCs w:val="20"/>
              </w:rPr>
              <w:lastRenderedPageBreak/>
              <w:t>Lățime internă</w:t>
            </w:r>
            <w:r w:rsidR="005E3C1C">
              <w:rPr>
                <w:noProof/>
                <w:sz w:val="20"/>
                <w:szCs w:val="20"/>
              </w:rPr>
              <w:t xml:space="preserve">: </w:t>
            </w:r>
            <w:r w:rsidR="00186AAE">
              <w:rPr>
                <w:noProof/>
                <w:sz w:val="20"/>
                <w:szCs w:val="20"/>
              </w:rPr>
              <w:t>35 – 36 cm.</w:t>
            </w:r>
          </w:p>
          <w:p w14:paraId="1A3985A3" w14:textId="14A87C58" w:rsidR="00722760" w:rsidRPr="00722760" w:rsidRDefault="00722760" w:rsidP="00813322">
            <w:pPr>
              <w:jc w:val="both"/>
              <w:rPr>
                <w:noProof/>
                <w:sz w:val="20"/>
                <w:szCs w:val="20"/>
              </w:rPr>
            </w:pPr>
            <w:r w:rsidRPr="00722760">
              <w:rPr>
                <w:noProof/>
                <w:sz w:val="20"/>
                <w:szCs w:val="20"/>
              </w:rPr>
              <w:t>Înălțime internă</w:t>
            </w:r>
            <w:r w:rsidR="000C70BB">
              <w:rPr>
                <w:noProof/>
                <w:sz w:val="20"/>
                <w:szCs w:val="20"/>
              </w:rPr>
              <w:t xml:space="preserve">: </w:t>
            </w:r>
            <w:r w:rsidR="00186AAE">
              <w:rPr>
                <w:noProof/>
                <w:sz w:val="20"/>
                <w:szCs w:val="20"/>
              </w:rPr>
              <w:t>13 – 14 cm.</w:t>
            </w:r>
          </w:p>
          <w:p w14:paraId="2BC8889F" w14:textId="2A807A88" w:rsidR="00722760" w:rsidRPr="00722760" w:rsidRDefault="00722760" w:rsidP="00813322">
            <w:pPr>
              <w:jc w:val="both"/>
              <w:rPr>
                <w:noProof/>
                <w:sz w:val="20"/>
                <w:szCs w:val="20"/>
              </w:rPr>
            </w:pPr>
            <w:r w:rsidRPr="00722760">
              <w:rPr>
                <w:noProof/>
                <w:sz w:val="20"/>
                <w:szCs w:val="20"/>
              </w:rPr>
              <w:t>Lungime internă de-a lungul fundului</w:t>
            </w:r>
            <w:r w:rsidR="000C70BB">
              <w:rPr>
                <w:noProof/>
                <w:sz w:val="20"/>
                <w:szCs w:val="20"/>
              </w:rPr>
              <w:t xml:space="preserve">: </w:t>
            </w:r>
            <w:r w:rsidR="00BE08A4">
              <w:rPr>
                <w:noProof/>
                <w:sz w:val="20"/>
                <w:szCs w:val="20"/>
              </w:rPr>
              <w:t>45 – 46 cm</w:t>
            </w:r>
          </w:p>
          <w:p w14:paraId="472DFD66" w14:textId="13E815A9" w:rsidR="00722760" w:rsidRPr="00722760" w:rsidRDefault="00722760" w:rsidP="00813322">
            <w:pPr>
              <w:jc w:val="both"/>
              <w:rPr>
                <w:noProof/>
                <w:sz w:val="20"/>
                <w:szCs w:val="20"/>
              </w:rPr>
            </w:pPr>
            <w:r w:rsidRPr="00722760">
              <w:rPr>
                <w:noProof/>
                <w:sz w:val="20"/>
                <w:szCs w:val="20"/>
              </w:rPr>
              <w:t>Lățime internă de-a lungul fundului</w:t>
            </w:r>
            <w:r w:rsidR="00BE08A4">
              <w:rPr>
                <w:noProof/>
                <w:sz w:val="20"/>
                <w:szCs w:val="20"/>
              </w:rPr>
              <w:t>: 33 – 34 cm.</w:t>
            </w:r>
          </w:p>
          <w:p w14:paraId="776510A6" w14:textId="51EFC8DA" w:rsidR="005542C1" w:rsidRDefault="00722760" w:rsidP="00813322">
            <w:pPr>
              <w:jc w:val="both"/>
              <w:rPr>
                <w:noProof/>
                <w:sz w:val="20"/>
                <w:szCs w:val="20"/>
              </w:rPr>
            </w:pPr>
            <w:r w:rsidRPr="00722760">
              <w:rPr>
                <w:noProof/>
                <w:sz w:val="20"/>
                <w:szCs w:val="20"/>
              </w:rPr>
              <w:t>Greutate</w:t>
            </w:r>
            <w:r w:rsidR="00BE08A4">
              <w:rPr>
                <w:noProof/>
                <w:sz w:val="20"/>
                <w:szCs w:val="20"/>
              </w:rPr>
              <w:t>: 1,7 – 2,0</w:t>
            </w:r>
            <w:r w:rsidR="005057A9">
              <w:rPr>
                <w:noProof/>
                <w:sz w:val="20"/>
                <w:szCs w:val="20"/>
              </w:rPr>
              <w:t xml:space="preserve"> kg</w:t>
            </w:r>
            <w:r w:rsidR="00067A13">
              <w:rPr>
                <w:noProof/>
                <w:sz w:val="20"/>
                <w:szCs w:val="20"/>
              </w:rPr>
              <w:t>.</w:t>
            </w:r>
          </w:p>
          <w:p w14:paraId="5078217C" w14:textId="77777777" w:rsidR="00067A13" w:rsidRPr="00180F3A" w:rsidRDefault="00067A13" w:rsidP="00813322">
            <w:pPr>
              <w:jc w:val="both"/>
              <w:rPr>
                <w:noProof/>
                <w:sz w:val="10"/>
                <w:szCs w:val="10"/>
              </w:rPr>
            </w:pPr>
          </w:p>
          <w:p w14:paraId="1D51F880" w14:textId="3C87BD2B" w:rsidR="00067A13" w:rsidRPr="00067A13" w:rsidRDefault="00067A13" w:rsidP="00813322">
            <w:pPr>
              <w:jc w:val="both"/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067A13">
              <w:rPr>
                <w:b/>
                <w:bCs/>
                <w:noProof/>
                <w:sz w:val="20"/>
                <w:szCs w:val="20"/>
                <w:u w:val="single"/>
              </w:rPr>
              <w:t>Caracteristici tehnice:</w:t>
            </w:r>
          </w:p>
          <w:p w14:paraId="5125E1BA" w14:textId="463198D6" w:rsidR="00130B0A" w:rsidRPr="00130B0A" w:rsidRDefault="00130B0A" w:rsidP="00813322">
            <w:pPr>
              <w:jc w:val="both"/>
              <w:rPr>
                <w:noProof/>
                <w:sz w:val="20"/>
                <w:szCs w:val="20"/>
              </w:rPr>
            </w:pPr>
            <w:r w:rsidRPr="00130B0A">
              <w:rPr>
                <w:noProof/>
                <w:sz w:val="20"/>
                <w:szCs w:val="20"/>
              </w:rPr>
              <w:t>Material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="007E0EF1" w:rsidRPr="007E0EF1">
              <w:rPr>
                <w:noProof/>
                <w:sz w:val="20"/>
                <w:szCs w:val="20"/>
              </w:rPr>
              <w:t>durabil, rezistent la uzura zilnică</w:t>
            </w:r>
            <w:r w:rsidR="007E0EF1">
              <w:rPr>
                <w:noProof/>
                <w:sz w:val="20"/>
                <w:szCs w:val="20"/>
              </w:rPr>
              <w:t>.</w:t>
            </w:r>
          </w:p>
          <w:p w14:paraId="35518240" w14:textId="2ABEA92A" w:rsidR="00130B0A" w:rsidRPr="00130B0A" w:rsidRDefault="00130B0A" w:rsidP="00813322">
            <w:pPr>
              <w:jc w:val="both"/>
              <w:rPr>
                <w:noProof/>
                <w:sz w:val="20"/>
                <w:szCs w:val="20"/>
              </w:rPr>
            </w:pPr>
            <w:r w:rsidRPr="00130B0A">
              <w:rPr>
                <w:noProof/>
                <w:sz w:val="20"/>
                <w:szCs w:val="20"/>
              </w:rPr>
              <w:t>Suprafață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="00C26442">
              <w:t xml:space="preserve"> </w:t>
            </w:r>
            <w:r w:rsidR="00C26442" w:rsidRPr="00C26442">
              <w:rPr>
                <w:noProof/>
                <w:sz w:val="20"/>
                <w:szCs w:val="20"/>
              </w:rPr>
              <w:t>antiderapantă</w:t>
            </w:r>
            <w:r w:rsidR="00C26442">
              <w:rPr>
                <w:noProof/>
                <w:sz w:val="20"/>
                <w:szCs w:val="20"/>
              </w:rPr>
              <w:t>.</w:t>
            </w:r>
          </w:p>
          <w:p w14:paraId="12FE9763" w14:textId="10544FAE" w:rsidR="00130B0A" w:rsidRPr="00130B0A" w:rsidRDefault="00130B0A" w:rsidP="00813322">
            <w:pPr>
              <w:jc w:val="both"/>
              <w:rPr>
                <w:noProof/>
                <w:sz w:val="20"/>
                <w:szCs w:val="20"/>
              </w:rPr>
            </w:pPr>
            <w:r w:rsidRPr="00130B0A">
              <w:rPr>
                <w:noProof/>
                <w:sz w:val="20"/>
                <w:szCs w:val="20"/>
              </w:rPr>
              <w:t>Culoare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="00CA7D17">
              <w:rPr>
                <w:noProof/>
                <w:sz w:val="20"/>
                <w:szCs w:val="20"/>
              </w:rPr>
              <w:t>alb.</w:t>
            </w:r>
          </w:p>
          <w:p w14:paraId="4C02650A" w14:textId="674F41F1" w:rsidR="00130B0A" w:rsidRPr="00130B0A" w:rsidRDefault="00130B0A" w:rsidP="00813322">
            <w:pPr>
              <w:jc w:val="both"/>
              <w:rPr>
                <w:noProof/>
                <w:sz w:val="20"/>
                <w:szCs w:val="20"/>
              </w:rPr>
            </w:pPr>
            <w:r w:rsidRPr="00130B0A">
              <w:rPr>
                <w:noProof/>
                <w:sz w:val="20"/>
                <w:szCs w:val="20"/>
              </w:rPr>
              <w:t>Material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="00CA7D17" w:rsidRPr="00CA7D17">
              <w:rPr>
                <w:noProof/>
                <w:sz w:val="20"/>
                <w:szCs w:val="20"/>
              </w:rPr>
              <w:t>100% PP virgin</w:t>
            </w:r>
            <w:r w:rsidR="00CA7D17">
              <w:rPr>
                <w:noProof/>
                <w:sz w:val="20"/>
                <w:szCs w:val="20"/>
              </w:rPr>
              <w:t>.</w:t>
            </w:r>
          </w:p>
          <w:p w14:paraId="6DE07DF6" w14:textId="6D1B97B1" w:rsidR="005C7F2C" w:rsidRDefault="00130B0A" w:rsidP="00813322">
            <w:pPr>
              <w:jc w:val="both"/>
              <w:rPr>
                <w:noProof/>
                <w:sz w:val="20"/>
                <w:szCs w:val="20"/>
              </w:rPr>
            </w:pPr>
            <w:r w:rsidRPr="00130B0A">
              <w:rPr>
                <w:noProof/>
                <w:sz w:val="20"/>
                <w:szCs w:val="20"/>
              </w:rPr>
              <w:t>Formă</w:t>
            </w:r>
            <w:r>
              <w:rPr>
                <w:noProof/>
                <w:sz w:val="20"/>
                <w:szCs w:val="20"/>
              </w:rPr>
              <w:t>:</w:t>
            </w:r>
            <w:r w:rsidR="00813322">
              <w:rPr>
                <w:noProof/>
                <w:sz w:val="20"/>
                <w:szCs w:val="20"/>
              </w:rPr>
              <w:t xml:space="preserve"> c</w:t>
            </w:r>
            <w:r w:rsidR="00813322" w:rsidRPr="00813322">
              <w:rPr>
                <w:noProof/>
                <w:sz w:val="20"/>
                <w:szCs w:val="20"/>
              </w:rPr>
              <w:t>onică, cu margine întărită pentru rezistență sporită</w:t>
            </w:r>
            <w:r w:rsidR="00813322">
              <w:rPr>
                <w:noProof/>
                <w:sz w:val="20"/>
                <w:szCs w:val="20"/>
              </w:rPr>
              <w:t>.</w:t>
            </w:r>
          </w:p>
          <w:p w14:paraId="26B32B22" w14:textId="77777777" w:rsidR="005C7F2C" w:rsidRPr="00180F3A" w:rsidRDefault="005C7F2C" w:rsidP="00E120E7">
            <w:pPr>
              <w:rPr>
                <w:noProof/>
                <w:sz w:val="10"/>
                <w:szCs w:val="10"/>
              </w:rPr>
            </w:pPr>
          </w:p>
          <w:p w14:paraId="5795061F" w14:textId="667F0F5B" w:rsidR="005C7F2C" w:rsidRPr="004275CF" w:rsidRDefault="004275CF" w:rsidP="00E120E7">
            <w:pPr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4275CF">
              <w:rPr>
                <w:b/>
                <w:bCs/>
                <w:noProof/>
                <w:sz w:val="20"/>
                <w:szCs w:val="20"/>
                <w:u w:val="single"/>
              </w:rPr>
              <w:t>Proprietăți și avantaje:</w:t>
            </w:r>
          </w:p>
          <w:p w14:paraId="7C6176F9" w14:textId="7233CF78" w:rsidR="00180F3A" w:rsidRPr="00180F3A" w:rsidRDefault="00180F3A" w:rsidP="00180F3A">
            <w:pPr>
              <w:rPr>
                <w:noProof/>
                <w:sz w:val="20"/>
                <w:szCs w:val="20"/>
              </w:rPr>
            </w:pPr>
            <w:r w:rsidRPr="00180F3A">
              <w:rPr>
                <w:noProof/>
                <w:sz w:val="20"/>
                <w:szCs w:val="20"/>
              </w:rPr>
              <w:t>Design conic pentru stivuire eficientă și economisire de spațiu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421E37E0" w14:textId="48AB243B" w:rsidR="00180F3A" w:rsidRPr="00180F3A" w:rsidRDefault="00180F3A" w:rsidP="00180F3A">
            <w:pPr>
              <w:rPr>
                <w:noProof/>
                <w:sz w:val="20"/>
                <w:szCs w:val="20"/>
              </w:rPr>
            </w:pPr>
            <w:r w:rsidRPr="00180F3A">
              <w:rPr>
                <w:noProof/>
                <w:sz w:val="20"/>
                <w:szCs w:val="20"/>
              </w:rPr>
              <w:t>Pereți netezi pentru curățare ușoară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1C526B50" w14:textId="6899CC2A" w:rsidR="00180F3A" w:rsidRPr="00180F3A" w:rsidRDefault="00180F3A" w:rsidP="00180F3A">
            <w:pPr>
              <w:rPr>
                <w:noProof/>
                <w:sz w:val="20"/>
                <w:szCs w:val="20"/>
              </w:rPr>
            </w:pPr>
            <w:r w:rsidRPr="00180F3A">
              <w:rPr>
                <w:noProof/>
                <w:sz w:val="20"/>
                <w:szCs w:val="20"/>
              </w:rPr>
              <w:t>Material reciclabil și non-toxic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4CA17106" w14:textId="6F3A5433" w:rsidR="005C7F2C" w:rsidRDefault="00180F3A" w:rsidP="00180F3A">
            <w:pPr>
              <w:rPr>
                <w:noProof/>
                <w:sz w:val="20"/>
                <w:szCs w:val="20"/>
              </w:rPr>
            </w:pPr>
            <w:r w:rsidRPr="00180F3A">
              <w:rPr>
                <w:noProof/>
                <w:sz w:val="20"/>
                <w:szCs w:val="20"/>
              </w:rPr>
              <w:t>Rezistență mecanică ridicată la șocuri și deformare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223CBBB1" w14:textId="77777777" w:rsidR="005C7F2C" w:rsidRPr="00180F3A" w:rsidRDefault="005C7F2C" w:rsidP="00E120E7">
            <w:pPr>
              <w:rPr>
                <w:noProof/>
                <w:sz w:val="10"/>
                <w:szCs w:val="10"/>
              </w:rPr>
            </w:pPr>
          </w:p>
          <w:p w14:paraId="644DE6ED" w14:textId="3133B66F" w:rsidR="00E120E7" w:rsidRPr="00E120E7" w:rsidRDefault="00E120E7" w:rsidP="00E120E7">
            <w:pPr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E120E7">
              <w:rPr>
                <w:b/>
                <w:bCs/>
                <w:noProof/>
                <w:sz w:val="20"/>
                <w:szCs w:val="20"/>
                <w:u w:val="single"/>
              </w:rPr>
              <w:t>*Notă:</w:t>
            </w:r>
            <w:r>
              <w:rPr>
                <w:b/>
                <w:bCs/>
                <w:noProof/>
                <w:sz w:val="20"/>
                <w:szCs w:val="20"/>
                <w:u w:val="single"/>
              </w:rPr>
              <w:t xml:space="preserve"> </w:t>
            </w:r>
            <w:r>
              <w:t xml:space="preserve"> </w:t>
            </w:r>
            <w:r w:rsidR="003C5CB2" w:rsidRPr="003C5CB2">
              <w:rPr>
                <w:sz w:val="20"/>
                <w:szCs w:val="20"/>
              </w:rPr>
              <w:t>Tăvile trebuie să fie compatibile cu liniile și echipamentele X-Ray având dimensiunile tunelului de 60 × 40 cm.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0F3B" w14:textId="77777777" w:rsidR="005E7AED" w:rsidRPr="008222B5" w:rsidRDefault="005E7AED" w:rsidP="005E7AED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0AF3" w14:textId="77777777" w:rsidR="005E7AED" w:rsidRPr="008222B5" w:rsidRDefault="005E7AED" w:rsidP="005E7AED">
            <w:pPr>
              <w:jc w:val="center"/>
              <w:rPr>
                <w:noProof/>
                <w:sz w:val="20"/>
                <w:szCs w:val="20"/>
              </w:rPr>
            </w:pPr>
          </w:p>
        </w:tc>
      </w:tr>
    </w:tbl>
    <w:p w14:paraId="31439194" w14:textId="77777777" w:rsidR="00437F98" w:rsidRPr="00085B84" w:rsidRDefault="00437F98" w:rsidP="00484F20">
      <w:pPr>
        <w:jc w:val="both"/>
        <w:rPr>
          <w:noProof/>
        </w:rPr>
      </w:pPr>
    </w:p>
    <w:p w14:paraId="0A7E1B12" w14:textId="77777777" w:rsidR="00437F98" w:rsidRPr="00085B84" w:rsidRDefault="00437F98" w:rsidP="00437F98">
      <w:pPr>
        <w:rPr>
          <w:noProof/>
        </w:rPr>
      </w:pPr>
      <w:r w:rsidRPr="00085B84">
        <w:rPr>
          <w:noProof/>
        </w:rPr>
        <w:t>Semnat:_______________ Numele, Prenumele:_____________________________ În calitate de: ________________</w:t>
      </w:r>
    </w:p>
    <w:p w14:paraId="070291BC" w14:textId="59A1F49C" w:rsidR="00F516FA" w:rsidRPr="00E120E7" w:rsidRDefault="00437F98" w:rsidP="00E120E7">
      <w:pPr>
        <w:rPr>
          <w:bCs/>
          <w:iCs/>
          <w:noProof/>
        </w:rPr>
      </w:pPr>
      <w:r w:rsidRPr="00085B84">
        <w:rPr>
          <w:bCs/>
          <w:iCs/>
          <w:noProof/>
        </w:rPr>
        <w:t>Ofertantul: _______________________ Adresa: __________________________</w:t>
      </w:r>
    </w:p>
    <w:sectPr w:rsidR="00F516FA" w:rsidRPr="00E120E7" w:rsidSect="00740C39">
      <w:pgSz w:w="16838" w:h="11906" w:orient="landscape" w:code="9"/>
      <w:pgMar w:top="1418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4965C" w14:textId="77777777" w:rsidR="004A732C" w:rsidRDefault="004A732C" w:rsidP="00D141B8">
      <w:r>
        <w:separator/>
      </w:r>
    </w:p>
  </w:endnote>
  <w:endnote w:type="continuationSeparator" w:id="0">
    <w:p w14:paraId="6A240053" w14:textId="77777777" w:rsidR="004A732C" w:rsidRDefault="004A732C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8EAFA" w14:textId="77777777" w:rsidR="004A732C" w:rsidRDefault="004A732C" w:rsidP="00D141B8">
      <w:r>
        <w:separator/>
      </w:r>
    </w:p>
  </w:footnote>
  <w:footnote w:type="continuationSeparator" w:id="0">
    <w:p w14:paraId="535975CA" w14:textId="77777777" w:rsidR="004A732C" w:rsidRDefault="004A732C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48EA"/>
    <w:rsid w:val="00017E58"/>
    <w:rsid w:val="000211B5"/>
    <w:rsid w:val="00021BF7"/>
    <w:rsid w:val="00024EA5"/>
    <w:rsid w:val="00027EFA"/>
    <w:rsid w:val="000303C0"/>
    <w:rsid w:val="000347C1"/>
    <w:rsid w:val="00037D4B"/>
    <w:rsid w:val="00040A43"/>
    <w:rsid w:val="00040B2E"/>
    <w:rsid w:val="000415C8"/>
    <w:rsid w:val="0004189B"/>
    <w:rsid w:val="00042CBC"/>
    <w:rsid w:val="00042F17"/>
    <w:rsid w:val="00043B8B"/>
    <w:rsid w:val="00044B4F"/>
    <w:rsid w:val="000477DB"/>
    <w:rsid w:val="000479F5"/>
    <w:rsid w:val="0005062A"/>
    <w:rsid w:val="00051010"/>
    <w:rsid w:val="00052D57"/>
    <w:rsid w:val="00053615"/>
    <w:rsid w:val="0005768B"/>
    <w:rsid w:val="00060307"/>
    <w:rsid w:val="00060412"/>
    <w:rsid w:val="00060424"/>
    <w:rsid w:val="00060514"/>
    <w:rsid w:val="00061E19"/>
    <w:rsid w:val="0006759E"/>
    <w:rsid w:val="00067A13"/>
    <w:rsid w:val="00067EDE"/>
    <w:rsid w:val="00067F7D"/>
    <w:rsid w:val="00070FE1"/>
    <w:rsid w:val="00073CD5"/>
    <w:rsid w:val="00073FFF"/>
    <w:rsid w:val="0007512C"/>
    <w:rsid w:val="00083B6F"/>
    <w:rsid w:val="00085B84"/>
    <w:rsid w:val="00086EAC"/>
    <w:rsid w:val="00087A6C"/>
    <w:rsid w:val="00090BDB"/>
    <w:rsid w:val="000935AB"/>
    <w:rsid w:val="00096FDF"/>
    <w:rsid w:val="00097094"/>
    <w:rsid w:val="000A2F6B"/>
    <w:rsid w:val="000B066B"/>
    <w:rsid w:val="000B0EA1"/>
    <w:rsid w:val="000B27E5"/>
    <w:rsid w:val="000B3CDE"/>
    <w:rsid w:val="000B5AF4"/>
    <w:rsid w:val="000B6B3E"/>
    <w:rsid w:val="000C00D7"/>
    <w:rsid w:val="000C07C7"/>
    <w:rsid w:val="000C2DB0"/>
    <w:rsid w:val="000C5225"/>
    <w:rsid w:val="000C572F"/>
    <w:rsid w:val="000C70BB"/>
    <w:rsid w:val="000C7E6F"/>
    <w:rsid w:val="000D129C"/>
    <w:rsid w:val="000D2B64"/>
    <w:rsid w:val="000D39F6"/>
    <w:rsid w:val="000D4DF6"/>
    <w:rsid w:val="000E29AE"/>
    <w:rsid w:val="000E41A3"/>
    <w:rsid w:val="000F6D7E"/>
    <w:rsid w:val="00102085"/>
    <w:rsid w:val="0010273E"/>
    <w:rsid w:val="00102E90"/>
    <w:rsid w:val="001040AD"/>
    <w:rsid w:val="00105502"/>
    <w:rsid w:val="001077E3"/>
    <w:rsid w:val="00110A15"/>
    <w:rsid w:val="001136AB"/>
    <w:rsid w:val="00122246"/>
    <w:rsid w:val="00124680"/>
    <w:rsid w:val="0012511E"/>
    <w:rsid w:val="001254A8"/>
    <w:rsid w:val="001302EE"/>
    <w:rsid w:val="00130B0A"/>
    <w:rsid w:val="00131129"/>
    <w:rsid w:val="001331CD"/>
    <w:rsid w:val="001416EC"/>
    <w:rsid w:val="00143368"/>
    <w:rsid w:val="00144BF2"/>
    <w:rsid w:val="0014749B"/>
    <w:rsid w:val="00151CA7"/>
    <w:rsid w:val="00151CD6"/>
    <w:rsid w:val="00157A8B"/>
    <w:rsid w:val="00161102"/>
    <w:rsid w:val="001620C6"/>
    <w:rsid w:val="0017417E"/>
    <w:rsid w:val="001753B0"/>
    <w:rsid w:val="0017644B"/>
    <w:rsid w:val="00180F3A"/>
    <w:rsid w:val="00183DBB"/>
    <w:rsid w:val="00184CC7"/>
    <w:rsid w:val="00185794"/>
    <w:rsid w:val="00186AAE"/>
    <w:rsid w:val="00192184"/>
    <w:rsid w:val="00193068"/>
    <w:rsid w:val="00193138"/>
    <w:rsid w:val="001A0436"/>
    <w:rsid w:val="001A4B25"/>
    <w:rsid w:val="001A5E8A"/>
    <w:rsid w:val="001B187F"/>
    <w:rsid w:val="001B386D"/>
    <w:rsid w:val="001B522D"/>
    <w:rsid w:val="001C036B"/>
    <w:rsid w:val="001C0BF2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6EE7"/>
    <w:rsid w:val="001D75BB"/>
    <w:rsid w:val="001E09C3"/>
    <w:rsid w:val="001F1BD6"/>
    <w:rsid w:val="001F1F34"/>
    <w:rsid w:val="001F384B"/>
    <w:rsid w:val="001F3919"/>
    <w:rsid w:val="002006E8"/>
    <w:rsid w:val="00203E81"/>
    <w:rsid w:val="00205F5C"/>
    <w:rsid w:val="00207007"/>
    <w:rsid w:val="002070FF"/>
    <w:rsid w:val="002109B2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204B"/>
    <w:rsid w:val="002339BA"/>
    <w:rsid w:val="00235478"/>
    <w:rsid w:val="00236BFE"/>
    <w:rsid w:val="0024222D"/>
    <w:rsid w:val="00244AC3"/>
    <w:rsid w:val="00245684"/>
    <w:rsid w:val="002477A9"/>
    <w:rsid w:val="00247EE7"/>
    <w:rsid w:val="00247FF6"/>
    <w:rsid w:val="0025071C"/>
    <w:rsid w:val="00252622"/>
    <w:rsid w:val="002540C4"/>
    <w:rsid w:val="0025559C"/>
    <w:rsid w:val="00255DBD"/>
    <w:rsid w:val="00257B84"/>
    <w:rsid w:val="002623CB"/>
    <w:rsid w:val="002631EC"/>
    <w:rsid w:val="00266B96"/>
    <w:rsid w:val="00270C1C"/>
    <w:rsid w:val="00271A59"/>
    <w:rsid w:val="00271B52"/>
    <w:rsid w:val="00271CC5"/>
    <w:rsid w:val="002720DB"/>
    <w:rsid w:val="00272C81"/>
    <w:rsid w:val="00280686"/>
    <w:rsid w:val="00280F5E"/>
    <w:rsid w:val="00281C49"/>
    <w:rsid w:val="00282E8C"/>
    <w:rsid w:val="0028653B"/>
    <w:rsid w:val="00291902"/>
    <w:rsid w:val="002948D1"/>
    <w:rsid w:val="00294996"/>
    <w:rsid w:val="002A03D3"/>
    <w:rsid w:val="002A27C0"/>
    <w:rsid w:val="002A3418"/>
    <w:rsid w:val="002B1197"/>
    <w:rsid w:val="002B209A"/>
    <w:rsid w:val="002B6E4C"/>
    <w:rsid w:val="002B7391"/>
    <w:rsid w:val="002B7E41"/>
    <w:rsid w:val="002C05CC"/>
    <w:rsid w:val="002C2616"/>
    <w:rsid w:val="002C78CA"/>
    <w:rsid w:val="002D0BD3"/>
    <w:rsid w:val="002D5B50"/>
    <w:rsid w:val="002D5CE4"/>
    <w:rsid w:val="002E0A1E"/>
    <w:rsid w:val="002E5642"/>
    <w:rsid w:val="002F3C53"/>
    <w:rsid w:val="002F4399"/>
    <w:rsid w:val="003008B1"/>
    <w:rsid w:val="00300EAF"/>
    <w:rsid w:val="003025E1"/>
    <w:rsid w:val="00302ABA"/>
    <w:rsid w:val="0031054C"/>
    <w:rsid w:val="00312707"/>
    <w:rsid w:val="003127F5"/>
    <w:rsid w:val="00312B85"/>
    <w:rsid w:val="00314390"/>
    <w:rsid w:val="00315B1F"/>
    <w:rsid w:val="0031695F"/>
    <w:rsid w:val="00321705"/>
    <w:rsid w:val="00322E01"/>
    <w:rsid w:val="00322E3D"/>
    <w:rsid w:val="00324513"/>
    <w:rsid w:val="00324C2A"/>
    <w:rsid w:val="00325ABF"/>
    <w:rsid w:val="00326714"/>
    <w:rsid w:val="00326A99"/>
    <w:rsid w:val="0032739F"/>
    <w:rsid w:val="003313D2"/>
    <w:rsid w:val="00331535"/>
    <w:rsid w:val="003349AA"/>
    <w:rsid w:val="003355F2"/>
    <w:rsid w:val="003364FC"/>
    <w:rsid w:val="0033744E"/>
    <w:rsid w:val="00337A2C"/>
    <w:rsid w:val="00337ACF"/>
    <w:rsid w:val="00341B79"/>
    <w:rsid w:val="00341CB0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60718"/>
    <w:rsid w:val="00360F2D"/>
    <w:rsid w:val="00361B28"/>
    <w:rsid w:val="00362882"/>
    <w:rsid w:val="00370BF4"/>
    <w:rsid w:val="00375A1F"/>
    <w:rsid w:val="00377D4B"/>
    <w:rsid w:val="0038392B"/>
    <w:rsid w:val="00384403"/>
    <w:rsid w:val="00386B38"/>
    <w:rsid w:val="00393AF5"/>
    <w:rsid w:val="00393DC0"/>
    <w:rsid w:val="00395DFB"/>
    <w:rsid w:val="003A0190"/>
    <w:rsid w:val="003A3396"/>
    <w:rsid w:val="003A521C"/>
    <w:rsid w:val="003B1487"/>
    <w:rsid w:val="003B34CE"/>
    <w:rsid w:val="003B58C1"/>
    <w:rsid w:val="003B72D3"/>
    <w:rsid w:val="003C2EA9"/>
    <w:rsid w:val="003C3617"/>
    <w:rsid w:val="003C37F7"/>
    <w:rsid w:val="003C3FFC"/>
    <w:rsid w:val="003C5CB2"/>
    <w:rsid w:val="003C6702"/>
    <w:rsid w:val="003C7610"/>
    <w:rsid w:val="003D01DA"/>
    <w:rsid w:val="003D042D"/>
    <w:rsid w:val="003D04FB"/>
    <w:rsid w:val="003D19AC"/>
    <w:rsid w:val="003D1DDD"/>
    <w:rsid w:val="003D2973"/>
    <w:rsid w:val="003D29F1"/>
    <w:rsid w:val="003D2ACC"/>
    <w:rsid w:val="003D3347"/>
    <w:rsid w:val="003D40E2"/>
    <w:rsid w:val="003D6973"/>
    <w:rsid w:val="003D6D90"/>
    <w:rsid w:val="003D799C"/>
    <w:rsid w:val="003D7EA3"/>
    <w:rsid w:val="003E1F56"/>
    <w:rsid w:val="003E2D5E"/>
    <w:rsid w:val="003E38FE"/>
    <w:rsid w:val="003E715A"/>
    <w:rsid w:val="003E7782"/>
    <w:rsid w:val="003F1F51"/>
    <w:rsid w:val="003F47E2"/>
    <w:rsid w:val="00400087"/>
    <w:rsid w:val="004003CB"/>
    <w:rsid w:val="004048D2"/>
    <w:rsid w:val="00405958"/>
    <w:rsid w:val="00407395"/>
    <w:rsid w:val="00410056"/>
    <w:rsid w:val="00412A10"/>
    <w:rsid w:val="00413AB8"/>
    <w:rsid w:val="00420682"/>
    <w:rsid w:val="00420F49"/>
    <w:rsid w:val="004210E2"/>
    <w:rsid w:val="00422D1F"/>
    <w:rsid w:val="004239C3"/>
    <w:rsid w:val="004258F8"/>
    <w:rsid w:val="004275CF"/>
    <w:rsid w:val="00431A1E"/>
    <w:rsid w:val="00434198"/>
    <w:rsid w:val="00437A05"/>
    <w:rsid w:val="00437F98"/>
    <w:rsid w:val="004421DD"/>
    <w:rsid w:val="004432EF"/>
    <w:rsid w:val="00444B23"/>
    <w:rsid w:val="004503BA"/>
    <w:rsid w:val="00450435"/>
    <w:rsid w:val="00451DEA"/>
    <w:rsid w:val="0045213E"/>
    <w:rsid w:val="004528ED"/>
    <w:rsid w:val="0046173C"/>
    <w:rsid w:val="00462450"/>
    <w:rsid w:val="00462A83"/>
    <w:rsid w:val="004648E4"/>
    <w:rsid w:val="0046561F"/>
    <w:rsid w:val="004714B6"/>
    <w:rsid w:val="004717C8"/>
    <w:rsid w:val="004768E9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732C"/>
    <w:rsid w:val="004A74EF"/>
    <w:rsid w:val="004B2590"/>
    <w:rsid w:val="004B591C"/>
    <w:rsid w:val="004C1A55"/>
    <w:rsid w:val="004C4721"/>
    <w:rsid w:val="004C4A95"/>
    <w:rsid w:val="004C6D80"/>
    <w:rsid w:val="004C76B9"/>
    <w:rsid w:val="004D0310"/>
    <w:rsid w:val="004D3762"/>
    <w:rsid w:val="004D65E1"/>
    <w:rsid w:val="004E23DE"/>
    <w:rsid w:val="004E398C"/>
    <w:rsid w:val="004E667F"/>
    <w:rsid w:val="004E791C"/>
    <w:rsid w:val="004E7E95"/>
    <w:rsid w:val="004E7F7A"/>
    <w:rsid w:val="004F2B83"/>
    <w:rsid w:val="004F45F6"/>
    <w:rsid w:val="004F7BAD"/>
    <w:rsid w:val="005057A9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2F21"/>
    <w:rsid w:val="00524652"/>
    <w:rsid w:val="00526EB2"/>
    <w:rsid w:val="00531E76"/>
    <w:rsid w:val="00532ECA"/>
    <w:rsid w:val="0054233B"/>
    <w:rsid w:val="00542602"/>
    <w:rsid w:val="00542955"/>
    <w:rsid w:val="00547001"/>
    <w:rsid w:val="00553F44"/>
    <w:rsid w:val="005542C1"/>
    <w:rsid w:val="005555BF"/>
    <w:rsid w:val="0056144E"/>
    <w:rsid w:val="00562DBF"/>
    <w:rsid w:val="00565342"/>
    <w:rsid w:val="00565C2D"/>
    <w:rsid w:val="00567124"/>
    <w:rsid w:val="00570200"/>
    <w:rsid w:val="00570894"/>
    <w:rsid w:val="00571B54"/>
    <w:rsid w:val="00574FAA"/>
    <w:rsid w:val="00582BED"/>
    <w:rsid w:val="00582E65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29CD"/>
    <w:rsid w:val="005A359A"/>
    <w:rsid w:val="005A5727"/>
    <w:rsid w:val="005A6EC9"/>
    <w:rsid w:val="005B160E"/>
    <w:rsid w:val="005B1F08"/>
    <w:rsid w:val="005B353B"/>
    <w:rsid w:val="005B3761"/>
    <w:rsid w:val="005C03C0"/>
    <w:rsid w:val="005C1962"/>
    <w:rsid w:val="005C5FBB"/>
    <w:rsid w:val="005C64D1"/>
    <w:rsid w:val="005C6ED1"/>
    <w:rsid w:val="005C7F2C"/>
    <w:rsid w:val="005D0D87"/>
    <w:rsid w:val="005D452F"/>
    <w:rsid w:val="005D6B3E"/>
    <w:rsid w:val="005E1A56"/>
    <w:rsid w:val="005E2B3B"/>
    <w:rsid w:val="005E3C1C"/>
    <w:rsid w:val="005E7AED"/>
    <w:rsid w:val="005F166F"/>
    <w:rsid w:val="005F55D2"/>
    <w:rsid w:val="005F7529"/>
    <w:rsid w:val="00600E17"/>
    <w:rsid w:val="00612F5E"/>
    <w:rsid w:val="00615132"/>
    <w:rsid w:val="00616DD5"/>
    <w:rsid w:val="00623728"/>
    <w:rsid w:val="00623ED9"/>
    <w:rsid w:val="00625C09"/>
    <w:rsid w:val="00626138"/>
    <w:rsid w:val="00627DFE"/>
    <w:rsid w:val="00630C72"/>
    <w:rsid w:val="00632B79"/>
    <w:rsid w:val="00633D4F"/>
    <w:rsid w:val="00635F24"/>
    <w:rsid w:val="00637D02"/>
    <w:rsid w:val="00640694"/>
    <w:rsid w:val="00640DC7"/>
    <w:rsid w:val="006468D3"/>
    <w:rsid w:val="00647D0A"/>
    <w:rsid w:val="0065182D"/>
    <w:rsid w:val="00653393"/>
    <w:rsid w:val="00656099"/>
    <w:rsid w:val="00657AFA"/>
    <w:rsid w:val="00662BA8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903E1"/>
    <w:rsid w:val="00691026"/>
    <w:rsid w:val="00691404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2C50"/>
    <w:rsid w:val="006B39EB"/>
    <w:rsid w:val="006B3B11"/>
    <w:rsid w:val="006B4CF5"/>
    <w:rsid w:val="006C0B77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67E9"/>
    <w:rsid w:val="006E6DA9"/>
    <w:rsid w:val="006F172C"/>
    <w:rsid w:val="006F36E4"/>
    <w:rsid w:val="006F52AF"/>
    <w:rsid w:val="006F60B1"/>
    <w:rsid w:val="006F711D"/>
    <w:rsid w:val="00700793"/>
    <w:rsid w:val="0070326B"/>
    <w:rsid w:val="00705CEB"/>
    <w:rsid w:val="00705E05"/>
    <w:rsid w:val="007076B1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22760"/>
    <w:rsid w:val="0073405B"/>
    <w:rsid w:val="00740C39"/>
    <w:rsid w:val="0074368F"/>
    <w:rsid w:val="0074430E"/>
    <w:rsid w:val="00744A97"/>
    <w:rsid w:val="00746326"/>
    <w:rsid w:val="00752CEC"/>
    <w:rsid w:val="007537A2"/>
    <w:rsid w:val="00755258"/>
    <w:rsid w:val="00763017"/>
    <w:rsid w:val="00764B35"/>
    <w:rsid w:val="00770572"/>
    <w:rsid w:val="007713F2"/>
    <w:rsid w:val="0077142B"/>
    <w:rsid w:val="007722FC"/>
    <w:rsid w:val="00773D10"/>
    <w:rsid w:val="00776926"/>
    <w:rsid w:val="00777016"/>
    <w:rsid w:val="007777C4"/>
    <w:rsid w:val="00780A38"/>
    <w:rsid w:val="00780C12"/>
    <w:rsid w:val="00781CF8"/>
    <w:rsid w:val="00781D3E"/>
    <w:rsid w:val="00786106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1193"/>
    <w:rsid w:val="007B3E92"/>
    <w:rsid w:val="007B73E2"/>
    <w:rsid w:val="007B7733"/>
    <w:rsid w:val="007D34D8"/>
    <w:rsid w:val="007D37EA"/>
    <w:rsid w:val="007D4519"/>
    <w:rsid w:val="007D4B24"/>
    <w:rsid w:val="007D5F1C"/>
    <w:rsid w:val="007E04F7"/>
    <w:rsid w:val="007E098D"/>
    <w:rsid w:val="007E0C71"/>
    <w:rsid w:val="007E0EF1"/>
    <w:rsid w:val="007E2642"/>
    <w:rsid w:val="007E5E98"/>
    <w:rsid w:val="007F28AF"/>
    <w:rsid w:val="007F2F95"/>
    <w:rsid w:val="007F2FDD"/>
    <w:rsid w:val="007F30A5"/>
    <w:rsid w:val="007F31E9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3322"/>
    <w:rsid w:val="008157D0"/>
    <w:rsid w:val="00815F79"/>
    <w:rsid w:val="008161E3"/>
    <w:rsid w:val="00816261"/>
    <w:rsid w:val="008222B5"/>
    <w:rsid w:val="0082356A"/>
    <w:rsid w:val="00823A8F"/>
    <w:rsid w:val="008242FF"/>
    <w:rsid w:val="00830047"/>
    <w:rsid w:val="00831388"/>
    <w:rsid w:val="00836937"/>
    <w:rsid w:val="008414FF"/>
    <w:rsid w:val="00842178"/>
    <w:rsid w:val="00842A86"/>
    <w:rsid w:val="00846F8A"/>
    <w:rsid w:val="00847074"/>
    <w:rsid w:val="00847F69"/>
    <w:rsid w:val="00850DB7"/>
    <w:rsid w:val="008535AD"/>
    <w:rsid w:val="008537DC"/>
    <w:rsid w:val="00855C87"/>
    <w:rsid w:val="0086296C"/>
    <w:rsid w:val="00864EF1"/>
    <w:rsid w:val="0086609B"/>
    <w:rsid w:val="00866599"/>
    <w:rsid w:val="00867767"/>
    <w:rsid w:val="00867A4D"/>
    <w:rsid w:val="00870751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1AB0"/>
    <w:rsid w:val="008A1F37"/>
    <w:rsid w:val="008A3593"/>
    <w:rsid w:val="008A3AB8"/>
    <w:rsid w:val="008A4500"/>
    <w:rsid w:val="008A5B6F"/>
    <w:rsid w:val="008A6FAE"/>
    <w:rsid w:val="008A752C"/>
    <w:rsid w:val="008B00E2"/>
    <w:rsid w:val="008B0181"/>
    <w:rsid w:val="008B05D9"/>
    <w:rsid w:val="008B0B24"/>
    <w:rsid w:val="008B3ED7"/>
    <w:rsid w:val="008B4C85"/>
    <w:rsid w:val="008B6732"/>
    <w:rsid w:val="008C0ED4"/>
    <w:rsid w:val="008C1FB2"/>
    <w:rsid w:val="008C2BBB"/>
    <w:rsid w:val="008C3C8E"/>
    <w:rsid w:val="008C639A"/>
    <w:rsid w:val="008C792F"/>
    <w:rsid w:val="008C7EDC"/>
    <w:rsid w:val="008D0CF7"/>
    <w:rsid w:val="008D3BFF"/>
    <w:rsid w:val="008E4223"/>
    <w:rsid w:val="008E427F"/>
    <w:rsid w:val="008E6149"/>
    <w:rsid w:val="008F1060"/>
    <w:rsid w:val="008F3666"/>
    <w:rsid w:val="0090458C"/>
    <w:rsid w:val="00907245"/>
    <w:rsid w:val="00912032"/>
    <w:rsid w:val="009122F0"/>
    <w:rsid w:val="009157E5"/>
    <w:rsid w:val="00917305"/>
    <w:rsid w:val="00920A12"/>
    <w:rsid w:val="00921122"/>
    <w:rsid w:val="00922C48"/>
    <w:rsid w:val="00923D0E"/>
    <w:rsid w:val="00926B82"/>
    <w:rsid w:val="00927A55"/>
    <w:rsid w:val="00932631"/>
    <w:rsid w:val="00934030"/>
    <w:rsid w:val="009340C5"/>
    <w:rsid w:val="009365DD"/>
    <w:rsid w:val="00936816"/>
    <w:rsid w:val="00940F94"/>
    <w:rsid w:val="00943C63"/>
    <w:rsid w:val="00943FB7"/>
    <w:rsid w:val="009450A7"/>
    <w:rsid w:val="009478EC"/>
    <w:rsid w:val="00956FAF"/>
    <w:rsid w:val="00961784"/>
    <w:rsid w:val="00964BB3"/>
    <w:rsid w:val="00965CF1"/>
    <w:rsid w:val="00971F7A"/>
    <w:rsid w:val="00972170"/>
    <w:rsid w:val="00972A80"/>
    <w:rsid w:val="00973D25"/>
    <w:rsid w:val="00974AF2"/>
    <w:rsid w:val="00977C10"/>
    <w:rsid w:val="00986610"/>
    <w:rsid w:val="00987988"/>
    <w:rsid w:val="00987C15"/>
    <w:rsid w:val="00991F64"/>
    <w:rsid w:val="0099313B"/>
    <w:rsid w:val="00994920"/>
    <w:rsid w:val="00994C02"/>
    <w:rsid w:val="00995A67"/>
    <w:rsid w:val="0099715D"/>
    <w:rsid w:val="009A0D88"/>
    <w:rsid w:val="009B27A8"/>
    <w:rsid w:val="009B396A"/>
    <w:rsid w:val="009B497B"/>
    <w:rsid w:val="009B510C"/>
    <w:rsid w:val="009B5B18"/>
    <w:rsid w:val="009C649C"/>
    <w:rsid w:val="009C77CD"/>
    <w:rsid w:val="009D2F4B"/>
    <w:rsid w:val="009D681D"/>
    <w:rsid w:val="009E12A9"/>
    <w:rsid w:val="009E318B"/>
    <w:rsid w:val="009E5A89"/>
    <w:rsid w:val="009E66DF"/>
    <w:rsid w:val="009E7E3F"/>
    <w:rsid w:val="009F1FEB"/>
    <w:rsid w:val="009F4B95"/>
    <w:rsid w:val="009F5CDD"/>
    <w:rsid w:val="009F7CD5"/>
    <w:rsid w:val="00A003E3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B2C"/>
    <w:rsid w:val="00A46F12"/>
    <w:rsid w:val="00A50DCF"/>
    <w:rsid w:val="00A51B11"/>
    <w:rsid w:val="00A534CB"/>
    <w:rsid w:val="00A5509A"/>
    <w:rsid w:val="00A56D2B"/>
    <w:rsid w:val="00A57D1B"/>
    <w:rsid w:val="00A613AC"/>
    <w:rsid w:val="00A61D70"/>
    <w:rsid w:val="00A65C8B"/>
    <w:rsid w:val="00A6754B"/>
    <w:rsid w:val="00A700B9"/>
    <w:rsid w:val="00A72797"/>
    <w:rsid w:val="00A759C4"/>
    <w:rsid w:val="00A75C9E"/>
    <w:rsid w:val="00A76350"/>
    <w:rsid w:val="00A76361"/>
    <w:rsid w:val="00A767CC"/>
    <w:rsid w:val="00A90A56"/>
    <w:rsid w:val="00A91B57"/>
    <w:rsid w:val="00A91FAC"/>
    <w:rsid w:val="00A93F49"/>
    <w:rsid w:val="00A96E96"/>
    <w:rsid w:val="00AA63EE"/>
    <w:rsid w:val="00AB03EE"/>
    <w:rsid w:val="00AB0F56"/>
    <w:rsid w:val="00AB7343"/>
    <w:rsid w:val="00AC2866"/>
    <w:rsid w:val="00AC2FD7"/>
    <w:rsid w:val="00AC30AC"/>
    <w:rsid w:val="00AC3895"/>
    <w:rsid w:val="00AC59DA"/>
    <w:rsid w:val="00AC7F3F"/>
    <w:rsid w:val="00AD044A"/>
    <w:rsid w:val="00AD79DD"/>
    <w:rsid w:val="00AE0AFC"/>
    <w:rsid w:val="00AE0DB5"/>
    <w:rsid w:val="00AE5FA9"/>
    <w:rsid w:val="00AE78D5"/>
    <w:rsid w:val="00AF1750"/>
    <w:rsid w:val="00AF2A60"/>
    <w:rsid w:val="00B00D79"/>
    <w:rsid w:val="00B022A7"/>
    <w:rsid w:val="00B0605F"/>
    <w:rsid w:val="00B104F8"/>
    <w:rsid w:val="00B11C86"/>
    <w:rsid w:val="00B12EC3"/>
    <w:rsid w:val="00B148AD"/>
    <w:rsid w:val="00B15100"/>
    <w:rsid w:val="00B15468"/>
    <w:rsid w:val="00B1577D"/>
    <w:rsid w:val="00B165F7"/>
    <w:rsid w:val="00B1676F"/>
    <w:rsid w:val="00B25D78"/>
    <w:rsid w:val="00B30783"/>
    <w:rsid w:val="00B31E42"/>
    <w:rsid w:val="00B32628"/>
    <w:rsid w:val="00B335D2"/>
    <w:rsid w:val="00B34034"/>
    <w:rsid w:val="00B4206E"/>
    <w:rsid w:val="00B4249E"/>
    <w:rsid w:val="00B42601"/>
    <w:rsid w:val="00B4388D"/>
    <w:rsid w:val="00B46778"/>
    <w:rsid w:val="00B468A7"/>
    <w:rsid w:val="00B46F95"/>
    <w:rsid w:val="00B508BA"/>
    <w:rsid w:val="00B51A7E"/>
    <w:rsid w:val="00B56122"/>
    <w:rsid w:val="00B607BE"/>
    <w:rsid w:val="00B60DCF"/>
    <w:rsid w:val="00B63907"/>
    <w:rsid w:val="00B64F50"/>
    <w:rsid w:val="00B6668C"/>
    <w:rsid w:val="00B72A9D"/>
    <w:rsid w:val="00B7326A"/>
    <w:rsid w:val="00B7599B"/>
    <w:rsid w:val="00B7745A"/>
    <w:rsid w:val="00B82B55"/>
    <w:rsid w:val="00B846C4"/>
    <w:rsid w:val="00B8611A"/>
    <w:rsid w:val="00B86969"/>
    <w:rsid w:val="00B87B49"/>
    <w:rsid w:val="00B915B7"/>
    <w:rsid w:val="00B925B1"/>
    <w:rsid w:val="00BA0EC2"/>
    <w:rsid w:val="00BA3990"/>
    <w:rsid w:val="00BA4E6C"/>
    <w:rsid w:val="00BA6EFC"/>
    <w:rsid w:val="00BB01EE"/>
    <w:rsid w:val="00BB0FD5"/>
    <w:rsid w:val="00BB7DDA"/>
    <w:rsid w:val="00BC016C"/>
    <w:rsid w:val="00BC17F6"/>
    <w:rsid w:val="00BC181F"/>
    <w:rsid w:val="00BC281E"/>
    <w:rsid w:val="00BC2863"/>
    <w:rsid w:val="00BC4D08"/>
    <w:rsid w:val="00BD21FA"/>
    <w:rsid w:val="00BD2AF0"/>
    <w:rsid w:val="00BD4EB1"/>
    <w:rsid w:val="00BD67A3"/>
    <w:rsid w:val="00BE08A4"/>
    <w:rsid w:val="00BE5175"/>
    <w:rsid w:val="00BE70B7"/>
    <w:rsid w:val="00BF2F36"/>
    <w:rsid w:val="00BF5DFB"/>
    <w:rsid w:val="00C04CF5"/>
    <w:rsid w:val="00C05ABA"/>
    <w:rsid w:val="00C11017"/>
    <w:rsid w:val="00C11ECC"/>
    <w:rsid w:val="00C17C86"/>
    <w:rsid w:val="00C215BC"/>
    <w:rsid w:val="00C22EDF"/>
    <w:rsid w:val="00C22F47"/>
    <w:rsid w:val="00C23296"/>
    <w:rsid w:val="00C26442"/>
    <w:rsid w:val="00C26470"/>
    <w:rsid w:val="00C276FD"/>
    <w:rsid w:val="00C35B7E"/>
    <w:rsid w:val="00C36C00"/>
    <w:rsid w:val="00C37659"/>
    <w:rsid w:val="00C37EF6"/>
    <w:rsid w:val="00C42BA9"/>
    <w:rsid w:val="00C443E5"/>
    <w:rsid w:val="00C453CC"/>
    <w:rsid w:val="00C471A9"/>
    <w:rsid w:val="00C50FB2"/>
    <w:rsid w:val="00C51950"/>
    <w:rsid w:val="00C52ED3"/>
    <w:rsid w:val="00C539F1"/>
    <w:rsid w:val="00C540ED"/>
    <w:rsid w:val="00C55D39"/>
    <w:rsid w:val="00C575B9"/>
    <w:rsid w:val="00C57A78"/>
    <w:rsid w:val="00C6337B"/>
    <w:rsid w:val="00C644E5"/>
    <w:rsid w:val="00C72400"/>
    <w:rsid w:val="00C727D6"/>
    <w:rsid w:val="00C751EB"/>
    <w:rsid w:val="00C76A3B"/>
    <w:rsid w:val="00C76FFA"/>
    <w:rsid w:val="00C7782F"/>
    <w:rsid w:val="00C82FE4"/>
    <w:rsid w:val="00C85789"/>
    <w:rsid w:val="00C87D87"/>
    <w:rsid w:val="00C92588"/>
    <w:rsid w:val="00C925B2"/>
    <w:rsid w:val="00C939BB"/>
    <w:rsid w:val="00C967E0"/>
    <w:rsid w:val="00C96E23"/>
    <w:rsid w:val="00C9783B"/>
    <w:rsid w:val="00CA0873"/>
    <w:rsid w:val="00CA335D"/>
    <w:rsid w:val="00CA4636"/>
    <w:rsid w:val="00CA475B"/>
    <w:rsid w:val="00CA5782"/>
    <w:rsid w:val="00CA60CC"/>
    <w:rsid w:val="00CA792E"/>
    <w:rsid w:val="00CA7D17"/>
    <w:rsid w:val="00CB0947"/>
    <w:rsid w:val="00CB2E2D"/>
    <w:rsid w:val="00CB325F"/>
    <w:rsid w:val="00CB38DF"/>
    <w:rsid w:val="00CB62B7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E0D"/>
    <w:rsid w:val="00CE26C3"/>
    <w:rsid w:val="00CE2B70"/>
    <w:rsid w:val="00CE2C66"/>
    <w:rsid w:val="00CE302C"/>
    <w:rsid w:val="00CE3705"/>
    <w:rsid w:val="00CE52AB"/>
    <w:rsid w:val="00CF315B"/>
    <w:rsid w:val="00CF42DF"/>
    <w:rsid w:val="00CF6616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7CB4"/>
    <w:rsid w:val="00D24C15"/>
    <w:rsid w:val="00D25553"/>
    <w:rsid w:val="00D2574D"/>
    <w:rsid w:val="00D25980"/>
    <w:rsid w:val="00D276A5"/>
    <w:rsid w:val="00D30BD7"/>
    <w:rsid w:val="00D314E9"/>
    <w:rsid w:val="00D33138"/>
    <w:rsid w:val="00D34A18"/>
    <w:rsid w:val="00D34E75"/>
    <w:rsid w:val="00D35000"/>
    <w:rsid w:val="00D35F0F"/>
    <w:rsid w:val="00D4414E"/>
    <w:rsid w:val="00D46D15"/>
    <w:rsid w:val="00D51868"/>
    <w:rsid w:val="00D52470"/>
    <w:rsid w:val="00D5264F"/>
    <w:rsid w:val="00D536F3"/>
    <w:rsid w:val="00D54804"/>
    <w:rsid w:val="00D61B34"/>
    <w:rsid w:val="00D66A82"/>
    <w:rsid w:val="00D71349"/>
    <w:rsid w:val="00D71454"/>
    <w:rsid w:val="00D777C0"/>
    <w:rsid w:val="00D80206"/>
    <w:rsid w:val="00D80324"/>
    <w:rsid w:val="00D82CDB"/>
    <w:rsid w:val="00D85334"/>
    <w:rsid w:val="00D86C58"/>
    <w:rsid w:val="00D91F02"/>
    <w:rsid w:val="00D92649"/>
    <w:rsid w:val="00D939D2"/>
    <w:rsid w:val="00D95B12"/>
    <w:rsid w:val="00D96EE9"/>
    <w:rsid w:val="00D97F78"/>
    <w:rsid w:val="00DA12F9"/>
    <w:rsid w:val="00DA17B9"/>
    <w:rsid w:val="00DA310A"/>
    <w:rsid w:val="00DA6640"/>
    <w:rsid w:val="00DB21E6"/>
    <w:rsid w:val="00DB3446"/>
    <w:rsid w:val="00DB4C24"/>
    <w:rsid w:val="00DB4FD0"/>
    <w:rsid w:val="00DC297E"/>
    <w:rsid w:val="00DC2B06"/>
    <w:rsid w:val="00DC3510"/>
    <w:rsid w:val="00DD1130"/>
    <w:rsid w:val="00DD1929"/>
    <w:rsid w:val="00DD1D9B"/>
    <w:rsid w:val="00DD5B5B"/>
    <w:rsid w:val="00DD6D01"/>
    <w:rsid w:val="00DE011A"/>
    <w:rsid w:val="00DE0E3D"/>
    <w:rsid w:val="00DE1394"/>
    <w:rsid w:val="00DE3A13"/>
    <w:rsid w:val="00DE41CA"/>
    <w:rsid w:val="00DE5BFD"/>
    <w:rsid w:val="00DF0427"/>
    <w:rsid w:val="00DF4339"/>
    <w:rsid w:val="00DF5F6F"/>
    <w:rsid w:val="00DF61EB"/>
    <w:rsid w:val="00E0029F"/>
    <w:rsid w:val="00E00CAD"/>
    <w:rsid w:val="00E01ED1"/>
    <w:rsid w:val="00E053D6"/>
    <w:rsid w:val="00E06AD3"/>
    <w:rsid w:val="00E120E7"/>
    <w:rsid w:val="00E12591"/>
    <w:rsid w:val="00E12A79"/>
    <w:rsid w:val="00E1323F"/>
    <w:rsid w:val="00E137D9"/>
    <w:rsid w:val="00E146D8"/>
    <w:rsid w:val="00E14A24"/>
    <w:rsid w:val="00E2092A"/>
    <w:rsid w:val="00E23297"/>
    <w:rsid w:val="00E24854"/>
    <w:rsid w:val="00E2496B"/>
    <w:rsid w:val="00E25D32"/>
    <w:rsid w:val="00E27977"/>
    <w:rsid w:val="00E306E5"/>
    <w:rsid w:val="00E31C94"/>
    <w:rsid w:val="00E33B8A"/>
    <w:rsid w:val="00E34B6C"/>
    <w:rsid w:val="00E400B4"/>
    <w:rsid w:val="00E41D78"/>
    <w:rsid w:val="00E433D7"/>
    <w:rsid w:val="00E46EF8"/>
    <w:rsid w:val="00E529C6"/>
    <w:rsid w:val="00E54716"/>
    <w:rsid w:val="00E54946"/>
    <w:rsid w:val="00E551E5"/>
    <w:rsid w:val="00E55D37"/>
    <w:rsid w:val="00E57B1E"/>
    <w:rsid w:val="00E6134E"/>
    <w:rsid w:val="00E66503"/>
    <w:rsid w:val="00E70736"/>
    <w:rsid w:val="00E70C43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4E34"/>
    <w:rsid w:val="00E96863"/>
    <w:rsid w:val="00EA0E80"/>
    <w:rsid w:val="00EA3219"/>
    <w:rsid w:val="00EA3435"/>
    <w:rsid w:val="00EA5135"/>
    <w:rsid w:val="00EA59DF"/>
    <w:rsid w:val="00EA5A5D"/>
    <w:rsid w:val="00EB10C2"/>
    <w:rsid w:val="00EB153D"/>
    <w:rsid w:val="00EB2C39"/>
    <w:rsid w:val="00EB4A89"/>
    <w:rsid w:val="00EB6F93"/>
    <w:rsid w:val="00EC0062"/>
    <w:rsid w:val="00EC067C"/>
    <w:rsid w:val="00EC09A9"/>
    <w:rsid w:val="00EC7808"/>
    <w:rsid w:val="00ED23F6"/>
    <w:rsid w:val="00ED74BC"/>
    <w:rsid w:val="00EE06E8"/>
    <w:rsid w:val="00EE4070"/>
    <w:rsid w:val="00EE5FF3"/>
    <w:rsid w:val="00EE7972"/>
    <w:rsid w:val="00EF2C79"/>
    <w:rsid w:val="00EF3DC6"/>
    <w:rsid w:val="00EF4631"/>
    <w:rsid w:val="00EF6BF5"/>
    <w:rsid w:val="00EF6E07"/>
    <w:rsid w:val="00F011E5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2027A"/>
    <w:rsid w:val="00F21DA5"/>
    <w:rsid w:val="00F22797"/>
    <w:rsid w:val="00F22C91"/>
    <w:rsid w:val="00F25E62"/>
    <w:rsid w:val="00F276B3"/>
    <w:rsid w:val="00F357E3"/>
    <w:rsid w:val="00F36B27"/>
    <w:rsid w:val="00F418C0"/>
    <w:rsid w:val="00F41CB9"/>
    <w:rsid w:val="00F42454"/>
    <w:rsid w:val="00F436A0"/>
    <w:rsid w:val="00F44421"/>
    <w:rsid w:val="00F462FD"/>
    <w:rsid w:val="00F47397"/>
    <w:rsid w:val="00F51499"/>
    <w:rsid w:val="00F516FA"/>
    <w:rsid w:val="00F536B1"/>
    <w:rsid w:val="00F54282"/>
    <w:rsid w:val="00F56D5E"/>
    <w:rsid w:val="00F57CFB"/>
    <w:rsid w:val="00F61E0C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7630"/>
    <w:rsid w:val="00F9466B"/>
    <w:rsid w:val="00FA380B"/>
    <w:rsid w:val="00FA5201"/>
    <w:rsid w:val="00FA53B5"/>
    <w:rsid w:val="00FB18D7"/>
    <w:rsid w:val="00FB2898"/>
    <w:rsid w:val="00FB3555"/>
    <w:rsid w:val="00FB77B6"/>
    <w:rsid w:val="00FC5D45"/>
    <w:rsid w:val="00FC6214"/>
    <w:rsid w:val="00FD0A32"/>
    <w:rsid w:val="00FD153E"/>
    <w:rsid w:val="00FD217E"/>
    <w:rsid w:val="00FD37F9"/>
    <w:rsid w:val="00FD5502"/>
    <w:rsid w:val="00FD58B7"/>
    <w:rsid w:val="00FD644C"/>
    <w:rsid w:val="00FD7116"/>
    <w:rsid w:val="00FE00D7"/>
    <w:rsid w:val="00FE25E8"/>
    <w:rsid w:val="00FE4F4E"/>
    <w:rsid w:val="00FE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uiPriority w:val="99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22578463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22578463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657</cp:revision>
  <cp:lastPrinted>2023-10-16T07:50:00Z</cp:lastPrinted>
  <dcterms:created xsi:type="dcterms:W3CDTF">2023-10-12T10:10:00Z</dcterms:created>
  <dcterms:modified xsi:type="dcterms:W3CDTF">2025-11-04T12:07:00Z</dcterms:modified>
</cp:coreProperties>
</file>