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E184272" w14:textId="34D11566" w:rsidR="001D619E" w:rsidRDefault="00262591" w:rsidP="001D619E">
      <w:pPr>
        <w:shd w:val="clear" w:color="auto" w:fill="FFFFFF" w:themeFill="background1"/>
        <w:rPr>
          <w:b/>
          <w:lang w:val="en-GB"/>
        </w:rPr>
      </w:pPr>
      <w:r w:rsidRPr="001D619E">
        <w:rPr>
          <w:bCs/>
          <w:noProof w:val="0"/>
          <w:lang w:val="it-IT" w:eastAsia="ru-RU"/>
        </w:rPr>
        <w:t>privind achiziționarea</w:t>
      </w:r>
      <w:r w:rsidRPr="001D619E">
        <w:rPr>
          <w:b/>
          <w:noProof w:val="0"/>
          <w:lang w:val="it-IT" w:eastAsia="ru-RU"/>
        </w:rPr>
        <w:t xml:space="preserve"> </w:t>
      </w:r>
      <w:r w:rsidR="00427948" w:rsidRPr="001D619E">
        <w:rPr>
          <w:b/>
          <w:lang w:val="en-US"/>
        </w:rPr>
        <w:t xml:space="preserve">Reagentilor </w:t>
      </w:r>
      <w:r w:rsidR="00457CA8" w:rsidRPr="001D619E">
        <w:rPr>
          <w:b/>
          <w:lang w:val="en-US"/>
        </w:rPr>
        <w:t xml:space="preserve">si consumabilelor </w:t>
      </w:r>
      <w:r w:rsidR="00457CA8" w:rsidRPr="001D619E">
        <w:rPr>
          <w:b/>
          <w:bCs/>
          <w:lang w:val="en-GB"/>
        </w:rPr>
        <w:t>pentru analizatorul de Hemoglobina glicozilata LD560 (sistem inchis)</w:t>
      </w:r>
      <w:r w:rsidR="001D619E" w:rsidRPr="001D619E">
        <w:rPr>
          <w:b/>
          <w:bCs/>
          <w:lang w:val="en-GB"/>
        </w:rPr>
        <w:t xml:space="preserve"> </w:t>
      </w:r>
      <w:r w:rsidR="00427948" w:rsidRPr="001D619E">
        <w:rPr>
          <w:b/>
          <w:bCs/>
          <w:lang w:val="en-US"/>
        </w:rPr>
        <w:t>pentru 202</w:t>
      </w:r>
      <w:r w:rsidR="00457CA8" w:rsidRPr="001D619E">
        <w:rPr>
          <w:b/>
          <w:bCs/>
          <w:lang w:val="en-US"/>
        </w:rPr>
        <w:t>6</w:t>
      </w:r>
      <w:r w:rsidR="001D619E" w:rsidRPr="001D619E">
        <w:rPr>
          <w:b/>
          <w:lang w:val="en-US"/>
        </w:rPr>
        <w:t xml:space="preserve"> (2)</w:t>
      </w:r>
      <w:r w:rsidRPr="001D619E">
        <w:rPr>
          <w:b/>
          <w:noProof w:val="0"/>
          <w:lang w:val="it-IT" w:eastAsia="ru-RU"/>
        </w:rPr>
        <w:br/>
      </w:r>
      <w:r w:rsidRPr="001D619E">
        <w:rPr>
          <w:bCs/>
          <w:noProof w:val="0"/>
          <w:lang w:val="it-IT" w:eastAsia="ru-RU"/>
        </w:rPr>
        <w:t>prin procedura de achiziție</w:t>
      </w:r>
      <w:r w:rsidR="00427948" w:rsidRPr="001D619E">
        <w:rPr>
          <w:b/>
          <w:noProof w:val="0"/>
          <w:lang w:val="it-IT" w:eastAsia="ru-RU"/>
        </w:rPr>
        <w:t xml:space="preserve"> </w:t>
      </w:r>
      <w:r w:rsidR="00B80522" w:rsidRPr="001D619E">
        <w:rPr>
          <w:b/>
          <w:lang w:val="en-GB"/>
        </w:rPr>
        <w:t>Licitație deschisă</w:t>
      </w:r>
    </w:p>
    <w:p w14:paraId="50329B35" w14:textId="77777777" w:rsidR="001D619E" w:rsidRPr="001D619E" w:rsidRDefault="001D619E" w:rsidP="001D619E">
      <w:pPr>
        <w:shd w:val="clear" w:color="auto" w:fill="FFFFFF" w:themeFill="background1"/>
        <w:rPr>
          <w:b/>
          <w:lang w:val="en-GB"/>
        </w:rPr>
      </w:pPr>
    </w:p>
    <w:p w14:paraId="2F87E4DE" w14:textId="44009DC5" w:rsidR="00A67305" w:rsidRPr="001D619E" w:rsidRDefault="00A67305" w:rsidP="001D619E">
      <w:pPr>
        <w:tabs>
          <w:tab w:val="left" w:pos="284"/>
          <w:tab w:val="right" w:pos="9531"/>
        </w:tabs>
        <w:rPr>
          <w:b/>
          <w:highlight w:val="yellow"/>
          <w:lang w:val="ro-MD"/>
        </w:rPr>
      </w:pPr>
      <w:r w:rsidRPr="001D619E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 w:rsidRPr="001D619E">
        <w:rPr>
          <w:b/>
          <w:highlight w:val="yellow"/>
          <w:lang w:val="ro-MD"/>
        </w:rPr>
        <w:t>DA</w:t>
      </w:r>
    </w:p>
    <w:p w14:paraId="0B63EDB2" w14:textId="785EDF89" w:rsidR="00262591" w:rsidRPr="001D619E" w:rsidRDefault="00A67305" w:rsidP="001D619E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/>
          <w:noProof w:val="0"/>
          <w:lang w:val="it-IT" w:eastAsia="ru-RU"/>
        </w:rPr>
      </w:pPr>
      <w:r w:rsidRPr="001D619E">
        <w:rPr>
          <w:b/>
          <w:highlight w:val="yellow"/>
          <w:lang w:val="ro-MD"/>
        </w:rPr>
        <w:t>Link-ul către planul de achiziții publice publicat:</w:t>
      </w:r>
      <w:r w:rsidR="00B80522" w:rsidRPr="001D619E">
        <w:rPr>
          <w:b/>
          <w:highlight w:val="yellow"/>
          <w:lang w:val="ro-MD"/>
        </w:rPr>
        <w:t xml:space="preserve"> </w:t>
      </w:r>
      <w:r w:rsidR="00B80522" w:rsidRPr="001D619E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1D619E" w:rsidRDefault="00262591" w:rsidP="00262591">
      <w:pPr>
        <w:shd w:val="clear" w:color="auto" w:fill="FFFFFF" w:themeFill="background1"/>
        <w:rPr>
          <w:noProof w:val="0"/>
          <w:lang w:val="it-IT" w:eastAsia="ru-RU"/>
        </w:rPr>
      </w:pPr>
    </w:p>
    <w:p w14:paraId="5BFCC104" w14:textId="0F50AAFC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1D619E">
        <w:rPr>
          <w:b/>
          <w:noProof w:val="0"/>
          <w:lang w:val="en-US" w:eastAsia="ru-RU"/>
        </w:rPr>
        <w:t>Denumirea</w:t>
      </w:r>
      <w:proofErr w:type="spellEnd"/>
      <w:r w:rsidRPr="001D619E">
        <w:rPr>
          <w:b/>
          <w:noProof w:val="0"/>
          <w:lang w:val="ro-MD" w:eastAsia="ru-RU"/>
        </w:rPr>
        <w:t xml:space="preserve"> </w:t>
      </w:r>
      <w:proofErr w:type="spellStart"/>
      <w:r w:rsidRPr="001D619E">
        <w:rPr>
          <w:b/>
          <w:noProof w:val="0"/>
          <w:lang w:val="en-US" w:eastAsia="ru-RU"/>
        </w:rPr>
        <w:t>autorității</w:t>
      </w:r>
      <w:proofErr w:type="spellEnd"/>
      <w:r w:rsidRPr="001D619E">
        <w:rPr>
          <w:b/>
          <w:noProof w:val="0"/>
          <w:lang w:val="ro-MD" w:eastAsia="ru-RU"/>
        </w:rPr>
        <w:t xml:space="preserve"> </w:t>
      </w:r>
      <w:proofErr w:type="spellStart"/>
      <w:r w:rsidRPr="001D619E">
        <w:rPr>
          <w:b/>
          <w:noProof w:val="0"/>
          <w:lang w:val="en-US" w:eastAsia="ru-RU"/>
        </w:rPr>
        <w:t>contractante</w:t>
      </w:r>
      <w:proofErr w:type="spellEnd"/>
      <w:r w:rsidRPr="001D619E">
        <w:rPr>
          <w:b/>
          <w:noProof w:val="0"/>
          <w:lang w:val="en-US" w:eastAsia="ru-RU"/>
        </w:rPr>
        <w:t xml:space="preserve">: </w:t>
      </w:r>
      <w:r w:rsidR="00B80522" w:rsidRPr="001D619E">
        <w:rPr>
          <w:rStyle w:val="Style3Char"/>
          <w:color w:val="000000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1D619E">
        <w:rPr>
          <w:b/>
          <w:noProof w:val="0"/>
          <w:lang w:val="ru-RU" w:eastAsia="ru-RU"/>
        </w:rPr>
        <w:t>IDNO:</w:t>
      </w:r>
      <w:r w:rsidR="00B80522" w:rsidRPr="001D619E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proofErr w:type="spellStart"/>
      <w:r w:rsidRPr="001D619E">
        <w:rPr>
          <w:b/>
          <w:noProof w:val="0"/>
          <w:lang w:val="ru-RU" w:eastAsia="ru-RU"/>
        </w:rPr>
        <w:t>Adresa</w:t>
      </w:r>
      <w:proofErr w:type="spellEnd"/>
      <w:r w:rsidR="00336D82" w:rsidRPr="001D619E">
        <w:rPr>
          <w:color w:val="000000"/>
          <w:shd w:val="clear" w:color="auto" w:fill="FFFFFF"/>
          <w:lang w:val="ru-RU"/>
        </w:rPr>
        <w:t xml:space="preserve"> 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mun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. С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hi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ş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n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ă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u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 xml:space="preserve">, 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str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 xml:space="preserve">. 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C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.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V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î</w:t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>rnav</w:t>
      </w:r>
      <w:r w:rsidR="00336D82" w:rsidRPr="001D619E">
        <w:rPr>
          <w:rStyle w:val="Style3Char"/>
          <w:color w:val="000000"/>
          <w:shd w:val="clear" w:color="auto" w:fill="FFFFFF"/>
          <w:lang w:val="ru-RU"/>
        </w:rPr>
        <w:t>,13</w:t>
      </w:r>
      <w:r w:rsidR="00336D82" w:rsidRPr="001D619E">
        <w:rPr>
          <w:color w:val="000000"/>
          <w:shd w:val="clear" w:color="auto" w:fill="FFFFFF"/>
          <w:lang w:val="en-GB"/>
        </w:rPr>
        <w:t> </w:t>
      </w:r>
    </w:p>
    <w:p w14:paraId="435C84B7" w14:textId="3624527C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1D619E">
        <w:rPr>
          <w:b/>
          <w:noProof w:val="0"/>
          <w:lang w:val="ru-RU" w:eastAsia="ru-RU"/>
        </w:rPr>
        <w:t>Numărul</w:t>
      </w:r>
      <w:r w:rsidRPr="001D619E">
        <w:rPr>
          <w:b/>
          <w:noProof w:val="0"/>
          <w:lang w:val="ro-MD" w:eastAsia="ru-RU"/>
        </w:rPr>
        <w:t xml:space="preserve"> </w:t>
      </w:r>
      <w:r w:rsidRPr="001D619E">
        <w:rPr>
          <w:b/>
          <w:noProof w:val="0"/>
          <w:lang w:val="ru-RU" w:eastAsia="ru-RU"/>
        </w:rPr>
        <w:t>de</w:t>
      </w:r>
      <w:r w:rsidRPr="001D619E">
        <w:rPr>
          <w:b/>
          <w:noProof w:val="0"/>
          <w:lang w:val="ro-MD" w:eastAsia="ru-RU"/>
        </w:rPr>
        <w:t xml:space="preserve"> </w:t>
      </w:r>
      <w:r w:rsidRPr="001D619E">
        <w:rPr>
          <w:b/>
          <w:noProof w:val="0"/>
          <w:lang w:val="ru-RU" w:eastAsia="ru-RU"/>
        </w:rPr>
        <w:t xml:space="preserve">telefon/fax: </w:t>
      </w:r>
      <w:r w:rsidR="00336D82" w:rsidRPr="001D619E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2D6DF34C" w:rsidR="00336D82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1D619E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93E80" w:rsidRPr="001D619E">
        <w:fldChar w:fldCharType="begin"/>
      </w:r>
      <w:r w:rsidR="00F93E80" w:rsidRPr="001D619E">
        <w:instrText xml:space="preserve"> HYPERLINK "mailto:crdm@ms.md" </w:instrText>
      </w:r>
      <w:r w:rsidR="00F93E80" w:rsidRPr="001D619E">
        <w:fldChar w:fldCharType="separate"/>
      </w:r>
      <w:r w:rsidR="00336D82" w:rsidRPr="001D619E">
        <w:rPr>
          <w:shd w:val="clear" w:color="auto" w:fill="FFFFFF"/>
          <w:lang w:val="en-GB"/>
        </w:rPr>
        <w:t>crdm@ms.md</w:t>
      </w:r>
      <w:r w:rsidR="00F93E80" w:rsidRPr="001D619E">
        <w:rPr>
          <w:shd w:val="clear" w:color="auto" w:fill="FFFFFF"/>
          <w:lang w:val="en-GB"/>
        </w:rPr>
        <w:fldChar w:fldCharType="end"/>
      </w:r>
      <w:r w:rsidR="00336D82" w:rsidRPr="001D619E">
        <w:rPr>
          <w:rStyle w:val="Style3Char"/>
          <w:color w:val="000000"/>
          <w:shd w:val="clear" w:color="auto" w:fill="FFFFFF"/>
          <w:lang w:val="en-GB"/>
        </w:rPr>
        <w:t xml:space="preserve">, </w:t>
      </w:r>
      <w:hyperlink r:id="rId6" w:history="1">
        <w:r w:rsidR="00336D82" w:rsidRPr="001D619E">
          <w:t>www.crdm.md</w:t>
        </w:r>
      </w:hyperlink>
      <w:r w:rsidR="00336D82" w:rsidRPr="001D619E">
        <w:t>.</w:t>
      </w:r>
    </w:p>
    <w:p w14:paraId="208C6995" w14:textId="43094EDE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1D619E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1D619E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1D619E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 w:rsidRPr="001D619E">
        <w:rPr>
          <w:lang w:val="en-GB"/>
        </w:rPr>
        <w:t>Nu se aplica</w:t>
      </w:r>
    </w:p>
    <w:p w14:paraId="54C95B4C" w14:textId="1F26E4A0" w:rsidR="004E1F31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val="it-IT" w:eastAsia="ru-RU"/>
        </w:rPr>
      </w:pPr>
      <w:r w:rsidRPr="001D619E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</w:t>
      </w:r>
      <w:r>
        <w:rPr>
          <w:b/>
          <w:noProof w:val="0"/>
          <w:lang w:val="it-IT" w:eastAsia="ru-RU"/>
        </w:rPr>
        <w:t>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1E9FD693" w14:textId="77777777" w:rsidR="002058C5" w:rsidRDefault="002058C5" w:rsidP="002058C5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val="it-IT" w:eastAsia="ru-RU"/>
        </w:rPr>
      </w:pPr>
    </w:p>
    <w:tbl>
      <w:tblPr>
        <w:tblW w:w="105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994"/>
        <w:gridCol w:w="3147"/>
        <w:gridCol w:w="850"/>
        <w:gridCol w:w="709"/>
        <w:gridCol w:w="2126"/>
        <w:gridCol w:w="2127"/>
      </w:tblGrid>
      <w:tr w:rsidR="00F3085F" w:rsidRPr="007B443F" w14:paraId="00C140DC" w14:textId="77777777" w:rsidTr="009B433B">
        <w:trPr>
          <w:trHeight w:val="59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90D9E" w14:textId="77777777" w:rsidR="00F3085F" w:rsidRPr="009B433B" w:rsidRDefault="00F3085F" w:rsidP="006F48AB">
            <w:pPr>
              <w:spacing w:before="120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Nr. d/o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C3200" w14:textId="77777777" w:rsidR="00F3085F" w:rsidRPr="009B433B" w:rsidRDefault="00F3085F" w:rsidP="006F48AB">
            <w:pPr>
              <w:spacing w:before="120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Cod CPV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270E68" w14:textId="77777777" w:rsidR="00F3085F" w:rsidRPr="009B433B" w:rsidRDefault="00F3085F" w:rsidP="006F48AB">
            <w:pPr>
              <w:spacing w:before="120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6E8B" w14:textId="274A891E" w:rsidR="00F3085F" w:rsidRPr="009B433B" w:rsidRDefault="00F3085F" w:rsidP="009B433B">
            <w:pPr>
              <w:spacing w:before="120"/>
              <w:ind w:left="-111" w:right="-108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Unitate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7D9E44" w14:textId="77777777" w:rsidR="00F3085F" w:rsidRPr="009B433B" w:rsidRDefault="00F3085F" w:rsidP="006F48AB">
            <w:pPr>
              <w:spacing w:before="120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D7363" w14:textId="77777777" w:rsidR="00F3085F" w:rsidRPr="009B433B" w:rsidRDefault="00F3085F" w:rsidP="006F48AB">
            <w:pPr>
              <w:spacing w:before="120"/>
              <w:ind w:left="-131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Specificarea tehnică deplină solicitată, Standarde de referință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B09141" w14:textId="77777777" w:rsidR="00F3085F" w:rsidRPr="009B433B" w:rsidRDefault="00F3085F" w:rsidP="006F48AB">
            <w:pPr>
              <w:spacing w:before="120"/>
              <w:ind w:left="-108" w:right="-108"/>
              <w:jc w:val="center"/>
              <w:rPr>
                <w:b/>
                <w:sz w:val="20"/>
                <w:szCs w:val="20"/>
                <w:lang w:val="en-GB"/>
              </w:rPr>
            </w:pPr>
            <w:r w:rsidRPr="009B433B">
              <w:rPr>
                <w:b/>
                <w:sz w:val="20"/>
                <w:szCs w:val="20"/>
                <w:lang w:val="en-GB"/>
              </w:rPr>
              <w:t>Valoarea estimate (se va indica pentru fiecare lot în parte) fara TVA</w:t>
            </w:r>
          </w:p>
        </w:tc>
      </w:tr>
      <w:tr w:rsidR="009B433B" w:rsidRPr="007B443F" w14:paraId="73449209" w14:textId="77777777" w:rsidTr="009B433B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6181" w14:textId="1A2B191A" w:rsidR="009B433B" w:rsidRPr="001D619E" w:rsidRDefault="009B433B" w:rsidP="009B433B">
            <w:pPr>
              <w:jc w:val="center"/>
              <w:rPr>
                <w:b/>
                <w:bCs/>
                <w:lang w:val="en-US"/>
              </w:rPr>
            </w:pPr>
            <w:r w:rsidRPr="001D619E">
              <w:rPr>
                <w:b/>
                <w:bCs/>
                <w:lang w:val="en-US"/>
              </w:rPr>
              <w:t>1</w:t>
            </w:r>
          </w:p>
        </w:tc>
        <w:tc>
          <w:tcPr>
            <w:tcW w:w="9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AA36" w14:textId="59DB12FA" w:rsidR="009B433B" w:rsidRPr="001D619E" w:rsidRDefault="009B433B" w:rsidP="009B433B">
            <w:pPr>
              <w:jc w:val="center"/>
              <w:rPr>
                <w:lang w:val="en-GB"/>
              </w:rPr>
            </w:pPr>
            <w:r w:rsidRPr="001D619E">
              <w:rPr>
                <w:b/>
                <w:bCs/>
                <w:lang w:val="en-US"/>
              </w:rPr>
              <w:t>Reagenti pentru analizatorul de Hemoglobina glicozilata LD560</w:t>
            </w:r>
          </w:p>
        </w:tc>
      </w:tr>
      <w:tr w:rsidR="00F3085F" w:rsidRPr="000B363B" w14:paraId="007EFF2E" w14:textId="77777777" w:rsidTr="001D619E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5ADB" w14:textId="6F79D5B5" w:rsidR="00F3085F" w:rsidRPr="001D619E" w:rsidRDefault="009B433B" w:rsidP="009B433B">
            <w:pPr>
              <w:jc w:val="center"/>
              <w:rPr>
                <w:lang w:val="en-US"/>
              </w:rPr>
            </w:pPr>
            <w:r w:rsidRPr="001D619E">
              <w:rPr>
                <w:lang w:val="en-US"/>
              </w:rPr>
              <w:t>1</w:t>
            </w:r>
            <w:r w:rsidR="00F3085F" w:rsidRPr="001D619E">
              <w:t>.1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5981" w14:textId="77777777" w:rsidR="00F3085F" w:rsidRPr="001D619E" w:rsidRDefault="00F3085F" w:rsidP="001D619E">
            <w:pPr>
              <w:jc w:val="center"/>
            </w:pPr>
            <w:r w:rsidRPr="001D619E">
              <w:t>33696500-0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6A73" w14:textId="77777777" w:rsidR="00F3085F" w:rsidRPr="001D619E" w:rsidRDefault="00F3085F" w:rsidP="001D619E">
            <w:r w:rsidRPr="001D619E">
              <w:t>Reagent pack pentru 600 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ADA4" w14:textId="2DD82F17" w:rsidR="00F3085F" w:rsidRPr="001D619E" w:rsidRDefault="00F3085F" w:rsidP="009B433B">
            <w:pPr>
              <w:jc w:val="center"/>
              <w:rPr>
                <w:lang w:val="en-GB"/>
              </w:rPr>
            </w:pPr>
            <w:r w:rsidRPr="001D619E"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740D" w14:textId="77777777" w:rsidR="00F3085F" w:rsidRPr="001D619E" w:rsidRDefault="00F3085F" w:rsidP="009B433B">
            <w:pPr>
              <w:jc w:val="center"/>
            </w:pPr>
            <w:r w:rsidRPr="001D619E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D9C9" w14:textId="77777777" w:rsidR="00F3085F" w:rsidRPr="001D619E" w:rsidRDefault="00F3085F" w:rsidP="009B433B">
            <w:pPr>
              <w:rPr>
                <w:lang w:val="en-GB"/>
              </w:rPr>
            </w:pPr>
            <w:r w:rsidRPr="001D619E">
              <w:rPr>
                <w:lang w:val="en-GB"/>
              </w:rPr>
              <w:t xml:space="preserve">Compatibil cu  analizatorul </w:t>
            </w:r>
            <w:r w:rsidRPr="001D619E">
              <w:rPr>
                <w:lang w:val="en-US"/>
              </w:rPr>
              <w:t>LD560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BD4D" w14:textId="62E9F2BC" w:rsidR="00F3085F" w:rsidRPr="001D619E" w:rsidRDefault="00F3085F" w:rsidP="009B433B">
            <w:pPr>
              <w:spacing w:before="120"/>
              <w:jc w:val="center"/>
              <w:rPr>
                <w:lang w:val="en-GB"/>
              </w:rPr>
            </w:pPr>
          </w:p>
        </w:tc>
      </w:tr>
      <w:tr w:rsidR="001D619E" w:rsidRPr="00D27330" w14:paraId="4ED06C06" w14:textId="77777777" w:rsidTr="00B37294">
        <w:trPr>
          <w:trHeight w:val="35"/>
        </w:trPr>
        <w:tc>
          <w:tcPr>
            <w:tcW w:w="83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AA93" w14:textId="642CBFB0" w:rsidR="001D619E" w:rsidRPr="001D619E" w:rsidRDefault="001D619E" w:rsidP="006F48AB">
            <w:pPr>
              <w:ind w:right="-108"/>
              <w:jc w:val="center"/>
              <w:rPr>
                <w:b/>
                <w:bCs/>
                <w:lang w:val="en-US"/>
              </w:rPr>
            </w:pPr>
            <w:proofErr w:type="spellStart"/>
            <w:r w:rsidRPr="001D619E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1D619E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D619E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1D619E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D619E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994DB" w14:textId="3A8D89BD" w:rsidR="001D619E" w:rsidRPr="001D619E" w:rsidRDefault="001D619E" w:rsidP="006F48AB">
            <w:pPr>
              <w:jc w:val="center"/>
              <w:rPr>
                <w:b/>
                <w:bCs/>
                <w:lang w:val="en-US"/>
              </w:rPr>
            </w:pPr>
            <w:r w:rsidRPr="001D619E">
              <w:rPr>
                <w:b/>
                <w:bCs/>
                <w:lang w:val="en-US"/>
              </w:rPr>
              <w:t>117 000.00</w:t>
            </w:r>
          </w:p>
        </w:tc>
      </w:tr>
    </w:tbl>
    <w:p w14:paraId="2A2DB5DE" w14:textId="77777777" w:rsidR="004E1F31" w:rsidRPr="004403F8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p w14:paraId="54FC83C0" w14:textId="7B4423BF" w:rsidR="00EA18C1" w:rsidRPr="0015302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24567">
        <w:rPr>
          <w:b/>
          <w:noProof w:val="0"/>
          <w:lang w:eastAsia="ru-RU"/>
        </w:rPr>
        <w:t>nu se aplica</w:t>
      </w:r>
    </w:p>
    <w:p w14:paraId="5DD3F2F4" w14:textId="77777777" w:rsidR="00262591" w:rsidRPr="00646BE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E2264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CE34C8">
        <w:rPr>
          <w:noProof w:val="0"/>
          <w:lang w:val="it-IT" w:eastAsia="ru-RU"/>
        </w:rPr>
        <w:t xml:space="preserve">Pentru un singur </w:t>
      </w:r>
      <w:r w:rsidRPr="00CE34C8">
        <w:rPr>
          <w:noProof w:val="0"/>
          <w:lang w:val="ru-RU" w:eastAsia="ru-RU"/>
        </w:rPr>
        <w:t>lot</w:t>
      </w:r>
      <w:r w:rsidRPr="00E22645">
        <w:rPr>
          <w:noProof w:val="0"/>
          <w:u w:val="single"/>
          <w:lang w:val="ru-RU" w:eastAsia="ru-RU"/>
        </w:rPr>
        <w:t>;</w:t>
      </w:r>
      <w:r w:rsidR="00E22645" w:rsidRPr="00E22645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  <w:r w:rsidR="00CE34C8">
        <w:rPr>
          <w:noProof w:val="0"/>
          <w:lang w:val="en-US" w:eastAsia="ru-RU"/>
        </w:rPr>
        <w:t>+</w:t>
      </w:r>
    </w:p>
    <w:p w14:paraId="2305043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2FB0FD72" w14:textId="52AB3A37" w:rsidR="00262591" w:rsidRPr="00E13EC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6554568" w14:textId="0E087EA9" w:rsidR="00EA18C1" w:rsidRPr="0015302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22645" w:rsidRPr="0094296A">
        <w:rPr>
          <w:noProof w:val="0"/>
          <w:sz w:val="20"/>
          <w:lang w:val="en-US" w:eastAsia="ru-RU"/>
        </w:rPr>
        <w:t xml:space="preserve">nu se </w:t>
      </w:r>
      <w:proofErr w:type="spellStart"/>
      <w:r w:rsidR="00E22645" w:rsidRPr="0094296A">
        <w:rPr>
          <w:noProof w:val="0"/>
          <w:sz w:val="20"/>
          <w:lang w:val="en-US" w:eastAsia="ru-RU"/>
        </w:rPr>
        <w:t>admite</w:t>
      </w:r>
      <w:proofErr w:type="spellEnd"/>
      <w:r w:rsidR="00E22645" w:rsidRPr="00BE362C">
        <w:rPr>
          <w:b/>
          <w:noProof w:val="0"/>
          <w:lang w:val="it-IT" w:eastAsia="ru-RU"/>
        </w:rPr>
        <w:t xml:space="preserve"> </w:t>
      </w:r>
    </w:p>
    <w:p w14:paraId="14B0B7E3" w14:textId="3053B802" w:rsidR="00262591" w:rsidRPr="002B7209" w:rsidRDefault="00262591" w:rsidP="001D619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22645" w:rsidRPr="00122398">
        <w:rPr>
          <w:b/>
          <w:noProof w:val="0"/>
          <w:u w:val="single"/>
          <w:lang w:val="it-IT" w:eastAsia="ru-RU"/>
        </w:rPr>
        <w:t xml:space="preserve">la necesitate in termen de </w:t>
      </w:r>
      <w:r w:rsidR="00453CC2">
        <w:rPr>
          <w:b/>
          <w:noProof w:val="0"/>
          <w:u w:val="single"/>
          <w:lang w:val="it-IT" w:eastAsia="ru-RU"/>
        </w:rPr>
        <w:t xml:space="preserve">pina la </w:t>
      </w:r>
      <w:r w:rsidR="00E22645" w:rsidRPr="00122398">
        <w:rPr>
          <w:b/>
          <w:noProof w:val="0"/>
          <w:u w:val="single"/>
          <w:lang w:val="it-IT" w:eastAsia="ru-RU"/>
        </w:rPr>
        <w:t>30 zile lucratoare de la comanda scrisa a cumpartatorului.</w:t>
      </w:r>
      <w:r w:rsidR="002B7209" w:rsidRPr="002B7209">
        <w:rPr>
          <w:b/>
          <w:sz w:val="22"/>
          <w:szCs w:val="22"/>
          <w:lang w:val="en-GB"/>
        </w:rPr>
        <w:t xml:space="preserve"> </w:t>
      </w:r>
      <w:r w:rsidR="002B7209" w:rsidRPr="00C61D63">
        <w:rPr>
          <w:b/>
          <w:sz w:val="22"/>
          <w:szCs w:val="22"/>
          <w:lang w:val="en-GB"/>
        </w:rPr>
        <w:t>Termen de achitare</w:t>
      </w:r>
      <w:r w:rsidR="002B7209" w:rsidRPr="00C61D63">
        <w:rPr>
          <w:b/>
          <w:sz w:val="22"/>
          <w:szCs w:val="22"/>
          <w:lang w:val="en-US"/>
        </w:rPr>
        <w:t>:</w:t>
      </w:r>
      <w:r w:rsidR="002B7209">
        <w:rPr>
          <w:b/>
          <w:sz w:val="22"/>
          <w:szCs w:val="22"/>
          <w:lang w:val="en-US"/>
        </w:rPr>
        <w:t xml:space="preserve">pina la </w:t>
      </w:r>
      <w:r w:rsidR="002B7209" w:rsidRPr="00C61D63">
        <w:rPr>
          <w:b/>
          <w:sz w:val="22"/>
          <w:szCs w:val="22"/>
          <w:lang w:val="ro-MD"/>
        </w:rPr>
        <w:t xml:space="preserve"> </w:t>
      </w:r>
      <w:r w:rsidR="002B7209">
        <w:rPr>
          <w:b/>
          <w:sz w:val="22"/>
          <w:szCs w:val="22"/>
          <w:lang w:val="ro-MD"/>
        </w:rPr>
        <w:t>6</w:t>
      </w:r>
      <w:r w:rsidR="002B7209" w:rsidRPr="00C61D63">
        <w:rPr>
          <w:b/>
          <w:sz w:val="22"/>
          <w:szCs w:val="22"/>
          <w:lang w:val="ro-MD"/>
        </w:rPr>
        <w:t>0 zile dupa livrare. Termen de semnare a contractului</w:t>
      </w:r>
      <w:r w:rsidR="002B7209" w:rsidRPr="00C61D63">
        <w:rPr>
          <w:b/>
          <w:sz w:val="22"/>
          <w:szCs w:val="22"/>
          <w:lang w:val="en-US"/>
        </w:rPr>
        <w:t xml:space="preserve">: </w:t>
      </w:r>
      <w:r w:rsidR="002B7209">
        <w:rPr>
          <w:b/>
          <w:sz w:val="22"/>
          <w:szCs w:val="22"/>
          <w:lang w:val="en-US"/>
        </w:rPr>
        <w:t xml:space="preserve">maxim </w:t>
      </w:r>
      <w:r w:rsidR="002B7209" w:rsidRPr="00C61D63">
        <w:rPr>
          <w:b/>
          <w:sz w:val="22"/>
          <w:szCs w:val="22"/>
          <w:lang w:val="en-US"/>
        </w:rPr>
        <w:t>10 zile de la primirea contractului</w:t>
      </w:r>
    </w:p>
    <w:p w14:paraId="5A8B3723" w14:textId="6F2866A2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E22645">
        <w:rPr>
          <w:b/>
          <w:noProof w:val="0"/>
          <w:lang w:val="it-IT" w:eastAsia="ru-RU"/>
        </w:rPr>
        <w:t xml:space="preserve"> 31.12.202</w:t>
      </w:r>
      <w:r w:rsidR="00AD6677">
        <w:rPr>
          <w:b/>
          <w:noProof w:val="0"/>
          <w:lang w:val="it-IT" w:eastAsia="ru-RU"/>
        </w:rPr>
        <w:t>6</w:t>
      </w:r>
    </w:p>
    <w:p w14:paraId="07F1A2FA" w14:textId="0C86FB17" w:rsidR="00262591" w:rsidRPr="00122398" w:rsidRDefault="00262591" w:rsidP="001D619E">
      <w:pPr>
        <w:numPr>
          <w:ilvl w:val="0"/>
          <w:numId w:val="2"/>
        </w:numPr>
        <w:tabs>
          <w:tab w:val="right" w:pos="426"/>
        </w:tabs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122398">
        <w:rPr>
          <w:noProof w:val="0"/>
          <w:sz w:val="20"/>
          <w:lang w:val="en-US" w:eastAsia="ru-RU"/>
        </w:rPr>
        <w:t>nu</w:t>
      </w:r>
    </w:p>
    <w:p w14:paraId="4BB63634" w14:textId="1B4056F1" w:rsidR="001D619E" w:rsidRPr="001D619E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22398">
        <w:rPr>
          <w:b/>
          <w:noProof w:val="0"/>
          <w:lang w:val="it-IT" w:eastAsia="ru-RU"/>
        </w:rPr>
        <w:t>nu</w:t>
      </w:r>
    </w:p>
    <w:p w14:paraId="4E196DDF" w14:textId="40FFB122" w:rsidR="00EA18C1" w:rsidRPr="0015302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3152"/>
        <w:gridCol w:w="3712"/>
        <w:gridCol w:w="2562"/>
      </w:tblGrid>
      <w:tr w:rsidR="00262591" w:rsidRPr="00BE362C" w14:paraId="0A0852D7" w14:textId="77777777" w:rsidTr="001D619E">
        <w:tc>
          <w:tcPr>
            <w:tcW w:w="0" w:type="auto"/>
            <w:shd w:val="clear" w:color="auto" w:fill="auto"/>
          </w:tcPr>
          <w:p w14:paraId="0C8DDA95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52" w:type="dxa"/>
            <w:shd w:val="clear" w:color="auto" w:fill="auto"/>
          </w:tcPr>
          <w:p w14:paraId="39074D9C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712" w:type="dxa"/>
            <w:shd w:val="clear" w:color="auto" w:fill="auto"/>
          </w:tcPr>
          <w:p w14:paraId="771DA761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562" w:type="dxa"/>
            <w:shd w:val="clear" w:color="auto" w:fill="auto"/>
          </w:tcPr>
          <w:p w14:paraId="47AB19C4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91404" w:rsidRPr="00BE362C" w14:paraId="1EAD6D18" w14:textId="77777777" w:rsidTr="001D619E">
        <w:tc>
          <w:tcPr>
            <w:tcW w:w="0" w:type="auto"/>
            <w:shd w:val="clear" w:color="auto" w:fill="auto"/>
          </w:tcPr>
          <w:p w14:paraId="7C5EC563" w14:textId="07E0B9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3152" w:type="dxa"/>
            <w:shd w:val="clear" w:color="auto" w:fill="auto"/>
          </w:tcPr>
          <w:p w14:paraId="5AC76B83" w14:textId="53285A9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DUAE</w:t>
            </w:r>
          </w:p>
        </w:tc>
        <w:tc>
          <w:tcPr>
            <w:tcW w:w="3712" w:type="dxa"/>
            <w:shd w:val="clear" w:color="auto" w:fill="auto"/>
          </w:tcPr>
          <w:p w14:paraId="2F7466DE" w14:textId="4E27A95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2562" w:type="dxa"/>
            <w:shd w:val="clear" w:color="auto" w:fill="auto"/>
          </w:tcPr>
          <w:p w14:paraId="1F9B2A2B" w14:textId="62987D0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  <w:tr w:rsidR="00491404" w:rsidRPr="00BE362C" w14:paraId="15D4158F" w14:textId="77777777" w:rsidTr="001D619E">
        <w:tc>
          <w:tcPr>
            <w:tcW w:w="0" w:type="auto"/>
            <w:shd w:val="clear" w:color="auto" w:fill="auto"/>
          </w:tcPr>
          <w:p w14:paraId="7E3EF168" w14:textId="0F01F44D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2</w:t>
            </w:r>
          </w:p>
        </w:tc>
        <w:tc>
          <w:tcPr>
            <w:tcW w:w="3152" w:type="dxa"/>
            <w:shd w:val="clear" w:color="auto" w:fill="auto"/>
          </w:tcPr>
          <w:p w14:paraId="4FC00BC1" w14:textId="5905F7A0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</w:p>
        </w:tc>
        <w:tc>
          <w:tcPr>
            <w:tcW w:w="3712" w:type="dxa"/>
            <w:shd w:val="clear" w:color="auto" w:fill="auto"/>
          </w:tcPr>
          <w:p w14:paraId="158FD763" w14:textId="54F9A4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– copie – emis de ASP,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4A46B67F" w14:textId="081BE6C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580D952E" w14:textId="77777777" w:rsidTr="001D619E">
        <w:tc>
          <w:tcPr>
            <w:tcW w:w="0" w:type="auto"/>
            <w:shd w:val="clear" w:color="auto" w:fill="auto"/>
          </w:tcPr>
          <w:p w14:paraId="4C897F2F" w14:textId="317236D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3152" w:type="dxa"/>
            <w:shd w:val="clear" w:color="auto" w:fill="auto"/>
          </w:tcPr>
          <w:p w14:paraId="51E102BE" w14:textId="05AFA7D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Termenul de valabilitate</w:t>
            </w:r>
          </w:p>
        </w:tc>
        <w:tc>
          <w:tcPr>
            <w:tcW w:w="3712" w:type="dxa"/>
            <w:shd w:val="clear" w:color="auto" w:fill="auto"/>
          </w:tcPr>
          <w:p w14:paraId="4033169A" w14:textId="3EC57C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Minim 12 luni de la livrare</w:t>
            </w:r>
          </w:p>
        </w:tc>
        <w:tc>
          <w:tcPr>
            <w:tcW w:w="2562" w:type="dxa"/>
            <w:shd w:val="clear" w:color="auto" w:fill="auto"/>
          </w:tcPr>
          <w:p w14:paraId="02F6FB26" w14:textId="3950AA3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1C902F9D" w14:textId="77777777" w:rsidTr="001D619E">
        <w:tc>
          <w:tcPr>
            <w:tcW w:w="0" w:type="auto"/>
            <w:shd w:val="clear" w:color="auto" w:fill="auto"/>
          </w:tcPr>
          <w:p w14:paraId="45126CF0" w14:textId="669E1A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3152" w:type="dxa"/>
            <w:shd w:val="clear" w:color="auto" w:fill="auto"/>
          </w:tcPr>
          <w:p w14:paraId="6EEA0B3A" w14:textId="5A5B49E8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712" w:type="dxa"/>
            <w:shd w:val="clear" w:color="auto" w:fill="auto"/>
          </w:tcPr>
          <w:p w14:paraId="23BD9A52" w14:textId="7B2F1E8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2562" w:type="dxa"/>
            <w:shd w:val="clear" w:color="auto" w:fill="auto"/>
          </w:tcPr>
          <w:p w14:paraId="3BD60525" w14:textId="59B3D5D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5C745F64" w14:textId="77777777" w:rsidTr="001D619E">
        <w:tc>
          <w:tcPr>
            <w:tcW w:w="0" w:type="auto"/>
            <w:shd w:val="clear" w:color="auto" w:fill="auto"/>
          </w:tcPr>
          <w:p w14:paraId="381DD2FD" w14:textId="631EC7F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5</w:t>
            </w:r>
          </w:p>
        </w:tc>
        <w:tc>
          <w:tcPr>
            <w:tcW w:w="3152" w:type="dxa"/>
            <w:shd w:val="clear" w:color="auto" w:fill="auto"/>
          </w:tcPr>
          <w:p w14:paraId="6B340787" w14:textId="65E19795" w:rsidR="00AD6677" w:rsidRPr="00BE362C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Raportul financiar</w:t>
            </w:r>
          </w:p>
        </w:tc>
        <w:tc>
          <w:tcPr>
            <w:tcW w:w="3712" w:type="dxa"/>
            <w:shd w:val="clear" w:color="auto" w:fill="auto"/>
          </w:tcPr>
          <w:p w14:paraId="4611BB28" w14:textId="650DCF1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Copie – confirmată prin semnătura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3145C3C6" w14:textId="3DCE48E3" w:rsidR="00AD6677" w:rsidRPr="009B433B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AD6677" w:rsidRPr="00BE362C" w14:paraId="09DCA5A3" w14:textId="77777777" w:rsidTr="001D619E">
        <w:tc>
          <w:tcPr>
            <w:tcW w:w="0" w:type="auto"/>
            <w:shd w:val="clear" w:color="auto" w:fill="auto"/>
          </w:tcPr>
          <w:p w14:paraId="1A84C691" w14:textId="559CA487" w:rsidR="00AD6677" w:rsidRPr="001D619E" w:rsidRDefault="001D619E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1D619E">
              <w:rPr>
                <w:iCs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3152" w:type="dxa"/>
            <w:shd w:val="clear" w:color="auto" w:fill="auto"/>
          </w:tcPr>
          <w:p w14:paraId="72C25E19" w14:textId="634FB6DC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Lista Fondatorilor (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3712" w:type="dxa"/>
            <w:shd w:val="clear" w:color="auto" w:fill="auto"/>
          </w:tcPr>
          <w:p w14:paraId="25A0D27B" w14:textId="69FBC1A2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copie 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</w:t>
            </w:r>
          </w:p>
        </w:tc>
        <w:tc>
          <w:tcPr>
            <w:tcW w:w="2562" w:type="dxa"/>
            <w:shd w:val="clear" w:color="auto" w:fill="auto"/>
          </w:tcPr>
          <w:p w14:paraId="25B773A7" w14:textId="0EFE504B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AD6677" w:rsidRPr="00BE362C" w14:paraId="47F0576B" w14:textId="77777777" w:rsidTr="001D619E">
        <w:tc>
          <w:tcPr>
            <w:tcW w:w="0" w:type="auto"/>
            <w:shd w:val="clear" w:color="auto" w:fill="auto"/>
          </w:tcPr>
          <w:p w14:paraId="5405F7B2" w14:textId="3E0D18D1" w:rsidR="00AD6677" w:rsidRPr="001D619E" w:rsidRDefault="001D619E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en-US" w:eastAsia="ru-RU"/>
              </w:rPr>
            </w:pPr>
            <w:r w:rsidRPr="001D619E">
              <w:rPr>
                <w:iCs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3152" w:type="dxa"/>
            <w:shd w:val="clear" w:color="auto" w:fill="auto"/>
          </w:tcPr>
          <w:p w14:paraId="03FC4015" w14:textId="37FB0216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3712" w:type="dxa"/>
            <w:shd w:val="clear" w:color="auto" w:fill="auto"/>
          </w:tcPr>
          <w:p w14:paraId="7F3325FD" w14:textId="16451501" w:rsidR="00AD6677" w:rsidRPr="00491404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68455C3C" w14:textId="010B41EB" w:rsidR="00AD6677" w:rsidRPr="00AD6677" w:rsidRDefault="00AD6677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1D619E" w:rsidRPr="00BE362C" w14:paraId="4CCA6AAA" w14:textId="77777777" w:rsidTr="001D619E">
        <w:tc>
          <w:tcPr>
            <w:tcW w:w="0" w:type="auto"/>
            <w:shd w:val="clear" w:color="auto" w:fill="auto"/>
          </w:tcPr>
          <w:p w14:paraId="6DB54634" w14:textId="0FA66433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8</w:t>
            </w:r>
          </w:p>
        </w:tc>
        <w:tc>
          <w:tcPr>
            <w:tcW w:w="3152" w:type="dxa"/>
            <w:shd w:val="clear" w:color="auto" w:fill="auto"/>
          </w:tcPr>
          <w:p w14:paraId="5E533BF0" w14:textId="35500219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712" w:type="dxa"/>
            <w:shd w:val="clear" w:color="auto" w:fill="auto"/>
          </w:tcPr>
          <w:p w14:paraId="4E62B3E4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9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3B9C030D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6B2DDFAA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59EA63B5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100006C6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6C10A29C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553B1BDA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57A86AA9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cu nota “Garanția pentru ofertă la procedura de achiziție publică nr. </w:t>
            </w:r>
            <w:r w:rsidRPr="00C61D63">
              <w:rPr>
                <w:i/>
                <w:color w:val="000000" w:themeColor="text1"/>
                <w:sz w:val="16"/>
                <w:szCs w:val="16"/>
              </w:rPr>
              <w:t>______ din ___________”</w:t>
            </w:r>
            <w:r w:rsidRPr="00C61D63">
              <w:rPr>
                <w:iCs/>
                <w:sz w:val="16"/>
                <w:szCs w:val="16"/>
              </w:rPr>
              <w:t xml:space="preserve"> </w:t>
            </w:r>
          </w:p>
          <w:p w14:paraId="3A2F5A8D" w14:textId="7310C7E2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</w:rPr>
              <w:t>Confirmat prin semnătura electronică</w:t>
            </w:r>
          </w:p>
        </w:tc>
        <w:tc>
          <w:tcPr>
            <w:tcW w:w="2562" w:type="dxa"/>
            <w:shd w:val="clear" w:color="auto" w:fill="auto"/>
          </w:tcPr>
          <w:p w14:paraId="45B1B06F" w14:textId="218F8517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1D619E" w:rsidRPr="00BE362C" w14:paraId="2F501BAD" w14:textId="77777777" w:rsidTr="001D619E">
        <w:tc>
          <w:tcPr>
            <w:tcW w:w="0" w:type="auto"/>
            <w:shd w:val="clear" w:color="auto" w:fill="auto"/>
          </w:tcPr>
          <w:p w14:paraId="22BFB5C3" w14:textId="7D5EB6A4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9</w:t>
            </w:r>
          </w:p>
        </w:tc>
        <w:tc>
          <w:tcPr>
            <w:tcW w:w="3152" w:type="dxa"/>
            <w:shd w:val="clear" w:color="auto" w:fill="auto"/>
          </w:tcPr>
          <w:p w14:paraId="2FACB542" w14:textId="5FEFB4F9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3712" w:type="dxa"/>
            <w:shd w:val="clear" w:color="auto" w:fill="auto"/>
          </w:tcPr>
          <w:p w14:paraId="054CAF4B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10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69ED8FEF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59B7ACCC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766CFA4E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4DCB6744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0F4568F5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74D83CE4" w14:textId="77777777" w:rsidR="001D619E" w:rsidRPr="00C61D63" w:rsidRDefault="001D619E" w:rsidP="001D619E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26A4F862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21D97D54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cu nota “Garanția de bună execuție a contractului atribuit la procedura de achiziție publică </w:t>
            </w:r>
          </w:p>
          <w:p w14:paraId="2FA9BC0F" w14:textId="77777777" w:rsidR="001D619E" w:rsidRPr="00C61D63" w:rsidRDefault="001D619E" w:rsidP="001D619E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nr. ______ din ___________”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</w:p>
          <w:p w14:paraId="0FB28064" w14:textId="1DA05C4D" w:rsidR="001D619E" w:rsidRPr="001C41FD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Confirmat prin semnătura electronică</w:t>
            </w:r>
          </w:p>
        </w:tc>
        <w:tc>
          <w:tcPr>
            <w:tcW w:w="2562" w:type="dxa"/>
            <w:shd w:val="clear" w:color="auto" w:fill="auto"/>
          </w:tcPr>
          <w:p w14:paraId="4DF446E2" w14:textId="56C01318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Obligatoriu</w:t>
            </w:r>
          </w:p>
        </w:tc>
      </w:tr>
      <w:tr w:rsidR="001D619E" w:rsidRPr="00BE362C" w14:paraId="6D428638" w14:textId="77777777" w:rsidTr="001D619E">
        <w:tc>
          <w:tcPr>
            <w:tcW w:w="0" w:type="auto"/>
            <w:shd w:val="clear" w:color="auto" w:fill="auto"/>
          </w:tcPr>
          <w:p w14:paraId="428042F0" w14:textId="3591A1AC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10</w:t>
            </w:r>
          </w:p>
        </w:tc>
        <w:tc>
          <w:tcPr>
            <w:tcW w:w="3152" w:type="dxa"/>
            <w:shd w:val="clear" w:color="auto" w:fill="auto"/>
          </w:tcPr>
          <w:p w14:paraId="4D94B79F" w14:textId="7BE2D1D4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3712" w:type="dxa"/>
            <w:shd w:val="clear" w:color="auto" w:fill="auto"/>
          </w:tcPr>
          <w:p w14:paraId="5D551EB5" w14:textId="4880FA16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 22),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2587FEB1" w14:textId="031C0402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1D619E" w:rsidRPr="00BE362C" w14:paraId="41E5178B" w14:textId="77777777" w:rsidTr="001D619E">
        <w:tc>
          <w:tcPr>
            <w:tcW w:w="0" w:type="auto"/>
            <w:shd w:val="clear" w:color="auto" w:fill="auto"/>
          </w:tcPr>
          <w:p w14:paraId="0C649DEF" w14:textId="2EF41322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11</w:t>
            </w:r>
          </w:p>
        </w:tc>
        <w:tc>
          <w:tcPr>
            <w:tcW w:w="3152" w:type="dxa"/>
            <w:shd w:val="clear" w:color="auto" w:fill="auto"/>
          </w:tcPr>
          <w:p w14:paraId="0B0B93BF" w14:textId="7AB20A30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Specificații de preț</w:t>
            </w:r>
          </w:p>
        </w:tc>
        <w:tc>
          <w:tcPr>
            <w:tcW w:w="3712" w:type="dxa"/>
            <w:shd w:val="clear" w:color="auto" w:fill="auto"/>
          </w:tcPr>
          <w:p w14:paraId="562FC985" w14:textId="2DF2CC11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23),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2562" w:type="dxa"/>
            <w:shd w:val="clear" w:color="auto" w:fill="auto"/>
          </w:tcPr>
          <w:p w14:paraId="0252E9EF" w14:textId="40C5881A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1D619E" w:rsidRPr="00BE362C" w14:paraId="32B4CFCF" w14:textId="77777777" w:rsidTr="001D619E">
        <w:tc>
          <w:tcPr>
            <w:tcW w:w="0" w:type="auto"/>
            <w:shd w:val="clear" w:color="auto" w:fill="auto"/>
          </w:tcPr>
          <w:p w14:paraId="360BBA74" w14:textId="648EDC69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12</w:t>
            </w:r>
          </w:p>
        </w:tc>
        <w:tc>
          <w:tcPr>
            <w:tcW w:w="3152" w:type="dxa"/>
            <w:shd w:val="clear" w:color="auto" w:fill="auto"/>
          </w:tcPr>
          <w:p w14:paraId="7AFCD638" w14:textId="11EAB105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Scrisoare de garanție că reagentii si consumabilele sunt compatibile</w:t>
            </w:r>
          </w:p>
        </w:tc>
        <w:tc>
          <w:tcPr>
            <w:tcW w:w="3712" w:type="dxa"/>
            <w:shd w:val="clear" w:color="auto" w:fill="auto"/>
          </w:tcPr>
          <w:p w14:paraId="50B319A1" w14:textId="51891FBB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2562" w:type="dxa"/>
            <w:shd w:val="clear" w:color="auto" w:fill="auto"/>
          </w:tcPr>
          <w:p w14:paraId="01EB15ED" w14:textId="6B64DAB4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1D619E" w:rsidRPr="00BE362C" w14:paraId="6C5EC084" w14:textId="77777777" w:rsidTr="001D619E">
        <w:tc>
          <w:tcPr>
            <w:tcW w:w="0" w:type="auto"/>
            <w:shd w:val="clear" w:color="auto" w:fill="auto"/>
          </w:tcPr>
          <w:p w14:paraId="0286034B" w14:textId="57AA98E9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13</w:t>
            </w:r>
          </w:p>
        </w:tc>
        <w:tc>
          <w:tcPr>
            <w:tcW w:w="3152" w:type="dxa"/>
            <w:shd w:val="clear" w:color="auto" w:fill="auto"/>
          </w:tcPr>
          <w:p w14:paraId="6A3912CF" w14:textId="524214AD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rStyle w:val="Style3Char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712" w:type="dxa"/>
            <w:shd w:val="clear" w:color="auto" w:fill="auto"/>
          </w:tcPr>
          <w:p w14:paraId="2A9382BE" w14:textId="0460B273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2562" w:type="dxa"/>
            <w:shd w:val="clear" w:color="auto" w:fill="auto"/>
          </w:tcPr>
          <w:p w14:paraId="780B80F2" w14:textId="07E5C2DE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r>
              <w:rPr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1D619E" w:rsidRPr="00BE362C" w14:paraId="38D6233A" w14:textId="77777777" w:rsidTr="001D619E">
        <w:tc>
          <w:tcPr>
            <w:tcW w:w="0" w:type="auto"/>
            <w:shd w:val="clear" w:color="auto" w:fill="auto"/>
          </w:tcPr>
          <w:p w14:paraId="2A4228D8" w14:textId="46B90AA5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14</w:t>
            </w:r>
          </w:p>
        </w:tc>
        <w:tc>
          <w:tcPr>
            <w:tcW w:w="3152" w:type="dxa"/>
            <w:shd w:val="clear" w:color="auto" w:fill="auto"/>
          </w:tcPr>
          <w:p w14:paraId="4725A209" w14:textId="5E177419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Mostre</w:t>
            </w:r>
          </w:p>
        </w:tc>
        <w:tc>
          <w:tcPr>
            <w:tcW w:w="3712" w:type="dxa"/>
            <w:shd w:val="clear" w:color="auto" w:fill="auto"/>
          </w:tcPr>
          <w:p w14:paraId="09C61C9F" w14:textId="44CDD4D3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562" w:type="dxa"/>
            <w:shd w:val="clear" w:color="auto" w:fill="auto"/>
          </w:tcPr>
          <w:p w14:paraId="1044C214" w14:textId="39AA114B" w:rsidR="001D619E" w:rsidRPr="00153026" w:rsidRDefault="001D619E" w:rsidP="001D619E">
            <w:pPr>
              <w:ind w:right="-68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1D619E" w:rsidRPr="00BE362C" w14:paraId="68A1738F" w14:textId="77777777" w:rsidTr="001D619E">
        <w:trPr>
          <w:trHeight w:val="135"/>
        </w:trPr>
        <w:tc>
          <w:tcPr>
            <w:tcW w:w="0" w:type="auto"/>
            <w:shd w:val="clear" w:color="auto" w:fill="auto"/>
          </w:tcPr>
          <w:p w14:paraId="00EA97BC" w14:textId="43DA3A47" w:rsidR="001D619E" w:rsidRPr="00BE362C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15</w:t>
            </w:r>
          </w:p>
        </w:tc>
        <w:tc>
          <w:tcPr>
            <w:tcW w:w="3152" w:type="dxa"/>
            <w:shd w:val="clear" w:color="auto" w:fill="auto"/>
          </w:tcPr>
          <w:p w14:paraId="42CBBCF2" w14:textId="093ADE15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6"/>
                <w:szCs w:val="16"/>
              </w:rPr>
              <w:t>Certificat de calitate pentru fiecare lot in parte</w:t>
            </w:r>
          </w:p>
        </w:tc>
        <w:tc>
          <w:tcPr>
            <w:tcW w:w="3712" w:type="dxa"/>
            <w:shd w:val="clear" w:color="auto" w:fill="auto"/>
          </w:tcPr>
          <w:p w14:paraId="1D1C6BDB" w14:textId="32668AA5" w:rsidR="001D619E" w:rsidRPr="00AD6677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2562" w:type="dxa"/>
            <w:shd w:val="clear" w:color="auto" w:fill="auto"/>
          </w:tcPr>
          <w:p w14:paraId="66626AA0" w14:textId="46A5FB3C" w:rsidR="001D619E" w:rsidRPr="00491404" w:rsidRDefault="001D619E" w:rsidP="001D619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</w:tbl>
    <w:p w14:paraId="590C27C3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jc w:val="both"/>
        <w:rPr>
          <w:b/>
          <w:lang w:val="it-IT"/>
        </w:rPr>
      </w:pPr>
    </w:p>
    <w:p w14:paraId="0A427B9E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jc w:val="both"/>
        <w:rPr>
          <w:b/>
          <w:lang w:val="it-IT"/>
        </w:rPr>
      </w:pPr>
    </w:p>
    <w:p w14:paraId="439BAD96" w14:textId="77777777" w:rsidR="002058C5" w:rsidRPr="002058C5" w:rsidRDefault="002058C5" w:rsidP="002058C5">
      <w:pPr>
        <w:shd w:val="clear" w:color="auto" w:fill="FFFFFF" w:themeFill="background1"/>
        <w:tabs>
          <w:tab w:val="right" w:pos="426"/>
        </w:tabs>
        <w:jc w:val="both"/>
        <w:rPr>
          <w:b/>
          <w:lang w:val="it-IT"/>
        </w:rPr>
      </w:pPr>
    </w:p>
    <w:p w14:paraId="1968FC90" w14:textId="37BE27DD" w:rsidR="004A74C4" w:rsidRPr="001D619E" w:rsidRDefault="004A74C4" w:rsidP="004A7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it-IT"/>
        </w:rPr>
      </w:pPr>
      <w:r w:rsidRPr="00C61D63">
        <w:rPr>
          <w:b/>
          <w:sz w:val="22"/>
          <w:szCs w:val="22"/>
          <w:lang w:val="it-IT"/>
        </w:rPr>
        <w:t xml:space="preserve">Garanția </w:t>
      </w:r>
      <w:r w:rsidRPr="001D619E">
        <w:rPr>
          <w:b/>
          <w:lang w:val="it-IT"/>
        </w:rPr>
        <w:t>pentru ofertă, după caz transfer pe contul IMSP CRDM sau emisă de o bancă comercială</w:t>
      </w:r>
      <w:r w:rsidRPr="001D619E">
        <w:rPr>
          <w:lang w:val="en-US"/>
        </w:rPr>
        <w:t xml:space="preserve">, </w:t>
      </w:r>
      <w:r w:rsidRPr="001D619E">
        <w:rPr>
          <w:b/>
          <w:lang w:val="it-IT"/>
        </w:rPr>
        <w:t>cuantumul 1%.</w:t>
      </w:r>
    </w:p>
    <w:p w14:paraId="6BADCD1E" w14:textId="77777777" w:rsidR="004A74C4" w:rsidRPr="001D619E" w:rsidRDefault="004A74C4" w:rsidP="004A74C4">
      <w:pPr>
        <w:pStyle w:val="Corptext"/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/>
        </w:rPr>
      </w:pPr>
      <w:bookmarkStart w:id="1" w:name="_Hlk181536215"/>
      <w:r w:rsidRPr="001D619E">
        <w:rPr>
          <w:b/>
          <w:sz w:val="24"/>
          <w:szCs w:val="24"/>
          <w:lang w:val="it-IT"/>
        </w:rPr>
        <w:t>Garantia pentru oferta se re</w:t>
      </w:r>
      <w:r w:rsidRPr="001D619E">
        <w:rPr>
          <w:b/>
          <w:sz w:val="24"/>
          <w:szCs w:val="24"/>
          <w:lang w:val="ro-MD"/>
        </w:rPr>
        <w:t>ține in cazul:</w:t>
      </w:r>
    </w:p>
    <w:p w14:paraId="05A2E992" w14:textId="77777777" w:rsidR="004A74C4" w:rsidRPr="001D619E" w:rsidRDefault="004A74C4" w:rsidP="004A74C4">
      <w:pPr>
        <w:shd w:val="clear" w:color="auto" w:fill="FFFFFF"/>
        <w:ind w:left="360"/>
        <w:jc w:val="both"/>
        <w:rPr>
          <w:color w:val="333333"/>
          <w:lang w:val="en-US"/>
        </w:rPr>
      </w:pPr>
      <w:r w:rsidRPr="001D619E">
        <w:rPr>
          <w:color w:val="333333"/>
          <w:lang w:val="en-US"/>
        </w:rPr>
        <w:t>a) operatorul economic retrage sau modifică oferta după expirarea termenului de depunere a ofertelor; </w:t>
      </w:r>
    </w:p>
    <w:p w14:paraId="55E72848" w14:textId="77777777" w:rsidR="004A74C4" w:rsidRPr="001D619E" w:rsidRDefault="004A74C4" w:rsidP="004A74C4">
      <w:pPr>
        <w:shd w:val="clear" w:color="auto" w:fill="FFFFFF"/>
        <w:ind w:left="360"/>
        <w:jc w:val="both"/>
        <w:rPr>
          <w:color w:val="333333"/>
          <w:lang w:val="en-US"/>
        </w:rPr>
      </w:pPr>
      <w:r w:rsidRPr="001D619E">
        <w:rPr>
          <w:color w:val="333333"/>
          <w:lang w:val="en-US"/>
        </w:rPr>
        <w:t>b) ofertantul cîştigător nu semnează contractul de achiziţii publice; </w:t>
      </w:r>
    </w:p>
    <w:p w14:paraId="20012C5F" w14:textId="77777777" w:rsidR="004A74C4" w:rsidRDefault="004A74C4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</w:rPr>
      </w:pPr>
      <w:r w:rsidRPr="001D619E">
        <w:rPr>
          <w:color w:val="333333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p w14:paraId="49B48612" w14:textId="77777777" w:rsidR="002058C5" w:rsidRPr="001D619E" w:rsidRDefault="002058C5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</w:rPr>
      </w:pPr>
    </w:p>
    <w:bookmarkEnd w:id="1"/>
    <w:p w14:paraId="681006A9" w14:textId="77777777" w:rsidR="004A74C4" w:rsidRPr="001D619E" w:rsidRDefault="004A74C4" w:rsidP="001D619E">
      <w:pPr>
        <w:pStyle w:val="Corptext"/>
        <w:numPr>
          <w:ilvl w:val="0"/>
          <w:numId w:val="2"/>
        </w:numPr>
        <w:spacing w:after="0"/>
        <w:ind w:left="426" w:hanging="426"/>
        <w:rPr>
          <w:b/>
          <w:sz w:val="24"/>
          <w:szCs w:val="24"/>
          <w:lang w:val="it-IT"/>
        </w:rPr>
      </w:pPr>
      <w:r w:rsidRPr="001D619E">
        <w:rPr>
          <w:b/>
          <w:sz w:val="24"/>
          <w:szCs w:val="24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C61D63" w:rsidRDefault="004A74C4" w:rsidP="001D619E">
      <w:pPr>
        <w:pStyle w:val="Corptext"/>
        <w:spacing w:after="0"/>
        <w:ind w:left="644"/>
        <w:rPr>
          <w:b/>
          <w:sz w:val="22"/>
          <w:szCs w:val="22"/>
          <w:lang w:val="it-IT"/>
        </w:rPr>
      </w:pPr>
      <w:bookmarkStart w:id="2" w:name="_Hlk181536260"/>
      <w:r w:rsidRPr="001D619E">
        <w:rPr>
          <w:b/>
          <w:sz w:val="24"/>
          <w:szCs w:val="24"/>
          <w:lang w:val="it-IT"/>
        </w:rPr>
        <w:t>Garanția de bună execuție se re</w:t>
      </w:r>
      <w:r w:rsidRPr="001D619E">
        <w:rPr>
          <w:b/>
          <w:sz w:val="24"/>
          <w:szCs w:val="24"/>
          <w:lang w:val="ro-MD"/>
        </w:rPr>
        <w:t>ține</w:t>
      </w:r>
      <w:r w:rsidRPr="00C61D63">
        <w:rPr>
          <w:b/>
          <w:sz w:val="22"/>
          <w:szCs w:val="22"/>
          <w:lang w:val="ro-MD"/>
        </w:rPr>
        <w:t xml:space="preserve"> in cazul:</w:t>
      </w:r>
    </w:p>
    <w:p w14:paraId="283CE099" w14:textId="77777777" w:rsidR="004A74C4" w:rsidRPr="00C61D63" w:rsidRDefault="004A74C4" w:rsidP="001D619E">
      <w:pPr>
        <w:pStyle w:val="Corptext"/>
        <w:spacing w:after="0"/>
        <w:ind w:left="360"/>
        <w:rPr>
          <w:b/>
          <w:sz w:val="22"/>
          <w:szCs w:val="22"/>
          <w:lang w:val="it-IT"/>
        </w:rPr>
      </w:pPr>
      <w:r w:rsidRPr="009B433B">
        <w:rPr>
          <w:color w:val="333333"/>
          <w:sz w:val="22"/>
          <w:szCs w:val="22"/>
          <w:shd w:val="clear" w:color="auto" w:fill="FFFFFF"/>
          <w:lang w:val="en-US"/>
        </w:rPr>
        <w:t xml:space="preserve">      </w:t>
      </w:r>
      <w:r w:rsidRPr="00C61D63">
        <w:rPr>
          <w:color w:val="333333"/>
          <w:sz w:val="22"/>
          <w:szCs w:val="22"/>
          <w:shd w:val="clear" w:color="auto" w:fill="FFFFFF"/>
        </w:rPr>
        <w:t xml:space="preserve">a)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>.</w:t>
      </w:r>
    </w:p>
    <w:bookmarkEnd w:id="2"/>
    <w:p w14:paraId="13C8B687" w14:textId="5D4541CB" w:rsidR="002058C5" w:rsidRPr="002058C5" w:rsidRDefault="00262591" w:rsidP="002058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1F982A13" w14:textId="36EC2B3B" w:rsidR="00262591" w:rsidRPr="002058C5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3A618E38" w14:textId="77777777" w:rsidR="002058C5" w:rsidRPr="00BE362C" w:rsidRDefault="002058C5" w:rsidP="002058C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</w:p>
    <w:p w14:paraId="2B92CC82" w14:textId="41C43EBF" w:rsidR="00262591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  <w:r w:rsidR="00017EAC">
        <w:rPr>
          <w:b/>
          <w:noProof w:val="0"/>
          <w:lang w:val="it-IT" w:eastAsia="ru-RU"/>
        </w:rPr>
        <w:t xml:space="preserve"> </w:t>
      </w:r>
    </w:p>
    <w:p w14:paraId="39BC5425" w14:textId="220480C3" w:rsidR="00262591" w:rsidRPr="002058C5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lei MD</w:t>
      </w:r>
    </w:p>
    <w:p w14:paraId="68C6D13A" w14:textId="77777777" w:rsidR="002058C5" w:rsidRPr="00BE362C" w:rsidRDefault="002058C5" w:rsidP="002058C5">
      <w:pPr>
        <w:tabs>
          <w:tab w:val="right" w:pos="426"/>
        </w:tabs>
        <w:rPr>
          <w:b/>
          <w:noProof w:val="0"/>
          <w:lang w:val="it-IT" w:eastAsia="ru-RU"/>
        </w:rPr>
      </w:pPr>
    </w:p>
    <w:p w14:paraId="08F4DCC5" w14:textId="67FDC274" w:rsidR="00262591" w:rsidRPr="002058C5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017EAC" w:rsidRPr="00C61D63">
        <w:rPr>
          <w:b/>
          <w:sz w:val="22"/>
          <w:szCs w:val="22"/>
          <w:highlight w:val="yellow"/>
          <w:lang w:val="it-IT"/>
        </w:rPr>
        <w:t>prețul cel mai scăzut</w:t>
      </w:r>
    </w:p>
    <w:p w14:paraId="2075B0DA" w14:textId="77777777" w:rsidR="002058C5" w:rsidRPr="002058C5" w:rsidRDefault="002058C5" w:rsidP="002058C5">
      <w:pPr>
        <w:pStyle w:val="Listparagraf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7F48205F" w14:textId="7D5905B1" w:rsidR="00941F6F" w:rsidRPr="009E2126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13EC9" w14:paraId="5126F67B" w14:textId="77777777" w:rsidTr="004A09CC">
        <w:tc>
          <w:tcPr>
            <w:tcW w:w="577" w:type="dxa"/>
            <w:shd w:val="clear" w:color="auto" w:fill="auto"/>
          </w:tcPr>
          <w:p w14:paraId="58C5B82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4363BDC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Ponderea%</w:t>
            </w:r>
          </w:p>
        </w:tc>
      </w:tr>
      <w:tr w:rsidR="00262591" w:rsidRPr="00E13EC9" w14:paraId="6AC74157" w14:textId="77777777" w:rsidTr="004A09CC">
        <w:tc>
          <w:tcPr>
            <w:tcW w:w="577" w:type="dxa"/>
            <w:shd w:val="clear" w:color="auto" w:fill="auto"/>
          </w:tcPr>
          <w:p w14:paraId="5ECABA27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545278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262591" w:rsidRPr="00E13EC9" w14:paraId="23477404" w14:textId="77777777" w:rsidTr="004A09CC">
        <w:tc>
          <w:tcPr>
            <w:tcW w:w="577" w:type="dxa"/>
            <w:shd w:val="clear" w:color="auto" w:fill="auto"/>
          </w:tcPr>
          <w:p w14:paraId="792296C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EFF009F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79CBAEC7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p w14:paraId="073A77D3" w14:textId="67E5E694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E36039" w:rsidRDefault="00262591" w:rsidP="001D619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30F6FBAF" w14:textId="03EE5E28" w:rsidR="00262591" w:rsidRPr="002058C5" w:rsidRDefault="00262591" w:rsidP="001D619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017EAC">
        <w:rPr>
          <w:b/>
          <w:noProof w:val="0"/>
          <w:lang w:val="en-US" w:eastAsia="ru-RU"/>
        </w:rPr>
        <w:t xml:space="preserve">pe: </w:t>
      </w:r>
      <w:r w:rsidRPr="00017EAC">
        <w:rPr>
          <w:b/>
          <w:i/>
          <w:noProof w:val="0"/>
          <w:lang w:val="en-US" w:eastAsia="ru-RU"/>
        </w:rPr>
        <w:t>[data]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26306DFD" w14:textId="77777777" w:rsidR="002058C5" w:rsidRPr="00017EAC" w:rsidRDefault="002058C5" w:rsidP="002058C5">
      <w:pPr>
        <w:shd w:val="clear" w:color="auto" w:fill="FFFFFF" w:themeFill="background1"/>
        <w:tabs>
          <w:tab w:val="right" w:pos="426"/>
        </w:tabs>
        <w:ind w:left="720"/>
        <w:rPr>
          <w:b/>
          <w:noProof w:val="0"/>
          <w:lang w:val="en-US" w:eastAsia="ru-RU"/>
        </w:rPr>
      </w:pPr>
    </w:p>
    <w:p w14:paraId="0E2232E8" w14:textId="77777777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Default="00262591" w:rsidP="001D619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1424F02" w14:textId="77777777" w:rsidR="002058C5" w:rsidRPr="00BE362C" w:rsidRDefault="002058C5" w:rsidP="001D619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</w:p>
    <w:p w14:paraId="50477704" w14:textId="5C4D0F0D" w:rsidR="002058C5" w:rsidRDefault="00262591" w:rsidP="002058C5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25063">
        <w:rPr>
          <w:b/>
          <w:noProof w:val="0"/>
          <w:lang w:val="it-IT" w:eastAsia="ru-RU"/>
        </w:rPr>
        <w:t>50 zile lucratoare.</w:t>
      </w:r>
    </w:p>
    <w:p w14:paraId="170EA5E0" w14:textId="77777777" w:rsidR="002058C5" w:rsidRPr="002058C5" w:rsidRDefault="002058C5" w:rsidP="002058C5">
      <w:pPr>
        <w:tabs>
          <w:tab w:val="right" w:pos="426"/>
        </w:tabs>
        <w:rPr>
          <w:b/>
          <w:i/>
          <w:noProof w:val="0"/>
          <w:lang w:val="it-IT" w:eastAsia="ru-RU"/>
        </w:rPr>
      </w:pPr>
    </w:p>
    <w:p w14:paraId="360D80F2" w14:textId="0FD7FCC2" w:rsidR="00725063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proofErr w:type="spellStart"/>
      <w:r w:rsidRPr="002058C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058C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058C5">
        <w:rPr>
          <w:b/>
          <w:noProof w:val="0"/>
          <w:lang w:val="en-US" w:eastAsia="ru-RU"/>
        </w:rPr>
        <w:t>ofertelor</w:t>
      </w:r>
      <w:proofErr w:type="spellEnd"/>
      <w:r w:rsidRPr="002058C5">
        <w:rPr>
          <w:b/>
          <w:noProof w:val="0"/>
          <w:lang w:val="en-US" w:eastAsia="ru-RU"/>
        </w:rPr>
        <w:t xml:space="preserve">: </w:t>
      </w:r>
      <w:r w:rsidR="00725063" w:rsidRPr="00C61D63">
        <w:rPr>
          <w:b/>
          <w:sz w:val="22"/>
          <w:szCs w:val="22"/>
          <w:highlight w:val="yellow"/>
          <w:lang w:val="en-US"/>
        </w:rPr>
        <w:t>SIA RSAP</w:t>
      </w:r>
      <w:r w:rsidR="00725063">
        <w:rPr>
          <w:b/>
          <w:i/>
          <w:noProof w:val="0"/>
          <w:lang w:val="it-IT" w:eastAsia="ru-RU"/>
        </w:rPr>
        <w:t xml:space="preserve"> </w:t>
      </w:r>
    </w:p>
    <w:p w14:paraId="3DFA22DB" w14:textId="77777777" w:rsidR="002058C5" w:rsidRDefault="002058C5" w:rsidP="002058C5">
      <w:pPr>
        <w:tabs>
          <w:tab w:val="right" w:pos="426"/>
        </w:tabs>
        <w:rPr>
          <w:b/>
          <w:i/>
          <w:noProof w:val="0"/>
          <w:lang w:val="it-IT" w:eastAsia="ru-RU"/>
        </w:rPr>
      </w:pPr>
    </w:p>
    <w:p w14:paraId="1F352F82" w14:textId="22CA17A7" w:rsidR="00262591" w:rsidRPr="00BE362C" w:rsidRDefault="00262591" w:rsidP="001D619E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4BC29EA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</w:p>
    <w:p w14:paraId="566C44A0" w14:textId="40180672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2918306" w14:textId="3857F564" w:rsidR="00262591" w:rsidRPr="002058C5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725063" w:rsidRPr="00C61D63">
        <w:rPr>
          <w:b/>
          <w:sz w:val="22"/>
          <w:szCs w:val="22"/>
          <w:shd w:val="clear" w:color="auto" w:fill="FFFF00"/>
          <w:lang w:val="en-US"/>
        </w:rPr>
        <w:t>Limba română</w:t>
      </w:r>
      <w:r w:rsidR="00725063" w:rsidRPr="00C61D63">
        <w:rPr>
          <w:b/>
          <w:sz w:val="22"/>
          <w:szCs w:val="22"/>
          <w:lang w:val="en-US"/>
        </w:rPr>
        <w:t xml:space="preserve"> </w:t>
      </w:r>
    </w:p>
    <w:p w14:paraId="441B6982" w14:textId="77777777" w:rsidR="002058C5" w:rsidRPr="00BE362C" w:rsidRDefault="002058C5" w:rsidP="002058C5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lang w:val="it-IT" w:eastAsia="ru-RU"/>
        </w:rPr>
      </w:pPr>
    </w:p>
    <w:p w14:paraId="319B5C06" w14:textId="4787749D" w:rsidR="00262591" w:rsidRPr="002058C5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>
        <w:rPr>
          <w:b/>
          <w:noProof w:val="0"/>
          <w:lang w:val="it-IT" w:eastAsia="ru-RU"/>
        </w:rPr>
        <w:t>nu se aplica</w:t>
      </w:r>
    </w:p>
    <w:p w14:paraId="4CC4CEE3" w14:textId="77777777" w:rsidR="002058C5" w:rsidRPr="002058C5" w:rsidRDefault="002058C5" w:rsidP="002058C5">
      <w:pPr>
        <w:pStyle w:val="Listparagraf"/>
        <w:numPr>
          <w:ilvl w:val="0"/>
          <w:numId w:val="0"/>
        </w:numPr>
        <w:ind w:left="360"/>
        <w:rPr>
          <w:sz w:val="20"/>
          <w:lang w:val="it-IT" w:eastAsia="ru-RU"/>
        </w:rPr>
      </w:pPr>
    </w:p>
    <w:p w14:paraId="30262E1E" w14:textId="77777777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BE362C" w:rsidRDefault="00262591" w:rsidP="001D619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BE362C" w:rsidRDefault="00262591" w:rsidP="001D619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BE362C" w:rsidRDefault="00262591" w:rsidP="001D619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CB89650" w14:textId="77777777" w:rsidR="002058C5" w:rsidRPr="002058C5" w:rsidRDefault="002058C5" w:rsidP="002058C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color w:val="000000" w:themeColor="text1"/>
          <w:lang w:val="it-IT" w:eastAsia="ru-RU"/>
        </w:rPr>
      </w:pPr>
    </w:p>
    <w:p w14:paraId="7FEBD01C" w14:textId="345DC76E" w:rsidR="00262591" w:rsidRPr="00E82244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4CF33E23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p w14:paraId="149BB317" w14:textId="206B3C41" w:rsidR="00262591" w:rsidRPr="00A85592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7250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 xml:space="preserve"> </w:t>
      </w:r>
      <w:r w:rsidR="00725063"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trimestrul IV 202</w:t>
      </w:r>
      <w:r w:rsidR="004A09CC">
        <w:rPr>
          <w:b/>
          <w:sz w:val="22"/>
          <w:szCs w:val="22"/>
          <w:shd w:val="clear" w:color="auto" w:fill="FFFFFF" w:themeFill="background1"/>
          <w:lang w:val="it-IT"/>
        </w:rPr>
        <w:t>6</w:t>
      </w:r>
    </w:p>
    <w:p w14:paraId="63EC4966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p w14:paraId="34324901" w14:textId="7D60281A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03A936A5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p w14:paraId="0827886E" w14:textId="4D163C77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A09CC">
        <w:rPr>
          <w:b/>
          <w:noProof w:val="0"/>
          <w:shd w:val="clear" w:color="auto" w:fill="FFFFFF" w:themeFill="background1"/>
          <w:lang w:val="it-IT" w:eastAsia="ru-RU"/>
        </w:rPr>
        <w:t>0</w:t>
      </w:r>
      <w:r w:rsidR="002058C5">
        <w:rPr>
          <w:b/>
          <w:noProof w:val="0"/>
          <w:shd w:val="clear" w:color="auto" w:fill="FFFFFF" w:themeFill="background1"/>
          <w:lang w:val="it-IT" w:eastAsia="ru-RU"/>
        </w:rPr>
        <w:t>5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2058C5">
        <w:rPr>
          <w:b/>
          <w:noProof w:val="0"/>
          <w:shd w:val="clear" w:color="auto" w:fill="FFFFFF" w:themeFill="background1"/>
          <w:lang w:val="it-IT" w:eastAsia="ru-RU"/>
        </w:rPr>
        <w:t>08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2058C5">
        <w:rPr>
          <w:b/>
          <w:noProof w:val="0"/>
          <w:shd w:val="clear" w:color="auto" w:fill="FFFFFF" w:themeFill="background1"/>
          <w:lang w:val="it-IT" w:eastAsia="ru-RU"/>
        </w:rPr>
        <w:t>6</w:t>
      </w:r>
    </w:p>
    <w:p w14:paraId="1D4F1187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</w:p>
    <w:p w14:paraId="6FA98800" w14:textId="0DA21011" w:rsidR="00262591" w:rsidRPr="00BE362C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CB42704" w14:textId="77777777" w:rsidTr="004A09CC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BE362C" w14:paraId="40EE123C" w14:textId="77777777" w:rsidTr="004A09CC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176A13CD" w14:textId="77777777" w:rsidTr="004A09CC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47F6451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Nu se acceptă</w:t>
            </w:r>
          </w:p>
        </w:tc>
      </w:tr>
      <w:tr w:rsidR="005643D6" w:rsidRPr="00BE362C" w14:paraId="2CEAD250" w14:textId="77777777" w:rsidTr="004A09CC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  <w:tr w:rsidR="005643D6" w:rsidRPr="00BE362C" w14:paraId="46EEBC66" w14:textId="77777777" w:rsidTr="004A09CC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</w:tbl>
    <w:p w14:paraId="3A06DB28" w14:textId="77777777" w:rsidR="002058C5" w:rsidRDefault="002058C5" w:rsidP="002058C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4FBE6381" w14:textId="691A8901" w:rsidR="00262591" w:rsidRPr="002058C5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411FF8AB" w14:textId="77777777" w:rsidR="002058C5" w:rsidRPr="00E82244" w:rsidRDefault="002058C5" w:rsidP="002058C5">
      <w:p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</w:p>
    <w:p w14:paraId="55FC2C85" w14:textId="77777777" w:rsidR="00262591" w:rsidRPr="00867676" w:rsidRDefault="00262591" w:rsidP="001D61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FC9B944" w14:textId="77777777" w:rsidR="002058C5" w:rsidRDefault="002058C5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197A8E96" w14:textId="77777777" w:rsidR="002058C5" w:rsidRDefault="002058C5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1E88A954" w14:textId="77777777" w:rsidR="002058C5" w:rsidRPr="002058C5" w:rsidRDefault="002058C5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8F7AF40" w14:textId="387284C4" w:rsidR="00262591" w:rsidRDefault="005643D6" w:rsidP="005643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5D02">
        <w:rPr>
          <w:b/>
          <w:lang w:val="it-IT"/>
        </w:rPr>
        <w:t xml:space="preserve">Conducătorul grupului de lucru:  </w:t>
      </w:r>
      <w:r w:rsidRPr="00195D02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4225A2">
        <w:rPr>
          <w:b/>
        </w:rPr>
        <w:t>.</w:t>
      </w:r>
    </w:p>
    <w:p w14:paraId="310B1A92" w14:textId="77777777" w:rsidR="00635D3A" w:rsidRDefault="00635D3A"/>
    <w:sectPr w:rsidR="00635D3A" w:rsidSect="002058C5">
      <w:pgSz w:w="12240" w:h="15840"/>
      <w:pgMar w:top="567" w:right="57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1475077">
    <w:abstractNumId w:val="20"/>
  </w:num>
  <w:num w:numId="2" w16cid:durableId="443623800">
    <w:abstractNumId w:val="11"/>
  </w:num>
  <w:num w:numId="3" w16cid:durableId="227960892">
    <w:abstractNumId w:val="7"/>
  </w:num>
  <w:num w:numId="4" w16cid:durableId="1511750258">
    <w:abstractNumId w:val="17"/>
  </w:num>
  <w:num w:numId="5" w16cid:durableId="1207135927">
    <w:abstractNumId w:val="13"/>
  </w:num>
  <w:num w:numId="6" w16cid:durableId="1437409600">
    <w:abstractNumId w:val="8"/>
  </w:num>
  <w:num w:numId="7" w16cid:durableId="2095005324">
    <w:abstractNumId w:val="14"/>
  </w:num>
  <w:num w:numId="8" w16cid:durableId="1334722627">
    <w:abstractNumId w:val="12"/>
  </w:num>
  <w:num w:numId="9" w16cid:durableId="377358328">
    <w:abstractNumId w:val="0"/>
  </w:num>
  <w:num w:numId="10" w16cid:durableId="1911623076">
    <w:abstractNumId w:val="6"/>
  </w:num>
  <w:num w:numId="11" w16cid:durableId="1217159996">
    <w:abstractNumId w:val="16"/>
  </w:num>
  <w:num w:numId="12" w16cid:durableId="1053962574">
    <w:abstractNumId w:val="1"/>
  </w:num>
  <w:num w:numId="13" w16cid:durableId="1559585443">
    <w:abstractNumId w:val="3"/>
  </w:num>
  <w:num w:numId="14" w16cid:durableId="1715428721">
    <w:abstractNumId w:val="9"/>
  </w:num>
  <w:num w:numId="15" w16cid:durableId="1983659923">
    <w:abstractNumId w:val="18"/>
  </w:num>
  <w:num w:numId="16" w16cid:durableId="1130395432">
    <w:abstractNumId w:val="15"/>
  </w:num>
  <w:num w:numId="17" w16cid:durableId="199637525">
    <w:abstractNumId w:val="19"/>
  </w:num>
  <w:num w:numId="18" w16cid:durableId="1351031015">
    <w:abstractNumId w:val="10"/>
  </w:num>
  <w:num w:numId="19" w16cid:durableId="253440980">
    <w:abstractNumId w:val="5"/>
  </w:num>
  <w:num w:numId="20" w16cid:durableId="214203587">
    <w:abstractNumId w:val="2"/>
  </w:num>
  <w:num w:numId="21" w16cid:durableId="2021538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7EAC"/>
    <w:rsid w:val="00051C7C"/>
    <w:rsid w:val="001076B7"/>
    <w:rsid w:val="0011400B"/>
    <w:rsid w:val="00122398"/>
    <w:rsid w:val="00153026"/>
    <w:rsid w:val="00161DFA"/>
    <w:rsid w:val="001C41FD"/>
    <w:rsid w:val="001D619E"/>
    <w:rsid w:val="001E3008"/>
    <w:rsid w:val="00201FAE"/>
    <w:rsid w:val="002058C5"/>
    <w:rsid w:val="00205C17"/>
    <w:rsid w:val="00217898"/>
    <w:rsid w:val="00224567"/>
    <w:rsid w:val="00260D29"/>
    <w:rsid w:val="00262591"/>
    <w:rsid w:val="00277F58"/>
    <w:rsid w:val="002904B3"/>
    <w:rsid w:val="00292496"/>
    <w:rsid w:val="002B7209"/>
    <w:rsid w:val="002D1245"/>
    <w:rsid w:val="00336D82"/>
    <w:rsid w:val="00384189"/>
    <w:rsid w:val="003A1B12"/>
    <w:rsid w:val="004216FE"/>
    <w:rsid w:val="00427948"/>
    <w:rsid w:val="00432C7A"/>
    <w:rsid w:val="004403F8"/>
    <w:rsid w:val="0044593D"/>
    <w:rsid w:val="00453CC2"/>
    <w:rsid w:val="00457CA8"/>
    <w:rsid w:val="00491404"/>
    <w:rsid w:val="00495E2F"/>
    <w:rsid w:val="004A09CC"/>
    <w:rsid w:val="004A74C4"/>
    <w:rsid w:val="004D3391"/>
    <w:rsid w:val="004E1F31"/>
    <w:rsid w:val="00542203"/>
    <w:rsid w:val="00550628"/>
    <w:rsid w:val="005643D6"/>
    <w:rsid w:val="005F29C0"/>
    <w:rsid w:val="00617B96"/>
    <w:rsid w:val="00635D3A"/>
    <w:rsid w:val="00693F3A"/>
    <w:rsid w:val="006B4663"/>
    <w:rsid w:val="0070482D"/>
    <w:rsid w:val="00723F4C"/>
    <w:rsid w:val="00725063"/>
    <w:rsid w:val="00756875"/>
    <w:rsid w:val="0075769D"/>
    <w:rsid w:val="007A0B97"/>
    <w:rsid w:val="007B38D9"/>
    <w:rsid w:val="007E42D4"/>
    <w:rsid w:val="00802CE9"/>
    <w:rsid w:val="008D755E"/>
    <w:rsid w:val="009015A7"/>
    <w:rsid w:val="00940182"/>
    <w:rsid w:val="00941F6F"/>
    <w:rsid w:val="00945F97"/>
    <w:rsid w:val="00955303"/>
    <w:rsid w:val="009657D0"/>
    <w:rsid w:val="00971D2A"/>
    <w:rsid w:val="00982CDD"/>
    <w:rsid w:val="00982E0A"/>
    <w:rsid w:val="009A7427"/>
    <w:rsid w:val="009B433B"/>
    <w:rsid w:val="009C5B34"/>
    <w:rsid w:val="009E2126"/>
    <w:rsid w:val="009F021C"/>
    <w:rsid w:val="00A3473E"/>
    <w:rsid w:val="00A41132"/>
    <w:rsid w:val="00A60ADC"/>
    <w:rsid w:val="00A67305"/>
    <w:rsid w:val="00AD6677"/>
    <w:rsid w:val="00B2337F"/>
    <w:rsid w:val="00B30149"/>
    <w:rsid w:val="00B37A7D"/>
    <w:rsid w:val="00B80522"/>
    <w:rsid w:val="00BA118D"/>
    <w:rsid w:val="00C16301"/>
    <w:rsid w:val="00C77C79"/>
    <w:rsid w:val="00CB7FAD"/>
    <w:rsid w:val="00CE30AE"/>
    <w:rsid w:val="00CE34C8"/>
    <w:rsid w:val="00D02744"/>
    <w:rsid w:val="00D44A73"/>
    <w:rsid w:val="00DC02B1"/>
    <w:rsid w:val="00DF339F"/>
    <w:rsid w:val="00E13EC9"/>
    <w:rsid w:val="00E22645"/>
    <w:rsid w:val="00E43B33"/>
    <w:rsid w:val="00E77602"/>
    <w:rsid w:val="00E82244"/>
    <w:rsid w:val="00EA18C1"/>
    <w:rsid w:val="00F14C65"/>
    <w:rsid w:val="00F3085F"/>
    <w:rsid w:val="00F405DB"/>
    <w:rsid w:val="00F41972"/>
    <w:rsid w:val="00F93E80"/>
    <w:rsid w:val="00FB3248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Corptext"/>
    <w:next w:val="Normal"/>
    <w:link w:val="Titlu1Caracter"/>
    <w:qFormat/>
    <w:rsid w:val="00F3085F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F3085F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F3085F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Robust">
    <w:name w:val="Strong"/>
    <w:basedOn w:val="Fontdeparagrafimplicit"/>
    <w:qFormat/>
    <w:rsid w:val="00B80522"/>
    <w:rPr>
      <w:b/>
      <w:bCs/>
    </w:rPr>
  </w:style>
  <w:style w:type="character" w:styleId="Hyperlink">
    <w:name w:val="Hyperlink"/>
    <w:basedOn w:val="Fontdeparagrafimplicit"/>
    <w:uiPriority w:val="99"/>
    <w:unhideWhenUsed/>
    <w:rsid w:val="00336D8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Subsol">
    <w:name w:val="footer"/>
    <w:basedOn w:val="Normal"/>
    <w:link w:val="SubsolCaracter"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3085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3085F"/>
    <w:rPr>
      <w:rFonts w:ascii="Segoe UI" w:hAnsi="Segoe UI" w:cs="Segoe UI"/>
      <w:noProof w:val="0"/>
      <w:sz w:val="18"/>
      <w:szCs w:val="18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F3085F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F3085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d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1595</Words>
  <Characters>9094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Guzun Ilie</cp:lastModifiedBy>
  <cp:revision>2</cp:revision>
  <cp:lastPrinted>2026-08-05T08:05:00Z</cp:lastPrinted>
  <dcterms:created xsi:type="dcterms:W3CDTF">2026-08-05T08:07:00Z</dcterms:created>
  <dcterms:modified xsi:type="dcterms:W3CDTF">2026-08-05T08:07:00Z</dcterms:modified>
</cp:coreProperties>
</file>