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992" w:rsidRPr="00FF430B" w:rsidRDefault="00684992" w:rsidP="0068499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84992" w:rsidRPr="00FF430B" w:rsidRDefault="00684992" w:rsidP="00684992">
      <w:pPr>
        <w:rPr>
          <w:noProof w:val="0"/>
          <w:sz w:val="20"/>
          <w:szCs w:val="20"/>
          <w:lang w:eastAsia="ru-RU"/>
        </w:rPr>
      </w:pPr>
    </w:p>
    <w:p w:rsidR="0036409D" w:rsidRDefault="00684992" w:rsidP="00893ADF">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sidR="00D83BC5">
        <w:rPr>
          <w:b/>
          <w:u w:val="single"/>
        </w:rPr>
        <w:t>Serviciilor de amenajare a decorului festiv</w:t>
      </w:r>
    </w:p>
    <w:p w:rsidR="0036409D" w:rsidRPr="005144C8" w:rsidRDefault="00684992" w:rsidP="0036409D">
      <w:pPr>
        <w:tabs>
          <w:tab w:val="left" w:pos="284"/>
          <w:tab w:val="right" w:pos="9531"/>
        </w:tabs>
        <w:spacing w:before="120"/>
        <w:rPr>
          <w:b/>
          <w:u w:val="single"/>
        </w:rPr>
      </w:pPr>
      <w:r w:rsidRPr="00FF430B">
        <w:rPr>
          <w:b/>
          <w:noProof w:val="0"/>
          <w:lang w:eastAsia="ru-RU"/>
        </w:rPr>
        <w:t>prin procedura de achiziție</w:t>
      </w:r>
      <w:r w:rsidR="0036409D">
        <w:rPr>
          <w:b/>
          <w:noProof w:val="0"/>
          <w:lang w:eastAsia="ru-RU"/>
        </w:rPr>
        <w:t xml:space="preserve"> </w:t>
      </w:r>
      <w:r w:rsidR="009918EB">
        <w:rPr>
          <w:b/>
          <w:noProof w:val="0"/>
          <w:u w:val="single"/>
          <w:lang w:eastAsia="ru-RU"/>
        </w:rPr>
        <w:t>Cererea ofertelor de preț</w:t>
      </w:r>
      <w:r w:rsidRPr="00FF430B">
        <w:rPr>
          <w:b/>
          <w:noProof w:val="0"/>
          <w:lang w:eastAsia="ru-RU"/>
        </w:rPr>
        <w:t>_______________________________</w:t>
      </w:r>
      <w:r w:rsidRPr="00FF430B">
        <w:rPr>
          <w:b/>
          <w:noProof w:val="0"/>
          <w:lang w:eastAsia="ru-RU"/>
        </w:rPr>
        <w:br/>
      </w:r>
      <w:r w:rsidR="0036409D" w:rsidRPr="005144C8">
        <w:rPr>
          <w:b/>
        </w:rPr>
        <w:t xml:space="preserve">Procedura a fost inclusă în planul de achiziții publice a autorității contractante (Da/Nu) </w:t>
      </w:r>
      <w:r w:rsidR="0036409D" w:rsidRPr="005144C8">
        <w:rPr>
          <w:b/>
          <w:u w:val="single"/>
        </w:rPr>
        <w:t>DA</w:t>
      </w:r>
    </w:p>
    <w:p w:rsidR="0036409D" w:rsidRPr="005144C8" w:rsidRDefault="0036409D" w:rsidP="0036409D">
      <w:pPr>
        <w:tabs>
          <w:tab w:val="left" w:pos="284"/>
          <w:tab w:val="right" w:pos="9531"/>
        </w:tabs>
        <w:spacing w:before="120"/>
        <w:rPr>
          <w:b/>
        </w:rPr>
      </w:pPr>
      <w:r w:rsidRPr="005144C8">
        <w:rPr>
          <w:b/>
        </w:rPr>
        <w:t>Link-ul către planul de achiziții publice publicat:</w:t>
      </w:r>
      <w:r w:rsidRPr="005144C8">
        <w:t xml:space="preserve"> </w:t>
      </w:r>
      <w:r w:rsidR="006F33D3" w:rsidRPr="006F33D3">
        <w:t>https://botanica.md/973</w:t>
      </w:r>
    </w:p>
    <w:p w:rsidR="00684992" w:rsidRPr="005144C8" w:rsidRDefault="00684992" w:rsidP="00684992">
      <w:pPr>
        <w:numPr>
          <w:ilvl w:val="0"/>
          <w:numId w:val="1"/>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0036409D" w:rsidRPr="005144C8">
        <w:rPr>
          <w:b/>
          <w:noProof w:val="0"/>
          <w:u w:val="single"/>
          <w:lang w:eastAsia="ru-RU"/>
        </w:rPr>
        <w:t>Pretura sectorului Botanica</w:t>
      </w:r>
      <w:r w:rsidRPr="005144C8">
        <w:rPr>
          <w:b/>
          <w:noProof w:val="0"/>
          <w:lang w:eastAsia="ru-RU"/>
        </w:rPr>
        <w:t>____________________</w:t>
      </w:r>
    </w:p>
    <w:p w:rsidR="00684992" w:rsidRPr="00FF430B" w:rsidRDefault="00684992" w:rsidP="00684992">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36409D"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684992" w:rsidRPr="00FF430B" w:rsidRDefault="00684992" w:rsidP="00684992">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3F170C"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684992" w:rsidRPr="00FF430B" w:rsidRDefault="00684992" w:rsidP="00684992">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3F170C" w:rsidRPr="009C7DA6">
        <w:rPr>
          <w:b/>
          <w:noProof w:val="0"/>
          <w:u w:val="single"/>
          <w:lang w:eastAsia="ru-RU"/>
        </w:rPr>
        <w:t xml:space="preserve">022 76 75 </w:t>
      </w:r>
      <w:proofErr w:type="spellStart"/>
      <w:r w:rsidR="003F170C" w:rsidRPr="009C7DA6">
        <w:rPr>
          <w:b/>
          <w:noProof w:val="0"/>
          <w:u w:val="single"/>
          <w:lang w:eastAsia="ru-RU"/>
        </w:rPr>
        <w:t>75</w:t>
      </w:r>
      <w:r w:rsidRPr="00FF430B">
        <w:rPr>
          <w:b/>
          <w:noProof w:val="0"/>
          <w:shd w:val="clear" w:color="auto" w:fill="FFFFFF" w:themeFill="background1"/>
          <w:lang w:eastAsia="ru-RU"/>
        </w:rPr>
        <w:t>___________________________________________</w:t>
      </w:r>
      <w:proofErr w:type="spellEnd"/>
    </w:p>
    <w:p w:rsidR="00684992" w:rsidRPr="003F170C" w:rsidRDefault="00684992" w:rsidP="003F170C">
      <w:pPr>
        <w:numPr>
          <w:ilvl w:val="0"/>
          <w:numId w:val="1"/>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5" w:history="1">
        <w:r w:rsidR="003F170C" w:rsidRPr="005D1DFD">
          <w:rPr>
            <w:rStyle w:val="Hyperlink"/>
            <w:rFonts w:eastAsia="Calibri"/>
          </w:rPr>
          <w:t>pretura.botanica@pmc.md</w:t>
        </w:r>
      </w:hyperlink>
      <w:r w:rsidR="003F170C" w:rsidRPr="005D1DFD">
        <w:rPr>
          <w:rFonts w:eastAsia="Calibri"/>
        </w:rPr>
        <w:t xml:space="preserve">, </w:t>
      </w:r>
      <w:hyperlink r:id="rId6" w:history="1">
        <w:r w:rsidR="003F170C" w:rsidRPr="005D1DFD">
          <w:rPr>
            <w:rStyle w:val="Hyperlink"/>
            <w:rFonts w:eastAsia="Calibri"/>
          </w:rPr>
          <w:t>https://www.botanica.md</w:t>
        </w:r>
      </w:hyperlink>
    </w:p>
    <w:p w:rsidR="00684992" w:rsidRPr="00FF430B" w:rsidRDefault="00684992" w:rsidP="00F96EFB">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684992" w:rsidRPr="00FF430B" w:rsidRDefault="00684992" w:rsidP="00F96EFB">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F170C" w:rsidRPr="005D1DFD">
        <w:rPr>
          <w:b/>
          <w:u w:val="single"/>
        </w:rPr>
        <w:t>Administrație publică locală</w:t>
      </w:r>
      <w:r w:rsidR="003F170C" w:rsidRPr="005D1DFD">
        <w:rPr>
          <w:b/>
          <w:lang w:eastAsia="ru-RU"/>
        </w:rPr>
        <w:t xml:space="preserve"> </w:t>
      </w:r>
    </w:p>
    <w:p w:rsidR="00684992" w:rsidRPr="00FF430B" w:rsidRDefault="00684992" w:rsidP="00F96EFB">
      <w:pPr>
        <w:numPr>
          <w:ilvl w:val="0"/>
          <w:numId w:val="1"/>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61"/>
        <w:gridCol w:w="19"/>
        <w:gridCol w:w="1980"/>
      </w:tblGrid>
      <w:tr w:rsidR="00684992" w:rsidRPr="00540F99" w:rsidTr="00C37D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84992" w:rsidRPr="00540F99" w:rsidRDefault="00684992" w:rsidP="00C37D6B">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D83BC5"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D83BC5" w:rsidP="00C37D6B">
            <w:pPr>
              <w:shd w:val="clear" w:color="auto" w:fill="FFFFFF" w:themeFill="background1"/>
              <w:spacing w:before="120"/>
              <w:jc w:val="center"/>
              <w:rPr>
                <w:noProof w:val="0"/>
                <w:lang w:eastAsia="ru-RU"/>
              </w:rPr>
            </w:pPr>
          </w:p>
        </w:tc>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D83BC5" w:rsidP="00C00AB8">
            <w:pPr>
              <w:shd w:val="clear" w:color="auto" w:fill="FFFFFF" w:themeFill="background1"/>
              <w:spacing w:before="120"/>
              <w:jc w:val="center"/>
              <w:rPr>
                <w:b/>
                <w:noProof w:val="0"/>
                <w:lang w:eastAsia="ru-RU"/>
              </w:rPr>
            </w:pPr>
            <w:r w:rsidRPr="00540F99">
              <w:rPr>
                <w:b/>
                <w:noProof w:val="0"/>
                <w:sz w:val="22"/>
                <w:szCs w:val="22"/>
                <w:lang w:eastAsia="ru-RU"/>
              </w:rPr>
              <w:t>Lotul I</w:t>
            </w:r>
          </w:p>
        </w:tc>
      </w:tr>
      <w:tr w:rsidR="00D83BC5"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D83BC5"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D83BC5"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FE06E1" w:rsidP="006F33D3">
            <w:pPr>
              <w:shd w:val="clear" w:color="auto" w:fill="FFFFFF" w:themeFill="background1"/>
              <w:spacing w:before="120"/>
              <w:jc w:val="center"/>
              <w:rPr>
                <w:noProof w:val="0"/>
                <w:lang w:eastAsia="ru-RU"/>
              </w:rPr>
            </w:pPr>
            <w:r w:rsidRPr="00540F99">
              <w:rPr>
                <w:noProof w:val="0"/>
                <w:sz w:val="22"/>
                <w:szCs w:val="22"/>
                <w:lang w:eastAsia="ru-RU"/>
              </w:rPr>
              <w:t xml:space="preserve">Glob de crăciun </w:t>
            </w:r>
            <w:r w:rsidR="002F0239" w:rsidRPr="00540F99">
              <w:rPr>
                <w:noProof w:val="0"/>
                <w:sz w:val="22"/>
                <w:szCs w:val="22"/>
                <w:lang w:eastAsia="ru-RU"/>
              </w:rPr>
              <w:t xml:space="preserve">diametru </w:t>
            </w:r>
            <w:r w:rsidR="0095133F" w:rsidRPr="00540F99">
              <w:rPr>
                <w:noProof w:val="0"/>
                <w:sz w:val="22"/>
                <w:szCs w:val="22"/>
                <w:lang w:eastAsia="ru-RU"/>
              </w:rPr>
              <w:t>10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D83BC5" w:rsidRPr="00540F99" w:rsidRDefault="00AF0E7B"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D83BC5" w:rsidRPr="00540F99" w:rsidRDefault="0061636E" w:rsidP="00C00AB8">
            <w:pPr>
              <w:shd w:val="clear" w:color="auto" w:fill="FFFFFF" w:themeFill="background1"/>
              <w:spacing w:before="120"/>
              <w:jc w:val="center"/>
              <w:rPr>
                <w:noProof w:val="0"/>
                <w:lang w:eastAsia="ru-RU"/>
              </w:rPr>
            </w:pPr>
            <w:r>
              <w:rPr>
                <w:noProof w:val="0"/>
                <w:sz w:val="22"/>
                <w:szCs w:val="22"/>
                <w:lang w:eastAsia="ru-RU"/>
              </w:rPr>
              <w:t>900,00</w:t>
            </w:r>
          </w:p>
        </w:tc>
      </w:tr>
      <w:tr w:rsidR="0095133F"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 xml:space="preserve">Glob de crăciun </w:t>
            </w:r>
            <w:r w:rsidR="002F0239" w:rsidRPr="00540F99">
              <w:rPr>
                <w:noProof w:val="0"/>
                <w:sz w:val="22"/>
                <w:szCs w:val="22"/>
                <w:lang w:eastAsia="ru-RU"/>
              </w:rPr>
              <w:t xml:space="preserve">diametru </w:t>
            </w:r>
            <w:r w:rsidRPr="00540F99">
              <w:rPr>
                <w:noProof w:val="0"/>
                <w:sz w:val="22"/>
                <w:szCs w:val="22"/>
                <w:lang w:eastAsia="ru-RU"/>
              </w:rPr>
              <w:t>10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AF0E7B"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95133F" w:rsidRPr="00540F99" w:rsidRDefault="0061636E" w:rsidP="00C00AB8">
            <w:pPr>
              <w:shd w:val="clear" w:color="auto" w:fill="FFFFFF" w:themeFill="background1"/>
              <w:spacing w:before="120"/>
              <w:jc w:val="center"/>
              <w:rPr>
                <w:noProof w:val="0"/>
                <w:lang w:eastAsia="ru-RU"/>
              </w:rPr>
            </w:pPr>
            <w:r>
              <w:rPr>
                <w:noProof w:val="0"/>
                <w:sz w:val="22"/>
                <w:szCs w:val="22"/>
                <w:lang w:eastAsia="ru-RU"/>
              </w:rPr>
              <w:t>90</w:t>
            </w:r>
            <w:r w:rsidR="0095133F" w:rsidRPr="00540F99">
              <w:rPr>
                <w:noProof w:val="0"/>
                <w:sz w:val="22"/>
                <w:szCs w:val="22"/>
                <w:lang w:eastAsia="ru-RU"/>
              </w:rPr>
              <w:t>0,00</w:t>
            </w:r>
          </w:p>
        </w:tc>
      </w:tr>
      <w:tr w:rsidR="0095133F"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95133F">
            <w:pPr>
              <w:shd w:val="clear" w:color="auto" w:fill="FFFFFF" w:themeFill="background1"/>
              <w:spacing w:before="120"/>
              <w:jc w:val="center"/>
              <w:rPr>
                <w:noProof w:val="0"/>
                <w:lang w:eastAsia="ru-RU"/>
              </w:rPr>
            </w:pPr>
            <w:r w:rsidRPr="00540F99">
              <w:rPr>
                <w:noProof w:val="0"/>
                <w:sz w:val="22"/>
                <w:szCs w:val="22"/>
                <w:lang w:eastAsia="ru-RU"/>
              </w:rPr>
              <w:t xml:space="preserve">Glob de crăciun </w:t>
            </w:r>
            <w:r w:rsidR="002F0239" w:rsidRPr="00540F99">
              <w:rPr>
                <w:noProof w:val="0"/>
                <w:sz w:val="22"/>
                <w:szCs w:val="22"/>
                <w:lang w:eastAsia="ru-RU"/>
              </w:rPr>
              <w:t xml:space="preserve">diametru </w:t>
            </w:r>
            <w:r w:rsidRPr="00540F99">
              <w:rPr>
                <w:noProof w:val="0"/>
                <w:sz w:val="22"/>
                <w:szCs w:val="22"/>
                <w:lang w:eastAsia="ru-RU"/>
              </w:rPr>
              <w:t>10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AF0E7B"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95133F" w:rsidRPr="00540F99" w:rsidRDefault="0061636E" w:rsidP="00C00AB8">
            <w:pPr>
              <w:shd w:val="clear" w:color="auto" w:fill="FFFFFF" w:themeFill="background1"/>
              <w:spacing w:before="120"/>
              <w:jc w:val="center"/>
              <w:rPr>
                <w:noProof w:val="0"/>
                <w:lang w:eastAsia="ru-RU"/>
              </w:rPr>
            </w:pPr>
            <w:r>
              <w:rPr>
                <w:noProof w:val="0"/>
                <w:sz w:val="22"/>
                <w:szCs w:val="22"/>
                <w:lang w:eastAsia="ru-RU"/>
              </w:rPr>
              <w:t>90</w:t>
            </w:r>
            <w:r w:rsidR="0095133F" w:rsidRPr="00540F99">
              <w:rPr>
                <w:noProof w:val="0"/>
                <w:sz w:val="22"/>
                <w:szCs w:val="22"/>
                <w:lang w:eastAsia="ru-RU"/>
              </w:rPr>
              <w:t>0,00</w:t>
            </w:r>
          </w:p>
        </w:tc>
      </w:tr>
      <w:tr w:rsidR="0095133F"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95133F">
            <w:pPr>
              <w:shd w:val="clear" w:color="auto" w:fill="FFFFFF" w:themeFill="background1"/>
              <w:spacing w:before="120"/>
              <w:jc w:val="center"/>
              <w:rPr>
                <w:noProof w:val="0"/>
                <w:lang w:eastAsia="ru-RU"/>
              </w:rPr>
            </w:pPr>
            <w:r w:rsidRPr="00540F99">
              <w:rPr>
                <w:noProof w:val="0"/>
                <w:sz w:val="22"/>
                <w:szCs w:val="22"/>
                <w:lang w:eastAsia="ru-RU"/>
              </w:rPr>
              <w:t xml:space="preserve">Glob de crăciun </w:t>
            </w:r>
            <w:r w:rsidR="002F0239" w:rsidRPr="00540F99">
              <w:rPr>
                <w:noProof w:val="0"/>
                <w:sz w:val="22"/>
                <w:szCs w:val="22"/>
                <w:lang w:eastAsia="ru-RU"/>
              </w:rPr>
              <w:t xml:space="preserve">diametru </w:t>
            </w:r>
            <w:r w:rsidRPr="00540F99">
              <w:rPr>
                <w:noProof w:val="0"/>
                <w:sz w:val="22"/>
                <w:szCs w:val="22"/>
                <w:lang w:eastAsia="ru-RU"/>
              </w:rPr>
              <w:t>10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AF0E7B"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95133F" w:rsidRPr="00540F99" w:rsidRDefault="0061636E" w:rsidP="00C00AB8">
            <w:pPr>
              <w:shd w:val="clear" w:color="auto" w:fill="FFFFFF" w:themeFill="background1"/>
              <w:spacing w:before="120"/>
              <w:jc w:val="center"/>
              <w:rPr>
                <w:noProof w:val="0"/>
                <w:lang w:eastAsia="ru-RU"/>
              </w:rPr>
            </w:pPr>
            <w:r>
              <w:rPr>
                <w:noProof w:val="0"/>
                <w:sz w:val="22"/>
                <w:szCs w:val="22"/>
                <w:lang w:eastAsia="ru-RU"/>
              </w:rPr>
              <w:t>90</w:t>
            </w:r>
            <w:r w:rsidR="0095133F" w:rsidRPr="00540F99">
              <w:rPr>
                <w:noProof w:val="0"/>
                <w:sz w:val="22"/>
                <w:szCs w:val="22"/>
                <w:lang w:eastAsia="ru-RU"/>
              </w:rPr>
              <w:t>0,00</w:t>
            </w:r>
          </w:p>
        </w:tc>
      </w:tr>
      <w:tr w:rsidR="0095133F"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 xml:space="preserve">Glob de crăciun </w:t>
            </w:r>
            <w:r w:rsidR="002F0239" w:rsidRPr="00540F99">
              <w:rPr>
                <w:noProof w:val="0"/>
                <w:sz w:val="22"/>
                <w:szCs w:val="22"/>
                <w:lang w:eastAsia="ru-RU"/>
              </w:rPr>
              <w:t xml:space="preserve">diametru </w:t>
            </w:r>
            <w:r w:rsidRPr="00540F99">
              <w:rPr>
                <w:noProof w:val="0"/>
                <w:sz w:val="22"/>
                <w:szCs w:val="22"/>
                <w:lang w:eastAsia="ru-RU"/>
              </w:rPr>
              <w:t>15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95133F"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5133F" w:rsidRPr="00540F99" w:rsidRDefault="00AF0E7B"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95133F" w:rsidRPr="00540F99" w:rsidRDefault="0061636E" w:rsidP="00C37D6B">
            <w:pPr>
              <w:shd w:val="clear" w:color="auto" w:fill="FFFFFF" w:themeFill="background1"/>
              <w:spacing w:before="120"/>
              <w:jc w:val="center"/>
              <w:rPr>
                <w:noProof w:val="0"/>
                <w:lang w:eastAsia="ru-RU"/>
              </w:rPr>
            </w:pPr>
            <w:r>
              <w:rPr>
                <w:noProof w:val="0"/>
                <w:sz w:val="22"/>
                <w:szCs w:val="22"/>
                <w:lang w:eastAsia="ru-RU"/>
              </w:rPr>
              <w:t>2394,00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Glob de crăciun diametru 15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61636E">
            <w:pPr>
              <w:shd w:val="clear" w:color="auto" w:fill="FFFFFF" w:themeFill="background1"/>
              <w:spacing w:before="120"/>
              <w:jc w:val="center"/>
              <w:rPr>
                <w:noProof w:val="0"/>
                <w:lang w:eastAsia="ru-RU"/>
              </w:rPr>
            </w:pPr>
            <w:r>
              <w:rPr>
                <w:noProof w:val="0"/>
                <w:sz w:val="22"/>
                <w:szCs w:val="22"/>
                <w:lang w:eastAsia="ru-RU"/>
              </w:rPr>
              <w:t>2394,00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Glob de crăciun diametru 15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61636E">
            <w:pPr>
              <w:shd w:val="clear" w:color="auto" w:fill="FFFFFF" w:themeFill="background1"/>
              <w:spacing w:before="120"/>
              <w:jc w:val="center"/>
              <w:rPr>
                <w:noProof w:val="0"/>
                <w:lang w:eastAsia="ru-RU"/>
              </w:rPr>
            </w:pPr>
            <w:r>
              <w:rPr>
                <w:noProof w:val="0"/>
                <w:sz w:val="22"/>
                <w:szCs w:val="22"/>
                <w:lang w:eastAsia="ru-RU"/>
              </w:rPr>
              <w:t>2394,00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Glob de crăciun diametru 15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2394,00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95133F">
            <w:pPr>
              <w:shd w:val="clear" w:color="auto" w:fill="FFFFFF" w:themeFill="background1"/>
              <w:spacing w:before="120"/>
              <w:jc w:val="center"/>
              <w:rPr>
                <w:noProof w:val="0"/>
                <w:lang w:eastAsia="ru-RU"/>
              </w:rPr>
            </w:pPr>
            <w:r w:rsidRPr="00540F99">
              <w:rPr>
                <w:noProof w:val="0"/>
                <w:sz w:val="22"/>
                <w:szCs w:val="22"/>
                <w:lang w:eastAsia="ru-RU"/>
              </w:rPr>
              <w:t>Glob de crăciun diametru 30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noProof w:val="0"/>
                <w:lang w:eastAsia="ru-RU"/>
              </w:rPr>
            </w:pPr>
            <w:r>
              <w:rPr>
                <w:noProof w:val="0"/>
                <w:sz w:val="22"/>
                <w:szCs w:val="22"/>
                <w:lang w:eastAsia="ru-RU"/>
              </w:rPr>
              <w:t>14 340,00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Glob de crăciun diametru 30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noProof w:val="0"/>
                <w:lang w:eastAsia="ru-RU"/>
              </w:rPr>
            </w:pPr>
            <w:r>
              <w:rPr>
                <w:noProof w:val="0"/>
                <w:sz w:val="22"/>
                <w:szCs w:val="22"/>
                <w:lang w:eastAsia="ru-RU"/>
              </w:rPr>
              <w:t>14 340,00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95133F">
            <w:pPr>
              <w:shd w:val="clear" w:color="auto" w:fill="FFFFFF" w:themeFill="background1"/>
              <w:spacing w:before="120"/>
              <w:jc w:val="center"/>
              <w:rPr>
                <w:noProof w:val="0"/>
                <w:lang w:eastAsia="ru-RU"/>
              </w:rPr>
            </w:pPr>
            <w:r w:rsidRPr="00540F99">
              <w:rPr>
                <w:noProof w:val="0"/>
                <w:sz w:val="22"/>
                <w:szCs w:val="22"/>
                <w:lang w:eastAsia="ru-RU"/>
              </w:rPr>
              <w:t>Glob de crăciun diametru 30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noProof w:val="0"/>
                <w:lang w:eastAsia="ru-RU"/>
              </w:rPr>
            </w:pPr>
            <w:r>
              <w:rPr>
                <w:noProof w:val="0"/>
                <w:sz w:val="22"/>
                <w:szCs w:val="22"/>
                <w:lang w:eastAsia="ru-RU"/>
              </w:rPr>
              <w:t>14 34</w:t>
            </w:r>
            <w:r w:rsidR="00B52D99" w:rsidRPr="00540F99">
              <w:rPr>
                <w:noProof w:val="0"/>
                <w:sz w:val="22"/>
                <w:szCs w:val="22"/>
                <w:lang w:eastAsia="ru-RU"/>
              </w:rPr>
              <w:t>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95133F">
            <w:pPr>
              <w:shd w:val="clear" w:color="auto" w:fill="FFFFFF" w:themeFill="background1"/>
              <w:spacing w:before="120"/>
              <w:jc w:val="center"/>
              <w:rPr>
                <w:noProof w:val="0"/>
                <w:lang w:eastAsia="ru-RU"/>
              </w:rPr>
            </w:pPr>
            <w:r w:rsidRPr="00540F99">
              <w:rPr>
                <w:noProof w:val="0"/>
                <w:sz w:val="22"/>
                <w:szCs w:val="22"/>
                <w:lang w:eastAsia="ru-RU"/>
              </w:rPr>
              <w:t>Glob de crăciun diametru 30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61636E" w:rsidP="00C37D6B">
            <w:pPr>
              <w:shd w:val="clear" w:color="auto" w:fill="FFFFFF" w:themeFill="background1"/>
              <w:spacing w:before="120"/>
              <w:jc w:val="center"/>
              <w:rPr>
                <w:noProof w:val="0"/>
                <w:lang w:eastAsia="ru-RU"/>
              </w:rPr>
            </w:pPr>
            <w:r>
              <w:rPr>
                <w:noProof w:val="0"/>
                <w:sz w:val="22"/>
                <w:szCs w:val="22"/>
                <w:lang w:eastAsia="ru-RU"/>
              </w:rPr>
              <w:t>75</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noProof w:val="0"/>
                <w:lang w:eastAsia="ru-RU"/>
              </w:rPr>
            </w:pPr>
            <w:r>
              <w:rPr>
                <w:noProof w:val="0"/>
                <w:sz w:val="22"/>
                <w:szCs w:val="22"/>
                <w:lang w:eastAsia="ru-RU"/>
              </w:rPr>
              <w:t>14 34</w:t>
            </w:r>
            <w:r w:rsidR="00B52D99" w:rsidRPr="00540F99">
              <w:rPr>
                <w:noProof w:val="0"/>
                <w:sz w:val="22"/>
                <w:szCs w:val="22"/>
                <w:lang w:eastAsia="ru-RU"/>
              </w:rPr>
              <w:t>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9402F3">
            <w:pPr>
              <w:shd w:val="clear" w:color="auto" w:fill="FFFFFF" w:themeFill="background1"/>
              <w:spacing w:before="120"/>
              <w:jc w:val="center"/>
              <w:rPr>
                <w:noProof w:val="0"/>
                <w:lang w:eastAsia="ru-RU"/>
              </w:rPr>
            </w:pPr>
            <w:r w:rsidRPr="00540F99">
              <w:rPr>
                <w:noProof w:val="0"/>
                <w:sz w:val="22"/>
                <w:szCs w:val="22"/>
                <w:lang w:eastAsia="ru-RU"/>
              </w:rPr>
              <w:t>Ghirlandă perdea alb rece 7m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B52D99" w:rsidRPr="00540F99" w:rsidRDefault="00B52D99" w:rsidP="00C37D6B">
            <w:pPr>
              <w:shd w:val="clear" w:color="auto" w:fill="FFFFFF" w:themeFill="background1"/>
              <w:spacing w:before="120"/>
              <w:jc w:val="center"/>
              <w:rPr>
                <w:noProof w:val="0"/>
                <w:lang w:eastAsia="ru-RU"/>
              </w:rPr>
            </w:pPr>
            <w:r>
              <w:rPr>
                <w:noProof w:val="0"/>
                <w:sz w:val="22"/>
                <w:szCs w:val="22"/>
                <w:lang w:eastAsia="ru-RU"/>
              </w:rPr>
              <w:t xml:space="preserve">Led 2100, 230V, 50wat, IP65, </w:t>
            </w:r>
          </w:p>
          <w:p w:rsidR="00B52D99" w:rsidRPr="00540F99" w:rsidRDefault="00B52D99" w:rsidP="00C37D6B">
            <w:pPr>
              <w:shd w:val="clear" w:color="auto" w:fill="FFFFFF" w:themeFill="background1"/>
              <w:spacing w:before="120"/>
              <w:jc w:val="center"/>
              <w:rPr>
                <w:noProof w:val="0"/>
                <w:lang w:eastAsia="ru-RU"/>
              </w:rPr>
            </w:pP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r w:rsidRPr="00540F99">
              <w:rPr>
                <w:noProof w:val="0"/>
                <w:sz w:val="22"/>
                <w:szCs w:val="22"/>
                <w:lang w:eastAsia="ru-RU"/>
              </w:rPr>
              <w:t>23 500,00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9402F3">
            <w:pPr>
              <w:shd w:val="clear" w:color="auto" w:fill="FFFFFF" w:themeFill="background1"/>
              <w:spacing w:before="120"/>
              <w:jc w:val="center"/>
              <w:rPr>
                <w:noProof w:val="0"/>
                <w:lang w:eastAsia="ru-RU"/>
              </w:rPr>
            </w:pPr>
            <w:r w:rsidRPr="00540F99">
              <w:rPr>
                <w:noProof w:val="0"/>
                <w:sz w:val="22"/>
                <w:szCs w:val="22"/>
                <w:lang w:eastAsia="ru-RU"/>
              </w:rPr>
              <w:t>Ghirlandă perdea alb rece 5m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B52D99" w:rsidRPr="00540F99" w:rsidRDefault="00B52D99" w:rsidP="001B3761">
            <w:pPr>
              <w:shd w:val="clear" w:color="auto" w:fill="FFFFFF" w:themeFill="background1"/>
              <w:spacing w:before="120"/>
              <w:jc w:val="center"/>
              <w:rPr>
                <w:noProof w:val="0"/>
                <w:lang w:eastAsia="ru-RU"/>
              </w:rPr>
            </w:pPr>
            <w:r>
              <w:rPr>
                <w:noProof w:val="0"/>
                <w:sz w:val="22"/>
                <w:szCs w:val="22"/>
                <w:lang w:eastAsia="ru-RU"/>
              </w:rPr>
              <w:t xml:space="preserve">Led 1500, 230V, 30wat, IP65, </w:t>
            </w:r>
          </w:p>
          <w:p w:rsidR="00B52D99" w:rsidRPr="00540F99" w:rsidRDefault="00B52D99" w:rsidP="00C37D6B">
            <w:pPr>
              <w:shd w:val="clear" w:color="auto" w:fill="FFFFFF" w:themeFill="background1"/>
              <w:spacing w:before="120"/>
              <w:jc w:val="center"/>
              <w:rPr>
                <w:noProof w:val="0"/>
                <w:lang w:eastAsia="ru-RU"/>
              </w:rPr>
            </w:pP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r w:rsidRPr="00540F99">
              <w:rPr>
                <w:noProof w:val="0"/>
                <w:sz w:val="22"/>
                <w:szCs w:val="22"/>
                <w:lang w:eastAsia="ru-RU"/>
              </w:rPr>
              <w:t>13 500,00</w:t>
            </w:r>
          </w:p>
        </w:tc>
      </w:tr>
      <w:tr w:rsidR="00B52D99" w:rsidRPr="00540F99" w:rsidTr="00FC1A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b/>
                <w:noProof w:val="0"/>
                <w:lang w:eastAsia="ru-RU"/>
              </w:rPr>
            </w:pPr>
            <w:r w:rsidRPr="00540F99">
              <w:rPr>
                <w:b/>
                <w:noProof w:val="0"/>
                <w:sz w:val="22"/>
                <w:szCs w:val="22"/>
                <w:lang w:eastAsia="ru-RU"/>
              </w:rPr>
              <w:t>Total lotul I</w:t>
            </w:r>
          </w:p>
        </w:tc>
        <w:tc>
          <w:tcPr>
            <w:tcW w:w="4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b/>
                <w:noProof w:val="0"/>
                <w:lang w:eastAsia="ru-RU"/>
              </w:rPr>
            </w:pP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b/>
                <w:noProof w:val="0"/>
                <w:lang w:eastAsia="ru-RU"/>
              </w:rPr>
            </w:pPr>
            <w:r>
              <w:rPr>
                <w:b/>
                <w:noProof w:val="0"/>
                <w:lang w:eastAsia="ru-RU"/>
              </w:rPr>
              <w:t>107</w:t>
            </w:r>
            <w:r w:rsidR="005C69E2">
              <w:rPr>
                <w:b/>
                <w:noProof w:val="0"/>
                <w:lang w:eastAsia="ru-RU"/>
              </w:rPr>
              <w:t xml:space="preserve"> </w:t>
            </w:r>
            <w:r>
              <w:rPr>
                <w:b/>
                <w:noProof w:val="0"/>
                <w:lang w:eastAsia="ru-RU"/>
              </w:rPr>
              <w:t>536,00</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8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00AB8">
            <w:pPr>
              <w:shd w:val="clear" w:color="auto" w:fill="FFFFFF" w:themeFill="background1"/>
              <w:spacing w:before="120"/>
              <w:jc w:val="center"/>
              <w:rPr>
                <w:b/>
                <w:noProof w:val="0"/>
                <w:lang w:eastAsia="ru-RU"/>
              </w:rPr>
            </w:pPr>
            <w:r w:rsidRPr="00540F99">
              <w:rPr>
                <w:b/>
                <w:noProof w:val="0"/>
                <w:sz w:val="22"/>
                <w:szCs w:val="22"/>
                <w:lang w:eastAsia="ru-RU"/>
              </w:rPr>
              <w:t>Lotul II</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5C69E2" w:rsidP="006F33D3">
            <w:pPr>
              <w:shd w:val="clear" w:color="auto" w:fill="FFFFFF" w:themeFill="background1"/>
              <w:jc w:val="center"/>
              <w:rPr>
                <w:noProof w:val="0"/>
                <w:lang w:eastAsia="ru-RU"/>
              </w:rPr>
            </w:pPr>
            <w:r>
              <w:rPr>
                <w:noProof w:val="0"/>
                <w:sz w:val="22"/>
                <w:szCs w:val="22"/>
                <w:lang w:eastAsia="ru-RU"/>
              </w:rPr>
              <w:t>Cifra</w:t>
            </w:r>
            <w:r w:rsidR="00B52D99" w:rsidRPr="00540F99">
              <w:rPr>
                <w:noProof w:val="0"/>
                <w:sz w:val="22"/>
                <w:szCs w:val="22"/>
                <w:lang w:eastAsia="ru-RU"/>
              </w:rPr>
              <w:t xml:space="preserve"> </w:t>
            </w:r>
            <w:r w:rsidR="00B52D99">
              <w:rPr>
                <w:noProof w:val="0"/>
                <w:sz w:val="22"/>
                <w:szCs w:val="22"/>
                <w:lang w:eastAsia="ru-RU"/>
              </w:rPr>
              <w:t>„</w:t>
            </w:r>
            <w:r w:rsidR="00B52D99" w:rsidRPr="00540F99">
              <w:rPr>
                <w:noProof w:val="0"/>
                <w:sz w:val="22"/>
                <w:szCs w:val="22"/>
                <w:lang w:eastAsia="ru-RU"/>
              </w:rPr>
              <w:t>6</w:t>
            </w:r>
            <w:r w:rsidR="00B52D99">
              <w:rPr>
                <w:noProof w:val="0"/>
                <w:sz w:val="22"/>
                <w:szCs w:val="22"/>
                <w:lang w:eastAsia="ru-RU"/>
              </w:rPr>
              <w:t>”</w:t>
            </w:r>
            <w:r w:rsidR="00B52D99" w:rsidRPr="00540F99">
              <w:rPr>
                <w:noProof w:val="0"/>
                <w:sz w:val="22"/>
                <w:szCs w:val="22"/>
                <w:lang w:eastAsia="ru-RU"/>
              </w:rPr>
              <w:t xml:space="preserve">, 3D, înălțimea 1,8m, </w:t>
            </w:r>
          </w:p>
          <w:p w:rsidR="00B52D99" w:rsidRPr="00540F99" w:rsidRDefault="00B52D99" w:rsidP="006F33D3">
            <w:pPr>
              <w:shd w:val="clear" w:color="auto" w:fill="FFFFFF" w:themeFill="background1"/>
              <w:jc w:val="center"/>
              <w:rPr>
                <w:noProof w:val="0"/>
                <w:lang w:eastAsia="ru-RU"/>
              </w:rPr>
            </w:pPr>
            <w:r w:rsidRPr="00540F99">
              <w:rPr>
                <w:noProof w:val="0"/>
                <w:sz w:val="22"/>
                <w:szCs w:val="22"/>
                <w:lang w:eastAsia="ru-RU"/>
              </w:rPr>
              <w:t>Lățimea 0,2m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r w:rsidRPr="00540F99">
              <w:rPr>
                <w:noProof w:val="0"/>
                <w:sz w:val="22"/>
                <w:szCs w:val="22"/>
                <w:lang w:eastAsia="ru-RU"/>
              </w:rPr>
              <w:t>4</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1636E">
            <w:pPr>
              <w:shd w:val="clear" w:color="auto" w:fill="FFFFFF" w:themeFill="background1"/>
              <w:spacing w:before="120"/>
              <w:rPr>
                <w:noProof w:val="0"/>
                <w:lang w:eastAsia="ru-RU"/>
              </w:rPr>
            </w:pPr>
            <w:r w:rsidRPr="00540F99">
              <w:rPr>
                <w:noProof w:val="0"/>
                <w:sz w:val="22"/>
                <w:szCs w:val="22"/>
                <w:lang w:eastAsia="ru-RU"/>
              </w:rPr>
              <w:t xml:space="preserve">Profil metalic </w:t>
            </w:r>
            <w:r w:rsidR="005C69E2">
              <w:rPr>
                <w:noProof w:val="0"/>
                <w:sz w:val="22"/>
                <w:szCs w:val="22"/>
                <w:lang w:eastAsia="ru-RU"/>
              </w:rPr>
              <w:t>20</w:t>
            </w:r>
            <w:r w:rsidRPr="00540F99">
              <w:rPr>
                <w:noProof w:val="0"/>
                <w:sz w:val="22"/>
                <w:szCs w:val="22"/>
                <w:lang w:eastAsia="ru-RU"/>
              </w:rPr>
              <w:t>x</w:t>
            </w:r>
            <w:r w:rsidR="005C69E2">
              <w:rPr>
                <w:noProof w:val="0"/>
                <w:sz w:val="22"/>
                <w:szCs w:val="22"/>
                <w:lang w:eastAsia="ru-RU"/>
              </w:rPr>
              <w:t>20</w:t>
            </w:r>
          </w:p>
          <w:p w:rsidR="00B52D99" w:rsidRPr="00540F99" w:rsidRDefault="00B52D99" w:rsidP="0061636E">
            <w:pPr>
              <w:shd w:val="clear" w:color="auto" w:fill="FFFFFF" w:themeFill="background1"/>
              <w:spacing w:before="120"/>
              <w:rPr>
                <w:noProof w:val="0"/>
                <w:lang w:eastAsia="ru-RU"/>
              </w:rPr>
            </w:pPr>
            <w:r w:rsidRPr="00540F99">
              <w:rPr>
                <w:noProof w:val="0"/>
                <w:sz w:val="22"/>
                <w:szCs w:val="22"/>
                <w:lang w:eastAsia="ru-RU"/>
              </w:rPr>
              <w:t xml:space="preserve">Vopsea </w:t>
            </w:r>
            <w:proofErr w:type="spellStart"/>
            <w:r w:rsidRPr="00540F99">
              <w:rPr>
                <w:noProof w:val="0"/>
                <w:sz w:val="22"/>
                <w:szCs w:val="22"/>
                <w:lang w:eastAsia="ru-RU"/>
              </w:rPr>
              <w:t>hammer</w:t>
            </w:r>
            <w:proofErr w:type="spellEnd"/>
            <w:r w:rsidRPr="00540F99">
              <w:rPr>
                <w:noProof w:val="0"/>
                <w:sz w:val="22"/>
                <w:szCs w:val="22"/>
                <w:lang w:eastAsia="ru-RU"/>
              </w:rPr>
              <w:t xml:space="preserve"> 3în1</w:t>
            </w:r>
          </w:p>
          <w:p w:rsidR="00B52D99" w:rsidRDefault="00B52D99" w:rsidP="0061636E">
            <w:pPr>
              <w:shd w:val="clear" w:color="auto" w:fill="FFFFFF"/>
              <w:rPr>
                <w:noProof w:val="0"/>
                <w:color w:val="000000"/>
                <w:lang w:eastAsia="ro-RO"/>
              </w:rPr>
            </w:pPr>
            <w:r>
              <w:rPr>
                <w:noProof w:val="0"/>
                <w:color w:val="000000"/>
                <w:sz w:val="22"/>
                <w:szCs w:val="22"/>
                <w:lang w:eastAsia="ro-RO"/>
              </w:rPr>
              <w:t>Ghirlandă led</w:t>
            </w:r>
          </w:p>
          <w:p w:rsidR="00B52D99" w:rsidRPr="001B3761" w:rsidRDefault="00B52D99" w:rsidP="0061636E">
            <w:pPr>
              <w:shd w:val="clear" w:color="auto" w:fill="FFFFFF"/>
              <w:rPr>
                <w:noProof w:val="0"/>
                <w:color w:val="000000"/>
                <w:lang w:eastAsia="ro-RO"/>
              </w:rPr>
            </w:pPr>
            <w:r w:rsidRPr="001B3761">
              <w:rPr>
                <w:noProof w:val="0"/>
                <w:color w:val="000000"/>
                <w:sz w:val="22"/>
                <w:szCs w:val="22"/>
                <w:lang w:eastAsia="ro-RO"/>
              </w:rPr>
              <w:t>IP65</w:t>
            </w:r>
          </w:p>
          <w:p w:rsidR="00B52D99" w:rsidRPr="001B3761" w:rsidRDefault="00B52D99" w:rsidP="0061636E">
            <w:pPr>
              <w:shd w:val="clear" w:color="auto" w:fill="FFFFFF"/>
              <w:rPr>
                <w:noProof w:val="0"/>
                <w:color w:val="000000"/>
                <w:lang w:eastAsia="ro-RO"/>
              </w:rPr>
            </w:pPr>
            <w:r w:rsidRPr="001B3761">
              <w:rPr>
                <w:noProof w:val="0"/>
                <w:color w:val="000000"/>
                <w:sz w:val="22"/>
                <w:szCs w:val="22"/>
                <w:lang w:eastAsia="ro-RO"/>
              </w:rPr>
              <w:t>Temperatura culoare 3000 K</w:t>
            </w:r>
          </w:p>
          <w:p w:rsidR="00B52D99" w:rsidRPr="001B3761" w:rsidRDefault="00B52D99" w:rsidP="0061636E">
            <w:pPr>
              <w:shd w:val="clear" w:color="auto" w:fill="FFFFFF"/>
              <w:rPr>
                <w:noProof w:val="0"/>
                <w:color w:val="000000"/>
                <w:lang w:eastAsia="ro-RO"/>
              </w:rPr>
            </w:pPr>
            <w:r w:rsidRPr="001B3761">
              <w:rPr>
                <w:noProof w:val="0"/>
                <w:color w:val="000000"/>
                <w:sz w:val="22"/>
                <w:szCs w:val="22"/>
                <w:lang w:eastAsia="ro-RO"/>
              </w:rPr>
              <w:t xml:space="preserve">Tensiune </w:t>
            </w:r>
            <w:r w:rsidRPr="00A829F3">
              <w:rPr>
                <w:noProof w:val="0"/>
                <w:color w:val="000000"/>
                <w:sz w:val="22"/>
                <w:szCs w:val="22"/>
                <w:lang w:eastAsia="ro-RO"/>
              </w:rPr>
              <w:t>230</w:t>
            </w:r>
            <w:r w:rsidRPr="001B3761">
              <w:rPr>
                <w:noProof w:val="0"/>
                <w:color w:val="000000"/>
                <w:sz w:val="22"/>
                <w:szCs w:val="22"/>
                <w:lang w:eastAsia="ro-RO"/>
              </w:rPr>
              <w:t xml:space="preserve"> V</w:t>
            </w:r>
          </w:p>
          <w:p w:rsidR="00B52D99" w:rsidRPr="001B3761" w:rsidRDefault="00B52D99" w:rsidP="0061636E">
            <w:pPr>
              <w:shd w:val="clear" w:color="auto" w:fill="FFFFFF"/>
              <w:rPr>
                <w:noProof w:val="0"/>
                <w:color w:val="000000"/>
                <w:lang w:eastAsia="ro-RO"/>
              </w:rPr>
            </w:pPr>
            <w:r w:rsidRPr="001B3761">
              <w:rPr>
                <w:noProof w:val="0"/>
                <w:color w:val="000000"/>
                <w:sz w:val="22"/>
                <w:szCs w:val="22"/>
                <w:lang w:eastAsia="ro-RO"/>
              </w:rPr>
              <w:t>Dimensiuni (L x W x H x Ø)</w:t>
            </w:r>
            <w:r>
              <w:rPr>
                <w:noProof w:val="0"/>
                <w:color w:val="000000"/>
                <w:sz w:val="22"/>
                <w:szCs w:val="22"/>
                <w:lang w:eastAsia="ro-RO"/>
              </w:rPr>
              <w:t xml:space="preserve"> </w:t>
            </w:r>
            <w:r w:rsidRPr="00A829F3">
              <w:rPr>
                <w:noProof w:val="0"/>
                <w:color w:val="000000"/>
                <w:sz w:val="22"/>
                <w:szCs w:val="22"/>
                <w:lang w:eastAsia="ro-RO"/>
              </w:rPr>
              <w:t>5</w:t>
            </w:r>
            <w:r w:rsidRPr="001B3761">
              <w:rPr>
                <w:noProof w:val="0"/>
                <w:color w:val="000000"/>
                <w:sz w:val="22"/>
                <w:szCs w:val="22"/>
                <w:lang w:eastAsia="ro-RO"/>
              </w:rPr>
              <w:t xml:space="preserve"> m</w:t>
            </w:r>
            <w:r w:rsidRPr="00A829F3">
              <w:rPr>
                <w:noProof w:val="0"/>
                <w:color w:val="000000"/>
                <w:sz w:val="22"/>
                <w:szCs w:val="22"/>
                <w:lang w:eastAsia="ro-RO"/>
              </w:rPr>
              <w:t>/cifră</w:t>
            </w:r>
          </w:p>
          <w:p w:rsidR="00B52D99" w:rsidRPr="001B3761" w:rsidRDefault="00B52D99" w:rsidP="0061636E">
            <w:pPr>
              <w:shd w:val="clear" w:color="auto" w:fill="FFFFFF"/>
              <w:rPr>
                <w:noProof w:val="0"/>
                <w:color w:val="000000"/>
                <w:lang w:eastAsia="ro-RO"/>
              </w:rPr>
            </w:pPr>
            <w:r w:rsidRPr="001B3761">
              <w:rPr>
                <w:noProof w:val="0"/>
                <w:color w:val="000000"/>
                <w:sz w:val="22"/>
                <w:szCs w:val="22"/>
                <w:lang w:eastAsia="ro-RO"/>
              </w:rPr>
              <w:t>Puterea (W)</w:t>
            </w:r>
          </w:p>
          <w:p w:rsidR="00B52D99" w:rsidRDefault="00B52D99" w:rsidP="0061636E">
            <w:pPr>
              <w:shd w:val="clear" w:color="auto" w:fill="FFFFFF"/>
              <w:rPr>
                <w:noProof w:val="0"/>
                <w:color w:val="000000"/>
                <w:lang w:eastAsia="ro-RO"/>
              </w:rPr>
            </w:pPr>
            <w:r w:rsidRPr="001B3761">
              <w:rPr>
                <w:noProof w:val="0"/>
                <w:color w:val="000000"/>
                <w:sz w:val="22"/>
                <w:szCs w:val="22"/>
                <w:lang w:eastAsia="ro-RO"/>
              </w:rPr>
              <w:t>10 W/m</w:t>
            </w:r>
          </w:p>
          <w:p w:rsidR="00B52D99" w:rsidRPr="00540F99" w:rsidRDefault="00B52D99" w:rsidP="0061636E">
            <w:pPr>
              <w:shd w:val="clear" w:color="auto" w:fill="FFFFFF"/>
              <w:rPr>
                <w:noProof w:val="0"/>
                <w:lang w:eastAsia="ru-RU"/>
              </w:rPr>
            </w:pPr>
            <w:r>
              <w:rPr>
                <w:noProof w:val="0"/>
                <w:color w:val="000000"/>
                <w:sz w:val="22"/>
                <w:szCs w:val="22"/>
                <w:lang w:eastAsia="ro-RO"/>
              </w:rPr>
              <w:t>Bloc inclus pentru conectare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noProof w:val="0"/>
                <w:lang w:eastAsia="ru-RU"/>
              </w:rPr>
            </w:pPr>
            <w:r>
              <w:rPr>
                <w:noProof w:val="0"/>
                <w:sz w:val="22"/>
                <w:szCs w:val="22"/>
                <w:lang w:eastAsia="ru-RU"/>
              </w:rPr>
              <w:t>8</w:t>
            </w:r>
            <w:r w:rsidR="00B52D99" w:rsidRPr="00540F99">
              <w:rPr>
                <w:noProof w:val="0"/>
                <w:sz w:val="22"/>
                <w:szCs w:val="22"/>
                <w:lang w:eastAsia="ru-RU"/>
              </w:rPr>
              <w:t>0 000,00</w:t>
            </w:r>
          </w:p>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b/>
                <w:noProof w:val="0"/>
                <w:lang w:eastAsia="ru-RU"/>
              </w:rPr>
            </w:pPr>
            <w:r w:rsidRPr="00540F99">
              <w:rPr>
                <w:b/>
                <w:noProof w:val="0"/>
                <w:sz w:val="22"/>
                <w:szCs w:val="22"/>
                <w:lang w:eastAsia="ru-RU"/>
              </w:rPr>
              <w:t>Total lotul II</w:t>
            </w:r>
          </w:p>
        </w:tc>
        <w:tc>
          <w:tcPr>
            <w:tcW w:w="41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61636E" w:rsidP="00C00AB8">
            <w:pPr>
              <w:shd w:val="clear" w:color="auto" w:fill="FFFFFF" w:themeFill="background1"/>
              <w:spacing w:before="120"/>
              <w:jc w:val="center"/>
              <w:rPr>
                <w:b/>
                <w:noProof w:val="0"/>
                <w:lang w:eastAsia="ru-RU"/>
              </w:rPr>
            </w:pPr>
            <w:r>
              <w:rPr>
                <w:b/>
                <w:noProof w:val="0"/>
                <w:sz w:val="22"/>
                <w:szCs w:val="22"/>
                <w:lang w:eastAsia="ru-RU"/>
              </w:rPr>
              <w:t>8</w:t>
            </w:r>
            <w:r w:rsidR="00B52D99" w:rsidRPr="00540F99">
              <w:rPr>
                <w:b/>
                <w:noProof w:val="0"/>
                <w:sz w:val="22"/>
                <w:szCs w:val="22"/>
                <w:lang w:eastAsia="ru-RU"/>
              </w:rPr>
              <w:t>0 000,00</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8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00AB8">
            <w:pPr>
              <w:shd w:val="clear" w:color="auto" w:fill="FFFFFF" w:themeFill="background1"/>
              <w:spacing w:before="120"/>
              <w:jc w:val="center"/>
              <w:rPr>
                <w:b/>
                <w:noProof w:val="0"/>
                <w:lang w:eastAsia="ru-RU"/>
              </w:rPr>
            </w:pPr>
            <w:r w:rsidRPr="00540F99">
              <w:rPr>
                <w:b/>
                <w:noProof w:val="0"/>
                <w:sz w:val="22"/>
                <w:szCs w:val="22"/>
                <w:lang w:eastAsia="ru-RU"/>
              </w:rPr>
              <w:t>Lotul III</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2D569F">
            <w:pPr>
              <w:shd w:val="clear" w:color="auto" w:fill="FFFFFF" w:themeFill="background1"/>
              <w:spacing w:before="120"/>
              <w:jc w:val="center"/>
              <w:rPr>
                <w:noProof w:val="0"/>
                <w:sz w:val="22"/>
                <w:szCs w:val="22"/>
                <w:lang w:eastAsia="ru-RU"/>
              </w:rPr>
            </w:pPr>
            <w:r w:rsidRPr="002D569F">
              <w:rPr>
                <w:noProof w:val="0"/>
                <w:sz w:val="22"/>
                <w:szCs w:val="22"/>
                <w:lang w:eastAsia="ru-RU"/>
              </w:rPr>
              <w:t xml:space="preserve">Element decorativ </w:t>
            </w:r>
            <w:r w:rsidR="002D569F" w:rsidRPr="002D569F">
              <w:rPr>
                <w:noProof w:val="0"/>
                <w:sz w:val="22"/>
                <w:szCs w:val="22"/>
                <w:lang w:eastAsia="ru-RU"/>
              </w:rPr>
              <w:t>arca glob</w:t>
            </w:r>
            <w:r w:rsidRPr="002D569F">
              <w:rPr>
                <w:noProof w:val="0"/>
                <w:sz w:val="22"/>
                <w:szCs w:val="22"/>
                <w:lang w:eastAsia="ru-RU"/>
              </w:rPr>
              <w:t>, volumetrică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37D6B">
            <w:pPr>
              <w:shd w:val="clear" w:color="auto" w:fill="FFFFFF" w:themeFill="background1"/>
              <w:spacing w:before="120"/>
              <w:jc w:val="center"/>
              <w:rPr>
                <w:noProof w:val="0"/>
                <w:sz w:val="22"/>
                <w:szCs w:val="22"/>
                <w:lang w:eastAsia="ru-RU"/>
              </w:rPr>
            </w:pPr>
            <w:r w:rsidRPr="002D569F">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37D6B">
            <w:pPr>
              <w:shd w:val="clear" w:color="auto" w:fill="FFFFFF" w:themeFill="background1"/>
              <w:spacing w:before="120"/>
              <w:jc w:val="center"/>
              <w:rPr>
                <w:noProof w:val="0"/>
                <w:sz w:val="22"/>
                <w:szCs w:val="22"/>
                <w:lang w:eastAsia="ru-RU"/>
              </w:rPr>
            </w:pPr>
            <w:r w:rsidRPr="002D569F">
              <w:rPr>
                <w:noProof w:val="0"/>
                <w:sz w:val="22"/>
                <w:szCs w:val="22"/>
                <w:lang w:eastAsia="ru-RU"/>
              </w:rPr>
              <w:t>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2D569F" w:rsidP="002D569F">
            <w:pPr>
              <w:shd w:val="clear" w:color="auto" w:fill="FFFFFF" w:themeFill="background1"/>
              <w:spacing w:before="120"/>
              <w:jc w:val="center"/>
              <w:rPr>
                <w:noProof w:val="0"/>
                <w:sz w:val="22"/>
                <w:szCs w:val="22"/>
                <w:lang w:eastAsia="ru-RU"/>
              </w:rPr>
            </w:pPr>
            <w:r w:rsidRPr="002D569F">
              <w:rPr>
                <w:noProof w:val="0"/>
                <w:sz w:val="22"/>
                <w:szCs w:val="22"/>
                <w:lang w:eastAsia="ru-RU"/>
              </w:rPr>
              <w:t xml:space="preserve">Carcasă metalică, vopsea </w:t>
            </w:r>
            <w:proofErr w:type="spellStart"/>
            <w:r w:rsidRPr="002D569F">
              <w:rPr>
                <w:noProof w:val="0"/>
                <w:sz w:val="22"/>
                <w:szCs w:val="22"/>
                <w:lang w:eastAsia="ru-RU"/>
              </w:rPr>
              <w:t>hammer</w:t>
            </w:r>
            <w:proofErr w:type="spellEnd"/>
            <w:r w:rsidRPr="002D569F">
              <w:rPr>
                <w:noProof w:val="0"/>
                <w:sz w:val="22"/>
                <w:szCs w:val="22"/>
                <w:lang w:eastAsia="ru-RU"/>
              </w:rPr>
              <w:t xml:space="preserve">, Lumina șir 5m 24V IP65, albastru, flash 30% - 40 buc., </w:t>
            </w:r>
            <w:proofErr w:type="spellStart"/>
            <w:r w:rsidRPr="002D569F">
              <w:rPr>
                <w:noProof w:val="0"/>
                <w:sz w:val="22"/>
                <w:szCs w:val="22"/>
                <w:lang w:eastAsia="ru-RU"/>
              </w:rPr>
              <w:t>Flex</w:t>
            </w:r>
            <w:proofErr w:type="spellEnd"/>
            <w:r w:rsidRPr="002D569F">
              <w:rPr>
                <w:noProof w:val="0"/>
                <w:sz w:val="22"/>
                <w:szCs w:val="22"/>
                <w:lang w:eastAsia="ru-RU"/>
              </w:rPr>
              <w:t xml:space="preserve"> neon 7 x 15 mm 24V, alb rece - 36m, cu elemente din </w:t>
            </w:r>
            <w:proofErr w:type="spellStart"/>
            <w:r w:rsidRPr="002D569F">
              <w:rPr>
                <w:noProof w:val="0"/>
                <w:sz w:val="22"/>
                <w:szCs w:val="22"/>
                <w:lang w:eastAsia="ru-RU"/>
              </w:rPr>
              <w:t>policarbonat</w:t>
            </w:r>
            <w:proofErr w:type="spellEnd"/>
            <w:r w:rsidRPr="002D569F">
              <w:rPr>
                <w:noProof w:val="0"/>
                <w:sz w:val="22"/>
                <w:szCs w:val="22"/>
                <w:lang w:eastAsia="ru-RU"/>
              </w:rPr>
              <w:t xml:space="preserve"> extrudat auriu, banda LED "Meteor" 24V cu efect curgător IP65, alb rece, 4m x 15 mm, baza aluminiu - 4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2D569F" w:rsidRDefault="002D569F" w:rsidP="00C00AB8">
            <w:pPr>
              <w:shd w:val="clear" w:color="auto" w:fill="FFFFFF" w:themeFill="background1"/>
              <w:spacing w:before="120"/>
              <w:jc w:val="center"/>
              <w:rPr>
                <w:noProof w:val="0"/>
                <w:sz w:val="22"/>
                <w:szCs w:val="22"/>
                <w:lang w:eastAsia="ru-RU"/>
              </w:rPr>
            </w:pPr>
            <w:r w:rsidRPr="002D569F">
              <w:rPr>
                <w:noProof w:val="0"/>
                <w:sz w:val="22"/>
                <w:szCs w:val="22"/>
                <w:lang w:eastAsia="ru-RU"/>
              </w:rPr>
              <w:t>65 736,00</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37D6B">
            <w:pPr>
              <w:shd w:val="clear" w:color="auto" w:fill="FFFFFF" w:themeFill="background1"/>
              <w:spacing w:before="120"/>
              <w:jc w:val="center"/>
              <w:rPr>
                <w:b/>
                <w:noProof w:val="0"/>
                <w:sz w:val="22"/>
                <w:szCs w:val="22"/>
                <w:lang w:eastAsia="ru-RU"/>
              </w:rPr>
            </w:pPr>
            <w:r w:rsidRPr="002D569F">
              <w:rPr>
                <w:b/>
                <w:noProof w:val="0"/>
                <w:sz w:val="22"/>
                <w:szCs w:val="22"/>
                <w:lang w:eastAsia="ru-RU"/>
              </w:rPr>
              <w:t>Total lotul III</w:t>
            </w:r>
          </w:p>
        </w:tc>
        <w:tc>
          <w:tcPr>
            <w:tcW w:w="41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37D6B">
            <w:pPr>
              <w:shd w:val="clear" w:color="auto" w:fill="FFFFFF" w:themeFill="background1"/>
              <w:spacing w:before="120"/>
              <w:jc w:val="center"/>
              <w:rPr>
                <w:b/>
                <w:noProof w:val="0"/>
                <w:sz w:val="22"/>
                <w:szCs w:val="22"/>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2D569F" w:rsidRDefault="002D569F" w:rsidP="00C37D6B">
            <w:pPr>
              <w:shd w:val="clear" w:color="auto" w:fill="FFFFFF" w:themeFill="background1"/>
              <w:spacing w:before="120"/>
              <w:jc w:val="center"/>
              <w:rPr>
                <w:b/>
                <w:noProof w:val="0"/>
                <w:sz w:val="22"/>
                <w:szCs w:val="22"/>
                <w:lang w:eastAsia="ru-RU"/>
              </w:rPr>
            </w:pPr>
            <w:r w:rsidRPr="002D569F">
              <w:rPr>
                <w:b/>
                <w:noProof w:val="0"/>
                <w:sz w:val="22"/>
                <w:szCs w:val="22"/>
                <w:lang w:eastAsia="ru-RU"/>
              </w:rPr>
              <w:t>65 736,00</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8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00AB8">
            <w:pPr>
              <w:shd w:val="clear" w:color="auto" w:fill="FFFFFF" w:themeFill="background1"/>
              <w:spacing w:before="120"/>
              <w:jc w:val="center"/>
              <w:rPr>
                <w:b/>
                <w:noProof w:val="0"/>
                <w:sz w:val="22"/>
                <w:szCs w:val="22"/>
                <w:lang w:eastAsia="ru-RU"/>
              </w:rPr>
            </w:pPr>
            <w:r w:rsidRPr="002D569F">
              <w:rPr>
                <w:b/>
                <w:noProof w:val="0"/>
                <w:sz w:val="22"/>
                <w:szCs w:val="22"/>
                <w:lang w:eastAsia="ru-RU"/>
              </w:rPr>
              <w:t>Lotul IV</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6F33D3">
            <w:pPr>
              <w:shd w:val="clear" w:color="auto" w:fill="FFFFFF" w:themeFill="background1"/>
              <w:spacing w:before="120"/>
              <w:jc w:val="center"/>
              <w:rPr>
                <w:noProof w:val="0"/>
                <w:sz w:val="22"/>
                <w:szCs w:val="22"/>
                <w:lang w:eastAsia="ru-RU"/>
              </w:rPr>
            </w:pPr>
            <w:r w:rsidRPr="002D569F">
              <w:rPr>
                <w:noProof w:val="0"/>
                <w:sz w:val="22"/>
                <w:szCs w:val="22"/>
                <w:lang w:eastAsia="ru-RU"/>
              </w:rPr>
              <w:t>Element decorativ gard din brăduți led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B52D99" w:rsidP="00C37D6B">
            <w:pPr>
              <w:shd w:val="clear" w:color="auto" w:fill="FFFFFF" w:themeFill="background1"/>
              <w:spacing w:before="120"/>
              <w:jc w:val="center"/>
              <w:rPr>
                <w:noProof w:val="0"/>
                <w:sz w:val="22"/>
                <w:szCs w:val="22"/>
                <w:lang w:eastAsia="ru-RU"/>
              </w:rPr>
            </w:pPr>
            <w:r w:rsidRPr="002D569F">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6104D2" w:rsidP="00C37D6B">
            <w:pPr>
              <w:shd w:val="clear" w:color="auto" w:fill="FFFFFF" w:themeFill="background1"/>
              <w:spacing w:before="120"/>
              <w:jc w:val="center"/>
              <w:rPr>
                <w:noProof w:val="0"/>
                <w:sz w:val="22"/>
                <w:szCs w:val="22"/>
                <w:lang w:eastAsia="ru-RU"/>
              </w:rPr>
            </w:pPr>
            <w:r>
              <w:rPr>
                <w:noProof w:val="0"/>
                <w:sz w:val="22"/>
                <w:szCs w:val="22"/>
                <w:lang w:eastAsia="ru-RU"/>
              </w:rPr>
              <w:t>40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2D569F" w:rsidRDefault="002D569F" w:rsidP="002D569F">
            <w:pPr>
              <w:shd w:val="clear" w:color="auto" w:fill="FFFFFF" w:themeFill="background1"/>
              <w:spacing w:before="120"/>
              <w:jc w:val="center"/>
              <w:rPr>
                <w:noProof w:val="0"/>
                <w:sz w:val="22"/>
                <w:szCs w:val="22"/>
                <w:lang w:eastAsia="ru-RU"/>
              </w:rPr>
            </w:pPr>
            <w:r w:rsidRPr="002D569F">
              <w:rPr>
                <w:noProof w:val="0"/>
                <w:sz w:val="22"/>
                <w:szCs w:val="22"/>
                <w:lang w:eastAsia="ru-RU"/>
              </w:rPr>
              <w:t>Gard decorativ 2D 1,2m H x 2 m exe</w:t>
            </w:r>
            <w:r>
              <w:rPr>
                <w:noProof w:val="0"/>
                <w:sz w:val="22"/>
                <w:szCs w:val="22"/>
                <w:lang w:eastAsia="ru-RU"/>
              </w:rPr>
              <w:t>cutată carcasă metalică vopsită</w:t>
            </w:r>
            <w:r w:rsidRPr="002D569F">
              <w:rPr>
                <w:noProof w:val="0"/>
                <w:sz w:val="22"/>
                <w:szCs w:val="22"/>
                <w:lang w:eastAsia="ru-RU"/>
              </w:rPr>
              <w:t xml:space="preserve">, neon </w:t>
            </w:r>
            <w:proofErr w:type="spellStart"/>
            <w:r w:rsidRPr="002D569F">
              <w:rPr>
                <w:noProof w:val="0"/>
                <w:sz w:val="22"/>
                <w:szCs w:val="22"/>
                <w:lang w:eastAsia="ru-RU"/>
              </w:rPr>
              <w:t>flex-LED</w:t>
            </w:r>
            <w:proofErr w:type="spellEnd"/>
            <w:r w:rsidRPr="002D569F">
              <w:rPr>
                <w:noProof w:val="0"/>
                <w:sz w:val="22"/>
                <w:szCs w:val="22"/>
                <w:lang w:eastAsia="ru-RU"/>
              </w:rPr>
              <w:t xml:space="preserve">, 7x15mm, fără efect de clipire, 120 </w:t>
            </w:r>
            <w:proofErr w:type="spellStart"/>
            <w:r w:rsidRPr="002D569F">
              <w:rPr>
                <w:noProof w:val="0"/>
                <w:sz w:val="22"/>
                <w:szCs w:val="22"/>
                <w:lang w:eastAsia="ru-RU"/>
              </w:rPr>
              <w:t>LED-uri</w:t>
            </w:r>
            <w:proofErr w:type="spellEnd"/>
            <w:r w:rsidRPr="002D569F">
              <w:rPr>
                <w:noProof w:val="0"/>
                <w:sz w:val="22"/>
                <w:szCs w:val="22"/>
                <w:lang w:eastAsia="ru-RU"/>
              </w:rPr>
              <w:t xml:space="preserve">/1m, Verde, lumină dublă laterală, lumină intensă, 7W/m, PVC alb flexibil moale, IP67 - </w:t>
            </w:r>
            <w:r>
              <w:rPr>
                <w:noProof w:val="0"/>
                <w:sz w:val="22"/>
                <w:szCs w:val="22"/>
                <w:lang w:eastAsia="ru-RU"/>
              </w:rPr>
              <w:t>10 m, lumină șir 24 V</w:t>
            </w:r>
            <w:r w:rsidRPr="002D569F">
              <w:rPr>
                <w:noProof w:val="0"/>
                <w:sz w:val="22"/>
                <w:szCs w:val="22"/>
                <w:lang w:eastAsia="ru-RU"/>
              </w:rPr>
              <w:t>, 5m IP65, cablu cauciuc, alb cald, flash 30% - 4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2D569F" w:rsidRDefault="006104D2" w:rsidP="00C00AB8">
            <w:pPr>
              <w:shd w:val="clear" w:color="auto" w:fill="FFFFFF" w:themeFill="background1"/>
              <w:spacing w:before="120"/>
              <w:jc w:val="center"/>
              <w:rPr>
                <w:noProof w:val="0"/>
                <w:sz w:val="22"/>
                <w:szCs w:val="22"/>
                <w:lang w:eastAsia="ru-RU"/>
              </w:rPr>
            </w:pPr>
            <w:r>
              <w:rPr>
                <w:noProof w:val="0"/>
                <w:sz w:val="22"/>
                <w:szCs w:val="22"/>
                <w:lang w:eastAsia="ru-RU"/>
              </w:rPr>
              <w:t>219 520,00</w:t>
            </w:r>
          </w:p>
        </w:tc>
      </w:tr>
      <w:tr w:rsidR="002D569F"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D569F" w:rsidRPr="00540F99" w:rsidRDefault="002D569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D569F" w:rsidRPr="00540F99" w:rsidRDefault="002D569F"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D569F" w:rsidRPr="002D569F" w:rsidRDefault="002D569F" w:rsidP="006F33D3">
            <w:pPr>
              <w:shd w:val="clear" w:color="auto" w:fill="FFFFFF" w:themeFill="background1"/>
              <w:spacing w:before="120"/>
              <w:jc w:val="center"/>
              <w:rPr>
                <w:b/>
                <w:noProof w:val="0"/>
                <w:lang w:eastAsia="ru-RU"/>
              </w:rPr>
            </w:pPr>
            <w:r w:rsidRPr="002D569F">
              <w:rPr>
                <w:b/>
                <w:noProof w:val="0"/>
                <w:lang w:eastAsia="ru-RU"/>
              </w:rPr>
              <w:t>Total lotul IV</w:t>
            </w:r>
          </w:p>
        </w:tc>
        <w:tc>
          <w:tcPr>
            <w:tcW w:w="41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D569F" w:rsidRPr="002D569F" w:rsidRDefault="002D569F" w:rsidP="00C37D6B">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D569F" w:rsidRPr="002D569F" w:rsidRDefault="006104D2" w:rsidP="00C00AB8">
            <w:pPr>
              <w:shd w:val="clear" w:color="auto" w:fill="FFFFFF" w:themeFill="background1"/>
              <w:spacing w:before="120"/>
              <w:jc w:val="center"/>
              <w:rPr>
                <w:b/>
                <w:noProof w:val="0"/>
                <w:lang w:eastAsia="ru-RU"/>
              </w:rPr>
            </w:pPr>
            <w:r>
              <w:rPr>
                <w:b/>
                <w:noProof w:val="0"/>
                <w:lang w:eastAsia="ru-RU"/>
              </w:rPr>
              <w:t>219 520,00</w:t>
            </w:r>
          </w:p>
        </w:tc>
      </w:tr>
      <w:tr w:rsidR="002D569F"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D569F" w:rsidRPr="00540F99" w:rsidRDefault="002D569F"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D569F" w:rsidRPr="00540F99" w:rsidRDefault="002D569F" w:rsidP="00C37D6B">
            <w:pPr>
              <w:shd w:val="clear" w:color="auto" w:fill="FFFFFF" w:themeFill="background1"/>
              <w:spacing w:before="120"/>
              <w:jc w:val="center"/>
              <w:rPr>
                <w:noProof w:val="0"/>
                <w:lang w:eastAsia="ru-RU"/>
              </w:rPr>
            </w:pPr>
          </w:p>
        </w:tc>
        <w:tc>
          <w:tcPr>
            <w:tcW w:w="8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D569F" w:rsidRPr="002D569F" w:rsidRDefault="002D569F" w:rsidP="00C00AB8">
            <w:pPr>
              <w:shd w:val="clear" w:color="auto" w:fill="FFFFFF" w:themeFill="background1"/>
              <w:spacing w:before="120"/>
              <w:jc w:val="center"/>
              <w:rPr>
                <w:b/>
                <w:noProof w:val="0"/>
                <w:lang w:eastAsia="ru-RU"/>
              </w:rPr>
            </w:pPr>
            <w:r w:rsidRPr="002D569F">
              <w:rPr>
                <w:b/>
                <w:noProof w:val="0"/>
                <w:lang w:eastAsia="ru-RU"/>
              </w:rPr>
              <w:t>Lotul V</w:t>
            </w: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0D5120" w:rsidRDefault="006104D2" w:rsidP="006F33D3">
            <w:pPr>
              <w:shd w:val="clear" w:color="auto" w:fill="FFFFFF" w:themeFill="background1"/>
              <w:spacing w:before="120"/>
              <w:jc w:val="center"/>
              <w:rPr>
                <w:noProof w:val="0"/>
                <w:sz w:val="22"/>
                <w:szCs w:val="22"/>
                <w:lang w:eastAsia="ru-RU"/>
              </w:rPr>
            </w:pPr>
            <w:r w:rsidRPr="000D5120">
              <w:rPr>
                <w:noProof w:val="0"/>
                <w:sz w:val="22"/>
                <w:szCs w:val="22"/>
                <w:lang w:eastAsia="ru-RU"/>
              </w:rPr>
              <w:t xml:space="preserve">Compoziție de brazi (3 </w:t>
            </w:r>
            <w:r w:rsidR="004D5914" w:rsidRPr="000D5120">
              <w:rPr>
                <w:noProof w:val="0"/>
                <w:sz w:val="22"/>
                <w:szCs w:val="22"/>
                <w:lang w:eastAsia="ru-RU"/>
              </w:rPr>
              <w:t>elemente</w:t>
            </w:r>
            <w:r w:rsidRPr="000D5120">
              <w:rPr>
                <w:noProof w:val="0"/>
                <w:sz w:val="22"/>
                <w:szCs w:val="22"/>
                <w:lang w:eastAsia="ru-RU"/>
              </w:rPr>
              <w:t>) decorați</w:t>
            </w:r>
          </w:p>
          <w:p w:rsidR="006104D2" w:rsidRPr="000D5120" w:rsidRDefault="006104D2" w:rsidP="006F33D3">
            <w:pPr>
              <w:shd w:val="clear" w:color="auto" w:fill="FFFFFF" w:themeFill="background1"/>
              <w:spacing w:before="120"/>
              <w:jc w:val="center"/>
              <w:rPr>
                <w:noProof w:val="0"/>
                <w:sz w:val="22"/>
                <w:szCs w:val="22"/>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0D5120" w:rsidRDefault="006104D2" w:rsidP="00C37D6B">
            <w:pPr>
              <w:shd w:val="clear" w:color="auto" w:fill="FFFFFF" w:themeFill="background1"/>
              <w:spacing w:before="120"/>
              <w:jc w:val="center"/>
              <w:rPr>
                <w:noProof w:val="0"/>
                <w:sz w:val="22"/>
                <w:szCs w:val="22"/>
                <w:lang w:eastAsia="ru-RU"/>
              </w:rPr>
            </w:pPr>
            <w:r w:rsidRPr="000D5120">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0D5120" w:rsidRDefault="006104D2" w:rsidP="00C37D6B">
            <w:pPr>
              <w:shd w:val="clear" w:color="auto" w:fill="FFFFFF" w:themeFill="background1"/>
              <w:spacing w:before="120"/>
              <w:jc w:val="center"/>
              <w:rPr>
                <w:noProof w:val="0"/>
                <w:sz w:val="22"/>
                <w:szCs w:val="22"/>
                <w:lang w:eastAsia="ru-RU"/>
              </w:rPr>
            </w:pPr>
            <w:r w:rsidRPr="000D5120">
              <w:rPr>
                <w:noProof w:val="0"/>
                <w:sz w:val="22"/>
                <w:szCs w:val="22"/>
                <w:lang w:eastAsia="ru-RU"/>
              </w:rPr>
              <w:t>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04D2" w:rsidRPr="000D5120" w:rsidRDefault="006104D2" w:rsidP="00C37D6B">
            <w:pPr>
              <w:shd w:val="clear" w:color="auto" w:fill="FFFFFF" w:themeFill="background1"/>
              <w:spacing w:before="120"/>
              <w:jc w:val="center"/>
              <w:rPr>
                <w:noProof w:val="0"/>
                <w:sz w:val="22"/>
                <w:szCs w:val="22"/>
                <w:lang w:eastAsia="ru-RU"/>
              </w:rPr>
            </w:pPr>
            <w:r w:rsidRPr="000D5120">
              <w:rPr>
                <w:noProof w:val="0"/>
                <w:sz w:val="22"/>
                <w:szCs w:val="22"/>
                <w:lang w:eastAsia="ru-RU"/>
              </w:rPr>
              <w:t>I element:</w:t>
            </w:r>
          </w:p>
          <w:p w:rsidR="00C37D6B" w:rsidRDefault="000D5120" w:rsidP="000D5120">
            <w:pPr>
              <w:shd w:val="clear" w:color="auto" w:fill="FFFFFF" w:themeFill="background1"/>
              <w:spacing w:before="120"/>
              <w:jc w:val="center"/>
              <w:rPr>
                <w:noProof w:val="0"/>
                <w:sz w:val="22"/>
                <w:szCs w:val="22"/>
                <w:lang w:eastAsia="ru-RU"/>
              </w:rPr>
            </w:pPr>
            <w:r w:rsidRPr="000D5120">
              <w:rPr>
                <w:noProof w:val="0"/>
                <w:sz w:val="22"/>
                <w:szCs w:val="22"/>
                <w:lang w:eastAsia="ru-RU"/>
              </w:rPr>
              <w:t>B</w:t>
            </w:r>
            <w:r w:rsidR="006104D2" w:rsidRPr="000D5120">
              <w:rPr>
                <w:noProof w:val="0"/>
                <w:sz w:val="22"/>
                <w:szCs w:val="22"/>
                <w:lang w:eastAsia="ru-RU"/>
              </w:rPr>
              <w:t>rad</w:t>
            </w:r>
            <w:r>
              <w:rPr>
                <w:noProof w:val="0"/>
                <w:sz w:val="22"/>
                <w:szCs w:val="22"/>
                <w:lang w:eastAsia="ru-RU"/>
              </w:rPr>
              <w:t xml:space="preserve"> artificial, </w:t>
            </w:r>
            <w:r w:rsidR="006104D2" w:rsidRPr="000D5120">
              <w:rPr>
                <w:noProof w:val="0"/>
                <w:sz w:val="22"/>
                <w:szCs w:val="22"/>
                <w:lang w:eastAsia="ru-RU"/>
              </w:rPr>
              <w:t>7m H</w:t>
            </w:r>
            <w:r>
              <w:rPr>
                <w:noProof w:val="0"/>
                <w:sz w:val="22"/>
                <w:szCs w:val="22"/>
                <w:lang w:eastAsia="ru-RU"/>
              </w:rPr>
              <w:t>,</w:t>
            </w:r>
            <w:r w:rsidR="004D5914" w:rsidRPr="000D5120">
              <w:rPr>
                <w:noProof w:val="0"/>
                <w:sz w:val="22"/>
                <w:szCs w:val="22"/>
                <w:lang w:eastAsia="ru-RU"/>
              </w:rPr>
              <w:t xml:space="preserve"> cu arcă –tunel, </w:t>
            </w:r>
            <w:r>
              <w:rPr>
                <w:noProof w:val="0"/>
                <w:sz w:val="22"/>
                <w:szCs w:val="22"/>
                <w:lang w:eastAsia="ru-RU"/>
              </w:rPr>
              <w:t>pe carcasă metalică vopsită</w:t>
            </w:r>
            <w:r w:rsidR="00C37D6B">
              <w:rPr>
                <w:noProof w:val="0"/>
                <w:sz w:val="22"/>
                <w:szCs w:val="22"/>
                <w:lang w:eastAsia="ru-RU"/>
              </w:rPr>
              <w:t>.</w:t>
            </w:r>
          </w:p>
          <w:p w:rsidR="00B52D99" w:rsidRDefault="00C37D6B" w:rsidP="00C37D6B">
            <w:pPr>
              <w:shd w:val="clear" w:color="auto" w:fill="FFFFFF" w:themeFill="background1"/>
              <w:spacing w:before="120"/>
              <w:jc w:val="center"/>
              <w:rPr>
                <w:noProof w:val="0"/>
                <w:sz w:val="22"/>
                <w:szCs w:val="22"/>
                <w:lang w:eastAsia="ru-RU"/>
              </w:rPr>
            </w:pPr>
            <w:r>
              <w:rPr>
                <w:noProof w:val="0"/>
                <w:sz w:val="22"/>
                <w:szCs w:val="22"/>
                <w:lang w:eastAsia="ru-RU"/>
              </w:rPr>
              <w:t xml:space="preserve">Tunel decorat cu ghirlandă de brad combinat, Lumină șir 5m 24V IP65 - 50 buc, alb rece, </w:t>
            </w:r>
            <w:proofErr w:type="spellStart"/>
            <w:r>
              <w:rPr>
                <w:noProof w:val="0"/>
                <w:sz w:val="22"/>
                <w:szCs w:val="22"/>
                <w:lang w:eastAsia="ru-RU"/>
              </w:rPr>
              <w:t>Flex</w:t>
            </w:r>
            <w:proofErr w:type="spellEnd"/>
            <w:r>
              <w:rPr>
                <w:noProof w:val="0"/>
                <w:sz w:val="22"/>
                <w:szCs w:val="22"/>
                <w:lang w:eastAsia="ru-RU"/>
              </w:rPr>
              <w:t xml:space="preserve"> neon 24 V alb cald,</w:t>
            </w:r>
            <w:r w:rsidR="000D5120" w:rsidRPr="000D5120">
              <w:rPr>
                <w:noProof w:val="0"/>
                <w:sz w:val="22"/>
                <w:szCs w:val="22"/>
                <w:lang w:eastAsia="ru-RU"/>
              </w:rPr>
              <w:t xml:space="preserve"> flash 30 % - 36</w:t>
            </w:r>
            <w:r>
              <w:rPr>
                <w:noProof w:val="0"/>
                <w:sz w:val="22"/>
                <w:szCs w:val="22"/>
                <w:lang w:eastAsia="ru-RU"/>
              </w:rPr>
              <w:t>m</w:t>
            </w:r>
            <w:r w:rsidR="000D5120" w:rsidRPr="000D5120">
              <w:rPr>
                <w:noProof w:val="0"/>
                <w:sz w:val="22"/>
                <w:szCs w:val="22"/>
                <w:lang w:eastAsia="ru-RU"/>
              </w:rPr>
              <w:t xml:space="preserve">, globuri decorative 10cm - </w:t>
            </w:r>
            <w:r>
              <w:rPr>
                <w:noProof w:val="0"/>
                <w:sz w:val="22"/>
                <w:szCs w:val="22"/>
                <w:lang w:eastAsia="ru-RU"/>
              </w:rPr>
              <w:lastRenderedPageBreak/>
              <w:t>500 buc</w:t>
            </w:r>
            <w:r w:rsidR="000D5120" w:rsidRPr="000D5120">
              <w:rPr>
                <w:noProof w:val="0"/>
                <w:sz w:val="22"/>
                <w:szCs w:val="22"/>
                <w:lang w:eastAsia="ru-RU"/>
              </w:rPr>
              <w:t xml:space="preserve">, banda </w:t>
            </w:r>
            <w:r>
              <w:rPr>
                <w:noProof w:val="0"/>
                <w:sz w:val="22"/>
                <w:szCs w:val="22"/>
                <w:lang w:eastAsia="ru-RU"/>
              </w:rPr>
              <w:t>LED Meteor 24 V cu efect curgător IP65 4m x 15 mm, alb cald, baza aluminiu</w:t>
            </w:r>
            <w:r w:rsidR="000D5120" w:rsidRPr="000D5120">
              <w:rPr>
                <w:noProof w:val="0"/>
                <w:sz w:val="22"/>
                <w:szCs w:val="22"/>
                <w:lang w:eastAsia="ru-RU"/>
              </w:rPr>
              <w:t>.</w:t>
            </w:r>
          </w:p>
          <w:p w:rsidR="00C37D6B" w:rsidRDefault="00C37D6B" w:rsidP="00C37D6B">
            <w:pPr>
              <w:shd w:val="clear" w:color="auto" w:fill="FFFFFF" w:themeFill="background1"/>
              <w:spacing w:before="120"/>
              <w:jc w:val="center"/>
              <w:rPr>
                <w:noProof w:val="0"/>
                <w:sz w:val="22"/>
                <w:szCs w:val="22"/>
                <w:lang w:eastAsia="ru-RU"/>
              </w:rPr>
            </w:pPr>
            <w:r>
              <w:rPr>
                <w:noProof w:val="0"/>
                <w:sz w:val="22"/>
                <w:szCs w:val="22"/>
                <w:lang w:eastAsia="ru-RU"/>
              </w:rPr>
              <w:t xml:space="preserve">Stea 3D, 1m H, pe carcasă metalică vopsită, </w:t>
            </w:r>
            <w:proofErr w:type="spellStart"/>
            <w:r>
              <w:rPr>
                <w:noProof w:val="0"/>
                <w:sz w:val="22"/>
                <w:szCs w:val="22"/>
                <w:lang w:eastAsia="ru-RU"/>
              </w:rPr>
              <w:t>flex</w:t>
            </w:r>
            <w:proofErr w:type="spellEnd"/>
            <w:r>
              <w:rPr>
                <w:noProof w:val="0"/>
                <w:sz w:val="22"/>
                <w:szCs w:val="22"/>
                <w:lang w:eastAsia="ru-RU"/>
              </w:rPr>
              <w:t xml:space="preserve"> neon alb cald, 7x15 24V – 8m</w:t>
            </w:r>
          </w:p>
          <w:p w:rsidR="00C37D6B" w:rsidRDefault="00C37D6B" w:rsidP="00C37D6B">
            <w:pPr>
              <w:shd w:val="clear" w:color="auto" w:fill="FFFFFF" w:themeFill="background1"/>
              <w:spacing w:before="120"/>
              <w:jc w:val="center"/>
              <w:rPr>
                <w:noProof w:val="0"/>
                <w:sz w:val="22"/>
                <w:szCs w:val="22"/>
                <w:lang w:eastAsia="ru-RU"/>
              </w:rPr>
            </w:pPr>
            <w:r w:rsidRPr="000D5120">
              <w:rPr>
                <w:noProof w:val="0"/>
                <w:sz w:val="22"/>
                <w:szCs w:val="22"/>
                <w:lang w:eastAsia="ru-RU"/>
              </w:rPr>
              <w:t>I</w:t>
            </w:r>
            <w:r>
              <w:rPr>
                <w:noProof w:val="0"/>
                <w:sz w:val="22"/>
                <w:szCs w:val="22"/>
                <w:lang w:eastAsia="ru-RU"/>
              </w:rPr>
              <w:t>I</w:t>
            </w:r>
            <w:r w:rsidRPr="000D5120">
              <w:rPr>
                <w:noProof w:val="0"/>
                <w:sz w:val="22"/>
                <w:szCs w:val="22"/>
                <w:lang w:eastAsia="ru-RU"/>
              </w:rPr>
              <w:t xml:space="preserve"> element:</w:t>
            </w:r>
          </w:p>
          <w:p w:rsidR="00C37D6B" w:rsidRDefault="00C37D6B" w:rsidP="00C37D6B">
            <w:pPr>
              <w:shd w:val="clear" w:color="auto" w:fill="FFFFFF" w:themeFill="background1"/>
              <w:spacing w:before="120"/>
              <w:jc w:val="center"/>
              <w:rPr>
                <w:noProof w:val="0"/>
                <w:sz w:val="22"/>
                <w:szCs w:val="22"/>
                <w:lang w:eastAsia="ru-RU"/>
              </w:rPr>
            </w:pPr>
            <w:r w:rsidRPr="00C37D6B">
              <w:rPr>
                <w:noProof w:val="0"/>
                <w:sz w:val="22"/>
                <w:szCs w:val="22"/>
                <w:lang w:eastAsia="ru-RU"/>
              </w:rPr>
              <w:t>Brad artificial</w:t>
            </w:r>
            <w:r>
              <w:rPr>
                <w:noProof w:val="0"/>
                <w:sz w:val="22"/>
                <w:szCs w:val="22"/>
                <w:lang w:eastAsia="ru-RU"/>
              </w:rPr>
              <w:t>,</w:t>
            </w:r>
            <w:r w:rsidRPr="00C37D6B">
              <w:rPr>
                <w:noProof w:val="0"/>
                <w:sz w:val="22"/>
                <w:szCs w:val="22"/>
                <w:lang w:eastAsia="ru-RU"/>
              </w:rPr>
              <w:t xml:space="preserve"> 5 m </w:t>
            </w:r>
            <w:r>
              <w:rPr>
                <w:noProof w:val="0"/>
                <w:sz w:val="22"/>
                <w:szCs w:val="22"/>
                <w:lang w:eastAsia="ru-RU"/>
              </w:rPr>
              <w:t>H, pe carcasă metalică vopsită, decorat cu ghirlandă de</w:t>
            </w:r>
            <w:r w:rsidRPr="00C37D6B">
              <w:rPr>
                <w:noProof w:val="0"/>
                <w:sz w:val="22"/>
                <w:szCs w:val="22"/>
                <w:lang w:eastAsia="ru-RU"/>
              </w:rPr>
              <w:t xml:space="preserve"> brad</w:t>
            </w:r>
            <w:r>
              <w:rPr>
                <w:noProof w:val="0"/>
                <w:sz w:val="22"/>
                <w:szCs w:val="22"/>
                <w:lang w:eastAsia="ru-RU"/>
              </w:rPr>
              <w:t xml:space="preserve"> combinat.</w:t>
            </w:r>
          </w:p>
          <w:p w:rsidR="00C37D6B" w:rsidRDefault="00C37D6B" w:rsidP="00C37D6B">
            <w:pPr>
              <w:shd w:val="clear" w:color="auto" w:fill="FFFFFF" w:themeFill="background1"/>
              <w:spacing w:before="120"/>
              <w:jc w:val="center"/>
              <w:rPr>
                <w:noProof w:val="0"/>
                <w:sz w:val="22"/>
                <w:szCs w:val="22"/>
                <w:lang w:eastAsia="ru-RU"/>
              </w:rPr>
            </w:pPr>
            <w:r>
              <w:rPr>
                <w:noProof w:val="0"/>
                <w:sz w:val="22"/>
                <w:szCs w:val="22"/>
                <w:lang w:eastAsia="ru-RU"/>
              </w:rPr>
              <w:t>Lumină șir 5m 24V IP65, alb cald, flash 30 % - 20 buc, banda LED Meteor</w:t>
            </w:r>
            <w:r w:rsidRPr="00C37D6B">
              <w:rPr>
                <w:noProof w:val="0"/>
                <w:sz w:val="22"/>
                <w:szCs w:val="22"/>
                <w:lang w:eastAsia="ru-RU"/>
              </w:rPr>
              <w:t xml:space="preserve"> 24 V cu</w:t>
            </w:r>
            <w:r>
              <w:rPr>
                <w:noProof w:val="0"/>
                <w:sz w:val="22"/>
                <w:szCs w:val="22"/>
                <w:lang w:eastAsia="ru-RU"/>
              </w:rPr>
              <w:t xml:space="preserve"> efect curgător IP65, alb rece, 4m x 15 mm</w:t>
            </w:r>
            <w:r w:rsidRPr="00C37D6B">
              <w:rPr>
                <w:noProof w:val="0"/>
                <w:sz w:val="22"/>
                <w:szCs w:val="22"/>
                <w:lang w:eastAsia="ru-RU"/>
              </w:rPr>
              <w:t>, baza aluminiu</w:t>
            </w:r>
            <w:r>
              <w:rPr>
                <w:noProof w:val="0"/>
                <w:sz w:val="22"/>
                <w:szCs w:val="22"/>
                <w:lang w:eastAsia="ru-RU"/>
              </w:rPr>
              <w:t>.</w:t>
            </w:r>
          </w:p>
          <w:p w:rsidR="00C37D6B" w:rsidRDefault="00C37D6B" w:rsidP="00C37D6B">
            <w:pPr>
              <w:shd w:val="clear" w:color="auto" w:fill="FFFFFF" w:themeFill="background1"/>
              <w:spacing w:before="120"/>
              <w:jc w:val="center"/>
              <w:rPr>
                <w:noProof w:val="0"/>
                <w:sz w:val="22"/>
                <w:szCs w:val="22"/>
                <w:lang w:eastAsia="ru-RU"/>
              </w:rPr>
            </w:pPr>
            <w:r>
              <w:rPr>
                <w:noProof w:val="0"/>
                <w:sz w:val="22"/>
                <w:szCs w:val="22"/>
                <w:lang w:eastAsia="ru-RU"/>
              </w:rPr>
              <w:t xml:space="preserve">Stea 3D, 0,7m H, pe carcasă metalică vopsită, </w:t>
            </w:r>
            <w:proofErr w:type="spellStart"/>
            <w:r>
              <w:rPr>
                <w:noProof w:val="0"/>
                <w:sz w:val="22"/>
                <w:szCs w:val="22"/>
                <w:lang w:eastAsia="ru-RU"/>
              </w:rPr>
              <w:t>flex</w:t>
            </w:r>
            <w:proofErr w:type="spellEnd"/>
            <w:r>
              <w:rPr>
                <w:noProof w:val="0"/>
                <w:sz w:val="22"/>
                <w:szCs w:val="22"/>
                <w:lang w:eastAsia="ru-RU"/>
              </w:rPr>
              <w:t xml:space="preserve"> neon alb cald, 7x15 24V – 7m</w:t>
            </w:r>
          </w:p>
          <w:p w:rsidR="00C37D6B" w:rsidRDefault="00C37D6B" w:rsidP="00C37D6B">
            <w:pPr>
              <w:shd w:val="clear" w:color="auto" w:fill="FFFFFF" w:themeFill="background1"/>
              <w:spacing w:before="120"/>
              <w:jc w:val="center"/>
              <w:rPr>
                <w:noProof w:val="0"/>
                <w:sz w:val="22"/>
                <w:szCs w:val="22"/>
                <w:lang w:eastAsia="ru-RU"/>
              </w:rPr>
            </w:pPr>
          </w:p>
          <w:p w:rsidR="00C37D6B" w:rsidRDefault="00C37D6B" w:rsidP="00C37D6B">
            <w:pPr>
              <w:shd w:val="clear" w:color="auto" w:fill="FFFFFF" w:themeFill="background1"/>
              <w:spacing w:before="120"/>
              <w:jc w:val="center"/>
              <w:rPr>
                <w:noProof w:val="0"/>
                <w:sz w:val="22"/>
                <w:szCs w:val="22"/>
                <w:lang w:eastAsia="ru-RU"/>
              </w:rPr>
            </w:pPr>
            <w:r w:rsidRPr="000D5120">
              <w:rPr>
                <w:noProof w:val="0"/>
                <w:sz w:val="22"/>
                <w:szCs w:val="22"/>
                <w:lang w:eastAsia="ru-RU"/>
              </w:rPr>
              <w:t>I</w:t>
            </w:r>
            <w:r>
              <w:rPr>
                <w:noProof w:val="0"/>
                <w:sz w:val="22"/>
                <w:szCs w:val="22"/>
                <w:lang w:eastAsia="ru-RU"/>
              </w:rPr>
              <w:t>II</w:t>
            </w:r>
            <w:r w:rsidRPr="000D5120">
              <w:rPr>
                <w:noProof w:val="0"/>
                <w:sz w:val="22"/>
                <w:szCs w:val="22"/>
                <w:lang w:eastAsia="ru-RU"/>
              </w:rPr>
              <w:t xml:space="preserve"> element:</w:t>
            </w:r>
          </w:p>
          <w:p w:rsidR="00C37D6B" w:rsidRDefault="00C37D6B" w:rsidP="00C37D6B">
            <w:pPr>
              <w:shd w:val="clear" w:color="auto" w:fill="FFFFFF" w:themeFill="background1"/>
              <w:spacing w:before="120"/>
              <w:jc w:val="center"/>
              <w:rPr>
                <w:noProof w:val="0"/>
                <w:sz w:val="22"/>
                <w:szCs w:val="22"/>
                <w:lang w:eastAsia="ru-RU"/>
              </w:rPr>
            </w:pPr>
            <w:r w:rsidRPr="00C37D6B">
              <w:rPr>
                <w:noProof w:val="0"/>
                <w:sz w:val="22"/>
                <w:szCs w:val="22"/>
                <w:lang w:eastAsia="ru-RU"/>
              </w:rPr>
              <w:t>Brad artificial</w:t>
            </w:r>
            <w:r>
              <w:rPr>
                <w:noProof w:val="0"/>
                <w:sz w:val="22"/>
                <w:szCs w:val="22"/>
                <w:lang w:eastAsia="ru-RU"/>
              </w:rPr>
              <w:t>,</w:t>
            </w:r>
            <w:r w:rsidRPr="00C37D6B">
              <w:rPr>
                <w:noProof w:val="0"/>
                <w:sz w:val="22"/>
                <w:szCs w:val="22"/>
                <w:lang w:eastAsia="ru-RU"/>
              </w:rPr>
              <w:t xml:space="preserve"> </w:t>
            </w:r>
            <w:r>
              <w:rPr>
                <w:noProof w:val="0"/>
                <w:sz w:val="22"/>
                <w:szCs w:val="22"/>
                <w:lang w:eastAsia="ru-RU"/>
              </w:rPr>
              <w:t>3</w:t>
            </w:r>
            <w:r w:rsidRPr="00C37D6B">
              <w:rPr>
                <w:noProof w:val="0"/>
                <w:sz w:val="22"/>
                <w:szCs w:val="22"/>
                <w:lang w:eastAsia="ru-RU"/>
              </w:rPr>
              <w:t xml:space="preserve"> m </w:t>
            </w:r>
            <w:r>
              <w:rPr>
                <w:noProof w:val="0"/>
                <w:sz w:val="22"/>
                <w:szCs w:val="22"/>
                <w:lang w:eastAsia="ru-RU"/>
              </w:rPr>
              <w:t>H, pe carcasă metalică vopsită, decorat cu ghirlandă din brad combinat. Lumină șir 5m 24V IP65, alb cald, flash 30 % - 8 buc, banda LED Meteor</w:t>
            </w:r>
            <w:r w:rsidRPr="00C37D6B">
              <w:rPr>
                <w:noProof w:val="0"/>
                <w:sz w:val="22"/>
                <w:szCs w:val="22"/>
                <w:lang w:eastAsia="ru-RU"/>
              </w:rPr>
              <w:t xml:space="preserve"> 24 V cu efect cur</w:t>
            </w:r>
            <w:r>
              <w:rPr>
                <w:noProof w:val="0"/>
                <w:sz w:val="22"/>
                <w:szCs w:val="22"/>
                <w:lang w:eastAsia="ru-RU"/>
              </w:rPr>
              <w:t>gător IP65, alb rece, 4m x 15 mm</w:t>
            </w:r>
            <w:r w:rsidRPr="00C37D6B">
              <w:rPr>
                <w:noProof w:val="0"/>
                <w:sz w:val="22"/>
                <w:szCs w:val="22"/>
                <w:lang w:eastAsia="ru-RU"/>
              </w:rPr>
              <w:t>, baza aluminiu.</w:t>
            </w:r>
          </w:p>
          <w:p w:rsidR="00C37D6B" w:rsidRPr="000D5120" w:rsidRDefault="00C37D6B" w:rsidP="00C37D6B">
            <w:pPr>
              <w:shd w:val="clear" w:color="auto" w:fill="FFFFFF" w:themeFill="background1"/>
              <w:spacing w:before="120"/>
              <w:jc w:val="center"/>
              <w:rPr>
                <w:noProof w:val="0"/>
                <w:sz w:val="22"/>
                <w:szCs w:val="22"/>
                <w:lang w:eastAsia="ru-RU"/>
              </w:rPr>
            </w:pPr>
            <w:r>
              <w:rPr>
                <w:noProof w:val="0"/>
                <w:sz w:val="22"/>
                <w:szCs w:val="22"/>
                <w:lang w:eastAsia="ru-RU"/>
              </w:rPr>
              <w:t xml:space="preserve">Stea 3D, 0,5m H, pe carcasă metalică vopsită, </w:t>
            </w:r>
            <w:proofErr w:type="spellStart"/>
            <w:r>
              <w:rPr>
                <w:noProof w:val="0"/>
                <w:sz w:val="22"/>
                <w:szCs w:val="22"/>
                <w:lang w:eastAsia="ru-RU"/>
              </w:rPr>
              <w:t>flex</w:t>
            </w:r>
            <w:proofErr w:type="spellEnd"/>
            <w:r>
              <w:rPr>
                <w:noProof w:val="0"/>
                <w:sz w:val="22"/>
                <w:szCs w:val="22"/>
                <w:lang w:eastAsia="ru-RU"/>
              </w:rPr>
              <w:t xml:space="preserve"> neon alb cald, 7x15 24V – 6m</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r w:rsidR="00B52D99" w:rsidRPr="00540F99" w:rsidTr="00C37D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6F33D3">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99" w:rsidRPr="00540F99" w:rsidRDefault="00B52D99" w:rsidP="00C37D6B">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52D99" w:rsidRPr="00540F99" w:rsidRDefault="00B52D99" w:rsidP="00C00AB8">
            <w:pPr>
              <w:shd w:val="clear" w:color="auto" w:fill="FFFFFF" w:themeFill="background1"/>
              <w:spacing w:before="120"/>
              <w:jc w:val="center"/>
              <w:rPr>
                <w:noProof w:val="0"/>
                <w:lang w:eastAsia="ru-RU"/>
              </w:rPr>
            </w:pPr>
          </w:p>
        </w:tc>
      </w:tr>
    </w:tbl>
    <w:p w:rsidR="003F5DC8" w:rsidRPr="007570A6" w:rsidRDefault="003F5DC8" w:rsidP="003F5DC8">
      <w:pPr>
        <w:ind w:firstLine="708"/>
        <w:rPr>
          <w:b/>
          <w:bCs/>
        </w:rPr>
      </w:pPr>
      <w:r w:rsidRPr="007570A6">
        <w:rPr>
          <w:b/>
          <w:bCs/>
        </w:rPr>
        <w:t>Valoarea  estimată include elaborarea prezentărilor 3D a elementelor decoraive si compozițiilor solicitate.</w:t>
      </w:r>
    </w:p>
    <w:p w:rsidR="003F5DC8" w:rsidRPr="007570A6" w:rsidRDefault="003F5DC8" w:rsidP="003F5DC8">
      <w:pPr>
        <w:ind w:firstLine="708"/>
        <w:rPr>
          <w:b/>
          <w:bCs/>
        </w:rPr>
      </w:pPr>
      <w:r w:rsidRPr="007570A6">
        <w:rPr>
          <w:b/>
          <w:bCs/>
        </w:rPr>
        <w:t>Notă: Se solicită efectuarea preventivă a detaliilor de execuție (prezentare 3D, monstre).</w:t>
      </w:r>
    </w:p>
    <w:p w:rsidR="003F5DC8" w:rsidRPr="007570A6" w:rsidRDefault="003F5DC8" w:rsidP="003F5DC8">
      <w:pPr>
        <w:ind w:right="-284" w:firstLine="708"/>
        <w:rPr>
          <w:b/>
          <w:bCs/>
        </w:rPr>
      </w:pPr>
      <w:r w:rsidRPr="007570A6">
        <w:rPr>
          <w:b/>
          <w:bCs/>
        </w:rPr>
        <w:t>Prezentările 3D, necesită vizarea beneficiarului.</w:t>
      </w:r>
    </w:p>
    <w:p w:rsidR="003F5DC8" w:rsidRDefault="003F5DC8" w:rsidP="003F5DC8">
      <w:pPr>
        <w:shd w:val="clear" w:color="auto" w:fill="FFFFFF" w:themeFill="background1"/>
        <w:tabs>
          <w:tab w:val="right" w:pos="426"/>
        </w:tabs>
        <w:spacing w:before="120"/>
        <w:jc w:val="both"/>
        <w:rPr>
          <w:b/>
          <w:noProof w:val="0"/>
          <w:lang w:eastAsia="ru-RU"/>
        </w:rPr>
      </w:pPr>
    </w:p>
    <w:p w:rsidR="003F5DC8" w:rsidRDefault="003F5DC8" w:rsidP="003F5DC8">
      <w:pPr>
        <w:shd w:val="clear" w:color="auto" w:fill="FFFFFF" w:themeFill="background1"/>
        <w:tabs>
          <w:tab w:val="right" w:pos="426"/>
        </w:tabs>
        <w:spacing w:before="120"/>
        <w:jc w:val="both"/>
        <w:rPr>
          <w:b/>
          <w:noProof w:val="0"/>
          <w:lang w:eastAsia="ru-RU"/>
        </w:rPr>
      </w:pPr>
    </w:p>
    <w:p w:rsidR="003F5DC8" w:rsidRDefault="003F5DC8" w:rsidP="003F5DC8">
      <w:pPr>
        <w:shd w:val="clear" w:color="auto" w:fill="FFFFFF" w:themeFill="background1"/>
        <w:tabs>
          <w:tab w:val="right" w:pos="426"/>
        </w:tabs>
        <w:spacing w:before="120"/>
        <w:jc w:val="both"/>
        <w:rPr>
          <w:b/>
          <w:noProof w:val="0"/>
          <w:lang w:eastAsia="ru-RU"/>
        </w:rPr>
      </w:pPr>
    </w:p>
    <w:p w:rsidR="003F5DC8" w:rsidRDefault="003F5DC8" w:rsidP="003F5DC8">
      <w:pPr>
        <w:shd w:val="clear" w:color="auto" w:fill="FFFFFF" w:themeFill="background1"/>
        <w:tabs>
          <w:tab w:val="right" w:pos="426"/>
        </w:tabs>
        <w:spacing w:before="120"/>
        <w:jc w:val="both"/>
        <w:rPr>
          <w:b/>
          <w:noProof w:val="0"/>
          <w:lang w:eastAsia="ru-RU"/>
        </w:rPr>
      </w:pP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002246DA" w:rsidRPr="002246DA">
        <w:rPr>
          <w:b/>
          <w:u w:val="single"/>
          <w:lang w:eastAsia="ru-RU"/>
        </w:rPr>
        <w:t xml:space="preserve"> </w:t>
      </w:r>
      <w:r w:rsidR="002246DA" w:rsidRPr="005D1DFD">
        <w:rPr>
          <w:b/>
          <w:u w:val="single"/>
          <w:lang w:eastAsia="ru-RU"/>
        </w:rPr>
        <w:t>Nu se aplică</w:t>
      </w:r>
      <w:r w:rsidRPr="00FF430B">
        <w:rPr>
          <w:b/>
          <w:noProof w:val="0"/>
          <w:lang w:eastAsia="ru-RU"/>
        </w:rPr>
        <w:t>_____________________________</w:t>
      </w:r>
    </w:p>
    <w:p w:rsidR="00684992" w:rsidRPr="00FF430B" w:rsidRDefault="00684992" w:rsidP="00F96EFB">
      <w:pPr>
        <w:numPr>
          <w:ilvl w:val="0"/>
          <w:numId w:val="1"/>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684992" w:rsidRPr="00FF430B" w:rsidRDefault="00684992" w:rsidP="00F96EFB">
      <w:pPr>
        <w:shd w:val="clear" w:color="auto" w:fill="FFFFFF" w:themeFill="background1"/>
        <w:tabs>
          <w:tab w:val="right" w:pos="426"/>
        </w:tabs>
        <w:ind w:left="357"/>
        <w:jc w:val="both"/>
        <w:rPr>
          <w:b/>
          <w:noProof w:val="0"/>
          <w:lang w:eastAsia="ru-RU"/>
        </w:rPr>
      </w:pPr>
      <w:r w:rsidRPr="00FF430B">
        <w:rPr>
          <w:b/>
          <w:noProof w:val="0"/>
          <w:lang w:eastAsia="ru-RU"/>
        </w:rPr>
        <w:t>oferta (se va selecta):</w:t>
      </w:r>
    </w:p>
    <w:p w:rsidR="00684992" w:rsidRPr="002246DA" w:rsidRDefault="00684992" w:rsidP="00F96EFB">
      <w:pPr>
        <w:numPr>
          <w:ilvl w:val="0"/>
          <w:numId w:val="2"/>
        </w:numPr>
        <w:shd w:val="clear" w:color="auto" w:fill="FFFFFF" w:themeFill="background1"/>
        <w:tabs>
          <w:tab w:val="right" w:pos="426"/>
        </w:tabs>
        <w:jc w:val="both"/>
        <w:rPr>
          <w:b/>
          <w:noProof w:val="0"/>
          <w:u w:val="single"/>
          <w:lang w:eastAsia="ru-RU"/>
        </w:rPr>
      </w:pPr>
      <w:r w:rsidRPr="002246DA">
        <w:rPr>
          <w:b/>
          <w:noProof w:val="0"/>
          <w:u w:val="single"/>
          <w:lang w:eastAsia="ru-RU"/>
        </w:rPr>
        <w:t>Pentru un singur lot;</w:t>
      </w:r>
    </w:p>
    <w:p w:rsidR="00684992" w:rsidRPr="00FF430B" w:rsidRDefault="00684992" w:rsidP="00F96EFB">
      <w:pPr>
        <w:numPr>
          <w:ilvl w:val="0"/>
          <w:numId w:val="2"/>
        </w:numPr>
        <w:shd w:val="clear" w:color="auto" w:fill="FFFFFF" w:themeFill="background1"/>
        <w:tabs>
          <w:tab w:val="right" w:pos="426"/>
        </w:tabs>
        <w:jc w:val="both"/>
        <w:rPr>
          <w:noProof w:val="0"/>
          <w:lang w:eastAsia="ru-RU"/>
        </w:rPr>
      </w:pPr>
      <w:r w:rsidRPr="00FF430B">
        <w:rPr>
          <w:noProof w:val="0"/>
          <w:lang w:eastAsia="ru-RU"/>
        </w:rPr>
        <w:t>Pentru mai multe loturi;</w:t>
      </w:r>
    </w:p>
    <w:p w:rsidR="00684992" w:rsidRPr="00FF430B" w:rsidRDefault="00684992" w:rsidP="00F96EFB">
      <w:pPr>
        <w:numPr>
          <w:ilvl w:val="0"/>
          <w:numId w:val="2"/>
        </w:numPr>
        <w:shd w:val="clear" w:color="auto" w:fill="FFFFFF" w:themeFill="background1"/>
        <w:tabs>
          <w:tab w:val="right" w:pos="426"/>
        </w:tabs>
        <w:jc w:val="both"/>
        <w:rPr>
          <w:noProof w:val="0"/>
          <w:lang w:eastAsia="ru-RU"/>
        </w:rPr>
      </w:pPr>
      <w:r w:rsidRPr="00FF430B">
        <w:rPr>
          <w:noProof w:val="0"/>
          <w:lang w:eastAsia="ru-RU"/>
        </w:rPr>
        <w:t>Pentru toate loturile;</w:t>
      </w:r>
    </w:p>
    <w:p w:rsidR="00684992" w:rsidRPr="00FF430B" w:rsidRDefault="00684992" w:rsidP="00F96EFB">
      <w:pPr>
        <w:numPr>
          <w:ilvl w:val="0"/>
          <w:numId w:val="2"/>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684992" w:rsidRPr="00FF430B" w:rsidRDefault="00684992" w:rsidP="00F96EF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002246DA" w:rsidRPr="005D1DFD">
        <w:rPr>
          <w:b/>
          <w:u w:val="single"/>
          <w:lang w:eastAsia="ru-RU"/>
        </w:rPr>
        <w:t>nu se admit</w:t>
      </w:r>
      <w:r w:rsidRPr="00FF430B">
        <w:rPr>
          <w:b/>
          <w:noProof w:val="0"/>
          <w:lang w:eastAsia="ru-RU"/>
        </w:rPr>
        <w:t>______________________</w:t>
      </w:r>
    </w:p>
    <w:p w:rsidR="00684992" w:rsidRPr="00FF430B" w:rsidRDefault="00684992" w:rsidP="00F96EFB">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684992" w:rsidRPr="00FF430B" w:rsidRDefault="00684992" w:rsidP="00F96EFB">
      <w:pPr>
        <w:numPr>
          <w:ilvl w:val="0"/>
          <w:numId w:val="1"/>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sidR="004467E3" w:rsidRPr="004467E3">
        <w:rPr>
          <w:b/>
          <w:noProof w:val="0"/>
          <w:u w:val="single"/>
          <w:lang w:eastAsia="ru-RU"/>
        </w:rPr>
        <w:t xml:space="preserve">până </w:t>
      </w:r>
      <w:r w:rsidR="004467E3" w:rsidRPr="009C7DA6">
        <w:rPr>
          <w:b/>
          <w:noProof w:val="0"/>
          <w:u w:val="single"/>
          <w:lang w:eastAsia="ru-RU"/>
        </w:rPr>
        <w:t>la</w:t>
      </w:r>
      <w:r w:rsidR="009C7DA6" w:rsidRPr="009C7DA6">
        <w:rPr>
          <w:b/>
          <w:noProof w:val="0"/>
          <w:u w:val="single"/>
          <w:lang w:eastAsia="ru-RU"/>
        </w:rPr>
        <w:t xml:space="preserve"> </w:t>
      </w:r>
      <w:r w:rsidR="004467E3">
        <w:rPr>
          <w:b/>
          <w:noProof w:val="0"/>
          <w:u w:val="single"/>
          <w:lang w:eastAsia="ru-RU"/>
        </w:rPr>
        <w:t>1</w:t>
      </w:r>
      <w:r w:rsidR="00540F99">
        <w:rPr>
          <w:b/>
          <w:noProof w:val="0"/>
          <w:u w:val="single"/>
          <w:lang w:eastAsia="ru-RU"/>
        </w:rPr>
        <w:t>0</w:t>
      </w:r>
      <w:r w:rsidR="004467E3">
        <w:rPr>
          <w:b/>
          <w:noProof w:val="0"/>
          <w:u w:val="single"/>
          <w:lang w:eastAsia="ru-RU"/>
        </w:rPr>
        <w:t>.1</w:t>
      </w:r>
      <w:r w:rsidR="00EE7652">
        <w:rPr>
          <w:b/>
          <w:noProof w:val="0"/>
          <w:u w:val="single"/>
          <w:lang w:eastAsia="ru-RU"/>
        </w:rPr>
        <w:t>2</w:t>
      </w:r>
      <w:r w:rsidR="004467E3">
        <w:rPr>
          <w:b/>
          <w:noProof w:val="0"/>
          <w:u w:val="single"/>
          <w:lang w:eastAsia="ru-RU"/>
        </w:rPr>
        <w:t>.</w:t>
      </w:r>
      <w:r w:rsidR="002246DA">
        <w:rPr>
          <w:b/>
          <w:noProof w:val="0"/>
          <w:u w:val="single"/>
          <w:lang w:eastAsia="ru-RU"/>
        </w:rPr>
        <w:t>202</w:t>
      </w:r>
      <w:r w:rsidR="006F33D3">
        <w:rPr>
          <w:b/>
          <w:noProof w:val="0"/>
          <w:u w:val="single"/>
          <w:lang w:eastAsia="ru-RU"/>
        </w:rPr>
        <w:t>5</w:t>
      </w:r>
      <w:r w:rsidR="002246DA">
        <w:rPr>
          <w:b/>
          <w:noProof w:val="0"/>
          <w:lang w:eastAsia="ru-RU"/>
        </w:rPr>
        <w:t>______</w:t>
      </w:r>
    </w:p>
    <w:p w:rsidR="00684992" w:rsidRPr="00FF430B" w:rsidRDefault="00684992" w:rsidP="00F96EFB">
      <w:pPr>
        <w:numPr>
          <w:ilvl w:val="0"/>
          <w:numId w:val="1"/>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sidR="002246DA">
        <w:rPr>
          <w:b/>
          <w:noProof w:val="0"/>
          <w:lang w:eastAsia="ru-RU"/>
        </w:rPr>
        <w:t xml:space="preserve"> </w:t>
      </w:r>
      <w:r w:rsidR="002246DA" w:rsidRPr="002246DA">
        <w:rPr>
          <w:b/>
          <w:noProof w:val="0"/>
          <w:u w:val="single"/>
          <w:lang w:eastAsia="ru-RU"/>
        </w:rPr>
        <w:t>31.12.202</w:t>
      </w:r>
      <w:r w:rsidR="006F33D3">
        <w:rPr>
          <w:b/>
          <w:noProof w:val="0"/>
          <w:u w:val="single"/>
          <w:lang w:eastAsia="ru-RU"/>
        </w:rPr>
        <w:t>5</w:t>
      </w:r>
      <w:r w:rsidRPr="00FF430B">
        <w:rPr>
          <w:b/>
          <w:noProof w:val="0"/>
          <w:lang w:eastAsia="ru-RU"/>
        </w:rPr>
        <w:t>_____________________________</w:t>
      </w:r>
    </w:p>
    <w:p w:rsidR="00684992" w:rsidRPr="00FF430B" w:rsidRDefault="00684992" w:rsidP="00F96EFB">
      <w:pPr>
        <w:numPr>
          <w:ilvl w:val="0"/>
          <w:numId w:val="1"/>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2246DA" w:rsidRPr="002246DA">
        <w:rPr>
          <w:b/>
          <w:noProof w:val="0"/>
          <w:u w:val="single"/>
          <w:lang w:eastAsia="ru-RU"/>
        </w:rPr>
        <w:t>Nu este cazul.</w:t>
      </w:r>
      <w:r w:rsidRPr="002246DA">
        <w:rPr>
          <w:b/>
          <w:noProof w:val="0"/>
          <w:u w:val="single"/>
          <w:lang w:eastAsia="ru-RU"/>
        </w:rPr>
        <w:t>___________</w:t>
      </w:r>
    </w:p>
    <w:p w:rsidR="00684992" w:rsidRPr="00FF430B" w:rsidRDefault="00684992" w:rsidP="00F96EFB">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sidR="002246DA">
        <w:rPr>
          <w:b/>
          <w:noProof w:val="0"/>
          <w:lang w:eastAsia="ru-RU"/>
        </w:rPr>
        <w:t xml:space="preserve"> </w:t>
      </w:r>
      <w:r w:rsidRPr="00FF430B">
        <w:rPr>
          <w:b/>
          <w:noProof w:val="0"/>
          <w:lang w:eastAsia="ru-RU"/>
        </w:rPr>
        <w:t xml:space="preserve">sau al unor acte administrative (după caz): </w:t>
      </w:r>
      <w:r w:rsidR="002246DA" w:rsidRPr="002246DA">
        <w:rPr>
          <w:b/>
          <w:noProof w:val="0"/>
          <w:u w:val="single"/>
          <w:lang w:eastAsia="ru-RU"/>
        </w:rPr>
        <w:t>Nu este cazul.</w:t>
      </w:r>
      <w:r w:rsidRPr="002246DA">
        <w:rPr>
          <w:b/>
          <w:noProof w:val="0"/>
          <w:u w:val="single"/>
          <w:lang w:eastAsia="ru-RU"/>
        </w:rPr>
        <w:t>______________________________</w:t>
      </w:r>
    </w:p>
    <w:p w:rsidR="00684992" w:rsidRPr="00FF430B" w:rsidRDefault="00684992" w:rsidP="00F96EFB">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684992"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F96EFB">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2246DA" w:rsidRPr="005D1DFD" w:rsidRDefault="002246DA" w:rsidP="00C37D6B">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2246DA" w:rsidRPr="005D1DFD" w:rsidRDefault="002246DA" w:rsidP="00C37D6B">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2246DA" w:rsidRPr="005D1DFD" w:rsidRDefault="002246DA" w:rsidP="00C37D6B">
            <w:pPr>
              <w:pStyle w:val="a0"/>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2246DA" w:rsidRPr="005D1DFD" w:rsidRDefault="002246DA" w:rsidP="00C37D6B">
            <w:pPr>
              <w:pStyle w:val="a0"/>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w:t>
            </w:r>
          </w:p>
        </w:tc>
        <w:tc>
          <w:tcPr>
            <w:tcW w:w="3699" w:type="dxa"/>
            <w:shd w:val="clear" w:color="auto" w:fill="auto"/>
          </w:tcPr>
          <w:p w:rsidR="002246DA" w:rsidRPr="005D1DFD" w:rsidRDefault="002246DA" w:rsidP="00C37D6B">
            <w:pPr>
              <w:pStyle w:val="a0"/>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2246DA" w:rsidRPr="005D1DFD" w:rsidRDefault="002246DA" w:rsidP="00C37D6B">
            <w:pPr>
              <w:pStyle w:val="a0"/>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2246DA" w:rsidRPr="005D1DFD" w:rsidRDefault="002246DA" w:rsidP="00C37D6B">
            <w:pPr>
              <w:pStyle w:val="a0"/>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2246DA" w:rsidRPr="005D1DFD" w:rsidRDefault="002246DA" w:rsidP="00C37D6B">
            <w:pPr>
              <w:pStyle w:val="a0"/>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2246DA" w:rsidRPr="005D1DFD" w:rsidRDefault="002246DA" w:rsidP="00C37D6B">
            <w:pPr>
              <w:pStyle w:val="a0"/>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2246DA" w:rsidRPr="005D1DFD" w:rsidRDefault="002246DA" w:rsidP="00C37D6B">
            <w:pPr>
              <w:pStyle w:val="a0"/>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2246DA" w:rsidRPr="005D1DFD" w:rsidRDefault="002246DA" w:rsidP="00C37D6B">
            <w:pPr>
              <w:contextualSpacing/>
              <w:rPr>
                <w:color w:val="000000"/>
                <w:sz w:val="24"/>
                <w:szCs w:val="24"/>
              </w:rPr>
            </w:pPr>
            <w:r w:rsidRPr="005D1DFD">
              <w:rPr>
                <w:color w:val="000000"/>
                <w:sz w:val="24"/>
                <w:szCs w:val="24"/>
              </w:rPr>
              <w:t>Gara</w:t>
            </w:r>
            <w:r w:rsidR="00E97D46">
              <w:rPr>
                <w:color w:val="000000"/>
                <w:sz w:val="24"/>
                <w:szCs w:val="24"/>
              </w:rPr>
              <w:t>nția pentru susținerea ofertei 1</w:t>
            </w:r>
            <w:r w:rsidRPr="005D1DFD">
              <w:rPr>
                <w:color w:val="000000"/>
                <w:sz w:val="24"/>
                <w:szCs w:val="24"/>
              </w:rPr>
              <w:t>%</w:t>
            </w:r>
          </w:p>
        </w:tc>
        <w:tc>
          <w:tcPr>
            <w:tcW w:w="4339" w:type="dxa"/>
            <w:shd w:val="clear" w:color="auto" w:fill="auto"/>
          </w:tcPr>
          <w:p w:rsidR="002246DA" w:rsidRPr="005D1DFD" w:rsidRDefault="002246DA" w:rsidP="002246DA">
            <w:pPr>
              <w:contextualSpacing/>
              <w:jc w:val="both"/>
              <w:rPr>
                <w:color w:val="000000"/>
                <w:sz w:val="24"/>
                <w:szCs w:val="24"/>
              </w:rPr>
            </w:pPr>
            <w:r w:rsidRPr="005D1DFD">
              <w:rPr>
                <w:color w:val="000000"/>
                <w:sz w:val="24"/>
                <w:szCs w:val="24"/>
              </w:rPr>
              <w:t xml:space="preserve">în sumă de </w:t>
            </w:r>
            <w:r w:rsidR="00E97D46">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2246DA" w:rsidRPr="005D1DFD" w:rsidRDefault="002246DA" w:rsidP="00C37D6B">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2246DA" w:rsidRPr="005D1DFD" w:rsidRDefault="002246DA" w:rsidP="00EC6749">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2246DA" w:rsidRPr="005D1DFD" w:rsidRDefault="002246DA" w:rsidP="00C37D6B">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2246DA" w:rsidRPr="005D1DFD" w:rsidRDefault="002246DA" w:rsidP="002246DA">
            <w:pPr>
              <w:contextualSpacing/>
              <w:jc w:val="both"/>
              <w:rPr>
                <w:color w:val="000000"/>
                <w:sz w:val="24"/>
                <w:szCs w:val="24"/>
              </w:rPr>
            </w:pPr>
            <w:r w:rsidRPr="00CD6C19">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2246DA" w:rsidRPr="005D1DFD" w:rsidRDefault="002246DA" w:rsidP="00C37D6B">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2246DA" w:rsidRPr="005D1DFD" w:rsidRDefault="002246DA" w:rsidP="00243FE3">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2246DA" w:rsidRPr="005D1DFD" w:rsidRDefault="002246DA" w:rsidP="00482F70">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sidR="006F33D3">
              <w:rPr>
                <w:iCs/>
                <w:color w:val="000000"/>
                <w:sz w:val="24"/>
                <w:szCs w:val="24"/>
              </w:rPr>
              <w:t>4</w:t>
            </w:r>
            <w:r w:rsidRPr="005D1DFD">
              <w:rPr>
                <w:iCs/>
                <w:color w:val="000000"/>
                <w:sz w:val="24"/>
                <w:szCs w:val="24"/>
              </w:rPr>
              <w:t>)</w:t>
            </w:r>
          </w:p>
        </w:tc>
        <w:tc>
          <w:tcPr>
            <w:tcW w:w="4339" w:type="dxa"/>
            <w:shd w:val="clear" w:color="auto" w:fill="auto"/>
          </w:tcPr>
          <w:p w:rsidR="002246DA" w:rsidRPr="005D1DFD" w:rsidRDefault="002246DA" w:rsidP="00243FE3">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2246DA" w:rsidRPr="005D1DFD" w:rsidRDefault="002246DA" w:rsidP="00C37D6B">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2246DA" w:rsidRPr="005D1DFD" w:rsidRDefault="002246DA" w:rsidP="00243FE3">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2246DA" w:rsidRPr="005D1DFD" w:rsidRDefault="002246DA" w:rsidP="00C37D6B">
            <w:pPr>
              <w:tabs>
                <w:tab w:val="left" w:pos="612"/>
              </w:tabs>
              <w:jc w:val="both"/>
              <w:rPr>
                <w:iCs/>
                <w:color w:val="000000"/>
                <w:sz w:val="24"/>
                <w:szCs w:val="24"/>
              </w:rPr>
            </w:pPr>
            <w:r w:rsidRPr="005D1DFD">
              <w:rPr>
                <w:iCs/>
                <w:color w:val="000000"/>
                <w:sz w:val="24"/>
                <w:szCs w:val="24"/>
              </w:rPr>
              <w:t>Cifra de afaceri anuală 202</w:t>
            </w:r>
            <w:r w:rsidR="006F33D3">
              <w:rPr>
                <w:iCs/>
                <w:color w:val="000000"/>
                <w:sz w:val="24"/>
                <w:szCs w:val="24"/>
              </w:rPr>
              <w:t>4</w:t>
            </w:r>
          </w:p>
          <w:p w:rsidR="002246DA" w:rsidRPr="005D1DFD" w:rsidRDefault="002246DA" w:rsidP="00C37D6B">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246DA" w:rsidRPr="005D1DFD" w:rsidRDefault="002246DA" w:rsidP="00C37D6B">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2246DA" w:rsidRPr="005D1DFD" w:rsidRDefault="002246DA" w:rsidP="00C37D6B">
            <w:pPr>
              <w:tabs>
                <w:tab w:val="left" w:pos="993"/>
              </w:tabs>
              <w:spacing w:after="120"/>
              <w:contextualSpacing/>
              <w:jc w:val="both"/>
              <w:rPr>
                <w:b/>
                <w:i/>
                <w:iCs/>
                <w:sz w:val="24"/>
                <w:szCs w:val="24"/>
                <w:u w:val="single"/>
              </w:rPr>
            </w:pPr>
            <w:r w:rsidRPr="005D1DFD">
              <w:rPr>
                <w:i/>
                <w:iCs/>
                <w:sz w:val="24"/>
                <w:szCs w:val="24"/>
              </w:rPr>
              <w:t xml:space="preserve">Valoare </w:t>
            </w:r>
            <w:r w:rsidR="009918EB" w:rsidRPr="009918EB">
              <w:rPr>
                <w:b/>
                <w:i/>
                <w:iCs/>
                <w:sz w:val="24"/>
                <w:szCs w:val="24"/>
                <w:u w:val="single"/>
              </w:rPr>
              <w:t>1</w:t>
            </w:r>
            <w:r w:rsidR="009316EF">
              <w:rPr>
                <w:b/>
                <w:i/>
                <w:iCs/>
                <w:sz w:val="24"/>
                <w:szCs w:val="24"/>
                <w:u w:val="single"/>
              </w:rPr>
              <w:t>0</w:t>
            </w:r>
            <w:r w:rsidRPr="005D1DFD">
              <w:rPr>
                <w:b/>
                <w:i/>
                <w:iCs/>
                <w:sz w:val="24"/>
                <w:szCs w:val="24"/>
                <w:u w:val="single"/>
              </w:rPr>
              <w:t xml:space="preserve">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sidR="006F33D3">
              <w:rPr>
                <w:b/>
                <w:i/>
                <w:iCs/>
                <w:sz w:val="24"/>
                <w:szCs w:val="24"/>
                <w:u w:val="single"/>
              </w:rPr>
              <w:t>2024</w:t>
            </w:r>
          </w:p>
          <w:p w:rsidR="002246DA" w:rsidRPr="005D1DFD" w:rsidRDefault="002246DA" w:rsidP="00243FE3">
            <w:pPr>
              <w:tabs>
                <w:tab w:val="left" w:pos="993"/>
              </w:tabs>
              <w:spacing w:after="120"/>
              <w:contextualSpacing/>
              <w:jc w:val="both"/>
              <w:rPr>
                <w:i/>
                <w:iCs/>
                <w:sz w:val="24"/>
                <w:szCs w:val="24"/>
              </w:rPr>
            </w:pPr>
            <w:r w:rsidRPr="005D1DFD">
              <w:rPr>
                <w:sz w:val="24"/>
                <w:szCs w:val="24"/>
              </w:rPr>
              <w:t xml:space="preserve">Declarație în formă liberă, confirmată prin semnătura electronică </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2246DA" w:rsidRPr="005D1DFD" w:rsidRDefault="002246DA" w:rsidP="00C37D6B">
            <w:pPr>
              <w:tabs>
                <w:tab w:val="left" w:pos="612"/>
              </w:tabs>
              <w:jc w:val="both"/>
              <w:rPr>
                <w:iCs/>
                <w:color w:val="000000"/>
                <w:sz w:val="24"/>
                <w:szCs w:val="24"/>
              </w:rPr>
            </w:pPr>
            <w:r w:rsidRPr="005D1DFD">
              <w:rPr>
                <w:iCs/>
                <w:color w:val="000000"/>
                <w:sz w:val="24"/>
                <w:szCs w:val="24"/>
              </w:rPr>
              <w:t>Cifra de afaceri medie anuală 202</w:t>
            </w:r>
            <w:r w:rsidR="006F33D3">
              <w:rPr>
                <w:iCs/>
                <w:color w:val="000000"/>
                <w:sz w:val="24"/>
                <w:szCs w:val="24"/>
              </w:rPr>
              <w:t>2</w:t>
            </w:r>
            <w:r w:rsidR="00482F70">
              <w:rPr>
                <w:iCs/>
                <w:color w:val="000000"/>
                <w:sz w:val="24"/>
                <w:szCs w:val="24"/>
              </w:rPr>
              <w:t>-202</w:t>
            </w:r>
            <w:r w:rsidR="006F33D3">
              <w:rPr>
                <w:iCs/>
                <w:color w:val="000000"/>
                <w:sz w:val="24"/>
                <w:szCs w:val="24"/>
              </w:rPr>
              <w:t>4</w:t>
            </w:r>
          </w:p>
          <w:p w:rsidR="002246DA" w:rsidRPr="005D1DFD" w:rsidRDefault="002246DA" w:rsidP="00C37D6B">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246DA" w:rsidRPr="005D1DFD" w:rsidRDefault="002246DA" w:rsidP="00C37D6B">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2246DA" w:rsidRPr="005D1DFD" w:rsidRDefault="002246DA" w:rsidP="00C37D6B">
            <w:pPr>
              <w:ind w:left="37"/>
              <w:contextualSpacing/>
              <w:jc w:val="both"/>
              <w:rPr>
                <w:b/>
                <w:i/>
                <w:iCs/>
                <w:sz w:val="24"/>
                <w:szCs w:val="24"/>
                <w:u w:val="single"/>
              </w:rPr>
            </w:pPr>
            <w:r w:rsidRPr="005D1DFD">
              <w:rPr>
                <w:i/>
                <w:iCs/>
                <w:sz w:val="24"/>
                <w:szCs w:val="24"/>
              </w:rPr>
              <w:t xml:space="preserve">Valoare </w:t>
            </w:r>
            <w:r w:rsidR="009918EB">
              <w:rPr>
                <w:b/>
                <w:i/>
                <w:iCs/>
                <w:sz w:val="24"/>
                <w:szCs w:val="24"/>
                <w:u w:val="single"/>
              </w:rPr>
              <w:t>1</w:t>
            </w:r>
            <w:r w:rsidR="009316EF">
              <w:rPr>
                <w:b/>
                <w:i/>
                <w:iCs/>
                <w:sz w:val="24"/>
                <w:szCs w:val="24"/>
                <w:u w:val="single"/>
              </w:rPr>
              <w:t>0</w:t>
            </w:r>
            <w:r w:rsidRPr="005D1DFD">
              <w:rPr>
                <w:b/>
                <w:i/>
                <w:iCs/>
                <w:sz w:val="24"/>
                <w:szCs w:val="24"/>
                <w:u w:val="single"/>
              </w:rPr>
              <w:t>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sidR="00482F70">
              <w:rPr>
                <w:b/>
                <w:i/>
                <w:iCs/>
                <w:sz w:val="24"/>
                <w:szCs w:val="24"/>
                <w:u w:val="single"/>
              </w:rPr>
              <w:t>2</w:t>
            </w:r>
            <w:r w:rsidR="006F33D3">
              <w:rPr>
                <w:b/>
                <w:i/>
                <w:iCs/>
                <w:sz w:val="24"/>
                <w:szCs w:val="24"/>
                <w:u w:val="single"/>
              </w:rPr>
              <w:t>2</w:t>
            </w:r>
            <w:r w:rsidRPr="005D1DFD">
              <w:rPr>
                <w:b/>
                <w:i/>
                <w:iCs/>
                <w:sz w:val="24"/>
                <w:szCs w:val="24"/>
                <w:u w:val="single"/>
              </w:rPr>
              <w:t>-202</w:t>
            </w:r>
            <w:r w:rsidR="006F33D3">
              <w:rPr>
                <w:b/>
                <w:i/>
                <w:iCs/>
                <w:sz w:val="24"/>
                <w:szCs w:val="24"/>
                <w:u w:val="single"/>
              </w:rPr>
              <w:t>4</w:t>
            </w:r>
          </w:p>
          <w:p w:rsidR="002246DA" w:rsidRPr="005D1DFD" w:rsidRDefault="002246DA" w:rsidP="00243FE3">
            <w:pPr>
              <w:ind w:left="37"/>
              <w:contextualSpacing/>
              <w:jc w:val="both"/>
              <w:rPr>
                <w:i/>
                <w:iCs/>
                <w:sz w:val="24"/>
                <w:szCs w:val="24"/>
              </w:rPr>
            </w:pPr>
            <w:r w:rsidRPr="005D1DFD">
              <w:rPr>
                <w:sz w:val="24"/>
                <w:szCs w:val="24"/>
              </w:rPr>
              <w:t xml:space="preserve">Declarație în formă liberă, confirmată prin </w:t>
            </w:r>
            <w:r w:rsidRPr="005D1DFD">
              <w:rPr>
                <w:sz w:val="24"/>
                <w:szCs w:val="24"/>
              </w:rPr>
              <w:lastRenderedPageBreak/>
              <w:t xml:space="preserve">semnătura electronică </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13</w:t>
            </w:r>
          </w:p>
        </w:tc>
        <w:tc>
          <w:tcPr>
            <w:tcW w:w="3699" w:type="dxa"/>
            <w:shd w:val="clear" w:color="auto" w:fill="auto"/>
          </w:tcPr>
          <w:p w:rsidR="002246DA" w:rsidRPr="005D1DFD" w:rsidRDefault="002246DA" w:rsidP="00C37D6B">
            <w:pPr>
              <w:pStyle w:val="Default"/>
              <w:contextualSpacing/>
              <w:rPr>
                <w:rFonts w:ascii="Times New Roman" w:hAnsi="Times New Roman" w:cs="Times New Roman"/>
              </w:rPr>
            </w:pPr>
            <w:proofErr w:type="spellStart"/>
            <w:r w:rsidRPr="005D1DFD">
              <w:rPr>
                <w:rFonts w:ascii="Times New Roman" w:hAnsi="Times New Roman" w:cs="Times New Roman"/>
              </w:rPr>
              <w:t>Efectuarea</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sistematică</w:t>
            </w:r>
            <w:proofErr w:type="spellEnd"/>
            <w:r w:rsidRPr="005D1DFD">
              <w:rPr>
                <w:rFonts w:ascii="Times New Roman" w:hAnsi="Times New Roman" w:cs="Times New Roman"/>
              </w:rPr>
              <w:t xml:space="preserve"> a </w:t>
            </w:r>
            <w:proofErr w:type="spellStart"/>
            <w:r w:rsidRPr="005D1DFD">
              <w:rPr>
                <w:rFonts w:ascii="Times New Roman" w:hAnsi="Times New Roman" w:cs="Times New Roman"/>
              </w:rPr>
              <w:t>plații</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impozitelor</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taxelor</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și</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contribuțiilor</w:t>
            </w:r>
            <w:proofErr w:type="spellEnd"/>
            <w:r w:rsidRPr="005D1DFD">
              <w:rPr>
                <w:rFonts w:ascii="Times New Roman" w:hAnsi="Times New Roman" w:cs="Times New Roman"/>
              </w:rPr>
              <w:t xml:space="preserve"> de </w:t>
            </w:r>
            <w:proofErr w:type="spellStart"/>
            <w:r w:rsidRPr="005D1DFD">
              <w:rPr>
                <w:rFonts w:ascii="Times New Roman" w:hAnsi="Times New Roman" w:cs="Times New Roman"/>
              </w:rPr>
              <w:t>asigurări</w:t>
            </w:r>
            <w:proofErr w:type="spellEnd"/>
            <w:r w:rsidRPr="005D1DFD">
              <w:rPr>
                <w:rFonts w:ascii="Times New Roman" w:hAnsi="Times New Roman" w:cs="Times New Roman"/>
              </w:rPr>
              <w:t xml:space="preserve"> </w:t>
            </w:r>
            <w:proofErr w:type="spellStart"/>
            <w:r w:rsidRPr="005D1DFD">
              <w:rPr>
                <w:rFonts w:ascii="Times New Roman" w:hAnsi="Times New Roman" w:cs="Times New Roman"/>
              </w:rPr>
              <w:t>sociale</w:t>
            </w:r>
            <w:proofErr w:type="spellEnd"/>
            <w:r w:rsidRPr="005D1DFD">
              <w:rPr>
                <w:rFonts w:ascii="Times New Roman" w:hAnsi="Times New Roman" w:cs="Times New Roman"/>
              </w:rPr>
              <w:t xml:space="preserve"> </w:t>
            </w:r>
          </w:p>
        </w:tc>
        <w:tc>
          <w:tcPr>
            <w:tcW w:w="4339" w:type="dxa"/>
            <w:shd w:val="clear" w:color="auto" w:fill="auto"/>
          </w:tcPr>
          <w:p w:rsidR="002246DA" w:rsidRPr="005D1DFD" w:rsidRDefault="002246DA" w:rsidP="00C37D6B">
            <w:pPr>
              <w:pStyle w:val="Default"/>
              <w:contextualSpacing/>
              <w:jc w:val="both"/>
              <w:rPr>
                <w:rFonts w:ascii="Times New Roman" w:hAnsi="Times New Roman" w:cs="Times New Roman"/>
              </w:rPr>
            </w:pPr>
            <w:proofErr w:type="spellStart"/>
            <w:r w:rsidRPr="005D1DFD">
              <w:rPr>
                <w:rFonts w:ascii="Times New Roman" w:hAnsi="Times New Roman" w:cs="Times New Roman"/>
                <w:i/>
                <w:iCs/>
              </w:rPr>
              <w:t>Efectuarea</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sistematică</w:t>
            </w:r>
            <w:proofErr w:type="spellEnd"/>
            <w:r w:rsidRPr="005D1DFD">
              <w:rPr>
                <w:rFonts w:ascii="Times New Roman" w:hAnsi="Times New Roman" w:cs="Times New Roman"/>
                <w:i/>
                <w:iCs/>
              </w:rPr>
              <w:t xml:space="preserve"> a </w:t>
            </w:r>
            <w:proofErr w:type="spellStart"/>
            <w:r w:rsidRPr="005D1DFD">
              <w:rPr>
                <w:rFonts w:ascii="Times New Roman" w:hAnsi="Times New Roman" w:cs="Times New Roman"/>
                <w:i/>
                <w:iCs/>
              </w:rPr>
              <w:t>plății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impozitelor</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taxelor</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și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contribuțiilor</w:t>
            </w:r>
            <w:proofErr w:type="spellEnd"/>
            <w:r w:rsidRPr="005D1DFD">
              <w:rPr>
                <w:rFonts w:ascii="Times New Roman" w:hAnsi="Times New Roman" w:cs="Times New Roman"/>
                <w:i/>
                <w:iCs/>
              </w:rPr>
              <w:t xml:space="preserve"> de </w:t>
            </w:r>
            <w:proofErr w:type="spellStart"/>
            <w:r w:rsidRPr="005D1DFD">
              <w:rPr>
                <w:rFonts w:ascii="Times New Roman" w:hAnsi="Times New Roman" w:cs="Times New Roman"/>
                <w:i/>
                <w:iCs/>
              </w:rPr>
              <w:t>asigurări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sociale</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și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lipsa</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datoriilor</w:t>
            </w:r>
            <w:proofErr w:type="spellEnd"/>
            <w:r w:rsidRPr="005D1DFD">
              <w:rPr>
                <w:rFonts w:ascii="Times New Roman" w:hAnsi="Times New Roman" w:cs="Times New Roman"/>
                <w:i/>
                <w:iCs/>
              </w:rPr>
              <w:t xml:space="preserve"> la data </w:t>
            </w:r>
            <w:proofErr w:type="spellStart"/>
            <w:r w:rsidRPr="005D1DFD">
              <w:rPr>
                <w:rFonts w:ascii="Times New Roman" w:hAnsi="Times New Roman" w:cs="Times New Roman"/>
                <w:i/>
                <w:iCs/>
              </w:rPr>
              <w:t>petrecerii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procedurii</w:t>
            </w:r>
            <w:proofErr w:type="spellEnd"/>
            <w:r w:rsidRPr="005D1DFD">
              <w:rPr>
                <w:rFonts w:ascii="Times New Roman" w:hAnsi="Times New Roman" w:cs="Times New Roman"/>
                <w:i/>
                <w:iCs/>
              </w:rPr>
              <w:t xml:space="preserve"> de </w:t>
            </w:r>
            <w:proofErr w:type="spellStart"/>
            <w:r w:rsidRPr="005D1DFD">
              <w:rPr>
                <w:rFonts w:ascii="Times New Roman" w:hAnsi="Times New Roman" w:cs="Times New Roman"/>
                <w:i/>
                <w:iCs/>
              </w:rPr>
              <w:t>achiziție</w:t>
            </w:r>
            <w:proofErr w:type="spellEnd"/>
            <w:r w:rsidRPr="005D1DFD">
              <w:rPr>
                <w:rFonts w:ascii="Times New Roman" w:hAnsi="Times New Roman" w:cs="Times New Roman"/>
                <w:i/>
                <w:iCs/>
              </w:rPr>
              <w:t xml:space="preserve"> (data </w:t>
            </w:r>
            <w:proofErr w:type="spellStart"/>
            <w:r w:rsidRPr="005D1DFD">
              <w:rPr>
                <w:rFonts w:ascii="Times New Roman" w:hAnsi="Times New Roman" w:cs="Times New Roman"/>
                <w:i/>
                <w:iCs/>
              </w:rPr>
              <w:t>deschiderii</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ofertelor</w:t>
            </w:r>
            <w:proofErr w:type="spellEnd"/>
            <w:r w:rsidRPr="005D1DFD">
              <w:rPr>
                <w:rFonts w:ascii="Times New Roman" w:hAnsi="Times New Roman" w:cs="Times New Roman"/>
                <w:i/>
                <w:iCs/>
              </w:rPr>
              <w:t xml:space="preserve">) - </w:t>
            </w:r>
            <w:proofErr w:type="spellStart"/>
            <w:r w:rsidRPr="005D1DFD">
              <w:rPr>
                <w:rFonts w:ascii="Times New Roman" w:hAnsi="Times New Roman" w:cs="Times New Roman"/>
                <w:i/>
                <w:iCs/>
              </w:rPr>
              <w:t>informația</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dată</w:t>
            </w:r>
            <w:proofErr w:type="spellEnd"/>
            <w:r w:rsidRPr="005D1DFD">
              <w:rPr>
                <w:rFonts w:ascii="Times New Roman" w:hAnsi="Times New Roman" w:cs="Times New Roman"/>
                <w:i/>
                <w:iCs/>
              </w:rPr>
              <w:t xml:space="preserve"> se </w:t>
            </w:r>
            <w:proofErr w:type="spellStart"/>
            <w:r w:rsidRPr="005D1DFD">
              <w:rPr>
                <w:rFonts w:ascii="Times New Roman" w:hAnsi="Times New Roman" w:cs="Times New Roman"/>
                <w:i/>
                <w:iCs/>
              </w:rPr>
              <w:t>verifică</w:t>
            </w:r>
            <w:proofErr w:type="spellEnd"/>
            <w:r w:rsidRPr="005D1DFD">
              <w:rPr>
                <w:rFonts w:ascii="Times New Roman" w:hAnsi="Times New Roman" w:cs="Times New Roman"/>
                <w:i/>
                <w:iCs/>
              </w:rPr>
              <w:t xml:space="preserve"> de </w:t>
            </w:r>
            <w:proofErr w:type="spellStart"/>
            <w:r w:rsidRPr="005D1DFD">
              <w:rPr>
                <w:rFonts w:ascii="Times New Roman" w:hAnsi="Times New Roman" w:cs="Times New Roman"/>
                <w:i/>
                <w:iCs/>
              </w:rPr>
              <w:t>către</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autoritatea</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contractantă</w:t>
            </w:r>
            <w:proofErr w:type="spellEnd"/>
            <w:r w:rsidRPr="005D1DFD">
              <w:rPr>
                <w:rFonts w:ascii="Times New Roman" w:hAnsi="Times New Roman" w:cs="Times New Roman"/>
                <w:i/>
                <w:iCs/>
              </w:rPr>
              <w:t xml:space="preserve"> </w:t>
            </w:r>
            <w:proofErr w:type="spellStart"/>
            <w:r w:rsidRPr="005D1DFD">
              <w:rPr>
                <w:rFonts w:ascii="Times New Roman" w:hAnsi="Times New Roman" w:cs="Times New Roman"/>
                <w:i/>
                <w:iCs/>
              </w:rPr>
              <w:t>pe</w:t>
            </w:r>
            <w:proofErr w:type="spellEnd"/>
            <w:r w:rsidRPr="005D1DFD">
              <w:rPr>
                <w:rFonts w:ascii="Times New Roman" w:hAnsi="Times New Roman" w:cs="Times New Roman"/>
                <w:i/>
                <w:iCs/>
              </w:rPr>
              <w:t xml:space="preserve"> site-</w:t>
            </w:r>
            <w:proofErr w:type="spellStart"/>
            <w:r w:rsidRPr="005D1DFD">
              <w:rPr>
                <w:rFonts w:ascii="Times New Roman" w:hAnsi="Times New Roman" w:cs="Times New Roman"/>
                <w:i/>
                <w:iCs/>
              </w:rPr>
              <w:t>ul</w:t>
            </w:r>
            <w:proofErr w:type="spellEnd"/>
            <w:r w:rsidRPr="005D1DFD">
              <w:rPr>
                <w:rFonts w:ascii="Times New Roman" w:hAnsi="Times New Roman" w:cs="Times New Roman"/>
                <w:i/>
                <w:iCs/>
              </w:rPr>
              <w:t xml:space="preserve"> Fisc.md</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2246DA" w:rsidRPr="005D1DFD" w:rsidRDefault="002246DA" w:rsidP="00C37D6B">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243FE3" w:rsidRDefault="002246DA" w:rsidP="00243FE3">
            <w:pPr>
              <w:tabs>
                <w:tab w:val="left" w:pos="993"/>
              </w:tabs>
              <w:spacing w:after="120"/>
              <w:contextualSpacing/>
              <w:jc w:val="both"/>
              <w:rPr>
                <w:sz w:val="24"/>
                <w:szCs w:val="24"/>
              </w:rPr>
            </w:pPr>
            <w:r w:rsidRPr="005D1DFD">
              <w:rPr>
                <w:sz w:val="24"/>
                <w:szCs w:val="24"/>
              </w:rPr>
              <w:t xml:space="preserve">Declarație în formă liberă, confirmată prin semnătura electronică </w:t>
            </w:r>
          </w:p>
          <w:p w:rsidR="002246DA" w:rsidRPr="005D1DFD" w:rsidRDefault="002246DA" w:rsidP="006F33D3">
            <w:pPr>
              <w:tabs>
                <w:tab w:val="left" w:pos="993"/>
              </w:tabs>
              <w:spacing w:after="120"/>
              <w:contextualSpacing/>
              <w:jc w:val="both"/>
            </w:pPr>
            <w:r w:rsidRPr="005D1DFD">
              <w:t xml:space="preserve">Lichiditatea generală potrivit raportului financiar </w:t>
            </w:r>
            <w:r w:rsidR="00482F70">
              <w:rPr>
                <w:iCs/>
              </w:rPr>
              <w:t>pentru anul 202</w:t>
            </w:r>
            <w:r w:rsidR="006F33D3">
              <w:rPr>
                <w:iCs/>
              </w:rPr>
              <w:t>4</w:t>
            </w:r>
            <w:r w:rsidRPr="005D1DFD">
              <w:rPr>
                <w:iCs/>
              </w:rPr>
              <w:t xml:space="preserve"> </w:t>
            </w:r>
            <w:r w:rsidRPr="005D1DFD">
              <w:t>prezentat</w:t>
            </w:r>
            <w:r w:rsidRPr="005D1DFD">
              <w:rPr>
                <w:iCs/>
              </w:rPr>
              <w:t xml:space="preserve">, </w:t>
            </w:r>
            <w:r w:rsidRPr="005D1DFD">
              <w:t>(active circulante/datorii curente × 100): Autoritatea contractantă stabileşte drept cerinţa minimă ca valoarea indicat</w:t>
            </w:r>
            <w:r w:rsidR="006F33D3">
              <w:t>orului respectiv să fie peste 10</w:t>
            </w:r>
            <w:r w:rsidRPr="005D1DFD">
              <w:t>0 %;</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2246DA" w:rsidRPr="009C7DA6" w:rsidRDefault="002246DA" w:rsidP="006D7063">
            <w:pPr>
              <w:spacing w:after="60"/>
              <w:rPr>
                <w:sz w:val="24"/>
                <w:szCs w:val="24"/>
              </w:rPr>
            </w:pPr>
            <w:r w:rsidRPr="005D1DFD">
              <w:rPr>
                <w:color w:val="000000"/>
                <w:sz w:val="24"/>
                <w:szCs w:val="24"/>
                <w:lang w:eastAsia="ro-RO" w:bidi="ro-RO"/>
              </w:rPr>
              <w:t>Demonstrarea experienței operatorului economic în domeniul d</w:t>
            </w:r>
            <w:r w:rsidR="006D7063">
              <w:rPr>
                <w:color w:val="000000"/>
                <w:sz w:val="24"/>
                <w:szCs w:val="24"/>
                <w:lang w:eastAsia="ro-RO" w:bidi="ro-RO"/>
              </w:rPr>
              <w:t xml:space="preserve">e activitate aferent obiectului </w:t>
            </w:r>
            <w:r w:rsidRPr="005D1DFD">
              <w:rPr>
                <w:color w:val="000000"/>
                <w:sz w:val="24"/>
                <w:szCs w:val="24"/>
                <w:lang w:eastAsia="ro-RO" w:bidi="ro-RO"/>
              </w:rPr>
              <w:t xml:space="preserve">contractului </w:t>
            </w:r>
            <w:r w:rsidR="006D7063">
              <w:rPr>
                <w:color w:val="000000"/>
                <w:sz w:val="24"/>
                <w:szCs w:val="24"/>
                <w:lang w:eastAsia="ro-RO" w:bidi="ro-RO"/>
              </w:rPr>
              <w:t xml:space="preserve">(lucrări de asfaltare), </w:t>
            </w:r>
            <w:r w:rsidRPr="005D1DFD">
              <w:rPr>
                <w:color w:val="000000"/>
                <w:sz w:val="24"/>
                <w:szCs w:val="24"/>
                <w:lang w:eastAsia="ro-RO" w:bidi="ro-RO"/>
              </w:rPr>
              <w:t>ce urmează a fi atribuit.</w:t>
            </w:r>
          </w:p>
        </w:tc>
        <w:tc>
          <w:tcPr>
            <w:tcW w:w="4339" w:type="dxa"/>
            <w:shd w:val="clear" w:color="auto" w:fill="auto"/>
            <w:vAlign w:val="center"/>
          </w:tcPr>
          <w:p w:rsidR="002246DA" w:rsidRPr="005D1DFD" w:rsidRDefault="002246DA" w:rsidP="00C37D6B">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w:t>
            </w:r>
            <w:r w:rsidR="006D7063">
              <w:rPr>
                <w:color w:val="000000"/>
                <w:sz w:val="24"/>
                <w:szCs w:val="24"/>
              </w:rPr>
              <w:t xml:space="preserve">de asfaltare </w:t>
            </w:r>
            <w:r w:rsidRPr="005D1DFD">
              <w:rPr>
                <w:color w:val="000000"/>
                <w:sz w:val="24"/>
                <w:szCs w:val="24"/>
              </w:rPr>
              <w:t xml:space="preserve">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2246DA" w:rsidRPr="005D1DFD" w:rsidRDefault="002246DA" w:rsidP="00C37D6B">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2246DA" w:rsidRPr="005D1DFD" w:rsidRDefault="002246DA" w:rsidP="00C37D6B">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w:t>
            </w:r>
            <w:r w:rsidR="006D7063">
              <w:rPr>
                <w:sz w:val="24"/>
                <w:szCs w:val="24"/>
              </w:rPr>
              <w:t xml:space="preserve"> de asfaltare</w:t>
            </w:r>
            <w:r w:rsidRPr="005D1DFD">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2246DA" w:rsidRPr="005D1DFD" w:rsidRDefault="002246DA" w:rsidP="00C37D6B">
            <w:pPr>
              <w:tabs>
                <w:tab w:val="left" w:pos="3525"/>
              </w:tabs>
              <w:jc w:val="both"/>
              <w:rPr>
                <w:color w:val="000000"/>
                <w:sz w:val="24"/>
                <w:szCs w:val="24"/>
              </w:rPr>
            </w:pPr>
            <w:r w:rsidRPr="005D1DFD">
              <w:rPr>
                <w:color w:val="000000"/>
                <w:sz w:val="24"/>
                <w:szCs w:val="24"/>
              </w:rPr>
              <w:t xml:space="preserve">sau </w:t>
            </w:r>
          </w:p>
          <w:p w:rsidR="002246DA" w:rsidRPr="005D1DFD" w:rsidRDefault="002246DA" w:rsidP="00243FE3">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w:t>
            </w:r>
            <w:r w:rsidR="00243FE3">
              <w:rPr>
                <w:sz w:val="24"/>
                <w:szCs w:val="24"/>
              </w:rPr>
              <w:t xml:space="preserve">de asfaltare </w:t>
            </w:r>
            <w:r w:rsidRPr="005D1DFD">
              <w:rPr>
                <w:sz w:val="24"/>
                <w:szCs w:val="24"/>
              </w:rPr>
              <w:t>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2246DA" w:rsidRPr="005D1DFD" w:rsidRDefault="002246DA" w:rsidP="00C37D6B">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2246DA" w:rsidRPr="005D1DFD" w:rsidRDefault="002246DA" w:rsidP="00243FE3">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2246DA" w:rsidRPr="005D1DFD" w:rsidRDefault="002246DA" w:rsidP="00C37D6B">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2246DA" w:rsidRDefault="002246DA" w:rsidP="00C37D6B">
            <w:pPr>
              <w:tabs>
                <w:tab w:val="left" w:pos="993"/>
              </w:tabs>
              <w:spacing w:after="120"/>
              <w:contextualSpacing/>
              <w:jc w:val="both"/>
              <w:rPr>
                <w:rFonts w:eastAsia="PMingLiU"/>
                <w:iCs/>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sidR="00243FE3">
              <w:rPr>
                <w:rFonts w:eastAsia="PMingLiU"/>
                <w:iCs/>
                <w:sz w:val="24"/>
                <w:szCs w:val="24"/>
              </w:rPr>
              <w:t>.</w:t>
            </w:r>
          </w:p>
          <w:p w:rsidR="006D7063" w:rsidRPr="005D1DFD" w:rsidRDefault="006D7063" w:rsidP="00C37D6B">
            <w:pPr>
              <w:tabs>
                <w:tab w:val="left" w:pos="993"/>
              </w:tabs>
              <w:spacing w:after="120"/>
              <w:contextualSpacing/>
              <w:jc w:val="both"/>
              <w:rPr>
                <w:color w:val="000000"/>
                <w:sz w:val="24"/>
                <w:szCs w:val="24"/>
              </w:rPr>
            </w:pPr>
            <w:r>
              <w:rPr>
                <w:rFonts w:eastAsia="PMingLiU"/>
                <w:iCs/>
                <w:sz w:val="24"/>
                <w:szCs w:val="24"/>
              </w:rPr>
              <w:t>Cerință obligatorie – deținerea unui distribuitor de mixturi asfaltice cu deschidere 1,0 – 3,0m.</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246DA" w:rsidRPr="005D1DFD" w:rsidTr="00482F70">
        <w:tc>
          <w:tcPr>
            <w:tcW w:w="575"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2246DA" w:rsidRPr="005D1DFD" w:rsidRDefault="002246DA" w:rsidP="00C37D6B">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2246DA" w:rsidRPr="005D1DFD" w:rsidRDefault="002246DA" w:rsidP="00243FE3">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2246DA" w:rsidRPr="005D1DFD" w:rsidRDefault="002246D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F3452A" w:rsidRPr="005D1DFD" w:rsidRDefault="00F3452A" w:rsidP="00C37D6B">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F3452A" w:rsidRDefault="00F3452A" w:rsidP="00C37D6B">
            <w:pPr>
              <w:rPr>
                <w:sz w:val="24"/>
                <w:szCs w:val="24"/>
              </w:rPr>
            </w:pPr>
            <w:r>
              <w:rPr>
                <w:sz w:val="24"/>
                <w:szCs w:val="24"/>
              </w:rPr>
              <w:t xml:space="preserve">Copie confirmată prin semnătură electronică. </w:t>
            </w:r>
          </w:p>
          <w:p w:rsidR="00F3452A" w:rsidRPr="009918EB" w:rsidRDefault="00F3452A" w:rsidP="009918EB">
            <w:pPr>
              <w:rPr>
                <w:sz w:val="24"/>
                <w:szCs w:val="24"/>
              </w:rPr>
            </w:pPr>
            <w:r>
              <w:rPr>
                <w:sz w:val="24"/>
                <w:szCs w:val="24"/>
              </w:rPr>
              <w:t>Specialiști solicitați:</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F33D3" w:rsidRPr="005D1DFD" w:rsidTr="00482F70">
        <w:tc>
          <w:tcPr>
            <w:tcW w:w="575" w:type="dxa"/>
            <w:shd w:val="clear" w:color="auto" w:fill="auto"/>
          </w:tcPr>
          <w:p w:rsidR="006F33D3" w:rsidRPr="005D1DFD" w:rsidRDefault="006F33D3"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6F33D3" w:rsidRPr="005D1DFD" w:rsidRDefault="006F33D3" w:rsidP="00C37D6B">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6F33D3" w:rsidRPr="005D1DFD" w:rsidRDefault="006F33D3" w:rsidP="009918EB">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potrivit anexei nr. 22</w:t>
            </w:r>
          </w:p>
        </w:tc>
        <w:tc>
          <w:tcPr>
            <w:tcW w:w="1241" w:type="dxa"/>
            <w:shd w:val="clear" w:color="auto" w:fill="auto"/>
          </w:tcPr>
          <w:p w:rsidR="006F33D3" w:rsidRPr="005D1DFD" w:rsidRDefault="006F33D3"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F3452A" w:rsidRPr="005D1DFD" w:rsidRDefault="00F3452A" w:rsidP="00C37D6B">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F3452A" w:rsidRPr="005D1DFD" w:rsidRDefault="00F3452A" w:rsidP="00243FE3">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F3452A" w:rsidRPr="005D1DFD" w:rsidRDefault="00F3452A" w:rsidP="00C37D6B">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F3452A" w:rsidRPr="005D1DFD" w:rsidRDefault="00F3452A" w:rsidP="00243FE3">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F3452A" w:rsidRPr="005D1DFD" w:rsidRDefault="00F3452A" w:rsidP="00C37D6B">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F3452A" w:rsidRPr="005D1DFD" w:rsidRDefault="00F3452A" w:rsidP="00243FE3">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w:t>
            </w:r>
            <w:r w:rsidR="006F33D3">
              <w:rPr>
                <w:sz w:val="24"/>
                <w:szCs w:val="24"/>
              </w:rPr>
              <w:t>Inspectoratul Național pentru</w:t>
            </w:r>
            <w:r w:rsidR="006F33D3" w:rsidRPr="005D1DFD">
              <w:rPr>
                <w:sz w:val="24"/>
                <w:szCs w:val="24"/>
              </w:rPr>
              <w:t xml:space="preserve"> Supraveghere Tehnică</w:t>
            </w:r>
            <w:r w:rsidRPr="005D1DFD">
              <w:rPr>
                <w:rFonts w:eastAsia="PMingLiU"/>
                <w:sz w:val="24"/>
                <w:szCs w:val="24"/>
              </w:rPr>
              <w:t xml:space="preserve"> ce confirmă verificarea manualului calității de către </w:t>
            </w:r>
            <w:r w:rsidR="006F33D3">
              <w:rPr>
                <w:sz w:val="24"/>
                <w:szCs w:val="24"/>
              </w:rPr>
              <w:t>Inspectoratul Național pentru</w:t>
            </w:r>
            <w:r w:rsidR="006F33D3" w:rsidRPr="005D1DFD">
              <w:rPr>
                <w:sz w:val="24"/>
                <w:szCs w:val="24"/>
              </w:rPr>
              <w:t xml:space="preserve"> Supraveghere Tehnică </w:t>
            </w:r>
            <w:r w:rsidRPr="005D1DFD">
              <w:rPr>
                <w:sz w:val="24"/>
                <w:szCs w:val="24"/>
              </w:rPr>
              <w:t>confirmată prin semnătura electronică</w:t>
            </w:r>
            <w:r w:rsidRPr="005D1DFD">
              <w:rPr>
                <w:rFonts w:eastAsia="PMingLiU"/>
                <w:sz w:val="24"/>
                <w:szCs w:val="24"/>
              </w:rPr>
              <w:t xml:space="preserve"> pe manualul </w:t>
            </w:r>
            <w:r w:rsidRPr="005D1DFD">
              <w:rPr>
                <w:rFonts w:eastAsia="PMingLiU"/>
                <w:sz w:val="24"/>
                <w:szCs w:val="24"/>
              </w:rPr>
              <w:lastRenderedPageBreak/>
              <w:t>calității</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24</w:t>
            </w:r>
          </w:p>
        </w:tc>
        <w:tc>
          <w:tcPr>
            <w:tcW w:w="3699" w:type="dxa"/>
            <w:shd w:val="clear" w:color="auto" w:fill="auto"/>
          </w:tcPr>
          <w:p w:rsidR="00F3452A" w:rsidRPr="005D1DFD" w:rsidRDefault="00F3452A" w:rsidP="00C37D6B">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F3452A" w:rsidRPr="005D1DFD" w:rsidRDefault="00F3452A" w:rsidP="00243FE3">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F3452A" w:rsidRPr="005D1DFD" w:rsidRDefault="00F3452A" w:rsidP="00C37D6B">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F3452A" w:rsidRPr="005D1DFD" w:rsidRDefault="00F3452A" w:rsidP="00243FE3">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F3452A" w:rsidRPr="005D1DFD" w:rsidRDefault="00F3452A" w:rsidP="00C37D6B">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F3452A" w:rsidRPr="005D1DFD" w:rsidRDefault="00F3452A" w:rsidP="00243FE3">
            <w:pPr>
              <w:jc w:val="both"/>
              <w:rPr>
                <w:sz w:val="24"/>
                <w:szCs w:val="24"/>
              </w:rPr>
            </w:pPr>
            <w:r w:rsidRPr="005D1DFD">
              <w:rPr>
                <w:sz w:val="24"/>
                <w:szCs w:val="24"/>
              </w:rPr>
              <w:t xml:space="preserve">Confirmată prin semnătura electronică </w:t>
            </w:r>
            <w:r w:rsidR="00243FE3">
              <w:rPr>
                <w:sz w:val="24"/>
                <w:szCs w:val="24"/>
              </w:rPr>
              <w:t>p</w:t>
            </w:r>
            <w:r w:rsidRPr="005D1DFD">
              <w:rPr>
                <w:rFonts w:eastAsia="PMingLiU"/>
                <w:sz w:val="24"/>
                <w:szCs w:val="24"/>
              </w:rPr>
              <w:t>otrivit anexei nr 18 al documentației standard (după caz)</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F3452A" w:rsidRPr="005D1DFD" w:rsidRDefault="00F3452A" w:rsidP="00C37D6B">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F3452A" w:rsidRPr="005D1DFD" w:rsidRDefault="00F3452A" w:rsidP="00243F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F3452A" w:rsidRPr="005D1DFD" w:rsidRDefault="00F3452A" w:rsidP="00C37D6B">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F3452A" w:rsidRPr="005D1DFD" w:rsidRDefault="00F3452A" w:rsidP="00243F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F3452A" w:rsidRPr="005D1DFD" w:rsidRDefault="00F3452A" w:rsidP="00C37D6B">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F3452A" w:rsidRPr="005D1DFD" w:rsidRDefault="00F3452A" w:rsidP="00243FE3">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tcPr>
          <w:p w:rsidR="00F3452A" w:rsidRPr="005D1DFD" w:rsidRDefault="00F3452A" w:rsidP="00C37D6B">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F3452A" w:rsidRPr="005D1DFD" w:rsidRDefault="00F3452A" w:rsidP="00482F70">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F3452A" w:rsidRPr="005D1DFD" w:rsidRDefault="00F3452A" w:rsidP="00C37D6B">
            <w:pPr>
              <w:tabs>
                <w:tab w:val="left" w:pos="2604"/>
              </w:tabs>
              <w:rPr>
                <w:sz w:val="24"/>
                <w:szCs w:val="24"/>
              </w:rPr>
            </w:pPr>
            <w:bookmarkStart w:id="0" w:name="_Toc449692099"/>
            <w:bookmarkStart w:id="1" w:name="_Toc449633144"/>
            <w:bookmarkStart w:id="2" w:name="_Toc449632652"/>
            <w:r w:rsidRPr="005D1DFD">
              <w:rPr>
                <w:rFonts w:eastAsia="Calibri"/>
                <w:sz w:val="24"/>
                <w:szCs w:val="24"/>
                <w:lang w:eastAsia="ro-RO"/>
              </w:rPr>
              <w:t>D</w:t>
            </w:r>
            <w:bookmarkEnd w:id="0"/>
            <w:bookmarkEnd w:id="1"/>
            <w:bookmarkEnd w:id="2"/>
            <w:r w:rsidRPr="005D1DFD">
              <w:rPr>
                <w:rFonts w:eastAsia="Calibri"/>
                <w:sz w:val="24"/>
                <w:szCs w:val="24"/>
                <w:lang w:eastAsia="ro-RO"/>
              </w:rPr>
              <w:t xml:space="preserve">eclarație </w:t>
            </w:r>
            <w:bookmarkStart w:id="3" w:name="_Toc449692100"/>
            <w:bookmarkStart w:id="4" w:name="_Toc449633145"/>
            <w:bookmarkStart w:id="5" w:name="_Toc449632653"/>
            <w:r w:rsidRPr="005D1DFD">
              <w:rPr>
                <w:rFonts w:eastAsia="PMingLiU"/>
                <w:sz w:val="24"/>
                <w:szCs w:val="24"/>
              </w:rPr>
              <w:t xml:space="preserve">privind confirmarea identității beneficiarilor efectivi și neîncadrarea acestora în situația condamnării </w:t>
            </w:r>
            <w:bookmarkEnd w:id="3"/>
            <w:bookmarkEnd w:id="4"/>
            <w:bookmarkEnd w:id="5"/>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F3452A" w:rsidRPr="005D1DFD" w:rsidRDefault="00F3452A" w:rsidP="00243FE3">
            <w:pPr>
              <w:jc w:val="both"/>
              <w:rPr>
                <w:rFonts w:eastAsia="PMingLiU"/>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F3452A" w:rsidRPr="005D1DFD" w:rsidRDefault="00F3452A" w:rsidP="00C37D6B">
            <w:pPr>
              <w:keepNext/>
              <w:outlineLvl w:val="0"/>
              <w:rPr>
                <w:sz w:val="24"/>
                <w:szCs w:val="24"/>
              </w:rPr>
            </w:pPr>
            <w:r w:rsidRPr="005D1DFD">
              <w:rPr>
                <w:sz w:val="24"/>
                <w:szCs w:val="24"/>
              </w:rPr>
              <w:t>Notă</w:t>
            </w:r>
          </w:p>
        </w:tc>
        <w:tc>
          <w:tcPr>
            <w:tcW w:w="4339" w:type="dxa"/>
            <w:shd w:val="clear" w:color="auto" w:fill="auto"/>
          </w:tcPr>
          <w:p w:rsidR="00F3452A" w:rsidRPr="005D1DFD" w:rsidRDefault="00F3452A" w:rsidP="00C37D6B">
            <w:pPr>
              <w:pStyle w:val="a0"/>
              <w:shd w:val="clear" w:color="auto" w:fill="auto"/>
              <w:spacing w:after="0"/>
              <w:contextualSpacing/>
              <w:jc w:val="both"/>
              <w:rPr>
                <w:rFonts w:ascii="Times New Roman" w:hAnsi="Times New Roman" w:cs="Times New Roman"/>
                <w:b w:val="0"/>
                <w:sz w:val="24"/>
                <w:szCs w:val="24"/>
              </w:rPr>
            </w:pPr>
            <w:proofErr w:type="spellStart"/>
            <w:r w:rsidRPr="005D1DFD">
              <w:rPr>
                <w:rFonts w:ascii="Times New Roman" w:hAnsi="Times New Roman" w:cs="Times New Roman"/>
                <w:b w:val="0"/>
                <w:sz w:val="24"/>
                <w:szCs w:val="24"/>
              </w:rPr>
              <w:t>Ре</w:t>
            </w:r>
            <w:proofErr w:type="spellEnd"/>
            <w:r w:rsidRPr="005D1DFD">
              <w:rPr>
                <w:rFonts w:ascii="Times New Roman" w:hAnsi="Times New Roman" w:cs="Times New Roman"/>
                <w:b w:val="0"/>
                <w:sz w:val="24"/>
                <w:szCs w:val="24"/>
              </w:rPr>
              <w:t xml:space="preserve"> perioada de execuție а lucrărilor, antreprenorul va duce </w:t>
            </w:r>
            <w:proofErr w:type="spellStart"/>
            <w:r w:rsidRPr="005D1DFD">
              <w:rPr>
                <w:rFonts w:ascii="Times New Roman" w:hAnsi="Times New Roman" w:cs="Times New Roman"/>
                <w:b w:val="0"/>
                <w:sz w:val="24"/>
                <w:szCs w:val="24"/>
              </w:rPr>
              <w:t>răsрundеrе</w:t>
            </w:r>
            <w:proofErr w:type="spellEnd"/>
            <w:r w:rsidRPr="005D1DFD">
              <w:rPr>
                <w:rFonts w:ascii="Times New Roman" w:hAnsi="Times New Roman" w:cs="Times New Roman"/>
                <w:b w:val="0"/>
                <w:sz w:val="24"/>
                <w:szCs w:val="24"/>
              </w:rPr>
              <w:t xml:space="preserve"> de toate obiectele (proprietate а autorității contractante) aflate </w:t>
            </w:r>
            <w:proofErr w:type="spellStart"/>
            <w:r w:rsidRPr="005D1DFD">
              <w:rPr>
                <w:rFonts w:ascii="Times New Roman" w:hAnsi="Times New Roman" w:cs="Times New Roman"/>
                <w:b w:val="0"/>
                <w:sz w:val="24"/>
                <w:szCs w:val="24"/>
              </w:rPr>
              <w:t>ре</w:t>
            </w:r>
            <w:proofErr w:type="spellEnd"/>
            <w:r w:rsidRPr="005D1DFD">
              <w:rPr>
                <w:rFonts w:ascii="Times New Roman" w:hAnsi="Times New Roman" w:cs="Times New Roman"/>
                <w:b w:val="0"/>
                <w:sz w:val="24"/>
                <w:szCs w:val="24"/>
              </w:rPr>
              <w:t xml:space="preserve"> spațiul unde </w:t>
            </w:r>
            <w:proofErr w:type="spellStart"/>
            <w:r w:rsidRPr="005D1DFD">
              <w:rPr>
                <w:rFonts w:ascii="Times New Roman" w:hAnsi="Times New Roman" w:cs="Times New Roman"/>
                <w:b w:val="0"/>
                <w:sz w:val="24"/>
                <w:szCs w:val="24"/>
              </w:rPr>
              <w:t>urmеаză</w:t>
            </w:r>
            <w:proofErr w:type="spellEnd"/>
            <w:r w:rsidRPr="005D1DFD">
              <w:rPr>
                <w:rFonts w:ascii="Times New Roman" w:hAnsi="Times New Roman" w:cs="Times New Roman"/>
                <w:b w:val="0"/>
                <w:sz w:val="24"/>
                <w:szCs w:val="24"/>
              </w:rPr>
              <w:t xml:space="preserve"> а fi executate lucrări. Cerința </w:t>
            </w:r>
            <w:proofErr w:type="spellStart"/>
            <w:r w:rsidRPr="005D1DFD">
              <w:rPr>
                <w:rFonts w:ascii="Times New Roman" w:hAnsi="Times New Roman" w:cs="Times New Roman"/>
                <w:b w:val="0"/>
                <w:sz w:val="24"/>
                <w:szCs w:val="24"/>
              </w:rPr>
              <w:t>rеsресtivă</w:t>
            </w:r>
            <w:proofErr w:type="spellEnd"/>
            <w:r w:rsidRPr="005D1DFD">
              <w:rPr>
                <w:rFonts w:ascii="Times New Roman" w:hAnsi="Times New Roman" w:cs="Times New Roman"/>
                <w:b w:val="0"/>
                <w:sz w:val="24"/>
                <w:szCs w:val="24"/>
              </w:rPr>
              <w:t xml:space="preserve"> va fi indicată obligatoriu și în contractual de achiziție.</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F3452A" w:rsidRPr="005D1DFD" w:rsidTr="00482F70">
        <w:tc>
          <w:tcPr>
            <w:tcW w:w="575"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F3452A" w:rsidRPr="005D1DFD" w:rsidRDefault="00F3452A" w:rsidP="00C37D6B">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F3452A" w:rsidRPr="005D1DFD" w:rsidRDefault="00F3452A" w:rsidP="00C37D6B">
            <w:pPr>
              <w:pStyle w:val="a0"/>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F3452A" w:rsidRPr="005D1DFD" w:rsidRDefault="00F3452A" w:rsidP="00C37D6B">
            <w:pPr>
              <w:pStyle w:val="a0"/>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F3452A" w:rsidRPr="005D1DFD" w:rsidRDefault="00F3452A" w:rsidP="00C37D6B">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sidR="00482F70">
        <w:rPr>
          <w:b/>
          <w:noProof w:val="0"/>
          <w:lang w:eastAsia="ru-RU"/>
        </w:rPr>
        <w:t xml:space="preserve">se solicită în cuantum de </w:t>
      </w:r>
      <w:r w:rsidR="006D7063">
        <w:rPr>
          <w:b/>
          <w:noProof w:val="0"/>
          <w:lang w:eastAsia="ru-RU"/>
        </w:rPr>
        <w:t>1</w:t>
      </w:r>
      <w:r w:rsidR="00482F70">
        <w:rPr>
          <w:b/>
          <w:noProof w:val="0"/>
          <w:lang w:eastAsia="ru-RU"/>
        </w:rPr>
        <w:t xml:space="preserve"> % din suma estimativă a ofertei (preț fără TVA).</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Termenul de garanție a </w:t>
      </w:r>
      <w:proofErr w:type="spellStart"/>
      <w:r w:rsidRPr="00FF430B">
        <w:rPr>
          <w:b/>
          <w:noProof w:val="0"/>
          <w:lang w:eastAsia="ru-RU"/>
        </w:rPr>
        <w:t>lucrărilorsau</w:t>
      </w:r>
      <w:proofErr w:type="spellEnd"/>
      <w:r w:rsidRPr="00FF430B">
        <w:rPr>
          <w:b/>
          <w:noProof w:val="0"/>
          <w:lang w:eastAsia="ru-RU"/>
        </w:rPr>
        <w:t xml:space="preserve"> serviciilor de proiectare și de lucrări</w:t>
      </w:r>
      <w:r w:rsidR="00482F70">
        <w:rPr>
          <w:b/>
          <w:noProof w:val="0"/>
          <w:lang w:eastAsia="ru-RU"/>
        </w:rPr>
        <w:t xml:space="preserve"> </w:t>
      </w:r>
      <w:r w:rsidR="00482F70" w:rsidRPr="00C752DA">
        <w:rPr>
          <w:rFonts w:eastAsia="PMingLiU"/>
          <w:b/>
          <w:i/>
          <w:iCs/>
          <w:u w:val="single"/>
        </w:rPr>
        <w:t xml:space="preserve">nu mai puțin de 5 ani </w:t>
      </w:r>
      <w:r w:rsidR="00482F70" w:rsidRPr="00C752DA">
        <w:rPr>
          <w:b/>
          <w:i/>
          <w:iCs/>
          <w:u w:val="single"/>
          <w:shd w:val="clear" w:color="auto" w:fill="FFFFFF"/>
        </w:rPr>
        <w:t xml:space="preserve">din momentul semnării procesului-verbal </w:t>
      </w:r>
      <w:r w:rsidR="00482F70">
        <w:rPr>
          <w:b/>
          <w:u w:val="single"/>
          <w:shd w:val="clear" w:color="auto" w:fill="FFFFFF"/>
        </w:rPr>
        <w:t>la</w:t>
      </w:r>
      <w:r w:rsidR="00482F70" w:rsidRPr="00C752DA">
        <w:rPr>
          <w:b/>
          <w:u w:val="single"/>
          <w:shd w:val="clear" w:color="auto" w:fill="FFFFFF"/>
        </w:rPr>
        <w:t xml:space="preserve"> terminarea lucrărilo</w:t>
      </w:r>
      <w:r w:rsidR="00482F70">
        <w:rPr>
          <w:b/>
          <w:u w:val="single"/>
          <w:shd w:val="clear" w:color="auto" w:fill="FFFFFF"/>
        </w:rPr>
        <w:t>r</w:t>
      </w:r>
      <w:r w:rsidRPr="00FF430B">
        <w:rPr>
          <w:b/>
          <w:noProof w:val="0"/>
          <w:lang w:eastAsia="ru-RU"/>
        </w:rPr>
        <w:t>.</w:t>
      </w:r>
    </w:p>
    <w:p w:rsidR="00684992" w:rsidRPr="00482F70" w:rsidRDefault="00684992" w:rsidP="00F96EFB">
      <w:pPr>
        <w:numPr>
          <w:ilvl w:val="0"/>
          <w:numId w:val="1"/>
        </w:numPr>
        <w:shd w:val="clear" w:color="auto" w:fill="FFFFFF" w:themeFill="background1"/>
        <w:tabs>
          <w:tab w:val="right" w:pos="426"/>
        </w:tabs>
        <w:spacing w:before="120"/>
        <w:ind w:left="360"/>
        <w:jc w:val="both"/>
        <w:rPr>
          <w:b/>
          <w:u w:val="single"/>
          <w:lang w:eastAsia="ru-RU"/>
        </w:rPr>
      </w:pPr>
      <w:r w:rsidRPr="00FF430B">
        <w:rPr>
          <w:b/>
          <w:noProof w:val="0"/>
          <w:lang w:eastAsia="ru-RU"/>
        </w:rPr>
        <w:lastRenderedPageBreak/>
        <w:t xml:space="preserve">Garanția de bună execuție a contractului, </w:t>
      </w:r>
      <w:r w:rsidR="00482F70" w:rsidRPr="00C752DA">
        <w:rPr>
          <w:b/>
          <w:bCs/>
          <w:i/>
          <w:iCs/>
          <w:u w:val="single"/>
        </w:rPr>
        <w:t>cuantumul de 5% după încheierea contractului</w:t>
      </w:r>
      <w:r w:rsidR="00482F70" w:rsidRPr="00C752DA">
        <w:rPr>
          <w:b/>
          <w:u w:val="single"/>
        </w:rPr>
        <w:t>.</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sidR="00482F70">
        <w:rPr>
          <w:b/>
          <w:noProof w:val="0"/>
          <w:lang w:eastAsia="ru-RU"/>
        </w:rPr>
        <w:t xml:space="preserve"> </w:t>
      </w:r>
      <w:r w:rsidR="00482F70" w:rsidRPr="00482F70">
        <w:rPr>
          <w:b/>
          <w:noProof w:val="0"/>
          <w:u w:val="single"/>
          <w:lang w:eastAsia="ru-RU"/>
        </w:rPr>
        <w:t>Nu este cazul.</w:t>
      </w:r>
      <w:r w:rsidRPr="00482F70">
        <w:rPr>
          <w:b/>
          <w:noProof w:val="0"/>
          <w:u w:val="single"/>
          <w:lang w:eastAsia="ru-RU"/>
        </w:rPr>
        <w:t>___________________________________</w:t>
      </w:r>
    </w:p>
    <w:p w:rsidR="00684992" w:rsidRPr="00482F70" w:rsidRDefault="00684992" w:rsidP="00F96EFB">
      <w:pPr>
        <w:numPr>
          <w:ilvl w:val="0"/>
          <w:numId w:val="1"/>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482F70">
        <w:rPr>
          <w:b/>
          <w:noProof w:val="0"/>
          <w:lang w:eastAsia="ru-RU"/>
        </w:rPr>
        <w:t xml:space="preserve"> </w:t>
      </w:r>
      <w:r w:rsidR="00482F70" w:rsidRPr="00482F70">
        <w:rPr>
          <w:b/>
          <w:noProof w:val="0"/>
          <w:u w:val="single"/>
          <w:lang w:eastAsia="ru-RU"/>
        </w:rPr>
        <w:t>Nu se aplică</w:t>
      </w:r>
    </w:p>
    <w:p w:rsidR="00684992" w:rsidRPr="00482F70" w:rsidRDefault="00684992" w:rsidP="00F96EFB">
      <w:pPr>
        <w:numPr>
          <w:ilvl w:val="0"/>
          <w:numId w:val="1"/>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482F70" w:rsidRPr="00482F70">
        <w:rPr>
          <w:b/>
          <w:noProof w:val="0"/>
          <w:u w:val="single"/>
          <w:lang w:eastAsia="ru-RU"/>
        </w:rPr>
        <w:t>Nu este cazul.</w:t>
      </w:r>
    </w:p>
    <w:p w:rsidR="00684992" w:rsidRPr="00FF430B" w:rsidRDefault="00684992" w:rsidP="00F96EFB">
      <w:pPr>
        <w:numPr>
          <w:ilvl w:val="0"/>
          <w:numId w:val="1"/>
        </w:numPr>
        <w:tabs>
          <w:tab w:val="right" w:pos="426"/>
        </w:tabs>
        <w:spacing w:before="120"/>
        <w:ind w:left="0" w:firstLine="0"/>
        <w:jc w:val="both"/>
        <w:rPr>
          <w:b/>
          <w:noProof w:val="0"/>
          <w:lang w:eastAsia="ru-RU"/>
        </w:rPr>
      </w:pPr>
      <w:bookmarkStart w:id="6" w:name="_Hlk71621175"/>
      <w:r w:rsidRPr="00FF430B">
        <w:rPr>
          <w:b/>
          <w:noProof w:val="0"/>
          <w:lang w:eastAsia="ru-RU"/>
        </w:rPr>
        <w:t>Ofertele se prezintă în valuta</w:t>
      </w:r>
      <w:r w:rsidR="00482F70">
        <w:rPr>
          <w:b/>
          <w:noProof w:val="0"/>
          <w:lang w:eastAsia="ru-RU"/>
        </w:rPr>
        <w:t xml:space="preserve"> </w:t>
      </w:r>
      <w:r w:rsidR="00482F70" w:rsidRPr="00482F70">
        <w:rPr>
          <w:b/>
          <w:noProof w:val="0"/>
          <w:u w:val="single"/>
          <w:lang w:eastAsia="ru-RU"/>
        </w:rPr>
        <w:t xml:space="preserve">MDL </w:t>
      </w:r>
      <w:r w:rsidRPr="00FF430B">
        <w:rPr>
          <w:b/>
          <w:noProof w:val="0"/>
          <w:lang w:eastAsia="ru-RU"/>
        </w:rPr>
        <w:t>_________</w:t>
      </w:r>
      <w:bookmarkEnd w:id="6"/>
      <w:r w:rsidRPr="00FF430B">
        <w:rPr>
          <w:b/>
          <w:noProof w:val="0"/>
          <w:lang w:eastAsia="ru-RU"/>
        </w:rPr>
        <w:t>_________________________________</w:t>
      </w:r>
    </w:p>
    <w:p w:rsidR="00684992" w:rsidRPr="00482F70" w:rsidRDefault="00684992" w:rsidP="00F96EFB">
      <w:pPr>
        <w:numPr>
          <w:ilvl w:val="0"/>
          <w:numId w:val="1"/>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sidR="00482F70">
        <w:rPr>
          <w:b/>
          <w:noProof w:val="0"/>
          <w:lang w:eastAsia="ru-RU"/>
        </w:rPr>
        <w:t xml:space="preserve"> </w:t>
      </w:r>
      <w:r w:rsidR="00482F70" w:rsidRPr="00482F70">
        <w:rPr>
          <w:b/>
          <w:noProof w:val="0"/>
          <w:u w:val="single"/>
          <w:lang w:eastAsia="ru-RU"/>
        </w:rPr>
        <w:t>prețul cel mai scăzut cu corespunderea tuturor cerințelor de calificare.</w:t>
      </w:r>
    </w:p>
    <w:p w:rsidR="00684992" w:rsidRDefault="00684992" w:rsidP="00F96EFB">
      <w:pPr>
        <w:numPr>
          <w:ilvl w:val="0"/>
          <w:numId w:val="1"/>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482F70" w:rsidRPr="00FF430B" w:rsidRDefault="00482F70" w:rsidP="00F96EFB">
      <w:pPr>
        <w:tabs>
          <w:tab w:val="right" w:pos="426"/>
        </w:tabs>
        <w:spacing w:before="120"/>
        <w:jc w:val="both"/>
        <w:rPr>
          <w:b/>
          <w:noProof w:val="0"/>
          <w:lang w:eastAsia="ru-RU"/>
        </w:rPr>
      </w:pPr>
    </w:p>
    <w:tbl>
      <w:tblPr>
        <w:tblStyle w:val="Grigliatabella2"/>
        <w:tblW w:w="0" w:type="auto"/>
        <w:tblLook w:val="04A0"/>
      </w:tblPr>
      <w:tblGrid>
        <w:gridCol w:w="577"/>
        <w:gridCol w:w="7199"/>
        <w:gridCol w:w="1795"/>
      </w:tblGrid>
      <w:tr w:rsidR="00684992" w:rsidRPr="00EC30C2" w:rsidTr="00C37D6B">
        <w:tc>
          <w:tcPr>
            <w:tcW w:w="577" w:type="dxa"/>
            <w:shd w:val="clear" w:color="auto" w:fill="auto"/>
          </w:tcPr>
          <w:p w:rsidR="00684992" w:rsidRPr="00FF430B" w:rsidRDefault="00684992" w:rsidP="00C37D6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684992" w:rsidRPr="00FF430B" w:rsidRDefault="00684992" w:rsidP="00C37D6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684992" w:rsidRPr="00FF430B" w:rsidRDefault="00684992" w:rsidP="00C37D6B">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684992" w:rsidRPr="00EC30C2" w:rsidTr="00C37D6B">
        <w:tc>
          <w:tcPr>
            <w:tcW w:w="577"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c>
          <w:tcPr>
            <w:tcW w:w="7248"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c>
          <w:tcPr>
            <w:tcW w:w="1800"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r>
      <w:tr w:rsidR="00684992" w:rsidRPr="00EC30C2" w:rsidTr="00C37D6B">
        <w:tc>
          <w:tcPr>
            <w:tcW w:w="577"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c>
          <w:tcPr>
            <w:tcW w:w="7248"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c>
          <w:tcPr>
            <w:tcW w:w="1800" w:type="dxa"/>
            <w:shd w:val="clear" w:color="auto" w:fill="auto"/>
          </w:tcPr>
          <w:p w:rsidR="00684992" w:rsidRPr="00FF430B" w:rsidRDefault="00684992" w:rsidP="00C37D6B">
            <w:pPr>
              <w:shd w:val="clear" w:color="auto" w:fill="FFFFFF" w:themeFill="background1"/>
              <w:tabs>
                <w:tab w:val="left" w:pos="612"/>
              </w:tabs>
              <w:spacing w:before="120" w:after="120"/>
              <w:rPr>
                <w:iCs/>
                <w:noProof w:val="0"/>
                <w:lang w:eastAsia="ru-RU"/>
              </w:rPr>
            </w:pPr>
          </w:p>
        </w:tc>
      </w:tr>
    </w:tbl>
    <w:p w:rsidR="00684992" w:rsidRPr="00FF430B" w:rsidRDefault="00684992" w:rsidP="00F96EF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684992" w:rsidRPr="00FF430B" w:rsidRDefault="00684992" w:rsidP="00F96EFB">
      <w:pPr>
        <w:numPr>
          <w:ilvl w:val="0"/>
          <w:numId w:val="3"/>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sidR="00482F70">
        <w:rPr>
          <w:b/>
          <w:i/>
          <w:noProof w:val="0"/>
          <w:lang w:eastAsia="ru-RU"/>
        </w:rPr>
        <w:t xml:space="preserve"> </w:t>
      </w:r>
      <w:r w:rsidR="00482F70" w:rsidRPr="00482F70">
        <w:rPr>
          <w:b/>
          <w:i/>
          <w:noProof w:val="0"/>
          <w:u w:val="single"/>
          <w:lang w:eastAsia="ru-RU"/>
        </w:rPr>
        <w:t>conform SIA RSAP</w:t>
      </w:r>
      <w:r w:rsidRPr="00FF430B">
        <w:rPr>
          <w:b/>
          <w:noProof w:val="0"/>
          <w:lang w:eastAsia="ru-RU"/>
        </w:rPr>
        <w:t>___________________</w:t>
      </w:r>
    </w:p>
    <w:p w:rsidR="00684992" w:rsidRPr="00FF430B" w:rsidRDefault="00684992" w:rsidP="00F96EFB">
      <w:pPr>
        <w:numPr>
          <w:ilvl w:val="0"/>
          <w:numId w:val="3"/>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sidR="00482F70">
        <w:rPr>
          <w:b/>
          <w:i/>
          <w:noProof w:val="0"/>
          <w:lang w:eastAsia="ru-RU"/>
        </w:rPr>
        <w:t xml:space="preserve"> </w:t>
      </w:r>
      <w:r w:rsidR="00482F70" w:rsidRPr="00482F70">
        <w:rPr>
          <w:b/>
          <w:i/>
          <w:noProof w:val="0"/>
          <w:u w:val="single"/>
          <w:lang w:eastAsia="ru-RU"/>
        </w:rPr>
        <w:t>conform SIA RSAP</w:t>
      </w:r>
      <w:r w:rsidRPr="00FF430B">
        <w:rPr>
          <w:b/>
          <w:noProof w:val="0"/>
          <w:lang w:eastAsia="ru-RU"/>
        </w:rPr>
        <w:t>______________________________________________</w:t>
      </w:r>
    </w:p>
    <w:p w:rsidR="00684992" w:rsidRPr="00FF430B" w:rsidRDefault="00684992" w:rsidP="00F96EF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684992" w:rsidRPr="00FF430B" w:rsidRDefault="00684992" w:rsidP="00F96EFB">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684992" w:rsidRPr="00FF430B" w:rsidRDefault="00684992" w:rsidP="00F96EFB">
      <w:pPr>
        <w:numPr>
          <w:ilvl w:val="0"/>
          <w:numId w:val="1"/>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sidR="00482F70" w:rsidRPr="00482F70">
        <w:rPr>
          <w:b/>
          <w:noProof w:val="0"/>
          <w:u w:val="single"/>
          <w:lang w:eastAsia="ru-RU"/>
        </w:rPr>
        <w:t>60 zile</w:t>
      </w:r>
      <w:r w:rsidRPr="00FF430B">
        <w:rPr>
          <w:b/>
          <w:noProof w:val="0"/>
          <w:lang w:eastAsia="ru-RU"/>
        </w:rPr>
        <w:t>____________________________________</w:t>
      </w:r>
    </w:p>
    <w:p w:rsidR="00684992" w:rsidRPr="00FF430B" w:rsidRDefault="00684992" w:rsidP="00F96EFB">
      <w:pPr>
        <w:numPr>
          <w:ilvl w:val="0"/>
          <w:numId w:val="1"/>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00482F70" w:rsidRPr="00482F70">
        <w:rPr>
          <w:b/>
          <w:noProof w:val="0"/>
          <w:u w:val="single"/>
          <w:lang w:eastAsia="ru-RU"/>
        </w:rPr>
        <w:t>SIA RSAP</w:t>
      </w:r>
      <w:r w:rsidRPr="00FF430B">
        <w:rPr>
          <w:b/>
          <w:noProof w:val="0"/>
          <w:lang w:eastAsia="ru-RU"/>
        </w:rPr>
        <w:t>_________________________________________</w:t>
      </w:r>
    </w:p>
    <w:p w:rsidR="00684992" w:rsidRPr="00FF430B" w:rsidRDefault="00684992" w:rsidP="00F96EFB">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684992" w:rsidRPr="00FF430B" w:rsidRDefault="00684992" w:rsidP="00F96EFB">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684992" w:rsidRPr="00FF430B" w:rsidRDefault="00684992" w:rsidP="00F96EFB">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84992" w:rsidRPr="00FF430B" w:rsidRDefault="00684992" w:rsidP="00F96EFB">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sidR="00A411DC">
        <w:rPr>
          <w:b/>
          <w:noProof w:val="0"/>
          <w:lang w:eastAsia="ru-RU"/>
        </w:rPr>
        <w:t xml:space="preserve">erile de participare: </w:t>
      </w:r>
      <w:r w:rsidR="00A411DC" w:rsidRPr="00A411DC">
        <w:rPr>
          <w:b/>
          <w:noProof w:val="0"/>
          <w:u w:val="single"/>
          <w:lang w:eastAsia="ru-RU"/>
        </w:rPr>
        <w:t>Română</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00A411DC" w:rsidRPr="00A411DC">
        <w:rPr>
          <w:b/>
          <w:noProof w:val="0"/>
          <w:u w:val="single"/>
          <w:lang w:eastAsia="ru-RU"/>
        </w:rPr>
        <w:t>Nu se referă</w:t>
      </w:r>
      <w:r w:rsidR="00A411DC">
        <w:rPr>
          <w:b/>
          <w:noProof w:val="0"/>
          <w:lang w:eastAsia="ru-RU"/>
        </w:rPr>
        <w:t>________________________________________________</w:t>
      </w:r>
    </w:p>
    <w:p w:rsidR="00684992" w:rsidRPr="00FF430B" w:rsidRDefault="00684992" w:rsidP="00F96EFB">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rsidR="00684992" w:rsidRPr="00FF430B" w:rsidRDefault="00684992" w:rsidP="00F96EF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684992" w:rsidRPr="00FF430B" w:rsidRDefault="00684992" w:rsidP="00F96EFB">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684992" w:rsidRPr="00FF430B" w:rsidRDefault="00684992" w:rsidP="00F96EFB">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684992" w:rsidRPr="00FF430B" w:rsidRDefault="00684992" w:rsidP="00F96EFB">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rsidR="00684992" w:rsidRPr="00FF430B"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EE7652" w:rsidRPr="00EE7652" w:rsidRDefault="00684992" w:rsidP="00F96EF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EE7652">
        <w:rPr>
          <w:b/>
          <w:noProof w:val="0"/>
          <w:shd w:val="clear" w:color="auto" w:fill="FFFFFF" w:themeFill="background1"/>
          <w:lang w:eastAsia="ru-RU"/>
        </w:rPr>
        <w:t xml:space="preserve"> transmis către BAP la data de 21.08.2024, publicat BAP nr. 70, data de 03.09.2024</w:t>
      </w:r>
    </w:p>
    <w:p w:rsidR="00684992" w:rsidRPr="00FF430B" w:rsidRDefault="00684992" w:rsidP="00F96EF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A411DC">
        <w:rPr>
          <w:b/>
          <w:noProof w:val="0"/>
          <w:shd w:val="clear" w:color="auto" w:fill="FFFFFF" w:themeFill="background1"/>
          <w:lang w:eastAsia="ru-RU"/>
        </w:rPr>
        <w:t xml:space="preserve"> </w:t>
      </w:r>
      <w:r w:rsidR="00A411DC"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684992" w:rsidRPr="00FF430B" w:rsidRDefault="00684992" w:rsidP="00684992">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84992" w:rsidRPr="00EC30C2" w:rsidTr="00C37D6B">
        <w:tc>
          <w:tcPr>
            <w:tcW w:w="5305" w:type="dxa"/>
            <w:shd w:val="clear" w:color="auto" w:fill="FFFFFF" w:themeFill="background1"/>
          </w:tcPr>
          <w:p w:rsidR="00684992" w:rsidRPr="00FF430B" w:rsidRDefault="00684992" w:rsidP="00C37D6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84992" w:rsidRPr="00FF430B" w:rsidRDefault="00684992" w:rsidP="00C37D6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4992" w:rsidRPr="00EC30C2" w:rsidTr="00C37D6B">
        <w:tc>
          <w:tcPr>
            <w:tcW w:w="5305" w:type="dxa"/>
            <w:shd w:val="clear" w:color="auto" w:fill="FFFFFF" w:themeFill="background1"/>
          </w:tcPr>
          <w:p w:rsidR="00684992" w:rsidRPr="00FF430B" w:rsidRDefault="00684992" w:rsidP="00C37D6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684992" w:rsidRPr="00FF430B" w:rsidRDefault="00EE7652" w:rsidP="00C37D6B">
            <w:pPr>
              <w:shd w:val="clear" w:color="auto" w:fill="FFFFFF" w:themeFill="background1"/>
              <w:tabs>
                <w:tab w:val="right" w:pos="426"/>
              </w:tabs>
              <w:rPr>
                <w:noProof w:val="0"/>
                <w:lang w:eastAsia="ru-RU"/>
              </w:rPr>
            </w:pPr>
            <w:r w:rsidRPr="00FB1542">
              <w:t>Se va utiliza</w:t>
            </w:r>
          </w:p>
        </w:tc>
      </w:tr>
      <w:tr w:rsidR="00684992" w:rsidRPr="00EC30C2" w:rsidTr="00C37D6B">
        <w:tc>
          <w:tcPr>
            <w:tcW w:w="5305" w:type="dxa"/>
            <w:shd w:val="clear" w:color="auto" w:fill="FFFFFF" w:themeFill="background1"/>
          </w:tcPr>
          <w:p w:rsidR="00684992" w:rsidRPr="00FF430B" w:rsidRDefault="00684992" w:rsidP="00C37D6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684992" w:rsidRPr="00FF430B" w:rsidRDefault="00EE7652" w:rsidP="00C37D6B">
            <w:pPr>
              <w:shd w:val="clear" w:color="auto" w:fill="FFFFFF" w:themeFill="background1"/>
              <w:tabs>
                <w:tab w:val="right" w:pos="426"/>
              </w:tabs>
              <w:rPr>
                <w:noProof w:val="0"/>
                <w:lang w:eastAsia="ru-RU"/>
              </w:rPr>
            </w:pPr>
            <w:r w:rsidRPr="00FB1542">
              <w:t>Nu se acceptă</w:t>
            </w:r>
          </w:p>
        </w:tc>
      </w:tr>
      <w:tr w:rsidR="00684992" w:rsidRPr="00EC30C2" w:rsidTr="00C37D6B">
        <w:tc>
          <w:tcPr>
            <w:tcW w:w="5305" w:type="dxa"/>
            <w:shd w:val="clear" w:color="auto" w:fill="FFFFFF" w:themeFill="background1"/>
          </w:tcPr>
          <w:p w:rsidR="00684992" w:rsidRPr="00FF430B" w:rsidRDefault="00684992" w:rsidP="00C37D6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84992" w:rsidRPr="00FF430B" w:rsidRDefault="00EE7652" w:rsidP="00C37D6B">
            <w:pPr>
              <w:shd w:val="clear" w:color="auto" w:fill="FFFFFF" w:themeFill="background1"/>
              <w:tabs>
                <w:tab w:val="right" w:pos="426"/>
              </w:tabs>
              <w:rPr>
                <w:noProof w:val="0"/>
                <w:lang w:eastAsia="ru-RU"/>
              </w:rPr>
            </w:pPr>
            <w:r w:rsidRPr="00FB1542">
              <w:t>Se va utiliza</w:t>
            </w:r>
          </w:p>
        </w:tc>
      </w:tr>
      <w:tr w:rsidR="00684992" w:rsidRPr="00EC30C2" w:rsidTr="00C37D6B">
        <w:trPr>
          <w:trHeight w:val="77"/>
        </w:trPr>
        <w:tc>
          <w:tcPr>
            <w:tcW w:w="5305" w:type="dxa"/>
            <w:shd w:val="clear" w:color="auto" w:fill="FFFFFF" w:themeFill="background1"/>
          </w:tcPr>
          <w:p w:rsidR="00684992" w:rsidRPr="00FF430B" w:rsidRDefault="00684992" w:rsidP="00C37D6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84992" w:rsidRPr="00FF430B" w:rsidRDefault="00EE7652" w:rsidP="00C37D6B">
            <w:pPr>
              <w:shd w:val="clear" w:color="auto" w:fill="FFFFFF" w:themeFill="background1"/>
              <w:tabs>
                <w:tab w:val="right" w:pos="426"/>
              </w:tabs>
              <w:rPr>
                <w:noProof w:val="0"/>
                <w:lang w:eastAsia="ru-RU"/>
              </w:rPr>
            </w:pPr>
            <w:r w:rsidRPr="00FB1542">
              <w:t>Se va utiliza</w:t>
            </w:r>
          </w:p>
        </w:tc>
      </w:tr>
    </w:tbl>
    <w:p w:rsidR="00684992" w:rsidRPr="00FF430B" w:rsidRDefault="00684992" w:rsidP="00684992">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411DC" w:rsidRPr="00A411DC">
        <w:rPr>
          <w:b/>
          <w:noProof w:val="0"/>
          <w:u w:val="single"/>
          <w:shd w:val="clear" w:color="auto" w:fill="FFFFFF" w:themeFill="background1"/>
          <w:lang w:eastAsia="ru-RU"/>
        </w:rPr>
        <w:t>Nu</w:t>
      </w:r>
      <w:r w:rsidR="00A411DC">
        <w:rPr>
          <w:b/>
          <w:noProof w:val="0"/>
          <w:shd w:val="clear" w:color="auto" w:fill="FFFFFF" w:themeFill="background1"/>
          <w:lang w:eastAsia="ru-RU"/>
        </w:rPr>
        <w:t>___________________________</w:t>
      </w:r>
    </w:p>
    <w:p w:rsidR="00684992" w:rsidRPr="00FF430B" w:rsidRDefault="00684992" w:rsidP="0068499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84992" w:rsidRPr="00FF430B" w:rsidRDefault="00684992" w:rsidP="00684992">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84992" w:rsidRPr="00FF430B" w:rsidRDefault="00684992" w:rsidP="00684992">
      <w:pPr>
        <w:shd w:val="clear" w:color="auto" w:fill="FFFFFF" w:themeFill="background1"/>
        <w:spacing w:before="120" w:after="120"/>
        <w:rPr>
          <w:b/>
          <w:noProof w:val="0"/>
          <w:lang w:eastAsia="ru-RU"/>
        </w:rPr>
      </w:pPr>
    </w:p>
    <w:p w:rsidR="00684992" w:rsidRPr="00FF430B" w:rsidRDefault="00684992" w:rsidP="00684992">
      <w:pPr>
        <w:shd w:val="clear" w:color="auto" w:fill="FFFFFF" w:themeFill="background1"/>
        <w:spacing w:before="120" w:after="120"/>
        <w:rPr>
          <w:b/>
          <w:noProof w:val="0"/>
          <w:lang w:eastAsia="ru-RU"/>
        </w:rPr>
      </w:pPr>
    </w:p>
    <w:p w:rsidR="00684992" w:rsidRPr="00FF430B" w:rsidRDefault="00684992" w:rsidP="0068499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F56F2" w:rsidRDefault="005F56F2"/>
    <w:sectPr w:rsidR="005F56F2" w:rsidSect="005F56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84992"/>
    <w:rsid w:val="000D5120"/>
    <w:rsid w:val="000D68BF"/>
    <w:rsid w:val="000E2FE5"/>
    <w:rsid w:val="000F63AC"/>
    <w:rsid w:val="001913B5"/>
    <w:rsid w:val="001B3761"/>
    <w:rsid w:val="002246DA"/>
    <w:rsid w:val="00243FE3"/>
    <w:rsid w:val="002D569F"/>
    <w:rsid w:val="002E1DD3"/>
    <w:rsid w:val="002F0239"/>
    <w:rsid w:val="0036409D"/>
    <w:rsid w:val="003F170C"/>
    <w:rsid w:val="003F5DC8"/>
    <w:rsid w:val="004467E3"/>
    <w:rsid w:val="00482F70"/>
    <w:rsid w:val="00494123"/>
    <w:rsid w:val="004D5914"/>
    <w:rsid w:val="005055A0"/>
    <w:rsid w:val="005144C8"/>
    <w:rsid w:val="00540C5F"/>
    <w:rsid w:val="00540F99"/>
    <w:rsid w:val="00547900"/>
    <w:rsid w:val="005C69E2"/>
    <w:rsid w:val="005F56F2"/>
    <w:rsid w:val="006104D2"/>
    <w:rsid w:val="0061636E"/>
    <w:rsid w:val="00684992"/>
    <w:rsid w:val="006D7063"/>
    <w:rsid w:val="006E3552"/>
    <w:rsid w:val="006F33D3"/>
    <w:rsid w:val="007701BF"/>
    <w:rsid w:val="007E2378"/>
    <w:rsid w:val="007E7E92"/>
    <w:rsid w:val="00856B70"/>
    <w:rsid w:val="00893ADF"/>
    <w:rsid w:val="00900837"/>
    <w:rsid w:val="009316EF"/>
    <w:rsid w:val="009402F3"/>
    <w:rsid w:val="0095133F"/>
    <w:rsid w:val="009811CE"/>
    <w:rsid w:val="009918EB"/>
    <w:rsid w:val="009C7DA6"/>
    <w:rsid w:val="00A10010"/>
    <w:rsid w:val="00A21DA6"/>
    <w:rsid w:val="00A3719A"/>
    <w:rsid w:val="00A411DC"/>
    <w:rsid w:val="00A829F3"/>
    <w:rsid w:val="00AF0E7B"/>
    <w:rsid w:val="00B52D99"/>
    <w:rsid w:val="00B837A6"/>
    <w:rsid w:val="00BC2E13"/>
    <w:rsid w:val="00C00AB8"/>
    <w:rsid w:val="00C37D6B"/>
    <w:rsid w:val="00C52F36"/>
    <w:rsid w:val="00CE7BF3"/>
    <w:rsid w:val="00D53605"/>
    <w:rsid w:val="00D83BC5"/>
    <w:rsid w:val="00DF0980"/>
    <w:rsid w:val="00E06038"/>
    <w:rsid w:val="00E97D46"/>
    <w:rsid w:val="00EA53CA"/>
    <w:rsid w:val="00EC6749"/>
    <w:rsid w:val="00EE7652"/>
    <w:rsid w:val="00EF7297"/>
    <w:rsid w:val="00F3452A"/>
    <w:rsid w:val="00F52764"/>
    <w:rsid w:val="00F96EFB"/>
    <w:rsid w:val="00FA7ED7"/>
    <w:rsid w:val="00FC1A28"/>
    <w:rsid w:val="00FE06E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992"/>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684992"/>
    <w:pPr>
      <w:keepNext/>
      <w:keepLines/>
      <w:spacing w:before="20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3">
    <w:name w:val="Style3"/>
    <w:basedOn w:val="Titlu3"/>
    <w:link w:val="Style3Char"/>
    <w:qFormat/>
    <w:rsid w:val="0068499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84992"/>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GrilTabel"/>
    <w:uiPriority w:val="39"/>
    <w:rsid w:val="00684992"/>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uiPriority w:val="9"/>
    <w:semiHidden/>
    <w:rsid w:val="00684992"/>
    <w:rPr>
      <w:rFonts w:asciiTheme="majorHAnsi" w:eastAsiaTheme="majorEastAsia" w:hAnsiTheme="majorHAnsi" w:cstheme="majorBidi"/>
      <w:b/>
      <w:bCs/>
      <w:noProof/>
      <w:color w:val="4F81BD" w:themeColor="accent1"/>
      <w:sz w:val="24"/>
      <w:szCs w:val="24"/>
    </w:rPr>
  </w:style>
  <w:style w:type="table" w:styleId="GrilTabel">
    <w:name w:val="Table Grid"/>
    <w:basedOn w:val="TabelNormal"/>
    <w:uiPriority w:val="39"/>
    <w:rsid w:val="006849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uiPriority w:val="99"/>
    <w:rsid w:val="003F170C"/>
    <w:rPr>
      <w:color w:val="0000FF"/>
      <w:u w:val="single"/>
    </w:rPr>
  </w:style>
  <w:style w:type="character" w:customStyle="1" w:styleId="a">
    <w:name w:val="Другое_"/>
    <w:link w:val="a0"/>
    <w:rsid w:val="002246DA"/>
    <w:rPr>
      <w:b/>
      <w:bCs/>
      <w:shd w:val="clear" w:color="auto" w:fill="FFFFFF"/>
    </w:rPr>
  </w:style>
  <w:style w:type="paragraph" w:customStyle="1" w:styleId="a0">
    <w:name w:val="Другое"/>
    <w:basedOn w:val="Normal"/>
    <w:link w:val="a"/>
    <w:rsid w:val="002246DA"/>
    <w:pPr>
      <w:widowControl w:val="0"/>
      <w:shd w:val="clear" w:color="auto" w:fill="FFFFFF"/>
      <w:spacing w:after="120"/>
    </w:pPr>
    <w:rPr>
      <w:rFonts w:asciiTheme="minorHAnsi" w:eastAsiaTheme="minorHAnsi" w:hAnsiTheme="minorHAnsi" w:cstheme="minorBidi"/>
      <w:b/>
      <w:bCs/>
      <w:noProof w:val="0"/>
      <w:sz w:val="22"/>
      <w:szCs w:val="22"/>
    </w:rPr>
  </w:style>
  <w:style w:type="paragraph" w:customStyle="1" w:styleId="Default">
    <w:name w:val="Default"/>
    <w:rsid w:val="00224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Listparagraf">
    <w:name w:val="List Paragraph"/>
    <w:basedOn w:val="Normal"/>
    <w:uiPriority w:val="34"/>
    <w:qFormat/>
    <w:rsid w:val="00F3452A"/>
    <w:pPr>
      <w:ind w:left="720"/>
      <w:contextualSpacing/>
    </w:pPr>
    <w:rPr>
      <w:noProof w:val="0"/>
      <w:lang w:val="en-US"/>
    </w:rPr>
  </w:style>
</w:styles>
</file>

<file path=word/webSettings.xml><?xml version="1.0" encoding="utf-8"?>
<w:webSettings xmlns:r="http://schemas.openxmlformats.org/officeDocument/2006/relationships" xmlns:w="http://schemas.openxmlformats.org/wordprocessingml/2006/main">
  <w:divs>
    <w:div w:id="679939816">
      <w:bodyDiv w:val="1"/>
      <w:marLeft w:val="0"/>
      <w:marRight w:val="0"/>
      <w:marTop w:val="0"/>
      <w:marBottom w:val="0"/>
      <w:divBdr>
        <w:top w:val="none" w:sz="0" w:space="0" w:color="auto"/>
        <w:left w:val="none" w:sz="0" w:space="0" w:color="auto"/>
        <w:bottom w:val="none" w:sz="0" w:space="0" w:color="auto"/>
        <w:right w:val="none" w:sz="0" w:space="0" w:color="auto"/>
      </w:divBdr>
      <w:divsChild>
        <w:div w:id="616332942">
          <w:marLeft w:val="0"/>
          <w:marRight w:val="0"/>
          <w:marTop w:val="0"/>
          <w:marBottom w:val="0"/>
          <w:divBdr>
            <w:top w:val="none" w:sz="0" w:space="0" w:color="auto"/>
            <w:left w:val="none" w:sz="0" w:space="0" w:color="auto"/>
            <w:bottom w:val="single" w:sz="4" w:space="3" w:color="ECECEC"/>
            <w:right w:val="none" w:sz="0" w:space="0" w:color="auto"/>
          </w:divBdr>
          <w:divsChild>
            <w:div w:id="1280379422">
              <w:marLeft w:val="0"/>
              <w:marRight w:val="0"/>
              <w:marTop w:val="0"/>
              <w:marBottom w:val="0"/>
              <w:divBdr>
                <w:top w:val="none" w:sz="0" w:space="0" w:color="auto"/>
                <w:left w:val="none" w:sz="0" w:space="0" w:color="auto"/>
                <w:bottom w:val="none" w:sz="0" w:space="0" w:color="auto"/>
                <w:right w:val="none" w:sz="0" w:space="0" w:color="auto"/>
              </w:divBdr>
            </w:div>
            <w:div w:id="449978805">
              <w:marLeft w:val="0"/>
              <w:marRight w:val="0"/>
              <w:marTop w:val="0"/>
              <w:marBottom w:val="0"/>
              <w:divBdr>
                <w:top w:val="none" w:sz="0" w:space="0" w:color="auto"/>
                <w:left w:val="none" w:sz="0" w:space="0" w:color="auto"/>
                <w:bottom w:val="none" w:sz="0" w:space="0" w:color="auto"/>
                <w:right w:val="none" w:sz="0" w:space="0" w:color="auto"/>
              </w:divBdr>
            </w:div>
          </w:divsChild>
        </w:div>
        <w:div w:id="915943537">
          <w:marLeft w:val="0"/>
          <w:marRight w:val="0"/>
          <w:marTop w:val="0"/>
          <w:marBottom w:val="0"/>
          <w:divBdr>
            <w:top w:val="none" w:sz="0" w:space="0" w:color="auto"/>
            <w:left w:val="none" w:sz="0" w:space="0" w:color="auto"/>
            <w:bottom w:val="single" w:sz="4" w:space="3" w:color="ECECEC"/>
            <w:right w:val="none" w:sz="0" w:space="0" w:color="auto"/>
          </w:divBdr>
          <w:divsChild>
            <w:div w:id="738401031">
              <w:marLeft w:val="0"/>
              <w:marRight w:val="0"/>
              <w:marTop w:val="0"/>
              <w:marBottom w:val="0"/>
              <w:divBdr>
                <w:top w:val="none" w:sz="0" w:space="0" w:color="auto"/>
                <w:left w:val="none" w:sz="0" w:space="0" w:color="auto"/>
                <w:bottom w:val="none" w:sz="0" w:space="0" w:color="auto"/>
                <w:right w:val="none" w:sz="0" w:space="0" w:color="auto"/>
              </w:divBdr>
            </w:div>
            <w:div w:id="2049790146">
              <w:marLeft w:val="0"/>
              <w:marRight w:val="0"/>
              <w:marTop w:val="0"/>
              <w:marBottom w:val="0"/>
              <w:divBdr>
                <w:top w:val="none" w:sz="0" w:space="0" w:color="auto"/>
                <w:left w:val="none" w:sz="0" w:space="0" w:color="auto"/>
                <w:bottom w:val="none" w:sz="0" w:space="0" w:color="auto"/>
                <w:right w:val="none" w:sz="0" w:space="0" w:color="auto"/>
              </w:divBdr>
            </w:div>
          </w:divsChild>
        </w:div>
        <w:div w:id="1863397415">
          <w:marLeft w:val="0"/>
          <w:marRight w:val="0"/>
          <w:marTop w:val="0"/>
          <w:marBottom w:val="0"/>
          <w:divBdr>
            <w:top w:val="none" w:sz="0" w:space="0" w:color="auto"/>
            <w:left w:val="none" w:sz="0" w:space="0" w:color="auto"/>
            <w:bottom w:val="single" w:sz="4" w:space="3" w:color="ECECEC"/>
            <w:right w:val="none" w:sz="0" w:space="0" w:color="auto"/>
          </w:divBdr>
          <w:divsChild>
            <w:div w:id="118039311">
              <w:marLeft w:val="0"/>
              <w:marRight w:val="0"/>
              <w:marTop w:val="0"/>
              <w:marBottom w:val="0"/>
              <w:divBdr>
                <w:top w:val="none" w:sz="0" w:space="0" w:color="auto"/>
                <w:left w:val="none" w:sz="0" w:space="0" w:color="auto"/>
                <w:bottom w:val="none" w:sz="0" w:space="0" w:color="auto"/>
                <w:right w:val="none" w:sz="0" w:space="0" w:color="auto"/>
              </w:divBdr>
            </w:div>
            <w:div w:id="444467650">
              <w:marLeft w:val="0"/>
              <w:marRight w:val="0"/>
              <w:marTop w:val="0"/>
              <w:marBottom w:val="0"/>
              <w:divBdr>
                <w:top w:val="none" w:sz="0" w:space="0" w:color="auto"/>
                <w:left w:val="none" w:sz="0" w:space="0" w:color="auto"/>
                <w:bottom w:val="none" w:sz="0" w:space="0" w:color="auto"/>
                <w:right w:val="none" w:sz="0" w:space="0" w:color="auto"/>
              </w:divBdr>
            </w:div>
          </w:divsChild>
        </w:div>
        <w:div w:id="605500381">
          <w:marLeft w:val="0"/>
          <w:marRight w:val="0"/>
          <w:marTop w:val="0"/>
          <w:marBottom w:val="0"/>
          <w:divBdr>
            <w:top w:val="none" w:sz="0" w:space="0" w:color="auto"/>
            <w:left w:val="none" w:sz="0" w:space="0" w:color="auto"/>
            <w:bottom w:val="single" w:sz="4" w:space="3" w:color="ECECEC"/>
            <w:right w:val="none" w:sz="0" w:space="0" w:color="auto"/>
          </w:divBdr>
          <w:divsChild>
            <w:div w:id="1612130170">
              <w:marLeft w:val="0"/>
              <w:marRight w:val="0"/>
              <w:marTop w:val="0"/>
              <w:marBottom w:val="0"/>
              <w:divBdr>
                <w:top w:val="none" w:sz="0" w:space="0" w:color="auto"/>
                <w:left w:val="none" w:sz="0" w:space="0" w:color="auto"/>
                <w:bottom w:val="none" w:sz="0" w:space="0" w:color="auto"/>
                <w:right w:val="none" w:sz="0" w:space="0" w:color="auto"/>
              </w:divBdr>
            </w:div>
            <w:div w:id="2081247252">
              <w:marLeft w:val="0"/>
              <w:marRight w:val="0"/>
              <w:marTop w:val="0"/>
              <w:marBottom w:val="0"/>
              <w:divBdr>
                <w:top w:val="none" w:sz="0" w:space="0" w:color="auto"/>
                <w:left w:val="none" w:sz="0" w:space="0" w:color="auto"/>
                <w:bottom w:val="none" w:sz="0" w:space="0" w:color="auto"/>
                <w:right w:val="none" w:sz="0" w:space="0" w:color="auto"/>
              </w:divBdr>
            </w:div>
          </w:divsChild>
        </w:div>
        <w:div w:id="542251130">
          <w:marLeft w:val="0"/>
          <w:marRight w:val="0"/>
          <w:marTop w:val="0"/>
          <w:marBottom w:val="0"/>
          <w:divBdr>
            <w:top w:val="none" w:sz="0" w:space="0" w:color="auto"/>
            <w:left w:val="none" w:sz="0" w:space="0" w:color="auto"/>
            <w:bottom w:val="single" w:sz="4" w:space="3" w:color="ECECEC"/>
            <w:right w:val="none" w:sz="0" w:space="0" w:color="auto"/>
          </w:divBdr>
          <w:divsChild>
            <w:div w:id="769786298">
              <w:marLeft w:val="0"/>
              <w:marRight w:val="0"/>
              <w:marTop w:val="0"/>
              <w:marBottom w:val="0"/>
              <w:divBdr>
                <w:top w:val="none" w:sz="0" w:space="0" w:color="auto"/>
                <w:left w:val="none" w:sz="0" w:space="0" w:color="auto"/>
                <w:bottom w:val="none" w:sz="0" w:space="0" w:color="auto"/>
                <w:right w:val="none" w:sz="0" w:space="0" w:color="auto"/>
              </w:divBdr>
            </w:div>
            <w:div w:id="1035229818">
              <w:marLeft w:val="0"/>
              <w:marRight w:val="0"/>
              <w:marTop w:val="0"/>
              <w:marBottom w:val="0"/>
              <w:divBdr>
                <w:top w:val="none" w:sz="0" w:space="0" w:color="auto"/>
                <w:left w:val="none" w:sz="0" w:space="0" w:color="auto"/>
                <w:bottom w:val="none" w:sz="0" w:space="0" w:color="auto"/>
                <w:right w:val="none" w:sz="0" w:space="0" w:color="auto"/>
              </w:divBdr>
            </w:div>
          </w:divsChild>
        </w:div>
        <w:div w:id="793794924">
          <w:marLeft w:val="0"/>
          <w:marRight w:val="0"/>
          <w:marTop w:val="0"/>
          <w:marBottom w:val="0"/>
          <w:divBdr>
            <w:top w:val="none" w:sz="0" w:space="0" w:color="auto"/>
            <w:left w:val="none" w:sz="0" w:space="0" w:color="auto"/>
            <w:bottom w:val="single" w:sz="4" w:space="3" w:color="ECECEC"/>
            <w:right w:val="none" w:sz="0" w:space="0" w:color="auto"/>
          </w:divBdr>
          <w:divsChild>
            <w:div w:id="549027717">
              <w:marLeft w:val="0"/>
              <w:marRight w:val="0"/>
              <w:marTop w:val="0"/>
              <w:marBottom w:val="0"/>
              <w:divBdr>
                <w:top w:val="none" w:sz="0" w:space="0" w:color="auto"/>
                <w:left w:val="none" w:sz="0" w:space="0" w:color="auto"/>
                <w:bottom w:val="none" w:sz="0" w:space="0" w:color="auto"/>
                <w:right w:val="none" w:sz="0" w:space="0" w:color="auto"/>
              </w:divBdr>
            </w:div>
            <w:div w:id="114176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tanica.md" TargetMode="External"/><Relationship Id="rId5" Type="http://schemas.openxmlformats.org/officeDocument/2006/relationships/hyperlink" Target="mailto:pretura.botanica@pmc.md"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11</Pages>
  <Words>3067</Words>
  <Characters>17789</Characters>
  <Application>Microsoft Office Word</Application>
  <DocSecurity>0</DocSecurity>
  <Lines>148</Lines>
  <Paragraphs>41</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20815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PC2</cp:lastModifiedBy>
  <cp:revision>6</cp:revision>
  <dcterms:created xsi:type="dcterms:W3CDTF">2025-08-01T09:05:00Z</dcterms:created>
  <dcterms:modified xsi:type="dcterms:W3CDTF">2025-11-13T14:16:00Z</dcterms:modified>
</cp:coreProperties>
</file>