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bookmarkStart w:id="0" w:name="_GoBack"/>
            <w:bookmarkEnd w:id="0"/>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422D78" w:rsidRDefault="00AE077C" w:rsidP="00AE077C">
            <w:pPr>
              <w:spacing w:line="360" w:lineRule="auto"/>
              <w:jc w:val="both"/>
              <w:rPr>
                <w:sz w:val="32"/>
                <w:szCs w:val="32"/>
                <w:lang w:val="en-US"/>
              </w:rPr>
            </w:pPr>
            <w:r w:rsidRPr="00C60D06">
              <w:rPr>
                <w:sz w:val="32"/>
                <w:szCs w:val="32"/>
              </w:rPr>
              <w:t>Obiectul achiziţiei:</w:t>
            </w:r>
            <w:r w:rsidR="009C0E4C">
              <w:rPr>
                <w:b/>
                <w:sz w:val="32"/>
                <w:szCs w:val="32"/>
              </w:rPr>
              <w:t xml:space="preserve"> </w:t>
            </w:r>
            <w:r w:rsidR="009C0E4C">
              <w:rPr>
                <w:b/>
                <w:sz w:val="32"/>
                <w:szCs w:val="32"/>
              </w:rPr>
              <w:tab/>
            </w:r>
            <w:r w:rsidR="009C0E4C" w:rsidRPr="00113B72">
              <w:rPr>
                <w:rStyle w:val="aff"/>
                <w:color w:val="000000"/>
                <w:lang w:val="en-GB"/>
              </w:rPr>
              <w:t>Reagenti pentru analizatorul Bio Majesty JCA BM6010/ C</w:t>
            </w:r>
            <w:r w:rsidR="009C0E4C" w:rsidRPr="00422D78">
              <w:rPr>
                <w:sz w:val="32"/>
                <w:szCs w:val="32"/>
                <w:lang w:val="en-US"/>
              </w:rPr>
              <w:t xml:space="preserve"> </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3E3793" w:rsidRPr="003E3793" w:rsidRDefault="00AE077C" w:rsidP="003E3793">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B3007" w:rsidRPr="003C6C63">
              <w:rPr>
                <w:color w:val="000000"/>
              </w:rPr>
              <w:t>33696500-0</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Pr="0044741F" w:rsidRDefault="00AE077C" w:rsidP="00AE077C">
            <w:pPr>
              <w:spacing w:line="360" w:lineRule="auto"/>
              <w:jc w:val="both"/>
              <w:rPr>
                <w:b/>
              </w:rPr>
            </w:pPr>
            <w:r w:rsidRPr="00C60D06">
              <w:rPr>
                <w:sz w:val="32"/>
                <w:szCs w:val="32"/>
              </w:rPr>
              <w:t>Autoritarea Contractantă:</w:t>
            </w:r>
            <w:r w:rsidRPr="00C60D06">
              <w:rPr>
                <w:sz w:val="32"/>
                <w:szCs w:val="32"/>
              </w:rPr>
              <w:tab/>
            </w:r>
            <w:r w:rsidR="003E3793" w:rsidRPr="0044741F">
              <w:rPr>
                <w:b/>
                <w:bCs/>
                <w:noProof w:val="0"/>
                <w:color w:val="000000"/>
                <w:lang w:val="en-GB" w:eastAsia="ru-RU"/>
              </w:rPr>
              <w:t xml:space="preserve">IMSP </w:t>
            </w:r>
            <w:proofErr w:type="spellStart"/>
            <w:r w:rsidR="003E3793" w:rsidRPr="0044741F">
              <w:rPr>
                <w:b/>
                <w:bCs/>
                <w:noProof w:val="0"/>
                <w:color w:val="000000"/>
                <w:lang w:val="en-GB" w:eastAsia="ru-RU"/>
              </w:rPr>
              <w:t>Centrul</w:t>
            </w:r>
            <w:proofErr w:type="spellEnd"/>
            <w:r w:rsidR="003E3793" w:rsidRPr="0044741F">
              <w:rPr>
                <w:b/>
                <w:bCs/>
                <w:noProof w:val="0"/>
                <w:color w:val="000000"/>
                <w:lang w:val="en-GB" w:eastAsia="ru-RU"/>
              </w:rPr>
              <w:t xml:space="preserve"> Republican de </w:t>
            </w:r>
            <w:proofErr w:type="spellStart"/>
            <w:r w:rsidR="003E3793" w:rsidRPr="0044741F">
              <w:rPr>
                <w:b/>
                <w:bCs/>
                <w:noProof w:val="0"/>
                <w:color w:val="000000"/>
                <w:lang w:val="en-GB" w:eastAsia="ru-RU"/>
              </w:rPr>
              <w:t>Diagnosticare</w:t>
            </w:r>
            <w:proofErr w:type="spellEnd"/>
            <w:r w:rsidR="003E3793" w:rsidRPr="0044741F">
              <w:rPr>
                <w:b/>
                <w:bCs/>
                <w:noProof w:val="0"/>
                <w:color w:val="000000"/>
                <w:lang w:val="en-GB" w:eastAsia="ru-RU"/>
              </w:rPr>
              <w:t xml:space="preserve"> </w:t>
            </w:r>
            <w:proofErr w:type="spellStart"/>
            <w:r w:rsidR="003E3793" w:rsidRPr="0044741F">
              <w:rPr>
                <w:b/>
                <w:bCs/>
                <w:noProof w:val="0"/>
                <w:color w:val="000000"/>
                <w:lang w:val="en-GB" w:eastAsia="ru-RU"/>
              </w:rPr>
              <w:t>Medicală</w:t>
            </w:r>
            <w:proofErr w:type="spellEnd"/>
            <w:r w:rsidR="003E3793" w:rsidRPr="0044741F">
              <w:rPr>
                <w:b/>
              </w:rPr>
              <w:t xml:space="preserve"> </w:t>
            </w:r>
          </w:p>
          <w:p w:rsidR="00AE077C" w:rsidRPr="00C60D06" w:rsidRDefault="00AE077C" w:rsidP="00AE077C">
            <w:pPr>
              <w:spacing w:line="360" w:lineRule="auto"/>
              <w:jc w:val="both"/>
              <w:rPr>
                <w:sz w:val="32"/>
                <w:szCs w:val="32"/>
              </w:rPr>
            </w:pPr>
            <w:r w:rsidRPr="00C60D06">
              <w:rPr>
                <w:sz w:val="32"/>
                <w:szCs w:val="32"/>
              </w:rPr>
              <w:t>Procedura achiz</w:t>
            </w:r>
            <w:r w:rsidR="0044741F">
              <w:rPr>
                <w:sz w:val="32"/>
                <w:szCs w:val="32"/>
              </w:rPr>
              <w:t>iţiei:</w:t>
            </w:r>
            <w:r w:rsidR="0044741F">
              <w:rPr>
                <w:sz w:val="32"/>
                <w:szCs w:val="32"/>
              </w:rPr>
              <w:tab/>
            </w:r>
            <w:r w:rsidR="0044741F">
              <w:rPr>
                <w:sz w:val="32"/>
                <w:szCs w:val="32"/>
              </w:rPr>
              <w:tab/>
            </w:r>
            <w:r w:rsidR="0044741F">
              <w:rPr>
                <w:rStyle w:val="aff"/>
                <w:color w:val="000000"/>
                <w:sz w:val="21"/>
                <w:szCs w:val="21"/>
                <w:shd w:val="clear" w:color="auto" w:fill="FFFFFF"/>
              </w:rPr>
              <w:t>Licitaţie publică</w:t>
            </w:r>
            <w:r w:rsidR="0044741F" w:rsidRPr="00C60D06">
              <w:rPr>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1" w:name="_Toc392180117"/>
            <w:bookmarkStart w:id="2"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1"/>
            <w:bookmarkEnd w:id="2"/>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3" w:name="_Toc392180118"/>
            <w:bookmarkStart w:id="4" w:name="_Toc449539008"/>
            <w:r>
              <w:t xml:space="preserve">Secțiunea 1. </w:t>
            </w:r>
            <w:r w:rsidR="00B41118" w:rsidRPr="00C00499">
              <w:t>Dispoziții generale</w:t>
            </w:r>
            <w:bookmarkEnd w:id="3"/>
            <w:bookmarkEnd w:id="4"/>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00499">
              <w:t xml:space="preserve">Scopul </w:t>
            </w:r>
            <w:r>
              <w:t xml:space="preserve">procedurii de achiziție </w:t>
            </w:r>
            <w:bookmarkEnd w:id="5"/>
            <w:bookmarkEnd w:id="6"/>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00499">
              <w:t>Principiile care stau la baza atribuirii contractului de achiziţie</w:t>
            </w:r>
            <w:bookmarkEnd w:id="7"/>
            <w:bookmarkEnd w:id="8"/>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1C7A3C">
              <w:rPr>
                <w:rFonts w:ascii="Times New Roman" w:hAnsi="Times New Roman" w:cs="Times New Roman"/>
                <w:b w:val="0"/>
                <w:color w:val="auto"/>
              </w:rPr>
              <w:t>libera  concurenţă;</w:t>
            </w:r>
            <w:bookmarkEnd w:id="9"/>
            <w:bookmarkEnd w:id="10"/>
            <w:bookmarkEnd w:id="11"/>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2"/>
            <w:bookmarkEnd w:id="13"/>
            <w:bookmarkEnd w:id="14"/>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1C7A3C">
              <w:rPr>
                <w:rFonts w:ascii="Times New Roman" w:hAnsi="Times New Roman" w:cs="Times New Roman"/>
                <w:b w:val="0"/>
                <w:color w:val="auto"/>
              </w:rPr>
              <w:t>transparenţa;</w:t>
            </w:r>
            <w:bookmarkEnd w:id="15"/>
            <w:bookmarkEnd w:id="16"/>
            <w:bookmarkEnd w:id="17"/>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8"/>
            <w:bookmarkEnd w:id="19"/>
            <w:bookmarkEnd w:id="20"/>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1"/>
            <w:bookmarkEnd w:id="22"/>
            <w:bookmarkEnd w:id="23"/>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00499">
              <w:t>Sursa de finanţare</w:t>
            </w:r>
            <w:bookmarkEnd w:id="24"/>
            <w:bookmarkEnd w:id="25"/>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00499">
              <w:t>Participanţii la licitaţie</w:t>
            </w:r>
            <w:bookmarkEnd w:id="26"/>
            <w:bookmarkEnd w:id="27"/>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8" w:name="_Toc392180129"/>
            <w:bookmarkStart w:id="29"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8"/>
            <w:bookmarkEnd w:id="29"/>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00499">
              <w:lastRenderedPageBreak/>
              <w:t>Limba de comunicare în cadrul licitaţiei</w:t>
            </w:r>
            <w:bookmarkEnd w:id="30"/>
            <w:bookmarkEnd w:id="31"/>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00499">
              <w:t xml:space="preserve">Secţiunile Documentelor </w:t>
            </w:r>
            <w:r>
              <w:t>de atribuire</w:t>
            </w:r>
            <w:bookmarkEnd w:id="32"/>
            <w:bookmarkEnd w:id="33"/>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00499">
              <w:t xml:space="preserve">Clarificarea şi modificarea documentelor </w:t>
            </w:r>
            <w:r>
              <w:t>de atribuire</w:t>
            </w:r>
            <w:bookmarkEnd w:id="34"/>
            <w:bookmarkEnd w:id="35"/>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6"/>
            <w:bookmarkEnd w:id="37"/>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1"/>
            <w:bookmarkEnd w:id="42"/>
            <w:bookmarkEnd w:id="43"/>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B41118" w:rsidRPr="00C00499">
              <w:t>Criterii de calificare</w:t>
            </w:r>
            <w:bookmarkEnd w:id="59"/>
            <w:bookmarkEnd w:id="60"/>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00499">
              <w:t>Criterii generale</w:t>
            </w:r>
            <w:bookmarkEnd w:id="61"/>
            <w:bookmarkEnd w:id="62"/>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E94176"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515F72"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t>Eligibilitatea</w:t>
            </w:r>
            <w:r w:rsidRPr="00C00499">
              <w:t xml:space="preserve"> ofertantului</w:t>
            </w:r>
            <w:bookmarkEnd w:id="63"/>
            <w:bookmarkEnd w:id="64"/>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5E3A89">
              <w:t>Capacitatea de exercitare a activității profesionale</w:t>
            </w:r>
            <w:bookmarkEnd w:id="65"/>
            <w:bookmarkEnd w:id="66"/>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t>Capacitatea</w:t>
            </w:r>
            <w:r w:rsidRPr="00C00499">
              <w:t xml:space="preserve"> economică şi financiară</w:t>
            </w:r>
            <w:bookmarkEnd w:id="67"/>
            <w:bookmarkEnd w:id="68"/>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00499">
              <w:lastRenderedPageBreak/>
              <w:t>Capacitate tehnică și/sau profesională</w:t>
            </w:r>
            <w:bookmarkEnd w:id="71"/>
            <w:bookmarkEnd w:id="72"/>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C5629E" w:rsidRDefault="00B41118" w:rsidP="00C5629E">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00499">
              <w:t>Standarde de asigurare a calităţii.</w:t>
            </w:r>
            <w:bookmarkEnd w:id="73"/>
            <w:bookmarkEnd w:id="74"/>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C5629E" w:rsidRDefault="00B41118" w:rsidP="00AE077C">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w:t>
            </w:r>
            <w:r w:rsidRPr="00EB5C91">
              <w:rPr>
                <w:bCs/>
              </w:rPr>
              <w:lastRenderedPageBreak/>
              <w:t>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5"/>
            <w:bookmarkEnd w:id="76"/>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B41118" w:rsidRPr="00C00499">
              <w:t>Pregătirea ofertelor</w:t>
            </w:r>
            <w:bookmarkEnd w:id="77"/>
            <w:bookmarkEnd w:id="78"/>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3363AB">
              <w:t>Documentele ce constituie oferta</w:t>
            </w:r>
            <w:bookmarkEnd w:id="79"/>
            <w:bookmarkEnd w:id="80"/>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00499">
              <w:t xml:space="preserve">Documente pentru demonstrarea conformităţii bunurilor </w:t>
            </w:r>
            <w:bookmarkEnd w:id="81"/>
            <w:bookmarkEnd w:id="82"/>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lastRenderedPageBreak/>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00499">
              <w:t>Oferte alternative</w:t>
            </w:r>
            <w:bookmarkEnd w:id="83"/>
            <w:bookmarkEnd w:id="84"/>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00499">
              <w:t>Garanţia pentru ofertă</w:t>
            </w:r>
            <w:bookmarkEnd w:id="85"/>
            <w:bookmarkEnd w:id="86"/>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00499">
              <w:lastRenderedPageBreak/>
              <w:t>Preţuri</w:t>
            </w:r>
            <w:bookmarkEnd w:id="87"/>
            <w:bookmarkEnd w:id="88"/>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94076A">
              <w:t>Termenul de valabilitate a ofertelor</w:t>
            </w:r>
            <w:bookmarkEnd w:id="89"/>
            <w:bookmarkEnd w:id="90"/>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00499">
              <w:t>Valuta ofertei</w:t>
            </w:r>
            <w:bookmarkEnd w:id="91"/>
            <w:bookmarkEnd w:id="9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9D05F5">
              <w:t>Formatul ofertei</w:t>
            </w:r>
            <w:bookmarkEnd w:id="93"/>
            <w:bookmarkEnd w:id="94"/>
          </w:p>
          <w:p w:rsidR="00EA1F8A" w:rsidRPr="00C5629E" w:rsidRDefault="00B41118" w:rsidP="00536F16">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EA1F8A" w:rsidRPr="00C5629E" w:rsidRDefault="00EA1F8A" w:rsidP="00C5629E">
            <w:pPr>
              <w:pStyle w:val="2"/>
              <w:keepNext w:val="0"/>
              <w:keepLines w:val="0"/>
              <w:tabs>
                <w:tab w:val="left" w:pos="360"/>
                <w:tab w:val="left" w:pos="1134"/>
              </w:tabs>
              <w:spacing w:before="0"/>
              <w:jc w:val="center"/>
            </w:pPr>
            <w:bookmarkStart w:id="95" w:name="_Toc392180160"/>
            <w:bookmarkStart w:id="96" w:name="_Toc449539050"/>
            <w:r>
              <w:lastRenderedPageBreak/>
              <w:t xml:space="preserve">Secțiunea a-4-a. </w:t>
            </w:r>
            <w:r w:rsidR="00B41118" w:rsidRPr="00C00499">
              <w:t>Depunerea și deschiderea ofertelor</w:t>
            </w:r>
            <w:bookmarkEnd w:id="95"/>
            <w:bookmarkEnd w:id="96"/>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44283C">
              <w:t>Depunerea ofertelor</w:t>
            </w:r>
            <w:bookmarkEnd w:id="97"/>
            <w:bookmarkEnd w:id="98"/>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 xml:space="preserve">La depunerea ofertei prin SIA „RSAP”, operatorul economic va ține cont de timpul necesar pentru încărcarea ofertei în sistem, prevăzînd timp suficient pentru a depune oferta în </w:t>
            </w:r>
            <w:r>
              <w:lastRenderedPageBreak/>
              <w:t>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B41118" w:rsidRPr="00C00499">
              <w:t xml:space="preserve"> de depunere a ofertelor</w:t>
            </w:r>
            <w:bookmarkEnd w:id="99"/>
            <w:bookmarkEnd w:id="100"/>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44283C">
              <w:t>Oferte întîrziate</w:t>
            </w:r>
            <w:bookmarkEnd w:id="101"/>
            <w:bookmarkEnd w:id="102"/>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C518E">
              <w:t>Modificarea, substituirea şi retragerea ofertelor</w:t>
            </w:r>
            <w:bookmarkEnd w:id="103"/>
            <w:bookmarkEnd w:id="104"/>
          </w:p>
          <w:p w:rsidR="00B41118" w:rsidRPr="00F833F5" w:rsidRDefault="00B41118" w:rsidP="00C5629E">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5"/>
            <w:bookmarkEnd w:id="106"/>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7" w:name="_Toc392180166"/>
            <w:bookmarkStart w:id="108" w:name="_Toc449539056"/>
            <w:r>
              <w:lastRenderedPageBreak/>
              <w:t>Secțiunea a-5-a.</w:t>
            </w:r>
            <w:r w:rsidRPr="00435528">
              <w:t xml:space="preserve"> </w:t>
            </w:r>
            <w:r w:rsidR="00B41118" w:rsidRPr="00C00499">
              <w:t>Evaluarea și compararea ofertelor</w:t>
            </w:r>
            <w:bookmarkEnd w:id="107"/>
            <w:bookmarkEnd w:id="108"/>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9" w:name="_Toc392180167"/>
            <w:bookmarkStart w:id="110" w:name="_Toc449539057"/>
            <w:r w:rsidRPr="00C00499">
              <w:t>Confidenţialitate</w:t>
            </w:r>
            <w:bookmarkEnd w:id="109"/>
            <w:bookmarkEnd w:id="110"/>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00499">
              <w:t>Clarificarea ofertelor</w:t>
            </w:r>
            <w:bookmarkEnd w:id="111"/>
            <w:bookmarkEnd w:id="11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00499">
              <w:t>Determinarea conformităţii ofertelor</w:t>
            </w:r>
            <w:bookmarkEnd w:id="113"/>
            <w:bookmarkEnd w:id="114"/>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corespunderii unei oferte de către autoritatea contractantă urmează a fi </w:t>
            </w:r>
            <w:r w:rsidRPr="00C00499">
              <w:lastRenderedPageBreak/>
              <w:t>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00499">
              <w:t>Neconformităţi, erori şi omiteri</w:t>
            </w:r>
            <w:bookmarkEnd w:id="115"/>
            <w:bookmarkEnd w:id="11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t>Evaluarea</w:t>
            </w:r>
            <w:r w:rsidRPr="00C00499">
              <w:t xml:space="preserve"> ofertelor</w:t>
            </w:r>
            <w:bookmarkEnd w:id="117"/>
            <w:bookmarkEnd w:id="118"/>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00499">
              <w:t>Calificarea ofertantului</w:t>
            </w:r>
            <w:bookmarkEnd w:id="119"/>
            <w:bookmarkEnd w:id="120"/>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00499">
              <w:t>Descalificarea ofertantului</w:t>
            </w:r>
            <w:bookmarkEnd w:id="121"/>
            <w:bookmarkEnd w:id="12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w:t>
            </w:r>
            <w:r w:rsidRPr="00C00499">
              <w:lastRenderedPageBreak/>
              <w:t xml:space="preserve">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w:t>
            </w:r>
            <w:r w:rsidR="001B71A0">
              <w:t xml:space="preserve">i a fost iniţiată procedura de </w:t>
            </w:r>
            <w:r w:rsidRPr="00C00499">
              <w:t>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3" w:name="_Toc392180179"/>
            <w:bookmarkStart w:id="124" w:name="_Toc449539069"/>
            <w:r>
              <w:lastRenderedPageBreak/>
              <w:t xml:space="preserve">Secțiunea a-2-a. </w:t>
            </w:r>
            <w:r w:rsidR="00B41118" w:rsidRPr="00C00499">
              <w:t>Adjudecarea contractului</w:t>
            </w:r>
            <w:bookmarkEnd w:id="123"/>
            <w:bookmarkEnd w:id="124"/>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00499">
              <w:t>Criteriul de adjudecare</w:t>
            </w:r>
            <w:bookmarkEnd w:id="125"/>
            <w:bookmarkEnd w:id="1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00499">
              <w:t>Dreptul autorităţii contractante de a modifica cantităţile în timpul adjudecării</w:t>
            </w:r>
            <w:bookmarkEnd w:id="127"/>
            <w:bookmarkEnd w:id="128"/>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00499">
              <w:t>Înştiinţarea de adjudecare</w:t>
            </w:r>
            <w:bookmarkEnd w:id="129"/>
            <w:bookmarkEnd w:id="130"/>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 xml:space="preserve">va </w:t>
            </w:r>
            <w:r w:rsidRPr="00B45912">
              <w:lastRenderedPageBreak/>
              <w:t>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00499">
              <w:t>Garanţia de bună execuţie</w:t>
            </w:r>
            <w:bookmarkEnd w:id="131"/>
            <w:bookmarkEnd w:id="132"/>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00499">
              <w:t>Semnarea contractului</w:t>
            </w:r>
            <w:bookmarkEnd w:id="133"/>
            <w:bookmarkEnd w:id="134"/>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C5629E"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00499">
              <w:t>Dreptul de contestare</w:t>
            </w:r>
            <w:bookmarkEnd w:id="135"/>
            <w:bookmarkEnd w:id="136"/>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F8753E">
      <w:pPr>
        <w:tabs>
          <w:tab w:val="left" w:pos="1134"/>
          <w:tab w:val="left" w:pos="3625"/>
        </w:tabs>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7" w:name="_Toc358300267"/>
            <w:bookmarkStart w:id="138" w:name="_Toc392180189"/>
            <w:bookmarkStart w:id="139"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7"/>
            <w:bookmarkEnd w:id="138"/>
            <w:bookmarkEnd w:id="139"/>
          </w:p>
        </w:tc>
      </w:tr>
      <w:tr w:rsidR="00B41118" w:rsidRPr="00C00499" w:rsidTr="00AE077C">
        <w:trPr>
          <w:trHeight w:val="600"/>
        </w:trPr>
        <w:tc>
          <w:tcPr>
            <w:tcW w:w="9747" w:type="dxa"/>
            <w:vAlign w:val="center"/>
          </w:tcPr>
          <w:p w:rsidR="00B41118" w:rsidRPr="001B3007" w:rsidRDefault="00B41118" w:rsidP="00AE077C">
            <w:pPr>
              <w:spacing w:after="120"/>
              <w:jc w:val="both"/>
              <w:rPr>
                <w:sz w:val="16"/>
                <w:szCs w:val="16"/>
              </w:rPr>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40" w:name="_Toc358300268"/>
            <w:bookmarkStart w:id="141" w:name="_Toc392180190"/>
            <w:bookmarkStart w:id="142" w:name="_Toc449539078"/>
            <w:r w:rsidRPr="00C00499">
              <w:t>Dispoziții generale</w:t>
            </w:r>
            <w:bookmarkEnd w:id="140"/>
            <w:bookmarkEnd w:id="141"/>
            <w:bookmarkEnd w:id="142"/>
          </w:p>
          <w:p w:rsidR="00B41118" w:rsidRPr="00F83F4D" w:rsidRDefault="00B41118" w:rsidP="00AE077C"/>
          <w:tbl>
            <w:tblPr>
              <w:tblW w:w="9634" w:type="dxa"/>
              <w:tblLayout w:type="fixed"/>
              <w:tblLook w:val="04A0"/>
            </w:tblPr>
            <w:tblGrid>
              <w:gridCol w:w="674"/>
              <w:gridCol w:w="4254"/>
              <w:gridCol w:w="3316"/>
              <w:gridCol w:w="1390"/>
            </w:tblGrid>
            <w:tr w:rsidR="00B41118" w:rsidRPr="001B7344" w:rsidTr="00AB01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AB01C3" w:rsidP="00AE077C">
                  <w:pPr>
                    <w:pStyle w:val="a7"/>
                    <w:rPr>
                      <w:b/>
                      <w:bCs/>
                    </w:rPr>
                  </w:pPr>
                  <w:r>
                    <w:rPr>
                      <w:b/>
                      <w:bCs/>
                    </w:rPr>
                    <w:t>IMSP Centrul Republican de Diagnosticare Medicală</w:t>
                  </w:r>
                </w:p>
                <w:p w:rsidR="00AB01C3" w:rsidRPr="00F650BC" w:rsidRDefault="00AB01C3" w:rsidP="00AE077C">
                  <w:pPr>
                    <w:pStyle w:val="a7"/>
                    <w:rPr>
                      <w:b/>
                      <w:i/>
                      <w:szCs w:val="22"/>
                    </w:rPr>
                  </w:pPr>
                  <w:r>
                    <w:rPr>
                      <w:b/>
                      <w:bCs/>
                    </w:rPr>
                    <w:t>1003600150196</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05485">
                  <w:pPr>
                    <w:pStyle w:val="a7"/>
                    <w:ind w:left="-78"/>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422D78" w:rsidRDefault="00A618EE" w:rsidP="00422D78">
                  <w:pPr>
                    <w:spacing w:before="120"/>
                    <w:rPr>
                      <w:b/>
                      <w:bCs/>
                      <w:lang w:val="en-US"/>
                    </w:rPr>
                  </w:pPr>
                  <w:r w:rsidRPr="00113B72">
                    <w:rPr>
                      <w:rStyle w:val="aff"/>
                      <w:color w:val="000000"/>
                      <w:lang w:val="en-GB"/>
                    </w:rPr>
                    <w:t>Reagenti pentru analizatorul Bio Majesty JCA BM6010/ C</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B01C3" w:rsidRPr="00F650BC" w:rsidRDefault="00B41118" w:rsidP="00AB01C3">
                  <w:pPr>
                    <w:pStyle w:val="a7"/>
                    <w:rPr>
                      <w:b/>
                      <w:i/>
                      <w:szCs w:val="22"/>
                    </w:rPr>
                  </w:pPr>
                  <w:r w:rsidRPr="00F650BC">
                    <w:rPr>
                      <w:b/>
                      <w:i/>
                      <w:sz w:val="22"/>
                      <w:szCs w:val="22"/>
                    </w:rPr>
                    <w:t>Nr</w:t>
                  </w:r>
                  <w:r w:rsidRPr="00AB01C3">
                    <w:rPr>
                      <w:b/>
                      <w:i/>
                      <w:sz w:val="22"/>
                      <w:szCs w:val="22"/>
                    </w:rPr>
                    <w:t>.:</w:t>
                  </w:r>
                  <w:r w:rsidR="00AB01C3" w:rsidRPr="00AB01C3">
                    <w:rPr>
                      <w:b/>
                      <w:i/>
                      <w:sz w:val="22"/>
                      <w:szCs w:val="22"/>
                    </w:rPr>
                    <w:t xml:space="preserve"> Informația o găsiți în SIA RSAP</w:t>
                  </w:r>
                </w:p>
                <w:p w:rsidR="00B41118" w:rsidRPr="00F650BC" w:rsidRDefault="00AB01C3" w:rsidP="00AE077C">
                  <w:pPr>
                    <w:pStyle w:val="a7"/>
                    <w:rPr>
                      <w:b/>
                      <w:i/>
                      <w:szCs w:val="22"/>
                    </w:rPr>
                  </w:pPr>
                  <w:r w:rsidRPr="00F650BC">
                    <w:rPr>
                      <w:b/>
                      <w:i/>
                      <w:sz w:val="22"/>
                      <w:szCs w:val="22"/>
                    </w:rPr>
                    <w:t>Tipul procedurii de achiziție</w:t>
                  </w:r>
                  <w:r w:rsidRPr="00AB01C3">
                    <w:rPr>
                      <w:b/>
                      <w:i/>
                      <w:sz w:val="22"/>
                      <w:szCs w:val="22"/>
                    </w:rPr>
                    <w:t>: Licitație Publică</w:t>
                  </w:r>
                </w:p>
              </w:tc>
            </w:tr>
            <w:tr w:rsidR="00B41118" w:rsidRPr="00F650BC"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B3007" w:rsidP="00AE077C">
                  <w:pPr>
                    <w:pStyle w:val="a7"/>
                    <w:rPr>
                      <w:b/>
                      <w:i/>
                      <w:szCs w:val="22"/>
                    </w:rPr>
                  </w:pPr>
                  <w:r w:rsidRPr="003C6C63">
                    <w:rPr>
                      <w:color w:val="000000"/>
                    </w:rPr>
                    <w:t>33696500-0</w:t>
                  </w:r>
                </w:p>
              </w:tc>
            </w:tr>
            <w:tr w:rsidR="00B41118" w:rsidRPr="00F650BC" w:rsidTr="00F05485">
              <w:trPr>
                <w:trHeight w:val="64"/>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AB01C3" w:rsidP="00AE077C">
                  <w:pPr>
                    <w:pStyle w:val="a7"/>
                    <w:rPr>
                      <w:b/>
                      <w:i/>
                      <w:szCs w:val="22"/>
                    </w:rPr>
                  </w:pPr>
                  <w:r>
                    <w:rPr>
                      <w:b/>
                      <w:i/>
                      <w:sz w:val="22"/>
                      <w:szCs w:val="22"/>
                    </w:rPr>
                    <w:t xml:space="preserve">Autofinantare </w:t>
                  </w:r>
                </w:p>
                <w:p w:rsidR="00AB01C3" w:rsidRPr="00F650BC" w:rsidRDefault="00AB01C3" w:rsidP="00AE077C">
                  <w:pPr>
                    <w:pStyle w:val="a7"/>
                    <w:rPr>
                      <w:b/>
                      <w:i/>
                      <w:szCs w:val="22"/>
                    </w:rPr>
                  </w:pPr>
                  <w:r>
                    <w:rPr>
                      <w:b/>
                      <w:i/>
                      <w:sz w:val="22"/>
                      <w:szCs w:val="22"/>
                    </w:rPr>
                    <w:t>2019</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AB01C3" w:rsidRDefault="00AB01C3" w:rsidP="00AE077C">
                  <w:pPr>
                    <w:pStyle w:val="a7"/>
                    <w:rPr>
                      <w:b/>
                      <w:bCs/>
                    </w:rPr>
                  </w:pPr>
                  <w:r>
                    <w:rPr>
                      <w:b/>
                      <w:bCs/>
                    </w:rPr>
                    <w:t>IMSP Centrul Republican de Diagnosticare Medicală</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AB01C3" w:rsidP="00AE077C">
                  <w:pPr>
                    <w:pStyle w:val="a7"/>
                    <w:rPr>
                      <w:b/>
                      <w:i/>
                      <w:szCs w:val="22"/>
                    </w:rPr>
                  </w:pPr>
                  <w:r>
                    <w:rPr>
                      <w:b/>
                      <w:i/>
                      <w:sz w:val="22"/>
                      <w:szCs w:val="22"/>
                    </w:rPr>
                    <w:t>Nu se aplica</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5BF2" w:rsidRDefault="00E35BF2" w:rsidP="00E35BF2">
                  <w:pPr>
                    <w:pStyle w:val="a7"/>
                    <w:rPr>
                      <w:b/>
                      <w:bCs/>
                    </w:rPr>
                  </w:pPr>
                  <w:r>
                    <w:rPr>
                      <w:b/>
                      <w:bCs/>
                    </w:rPr>
                    <w:t>IMSP Centrul Republican de Diagnosticare Medicală</w:t>
                  </w:r>
                </w:p>
                <w:p w:rsidR="00B41118" w:rsidRPr="00F650BC" w:rsidRDefault="00E35BF2" w:rsidP="00E35BF2">
                  <w:pPr>
                    <w:pStyle w:val="a7"/>
                    <w:rPr>
                      <w:b/>
                      <w:i/>
                      <w:szCs w:val="22"/>
                    </w:rPr>
                  </w:pPr>
                  <w:r>
                    <w:rPr>
                      <w:b/>
                      <w:bCs/>
                    </w:rPr>
                    <w:t>1003600150196</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5BF2" w:rsidRDefault="00E35BF2" w:rsidP="00E35BF2">
                  <w:pPr>
                    <w:pStyle w:val="a7"/>
                    <w:rPr>
                      <w:b/>
                      <w:bCs/>
                    </w:rPr>
                  </w:pPr>
                  <w:r>
                    <w:rPr>
                      <w:b/>
                      <w:bCs/>
                    </w:rPr>
                    <w:t>IMSP Centrul Republican de Diagnosticare Medicală</w:t>
                  </w:r>
                </w:p>
                <w:p w:rsidR="00B41118" w:rsidRPr="00F650BC" w:rsidRDefault="00E35BF2" w:rsidP="00E35BF2">
                  <w:pPr>
                    <w:pStyle w:val="a7"/>
                    <w:rPr>
                      <w:b/>
                      <w:i/>
                      <w:szCs w:val="22"/>
                    </w:rPr>
                  </w:pPr>
                  <w:r>
                    <w:rPr>
                      <w:b/>
                      <w:bCs/>
                    </w:rPr>
                    <w:t>1003600150196</w:t>
                  </w:r>
                </w:p>
              </w:tc>
            </w:tr>
            <w:tr w:rsidR="00B41118" w:rsidRPr="00F650BC" w:rsidTr="00E35BF2">
              <w:trPr>
                <w:trHeight w:val="5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E35BF2">
                  <w:pPr>
                    <w:pStyle w:val="a7"/>
                    <w:rPr>
                      <w:b/>
                      <w:i/>
                      <w:szCs w:val="22"/>
                    </w:rPr>
                  </w:pPr>
                  <w:r w:rsidRPr="00F650BC">
                    <w:rPr>
                      <w:b/>
                      <w:i/>
                      <w:sz w:val="22"/>
                      <w:szCs w:val="22"/>
                    </w:rPr>
                    <w:t xml:space="preserve">limba </w:t>
                  </w:r>
                  <w:r w:rsidR="00E35BF2">
                    <w:rPr>
                      <w:b/>
                      <w:i/>
                      <w:sz w:val="22"/>
                      <w:szCs w:val="22"/>
                    </w:rPr>
                    <w:t>română</w:t>
                  </w:r>
                </w:p>
              </w:tc>
            </w:tr>
            <w:tr w:rsidR="00B41118" w:rsidRPr="00F650BC" w:rsidTr="00AB01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05485">
                  <w:pPr>
                    <w:pStyle w:val="a7"/>
                    <w:ind w:left="-78" w:right="-13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390"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F05485">
              <w:trPr>
                <w:trHeight w:val="53"/>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E35BF2" w:rsidP="00AE077C">
                  <w:pPr>
                    <w:jc w:val="both"/>
                    <w:rPr>
                      <w:rFonts w:ascii="Baltica RR" w:hAnsi="Baltica RR"/>
                      <w:b/>
                      <w:i/>
                      <w:noProof w:val="0"/>
                    </w:rPr>
                  </w:pPr>
                  <w:r w:rsidRPr="00AB01C3">
                    <w:rPr>
                      <w:b/>
                      <w:i/>
                      <w:sz w:val="22"/>
                      <w:szCs w:val="22"/>
                    </w:rPr>
                    <w:t>SIA RSAP</w:t>
                  </w:r>
                </w:p>
              </w:tc>
              <w:tc>
                <w:tcPr>
                  <w:tcW w:w="1390"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1B7344" w:rsidTr="00AB01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35BF2" w:rsidP="00E35BF2">
                  <w:pPr>
                    <w:pStyle w:val="a7"/>
                    <w:tabs>
                      <w:tab w:val="right" w:pos="4743"/>
                    </w:tabs>
                    <w:rPr>
                      <w:b/>
                      <w:i/>
                      <w:szCs w:val="22"/>
                    </w:rPr>
                  </w:pPr>
                  <w:r w:rsidRPr="00E35BF2">
                    <w:rPr>
                      <w:b/>
                      <w:i/>
                      <w:sz w:val="22"/>
                      <w:szCs w:val="22"/>
                    </w:rPr>
                    <w:t>nu se aplică</w:t>
                  </w:r>
                </w:p>
              </w:tc>
            </w:tr>
            <w:tr w:rsidR="00B41118" w:rsidRPr="00F650BC" w:rsidTr="00E35BF2">
              <w:trPr>
                <w:trHeight w:val="37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35BF2" w:rsidRDefault="00B41118" w:rsidP="00E35BF2">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w:t>
                  </w:r>
                  <w:r w:rsidR="00E35BF2">
                    <w:rPr>
                      <w:b/>
                      <w:i/>
                    </w:rPr>
                    <w:t>-cumpărare</w:t>
                  </w:r>
                  <w:proofErr w:type="spellEnd"/>
                </w:p>
              </w:tc>
            </w:tr>
            <w:tr w:rsidR="00B41118" w:rsidRPr="001B7344" w:rsidTr="00AB01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pStyle w:val="a7"/>
                    <w:tabs>
                      <w:tab w:val="right" w:pos="4743"/>
                    </w:tabs>
                    <w:rPr>
                      <w:b/>
                      <w:i/>
                      <w:spacing w:val="-2"/>
                      <w:szCs w:val="24"/>
                    </w:rPr>
                  </w:pPr>
                  <w:r w:rsidRPr="00E35BF2">
                    <w:rPr>
                      <w:b/>
                      <w:i/>
                      <w:sz w:val="22"/>
                      <w:szCs w:val="22"/>
                    </w:rPr>
                    <w:t>nu se aplică</w:t>
                  </w:r>
                </w:p>
              </w:tc>
            </w:tr>
          </w:tbl>
          <w:p w:rsidR="00B41118" w:rsidRDefault="00B41118" w:rsidP="00AE077C">
            <w:pPr>
              <w:rPr>
                <w:lang w:val="en-US"/>
              </w:rPr>
            </w:pPr>
          </w:p>
          <w:p w:rsidR="00422D78" w:rsidRDefault="00422D78" w:rsidP="00AE077C">
            <w:pPr>
              <w:rPr>
                <w:lang w:val="en-US"/>
              </w:rPr>
            </w:pPr>
          </w:p>
          <w:p w:rsidR="00422D78" w:rsidRDefault="00422D78" w:rsidP="00AE077C">
            <w:pPr>
              <w:rPr>
                <w:lang w:val="en-US"/>
              </w:rPr>
            </w:pPr>
          </w:p>
          <w:p w:rsidR="00B41118" w:rsidRDefault="00B41118" w:rsidP="00AE077C">
            <w:pPr>
              <w:rPr>
                <w:lang w:val="en-US"/>
              </w:rPr>
            </w:pPr>
          </w:p>
          <w:p w:rsidR="00A618EE" w:rsidRDefault="00A618EE" w:rsidP="00AE077C">
            <w:pPr>
              <w:rPr>
                <w:lang w:val="en-US"/>
              </w:rPr>
            </w:pPr>
          </w:p>
          <w:p w:rsidR="00A618EE" w:rsidRDefault="00A618EE" w:rsidP="00AE077C">
            <w:pPr>
              <w:rPr>
                <w:lang w:val="en-US"/>
              </w:rPr>
            </w:pPr>
          </w:p>
          <w:p w:rsidR="00A618EE" w:rsidRPr="001B7344" w:rsidRDefault="00A618EE" w:rsidP="00AE077C">
            <w:pPr>
              <w:rPr>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43" w:name="_Toc392180191"/>
            <w:bookmarkStart w:id="144" w:name="_Toc449539079"/>
            <w:r w:rsidRPr="00C00499">
              <w:lastRenderedPageBreak/>
              <w:t>Listă bunurilor</w:t>
            </w:r>
            <w:r w:rsidRPr="00C00499">
              <w:rPr>
                <w:color w:val="FF0000"/>
              </w:rPr>
              <w:t xml:space="preserve"> </w:t>
            </w:r>
            <w:r w:rsidRPr="00C00499">
              <w:t>și specificații tehnice:</w:t>
            </w:r>
            <w:bookmarkEnd w:id="143"/>
            <w:bookmarkEnd w:id="144"/>
          </w:p>
          <w:tbl>
            <w:tblPr>
              <w:tblW w:w="9493" w:type="dxa"/>
              <w:tblLayout w:type="fixed"/>
              <w:tblLook w:val="04A0"/>
            </w:tblPr>
            <w:tblGrid>
              <w:gridCol w:w="631"/>
              <w:gridCol w:w="1204"/>
              <w:gridCol w:w="2810"/>
              <w:gridCol w:w="1163"/>
              <w:gridCol w:w="1374"/>
              <w:gridCol w:w="2311"/>
            </w:tblGrid>
            <w:tr w:rsidR="001B3007" w:rsidRPr="003C6C63" w:rsidTr="001B3007">
              <w:trPr>
                <w:trHeight w:val="601"/>
              </w:trPr>
              <w:tc>
                <w:tcPr>
                  <w:tcW w:w="6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Nr. d/o</w:t>
                  </w:r>
                </w:p>
              </w:tc>
              <w:tc>
                <w:tcPr>
                  <w:tcW w:w="1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Cod CPV</w:t>
                  </w:r>
                </w:p>
              </w:tc>
              <w:tc>
                <w:tcPr>
                  <w:tcW w:w="2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C09E5" w:rsidRDefault="001B3007" w:rsidP="001B3007">
                  <w:pPr>
                    <w:spacing w:before="120"/>
                    <w:jc w:val="center"/>
                    <w:rPr>
                      <w:b/>
                      <w:lang w:val="en-GB"/>
                    </w:rPr>
                  </w:pPr>
                  <w:r w:rsidRPr="004C09E5">
                    <w:rPr>
                      <w:b/>
                      <w:lang w:val="en-GB"/>
                    </w:rPr>
                    <w:t>Denumirea bunurilor/serviciilor/lucrărilor solicitate</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Unitatea de măsură</w:t>
                  </w:r>
                </w:p>
              </w:tc>
              <w:tc>
                <w:tcPr>
                  <w:tcW w:w="13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986073" w:rsidRDefault="001B3007" w:rsidP="001B3007">
                  <w:pPr>
                    <w:spacing w:before="120"/>
                    <w:jc w:val="center"/>
                    <w:rPr>
                      <w:b/>
                      <w:color w:val="FF0000"/>
                    </w:rPr>
                  </w:pPr>
                  <w:r w:rsidRPr="00986073">
                    <w:rPr>
                      <w:b/>
                      <w:color w:val="FF0000"/>
                    </w:rPr>
                    <w:t>Cantitatea</w:t>
                  </w:r>
                </w:p>
              </w:tc>
              <w:tc>
                <w:tcPr>
                  <w:tcW w:w="23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C09E5" w:rsidRDefault="001B3007" w:rsidP="001B3007">
                  <w:pPr>
                    <w:spacing w:before="120"/>
                    <w:jc w:val="center"/>
                    <w:rPr>
                      <w:b/>
                      <w:lang w:val="en-GB"/>
                    </w:rPr>
                  </w:pPr>
                  <w:r w:rsidRPr="004C09E5">
                    <w:rPr>
                      <w:b/>
                      <w:lang w:val="en-GB"/>
                    </w:rPr>
                    <w:t>Specificarea tehnică deplină solicitată, Standarde de referință</w:t>
                  </w:r>
                </w:p>
              </w:tc>
            </w:tr>
            <w:tr w:rsidR="00E34C86" w:rsidRPr="004225A2"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7160FB" w:rsidRDefault="00E34C86" w:rsidP="00BE1500">
                  <w:pPr>
                    <w:ind w:left="-114" w:right="-108"/>
                    <w:rPr>
                      <w:color w:val="000000"/>
                      <w:lang w:val="en-GB"/>
                    </w:rPr>
                  </w:pPr>
                  <w:r w:rsidRPr="007160FB">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ASL-0</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8714BB" w:rsidRDefault="00E34C86" w:rsidP="00BE1500">
                  <w:pPr>
                    <w:jc w:val="center"/>
                    <w:rPr>
                      <w:color w:val="000000"/>
                      <w:sz w:val="21"/>
                      <w:szCs w:val="21"/>
                      <w:lang w:val="en-GB"/>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7160FB" w:rsidRDefault="00E34C86" w:rsidP="00BE1500">
                  <w:pPr>
                    <w:ind w:left="-141" w:right="-98"/>
                    <w:rPr>
                      <w:color w:val="000000"/>
                      <w:sz w:val="16"/>
                      <w:szCs w:val="16"/>
                      <w:lang w:val="en-GB"/>
                    </w:rPr>
                  </w:pPr>
                  <w:r w:rsidRPr="007160FB">
                    <w:rPr>
                      <w:color w:val="000000"/>
                      <w:sz w:val="16"/>
                      <w:szCs w:val="16"/>
                      <w:lang w:val="en-GB"/>
                    </w:rPr>
                    <w:t>Reagentii trebuie sa fie compatibili cu analizatorul Bio Majesty JCA BM6010/ C</w:t>
                  </w:r>
                </w:p>
              </w:tc>
            </w:tr>
            <w:tr w:rsidR="00E34C86" w:rsidRPr="00930971"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113B72" w:rsidRDefault="00E34C86" w:rsidP="00BE1500">
                  <w:pPr>
                    <w:ind w:left="-114" w:right="-108"/>
                    <w:rPr>
                      <w:color w:val="000000"/>
                      <w:lang w:val="en-GB"/>
                    </w:rPr>
                  </w:pPr>
                  <w:r w:rsidRPr="00113B72">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ind w:left="-114"/>
                    <w:rPr>
                      <w:color w:val="000000"/>
                      <w:sz w:val="21"/>
                      <w:szCs w:val="21"/>
                      <w:lang w:val="en-GB"/>
                    </w:rPr>
                  </w:pPr>
                  <w:r w:rsidRPr="002255AB">
                    <w:rPr>
                      <w:color w:val="000000"/>
                      <w:sz w:val="21"/>
                      <w:szCs w:val="21"/>
                      <w:lang w:val="en-GB"/>
                    </w:rPr>
                    <w:t>Antistreptolizin 0 calibrator set de la 5 pna la 8 concentratii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187C37" w:rsidRDefault="00E34C86" w:rsidP="00BE1500">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187C37" w:rsidRDefault="00E34C86" w:rsidP="00BE1500">
                  <w:pPr>
                    <w:jc w:val="center"/>
                    <w:rPr>
                      <w:color w:val="000000"/>
                      <w:sz w:val="21"/>
                      <w:szCs w:val="21"/>
                      <w:lang w:val="en-US"/>
                    </w:rPr>
                  </w:pPr>
                  <w:r>
                    <w:rPr>
                      <w:color w:val="000000"/>
                      <w:sz w:val="21"/>
                      <w:szCs w:val="21"/>
                      <w:lang w:val="en-US"/>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ind w:right="-98"/>
                    <w:rPr>
                      <w:color w:val="000000"/>
                      <w:sz w:val="16"/>
                      <w:szCs w:val="16"/>
                      <w:lang w:val="en-GB"/>
                    </w:rPr>
                  </w:pPr>
                  <w:r w:rsidRPr="00113B72">
                    <w:rPr>
                      <w:color w:val="000000"/>
                      <w:sz w:val="16"/>
                      <w:szCs w:val="16"/>
                      <w:lang w:val="en-GB"/>
                    </w:rPr>
                    <w:t>Reagentii trebuie sa fie compatibili cu analizatorul Bio Majesty JCA BM6010/ C</w:t>
                  </w:r>
                  <w:r>
                    <w:rPr>
                      <w:color w:val="000000"/>
                      <w:sz w:val="16"/>
                      <w:szCs w:val="16"/>
                      <w:lang w:val="en-GB"/>
                    </w:rPr>
                    <w:t>,</w:t>
                  </w:r>
                </w:p>
                <w:p w:rsidR="00E34C86" w:rsidRPr="00113B72" w:rsidRDefault="00E34C86" w:rsidP="00BE1500">
                  <w:pPr>
                    <w:ind w:right="-98"/>
                    <w:rPr>
                      <w:color w:val="000000"/>
                      <w:sz w:val="16"/>
                      <w:szCs w:val="16"/>
                      <w:lang w:val="en-GB"/>
                    </w:rPr>
                  </w:pPr>
                  <w:r>
                    <w:rPr>
                      <w:color w:val="000000"/>
                      <w:sz w:val="16"/>
                      <w:szCs w:val="16"/>
                      <w:lang w:val="en-GB"/>
                    </w:rPr>
                    <w:t xml:space="preserve">Lichizi, fara dilutie, cu concentratii pentru </w:t>
                  </w:r>
                  <w:r w:rsidRPr="00113B72">
                    <w:rPr>
                      <w:color w:val="000000"/>
                      <w:sz w:val="16"/>
                      <w:szCs w:val="16"/>
                      <w:lang w:val="en-GB"/>
                    </w:rPr>
                    <w:t>Bio Majesty JCA BM6010/ C</w:t>
                  </w:r>
                </w:p>
              </w:tc>
            </w:tr>
            <w:tr w:rsidR="00E34C86" w:rsidRPr="00930971"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113B72" w:rsidRDefault="00E34C86" w:rsidP="00BE1500">
                  <w:pPr>
                    <w:ind w:left="-114" w:right="-108"/>
                    <w:rPr>
                      <w:color w:val="000000"/>
                      <w:lang w:val="en-GB"/>
                    </w:rPr>
                  </w:pPr>
                  <w:r w:rsidRPr="00113B72">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CRP</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8714BB" w:rsidRDefault="00E34C86" w:rsidP="00BE1500">
                  <w:pPr>
                    <w:jc w:val="center"/>
                    <w:rPr>
                      <w:color w:val="000000"/>
                      <w:sz w:val="21"/>
                      <w:szCs w:val="21"/>
                      <w:lang w:val="en-GB"/>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113B72" w:rsidRDefault="00E34C86" w:rsidP="00BE1500">
                  <w:pPr>
                    <w:ind w:left="-141" w:right="-98"/>
                    <w:rPr>
                      <w:color w:val="000000"/>
                      <w:sz w:val="16"/>
                      <w:szCs w:val="16"/>
                      <w:lang w:val="en-GB"/>
                    </w:rPr>
                  </w:pPr>
                  <w:r w:rsidRPr="00113B72">
                    <w:rPr>
                      <w:color w:val="000000"/>
                      <w:sz w:val="16"/>
                      <w:szCs w:val="16"/>
                      <w:lang w:val="en-GB"/>
                    </w:rPr>
                    <w:t>Reagentii trebuie sa fie compatibili cu analizatorul Bio Majesty JCA BM6010/ C</w:t>
                  </w:r>
                </w:p>
              </w:tc>
            </w:tr>
            <w:tr w:rsidR="00E34C86" w:rsidRPr="00930971"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sidRPr="000764A8">
                    <w:rPr>
                      <w:rStyle w:val="aff"/>
                      <w:color w:val="000000"/>
                      <w:sz w:val="21"/>
                      <w:szCs w:val="21"/>
                    </w:rPr>
                    <w:t>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0F0066" w:rsidRDefault="00E34C86" w:rsidP="00BE1500">
                  <w:pPr>
                    <w:ind w:left="-114"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ind w:left="-114" w:right="-108"/>
                    <w:rPr>
                      <w:color w:val="000000"/>
                      <w:sz w:val="21"/>
                      <w:szCs w:val="21"/>
                      <w:lang w:val="en-GB"/>
                    </w:rPr>
                  </w:pPr>
                  <w:r w:rsidRPr="002255AB">
                    <w:rPr>
                      <w:color w:val="000000"/>
                      <w:sz w:val="21"/>
                      <w:szCs w:val="21"/>
                      <w:lang w:val="en-GB"/>
                    </w:rPr>
                    <w:t>CRP (proteina C reactiva) calibrator set de la 5 pna la 8 concentratii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187C37" w:rsidRDefault="00E34C86" w:rsidP="00BE1500">
                  <w:pPr>
                    <w:jc w:val="center"/>
                    <w:rPr>
                      <w:color w:val="000000"/>
                      <w:sz w:val="21"/>
                      <w:szCs w:val="21"/>
                      <w:lang w:val="en-US"/>
                    </w:rPr>
                  </w:pPr>
                  <w:r>
                    <w:rPr>
                      <w:color w:val="000000"/>
                      <w:sz w:val="21"/>
                      <w:szCs w:val="21"/>
                      <w:lang w:val="en-US"/>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ind w:right="-98"/>
                    <w:rPr>
                      <w:color w:val="000000"/>
                      <w:sz w:val="16"/>
                      <w:szCs w:val="16"/>
                      <w:lang w:val="en-GB"/>
                    </w:rPr>
                  </w:pPr>
                  <w:r w:rsidRPr="00113B72">
                    <w:rPr>
                      <w:color w:val="000000"/>
                      <w:sz w:val="16"/>
                      <w:szCs w:val="16"/>
                      <w:lang w:val="en-GB"/>
                    </w:rPr>
                    <w:t>Reagentii trebuie sa fie compatibili cu analizatorul Bio Majesty JCA BM6010/ C</w:t>
                  </w:r>
                  <w:r>
                    <w:rPr>
                      <w:color w:val="000000"/>
                      <w:sz w:val="16"/>
                      <w:szCs w:val="16"/>
                      <w:lang w:val="en-GB"/>
                    </w:rPr>
                    <w:t>,</w:t>
                  </w:r>
                </w:p>
                <w:p w:rsidR="00E34C86" w:rsidRPr="000F0066" w:rsidRDefault="00E34C86" w:rsidP="00BE1500">
                  <w:pPr>
                    <w:ind w:right="-98"/>
                    <w:rPr>
                      <w:color w:val="000000"/>
                      <w:sz w:val="16"/>
                      <w:szCs w:val="16"/>
                      <w:lang w:val="en-GB"/>
                    </w:rPr>
                  </w:pPr>
                  <w:r>
                    <w:rPr>
                      <w:color w:val="000000"/>
                      <w:sz w:val="16"/>
                      <w:szCs w:val="16"/>
                      <w:lang w:val="en-GB"/>
                    </w:rPr>
                    <w:t xml:space="preserve">Lichizi, fara dilutie, cu concentratii pentru </w:t>
                  </w:r>
                  <w:r w:rsidRPr="00113B72">
                    <w:rPr>
                      <w:color w:val="000000"/>
                      <w:sz w:val="16"/>
                      <w:szCs w:val="16"/>
                      <w:lang w:val="en-GB"/>
                    </w:rPr>
                    <w:t>Bio Majesty JCA BM6010/ C</w:t>
                  </w:r>
                </w:p>
              </w:tc>
            </w:tr>
            <w:tr w:rsidR="00E34C86" w:rsidRPr="004C4F34"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0F0066" w:rsidRDefault="00E34C86" w:rsidP="00BE1500">
                  <w:pPr>
                    <w:ind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Bilirubin Auto Total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8714BB" w:rsidRDefault="00E34C86" w:rsidP="00BE1500">
                  <w:pPr>
                    <w:jc w:val="center"/>
                    <w:rPr>
                      <w:color w:val="000000"/>
                      <w:sz w:val="21"/>
                      <w:szCs w:val="21"/>
                      <w:lang w:val="en-GB"/>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ind w:right="-98"/>
                    <w:rPr>
                      <w:color w:val="000000"/>
                      <w:sz w:val="21"/>
                      <w:szCs w:val="21"/>
                      <w:lang w:val="en-GB"/>
                    </w:rPr>
                  </w:pPr>
                  <w:r w:rsidRPr="000F0066">
                    <w:rPr>
                      <w:color w:val="000000"/>
                      <w:sz w:val="16"/>
                      <w:szCs w:val="16"/>
                      <w:lang w:val="en-GB"/>
                    </w:rPr>
                    <w:t>Reagentii trebuie sa fie compatibili cu analizatorul Bio Majesty JCA</w:t>
                  </w:r>
                  <w:r w:rsidRPr="002255AB">
                    <w:rPr>
                      <w:color w:val="000000"/>
                      <w:sz w:val="21"/>
                      <w:szCs w:val="21"/>
                      <w:lang w:val="en-GB"/>
                    </w:rPr>
                    <w:t xml:space="preserve"> </w:t>
                  </w:r>
                  <w:r w:rsidRPr="000F0066">
                    <w:rPr>
                      <w:color w:val="000000"/>
                      <w:sz w:val="16"/>
                      <w:szCs w:val="16"/>
                      <w:lang w:val="en-GB"/>
                    </w:rPr>
                    <w:t>BM6010/ C</w:t>
                  </w:r>
                </w:p>
              </w:tc>
            </w:tr>
            <w:tr w:rsidR="00E34C86" w:rsidRPr="004C4F34"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0F0066" w:rsidRDefault="00E34C86" w:rsidP="00BE1500">
                  <w:pPr>
                    <w:ind w:left="-114"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Bilirubin Auto Direct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8714BB" w:rsidRDefault="00E34C86" w:rsidP="00BE1500">
                  <w:pPr>
                    <w:jc w:val="center"/>
                    <w:rPr>
                      <w:color w:val="000000"/>
                      <w:sz w:val="21"/>
                      <w:szCs w:val="21"/>
                      <w:lang w:val="en-GB"/>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0F0066" w:rsidRDefault="00E34C86" w:rsidP="00BE1500">
                  <w:pPr>
                    <w:ind w:left="-141" w:right="-98"/>
                    <w:rPr>
                      <w:color w:val="000000"/>
                      <w:sz w:val="16"/>
                      <w:szCs w:val="16"/>
                      <w:lang w:val="en-GB"/>
                    </w:rPr>
                  </w:pPr>
                  <w:r w:rsidRPr="000F0066">
                    <w:rPr>
                      <w:color w:val="000000"/>
                      <w:sz w:val="16"/>
                      <w:szCs w:val="16"/>
                      <w:lang w:val="en-GB"/>
                    </w:rPr>
                    <w:t>Reagentii trebuie sa fie compatibili cu analizatorul Bio Majesty JCA BM6010/ C</w:t>
                  </w:r>
                </w:p>
              </w:tc>
            </w:tr>
            <w:tr w:rsidR="00E34C86"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0F0066" w:rsidRDefault="00E34C86" w:rsidP="00BE1500">
                  <w:pPr>
                    <w:ind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Iron</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8714BB" w:rsidRDefault="00E34C86" w:rsidP="00BE1500">
                  <w:pPr>
                    <w:jc w:val="center"/>
                    <w:rPr>
                      <w:color w:val="000000"/>
                      <w:sz w:val="21"/>
                      <w:szCs w:val="21"/>
                      <w:lang w:val="en-GB"/>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8714BB" w:rsidRDefault="00E34C86" w:rsidP="00BE1500">
                  <w:pPr>
                    <w:jc w:val="center"/>
                    <w:rPr>
                      <w:color w:val="000000"/>
                      <w:sz w:val="21"/>
                      <w:szCs w:val="21"/>
                      <w:lang w:val="en-GB"/>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0F0066" w:rsidRDefault="00E34C86" w:rsidP="00BE1500">
                  <w:pPr>
                    <w:ind w:right="-98"/>
                    <w:rPr>
                      <w:color w:val="000000"/>
                      <w:sz w:val="16"/>
                      <w:szCs w:val="16"/>
                      <w:lang w:val="en-GB"/>
                    </w:rPr>
                  </w:pPr>
                  <w:r w:rsidRPr="000F0066">
                    <w:rPr>
                      <w:color w:val="000000"/>
                      <w:sz w:val="16"/>
                      <w:szCs w:val="16"/>
                      <w:lang w:val="en-GB"/>
                    </w:rPr>
                    <w:t>Reagentii trebuie sa fie compatibili cu analizatorul Bio Majesty JCA BM6010/ C</w:t>
                  </w:r>
                </w:p>
              </w:tc>
            </w:tr>
            <w:tr w:rsidR="00E34C86"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0F0066" w:rsidRDefault="00E34C86" w:rsidP="00BE1500">
                  <w:pPr>
                    <w:ind w:left="-114"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HDL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8714BB" w:rsidRDefault="00E34C86" w:rsidP="00BE1500">
                  <w:pPr>
                    <w:jc w:val="center"/>
                    <w:rPr>
                      <w:color w:val="000000"/>
                      <w:sz w:val="21"/>
                      <w:szCs w:val="21"/>
                      <w:lang w:val="en-GB"/>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0F0066" w:rsidRDefault="00E34C86" w:rsidP="00BE1500">
                  <w:pPr>
                    <w:ind w:right="-98"/>
                    <w:rPr>
                      <w:color w:val="000000"/>
                      <w:sz w:val="16"/>
                      <w:szCs w:val="16"/>
                      <w:lang w:val="en-GB"/>
                    </w:rPr>
                  </w:pPr>
                  <w:r w:rsidRPr="000F0066">
                    <w:rPr>
                      <w:color w:val="000000"/>
                      <w:sz w:val="16"/>
                      <w:szCs w:val="16"/>
                      <w:lang w:val="en-GB"/>
                    </w:rPr>
                    <w:t>Reagentii trebuie sa fie compatibili cu analizatorul Bio Majesty JCA BM6010/ C</w:t>
                  </w:r>
                </w:p>
              </w:tc>
            </w:tr>
            <w:tr w:rsidR="00E34C86"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0F0066" w:rsidRDefault="00E34C86" w:rsidP="00BE1500">
                  <w:pPr>
                    <w:ind w:right="-108"/>
                    <w:rPr>
                      <w:color w:val="000000"/>
                      <w:lang w:val="en-GB"/>
                    </w:rPr>
                  </w:pPr>
                  <w:r w:rsidRPr="000F0066">
                    <w:rPr>
                      <w:rStyle w:val="aff"/>
                      <w:color w:val="000000"/>
                      <w:lang w:val="en-GB"/>
                    </w:rPr>
                    <w:t xml:space="preserve">Reagenti pentru analizatorul Bio Majesty </w:t>
                  </w:r>
                  <w:r w:rsidRPr="000F0066">
                    <w:rPr>
                      <w:rStyle w:val="aff"/>
                      <w:color w:val="000000"/>
                      <w:lang w:val="en-GB"/>
                    </w:rPr>
                    <w:lastRenderedPageBreak/>
                    <w:t>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lastRenderedPageBreak/>
                    <w:t>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LDL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6</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022CF" w:rsidRDefault="00E34C86" w:rsidP="00BE1500">
                  <w:pPr>
                    <w:ind w:right="-98"/>
                    <w:rPr>
                      <w:color w:val="000000"/>
                      <w:sz w:val="16"/>
                      <w:szCs w:val="16"/>
                      <w:lang w:val="en-GB"/>
                    </w:rPr>
                  </w:pPr>
                  <w:r w:rsidRPr="002022CF">
                    <w:rPr>
                      <w:color w:val="000000"/>
                      <w:sz w:val="16"/>
                      <w:szCs w:val="16"/>
                      <w:lang w:val="en-GB"/>
                    </w:rPr>
                    <w:t>Reagentii trebuie sa fie compatibili cu analizatorul Bio Majesty JCA BM6010/ C</w:t>
                  </w:r>
                </w:p>
              </w:tc>
            </w:tr>
            <w:tr w:rsidR="00E34C86"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10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10.1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Fosfataza alcalina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022CF" w:rsidRDefault="00E34C86" w:rsidP="00BE1500">
                  <w:pPr>
                    <w:ind w:right="-98"/>
                    <w:rPr>
                      <w:color w:val="000000"/>
                      <w:sz w:val="16"/>
                      <w:szCs w:val="16"/>
                      <w:lang w:val="en-GB"/>
                    </w:rPr>
                  </w:pPr>
                  <w:r w:rsidRPr="002022CF">
                    <w:rPr>
                      <w:color w:val="000000"/>
                      <w:sz w:val="16"/>
                      <w:szCs w:val="16"/>
                      <w:lang w:val="en-GB"/>
                    </w:rPr>
                    <w:t>Reagentii trebuie sa fie compatibili cu analizatorul Bio Majesty JCA BM6010/ C</w:t>
                  </w:r>
                </w:p>
              </w:tc>
            </w:tr>
            <w:tr w:rsidR="00E34C86"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11.1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532E49" w:rsidRDefault="00E34C86" w:rsidP="00BE1500">
                  <w:pPr>
                    <w:rPr>
                      <w:color w:val="000000"/>
                      <w:sz w:val="21"/>
                      <w:szCs w:val="21"/>
                      <w:lang w:val="en-US"/>
                    </w:rPr>
                  </w:pPr>
                  <w:r>
                    <w:rPr>
                      <w:color w:val="000000"/>
                      <w:sz w:val="21"/>
                      <w:szCs w:val="21"/>
                    </w:rPr>
                    <w:t>Calibrator CK-MB</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532E49" w:rsidRDefault="00E34C86" w:rsidP="00BE1500">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532E49" w:rsidRDefault="00E34C86" w:rsidP="00BE1500">
                  <w:pPr>
                    <w:jc w:val="center"/>
                    <w:rPr>
                      <w:color w:val="000000"/>
                      <w:sz w:val="21"/>
                      <w:szCs w:val="21"/>
                      <w:lang w:val="en-US"/>
                    </w:rPr>
                  </w:pPr>
                  <w:r>
                    <w:rPr>
                      <w:color w:val="000000"/>
                      <w:sz w:val="21"/>
                      <w:szCs w:val="21"/>
                      <w:lang w:val="en-US"/>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ind w:right="-98"/>
                    <w:rPr>
                      <w:color w:val="000000"/>
                      <w:sz w:val="16"/>
                      <w:szCs w:val="16"/>
                      <w:lang w:val="en-GB"/>
                    </w:rPr>
                  </w:pPr>
                  <w:r w:rsidRPr="00113B72">
                    <w:rPr>
                      <w:color w:val="000000"/>
                      <w:sz w:val="16"/>
                      <w:szCs w:val="16"/>
                      <w:lang w:val="en-GB"/>
                    </w:rPr>
                    <w:t>Reagentii trebuie sa fie compatibili cu analizatorul Bio Majesty JCA BM6010/ C</w:t>
                  </w:r>
                  <w:r>
                    <w:rPr>
                      <w:color w:val="000000"/>
                      <w:sz w:val="16"/>
                      <w:szCs w:val="16"/>
                      <w:lang w:val="en-GB"/>
                    </w:rPr>
                    <w:t>,</w:t>
                  </w:r>
                </w:p>
                <w:p w:rsidR="00E34C86" w:rsidRPr="002022CF" w:rsidRDefault="00E34C86" w:rsidP="00BE1500">
                  <w:pPr>
                    <w:ind w:right="-98"/>
                    <w:rPr>
                      <w:color w:val="000000"/>
                      <w:sz w:val="16"/>
                      <w:szCs w:val="16"/>
                      <w:lang w:val="en-GB"/>
                    </w:rPr>
                  </w:pPr>
                  <w:r>
                    <w:rPr>
                      <w:color w:val="000000"/>
                      <w:sz w:val="16"/>
                      <w:szCs w:val="16"/>
                      <w:lang w:val="en-GB"/>
                    </w:rPr>
                    <w:t xml:space="preserve">Lichizi, fara dilutie, cu concentratii pentru </w:t>
                  </w:r>
                  <w:r w:rsidRPr="00113B72">
                    <w:rPr>
                      <w:color w:val="000000"/>
                      <w:sz w:val="16"/>
                      <w:szCs w:val="16"/>
                      <w:lang w:val="en-GB"/>
                    </w:rPr>
                    <w:t>Bio Majesty JCA BM6010/ C</w:t>
                  </w:r>
                </w:p>
              </w:tc>
            </w:tr>
            <w:tr w:rsidR="00E34C86"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12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022CF" w:rsidRDefault="00E34C86" w:rsidP="00BE1500">
                  <w:pPr>
                    <w:ind w:right="-108"/>
                    <w:rPr>
                      <w:color w:val="000000"/>
                      <w:lang w:val="en-GB"/>
                    </w:rPr>
                  </w:pPr>
                  <w:r w:rsidRPr="002022CF">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12.1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CK-MB</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8714BB" w:rsidRDefault="00E34C86" w:rsidP="00BE1500">
                  <w:pPr>
                    <w:jc w:val="center"/>
                    <w:rPr>
                      <w:color w:val="000000"/>
                      <w:sz w:val="21"/>
                      <w:szCs w:val="21"/>
                      <w:lang w:val="en-GB"/>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022CF" w:rsidRDefault="00E34C86" w:rsidP="00BE1500">
                  <w:pPr>
                    <w:ind w:right="-98"/>
                    <w:rPr>
                      <w:color w:val="000000"/>
                      <w:sz w:val="16"/>
                      <w:szCs w:val="16"/>
                      <w:lang w:val="en-GB"/>
                    </w:rPr>
                  </w:pPr>
                  <w:r w:rsidRPr="002022CF">
                    <w:rPr>
                      <w:color w:val="000000"/>
                      <w:sz w:val="16"/>
                      <w:szCs w:val="16"/>
                      <w:lang w:val="en-GB"/>
                    </w:rPr>
                    <w:t>Reagentii trebuie sa fie compatibili cu analizatorul Bio Majesty JCA BM6010/ C</w:t>
                  </w:r>
                </w:p>
              </w:tc>
            </w:tr>
            <w:tr w:rsidR="00E34C86"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13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13.1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A-amilaza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5</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022CF" w:rsidRDefault="00E34C86" w:rsidP="00BE1500">
                  <w:pPr>
                    <w:ind w:right="-98"/>
                    <w:rPr>
                      <w:color w:val="000000"/>
                      <w:sz w:val="16"/>
                      <w:szCs w:val="16"/>
                      <w:lang w:val="en-GB"/>
                    </w:rPr>
                  </w:pPr>
                  <w:r w:rsidRPr="002022CF">
                    <w:rPr>
                      <w:color w:val="000000"/>
                      <w:sz w:val="16"/>
                      <w:szCs w:val="16"/>
                      <w:lang w:val="en-GB"/>
                    </w:rPr>
                    <w:t>Reagentii trebuie sa fie compatibili cu analizatorul Bio Majesty JCA BM6010/ C</w:t>
                  </w:r>
                </w:p>
              </w:tc>
            </w:tr>
            <w:tr w:rsidR="00E34C86"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14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022CF" w:rsidRDefault="00E34C86" w:rsidP="00BE1500">
                  <w:pPr>
                    <w:rPr>
                      <w:color w:val="000000"/>
                      <w:lang w:val="en-GB"/>
                    </w:rPr>
                  </w:pPr>
                  <w:r w:rsidRPr="002022CF">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14.1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ALT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DD6042" w:rsidRDefault="00E34C86" w:rsidP="00BE1500">
                  <w:pPr>
                    <w:ind w:right="-98"/>
                    <w:rPr>
                      <w:color w:val="000000"/>
                      <w:sz w:val="16"/>
                      <w:szCs w:val="16"/>
                      <w:lang w:val="en-GB"/>
                    </w:rPr>
                  </w:pPr>
                  <w:r w:rsidRPr="00DD6042">
                    <w:rPr>
                      <w:color w:val="000000"/>
                      <w:sz w:val="16"/>
                      <w:szCs w:val="16"/>
                      <w:lang w:val="en-GB"/>
                    </w:rPr>
                    <w:t>Reagentii trebuie sa fie compatibili cu analizatorul Bio Majesty JCA BM6010/ C</w:t>
                  </w:r>
                </w:p>
              </w:tc>
            </w:tr>
            <w:tr w:rsidR="00E34C86"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15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151497" w:rsidRDefault="00E34C86" w:rsidP="00BE1500">
                  <w:pPr>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15.1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AST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151497" w:rsidRDefault="00E34C86" w:rsidP="00BE1500">
                  <w:pPr>
                    <w:ind w:right="-98"/>
                    <w:rPr>
                      <w:color w:val="000000"/>
                      <w:sz w:val="16"/>
                      <w:szCs w:val="16"/>
                      <w:lang w:val="en-GB"/>
                    </w:rPr>
                  </w:pPr>
                  <w:r w:rsidRPr="00151497">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16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151497" w:rsidRDefault="00E34C86" w:rsidP="00BE1500">
                  <w:pPr>
                    <w:ind w:right="-108"/>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16.1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Creatinin PAP</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151497" w:rsidRDefault="00E34C86" w:rsidP="00BE1500">
                  <w:pPr>
                    <w:ind w:right="-98"/>
                    <w:rPr>
                      <w:color w:val="000000"/>
                      <w:sz w:val="16"/>
                      <w:szCs w:val="16"/>
                      <w:lang w:val="en-GB"/>
                    </w:rPr>
                  </w:pPr>
                  <w:r w:rsidRPr="00151497">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17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151497" w:rsidRDefault="00E34C86" w:rsidP="00BE1500">
                  <w:pPr>
                    <w:ind w:right="-108"/>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17.1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Colesterol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151497" w:rsidRDefault="00E34C86" w:rsidP="00BE1500">
                  <w:pPr>
                    <w:ind w:right="-98"/>
                    <w:rPr>
                      <w:color w:val="000000"/>
                      <w:sz w:val="16"/>
                      <w:szCs w:val="16"/>
                      <w:lang w:val="en-GB"/>
                    </w:rPr>
                  </w:pPr>
                  <w:r w:rsidRPr="00151497">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18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151497" w:rsidRDefault="00E34C86" w:rsidP="00BE1500">
                  <w:pPr>
                    <w:ind w:right="-108"/>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18.1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Glucoza hexokinase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151497" w:rsidRDefault="00E34C86" w:rsidP="00BE1500">
                  <w:pPr>
                    <w:ind w:right="-98"/>
                    <w:rPr>
                      <w:color w:val="000000"/>
                      <w:sz w:val="16"/>
                      <w:szCs w:val="16"/>
                      <w:lang w:val="en-GB"/>
                    </w:rPr>
                  </w:pPr>
                  <w:r w:rsidRPr="00151497">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19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151497" w:rsidRDefault="00E34C86" w:rsidP="00BE1500">
                  <w:pPr>
                    <w:ind w:right="-108"/>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19.1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Lipaza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151497" w:rsidRDefault="00E34C86" w:rsidP="00BE1500">
                  <w:pPr>
                    <w:ind w:right="-98"/>
                    <w:rPr>
                      <w:color w:val="000000"/>
                      <w:sz w:val="16"/>
                      <w:szCs w:val="16"/>
                      <w:lang w:val="en-GB"/>
                    </w:rPr>
                  </w:pPr>
                  <w:r w:rsidRPr="00151497">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lastRenderedPageBreak/>
                    <w:t>20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151497" w:rsidRDefault="00E34C86" w:rsidP="00BE1500">
                  <w:pPr>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20.1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Urea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151497" w:rsidRDefault="00E34C86" w:rsidP="00BE1500">
                  <w:pPr>
                    <w:ind w:right="-98"/>
                    <w:rPr>
                      <w:color w:val="000000"/>
                      <w:sz w:val="16"/>
                      <w:szCs w:val="16"/>
                      <w:lang w:val="en-GB"/>
                    </w:rPr>
                  </w:pPr>
                  <w:r w:rsidRPr="00151497">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21.1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GGTP</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151497" w:rsidRDefault="00E34C86" w:rsidP="00BE1500">
                  <w:pPr>
                    <w:ind w:right="-98"/>
                    <w:rPr>
                      <w:color w:val="000000"/>
                      <w:sz w:val="16"/>
                      <w:szCs w:val="16"/>
                      <w:lang w:val="en-GB"/>
                    </w:rPr>
                  </w:pPr>
                  <w:r w:rsidRPr="00151497">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22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151497" w:rsidRDefault="00E34C86" w:rsidP="00BE1500">
                  <w:pPr>
                    <w:ind w:right="-108"/>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22.1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Albumin</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23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23.1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Albumin în urină</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8714BB" w:rsidRDefault="00E34C86" w:rsidP="00BE1500">
                  <w:pPr>
                    <w:jc w:val="center"/>
                    <w:rPr>
                      <w:color w:val="000000"/>
                      <w:sz w:val="21"/>
                      <w:szCs w:val="21"/>
                      <w:lang w:val="en-GB"/>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24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24.1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Total Proteina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1</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25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ind w:right="-108"/>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25.1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Calciu Phosphonazo ambalaj standard,</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1</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26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ind w:right="-108"/>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26.1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ind w:left="-114" w:right="-108" w:firstLine="114"/>
                    <w:rPr>
                      <w:color w:val="000000"/>
                      <w:lang w:val="en-GB"/>
                    </w:rPr>
                  </w:pPr>
                  <w:r w:rsidRPr="00FD3946">
                    <w:rPr>
                      <w:color w:val="000000"/>
                      <w:lang w:val="en-GB"/>
                    </w:rPr>
                    <w:t>Reumatoid Factor calibrator set de la 5 pna la 8 concentratii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187C37" w:rsidRDefault="00E34C86" w:rsidP="00BE1500">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05016" w:rsidRDefault="00E34C86" w:rsidP="00BE1500">
                  <w:pPr>
                    <w:jc w:val="center"/>
                    <w:rPr>
                      <w:color w:val="000000"/>
                      <w:sz w:val="21"/>
                      <w:szCs w:val="21"/>
                      <w:lang w:val="en-US"/>
                    </w:rPr>
                  </w:pPr>
                  <w:r>
                    <w:rPr>
                      <w:color w:val="000000"/>
                      <w:sz w:val="21"/>
                      <w:szCs w:val="21"/>
                      <w:lang w:val="en-US"/>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ind w:right="-98"/>
                    <w:rPr>
                      <w:color w:val="000000"/>
                      <w:sz w:val="16"/>
                      <w:szCs w:val="16"/>
                      <w:lang w:val="en-GB"/>
                    </w:rPr>
                  </w:pPr>
                  <w:r w:rsidRPr="00113B72">
                    <w:rPr>
                      <w:color w:val="000000"/>
                      <w:sz w:val="16"/>
                      <w:szCs w:val="16"/>
                      <w:lang w:val="en-GB"/>
                    </w:rPr>
                    <w:t>Reagentii trebuie sa fie compatibili cu analizatorul Bio Majesty JCA BM6010/ C</w:t>
                  </w:r>
                  <w:r>
                    <w:rPr>
                      <w:color w:val="000000"/>
                      <w:sz w:val="16"/>
                      <w:szCs w:val="16"/>
                      <w:lang w:val="en-GB"/>
                    </w:rPr>
                    <w:t>,</w:t>
                  </w:r>
                </w:p>
                <w:p w:rsidR="00E34C86" w:rsidRPr="00FD3946" w:rsidRDefault="00E34C86" w:rsidP="00BE1500">
                  <w:pPr>
                    <w:ind w:right="-98"/>
                    <w:rPr>
                      <w:color w:val="000000"/>
                      <w:sz w:val="16"/>
                      <w:szCs w:val="16"/>
                      <w:lang w:val="en-GB"/>
                    </w:rPr>
                  </w:pPr>
                  <w:r>
                    <w:rPr>
                      <w:color w:val="000000"/>
                      <w:sz w:val="16"/>
                      <w:szCs w:val="16"/>
                      <w:lang w:val="en-GB"/>
                    </w:rPr>
                    <w:t xml:space="preserve">Lichizi, fara dilutie, cu concentratii pentru </w:t>
                  </w:r>
                  <w:r w:rsidRPr="00113B72">
                    <w:rPr>
                      <w:color w:val="000000"/>
                      <w:sz w:val="16"/>
                      <w:szCs w:val="16"/>
                      <w:lang w:val="en-GB"/>
                    </w:rPr>
                    <w:t>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27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27.1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394922" w:rsidRDefault="00E34C86" w:rsidP="00BE1500">
                  <w:pPr>
                    <w:rPr>
                      <w:color w:val="000000"/>
                      <w:sz w:val="21"/>
                      <w:szCs w:val="21"/>
                      <w:lang w:val="en-GB"/>
                    </w:rPr>
                  </w:pPr>
                  <w:r>
                    <w:rPr>
                      <w:color w:val="000000"/>
                      <w:sz w:val="21"/>
                      <w:szCs w:val="21"/>
                    </w:rPr>
                    <w:t>IgG</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28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28.1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r>
                    <w:rPr>
                      <w:color w:val="000000"/>
                      <w:sz w:val="21"/>
                      <w:szCs w:val="21"/>
                    </w:rPr>
                    <w:t>IgA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29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29.1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IgM</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30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rPr>
                      <w:color w:val="000000"/>
                      <w:lang w:val="en-GB"/>
                    </w:rPr>
                  </w:pPr>
                  <w:r w:rsidRPr="00FD3946">
                    <w:rPr>
                      <w:rStyle w:val="aff"/>
                      <w:color w:val="000000"/>
                      <w:lang w:val="en-GB"/>
                    </w:rPr>
                    <w:t xml:space="preserve">Reagenti pentru analizatorul Bio Majesty </w:t>
                  </w:r>
                  <w:r w:rsidRPr="00FD3946">
                    <w:rPr>
                      <w:rStyle w:val="aff"/>
                      <w:color w:val="000000"/>
                      <w:lang w:val="en-GB"/>
                    </w:rPr>
                    <w:lastRenderedPageBreak/>
                    <w:t>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lastRenderedPageBreak/>
                    <w:t>30.1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394922" w:rsidRDefault="00E34C86" w:rsidP="00BE1500">
                  <w:pPr>
                    <w:ind w:left="-114" w:right="-108"/>
                    <w:rPr>
                      <w:color w:val="000000"/>
                      <w:sz w:val="21"/>
                      <w:szCs w:val="21"/>
                      <w:lang w:val="en-GB"/>
                    </w:rPr>
                  </w:pPr>
                  <w:r w:rsidRPr="002255AB">
                    <w:rPr>
                      <w:color w:val="000000"/>
                      <w:sz w:val="21"/>
                      <w:szCs w:val="21"/>
                      <w:lang w:val="en-GB"/>
                    </w:rPr>
                    <w:t>IgA, IgG, IgM calibrator set de la 5 concentratii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187C37" w:rsidRDefault="00E34C86" w:rsidP="00BE1500">
                  <w:pPr>
                    <w:jc w:val="center"/>
                    <w:rPr>
                      <w:color w:val="000000"/>
                      <w:sz w:val="21"/>
                      <w:szCs w:val="21"/>
                      <w:lang w:val="en-US"/>
                    </w:rPr>
                  </w:pPr>
                  <w:r>
                    <w:rPr>
                      <w:color w:val="000000"/>
                      <w:sz w:val="21"/>
                      <w:szCs w:val="21"/>
                      <w:lang w:val="en-US"/>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lichizi cu concentratii predefinite, fara dilutie</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394922" w:rsidRDefault="00E34C86" w:rsidP="00BE1500">
                  <w:pPr>
                    <w:rPr>
                      <w:color w:val="000000"/>
                      <w:sz w:val="21"/>
                      <w:szCs w:val="21"/>
                      <w:lang w:val="en-GB"/>
                    </w:rPr>
                  </w:pPr>
                  <w:r>
                    <w:rPr>
                      <w:color w:val="000000"/>
                      <w:sz w:val="21"/>
                      <w:szCs w:val="21"/>
                    </w:rPr>
                    <w:t>CK-NAK</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32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r>
                    <w:rPr>
                      <w:color w:val="000000"/>
                      <w:sz w:val="21"/>
                      <w:szCs w:val="21"/>
                    </w:rPr>
                    <w:t>C3</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8714BB" w:rsidRDefault="00E34C86" w:rsidP="00BE1500">
                  <w:pPr>
                    <w:jc w:val="center"/>
                    <w:rPr>
                      <w:color w:val="000000"/>
                      <w:sz w:val="21"/>
                      <w:szCs w:val="21"/>
                      <w:lang w:val="en-GB"/>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33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C</w:t>
                  </w:r>
                  <w:r w:rsidRPr="000764A8">
                    <w:rPr>
                      <w:color w:val="000000"/>
                      <w:sz w:val="21"/>
                      <w:szCs w:val="21"/>
                    </w:rPr>
                    <w:t>4</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8714BB" w:rsidRDefault="00E34C86" w:rsidP="00BE1500">
                  <w:pPr>
                    <w:jc w:val="center"/>
                    <w:rPr>
                      <w:color w:val="000000"/>
                      <w:sz w:val="21"/>
                      <w:szCs w:val="21"/>
                      <w:lang w:val="en-GB"/>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34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LDH</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8714BB" w:rsidRDefault="00E34C86" w:rsidP="00BE1500">
                  <w:pPr>
                    <w:jc w:val="center"/>
                    <w:rPr>
                      <w:color w:val="000000"/>
                      <w:sz w:val="21"/>
                      <w:szCs w:val="21"/>
                      <w:lang w:val="en-GB"/>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35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Pancreatic Amilase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36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ind w:right="-250"/>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187C37" w:rsidRDefault="00E34C86" w:rsidP="00BE1500">
                  <w:pPr>
                    <w:rPr>
                      <w:color w:val="000000"/>
                      <w:sz w:val="21"/>
                      <w:szCs w:val="21"/>
                      <w:lang w:val="en-US"/>
                    </w:rPr>
                  </w:pPr>
                  <w:r w:rsidRPr="00187C37">
                    <w:rPr>
                      <w:color w:val="000000"/>
                      <w:sz w:val="21"/>
                      <w:szCs w:val="21"/>
                      <w:lang w:val="en-US"/>
                    </w:rPr>
                    <w:t>Calibrator pentru C3, C4</w:t>
                  </w:r>
                  <w:r>
                    <w:rPr>
                      <w:color w:val="000000"/>
                      <w:sz w:val="21"/>
                      <w:szCs w:val="21"/>
                      <w:lang w:val="en-US"/>
                    </w:rPr>
                    <w:t xml:space="preserve"> de la 5 concentratii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187C37" w:rsidRDefault="00E34C86" w:rsidP="00BE1500">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187C37" w:rsidRDefault="00E34C86" w:rsidP="00BE1500">
                  <w:pPr>
                    <w:jc w:val="center"/>
                    <w:rPr>
                      <w:color w:val="000000"/>
                      <w:sz w:val="21"/>
                      <w:szCs w:val="21"/>
                      <w:lang w:val="en-US"/>
                    </w:rPr>
                  </w:pPr>
                  <w:r>
                    <w:rPr>
                      <w:color w:val="000000"/>
                      <w:sz w:val="21"/>
                      <w:szCs w:val="21"/>
                      <w:lang w:val="en-US"/>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FD3946" w:rsidRDefault="00E34C86" w:rsidP="00BE1500">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37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C97E56" w:rsidRDefault="00E34C86" w:rsidP="00BE1500">
                  <w:pPr>
                    <w:rPr>
                      <w:color w:val="000000"/>
                      <w:lang w:val="en-GB"/>
                    </w:rPr>
                  </w:pPr>
                  <w:r w:rsidRPr="00C97E5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rPr>
                      <w:color w:val="000000"/>
                      <w:sz w:val="21"/>
                      <w:szCs w:val="21"/>
                    </w:rPr>
                  </w:pPr>
                  <w:r>
                    <w:rPr>
                      <w:color w:val="000000"/>
                      <w:sz w:val="21"/>
                      <w:szCs w:val="21"/>
                    </w:rPr>
                    <w:t>Factorul Reumatoid</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C97E56" w:rsidRDefault="00E34C86" w:rsidP="00BE1500">
                  <w:pPr>
                    <w:ind w:right="-98"/>
                    <w:rPr>
                      <w:color w:val="000000"/>
                      <w:sz w:val="16"/>
                      <w:szCs w:val="16"/>
                      <w:lang w:val="en-GB"/>
                    </w:rPr>
                  </w:pPr>
                  <w:r w:rsidRPr="00C97E56">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38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C97E56" w:rsidRDefault="00E34C86" w:rsidP="00BE1500">
                  <w:pPr>
                    <w:rPr>
                      <w:color w:val="000000"/>
                      <w:lang w:val="en-GB"/>
                    </w:rPr>
                  </w:pPr>
                  <w:r w:rsidRPr="00C97E5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Pr="00C97E56" w:rsidRDefault="00E34C86" w:rsidP="00BE1500">
                  <w:pPr>
                    <w:jc w:val="center"/>
                    <w:rPr>
                      <w:color w:val="FF0000"/>
                      <w:sz w:val="21"/>
                      <w:szCs w:val="21"/>
                    </w:rPr>
                  </w:pPr>
                  <w:r w:rsidRPr="00C97E56">
                    <w:rPr>
                      <w:color w:val="FF0000"/>
                      <w:sz w:val="21"/>
                      <w:szCs w:val="21"/>
                    </w:rPr>
                    <w:t>38.1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Pr="00C97E56" w:rsidRDefault="00E34C86" w:rsidP="00BE1500">
                  <w:pPr>
                    <w:jc w:val="center"/>
                    <w:rPr>
                      <w:color w:val="FF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C97E56" w:rsidRDefault="00E34C86" w:rsidP="00BE1500">
                  <w:pPr>
                    <w:rPr>
                      <w:color w:val="FF0000"/>
                      <w:sz w:val="21"/>
                      <w:szCs w:val="21"/>
                    </w:rPr>
                  </w:pPr>
                  <w:r>
                    <w:rPr>
                      <w:color w:val="000000"/>
                      <w:sz w:val="21"/>
                      <w:szCs w:val="21"/>
                    </w:rPr>
                    <w:t>Uric Acid TOOS</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C97E56" w:rsidRDefault="00E34C86" w:rsidP="00BE1500">
                  <w:pPr>
                    <w:jc w:val="center"/>
                    <w:rPr>
                      <w:color w:val="FF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8714BB" w:rsidRDefault="00E34C86" w:rsidP="00BE1500">
                  <w:pPr>
                    <w:jc w:val="center"/>
                    <w:rPr>
                      <w:color w:val="FF0000"/>
                      <w:sz w:val="21"/>
                      <w:szCs w:val="21"/>
                      <w:lang w:val="en-GB"/>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FE3182" w:rsidRDefault="00E34C86" w:rsidP="00BE1500">
                  <w:pPr>
                    <w:ind w:right="-98"/>
                    <w:rPr>
                      <w:color w:val="FF0000"/>
                      <w:sz w:val="16"/>
                      <w:szCs w:val="16"/>
                      <w:lang w:val="en-GB"/>
                    </w:rPr>
                  </w:pPr>
                  <w:r w:rsidRPr="00FE3182">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39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FE3182" w:rsidRDefault="00E34C86" w:rsidP="00BE1500">
                  <w:pPr>
                    <w:rPr>
                      <w:color w:val="000000"/>
                      <w:lang w:val="en-GB"/>
                    </w:rPr>
                  </w:pPr>
                  <w:r w:rsidRPr="00FE3182">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FE3182" w:rsidRDefault="00E34C86" w:rsidP="00BE1500">
                  <w:pPr>
                    <w:rPr>
                      <w:color w:val="000000"/>
                      <w:sz w:val="21"/>
                      <w:szCs w:val="21"/>
                      <w:lang w:val="en-GB"/>
                    </w:rPr>
                  </w:pPr>
                  <w:r w:rsidRPr="002255AB">
                    <w:rPr>
                      <w:color w:val="000000"/>
                      <w:sz w:val="21"/>
                      <w:szCs w:val="21"/>
                      <w:lang w:val="en-GB"/>
                    </w:rPr>
                    <w:t>Albumin în urină calibrator set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77318E" w:rsidRDefault="00E34C86" w:rsidP="00BE1500">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77318E" w:rsidRDefault="00E34C86" w:rsidP="00BE1500">
                  <w:pPr>
                    <w:jc w:val="center"/>
                    <w:rPr>
                      <w:color w:val="000000"/>
                      <w:sz w:val="21"/>
                      <w:szCs w:val="21"/>
                      <w:lang w:val="en-US"/>
                    </w:rPr>
                  </w:pPr>
                  <w:r>
                    <w:rPr>
                      <w:color w:val="000000"/>
                      <w:sz w:val="21"/>
                      <w:szCs w:val="21"/>
                      <w:lang w:val="en-US"/>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FE3182" w:rsidRDefault="00E34C86" w:rsidP="00BE1500">
                  <w:pPr>
                    <w:ind w:right="-98"/>
                    <w:rPr>
                      <w:color w:val="000000"/>
                      <w:sz w:val="16"/>
                      <w:szCs w:val="16"/>
                      <w:lang w:val="en-GB"/>
                    </w:rPr>
                  </w:pPr>
                  <w:r w:rsidRPr="00FE3182">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40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DB6369" w:rsidRDefault="00E34C86" w:rsidP="00BE1500">
                  <w:pPr>
                    <w:rPr>
                      <w:color w:val="000000"/>
                      <w:lang w:val="en-GB"/>
                    </w:rPr>
                  </w:pPr>
                  <w:r w:rsidRPr="00DB6369">
                    <w:rPr>
                      <w:rStyle w:val="aff"/>
                      <w:color w:val="000000"/>
                      <w:lang w:val="en-GB"/>
                    </w:rPr>
                    <w:t xml:space="preserve">Reagenti pentru analizatorul Bio Majesty </w:t>
                  </w:r>
                  <w:r w:rsidRPr="00DB6369">
                    <w:rPr>
                      <w:rStyle w:val="aff"/>
                      <w:color w:val="000000"/>
                      <w:lang w:val="en-GB"/>
                    </w:rPr>
                    <w:lastRenderedPageBreak/>
                    <w:t>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lastRenderedPageBreak/>
                    <w:t>40.1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394922" w:rsidRDefault="00E34C86" w:rsidP="00BE1500">
                  <w:pPr>
                    <w:rPr>
                      <w:color w:val="000000"/>
                      <w:sz w:val="21"/>
                      <w:szCs w:val="21"/>
                      <w:lang w:val="en-GB"/>
                    </w:rPr>
                  </w:pPr>
                  <w:r>
                    <w:rPr>
                      <w:color w:val="000000"/>
                      <w:sz w:val="21"/>
                      <w:szCs w:val="21"/>
                    </w:rPr>
                    <w:t>Calibrator Lipide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77318E" w:rsidRDefault="00E34C86" w:rsidP="00BE1500">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77318E" w:rsidRDefault="00E34C86" w:rsidP="00BE1500">
                  <w:pPr>
                    <w:jc w:val="center"/>
                    <w:rPr>
                      <w:color w:val="000000"/>
                      <w:sz w:val="21"/>
                      <w:szCs w:val="21"/>
                      <w:lang w:val="en-US"/>
                    </w:rPr>
                  </w:pPr>
                  <w:r>
                    <w:rPr>
                      <w:color w:val="000000"/>
                      <w:sz w:val="21"/>
                      <w:szCs w:val="21"/>
                      <w:lang w:val="en-US"/>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DB6369" w:rsidRDefault="00E34C86" w:rsidP="00BE1500">
                  <w:pPr>
                    <w:ind w:right="-98"/>
                    <w:rPr>
                      <w:color w:val="000000"/>
                      <w:sz w:val="16"/>
                      <w:szCs w:val="16"/>
                      <w:lang w:val="en-GB"/>
                    </w:rPr>
                  </w:pPr>
                  <w:r w:rsidRPr="00DB6369">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DB6369" w:rsidRDefault="00E34C86" w:rsidP="00BE1500">
                  <w:pPr>
                    <w:rPr>
                      <w:color w:val="000000"/>
                      <w:lang w:val="en-GB"/>
                    </w:rPr>
                  </w:pPr>
                  <w:r w:rsidRPr="00DB6369">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41.1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DB6369" w:rsidRDefault="00E34C86" w:rsidP="00BE1500">
                  <w:pPr>
                    <w:ind w:left="-114" w:right="-108"/>
                    <w:rPr>
                      <w:color w:val="000000"/>
                      <w:sz w:val="18"/>
                      <w:szCs w:val="18"/>
                      <w:lang w:val="en-GB"/>
                    </w:rPr>
                  </w:pPr>
                  <w:r w:rsidRPr="00DB6369">
                    <w:rPr>
                      <w:color w:val="000000"/>
                      <w:sz w:val="18"/>
                      <w:szCs w:val="18"/>
                      <w:lang w:val="en-GB"/>
                    </w:rPr>
                    <w:t>Multicalibrator Universal p/u toţi parametrii biochimici inclusiv dozarea fermentilor (ALAT,</w:t>
                  </w:r>
                  <w:r>
                    <w:rPr>
                      <w:color w:val="000000"/>
                      <w:sz w:val="18"/>
                      <w:szCs w:val="18"/>
                      <w:lang w:val="en-GB"/>
                    </w:rPr>
                    <w:t xml:space="preserve"> </w:t>
                  </w:r>
                  <w:r w:rsidRPr="00DB6369">
                    <w:rPr>
                      <w:color w:val="000000"/>
                      <w:sz w:val="18"/>
                      <w:szCs w:val="18"/>
                      <w:lang w:val="en-GB"/>
                    </w:rPr>
                    <w:t>ASAT, Amilaza, Lipaza, Amilaza Pancreatica, CK-NAC, CK-MB, GLDH, alfa-HBDH,)</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77318E" w:rsidRDefault="00E34C86" w:rsidP="00BE1500">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77318E" w:rsidRDefault="00E34C86" w:rsidP="00BE1500">
                  <w:pPr>
                    <w:jc w:val="center"/>
                    <w:rPr>
                      <w:color w:val="000000"/>
                      <w:sz w:val="21"/>
                      <w:szCs w:val="21"/>
                      <w:lang w:val="en-US"/>
                    </w:rPr>
                  </w:pPr>
                  <w:r>
                    <w:rPr>
                      <w:color w:val="000000"/>
                      <w:sz w:val="21"/>
                      <w:szCs w:val="21"/>
                      <w:lang w:val="en-US"/>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DB6369" w:rsidRDefault="00E34C86" w:rsidP="00BE1500">
                  <w:pPr>
                    <w:ind w:right="-98"/>
                    <w:rPr>
                      <w:color w:val="000000"/>
                      <w:sz w:val="16"/>
                      <w:szCs w:val="16"/>
                      <w:lang w:val="en-GB"/>
                    </w:rPr>
                  </w:pPr>
                  <w:r w:rsidRPr="00DB6369">
                    <w:rPr>
                      <w:color w:val="000000"/>
                      <w:sz w:val="16"/>
                      <w:szCs w:val="16"/>
                      <w:lang w:val="en-GB"/>
                    </w:rPr>
                    <w:t>Reagentii trebuie sa fie compatibili cu analizatorul Bio Majesty JCA BM6010/ C</w:t>
                  </w:r>
                  <w:r>
                    <w:rPr>
                      <w:color w:val="000000"/>
                      <w:sz w:val="16"/>
                      <w:szCs w:val="16"/>
                      <w:lang w:val="en-GB"/>
                    </w:rPr>
                    <w:t>, cu concentratii pentru Bio Magesty</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42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DB6369" w:rsidRDefault="00E34C86" w:rsidP="00BE1500">
                  <w:pPr>
                    <w:rPr>
                      <w:color w:val="000000"/>
                      <w:lang w:val="en-GB"/>
                    </w:rPr>
                  </w:pPr>
                  <w:r w:rsidRPr="00DB6369">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42.1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394922" w:rsidRDefault="00E34C86" w:rsidP="00BE1500">
                  <w:pPr>
                    <w:rPr>
                      <w:color w:val="000000"/>
                      <w:sz w:val="21"/>
                      <w:szCs w:val="21"/>
                      <w:lang w:val="en-GB"/>
                    </w:rPr>
                  </w:pPr>
                  <w:r>
                    <w:rPr>
                      <w:color w:val="000000"/>
                      <w:sz w:val="21"/>
                      <w:szCs w:val="21"/>
                    </w:rPr>
                    <w:t>Control Normal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77318E" w:rsidRDefault="00E34C86" w:rsidP="00BE1500">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77318E" w:rsidRDefault="00E34C86" w:rsidP="00BE1500">
                  <w:pPr>
                    <w:jc w:val="center"/>
                    <w:rPr>
                      <w:color w:val="000000"/>
                      <w:sz w:val="21"/>
                      <w:szCs w:val="21"/>
                      <w:lang w:val="en-US"/>
                    </w:rPr>
                  </w:pPr>
                  <w:r>
                    <w:rPr>
                      <w:color w:val="000000"/>
                      <w:sz w:val="21"/>
                      <w:szCs w:val="21"/>
                      <w:lang w:val="en-US"/>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DB6369" w:rsidRDefault="00E34C86" w:rsidP="00BE1500">
                  <w:pPr>
                    <w:ind w:right="-98"/>
                    <w:rPr>
                      <w:color w:val="000000"/>
                      <w:sz w:val="16"/>
                      <w:szCs w:val="16"/>
                      <w:lang w:val="en-GB"/>
                    </w:rPr>
                  </w:pPr>
                  <w:r w:rsidRPr="00DB6369">
                    <w:rPr>
                      <w:color w:val="000000"/>
                      <w:sz w:val="16"/>
                      <w:szCs w:val="16"/>
                      <w:lang w:val="en-GB"/>
                    </w:rPr>
                    <w:t>Reagentii trebuie sa fie compatibili cu analizatorul Bio Majesty JCA BM6010/ C</w:t>
                  </w:r>
                  <w:r>
                    <w:rPr>
                      <w:color w:val="000000"/>
                      <w:sz w:val="16"/>
                      <w:szCs w:val="16"/>
                      <w:lang w:val="en-GB"/>
                    </w:rPr>
                    <w:t>, cu valori pe toti parametrii din oferta, pentru analizorul BioMajesty</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43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DB6369" w:rsidRDefault="00E34C86" w:rsidP="00BE1500">
                  <w:pPr>
                    <w:rPr>
                      <w:color w:val="000000"/>
                      <w:lang w:val="en-GB"/>
                    </w:rPr>
                  </w:pPr>
                  <w:r w:rsidRPr="00DB6369">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43.1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394922" w:rsidRDefault="00E34C86" w:rsidP="00BE1500">
                  <w:pPr>
                    <w:rPr>
                      <w:color w:val="000000"/>
                      <w:sz w:val="21"/>
                      <w:szCs w:val="21"/>
                      <w:lang w:val="en-GB"/>
                    </w:rPr>
                  </w:pPr>
                  <w:r>
                    <w:rPr>
                      <w:color w:val="000000"/>
                      <w:sz w:val="21"/>
                      <w:szCs w:val="21"/>
                    </w:rPr>
                    <w:t>Control Patologic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77318E" w:rsidRDefault="00E34C86" w:rsidP="00BE1500">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77318E" w:rsidRDefault="00E34C86" w:rsidP="00BE1500">
                  <w:pPr>
                    <w:jc w:val="center"/>
                    <w:rPr>
                      <w:color w:val="000000"/>
                      <w:sz w:val="21"/>
                      <w:szCs w:val="21"/>
                      <w:lang w:val="en-US"/>
                    </w:rPr>
                  </w:pPr>
                  <w:r>
                    <w:rPr>
                      <w:color w:val="000000"/>
                      <w:sz w:val="21"/>
                      <w:szCs w:val="21"/>
                      <w:lang w:val="en-US"/>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DB6369" w:rsidRDefault="00E34C86" w:rsidP="00BE1500">
                  <w:pPr>
                    <w:ind w:right="-98"/>
                    <w:rPr>
                      <w:color w:val="000000"/>
                      <w:sz w:val="16"/>
                      <w:szCs w:val="16"/>
                      <w:lang w:val="en-GB"/>
                    </w:rPr>
                  </w:pPr>
                  <w:r w:rsidRPr="00DB6369">
                    <w:rPr>
                      <w:color w:val="000000"/>
                      <w:sz w:val="16"/>
                      <w:szCs w:val="16"/>
                      <w:lang w:val="en-GB"/>
                    </w:rPr>
                    <w:t>Reagentii trebuie sa fie compatibili cu analizatorul Bio Majesty JCA BM6010/ C</w:t>
                  </w:r>
                  <w:r>
                    <w:rPr>
                      <w:color w:val="000000"/>
                      <w:sz w:val="16"/>
                      <w:szCs w:val="16"/>
                      <w:lang w:val="en-GB"/>
                    </w:rPr>
                    <w:t xml:space="preserve"> cu valori pe toti parametrii din oferta, pentru analizorul BioMajesty</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44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DB6369" w:rsidRDefault="00E34C86" w:rsidP="00BE1500">
                  <w:pPr>
                    <w:rPr>
                      <w:color w:val="000000"/>
                      <w:lang w:val="en-GB"/>
                    </w:rPr>
                  </w:pPr>
                  <w:r w:rsidRPr="00DB6369">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44.1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394922" w:rsidRDefault="00E34C86" w:rsidP="00BE1500">
                  <w:pPr>
                    <w:rPr>
                      <w:color w:val="000000"/>
                      <w:sz w:val="21"/>
                      <w:szCs w:val="21"/>
                      <w:lang w:val="en-GB"/>
                    </w:rPr>
                  </w:pPr>
                  <w:r>
                    <w:rPr>
                      <w:color w:val="000000"/>
                      <w:sz w:val="21"/>
                      <w:szCs w:val="21"/>
                    </w:rPr>
                    <w:t>Control Plasmaproteine Normal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77318E" w:rsidRDefault="00E34C86" w:rsidP="00BE1500">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77318E" w:rsidRDefault="00E34C86" w:rsidP="00BE1500">
                  <w:pPr>
                    <w:jc w:val="center"/>
                    <w:rPr>
                      <w:color w:val="000000"/>
                      <w:sz w:val="21"/>
                      <w:szCs w:val="21"/>
                      <w:lang w:val="en-US"/>
                    </w:rPr>
                  </w:pPr>
                  <w:r>
                    <w:rPr>
                      <w:color w:val="000000"/>
                      <w:sz w:val="21"/>
                      <w:szCs w:val="21"/>
                      <w:lang w:val="en-US"/>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DB6369" w:rsidRDefault="00E34C86" w:rsidP="00BE1500">
                  <w:pPr>
                    <w:ind w:right="-98"/>
                    <w:rPr>
                      <w:color w:val="000000"/>
                      <w:sz w:val="16"/>
                      <w:szCs w:val="16"/>
                      <w:lang w:val="en-GB"/>
                    </w:rPr>
                  </w:pPr>
                  <w:r w:rsidRPr="00DB6369">
                    <w:rPr>
                      <w:color w:val="000000"/>
                      <w:sz w:val="16"/>
                      <w:szCs w:val="16"/>
                      <w:lang w:val="en-GB"/>
                    </w:rPr>
                    <w:t>Reagentii trebuie sa fie compatibili cu analizatorul Bio Majesty JCA BM6010/ C</w:t>
                  </w:r>
                  <w:r>
                    <w:rPr>
                      <w:color w:val="000000"/>
                      <w:sz w:val="16"/>
                      <w:szCs w:val="16"/>
                      <w:lang w:val="en-GB"/>
                    </w:rPr>
                    <w:t xml:space="preserve"> cu valori pe toti parametrii din oferta, pentru analizorul BioMajesty</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45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DB6369" w:rsidRDefault="00E34C86" w:rsidP="00BE1500">
                  <w:pPr>
                    <w:rPr>
                      <w:color w:val="000000"/>
                      <w:lang w:val="en-GB"/>
                    </w:rPr>
                  </w:pPr>
                  <w:r w:rsidRPr="00DB6369">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45.1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r>
                    <w:rPr>
                      <w:color w:val="000000"/>
                      <w:sz w:val="21"/>
                      <w:szCs w:val="21"/>
                    </w:rPr>
                    <w:t>Control Plasmaproteine Patologic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Mililitru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12.00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DB6369" w:rsidRDefault="00E34C86" w:rsidP="00BE1500">
                  <w:pPr>
                    <w:ind w:right="-98"/>
                    <w:rPr>
                      <w:color w:val="000000"/>
                      <w:sz w:val="16"/>
                      <w:szCs w:val="16"/>
                      <w:lang w:val="en-GB"/>
                    </w:rPr>
                  </w:pPr>
                  <w:r w:rsidRPr="00DB6369">
                    <w:rPr>
                      <w:color w:val="000000"/>
                      <w:sz w:val="16"/>
                      <w:szCs w:val="16"/>
                      <w:lang w:val="en-GB"/>
                    </w:rPr>
                    <w:t>Reagentii trebuie sa fie compatibili cu analizatorul Bio Majesty JCA BM6010/ C</w:t>
                  </w:r>
                  <w:r>
                    <w:rPr>
                      <w:color w:val="000000"/>
                      <w:sz w:val="16"/>
                      <w:szCs w:val="16"/>
                      <w:lang w:val="en-GB"/>
                    </w:rPr>
                    <w:t xml:space="preserve"> cu valori pe toti parametrii din oferta, pentru analizorul BioMajesty</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46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DB6369" w:rsidRDefault="00E34C86" w:rsidP="00BE1500">
                  <w:pPr>
                    <w:rPr>
                      <w:color w:val="000000"/>
                      <w:lang w:val="en-GB"/>
                    </w:rPr>
                  </w:pPr>
                  <w:r w:rsidRPr="00DB6369">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46.1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AC4E6A" w:rsidRDefault="00E34C86" w:rsidP="00BE1500">
                  <w:pPr>
                    <w:rPr>
                      <w:color w:val="70AD47" w:themeColor="accent6"/>
                      <w:sz w:val="21"/>
                      <w:szCs w:val="21"/>
                      <w:lang w:val="en-GB"/>
                    </w:rPr>
                  </w:pPr>
                  <w:r w:rsidRPr="00AC4E6A">
                    <w:rPr>
                      <w:color w:val="70AD47" w:themeColor="accent6"/>
                      <w:sz w:val="21"/>
                      <w:szCs w:val="21"/>
                    </w:rPr>
                    <w:t>CRP high sensivity</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8714BB" w:rsidRDefault="00E34C86" w:rsidP="00BE1500">
                  <w:pPr>
                    <w:jc w:val="center"/>
                    <w:rPr>
                      <w:color w:val="000000"/>
                      <w:sz w:val="21"/>
                      <w:szCs w:val="21"/>
                      <w:lang w:val="en-GB"/>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DB6369" w:rsidRDefault="00E34C86" w:rsidP="00BE1500">
                  <w:pPr>
                    <w:ind w:right="-98"/>
                    <w:rPr>
                      <w:color w:val="000000"/>
                      <w:sz w:val="16"/>
                      <w:szCs w:val="16"/>
                      <w:lang w:val="en-GB"/>
                    </w:rPr>
                  </w:pPr>
                  <w:r w:rsidRPr="00DB6369">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47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DB6369" w:rsidRDefault="00E34C86" w:rsidP="00BE1500">
                  <w:pPr>
                    <w:rPr>
                      <w:color w:val="000000"/>
                      <w:lang w:val="en-GB"/>
                    </w:rPr>
                  </w:pPr>
                  <w:r w:rsidRPr="00DB6369">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47.1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394922" w:rsidRDefault="00E34C86" w:rsidP="00BE1500">
                  <w:pPr>
                    <w:rPr>
                      <w:color w:val="000000"/>
                      <w:sz w:val="21"/>
                      <w:szCs w:val="21"/>
                      <w:lang w:val="en-GB"/>
                    </w:rPr>
                  </w:pPr>
                  <w:r>
                    <w:rPr>
                      <w:color w:val="000000"/>
                      <w:sz w:val="21"/>
                      <w:szCs w:val="21"/>
                    </w:rPr>
                    <w:t>Calibrator CRP high sensivity</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94116B" w:rsidRDefault="00E34C86" w:rsidP="00BE1500">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94116B" w:rsidRDefault="00E34C86" w:rsidP="00BE1500">
                  <w:pPr>
                    <w:rPr>
                      <w:color w:val="000000"/>
                      <w:sz w:val="21"/>
                      <w:szCs w:val="21"/>
                      <w:lang w:val="en-US"/>
                    </w:rPr>
                  </w:pPr>
                  <w:r>
                    <w:rPr>
                      <w:color w:val="000000"/>
                      <w:sz w:val="21"/>
                      <w:szCs w:val="21"/>
                      <w:lang w:val="en-US"/>
                    </w:rPr>
                    <w:t>1</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686C59" w:rsidRDefault="00E34C86" w:rsidP="00BE1500">
                  <w:pPr>
                    <w:ind w:right="-98"/>
                    <w:rPr>
                      <w:color w:val="000000"/>
                      <w:sz w:val="16"/>
                      <w:szCs w:val="16"/>
                      <w:lang w:val="en-GB"/>
                    </w:rPr>
                  </w:pPr>
                  <w:r w:rsidRPr="00686C59">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48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Pr="00686C59" w:rsidRDefault="00E34C86" w:rsidP="00BE1500">
                  <w:pPr>
                    <w:jc w:val="center"/>
                    <w:rPr>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686C59" w:rsidRDefault="00E34C86" w:rsidP="00BE1500">
                  <w:pPr>
                    <w:rPr>
                      <w:lang w:val="en-GB"/>
                    </w:rPr>
                  </w:pPr>
                  <w:r w:rsidRPr="00686C59">
                    <w:rPr>
                      <w:rStyle w:val="aff"/>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686C59" w:rsidRDefault="00E34C86" w:rsidP="00BE1500">
                  <w:pPr>
                    <w:jc w:val="center"/>
                    <w:rPr>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686C59" w:rsidRDefault="00E34C86" w:rsidP="00BE1500">
                  <w:pPr>
                    <w:jc w:val="center"/>
                    <w:rPr>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686C59" w:rsidRDefault="00E34C86" w:rsidP="00BE1500">
                  <w:pPr>
                    <w:rPr>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48.1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Pr="00686C59" w:rsidRDefault="00E34C86" w:rsidP="00BE1500">
                  <w:pPr>
                    <w:jc w:val="center"/>
                    <w:rPr>
                      <w:sz w:val="21"/>
                      <w:szCs w:val="21"/>
                    </w:rPr>
                  </w:pPr>
                  <w:r w:rsidRPr="00686C59">
                    <w:rPr>
                      <w:sz w:val="21"/>
                      <w:szCs w:val="21"/>
                    </w:rPr>
                    <w:t>33696500-</w:t>
                  </w:r>
                  <w:r w:rsidRPr="00686C59">
                    <w:rPr>
                      <w:sz w:val="21"/>
                      <w:szCs w:val="21"/>
                    </w:rPr>
                    <w:lastRenderedPageBreak/>
                    <w:t>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686C59" w:rsidRDefault="00E34C86" w:rsidP="00BE1500">
                  <w:pPr>
                    <w:rPr>
                      <w:sz w:val="21"/>
                      <w:szCs w:val="21"/>
                      <w:lang w:val="en-GB"/>
                    </w:rPr>
                  </w:pPr>
                  <w:r w:rsidRPr="00686C59">
                    <w:rPr>
                      <w:sz w:val="21"/>
                      <w:szCs w:val="21"/>
                      <w:lang w:val="en-GB"/>
                    </w:rPr>
                    <w:lastRenderedPageBreak/>
                    <w:t>Control CRP U-hs Low</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94116B" w:rsidRDefault="00E34C86" w:rsidP="00BE1500">
                  <w:pPr>
                    <w:jc w:val="center"/>
                    <w:rPr>
                      <w:sz w:val="21"/>
                      <w:szCs w:val="21"/>
                      <w:lang w:val="en-US"/>
                    </w:rPr>
                  </w:pPr>
                  <w:r>
                    <w:rPr>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94116B" w:rsidRDefault="00E34C86" w:rsidP="00BE1500">
                  <w:pPr>
                    <w:jc w:val="center"/>
                    <w:rPr>
                      <w:sz w:val="21"/>
                      <w:szCs w:val="21"/>
                      <w:lang w:val="en-US"/>
                    </w:rPr>
                  </w:pPr>
                  <w:r>
                    <w:rPr>
                      <w:sz w:val="21"/>
                      <w:szCs w:val="21"/>
                      <w:lang w:val="en-US"/>
                    </w:rPr>
                    <w:t>1</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686C59" w:rsidRDefault="00E34C86" w:rsidP="00BE1500">
                  <w:pPr>
                    <w:ind w:right="-98"/>
                    <w:rPr>
                      <w:sz w:val="16"/>
                      <w:szCs w:val="16"/>
                      <w:lang w:val="en-GB"/>
                    </w:rPr>
                  </w:pPr>
                  <w:r w:rsidRPr="00686C59">
                    <w:rPr>
                      <w:sz w:val="16"/>
                      <w:szCs w:val="16"/>
                      <w:lang w:val="en-GB"/>
                    </w:rPr>
                    <w:t xml:space="preserve">Reagentii trebuie sa fie compatibili cu analizatorul Bio </w:t>
                  </w:r>
                  <w:r w:rsidRPr="00686C59">
                    <w:rPr>
                      <w:sz w:val="16"/>
                      <w:szCs w:val="16"/>
                      <w:lang w:val="en-GB"/>
                    </w:rPr>
                    <w:lastRenderedPageBreak/>
                    <w:t>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lastRenderedPageBreak/>
                    <w:t>49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686C59" w:rsidRDefault="00E34C86" w:rsidP="00BE1500">
                  <w:pPr>
                    <w:rPr>
                      <w:color w:val="000000"/>
                      <w:lang w:val="en-GB"/>
                    </w:rPr>
                  </w:pPr>
                  <w:r w:rsidRPr="00686C59">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49.1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Pr="00686C59" w:rsidRDefault="00E34C86" w:rsidP="00BE1500">
                  <w:pPr>
                    <w:jc w:val="center"/>
                    <w:rPr>
                      <w:sz w:val="21"/>
                      <w:szCs w:val="21"/>
                    </w:rPr>
                  </w:pPr>
                  <w:r w:rsidRPr="00686C59">
                    <w:rPr>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686C59" w:rsidRDefault="00E34C86" w:rsidP="00BE1500">
                  <w:pPr>
                    <w:rPr>
                      <w:sz w:val="21"/>
                      <w:szCs w:val="21"/>
                      <w:lang w:val="en-GB"/>
                    </w:rPr>
                  </w:pPr>
                  <w:r w:rsidRPr="00686C59">
                    <w:rPr>
                      <w:sz w:val="21"/>
                      <w:szCs w:val="21"/>
                      <w:lang w:val="en-GB"/>
                    </w:rPr>
                    <w:t>Control CRP U-hs High</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94116B" w:rsidRDefault="00E34C86" w:rsidP="00BE1500">
                  <w:pPr>
                    <w:jc w:val="center"/>
                    <w:rPr>
                      <w:sz w:val="21"/>
                      <w:szCs w:val="21"/>
                      <w:lang w:val="en-US"/>
                    </w:rPr>
                  </w:pPr>
                  <w:r>
                    <w:rPr>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94116B" w:rsidRDefault="00E34C86" w:rsidP="00BE1500">
                  <w:pPr>
                    <w:jc w:val="center"/>
                    <w:rPr>
                      <w:sz w:val="21"/>
                      <w:szCs w:val="21"/>
                      <w:lang w:val="en-US"/>
                    </w:rPr>
                  </w:pPr>
                  <w:r>
                    <w:rPr>
                      <w:sz w:val="21"/>
                      <w:szCs w:val="21"/>
                      <w:lang w:val="en-US"/>
                    </w:rPr>
                    <w:t>1</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686C59" w:rsidRDefault="00E34C86" w:rsidP="00BE1500">
                  <w:pPr>
                    <w:ind w:right="-98"/>
                    <w:rPr>
                      <w:sz w:val="16"/>
                      <w:szCs w:val="16"/>
                      <w:lang w:val="en-GB"/>
                    </w:rPr>
                  </w:pPr>
                  <w:r w:rsidRPr="00686C59">
                    <w:rPr>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50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Pr="00347832" w:rsidRDefault="00E34C86" w:rsidP="00BE1500">
                  <w:pPr>
                    <w:jc w:val="center"/>
                    <w:rPr>
                      <w:color w:val="FF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686C59" w:rsidRDefault="00E34C86" w:rsidP="00BE1500">
                  <w:pPr>
                    <w:rPr>
                      <w:color w:val="FF0000"/>
                      <w:lang w:val="en-GB"/>
                    </w:rPr>
                  </w:pPr>
                  <w:r w:rsidRPr="00686C59">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347832" w:rsidRDefault="00E34C86" w:rsidP="00BE1500">
                  <w:pPr>
                    <w:jc w:val="center"/>
                    <w:rPr>
                      <w:color w:val="FF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347832" w:rsidRDefault="00E34C86" w:rsidP="00BE1500">
                  <w:pPr>
                    <w:jc w:val="center"/>
                    <w:rPr>
                      <w:color w:val="FF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347832" w:rsidRDefault="00E34C86" w:rsidP="00BE1500">
                  <w:pPr>
                    <w:rPr>
                      <w:color w:val="FF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Pr="00686C59" w:rsidRDefault="00E34C86" w:rsidP="00BE1500">
                  <w:pPr>
                    <w:jc w:val="center"/>
                    <w:rPr>
                      <w:sz w:val="21"/>
                      <w:szCs w:val="21"/>
                    </w:rPr>
                  </w:pPr>
                  <w:r w:rsidRPr="00686C59">
                    <w:rPr>
                      <w:sz w:val="21"/>
                      <w:szCs w:val="21"/>
                    </w:rPr>
                    <w:t>50.1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Pr="00686C59" w:rsidRDefault="00E34C86" w:rsidP="00BE1500">
                  <w:pPr>
                    <w:jc w:val="center"/>
                    <w:rPr>
                      <w:sz w:val="21"/>
                      <w:szCs w:val="21"/>
                    </w:rPr>
                  </w:pPr>
                  <w:r w:rsidRPr="00686C59">
                    <w:rPr>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686C59" w:rsidRDefault="00E34C86" w:rsidP="00BE1500">
                  <w:pPr>
                    <w:rPr>
                      <w:sz w:val="21"/>
                      <w:szCs w:val="21"/>
                      <w:lang w:val="en-GB"/>
                    </w:rPr>
                  </w:pPr>
                  <w:r w:rsidRPr="00686C59">
                    <w:rPr>
                      <w:sz w:val="21"/>
                      <w:szCs w:val="21"/>
                    </w:rPr>
                    <w:t>Control LIPIDE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94116B" w:rsidRDefault="00E34C86" w:rsidP="00BE1500">
                  <w:pPr>
                    <w:jc w:val="center"/>
                    <w:rPr>
                      <w:sz w:val="21"/>
                      <w:szCs w:val="21"/>
                      <w:lang w:val="en-US"/>
                    </w:rPr>
                  </w:pPr>
                  <w:r>
                    <w:rPr>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94116B" w:rsidRDefault="00E34C86" w:rsidP="00BE1500">
                  <w:pPr>
                    <w:jc w:val="center"/>
                    <w:rPr>
                      <w:sz w:val="21"/>
                      <w:szCs w:val="21"/>
                      <w:lang w:val="en-US"/>
                    </w:rPr>
                  </w:pPr>
                  <w:r>
                    <w:rPr>
                      <w:sz w:val="21"/>
                      <w:szCs w:val="21"/>
                      <w:lang w:val="en-US"/>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686C59" w:rsidRDefault="00E34C86" w:rsidP="00BE1500">
                  <w:pPr>
                    <w:ind w:right="-98"/>
                    <w:rPr>
                      <w:sz w:val="16"/>
                      <w:szCs w:val="16"/>
                      <w:lang w:val="en-GB"/>
                    </w:rPr>
                  </w:pPr>
                  <w:r w:rsidRPr="00686C59">
                    <w:rPr>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r w:rsidRPr="00BF7099">
                    <w:rPr>
                      <w:rStyle w:val="aff"/>
                      <w:color w:val="00000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51.1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Pr="00347832" w:rsidRDefault="00E34C86" w:rsidP="00BE1500">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347832" w:rsidRDefault="00E34C86" w:rsidP="00BE1500">
                  <w:pPr>
                    <w:rPr>
                      <w:color w:val="FF0000"/>
                      <w:sz w:val="21"/>
                      <w:szCs w:val="21"/>
                      <w:lang w:val="en-GB"/>
                    </w:rPr>
                  </w:pPr>
                  <w:r>
                    <w:rPr>
                      <w:color w:val="000000"/>
                      <w:sz w:val="21"/>
                      <w:szCs w:val="21"/>
                    </w:rPr>
                    <w:t>Soluţie spălare cuve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347832" w:rsidRDefault="00E34C86" w:rsidP="00BE1500">
                  <w:pPr>
                    <w:jc w:val="center"/>
                    <w:rPr>
                      <w:color w:val="FF0000"/>
                      <w:sz w:val="21"/>
                      <w:szCs w:val="21"/>
                    </w:rPr>
                  </w:pPr>
                  <w:r>
                    <w:rPr>
                      <w:color w:val="000000"/>
                      <w:sz w:val="21"/>
                      <w:szCs w:val="21"/>
                    </w:rPr>
                    <w:t>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347832" w:rsidRDefault="00E34C86" w:rsidP="00BE1500">
                  <w:pPr>
                    <w:jc w:val="center"/>
                    <w:rPr>
                      <w:color w:val="FF0000"/>
                      <w:sz w:val="21"/>
                      <w:szCs w:val="21"/>
                    </w:rPr>
                  </w:pPr>
                  <w:r>
                    <w:rPr>
                      <w:color w:val="000000"/>
                      <w:sz w:val="21"/>
                      <w:szCs w:val="21"/>
                      <w:lang w:val="en-GB"/>
                    </w:rPr>
                    <w:t>200</w:t>
                  </w:r>
                  <w:r>
                    <w:rPr>
                      <w:color w:val="000000"/>
                      <w:sz w:val="21"/>
                      <w:szCs w:val="21"/>
                    </w:rPr>
                    <w:t>.00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347832" w:rsidRDefault="00E34C86" w:rsidP="00BE1500">
                  <w:pPr>
                    <w:ind w:right="-98"/>
                    <w:rPr>
                      <w:color w:val="FF0000"/>
                      <w:sz w:val="21"/>
                      <w:szCs w:val="21"/>
                      <w:lang w:val="en-GB"/>
                    </w:rPr>
                  </w:pPr>
                  <w:r w:rsidRPr="00BF7099">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52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r w:rsidRPr="00BF7099">
                    <w:rPr>
                      <w:rStyle w:val="aff"/>
                      <w:color w:val="000000"/>
                      <w:lang w:val="en-GB"/>
                    </w:rPr>
                    <w:t>Consumabile pentru analizatorul Bio Majesty JCA</w:t>
                  </w:r>
                  <w:r w:rsidRPr="002255AB">
                    <w:rPr>
                      <w:rStyle w:val="aff"/>
                      <w:color w:val="000000"/>
                      <w:sz w:val="21"/>
                      <w:szCs w:val="21"/>
                      <w:lang w:val="en-GB"/>
                    </w:rPr>
                    <w:t xml:space="preserve">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52.1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rPr>
                      <w:color w:val="FF0000"/>
                      <w:sz w:val="21"/>
                      <w:szCs w:val="21"/>
                      <w:lang w:val="en-GB"/>
                    </w:rPr>
                  </w:pPr>
                  <w:r>
                    <w:rPr>
                      <w:color w:val="000000"/>
                      <w:sz w:val="21"/>
                      <w:szCs w:val="21"/>
                    </w:rPr>
                    <w:t>Conditioner Cuve EX 2 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jc w:val="center"/>
                    <w:rPr>
                      <w:color w:val="FF0000"/>
                      <w:sz w:val="21"/>
                      <w:szCs w:val="21"/>
                    </w:rPr>
                  </w:pPr>
                  <w:r>
                    <w:rPr>
                      <w:color w:val="000000"/>
                      <w:sz w:val="21"/>
                      <w:szCs w:val="21"/>
                    </w:rPr>
                    <w:t>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jc w:val="center"/>
                    <w:rPr>
                      <w:color w:val="FF0000"/>
                      <w:sz w:val="21"/>
                      <w:szCs w:val="21"/>
                    </w:rPr>
                  </w:pPr>
                  <w:r>
                    <w:rPr>
                      <w:color w:val="000000"/>
                      <w:sz w:val="21"/>
                      <w:szCs w:val="21"/>
                    </w:rPr>
                    <w:t>100.00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ind w:right="-98"/>
                    <w:rPr>
                      <w:color w:val="FF0000"/>
                      <w:sz w:val="21"/>
                      <w:szCs w:val="21"/>
                      <w:lang w:val="en-GB"/>
                    </w:rPr>
                  </w:pPr>
                  <w:r w:rsidRPr="00BF7099">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53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r w:rsidRPr="00BF7099">
                    <w:rPr>
                      <w:rStyle w:val="aff"/>
                      <w:color w:val="00000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53.1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rPr>
                      <w:color w:val="FF0000"/>
                      <w:sz w:val="21"/>
                      <w:szCs w:val="21"/>
                      <w:lang w:val="en-GB"/>
                    </w:rPr>
                  </w:pPr>
                  <w:r w:rsidRPr="002255AB">
                    <w:rPr>
                      <w:color w:val="000000"/>
                      <w:sz w:val="21"/>
                      <w:szCs w:val="21"/>
                      <w:lang w:val="en-GB"/>
                    </w:rPr>
                    <w:t>Reagent de spălat Probe K</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jc w:val="center"/>
                    <w:rPr>
                      <w:color w:val="FF0000"/>
                      <w:sz w:val="21"/>
                      <w:szCs w:val="21"/>
                    </w:rPr>
                  </w:pPr>
                  <w:r>
                    <w:rPr>
                      <w:color w:val="000000"/>
                      <w:sz w:val="21"/>
                      <w:szCs w:val="21"/>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jc w:val="center"/>
                    <w:rPr>
                      <w:color w:val="FF0000"/>
                      <w:sz w:val="21"/>
                      <w:szCs w:val="21"/>
                    </w:rPr>
                  </w:pPr>
                  <w:r>
                    <w:rPr>
                      <w:color w:val="000000"/>
                      <w:sz w:val="21"/>
                      <w:szCs w:val="21"/>
                    </w:rPr>
                    <w:t>3.00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ind w:right="-98"/>
                    <w:rPr>
                      <w:color w:val="FF0000"/>
                      <w:sz w:val="21"/>
                      <w:szCs w:val="21"/>
                      <w:lang w:val="en-GB"/>
                    </w:rPr>
                  </w:pPr>
                  <w:r w:rsidRPr="00BF7099">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54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r w:rsidRPr="00DB6369">
                    <w:rPr>
                      <w:rStyle w:val="aff"/>
                      <w:color w:val="00000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54.1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rPr>
                      <w:color w:val="FF0000"/>
                      <w:sz w:val="21"/>
                      <w:szCs w:val="21"/>
                      <w:lang w:val="en-GB"/>
                    </w:rPr>
                  </w:pPr>
                  <w:r>
                    <w:rPr>
                      <w:color w:val="000000"/>
                      <w:sz w:val="21"/>
                      <w:szCs w:val="21"/>
                    </w:rPr>
                    <w:t>Reagent de spălat Probe 1</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jc w:val="center"/>
                    <w:rPr>
                      <w:color w:val="FF0000"/>
                      <w:sz w:val="21"/>
                      <w:szCs w:val="21"/>
                    </w:rPr>
                  </w:pPr>
                  <w:r>
                    <w:rPr>
                      <w:color w:val="000000"/>
                      <w:sz w:val="21"/>
                      <w:szCs w:val="21"/>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jc w:val="center"/>
                    <w:rPr>
                      <w:color w:val="FF0000"/>
                      <w:sz w:val="21"/>
                      <w:szCs w:val="21"/>
                    </w:rPr>
                  </w:pPr>
                  <w:r>
                    <w:rPr>
                      <w:color w:val="000000"/>
                      <w:sz w:val="21"/>
                      <w:szCs w:val="21"/>
                    </w:rPr>
                    <w:t>3.00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ind w:right="-98"/>
                    <w:rPr>
                      <w:color w:val="FF0000"/>
                      <w:sz w:val="21"/>
                      <w:szCs w:val="21"/>
                      <w:lang w:val="en-GB"/>
                    </w:rPr>
                  </w:pPr>
                  <w:r w:rsidRPr="00220BB0">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55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r w:rsidRPr="00DB6369">
                    <w:rPr>
                      <w:rStyle w:val="aff"/>
                      <w:color w:val="00000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55.1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rPr>
                      <w:color w:val="FF0000"/>
                      <w:sz w:val="21"/>
                      <w:szCs w:val="21"/>
                      <w:lang w:val="en-GB"/>
                    </w:rPr>
                  </w:pPr>
                  <w:r>
                    <w:rPr>
                      <w:color w:val="000000"/>
                      <w:sz w:val="21"/>
                      <w:szCs w:val="21"/>
                    </w:rPr>
                    <w:t>Reagent de spălat Probe 2</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jc w:val="center"/>
                    <w:rPr>
                      <w:color w:val="FF0000"/>
                      <w:sz w:val="21"/>
                      <w:szCs w:val="21"/>
                    </w:rPr>
                  </w:pPr>
                  <w:r>
                    <w:rPr>
                      <w:color w:val="000000"/>
                      <w:sz w:val="21"/>
                      <w:szCs w:val="21"/>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jc w:val="center"/>
                    <w:rPr>
                      <w:color w:val="FF0000"/>
                      <w:sz w:val="21"/>
                      <w:szCs w:val="21"/>
                    </w:rPr>
                  </w:pPr>
                  <w:r>
                    <w:rPr>
                      <w:color w:val="000000"/>
                      <w:sz w:val="21"/>
                      <w:szCs w:val="21"/>
                    </w:rPr>
                    <w:t>3.00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ind w:right="-98"/>
                    <w:rPr>
                      <w:color w:val="FF0000"/>
                      <w:sz w:val="21"/>
                      <w:szCs w:val="21"/>
                      <w:lang w:val="en-GB"/>
                    </w:rPr>
                  </w:pPr>
                  <w:r w:rsidRPr="00220BB0">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56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r w:rsidRPr="00DB6369">
                    <w:rPr>
                      <w:rStyle w:val="aff"/>
                      <w:color w:val="000000"/>
                      <w:lang w:val="en-GB"/>
                    </w:rPr>
                    <w:t>Consumabile compatibile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56.1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jc w:val="center"/>
                    <w:rPr>
                      <w:color w:val="FF0000"/>
                      <w:sz w:val="21"/>
                      <w:szCs w:val="21"/>
                    </w:rPr>
                  </w:pPr>
                  <w:r>
                    <w:rPr>
                      <w:color w:val="000000"/>
                      <w:sz w:val="21"/>
                      <w:szCs w:val="21"/>
                    </w:rPr>
                    <w:t>33192500-7</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rPr>
                      <w:color w:val="FF0000"/>
                      <w:sz w:val="21"/>
                      <w:szCs w:val="21"/>
                      <w:lang w:val="en-GB"/>
                    </w:rPr>
                  </w:pPr>
                  <w:r>
                    <w:rPr>
                      <w:color w:val="000000"/>
                      <w:sz w:val="21"/>
                      <w:szCs w:val="21"/>
                    </w:rPr>
                    <w:t>Ulei inert pentru termostat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jc w:val="center"/>
                    <w:rPr>
                      <w:color w:val="FF0000"/>
                      <w:sz w:val="21"/>
                      <w:szCs w:val="21"/>
                    </w:rPr>
                  </w:pPr>
                  <w:r>
                    <w:rPr>
                      <w:color w:val="000000"/>
                      <w:sz w:val="21"/>
                      <w:szCs w:val="21"/>
                    </w:rPr>
                    <w:t>Kilogram</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jc w:val="center"/>
                    <w:rPr>
                      <w:color w:val="FF0000"/>
                      <w:sz w:val="21"/>
                      <w:szCs w:val="21"/>
                    </w:rPr>
                  </w:pPr>
                  <w:r>
                    <w:rPr>
                      <w:color w:val="000000"/>
                      <w:sz w:val="21"/>
                      <w:szCs w:val="21"/>
                    </w:rPr>
                    <w:t>10.00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rPr>
                      <w:color w:val="FF0000"/>
                      <w:sz w:val="21"/>
                      <w:szCs w:val="21"/>
                      <w:lang w:val="en-GB"/>
                    </w:rPr>
                  </w:pPr>
                  <w:r w:rsidRPr="00220BB0">
                    <w:rPr>
                      <w:color w:val="000000"/>
                      <w:sz w:val="16"/>
                      <w:szCs w:val="16"/>
                      <w:lang w:val="en-GB"/>
                    </w:rPr>
                    <w:t>Consumabile compatibile pentru analizatorul Bio Majesty JCA BM6010/C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rStyle w:val="aff"/>
                      <w:color w:val="000000"/>
                      <w:sz w:val="21"/>
                      <w:szCs w:val="21"/>
                    </w:rPr>
                    <w:t>57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r w:rsidRPr="00DB6369">
                    <w:rPr>
                      <w:rStyle w:val="aff"/>
                      <w:color w:val="000000"/>
                      <w:lang w:val="en-GB"/>
                    </w:rPr>
                    <w:t>Consumabile compatibile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r>
                    <w:rPr>
                      <w:color w:val="000000"/>
                      <w:sz w:val="21"/>
                      <w:szCs w:val="21"/>
                    </w:rPr>
                    <w:t>57.1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rPr>
                      <w:color w:val="FF0000"/>
                      <w:sz w:val="21"/>
                      <w:szCs w:val="21"/>
                      <w:lang w:val="en-GB"/>
                    </w:rPr>
                  </w:pPr>
                  <w:r w:rsidRPr="002255AB">
                    <w:rPr>
                      <w:color w:val="000000"/>
                      <w:sz w:val="21"/>
                      <w:szCs w:val="21"/>
                      <w:lang w:val="en-GB"/>
                    </w:rPr>
                    <w:t>Reagent Probe Wash S kit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jc w:val="center"/>
                    <w:rPr>
                      <w:color w:val="FF0000"/>
                      <w:sz w:val="21"/>
                      <w:szCs w:val="21"/>
                    </w:rPr>
                  </w:pPr>
                  <w:r>
                    <w:rPr>
                      <w:color w:val="000000"/>
                      <w:sz w:val="21"/>
                      <w:szCs w:val="21"/>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jc w:val="center"/>
                    <w:rPr>
                      <w:color w:val="FF0000"/>
                      <w:sz w:val="21"/>
                      <w:szCs w:val="21"/>
                    </w:rPr>
                  </w:pPr>
                  <w:r>
                    <w:rPr>
                      <w:color w:val="000000"/>
                      <w:sz w:val="21"/>
                      <w:szCs w:val="21"/>
                    </w:rPr>
                    <w:t>2.00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7659D9" w:rsidRDefault="00E34C86" w:rsidP="00BE1500">
                  <w:pPr>
                    <w:rPr>
                      <w:color w:val="FF0000"/>
                      <w:sz w:val="21"/>
                      <w:szCs w:val="21"/>
                      <w:lang w:val="en-GB"/>
                    </w:rPr>
                  </w:pPr>
                  <w:r w:rsidRPr="00220BB0">
                    <w:rPr>
                      <w:color w:val="000000"/>
                      <w:sz w:val="16"/>
                      <w:szCs w:val="16"/>
                      <w:lang w:val="en-GB"/>
                    </w:rPr>
                    <w:t>Consumabile compatibile pentru analizatorul Bio Majesty JCA BM6010/C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Pr="000764A8" w:rsidRDefault="00E34C86" w:rsidP="00BE1500">
                  <w:pPr>
                    <w:jc w:val="center"/>
                    <w:rPr>
                      <w:color w:val="000000"/>
                      <w:sz w:val="21"/>
                      <w:szCs w:val="21"/>
                      <w:lang w:val="en-US"/>
                    </w:rPr>
                  </w:pPr>
                  <w:r>
                    <w:rPr>
                      <w:color w:val="000000"/>
                      <w:sz w:val="21"/>
                      <w:szCs w:val="21"/>
                      <w:lang w:val="en-US"/>
                    </w:rPr>
                    <w:t>58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Default="00E34C86" w:rsidP="00BE1500">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r w:rsidRPr="00DB6369">
                    <w:rPr>
                      <w:rStyle w:val="aff"/>
                      <w:color w:val="000000"/>
                      <w:lang w:val="en-GB"/>
                    </w:rPr>
                    <w:t>Consumabile compatibile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AB6E62" w:rsidRDefault="00E34C86" w:rsidP="00BE1500">
                  <w:pPr>
                    <w:jc w:val="center"/>
                    <w:rPr>
                      <w:color w:val="000000"/>
                      <w:sz w:val="21"/>
                      <w:szCs w:val="21"/>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AB6E62" w:rsidRDefault="00E34C86" w:rsidP="00BE1500">
                  <w:pPr>
                    <w:jc w:val="center"/>
                    <w:rPr>
                      <w:color w:val="000000"/>
                      <w:sz w:val="21"/>
                      <w:szCs w:val="21"/>
                      <w:lang w:val="en-US"/>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0BB0" w:rsidRDefault="00E34C86" w:rsidP="00BE1500">
                  <w:pPr>
                    <w:rPr>
                      <w:color w:val="000000"/>
                      <w:sz w:val="16"/>
                      <w:szCs w:val="16"/>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Pr="00AB6E62" w:rsidRDefault="00E34C86" w:rsidP="00BE1500">
                  <w:pPr>
                    <w:jc w:val="center"/>
                    <w:rPr>
                      <w:color w:val="000000"/>
                      <w:sz w:val="21"/>
                      <w:szCs w:val="21"/>
                      <w:lang w:val="en-US"/>
                    </w:rPr>
                  </w:pPr>
                  <w:r>
                    <w:rPr>
                      <w:color w:val="000000"/>
                      <w:sz w:val="21"/>
                      <w:szCs w:val="21"/>
                      <w:lang w:val="en-US"/>
                    </w:rPr>
                    <w:lastRenderedPageBreak/>
                    <w:t>58.1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Pr="00AB6E62" w:rsidRDefault="00E34C86" w:rsidP="00BE1500">
                  <w:pPr>
                    <w:jc w:val="center"/>
                    <w:rPr>
                      <w:color w:val="000000"/>
                      <w:sz w:val="21"/>
                      <w:szCs w:val="21"/>
                      <w:lang w:val="en-US"/>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r>
                    <w:rPr>
                      <w:color w:val="000000"/>
                      <w:sz w:val="21"/>
                      <w:szCs w:val="21"/>
                      <w:lang w:val="en-GB"/>
                    </w:rPr>
                    <w:t>Control Urine nivel 1</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AB6E62" w:rsidRDefault="00E34C86" w:rsidP="00BE1500">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AB6E62" w:rsidRDefault="00E34C86" w:rsidP="00BE1500">
                  <w:pPr>
                    <w:jc w:val="center"/>
                    <w:rPr>
                      <w:color w:val="000000"/>
                      <w:sz w:val="21"/>
                      <w:szCs w:val="21"/>
                      <w:lang w:val="en-US"/>
                    </w:rPr>
                  </w:pPr>
                  <w:r>
                    <w:rPr>
                      <w:color w:val="000000"/>
                      <w:sz w:val="21"/>
                      <w:szCs w:val="21"/>
                      <w:lang w:val="en-US"/>
                    </w:rPr>
                    <w:t>1</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0BB0" w:rsidRDefault="00E34C86" w:rsidP="00BE1500">
                  <w:pPr>
                    <w:rPr>
                      <w:color w:val="000000"/>
                      <w:sz w:val="16"/>
                      <w:szCs w:val="16"/>
                      <w:lang w:val="en-GB"/>
                    </w:rPr>
                  </w:pPr>
                  <w:r w:rsidRPr="00220BB0">
                    <w:rPr>
                      <w:color w:val="000000"/>
                      <w:sz w:val="16"/>
                      <w:szCs w:val="16"/>
                      <w:lang w:val="en-GB"/>
                    </w:rPr>
                    <w:t>Reagentii trebuie sa fie compatibili cu analizatorul Bio Majesty JCA BM6010/ C</w:t>
                  </w: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Pr="00AB6E62" w:rsidRDefault="00E34C86" w:rsidP="00BE1500">
                  <w:pPr>
                    <w:jc w:val="center"/>
                    <w:rPr>
                      <w:color w:val="000000"/>
                      <w:sz w:val="21"/>
                      <w:szCs w:val="21"/>
                      <w:lang w:val="en-US"/>
                    </w:rPr>
                  </w:pPr>
                  <w:r>
                    <w:rPr>
                      <w:color w:val="000000"/>
                      <w:sz w:val="21"/>
                      <w:szCs w:val="21"/>
                      <w:lang w:val="en-US"/>
                    </w:rPr>
                    <w:t>59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Pr="00AB6E62" w:rsidRDefault="00E34C86" w:rsidP="00BE1500">
                  <w:pPr>
                    <w:jc w:val="center"/>
                    <w:rPr>
                      <w:color w:val="000000"/>
                      <w:sz w:val="21"/>
                      <w:szCs w:val="21"/>
                      <w:lang w:val="en-US"/>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r w:rsidRPr="00DB6369">
                    <w:rPr>
                      <w:rStyle w:val="aff"/>
                      <w:color w:val="000000"/>
                      <w:lang w:val="en-GB"/>
                    </w:rPr>
                    <w:t>Consumabile compatibile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AB6E62" w:rsidRDefault="00E34C86" w:rsidP="00BE1500">
                  <w:pPr>
                    <w:jc w:val="center"/>
                    <w:rPr>
                      <w:color w:val="000000"/>
                      <w:sz w:val="21"/>
                      <w:szCs w:val="21"/>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AB6E62" w:rsidRDefault="00E34C86" w:rsidP="00BE1500">
                  <w:pPr>
                    <w:jc w:val="center"/>
                    <w:rPr>
                      <w:color w:val="000000"/>
                      <w:sz w:val="21"/>
                      <w:szCs w:val="21"/>
                      <w:lang w:val="en-US"/>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0BB0" w:rsidRDefault="00E34C86" w:rsidP="00BE1500">
                  <w:pPr>
                    <w:rPr>
                      <w:color w:val="000000"/>
                      <w:sz w:val="16"/>
                      <w:szCs w:val="16"/>
                      <w:lang w:val="en-GB"/>
                    </w:rPr>
                  </w:pPr>
                </w:p>
              </w:tc>
            </w:tr>
            <w:tr w:rsidR="00E34C86"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E34C86" w:rsidRPr="00AB6E62" w:rsidRDefault="00E34C86" w:rsidP="00BE1500">
                  <w:pPr>
                    <w:jc w:val="center"/>
                    <w:rPr>
                      <w:color w:val="000000"/>
                      <w:sz w:val="21"/>
                      <w:szCs w:val="21"/>
                      <w:lang w:val="en-US"/>
                    </w:rPr>
                  </w:pPr>
                  <w:r>
                    <w:rPr>
                      <w:color w:val="000000"/>
                      <w:sz w:val="21"/>
                      <w:szCs w:val="21"/>
                      <w:lang w:val="en-US"/>
                    </w:rPr>
                    <w:t>59.1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E34C86" w:rsidRPr="00AB6E62" w:rsidRDefault="00E34C86" w:rsidP="00BE1500">
                  <w:pPr>
                    <w:jc w:val="center"/>
                    <w:rPr>
                      <w:color w:val="000000"/>
                      <w:sz w:val="21"/>
                      <w:szCs w:val="21"/>
                      <w:lang w:val="en-US"/>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E34C86" w:rsidRPr="002255AB" w:rsidRDefault="00E34C86" w:rsidP="00BE1500">
                  <w:pPr>
                    <w:rPr>
                      <w:color w:val="000000"/>
                      <w:sz w:val="21"/>
                      <w:szCs w:val="21"/>
                      <w:lang w:val="en-GB"/>
                    </w:rPr>
                  </w:pPr>
                  <w:r>
                    <w:rPr>
                      <w:color w:val="000000"/>
                      <w:sz w:val="21"/>
                      <w:szCs w:val="21"/>
                      <w:lang w:val="en-GB"/>
                    </w:rPr>
                    <w:t>Control Urine nivel 2</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E34C86" w:rsidRPr="00AB6E62" w:rsidRDefault="00E34C86" w:rsidP="00BE1500">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E34C86" w:rsidRPr="00AB6E62" w:rsidRDefault="00E34C86" w:rsidP="00BE1500">
                  <w:pPr>
                    <w:jc w:val="center"/>
                    <w:rPr>
                      <w:color w:val="000000"/>
                      <w:sz w:val="21"/>
                      <w:szCs w:val="21"/>
                      <w:lang w:val="en-US"/>
                    </w:rPr>
                  </w:pPr>
                  <w:r>
                    <w:rPr>
                      <w:color w:val="000000"/>
                      <w:sz w:val="21"/>
                      <w:szCs w:val="21"/>
                      <w:lang w:val="en-US"/>
                    </w:rPr>
                    <w:t>1</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E34C86" w:rsidRPr="00220BB0" w:rsidRDefault="00E34C86" w:rsidP="00BE1500">
                  <w:pPr>
                    <w:rPr>
                      <w:color w:val="000000"/>
                      <w:sz w:val="16"/>
                      <w:szCs w:val="16"/>
                      <w:lang w:val="en-GB"/>
                    </w:rPr>
                  </w:pPr>
                  <w:r w:rsidRPr="00220BB0">
                    <w:rPr>
                      <w:color w:val="000000"/>
                      <w:sz w:val="16"/>
                      <w:szCs w:val="16"/>
                      <w:lang w:val="en-GB"/>
                    </w:rPr>
                    <w:t>Reagentii trebuie sa fie compatibili cu analizatorul Bio Majesty JCA BM6010/ C</w:t>
                  </w:r>
                </w:p>
              </w:tc>
            </w:tr>
          </w:tbl>
          <w:p w:rsidR="001B3007" w:rsidRPr="001B3007" w:rsidRDefault="001B3007" w:rsidP="001B3007"/>
        </w:tc>
      </w:tr>
    </w:tbl>
    <w:p w:rsidR="00DD39E5" w:rsidRPr="00422D78" w:rsidRDefault="00DD39E5" w:rsidP="00B41118">
      <w:pPr>
        <w:rPr>
          <w:sz w:val="16"/>
          <w:szCs w:val="16"/>
        </w:rPr>
      </w:pPr>
    </w:p>
    <w:p w:rsidR="00B41118" w:rsidRPr="00C00499" w:rsidRDefault="00B41118" w:rsidP="00B41118">
      <w:pPr>
        <w:pStyle w:val="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tbl>
      <w:tblPr>
        <w:tblW w:w="10322" w:type="dxa"/>
        <w:tblLayout w:type="fixed"/>
        <w:tblLook w:val="04A0"/>
      </w:tblPr>
      <w:tblGrid>
        <w:gridCol w:w="534"/>
        <w:gridCol w:w="2834"/>
        <w:gridCol w:w="284"/>
        <w:gridCol w:w="2580"/>
        <w:gridCol w:w="4082"/>
        <w:gridCol w:w="8"/>
      </w:tblGrid>
      <w:tr w:rsidR="00B41118" w:rsidRPr="00C00499" w:rsidTr="001B3007">
        <w:trPr>
          <w:trHeight w:val="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36F16" w:rsidP="00AE077C">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754F" w:rsidRDefault="00B41118" w:rsidP="00AE077C">
            <w:pPr>
              <w:ind w:left="-120" w:right="-108"/>
              <w:jc w:val="center"/>
              <w:rPr>
                <w:spacing w:val="-4"/>
              </w:rPr>
            </w:pPr>
            <w:r>
              <w:rPr>
                <w:spacing w:val="-4"/>
              </w:rPr>
              <w:t>3</w:t>
            </w:r>
            <w:r w:rsidRPr="00C00499">
              <w:rPr>
                <w:spacing w:val="-4"/>
              </w:rPr>
              <w:t>.</w:t>
            </w:r>
          </w:p>
          <w:p w:rsidR="00B41118" w:rsidRPr="00C00499" w:rsidRDefault="00B41118" w:rsidP="00AE077C">
            <w:pPr>
              <w:ind w:left="-120" w:right="-108"/>
              <w:jc w:val="center"/>
              <w:rPr>
                <w:spacing w:val="-4"/>
              </w:rPr>
            </w:pP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F8753E" w:rsidRDefault="00B41118" w:rsidP="00F8753E">
            <w:pPr>
              <w:pStyle w:val="a7"/>
              <w:rPr>
                <w:b/>
                <w:bCs/>
              </w:rPr>
            </w:pPr>
            <w:r w:rsidRPr="00C00499">
              <w:rPr>
                <w:i/>
                <w:sz w:val="22"/>
                <w:szCs w:val="22"/>
              </w:rPr>
              <w:t>Beneficiarul plăţii:</w:t>
            </w:r>
            <w:r w:rsidR="00F8753E">
              <w:rPr>
                <w:b/>
                <w:bCs/>
              </w:rPr>
              <w:t xml:space="preserve"> IMSP Centrul Republican de Diagnosticare Medicală</w:t>
            </w:r>
          </w:p>
          <w:p w:rsidR="00B41118" w:rsidRPr="00C00499" w:rsidRDefault="00B41118" w:rsidP="00AE077C">
            <w:pPr>
              <w:spacing w:after="120"/>
              <w:ind w:left="599"/>
              <w:rPr>
                <w:i/>
              </w:rPr>
            </w:pPr>
            <w:r w:rsidRPr="00C00499">
              <w:rPr>
                <w:i/>
                <w:sz w:val="22"/>
                <w:szCs w:val="22"/>
              </w:rPr>
              <w:t>Denumirea Băncii:</w:t>
            </w:r>
            <w:r w:rsidR="00D67A90" w:rsidRPr="009C013A">
              <w:rPr>
                <w:kern w:val="1"/>
              </w:rPr>
              <w:t xml:space="preserve"> „Victoriabank” S.A.</w:t>
            </w:r>
          </w:p>
          <w:p w:rsidR="00B41118" w:rsidRPr="00C00499" w:rsidRDefault="00B41118" w:rsidP="00AE077C">
            <w:pPr>
              <w:spacing w:after="120"/>
              <w:ind w:left="599"/>
              <w:rPr>
                <w:i/>
              </w:rPr>
            </w:pPr>
            <w:r w:rsidRPr="00C00499">
              <w:rPr>
                <w:i/>
                <w:sz w:val="22"/>
                <w:szCs w:val="22"/>
              </w:rPr>
              <w:t xml:space="preserve">Codul fiscal: </w:t>
            </w:r>
            <w:r w:rsidR="00F8753E">
              <w:rPr>
                <w:b/>
                <w:bCs/>
              </w:rPr>
              <w:t>1003600150196</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D67A90">
              <w:rPr>
                <w:i/>
                <w:spacing w:val="-2"/>
                <w:sz w:val="22"/>
                <w:szCs w:val="22"/>
              </w:rPr>
              <w:t>MD52VI000002251817136MDL</w:t>
            </w:r>
          </w:p>
          <w:p w:rsidR="00B41118" w:rsidRPr="00C00499" w:rsidRDefault="00B41118" w:rsidP="00AE077C">
            <w:pPr>
              <w:spacing w:after="120"/>
              <w:ind w:left="599"/>
              <w:rPr>
                <w:i/>
              </w:rPr>
            </w:pPr>
            <w:r w:rsidRPr="00C00499">
              <w:rPr>
                <w:i/>
                <w:sz w:val="22"/>
                <w:szCs w:val="22"/>
              </w:rPr>
              <w:t xml:space="preserve">Contul trezorerial: </w:t>
            </w:r>
            <w:r w:rsidR="00346789">
              <w:rPr>
                <w:i/>
                <w:sz w:val="22"/>
                <w:szCs w:val="22"/>
              </w:rPr>
              <w:t>-</w:t>
            </w:r>
          </w:p>
          <w:p w:rsidR="00B41118" w:rsidRPr="00C00499" w:rsidRDefault="00B41118" w:rsidP="00AE077C">
            <w:pPr>
              <w:spacing w:after="120"/>
              <w:ind w:left="599"/>
              <w:rPr>
                <w:i/>
              </w:rPr>
            </w:pPr>
            <w:r w:rsidRPr="00C00499">
              <w:rPr>
                <w:i/>
                <w:sz w:val="22"/>
                <w:szCs w:val="22"/>
              </w:rPr>
              <w:t xml:space="preserve">Contul bancar: </w:t>
            </w:r>
            <w:r w:rsidR="00D67A90" w:rsidRPr="009C013A">
              <w:t>VICBMD 2x457</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346789">
              <w:rPr>
                <w:i/>
                <w:sz w:val="22"/>
                <w:szCs w:val="22"/>
              </w:rPr>
              <w:t>-</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w:t>
            </w:r>
            <w:r w:rsidR="00F8753E">
              <w:rPr>
                <w:b/>
                <w:i/>
                <w:sz w:val="22"/>
                <w:szCs w:val="22"/>
              </w:rPr>
              <w:t>1</w:t>
            </w:r>
            <w:r w:rsidRPr="00C00499">
              <w:rPr>
                <w:b/>
                <w:i/>
                <w:sz w:val="22"/>
                <w:szCs w:val="22"/>
              </w:rPr>
              <w:t xml:space="preserve">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B198A" w:rsidP="00AE077C">
            <w:pPr>
              <w:tabs>
                <w:tab w:val="left" w:pos="372"/>
              </w:tabs>
              <w:suppressAutoHyphens/>
              <w:spacing w:before="120" w:after="120"/>
              <w:rPr>
                <w:b/>
                <w:i/>
              </w:rPr>
            </w:pPr>
            <w:r w:rsidRPr="00F71A14">
              <w:rPr>
                <w:rStyle w:val="aff"/>
                <w:sz w:val="26"/>
                <w:szCs w:val="26"/>
              </w:rPr>
              <w:t>DDP - Franco destina</w:t>
            </w:r>
            <w:r w:rsidRPr="00F71A14">
              <w:rPr>
                <w:rStyle w:val="aff"/>
                <w:rFonts w:ascii="Cambria Math" w:hAnsi="Cambria Math" w:cs="Cambria Math"/>
                <w:sz w:val="26"/>
                <w:szCs w:val="26"/>
              </w:rPr>
              <w:t>ț</w:t>
            </w:r>
            <w:r w:rsidRPr="00F71A14">
              <w:rPr>
                <w:rStyle w:val="aff"/>
                <w:sz w:val="26"/>
                <w:szCs w:val="26"/>
              </w:rPr>
              <w:t>ie vămuit, Incoterms 2013</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D5D66" w:rsidRDefault="004D5D66" w:rsidP="004D5D66">
            <w:pPr>
              <w:tabs>
                <w:tab w:val="left" w:pos="1134"/>
              </w:tabs>
              <w:jc w:val="both"/>
              <w:rPr>
                <w:color w:val="FF0000"/>
              </w:rPr>
            </w:pPr>
            <w:r>
              <w:rPr>
                <w:rStyle w:val="aff"/>
                <w:rFonts w:eastAsiaTheme="majorEastAsia"/>
                <w:b w:val="0"/>
                <w:color w:val="FF0000"/>
                <w:shd w:val="clear" w:color="auto" w:fill="FFFFFF"/>
              </w:rPr>
              <w:t>la necesitate</w:t>
            </w:r>
            <w:r w:rsidRPr="00A4683C">
              <w:rPr>
                <w:rStyle w:val="aff"/>
                <w:rFonts w:eastAsiaTheme="majorEastAsia"/>
                <w:b w:val="0"/>
                <w:color w:val="FF0000"/>
                <w:shd w:val="clear" w:color="auto" w:fill="FFFFFF"/>
              </w:rPr>
              <w:t xml:space="preserve"> in </w:t>
            </w:r>
            <w:r>
              <w:rPr>
                <w:rStyle w:val="aff"/>
                <w:rFonts w:eastAsiaTheme="majorEastAsia"/>
                <w:b w:val="0"/>
                <w:color w:val="FF0000"/>
                <w:shd w:val="clear" w:color="auto" w:fill="FFFFFF"/>
              </w:rPr>
              <w:t>termen de 10 zile de la comanda,</w:t>
            </w:r>
            <w:r w:rsidRPr="00A4683C">
              <w:rPr>
                <w:rStyle w:val="aff"/>
                <w:rFonts w:eastAsiaTheme="majorEastAsia"/>
                <w:b w:val="0"/>
                <w:color w:val="FF0000"/>
                <w:shd w:val="clear" w:color="auto" w:fill="FFFFFF"/>
              </w:rPr>
              <w:t xml:space="preserve"> pe parcursul anului </w:t>
            </w:r>
            <w:r w:rsidRPr="00A4683C">
              <w:rPr>
                <w:color w:val="FF0000"/>
              </w:rPr>
              <w:t>2019</w:t>
            </w:r>
            <w:r>
              <w:rPr>
                <w:color w:val="FF0000"/>
              </w:rPr>
              <w:t>.</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tabs>
                <w:tab w:val="left" w:pos="372"/>
              </w:tabs>
              <w:suppressAutoHyphens/>
              <w:rPr>
                <w:b/>
                <w:i/>
              </w:rPr>
            </w:pPr>
            <w:r w:rsidRPr="009C013A">
              <w:t xml:space="preserve">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A6A84" w:rsidP="00AE077C">
            <w:pPr>
              <w:tabs>
                <w:tab w:val="left" w:pos="372"/>
              </w:tabs>
              <w:suppressAutoHyphens/>
              <w:rPr>
                <w:i/>
                <w:spacing w:val="-4"/>
                <w:lang w:val="en-US"/>
              </w:rPr>
            </w:pPr>
            <w:r w:rsidRPr="007A37FF">
              <w:rPr>
                <w:b/>
                <w:spacing w:val="-4"/>
                <w:sz w:val="22"/>
                <w:szCs w:val="22"/>
              </w:rPr>
              <w:t xml:space="preserve">Prin virament </w:t>
            </w:r>
            <w:r w:rsidR="00DD39E5" w:rsidRPr="00CC3079">
              <w:rPr>
                <w:rStyle w:val="aff"/>
                <w:rFonts w:eastAsiaTheme="majorEastAsia"/>
                <w:b w:val="0"/>
                <w:color w:val="000000"/>
              </w:rPr>
              <w:t>în termen de 30 zile după livrare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spacing w:val="-4"/>
                <w:lang w:val="en-US"/>
              </w:rPr>
            </w:pPr>
            <w:r>
              <w:rPr>
                <w:i/>
                <w:spacing w:val="-4"/>
                <w:sz w:val="22"/>
                <w:szCs w:val="22"/>
                <w:lang w:val="en-US"/>
              </w:rPr>
              <w:t>40 zile</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4C6064" w:rsidRPr="00C00499" w:rsidTr="004C606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r>
              <w:rPr>
                <w:spacing w:val="-4"/>
              </w:rPr>
              <w:lastRenderedPageBreak/>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C6064" w:rsidRPr="00D71E6A" w:rsidRDefault="004C6064"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tcPr>
          <w:p w:rsidR="004C6064" w:rsidRDefault="004C6064"/>
        </w:tc>
        <w:tc>
          <w:tcPr>
            <w:tcW w:w="4082" w:type="dxa"/>
            <w:tcBorders>
              <w:top w:val="single" w:sz="4" w:space="0" w:color="auto"/>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lang w:eastAsia="ru-RU"/>
              </w:rPr>
            </w:pPr>
          </w:p>
        </w:tc>
      </w:tr>
      <w:tr w:rsidR="004C6064" w:rsidRPr="00C00499" w:rsidTr="004C606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C6064" w:rsidRPr="00D71E6A" w:rsidRDefault="004C6064" w:rsidP="00AE077C">
            <w:pPr>
              <w:pStyle w:val="a7"/>
              <w:rPr>
                <w:rFonts w:ascii="Times New Roman" w:hAnsi="Times New Roman"/>
                <w:szCs w:val="22"/>
              </w:rPr>
            </w:pPr>
          </w:p>
        </w:tc>
        <w:tc>
          <w:tcPr>
            <w:tcW w:w="2864" w:type="dxa"/>
            <w:gridSpan w:val="2"/>
            <w:tcBorders>
              <w:left w:val="single" w:sz="4" w:space="0" w:color="auto"/>
            </w:tcBorders>
            <w:shd w:val="clear" w:color="auto" w:fill="auto"/>
          </w:tcPr>
          <w:p w:rsidR="004C6064" w:rsidRDefault="004C6064">
            <w:r w:rsidRPr="004C6064">
              <w:rPr>
                <w:i/>
                <w:spacing w:val="-4"/>
                <w:sz w:val="22"/>
                <w:szCs w:val="22"/>
                <w:lang w:val="en-US"/>
              </w:rPr>
              <w:t>SIA RSAP</w:t>
            </w:r>
          </w:p>
        </w:tc>
        <w:tc>
          <w:tcPr>
            <w:tcW w:w="4082" w:type="dxa"/>
            <w:tcBorders>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1B3007">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4C6064" w:rsidP="00AE077C">
            <w:pPr>
              <w:jc w:val="both"/>
              <w:rPr>
                <w:i/>
              </w:rPr>
            </w:pPr>
            <w:r w:rsidRPr="004C6064">
              <w:rPr>
                <w:i/>
                <w:sz w:val="22"/>
                <w:szCs w:val="22"/>
              </w:rPr>
              <w:t xml:space="preserve">Informația o găsiți în </w:t>
            </w:r>
            <w:r w:rsidRPr="004C6064">
              <w:rPr>
                <w:i/>
                <w:spacing w:val="-4"/>
                <w:sz w:val="22"/>
                <w:szCs w:val="22"/>
                <w:lang w:val="en-US"/>
              </w:rPr>
              <w:t>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1B3007">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1B3007">
            <w:pPr>
              <w:pStyle w:val="a7"/>
              <w:ind w:left="-108" w:right="-109"/>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ind w:left="-108" w:right="-109"/>
            </w:pPr>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rPr>
            </w:pPr>
            <w:r w:rsidRPr="004C6064">
              <w:rPr>
                <w:b/>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iCs/>
                <w:lang w:val="en-US"/>
              </w:rPr>
            </w:pPr>
            <w:r w:rsidRPr="004C6064">
              <w:rPr>
                <w:b/>
                <w:i/>
                <w:iCs/>
                <w:sz w:val="22"/>
                <w:szCs w:val="22"/>
                <w:lang w:val="en-US"/>
              </w:rPr>
              <w:t>Data deschiderii ofertelor</w:t>
            </w:r>
          </w:p>
        </w:tc>
      </w:tr>
      <w:tr w:rsidR="00B41118" w:rsidRPr="00C00499" w:rsidTr="004C6064">
        <w:trPr>
          <w:trHeight w:val="3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w:t>
            </w:r>
            <w:r w:rsidR="004C6064" w:rsidRPr="004C6064">
              <w:rPr>
                <w:b/>
                <w:i/>
                <w:iCs/>
                <w:sz w:val="22"/>
                <w:szCs w:val="22"/>
              </w:rPr>
              <w:t>pe loturi</w:t>
            </w:r>
          </w:p>
        </w:tc>
      </w:tr>
      <w:tr w:rsidR="00B41118" w:rsidRPr="00C00499" w:rsidTr="004C6064">
        <w:trPr>
          <w:trHeight w:val="49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4C6064" w:rsidRDefault="004C6064" w:rsidP="004C6064">
            <w:pPr>
              <w:tabs>
                <w:tab w:val="right" w:pos="4743"/>
              </w:tabs>
              <w:jc w:val="both"/>
              <w:rPr>
                <w:b/>
                <w:i/>
                <w:iCs/>
                <w:lang w:val="en-US"/>
              </w:rPr>
            </w:pPr>
            <w:r w:rsidRPr="004C6064">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ind w:left="-108" w:right="-109"/>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4C6064" w:rsidP="00AE077C">
            <w:pPr>
              <w:tabs>
                <w:tab w:val="right" w:pos="4743"/>
              </w:tabs>
              <w:jc w:val="both"/>
              <w:rPr>
                <w:b/>
                <w:i/>
                <w:iCs/>
                <w:color w:val="000000" w:themeColor="text1"/>
              </w:rPr>
            </w:pPr>
            <w:r w:rsidRPr="004C6064">
              <w:rPr>
                <w:b/>
                <w:i/>
                <w:color w:val="000000"/>
                <w:sz w:val="22"/>
                <w:szCs w:val="22"/>
                <w:lang w:val="en-US"/>
              </w:rPr>
              <w:t>cel mai mic preț</w:t>
            </w:r>
            <w:r w:rsidRPr="009E06F4">
              <w:rPr>
                <w:b/>
                <w:i/>
                <w:color w:val="000000"/>
                <w:sz w:val="22"/>
                <w:szCs w:val="22"/>
                <w:lang w:val="en-US"/>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pStyle w:val="i"/>
              <w:tabs>
                <w:tab w:val="right" w:pos="7254"/>
              </w:tabs>
              <w:suppressAutoHyphens w:val="0"/>
              <w:ind w:left="-108" w:right="-25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4C6064" w:rsidP="00AE077C">
            <w:pPr>
              <w:tabs>
                <w:tab w:val="right" w:pos="4743"/>
              </w:tabs>
              <w:jc w:val="both"/>
              <w:rPr>
                <w:i/>
                <w:color w:val="000000" w:themeColor="text1"/>
              </w:rPr>
            </w:pPr>
            <w:r>
              <w:rPr>
                <w:b/>
                <w:i/>
                <w:color w:val="000000" w:themeColor="text1"/>
                <w:sz w:val="22"/>
                <w:szCs w:val="22"/>
              </w:rPr>
              <w:t>15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4C6064" w:rsidRPr="00F8753E" w:rsidRDefault="00B41118" w:rsidP="004C6064">
            <w:pPr>
              <w:pStyle w:val="a7"/>
              <w:rPr>
                <w:b/>
                <w:bCs/>
              </w:rPr>
            </w:pPr>
            <w:r w:rsidRPr="004F0F1B">
              <w:rPr>
                <w:i/>
                <w:color w:val="000000" w:themeColor="text1"/>
                <w:sz w:val="22"/>
                <w:szCs w:val="22"/>
              </w:rPr>
              <w:t>Beneficiarul plăţii:</w:t>
            </w:r>
            <w:r w:rsidR="004C6064">
              <w:rPr>
                <w:b/>
                <w:bCs/>
              </w:rPr>
              <w:t xml:space="preserve"> IMSP Centrul Republican de Diagnosticare Medicală</w:t>
            </w:r>
          </w:p>
          <w:p w:rsidR="004C6064" w:rsidRPr="00C00499" w:rsidRDefault="004C6064" w:rsidP="004C6064">
            <w:pPr>
              <w:spacing w:after="120"/>
              <w:ind w:left="599"/>
              <w:rPr>
                <w:i/>
              </w:rPr>
            </w:pPr>
            <w:r w:rsidRPr="00C00499">
              <w:rPr>
                <w:i/>
                <w:sz w:val="22"/>
                <w:szCs w:val="22"/>
              </w:rPr>
              <w:t>Denumirea Băncii:</w:t>
            </w:r>
            <w:r w:rsidRPr="009C013A">
              <w:rPr>
                <w:kern w:val="1"/>
              </w:rPr>
              <w:t xml:space="preserve"> „Victoriabank” S.A.</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r w:rsidR="004C6064" w:rsidRPr="00C00499">
              <w:rPr>
                <w:i/>
                <w:sz w:val="22"/>
                <w:szCs w:val="22"/>
              </w:rPr>
              <w:t xml:space="preserve"> </w:t>
            </w:r>
            <w:r w:rsidR="004C6064">
              <w:rPr>
                <w:b/>
                <w:bCs/>
              </w:rPr>
              <w:t>1003600150196</w:t>
            </w:r>
          </w:p>
          <w:p w:rsidR="004C6064" w:rsidRPr="00C00499" w:rsidRDefault="00B41118" w:rsidP="004C6064">
            <w:pPr>
              <w:spacing w:after="120"/>
              <w:rPr>
                <w:i/>
              </w:rPr>
            </w:pPr>
            <w:r w:rsidRPr="004F0F1B">
              <w:rPr>
                <w:i/>
                <w:color w:val="000000" w:themeColor="text1"/>
                <w:sz w:val="22"/>
                <w:szCs w:val="22"/>
              </w:rPr>
              <w:t xml:space="preserve"> </w:t>
            </w:r>
            <w:r w:rsidR="004C6064" w:rsidRPr="00C00499">
              <w:rPr>
                <w:i/>
                <w:sz w:val="22"/>
                <w:szCs w:val="22"/>
              </w:rPr>
              <w:t>Contul de decontare</w:t>
            </w:r>
            <w:r w:rsidR="004C6064" w:rsidRPr="00C00499">
              <w:rPr>
                <w:i/>
                <w:spacing w:val="-2"/>
                <w:sz w:val="22"/>
                <w:szCs w:val="22"/>
              </w:rPr>
              <w:t xml:space="preserve">: </w:t>
            </w:r>
            <w:r w:rsidR="004C6064">
              <w:rPr>
                <w:i/>
                <w:spacing w:val="-2"/>
                <w:sz w:val="22"/>
                <w:szCs w:val="22"/>
              </w:rPr>
              <w:t>MD52VI000002251817136MDL</w:t>
            </w:r>
          </w:p>
          <w:p w:rsidR="004C6064" w:rsidRPr="00C00499" w:rsidRDefault="004C6064" w:rsidP="004C6064">
            <w:pPr>
              <w:spacing w:after="120"/>
              <w:ind w:left="599"/>
              <w:rPr>
                <w:i/>
              </w:rPr>
            </w:pPr>
            <w:r w:rsidRPr="00C00499">
              <w:rPr>
                <w:i/>
                <w:sz w:val="22"/>
                <w:szCs w:val="22"/>
              </w:rPr>
              <w:t xml:space="preserve">Contul trezorerial: </w:t>
            </w:r>
            <w:r>
              <w:rPr>
                <w:i/>
                <w:sz w:val="22"/>
                <w:szCs w:val="22"/>
              </w:rPr>
              <w:t>-</w:t>
            </w:r>
          </w:p>
          <w:p w:rsidR="004C6064" w:rsidRPr="00C00499" w:rsidRDefault="004C6064" w:rsidP="004C6064">
            <w:pPr>
              <w:spacing w:after="120"/>
              <w:ind w:left="599"/>
              <w:rPr>
                <w:i/>
              </w:rPr>
            </w:pPr>
            <w:r w:rsidRPr="00C00499">
              <w:rPr>
                <w:i/>
                <w:sz w:val="22"/>
                <w:szCs w:val="22"/>
              </w:rPr>
              <w:lastRenderedPageBreak/>
              <w:t xml:space="preserve">Contul bancar: </w:t>
            </w:r>
            <w:r w:rsidRPr="009C013A">
              <w:t>VICBMD 2x457</w:t>
            </w:r>
          </w:p>
          <w:p w:rsidR="004C6064" w:rsidRPr="00C00499" w:rsidRDefault="004C6064" w:rsidP="004C6064">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w:t>
            </w:r>
          </w:p>
          <w:p w:rsidR="00B41118" w:rsidRPr="004F0F1B" w:rsidRDefault="00B41118" w:rsidP="004C6064">
            <w:pPr>
              <w:tabs>
                <w:tab w:val="left" w:pos="1152"/>
              </w:tabs>
              <w:suppressAutoHyphens/>
              <w:spacing w:before="120" w:after="120"/>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b/>
                <w:i/>
                <w:iCs/>
                <w:color w:val="FF0000"/>
                <w:lang w:val="en-US"/>
              </w:rPr>
            </w:pPr>
            <w:r w:rsidRPr="004C6064">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5478C" w:rsidP="00AE077C">
            <w:pPr>
              <w:tabs>
                <w:tab w:val="right" w:pos="4743"/>
              </w:tabs>
              <w:jc w:val="both"/>
              <w:rPr>
                <w:b/>
                <w:i/>
                <w:iCs/>
                <w:color w:val="FF0000"/>
                <w:lang w:val="en-US"/>
              </w:rPr>
            </w:pPr>
            <w:r w:rsidRPr="00C95F2A">
              <w:rPr>
                <w:i/>
              </w:rPr>
              <w:t>10 zile</w:t>
            </w:r>
          </w:p>
        </w:tc>
      </w:tr>
    </w:tbl>
    <w:p w:rsidR="00B41118" w:rsidRPr="001B3007" w:rsidRDefault="00B41118" w:rsidP="00B41118">
      <w:pPr>
        <w:rPr>
          <w:sz w:val="16"/>
          <w:szCs w:val="16"/>
        </w:rPr>
      </w:pPr>
    </w:p>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1B3007" w:rsidRDefault="00B41118" w:rsidP="00B41118">
      <w:pPr>
        <w:ind w:left="-142" w:right="-144"/>
        <w:rPr>
          <w:b/>
          <w:bCs/>
          <w:color w:val="000000"/>
          <w:sz w:val="16"/>
          <w:szCs w:val="16"/>
        </w:rPr>
      </w:pPr>
    </w:p>
    <w:p w:rsidR="00B41118" w:rsidRPr="004D5D66" w:rsidRDefault="00B41118" w:rsidP="004D5D6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w:t>
      </w:r>
      <w:r w:rsidR="004D5D66">
        <w:rPr>
          <w:b/>
          <w:bCs/>
          <w:color w:val="000000"/>
          <w:sz w:val="22"/>
          <w:szCs w:val="22"/>
        </w:rPr>
        <w:t>_______________________________</w:t>
      </w:r>
    </w:p>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4D5D66" w:rsidRDefault="00B41118" w:rsidP="00AE077C">
            <w:pPr>
              <w:ind w:left="720"/>
              <w:jc w:val="center"/>
              <w:rPr>
                <w:sz w:val="16"/>
                <w:szCs w:val="16"/>
              </w:rPr>
            </w:pPr>
            <w:r w:rsidRPr="004D5D66">
              <w:rPr>
                <w:sz w:val="16"/>
                <w:szCs w:val="16"/>
              </w:rPr>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4D5D66" w:rsidRDefault="00B41118" w:rsidP="00AE077C">
            <w:pPr>
              <w:ind w:left="720" w:firstLine="3480"/>
              <w:jc w:val="center"/>
              <w:rPr>
                <w:sz w:val="16"/>
                <w:szCs w:val="16"/>
              </w:rPr>
            </w:pPr>
            <w:r w:rsidRPr="004D5D66">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4D5D66" w:rsidRDefault="00B41118" w:rsidP="00AE077C">
            <w:pPr>
              <w:ind w:left="708"/>
              <w:jc w:val="both"/>
              <w:rPr>
                <w:sz w:val="16"/>
                <w:szCs w:val="16"/>
              </w:rPr>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4D5D66" w:rsidRDefault="00B41118" w:rsidP="00AE077C">
            <w:pPr>
              <w:tabs>
                <w:tab w:val="left" w:pos="6120"/>
              </w:tabs>
              <w:ind w:firstLine="720"/>
              <w:jc w:val="both"/>
              <w:rPr>
                <w:sz w:val="16"/>
                <w:szCs w:val="16"/>
              </w:rPr>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4D5D66"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4D5D66" w:rsidRDefault="00B41118" w:rsidP="00AE077C">
            <w:pPr>
              <w:pStyle w:val="af2"/>
              <w:ind w:firstLine="0"/>
              <w:rPr>
                <w:sz w:val="16"/>
                <w:szCs w:val="16"/>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801" w:type="pct"/>
        <w:tblLayout w:type="fixed"/>
        <w:tblLook w:val="04A0"/>
      </w:tblPr>
      <w:tblGrid>
        <w:gridCol w:w="673"/>
        <w:gridCol w:w="4540"/>
        <w:gridCol w:w="1697"/>
        <w:gridCol w:w="1562"/>
        <w:gridCol w:w="1192"/>
        <w:gridCol w:w="2776"/>
        <w:gridCol w:w="874"/>
        <w:gridCol w:w="822"/>
        <w:gridCol w:w="1150"/>
      </w:tblGrid>
      <w:tr w:rsidR="00291B03" w:rsidRPr="00C00499" w:rsidTr="00655400">
        <w:trPr>
          <w:trHeight w:val="697"/>
        </w:trPr>
        <w:tc>
          <w:tcPr>
            <w:tcW w:w="220" w:type="pct"/>
          </w:tcPr>
          <w:p w:rsidR="001D5742" w:rsidRPr="00C00499" w:rsidRDefault="001D5742" w:rsidP="00AE077C">
            <w:pPr>
              <w:pStyle w:val="2"/>
              <w:rPr>
                <w:b w:val="0"/>
                <w:sz w:val="20"/>
                <w:szCs w:val="20"/>
                <w:lang w:val="en-US"/>
              </w:rPr>
            </w:pPr>
          </w:p>
        </w:tc>
        <w:tc>
          <w:tcPr>
            <w:tcW w:w="4780" w:type="pct"/>
            <w:gridSpan w:val="8"/>
            <w:shd w:val="clear" w:color="auto" w:fill="auto"/>
            <w:vAlign w:val="center"/>
          </w:tcPr>
          <w:p w:rsidR="001D5742" w:rsidRPr="00C00499" w:rsidRDefault="001D5742"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91B03" w:rsidRPr="00C00499" w:rsidTr="00655400">
        <w:tc>
          <w:tcPr>
            <w:tcW w:w="220" w:type="pct"/>
            <w:tcBorders>
              <w:bottom w:val="single" w:sz="4" w:space="0" w:color="auto"/>
            </w:tcBorders>
          </w:tcPr>
          <w:p w:rsidR="001D5742" w:rsidRPr="00C00499" w:rsidRDefault="001D5742" w:rsidP="00AE077C">
            <w:pPr>
              <w:pStyle w:val="BankNormal"/>
              <w:spacing w:after="0"/>
              <w:jc w:val="both"/>
              <w:rPr>
                <w:i/>
                <w:iCs/>
                <w:szCs w:val="24"/>
                <w:lang w:val="ro-RO"/>
              </w:rPr>
            </w:pPr>
          </w:p>
        </w:tc>
        <w:tc>
          <w:tcPr>
            <w:tcW w:w="4780" w:type="pct"/>
            <w:gridSpan w:val="8"/>
            <w:tcBorders>
              <w:bottom w:val="single" w:sz="4" w:space="0" w:color="auto"/>
            </w:tcBorders>
            <w:shd w:val="clear" w:color="auto" w:fill="auto"/>
          </w:tcPr>
          <w:p w:rsidR="001D5742" w:rsidRPr="00C00499" w:rsidRDefault="001D5742"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1D5742" w:rsidRPr="007C0C9D" w:rsidTr="004D5D66">
              <w:trPr>
                <w:jc w:val="center"/>
              </w:trPr>
              <w:tc>
                <w:tcPr>
                  <w:tcW w:w="10500" w:type="dxa"/>
                  <w:tcBorders>
                    <w:top w:val="nil"/>
                    <w:left w:val="nil"/>
                    <w:bottom w:val="nil"/>
                    <w:right w:val="nil"/>
                  </w:tcBorders>
                  <w:tcMar>
                    <w:top w:w="15" w:type="dxa"/>
                    <w:left w:w="45" w:type="dxa"/>
                    <w:bottom w:w="15" w:type="dxa"/>
                    <w:right w:w="45" w:type="dxa"/>
                  </w:tcMar>
                  <w:hideMark/>
                </w:tcPr>
                <w:p w:rsidR="001D5742" w:rsidRPr="007C0C9D" w:rsidRDefault="001D5742" w:rsidP="000917A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1D5742" w:rsidRPr="00C00499" w:rsidRDefault="001D5742" w:rsidP="00AE077C">
            <w:pPr>
              <w:jc w:val="center"/>
            </w:pPr>
          </w:p>
        </w:tc>
      </w:tr>
      <w:tr w:rsidR="00045F16" w:rsidRPr="00C00499" w:rsidTr="00655400">
        <w:trPr>
          <w:trHeight w:val="567"/>
        </w:trPr>
        <w:tc>
          <w:tcPr>
            <w:tcW w:w="220" w:type="pct"/>
          </w:tcPr>
          <w:p w:rsidR="001D5742" w:rsidRPr="00C00499" w:rsidRDefault="001D5742" w:rsidP="00AE077C"/>
        </w:tc>
        <w:tc>
          <w:tcPr>
            <w:tcW w:w="4135" w:type="pct"/>
            <w:gridSpan w:val="6"/>
            <w:shd w:val="clear" w:color="auto" w:fill="auto"/>
          </w:tcPr>
          <w:p w:rsidR="001D5742" w:rsidRPr="00C00499" w:rsidRDefault="001D5742" w:rsidP="00AE077C"/>
        </w:tc>
        <w:tc>
          <w:tcPr>
            <w:tcW w:w="645" w:type="pct"/>
            <w:gridSpan w:val="2"/>
            <w:shd w:val="clear" w:color="auto" w:fill="auto"/>
          </w:tcPr>
          <w:p w:rsidR="001D5742" w:rsidRPr="00C00499" w:rsidRDefault="001D5742" w:rsidP="00AE077C"/>
        </w:tc>
      </w:tr>
      <w:tr w:rsidR="00655400" w:rsidRPr="00C00499" w:rsidTr="00655400">
        <w:trPr>
          <w:trHeight w:val="1043"/>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rPr>
                <w:b/>
              </w:rPr>
            </w:pPr>
            <w:r w:rsidRPr="00C00499">
              <w:rPr>
                <w:b/>
              </w:rPr>
              <w:t>Cod CPV</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 xml:space="preserve">Denumirea bunurilor </w:t>
            </w: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Modelul articolului</w:t>
            </w:r>
          </w:p>
        </w:tc>
        <w:tc>
          <w:tcPr>
            <w:tcW w:w="511"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Ţara de origine</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Produ-cătorul</w:t>
            </w: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1D5742" w:rsidRPr="00A618EE" w:rsidRDefault="001D5742" w:rsidP="002A72E0">
            <w:pPr>
              <w:jc w:val="center"/>
              <w:rPr>
                <w:b/>
                <w:sz w:val="20"/>
                <w:szCs w:val="20"/>
              </w:rPr>
            </w:pPr>
            <w:r w:rsidRPr="00A618EE">
              <w:rPr>
                <w:b/>
                <w:sz w:val="20"/>
                <w:szCs w:val="20"/>
              </w:rPr>
              <w:t>Specificarea tehnică deplină solicitată de</w:t>
            </w:r>
            <w:r w:rsidR="002A72E0" w:rsidRPr="00A618EE">
              <w:rPr>
                <w:b/>
                <w:sz w:val="20"/>
                <w:szCs w:val="20"/>
              </w:rPr>
              <w:t xml:space="preserve"> către autoritatea contractantă</w:t>
            </w:r>
          </w:p>
        </w:tc>
        <w:tc>
          <w:tcPr>
            <w:tcW w:w="555" w:type="pct"/>
            <w:gridSpan w:val="2"/>
            <w:tcBorders>
              <w:top w:val="single" w:sz="4" w:space="0" w:color="auto"/>
              <w:left w:val="single" w:sz="4" w:space="0" w:color="auto"/>
              <w:bottom w:val="single" w:sz="4" w:space="0" w:color="auto"/>
              <w:right w:val="single" w:sz="4" w:space="0" w:color="auto"/>
            </w:tcBorders>
          </w:tcPr>
          <w:p w:rsidR="001D5742" w:rsidRPr="00A618EE" w:rsidRDefault="001D5742" w:rsidP="00291B03">
            <w:pPr>
              <w:jc w:val="center"/>
              <w:rPr>
                <w:b/>
                <w:sz w:val="20"/>
                <w:szCs w:val="20"/>
              </w:rPr>
            </w:pPr>
            <w:r w:rsidRPr="00A618EE">
              <w:rPr>
                <w:b/>
                <w:sz w:val="20"/>
                <w:szCs w:val="20"/>
              </w:rPr>
              <w:t>Specificarea tehnică deplină propus</w:t>
            </w:r>
            <w:r w:rsidR="00291B03" w:rsidRPr="00A618EE">
              <w:rPr>
                <w:b/>
                <w:sz w:val="20"/>
                <w:szCs w:val="20"/>
              </w:rPr>
              <w:t>ă de către ofertant</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Standarde de referinţă</w:t>
            </w:r>
          </w:p>
        </w:tc>
      </w:tr>
      <w:tr w:rsidR="00655400" w:rsidRPr="00C00499" w:rsidTr="00655400">
        <w:trPr>
          <w:trHeight w:val="283"/>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1</w:t>
            </w:r>
          </w:p>
        </w:tc>
        <w:tc>
          <w:tcPr>
            <w:tcW w:w="148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3</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4</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5</w:t>
            </w: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6</w:t>
            </w:r>
          </w:p>
        </w:tc>
        <w:tc>
          <w:tcPr>
            <w:tcW w:w="555"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pPr>
              <w:jc w:val="center"/>
            </w:pPr>
            <w:r w:rsidRPr="00C00499">
              <w:t>7</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8</w:t>
            </w:r>
          </w:p>
        </w:tc>
      </w:tr>
      <w:tr w:rsidR="00655400" w:rsidRPr="00C00499" w:rsidTr="00655400">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148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rPr>
                <w:b/>
              </w:rPr>
            </w:pPr>
            <w:r>
              <w:rPr>
                <w:b/>
              </w:rPr>
              <w:t>Bunuri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555"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r>
      <w:tr w:rsidR="00AD5A6D"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016B0C">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7160FB" w:rsidRDefault="00AD5A6D" w:rsidP="00BE1500">
            <w:pPr>
              <w:ind w:left="-114" w:right="-108"/>
              <w:rPr>
                <w:color w:val="000000"/>
                <w:lang w:val="en-GB"/>
              </w:rPr>
            </w:pPr>
            <w:r w:rsidRPr="007160FB">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52F71" w:rsidRDefault="00AD5A6D" w:rsidP="00386072">
            <w:pPr>
              <w:rPr>
                <w:color w:val="000000"/>
                <w:sz w:val="18"/>
                <w:szCs w:val="18"/>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5742"/>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ASL-0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left="-166"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113B72" w:rsidRDefault="00AD5A6D" w:rsidP="00BE1500">
            <w:pPr>
              <w:ind w:left="-114" w:right="-108"/>
              <w:rPr>
                <w:color w:val="000000"/>
                <w:lang w:val="en-GB"/>
              </w:rPr>
            </w:pPr>
            <w:r w:rsidRPr="00113B72">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ind w:left="-166"/>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BE1500">
            <w:pPr>
              <w:ind w:left="-114"/>
              <w:rPr>
                <w:color w:val="000000"/>
                <w:sz w:val="21"/>
                <w:szCs w:val="21"/>
                <w:lang w:val="en-GB"/>
              </w:rPr>
            </w:pPr>
            <w:r w:rsidRPr="002255AB">
              <w:rPr>
                <w:color w:val="000000"/>
                <w:sz w:val="21"/>
                <w:szCs w:val="21"/>
                <w:lang w:val="en-GB"/>
              </w:rPr>
              <w:t>Antistreptolizin 0 calibrator set de la 5 pna la 8 concentratii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left="-166"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113B72" w:rsidRDefault="00AD5A6D" w:rsidP="00BE1500">
            <w:pPr>
              <w:ind w:left="-114" w:right="-108"/>
              <w:rPr>
                <w:color w:val="000000"/>
                <w:lang w:val="en-GB"/>
              </w:rPr>
            </w:pPr>
            <w:r w:rsidRPr="00113B72">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ind w:left="-166"/>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CRP</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left="-166"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0F0066" w:rsidRDefault="00AD5A6D" w:rsidP="00BE1500">
            <w:pPr>
              <w:ind w:left="-114" w:right="-108"/>
              <w:rPr>
                <w:color w:val="000000"/>
                <w:lang w:val="en-GB"/>
              </w:rPr>
            </w:pPr>
            <w:r w:rsidRPr="000F006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ind w:left="-166"/>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BE1500">
            <w:pPr>
              <w:ind w:left="-114" w:right="-108"/>
              <w:rPr>
                <w:color w:val="000000"/>
                <w:sz w:val="21"/>
                <w:szCs w:val="21"/>
                <w:lang w:val="en-GB"/>
              </w:rPr>
            </w:pPr>
            <w:r w:rsidRPr="002255AB">
              <w:rPr>
                <w:color w:val="000000"/>
                <w:sz w:val="21"/>
                <w:szCs w:val="21"/>
                <w:lang w:val="en-GB"/>
              </w:rPr>
              <w:t>CRP (proteina C reactiva) calibrator set de la 5 pna la 8 concentratii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left="-166"/>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0F0066" w:rsidRDefault="00AD5A6D" w:rsidP="00BE1500">
            <w:pPr>
              <w:ind w:right="-108"/>
              <w:rPr>
                <w:color w:val="000000"/>
                <w:lang w:val="en-GB"/>
              </w:rPr>
            </w:pPr>
            <w:r w:rsidRPr="000F006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Bilirubin Auto Total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109"/>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0F0066" w:rsidRDefault="00AD5A6D" w:rsidP="00BE1500">
            <w:pPr>
              <w:ind w:left="-114" w:right="-108"/>
              <w:rPr>
                <w:color w:val="000000"/>
                <w:lang w:val="en-GB"/>
              </w:rPr>
            </w:pPr>
            <w:r w:rsidRPr="000F0066">
              <w:rPr>
                <w:rStyle w:val="aff"/>
                <w:color w:val="000000"/>
                <w:lang w:val="en-GB"/>
              </w:rPr>
              <w:t xml:space="preserve">Reagenti pentru analizatorul Bio Majesty </w:t>
            </w:r>
            <w:r w:rsidRPr="000F0066">
              <w:rPr>
                <w:rStyle w:val="aff"/>
                <w:color w:val="000000"/>
                <w:lang w:val="en-GB"/>
              </w:rPr>
              <w:lastRenderedPageBreak/>
              <w:t>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lastRenderedPageBreak/>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Bilirubin Auto Direct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ind w:left="-166" w:right="-109"/>
              <w:rPr>
                <w:color w:val="00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0F0066" w:rsidRDefault="00AD5A6D" w:rsidP="00BE1500">
            <w:pPr>
              <w:ind w:right="-108"/>
              <w:rPr>
                <w:color w:val="000000"/>
                <w:lang w:val="en-GB"/>
              </w:rPr>
            </w:pPr>
            <w:r w:rsidRPr="000F006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Iron</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ind w:left="-166" w:right="-109"/>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0F0066" w:rsidRDefault="00AD5A6D" w:rsidP="00BE1500">
            <w:pPr>
              <w:ind w:left="-114" w:right="-108"/>
              <w:rPr>
                <w:color w:val="000000"/>
                <w:lang w:val="en-GB"/>
              </w:rPr>
            </w:pPr>
            <w:r w:rsidRPr="000F006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HDL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ind w:left="-166"/>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0F0066" w:rsidRDefault="00AD5A6D" w:rsidP="00BE1500">
            <w:pPr>
              <w:ind w:right="-108"/>
              <w:rPr>
                <w:color w:val="000000"/>
                <w:lang w:val="en-GB"/>
              </w:rPr>
            </w:pPr>
            <w:r w:rsidRPr="000F006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LDL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ind w:left="-166" w:right="-109"/>
              <w:rPr>
                <w:color w:val="00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BE1500">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Fosfataza alcalina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ind w:left="-166" w:right="-109"/>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BE1500">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532E49" w:rsidRDefault="00AD5A6D" w:rsidP="00BE1500">
            <w:pPr>
              <w:rPr>
                <w:color w:val="000000"/>
                <w:sz w:val="21"/>
                <w:szCs w:val="21"/>
                <w:lang w:val="en-US"/>
              </w:rPr>
            </w:pPr>
            <w:r>
              <w:rPr>
                <w:color w:val="000000"/>
                <w:sz w:val="21"/>
                <w:szCs w:val="21"/>
              </w:rPr>
              <w:t>Calibrator CK-MB</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left="-166"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022CF" w:rsidRDefault="00AD5A6D" w:rsidP="00BE1500">
            <w:pPr>
              <w:ind w:right="-108"/>
              <w:rPr>
                <w:color w:val="000000"/>
                <w:lang w:val="en-GB"/>
              </w:rPr>
            </w:pPr>
            <w:r w:rsidRPr="002022CF">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CK-MB</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left="-166"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BE1500">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A-amilaza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ind w:left="-166" w:right="-109"/>
              <w:rPr>
                <w:color w:val="00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022CF" w:rsidRDefault="00AD5A6D" w:rsidP="00BE1500">
            <w:pPr>
              <w:rPr>
                <w:color w:val="000000"/>
                <w:lang w:val="en-GB"/>
              </w:rPr>
            </w:pPr>
            <w:r w:rsidRPr="002022CF">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ALT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ind w:left="-166" w:right="-109"/>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151497" w:rsidRDefault="00AD5A6D" w:rsidP="00BE1500">
            <w:pPr>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AST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1D41C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1D41C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7F392B" w:rsidRDefault="00AD5A6D" w:rsidP="001D41C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1D41C5">
            <w:pPr>
              <w:ind w:left="-166"/>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151497" w:rsidRDefault="00AD5A6D" w:rsidP="00BE1500">
            <w:pPr>
              <w:ind w:right="-108"/>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1D41C5">
            <w:pPr>
              <w:ind w:left="-166" w:right="-109"/>
              <w:rPr>
                <w:color w:val="00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Creatinin PAP</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1D41C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151497" w:rsidRDefault="00AD5A6D" w:rsidP="00BE1500">
            <w:pPr>
              <w:ind w:right="-108"/>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1D41C5">
            <w:pPr>
              <w:ind w:left="-166" w:right="-109"/>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Colesterol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1D41C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151497" w:rsidRDefault="00AD5A6D" w:rsidP="00BE1500">
            <w:pPr>
              <w:ind w:right="-108"/>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1D41C5">
            <w:pPr>
              <w:ind w:left="-166"/>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Glucoza hexokinase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1D41C5">
            <w:pPr>
              <w:ind w:left="-166" w:right="-109"/>
              <w:rPr>
                <w:color w:val="00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151497" w:rsidRDefault="00AD5A6D" w:rsidP="00BE1500">
            <w:pPr>
              <w:ind w:right="-108"/>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1D41C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Lipaza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1D41C5">
            <w:pPr>
              <w:ind w:left="-166" w:right="-109"/>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151497" w:rsidRDefault="00AD5A6D" w:rsidP="00BE1500">
            <w:pPr>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Urea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1D41C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BE1500">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GGTP</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1D41C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151497" w:rsidRDefault="00AD5A6D" w:rsidP="00BE1500">
            <w:pPr>
              <w:ind w:right="-108"/>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Albumin</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1D41C5">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FD3946" w:rsidRDefault="00AD5A6D" w:rsidP="00BE1500">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Albumin în urină</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1D41C5">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BE1500">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1D41C5">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Total Proteina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r w:rsidRPr="00CD7DBE">
              <w:rPr>
                <w:color w:val="000000"/>
                <w:sz w:val="16"/>
                <w:szCs w:val="16"/>
              </w:rPr>
              <w:lastRenderedPageBreak/>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FD3946" w:rsidRDefault="00AD5A6D" w:rsidP="00BE1500">
            <w:pPr>
              <w:ind w:right="-108"/>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1D41C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Calciu Phosphonazo ambalaj standard,</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FD3946" w:rsidRDefault="00AD5A6D" w:rsidP="00BE1500">
            <w:pPr>
              <w:ind w:right="-108"/>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1D41C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FD3946" w:rsidRDefault="00AD5A6D" w:rsidP="00BE1500">
            <w:pPr>
              <w:ind w:left="-114" w:right="-108" w:firstLine="114"/>
              <w:rPr>
                <w:color w:val="000000"/>
                <w:lang w:val="en-GB"/>
              </w:rPr>
            </w:pPr>
            <w:r w:rsidRPr="00FD3946">
              <w:rPr>
                <w:color w:val="000000"/>
                <w:lang w:val="en-GB"/>
              </w:rPr>
              <w:t>Reumatoid Factor calibrator set de la 5 pna la 8 concentratii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FD3946" w:rsidRDefault="00AD5A6D" w:rsidP="00BE1500">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1D41C5">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394922" w:rsidRDefault="00AD5A6D" w:rsidP="00BE1500">
            <w:pPr>
              <w:rPr>
                <w:color w:val="000000"/>
                <w:sz w:val="21"/>
                <w:szCs w:val="21"/>
                <w:lang w:val="en-GB"/>
              </w:rPr>
            </w:pPr>
            <w:r>
              <w:rPr>
                <w:color w:val="000000"/>
                <w:sz w:val="21"/>
                <w:szCs w:val="21"/>
              </w:rPr>
              <w:t>IgG</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FD3946" w:rsidRDefault="00AD5A6D" w:rsidP="00BE1500">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1D41C5">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BE1500">
            <w:pPr>
              <w:rPr>
                <w:color w:val="000000"/>
                <w:sz w:val="21"/>
                <w:szCs w:val="21"/>
                <w:lang w:val="en-GB"/>
              </w:rPr>
            </w:pPr>
            <w:r>
              <w:rPr>
                <w:color w:val="000000"/>
                <w:sz w:val="21"/>
                <w:szCs w:val="21"/>
              </w:rPr>
              <w:t>IgA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1D41C5">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FD3946" w:rsidRDefault="00AD5A6D" w:rsidP="00BE1500">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IgM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1D41C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FD3946" w:rsidRDefault="00AD5A6D" w:rsidP="00BE1500">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394922" w:rsidRDefault="00AD5A6D" w:rsidP="00BE1500">
            <w:pPr>
              <w:ind w:left="-114" w:right="-108"/>
              <w:rPr>
                <w:color w:val="000000"/>
                <w:sz w:val="21"/>
                <w:szCs w:val="21"/>
                <w:lang w:val="en-GB"/>
              </w:rPr>
            </w:pPr>
            <w:r w:rsidRPr="002255AB">
              <w:rPr>
                <w:color w:val="000000"/>
                <w:sz w:val="21"/>
                <w:szCs w:val="21"/>
                <w:lang w:val="en-GB"/>
              </w:rPr>
              <w:t>IgA, IgG, IgM calibrator set de la 5 concentratii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1D41C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FD3946" w:rsidRDefault="00AD5A6D" w:rsidP="00BE1500">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394922" w:rsidRDefault="00AD5A6D" w:rsidP="00BE1500">
            <w:pPr>
              <w:rPr>
                <w:color w:val="000000"/>
                <w:sz w:val="21"/>
                <w:szCs w:val="21"/>
                <w:lang w:val="en-GB"/>
              </w:rPr>
            </w:pPr>
            <w:r>
              <w:rPr>
                <w:color w:val="000000"/>
                <w:sz w:val="21"/>
                <w:szCs w:val="21"/>
              </w:rPr>
              <w:t>CK-NAK</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1D41C5">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FD3946" w:rsidRDefault="00AD5A6D" w:rsidP="00BE1500">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1D41C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BE1500">
            <w:pPr>
              <w:rPr>
                <w:color w:val="000000"/>
                <w:sz w:val="21"/>
                <w:szCs w:val="21"/>
                <w:lang w:val="en-GB"/>
              </w:rPr>
            </w:pPr>
            <w:r>
              <w:rPr>
                <w:color w:val="000000"/>
                <w:sz w:val="21"/>
                <w:szCs w:val="21"/>
              </w:rPr>
              <w:t>C3</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1D41C5">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FD3946" w:rsidRDefault="00AD5A6D" w:rsidP="00BE1500">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1D41C5">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1D41C5"/>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C</w:t>
            </w:r>
            <w:r w:rsidRPr="000764A8">
              <w:rPr>
                <w:color w:val="000000"/>
                <w:sz w:val="21"/>
                <w:szCs w:val="21"/>
              </w:rPr>
              <w:t>4</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FD3946" w:rsidRDefault="00AD5A6D" w:rsidP="00BE1500">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LDH</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FD3946" w:rsidRDefault="00AD5A6D" w:rsidP="00BE1500">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Pancreatic Amilase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FD3946" w:rsidRDefault="00AD5A6D" w:rsidP="00BE1500">
            <w:pPr>
              <w:ind w:right="-250"/>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187C37" w:rsidRDefault="00AD5A6D" w:rsidP="00BE1500">
            <w:pPr>
              <w:rPr>
                <w:color w:val="000000"/>
                <w:sz w:val="21"/>
                <w:szCs w:val="21"/>
                <w:lang w:val="en-US"/>
              </w:rPr>
            </w:pPr>
            <w:r w:rsidRPr="00187C37">
              <w:rPr>
                <w:color w:val="000000"/>
                <w:sz w:val="21"/>
                <w:szCs w:val="21"/>
                <w:lang w:val="en-US"/>
              </w:rPr>
              <w:t>Calibrator pentru C3, C4</w:t>
            </w:r>
            <w:r>
              <w:rPr>
                <w:color w:val="000000"/>
                <w:sz w:val="21"/>
                <w:szCs w:val="21"/>
                <w:lang w:val="en-US"/>
              </w:rPr>
              <w:t xml:space="preserve"> de la 5 concentratii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C97E56" w:rsidRDefault="00AD5A6D" w:rsidP="00BE1500">
            <w:pPr>
              <w:rPr>
                <w:color w:val="000000"/>
                <w:lang w:val="en-GB"/>
              </w:rPr>
            </w:pPr>
            <w:r w:rsidRPr="00C97E5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Default="00AD5A6D" w:rsidP="00BE1500">
            <w:pPr>
              <w:rPr>
                <w:color w:val="000000"/>
                <w:sz w:val="21"/>
                <w:szCs w:val="21"/>
              </w:rPr>
            </w:pPr>
            <w:r>
              <w:rPr>
                <w:color w:val="000000"/>
                <w:sz w:val="21"/>
                <w:szCs w:val="21"/>
              </w:rPr>
              <w:t>Factorul Reumatoid</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FF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C97E56" w:rsidRDefault="00AD5A6D" w:rsidP="00BE1500">
            <w:pPr>
              <w:rPr>
                <w:color w:val="000000"/>
                <w:lang w:val="en-GB"/>
              </w:rPr>
            </w:pPr>
            <w:r w:rsidRPr="00C97E5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C97E56" w:rsidRDefault="00AD5A6D" w:rsidP="00BE1500">
            <w:pPr>
              <w:rPr>
                <w:color w:val="FF0000"/>
                <w:sz w:val="21"/>
                <w:szCs w:val="21"/>
              </w:rPr>
            </w:pPr>
            <w:r>
              <w:rPr>
                <w:color w:val="000000"/>
                <w:sz w:val="21"/>
                <w:szCs w:val="21"/>
              </w:rPr>
              <w:t>Uric Acid TOOS</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FE3182" w:rsidRDefault="00AD5A6D" w:rsidP="00BE1500">
            <w:pPr>
              <w:rPr>
                <w:color w:val="000000"/>
                <w:lang w:val="en-GB"/>
              </w:rPr>
            </w:pPr>
            <w:r w:rsidRPr="00FE3182">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FE3182" w:rsidRDefault="00AD5A6D" w:rsidP="00BE1500">
            <w:pPr>
              <w:rPr>
                <w:color w:val="000000"/>
                <w:sz w:val="21"/>
                <w:szCs w:val="21"/>
                <w:lang w:val="en-GB"/>
              </w:rPr>
            </w:pPr>
            <w:r w:rsidRPr="002255AB">
              <w:rPr>
                <w:color w:val="000000"/>
                <w:sz w:val="21"/>
                <w:szCs w:val="21"/>
                <w:lang w:val="en-GB"/>
              </w:rPr>
              <w:t>Albumin în urină calibrator set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DB6369" w:rsidRDefault="00AD5A6D" w:rsidP="00BE1500">
            <w:pPr>
              <w:rPr>
                <w:color w:val="000000"/>
                <w:lang w:val="en-GB"/>
              </w:rPr>
            </w:pPr>
            <w:r w:rsidRPr="00DB636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394922" w:rsidRDefault="00AD5A6D" w:rsidP="00BE1500">
            <w:pPr>
              <w:rPr>
                <w:color w:val="000000"/>
                <w:sz w:val="21"/>
                <w:szCs w:val="21"/>
                <w:lang w:val="en-GB"/>
              </w:rPr>
            </w:pPr>
            <w:r>
              <w:rPr>
                <w:color w:val="000000"/>
                <w:sz w:val="21"/>
                <w:szCs w:val="21"/>
              </w:rPr>
              <w:t>Calibrator Lipide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DB6369" w:rsidRDefault="00AD5A6D" w:rsidP="00BE1500">
            <w:pPr>
              <w:rPr>
                <w:color w:val="000000"/>
                <w:lang w:val="en-GB"/>
              </w:rPr>
            </w:pPr>
            <w:r w:rsidRPr="00DB636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DB6369" w:rsidRDefault="00AD5A6D" w:rsidP="00BE1500">
            <w:pPr>
              <w:ind w:left="-114" w:right="-108"/>
              <w:rPr>
                <w:color w:val="000000"/>
                <w:sz w:val="18"/>
                <w:szCs w:val="18"/>
                <w:lang w:val="en-GB"/>
              </w:rPr>
            </w:pPr>
            <w:r w:rsidRPr="00DB6369">
              <w:rPr>
                <w:color w:val="000000"/>
                <w:sz w:val="18"/>
                <w:szCs w:val="18"/>
                <w:lang w:val="en-GB"/>
              </w:rPr>
              <w:t>Multicalibrator Universal p/u toţi parametrii biochimici inclusiv dozarea fermentilor (ALAT,</w:t>
            </w:r>
            <w:r>
              <w:rPr>
                <w:color w:val="000000"/>
                <w:sz w:val="18"/>
                <w:szCs w:val="18"/>
                <w:lang w:val="en-GB"/>
              </w:rPr>
              <w:t xml:space="preserve"> </w:t>
            </w:r>
            <w:r w:rsidRPr="00DB6369">
              <w:rPr>
                <w:color w:val="000000"/>
                <w:sz w:val="18"/>
                <w:szCs w:val="18"/>
                <w:lang w:val="en-GB"/>
              </w:rPr>
              <w:t>ASAT, Amilaza, Lipaza, Amilaza Pancreatica, CK-NAC, CK-MB, GLDH, alfa-HBDH,)</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DB6369" w:rsidRDefault="00AD5A6D" w:rsidP="00BE1500">
            <w:pPr>
              <w:rPr>
                <w:color w:val="000000"/>
                <w:lang w:val="en-GB"/>
              </w:rPr>
            </w:pPr>
            <w:r w:rsidRPr="00DB636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394922" w:rsidRDefault="00AD5A6D" w:rsidP="00BE1500">
            <w:pPr>
              <w:rPr>
                <w:color w:val="000000"/>
                <w:sz w:val="21"/>
                <w:szCs w:val="21"/>
                <w:lang w:val="en-GB"/>
              </w:rPr>
            </w:pPr>
            <w:r>
              <w:rPr>
                <w:color w:val="000000"/>
                <w:sz w:val="21"/>
                <w:szCs w:val="21"/>
              </w:rPr>
              <w:t>Control Normal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DB6369" w:rsidRDefault="00AD5A6D" w:rsidP="00BE1500">
            <w:pPr>
              <w:rPr>
                <w:color w:val="000000"/>
                <w:lang w:val="en-GB"/>
              </w:rPr>
            </w:pPr>
            <w:r w:rsidRPr="00DB636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394922" w:rsidRDefault="00AD5A6D" w:rsidP="00BE1500">
            <w:pPr>
              <w:rPr>
                <w:color w:val="000000"/>
                <w:sz w:val="21"/>
                <w:szCs w:val="21"/>
                <w:lang w:val="en-GB"/>
              </w:rPr>
            </w:pPr>
            <w:r>
              <w:rPr>
                <w:color w:val="000000"/>
                <w:sz w:val="21"/>
                <w:szCs w:val="21"/>
              </w:rPr>
              <w:t>Control Patologic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DB6369" w:rsidRDefault="00AD5A6D" w:rsidP="00BE1500">
            <w:pPr>
              <w:rPr>
                <w:color w:val="000000"/>
                <w:lang w:val="en-GB"/>
              </w:rPr>
            </w:pPr>
            <w:r w:rsidRPr="00DB636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394922" w:rsidRDefault="00AD5A6D" w:rsidP="00BE1500">
            <w:pPr>
              <w:rPr>
                <w:color w:val="000000"/>
                <w:sz w:val="21"/>
                <w:szCs w:val="21"/>
                <w:lang w:val="en-GB"/>
              </w:rPr>
            </w:pPr>
            <w:r>
              <w:rPr>
                <w:color w:val="000000"/>
                <w:sz w:val="21"/>
                <w:szCs w:val="21"/>
              </w:rPr>
              <w:t>Control Plasmaproteine Normal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DB6369" w:rsidRDefault="00AD5A6D" w:rsidP="00BE1500">
            <w:pPr>
              <w:rPr>
                <w:color w:val="000000"/>
                <w:lang w:val="en-GB"/>
              </w:rPr>
            </w:pPr>
            <w:r w:rsidRPr="00DB636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BE1500">
            <w:pPr>
              <w:rPr>
                <w:color w:val="000000"/>
                <w:sz w:val="21"/>
                <w:szCs w:val="21"/>
                <w:lang w:val="en-GB"/>
              </w:rPr>
            </w:pPr>
            <w:r>
              <w:rPr>
                <w:color w:val="000000"/>
                <w:sz w:val="21"/>
                <w:szCs w:val="21"/>
              </w:rPr>
              <w:t>Control Plasmaproteine Patologic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DB6369" w:rsidRDefault="00AD5A6D" w:rsidP="00BE1500">
            <w:pPr>
              <w:rPr>
                <w:color w:val="000000"/>
                <w:lang w:val="en-GB"/>
              </w:rPr>
            </w:pPr>
            <w:r w:rsidRPr="00DB636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AC4E6A" w:rsidRDefault="00AD5A6D" w:rsidP="00BE1500">
            <w:pPr>
              <w:rPr>
                <w:color w:val="70AD47" w:themeColor="accent6"/>
                <w:sz w:val="21"/>
                <w:szCs w:val="21"/>
                <w:lang w:val="en-GB"/>
              </w:rPr>
            </w:pPr>
            <w:r w:rsidRPr="00AC4E6A">
              <w:rPr>
                <w:color w:val="70AD47" w:themeColor="accent6"/>
                <w:sz w:val="21"/>
                <w:szCs w:val="21"/>
              </w:rPr>
              <w:t>CRP high sensivity</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DB6369" w:rsidRDefault="00AD5A6D" w:rsidP="00BE1500">
            <w:pPr>
              <w:rPr>
                <w:color w:val="000000"/>
                <w:lang w:val="en-GB"/>
              </w:rPr>
            </w:pPr>
            <w:r w:rsidRPr="00DB636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394922" w:rsidRDefault="00AD5A6D" w:rsidP="00BE1500">
            <w:pPr>
              <w:rPr>
                <w:color w:val="000000"/>
                <w:sz w:val="21"/>
                <w:szCs w:val="21"/>
                <w:lang w:val="en-GB"/>
              </w:rPr>
            </w:pPr>
            <w:r>
              <w:rPr>
                <w:color w:val="000000"/>
                <w:sz w:val="21"/>
                <w:szCs w:val="21"/>
              </w:rPr>
              <w:t>Calibrator CRP high sensivity</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686C59" w:rsidRDefault="00AD5A6D" w:rsidP="00BE1500">
            <w:pPr>
              <w:rPr>
                <w:lang w:val="en-GB"/>
              </w:rPr>
            </w:pPr>
            <w:r w:rsidRPr="00686C59">
              <w:rPr>
                <w:rStyle w:val="aff"/>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686C59" w:rsidRDefault="00AD5A6D" w:rsidP="00BE1500">
            <w:pPr>
              <w:rPr>
                <w:sz w:val="21"/>
                <w:szCs w:val="21"/>
                <w:lang w:val="en-GB"/>
              </w:rPr>
            </w:pPr>
            <w:r w:rsidRPr="00686C59">
              <w:rPr>
                <w:sz w:val="21"/>
                <w:szCs w:val="21"/>
                <w:lang w:val="en-GB"/>
              </w:rPr>
              <w:t>Control CRP U-hs Low</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686C59" w:rsidRDefault="00AD5A6D" w:rsidP="00BE1500">
            <w:pPr>
              <w:rPr>
                <w:color w:val="000000"/>
                <w:lang w:val="en-GB"/>
              </w:rPr>
            </w:pPr>
            <w:r w:rsidRPr="00686C5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686C59" w:rsidRDefault="00AD5A6D" w:rsidP="00BE1500">
            <w:pPr>
              <w:rPr>
                <w:sz w:val="21"/>
                <w:szCs w:val="21"/>
                <w:lang w:val="en-GB"/>
              </w:rPr>
            </w:pPr>
            <w:r w:rsidRPr="00686C59">
              <w:rPr>
                <w:sz w:val="21"/>
                <w:szCs w:val="21"/>
                <w:lang w:val="en-GB"/>
              </w:rPr>
              <w:t>Control CRP U-hs High</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686C59" w:rsidRDefault="00AD5A6D" w:rsidP="00BE1500">
            <w:pPr>
              <w:rPr>
                <w:color w:val="FF0000"/>
                <w:lang w:val="en-GB"/>
              </w:rPr>
            </w:pPr>
            <w:r w:rsidRPr="00686C5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686C59" w:rsidRDefault="00AD5A6D" w:rsidP="00BE1500">
            <w:pPr>
              <w:rPr>
                <w:sz w:val="21"/>
                <w:szCs w:val="21"/>
                <w:lang w:val="en-GB"/>
              </w:rPr>
            </w:pPr>
            <w:r w:rsidRPr="00686C59">
              <w:rPr>
                <w:sz w:val="21"/>
                <w:szCs w:val="21"/>
              </w:rPr>
              <w:t>Control LIPIDE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rPr>
                <w:color w:val="FF0000"/>
                <w:sz w:val="21"/>
                <w:szCs w:val="21"/>
                <w:lang w:val="en-GB"/>
              </w:rPr>
            </w:pPr>
            <w:r w:rsidRPr="00220BB0">
              <w:rPr>
                <w:color w:val="000000"/>
                <w:sz w:val="16"/>
                <w:szCs w:val="16"/>
                <w:lang w:val="en-GB"/>
              </w:rPr>
              <w:t xml:space="preserve">Consumabile compatibile pentru analizatorul Bio Majesty JCA </w:t>
            </w:r>
            <w:r w:rsidRPr="00220BB0">
              <w:rPr>
                <w:color w:val="000000"/>
                <w:sz w:val="16"/>
                <w:szCs w:val="16"/>
                <w:lang w:val="en-GB"/>
              </w:rPr>
              <w:lastRenderedPageBreak/>
              <w:t>BM6010/C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BE1500">
            <w:pPr>
              <w:rPr>
                <w:color w:val="000000"/>
                <w:sz w:val="21"/>
                <w:szCs w:val="21"/>
                <w:lang w:val="en-GB"/>
              </w:rPr>
            </w:pPr>
            <w:r w:rsidRPr="00BF7099">
              <w:rPr>
                <w:rStyle w:val="aff"/>
                <w:color w:val="000000"/>
                <w:lang w:val="en-GB"/>
              </w:rPr>
              <w:t>Consumabile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347832" w:rsidRDefault="00AD5A6D" w:rsidP="00BE1500">
            <w:pPr>
              <w:rPr>
                <w:color w:val="FF0000"/>
                <w:sz w:val="21"/>
                <w:szCs w:val="21"/>
                <w:lang w:val="en-GB"/>
              </w:rPr>
            </w:pPr>
            <w:r>
              <w:rPr>
                <w:color w:val="000000"/>
                <w:sz w:val="21"/>
                <w:szCs w:val="21"/>
              </w:rPr>
              <w:t>Soluţie spălare cuve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BE1500">
            <w:pPr>
              <w:rPr>
                <w:color w:val="000000"/>
                <w:sz w:val="21"/>
                <w:szCs w:val="21"/>
                <w:lang w:val="en-GB"/>
              </w:rPr>
            </w:pPr>
            <w:r w:rsidRPr="00BF7099">
              <w:rPr>
                <w:rStyle w:val="aff"/>
                <w:color w:val="000000"/>
                <w:lang w:val="en-GB"/>
              </w:rPr>
              <w:t>Consumabile pentru analizatorul Bio Majesty JCA</w:t>
            </w:r>
            <w:r w:rsidRPr="002255AB">
              <w:rPr>
                <w:rStyle w:val="aff"/>
                <w:color w:val="000000"/>
                <w:sz w:val="21"/>
                <w:szCs w:val="21"/>
                <w:lang w:val="en-GB"/>
              </w:rPr>
              <w:t xml:space="preserve">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BE1500">
            <w:pPr>
              <w:rPr>
                <w:color w:val="FF0000"/>
                <w:sz w:val="21"/>
                <w:szCs w:val="21"/>
                <w:lang w:val="en-GB"/>
              </w:rPr>
            </w:pPr>
            <w:r>
              <w:rPr>
                <w:color w:val="000000"/>
                <w:sz w:val="21"/>
                <w:szCs w:val="21"/>
              </w:rPr>
              <w:t>Conditioner Cuve EX 2 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BE1500">
            <w:pPr>
              <w:rPr>
                <w:color w:val="000000"/>
                <w:sz w:val="21"/>
                <w:szCs w:val="21"/>
                <w:lang w:val="en-GB"/>
              </w:rPr>
            </w:pPr>
            <w:r w:rsidRPr="00BF7099">
              <w:rPr>
                <w:rStyle w:val="aff"/>
                <w:color w:val="000000"/>
                <w:lang w:val="en-GB"/>
              </w:rPr>
              <w:t>Consumabile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BE1500">
            <w:pPr>
              <w:rPr>
                <w:color w:val="FF0000"/>
                <w:sz w:val="21"/>
                <w:szCs w:val="21"/>
                <w:lang w:val="en-GB"/>
              </w:rPr>
            </w:pPr>
            <w:r w:rsidRPr="002255AB">
              <w:rPr>
                <w:color w:val="000000"/>
                <w:sz w:val="21"/>
                <w:szCs w:val="21"/>
                <w:lang w:val="en-GB"/>
              </w:rPr>
              <w:t>Reagent de spălat Probe K</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BE1500">
            <w:pPr>
              <w:rPr>
                <w:color w:val="000000"/>
                <w:sz w:val="21"/>
                <w:szCs w:val="21"/>
                <w:lang w:val="en-GB"/>
              </w:rPr>
            </w:pPr>
            <w:r w:rsidRPr="00DB6369">
              <w:rPr>
                <w:rStyle w:val="aff"/>
                <w:color w:val="000000"/>
                <w:lang w:val="en-GB"/>
              </w:rPr>
              <w:t>Consumabile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BE1500">
            <w:pPr>
              <w:rPr>
                <w:color w:val="FF0000"/>
                <w:sz w:val="21"/>
                <w:szCs w:val="21"/>
                <w:lang w:val="en-GB"/>
              </w:rPr>
            </w:pPr>
            <w:r>
              <w:rPr>
                <w:color w:val="000000"/>
                <w:sz w:val="21"/>
                <w:szCs w:val="21"/>
              </w:rPr>
              <w:t>Reagent de spălat Probe 1</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BE1500">
            <w:pPr>
              <w:rPr>
                <w:color w:val="000000"/>
                <w:sz w:val="21"/>
                <w:szCs w:val="21"/>
                <w:lang w:val="en-GB"/>
              </w:rPr>
            </w:pPr>
            <w:r w:rsidRPr="00DB6369">
              <w:rPr>
                <w:rStyle w:val="aff"/>
                <w:color w:val="000000"/>
                <w:lang w:val="en-GB"/>
              </w:rPr>
              <w:t>Consumabile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BE1500">
            <w:pPr>
              <w:rPr>
                <w:color w:val="FF0000"/>
                <w:sz w:val="21"/>
                <w:szCs w:val="21"/>
                <w:lang w:val="en-GB"/>
              </w:rPr>
            </w:pPr>
            <w:r>
              <w:rPr>
                <w:color w:val="000000"/>
                <w:sz w:val="21"/>
                <w:szCs w:val="21"/>
              </w:rPr>
              <w:t>Reagent de spălat Probe 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BE1500">
            <w:pPr>
              <w:rPr>
                <w:color w:val="000000"/>
                <w:sz w:val="21"/>
                <w:szCs w:val="21"/>
                <w:lang w:val="en-GB"/>
              </w:rPr>
            </w:pPr>
            <w:r w:rsidRPr="00DB6369">
              <w:rPr>
                <w:rStyle w:val="aff"/>
                <w:color w:val="000000"/>
                <w:lang w:val="en-GB"/>
              </w:rPr>
              <w:t>Consumabile compatibile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BE1500">
            <w:pPr>
              <w:rPr>
                <w:color w:val="FF0000"/>
                <w:sz w:val="21"/>
                <w:szCs w:val="21"/>
                <w:lang w:val="en-GB"/>
              </w:rPr>
            </w:pPr>
            <w:r>
              <w:rPr>
                <w:color w:val="000000"/>
                <w:sz w:val="21"/>
                <w:szCs w:val="21"/>
              </w:rPr>
              <w:t>Ulei inert pentru termostat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BE1500">
            <w:pPr>
              <w:rPr>
                <w:color w:val="000000"/>
                <w:sz w:val="21"/>
                <w:szCs w:val="21"/>
                <w:lang w:val="en-GB"/>
              </w:rPr>
            </w:pPr>
            <w:r w:rsidRPr="00DB6369">
              <w:rPr>
                <w:rStyle w:val="aff"/>
                <w:color w:val="000000"/>
                <w:lang w:val="en-GB"/>
              </w:rPr>
              <w:t>Consumabile compatibile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CD7DB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BE1500">
            <w:pPr>
              <w:rPr>
                <w:color w:val="FF0000"/>
                <w:sz w:val="21"/>
                <w:szCs w:val="21"/>
                <w:lang w:val="en-GB"/>
              </w:rPr>
            </w:pPr>
            <w:r w:rsidRPr="002255AB">
              <w:rPr>
                <w:color w:val="000000"/>
                <w:sz w:val="21"/>
                <w:szCs w:val="21"/>
                <w:lang w:val="en-GB"/>
              </w:rPr>
              <w:t>Reagent Probe Wash S kit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7659D9" w:rsidRDefault="00AD5A6D" w:rsidP="00CD7DBE">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BE1500">
            <w:pPr>
              <w:rPr>
                <w:color w:val="000000"/>
                <w:sz w:val="21"/>
                <w:szCs w:val="21"/>
                <w:lang w:val="en-GB"/>
              </w:rPr>
            </w:pPr>
            <w:r w:rsidRPr="00DB6369">
              <w:rPr>
                <w:rStyle w:val="aff"/>
                <w:color w:val="000000"/>
                <w:lang w:val="en-GB"/>
              </w:rPr>
              <w:t>Consumabile compatibile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0BB0" w:rsidRDefault="00AD5A6D" w:rsidP="00CD7DBE">
            <w:pPr>
              <w:ind w:right="-98"/>
              <w:rPr>
                <w:color w:val="000000"/>
                <w:sz w:val="16"/>
                <w:szCs w:val="16"/>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BE1500">
            <w:pPr>
              <w:rPr>
                <w:color w:val="000000"/>
                <w:sz w:val="21"/>
                <w:szCs w:val="21"/>
                <w:lang w:val="en-GB"/>
              </w:rPr>
            </w:pPr>
            <w:r>
              <w:rPr>
                <w:color w:val="000000"/>
                <w:sz w:val="21"/>
                <w:szCs w:val="21"/>
                <w:lang w:val="en-GB"/>
              </w:rPr>
              <w:t>Control Urine nivel 1</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0BB0" w:rsidRDefault="00820CCD" w:rsidP="00CD7DBE">
            <w:pPr>
              <w:ind w:right="-98"/>
              <w:rPr>
                <w:color w:val="000000"/>
                <w:sz w:val="16"/>
                <w:szCs w:val="16"/>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BE1500">
            <w:pPr>
              <w:rPr>
                <w:color w:val="000000"/>
                <w:sz w:val="21"/>
                <w:szCs w:val="21"/>
                <w:lang w:val="en-GB"/>
              </w:rPr>
            </w:pPr>
            <w:r w:rsidRPr="00DB6369">
              <w:rPr>
                <w:rStyle w:val="aff"/>
                <w:color w:val="000000"/>
                <w:lang w:val="en-GB"/>
              </w:rPr>
              <w:t>Consumabile compatibile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0BB0" w:rsidRDefault="00AD5A6D" w:rsidP="00CD7DBE">
            <w:pPr>
              <w:ind w:right="-98"/>
              <w:rPr>
                <w:color w:val="000000"/>
                <w:sz w:val="16"/>
                <w:szCs w:val="16"/>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AD5A6D"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AD5A6D" w:rsidRPr="00CD7DBE" w:rsidRDefault="00AD5A6D"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AD5A6D" w:rsidRPr="002255AB" w:rsidRDefault="00AD5A6D" w:rsidP="00BE1500">
            <w:pPr>
              <w:rPr>
                <w:color w:val="000000"/>
                <w:sz w:val="21"/>
                <w:szCs w:val="21"/>
                <w:lang w:val="en-GB"/>
              </w:rPr>
            </w:pPr>
            <w:r>
              <w:rPr>
                <w:color w:val="000000"/>
                <w:sz w:val="21"/>
                <w:szCs w:val="21"/>
                <w:lang w:val="en-GB"/>
              </w:rPr>
              <w:t>Control Urine nivel 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AD5A6D" w:rsidRPr="00220BB0" w:rsidRDefault="00820CCD" w:rsidP="00CD7DBE">
            <w:pPr>
              <w:ind w:right="-98"/>
              <w:rPr>
                <w:color w:val="000000"/>
                <w:sz w:val="16"/>
                <w:szCs w:val="16"/>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AD5A6D" w:rsidRPr="00C00499" w:rsidRDefault="00AD5A6D"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D5A6D" w:rsidRPr="00C00499" w:rsidRDefault="00AD5A6D" w:rsidP="00CD7DBE"/>
        </w:tc>
      </w:tr>
      <w:tr w:rsidR="00CD7DBE"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148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pPr>
              <w:rPr>
                <w:b/>
              </w:rPr>
            </w:pPr>
            <w:r w:rsidRPr="00C00499">
              <w:rPr>
                <w:b/>
              </w:rPr>
              <w:t>TOTAL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52F71" w:rsidRDefault="00CD7DBE" w:rsidP="00CD7DBE">
            <w:pPr>
              <w:rPr>
                <w:color w:val="000000"/>
                <w:sz w:val="18"/>
                <w:szCs w:val="18"/>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655400">
        <w:trPr>
          <w:trHeight w:val="397"/>
        </w:trPr>
        <w:tc>
          <w:tcPr>
            <w:tcW w:w="220" w:type="pct"/>
            <w:tcBorders>
              <w:top w:val="single" w:sz="4" w:space="0" w:color="auto"/>
            </w:tcBorders>
          </w:tcPr>
          <w:p w:rsidR="00CD7DBE" w:rsidRPr="00C00499" w:rsidRDefault="00CD7DBE" w:rsidP="00CD7DBE">
            <w:pPr>
              <w:tabs>
                <w:tab w:val="left" w:pos="6120"/>
              </w:tabs>
            </w:pPr>
          </w:p>
        </w:tc>
        <w:tc>
          <w:tcPr>
            <w:tcW w:w="4780" w:type="pct"/>
            <w:gridSpan w:val="8"/>
            <w:tcBorders>
              <w:top w:val="single" w:sz="4" w:space="0" w:color="auto"/>
            </w:tcBorders>
            <w:shd w:val="clear" w:color="auto" w:fill="auto"/>
            <w:vAlign w:val="center"/>
          </w:tcPr>
          <w:p w:rsidR="00CD7DBE" w:rsidRDefault="00CD7DBE" w:rsidP="00CD7DBE">
            <w:pPr>
              <w:tabs>
                <w:tab w:val="left" w:pos="6120"/>
              </w:tabs>
            </w:pPr>
          </w:p>
          <w:p w:rsidR="00CD7DBE" w:rsidRPr="00C00499" w:rsidRDefault="00CD7DBE" w:rsidP="00CD7DBE">
            <w:pPr>
              <w:tabs>
                <w:tab w:val="left" w:pos="6120"/>
              </w:tabs>
            </w:pPr>
          </w:p>
          <w:p w:rsidR="00CD7DBE" w:rsidRPr="00C00499" w:rsidRDefault="00CD7DBE" w:rsidP="00CD7DBE">
            <w:r w:rsidRPr="00C00499">
              <w:t>Semnat:_______________ Numele, Prenumele:_____________________________ În calitate de: ________________</w:t>
            </w:r>
          </w:p>
          <w:p w:rsidR="00CD7DBE" w:rsidRPr="00C00499" w:rsidRDefault="00CD7DBE" w:rsidP="00CD7DBE">
            <w:pPr>
              <w:rPr>
                <w:bCs/>
                <w:iCs/>
              </w:rPr>
            </w:pPr>
            <w:r w:rsidRPr="00C00499">
              <w:rPr>
                <w:bCs/>
                <w:iCs/>
              </w:rPr>
              <w:t>Ofertantul: _______________________ Adresa: ______________________________</w:t>
            </w:r>
          </w:p>
          <w:tbl>
            <w:tblPr>
              <w:tblW w:w="21185" w:type="dxa"/>
              <w:tblLayout w:type="fixed"/>
              <w:tblLook w:val="04A0"/>
            </w:tblPr>
            <w:tblGrid>
              <w:gridCol w:w="1120"/>
              <w:gridCol w:w="1122"/>
              <w:gridCol w:w="1764"/>
              <w:gridCol w:w="950"/>
              <w:gridCol w:w="854"/>
              <w:gridCol w:w="1109"/>
              <w:gridCol w:w="983"/>
              <w:gridCol w:w="1132"/>
              <w:gridCol w:w="960"/>
              <w:gridCol w:w="36"/>
              <w:gridCol w:w="977"/>
              <w:gridCol w:w="146"/>
              <w:gridCol w:w="90"/>
              <w:gridCol w:w="2900"/>
              <w:gridCol w:w="63"/>
              <w:gridCol w:w="25"/>
              <w:gridCol w:w="261"/>
              <w:gridCol w:w="898"/>
              <w:gridCol w:w="1159"/>
              <w:gridCol w:w="1159"/>
              <w:gridCol w:w="1159"/>
              <w:gridCol w:w="1159"/>
              <w:gridCol w:w="1159"/>
            </w:tblGrid>
            <w:tr w:rsidR="00CD7DBE" w:rsidRPr="00C00499" w:rsidTr="00B82F73">
              <w:trPr>
                <w:gridAfter w:val="9"/>
                <w:wAfter w:w="7042" w:type="dxa"/>
                <w:trHeight w:val="697"/>
              </w:trPr>
              <w:tc>
                <w:tcPr>
                  <w:tcW w:w="14143" w:type="dxa"/>
                  <w:gridSpan w:val="14"/>
                  <w:shd w:val="clear" w:color="auto" w:fill="auto"/>
                  <w:vAlign w:val="center"/>
                </w:tcPr>
                <w:p w:rsidR="00CD7DBE" w:rsidRPr="00045F16" w:rsidRDefault="00CD7DBE" w:rsidP="000917A2">
                  <w:pPr>
                    <w:pStyle w:val="2"/>
                    <w:framePr w:hSpace="180" w:wrap="around" w:vAnchor="page" w:hAnchor="margin" w:y="347"/>
                    <w:rPr>
                      <w:sz w:val="22"/>
                      <w:szCs w:val="22"/>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p>
                <w:p w:rsidR="00CD7DBE" w:rsidRDefault="00CD7DBE" w:rsidP="000917A2">
                  <w:pPr>
                    <w:pStyle w:val="2"/>
                    <w:framePr w:hSpace="180" w:wrap="around" w:vAnchor="page" w:hAnchor="margin" w:y="347"/>
                  </w:pPr>
                </w:p>
                <w:p w:rsidR="00CD7DBE" w:rsidRPr="00C00499" w:rsidRDefault="00CD7DBE" w:rsidP="000917A2">
                  <w:pPr>
                    <w:pStyle w:val="2"/>
                    <w:framePr w:hSpace="180" w:wrap="around" w:vAnchor="page" w:hAnchor="margin" w:y="347"/>
                    <w:rPr>
                      <w:sz w:val="24"/>
                      <w:lang w:val="en-US"/>
                    </w:rPr>
                  </w:pPr>
                  <w:r w:rsidRPr="00C00499">
                    <w:t xml:space="preserve">Specificații de preț </w:t>
                  </w:r>
                  <w:r w:rsidRPr="00C00499">
                    <w:rPr>
                      <w:lang w:val="en-US"/>
                    </w:rPr>
                    <w:t>(F4.2)</w:t>
                  </w:r>
                  <w:bookmarkEnd w:id="169"/>
                  <w:bookmarkEnd w:id="170"/>
                  <w:r w:rsidRPr="00C00499">
                    <w:rPr>
                      <w:b w:val="0"/>
                    </w:rPr>
                    <w:t xml:space="preserve"> </w:t>
                  </w:r>
                </w:p>
              </w:tc>
            </w:tr>
            <w:tr w:rsidR="00CD7DBE" w:rsidRPr="00C00499" w:rsidTr="00B82F73">
              <w:trPr>
                <w:gridAfter w:val="9"/>
                <w:wAfter w:w="7042" w:type="dxa"/>
              </w:trPr>
              <w:tc>
                <w:tcPr>
                  <w:tcW w:w="14143" w:type="dxa"/>
                  <w:gridSpan w:val="14"/>
                  <w:tcBorders>
                    <w:bottom w:val="single" w:sz="4" w:space="0" w:color="auto"/>
                  </w:tcBorders>
                  <w:shd w:val="clear" w:color="auto" w:fill="auto"/>
                </w:tcPr>
                <w:p w:rsidR="00CD7DBE" w:rsidRPr="007C0C9D" w:rsidRDefault="00CD7DBE" w:rsidP="000917A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D7DBE" w:rsidRPr="00C00499" w:rsidRDefault="00CD7DBE" w:rsidP="000917A2">
                  <w:pPr>
                    <w:pStyle w:val="BankNormal"/>
                    <w:framePr w:hSpace="180" w:wrap="around" w:vAnchor="page" w:hAnchor="margin" w:y="347"/>
                    <w:spacing w:after="0"/>
                    <w:jc w:val="both"/>
                    <w:rPr>
                      <w:i/>
                      <w:iCs/>
                      <w:szCs w:val="24"/>
                      <w:lang w:val="ro-RO"/>
                    </w:rPr>
                  </w:pPr>
                </w:p>
                <w:p w:rsidR="00CD7DBE" w:rsidRPr="00C00499" w:rsidRDefault="00CD7DBE" w:rsidP="000917A2">
                  <w:pPr>
                    <w:framePr w:hSpace="180" w:wrap="around" w:vAnchor="page" w:hAnchor="margin" w:y="347"/>
                    <w:jc w:val="center"/>
                  </w:pPr>
                </w:p>
              </w:tc>
            </w:tr>
            <w:tr w:rsidR="00CD7DBE" w:rsidRPr="00C00499" w:rsidTr="00B82F73">
              <w:trPr>
                <w:gridAfter w:val="6"/>
                <w:wAfter w:w="6693" w:type="dxa"/>
                <w:trHeight w:val="397"/>
              </w:trPr>
              <w:tc>
                <w:tcPr>
                  <w:tcW w:w="1449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0917A2">
                  <w:pPr>
                    <w:framePr w:hSpace="180" w:wrap="around" w:vAnchor="page" w:hAnchor="margin" w:y="347"/>
                  </w:pPr>
                  <w:r w:rsidRPr="00C00499">
                    <w:t xml:space="preserve">Numărul </w:t>
                  </w:r>
                  <w:r>
                    <w:t xml:space="preserve"> procedurii de achiziție______________din_________</w:t>
                  </w:r>
                </w:p>
              </w:tc>
            </w:tr>
            <w:tr w:rsidR="00CD7DBE" w:rsidRPr="00C00499" w:rsidTr="00B82F73">
              <w:trPr>
                <w:gridAfter w:val="6"/>
                <w:wAfter w:w="6693" w:type="dxa"/>
                <w:trHeight w:val="397"/>
              </w:trPr>
              <w:tc>
                <w:tcPr>
                  <w:tcW w:w="1449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0917A2">
                  <w:pPr>
                    <w:framePr w:hSpace="180" w:wrap="around" w:vAnchor="page" w:hAnchor="margin" w:y="347"/>
                  </w:pPr>
                  <w:r w:rsidRPr="00C00499">
                    <w:t xml:space="preserve">Denumirea </w:t>
                  </w:r>
                  <w:r>
                    <w:t xml:space="preserve"> procedurii de achiziție</w:t>
                  </w:r>
                  <w:r w:rsidRPr="00C00499">
                    <w:t>:</w:t>
                  </w:r>
                </w:p>
              </w:tc>
            </w:tr>
            <w:tr w:rsidR="00CD7DBE" w:rsidRPr="00C00499" w:rsidTr="00B82F73">
              <w:trPr>
                <w:gridAfter w:val="6"/>
                <w:wAfter w:w="6693" w:type="dxa"/>
                <w:trHeight w:val="567"/>
              </w:trPr>
              <w:tc>
                <w:tcPr>
                  <w:tcW w:w="11007" w:type="dxa"/>
                  <w:gridSpan w:val="11"/>
                  <w:shd w:val="clear" w:color="auto" w:fill="auto"/>
                </w:tcPr>
                <w:p w:rsidR="00CD7DBE" w:rsidRPr="00C00499" w:rsidRDefault="00CD7DBE" w:rsidP="000917A2">
                  <w:pPr>
                    <w:framePr w:hSpace="180" w:wrap="around" w:vAnchor="page" w:hAnchor="margin" w:y="347"/>
                  </w:pPr>
                </w:p>
              </w:tc>
              <w:tc>
                <w:tcPr>
                  <w:tcW w:w="3485" w:type="dxa"/>
                  <w:gridSpan w:val="6"/>
                </w:tcPr>
                <w:p w:rsidR="00CD7DBE" w:rsidRPr="00C00499" w:rsidRDefault="00CD7DBE" w:rsidP="000917A2">
                  <w:pPr>
                    <w:framePr w:hSpace="180" w:wrap="around" w:vAnchor="page" w:hAnchor="margin" w:y="347"/>
                  </w:pPr>
                </w:p>
              </w:tc>
            </w:tr>
            <w:tr w:rsidR="00CD7DBE" w:rsidRPr="006C1FA2" w:rsidTr="00B82F73">
              <w:trPr>
                <w:gridAfter w:val="8"/>
                <w:wAfter w:w="6979" w:type="dxa"/>
                <w:trHeight w:val="104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jc w:val="center"/>
                    <w:rPr>
                      <w:b/>
                      <w:sz w:val="20"/>
                    </w:rPr>
                  </w:pPr>
                  <w:r w:rsidRPr="0028367D">
                    <w:rPr>
                      <w:b/>
                      <w:sz w:val="20"/>
                    </w:rPr>
                    <w:t>Cod CPV</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CD7DBE" w:rsidRPr="0028367D" w:rsidRDefault="00CD7DBE" w:rsidP="000917A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D7DBE" w:rsidRPr="0028367D" w:rsidRDefault="00CD7DBE" w:rsidP="000917A2">
                  <w:pPr>
                    <w:framePr w:hSpace="180" w:wrap="around" w:vAnchor="page" w:hAnchor="margin" w:y="347"/>
                    <w:jc w:val="center"/>
                    <w:rPr>
                      <w:b/>
                      <w:sz w:val="20"/>
                    </w:rPr>
                  </w:pPr>
                  <w:r w:rsidRPr="0028367D">
                    <w:rPr>
                      <w:b/>
                      <w:sz w:val="20"/>
                    </w:rPr>
                    <w:t>Unitatea de măsură</w:t>
                  </w:r>
                </w:p>
              </w:tc>
              <w:tc>
                <w:tcPr>
                  <w:tcW w:w="854" w:type="dxa"/>
                  <w:tcBorders>
                    <w:top w:val="single" w:sz="4" w:space="0" w:color="auto"/>
                    <w:left w:val="single" w:sz="4" w:space="0" w:color="auto"/>
                    <w:right w:val="single" w:sz="4" w:space="0" w:color="auto"/>
                  </w:tcBorders>
                  <w:shd w:val="clear" w:color="auto" w:fill="auto"/>
                </w:tcPr>
                <w:p w:rsidR="00CD7DBE" w:rsidRPr="0028367D" w:rsidRDefault="00CD7DBE" w:rsidP="000917A2">
                  <w:pPr>
                    <w:framePr w:hSpace="180" w:wrap="around" w:vAnchor="page" w:hAnchor="margin" w:y="347"/>
                    <w:jc w:val="center"/>
                    <w:rPr>
                      <w:b/>
                      <w:sz w:val="20"/>
                    </w:rPr>
                  </w:pPr>
                  <w:r w:rsidRPr="0028367D">
                    <w:rPr>
                      <w:b/>
                      <w:sz w:val="20"/>
                    </w:rPr>
                    <w:t>Canti-tatea</w:t>
                  </w:r>
                </w:p>
              </w:tc>
              <w:tc>
                <w:tcPr>
                  <w:tcW w:w="1109" w:type="dxa"/>
                  <w:tcBorders>
                    <w:top w:val="single" w:sz="4" w:space="0" w:color="auto"/>
                    <w:left w:val="single" w:sz="4" w:space="0" w:color="auto"/>
                    <w:bottom w:val="single" w:sz="4" w:space="0" w:color="auto"/>
                    <w:right w:val="single" w:sz="4" w:space="0" w:color="auto"/>
                  </w:tcBorders>
                  <w:shd w:val="clear" w:color="auto" w:fill="auto"/>
                </w:tcPr>
                <w:p w:rsidR="00CD7DBE" w:rsidRPr="0028367D" w:rsidRDefault="00CD7DBE" w:rsidP="000917A2">
                  <w:pPr>
                    <w:framePr w:hSpace="180" w:wrap="around" w:vAnchor="page" w:hAnchor="margin" w:y="347"/>
                    <w:jc w:val="center"/>
                    <w:rPr>
                      <w:b/>
                      <w:sz w:val="20"/>
                    </w:rPr>
                  </w:pPr>
                  <w:r w:rsidRPr="0028367D">
                    <w:rPr>
                      <w:b/>
                      <w:sz w:val="20"/>
                    </w:rPr>
                    <w:t>Preţ unitar (fără 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CD7DBE" w:rsidRPr="0028367D" w:rsidRDefault="00CD7DBE" w:rsidP="000917A2">
                  <w:pPr>
                    <w:framePr w:hSpace="180" w:wrap="around" w:vAnchor="page" w:hAnchor="margin" w:y="347"/>
                    <w:jc w:val="center"/>
                    <w:rPr>
                      <w:b/>
                      <w:sz w:val="20"/>
                    </w:rPr>
                  </w:pPr>
                  <w:r w:rsidRPr="0028367D">
                    <w:rPr>
                      <w:b/>
                      <w:sz w:val="20"/>
                    </w:rPr>
                    <w:t>Preţ unitar (cu TVA)</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CD7DBE" w:rsidRPr="0028367D" w:rsidRDefault="00CD7DBE" w:rsidP="000917A2">
                  <w:pPr>
                    <w:framePr w:hSpace="180" w:wrap="around" w:vAnchor="page" w:hAnchor="margin" w:y="347"/>
                    <w:jc w:val="center"/>
                    <w:rPr>
                      <w:b/>
                      <w:sz w:val="20"/>
                    </w:rPr>
                  </w:pPr>
                  <w:r w:rsidRPr="0028367D">
                    <w:rPr>
                      <w:b/>
                      <w:sz w:val="20"/>
                    </w:rPr>
                    <w:t>Suma</w:t>
                  </w:r>
                </w:p>
                <w:p w:rsidR="00CD7DBE" w:rsidRPr="0028367D" w:rsidRDefault="00CD7DBE" w:rsidP="000917A2">
                  <w:pPr>
                    <w:framePr w:hSpace="180" w:wrap="around" w:vAnchor="page" w:hAnchor="margin" w:y="347"/>
                    <w:jc w:val="center"/>
                    <w:rPr>
                      <w:b/>
                      <w:sz w:val="20"/>
                    </w:rPr>
                  </w:pPr>
                  <w:r w:rsidRPr="0028367D">
                    <w:rPr>
                      <w:b/>
                      <w:sz w:val="20"/>
                    </w:rPr>
                    <w:t>fără</w:t>
                  </w:r>
                </w:p>
                <w:p w:rsidR="00CD7DBE" w:rsidRPr="0028367D" w:rsidRDefault="00CD7DBE" w:rsidP="000917A2">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CD7DBE" w:rsidRPr="0028367D" w:rsidRDefault="00CD7DBE" w:rsidP="000917A2">
                  <w:pPr>
                    <w:framePr w:hSpace="180" w:wrap="around" w:vAnchor="page" w:hAnchor="margin" w:y="347"/>
                    <w:jc w:val="center"/>
                    <w:rPr>
                      <w:b/>
                      <w:sz w:val="20"/>
                    </w:rPr>
                  </w:pPr>
                  <w:r w:rsidRPr="0028367D">
                    <w:rPr>
                      <w:b/>
                      <w:sz w:val="20"/>
                    </w:rPr>
                    <w:t>Suma</w:t>
                  </w:r>
                </w:p>
                <w:p w:rsidR="00CD7DBE" w:rsidRPr="0028367D" w:rsidRDefault="00CD7DBE" w:rsidP="000917A2">
                  <w:pPr>
                    <w:framePr w:hSpace="180" w:wrap="around" w:vAnchor="page" w:hAnchor="margin" w:y="347"/>
                    <w:jc w:val="center"/>
                    <w:rPr>
                      <w:b/>
                      <w:sz w:val="20"/>
                    </w:rPr>
                  </w:pPr>
                  <w:r w:rsidRPr="0028367D">
                    <w:rPr>
                      <w:b/>
                      <w:sz w:val="20"/>
                    </w:rPr>
                    <w:t>cu TVA</w:t>
                  </w:r>
                </w:p>
              </w:tc>
              <w:tc>
                <w:tcPr>
                  <w:tcW w:w="1159" w:type="dxa"/>
                  <w:gridSpan w:val="3"/>
                  <w:tcBorders>
                    <w:top w:val="single" w:sz="4" w:space="0" w:color="auto"/>
                    <w:left w:val="single" w:sz="4" w:space="0" w:color="auto"/>
                    <w:bottom w:val="single" w:sz="4" w:space="0" w:color="auto"/>
                    <w:right w:val="single" w:sz="4" w:space="0" w:color="auto"/>
                  </w:tcBorders>
                </w:tcPr>
                <w:p w:rsidR="00CD7DBE" w:rsidRPr="0028367D" w:rsidRDefault="00CD7DBE" w:rsidP="000917A2">
                  <w:pPr>
                    <w:framePr w:hSpace="180" w:wrap="around" w:vAnchor="page" w:hAnchor="margin" w:y="347"/>
                    <w:jc w:val="center"/>
                    <w:rPr>
                      <w:b/>
                      <w:sz w:val="20"/>
                      <w:szCs w:val="28"/>
                    </w:rPr>
                  </w:pPr>
                  <w:r w:rsidRPr="0028367D">
                    <w:rPr>
                      <w:b/>
                      <w:sz w:val="20"/>
                      <w:szCs w:val="28"/>
                    </w:rPr>
                    <w:t xml:space="preserve">Termenul de </w:t>
                  </w:r>
                </w:p>
                <w:p w:rsidR="00CD7DBE" w:rsidRPr="0028367D" w:rsidRDefault="00CD7DBE" w:rsidP="000917A2">
                  <w:pPr>
                    <w:framePr w:hSpace="180" w:wrap="around" w:vAnchor="page" w:hAnchor="margin" w:y="347"/>
                    <w:jc w:val="center"/>
                    <w:rPr>
                      <w:b/>
                      <w:sz w:val="20"/>
                    </w:rPr>
                  </w:pPr>
                  <w:r>
                    <w:rPr>
                      <w:b/>
                      <w:sz w:val="20"/>
                      <w:szCs w:val="28"/>
                    </w:rPr>
                    <w:t>livrare</w:t>
                  </w:r>
                </w:p>
              </w:tc>
              <w:tc>
                <w:tcPr>
                  <w:tcW w:w="3053" w:type="dxa"/>
                  <w:gridSpan w:val="3"/>
                  <w:tcBorders>
                    <w:top w:val="single" w:sz="4" w:space="0" w:color="auto"/>
                    <w:left w:val="single" w:sz="4" w:space="0" w:color="auto"/>
                    <w:bottom w:val="single" w:sz="4" w:space="0" w:color="auto"/>
                    <w:right w:val="single" w:sz="4" w:space="0" w:color="auto"/>
                  </w:tcBorders>
                </w:tcPr>
                <w:p w:rsidR="00CD7DBE" w:rsidRPr="006C1FA2" w:rsidRDefault="00CD7DBE" w:rsidP="000917A2">
                  <w:pPr>
                    <w:framePr w:hSpace="180" w:wrap="around" w:vAnchor="page" w:hAnchor="margin" w:y="347"/>
                    <w:rPr>
                      <w:b/>
                      <w:sz w:val="20"/>
                      <w:szCs w:val="28"/>
                    </w:rPr>
                  </w:pPr>
                  <w:r w:rsidRPr="0028367D">
                    <w:rPr>
                      <w:b/>
                      <w:sz w:val="20"/>
                      <w:szCs w:val="28"/>
                    </w:rPr>
                    <w:t>Clasificație bugetară (IBAN)</w:t>
                  </w:r>
                </w:p>
              </w:tc>
            </w:tr>
            <w:tr w:rsidR="00CD7DBE" w:rsidRPr="006C1FA2" w:rsidTr="00B82F73">
              <w:trPr>
                <w:gridAfter w:val="8"/>
                <w:wAfter w:w="6979" w:type="dxa"/>
                <w:trHeight w:val="28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jc w:val="center"/>
                    <w:rPr>
                      <w:sz w:val="20"/>
                    </w:rPr>
                  </w:pPr>
                  <w:r w:rsidRPr="0028367D">
                    <w:rPr>
                      <w:sz w:val="20"/>
                    </w:rPr>
                    <w:t>1</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jc w:val="center"/>
                    <w:rPr>
                      <w:sz w:val="20"/>
                    </w:rPr>
                  </w:pPr>
                  <w:r w:rsidRPr="0028367D">
                    <w:rPr>
                      <w:sz w:val="20"/>
                    </w:rPr>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jc w:val="center"/>
                    <w:rPr>
                      <w:sz w:val="20"/>
                    </w:rPr>
                  </w:pPr>
                  <w:r w:rsidRPr="0028367D">
                    <w:rPr>
                      <w:sz w:val="20"/>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jc w:val="center"/>
                    <w:rPr>
                      <w:sz w:val="20"/>
                    </w:rPr>
                  </w:pPr>
                  <w:r w:rsidRPr="0028367D">
                    <w:rPr>
                      <w:sz w:val="20"/>
                    </w:rPr>
                    <w:t>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jc w:val="center"/>
                    <w:rPr>
                      <w:sz w:val="20"/>
                    </w:rPr>
                  </w:pPr>
                  <w:r w:rsidRPr="0028367D">
                    <w:rPr>
                      <w:sz w:val="20"/>
                    </w:rPr>
                    <w:t>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jc w:val="center"/>
                    <w:rPr>
                      <w:sz w:val="20"/>
                    </w:rPr>
                  </w:pPr>
                  <w:r w:rsidRPr="0028367D">
                    <w:rPr>
                      <w:sz w:val="20"/>
                    </w:rPr>
                    <w:t>8</w:t>
                  </w:r>
                </w:p>
              </w:tc>
              <w:tc>
                <w:tcPr>
                  <w:tcW w:w="1159" w:type="dxa"/>
                  <w:gridSpan w:val="3"/>
                  <w:tcBorders>
                    <w:top w:val="single" w:sz="4" w:space="0" w:color="auto"/>
                    <w:left w:val="single" w:sz="4" w:space="0" w:color="auto"/>
                    <w:bottom w:val="single" w:sz="4" w:space="0" w:color="auto"/>
                    <w:right w:val="single" w:sz="4" w:space="0" w:color="auto"/>
                  </w:tcBorders>
                </w:tcPr>
                <w:p w:rsidR="00CD7DBE" w:rsidRPr="0028367D" w:rsidRDefault="00CD7DBE" w:rsidP="000917A2">
                  <w:pPr>
                    <w:framePr w:hSpace="180" w:wrap="around" w:vAnchor="page" w:hAnchor="margin" w:y="347"/>
                    <w:jc w:val="center"/>
                    <w:rPr>
                      <w:sz w:val="20"/>
                    </w:rPr>
                  </w:pPr>
                  <w:r w:rsidRPr="0028367D">
                    <w:rPr>
                      <w:sz w:val="20"/>
                    </w:rPr>
                    <w:t>9</w:t>
                  </w:r>
                </w:p>
              </w:tc>
              <w:tc>
                <w:tcPr>
                  <w:tcW w:w="3053" w:type="dxa"/>
                  <w:gridSpan w:val="3"/>
                  <w:tcBorders>
                    <w:top w:val="single" w:sz="4" w:space="0" w:color="auto"/>
                    <w:left w:val="single" w:sz="4" w:space="0" w:color="auto"/>
                    <w:bottom w:val="single" w:sz="4" w:space="0" w:color="auto"/>
                    <w:right w:val="single" w:sz="4" w:space="0" w:color="auto"/>
                  </w:tcBorders>
                </w:tcPr>
                <w:p w:rsidR="00CD7DBE" w:rsidRPr="006C1FA2" w:rsidRDefault="00CD7DBE" w:rsidP="000917A2">
                  <w:pPr>
                    <w:framePr w:hSpace="180" w:wrap="around" w:vAnchor="page" w:hAnchor="margin" w:y="347"/>
                    <w:jc w:val="center"/>
                    <w:rPr>
                      <w:sz w:val="20"/>
                    </w:rPr>
                  </w:pPr>
                  <w:r>
                    <w:rPr>
                      <w:sz w:val="20"/>
                    </w:rPr>
                    <w:t>10</w:t>
                  </w:r>
                </w:p>
              </w:tc>
            </w:tr>
            <w:tr w:rsidR="00CD7DBE"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rPr>
                      <w:sz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CD7DBE" w:rsidRPr="0028367D" w:rsidRDefault="00CD7DBE" w:rsidP="000917A2">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CD7DBE" w:rsidRPr="006C1FA2" w:rsidRDefault="00CD7DBE" w:rsidP="000917A2">
                  <w:pPr>
                    <w:framePr w:hSpace="180" w:wrap="around" w:vAnchor="page" w:hAnchor="margin" w:y="347"/>
                    <w:rPr>
                      <w:sz w:val="20"/>
                    </w:rPr>
                  </w:pPr>
                </w:p>
              </w:tc>
            </w:tr>
            <w:tr w:rsidR="00814B07" w:rsidRPr="006C1FA2" w:rsidTr="00016B0C">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7160FB" w:rsidRDefault="00814B07" w:rsidP="00BE1500">
                  <w:pPr>
                    <w:framePr w:hSpace="180" w:wrap="around" w:vAnchor="page" w:hAnchor="margin" w:y="347"/>
                    <w:ind w:left="-114" w:right="-108"/>
                    <w:rPr>
                      <w:color w:val="000000"/>
                      <w:lang w:val="en-GB"/>
                    </w:rPr>
                  </w:pPr>
                  <w:r w:rsidRPr="007160FB">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ASL-0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BE1500">
                  <w:pPr>
                    <w:framePr w:hSpace="180" w:wrap="around" w:vAnchor="page" w:hAnchor="margin" w:y="347"/>
                    <w:jc w:val="center"/>
                    <w:rPr>
                      <w:color w:val="000000"/>
                      <w:sz w:val="21"/>
                      <w:szCs w:val="21"/>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0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r>
                    <w:rPr>
                      <w:i/>
                      <w:spacing w:val="-2"/>
                      <w:sz w:val="22"/>
                      <w:szCs w:val="22"/>
                    </w:rPr>
                    <w:t>MD52VI000002251817136MDL</w:t>
                  </w:r>
                </w:p>
              </w:tc>
            </w:tr>
            <w:tr w:rsidR="00814B07" w:rsidRPr="006C1FA2" w:rsidTr="00016B0C">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113B72" w:rsidRDefault="00814B07" w:rsidP="00BE1500">
                  <w:pPr>
                    <w:framePr w:hSpace="180" w:wrap="around" w:vAnchor="page" w:hAnchor="margin" w:y="347"/>
                    <w:ind w:left="-114" w:right="-108"/>
                    <w:rPr>
                      <w:color w:val="000000"/>
                      <w:lang w:val="en-GB"/>
                    </w:rPr>
                  </w:pPr>
                  <w:r w:rsidRPr="00113B72">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0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ind w:left="-114"/>
                    <w:rPr>
                      <w:color w:val="000000"/>
                      <w:sz w:val="21"/>
                      <w:szCs w:val="21"/>
                      <w:lang w:val="en-GB"/>
                    </w:rPr>
                  </w:pPr>
                  <w:r w:rsidRPr="002255AB">
                    <w:rPr>
                      <w:color w:val="000000"/>
                      <w:sz w:val="21"/>
                      <w:szCs w:val="21"/>
                      <w:lang w:val="en-GB"/>
                    </w:rPr>
                    <w:t>Antistreptolizin 0 calibrator set de la 5 pna la 8 concentratii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187C37" w:rsidRDefault="00814B07" w:rsidP="00BE1500">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187C37" w:rsidRDefault="00814B07" w:rsidP="00BE1500">
                  <w:pPr>
                    <w:framePr w:hSpace="180" w:wrap="around" w:vAnchor="page" w:hAnchor="margin" w:y="347"/>
                    <w:jc w:val="center"/>
                    <w:rPr>
                      <w:color w:val="000000"/>
                      <w:sz w:val="21"/>
                      <w:szCs w:val="21"/>
                      <w:lang w:val="en-US"/>
                    </w:rPr>
                  </w:pPr>
                  <w:r>
                    <w:rPr>
                      <w:color w:val="000000"/>
                      <w:sz w:val="21"/>
                      <w:szCs w:val="21"/>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0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r>
                    <w:rPr>
                      <w:i/>
                      <w:spacing w:val="-2"/>
                      <w:sz w:val="22"/>
                      <w:szCs w:val="22"/>
                    </w:rPr>
                    <w:t>MD52VI000002251817136MDL</w:t>
                  </w:r>
                </w:p>
              </w:tc>
            </w:tr>
            <w:tr w:rsidR="00814B07" w:rsidRPr="006C1FA2" w:rsidTr="00016B0C">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113B72" w:rsidRDefault="00814B07" w:rsidP="00BE1500">
                  <w:pPr>
                    <w:framePr w:hSpace="180" w:wrap="around" w:vAnchor="page" w:hAnchor="margin" w:y="347"/>
                    <w:ind w:left="-114" w:right="-108"/>
                    <w:rPr>
                      <w:color w:val="000000"/>
                      <w:lang w:val="en-GB"/>
                    </w:rPr>
                  </w:pPr>
                  <w:r w:rsidRPr="00113B72">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0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CRP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BE1500">
                  <w:pPr>
                    <w:framePr w:hSpace="180" w:wrap="around" w:vAnchor="page" w:hAnchor="margin" w:y="347"/>
                    <w:jc w:val="center"/>
                    <w:rPr>
                      <w:color w:val="000000"/>
                      <w:sz w:val="21"/>
                      <w:szCs w:val="21"/>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0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0F0066" w:rsidRDefault="00814B07" w:rsidP="00BE1500">
                  <w:pPr>
                    <w:framePr w:hSpace="180" w:wrap="around" w:vAnchor="page" w:hAnchor="margin" w:y="347"/>
                    <w:ind w:left="-114" w:right="-108"/>
                    <w:rPr>
                      <w:color w:val="000000"/>
                      <w:lang w:val="en-GB"/>
                    </w:rPr>
                  </w:pPr>
                  <w:r w:rsidRPr="000F006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ind w:left="-114" w:right="-108"/>
                    <w:rPr>
                      <w:color w:val="000000"/>
                      <w:sz w:val="21"/>
                      <w:szCs w:val="21"/>
                      <w:lang w:val="en-GB"/>
                    </w:rPr>
                  </w:pPr>
                  <w:r w:rsidRPr="002255AB">
                    <w:rPr>
                      <w:color w:val="000000"/>
                      <w:sz w:val="21"/>
                      <w:szCs w:val="21"/>
                      <w:lang w:val="en-GB"/>
                    </w:rPr>
                    <w:t>CRP (proteina C reactiva) calibrator set de la 5 pna la 8 concentratii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187C37" w:rsidRDefault="00814B07" w:rsidP="00BE1500">
                  <w:pPr>
                    <w:framePr w:hSpace="180" w:wrap="around" w:vAnchor="page" w:hAnchor="margin" w:y="347"/>
                    <w:jc w:val="center"/>
                    <w:rPr>
                      <w:color w:val="000000"/>
                      <w:sz w:val="21"/>
                      <w:szCs w:val="21"/>
                      <w:lang w:val="en-US"/>
                    </w:rPr>
                  </w:pPr>
                  <w:r>
                    <w:rPr>
                      <w:color w:val="000000"/>
                      <w:sz w:val="21"/>
                      <w:szCs w:val="21"/>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0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0F0066" w:rsidRDefault="00814B07" w:rsidP="00BE1500">
                  <w:pPr>
                    <w:framePr w:hSpace="180" w:wrap="around" w:vAnchor="page" w:hAnchor="margin" w:y="347"/>
                    <w:ind w:right="-108"/>
                    <w:rPr>
                      <w:color w:val="000000"/>
                      <w:lang w:val="en-GB"/>
                    </w:rPr>
                  </w:pPr>
                  <w:r w:rsidRPr="000F006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0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Bilirubin Auto 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BE1500">
                  <w:pPr>
                    <w:framePr w:hSpace="180" w:wrap="around" w:vAnchor="page" w:hAnchor="margin" w:y="347"/>
                    <w:jc w:val="center"/>
                    <w:rPr>
                      <w:color w:val="000000"/>
                      <w:sz w:val="21"/>
                      <w:szCs w:val="21"/>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0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0F0066" w:rsidRDefault="00814B07" w:rsidP="00BE1500">
                  <w:pPr>
                    <w:framePr w:hSpace="180" w:wrap="around" w:vAnchor="page" w:hAnchor="margin" w:y="347"/>
                    <w:ind w:left="-114" w:right="-108"/>
                    <w:rPr>
                      <w:color w:val="000000"/>
                      <w:lang w:val="en-GB"/>
                    </w:rPr>
                  </w:pPr>
                  <w:r w:rsidRPr="000F006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Bilirubin Auto Direct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BE1500">
                  <w:pPr>
                    <w:framePr w:hSpace="180" w:wrap="around" w:vAnchor="page" w:hAnchor="margin" w:y="347"/>
                    <w:jc w:val="center"/>
                    <w:rPr>
                      <w:color w:val="000000"/>
                      <w:sz w:val="21"/>
                      <w:szCs w:val="21"/>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02" w:right="-89"/>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0F0066" w:rsidRDefault="00814B07" w:rsidP="00BE1500">
                  <w:pPr>
                    <w:framePr w:hSpace="180" w:wrap="around" w:vAnchor="page" w:hAnchor="margin" w:y="347"/>
                    <w:ind w:right="-108"/>
                    <w:rPr>
                      <w:color w:val="000000"/>
                      <w:lang w:val="en-GB"/>
                    </w:rPr>
                  </w:pPr>
                  <w:r w:rsidRPr="000F0066">
                    <w:rPr>
                      <w:rStyle w:val="aff"/>
                      <w:color w:val="000000"/>
                      <w:lang w:val="en-GB"/>
                    </w:rPr>
                    <w:t xml:space="preserve">Reagenti pentru </w:t>
                  </w:r>
                  <w:r w:rsidRPr="000F0066">
                    <w:rPr>
                      <w:rStyle w:val="aff"/>
                      <w:color w:val="000000"/>
                      <w:lang w:val="en-GB"/>
                    </w:rPr>
                    <w:lastRenderedPageBreak/>
                    <w:t>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02" w:right="-89"/>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917A2">
                  <w:pPr>
                    <w:framePr w:hSpace="180" w:wrap="around" w:vAnchor="page" w:hAnchor="margin" w:y="347"/>
                    <w:rPr>
                      <w:i/>
                      <w:spacing w:val="-2"/>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lastRenderedPageBreak/>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Iron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BE1500">
                  <w:pPr>
                    <w:framePr w:hSpace="180" w:wrap="around" w:vAnchor="page" w:hAnchor="margin" w:y="347"/>
                    <w:jc w:val="center"/>
                    <w:rPr>
                      <w:color w:val="000000"/>
                      <w:sz w:val="21"/>
                      <w:szCs w:val="21"/>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BE1500">
                  <w:pPr>
                    <w:framePr w:hSpace="180" w:wrap="around" w:vAnchor="page" w:hAnchor="margin" w:y="347"/>
                    <w:jc w:val="center"/>
                    <w:rPr>
                      <w:color w:val="000000"/>
                      <w:sz w:val="21"/>
                      <w:szCs w:val="21"/>
                      <w:lang w:val="en-GB"/>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02" w:right="-89"/>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0F0066" w:rsidRDefault="00814B07" w:rsidP="00BE1500">
                  <w:pPr>
                    <w:framePr w:hSpace="180" w:wrap="around" w:vAnchor="page" w:hAnchor="margin" w:y="347"/>
                    <w:ind w:left="-114" w:right="-108"/>
                    <w:rPr>
                      <w:color w:val="000000"/>
                      <w:lang w:val="en-GB"/>
                    </w:rPr>
                  </w:pPr>
                  <w:r w:rsidRPr="000F006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right="-89"/>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HDL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BE1500">
                  <w:pPr>
                    <w:framePr w:hSpace="180" w:wrap="around" w:vAnchor="page" w:hAnchor="margin" w:y="347"/>
                    <w:jc w:val="center"/>
                    <w:rPr>
                      <w:color w:val="000000"/>
                      <w:sz w:val="21"/>
                      <w:szCs w:val="21"/>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9"/>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0F0066" w:rsidRDefault="00814B07" w:rsidP="00BE1500">
                  <w:pPr>
                    <w:framePr w:hSpace="180" w:wrap="around" w:vAnchor="page" w:hAnchor="margin" w:y="347"/>
                    <w:ind w:right="-108"/>
                    <w:rPr>
                      <w:color w:val="000000"/>
                      <w:lang w:val="en-GB"/>
                    </w:rPr>
                  </w:pPr>
                  <w:r w:rsidRPr="000F006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9"/>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LDL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ight="-89"/>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ind w:right="-108"/>
                    <w:rPr>
                      <w:color w:val="000000"/>
                      <w:sz w:val="21"/>
                      <w:szCs w:val="21"/>
                      <w:lang w:val="en-GB"/>
                    </w:rPr>
                  </w:pPr>
                  <w:r w:rsidRPr="002255AB">
                    <w:rPr>
                      <w:rStyle w:val="aff"/>
                      <w:color w:val="000000"/>
                      <w:sz w:val="21"/>
                      <w:szCs w:val="21"/>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Fosfataza alcalina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ind w:right="-108"/>
                    <w:rPr>
                      <w:color w:val="000000"/>
                      <w:sz w:val="21"/>
                      <w:szCs w:val="21"/>
                      <w:lang w:val="en-GB"/>
                    </w:rPr>
                  </w:pPr>
                  <w:r w:rsidRPr="002255AB">
                    <w:rPr>
                      <w:rStyle w:val="aff"/>
                      <w:color w:val="000000"/>
                      <w:sz w:val="21"/>
                      <w:szCs w:val="21"/>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532E49" w:rsidRDefault="00814B07" w:rsidP="00BE1500">
                  <w:pPr>
                    <w:framePr w:hSpace="180" w:wrap="around" w:vAnchor="page" w:hAnchor="margin" w:y="347"/>
                    <w:rPr>
                      <w:color w:val="000000"/>
                      <w:sz w:val="21"/>
                      <w:szCs w:val="21"/>
                      <w:lang w:val="en-US"/>
                    </w:rPr>
                  </w:pPr>
                  <w:r>
                    <w:rPr>
                      <w:color w:val="000000"/>
                      <w:sz w:val="21"/>
                      <w:szCs w:val="21"/>
                    </w:rPr>
                    <w:t>Calibrator CK-MB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532E49" w:rsidRDefault="00814B07" w:rsidP="00BE1500">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532E49" w:rsidRDefault="00814B07" w:rsidP="00BE1500">
                  <w:pPr>
                    <w:framePr w:hSpace="180" w:wrap="around" w:vAnchor="page" w:hAnchor="margin" w:y="347"/>
                    <w:jc w:val="center"/>
                    <w:rPr>
                      <w:color w:val="000000"/>
                      <w:sz w:val="21"/>
                      <w:szCs w:val="21"/>
                      <w:lang w:val="en-US"/>
                    </w:rPr>
                  </w:pPr>
                  <w:r>
                    <w:rPr>
                      <w:color w:val="000000"/>
                      <w:sz w:val="21"/>
                      <w:szCs w:val="21"/>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ight="-85"/>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022CF" w:rsidRDefault="00814B07" w:rsidP="00BE1500">
                  <w:pPr>
                    <w:framePr w:hSpace="180" w:wrap="around" w:vAnchor="page" w:hAnchor="margin" w:y="347"/>
                    <w:ind w:right="-108"/>
                    <w:rPr>
                      <w:color w:val="000000"/>
                      <w:lang w:val="en-GB"/>
                    </w:rPr>
                  </w:pPr>
                  <w:r w:rsidRPr="002022CF">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ight="-85"/>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CK-MB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BE1500">
                  <w:pPr>
                    <w:framePr w:hSpace="180" w:wrap="around" w:vAnchor="page" w:hAnchor="margin" w:y="347"/>
                    <w:jc w:val="center"/>
                    <w:rPr>
                      <w:color w:val="000000"/>
                      <w:sz w:val="21"/>
                      <w:szCs w:val="21"/>
                      <w:lang w:val="en-GB"/>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w:t>
                  </w:r>
                  <w:r w:rsidRPr="00045F16">
                    <w:rPr>
                      <w:rStyle w:val="aff"/>
                      <w:rFonts w:eastAsiaTheme="majorEastAsia"/>
                      <w:b w:val="0"/>
                      <w:sz w:val="16"/>
                      <w:szCs w:val="16"/>
                      <w:shd w:val="clear" w:color="auto" w:fill="FFFFFF"/>
                    </w:rPr>
                    <w:lastRenderedPageBreak/>
                    <w:t>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917A2">
                  <w:pPr>
                    <w:framePr w:hSpace="180" w:wrap="around" w:vAnchor="page" w:hAnchor="margin" w:y="347"/>
                    <w:ind w:left="-142" w:right="-85"/>
                    <w:rPr>
                      <w:sz w:val="20"/>
                    </w:rPr>
                  </w:pPr>
                </w:p>
                <w:p w:rsidR="00814B07" w:rsidRPr="003241D9" w:rsidRDefault="00814B07" w:rsidP="000917A2">
                  <w:pPr>
                    <w:framePr w:hSpace="180" w:wrap="around" w:vAnchor="page" w:hAnchor="margin" w:y="347"/>
                    <w:tabs>
                      <w:tab w:val="left" w:pos="913"/>
                    </w:tabs>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ind w:right="-108"/>
                    <w:rPr>
                      <w:color w:val="000000"/>
                      <w:sz w:val="21"/>
                      <w:szCs w:val="21"/>
                      <w:lang w:val="en-GB"/>
                    </w:rPr>
                  </w:pPr>
                  <w:r w:rsidRPr="002255AB">
                    <w:rPr>
                      <w:rStyle w:val="aff"/>
                      <w:color w:val="000000"/>
                      <w:sz w:val="21"/>
                      <w:szCs w:val="21"/>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A-amilaza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022CF" w:rsidRDefault="00814B07" w:rsidP="00BE1500">
                  <w:pPr>
                    <w:framePr w:hSpace="180" w:wrap="around" w:vAnchor="page" w:hAnchor="margin" w:y="347"/>
                    <w:rPr>
                      <w:color w:val="000000"/>
                      <w:lang w:val="en-GB"/>
                    </w:rPr>
                  </w:pPr>
                  <w:r w:rsidRPr="002022CF">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ALT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151497" w:rsidRDefault="00814B07" w:rsidP="00BE1500">
                  <w:pPr>
                    <w:framePr w:hSpace="180" w:wrap="around" w:vAnchor="page" w:hAnchor="margin" w:y="347"/>
                    <w:rPr>
                      <w:color w:val="000000"/>
                      <w:lang w:val="en-GB"/>
                    </w:rPr>
                  </w:pPr>
                  <w:r w:rsidRPr="00151497">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AST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151497" w:rsidRDefault="00814B07" w:rsidP="00BE1500">
                  <w:pPr>
                    <w:framePr w:hSpace="180" w:wrap="around" w:vAnchor="page" w:hAnchor="margin" w:y="347"/>
                    <w:ind w:right="-108"/>
                    <w:rPr>
                      <w:color w:val="000000"/>
                      <w:lang w:val="en-GB"/>
                    </w:rPr>
                  </w:pPr>
                  <w:r w:rsidRPr="00151497">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917A2">
                  <w:pPr>
                    <w:framePr w:hSpace="180" w:wrap="around" w:vAnchor="page" w:hAnchor="margin" w:y="347"/>
                    <w:ind w:left="-142"/>
                    <w:rPr>
                      <w:i/>
                      <w:spacing w:val="-2"/>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Creatinin PAP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917A2">
                  <w:pPr>
                    <w:framePr w:hSpace="180" w:wrap="around" w:vAnchor="page" w:hAnchor="margin" w:y="347"/>
                    <w:ind w:left="-142" w:right="-85"/>
                    <w:rPr>
                      <w:sz w:val="20"/>
                    </w:rPr>
                  </w:pPr>
                </w:p>
                <w:p w:rsidR="00814B07" w:rsidRPr="003241D9" w:rsidRDefault="00814B07" w:rsidP="000917A2">
                  <w:pPr>
                    <w:framePr w:hSpace="180" w:wrap="around" w:vAnchor="page" w:hAnchor="margin" w:y="347"/>
                    <w:tabs>
                      <w:tab w:val="left" w:pos="913"/>
                    </w:tabs>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151497" w:rsidRDefault="00814B07" w:rsidP="00BE1500">
                  <w:pPr>
                    <w:framePr w:hSpace="180" w:wrap="around" w:vAnchor="page" w:hAnchor="margin" w:y="347"/>
                    <w:ind w:right="-108"/>
                    <w:rPr>
                      <w:color w:val="000000"/>
                      <w:lang w:val="en-GB"/>
                    </w:rPr>
                  </w:pPr>
                  <w:r w:rsidRPr="00151497">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Colesterol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151497" w:rsidRDefault="00814B07" w:rsidP="00BE1500">
                  <w:pPr>
                    <w:framePr w:hSpace="180" w:wrap="around" w:vAnchor="page" w:hAnchor="margin" w:y="347"/>
                    <w:ind w:right="-108"/>
                    <w:rPr>
                      <w:color w:val="000000"/>
                      <w:lang w:val="en-GB"/>
                    </w:rPr>
                  </w:pPr>
                  <w:r w:rsidRPr="00151497">
                    <w:rPr>
                      <w:rStyle w:val="aff"/>
                      <w:color w:val="000000"/>
                      <w:lang w:val="en-GB"/>
                    </w:rPr>
                    <w:t xml:space="preserve">Reagenti pentru </w:t>
                  </w:r>
                  <w:r w:rsidRPr="00151497">
                    <w:rPr>
                      <w:rStyle w:val="aff"/>
                      <w:color w:val="000000"/>
                      <w:lang w:val="en-GB"/>
                    </w:rPr>
                    <w:lastRenderedPageBreak/>
                    <w:t>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lastRenderedPageBreak/>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Glucoza hexokinase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151497" w:rsidRDefault="00814B07" w:rsidP="00BE1500">
                  <w:pPr>
                    <w:framePr w:hSpace="180" w:wrap="around" w:vAnchor="page" w:hAnchor="margin" w:y="347"/>
                    <w:ind w:right="-108"/>
                    <w:rPr>
                      <w:color w:val="000000"/>
                      <w:lang w:val="en-GB"/>
                    </w:rPr>
                  </w:pPr>
                  <w:r w:rsidRPr="00151497">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Lipaza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151497" w:rsidRDefault="00814B07" w:rsidP="00BE1500">
                  <w:pPr>
                    <w:framePr w:hSpace="180" w:wrap="around" w:vAnchor="page" w:hAnchor="margin" w:y="347"/>
                    <w:rPr>
                      <w:color w:val="000000"/>
                      <w:lang w:val="en-GB"/>
                    </w:rPr>
                  </w:pPr>
                  <w:r w:rsidRPr="00151497">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3241D9" w:rsidRDefault="00814B07" w:rsidP="000917A2">
                  <w:pPr>
                    <w:framePr w:hSpace="180" w:wrap="around" w:vAnchor="page" w:hAnchor="margin" w:y="347"/>
                    <w:tabs>
                      <w:tab w:val="left" w:pos="913"/>
                    </w:tabs>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Urea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ind w:right="-108"/>
                    <w:rPr>
                      <w:color w:val="000000"/>
                      <w:sz w:val="21"/>
                      <w:szCs w:val="21"/>
                      <w:lang w:val="en-GB"/>
                    </w:rPr>
                  </w:pPr>
                  <w:r w:rsidRPr="002255AB">
                    <w:rPr>
                      <w:rStyle w:val="aff"/>
                      <w:color w:val="000000"/>
                      <w:sz w:val="21"/>
                      <w:szCs w:val="21"/>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GGTP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151497" w:rsidRDefault="00814B07" w:rsidP="00BE1500">
                  <w:pPr>
                    <w:framePr w:hSpace="180" w:wrap="around" w:vAnchor="page" w:hAnchor="margin" w:y="347"/>
                    <w:ind w:right="-108"/>
                    <w:rPr>
                      <w:color w:val="000000"/>
                      <w:lang w:val="en-GB"/>
                    </w:rPr>
                  </w:pPr>
                  <w:r w:rsidRPr="00151497">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Albumin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BE1500">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w:t>
                  </w:r>
                  <w:r>
                    <w:rPr>
                      <w:color w:val="000000"/>
                      <w:sz w:val="21"/>
                      <w:szCs w:val="21"/>
                    </w:rPr>
                    <w:lastRenderedPageBreak/>
                    <w:t>-0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lastRenderedPageBreak/>
                    <w:t>Albumin în urină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BE1500">
                  <w:pPr>
                    <w:framePr w:hSpace="180" w:wrap="around" w:vAnchor="page" w:hAnchor="margin" w:y="347"/>
                    <w:jc w:val="center"/>
                    <w:rPr>
                      <w:color w:val="000000"/>
                      <w:sz w:val="21"/>
                      <w:szCs w:val="21"/>
                      <w:lang w:val="en-GB"/>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w:t>
                  </w:r>
                  <w:r w:rsidRPr="00045F16">
                    <w:rPr>
                      <w:rStyle w:val="aff"/>
                      <w:rFonts w:eastAsiaTheme="majorEastAsia"/>
                      <w:b w:val="0"/>
                      <w:sz w:val="16"/>
                      <w:szCs w:val="16"/>
                      <w:shd w:val="clear" w:color="auto" w:fill="FFFFFF"/>
                    </w:rPr>
                    <w:lastRenderedPageBreak/>
                    <w:t>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917A2">
                  <w:pPr>
                    <w:framePr w:hSpace="180" w:wrap="around" w:vAnchor="page" w:hAnchor="margin" w:y="347"/>
                    <w:ind w:left="-142" w:right="-85"/>
                    <w:rPr>
                      <w:sz w:val="20"/>
                    </w:rPr>
                  </w:pPr>
                </w:p>
                <w:p w:rsidR="00814B07" w:rsidRPr="003241D9" w:rsidRDefault="00814B07" w:rsidP="000917A2">
                  <w:pPr>
                    <w:framePr w:hSpace="180" w:wrap="around" w:vAnchor="page" w:hAnchor="margin" w:y="347"/>
                    <w:tabs>
                      <w:tab w:val="left" w:pos="913"/>
                    </w:tabs>
                    <w:rPr>
                      <w:sz w:val="20"/>
                    </w:rPr>
                  </w:pPr>
                  <w:r>
                    <w:rPr>
                      <w:i/>
                      <w:spacing w:val="-2"/>
                      <w:sz w:val="22"/>
                      <w:szCs w:val="22"/>
                    </w:rPr>
                    <w:lastRenderedPageBreak/>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ind w:right="-108"/>
                    <w:rPr>
                      <w:color w:val="000000"/>
                      <w:sz w:val="21"/>
                      <w:szCs w:val="21"/>
                      <w:lang w:val="en-GB"/>
                    </w:rPr>
                  </w:pPr>
                  <w:r w:rsidRPr="002255AB">
                    <w:rPr>
                      <w:rStyle w:val="aff"/>
                      <w:color w:val="000000"/>
                      <w:sz w:val="21"/>
                      <w:szCs w:val="21"/>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Total Proteina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BE1500">
                  <w:pPr>
                    <w:framePr w:hSpace="180" w:wrap="around" w:vAnchor="page" w:hAnchor="margin" w:y="347"/>
                    <w:ind w:right="-108"/>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Calciu Phosphonazo ambalaj standard,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BE1500">
                  <w:pPr>
                    <w:framePr w:hSpace="180" w:wrap="around" w:vAnchor="page" w:hAnchor="margin" w:y="347"/>
                    <w:ind w:right="-108"/>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BE1500">
                  <w:pPr>
                    <w:framePr w:hSpace="180" w:wrap="around" w:vAnchor="page" w:hAnchor="margin" w:y="347"/>
                    <w:ind w:left="-114" w:right="-108" w:firstLine="114"/>
                    <w:rPr>
                      <w:color w:val="000000"/>
                      <w:lang w:val="en-GB"/>
                    </w:rPr>
                  </w:pPr>
                  <w:r w:rsidRPr="00FD3946">
                    <w:rPr>
                      <w:color w:val="000000"/>
                      <w:lang w:val="en-GB"/>
                    </w:rPr>
                    <w:t>Reumatoid Factor calibrator set de la 5 pna la 8 concentratii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187C37" w:rsidRDefault="00814B07" w:rsidP="00BE1500">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05016" w:rsidRDefault="00814B07" w:rsidP="00BE1500">
                  <w:pPr>
                    <w:framePr w:hSpace="180" w:wrap="around" w:vAnchor="page" w:hAnchor="margin" w:y="347"/>
                    <w:jc w:val="center"/>
                    <w:rPr>
                      <w:color w:val="000000"/>
                      <w:sz w:val="21"/>
                      <w:szCs w:val="21"/>
                      <w:lang w:val="en-US"/>
                    </w:rPr>
                  </w:pPr>
                  <w:r>
                    <w:rPr>
                      <w:color w:val="000000"/>
                      <w:sz w:val="21"/>
                      <w:szCs w:val="21"/>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BE1500">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3241D9" w:rsidRDefault="00814B07" w:rsidP="000917A2">
                  <w:pPr>
                    <w:framePr w:hSpace="180" w:wrap="around" w:vAnchor="page" w:hAnchor="margin" w:y="347"/>
                    <w:tabs>
                      <w:tab w:val="left" w:pos="913"/>
                    </w:tabs>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394922" w:rsidRDefault="00814B07" w:rsidP="00BE1500">
                  <w:pPr>
                    <w:framePr w:hSpace="180" w:wrap="around" w:vAnchor="page" w:hAnchor="margin" w:y="347"/>
                    <w:rPr>
                      <w:color w:val="000000"/>
                      <w:sz w:val="21"/>
                      <w:szCs w:val="21"/>
                      <w:lang w:val="en-GB"/>
                    </w:rPr>
                  </w:pPr>
                  <w:r>
                    <w:rPr>
                      <w:color w:val="000000"/>
                      <w:sz w:val="21"/>
                      <w:szCs w:val="21"/>
                    </w:rPr>
                    <w:t>IgG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917A2">
                  <w:pPr>
                    <w:framePr w:hSpace="180" w:wrap="around" w:vAnchor="page" w:hAnchor="margin" w:y="347"/>
                    <w:ind w:left="-142" w:right="-85"/>
                    <w:rPr>
                      <w:sz w:val="20"/>
                    </w:rPr>
                  </w:pPr>
                </w:p>
                <w:p w:rsidR="00814B07" w:rsidRPr="003241D9" w:rsidRDefault="00814B07" w:rsidP="000917A2">
                  <w:pPr>
                    <w:framePr w:hSpace="180" w:wrap="around" w:vAnchor="page" w:hAnchor="margin" w:y="347"/>
                    <w:tabs>
                      <w:tab w:val="left" w:pos="913"/>
                    </w:tabs>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BE1500">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rPr>
                      <w:color w:val="000000"/>
                      <w:sz w:val="21"/>
                      <w:szCs w:val="21"/>
                      <w:lang w:val="en-GB"/>
                    </w:rPr>
                  </w:pPr>
                  <w:r>
                    <w:rPr>
                      <w:color w:val="000000"/>
                      <w:sz w:val="21"/>
                      <w:szCs w:val="21"/>
                    </w:rPr>
                    <w:t>IgA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917A2">
                  <w:pPr>
                    <w:framePr w:hSpace="180" w:wrap="around" w:vAnchor="page" w:hAnchor="margin" w:y="347"/>
                    <w:ind w:left="-142" w:right="-85"/>
                    <w:rPr>
                      <w:sz w:val="20"/>
                    </w:rPr>
                  </w:pPr>
                </w:p>
                <w:p w:rsidR="00814B07" w:rsidRPr="003241D9" w:rsidRDefault="00814B07" w:rsidP="000917A2">
                  <w:pPr>
                    <w:framePr w:hSpace="180" w:wrap="around" w:vAnchor="page" w:hAnchor="margin" w:y="347"/>
                    <w:tabs>
                      <w:tab w:val="left" w:pos="913"/>
                    </w:tabs>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BE1500">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IgM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BE1500">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394922" w:rsidRDefault="00814B07" w:rsidP="00BE1500">
                  <w:pPr>
                    <w:framePr w:hSpace="180" w:wrap="around" w:vAnchor="page" w:hAnchor="margin" w:y="347"/>
                    <w:ind w:left="-114" w:right="-108"/>
                    <w:rPr>
                      <w:color w:val="000000"/>
                      <w:sz w:val="21"/>
                      <w:szCs w:val="21"/>
                      <w:lang w:val="en-GB"/>
                    </w:rPr>
                  </w:pPr>
                  <w:r w:rsidRPr="002255AB">
                    <w:rPr>
                      <w:color w:val="000000"/>
                      <w:sz w:val="21"/>
                      <w:szCs w:val="21"/>
                      <w:lang w:val="en-GB"/>
                    </w:rPr>
                    <w:t>IgA, IgG, IgM calibrator set de la 5 concentratii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187C37" w:rsidRDefault="00814B07" w:rsidP="00BE1500">
                  <w:pPr>
                    <w:framePr w:hSpace="180" w:wrap="around" w:vAnchor="page" w:hAnchor="margin" w:y="347"/>
                    <w:jc w:val="center"/>
                    <w:rPr>
                      <w:color w:val="000000"/>
                      <w:sz w:val="21"/>
                      <w:szCs w:val="21"/>
                      <w:lang w:val="en-US"/>
                    </w:rPr>
                  </w:pPr>
                  <w:r>
                    <w:rPr>
                      <w:color w:val="000000"/>
                      <w:sz w:val="21"/>
                      <w:szCs w:val="21"/>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917A2">
                  <w:pPr>
                    <w:framePr w:hSpace="180" w:wrap="around" w:vAnchor="page" w:hAnchor="margin" w:y="347"/>
                    <w:ind w:left="-142" w:right="-85"/>
                    <w:rPr>
                      <w:sz w:val="20"/>
                    </w:rPr>
                  </w:pPr>
                </w:p>
                <w:p w:rsidR="00814B07" w:rsidRPr="003241D9" w:rsidRDefault="00814B07" w:rsidP="000917A2">
                  <w:pPr>
                    <w:framePr w:hSpace="180" w:wrap="around" w:vAnchor="page" w:hAnchor="margin" w:y="347"/>
                    <w:tabs>
                      <w:tab w:val="left" w:pos="913"/>
                    </w:tabs>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BE1500">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394922" w:rsidRDefault="00814B07" w:rsidP="00BE1500">
                  <w:pPr>
                    <w:framePr w:hSpace="180" w:wrap="around" w:vAnchor="page" w:hAnchor="margin" w:y="347"/>
                    <w:rPr>
                      <w:color w:val="000000"/>
                      <w:sz w:val="21"/>
                      <w:szCs w:val="21"/>
                      <w:lang w:val="en-GB"/>
                    </w:rPr>
                  </w:pPr>
                  <w:r>
                    <w:rPr>
                      <w:color w:val="000000"/>
                      <w:sz w:val="21"/>
                      <w:szCs w:val="21"/>
                    </w:rPr>
                    <w:t>CK-NAK</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BE1500">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rPr>
                      <w:color w:val="000000"/>
                      <w:sz w:val="21"/>
                      <w:szCs w:val="21"/>
                      <w:lang w:val="en-GB"/>
                    </w:rPr>
                  </w:pPr>
                  <w:r>
                    <w:rPr>
                      <w:color w:val="000000"/>
                      <w:sz w:val="21"/>
                      <w:szCs w:val="21"/>
                    </w:rPr>
                    <w:t>C3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BE1500">
                  <w:pPr>
                    <w:framePr w:hSpace="180" w:wrap="around" w:vAnchor="page" w:hAnchor="margin" w:y="347"/>
                    <w:jc w:val="center"/>
                    <w:rPr>
                      <w:color w:val="000000"/>
                      <w:sz w:val="21"/>
                      <w:szCs w:val="21"/>
                      <w:lang w:val="en-GB"/>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BE1500">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C</w:t>
                  </w:r>
                  <w:r w:rsidRPr="000764A8">
                    <w:rPr>
                      <w:color w:val="000000"/>
                      <w:sz w:val="21"/>
                      <w:szCs w:val="21"/>
                    </w:rPr>
                    <w:t>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BE1500">
                  <w:pPr>
                    <w:framePr w:hSpace="180" w:wrap="around" w:vAnchor="page" w:hAnchor="margin" w:y="347"/>
                    <w:jc w:val="center"/>
                    <w:rPr>
                      <w:color w:val="000000"/>
                      <w:sz w:val="21"/>
                      <w:szCs w:val="21"/>
                      <w:lang w:val="en-GB"/>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BE1500">
                  <w:pPr>
                    <w:framePr w:hSpace="180" w:wrap="around" w:vAnchor="page" w:hAnchor="margin" w:y="347"/>
                    <w:rPr>
                      <w:color w:val="000000"/>
                      <w:lang w:val="en-GB"/>
                    </w:rPr>
                  </w:pPr>
                  <w:r w:rsidRPr="00FD3946">
                    <w:rPr>
                      <w:rStyle w:val="aff"/>
                      <w:color w:val="000000"/>
                      <w:lang w:val="en-GB"/>
                    </w:rPr>
                    <w:t xml:space="preserve">Reagenti pentru </w:t>
                  </w:r>
                  <w:r w:rsidRPr="00FD3946">
                    <w:rPr>
                      <w:rStyle w:val="aff"/>
                      <w:color w:val="000000"/>
                      <w:lang w:val="en-GB"/>
                    </w:rPr>
                    <w:lastRenderedPageBreak/>
                    <w:t>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3241D9" w:rsidRDefault="00814B07" w:rsidP="000917A2">
                  <w:pPr>
                    <w:framePr w:hSpace="180" w:wrap="around" w:vAnchor="page" w:hAnchor="margin" w:y="347"/>
                    <w:tabs>
                      <w:tab w:val="left" w:pos="913"/>
                    </w:tabs>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lastRenderedPageBreak/>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LDH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BE1500">
                  <w:pPr>
                    <w:framePr w:hSpace="180" w:wrap="around" w:vAnchor="page" w:hAnchor="margin" w:y="347"/>
                    <w:jc w:val="center"/>
                    <w:rPr>
                      <w:color w:val="000000"/>
                      <w:sz w:val="21"/>
                      <w:szCs w:val="21"/>
                      <w:lang w:val="en-GB"/>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BE1500">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Pancreatic Amilase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BE1500">
                  <w:pPr>
                    <w:framePr w:hSpace="180" w:wrap="around" w:vAnchor="page" w:hAnchor="margin" w:y="347"/>
                    <w:ind w:right="-250"/>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187C37" w:rsidRDefault="00814B07" w:rsidP="00BE1500">
                  <w:pPr>
                    <w:framePr w:hSpace="180" w:wrap="around" w:vAnchor="page" w:hAnchor="margin" w:y="347"/>
                    <w:rPr>
                      <w:color w:val="000000"/>
                      <w:sz w:val="21"/>
                      <w:szCs w:val="21"/>
                      <w:lang w:val="en-US"/>
                    </w:rPr>
                  </w:pPr>
                  <w:r w:rsidRPr="00187C37">
                    <w:rPr>
                      <w:color w:val="000000"/>
                      <w:sz w:val="21"/>
                      <w:szCs w:val="21"/>
                      <w:lang w:val="en-US"/>
                    </w:rPr>
                    <w:t>Calibrator pentru C3, C4</w:t>
                  </w:r>
                  <w:r>
                    <w:rPr>
                      <w:color w:val="000000"/>
                      <w:sz w:val="21"/>
                      <w:szCs w:val="21"/>
                      <w:lang w:val="en-US"/>
                    </w:rPr>
                    <w:t xml:space="preserve"> de la 5 concentratii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187C37" w:rsidRDefault="00814B07" w:rsidP="00BE1500">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187C37" w:rsidRDefault="00814B07" w:rsidP="00BE1500">
                  <w:pPr>
                    <w:framePr w:hSpace="180" w:wrap="around" w:vAnchor="page" w:hAnchor="margin" w:y="347"/>
                    <w:jc w:val="center"/>
                    <w:rPr>
                      <w:color w:val="000000"/>
                      <w:sz w:val="21"/>
                      <w:szCs w:val="21"/>
                      <w:lang w:val="en-US"/>
                    </w:rPr>
                  </w:pPr>
                  <w:r>
                    <w:rPr>
                      <w:color w:val="000000"/>
                      <w:sz w:val="21"/>
                      <w:szCs w:val="21"/>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C97E56" w:rsidRDefault="00814B07" w:rsidP="00BE1500">
                  <w:pPr>
                    <w:framePr w:hSpace="180" w:wrap="around" w:vAnchor="page" w:hAnchor="margin" w:y="347"/>
                    <w:rPr>
                      <w:color w:val="000000"/>
                      <w:lang w:val="en-GB"/>
                    </w:rPr>
                  </w:pPr>
                  <w:r w:rsidRPr="00C97E5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rPr>
                      <w:color w:val="000000"/>
                      <w:sz w:val="21"/>
                      <w:szCs w:val="21"/>
                    </w:rPr>
                  </w:pPr>
                  <w:r>
                    <w:rPr>
                      <w:color w:val="000000"/>
                      <w:sz w:val="21"/>
                      <w:szCs w:val="21"/>
                    </w:rPr>
                    <w:t>Factorul Reumatoid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917A2">
                  <w:pPr>
                    <w:framePr w:hSpace="180" w:wrap="around" w:vAnchor="page" w:hAnchor="margin" w:y="347"/>
                    <w:ind w:left="-142" w:right="-85"/>
                    <w:rPr>
                      <w:sz w:val="20"/>
                    </w:rPr>
                  </w:pPr>
                </w:p>
                <w:p w:rsidR="00814B07" w:rsidRPr="003241D9" w:rsidRDefault="00814B07" w:rsidP="000917A2">
                  <w:pPr>
                    <w:framePr w:hSpace="180" w:wrap="around" w:vAnchor="page" w:hAnchor="margin" w:y="347"/>
                    <w:tabs>
                      <w:tab w:val="left" w:pos="913"/>
                    </w:tabs>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C97E56" w:rsidRDefault="00814B07" w:rsidP="00BE1500">
                  <w:pPr>
                    <w:framePr w:hSpace="180" w:wrap="around" w:vAnchor="page" w:hAnchor="margin" w:y="347"/>
                    <w:rPr>
                      <w:color w:val="000000"/>
                      <w:lang w:val="en-GB"/>
                    </w:rPr>
                  </w:pPr>
                  <w:r w:rsidRPr="00C97E5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C97E56" w:rsidRDefault="00814B07" w:rsidP="000917A2">
                  <w:pPr>
                    <w:framePr w:hSpace="180" w:wrap="around" w:vAnchor="page" w:hAnchor="margin" w:y="347"/>
                    <w:jc w:val="center"/>
                    <w:rPr>
                      <w:color w:val="FF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C97E56" w:rsidRDefault="00814B07" w:rsidP="00BE1500">
                  <w:pPr>
                    <w:framePr w:hSpace="180" w:wrap="around" w:vAnchor="page" w:hAnchor="margin" w:y="347"/>
                    <w:rPr>
                      <w:color w:val="FF0000"/>
                      <w:sz w:val="21"/>
                      <w:szCs w:val="21"/>
                    </w:rPr>
                  </w:pPr>
                  <w:r>
                    <w:rPr>
                      <w:color w:val="000000"/>
                      <w:sz w:val="21"/>
                      <w:szCs w:val="21"/>
                    </w:rPr>
                    <w:t>Uric Acid TOOS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C97E56" w:rsidRDefault="00814B07" w:rsidP="00BE1500">
                  <w:pPr>
                    <w:framePr w:hSpace="180" w:wrap="around" w:vAnchor="page" w:hAnchor="margin" w:y="347"/>
                    <w:jc w:val="center"/>
                    <w:rPr>
                      <w:color w:val="FF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BE1500">
                  <w:pPr>
                    <w:framePr w:hSpace="180" w:wrap="around" w:vAnchor="page" w:hAnchor="margin" w:y="347"/>
                    <w:jc w:val="center"/>
                    <w:rPr>
                      <w:color w:val="FF0000"/>
                      <w:sz w:val="21"/>
                      <w:szCs w:val="21"/>
                      <w:lang w:val="en-GB"/>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E3182" w:rsidRDefault="00814B07" w:rsidP="00BE1500">
                  <w:pPr>
                    <w:framePr w:hSpace="180" w:wrap="around" w:vAnchor="page" w:hAnchor="margin" w:y="347"/>
                    <w:rPr>
                      <w:color w:val="000000"/>
                      <w:lang w:val="en-GB"/>
                    </w:rPr>
                  </w:pPr>
                  <w:r w:rsidRPr="00FE3182">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E3182" w:rsidRDefault="00814B07" w:rsidP="00BE1500">
                  <w:pPr>
                    <w:framePr w:hSpace="180" w:wrap="around" w:vAnchor="page" w:hAnchor="margin" w:y="347"/>
                    <w:rPr>
                      <w:color w:val="000000"/>
                      <w:sz w:val="21"/>
                      <w:szCs w:val="21"/>
                      <w:lang w:val="en-GB"/>
                    </w:rPr>
                  </w:pPr>
                  <w:r w:rsidRPr="002255AB">
                    <w:rPr>
                      <w:color w:val="000000"/>
                      <w:sz w:val="21"/>
                      <w:szCs w:val="21"/>
                      <w:lang w:val="en-GB"/>
                    </w:rPr>
                    <w:t>Albumin în urină calibrator set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BE1500">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BE1500">
                  <w:pPr>
                    <w:framePr w:hSpace="180" w:wrap="around" w:vAnchor="page" w:hAnchor="margin" w:y="347"/>
                    <w:jc w:val="center"/>
                    <w:rPr>
                      <w:color w:val="000000"/>
                      <w:sz w:val="21"/>
                      <w:szCs w:val="21"/>
                      <w:lang w:val="en-US"/>
                    </w:rPr>
                  </w:pPr>
                  <w:r>
                    <w:rPr>
                      <w:color w:val="000000"/>
                      <w:sz w:val="21"/>
                      <w:szCs w:val="21"/>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DB6369" w:rsidRDefault="00814B07" w:rsidP="00BE1500">
                  <w:pPr>
                    <w:framePr w:hSpace="180" w:wrap="around" w:vAnchor="page" w:hAnchor="margin" w:y="347"/>
                    <w:rPr>
                      <w:color w:val="000000"/>
                      <w:lang w:val="en-GB"/>
                    </w:rPr>
                  </w:pPr>
                  <w:r w:rsidRPr="00DB636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394922" w:rsidRDefault="00814B07" w:rsidP="00BE1500">
                  <w:pPr>
                    <w:framePr w:hSpace="180" w:wrap="around" w:vAnchor="page" w:hAnchor="margin" w:y="347"/>
                    <w:rPr>
                      <w:color w:val="000000"/>
                      <w:sz w:val="21"/>
                      <w:szCs w:val="21"/>
                      <w:lang w:val="en-GB"/>
                    </w:rPr>
                  </w:pPr>
                  <w:r>
                    <w:rPr>
                      <w:color w:val="000000"/>
                      <w:sz w:val="21"/>
                      <w:szCs w:val="21"/>
                    </w:rPr>
                    <w:t>Calibrator Lipide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BE1500">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BE1500">
                  <w:pPr>
                    <w:framePr w:hSpace="180" w:wrap="around" w:vAnchor="page" w:hAnchor="margin" w:y="347"/>
                    <w:jc w:val="center"/>
                    <w:rPr>
                      <w:color w:val="000000"/>
                      <w:sz w:val="21"/>
                      <w:szCs w:val="21"/>
                      <w:lang w:val="en-US"/>
                    </w:rPr>
                  </w:pPr>
                  <w:r>
                    <w:rPr>
                      <w:color w:val="000000"/>
                      <w:sz w:val="21"/>
                      <w:szCs w:val="21"/>
                      <w:lang w:val="en-US"/>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DB6369" w:rsidRDefault="00814B07" w:rsidP="00BE1500">
                  <w:pPr>
                    <w:framePr w:hSpace="180" w:wrap="around" w:vAnchor="page" w:hAnchor="margin" w:y="347"/>
                    <w:rPr>
                      <w:color w:val="000000"/>
                      <w:lang w:val="en-GB"/>
                    </w:rPr>
                  </w:pPr>
                  <w:r w:rsidRPr="00DB636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3241D9" w:rsidRDefault="00814B07" w:rsidP="000917A2">
                  <w:pPr>
                    <w:framePr w:hSpace="180" w:wrap="around" w:vAnchor="page" w:hAnchor="margin" w:y="347"/>
                    <w:tabs>
                      <w:tab w:val="left" w:pos="913"/>
                    </w:tabs>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DB6369" w:rsidRDefault="00814B07" w:rsidP="00BE1500">
                  <w:pPr>
                    <w:framePr w:hSpace="180" w:wrap="around" w:vAnchor="page" w:hAnchor="margin" w:y="347"/>
                    <w:ind w:left="-114" w:right="-108"/>
                    <w:rPr>
                      <w:color w:val="000000"/>
                      <w:sz w:val="18"/>
                      <w:szCs w:val="18"/>
                      <w:lang w:val="en-GB"/>
                    </w:rPr>
                  </w:pPr>
                  <w:r w:rsidRPr="00DB6369">
                    <w:rPr>
                      <w:color w:val="000000"/>
                      <w:sz w:val="18"/>
                      <w:szCs w:val="18"/>
                      <w:lang w:val="en-GB"/>
                    </w:rPr>
                    <w:t>Multicalibrator Universal p/u toţi parametrii biochimici inclusiv dozarea fermentilor (ALAT,</w:t>
                  </w:r>
                  <w:r>
                    <w:rPr>
                      <w:color w:val="000000"/>
                      <w:sz w:val="18"/>
                      <w:szCs w:val="18"/>
                      <w:lang w:val="en-GB"/>
                    </w:rPr>
                    <w:t xml:space="preserve"> </w:t>
                  </w:r>
                  <w:r w:rsidRPr="00DB6369">
                    <w:rPr>
                      <w:color w:val="000000"/>
                      <w:sz w:val="18"/>
                      <w:szCs w:val="18"/>
                      <w:lang w:val="en-GB"/>
                    </w:rPr>
                    <w:t>ASAT, Amilaza, Lipaza, Amilaza Pancreatica, CK-NAC, CK-MB, GLDH, alfa-HBDH,)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BE1500">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BE1500">
                  <w:pPr>
                    <w:framePr w:hSpace="180" w:wrap="around" w:vAnchor="page" w:hAnchor="margin" w:y="347"/>
                    <w:jc w:val="center"/>
                    <w:rPr>
                      <w:color w:val="000000"/>
                      <w:sz w:val="21"/>
                      <w:szCs w:val="21"/>
                      <w:lang w:val="en-US"/>
                    </w:rPr>
                  </w:pPr>
                  <w:r>
                    <w:rPr>
                      <w:color w:val="000000"/>
                      <w:sz w:val="21"/>
                      <w:szCs w:val="21"/>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DB6369" w:rsidRDefault="00814B07" w:rsidP="00BE1500">
                  <w:pPr>
                    <w:framePr w:hSpace="180" w:wrap="around" w:vAnchor="page" w:hAnchor="margin" w:y="347"/>
                    <w:rPr>
                      <w:color w:val="000000"/>
                      <w:lang w:val="en-GB"/>
                    </w:rPr>
                  </w:pPr>
                  <w:r w:rsidRPr="00DB636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394922" w:rsidRDefault="00814B07" w:rsidP="00BE1500">
                  <w:pPr>
                    <w:framePr w:hSpace="180" w:wrap="around" w:vAnchor="page" w:hAnchor="margin" w:y="347"/>
                    <w:rPr>
                      <w:color w:val="000000"/>
                      <w:sz w:val="21"/>
                      <w:szCs w:val="21"/>
                      <w:lang w:val="en-GB"/>
                    </w:rPr>
                  </w:pPr>
                  <w:r>
                    <w:rPr>
                      <w:color w:val="000000"/>
                      <w:sz w:val="21"/>
                      <w:szCs w:val="21"/>
                    </w:rPr>
                    <w:t>Control Normal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BE1500">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BE1500">
                  <w:pPr>
                    <w:framePr w:hSpace="180" w:wrap="around" w:vAnchor="page" w:hAnchor="margin" w:y="347"/>
                    <w:jc w:val="center"/>
                    <w:rPr>
                      <w:color w:val="000000"/>
                      <w:sz w:val="21"/>
                      <w:szCs w:val="21"/>
                      <w:lang w:val="en-US"/>
                    </w:rPr>
                  </w:pPr>
                  <w:r>
                    <w:rPr>
                      <w:color w:val="000000"/>
                      <w:sz w:val="21"/>
                      <w:szCs w:val="21"/>
                      <w:lang w:val="en-US"/>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DB6369" w:rsidRDefault="00814B07" w:rsidP="00BE1500">
                  <w:pPr>
                    <w:framePr w:hSpace="180" w:wrap="around" w:vAnchor="page" w:hAnchor="margin" w:y="347"/>
                    <w:rPr>
                      <w:color w:val="000000"/>
                      <w:lang w:val="en-GB"/>
                    </w:rPr>
                  </w:pPr>
                  <w:r w:rsidRPr="00DB636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394922" w:rsidRDefault="00814B07" w:rsidP="00BE1500">
                  <w:pPr>
                    <w:framePr w:hSpace="180" w:wrap="around" w:vAnchor="page" w:hAnchor="margin" w:y="347"/>
                    <w:rPr>
                      <w:color w:val="000000"/>
                      <w:sz w:val="21"/>
                      <w:szCs w:val="21"/>
                      <w:lang w:val="en-GB"/>
                    </w:rPr>
                  </w:pPr>
                  <w:r>
                    <w:rPr>
                      <w:color w:val="000000"/>
                      <w:sz w:val="21"/>
                      <w:szCs w:val="21"/>
                    </w:rPr>
                    <w:t>Control Patologic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BE1500">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BE1500">
                  <w:pPr>
                    <w:framePr w:hSpace="180" w:wrap="around" w:vAnchor="page" w:hAnchor="margin" w:y="347"/>
                    <w:jc w:val="center"/>
                    <w:rPr>
                      <w:color w:val="000000"/>
                      <w:sz w:val="21"/>
                      <w:szCs w:val="21"/>
                      <w:lang w:val="en-US"/>
                    </w:rPr>
                  </w:pPr>
                  <w:r>
                    <w:rPr>
                      <w:color w:val="000000"/>
                      <w:sz w:val="21"/>
                      <w:szCs w:val="21"/>
                      <w:lang w:val="en-US"/>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DB6369" w:rsidRDefault="00814B07" w:rsidP="00BE1500">
                  <w:pPr>
                    <w:framePr w:hSpace="180" w:wrap="around" w:vAnchor="page" w:hAnchor="margin" w:y="347"/>
                    <w:rPr>
                      <w:color w:val="000000"/>
                      <w:lang w:val="en-GB"/>
                    </w:rPr>
                  </w:pPr>
                  <w:r w:rsidRPr="00DB6369">
                    <w:rPr>
                      <w:rStyle w:val="aff"/>
                      <w:color w:val="000000"/>
                      <w:lang w:val="en-GB"/>
                    </w:rPr>
                    <w:t xml:space="preserve">Reagenti pentru </w:t>
                  </w:r>
                  <w:r w:rsidRPr="00DB6369">
                    <w:rPr>
                      <w:rStyle w:val="aff"/>
                      <w:color w:val="000000"/>
                      <w:lang w:val="en-GB"/>
                    </w:rPr>
                    <w:lastRenderedPageBreak/>
                    <w:t>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lastRenderedPageBreak/>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394922" w:rsidRDefault="00814B07" w:rsidP="00BE1500">
                  <w:pPr>
                    <w:framePr w:hSpace="180" w:wrap="around" w:vAnchor="page" w:hAnchor="margin" w:y="347"/>
                    <w:rPr>
                      <w:color w:val="000000"/>
                      <w:sz w:val="21"/>
                      <w:szCs w:val="21"/>
                      <w:lang w:val="en-GB"/>
                    </w:rPr>
                  </w:pPr>
                  <w:r>
                    <w:rPr>
                      <w:color w:val="000000"/>
                      <w:sz w:val="21"/>
                      <w:szCs w:val="21"/>
                    </w:rPr>
                    <w:t>Control Plasmaproteine Normal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BE1500">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BE1500">
                  <w:pPr>
                    <w:framePr w:hSpace="180" w:wrap="around" w:vAnchor="page" w:hAnchor="margin" w:y="347"/>
                    <w:jc w:val="center"/>
                    <w:rPr>
                      <w:color w:val="000000"/>
                      <w:sz w:val="21"/>
                      <w:szCs w:val="21"/>
                      <w:lang w:val="en-US"/>
                    </w:rPr>
                  </w:pPr>
                  <w:r>
                    <w:rPr>
                      <w:color w:val="000000"/>
                      <w:sz w:val="21"/>
                      <w:szCs w:val="21"/>
                      <w:lang w:val="en-US"/>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917A2">
                  <w:pPr>
                    <w:framePr w:hSpace="180" w:wrap="around" w:vAnchor="page" w:hAnchor="margin" w:y="347"/>
                    <w:ind w:left="-142" w:right="-85"/>
                    <w:rPr>
                      <w:sz w:val="20"/>
                    </w:rPr>
                  </w:pPr>
                </w:p>
                <w:p w:rsidR="00814B07" w:rsidRPr="003241D9" w:rsidRDefault="00814B07" w:rsidP="000917A2">
                  <w:pPr>
                    <w:framePr w:hSpace="180" w:wrap="around" w:vAnchor="page" w:hAnchor="margin" w:y="347"/>
                    <w:tabs>
                      <w:tab w:val="left" w:pos="913"/>
                    </w:tabs>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DB6369" w:rsidRDefault="00814B07" w:rsidP="00BE1500">
                  <w:pPr>
                    <w:framePr w:hSpace="180" w:wrap="around" w:vAnchor="page" w:hAnchor="margin" w:y="347"/>
                    <w:rPr>
                      <w:color w:val="000000"/>
                      <w:lang w:val="en-GB"/>
                    </w:rPr>
                  </w:pPr>
                  <w:r w:rsidRPr="00DB636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rPr>
                      <w:color w:val="000000"/>
                      <w:sz w:val="21"/>
                      <w:szCs w:val="21"/>
                      <w:lang w:val="en-GB"/>
                    </w:rPr>
                  </w:pPr>
                  <w:r>
                    <w:rPr>
                      <w:color w:val="000000"/>
                      <w:sz w:val="21"/>
                      <w:szCs w:val="21"/>
                    </w:rPr>
                    <w:t>Control Plasmaproteine Patologic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rPr>
                    <w:t>Mililitru</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rPr>
                    <w:t>12.00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DB6369" w:rsidRDefault="00814B07" w:rsidP="00BE1500">
                  <w:pPr>
                    <w:framePr w:hSpace="180" w:wrap="around" w:vAnchor="page" w:hAnchor="margin" w:y="347"/>
                    <w:rPr>
                      <w:color w:val="000000"/>
                      <w:lang w:val="en-GB"/>
                    </w:rPr>
                  </w:pPr>
                  <w:r w:rsidRPr="00DB636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AC4E6A" w:rsidRDefault="00814B07" w:rsidP="00BE1500">
                  <w:pPr>
                    <w:framePr w:hSpace="180" w:wrap="around" w:vAnchor="page" w:hAnchor="margin" w:y="347"/>
                    <w:rPr>
                      <w:color w:val="70AD47" w:themeColor="accent6"/>
                      <w:sz w:val="21"/>
                      <w:szCs w:val="21"/>
                      <w:lang w:val="en-GB"/>
                    </w:rPr>
                  </w:pPr>
                  <w:r w:rsidRPr="00AC4E6A">
                    <w:rPr>
                      <w:color w:val="70AD47" w:themeColor="accent6"/>
                      <w:sz w:val="21"/>
                      <w:szCs w:val="21"/>
                    </w:rPr>
                    <w:t>CRP high sensivity</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BE1500">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BE1500">
                  <w:pPr>
                    <w:framePr w:hSpace="180" w:wrap="around" w:vAnchor="page" w:hAnchor="margin" w:y="347"/>
                    <w:jc w:val="center"/>
                    <w:rPr>
                      <w:color w:val="000000"/>
                      <w:sz w:val="21"/>
                      <w:szCs w:val="21"/>
                      <w:lang w:val="en-GB"/>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DB6369" w:rsidRDefault="00814B07" w:rsidP="00BE1500">
                  <w:pPr>
                    <w:framePr w:hSpace="180" w:wrap="around" w:vAnchor="page" w:hAnchor="margin" w:y="347"/>
                    <w:rPr>
                      <w:color w:val="000000"/>
                      <w:lang w:val="en-GB"/>
                    </w:rPr>
                  </w:pPr>
                  <w:r w:rsidRPr="00DB636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394922" w:rsidRDefault="00814B07" w:rsidP="00BE1500">
                  <w:pPr>
                    <w:framePr w:hSpace="180" w:wrap="around" w:vAnchor="page" w:hAnchor="margin" w:y="347"/>
                    <w:rPr>
                      <w:color w:val="000000"/>
                      <w:sz w:val="21"/>
                      <w:szCs w:val="21"/>
                      <w:lang w:val="en-GB"/>
                    </w:rPr>
                  </w:pPr>
                  <w:r>
                    <w:rPr>
                      <w:color w:val="000000"/>
                      <w:sz w:val="21"/>
                      <w:szCs w:val="21"/>
                    </w:rPr>
                    <w:t>Calibrator CRP high sensivity</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94116B" w:rsidRDefault="00814B07" w:rsidP="00BE1500">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94116B" w:rsidRDefault="00814B07" w:rsidP="00BE1500">
                  <w:pPr>
                    <w:framePr w:hSpace="180" w:wrap="around" w:vAnchor="page" w:hAnchor="margin" w:y="347"/>
                    <w:rPr>
                      <w:color w:val="000000"/>
                      <w:sz w:val="21"/>
                      <w:szCs w:val="21"/>
                      <w:lang w:val="en-US"/>
                    </w:rPr>
                  </w:pPr>
                  <w:r>
                    <w:rPr>
                      <w:color w:val="000000"/>
                      <w:sz w:val="21"/>
                      <w:szCs w:val="21"/>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0917A2">
                  <w:pPr>
                    <w:framePr w:hSpace="180" w:wrap="around" w:vAnchor="page" w:hAnchor="margin" w:y="347"/>
                    <w:jc w:val="center"/>
                    <w:rPr>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BE1500">
                  <w:pPr>
                    <w:framePr w:hSpace="180" w:wrap="around" w:vAnchor="page" w:hAnchor="margin" w:y="347"/>
                    <w:rPr>
                      <w:lang w:val="en-GB"/>
                    </w:rPr>
                  </w:pPr>
                  <w:r w:rsidRPr="00686C59">
                    <w:rPr>
                      <w:rStyle w:val="aff"/>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BE1500">
                  <w:pPr>
                    <w:framePr w:hSpace="180" w:wrap="around" w:vAnchor="page" w:hAnchor="margin" w:y="347"/>
                    <w:jc w:val="center"/>
                    <w:rPr>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BE1500">
                  <w:pPr>
                    <w:framePr w:hSpace="180" w:wrap="around" w:vAnchor="page" w:hAnchor="margin" w:y="347"/>
                    <w:jc w:val="center"/>
                    <w:rPr>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0917A2">
                  <w:pPr>
                    <w:framePr w:hSpace="180" w:wrap="around" w:vAnchor="page" w:hAnchor="margin" w:y="347"/>
                    <w:jc w:val="center"/>
                    <w:rPr>
                      <w:sz w:val="21"/>
                      <w:szCs w:val="21"/>
                    </w:rPr>
                  </w:pPr>
                  <w:r w:rsidRPr="00686C59">
                    <w:rPr>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BE1500">
                  <w:pPr>
                    <w:framePr w:hSpace="180" w:wrap="around" w:vAnchor="page" w:hAnchor="margin" w:y="347"/>
                    <w:rPr>
                      <w:sz w:val="21"/>
                      <w:szCs w:val="21"/>
                      <w:lang w:val="en-GB"/>
                    </w:rPr>
                  </w:pPr>
                  <w:r w:rsidRPr="00686C59">
                    <w:rPr>
                      <w:sz w:val="21"/>
                      <w:szCs w:val="21"/>
                      <w:lang w:val="en-GB"/>
                    </w:rPr>
                    <w:t>Control CRP U-hs Low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94116B" w:rsidRDefault="00814B07" w:rsidP="00BE1500">
                  <w:pPr>
                    <w:framePr w:hSpace="180" w:wrap="around" w:vAnchor="page" w:hAnchor="margin" w:y="347"/>
                    <w:jc w:val="center"/>
                    <w:rPr>
                      <w:sz w:val="21"/>
                      <w:szCs w:val="21"/>
                      <w:lang w:val="en-US"/>
                    </w:rPr>
                  </w:pPr>
                  <w:r>
                    <w:rPr>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94116B" w:rsidRDefault="00814B07" w:rsidP="00BE1500">
                  <w:pPr>
                    <w:framePr w:hSpace="180" w:wrap="around" w:vAnchor="page" w:hAnchor="margin" w:y="347"/>
                    <w:jc w:val="center"/>
                    <w:rPr>
                      <w:sz w:val="21"/>
                      <w:szCs w:val="21"/>
                      <w:lang w:val="en-US"/>
                    </w:rPr>
                  </w:pPr>
                  <w:r>
                    <w:rPr>
                      <w:sz w:val="21"/>
                      <w:szCs w:val="21"/>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BE1500">
                  <w:pPr>
                    <w:framePr w:hSpace="180" w:wrap="around" w:vAnchor="page" w:hAnchor="margin" w:y="347"/>
                    <w:rPr>
                      <w:color w:val="000000"/>
                      <w:lang w:val="en-GB"/>
                    </w:rPr>
                  </w:pPr>
                  <w:r w:rsidRPr="00686C5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0917A2">
                  <w:pPr>
                    <w:framePr w:hSpace="180" w:wrap="around" w:vAnchor="page" w:hAnchor="margin" w:y="347"/>
                    <w:jc w:val="center"/>
                    <w:rPr>
                      <w:sz w:val="21"/>
                      <w:szCs w:val="21"/>
                    </w:rPr>
                  </w:pPr>
                  <w:r w:rsidRPr="00686C59">
                    <w:rPr>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BE1500">
                  <w:pPr>
                    <w:framePr w:hSpace="180" w:wrap="around" w:vAnchor="page" w:hAnchor="margin" w:y="347"/>
                    <w:rPr>
                      <w:sz w:val="21"/>
                      <w:szCs w:val="21"/>
                      <w:lang w:val="en-GB"/>
                    </w:rPr>
                  </w:pPr>
                  <w:r w:rsidRPr="00686C59">
                    <w:rPr>
                      <w:sz w:val="21"/>
                      <w:szCs w:val="21"/>
                      <w:lang w:val="en-GB"/>
                    </w:rPr>
                    <w:t>Control CRP U-hs High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94116B" w:rsidRDefault="00814B07" w:rsidP="00BE1500">
                  <w:pPr>
                    <w:framePr w:hSpace="180" w:wrap="around" w:vAnchor="page" w:hAnchor="margin" w:y="347"/>
                    <w:jc w:val="center"/>
                    <w:rPr>
                      <w:sz w:val="21"/>
                      <w:szCs w:val="21"/>
                      <w:lang w:val="en-US"/>
                    </w:rPr>
                  </w:pPr>
                  <w:r>
                    <w:rPr>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94116B" w:rsidRDefault="00814B07" w:rsidP="00BE1500">
                  <w:pPr>
                    <w:framePr w:hSpace="180" w:wrap="around" w:vAnchor="page" w:hAnchor="margin" w:y="347"/>
                    <w:jc w:val="center"/>
                    <w:rPr>
                      <w:sz w:val="21"/>
                      <w:szCs w:val="21"/>
                      <w:lang w:val="en-US"/>
                    </w:rPr>
                  </w:pPr>
                  <w:r>
                    <w:rPr>
                      <w:sz w:val="21"/>
                      <w:szCs w:val="21"/>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347832" w:rsidRDefault="00814B07" w:rsidP="000917A2">
                  <w:pPr>
                    <w:framePr w:hSpace="180" w:wrap="around" w:vAnchor="page" w:hAnchor="margin" w:y="347"/>
                    <w:jc w:val="center"/>
                    <w:rPr>
                      <w:color w:val="FF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BE1500">
                  <w:pPr>
                    <w:framePr w:hSpace="180" w:wrap="around" w:vAnchor="page" w:hAnchor="margin" w:y="347"/>
                    <w:rPr>
                      <w:color w:val="FF0000"/>
                      <w:lang w:val="en-GB"/>
                    </w:rPr>
                  </w:pPr>
                  <w:r w:rsidRPr="00686C5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347832" w:rsidRDefault="00814B07" w:rsidP="00BE1500">
                  <w:pPr>
                    <w:framePr w:hSpace="180" w:wrap="around" w:vAnchor="page" w:hAnchor="margin" w:y="347"/>
                    <w:jc w:val="center"/>
                    <w:rPr>
                      <w:color w:val="FF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347832" w:rsidRDefault="00814B07" w:rsidP="00BE1500">
                  <w:pPr>
                    <w:framePr w:hSpace="180" w:wrap="around" w:vAnchor="page" w:hAnchor="margin" w:y="347"/>
                    <w:jc w:val="center"/>
                    <w:rPr>
                      <w:color w:val="FF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0917A2">
                  <w:pPr>
                    <w:framePr w:hSpace="180" w:wrap="around" w:vAnchor="page" w:hAnchor="margin" w:y="347"/>
                    <w:jc w:val="center"/>
                    <w:rPr>
                      <w:sz w:val="21"/>
                      <w:szCs w:val="21"/>
                    </w:rPr>
                  </w:pPr>
                  <w:r w:rsidRPr="00686C59">
                    <w:rPr>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BE1500">
                  <w:pPr>
                    <w:framePr w:hSpace="180" w:wrap="around" w:vAnchor="page" w:hAnchor="margin" w:y="347"/>
                    <w:rPr>
                      <w:sz w:val="21"/>
                      <w:szCs w:val="21"/>
                      <w:lang w:val="en-GB"/>
                    </w:rPr>
                  </w:pPr>
                  <w:r w:rsidRPr="00686C59">
                    <w:rPr>
                      <w:sz w:val="21"/>
                      <w:szCs w:val="21"/>
                    </w:rPr>
                    <w:t>Control LIPIDE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94116B" w:rsidRDefault="00814B07" w:rsidP="00BE1500">
                  <w:pPr>
                    <w:framePr w:hSpace="180" w:wrap="around" w:vAnchor="page" w:hAnchor="margin" w:y="347"/>
                    <w:jc w:val="center"/>
                    <w:rPr>
                      <w:sz w:val="21"/>
                      <w:szCs w:val="21"/>
                      <w:lang w:val="en-US"/>
                    </w:rPr>
                  </w:pPr>
                  <w:r>
                    <w:rPr>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94116B" w:rsidRDefault="00814B07" w:rsidP="00BE1500">
                  <w:pPr>
                    <w:framePr w:hSpace="180" w:wrap="around" w:vAnchor="page" w:hAnchor="margin" w:y="347"/>
                    <w:jc w:val="center"/>
                    <w:rPr>
                      <w:sz w:val="21"/>
                      <w:szCs w:val="21"/>
                      <w:lang w:val="en-US"/>
                    </w:rPr>
                  </w:pPr>
                  <w:r>
                    <w:rPr>
                      <w:sz w:val="21"/>
                      <w:szCs w:val="21"/>
                      <w:lang w:val="en-US"/>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rPr>
                      <w:color w:val="000000"/>
                      <w:sz w:val="21"/>
                      <w:szCs w:val="21"/>
                      <w:lang w:val="en-GB"/>
                    </w:rPr>
                  </w:pPr>
                  <w:r w:rsidRPr="00BF7099">
                    <w:rPr>
                      <w:rStyle w:val="aff"/>
                      <w:color w:val="000000"/>
                      <w:lang w:val="en-GB"/>
                    </w:rPr>
                    <w:t>Consumabile pentru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347832" w:rsidRDefault="00814B07" w:rsidP="000917A2">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347832" w:rsidRDefault="00814B07" w:rsidP="00BE1500">
                  <w:pPr>
                    <w:framePr w:hSpace="180" w:wrap="around" w:vAnchor="page" w:hAnchor="margin" w:y="347"/>
                    <w:rPr>
                      <w:color w:val="FF0000"/>
                      <w:sz w:val="21"/>
                      <w:szCs w:val="21"/>
                      <w:lang w:val="en-GB"/>
                    </w:rPr>
                  </w:pPr>
                  <w:r>
                    <w:rPr>
                      <w:color w:val="000000"/>
                      <w:sz w:val="21"/>
                      <w:szCs w:val="21"/>
                    </w:rPr>
                    <w:t>Soluţie spălare cuve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347832" w:rsidRDefault="00814B07" w:rsidP="00BE1500">
                  <w:pPr>
                    <w:framePr w:hSpace="180" w:wrap="around" w:vAnchor="page" w:hAnchor="margin" w:y="347"/>
                    <w:jc w:val="center"/>
                    <w:rPr>
                      <w:color w:val="FF0000"/>
                      <w:sz w:val="21"/>
                      <w:szCs w:val="21"/>
                    </w:rPr>
                  </w:pPr>
                  <w:r>
                    <w:rPr>
                      <w:color w:val="000000"/>
                      <w:sz w:val="21"/>
                      <w:szCs w:val="21"/>
                    </w:rPr>
                    <w:t>Litru</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347832" w:rsidRDefault="00814B07" w:rsidP="00BE1500">
                  <w:pPr>
                    <w:framePr w:hSpace="180" w:wrap="around" w:vAnchor="page" w:hAnchor="margin" w:y="347"/>
                    <w:jc w:val="center"/>
                    <w:rPr>
                      <w:color w:val="FF0000"/>
                      <w:sz w:val="21"/>
                      <w:szCs w:val="21"/>
                    </w:rPr>
                  </w:pPr>
                  <w:r>
                    <w:rPr>
                      <w:color w:val="000000"/>
                      <w:sz w:val="21"/>
                      <w:szCs w:val="21"/>
                      <w:lang w:val="en-GB"/>
                    </w:rPr>
                    <w:t>200</w:t>
                  </w:r>
                  <w:r>
                    <w:rPr>
                      <w:color w:val="000000"/>
                      <w:sz w:val="21"/>
                      <w:szCs w:val="21"/>
                    </w:rPr>
                    <w:t>.00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917A2">
                  <w:pPr>
                    <w:framePr w:hSpace="180" w:wrap="around" w:vAnchor="page" w:hAnchor="margin" w:y="347"/>
                    <w:ind w:left="-142" w:right="-85"/>
                    <w:rPr>
                      <w:sz w:val="20"/>
                    </w:rPr>
                  </w:pPr>
                </w:p>
                <w:p w:rsidR="00814B07" w:rsidRPr="003241D9" w:rsidRDefault="00814B07" w:rsidP="000917A2">
                  <w:pPr>
                    <w:framePr w:hSpace="180" w:wrap="around" w:vAnchor="page" w:hAnchor="margin" w:y="347"/>
                    <w:tabs>
                      <w:tab w:val="left" w:pos="913"/>
                    </w:tabs>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rPr>
                      <w:color w:val="000000"/>
                      <w:sz w:val="21"/>
                      <w:szCs w:val="21"/>
                      <w:lang w:val="en-GB"/>
                    </w:rPr>
                  </w:pPr>
                  <w:r w:rsidRPr="00BF7099">
                    <w:rPr>
                      <w:rStyle w:val="aff"/>
                      <w:color w:val="000000"/>
                      <w:lang w:val="en-GB"/>
                    </w:rPr>
                    <w:t>Consumabile pentru analizatorul Bio Majesty JCA</w:t>
                  </w:r>
                  <w:r w:rsidRPr="002255AB">
                    <w:rPr>
                      <w:rStyle w:val="aff"/>
                      <w:color w:val="000000"/>
                      <w:sz w:val="21"/>
                      <w:szCs w:val="21"/>
                      <w:lang w:val="en-GB"/>
                    </w:rPr>
                    <w:t xml:space="preserve">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917A2">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BE1500">
                  <w:pPr>
                    <w:framePr w:hSpace="180" w:wrap="around" w:vAnchor="page" w:hAnchor="margin" w:y="347"/>
                    <w:rPr>
                      <w:color w:val="FF0000"/>
                      <w:sz w:val="21"/>
                      <w:szCs w:val="21"/>
                      <w:lang w:val="en-GB"/>
                    </w:rPr>
                  </w:pPr>
                  <w:r>
                    <w:rPr>
                      <w:color w:val="000000"/>
                      <w:sz w:val="21"/>
                      <w:szCs w:val="21"/>
                    </w:rPr>
                    <w:t>Conditioner Cuve EX 2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BE1500">
                  <w:pPr>
                    <w:framePr w:hSpace="180" w:wrap="around" w:vAnchor="page" w:hAnchor="margin" w:y="347"/>
                    <w:jc w:val="center"/>
                    <w:rPr>
                      <w:color w:val="FF0000"/>
                      <w:sz w:val="21"/>
                      <w:szCs w:val="21"/>
                    </w:rPr>
                  </w:pPr>
                  <w:r>
                    <w:rPr>
                      <w:color w:val="000000"/>
                      <w:sz w:val="21"/>
                      <w:szCs w:val="21"/>
                    </w:rPr>
                    <w:t>Litru</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BE1500">
                  <w:pPr>
                    <w:framePr w:hSpace="180" w:wrap="around" w:vAnchor="page" w:hAnchor="margin" w:y="347"/>
                    <w:jc w:val="center"/>
                    <w:rPr>
                      <w:color w:val="FF0000"/>
                      <w:sz w:val="21"/>
                      <w:szCs w:val="21"/>
                    </w:rPr>
                  </w:pPr>
                  <w:r>
                    <w:rPr>
                      <w:color w:val="000000"/>
                      <w:sz w:val="21"/>
                      <w:szCs w:val="21"/>
                    </w:rPr>
                    <w:t>100.00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rPr>
                      <w:color w:val="000000"/>
                      <w:sz w:val="21"/>
                      <w:szCs w:val="21"/>
                      <w:lang w:val="en-GB"/>
                    </w:rPr>
                  </w:pPr>
                  <w:r w:rsidRPr="00BF7099">
                    <w:rPr>
                      <w:rStyle w:val="aff"/>
                      <w:color w:val="000000"/>
                      <w:lang w:val="en-GB"/>
                    </w:rPr>
                    <w:t>Consumabile pentru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917A2">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BE1500">
                  <w:pPr>
                    <w:framePr w:hSpace="180" w:wrap="around" w:vAnchor="page" w:hAnchor="margin" w:y="347"/>
                    <w:rPr>
                      <w:color w:val="FF0000"/>
                      <w:sz w:val="21"/>
                      <w:szCs w:val="21"/>
                      <w:lang w:val="en-GB"/>
                    </w:rPr>
                  </w:pPr>
                  <w:r w:rsidRPr="002255AB">
                    <w:rPr>
                      <w:color w:val="000000"/>
                      <w:sz w:val="21"/>
                      <w:szCs w:val="21"/>
                      <w:lang w:val="en-GB"/>
                    </w:rPr>
                    <w:t>Reagent de spălat Probe K</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BE1500">
                  <w:pPr>
                    <w:framePr w:hSpace="180" w:wrap="around" w:vAnchor="page" w:hAnchor="margin" w:y="347"/>
                    <w:jc w:val="center"/>
                    <w:rPr>
                      <w:color w:val="FF0000"/>
                      <w:sz w:val="21"/>
                      <w:szCs w:val="21"/>
                    </w:rPr>
                  </w:pPr>
                  <w:r>
                    <w:rPr>
                      <w:color w:val="000000"/>
                      <w:sz w:val="21"/>
                      <w:szCs w:val="21"/>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BE1500">
                  <w:pPr>
                    <w:framePr w:hSpace="180" w:wrap="around" w:vAnchor="page" w:hAnchor="margin" w:y="347"/>
                    <w:jc w:val="center"/>
                    <w:rPr>
                      <w:color w:val="FF0000"/>
                      <w:sz w:val="21"/>
                      <w:szCs w:val="21"/>
                    </w:rPr>
                  </w:pPr>
                  <w:r>
                    <w:rPr>
                      <w:color w:val="000000"/>
                      <w:sz w:val="21"/>
                      <w:szCs w:val="21"/>
                    </w:rPr>
                    <w:t>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rPr>
                      <w:color w:val="000000"/>
                      <w:sz w:val="21"/>
                      <w:szCs w:val="21"/>
                      <w:lang w:val="en-GB"/>
                    </w:rPr>
                  </w:pPr>
                  <w:r w:rsidRPr="00DB6369">
                    <w:rPr>
                      <w:rStyle w:val="aff"/>
                      <w:color w:val="000000"/>
                      <w:lang w:val="en-GB"/>
                    </w:rPr>
                    <w:t xml:space="preserve">Consumabile pentru </w:t>
                  </w:r>
                  <w:r w:rsidRPr="00DB6369">
                    <w:rPr>
                      <w:rStyle w:val="aff"/>
                      <w:color w:val="000000"/>
                      <w:lang w:val="en-GB"/>
                    </w:rPr>
                    <w:lastRenderedPageBreak/>
                    <w:t>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917A2">
                  <w:pPr>
                    <w:framePr w:hSpace="180" w:wrap="around" w:vAnchor="page" w:hAnchor="margin" w:y="347"/>
                    <w:jc w:val="center"/>
                    <w:rPr>
                      <w:color w:val="FF0000"/>
                      <w:sz w:val="21"/>
                      <w:szCs w:val="21"/>
                    </w:rPr>
                  </w:pPr>
                  <w:r>
                    <w:rPr>
                      <w:color w:val="000000"/>
                      <w:sz w:val="21"/>
                      <w:szCs w:val="21"/>
                    </w:rPr>
                    <w:lastRenderedPageBreak/>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BE1500">
                  <w:pPr>
                    <w:framePr w:hSpace="180" w:wrap="around" w:vAnchor="page" w:hAnchor="margin" w:y="347"/>
                    <w:rPr>
                      <w:color w:val="FF0000"/>
                      <w:sz w:val="21"/>
                      <w:szCs w:val="21"/>
                      <w:lang w:val="en-GB"/>
                    </w:rPr>
                  </w:pPr>
                  <w:r>
                    <w:rPr>
                      <w:color w:val="000000"/>
                      <w:sz w:val="21"/>
                      <w:szCs w:val="21"/>
                    </w:rPr>
                    <w:t>Reagent de spălat Probe 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BE1500">
                  <w:pPr>
                    <w:framePr w:hSpace="180" w:wrap="around" w:vAnchor="page" w:hAnchor="margin" w:y="347"/>
                    <w:jc w:val="center"/>
                    <w:rPr>
                      <w:color w:val="FF0000"/>
                      <w:sz w:val="21"/>
                      <w:szCs w:val="21"/>
                    </w:rPr>
                  </w:pPr>
                  <w:r>
                    <w:rPr>
                      <w:color w:val="000000"/>
                      <w:sz w:val="21"/>
                      <w:szCs w:val="21"/>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BE1500">
                  <w:pPr>
                    <w:framePr w:hSpace="180" w:wrap="around" w:vAnchor="page" w:hAnchor="margin" w:y="347"/>
                    <w:jc w:val="center"/>
                    <w:rPr>
                      <w:color w:val="FF0000"/>
                      <w:sz w:val="21"/>
                      <w:szCs w:val="21"/>
                    </w:rPr>
                  </w:pPr>
                  <w:r>
                    <w:rPr>
                      <w:color w:val="000000"/>
                      <w:sz w:val="21"/>
                      <w:szCs w:val="21"/>
                    </w:rPr>
                    <w:t>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rPr>
                      <w:color w:val="000000"/>
                      <w:sz w:val="21"/>
                      <w:szCs w:val="21"/>
                      <w:lang w:val="en-GB"/>
                    </w:rPr>
                  </w:pPr>
                  <w:r w:rsidRPr="00DB6369">
                    <w:rPr>
                      <w:rStyle w:val="aff"/>
                      <w:color w:val="000000"/>
                      <w:lang w:val="en-GB"/>
                    </w:rPr>
                    <w:t>Consumabile pentru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917A2">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3241D9" w:rsidRDefault="00814B07" w:rsidP="000917A2">
                  <w:pPr>
                    <w:framePr w:hSpace="180" w:wrap="around" w:vAnchor="page" w:hAnchor="margin" w:y="347"/>
                    <w:tabs>
                      <w:tab w:val="left" w:pos="913"/>
                    </w:tabs>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917A2">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BE1500">
                  <w:pPr>
                    <w:framePr w:hSpace="180" w:wrap="around" w:vAnchor="page" w:hAnchor="margin" w:y="347"/>
                    <w:rPr>
                      <w:color w:val="FF0000"/>
                      <w:sz w:val="21"/>
                      <w:szCs w:val="21"/>
                      <w:lang w:val="en-GB"/>
                    </w:rPr>
                  </w:pPr>
                  <w:r>
                    <w:rPr>
                      <w:color w:val="000000"/>
                      <w:sz w:val="21"/>
                      <w:szCs w:val="21"/>
                    </w:rPr>
                    <w:t>Reagent de spălat Probe 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BE1500">
                  <w:pPr>
                    <w:framePr w:hSpace="180" w:wrap="around" w:vAnchor="page" w:hAnchor="margin" w:y="347"/>
                    <w:jc w:val="center"/>
                    <w:rPr>
                      <w:color w:val="FF0000"/>
                      <w:sz w:val="21"/>
                      <w:szCs w:val="21"/>
                    </w:rPr>
                  </w:pPr>
                  <w:r>
                    <w:rPr>
                      <w:color w:val="000000"/>
                      <w:sz w:val="21"/>
                      <w:szCs w:val="21"/>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BE1500">
                  <w:pPr>
                    <w:framePr w:hSpace="180" w:wrap="around" w:vAnchor="page" w:hAnchor="margin" w:y="347"/>
                    <w:jc w:val="center"/>
                    <w:rPr>
                      <w:color w:val="FF0000"/>
                      <w:sz w:val="21"/>
                      <w:szCs w:val="21"/>
                    </w:rPr>
                  </w:pPr>
                  <w:r>
                    <w:rPr>
                      <w:color w:val="000000"/>
                      <w:sz w:val="21"/>
                      <w:szCs w:val="21"/>
                    </w:rPr>
                    <w:t>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rPr>
                      <w:color w:val="000000"/>
                      <w:sz w:val="21"/>
                      <w:szCs w:val="21"/>
                      <w:lang w:val="en-GB"/>
                    </w:rPr>
                  </w:pPr>
                  <w:r w:rsidRPr="00DB6369">
                    <w:rPr>
                      <w:rStyle w:val="aff"/>
                      <w:color w:val="000000"/>
                      <w:lang w:val="en-GB"/>
                    </w:rPr>
                    <w:t>Consumabile compatibile pentru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917A2">
                  <w:pPr>
                    <w:framePr w:hSpace="180" w:wrap="around" w:vAnchor="page" w:hAnchor="margin" w:y="347"/>
                    <w:jc w:val="center"/>
                    <w:rPr>
                      <w:color w:val="FF0000"/>
                      <w:sz w:val="21"/>
                      <w:szCs w:val="21"/>
                    </w:rPr>
                  </w:pPr>
                  <w:r>
                    <w:rPr>
                      <w:color w:val="000000"/>
                      <w:sz w:val="21"/>
                      <w:szCs w:val="21"/>
                    </w:rPr>
                    <w:t>33192500-7</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BE1500">
                  <w:pPr>
                    <w:framePr w:hSpace="180" w:wrap="around" w:vAnchor="page" w:hAnchor="margin" w:y="347"/>
                    <w:rPr>
                      <w:color w:val="FF0000"/>
                      <w:sz w:val="21"/>
                      <w:szCs w:val="21"/>
                      <w:lang w:val="en-GB"/>
                    </w:rPr>
                  </w:pPr>
                  <w:r>
                    <w:rPr>
                      <w:color w:val="000000"/>
                      <w:sz w:val="21"/>
                      <w:szCs w:val="21"/>
                    </w:rPr>
                    <w:t>Ulei inert pentru termostat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BE1500">
                  <w:pPr>
                    <w:framePr w:hSpace="180" w:wrap="around" w:vAnchor="page" w:hAnchor="margin" w:y="347"/>
                    <w:jc w:val="center"/>
                    <w:rPr>
                      <w:color w:val="FF0000"/>
                      <w:sz w:val="21"/>
                      <w:szCs w:val="21"/>
                    </w:rPr>
                  </w:pPr>
                  <w:r>
                    <w:rPr>
                      <w:color w:val="000000"/>
                      <w:sz w:val="21"/>
                      <w:szCs w:val="21"/>
                    </w:rPr>
                    <w:t>Kilogram</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BE1500">
                  <w:pPr>
                    <w:framePr w:hSpace="180" w:wrap="around" w:vAnchor="page" w:hAnchor="margin" w:y="347"/>
                    <w:jc w:val="center"/>
                    <w:rPr>
                      <w:color w:val="FF0000"/>
                      <w:sz w:val="21"/>
                      <w:szCs w:val="21"/>
                    </w:rPr>
                  </w:pPr>
                  <w:r>
                    <w:rPr>
                      <w:color w:val="000000"/>
                      <w:sz w:val="21"/>
                      <w:szCs w:val="21"/>
                    </w:rPr>
                    <w:t>10.00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rPr>
                      <w:color w:val="000000"/>
                      <w:sz w:val="21"/>
                      <w:szCs w:val="21"/>
                      <w:lang w:val="en-GB"/>
                    </w:rPr>
                  </w:pPr>
                  <w:r w:rsidRPr="00DB6369">
                    <w:rPr>
                      <w:rStyle w:val="aff"/>
                      <w:color w:val="000000"/>
                      <w:lang w:val="en-GB"/>
                    </w:rPr>
                    <w:t>Consumabile compatibile pentru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917A2">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BE1500">
                  <w:pPr>
                    <w:framePr w:hSpace="180" w:wrap="around" w:vAnchor="page" w:hAnchor="margin" w:y="347"/>
                    <w:rPr>
                      <w:color w:val="FF0000"/>
                      <w:sz w:val="21"/>
                      <w:szCs w:val="21"/>
                      <w:lang w:val="en-GB"/>
                    </w:rPr>
                  </w:pPr>
                  <w:r w:rsidRPr="002255AB">
                    <w:rPr>
                      <w:color w:val="000000"/>
                      <w:sz w:val="21"/>
                      <w:szCs w:val="21"/>
                      <w:lang w:val="en-GB"/>
                    </w:rPr>
                    <w:t>Reagent Probe Wash S kit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BE1500">
                  <w:pPr>
                    <w:framePr w:hSpace="180" w:wrap="around" w:vAnchor="page" w:hAnchor="margin" w:y="347"/>
                    <w:jc w:val="center"/>
                    <w:rPr>
                      <w:color w:val="FF0000"/>
                      <w:sz w:val="21"/>
                      <w:szCs w:val="21"/>
                    </w:rPr>
                  </w:pPr>
                  <w:r>
                    <w:rPr>
                      <w:color w:val="000000"/>
                      <w:sz w:val="21"/>
                      <w:szCs w:val="21"/>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BE1500">
                  <w:pPr>
                    <w:framePr w:hSpace="180" w:wrap="around" w:vAnchor="page" w:hAnchor="margin" w:y="347"/>
                    <w:jc w:val="center"/>
                    <w:rPr>
                      <w:color w:val="FF0000"/>
                      <w:sz w:val="21"/>
                      <w:szCs w:val="21"/>
                    </w:rPr>
                  </w:pPr>
                  <w:r>
                    <w:rPr>
                      <w:color w:val="000000"/>
                      <w:sz w:val="21"/>
                      <w:szCs w:val="21"/>
                    </w:rPr>
                    <w:t>2.00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917A2">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917A2">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rPr>
                      <w:color w:val="000000"/>
                      <w:sz w:val="21"/>
                      <w:szCs w:val="21"/>
                      <w:lang w:val="en-GB"/>
                    </w:rPr>
                  </w:pPr>
                  <w:r w:rsidRPr="00DB6369">
                    <w:rPr>
                      <w:rStyle w:val="aff"/>
                      <w:color w:val="000000"/>
                      <w:lang w:val="en-GB"/>
                    </w:rPr>
                    <w:t>Consumabile compatibile pentru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AB6E62" w:rsidRDefault="00814B07" w:rsidP="00BE1500">
                  <w:pPr>
                    <w:framePr w:hSpace="180" w:wrap="around" w:vAnchor="page" w:hAnchor="margin" w:y="347"/>
                    <w:jc w:val="center"/>
                    <w:rPr>
                      <w:color w:val="000000"/>
                      <w:sz w:val="21"/>
                      <w:szCs w:val="21"/>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AB6E62" w:rsidRDefault="00814B07" w:rsidP="00BE1500">
                  <w:pPr>
                    <w:framePr w:hSpace="180" w:wrap="around" w:vAnchor="page" w:hAnchor="margin" w:y="347"/>
                    <w:jc w:val="center"/>
                    <w:rPr>
                      <w:color w:val="000000"/>
                      <w:sz w:val="21"/>
                      <w:szCs w:val="21"/>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917A2">
                  <w:pPr>
                    <w:framePr w:hSpace="180" w:wrap="around" w:vAnchor="page" w:hAnchor="margin" w:y="347"/>
                    <w:ind w:left="-142"/>
                    <w:rPr>
                      <w:i/>
                      <w:spacing w:val="-2"/>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226366" w:rsidP="0016413A">
                  <w:pPr>
                    <w:framePr w:hSpace="180" w:wrap="around" w:vAnchor="page" w:hAnchor="margin" w:y="347"/>
                    <w:jc w:val="center"/>
                    <w:rPr>
                      <w:color w:val="00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rPr>
                      <w:color w:val="000000"/>
                      <w:sz w:val="21"/>
                      <w:szCs w:val="21"/>
                      <w:lang w:val="en-GB"/>
                    </w:rPr>
                  </w:pPr>
                  <w:r>
                    <w:rPr>
                      <w:color w:val="000000"/>
                      <w:sz w:val="21"/>
                      <w:szCs w:val="21"/>
                      <w:lang w:val="en-GB"/>
                    </w:rPr>
                    <w:t>Control Urine nivel 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AB6E62" w:rsidRDefault="00814B07" w:rsidP="00BE1500">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AB6E62" w:rsidRDefault="00814B07" w:rsidP="00BE1500">
                  <w:pPr>
                    <w:framePr w:hSpace="180" w:wrap="around" w:vAnchor="page" w:hAnchor="margin" w:y="347"/>
                    <w:jc w:val="center"/>
                    <w:rPr>
                      <w:color w:val="000000"/>
                      <w:sz w:val="21"/>
                      <w:szCs w:val="21"/>
                      <w:lang w:val="en-US"/>
                    </w:rPr>
                  </w:pPr>
                  <w:r>
                    <w:rPr>
                      <w:color w:val="000000"/>
                      <w:sz w:val="21"/>
                      <w:szCs w:val="21"/>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16413A">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16413A">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16413A">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16413A">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16413A">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16413A">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917A2">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rPr>
                      <w:color w:val="000000"/>
                      <w:sz w:val="21"/>
                      <w:szCs w:val="21"/>
                      <w:lang w:val="en-GB"/>
                    </w:rPr>
                  </w:pPr>
                  <w:r w:rsidRPr="00DB6369">
                    <w:rPr>
                      <w:rStyle w:val="aff"/>
                      <w:color w:val="000000"/>
                      <w:lang w:val="en-GB"/>
                    </w:rPr>
                    <w:t>Consumabile compatibile pentru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AB6E62" w:rsidRDefault="00814B07" w:rsidP="00BE1500">
                  <w:pPr>
                    <w:framePr w:hSpace="180" w:wrap="around" w:vAnchor="page" w:hAnchor="margin" w:y="347"/>
                    <w:jc w:val="center"/>
                    <w:rPr>
                      <w:color w:val="000000"/>
                      <w:sz w:val="21"/>
                      <w:szCs w:val="21"/>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AB6E62" w:rsidRDefault="00814B07" w:rsidP="00BE1500">
                  <w:pPr>
                    <w:framePr w:hSpace="180" w:wrap="around" w:vAnchor="page" w:hAnchor="margin" w:y="347"/>
                    <w:jc w:val="center"/>
                    <w:rPr>
                      <w:color w:val="000000"/>
                      <w:sz w:val="21"/>
                      <w:szCs w:val="21"/>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917A2">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917A2">
                  <w:pPr>
                    <w:framePr w:hSpace="180" w:wrap="around" w:vAnchor="page" w:hAnchor="margin" w:y="347"/>
                    <w:ind w:left="-142"/>
                    <w:rPr>
                      <w:i/>
                      <w:spacing w:val="-2"/>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226366" w:rsidP="0016413A">
                  <w:pPr>
                    <w:framePr w:hSpace="180" w:wrap="around" w:vAnchor="page" w:hAnchor="margin" w:y="347"/>
                    <w:jc w:val="center"/>
                    <w:rPr>
                      <w:color w:val="00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BE1500">
                  <w:pPr>
                    <w:framePr w:hSpace="180" w:wrap="around" w:vAnchor="page" w:hAnchor="margin" w:y="347"/>
                    <w:rPr>
                      <w:color w:val="000000"/>
                      <w:sz w:val="21"/>
                      <w:szCs w:val="21"/>
                      <w:lang w:val="en-GB"/>
                    </w:rPr>
                  </w:pPr>
                  <w:r>
                    <w:rPr>
                      <w:color w:val="000000"/>
                      <w:sz w:val="21"/>
                      <w:szCs w:val="21"/>
                      <w:lang w:val="en-GB"/>
                    </w:rPr>
                    <w:t>Control Urine nivel 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AB6E62" w:rsidRDefault="00814B07" w:rsidP="00BE1500">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AB6E62" w:rsidRDefault="00814B07" w:rsidP="00BE1500">
                  <w:pPr>
                    <w:framePr w:hSpace="180" w:wrap="around" w:vAnchor="page" w:hAnchor="margin" w:y="347"/>
                    <w:jc w:val="center"/>
                    <w:rPr>
                      <w:color w:val="000000"/>
                      <w:sz w:val="21"/>
                      <w:szCs w:val="21"/>
                      <w:lang w:val="en-US"/>
                    </w:rPr>
                  </w:pPr>
                  <w:r>
                    <w:rPr>
                      <w:color w:val="000000"/>
                      <w:sz w:val="21"/>
                      <w:szCs w:val="21"/>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16413A">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16413A">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16413A">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16413A">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16413A">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16413A">
                  <w:pPr>
                    <w:framePr w:hSpace="180" w:wrap="around" w:vAnchor="page" w:hAnchor="margin" w:y="347"/>
                    <w:ind w:left="-142"/>
                    <w:rPr>
                      <w:sz w:val="20"/>
                    </w:rPr>
                  </w:pPr>
                  <w:r>
                    <w:rPr>
                      <w:i/>
                      <w:spacing w:val="-2"/>
                      <w:sz w:val="22"/>
                      <w:szCs w:val="22"/>
                    </w:rPr>
                    <w:t>MD52VI000002251817136MDL</w:t>
                  </w:r>
                </w:p>
              </w:tc>
            </w:tr>
            <w:tr w:rsidR="00CD7DBE"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rPr>
                      <w:sz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917A2">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CD7DBE" w:rsidRPr="0028367D" w:rsidRDefault="00CD7DBE" w:rsidP="000917A2">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CD7DBE" w:rsidRPr="006C1FA2" w:rsidRDefault="00CD7DBE" w:rsidP="000917A2">
                  <w:pPr>
                    <w:framePr w:hSpace="180" w:wrap="around" w:vAnchor="page" w:hAnchor="margin" w:y="347"/>
                    <w:rPr>
                      <w:sz w:val="20"/>
                    </w:rPr>
                  </w:pPr>
                </w:p>
              </w:tc>
            </w:tr>
            <w:tr w:rsidR="00CD7DBE" w:rsidRPr="006C1FA2" w:rsidTr="00B82F73">
              <w:trPr>
                <w:trHeight w:val="397"/>
              </w:trPr>
              <w:tc>
                <w:tcPr>
                  <w:tcW w:w="10030" w:type="dxa"/>
                  <w:gridSpan w:val="10"/>
                  <w:tcBorders>
                    <w:top w:val="single" w:sz="4" w:space="0" w:color="auto"/>
                  </w:tcBorders>
                  <w:shd w:val="clear" w:color="auto" w:fill="auto"/>
                  <w:vAlign w:val="center"/>
                </w:tcPr>
                <w:p w:rsidR="00CD7DBE" w:rsidRPr="0028367D" w:rsidRDefault="00CD7DBE" w:rsidP="000917A2">
                  <w:pPr>
                    <w:framePr w:hSpace="180" w:wrap="around" w:vAnchor="page" w:hAnchor="margin" w:y="347"/>
                    <w:tabs>
                      <w:tab w:val="left" w:pos="6120"/>
                    </w:tabs>
                    <w:rPr>
                      <w:sz w:val="20"/>
                    </w:rPr>
                  </w:pPr>
                </w:p>
                <w:p w:rsidR="00CD7DBE" w:rsidRPr="0028367D" w:rsidRDefault="00CD7DBE" w:rsidP="000917A2">
                  <w:pPr>
                    <w:framePr w:hSpace="180" w:wrap="around" w:vAnchor="page" w:hAnchor="margin" w:y="347"/>
                    <w:rPr>
                      <w:sz w:val="20"/>
                    </w:rPr>
                  </w:pPr>
                  <w:r w:rsidRPr="0028367D">
                    <w:rPr>
                      <w:sz w:val="20"/>
                    </w:rPr>
                    <w:t>Semnat:_______________ Numele, Prenumele:_____________________________ În calitate de: ______________</w:t>
                  </w:r>
                </w:p>
                <w:p w:rsidR="00CD7DBE" w:rsidRPr="0028367D" w:rsidRDefault="00CD7DBE" w:rsidP="000917A2">
                  <w:pPr>
                    <w:framePr w:hSpace="180" w:wrap="around" w:vAnchor="page" w:hAnchor="margin" w:y="347"/>
                    <w:rPr>
                      <w:sz w:val="20"/>
                    </w:rPr>
                  </w:pPr>
                </w:p>
                <w:p w:rsidR="00CD7DBE" w:rsidRPr="0028367D" w:rsidRDefault="00CD7DBE" w:rsidP="000917A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13" w:type="dxa"/>
                  <w:gridSpan w:val="3"/>
                  <w:tcBorders>
                    <w:top w:val="single" w:sz="4" w:space="0" w:color="auto"/>
                  </w:tcBorders>
                </w:tcPr>
                <w:p w:rsidR="00CD7DBE" w:rsidRPr="006C1FA2" w:rsidRDefault="00CD7DBE" w:rsidP="000917A2">
                  <w:pPr>
                    <w:framePr w:hSpace="180" w:wrap="around" w:vAnchor="page" w:hAnchor="margin" w:y="347"/>
                    <w:tabs>
                      <w:tab w:val="left" w:pos="6120"/>
                    </w:tabs>
                    <w:rPr>
                      <w:sz w:val="20"/>
                    </w:rPr>
                  </w:pPr>
                </w:p>
              </w:tc>
              <w:tc>
                <w:tcPr>
                  <w:tcW w:w="2988" w:type="dxa"/>
                  <w:gridSpan w:val="3"/>
                  <w:tcBorders>
                    <w:top w:val="single" w:sz="4" w:space="0" w:color="auto"/>
                  </w:tcBorders>
                </w:tcPr>
                <w:p w:rsidR="00CD7DBE" w:rsidRPr="0028367D" w:rsidRDefault="00CD7DBE" w:rsidP="000917A2">
                  <w:pPr>
                    <w:framePr w:hSpace="180" w:wrap="around" w:vAnchor="page" w:hAnchor="margin" w:y="347"/>
                    <w:tabs>
                      <w:tab w:val="left" w:pos="6120"/>
                    </w:tabs>
                    <w:rPr>
                      <w:sz w:val="20"/>
                    </w:rPr>
                  </w:pPr>
                </w:p>
              </w:tc>
              <w:tc>
                <w:tcPr>
                  <w:tcW w:w="1159" w:type="dxa"/>
                  <w:gridSpan w:val="2"/>
                </w:tcPr>
                <w:p w:rsidR="00CD7DBE" w:rsidRPr="006C1FA2" w:rsidRDefault="00CD7DBE" w:rsidP="000917A2">
                  <w:pPr>
                    <w:framePr w:hSpace="180" w:wrap="around" w:vAnchor="page" w:hAnchor="margin" w:y="347"/>
                    <w:spacing w:after="160" w:line="259" w:lineRule="auto"/>
                  </w:pPr>
                </w:p>
              </w:tc>
              <w:tc>
                <w:tcPr>
                  <w:tcW w:w="1159" w:type="dxa"/>
                </w:tcPr>
                <w:p w:rsidR="00CD7DBE" w:rsidRPr="006C1FA2" w:rsidRDefault="00CD7DBE" w:rsidP="000917A2">
                  <w:pPr>
                    <w:framePr w:hSpace="180" w:wrap="around" w:vAnchor="page" w:hAnchor="margin" w:y="347"/>
                    <w:spacing w:after="160" w:line="259" w:lineRule="auto"/>
                  </w:pPr>
                </w:p>
              </w:tc>
              <w:tc>
                <w:tcPr>
                  <w:tcW w:w="1159" w:type="dxa"/>
                </w:tcPr>
                <w:p w:rsidR="00CD7DBE" w:rsidRPr="006C1FA2" w:rsidRDefault="00CD7DBE" w:rsidP="000917A2">
                  <w:pPr>
                    <w:framePr w:hSpace="180" w:wrap="around" w:vAnchor="page" w:hAnchor="margin" w:y="347"/>
                    <w:spacing w:after="160" w:line="259" w:lineRule="auto"/>
                  </w:pPr>
                </w:p>
              </w:tc>
              <w:tc>
                <w:tcPr>
                  <w:tcW w:w="1159" w:type="dxa"/>
                </w:tcPr>
                <w:p w:rsidR="00CD7DBE" w:rsidRPr="006C1FA2" w:rsidRDefault="00CD7DBE" w:rsidP="000917A2">
                  <w:pPr>
                    <w:framePr w:hSpace="180" w:wrap="around" w:vAnchor="page" w:hAnchor="margin" w:y="347"/>
                    <w:spacing w:after="160" w:line="259" w:lineRule="auto"/>
                  </w:pPr>
                </w:p>
              </w:tc>
              <w:tc>
                <w:tcPr>
                  <w:tcW w:w="1159" w:type="dxa"/>
                </w:tcPr>
                <w:p w:rsidR="00CD7DBE" w:rsidRPr="006C1FA2" w:rsidRDefault="00CD7DBE" w:rsidP="000917A2">
                  <w:pPr>
                    <w:framePr w:hSpace="180" w:wrap="around" w:vAnchor="page" w:hAnchor="margin" w:y="347"/>
                    <w:spacing w:after="160" w:line="259" w:lineRule="auto"/>
                  </w:pPr>
                </w:p>
              </w:tc>
              <w:tc>
                <w:tcPr>
                  <w:tcW w:w="1159" w:type="dxa"/>
                </w:tcPr>
                <w:p w:rsidR="00CD7DBE" w:rsidRPr="00860F45" w:rsidRDefault="00CD7DBE" w:rsidP="000917A2">
                  <w:pPr>
                    <w:framePr w:hSpace="180" w:wrap="around" w:vAnchor="page" w:hAnchor="margin" w:y="347"/>
                    <w:ind w:right="-85"/>
                    <w:rPr>
                      <w:sz w:val="20"/>
                    </w:rPr>
                  </w:pPr>
                  <w:r w:rsidRPr="00860F45">
                    <w:rPr>
                      <w:sz w:val="20"/>
                    </w:rPr>
                    <w:t>La necesitate pe parcursul anului 2019</w:t>
                  </w:r>
                </w:p>
              </w:tc>
            </w:tr>
            <w:tr w:rsidR="00CD7DBE" w:rsidRPr="00C00499" w:rsidTr="00B82F73">
              <w:trPr>
                <w:gridAfter w:val="21"/>
                <w:wAfter w:w="18943" w:type="dxa"/>
                <w:trHeight w:val="397"/>
              </w:trPr>
              <w:tc>
                <w:tcPr>
                  <w:tcW w:w="2242" w:type="dxa"/>
                  <w:gridSpan w:val="2"/>
                  <w:tcBorders>
                    <w:top w:val="single" w:sz="4" w:space="0" w:color="auto"/>
                  </w:tcBorders>
                </w:tcPr>
                <w:p w:rsidR="00CD7DBE" w:rsidRPr="00C00499" w:rsidRDefault="00CD7DBE" w:rsidP="000917A2">
                  <w:pPr>
                    <w:framePr w:hSpace="180" w:wrap="around" w:vAnchor="page" w:hAnchor="margin" w:y="347"/>
                    <w:tabs>
                      <w:tab w:val="left" w:pos="6120"/>
                    </w:tabs>
                  </w:pPr>
                </w:p>
              </w:tc>
            </w:tr>
          </w:tbl>
          <w:p w:rsidR="00CD7DBE" w:rsidRPr="00C00499" w:rsidRDefault="00CD7DBE" w:rsidP="00CD7DBE">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55466B" w:rsidP="0022594E">
            <w:pPr>
              <w:pStyle w:val="ab"/>
              <w:ind w:left="1134"/>
              <w:rPr>
                <w:b w:val="0"/>
                <w:lang w:val="ro-RO"/>
              </w:rPr>
            </w:pPr>
            <w:r w:rsidRPr="0055466B">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16B0C" w:rsidRDefault="00016B0C"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5pt;height:37.65pt" o:ole="" fillcolor="window">
                              <v:imagedata r:id="rId11" o:title=""/>
                            </v:shape>
                            <o:OLEObject Type="Embed" ProgID="Word.Picture.8" ShapeID="_x0000_i1026" DrawAspect="Content" ObjectID="_1621680529" r:id="rId12"/>
                          </w:object>
                        </w:r>
                      </w:p>
                    </w:txbxContent>
                  </v:textbox>
                </v:shape>
              </w:pict>
            </w:r>
            <w:r w:rsidR="00285830" w:rsidRPr="00C00499">
              <w:rPr>
                <w:spacing w:val="196"/>
                <w:sz w:val="44"/>
                <w:lang w:val="ro-RO"/>
              </w:rPr>
              <w:t>ACHIZIŢII PUBLICE</w:t>
            </w:r>
          </w:p>
        </w:tc>
      </w:tr>
      <w:tr w:rsidR="00285830" w:rsidRPr="00C00499" w:rsidTr="003241D9">
        <w:trPr>
          <w:gridBefore w:val="1"/>
          <w:wBefore w:w="34" w:type="dxa"/>
          <w:trHeight w:val="31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6E0D59" w:rsidRDefault="00285830" w:rsidP="0022594E">
            <w:pPr>
              <w:jc w:val="center"/>
              <w:rPr>
                <w:b/>
                <w:caps/>
                <w:sz w:val="28"/>
                <w:szCs w:val="28"/>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Default="00285830" w:rsidP="0022594E">
            <w:pPr>
              <w:spacing w:line="360" w:lineRule="auto"/>
              <w:rPr>
                <w:b/>
                <w:sz w:val="28"/>
                <w:szCs w:val="28"/>
              </w:rPr>
            </w:pPr>
            <w:r w:rsidRPr="00C00499">
              <w:rPr>
                <w:b/>
                <w:sz w:val="28"/>
                <w:szCs w:val="28"/>
              </w:rPr>
              <w:t xml:space="preserve">de achiziţionare </w:t>
            </w:r>
            <w:r w:rsidR="00D43E51">
              <w:rPr>
                <w:b/>
                <w:sz w:val="28"/>
                <w:szCs w:val="28"/>
              </w:rPr>
              <w:t xml:space="preserve">a </w:t>
            </w:r>
            <w:r w:rsidR="00384B3F" w:rsidRPr="00B47C9B">
              <w:rPr>
                <w:b/>
                <w:sz w:val="28"/>
                <w:szCs w:val="28"/>
              </w:rPr>
              <w:t>reagentilor</w:t>
            </w:r>
            <w:r w:rsidR="004D5D66" w:rsidRPr="00B47C9B">
              <w:rPr>
                <w:rStyle w:val="aff"/>
                <w:color w:val="000000"/>
                <w:sz w:val="28"/>
                <w:szCs w:val="28"/>
                <w:shd w:val="clear" w:color="auto" w:fill="FFFFFF"/>
                <w:lang w:val="en-GB"/>
              </w:rPr>
              <w:t xml:space="preserve"> </w:t>
            </w:r>
            <w:r w:rsidR="000873DD" w:rsidRPr="000873DD">
              <w:rPr>
                <w:rStyle w:val="aff"/>
                <w:color w:val="000000"/>
                <w:sz w:val="28"/>
                <w:szCs w:val="28"/>
                <w:shd w:val="clear" w:color="auto" w:fill="FFFFFF"/>
                <w:lang w:val="en-US"/>
              </w:rPr>
              <w:t xml:space="preserve">pentru </w:t>
            </w:r>
            <w:r w:rsidR="00BA444E" w:rsidRPr="000C6C20">
              <w:rPr>
                <w:rStyle w:val="aff"/>
                <w:color w:val="000000"/>
                <w:lang w:val="en-GB"/>
              </w:rPr>
              <w:t xml:space="preserve">analizatorul </w:t>
            </w:r>
            <w:r w:rsidR="00E93A38" w:rsidRPr="00DB6369">
              <w:rPr>
                <w:rStyle w:val="aff"/>
                <w:color w:val="000000"/>
                <w:lang w:val="en-GB"/>
              </w:rPr>
              <w:t>Bio Majesty JCA BM6010/C</w:t>
            </w:r>
          </w:p>
          <w:p w:rsidR="00D43E51" w:rsidRPr="00D43E51" w:rsidRDefault="00D43E51" w:rsidP="0022594E">
            <w:pPr>
              <w:spacing w:line="360" w:lineRule="auto"/>
              <w:rPr>
                <w:b/>
                <w:sz w:val="28"/>
                <w:szCs w:val="28"/>
              </w:rPr>
            </w:pP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4D5D66" w:rsidRPr="003C6C63">
              <w:rPr>
                <w:color w:val="000000"/>
              </w:rPr>
              <w:t>33696500-0</w:t>
            </w:r>
          </w:p>
          <w:p w:rsidR="00285830" w:rsidRPr="00C00499" w:rsidRDefault="00285830" w:rsidP="0022594E">
            <w:pPr>
              <w:tabs>
                <w:tab w:val="center" w:pos="-6663"/>
                <w:tab w:val="right" w:pos="9531"/>
              </w:tabs>
              <w:jc w:val="both"/>
            </w:pPr>
          </w:p>
          <w:p w:rsidR="00285830" w:rsidRPr="00C00499" w:rsidRDefault="00D43E51" w:rsidP="00D43E51">
            <w:pPr>
              <w:tabs>
                <w:tab w:val="center" w:pos="-6663"/>
                <w:tab w:val="right" w:pos="9531"/>
              </w:tabs>
              <w:jc w:val="both"/>
              <w:rPr>
                <w:i/>
                <w:sz w:val="18"/>
                <w:szCs w:val="18"/>
              </w:rPr>
            </w:pPr>
            <w:r>
              <w:rPr>
                <w:sz w:val="28"/>
                <w:szCs w:val="28"/>
              </w:rPr>
              <w:t>“___”_________20__                                                                          Chișinău</w:t>
            </w:r>
          </w:p>
          <w:p w:rsidR="00285830" w:rsidRPr="00C00499" w:rsidRDefault="00285830" w:rsidP="0022594E">
            <w:pPr>
              <w:ind w:firstLine="5812"/>
              <w:jc w:val="center"/>
              <w:rPr>
                <w:lang w:val="en-US"/>
              </w:rPr>
            </w:pPr>
          </w:p>
        </w:tc>
      </w:tr>
      <w:tr w:rsidR="00285830" w:rsidRPr="00C00499" w:rsidTr="00751002">
        <w:trPr>
          <w:gridBefore w:val="1"/>
          <w:wBefore w:w="34" w:type="dxa"/>
          <w:trHeight w:val="106"/>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700D0E" w:rsidRDefault="00D43E51" w:rsidP="0022594E">
            <w:pPr>
              <w:rPr>
                <w:sz w:val="28"/>
                <w:szCs w:val="28"/>
              </w:rPr>
            </w:pPr>
            <w:r w:rsidRPr="00700D0E">
              <w:rPr>
                <w:rStyle w:val="aff"/>
                <w:color w:val="000000"/>
                <w:sz w:val="28"/>
                <w:szCs w:val="28"/>
                <w:shd w:val="clear" w:color="auto" w:fill="FFFFFF"/>
                <w:lang w:val="en-GB"/>
              </w:rPr>
              <w:t>IMSP Centrul Republican de Diagnosticare Medicală</w:t>
            </w:r>
            <w:r w:rsidRPr="00700D0E">
              <w:rPr>
                <w:sz w:val="28"/>
                <w:szCs w:val="28"/>
              </w:rPr>
              <w:t xml:space="preserve">, </w:t>
            </w:r>
            <w:r w:rsidR="00285830" w:rsidRPr="00700D0E">
              <w:rPr>
                <w:sz w:val="28"/>
                <w:szCs w:val="28"/>
              </w:rPr>
              <w:t xml:space="preserve">reprezentată prin </w:t>
            </w:r>
            <w:r w:rsidRPr="00700D0E">
              <w:rPr>
                <w:sz w:val="28"/>
                <w:szCs w:val="28"/>
              </w:rPr>
              <w:t xml:space="preserve">durectorul </w:t>
            </w:r>
            <w:r w:rsidRPr="00700D0E">
              <w:rPr>
                <w:b/>
                <w:sz w:val="28"/>
                <w:szCs w:val="28"/>
              </w:rPr>
              <w:t>Testemițanu Andrei</w:t>
            </w:r>
            <w:r w:rsidR="00285830" w:rsidRPr="00700D0E">
              <w:rPr>
                <w:sz w:val="28"/>
                <w:szCs w:val="28"/>
              </w:rPr>
              <w:t>,</w:t>
            </w:r>
          </w:p>
          <w:p w:rsidR="00285830" w:rsidRPr="00700D0E" w:rsidRDefault="00285830" w:rsidP="00D43E51">
            <w:pPr>
              <w:rPr>
                <w:sz w:val="28"/>
                <w:szCs w:val="28"/>
              </w:rPr>
            </w:pPr>
            <w:r w:rsidRPr="00700D0E">
              <w:rPr>
                <w:sz w:val="28"/>
                <w:szCs w:val="28"/>
              </w:rPr>
              <w:t xml:space="preserve">care acţionează în baza </w:t>
            </w:r>
            <w:r w:rsidR="00D43E51" w:rsidRPr="00700D0E">
              <w:rPr>
                <w:i/>
                <w:sz w:val="28"/>
                <w:szCs w:val="28"/>
              </w:rPr>
              <w:t xml:space="preserve"> </w:t>
            </w:r>
            <w:r w:rsidR="00D43E51" w:rsidRPr="00700D0E">
              <w:rPr>
                <w:sz w:val="28"/>
                <w:szCs w:val="28"/>
              </w:rPr>
              <w:t xml:space="preserve">regulamentului, </w:t>
            </w:r>
          </w:p>
          <w:p w:rsidR="00285830" w:rsidRPr="00700D0E" w:rsidRDefault="00285830" w:rsidP="00700D0E">
            <w:pPr>
              <w:jc w:val="both"/>
            </w:pPr>
            <w:r w:rsidRPr="00700D0E">
              <w:rPr>
                <w:sz w:val="28"/>
                <w:szCs w:val="28"/>
              </w:rPr>
              <w:t xml:space="preserve">denumit(a) în continuare </w:t>
            </w:r>
            <w:r w:rsidRPr="00700D0E">
              <w:rPr>
                <w:i/>
                <w:sz w:val="28"/>
                <w:szCs w:val="28"/>
              </w:rPr>
              <w:t>Cumpărător</w:t>
            </w:r>
            <w:r w:rsidRPr="00700D0E">
              <w:rPr>
                <w:sz w:val="28"/>
                <w:szCs w:val="28"/>
              </w:rPr>
              <w:t xml:space="preserve"> </w:t>
            </w:r>
            <w:r w:rsidR="00700D0E" w:rsidRPr="00700D0E">
              <w:rPr>
                <w:sz w:val="28"/>
                <w:szCs w:val="28"/>
              </w:rPr>
              <w:t xml:space="preserve">, cu numărul de înregistrare în Registrul de stat al RM 1003600150196 din data 15.12.2003, </w:t>
            </w:r>
            <w:r w:rsidR="00984DE7" w:rsidRPr="00700D0E">
              <w:rPr>
                <w:bCs/>
                <w:sz w:val="28"/>
                <w:szCs w:val="28"/>
              </w:rPr>
              <w:t>pe de altă parte</w:t>
            </w:r>
            <w:r w:rsidRPr="00700D0E">
              <w:rPr>
                <w:sz w:val="28"/>
                <w:szCs w:val="28"/>
              </w:rPr>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6E0D59" w:rsidRDefault="00285830" w:rsidP="0022594E">
            <w:pPr>
              <w:rPr>
                <w:b/>
                <w:sz w:val="16"/>
                <w:szCs w:val="16"/>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6E0D59" w:rsidRDefault="00285830" w:rsidP="0022594E">
            <w:pPr>
              <w:jc w:val="both"/>
              <w:rPr>
                <w:sz w:val="16"/>
                <w:szCs w:val="16"/>
              </w:rPr>
            </w:pPr>
          </w:p>
          <w:p w:rsidR="00285830" w:rsidRPr="00C00499" w:rsidRDefault="00285830" w:rsidP="00D43E51">
            <w:pPr>
              <w:numPr>
                <w:ilvl w:val="1"/>
                <w:numId w:val="28"/>
              </w:numPr>
              <w:ind w:left="426" w:hanging="426"/>
              <w:jc w:val="both"/>
            </w:pPr>
            <w:r w:rsidRPr="00C00499">
              <w:t xml:space="preserve">Achiziţionarea </w:t>
            </w:r>
            <w:r w:rsidR="00D43E51">
              <w:t>combustibilului</w:t>
            </w:r>
            <w:r w:rsidRPr="00C00499">
              <w:t>,</w:t>
            </w:r>
            <w:r w:rsidR="00D43E51">
              <w:t xml:space="preserve"> </w:t>
            </w:r>
            <w:r w:rsidRPr="00C00499">
              <w:t>denumit</w:t>
            </w:r>
            <w:r>
              <w:t>e în continuare Bunuri</w:t>
            </w:r>
            <w:r w:rsidRPr="00C00499">
              <w:t xml:space="preserve">, conform </w:t>
            </w:r>
            <w:r w:rsidRPr="00CC390D">
              <w:t>procedurii de achi</w:t>
            </w:r>
            <w:r w:rsidR="00D43E51">
              <w:t xml:space="preserve">ziții publice de tip licitație publică </w:t>
            </w:r>
            <w:r w:rsidRPr="00CC390D">
              <w:t xml:space="preserve"> nr._______ din_________________,</w:t>
            </w:r>
            <w:r w:rsidR="00D43E51">
              <w:t xml:space="preserve"> </w:t>
            </w:r>
            <w:r w:rsidRPr="00C00499">
              <w:t xml:space="preserve">în baza deciziei grupului de lucru al Cumpărătorului/Beneficiarului din </w:t>
            </w:r>
            <w:r w:rsidR="00D43E51">
              <w:t xml:space="preserve"> </w:t>
            </w:r>
            <w:r w:rsidR="003241D9">
              <w:t>„___” ___________________</w:t>
            </w:r>
            <w:r w:rsidRPr="00C00499">
              <w:t>_ 20__.</w:t>
            </w:r>
          </w:p>
          <w:p w:rsidR="00285830" w:rsidRPr="006E0D59" w:rsidRDefault="00285830" w:rsidP="0022594E">
            <w:pPr>
              <w:ind w:firstLine="720"/>
              <w:jc w:val="both"/>
              <w:rPr>
                <w:sz w:val="16"/>
                <w:szCs w:val="16"/>
              </w:rPr>
            </w:pPr>
          </w:p>
          <w:p w:rsidR="00285830" w:rsidRPr="00D87838" w:rsidRDefault="00285830" w:rsidP="00D87838">
            <w:pPr>
              <w:numPr>
                <w:ilvl w:val="1"/>
                <w:numId w:val="28"/>
              </w:numPr>
              <w:suppressAutoHyphens/>
              <w:ind w:left="426" w:hanging="426"/>
              <w:jc w:val="both"/>
            </w:pPr>
            <w:r w:rsidRPr="00C00499">
              <w:t>Următoarele documente vor fi considerate părţi componente şi integrale ale Contractului:</w:t>
            </w:r>
          </w:p>
          <w:p w:rsidR="00285830" w:rsidRPr="00C00499" w:rsidRDefault="00285830" w:rsidP="0022594E">
            <w:pPr>
              <w:numPr>
                <w:ilvl w:val="0"/>
                <w:numId w:val="21"/>
              </w:numPr>
              <w:suppressAutoHyphens/>
              <w:ind w:left="1276" w:hanging="425"/>
              <w:jc w:val="both"/>
            </w:pPr>
            <w:r w:rsidRPr="00C00499">
              <w:t>Specificaţia tehnică;</w:t>
            </w:r>
          </w:p>
          <w:p w:rsidR="00285830" w:rsidRPr="00D87838" w:rsidRDefault="00285830" w:rsidP="006E0D59">
            <w:pPr>
              <w:numPr>
                <w:ilvl w:val="0"/>
                <w:numId w:val="21"/>
              </w:numPr>
              <w:suppressAutoHyphens/>
              <w:ind w:left="1276" w:hanging="425"/>
              <w:jc w:val="both"/>
            </w:pPr>
            <w:r w:rsidRPr="00C00499">
              <w:t>Specificația de preț;</w:t>
            </w:r>
          </w:p>
          <w:p w:rsidR="00285830" w:rsidRPr="00D87838" w:rsidRDefault="00285830" w:rsidP="00D87838">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D87838" w:rsidRDefault="00285830" w:rsidP="00D87838">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923642" w:rsidRDefault="00285830" w:rsidP="0022594E">
            <w:pPr>
              <w:numPr>
                <w:ilvl w:val="1"/>
                <w:numId w:val="28"/>
              </w:numPr>
              <w:ind w:left="426" w:hanging="426"/>
              <w:jc w:val="both"/>
            </w:pPr>
            <w:r w:rsidRPr="00C00499">
              <w:lastRenderedPageBreak/>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Vînzătorul îşi asumă obligaţ</w:t>
            </w:r>
            <w:r w:rsidR="00D87838">
              <w:t xml:space="preserve">ia de a livra Bunurile conform </w:t>
            </w:r>
            <w:r w:rsidRPr="00C00499">
              <w:t xml:space="preserve">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00A4683C" w:rsidRPr="00A4683C">
              <w:rPr>
                <w:color w:val="FF0000"/>
                <w:shd w:val="clear" w:color="auto" w:fill="FFFFFF"/>
              </w:rPr>
              <w:t xml:space="preserve"> minim</w:t>
            </w:r>
            <w:r w:rsidR="004D5D66">
              <w:rPr>
                <w:color w:val="FF0000"/>
                <w:shd w:val="clear" w:color="auto" w:fill="FFFFFF"/>
              </w:rPr>
              <w:t xml:space="preserve"> 12 luni </w:t>
            </w:r>
            <w:r w:rsidRPr="00A4683C">
              <w:rPr>
                <w:color w:val="FF0000"/>
              </w:rPr>
              <w: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A4683C" w:rsidRDefault="00285830" w:rsidP="0022594E">
            <w:pPr>
              <w:numPr>
                <w:ilvl w:val="1"/>
                <w:numId w:val="22"/>
              </w:numPr>
              <w:tabs>
                <w:tab w:val="left" w:pos="1134"/>
              </w:tabs>
              <w:ind w:left="0" w:firstLine="567"/>
              <w:jc w:val="both"/>
              <w:rPr>
                <w:color w:val="FF0000"/>
              </w:rPr>
            </w:pPr>
            <w:r w:rsidRPr="00C00499">
              <w:t xml:space="preserve">Livrarea Bunurilor se efectuează de către </w:t>
            </w:r>
            <w:r w:rsidRPr="00A4683C">
              <w:rPr>
                <w:color w:val="FF0000"/>
              </w:rPr>
              <w:t xml:space="preserve">Vînzător </w:t>
            </w:r>
            <w:r w:rsidR="004D5D66">
              <w:rPr>
                <w:rStyle w:val="aff"/>
                <w:rFonts w:eastAsiaTheme="majorEastAsia"/>
                <w:b w:val="0"/>
                <w:color w:val="FF0000"/>
                <w:shd w:val="clear" w:color="auto" w:fill="FFFFFF"/>
              </w:rPr>
              <w:t>la necesitate</w:t>
            </w:r>
            <w:r w:rsidR="00A4683C" w:rsidRPr="00A4683C">
              <w:rPr>
                <w:rStyle w:val="aff"/>
                <w:rFonts w:eastAsiaTheme="majorEastAsia"/>
                <w:b w:val="0"/>
                <w:color w:val="FF0000"/>
                <w:shd w:val="clear" w:color="auto" w:fill="FFFFFF"/>
              </w:rPr>
              <w:t xml:space="preserve"> in termen de 10 zile de la comanda  pe parcursul anului </w:t>
            </w:r>
            <w:r w:rsidR="006E0D59" w:rsidRPr="00A4683C">
              <w:rPr>
                <w:color w:val="FF0000"/>
              </w:rPr>
              <w:t>2019</w:t>
            </w:r>
            <w:r w:rsidRPr="00A4683C">
              <w:rPr>
                <w:color w:val="FF0000"/>
              </w:rPr>
              <w:t>.</w:t>
            </w:r>
          </w:p>
          <w:p w:rsidR="00285830" w:rsidRPr="00D87838" w:rsidRDefault="00285830" w:rsidP="00D87838">
            <w:pPr>
              <w:numPr>
                <w:ilvl w:val="1"/>
                <w:numId w:val="22"/>
              </w:numPr>
              <w:tabs>
                <w:tab w:val="left" w:pos="1134"/>
              </w:tabs>
              <w:ind w:left="0" w:firstLine="567"/>
              <w:jc w:val="both"/>
            </w:pPr>
            <w:r w:rsidRPr="00C00499">
              <w:t>Documentaţia de însoţire a Bunurilor include:</w:t>
            </w:r>
            <w:r w:rsidR="006E0D59">
              <w:rPr>
                <w:i/>
                <w:sz w:val="28"/>
                <w:szCs w:val="28"/>
              </w:rPr>
              <w:t xml:space="preserve"> Originalele facturilor fiscale;</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1150BD" w:rsidRPr="001150BD" w:rsidRDefault="00285830" w:rsidP="001150BD">
            <w:pPr>
              <w:numPr>
                <w:ilvl w:val="1"/>
                <w:numId w:val="22"/>
              </w:numPr>
              <w:tabs>
                <w:tab w:val="left" w:pos="1134"/>
              </w:tabs>
              <w:ind w:left="0" w:firstLine="567"/>
              <w:jc w:val="both"/>
            </w:pPr>
            <w:r w:rsidRPr="001150BD">
              <w:t xml:space="preserve">Metoda şi condiţiile de plată de către Cumpărător vor fi: </w:t>
            </w:r>
            <w:r w:rsidR="001150BD" w:rsidRPr="001150BD">
              <w:rPr>
                <w:b/>
                <w:spacing w:val="-4"/>
                <w:sz w:val="22"/>
                <w:szCs w:val="22"/>
              </w:rPr>
              <w:t xml:space="preserve">Achitarea va fi efectuată utilizînd sistemul de e-facturare. Prin virament timp de </w:t>
            </w:r>
            <w:r w:rsidR="00A4683C" w:rsidRPr="00CC3079">
              <w:rPr>
                <w:rStyle w:val="aff"/>
                <w:rFonts w:eastAsiaTheme="majorEastAsia"/>
                <w:b w:val="0"/>
                <w:color w:val="000000"/>
              </w:rPr>
              <w:t xml:space="preserve"> de 30 zile după livrare</w:t>
            </w:r>
          </w:p>
          <w:p w:rsidR="00285830" w:rsidRPr="001150BD" w:rsidRDefault="00285830" w:rsidP="001150BD">
            <w:pPr>
              <w:numPr>
                <w:ilvl w:val="1"/>
                <w:numId w:val="22"/>
              </w:numPr>
              <w:tabs>
                <w:tab w:val="left" w:pos="1134"/>
              </w:tabs>
              <w:ind w:left="0" w:firstLine="567"/>
              <w:jc w:val="both"/>
              <w:rPr>
                <w:color w:val="FF0000"/>
              </w:rPr>
            </w:pPr>
            <w:r w:rsidRPr="001150BD">
              <w:t>P</w:t>
            </w:r>
            <w:r w:rsidRPr="00C00499">
              <w:t>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Bunurile se consideră predate de către Vînzător şi recepţionate de către Cumpărător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6E0D59">
              <w:t>5</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w:t>
            </w:r>
            <w:r w:rsidR="00D87838">
              <w:t>umpărător</w:t>
            </w:r>
            <w:r w:rsidRPr="00C00499">
              <w:t>,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6E0D59">
              <w:t xml:space="preserve">5 </w:t>
            </w:r>
            <w:r w:rsidRPr="00C00499">
              <w:t>zile lucrătoare celeilalte Părţi despre intenţiile ei printr-o scrisoare motivată.</w:t>
            </w:r>
          </w:p>
          <w:p w:rsidR="00285830" w:rsidRPr="00923642" w:rsidRDefault="00285830" w:rsidP="006E0D59">
            <w:pPr>
              <w:numPr>
                <w:ilvl w:val="1"/>
                <w:numId w:val="22"/>
              </w:numPr>
              <w:tabs>
                <w:tab w:val="left" w:pos="1134"/>
              </w:tabs>
              <w:ind w:left="0" w:firstLine="567"/>
              <w:jc w:val="both"/>
            </w:pPr>
            <w:r w:rsidRPr="00C00499">
              <w:t xml:space="preserve">Partea înştiinţată este obligată să răspundă în decurs de </w:t>
            </w:r>
            <w:r w:rsidR="006E0D59">
              <w:t>5</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D87838" w:rsidRPr="00D87838" w:rsidRDefault="00285830" w:rsidP="00D87838">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Pretenţiile privind calitatea bun</w:t>
            </w:r>
            <w:r w:rsidR="00D87838">
              <w:t xml:space="preserve">urilor livrate sînt înaintate </w:t>
            </w:r>
            <w:r w:rsidRPr="00C00499">
              <w:t xml:space="preserve">Vînzătorului în termen de </w:t>
            </w:r>
            <w:r w:rsidR="00D43E51">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6E0D59">
              <w:t>5</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700D0E">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E0D59" w:rsidRDefault="00285830" w:rsidP="0022594E">
            <w:pPr>
              <w:tabs>
                <w:tab w:val="left" w:pos="1134"/>
              </w:tabs>
              <w:ind w:firstLine="567"/>
              <w:jc w:val="both"/>
              <w:rPr>
                <w:sz w:val="16"/>
                <w:szCs w:val="16"/>
              </w:rPr>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751002">
              <w:t>garantia bancara sau transfer bancar</w:t>
            </w:r>
            <w:r w:rsidRPr="00C00499">
              <w:t xml:space="preserve">, în cuantum de </w:t>
            </w:r>
            <w:r w:rsidR="00700D0E">
              <w:t>15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w:t>
            </w:r>
            <w:r w:rsidR="00700D0E">
              <w:t xml:space="preserve"> </w:t>
            </w:r>
            <w:r w:rsidR="00D87838">
              <w:t xml:space="preserve">o penalitate în valoare de </w:t>
            </w:r>
            <w:r w:rsidR="00700D0E">
              <w:t>15</w:t>
            </w:r>
            <w:r w:rsidRPr="00C00499">
              <w:t>%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6E0D59">
              <w:t>0,1</w:t>
            </w:r>
            <w:r w:rsidR="00285830" w:rsidRPr="00C00499">
              <w:t>% din suma Bunurilor nelivrate, pentru fiecare zi de în</w:t>
            </w:r>
            <w:r w:rsidR="006E0D59">
              <w:t>tîrziere, dar nu mai mult de 15</w:t>
            </w:r>
            <w:r w:rsidR="00285830" w:rsidRPr="00C00499">
              <w:t xml:space="preserve"> % din suma totală a prezentului Contract. În cazul în care întîrzierea depășește </w:t>
            </w:r>
            <w:r w:rsidR="006E0D59">
              <w:t>10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6E0D59">
              <w:t>0,1%</w:t>
            </w:r>
            <w:r w:rsidRPr="00C00499">
              <w:t xml:space="preserve">  din suma Bunurilor neachitate, pentru fiecare zi de înt</w:t>
            </w:r>
            <w:r w:rsidR="006E0D59">
              <w:t>îrziere, dar nu mai mult de  15</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0"/>
                <w:numId w:val="22"/>
              </w:numPr>
              <w:tabs>
                <w:tab w:val="left" w:pos="1134"/>
              </w:tabs>
              <w:ind w:left="0" w:firstLine="39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1"/>
                <w:numId w:val="22"/>
              </w:numPr>
              <w:tabs>
                <w:tab w:val="left" w:pos="1134"/>
              </w:tabs>
              <w:ind w:left="0" w:firstLine="397"/>
              <w:jc w:val="both"/>
            </w:pPr>
            <w:r w:rsidRPr="00C00499">
              <w:t>Furnizorul are obligaţia să despăgubească achizitorul împotriva oricăror:</w:t>
            </w:r>
          </w:p>
          <w:p w:rsidR="00285830" w:rsidRPr="00C00499" w:rsidRDefault="00285830" w:rsidP="00D87838">
            <w:pPr>
              <w:numPr>
                <w:ilvl w:val="0"/>
                <w:numId w:val="27"/>
              </w:numPr>
              <w:tabs>
                <w:tab w:val="clear" w:pos="1854"/>
                <w:tab w:val="left" w:pos="1134"/>
                <w:tab w:val="num" w:pos="1701"/>
              </w:tabs>
              <w:ind w:left="0" w:firstLine="39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D87838">
            <w:pPr>
              <w:numPr>
                <w:ilvl w:val="0"/>
                <w:numId w:val="27"/>
              </w:numPr>
              <w:tabs>
                <w:tab w:val="clear" w:pos="1854"/>
                <w:tab w:val="left" w:pos="1134"/>
                <w:tab w:val="num" w:pos="1701"/>
              </w:tabs>
              <w:ind w:left="0" w:firstLine="39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751002">
            <w:pPr>
              <w:numPr>
                <w:ilvl w:val="1"/>
                <w:numId w:val="22"/>
              </w:numPr>
              <w:tabs>
                <w:tab w:val="left" w:pos="1134"/>
              </w:tabs>
              <w:ind w:left="0" w:firstLine="567"/>
              <w:jc w:val="both"/>
            </w:pPr>
            <w:r w:rsidRPr="00C00499">
              <w:t xml:space="preserve">De la data semnării prezentului Contract, toate negocierile purtate şi documentele  </w:t>
            </w:r>
            <w:r w:rsidRPr="00C00499">
              <w:lastRenderedPageBreak/>
              <w:t>perfectate anterior îşi pierd valabilitatea.</w:t>
            </w:r>
          </w:p>
          <w:p w:rsidR="00285830" w:rsidRPr="00C00499" w:rsidRDefault="00285830" w:rsidP="00751002">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751002">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751002">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751002">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00D87838">
              <w:t>la data înregistrării</w:t>
            </w:r>
            <w:r w:rsidRPr="00B41118">
              <w:t xml:space="preserve">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751002">
            <w:pPr>
              <w:numPr>
                <w:ilvl w:val="1"/>
                <w:numId w:val="22"/>
              </w:numPr>
              <w:tabs>
                <w:tab w:val="left" w:pos="1134"/>
              </w:tabs>
              <w:ind w:left="0" w:firstLine="567"/>
              <w:jc w:val="both"/>
            </w:pPr>
            <w:r>
              <w:t xml:space="preserve">Prezentul contract este </w:t>
            </w:r>
            <w:r w:rsidRPr="00C00499">
              <w:t>v</w:t>
            </w:r>
            <w:r w:rsidR="00D43E51">
              <w:t>alabil pînă la 31 decembrie 2019</w:t>
            </w:r>
            <w:r w:rsidRPr="00C00499">
              <w:t xml:space="preserve">.                         </w:t>
            </w:r>
          </w:p>
          <w:p w:rsidR="00285830" w:rsidRPr="00C00499" w:rsidRDefault="00285830" w:rsidP="00751002">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751002">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6E0D59" w:rsidRDefault="00285830" w:rsidP="00751002">
            <w:pPr>
              <w:tabs>
                <w:tab w:val="left" w:pos="1134"/>
              </w:tabs>
              <w:jc w:val="both"/>
              <w:rPr>
                <w:sz w:val="16"/>
                <w:szCs w:val="16"/>
              </w:rPr>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751002" w:rsidRDefault="00285830" w:rsidP="0022594E">
            <w:pPr>
              <w:tabs>
                <w:tab w:val="left" w:pos="1134"/>
              </w:tabs>
              <w:ind w:firstLine="567"/>
              <w:rPr>
                <w:b/>
                <w:sz w:val="16"/>
                <w:szCs w:val="16"/>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751002" w:rsidRPr="009C013A">
              <w:t xml:space="preserve"> MD </w:t>
            </w:r>
            <w:smartTag w:uri="urn:schemas-microsoft-com:office:smarttags" w:element="metricconverter">
              <w:smartTagPr>
                <w:attr w:name="ProductID" w:val="2025, m"/>
              </w:smartTagPr>
              <w:r w:rsidR="00751002" w:rsidRPr="009C013A">
                <w:t>2025, m</w:t>
              </w:r>
            </w:smartTag>
            <w:r w:rsidR="00751002" w:rsidRPr="009C013A">
              <w:t>.</w:t>
            </w:r>
            <w:r w:rsidR="00751002" w:rsidRPr="009C013A">
              <w:rPr>
                <w:spacing w:val="-2"/>
              </w:rPr>
              <w:t xml:space="preserve"> </w:t>
            </w:r>
            <w:r w:rsidR="00751002" w:rsidRPr="009C013A">
              <w:rPr>
                <w:bCs/>
              </w:rPr>
              <w:t xml:space="preserve">Chişinău </w:t>
            </w:r>
            <w:r w:rsidR="00751002" w:rsidRPr="009C013A">
              <w:t>str. C. Vîrnav 13</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751002" w:rsidRPr="009C013A">
              <w:t xml:space="preserve"> </w:t>
            </w:r>
            <w:r w:rsidR="00751002">
              <w:t>022</w:t>
            </w:r>
            <w:r w:rsidR="00751002" w:rsidRPr="009C013A">
              <w:t>888416/022735558</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r w:rsidR="00751002" w:rsidRPr="002A2A71">
              <w:t xml:space="preserve"> MD</w:t>
            </w:r>
            <w:r w:rsidR="00751002">
              <w:t>52VI000002251817136</w:t>
            </w:r>
            <w:r w:rsidR="00751002" w:rsidRPr="002A2A71">
              <w:t>MDL</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751002" w:rsidRPr="009C013A">
              <w:rPr>
                <w:kern w:val="1"/>
              </w:rPr>
              <w:t xml:space="preserve"> „Victoriabank” S.A.</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Adresa poştală a băncii:</w:t>
            </w:r>
            <w:r w:rsidRPr="009C013A">
              <w:rPr>
                <w:kern w:val="1"/>
              </w:rPr>
              <w:t xml:space="preserve"> filiala Nr.17Chişinău</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Cod:</w:t>
            </w:r>
            <w:r w:rsidRPr="009C013A">
              <w:t xml:space="preserve"> VICBMD 2x457</w:t>
            </w:r>
          </w:p>
        </w:tc>
      </w:tr>
      <w:tr w:rsidR="00751002" w:rsidRPr="00C00499" w:rsidTr="00DD39E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751002" w:rsidRDefault="00751002" w:rsidP="00DD39E5">
            <w:pPr>
              <w:tabs>
                <w:tab w:val="left" w:pos="4680"/>
                <w:tab w:val="left" w:pos="7020"/>
              </w:tabs>
              <w:jc w:val="both"/>
            </w:pPr>
            <w:r>
              <w:t>Cod fiscal:</w:t>
            </w:r>
            <w:r w:rsidRPr="009C013A">
              <w:t xml:space="preserve"> 1003600150196</w:t>
            </w:r>
          </w:p>
        </w:tc>
      </w:tr>
      <w:tr w:rsidR="00751002" w:rsidRPr="00C00499" w:rsidTr="0022594E">
        <w:trPr>
          <w:gridBefore w:val="1"/>
          <w:wBefore w:w="34" w:type="dxa"/>
          <w:trHeight w:val="113"/>
        </w:trPr>
        <w:tc>
          <w:tcPr>
            <w:tcW w:w="9747" w:type="dxa"/>
            <w:gridSpan w:val="3"/>
            <w:tcBorders>
              <w:top w:val="single" w:sz="4" w:space="0" w:color="auto"/>
            </w:tcBorders>
            <w:vAlign w:val="center"/>
          </w:tcPr>
          <w:p w:rsidR="00751002" w:rsidRPr="00751002" w:rsidRDefault="00751002" w:rsidP="0022594E">
            <w:pPr>
              <w:tabs>
                <w:tab w:val="left" w:pos="1134"/>
              </w:tabs>
              <w:ind w:firstLine="567"/>
              <w:rPr>
                <w:sz w:val="16"/>
                <w:szCs w:val="16"/>
              </w:rPr>
            </w:pPr>
          </w:p>
        </w:tc>
      </w:tr>
      <w:tr w:rsidR="00751002" w:rsidRPr="00C00499" w:rsidTr="0022594E">
        <w:trPr>
          <w:gridBefore w:val="1"/>
          <w:wBefore w:w="34" w:type="dxa"/>
          <w:trHeight w:val="697"/>
        </w:trPr>
        <w:tc>
          <w:tcPr>
            <w:tcW w:w="9747" w:type="dxa"/>
            <w:gridSpan w:val="3"/>
            <w:vAlign w:val="center"/>
          </w:tcPr>
          <w:p w:rsidR="00751002" w:rsidRPr="00C00499" w:rsidRDefault="00751002" w:rsidP="0022594E">
            <w:pPr>
              <w:numPr>
                <w:ilvl w:val="0"/>
                <w:numId w:val="22"/>
              </w:numPr>
              <w:tabs>
                <w:tab w:val="left" w:pos="1134"/>
              </w:tabs>
              <w:ind w:left="0" w:firstLine="567"/>
              <w:rPr>
                <w:b/>
                <w:sz w:val="28"/>
                <w:szCs w:val="28"/>
              </w:rPr>
            </w:pPr>
            <w:r w:rsidRPr="00C00499">
              <w:rPr>
                <w:b/>
                <w:sz w:val="28"/>
                <w:szCs w:val="28"/>
              </w:rPr>
              <w:t>Semnăturile părţilor</w:t>
            </w:r>
          </w:p>
        </w:tc>
      </w:tr>
      <w:tr w:rsidR="00751002" w:rsidRPr="00C00499" w:rsidTr="006E0D59">
        <w:trPr>
          <w:gridBefore w:val="1"/>
          <w:wBefore w:w="34" w:type="dxa"/>
          <w:trHeight w:val="56"/>
        </w:trPr>
        <w:tc>
          <w:tcPr>
            <w:tcW w:w="4873" w:type="dxa"/>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Autoritatea contractantă</w:t>
            </w:r>
          </w:p>
        </w:tc>
      </w:tr>
      <w:tr w:rsidR="00751002"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r>
      <w:tr w:rsidR="00751002" w:rsidRPr="00C00499" w:rsidTr="006E0D59">
        <w:trPr>
          <w:gridBefore w:val="1"/>
          <w:wBefore w:w="34" w:type="dxa"/>
          <w:trHeight w:val="66"/>
        </w:trPr>
        <w:tc>
          <w:tcPr>
            <w:tcW w:w="4873" w:type="dxa"/>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c>
          <w:tcPr>
            <w:tcW w:w="4874" w:type="dxa"/>
            <w:gridSpan w:val="2"/>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r>
      <w:tr w:rsidR="00751002" w:rsidRPr="00C00499" w:rsidTr="0022594E">
        <w:trPr>
          <w:gridBefore w:val="1"/>
          <w:wBefore w:w="34" w:type="dxa"/>
          <w:trHeight w:val="373"/>
        </w:trPr>
        <w:tc>
          <w:tcPr>
            <w:tcW w:w="4873" w:type="dxa"/>
            <w:tcBorders>
              <w:top w:val="single" w:sz="4" w:space="0" w:color="auto"/>
            </w:tcBorders>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Contabil:</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Înregistrat Nr.:</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Trezoreria:</w:t>
            </w:r>
          </w:p>
        </w:tc>
      </w:tr>
      <w:tr w:rsidR="00751002" w:rsidRPr="00653EB7"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Data:</w:t>
            </w:r>
          </w:p>
        </w:tc>
      </w:tr>
    </w:tbl>
    <w:p w:rsidR="00285830" w:rsidRPr="00B41118" w:rsidRDefault="00285830" w:rsidP="00285830"/>
    <w:sectPr w:rsidR="00285830" w:rsidRPr="00B41118" w:rsidSect="00794683">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6B0C" w:rsidRDefault="00016B0C" w:rsidP="00B41118">
      <w:r>
        <w:separator/>
      </w:r>
    </w:p>
  </w:endnote>
  <w:endnote w:type="continuationSeparator" w:id="0">
    <w:p w:rsidR="00016B0C" w:rsidRDefault="00016B0C"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B0C" w:rsidRDefault="0055466B" w:rsidP="00AE077C">
    <w:pPr>
      <w:pStyle w:val="a4"/>
      <w:jc w:val="center"/>
    </w:pPr>
    <w:r>
      <w:fldChar w:fldCharType="begin"/>
    </w:r>
    <w:r w:rsidR="000342E7">
      <w:instrText xml:space="preserve"> PAGE   \* MERGEFORMAT </w:instrText>
    </w:r>
    <w:r>
      <w:fldChar w:fldCharType="separate"/>
    </w:r>
    <w:r w:rsidR="0048365C">
      <w:t>29</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B0C" w:rsidRDefault="0055466B" w:rsidP="00AE077C">
    <w:pPr>
      <w:pStyle w:val="a4"/>
      <w:jc w:val="center"/>
    </w:pPr>
    <w:r>
      <w:fldChar w:fldCharType="begin"/>
    </w:r>
    <w:r w:rsidR="000342E7">
      <w:instrText xml:space="preserve"> PAGE   \* MERGEFORMAT </w:instrText>
    </w:r>
    <w:r>
      <w:fldChar w:fldCharType="separate"/>
    </w:r>
    <w:r w:rsidR="0048365C">
      <w:t>30</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B0C" w:rsidRDefault="00016B0C">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B0C" w:rsidRDefault="00016B0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6B0C" w:rsidRDefault="00016B0C" w:rsidP="00B41118">
      <w:r>
        <w:separator/>
      </w:r>
    </w:p>
  </w:footnote>
  <w:footnote w:type="continuationSeparator" w:id="0">
    <w:p w:rsidR="00016B0C" w:rsidRDefault="00016B0C" w:rsidP="00B41118">
      <w:r>
        <w:continuationSeparator/>
      </w:r>
    </w:p>
  </w:footnote>
  <w:footnote w:id="1">
    <w:p w:rsidR="00016B0C" w:rsidRPr="00540469" w:rsidRDefault="00016B0C"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GrammaticalErrors/>
  <w:proofState w:spelling="clean"/>
  <w:defaultTabStop w:val="720"/>
  <w:characterSpacingControl w:val="doNotCompress"/>
  <w:footnotePr>
    <w:footnote w:id="-1"/>
    <w:footnote w:id="0"/>
  </w:footnotePr>
  <w:endnotePr>
    <w:endnote w:id="-1"/>
    <w:endnote w:id="0"/>
  </w:endnotePr>
  <w:compat/>
  <w:rsids>
    <w:rsidRoot w:val="00B41118"/>
    <w:rsid w:val="00016B0C"/>
    <w:rsid w:val="000342E7"/>
    <w:rsid w:val="00045F16"/>
    <w:rsid w:val="000873DD"/>
    <w:rsid w:val="000917A2"/>
    <w:rsid w:val="00093478"/>
    <w:rsid w:val="000A4564"/>
    <w:rsid w:val="001119BC"/>
    <w:rsid w:val="001150BD"/>
    <w:rsid w:val="00140A5D"/>
    <w:rsid w:val="00160933"/>
    <w:rsid w:val="0016413A"/>
    <w:rsid w:val="001B3007"/>
    <w:rsid w:val="001B71A0"/>
    <w:rsid w:val="001D41C5"/>
    <w:rsid w:val="001D5742"/>
    <w:rsid w:val="001E61DA"/>
    <w:rsid w:val="001F74C0"/>
    <w:rsid w:val="00225118"/>
    <w:rsid w:val="0022594E"/>
    <w:rsid w:val="00226366"/>
    <w:rsid w:val="00284B1E"/>
    <w:rsid w:val="00285830"/>
    <w:rsid w:val="00291B03"/>
    <w:rsid w:val="002A72E0"/>
    <w:rsid w:val="002F415C"/>
    <w:rsid w:val="003153BF"/>
    <w:rsid w:val="003241D9"/>
    <w:rsid w:val="00337CF7"/>
    <w:rsid w:val="00346789"/>
    <w:rsid w:val="003706EE"/>
    <w:rsid w:val="00384B3F"/>
    <w:rsid w:val="00386072"/>
    <w:rsid w:val="003C5326"/>
    <w:rsid w:val="003E3793"/>
    <w:rsid w:val="003F3801"/>
    <w:rsid w:val="00400B0F"/>
    <w:rsid w:val="0041607F"/>
    <w:rsid w:val="00421DF3"/>
    <w:rsid w:val="00422D78"/>
    <w:rsid w:val="0042530D"/>
    <w:rsid w:val="004459F1"/>
    <w:rsid w:val="0044741F"/>
    <w:rsid w:val="00461706"/>
    <w:rsid w:val="00477C3D"/>
    <w:rsid w:val="00480AE9"/>
    <w:rsid w:val="0048365C"/>
    <w:rsid w:val="00490C96"/>
    <w:rsid w:val="004C6064"/>
    <w:rsid w:val="004D5D66"/>
    <w:rsid w:val="00536F16"/>
    <w:rsid w:val="005454E1"/>
    <w:rsid w:val="0055466B"/>
    <w:rsid w:val="005560C9"/>
    <w:rsid w:val="00560F48"/>
    <w:rsid w:val="0056327A"/>
    <w:rsid w:val="005D1D61"/>
    <w:rsid w:val="005F27E6"/>
    <w:rsid w:val="00605861"/>
    <w:rsid w:val="00607AE1"/>
    <w:rsid w:val="00655400"/>
    <w:rsid w:val="006E0D59"/>
    <w:rsid w:val="006F50FB"/>
    <w:rsid w:val="00700D0E"/>
    <w:rsid w:val="00751002"/>
    <w:rsid w:val="007840D4"/>
    <w:rsid w:val="00794683"/>
    <w:rsid w:val="007A1E6C"/>
    <w:rsid w:val="007C791F"/>
    <w:rsid w:val="007F392B"/>
    <w:rsid w:val="007F4A66"/>
    <w:rsid w:val="00813F41"/>
    <w:rsid w:val="00814B07"/>
    <w:rsid w:val="00820CCD"/>
    <w:rsid w:val="00860F45"/>
    <w:rsid w:val="008C0BA9"/>
    <w:rsid w:val="008C1E43"/>
    <w:rsid w:val="009656A0"/>
    <w:rsid w:val="00980A82"/>
    <w:rsid w:val="00984DE7"/>
    <w:rsid w:val="009C0E4C"/>
    <w:rsid w:val="00A234F2"/>
    <w:rsid w:val="00A4683C"/>
    <w:rsid w:val="00A5465E"/>
    <w:rsid w:val="00A618EE"/>
    <w:rsid w:val="00A76B48"/>
    <w:rsid w:val="00AA35D0"/>
    <w:rsid w:val="00AA5FA0"/>
    <w:rsid w:val="00AB01C3"/>
    <w:rsid w:val="00AB198A"/>
    <w:rsid w:val="00AD5A6D"/>
    <w:rsid w:val="00AE077C"/>
    <w:rsid w:val="00AE754F"/>
    <w:rsid w:val="00AF25B8"/>
    <w:rsid w:val="00B35349"/>
    <w:rsid w:val="00B41118"/>
    <w:rsid w:val="00B47C9B"/>
    <w:rsid w:val="00B66284"/>
    <w:rsid w:val="00B6678C"/>
    <w:rsid w:val="00B723AD"/>
    <w:rsid w:val="00B77198"/>
    <w:rsid w:val="00B77691"/>
    <w:rsid w:val="00B82F73"/>
    <w:rsid w:val="00BA444E"/>
    <w:rsid w:val="00BA6A84"/>
    <w:rsid w:val="00C10D6B"/>
    <w:rsid w:val="00C254F2"/>
    <w:rsid w:val="00C374A4"/>
    <w:rsid w:val="00C5478C"/>
    <w:rsid w:val="00C5629E"/>
    <w:rsid w:val="00C72C18"/>
    <w:rsid w:val="00C95F2A"/>
    <w:rsid w:val="00CD557D"/>
    <w:rsid w:val="00CD7DBE"/>
    <w:rsid w:val="00D43E51"/>
    <w:rsid w:val="00D67A90"/>
    <w:rsid w:val="00D74452"/>
    <w:rsid w:val="00D87838"/>
    <w:rsid w:val="00D97826"/>
    <w:rsid w:val="00DA6321"/>
    <w:rsid w:val="00DC1D44"/>
    <w:rsid w:val="00DD39E5"/>
    <w:rsid w:val="00DF0397"/>
    <w:rsid w:val="00E03D89"/>
    <w:rsid w:val="00E245A4"/>
    <w:rsid w:val="00E34C86"/>
    <w:rsid w:val="00E35BF2"/>
    <w:rsid w:val="00E42297"/>
    <w:rsid w:val="00E535AC"/>
    <w:rsid w:val="00E7270B"/>
    <w:rsid w:val="00E74CAA"/>
    <w:rsid w:val="00E93A38"/>
    <w:rsid w:val="00E94176"/>
    <w:rsid w:val="00EA1F8A"/>
    <w:rsid w:val="00F05485"/>
    <w:rsid w:val="00F13AC3"/>
    <w:rsid w:val="00F76CA8"/>
    <w:rsid w:val="00F80BB0"/>
    <w:rsid w:val="00F8753E"/>
    <w:rsid w:val="00F923AD"/>
    <w:rsid w:val="00FC0BE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webSettings.xml><?xml version="1.0" encoding="utf-8"?>
<w:webSettings xmlns:r="http://schemas.openxmlformats.org/officeDocument/2006/relationships" xmlns:w="http://schemas.openxmlformats.org/wordprocessingml/2006/main">
  <w:divs>
    <w:div w:id="731778002">
      <w:bodyDiv w:val="1"/>
      <w:marLeft w:val="0"/>
      <w:marRight w:val="0"/>
      <w:marTop w:val="0"/>
      <w:marBottom w:val="0"/>
      <w:divBdr>
        <w:top w:val="none" w:sz="0" w:space="0" w:color="auto"/>
        <w:left w:val="none" w:sz="0" w:space="0" w:color="auto"/>
        <w:bottom w:val="none" w:sz="0" w:space="0" w:color="auto"/>
        <w:right w:val="none" w:sz="0" w:space="0" w:color="auto"/>
      </w:divBdr>
    </w:div>
    <w:div w:id="83082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37649-0B94-495D-8FE5-3F784A8FD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55</Pages>
  <Words>16157</Words>
  <Characters>92099</Characters>
  <Application>Microsoft Office Word</Application>
  <DocSecurity>0</DocSecurity>
  <Lines>767</Lines>
  <Paragraphs>216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108040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cp:lastModifiedBy>
  <cp:revision>15</cp:revision>
  <cp:lastPrinted>2018-10-10T11:05:00Z</cp:lastPrinted>
  <dcterms:created xsi:type="dcterms:W3CDTF">2019-06-06T18:22:00Z</dcterms:created>
  <dcterms:modified xsi:type="dcterms:W3CDTF">2019-06-10T11:02:00Z</dcterms:modified>
</cp:coreProperties>
</file>