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32CA41FD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0E7AA0">
        <w:rPr>
          <w:b/>
          <w:i/>
          <w:iCs/>
          <w:color w:val="2E74B5" w:themeColor="accent5" w:themeShade="BF"/>
          <w:u w:val="single"/>
          <w:lang w:val="en-US"/>
        </w:rPr>
        <w:t xml:space="preserve">Fructe și legume </w:t>
      </w:r>
      <w:r w:rsidR="00097930">
        <w:rPr>
          <w:b/>
          <w:i/>
          <w:iCs/>
          <w:color w:val="2E74B5" w:themeColor="accent5" w:themeShade="BF"/>
          <w:u w:val="single"/>
          <w:lang w:val="en-US"/>
        </w:rPr>
        <w:t xml:space="preserve">pentru </w:t>
      </w:r>
      <w:r w:rsidR="001948CC">
        <w:rPr>
          <w:b/>
          <w:i/>
          <w:iCs/>
          <w:color w:val="2E74B5" w:themeColor="accent5" w:themeShade="BF"/>
          <w:u w:val="single"/>
          <w:lang w:val="en-US"/>
        </w:rPr>
        <w:t>trimestrul I</w:t>
      </w:r>
      <w:r w:rsidR="007A177D">
        <w:rPr>
          <w:b/>
          <w:i/>
          <w:iCs/>
          <w:color w:val="2E74B5" w:themeColor="accent5" w:themeShade="BF"/>
          <w:u w:val="single"/>
          <w:lang w:val="en-US"/>
        </w:rPr>
        <w:t>I</w:t>
      </w:r>
      <w:r w:rsidR="008611A5">
        <w:rPr>
          <w:b/>
          <w:i/>
          <w:iCs/>
          <w:color w:val="2E74B5" w:themeColor="accent5" w:themeShade="BF"/>
          <w:u w:val="single"/>
          <w:lang w:val="en-US"/>
        </w:rPr>
        <w:t xml:space="preserve"> 202</w:t>
      </w:r>
      <w:r w:rsidR="001948CC">
        <w:rPr>
          <w:b/>
          <w:i/>
          <w:iCs/>
          <w:color w:val="2E74B5" w:themeColor="accent5" w:themeShade="BF"/>
          <w:u w:val="single"/>
          <w:lang w:val="en-US"/>
        </w:rPr>
        <w:t>6</w:t>
      </w:r>
      <w:r w:rsidR="006F4A55">
        <w:rPr>
          <w:b/>
          <w:i/>
          <w:iCs/>
          <w:color w:val="2E74B5" w:themeColor="accent5" w:themeShade="BF"/>
          <w:u w:val="single"/>
          <w:lang w:val="en-US"/>
        </w:rPr>
        <w:t>, REPETAT</w:t>
      </w:r>
      <w:r w:rsidRPr="00ED3037">
        <w:rPr>
          <w:b/>
          <w:noProof w:val="0"/>
          <w:color w:val="2E74B5" w:themeColor="accent5" w:themeShade="BF"/>
          <w:shd w:val="clear" w:color="auto" w:fill="FFFFFF" w:themeFill="background1"/>
          <w:lang w:val="it-IT" w:eastAsia="ru-RU"/>
        </w:rPr>
        <w:t xml:space="preserve"> </w:t>
      </w:r>
    </w:p>
    <w:p w14:paraId="6EEA3128" w14:textId="4484DD45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0E7AA0">
        <w:rPr>
          <w:i/>
          <w:lang w:val="en-US"/>
        </w:rPr>
        <w:t>Cererea Ofertelor de Prețuri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6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CD3560" w:rsidRPr="00AB6EDF">
          <w:rPr>
            <w:rStyle w:val="a6"/>
            <w:b/>
            <w:lang w:val="en-US"/>
          </w:rPr>
          <w:t>achizitii.sf.treime@gmail.com</w:t>
        </w:r>
      </w:hyperlink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5"/>
        <w:tblW w:w="9682" w:type="dxa"/>
        <w:tblLayout w:type="fixed"/>
        <w:tblLook w:val="04A0" w:firstRow="1" w:lastRow="0" w:firstColumn="1" w:lastColumn="0" w:noHBand="0" w:noVBand="1"/>
      </w:tblPr>
      <w:tblGrid>
        <w:gridCol w:w="742"/>
        <w:gridCol w:w="1096"/>
        <w:gridCol w:w="4394"/>
        <w:gridCol w:w="993"/>
        <w:gridCol w:w="992"/>
        <w:gridCol w:w="1465"/>
      </w:tblGrid>
      <w:tr w:rsidR="000E7AA0" w:rsidRPr="00A4555E" w14:paraId="52CE9DB0" w14:textId="77777777" w:rsidTr="00D80BAA">
        <w:trPr>
          <w:trHeight w:val="489"/>
        </w:trPr>
        <w:tc>
          <w:tcPr>
            <w:tcW w:w="742" w:type="dxa"/>
          </w:tcPr>
          <w:p w14:paraId="28BB1D46" w14:textId="77777777" w:rsidR="000E7AA0" w:rsidRPr="008961EE" w:rsidRDefault="000E7AA0" w:rsidP="0009331D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8961EE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096" w:type="dxa"/>
          </w:tcPr>
          <w:p w14:paraId="2D5EE105" w14:textId="77777777" w:rsidR="000E7AA0" w:rsidRPr="008961EE" w:rsidRDefault="000E7AA0" w:rsidP="0009331D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8961EE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4394" w:type="dxa"/>
          </w:tcPr>
          <w:p w14:paraId="2BEB4772" w14:textId="77777777" w:rsidR="000E7AA0" w:rsidRPr="008961EE" w:rsidRDefault="000E7AA0" w:rsidP="0009331D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8961EE">
              <w:rPr>
                <w:b/>
                <w:sz w:val="18"/>
                <w:szCs w:val="18"/>
                <w:lang w:val="en-US"/>
              </w:rPr>
              <w:t>Denumirea bunurilor/serviciilor/lucrărilor solicitate</w:t>
            </w:r>
          </w:p>
        </w:tc>
        <w:tc>
          <w:tcPr>
            <w:tcW w:w="993" w:type="dxa"/>
          </w:tcPr>
          <w:p w14:paraId="7C20B6F4" w14:textId="77777777" w:rsidR="000E7AA0" w:rsidRPr="008961EE" w:rsidRDefault="000E7AA0" w:rsidP="0009331D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8961EE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992" w:type="dxa"/>
          </w:tcPr>
          <w:p w14:paraId="0E17A6FB" w14:textId="77777777" w:rsidR="000E7AA0" w:rsidRPr="008961EE" w:rsidRDefault="000E7AA0" w:rsidP="0009331D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8961EE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1465" w:type="dxa"/>
            <w:tcBorders>
              <w:bottom w:val="single" w:sz="4" w:space="0" w:color="auto"/>
            </w:tcBorders>
          </w:tcPr>
          <w:p w14:paraId="3C6D93DF" w14:textId="77777777" w:rsidR="000E7AA0" w:rsidRPr="008961EE" w:rsidRDefault="000E7AA0" w:rsidP="0009331D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8961EE">
              <w:rPr>
                <w:b/>
                <w:sz w:val="18"/>
                <w:szCs w:val="18"/>
                <w:lang w:val="en-US"/>
              </w:rPr>
              <w:t xml:space="preserve">Valoarea estimate fără TVA </w:t>
            </w:r>
            <w:r w:rsidRPr="008961EE">
              <w:rPr>
                <w:b/>
                <w:sz w:val="18"/>
                <w:szCs w:val="18"/>
                <w:lang w:val="en-US"/>
              </w:rPr>
              <w:br/>
              <w:t>(se va indica pentru fiecare lot în parte)</w:t>
            </w:r>
          </w:p>
        </w:tc>
      </w:tr>
      <w:tr w:rsidR="000E7AA0" w:rsidRPr="00056A50" w14:paraId="21A53C2A" w14:textId="77777777" w:rsidTr="00D80BAA">
        <w:trPr>
          <w:trHeight w:val="284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FF23E" w14:textId="54985296" w:rsidR="000E7AA0" w:rsidRPr="008961EE" w:rsidRDefault="006F4A55" w:rsidP="0009331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9CFE41" w14:textId="77777777" w:rsidR="000E7AA0" w:rsidRPr="008961EE" w:rsidRDefault="000E7AA0" w:rsidP="0009331D">
            <w:pPr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03200000-3</w:t>
            </w: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D2D343" w14:textId="77777777" w:rsidR="000E7AA0" w:rsidRPr="00056A50" w:rsidRDefault="000E7AA0" w:rsidP="000933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6. </w:t>
            </w:r>
            <w:r w:rsidRPr="00056A50">
              <w:rPr>
                <w:b/>
                <w:sz w:val="18"/>
                <w:szCs w:val="18"/>
              </w:rPr>
              <w:t>Măceș</w:t>
            </w:r>
            <w:r>
              <w:rPr>
                <w:sz w:val="18"/>
                <w:szCs w:val="18"/>
              </w:rPr>
              <w:t xml:space="preserve"> </w:t>
            </w:r>
            <w:r w:rsidRPr="00056A50">
              <w:rPr>
                <w:b/>
                <w:sz w:val="18"/>
                <w:szCs w:val="18"/>
              </w:rPr>
              <w:t>uscat</w:t>
            </w:r>
            <w:r>
              <w:rPr>
                <w:sz w:val="18"/>
                <w:szCs w:val="18"/>
              </w:rPr>
              <w:t xml:space="preserve"> roada anului 2022/2023. Livrarea în saci, o dată în 2 săptămâni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F8E66" w14:textId="77777777" w:rsidR="000E7AA0" w:rsidRPr="00056A50" w:rsidRDefault="000E7AA0" w:rsidP="0009331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6CFD2" w14:textId="7F0A1617" w:rsidR="000E7AA0" w:rsidRPr="00056A50" w:rsidRDefault="00646BB3" w:rsidP="0009331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F935D" w14:textId="654E95AD" w:rsidR="000E7AA0" w:rsidRPr="00056A50" w:rsidRDefault="006F4A55" w:rsidP="0009331D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23600</w:t>
            </w:r>
          </w:p>
        </w:tc>
      </w:tr>
      <w:tr w:rsidR="000E7AA0" w:rsidRPr="00056A50" w14:paraId="348AF0D6" w14:textId="77777777" w:rsidTr="00D80BAA">
        <w:trPr>
          <w:trHeight w:val="284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1E7E1" w14:textId="72A5399A" w:rsidR="000E7AA0" w:rsidRPr="008961EE" w:rsidRDefault="006F4A55" w:rsidP="0009331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98DA8" w14:textId="77777777" w:rsidR="000E7AA0" w:rsidRPr="00056A50" w:rsidRDefault="000E7AA0" w:rsidP="0009331D">
            <w:pPr>
              <w:rPr>
                <w:sz w:val="18"/>
                <w:szCs w:val="18"/>
                <w:lang w:val="en-US"/>
              </w:rPr>
            </w:pPr>
            <w:r w:rsidRPr="00056A50">
              <w:rPr>
                <w:sz w:val="18"/>
                <w:szCs w:val="18"/>
                <w:lang w:val="en-US"/>
              </w:rPr>
              <w:t>03200000-3</w:t>
            </w: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2C6DF4" w14:textId="77777777" w:rsidR="000E7AA0" w:rsidRPr="008961EE" w:rsidRDefault="000E7AA0" w:rsidP="0009331D">
            <w:pPr>
              <w:rPr>
                <w:sz w:val="18"/>
                <w:szCs w:val="18"/>
                <w:lang w:val="en-US"/>
              </w:rPr>
            </w:pPr>
            <w:r w:rsidRPr="008961EE">
              <w:rPr>
                <w:b/>
                <w:bCs/>
                <w:sz w:val="18"/>
                <w:szCs w:val="18"/>
                <w:lang w:val="en-US"/>
              </w:rPr>
              <w:t xml:space="preserve">7.Verdeata </w:t>
            </w:r>
            <w:r w:rsidRPr="008961EE">
              <w:rPr>
                <w:sz w:val="18"/>
                <w:szCs w:val="18"/>
                <w:lang w:val="en-US"/>
              </w:rPr>
              <w:t xml:space="preserve"> (marar, patrunjel, țelina), lazi, livrarea 2 ori in saptamina.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2F04C" w14:textId="77777777" w:rsidR="000E7AA0" w:rsidRPr="00056A50" w:rsidRDefault="000E7AA0" w:rsidP="0009331D">
            <w:pPr>
              <w:jc w:val="center"/>
              <w:rPr>
                <w:sz w:val="18"/>
                <w:szCs w:val="18"/>
                <w:lang w:val="en-US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97877" w14:textId="516E37EA" w:rsidR="000E7AA0" w:rsidRPr="00056A50" w:rsidRDefault="00646BB3" w:rsidP="0009331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F3396" w14:textId="5421D5AE" w:rsidR="000E7AA0" w:rsidRPr="00056A50" w:rsidRDefault="006F4A55" w:rsidP="0009331D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13650</w:t>
            </w:r>
          </w:p>
        </w:tc>
      </w:tr>
      <w:tr w:rsidR="000E7AA0" w:rsidRPr="008961EE" w14:paraId="4D78A54A" w14:textId="77777777" w:rsidTr="00D80BAA">
        <w:trPr>
          <w:trHeight w:val="284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C6124" w14:textId="479FC57A" w:rsidR="000E7AA0" w:rsidRPr="008961EE" w:rsidRDefault="006F4A55" w:rsidP="0009331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785A8" w14:textId="77777777" w:rsidR="000E7AA0" w:rsidRPr="008961EE" w:rsidRDefault="000E7AA0" w:rsidP="0009331D">
            <w:pPr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03200000-3</w:t>
            </w: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DF673A" w14:textId="29175040" w:rsidR="000E7AA0" w:rsidRPr="008961EE" w:rsidRDefault="000E7AA0" w:rsidP="0009331D">
            <w:pPr>
              <w:rPr>
                <w:color w:val="000000"/>
                <w:sz w:val="18"/>
                <w:szCs w:val="18"/>
                <w:lang w:val="en-US"/>
              </w:rPr>
            </w:pPr>
            <w:r w:rsidRPr="008961EE">
              <w:rPr>
                <w:b/>
                <w:bCs/>
                <w:color w:val="000000"/>
                <w:sz w:val="18"/>
                <w:szCs w:val="18"/>
                <w:lang w:val="en-US"/>
              </w:rPr>
              <w:t>1</w:t>
            </w:r>
            <w:r w:rsidR="008611A5">
              <w:rPr>
                <w:b/>
                <w:bCs/>
                <w:color w:val="000000"/>
                <w:sz w:val="18"/>
                <w:szCs w:val="18"/>
                <w:lang w:val="en-US"/>
              </w:rPr>
              <w:t>1</w:t>
            </w:r>
            <w:r w:rsidRPr="008961EE">
              <w:rPr>
                <w:b/>
                <w:bCs/>
                <w:color w:val="000000"/>
                <w:sz w:val="18"/>
                <w:szCs w:val="18"/>
                <w:lang w:val="en-US"/>
              </w:rPr>
              <w:t>.Ardei dulci</w:t>
            </w:r>
            <w:r w:rsidRPr="008961EE">
              <w:rPr>
                <w:color w:val="000000"/>
                <w:sz w:val="18"/>
                <w:szCs w:val="18"/>
                <w:lang w:val="en-US"/>
              </w:rPr>
              <w:t>, proaspeți intregi, cu caliciul nevatamat, sanatosi, proaspeti, curati, tari,fara vatamari, fara urme de ingrasamant sau produse fitofarmaceutice toxice , culoare specifica soiului, fara gust sau miros strain, saci, livrarea 2 ori in saptamina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81D2D" w14:textId="77777777" w:rsidR="000E7AA0" w:rsidRPr="008961EE" w:rsidRDefault="000E7AA0" w:rsidP="0009331D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3F9A0" w14:textId="1F3E4F66" w:rsidR="000E7AA0" w:rsidRPr="008961EE" w:rsidRDefault="00646BB3" w:rsidP="000933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C4464" w14:textId="4F565D7D" w:rsidR="000E7AA0" w:rsidRPr="008961EE" w:rsidRDefault="006F4A55" w:rsidP="0009331D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11100</w:t>
            </w:r>
          </w:p>
        </w:tc>
      </w:tr>
      <w:tr w:rsidR="00B923D7" w:rsidRPr="008961EE" w14:paraId="787F25DC" w14:textId="77777777" w:rsidTr="00D80BAA">
        <w:trPr>
          <w:trHeight w:val="284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42CA0" w14:textId="5767AEF6" w:rsidR="00B923D7" w:rsidRPr="008961EE" w:rsidRDefault="006F4A55" w:rsidP="00B923D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30D13E" w14:textId="5E3D5F12" w:rsidR="00B923D7" w:rsidRPr="008961EE" w:rsidRDefault="00B923D7" w:rsidP="00B923D7">
            <w:pPr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03200000-3</w:t>
            </w: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D7E633" w14:textId="3EDD3809" w:rsidR="00B923D7" w:rsidRPr="002F181B" w:rsidRDefault="00B923D7" w:rsidP="00B923D7">
            <w:pPr>
              <w:rPr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</w:t>
            </w:r>
            <w:r w:rsidR="008611A5">
              <w:rPr>
                <w:b/>
                <w:bCs/>
                <w:sz w:val="18"/>
                <w:szCs w:val="18"/>
                <w:lang w:val="en-US"/>
              </w:rPr>
              <w:t>3</w:t>
            </w:r>
            <w:r>
              <w:rPr>
                <w:b/>
                <w:bCs/>
                <w:sz w:val="18"/>
                <w:szCs w:val="18"/>
                <w:lang w:val="en-US"/>
              </w:rPr>
              <w:t xml:space="preserve">.Broccoli, </w:t>
            </w:r>
            <w:r w:rsidRPr="008961EE">
              <w:rPr>
                <w:color w:val="000000"/>
                <w:sz w:val="18"/>
                <w:szCs w:val="18"/>
                <w:lang w:val="en-US"/>
              </w:rPr>
              <w:t>nevatamată, sanatoasă, proaspătă, curată, tare,fara vatamari, fara urme de ingrasamant sau produse fitofarmaceutice toxice, culoare specifica soiului, fara gust sau miros strain, lada, livrarea 2 ori in saptamina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38F4" w14:textId="2961BBDE" w:rsidR="00B923D7" w:rsidRDefault="00B923D7" w:rsidP="00B923D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09706" w14:textId="48A4926D" w:rsidR="00B923D7" w:rsidRDefault="00646BB3" w:rsidP="00B923D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E855E" w14:textId="2E76878D" w:rsidR="00B923D7" w:rsidRDefault="006F4A55" w:rsidP="00B923D7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</w:rPr>
              <w:t>7200</w:t>
            </w:r>
          </w:p>
        </w:tc>
      </w:tr>
      <w:tr w:rsidR="00B923D7" w:rsidRPr="008961EE" w14:paraId="0164DDE5" w14:textId="77777777" w:rsidTr="00D80BAA">
        <w:trPr>
          <w:trHeight w:val="284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DBD87" w14:textId="3FB004CF" w:rsidR="00B923D7" w:rsidRDefault="006F4A55" w:rsidP="00B923D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1CA621" w14:textId="737523FB" w:rsidR="00B923D7" w:rsidRPr="008961EE" w:rsidRDefault="00B923D7" w:rsidP="00B923D7">
            <w:pPr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03200000-3</w:t>
            </w: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E21C6" w14:textId="749957B1" w:rsidR="00B923D7" w:rsidRPr="00B923D7" w:rsidRDefault="00B923D7" w:rsidP="00B923D7">
            <w:pPr>
              <w:rPr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1</w:t>
            </w:r>
            <w:r w:rsidR="008611A5">
              <w:rPr>
                <w:b/>
                <w:bCs/>
                <w:sz w:val="18"/>
                <w:szCs w:val="18"/>
                <w:lang w:val="en-US"/>
              </w:rPr>
              <w:t>4</w:t>
            </w:r>
            <w:r>
              <w:rPr>
                <w:b/>
                <w:bCs/>
                <w:sz w:val="18"/>
                <w:szCs w:val="18"/>
                <w:lang w:val="en-US"/>
              </w:rPr>
              <w:t xml:space="preserve">.Tulpină de țelină, </w:t>
            </w:r>
            <w:r>
              <w:rPr>
                <w:sz w:val="18"/>
                <w:szCs w:val="18"/>
                <w:lang w:val="en-US"/>
              </w:rPr>
              <w:t>calitate superioară, proaspătă, cărnoase, de culoare verde, fără vătămări produse de frig, lovituri, striviri. În ambalaj de la producător. Livrarea o dată pe săptămână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25DFB" w14:textId="31FFC81A" w:rsidR="00B923D7" w:rsidRDefault="00B923D7" w:rsidP="00B923D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C30BC" w14:textId="13F5EB09" w:rsidR="00B923D7" w:rsidRDefault="00646BB3" w:rsidP="00B923D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6923B" w14:textId="155D6342" w:rsidR="00B923D7" w:rsidRDefault="006F4A55" w:rsidP="00B923D7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</w:rPr>
              <w:t>7050</w:t>
            </w:r>
          </w:p>
        </w:tc>
      </w:tr>
      <w:tr w:rsidR="007A177D" w:rsidRPr="008961EE" w14:paraId="4B864CE0" w14:textId="77777777" w:rsidTr="00D80BAA">
        <w:trPr>
          <w:trHeight w:val="284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1D1CD" w14:textId="5EB55330" w:rsidR="007A177D" w:rsidRDefault="006F4A55" w:rsidP="007A177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1A8E9A" w14:textId="1621A6A0" w:rsidR="007A177D" w:rsidRPr="008961EE" w:rsidRDefault="007A177D" w:rsidP="007A177D">
            <w:pPr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03200000-3</w:t>
            </w:r>
          </w:p>
        </w:tc>
        <w:tc>
          <w:tcPr>
            <w:tcW w:w="4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DD5759" w14:textId="45D2FD93" w:rsidR="007A177D" w:rsidRPr="00247DBB" w:rsidRDefault="007A177D" w:rsidP="007A177D">
            <w:pPr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18. Ceapă  verde, </w:t>
            </w:r>
            <w:r w:rsidRPr="007A177D">
              <w:rPr>
                <w:color w:val="000000"/>
                <w:sz w:val="20"/>
                <w:szCs w:val="20"/>
              </w:rPr>
              <w:t xml:space="preserve">proaspătă, întreagă, curată , fără dăunători sau boli, cu frunze verzi, turgescente și fără îngălbeniri . Diametrul pseudo-tulpinii ( partea albă )între 0,6-1,0 cm. Legată în  mănunchiuri , </w:t>
            </w:r>
            <w:r w:rsidRPr="007A177D">
              <w:rPr>
                <w:color w:val="000000"/>
                <w:sz w:val="20"/>
                <w:szCs w:val="20"/>
              </w:rPr>
              <w:lastRenderedPageBreak/>
              <w:t>ambalată în lăzi sau pungi ( 2-5 kg). Livrare de 2  ori pe  săptămînă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CF462" w14:textId="150F3609" w:rsidR="007A177D" w:rsidRDefault="007A177D" w:rsidP="007A177D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lastRenderedPageBreak/>
              <w:t>kg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8219B" w14:textId="54DC8D37" w:rsidR="007A177D" w:rsidRDefault="007A177D" w:rsidP="007A17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DEE28" w14:textId="6285693B" w:rsidR="007A177D" w:rsidRDefault="006F4A55" w:rsidP="007A177D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</w:rPr>
              <w:t>30000</w:t>
            </w:r>
          </w:p>
        </w:tc>
      </w:tr>
      <w:tr w:rsidR="007A177D" w:rsidRPr="008961EE" w14:paraId="17CC3B65" w14:textId="77777777" w:rsidTr="0009331D">
        <w:trPr>
          <w:trHeight w:val="284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D8CC0" w14:textId="77777777" w:rsidR="007A177D" w:rsidRPr="008961EE" w:rsidRDefault="007A177D" w:rsidP="007A177D">
            <w:pPr>
              <w:rPr>
                <w:b/>
                <w:color w:val="000000"/>
                <w:sz w:val="18"/>
                <w:szCs w:val="18"/>
              </w:rPr>
            </w:pPr>
            <w:r w:rsidRPr="008961EE">
              <w:rPr>
                <w:b/>
                <w:color w:val="000000"/>
                <w:sz w:val="18"/>
                <w:szCs w:val="18"/>
                <w:lang w:val="en-US"/>
              </w:rPr>
              <w:t>TOTAL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D6C9A" w14:textId="1779DFB9" w:rsidR="007A177D" w:rsidRPr="008961EE" w:rsidRDefault="006F4A55" w:rsidP="007A177D">
            <w:pPr>
              <w:autoSpaceDE w:val="0"/>
              <w:autoSpaceDN w:val="0"/>
              <w:adjustRightInd w:val="0"/>
              <w:jc w:val="right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92 600</w:t>
            </w:r>
            <w:r w:rsidR="007A177D">
              <w:rPr>
                <w:b/>
                <w:i/>
                <w:color w:val="000000"/>
              </w:rPr>
              <w:t>,00</w:t>
            </w:r>
          </w:p>
        </w:tc>
      </w:tr>
    </w:tbl>
    <w:p w14:paraId="1CA93CB5" w14:textId="52EE44B7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1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1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74AE1AB0" w14:textId="1F4107DB" w:rsidR="00247DBB" w:rsidRPr="00247DB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0E7AA0" w:rsidRPr="00AA7EC4">
        <w:rPr>
          <w:i/>
          <w:u w:val="single"/>
          <w:lang w:val="en-US"/>
        </w:rPr>
        <w:t xml:space="preserve">DDP- Franco destinație vămuit, Incoterms 2013, în decurs de 2 zile de la comanda efectuată de persoana responsabilă din cadrul IMSP SCM Sfânta Treime. Perioada  </w:t>
      </w:r>
      <w:r w:rsidR="00247DBB">
        <w:rPr>
          <w:i/>
          <w:color w:val="0D0D0D" w:themeColor="text1" w:themeTint="F2"/>
          <w:u w:val="single"/>
          <w:lang w:val="en-US"/>
        </w:rPr>
        <w:t>01</w:t>
      </w:r>
      <w:r w:rsidR="000E7AA0" w:rsidRPr="00EE0EA3">
        <w:rPr>
          <w:i/>
          <w:color w:val="0D0D0D" w:themeColor="text1" w:themeTint="F2"/>
          <w:u w:val="single"/>
          <w:lang w:val="en-US"/>
        </w:rPr>
        <w:t>.</w:t>
      </w:r>
      <w:r w:rsidR="00646BB3">
        <w:rPr>
          <w:i/>
          <w:color w:val="0D0D0D" w:themeColor="text1" w:themeTint="F2"/>
          <w:u w:val="single"/>
          <w:lang w:val="en-US"/>
        </w:rPr>
        <w:t>0</w:t>
      </w:r>
      <w:r w:rsidR="007A177D">
        <w:rPr>
          <w:i/>
          <w:color w:val="0D0D0D" w:themeColor="text1" w:themeTint="F2"/>
          <w:u w:val="single"/>
          <w:lang w:val="en-US"/>
        </w:rPr>
        <w:t>4</w:t>
      </w:r>
      <w:r w:rsidR="000E7AA0" w:rsidRPr="00EE0EA3">
        <w:rPr>
          <w:i/>
          <w:color w:val="0D0D0D" w:themeColor="text1" w:themeTint="F2"/>
          <w:u w:val="single"/>
          <w:lang w:val="en-US"/>
        </w:rPr>
        <w:t>.202</w:t>
      </w:r>
      <w:r w:rsidR="00646BB3">
        <w:rPr>
          <w:i/>
          <w:color w:val="0D0D0D" w:themeColor="text1" w:themeTint="F2"/>
          <w:u w:val="single"/>
          <w:lang w:val="en-US"/>
        </w:rPr>
        <w:t>6</w:t>
      </w:r>
      <w:r w:rsidR="000E7AA0" w:rsidRPr="00EE0EA3">
        <w:rPr>
          <w:i/>
          <w:color w:val="0D0D0D" w:themeColor="text1" w:themeTint="F2"/>
          <w:u w:val="single"/>
          <w:lang w:val="en-US"/>
        </w:rPr>
        <w:t>-3</w:t>
      </w:r>
      <w:r w:rsidR="007A177D">
        <w:rPr>
          <w:i/>
          <w:color w:val="0D0D0D" w:themeColor="text1" w:themeTint="F2"/>
          <w:u w:val="single"/>
          <w:lang w:val="en-US"/>
        </w:rPr>
        <w:t>0</w:t>
      </w:r>
      <w:r w:rsidR="000E7AA0" w:rsidRPr="00EE0EA3">
        <w:rPr>
          <w:i/>
          <w:color w:val="0D0D0D" w:themeColor="text1" w:themeTint="F2"/>
          <w:u w:val="single"/>
          <w:lang w:val="en-US"/>
        </w:rPr>
        <w:t>.</w:t>
      </w:r>
      <w:r w:rsidR="00646BB3">
        <w:rPr>
          <w:i/>
          <w:color w:val="0D0D0D" w:themeColor="text1" w:themeTint="F2"/>
          <w:u w:val="single"/>
          <w:lang w:val="en-US"/>
        </w:rPr>
        <w:t>0</w:t>
      </w:r>
      <w:r w:rsidR="007A177D">
        <w:rPr>
          <w:i/>
          <w:color w:val="0D0D0D" w:themeColor="text1" w:themeTint="F2"/>
          <w:u w:val="single"/>
          <w:lang w:val="en-US"/>
        </w:rPr>
        <w:t>6</w:t>
      </w:r>
      <w:r w:rsidR="000E7AA0" w:rsidRPr="00EE0EA3">
        <w:rPr>
          <w:i/>
          <w:color w:val="0D0D0D" w:themeColor="text1" w:themeTint="F2"/>
          <w:u w:val="single"/>
          <w:lang w:val="en-US"/>
        </w:rPr>
        <w:t>.202</w:t>
      </w:r>
      <w:r w:rsidR="00646BB3">
        <w:rPr>
          <w:i/>
          <w:color w:val="0D0D0D" w:themeColor="text1" w:themeTint="F2"/>
          <w:u w:val="single"/>
          <w:lang w:val="en-US"/>
        </w:rPr>
        <w:t>6</w:t>
      </w:r>
      <w:r w:rsidR="00CD3560" w:rsidRPr="00444EE9">
        <w:rPr>
          <w:i/>
          <w:u w:val="single"/>
          <w:lang w:val="en-US"/>
        </w:rPr>
        <w:t>.</w:t>
      </w:r>
    </w:p>
    <w:p w14:paraId="5D2B475C" w14:textId="04B6B69B" w:rsidR="00262591" w:rsidRPr="008611A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FF000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51671D" w:rsidRPr="00EE0EA3">
        <w:rPr>
          <w:b/>
          <w:i/>
          <w:iCs/>
          <w:noProof w:val="0"/>
          <w:color w:val="0D0D0D" w:themeColor="text1" w:themeTint="F2"/>
          <w:u w:val="single"/>
          <w:lang w:val="it-IT" w:eastAsia="ru-RU"/>
        </w:rPr>
        <w:t>15</w:t>
      </w:r>
      <w:r w:rsidR="00CD3560" w:rsidRPr="00EE0EA3">
        <w:rPr>
          <w:b/>
          <w:i/>
          <w:iCs/>
          <w:noProof w:val="0"/>
          <w:color w:val="0D0D0D" w:themeColor="text1" w:themeTint="F2"/>
          <w:u w:val="single"/>
          <w:lang w:val="it-IT" w:eastAsia="ru-RU"/>
        </w:rPr>
        <w:t>.</w:t>
      </w:r>
      <w:r w:rsidR="00247DBB">
        <w:rPr>
          <w:b/>
          <w:i/>
          <w:iCs/>
          <w:noProof w:val="0"/>
          <w:color w:val="0D0D0D" w:themeColor="text1" w:themeTint="F2"/>
          <w:u w:val="single"/>
          <w:lang w:val="it-IT" w:eastAsia="ru-RU"/>
        </w:rPr>
        <w:t>0</w:t>
      </w:r>
      <w:r w:rsidR="007A177D">
        <w:rPr>
          <w:b/>
          <w:i/>
          <w:iCs/>
          <w:noProof w:val="0"/>
          <w:color w:val="0D0D0D" w:themeColor="text1" w:themeTint="F2"/>
          <w:u w:val="single"/>
          <w:lang w:val="it-IT" w:eastAsia="ru-RU"/>
        </w:rPr>
        <w:t>7</w:t>
      </w:r>
      <w:r w:rsidR="00CD3560" w:rsidRPr="00EE0EA3">
        <w:rPr>
          <w:b/>
          <w:i/>
          <w:iCs/>
          <w:noProof w:val="0"/>
          <w:color w:val="0D0D0D" w:themeColor="text1" w:themeTint="F2"/>
          <w:u w:val="single"/>
          <w:lang w:val="it-IT" w:eastAsia="ru-RU"/>
        </w:rPr>
        <w:t>.202</w:t>
      </w:r>
      <w:r w:rsidR="00247DBB">
        <w:rPr>
          <w:b/>
          <w:i/>
          <w:iCs/>
          <w:noProof w:val="0"/>
          <w:color w:val="0D0D0D" w:themeColor="text1" w:themeTint="F2"/>
          <w:u w:val="single"/>
          <w:lang w:val="it-IT" w:eastAsia="ru-RU"/>
        </w:rPr>
        <w:t>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8"/>
        <w:gridCol w:w="3461"/>
        <w:gridCol w:w="4176"/>
        <w:gridCol w:w="1750"/>
      </w:tblGrid>
      <w:tr w:rsidR="00FD7F4E" w:rsidRPr="00AA7EC4" w14:paraId="0ED4008F" w14:textId="77777777" w:rsidTr="000E7AA0">
        <w:tc>
          <w:tcPr>
            <w:tcW w:w="568" w:type="dxa"/>
          </w:tcPr>
          <w:p w14:paraId="599C693D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A7EC4">
              <w:rPr>
                <w:b/>
                <w:iCs/>
              </w:rPr>
              <w:t>Nr. d/o</w:t>
            </w:r>
          </w:p>
        </w:tc>
        <w:tc>
          <w:tcPr>
            <w:tcW w:w="3461" w:type="dxa"/>
          </w:tcPr>
          <w:p w14:paraId="607E3CD9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Descrierea criteriului/cerinței</w:t>
            </w:r>
          </w:p>
        </w:tc>
        <w:tc>
          <w:tcPr>
            <w:tcW w:w="4176" w:type="dxa"/>
          </w:tcPr>
          <w:p w14:paraId="65F13C0D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A7EC4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7299BC26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Nivelul minim/</w:t>
            </w:r>
            <w:r w:rsidRPr="00AA7EC4">
              <w:rPr>
                <w:b/>
                <w:iCs/>
              </w:rPr>
              <w:br/>
              <w:t>Obligativitatea</w:t>
            </w:r>
          </w:p>
        </w:tc>
      </w:tr>
      <w:tr w:rsidR="00FD7F4E" w:rsidRPr="00AA7EC4" w14:paraId="11B94F0C" w14:textId="77777777" w:rsidTr="000E7AA0">
        <w:tc>
          <w:tcPr>
            <w:tcW w:w="568" w:type="dxa"/>
          </w:tcPr>
          <w:p w14:paraId="76262013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</w:p>
        </w:tc>
        <w:tc>
          <w:tcPr>
            <w:tcW w:w="3461" w:type="dxa"/>
          </w:tcPr>
          <w:p w14:paraId="2FA96699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0D1D26D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750" w:type="dxa"/>
          </w:tcPr>
          <w:p w14:paraId="5C826714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D7F4E" w:rsidRPr="00AA7EC4" w14:paraId="438FFE57" w14:textId="77777777" w:rsidTr="000E7AA0">
        <w:tc>
          <w:tcPr>
            <w:tcW w:w="568" w:type="dxa"/>
          </w:tcPr>
          <w:p w14:paraId="0D1A3E9A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2</w:t>
            </w:r>
          </w:p>
        </w:tc>
        <w:tc>
          <w:tcPr>
            <w:tcW w:w="3461" w:type="dxa"/>
          </w:tcPr>
          <w:p w14:paraId="42E0591C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33C765BC" w14:textId="77777777" w:rsidR="00FD7F4E" w:rsidRPr="00FD7F4E" w:rsidRDefault="00FD7F4E" w:rsidP="000A463C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0396999E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D7F4E" w:rsidRPr="00AA7EC4" w14:paraId="15969DCF" w14:textId="77777777" w:rsidTr="000E7AA0">
        <w:tc>
          <w:tcPr>
            <w:tcW w:w="568" w:type="dxa"/>
          </w:tcPr>
          <w:p w14:paraId="061D3570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3</w:t>
            </w:r>
          </w:p>
        </w:tc>
        <w:tc>
          <w:tcPr>
            <w:tcW w:w="3461" w:type="dxa"/>
          </w:tcPr>
          <w:p w14:paraId="2997B765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3C636FE3" w14:textId="77777777" w:rsidR="00FD7F4E" w:rsidRPr="00FD7F4E" w:rsidRDefault="00FD7F4E" w:rsidP="000A463C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4DC83B45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D7F4E" w:rsidRPr="00AA7EC4" w14:paraId="23BD0D68" w14:textId="77777777" w:rsidTr="000E7AA0">
        <w:tc>
          <w:tcPr>
            <w:tcW w:w="568" w:type="dxa"/>
          </w:tcPr>
          <w:p w14:paraId="4E30DC93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4</w:t>
            </w:r>
          </w:p>
        </w:tc>
        <w:tc>
          <w:tcPr>
            <w:tcW w:w="3461" w:type="dxa"/>
          </w:tcPr>
          <w:p w14:paraId="438ACD17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</w:pPr>
            <w:r w:rsidRPr="00AA7EC4">
              <w:t>Cerere de participare la procedura de achiziție</w:t>
            </w:r>
          </w:p>
        </w:tc>
        <w:tc>
          <w:tcPr>
            <w:tcW w:w="4176" w:type="dxa"/>
          </w:tcPr>
          <w:p w14:paraId="3EEAD574" w14:textId="77777777" w:rsidR="00FD7F4E" w:rsidRPr="00FD7F4E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Anexa nr.7 din Documentația Standard pentru realizarea achizițiilor publice de bunuri și servicii aprobată prin </w:t>
            </w: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lastRenderedPageBreak/>
              <w:t>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520BA4C5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Obligatoriu*</w:t>
            </w:r>
          </w:p>
        </w:tc>
      </w:tr>
      <w:tr w:rsidR="00FD7F4E" w:rsidRPr="00AA7EC4" w14:paraId="7DDF9248" w14:textId="77777777" w:rsidTr="000E7AA0">
        <w:tc>
          <w:tcPr>
            <w:tcW w:w="568" w:type="dxa"/>
          </w:tcPr>
          <w:p w14:paraId="26B82194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5</w:t>
            </w:r>
          </w:p>
        </w:tc>
        <w:tc>
          <w:tcPr>
            <w:tcW w:w="3461" w:type="dxa"/>
          </w:tcPr>
          <w:p w14:paraId="00ECF998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1E2FF2FE" w14:textId="77777777" w:rsidR="00FD7F4E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7"/>
                <w:lang w:val="en-US" w:eastAsia="zh-CN"/>
              </w:rPr>
              <w:t>IMSP Spitalul Clinic Municipal ”Sf</w:t>
            </w:r>
            <w:r>
              <w:rPr>
                <w:rStyle w:val="a7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7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7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7"/>
                <w:lang w:val="en-US" w:eastAsia="zh-CN"/>
              </w:rPr>
              <w:t>MD22ML000000000225166614</w:t>
            </w:r>
          </w:p>
          <w:p w14:paraId="3089CBA6" w14:textId="77777777" w:rsidR="00FD7F4E" w:rsidRPr="00EB2651" w:rsidRDefault="00FD7F4E" w:rsidP="000A46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31566853" w14:textId="77777777" w:rsidR="00FD7F4E" w:rsidRPr="00EB2651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lang w:val="en-US" w:eastAsia="zh-CN"/>
              </w:rPr>
              <w:t>Dispoziția de plată va fi atașată în modul scanat</w:t>
            </w: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14:paraId="5AECFF25" w14:textId="77777777" w:rsidR="00FD7F4E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eastAsia="zh-CN"/>
              </w:rPr>
              <w:t>s</w:t>
            </w:r>
            <w:r>
              <w:rPr>
                <w:rStyle w:val="a7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14:paraId="51051F78" w14:textId="77777777" w:rsidR="00FD7F4E" w:rsidRPr="00EB2651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 w:eastAsia="zh-CN"/>
              </w:rPr>
              <w:t xml:space="preserve">Oferta va fi însoțită de o Garanție pentru ofertă (emisă de o bancă comercială) conform </w:t>
            </w:r>
            <w:r>
              <w:rPr>
                <w:b/>
                <w:iCs/>
                <w:lang w:val="en-US" w:eastAsia="zh-CN"/>
              </w:rPr>
              <w:t>a</w:t>
            </w:r>
            <w:r>
              <w:rPr>
                <w:b/>
                <w:lang w:val="en-US" w:eastAsia="zh-CN"/>
              </w:rPr>
              <w:t>nexei nr.9</w:t>
            </w:r>
            <w:r>
              <w:rPr>
                <w:lang w:val="en-US" w:eastAsia="zh-CN"/>
              </w:rPr>
              <w:t xml:space="preserve"> </w:t>
            </w:r>
          </w:p>
          <w:p w14:paraId="4C952BD7" w14:textId="77777777" w:rsidR="00FD7F4E" w:rsidRPr="00EB2651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i/>
                <w:color w:val="000000"/>
                <w:shd w:val="clear" w:color="auto" w:fill="FFFFFF"/>
                <w:lang w:val="en-US"/>
              </w:rPr>
            </w:pPr>
            <w:r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11BFAA81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1750" w:type="dxa"/>
          </w:tcPr>
          <w:p w14:paraId="00FCD0B6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D7F4E" w:rsidRPr="00AA7EC4" w14:paraId="749678B3" w14:textId="77777777" w:rsidTr="000E7AA0">
        <w:tc>
          <w:tcPr>
            <w:tcW w:w="568" w:type="dxa"/>
          </w:tcPr>
          <w:p w14:paraId="04FBCEE5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6</w:t>
            </w:r>
          </w:p>
        </w:tc>
        <w:tc>
          <w:tcPr>
            <w:tcW w:w="3461" w:type="dxa"/>
          </w:tcPr>
          <w:p w14:paraId="4B3CD413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76" w:type="dxa"/>
          </w:tcPr>
          <w:p w14:paraId="77A0AF2C" w14:textId="77777777" w:rsidR="00FD7F4E" w:rsidRPr="00AA7EC4" w:rsidRDefault="00FD7F4E" w:rsidP="000A463C">
            <w:pPr>
              <w:rPr>
                <w:lang w:val="ro-MD" w:eastAsia="zh-CN"/>
              </w:rPr>
            </w:pPr>
            <w:r w:rsidRPr="00AA7EC4"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A7EC4">
              <w:rPr>
                <w:lang w:val="en-US" w:eastAsia="zh-CN"/>
              </w:rPr>
              <w:t>(Se va prezenta doar de către ofertantul declarat cîștigător, în termen de max.5zile)</w:t>
            </w:r>
            <w:r w:rsidRPr="00AA7EC4">
              <w:rPr>
                <w:lang w:val="ro-MD" w:eastAsia="zh-CN"/>
              </w:rPr>
              <w:t xml:space="preserve">       </w:t>
            </w:r>
          </w:p>
          <w:p w14:paraId="6A6D15C1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750" w:type="dxa"/>
          </w:tcPr>
          <w:p w14:paraId="75E8872B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la semnarea contractului</w:t>
            </w:r>
          </w:p>
        </w:tc>
      </w:tr>
      <w:tr w:rsidR="00FD7F4E" w:rsidRPr="00AA7EC4" w14:paraId="301668B2" w14:textId="77777777" w:rsidTr="000E7AA0">
        <w:tc>
          <w:tcPr>
            <w:tcW w:w="568" w:type="dxa"/>
          </w:tcPr>
          <w:p w14:paraId="4BA16370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7</w:t>
            </w:r>
          </w:p>
        </w:tc>
        <w:tc>
          <w:tcPr>
            <w:tcW w:w="3461" w:type="dxa"/>
          </w:tcPr>
          <w:p w14:paraId="097095A2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3F292871" w14:textId="6B90B1E1" w:rsidR="00FD7F4E" w:rsidRPr="00AA7EC4" w:rsidRDefault="007A177D" w:rsidP="000A46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Extras din cabinetul contribuabilului SFS, </w:t>
            </w:r>
            <w:r w:rsidR="00FD7F4E" w:rsidRPr="00AA7EC4">
              <w:rPr>
                <w:lang w:val="en-US" w:eastAsia="zh-CN"/>
              </w:rPr>
              <w:t xml:space="preserve">confirmat prin semnatura electronică a participantului * </w:t>
            </w:r>
          </w:p>
        </w:tc>
        <w:tc>
          <w:tcPr>
            <w:tcW w:w="1750" w:type="dxa"/>
          </w:tcPr>
          <w:p w14:paraId="2901408F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D7F4E" w:rsidRPr="00AA7EC4" w14:paraId="50476AE4" w14:textId="77777777" w:rsidTr="000E7AA0">
        <w:tc>
          <w:tcPr>
            <w:tcW w:w="568" w:type="dxa"/>
          </w:tcPr>
          <w:p w14:paraId="66BB37B9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8</w:t>
            </w:r>
          </w:p>
        </w:tc>
        <w:tc>
          <w:tcPr>
            <w:tcW w:w="3461" w:type="dxa"/>
          </w:tcPr>
          <w:p w14:paraId="3755A3DA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6B7BAE65" w14:textId="77777777" w:rsidR="00FD7F4E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 xml:space="preserve">Contractul va fi însoţit de o Garanţie de bună execuţie (emisă de o bancă comercială) conform anexei nr.10 din Documentația Standard pentru realizarea achizițiilor publice de bunuri și servicii aprobată prin </w:t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lastRenderedPageBreak/>
              <w:t>ord.Ministerului Finanțelor nr.115 din 15.09.2021</w:t>
            </w:r>
            <w:r>
              <w:rPr>
                <w:color w:val="000000"/>
                <w:shd w:val="clear" w:color="auto" w:fill="FFFFFF"/>
                <w:lang w:val="en-US" w:eastAsia="zh-CN"/>
              </w:rPr>
              <w:br/>
              <w:t>sau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7"/>
                <w:lang w:val="en-US" w:eastAsia="zh-CN"/>
              </w:rPr>
              <w:t>IMSP Spitalul Clinic Municipal ”Sf</w:t>
            </w:r>
            <w:r>
              <w:rPr>
                <w:rStyle w:val="a7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7"/>
                <w:lang w:val="en-US" w:eastAsia="zh-CN"/>
              </w:rPr>
              <w:t>BC MOLDINCOMBANK SA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7"/>
                <w:lang w:val="en-US" w:eastAsia="zh-CN"/>
              </w:rPr>
              <w:t>1003600152592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7"/>
                <w:lang w:val="en-US" w:eastAsia="zh-CN"/>
              </w:rPr>
              <w:t>MD22ML000000000225166614</w:t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7"/>
                <w:color w:val="00000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2DE4E7C" w14:textId="77777777" w:rsidR="00FD7F4E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7"/>
                <w:i/>
                <w:color w:val="00000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25758CD7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1750" w:type="dxa"/>
          </w:tcPr>
          <w:p w14:paraId="29A8EAE0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Obligatoriu la semnarea contractului</w:t>
            </w:r>
          </w:p>
        </w:tc>
      </w:tr>
      <w:tr w:rsidR="00FD7F4E" w:rsidRPr="00AA7EC4" w14:paraId="11B05AD3" w14:textId="77777777" w:rsidTr="000E7AA0">
        <w:tc>
          <w:tcPr>
            <w:tcW w:w="568" w:type="dxa"/>
          </w:tcPr>
          <w:p w14:paraId="5EDC8CA9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10</w:t>
            </w:r>
          </w:p>
        </w:tc>
        <w:tc>
          <w:tcPr>
            <w:tcW w:w="3461" w:type="dxa"/>
          </w:tcPr>
          <w:p w14:paraId="4E0D1572" w14:textId="77777777" w:rsidR="00FD7F4E" w:rsidRPr="00444EE9" w:rsidRDefault="00FD7F4E" w:rsidP="000A46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44EE9">
              <w:rPr>
                <w:lang w:val="en-US"/>
              </w:rPr>
              <w:t>Certificat de conformitate</w:t>
            </w:r>
            <w:r>
              <w:rPr>
                <w:lang w:val="en-US"/>
              </w:rPr>
              <w:t>/inofensivitate</w:t>
            </w:r>
            <w:r w:rsidRPr="00444EE9">
              <w:rPr>
                <w:lang w:val="en-US"/>
              </w:rPr>
              <w:t xml:space="preserve"> sau alt certificat ce confirmă calitatea </w:t>
            </w:r>
            <w:r>
              <w:rPr>
                <w:lang w:val="en-US"/>
              </w:rPr>
              <w:t>bunurilor</w:t>
            </w:r>
            <w:r w:rsidRPr="00444EE9">
              <w:rPr>
                <w:lang w:val="en-US"/>
              </w:rPr>
              <w:t xml:space="preserve"> oferite </w:t>
            </w:r>
          </w:p>
        </w:tc>
        <w:tc>
          <w:tcPr>
            <w:tcW w:w="4176" w:type="dxa"/>
          </w:tcPr>
          <w:p w14:paraId="66FC9F63" w14:textId="175C30BB" w:rsidR="00FD7F4E" w:rsidRPr="00FD7F4E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Copie-eliberat de Organismul abilitat-semnat </w:t>
            </w:r>
            <w:r w:rsidRPr="001B48A4">
              <w:rPr>
                <w:lang w:val="en-US"/>
              </w:rPr>
              <w:t>electronic</w:t>
            </w: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1750" w:type="dxa"/>
          </w:tcPr>
          <w:p w14:paraId="047B852A" w14:textId="089FCE1A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 se va prezenta la livrare</w:t>
            </w:r>
          </w:p>
        </w:tc>
      </w:tr>
      <w:tr w:rsidR="00FD7F4E" w:rsidRPr="00AA7EC4" w14:paraId="010A8435" w14:textId="77777777" w:rsidTr="000E7AA0">
        <w:tc>
          <w:tcPr>
            <w:tcW w:w="568" w:type="dxa"/>
          </w:tcPr>
          <w:p w14:paraId="35991DD4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11</w:t>
            </w:r>
          </w:p>
        </w:tc>
        <w:tc>
          <w:tcPr>
            <w:tcW w:w="3461" w:type="dxa"/>
          </w:tcPr>
          <w:p w14:paraId="4E1A2B4D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5CFC0848" w14:textId="77777777" w:rsidR="00FD7F4E" w:rsidRPr="00FD7F4E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4BD68DCB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D7F4E" w:rsidRPr="00AA7EC4" w14:paraId="7E2B6608" w14:textId="77777777" w:rsidTr="000E7AA0">
        <w:tc>
          <w:tcPr>
            <w:tcW w:w="568" w:type="dxa"/>
          </w:tcPr>
          <w:p w14:paraId="0B7EA878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12</w:t>
            </w:r>
          </w:p>
        </w:tc>
        <w:tc>
          <w:tcPr>
            <w:tcW w:w="3461" w:type="dxa"/>
          </w:tcPr>
          <w:p w14:paraId="1511B473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r w:rsidRPr="00AA7EC4">
              <w:rPr>
                <w:bCs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63446F3D" w14:textId="77777777" w:rsidR="00FD7F4E" w:rsidRPr="00FD7F4E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536C55FB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</w:pPr>
            <w:r>
              <w:rPr>
                <w:iCs/>
                <w:lang w:val="en-US"/>
              </w:rPr>
              <w:t>Obligatoriu*</w:t>
            </w:r>
          </w:p>
        </w:tc>
      </w:tr>
      <w:tr w:rsidR="00FD7F4E" w:rsidRPr="00DA0091" w14:paraId="40340A44" w14:textId="77777777" w:rsidTr="000E7AA0">
        <w:tc>
          <w:tcPr>
            <w:tcW w:w="568" w:type="dxa"/>
          </w:tcPr>
          <w:p w14:paraId="61F637AA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13</w:t>
            </w:r>
          </w:p>
        </w:tc>
        <w:tc>
          <w:tcPr>
            <w:tcW w:w="3461" w:type="dxa"/>
          </w:tcPr>
          <w:p w14:paraId="3DC27137" w14:textId="77777777" w:rsidR="00FD7F4E" w:rsidRPr="00D94586" w:rsidRDefault="00FD7F4E" w:rsidP="000A46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Aviz</w:t>
            </w:r>
            <w:r w:rsidRPr="00D94586">
              <w:rPr>
                <w:lang w:val="en-US"/>
              </w:rPr>
              <w:t xml:space="preserve"> sanitar al transportului </w:t>
            </w:r>
          </w:p>
        </w:tc>
        <w:tc>
          <w:tcPr>
            <w:tcW w:w="4176" w:type="dxa"/>
          </w:tcPr>
          <w:p w14:paraId="677E1981" w14:textId="77777777" w:rsidR="00FD7F4E" w:rsidRPr="00FD7F4E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Copia originalului eliberat de Centrul de Sănătate Publică, confirmată prin semnătura electronică a participantului</w:t>
            </w:r>
          </w:p>
        </w:tc>
        <w:tc>
          <w:tcPr>
            <w:tcW w:w="1750" w:type="dxa"/>
          </w:tcPr>
          <w:p w14:paraId="6BA5517D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</w:pPr>
            <w:r>
              <w:rPr>
                <w:iCs/>
                <w:lang w:val="en-US"/>
              </w:rPr>
              <w:t>Obligatoriu*</w:t>
            </w:r>
          </w:p>
        </w:tc>
      </w:tr>
      <w:tr w:rsidR="00FD7F4E" w:rsidRPr="00926D7F" w14:paraId="31B4AD4F" w14:textId="77777777" w:rsidTr="000E7AA0">
        <w:tc>
          <w:tcPr>
            <w:tcW w:w="568" w:type="dxa"/>
          </w:tcPr>
          <w:p w14:paraId="128B356F" w14:textId="37A09DF6" w:rsidR="00FD7F4E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</w:t>
            </w:r>
            <w:r w:rsidR="000E7AA0">
              <w:rPr>
                <w:iCs/>
                <w:lang w:val="en-US"/>
              </w:rPr>
              <w:t>4</w:t>
            </w:r>
          </w:p>
        </w:tc>
        <w:tc>
          <w:tcPr>
            <w:tcW w:w="3461" w:type="dxa"/>
          </w:tcPr>
          <w:p w14:paraId="018DA723" w14:textId="77777777" w:rsidR="00FD7F4E" w:rsidRDefault="00FD7F4E" w:rsidP="000A463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Certificat pentru confirmarea capacității executarii calitative a contractului de achiziție.</w:t>
            </w:r>
          </w:p>
        </w:tc>
        <w:tc>
          <w:tcPr>
            <w:tcW w:w="4176" w:type="dxa"/>
          </w:tcPr>
          <w:p w14:paraId="3251ABF4" w14:textId="77777777" w:rsidR="00FD7F4E" w:rsidRPr="00FD7F4E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Original, confirmată prin semnătura electronica a participantului</w:t>
            </w:r>
          </w:p>
        </w:tc>
        <w:tc>
          <w:tcPr>
            <w:tcW w:w="1750" w:type="dxa"/>
          </w:tcPr>
          <w:p w14:paraId="023E7900" w14:textId="77777777" w:rsidR="00FD7F4E" w:rsidRDefault="00FD7F4E" w:rsidP="000A463C">
            <w:r w:rsidRPr="00C71C94">
              <w:rPr>
                <w:iCs/>
                <w:lang w:val="en-US"/>
              </w:rPr>
              <w:t>Obligatoriu*</w:t>
            </w:r>
          </w:p>
        </w:tc>
      </w:tr>
      <w:tr w:rsidR="00FD7F4E" w:rsidRPr="00C71379" w14:paraId="61F32E80" w14:textId="77777777" w:rsidTr="000E7AA0">
        <w:tc>
          <w:tcPr>
            <w:tcW w:w="568" w:type="dxa"/>
          </w:tcPr>
          <w:p w14:paraId="7B6989A6" w14:textId="3F3EBADA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1</w:t>
            </w:r>
            <w:r w:rsidR="000E7AA0">
              <w:rPr>
                <w:iCs/>
                <w:lang w:val="en-US"/>
              </w:rPr>
              <w:t>5</w:t>
            </w:r>
          </w:p>
        </w:tc>
        <w:tc>
          <w:tcPr>
            <w:tcW w:w="3461" w:type="dxa"/>
          </w:tcPr>
          <w:p w14:paraId="1AD2AB9E" w14:textId="77777777" w:rsidR="00FD7F4E" w:rsidRDefault="00FD7F4E" w:rsidP="000A463C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Mostre</w:t>
            </w:r>
          </w:p>
        </w:tc>
        <w:tc>
          <w:tcPr>
            <w:tcW w:w="4176" w:type="dxa"/>
          </w:tcPr>
          <w:p w14:paraId="1F0E8379" w14:textId="77777777" w:rsidR="00FD7F4E" w:rsidRPr="00FD7F4E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FD7F4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Obligatoriu la solicitare se vor prezenta mostre</w:t>
            </w:r>
          </w:p>
        </w:tc>
        <w:tc>
          <w:tcPr>
            <w:tcW w:w="1750" w:type="dxa"/>
          </w:tcPr>
          <w:p w14:paraId="0AD67FD8" w14:textId="77777777" w:rsidR="00FD7F4E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D7F4E" w:rsidRPr="00C71379" w14:paraId="2D669087" w14:textId="77777777" w:rsidTr="000E7AA0">
        <w:tc>
          <w:tcPr>
            <w:tcW w:w="568" w:type="dxa"/>
          </w:tcPr>
          <w:p w14:paraId="494BC4B5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461" w:type="dxa"/>
          </w:tcPr>
          <w:p w14:paraId="7AC63648" w14:textId="77777777" w:rsidR="00FD7F4E" w:rsidRDefault="00FD7F4E" w:rsidP="000A463C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3244C1">
              <w:rPr>
                <w:b/>
                <w:lang w:val="en-US"/>
              </w:rPr>
              <w:t>NOTĂ</w:t>
            </w:r>
            <w:r>
              <w:rPr>
                <w:b/>
                <w:lang w:val="en-US"/>
              </w:rPr>
              <w:t>:</w:t>
            </w:r>
          </w:p>
          <w:p w14:paraId="211D62E4" w14:textId="77777777" w:rsidR="00FD7F4E" w:rsidRDefault="00FD7F4E" w:rsidP="00FD7F4E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t>Contractele</w:t>
            </w:r>
            <w:proofErr w:type="spellEnd"/>
            <w:r>
              <w:t xml:space="preserve"> </w:t>
            </w:r>
            <w:proofErr w:type="spellStart"/>
            <w:r>
              <w:t>vor</w:t>
            </w:r>
            <w:proofErr w:type="spellEnd"/>
            <w:r>
              <w:t xml:space="preserve"> fi </w:t>
            </w:r>
            <w:proofErr w:type="spellStart"/>
            <w:r>
              <w:t>perfectate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operatorii</w:t>
            </w:r>
            <w:proofErr w:type="spellEnd"/>
            <w:r>
              <w:t xml:space="preserve"> economici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parte</w:t>
            </w:r>
            <w:proofErr w:type="spellEnd"/>
            <w:r>
              <w:t xml:space="preserve">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ține</w:t>
            </w:r>
            <w:proofErr w:type="spellEnd"/>
            <w:r>
              <w:t xml:space="preserve"> de </w:t>
            </w:r>
            <w:proofErr w:type="spellStart"/>
            <w:r>
              <w:t>datele</w:t>
            </w:r>
            <w:proofErr w:type="spellEnd"/>
            <w:r>
              <w:t xml:space="preserve"> de </w:t>
            </w:r>
            <w:proofErr w:type="spellStart"/>
            <w:r>
              <w:t>identitate</w:t>
            </w:r>
            <w:proofErr w:type="spellEnd"/>
            <w:r>
              <w:t xml:space="preserve"> ale </w:t>
            </w:r>
            <w:proofErr w:type="spellStart"/>
            <w:r>
              <w:t>operatorului</w:t>
            </w:r>
            <w:proofErr w:type="spellEnd"/>
            <w:r>
              <w:t xml:space="preserve"> economic, </w:t>
            </w:r>
            <w:proofErr w:type="spellStart"/>
            <w:r>
              <w:t>rechizitele</w:t>
            </w:r>
            <w:proofErr w:type="spellEnd"/>
            <w:r>
              <w:t xml:space="preserve"> </w:t>
            </w:r>
            <w:proofErr w:type="spellStart"/>
            <w:r>
              <w:t>bancare</w:t>
            </w:r>
            <w:proofErr w:type="spellEnd"/>
            <w:r>
              <w:t xml:space="preserve">, </w:t>
            </w:r>
            <w:proofErr w:type="spellStart"/>
            <w:r>
              <w:t>suma</w:t>
            </w:r>
            <w:proofErr w:type="spellEnd"/>
            <w:r>
              <w:t xml:space="preserve"> </w:t>
            </w:r>
            <w:proofErr w:type="spellStart"/>
            <w:r>
              <w:t>totală</w:t>
            </w:r>
            <w:proofErr w:type="spellEnd"/>
            <w:r>
              <w:t xml:space="preserve"> a </w:t>
            </w:r>
            <w:proofErr w:type="spellStart"/>
            <w:r>
              <w:t>contractului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specificațiile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de </w:t>
            </w:r>
            <w:proofErr w:type="spellStart"/>
            <w:r>
              <w:t>preț</w:t>
            </w:r>
            <w:proofErr w:type="spellEnd"/>
            <w:r>
              <w:t xml:space="preserve">. </w:t>
            </w:r>
            <w:proofErr w:type="spellStart"/>
            <w:r>
              <w:t>Va</w:t>
            </w:r>
            <w:proofErr w:type="spellEnd"/>
            <w:r>
              <w:t xml:space="preserve"> fi </w:t>
            </w:r>
            <w:proofErr w:type="spellStart"/>
            <w:r>
              <w:t>completat</w:t>
            </w:r>
            <w:proofErr w:type="spellEnd"/>
            <w:r>
              <w:t xml:space="preserve"> </w:t>
            </w:r>
            <w:proofErr w:type="spellStart"/>
            <w:r>
              <w:t>modelul</w:t>
            </w:r>
            <w:proofErr w:type="spellEnd"/>
            <w:r>
              <w:t xml:space="preserve"> de contract remis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autoritatea</w:t>
            </w:r>
            <w:proofErr w:type="spellEnd"/>
            <w:r>
              <w:t xml:space="preserve"> </w:t>
            </w:r>
            <w:proofErr w:type="spellStart"/>
            <w:r>
              <w:t>contractantă</w:t>
            </w:r>
            <w:proofErr w:type="spellEnd"/>
            <w:r>
              <w:t xml:space="preserve"> la </w:t>
            </w:r>
            <w:proofErr w:type="spellStart"/>
            <w:r>
              <w:t>expirarea</w:t>
            </w:r>
            <w:proofErr w:type="spellEnd"/>
            <w:r>
              <w:t xml:space="preserve"> </w:t>
            </w:r>
            <w:proofErr w:type="spellStart"/>
            <w:r>
              <w:t>termenului</w:t>
            </w:r>
            <w:proofErr w:type="spellEnd"/>
            <w:r>
              <w:t xml:space="preserve"> de </w:t>
            </w:r>
            <w:proofErr w:type="spellStart"/>
            <w:r>
              <w:t>așteptare</w:t>
            </w:r>
            <w:proofErr w:type="spellEnd"/>
            <w:r>
              <w:t>.</w:t>
            </w:r>
          </w:p>
          <w:p w14:paraId="7F678CAE" w14:textId="77777777" w:rsidR="00FD7F4E" w:rsidRDefault="00FD7F4E" w:rsidP="000A463C">
            <w:pPr>
              <w:pStyle w:val="a"/>
              <w:tabs>
                <w:tab w:val="left" w:pos="164"/>
              </w:tabs>
              <w:spacing w:before="120" w:after="120"/>
              <w:ind w:left="22"/>
            </w:pPr>
          </w:p>
          <w:p w14:paraId="428CF6D5" w14:textId="77777777" w:rsidR="00FD7F4E" w:rsidRPr="003244C1" w:rsidRDefault="00FD7F4E" w:rsidP="00FD7F4E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t>Semnătura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aplica</w:t>
            </w:r>
            <w:proofErr w:type="spellEnd"/>
            <w:r>
              <w:t xml:space="preserve"> pe </w:t>
            </w:r>
            <w:proofErr w:type="spellStart"/>
            <w:r>
              <w:t>spațiu</w:t>
            </w:r>
            <w:proofErr w:type="spellEnd"/>
            <w:r>
              <w:t xml:space="preserve"> </w:t>
            </w:r>
            <w:proofErr w:type="spellStart"/>
            <w:r>
              <w:t>curat</w:t>
            </w:r>
            <w:proofErr w:type="spellEnd"/>
            <w:r>
              <w:t xml:space="preserve"> (</w:t>
            </w:r>
            <w:proofErr w:type="spellStart"/>
            <w:r>
              <w:t>alb</w:t>
            </w:r>
            <w:proofErr w:type="spellEnd"/>
            <w:r>
              <w:t xml:space="preserve">) al </w:t>
            </w:r>
            <w:proofErr w:type="spellStart"/>
            <w:r>
              <w:t>documentului</w:t>
            </w:r>
            <w:proofErr w:type="spellEnd"/>
            <w:r>
              <w:t xml:space="preserve">, </w:t>
            </w:r>
            <w:proofErr w:type="spellStart"/>
            <w:r>
              <w:t>astfel</w:t>
            </w:r>
            <w:proofErr w:type="spellEnd"/>
            <w:r>
              <w:t xml:space="preserve"> </w:t>
            </w:r>
            <w:proofErr w:type="spellStart"/>
            <w:r>
              <w:t>încât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de pe </w:t>
            </w:r>
            <w:proofErr w:type="spellStart"/>
            <w:r>
              <w:t>semnătură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din document </w:t>
            </w:r>
            <w:proofErr w:type="spellStart"/>
            <w:r>
              <w:t>să</w:t>
            </w:r>
            <w:proofErr w:type="spellEnd"/>
            <w:r>
              <w:t xml:space="preserve"> fie </w:t>
            </w:r>
            <w:proofErr w:type="spellStart"/>
            <w:r>
              <w:t>vizibile</w:t>
            </w:r>
            <w:proofErr w:type="spellEnd"/>
            <w:r>
              <w:t xml:space="preserve">. Categoric nu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accepta</w:t>
            </w:r>
            <w:proofErr w:type="spellEnd"/>
            <w:r>
              <w:t xml:space="preserve"> </w:t>
            </w:r>
            <w:proofErr w:type="spellStart"/>
            <w:r>
              <w:t>semnătura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</w:t>
            </w:r>
            <w:proofErr w:type="spellStart"/>
            <w:r>
              <w:t>aplicată</w:t>
            </w:r>
            <w:proofErr w:type="spellEnd"/>
            <w:r>
              <w:t xml:space="preserve"> pe </w:t>
            </w:r>
            <w:proofErr w:type="spellStart"/>
            <w:r>
              <w:t>înscris</w:t>
            </w:r>
            <w:proofErr w:type="spellEnd"/>
            <w:r>
              <w:t>.</w:t>
            </w:r>
          </w:p>
        </w:tc>
        <w:tc>
          <w:tcPr>
            <w:tcW w:w="4176" w:type="dxa"/>
          </w:tcPr>
          <w:p w14:paraId="34E61A87" w14:textId="77777777" w:rsidR="00FD7F4E" w:rsidRPr="00AA7EC4" w:rsidRDefault="00FD7F4E" w:rsidP="000A463C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</w:tcPr>
          <w:p w14:paraId="7A947C04" w14:textId="77777777" w:rsidR="00FD7F4E" w:rsidRDefault="00FD7F4E" w:rsidP="000A463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4BEF9B" w14:textId="77777777" w:rsidTr="00A6730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6730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lastRenderedPageBreak/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39DC6E86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890F48">
        <w:rPr>
          <w:b/>
          <w:noProof w:val="0"/>
          <w:lang w:val="it-IT" w:eastAsia="ru-RU"/>
        </w:rPr>
        <w:t>Anatolie</w:t>
      </w:r>
      <w:r w:rsidR="00F341E8">
        <w:rPr>
          <w:b/>
          <w:noProof w:val="0"/>
          <w:lang w:val="it-IT" w:eastAsia="ru-RU"/>
        </w:rPr>
        <w:t xml:space="preserve"> </w:t>
      </w:r>
      <w:r w:rsidR="00890F48">
        <w:rPr>
          <w:b/>
          <w:noProof w:val="0"/>
          <w:lang w:val="it-IT" w:eastAsia="ru-RU"/>
        </w:rPr>
        <w:t>FORTUNA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46C6413D" w:rsidR="001B48A4" w:rsidRDefault="001B48A4">
      <w:pPr>
        <w:spacing w:after="160" w:line="259" w:lineRule="auto"/>
      </w:pPr>
      <w:r>
        <w:br w:type="page"/>
      </w:r>
    </w:p>
    <w:p w14:paraId="05A2ACEF" w14:textId="77777777" w:rsidR="001B48A4" w:rsidRPr="004B16DD" w:rsidRDefault="001B48A4" w:rsidP="001B48A4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21</w:t>
      </w:r>
    </w:p>
    <w:p w14:paraId="4CD0F0CA" w14:textId="77777777" w:rsidR="001B48A4" w:rsidRPr="00D22624" w:rsidRDefault="001B48A4" w:rsidP="001B48A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OMF nr.115</w:t>
      </w:r>
    </w:p>
    <w:p w14:paraId="06B2566B" w14:textId="77777777" w:rsidR="001B48A4" w:rsidRPr="00D22624" w:rsidRDefault="001B48A4" w:rsidP="001B48A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20</w:t>
      </w:r>
      <w:r>
        <w:rPr>
          <w:noProof w:val="0"/>
          <w:lang w:val="it-IT"/>
        </w:rPr>
        <w:t>21</w:t>
      </w:r>
    </w:p>
    <w:p w14:paraId="02AA02F8" w14:textId="77777777" w:rsidR="001B48A4" w:rsidRDefault="001B48A4" w:rsidP="001B48A4">
      <w:pPr>
        <w:keepNext/>
        <w:keepLines/>
        <w:outlineLvl w:val="1"/>
        <w:rPr>
          <w:rFonts w:eastAsiaTheme="majorEastAsia"/>
          <w:b/>
          <w:bCs/>
        </w:rPr>
      </w:pPr>
    </w:p>
    <w:p w14:paraId="4F408B21" w14:textId="77777777" w:rsidR="001B48A4" w:rsidRDefault="001B48A4" w:rsidP="001B48A4">
      <w:pPr>
        <w:keepNext/>
        <w:keepLines/>
        <w:jc w:val="center"/>
        <w:outlineLvl w:val="1"/>
        <w:rPr>
          <w:rFonts w:eastAsiaTheme="majorEastAsia"/>
          <w:b/>
        </w:rPr>
      </w:pPr>
      <w:bookmarkStart w:id="3" w:name="_Toc449692118"/>
    </w:p>
    <w:p w14:paraId="7A26632E" w14:textId="77777777" w:rsidR="001B48A4" w:rsidRDefault="001B48A4" w:rsidP="001B48A4">
      <w:pPr>
        <w:keepNext/>
        <w:keepLines/>
        <w:jc w:val="center"/>
        <w:outlineLvl w:val="1"/>
        <w:rPr>
          <w:rFonts w:eastAsiaTheme="majorEastAsia"/>
          <w:b/>
        </w:rPr>
      </w:pPr>
      <w:bookmarkStart w:id="4" w:name="_Hlk77771358"/>
      <w:r w:rsidRPr="008D4238">
        <w:rPr>
          <w:rFonts w:eastAsiaTheme="majorEastAsia"/>
          <w:b/>
        </w:rPr>
        <w:t>CAIET DE SARCINI</w:t>
      </w:r>
      <w:bookmarkEnd w:id="3"/>
    </w:p>
    <w:bookmarkEnd w:id="4"/>
    <w:p w14:paraId="2DB7C5A9" w14:textId="77777777" w:rsidR="001B48A4" w:rsidRDefault="001B48A4" w:rsidP="001B48A4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7E26B83C" w14:textId="77777777" w:rsidR="001B48A4" w:rsidRDefault="001B48A4" w:rsidP="001B48A4">
      <w:pPr>
        <w:keepNext/>
        <w:keepLines/>
        <w:jc w:val="center"/>
        <w:outlineLvl w:val="1"/>
        <w:rPr>
          <w:rFonts w:eastAsiaTheme="majorEastAsia"/>
          <w:b/>
        </w:rPr>
      </w:pPr>
    </w:p>
    <w:p w14:paraId="2E76DFD1" w14:textId="6BB029A9" w:rsidR="001B48A4" w:rsidRDefault="001B48A4" w:rsidP="001B48A4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</w:t>
      </w:r>
      <w:r w:rsidR="00D80BAA">
        <w:rPr>
          <w:b/>
          <w:bCs/>
          <w:i/>
          <w:iCs/>
          <w:color w:val="4472C4" w:themeColor="accent1"/>
          <w:u w:val="single"/>
          <w:lang w:val="en-US"/>
        </w:rPr>
        <w:t xml:space="preserve">Fructe și legume pentru </w:t>
      </w:r>
      <w:r w:rsidR="00646BB3">
        <w:rPr>
          <w:b/>
          <w:bCs/>
          <w:i/>
          <w:iCs/>
          <w:color w:val="4472C4" w:themeColor="accent1"/>
          <w:u w:val="single"/>
          <w:lang w:val="en-US"/>
        </w:rPr>
        <w:t xml:space="preserve">trimestrul </w:t>
      </w:r>
      <w:r w:rsidR="007A177D">
        <w:rPr>
          <w:b/>
          <w:bCs/>
          <w:i/>
          <w:iCs/>
          <w:color w:val="4472C4" w:themeColor="accent1"/>
          <w:u w:val="single"/>
          <w:lang w:val="en-US"/>
        </w:rPr>
        <w:t>I</w:t>
      </w:r>
      <w:r w:rsidR="00646BB3">
        <w:rPr>
          <w:b/>
          <w:bCs/>
          <w:i/>
          <w:iCs/>
          <w:color w:val="4472C4" w:themeColor="accent1"/>
          <w:u w:val="single"/>
          <w:lang w:val="en-US"/>
        </w:rPr>
        <w:t>I</w:t>
      </w:r>
      <w:r w:rsidR="002D7B3F">
        <w:rPr>
          <w:b/>
          <w:bCs/>
          <w:i/>
          <w:iCs/>
          <w:color w:val="4472C4" w:themeColor="accent1"/>
          <w:u w:val="single"/>
          <w:lang w:val="en-US"/>
        </w:rPr>
        <w:t xml:space="preserve"> 202</w:t>
      </w:r>
      <w:r w:rsidR="00646BB3">
        <w:rPr>
          <w:b/>
          <w:bCs/>
          <w:i/>
          <w:iCs/>
          <w:color w:val="4472C4" w:themeColor="accent1"/>
          <w:u w:val="single"/>
          <w:lang w:val="en-US"/>
        </w:rPr>
        <w:t>6</w:t>
      </w:r>
      <w:r w:rsidR="006F4A55">
        <w:rPr>
          <w:b/>
          <w:bCs/>
          <w:i/>
          <w:iCs/>
          <w:color w:val="4472C4" w:themeColor="accent1"/>
          <w:u w:val="single"/>
          <w:lang w:val="en-US"/>
        </w:rPr>
        <w:t>, REPETAT</w:t>
      </w:r>
    </w:p>
    <w:p w14:paraId="21751EE2" w14:textId="77777777" w:rsidR="001B48A4" w:rsidRDefault="001B48A4" w:rsidP="001B48A4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252E824B" w14:textId="77777777" w:rsidR="001B48A4" w:rsidRDefault="001B48A4" w:rsidP="001B48A4">
      <w:pPr>
        <w:jc w:val="both"/>
        <w:rPr>
          <w:rFonts w:eastAsiaTheme="majorEastAsia"/>
          <w:b/>
        </w:rPr>
      </w:pPr>
    </w:p>
    <w:p w14:paraId="044947F3" w14:textId="77777777" w:rsidR="001B48A4" w:rsidRPr="00E36039" w:rsidRDefault="001B48A4" w:rsidP="001B48A4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0A59DA72" w14:textId="77777777" w:rsidR="001B48A4" w:rsidRPr="00A72333" w:rsidRDefault="001B48A4" w:rsidP="001B48A4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341DFE7D" w14:textId="77777777" w:rsidR="001B48A4" w:rsidRPr="00A72333" w:rsidRDefault="001B48A4" w:rsidP="001B48A4">
      <w:pPr>
        <w:ind w:firstLine="709"/>
        <w:jc w:val="both"/>
        <w:rPr>
          <w:b/>
        </w:rPr>
      </w:pPr>
      <w:bookmarkStart w:id="5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6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6"/>
    </w:p>
    <w:p w14:paraId="7DB8C84A" w14:textId="77777777" w:rsidR="001B48A4" w:rsidRDefault="001B48A4" w:rsidP="001B48A4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34E8B8A4" w14:textId="77777777" w:rsidR="001B48A4" w:rsidRPr="00BE0197" w:rsidRDefault="001B48A4" w:rsidP="001B48A4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5F004BDC" w14:textId="77777777" w:rsidR="001B48A4" w:rsidRPr="00E60630" w:rsidRDefault="001B48A4" w:rsidP="001B48A4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296B206C" w14:textId="77777777" w:rsidR="001B48A4" w:rsidRPr="00BE0197" w:rsidRDefault="001B48A4" w:rsidP="001B48A4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0DC79F7C" w14:textId="77777777" w:rsidR="001B48A4" w:rsidRPr="00E60630" w:rsidRDefault="001B48A4" w:rsidP="001B48A4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3E3E2021" w14:textId="77777777" w:rsidR="001B48A4" w:rsidRPr="00BE0197" w:rsidRDefault="001B48A4" w:rsidP="001B48A4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706361C9" w14:textId="77777777" w:rsidR="001B48A4" w:rsidRPr="00E60630" w:rsidRDefault="001B48A4" w:rsidP="001B48A4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2FAB4705" w14:textId="77777777" w:rsidR="001B48A4" w:rsidRPr="00BE0197" w:rsidRDefault="001B48A4" w:rsidP="001B48A4">
      <w:pPr>
        <w:pStyle w:val="a"/>
        <w:numPr>
          <w:ilvl w:val="0"/>
          <w:numId w:val="7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58D04CFA" w14:textId="77777777" w:rsidR="001B48A4" w:rsidRPr="00E60630" w:rsidRDefault="001B48A4" w:rsidP="001B48A4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4A25FB92" w14:textId="77777777" w:rsidR="001B48A4" w:rsidRPr="00B927F6" w:rsidRDefault="001B48A4" w:rsidP="001B48A4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2E30E755" w14:textId="77777777" w:rsidR="001B48A4" w:rsidRPr="00A72333" w:rsidRDefault="001B48A4" w:rsidP="001B48A4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52772CF" w14:textId="77777777" w:rsidR="001B48A4" w:rsidRPr="00B927F6" w:rsidRDefault="001B48A4" w:rsidP="001B48A4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756C3B40" w14:textId="77777777" w:rsidR="001B48A4" w:rsidRPr="00A72333" w:rsidRDefault="001B48A4" w:rsidP="001B48A4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5429EE1A" w14:textId="77777777" w:rsidR="001B48A4" w:rsidRPr="008D067E" w:rsidRDefault="001B48A4" w:rsidP="001B48A4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67A02BFE" w14:textId="77777777" w:rsidR="001B48A4" w:rsidRPr="00A72333" w:rsidRDefault="001B48A4" w:rsidP="001B48A4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6C4933B" w14:textId="77777777" w:rsidR="001B48A4" w:rsidRPr="008D067E" w:rsidRDefault="001B48A4" w:rsidP="001B48A4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3E50FDC0" w14:textId="77777777" w:rsidR="001B48A4" w:rsidRDefault="001B48A4" w:rsidP="001B48A4">
      <w:pPr>
        <w:ind w:firstLine="709"/>
        <w:jc w:val="both"/>
      </w:pPr>
      <w:r>
        <w:rPr>
          <w:bCs/>
        </w:rPr>
        <w:t>Conform Anunțului de participare</w:t>
      </w:r>
      <w:r w:rsidRPr="008D067E">
        <w:t>.</w:t>
      </w:r>
    </w:p>
    <w:p w14:paraId="442374E2" w14:textId="77777777" w:rsidR="001B48A4" w:rsidRPr="00E60630" w:rsidRDefault="001B48A4" w:rsidP="001B48A4">
      <w:pPr>
        <w:ind w:firstLine="709"/>
        <w:jc w:val="both"/>
        <w:rPr>
          <w:bCs/>
        </w:rPr>
      </w:pPr>
    </w:p>
    <w:p w14:paraId="1F47DC8B" w14:textId="77777777" w:rsidR="001B48A4" w:rsidRDefault="001B48A4" w:rsidP="001B48A4">
      <w:pPr>
        <w:rPr>
          <w:bCs/>
          <w:i/>
        </w:rPr>
      </w:pPr>
    </w:p>
    <w:p w14:paraId="32A37939" w14:textId="6BF06E84" w:rsidR="001B48A4" w:rsidRDefault="001B48A4" w:rsidP="00646BB3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  Data </w:t>
      </w:r>
      <w:r w:rsidR="006F4A55">
        <w:rPr>
          <w:bCs/>
          <w:iCs/>
        </w:rPr>
        <w:t>23</w:t>
      </w:r>
      <w:r w:rsidR="007A177D">
        <w:rPr>
          <w:bCs/>
          <w:iCs/>
        </w:rPr>
        <w:t>.03</w:t>
      </w:r>
      <w:r w:rsidR="00646BB3">
        <w:rPr>
          <w:bCs/>
          <w:iCs/>
        </w:rPr>
        <w:t>.202</w:t>
      </w:r>
      <w:r w:rsidR="007A177D">
        <w:rPr>
          <w:bCs/>
          <w:iCs/>
        </w:rPr>
        <w:t>6</w:t>
      </w:r>
    </w:p>
    <w:p w14:paraId="20DE9931" w14:textId="77777777" w:rsidR="00646BB3" w:rsidRDefault="00646BB3" w:rsidP="00646BB3">
      <w:pPr>
        <w:rPr>
          <w:bCs/>
          <w:i/>
        </w:rPr>
      </w:pPr>
    </w:p>
    <w:p w14:paraId="446E50EE" w14:textId="77777777" w:rsidR="001B48A4" w:rsidRDefault="001B48A4" w:rsidP="001B48A4">
      <w:pPr>
        <w:jc w:val="both"/>
        <w:rPr>
          <w:bCs/>
          <w:i/>
        </w:rPr>
      </w:pPr>
    </w:p>
    <w:p w14:paraId="57239067" w14:textId="77777777" w:rsidR="001B48A4" w:rsidRPr="0065496F" w:rsidRDefault="001B48A4" w:rsidP="001B48A4">
      <w:pPr>
        <w:jc w:val="both"/>
        <w:rPr>
          <w:bCs/>
          <w:i/>
          <w:iCs/>
          <w:sz w:val="20"/>
          <w:szCs w:val="20"/>
        </w:rPr>
      </w:pPr>
      <w:bookmarkStart w:id="7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5"/>
    <w:bookmarkEnd w:id="7"/>
    <w:p w14:paraId="0A67A65F" w14:textId="77777777" w:rsidR="001B48A4" w:rsidRDefault="001B48A4" w:rsidP="001B48A4"/>
    <w:p w14:paraId="45665404" w14:textId="77777777" w:rsidR="001B48A4" w:rsidRDefault="001B48A4" w:rsidP="001B48A4"/>
    <w:p w14:paraId="3EC189B1" w14:textId="77777777" w:rsidR="00635D3A" w:rsidRDefault="00635D3A"/>
    <w:sectPr w:rsidR="00635D3A" w:rsidSect="007A177D">
      <w:pgSz w:w="12240" w:h="15840"/>
      <w:pgMar w:top="851" w:right="576" w:bottom="851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ans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780A7EDA"/>
    <w:lvl w:ilvl="0" w:tplc="E7902EF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0EB4"/>
    <w:rsid w:val="00073F5E"/>
    <w:rsid w:val="00097930"/>
    <w:rsid w:val="000E7AA0"/>
    <w:rsid w:val="001147E0"/>
    <w:rsid w:val="0014507A"/>
    <w:rsid w:val="00173AFC"/>
    <w:rsid w:val="001948CC"/>
    <w:rsid w:val="001B48A4"/>
    <w:rsid w:val="00247DBB"/>
    <w:rsid w:val="00262591"/>
    <w:rsid w:val="002904B3"/>
    <w:rsid w:val="002D7B3F"/>
    <w:rsid w:val="002F181B"/>
    <w:rsid w:val="0045388B"/>
    <w:rsid w:val="00500A29"/>
    <w:rsid w:val="0051671D"/>
    <w:rsid w:val="00630F84"/>
    <w:rsid w:val="00635D3A"/>
    <w:rsid w:val="00646BB3"/>
    <w:rsid w:val="006F4A55"/>
    <w:rsid w:val="00727B7A"/>
    <w:rsid w:val="007A177D"/>
    <w:rsid w:val="007C39C7"/>
    <w:rsid w:val="008611A5"/>
    <w:rsid w:val="00890F48"/>
    <w:rsid w:val="008F4569"/>
    <w:rsid w:val="00942612"/>
    <w:rsid w:val="00997523"/>
    <w:rsid w:val="009F0B0D"/>
    <w:rsid w:val="00A67305"/>
    <w:rsid w:val="00AA3FAA"/>
    <w:rsid w:val="00AB0240"/>
    <w:rsid w:val="00AB4445"/>
    <w:rsid w:val="00AD0D6A"/>
    <w:rsid w:val="00B15813"/>
    <w:rsid w:val="00B25E8F"/>
    <w:rsid w:val="00B5220E"/>
    <w:rsid w:val="00B923D7"/>
    <w:rsid w:val="00B97179"/>
    <w:rsid w:val="00C3057A"/>
    <w:rsid w:val="00C37725"/>
    <w:rsid w:val="00C83D90"/>
    <w:rsid w:val="00CD3560"/>
    <w:rsid w:val="00D44A73"/>
    <w:rsid w:val="00D80BAA"/>
    <w:rsid w:val="00E66D12"/>
    <w:rsid w:val="00E82244"/>
    <w:rsid w:val="00ED3037"/>
    <w:rsid w:val="00EE0EA3"/>
    <w:rsid w:val="00F341E8"/>
    <w:rsid w:val="00F4114E"/>
    <w:rsid w:val="00F84BCC"/>
    <w:rsid w:val="00F86AD5"/>
    <w:rsid w:val="00FD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uiPriority w:val="22"/>
    <w:qFormat/>
    <w:rsid w:val="00F341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sf.treim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5725</TotalTime>
  <Pages>1</Pages>
  <Words>2236</Words>
  <Characters>12749</Characters>
  <Application>Microsoft Office Word</Application>
  <DocSecurity>0</DocSecurity>
  <Lines>106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35</cp:revision>
  <cp:lastPrinted>2026-03-23T07:28:00Z</cp:lastPrinted>
  <dcterms:created xsi:type="dcterms:W3CDTF">2021-10-26T20:29:00Z</dcterms:created>
  <dcterms:modified xsi:type="dcterms:W3CDTF">2026-03-23T07:39:00Z</dcterms:modified>
</cp:coreProperties>
</file>