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4462"/>
      </w:tblGrid>
      <w:tr w:rsidR="00B06334" w:rsidRPr="00EE4AC1" w14:paraId="1D8D2373" w14:textId="77777777" w:rsidTr="0083769C">
        <w:trPr>
          <w:trHeight w:val="697"/>
        </w:trPr>
        <w:tc>
          <w:tcPr>
            <w:tcW w:w="5000" w:type="pct"/>
            <w:vAlign w:val="center"/>
          </w:tcPr>
          <w:p w14:paraId="733D84E7" w14:textId="77777777" w:rsidR="00B06334" w:rsidRPr="009D3AF6" w:rsidRDefault="00B06334" w:rsidP="0083769C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3DD6">
              <w:rPr>
                <w:rFonts w:ascii="Times New Roman" w:eastAsia="Calibri" w:hAnsi="Times New Roman" w:cs="Times New Roman"/>
              </w:rPr>
              <w:t xml:space="preserve"> </w:t>
            </w:r>
            <w:r w:rsidRPr="00433DD6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  <w:r w:rsidRPr="00433DD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к Стандартной документации № 115 от 15 сентября 2021 г.</w:t>
            </w:r>
            <w:bookmarkEnd w:id="0"/>
            <w:bookmarkEnd w:id="1"/>
            <w:bookmarkEnd w:id="2"/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142"/>
              <w:gridCol w:w="175"/>
            </w:tblGrid>
            <w:tr w:rsidR="00B06334" w:rsidRPr="0065677C" w14:paraId="4CA4F558" w14:textId="77777777" w:rsidTr="0083769C">
              <w:trPr>
                <w:gridAfter w:val="1"/>
                <w:wAfter w:w="61" w:type="pct"/>
              </w:trPr>
              <w:tc>
                <w:tcPr>
                  <w:tcW w:w="4939" w:type="pct"/>
                  <w:tcBorders>
                    <w:bottom w:val="single" w:sz="4" w:space="0" w:color="auto"/>
                  </w:tcBorders>
                </w:tcPr>
                <w:tbl>
                  <w:tblPr>
                    <w:tblW w:w="10500" w:type="dxa"/>
                    <w:jc w:val="center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10500"/>
                  </w:tblGrid>
                  <w:tr w:rsidR="00B06334" w:rsidRPr="0065677C" w14:paraId="159C1374" w14:textId="77777777" w:rsidTr="0083769C">
                    <w:trPr>
                      <w:jc w:val="center"/>
                    </w:trPr>
                    <w:tc>
                      <w:tcPr>
                        <w:tcW w:w="10500" w:type="dxa"/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</w:tcPr>
                      <w:p w14:paraId="1A2080BD" w14:textId="77777777" w:rsidR="00B06334" w:rsidRDefault="00B06334" w:rsidP="00EE4AC1">
                        <w:pPr>
                          <w:keepNext/>
                          <w:keepLines/>
                          <w:framePr w:hSpace="180" w:wrap="around" w:vAnchor="page" w:hAnchor="margin" w:y="347"/>
                          <w:spacing w:before="200" w:after="0" w:line="240" w:lineRule="auto"/>
                          <w:outlineLvl w:val="1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</w:pPr>
                        <w:r w:rsidRPr="00433DD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  <w:t>Технические   спецификации</w:t>
                        </w:r>
                      </w:p>
                      <w:p w14:paraId="6BF79F02" w14:textId="77777777" w:rsidR="00B06334" w:rsidRPr="0065677C" w:rsidRDefault="00B06334" w:rsidP="00EE4AC1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</w:pP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 xml:space="preserve"> [</w:t>
                        </w:r>
                        <w:r w:rsidRPr="0065677C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>Эта таблица будет заполнена оферентом в  графах 2, 3, 4, 6, 7, а закупающим  органом - в графах 1, 5,]</w:t>
                        </w:r>
                      </w:p>
                    </w:tc>
                  </w:tr>
                </w:tbl>
                <w:p w14:paraId="1FA30935" w14:textId="77777777" w:rsidR="00B06334" w:rsidRPr="0065677C" w:rsidRDefault="00B06334" w:rsidP="00EE4AC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65677C" w14:paraId="12063CC1" w14:textId="77777777" w:rsidTr="008376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5088F" w14:textId="103A8A68" w:rsidR="00B06334" w:rsidRPr="008029DC" w:rsidRDefault="00B06334" w:rsidP="00EE4AC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8029DC" w:rsidRPr="008029DC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9C210E" w:rsidRPr="008029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3F2947" w:rsidRPr="003F2947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EE4AC1" w:rsidRPr="00EE4AC1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</w:t>
                  </w:r>
                  <w:r w:rsidR="00EE4AC1" w:rsidRPr="00EE4AC1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5" w:tgtFrame="_blank" w:history="1">
                    <w:r w:rsidR="00EE4AC1" w:rsidRPr="00EE4AC1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ocds-b3wdp1-MD-1763715027307</w:t>
                    </w:r>
                  </w:hyperlink>
                </w:p>
              </w:tc>
            </w:tr>
            <w:tr w:rsidR="00B06334" w:rsidRPr="00EE4AC1" w14:paraId="2D43C390" w14:textId="77777777" w:rsidTr="008376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573AF" w14:textId="3519025B" w:rsidR="00B06334" w:rsidRPr="00614B5B" w:rsidRDefault="00B06334" w:rsidP="00614B5B">
                  <w:pPr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  <w:u w:val="single"/>
                      <w:lang w:val="en-US"/>
                    </w:rPr>
                  </w:pPr>
                  <w:r w:rsidRPr="00EE4AC1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65677C">
                    <w:rPr>
                      <w:rFonts w:ascii="Times New Roman" w:hAnsi="Times New Roman" w:cs="Times New Roman"/>
                    </w:rPr>
                    <w:t>Предмет</w:t>
                  </w:r>
                  <w:r w:rsidRPr="00614B5B">
                    <w:rPr>
                      <w:rFonts w:ascii="Times New Roman" w:hAnsi="Times New Roman" w:cs="Times New Roman"/>
                      <w:lang w:val="en-US"/>
                    </w:rPr>
                    <w:t xml:space="preserve">   </w:t>
                  </w:r>
                  <w:r w:rsidRPr="0065677C">
                    <w:rPr>
                      <w:rFonts w:ascii="Times New Roman" w:hAnsi="Times New Roman" w:cs="Times New Roman"/>
                    </w:rPr>
                    <w:t>закупки</w:t>
                  </w:r>
                  <w:r w:rsidRPr="00614B5B">
                    <w:rPr>
                      <w:rFonts w:ascii="Times New Roman" w:hAnsi="Times New Roman" w:cs="Times New Roman"/>
                      <w:lang w:val="en-US"/>
                    </w:rPr>
                    <w:t>:_</w:t>
                  </w:r>
                  <w:r w:rsidR="00614B5B" w:rsidRPr="00614B5B">
                    <w:rPr>
                      <w:rFonts w:ascii="Times New Roman" w:hAnsi="Times New Roman" w:cs="Times New Roman"/>
                      <w:bCs/>
                      <w:sz w:val="26"/>
                      <w:szCs w:val="26"/>
                      <w:u w:val="single"/>
                      <w:lang w:val="en-US" w:eastAsia="ru-RU"/>
                    </w:rPr>
                    <w:t xml:space="preserve"> </w:t>
                  </w:r>
                  <w:proofErr w:type="spellStart"/>
                  <w:r w:rsidR="00614B5B" w:rsidRPr="00614B5B">
                    <w:rPr>
                      <w:rFonts w:ascii="Times New Roman" w:hAnsi="Times New Roman" w:cs="Times New Roman"/>
                      <w:bCs/>
                      <w:sz w:val="26"/>
                      <w:szCs w:val="26"/>
                      <w:u w:val="single"/>
                      <w:lang w:val="en-US" w:eastAsia="ru-RU"/>
                    </w:rPr>
                    <w:t>Produse</w:t>
                  </w:r>
                  <w:proofErr w:type="spellEnd"/>
                  <w:r w:rsidR="00614B5B" w:rsidRPr="00614B5B">
                    <w:rPr>
                      <w:rFonts w:ascii="Times New Roman" w:hAnsi="Times New Roman" w:cs="Times New Roman"/>
                      <w:bCs/>
                      <w:sz w:val="26"/>
                      <w:szCs w:val="26"/>
                      <w:u w:val="single"/>
                      <w:lang w:val="en-US" w:eastAsia="ru-RU"/>
                    </w:rPr>
                    <w:t xml:space="preserve"> </w:t>
                  </w:r>
                  <w:proofErr w:type="spellStart"/>
                  <w:r w:rsidR="00614B5B" w:rsidRPr="00614B5B">
                    <w:rPr>
                      <w:rFonts w:ascii="Times New Roman" w:hAnsi="Times New Roman" w:cs="Times New Roman"/>
                      <w:bCs/>
                      <w:sz w:val="26"/>
                      <w:szCs w:val="26"/>
                      <w:u w:val="single"/>
                      <w:lang w:val="en-US" w:eastAsia="ru-RU"/>
                    </w:rPr>
                    <w:t>petroliere</w:t>
                  </w:r>
                  <w:proofErr w:type="spellEnd"/>
                  <w:r w:rsidR="00614B5B" w:rsidRPr="00614B5B"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614B5B" w:rsidRPr="00614B5B"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  <w:u w:val="single"/>
                      <w:lang w:val="en-US"/>
                    </w:rPr>
                    <w:t>pentru</w:t>
                  </w:r>
                  <w:proofErr w:type="spellEnd"/>
                  <w:r w:rsidR="00614B5B" w:rsidRPr="00614B5B"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614B5B" w:rsidRPr="00614B5B"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  <w:u w:val="single"/>
                      <w:lang w:val="en-US"/>
                    </w:rPr>
                    <w:t>anul</w:t>
                  </w:r>
                  <w:proofErr w:type="spellEnd"/>
                  <w:r w:rsidR="00614B5B" w:rsidRPr="00614B5B"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  <w:u w:val="single"/>
                      <w:lang w:val="en-US"/>
                    </w:rPr>
                    <w:t xml:space="preserve"> 2026</w:t>
                  </w:r>
                </w:p>
              </w:tc>
            </w:tr>
          </w:tbl>
          <w:p w14:paraId="1BB22DA0" w14:textId="77777777" w:rsidR="00B06334" w:rsidRPr="00614B5B" w:rsidRDefault="00B06334" w:rsidP="0083769C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lang w:val="en-US"/>
              </w:rPr>
            </w:pPr>
          </w:p>
        </w:tc>
      </w:tr>
      <w:tr w:rsidR="00B06334" w:rsidRPr="00433DD6" w14:paraId="07003495" w14:textId="77777777" w:rsidTr="0083769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pPr w:leftFromText="180" w:rightFromText="180" w:vertAnchor="page" w:horzAnchor="margin" w:tblpY="347"/>
              <w:tblW w:w="14454" w:type="dxa"/>
              <w:tblLayout w:type="fixed"/>
              <w:tblLook w:val="04A0" w:firstRow="1" w:lastRow="0" w:firstColumn="1" w:lastColumn="0" w:noHBand="0" w:noVBand="1"/>
            </w:tblPr>
            <w:tblGrid>
              <w:gridCol w:w="1131"/>
              <w:gridCol w:w="2694"/>
              <w:gridCol w:w="1419"/>
              <w:gridCol w:w="1130"/>
              <w:gridCol w:w="3969"/>
              <w:gridCol w:w="2128"/>
              <w:gridCol w:w="1983"/>
            </w:tblGrid>
            <w:tr w:rsidR="00CC65A6" w:rsidRPr="00E43924" w14:paraId="6D8F0F1C" w14:textId="77777777" w:rsidTr="00894BE3">
              <w:trPr>
                <w:trHeight w:val="1266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3FD45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Код CPV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58163B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Наименование товаров 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59D14B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Страна происхождения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EE776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Производитель</w:t>
                  </w: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C28311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запрашиваемая закупающим органом</w:t>
                  </w:r>
                </w:p>
                <w:p w14:paraId="532AFDEA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BD293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предложенная оферентом</w:t>
                  </w: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A1FB3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Справочные стандарты</w:t>
                  </w:r>
                </w:p>
              </w:tc>
            </w:tr>
            <w:tr w:rsidR="00CC65A6" w:rsidRPr="00822E6E" w14:paraId="5FE800E4" w14:textId="77777777" w:rsidTr="00894BE3">
              <w:trPr>
                <w:trHeight w:val="22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39365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A44A9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8DF5D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DAFB5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A59B8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0ACB5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E4C74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7</w:t>
                  </w:r>
                </w:p>
              </w:tc>
            </w:tr>
            <w:tr w:rsidR="00CC65A6" w:rsidRPr="00E43924" w14:paraId="198A2BE5" w14:textId="77777777" w:rsidTr="00894BE3">
              <w:trPr>
                <w:trHeight w:val="31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70351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72820" w14:textId="0C053125" w:rsidR="00CC65A6" w:rsidRPr="00277C9D" w:rsidRDefault="00CC65A6" w:rsidP="00CC65A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Лот 1 </w:t>
                  </w:r>
                  <w:r w:rsidR="000D1362"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="000D1362"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Produse</w:t>
                  </w:r>
                  <w:proofErr w:type="spellEnd"/>
                  <w:r w:rsidR="000D1362"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="000D1362"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petroliere</w:t>
                  </w:r>
                  <w:proofErr w:type="spellEnd"/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B041B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9474A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0C6A9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226FF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EEA2B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708FD" w:rsidRPr="00E43924" w14:paraId="0D7018D7" w14:textId="77777777" w:rsidTr="006817CD">
              <w:trPr>
                <w:trHeight w:val="678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33649" w14:textId="77777777" w:rsidR="003708FD" w:rsidRPr="00262FA5" w:rsidRDefault="003708FD" w:rsidP="00262FA5">
                  <w:pPr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62FA5">
                    <w:rPr>
                      <w:rFonts w:ascii="Times New Roman" w:hAnsi="Times New Roman" w:cs="Times New Roman"/>
                      <w:sz w:val="18"/>
                      <w:szCs w:val="18"/>
                    </w:rPr>
                    <w:t>09132000-3</w:t>
                  </w:r>
                </w:p>
                <w:p w14:paraId="64C2B37A" w14:textId="308F5106" w:rsidR="003708FD" w:rsidRPr="00262FA5" w:rsidRDefault="003708FD" w:rsidP="00262FA5">
                  <w:pPr>
                    <w:spacing w:line="240" w:lineRule="atLeast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C2D82" w14:textId="215675A0" w:rsidR="003708FD" w:rsidRPr="00803B74" w:rsidRDefault="003708FD" w:rsidP="003708FD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Benzina</w:t>
                  </w:r>
                  <w:proofErr w:type="spellEnd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Premium </w:t>
                  </w:r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A9410" w14:textId="77777777" w:rsidR="003708FD" w:rsidRPr="00E43924" w:rsidRDefault="003708FD" w:rsidP="003708F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F20B8" w14:textId="77777777" w:rsidR="003708FD" w:rsidRPr="00E43924" w:rsidRDefault="003708FD" w:rsidP="003708F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AB650" w14:textId="687633A5" w:rsidR="000A2274" w:rsidRPr="006817CD" w:rsidRDefault="000A2274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Cifra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octanică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, COR, min. 95;</w:t>
                  </w:r>
                </w:p>
                <w:p w14:paraId="77084B5D" w14:textId="1F6D9525" w:rsidR="003708FD" w:rsidRPr="006817CD" w:rsidRDefault="000A2274" w:rsidP="006817CD">
                  <w:pPr>
                    <w:pStyle w:val="a3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Aspect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limpede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și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transparent</w:t>
                  </w: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01B96" w14:textId="77777777" w:rsidR="003708FD" w:rsidRPr="000A2274" w:rsidRDefault="003708FD" w:rsidP="003708FD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79E6A" w14:textId="77777777" w:rsidR="003708FD" w:rsidRDefault="003708FD" w:rsidP="003708FD">
                  <w:pPr>
                    <w:shd w:val="clear" w:color="auto" w:fill="FFFFFF"/>
                    <w:spacing w:before="12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SM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EN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228+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A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:2017</w:t>
                  </w:r>
                </w:p>
                <w:p w14:paraId="7A6EF313" w14:textId="77777777" w:rsidR="003708FD" w:rsidRPr="00E43924" w:rsidRDefault="003708FD" w:rsidP="003708F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C0A91" w:rsidRPr="00E43924" w14:paraId="45FAC49A" w14:textId="77777777" w:rsidTr="00894BE3">
              <w:trPr>
                <w:trHeight w:val="123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1ED53" w14:textId="77777777" w:rsidR="00FC0A91" w:rsidRPr="00262FA5" w:rsidRDefault="00FC0A91" w:rsidP="00262FA5">
                  <w:pPr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62FA5">
                    <w:rPr>
                      <w:rFonts w:ascii="Times New Roman" w:hAnsi="Times New Roman" w:cs="Times New Roman"/>
                      <w:sz w:val="18"/>
                      <w:szCs w:val="18"/>
                    </w:rPr>
                    <w:t>09134200-9</w:t>
                  </w:r>
                </w:p>
                <w:p w14:paraId="2075AA2D" w14:textId="77777777" w:rsidR="00FC0A91" w:rsidRPr="00262FA5" w:rsidRDefault="00FC0A91" w:rsidP="00262FA5">
                  <w:pPr>
                    <w:spacing w:line="240" w:lineRule="atLeast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E516B" w14:textId="618A3AFA" w:rsidR="00FC0A91" w:rsidRPr="00803B74" w:rsidRDefault="00FC0A91" w:rsidP="00FC0A91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Motorina</w:t>
                  </w:r>
                  <w:proofErr w:type="spellEnd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E</w:t>
                  </w: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uro</w:t>
                  </w:r>
                  <w:proofErr w:type="spellEnd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5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6643E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0675A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37F76" w14:textId="77777777" w:rsidR="00365AD7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Aditivii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din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motorină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nu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trebuie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să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conţină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compuşi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ai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metalelor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şi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fosforului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 </w:t>
                  </w:r>
                </w:p>
                <w:p w14:paraId="4F3D88B7" w14:textId="77777777" w:rsidR="00365AD7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Cifra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cetanică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, min. 51,0</w:t>
                  </w:r>
                </w:p>
                <w:p w14:paraId="06B2ACD3" w14:textId="77777777" w:rsidR="00365AD7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Punct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inflamabilitate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, min. 55°C </w:t>
                  </w:r>
                </w:p>
                <w:p w14:paraId="0F9CD40D" w14:textId="77777777" w:rsidR="00365AD7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Densitate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la 20°C, max. 860,0 kg/m3 </w:t>
                  </w:r>
                </w:p>
                <w:p w14:paraId="7199D6D0" w14:textId="0E7FAF72" w:rsidR="00FC0A91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Viscozitate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la 40°C 2,00-4,50 mm2/s</w:t>
                  </w: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2D1B7" w14:textId="77777777" w:rsidR="00FC0A91" w:rsidRPr="00365AD7" w:rsidRDefault="00FC0A91" w:rsidP="00FC0A9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0E273" w14:textId="77777777" w:rsidR="00FC0A91" w:rsidRDefault="00FC0A91" w:rsidP="00FC0A91">
                  <w:pPr>
                    <w:shd w:val="clear" w:color="auto" w:fill="FFFFFF"/>
                    <w:spacing w:before="12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SM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EN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590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+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A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:2017</w:t>
                  </w:r>
                </w:p>
                <w:p w14:paraId="73C41F89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C0A91" w:rsidRPr="00E43924" w14:paraId="14C44448" w14:textId="77777777" w:rsidTr="00894BE3">
              <w:trPr>
                <w:trHeight w:val="123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BFFE0" w14:textId="0F058102" w:rsidR="00FC0A91" w:rsidRPr="00262FA5" w:rsidRDefault="00FC0A91" w:rsidP="00262FA5">
                  <w:pPr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62FA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09133000-0</w:t>
                  </w:r>
                </w:p>
              </w:tc>
              <w:tc>
                <w:tcPr>
                  <w:tcW w:w="9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3FB09" w14:textId="6132EAB0" w:rsidR="00FC0A91" w:rsidRPr="00803B74" w:rsidRDefault="00FC0A91" w:rsidP="00FC0A91">
                  <w:pPr>
                    <w:spacing w:line="240" w:lineRule="atLeast"/>
                    <w:ind w:left="-10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Gaz </w:t>
                  </w: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lichefiat</w:t>
                  </w:r>
                  <w:proofErr w:type="spellEnd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petrolier</w:t>
                  </w:r>
                  <w:proofErr w:type="spellEnd"/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246C2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16D0D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D8216" w14:textId="77777777" w:rsidR="00894BE3" w:rsidRPr="006817CD" w:rsidRDefault="00894BE3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Cifra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octanică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„motor” a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eșantionului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GPL, min. 89,0; </w:t>
                  </w:r>
                </w:p>
                <w:p w14:paraId="495DFC8D" w14:textId="01471C18" w:rsidR="00894BE3" w:rsidRPr="006817CD" w:rsidRDefault="00894BE3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conținutul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diene (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inclusiv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1,3-butadienă), max. 0,5; </w:t>
                  </w:r>
                </w:p>
                <w:p w14:paraId="7EC146D6" w14:textId="35AE783A" w:rsidR="00FC0A91" w:rsidRPr="006817CD" w:rsidRDefault="00894BE3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presiunea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vapori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la 40°C,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kPA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, max. 1550.</w:t>
                  </w: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78C02" w14:textId="77777777" w:rsidR="00FC0A91" w:rsidRPr="00894BE3" w:rsidRDefault="00FC0A91" w:rsidP="00FC0A9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637E0" w14:textId="099517E2" w:rsidR="00BB4961" w:rsidRPr="00CC1CBF" w:rsidRDefault="00BB4961" w:rsidP="00BB496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C1CBF">
                    <w:rPr>
                      <w:rFonts w:ascii="Times New Roman" w:hAnsi="Times New Roman" w:cs="Times New Roman"/>
                      <w:sz w:val="20"/>
                      <w:szCs w:val="20"/>
                    </w:rPr>
                    <w:t>SM SR EN 589+A</w:t>
                  </w:r>
                  <w:r w:rsidR="00F66F6A">
                    <w:rPr>
                      <w:rFonts w:ascii="Times New Roman" w:hAnsi="Times New Roman" w:cs="Times New Roman"/>
                      <w:sz w:val="20"/>
                      <w:szCs w:val="20"/>
                    </w:rPr>
                    <w:t>l</w:t>
                  </w:r>
                  <w:r w:rsidRPr="00CC1CBF">
                    <w:rPr>
                      <w:rFonts w:ascii="Times New Roman" w:hAnsi="Times New Roman" w:cs="Times New Roman"/>
                      <w:sz w:val="20"/>
                      <w:szCs w:val="20"/>
                    </w:rPr>
                    <w:t>:2016</w:t>
                  </w:r>
                  <w:r w:rsidRPr="00CC1CBF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14:paraId="1D5303C4" w14:textId="77777777" w:rsidR="00FC0A91" w:rsidRPr="00D25C94" w:rsidRDefault="00FC0A91" w:rsidP="00FC0A91">
                  <w:pPr>
                    <w:shd w:val="clear" w:color="auto" w:fill="FFFFFF"/>
                    <w:spacing w:before="12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14:paraId="0C5447CC" w14:textId="77777777" w:rsidR="00B06334" w:rsidRDefault="00B06334" w:rsidP="0083769C">
            <w:pPr>
              <w:rPr>
                <w:rFonts w:ascii="Times New Roman" w:eastAsia="Calibri" w:hAnsi="Times New Roman" w:cs="Times New Roman"/>
                <w:bCs/>
                <w:iCs/>
              </w:rPr>
            </w:pPr>
          </w:p>
          <w:p w14:paraId="48D0A2BE" w14:textId="745C19BC" w:rsidR="00CC65A6" w:rsidRPr="00A40735" w:rsidRDefault="00CC65A6" w:rsidP="0083769C">
            <w:pPr>
              <w:rPr>
                <w:rFonts w:ascii="Times New Roman" w:eastAsia="Calibri" w:hAnsi="Times New Roman" w:cs="Times New Roman"/>
                <w:bCs/>
                <w:iCs/>
              </w:rPr>
            </w:pPr>
          </w:p>
        </w:tc>
      </w:tr>
    </w:tbl>
    <w:p w14:paraId="2DEDFEA3" w14:textId="77777777" w:rsidR="00B06334" w:rsidRPr="009D250E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18F90518" w14:textId="39E7B7EF" w:rsidR="0020224A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__________________________</w:t>
      </w:r>
      <w:r w:rsidR="0020224A">
        <w:rPr>
          <w:rFonts w:ascii="Times New Roman" w:eastAsia="Calibri" w:hAnsi="Times New Roman" w:cs="Times New Roman"/>
        </w:rPr>
        <w:t xml:space="preserve"> </w:t>
      </w:r>
    </w:p>
    <w:p w14:paraId="0DED7144" w14:textId="77777777" w:rsidR="0020224A" w:rsidRPr="0020224A" w:rsidRDefault="0020224A" w:rsidP="00B06334">
      <w:pPr>
        <w:rPr>
          <w:rFonts w:ascii="Times New Roman" w:eastAsia="Calibri" w:hAnsi="Times New Roman" w:cs="Times New Roman"/>
        </w:rPr>
      </w:pPr>
    </w:p>
    <w:tbl>
      <w:tblPr>
        <w:tblW w:w="14601" w:type="dxa"/>
        <w:tblLayout w:type="fixed"/>
        <w:tblLook w:val="00A0" w:firstRow="1" w:lastRow="0" w:firstColumn="1" w:lastColumn="0" w:noHBand="0" w:noVBand="0"/>
      </w:tblPr>
      <w:tblGrid>
        <w:gridCol w:w="1134"/>
        <w:gridCol w:w="2686"/>
        <w:gridCol w:w="1142"/>
        <w:gridCol w:w="992"/>
        <w:gridCol w:w="1134"/>
        <w:gridCol w:w="1134"/>
        <w:gridCol w:w="1126"/>
        <w:gridCol w:w="8"/>
        <w:gridCol w:w="1134"/>
        <w:gridCol w:w="1417"/>
        <w:gridCol w:w="1560"/>
        <w:gridCol w:w="94"/>
        <w:gridCol w:w="1031"/>
        <w:gridCol w:w="9"/>
      </w:tblGrid>
      <w:tr w:rsidR="00873872" w:rsidRPr="00873872" w14:paraId="2C906488" w14:textId="77777777" w:rsidTr="00B70B51">
        <w:trPr>
          <w:trHeight w:val="697"/>
        </w:trPr>
        <w:tc>
          <w:tcPr>
            <w:tcW w:w="14601" w:type="dxa"/>
            <w:gridSpan w:val="14"/>
            <w:tcBorders>
              <w:top w:val="nil"/>
              <w:left w:val="nil"/>
              <w:bottom w:val="nil"/>
            </w:tcBorders>
            <w:vAlign w:val="center"/>
          </w:tcPr>
          <w:p w14:paraId="003008EA" w14:textId="77777777" w:rsidR="00873872" w:rsidRPr="00873872" w:rsidRDefault="00873872" w:rsidP="00873872">
            <w:pPr>
              <w:tabs>
                <w:tab w:val="left" w:pos="567"/>
              </w:tabs>
              <w:spacing w:after="0"/>
              <w:jc w:val="right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</w:rPr>
              <w:lastRenderedPageBreak/>
              <w:t>Приложение № 23</w:t>
            </w:r>
          </w:p>
          <w:p w14:paraId="4DD2BBD8" w14:textId="77777777" w:rsidR="00873872" w:rsidRPr="00873872" w:rsidRDefault="00873872" w:rsidP="00873872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 Стандартной документации № 115</w:t>
            </w:r>
          </w:p>
          <w:p w14:paraId="287D33B5" w14:textId="77777777" w:rsidR="00873872" w:rsidRPr="00873872" w:rsidRDefault="00873872" w:rsidP="00873872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14:paraId="663579D9" w14:textId="77777777" w:rsidR="00873872" w:rsidRPr="00873872" w:rsidRDefault="00873872" w:rsidP="00873872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lang w:val="en-US"/>
              </w:rPr>
            </w:pPr>
            <w:bookmarkStart w:id="3" w:name="_Hlk78462311"/>
            <w:r w:rsidRPr="00873872"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  <w:t>Ценовые  Спецификации</w:t>
            </w:r>
            <w:bookmarkEnd w:id="3"/>
          </w:p>
        </w:tc>
      </w:tr>
      <w:tr w:rsidR="00873872" w:rsidRPr="00EE4AC1" w14:paraId="52B01C25" w14:textId="77777777" w:rsidTr="00B70B51">
        <w:tc>
          <w:tcPr>
            <w:tcW w:w="13561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6D820F" w14:textId="77777777" w:rsidR="00873872" w:rsidRPr="00873872" w:rsidRDefault="00873872" w:rsidP="00873872">
            <w:pPr>
              <w:jc w:val="both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  <w:i/>
                <w:iCs/>
              </w:rPr>
              <w:t>[Эта таблица будет заполнена оферентом в графах 5,6,7,8 и 11 при необходимости, а закупающим органом - в графах 1,2,3,4,9,10]</w:t>
            </w:r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317"/>
            </w:tblGrid>
            <w:tr w:rsidR="005F0FDA" w:rsidRPr="0065677C" w14:paraId="246828FF" w14:textId="77777777" w:rsidTr="0083769C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1A51D" w14:textId="04868231" w:rsidR="005F0FDA" w:rsidRPr="00372D2C" w:rsidRDefault="005F0FDA" w:rsidP="005F0FD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8029DC" w:rsidRPr="008029DC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0D1362" w:rsidRPr="00372D2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8139C2" w:rsidRPr="008139C2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737472" w:rsidRPr="00372D2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EE4AC1" w:rsidRPr="00EE4AC1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6" w:tgtFrame="_blank" w:history="1">
                    <w:r w:rsidR="00EE4AC1" w:rsidRPr="00EE4AC1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ocds-b3wdp1-MD-1763715027307</w:t>
                    </w:r>
                  </w:hyperlink>
                  <w:bookmarkStart w:id="4" w:name="_GoBack"/>
                  <w:bookmarkEnd w:id="4"/>
                </w:p>
              </w:tc>
            </w:tr>
            <w:tr w:rsidR="005F0FDA" w:rsidRPr="00EE4AC1" w14:paraId="60F7390C" w14:textId="77777777" w:rsidTr="0083769C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981D9" w14:textId="394302C4" w:rsidR="005F0FDA" w:rsidRPr="00737472" w:rsidRDefault="005F0FDA" w:rsidP="005F0FD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EE4AC1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65677C">
                    <w:rPr>
                      <w:rFonts w:ascii="Times New Roman" w:hAnsi="Times New Roman" w:cs="Times New Roman"/>
                    </w:rPr>
                    <w:t>Предмет</w:t>
                  </w:r>
                  <w:r w:rsidRPr="00737472">
                    <w:rPr>
                      <w:rFonts w:ascii="Times New Roman" w:hAnsi="Times New Roman" w:cs="Times New Roman"/>
                      <w:lang w:val="en-US"/>
                    </w:rPr>
                    <w:t xml:space="preserve">   </w:t>
                  </w:r>
                  <w:r w:rsidRPr="0065677C">
                    <w:rPr>
                      <w:rFonts w:ascii="Times New Roman" w:hAnsi="Times New Roman" w:cs="Times New Roman"/>
                    </w:rPr>
                    <w:t>закупки</w:t>
                  </w:r>
                  <w:r w:rsidRPr="00737472">
                    <w:rPr>
                      <w:rFonts w:ascii="Times New Roman" w:hAnsi="Times New Roman" w:cs="Times New Roman"/>
                      <w:lang w:val="en-US"/>
                    </w:rPr>
                    <w:t>:</w:t>
                  </w:r>
                  <w:r w:rsidR="00CC65A6" w:rsidRPr="00737472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737472" w:rsidRPr="00614B5B">
                    <w:rPr>
                      <w:rFonts w:ascii="Times New Roman" w:hAnsi="Times New Roman" w:cs="Times New Roman"/>
                      <w:bCs/>
                      <w:sz w:val="26"/>
                      <w:szCs w:val="26"/>
                      <w:u w:val="single"/>
                      <w:lang w:val="en-US" w:eastAsia="ru-RU"/>
                    </w:rPr>
                    <w:t>Produse</w:t>
                  </w:r>
                  <w:proofErr w:type="spellEnd"/>
                  <w:r w:rsidR="00737472" w:rsidRPr="00614B5B">
                    <w:rPr>
                      <w:rFonts w:ascii="Times New Roman" w:hAnsi="Times New Roman" w:cs="Times New Roman"/>
                      <w:bCs/>
                      <w:sz w:val="26"/>
                      <w:szCs w:val="26"/>
                      <w:u w:val="single"/>
                      <w:lang w:val="en-US" w:eastAsia="ru-RU"/>
                    </w:rPr>
                    <w:t xml:space="preserve"> </w:t>
                  </w:r>
                  <w:proofErr w:type="spellStart"/>
                  <w:r w:rsidR="00737472" w:rsidRPr="00614B5B">
                    <w:rPr>
                      <w:rFonts w:ascii="Times New Roman" w:hAnsi="Times New Roman" w:cs="Times New Roman"/>
                      <w:bCs/>
                      <w:sz w:val="26"/>
                      <w:szCs w:val="26"/>
                      <w:u w:val="single"/>
                      <w:lang w:val="en-US" w:eastAsia="ru-RU"/>
                    </w:rPr>
                    <w:t>petroliere</w:t>
                  </w:r>
                  <w:proofErr w:type="spellEnd"/>
                  <w:r w:rsidR="00737472" w:rsidRPr="00614B5B"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737472" w:rsidRPr="00614B5B"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  <w:u w:val="single"/>
                      <w:lang w:val="en-US"/>
                    </w:rPr>
                    <w:t>pentru</w:t>
                  </w:r>
                  <w:proofErr w:type="spellEnd"/>
                  <w:r w:rsidR="00737472" w:rsidRPr="00614B5B"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737472" w:rsidRPr="00614B5B"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  <w:u w:val="single"/>
                      <w:lang w:val="en-US"/>
                    </w:rPr>
                    <w:t>anul</w:t>
                  </w:r>
                  <w:proofErr w:type="spellEnd"/>
                  <w:r w:rsidR="00737472" w:rsidRPr="00614B5B"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  <w:u w:val="single"/>
                      <w:lang w:val="en-US"/>
                    </w:rPr>
                    <w:t xml:space="preserve"> 2026</w:t>
                  </w:r>
                </w:p>
              </w:tc>
            </w:tr>
          </w:tbl>
          <w:p w14:paraId="16234C53" w14:textId="77777777" w:rsidR="00873872" w:rsidRPr="00737472" w:rsidRDefault="00873872" w:rsidP="00873872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33BB95" w14:textId="77777777" w:rsidR="00873872" w:rsidRPr="00737472" w:rsidRDefault="00873872" w:rsidP="00873872">
            <w:pPr>
              <w:jc w:val="both"/>
              <w:rPr>
                <w:rFonts w:ascii="Times New Roman" w:eastAsia="Calibri" w:hAnsi="Times New Roman" w:cs="Times New Roman"/>
                <w:i/>
                <w:iCs/>
                <w:lang w:val="en-US"/>
              </w:rPr>
            </w:pPr>
          </w:p>
        </w:tc>
      </w:tr>
      <w:tr w:rsidR="009E3BF9" w:rsidRPr="009E3BF9" w14:paraId="7B39F940" w14:textId="77777777" w:rsidTr="003C0E8D">
        <w:trPr>
          <w:gridAfter w:val="1"/>
          <w:wAfter w:w="9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130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Код 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CPV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55A5" w14:textId="74CD5C4C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Наименование товара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88F0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Единица измерения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982B8B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Количество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A7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2D2A0A0D" w14:textId="5800DCF8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(без НДС)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6C3D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16D53FFF" w14:textId="2E405556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(с НДС)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D95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без НДС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2E20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с 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6DD3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Срок поставки/ доставки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F637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Бюджетная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классификация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(IBAN)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8F86" w14:textId="54F68BC2" w:rsidR="009E3BF9" w:rsidRPr="009E3BF9" w:rsidRDefault="009450B5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C</w:t>
            </w:r>
            <w:proofErr w:type="spellStart"/>
            <w:r w:rsidR="009E3BF9" w:rsidRPr="009E3BF9">
              <w:rPr>
                <w:rFonts w:ascii="Times New Roman" w:eastAsia="Calibri" w:hAnsi="Times New Roman" w:cs="Times New Roman"/>
                <w:b/>
              </w:rPr>
              <w:t>кидка</w:t>
            </w:r>
            <w:proofErr w:type="spellEnd"/>
          </w:p>
          <w:p w14:paraId="3E41BE9A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%</w:t>
            </w:r>
          </w:p>
        </w:tc>
      </w:tr>
      <w:tr w:rsidR="009E3BF9" w:rsidRPr="009E3BF9" w14:paraId="5A2AC136" w14:textId="77777777" w:rsidTr="003C0E8D">
        <w:trPr>
          <w:gridAfter w:val="1"/>
          <w:wAfter w:w="9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0E3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8CC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C54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E87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105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19B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9D8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382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719A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0772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10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8CD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11</w:t>
            </w:r>
          </w:p>
        </w:tc>
      </w:tr>
      <w:tr w:rsidR="006137DD" w:rsidRPr="009E3BF9" w14:paraId="69BC46DE" w14:textId="77777777" w:rsidTr="003C0E8D">
        <w:trPr>
          <w:gridAfter w:val="1"/>
          <w:wAfter w:w="9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EB90" w14:textId="5138723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A86F" w14:textId="42C6593D" w:rsidR="006137DD" w:rsidRPr="006E4EA0" w:rsidRDefault="006137DD" w:rsidP="00613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4E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Лот 1 </w:t>
            </w:r>
            <w:r w:rsidRPr="006E4E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D529B" w:rsidRPr="006E4EA0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Produse</w:t>
            </w:r>
            <w:proofErr w:type="spellEnd"/>
            <w:r w:rsidR="00BD529B" w:rsidRPr="006E4EA0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D529B" w:rsidRPr="006E4EA0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petroliere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A237" w14:textId="406A22A4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BD11" w14:textId="4019FF76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3201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41E0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35B2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C94D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6E6E" w14:textId="5A65A807" w:rsidR="006137DD" w:rsidRPr="00230FEF" w:rsidRDefault="006137DD" w:rsidP="006137D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5B8A" w14:textId="7313D1D4" w:rsidR="006137DD" w:rsidRPr="001E6BDF" w:rsidRDefault="006137DD" w:rsidP="006137DD">
            <w:pP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6DFC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E75091" w:rsidRPr="009E3BF9" w14:paraId="6946752A" w14:textId="77777777" w:rsidTr="003C0E8D">
        <w:trPr>
          <w:gridAfter w:val="1"/>
          <w:wAfter w:w="9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E97B" w14:textId="77777777" w:rsidR="00E75091" w:rsidRPr="00262FA5" w:rsidRDefault="00E75091" w:rsidP="00262FA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62FA5">
              <w:rPr>
                <w:rFonts w:ascii="Times New Roman" w:hAnsi="Times New Roman" w:cs="Times New Roman"/>
                <w:sz w:val="18"/>
                <w:szCs w:val="18"/>
              </w:rPr>
              <w:t>09132000-3</w:t>
            </w:r>
          </w:p>
          <w:p w14:paraId="17299518" w14:textId="429E0925" w:rsidR="00E75091" w:rsidRPr="00262FA5" w:rsidRDefault="00E75091" w:rsidP="00262FA5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96B06" w14:textId="7404F77C" w:rsidR="00E75091" w:rsidRPr="000E1FB2" w:rsidRDefault="00E75091" w:rsidP="00E7509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Benzina</w:t>
            </w:r>
            <w:proofErr w:type="spellEnd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Premium </w:t>
            </w:r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8C96" w14:textId="0E2190D2" w:rsidR="00E75091" w:rsidRPr="006452D3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BC6343"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D344E" w14:textId="442EB572" w:rsidR="00E75091" w:rsidRPr="006452D3" w:rsidRDefault="006F79E3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  <w:r w:rsidR="00737472">
              <w:rPr>
                <w:rFonts w:ascii="Times New Roman" w:eastAsia="Calibri" w:hAnsi="Times New Roman" w:cs="Times New Roman"/>
                <w:lang w:val="en-US"/>
              </w:rPr>
              <w:t>0</w:t>
            </w:r>
            <w:r>
              <w:rPr>
                <w:rFonts w:ascii="Times New Roman" w:eastAsia="Calibri" w:hAnsi="Times New Roman" w:cs="Times New Roman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57B3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2CD2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D3002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8DA6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F9BD" w14:textId="17CD129B" w:rsidR="00E75091" w:rsidRPr="0067473A" w:rsidRDefault="0067473A" w:rsidP="00E75091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</w:t>
            </w:r>
            <w:r w:rsidR="00737472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6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г. по 31.12.202</w:t>
            </w:r>
            <w:r w:rsidR="00737472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6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98BC" w14:textId="6A330AD8" w:rsidR="00E75091" w:rsidRPr="00365D05" w:rsidRDefault="00365D05" w:rsidP="00E7509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365D05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MD36TRPCCT518430B00317AA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2C4F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262FA5" w:rsidRPr="009E3BF9" w14:paraId="4F51A69F" w14:textId="77777777" w:rsidTr="003C0E8D">
        <w:trPr>
          <w:gridAfter w:val="1"/>
          <w:wAfter w:w="9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4E26" w14:textId="77777777" w:rsidR="00262FA5" w:rsidRPr="00262FA5" w:rsidRDefault="00262FA5" w:rsidP="00262FA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62FA5">
              <w:rPr>
                <w:rFonts w:ascii="Times New Roman" w:hAnsi="Times New Roman" w:cs="Times New Roman"/>
                <w:sz w:val="18"/>
                <w:szCs w:val="18"/>
              </w:rPr>
              <w:t>09134200-9</w:t>
            </w:r>
          </w:p>
          <w:p w14:paraId="1C9422FB" w14:textId="77777777" w:rsidR="00262FA5" w:rsidRPr="00262FA5" w:rsidRDefault="00262FA5" w:rsidP="00262FA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EC029" w14:textId="309DFC9F" w:rsidR="00262FA5" w:rsidRPr="00BC6343" w:rsidRDefault="00262FA5" w:rsidP="00262FA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Motorina</w:t>
            </w:r>
            <w:proofErr w:type="spellEnd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E</w:t>
            </w: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uro</w:t>
            </w:r>
            <w:proofErr w:type="spellEnd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EE1F4" w14:textId="4F6BA192" w:rsidR="00262FA5" w:rsidRPr="00BC6343" w:rsidRDefault="00262FA5" w:rsidP="00262FA5">
            <w:pPr>
              <w:rPr>
                <w:rFonts w:ascii="Times New Roman" w:hAnsi="Times New Roman" w:cs="Times New Roman"/>
                <w:lang w:eastAsia="ru-RU"/>
              </w:rPr>
            </w:pPr>
            <w:r w:rsidRPr="00BC6343"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F0743" w14:textId="143574F3" w:rsidR="00262FA5" w:rsidRPr="006F79E3" w:rsidRDefault="006F79E3" w:rsidP="00262FA5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</w:t>
            </w:r>
            <w:r w:rsidR="00737472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95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662F6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F7E77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61E3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2651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DE00" w14:textId="4330183B" w:rsidR="00262FA5" w:rsidRDefault="00737472" w:rsidP="00262FA5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6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г. по 31.12.202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6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610C" w14:textId="4A28B056" w:rsidR="00262FA5" w:rsidRPr="001E6BDF" w:rsidRDefault="00262FA5" w:rsidP="00262FA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65D05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MD36TRPCCT518430B00317AA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C1ED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262FA5" w:rsidRPr="009E3BF9" w14:paraId="74875E3E" w14:textId="77777777" w:rsidTr="003C0E8D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67E0" w14:textId="37F11A22" w:rsidR="00262FA5" w:rsidRPr="00262FA5" w:rsidRDefault="00262FA5" w:rsidP="00262FA5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262FA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09133000-0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F8D4" w14:textId="378450EF" w:rsidR="00262FA5" w:rsidRPr="000E1FB2" w:rsidRDefault="00262FA5" w:rsidP="00262FA5">
            <w:pPr>
              <w:rPr>
                <w:rFonts w:ascii="Times New Roman" w:eastAsia="Calibri" w:hAnsi="Times New Roman" w:cs="Times New Roman"/>
              </w:rPr>
            </w:pPr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Gaz </w:t>
            </w: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lichefiat</w:t>
            </w:r>
            <w:proofErr w:type="spellEnd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petrolier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D1FB" w14:textId="5913B66F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BC6343"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527E" w14:textId="26386167" w:rsidR="00262FA5" w:rsidRPr="000E1FB2" w:rsidRDefault="00861643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15</w:t>
            </w:r>
            <w:r w:rsidR="006F79E3">
              <w:rPr>
                <w:rFonts w:ascii="Times New Roman" w:eastAsia="Calibri" w:hAnsi="Times New Roman" w:cs="Times New Roman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6A1E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B92B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9046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8566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8E31" w14:textId="271E6B99" w:rsidR="00262FA5" w:rsidRPr="00230FEF" w:rsidRDefault="00737472" w:rsidP="00262FA5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6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г. по 31.12.202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6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DC79" w14:textId="5FC2350C" w:rsidR="00262FA5" w:rsidRPr="000E1FB2" w:rsidRDefault="00262FA5" w:rsidP="00262FA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365D05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MD36TRPCCT518430B00317AA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CC4D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</w:tbl>
    <w:p w14:paraId="67396180" w14:textId="6DCCF5B8" w:rsidR="00873872" w:rsidRDefault="00873872" w:rsidP="00B06334"/>
    <w:p w14:paraId="22963622" w14:textId="77777777" w:rsidR="00984079" w:rsidRPr="009D250E" w:rsidRDefault="00984079" w:rsidP="00984079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6AFB93E5" w14:textId="77A781F3" w:rsidR="000205C5" w:rsidRPr="00873872" w:rsidRDefault="00984079" w:rsidP="00984079"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__________________________</w:t>
      </w:r>
    </w:p>
    <w:sectPr w:rsidR="000205C5" w:rsidRPr="00873872" w:rsidSect="00B063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3B7"/>
    <w:rsid w:val="000127C1"/>
    <w:rsid w:val="000205C5"/>
    <w:rsid w:val="000358BB"/>
    <w:rsid w:val="0004443E"/>
    <w:rsid w:val="00052F0D"/>
    <w:rsid w:val="000540E6"/>
    <w:rsid w:val="00056051"/>
    <w:rsid w:val="00056406"/>
    <w:rsid w:val="00066A51"/>
    <w:rsid w:val="0007796B"/>
    <w:rsid w:val="00083FE5"/>
    <w:rsid w:val="000934E4"/>
    <w:rsid w:val="000A0D16"/>
    <w:rsid w:val="000A2274"/>
    <w:rsid w:val="000A6F24"/>
    <w:rsid w:val="000B0BEF"/>
    <w:rsid w:val="000B0CF3"/>
    <w:rsid w:val="000D01EF"/>
    <w:rsid w:val="000D1362"/>
    <w:rsid w:val="000D63E4"/>
    <w:rsid w:val="000E1FB2"/>
    <w:rsid w:val="0011593D"/>
    <w:rsid w:val="001263C4"/>
    <w:rsid w:val="0014225D"/>
    <w:rsid w:val="0014354E"/>
    <w:rsid w:val="001817BF"/>
    <w:rsid w:val="001B2BCB"/>
    <w:rsid w:val="001C276E"/>
    <w:rsid w:val="001E6BDF"/>
    <w:rsid w:val="001F2E16"/>
    <w:rsid w:val="00200428"/>
    <w:rsid w:val="0020224A"/>
    <w:rsid w:val="00203080"/>
    <w:rsid w:val="00230FEF"/>
    <w:rsid w:val="00237FDB"/>
    <w:rsid w:val="00262FA5"/>
    <w:rsid w:val="00271FD3"/>
    <w:rsid w:val="00277C9D"/>
    <w:rsid w:val="00282326"/>
    <w:rsid w:val="00297302"/>
    <w:rsid w:val="002B1F36"/>
    <w:rsid w:val="002E237E"/>
    <w:rsid w:val="00305872"/>
    <w:rsid w:val="00312C0E"/>
    <w:rsid w:val="00345F18"/>
    <w:rsid w:val="00354F1C"/>
    <w:rsid w:val="00365AD7"/>
    <w:rsid w:val="00365D05"/>
    <w:rsid w:val="003708FD"/>
    <w:rsid w:val="00372D2C"/>
    <w:rsid w:val="00386DD2"/>
    <w:rsid w:val="00394A9C"/>
    <w:rsid w:val="003C0E8D"/>
    <w:rsid w:val="003E0D33"/>
    <w:rsid w:val="003F2947"/>
    <w:rsid w:val="003F4ABE"/>
    <w:rsid w:val="0041483C"/>
    <w:rsid w:val="00416B4A"/>
    <w:rsid w:val="00423E3B"/>
    <w:rsid w:val="0042631B"/>
    <w:rsid w:val="00430642"/>
    <w:rsid w:val="0043232E"/>
    <w:rsid w:val="00440327"/>
    <w:rsid w:val="00492D54"/>
    <w:rsid w:val="004936DD"/>
    <w:rsid w:val="004A2834"/>
    <w:rsid w:val="004E1235"/>
    <w:rsid w:val="004F74DA"/>
    <w:rsid w:val="00531128"/>
    <w:rsid w:val="00531BD9"/>
    <w:rsid w:val="00535141"/>
    <w:rsid w:val="0054423F"/>
    <w:rsid w:val="0054585B"/>
    <w:rsid w:val="00557607"/>
    <w:rsid w:val="00577642"/>
    <w:rsid w:val="00591A0A"/>
    <w:rsid w:val="005A29E2"/>
    <w:rsid w:val="005A574B"/>
    <w:rsid w:val="005B014C"/>
    <w:rsid w:val="005C2D78"/>
    <w:rsid w:val="005D730D"/>
    <w:rsid w:val="005F0FDA"/>
    <w:rsid w:val="00604579"/>
    <w:rsid w:val="006137DD"/>
    <w:rsid w:val="00614B5B"/>
    <w:rsid w:val="006258B1"/>
    <w:rsid w:val="006327E2"/>
    <w:rsid w:val="006452D3"/>
    <w:rsid w:val="0065221A"/>
    <w:rsid w:val="00653AB0"/>
    <w:rsid w:val="00656E86"/>
    <w:rsid w:val="0067473A"/>
    <w:rsid w:val="00676F7C"/>
    <w:rsid w:val="006817CD"/>
    <w:rsid w:val="006A43FE"/>
    <w:rsid w:val="006B3B59"/>
    <w:rsid w:val="006C17C0"/>
    <w:rsid w:val="006C59CB"/>
    <w:rsid w:val="006E4EA0"/>
    <w:rsid w:val="006F779D"/>
    <w:rsid w:val="006F79E3"/>
    <w:rsid w:val="00703B70"/>
    <w:rsid w:val="007225C1"/>
    <w:rsid w:val="00722909"/>
    <w:rsid w:val="00734278"/>
    <w:rsid w:val="00737350"/>
    <w:rsid w:val="00737472"/>
    <w:rsid w:val="00761200"/>
    <w:rsid w:val="0077203A"/>
    <w:rsid w:val="007862D8"/>
    <w:rsid w:val="007A3E68"/>
    <w:rsid w:val="007A7901"/>
    <w:rsid w:val="007B1EA6"/>
    <w:rsid w:val="007C1B4A"/>
    <w:rsid w:val="007D43B7"/>
    <w:rsid w:val="007D665F"/>
    <w:rsid w:val="007F1A11"/>
    <w:rsid w:val="008029DC"/>
    <w:rsid w:val="00803B74"/>
    <w:rsid w:val="008139C2"/>
    <w:rsid w:val="00831C18"/>
    <w:rsid w:val="008329AE"/>
    <w:rsid w:val="0083769C"/>
    <w:rsid w:val="00861643"/>
    <w:rsid w:val="00873872"/>
    <w:rsid w:val="00884247"/>
    <w:rsid w:val="0089242D"/>
    <w:rsid w:val="00894BE3"/>
    <w:rsid w:val="008D54A7"/>
    <w:rsid w:val="008E620F"/>
    <w:rsid w:val="008F4E6F"/>
    <w:rsid w:val="0091600A"/>
    <w:rsid w:val="00935161"/>
    <w:rsid w:val="00936F29"/>
    <w:rsid w:val="00943857"/>
    <w:rsid w:val="009450B5"/>
    <w:rsid w:val="009518EC"/>
    <w:rsid w:val="0096253A"/>
    <w:rsid w:val="00984079"/>
    <w:rsid w:val="009A248C"/>
    <w:rsid w:val="009B0C73"/>
    <w:rsid w:val="009C210E"/>
    <w:rsid w:val="009E14EF"/>
    <w:rsid w:val="009E3BF9"/>
    <w:rsid w:val="009E422E"/>
    <w:rsid w:val="009E73DC"/>
    <w:rsid w:val="00A24D79"/>
    <w:rsid w:val="00A32E8C"/>
    <w:rsid w:val="00A35119"/>
    <w:rsid w:val="00A40735"/>
    <w:rsid w:val="00A82C59"/>
    <w:rsid w:val="00A876D2"/>
    <w:rsid w:val="00AC2874"/>
    <w:rsid w:val="00AD03CF"/>
    <w:rsid w:val="00AE11DB"/>
    <w:rsid w:val="00AF4F80"/>
    <w:rsid w:val="00B02052"/>
    <w:rsid w:val="00B06334"/>
    <w:rsid w:val="00B41B3E"/>
    <w:rsid w:val="00B512DD"/>
    <w:rsid w:val="00B70B51"/>
    <w:rsid w:val="00B908DF"/>
    <w:rsid w:val="00BB1CF8"/>
    <w:rsid w:val="00BB4961"/>
    <w:rsid w:val="00BD01D7"/>
    <w:rsid w:val="00BD529B"/>
    <w:rsid w:val="00BD5464"/>
    <w:rsid w:val="00BF7BD5"/>
    <w:rsid w:val="00C02FB5"/>
    <w:rsid w:val="00C072EB"/>
    <w:rsid w:val="00C12513"/>
    <w:rsid w:val="00C14020"/>
    <w:rsid w:val="00C40286"/>
    <w:rsid w:val="00C576F2"/>
    <w:rsid w:val="00C8060F"/>
    <w:rsid w:val="00C811CC"/>
    <w:rsid w:val="00C81A30"/>
    <w:rsid w:val="00C82774"/>
    <w:rsid w:val="00C91614"/>
    <w:rsid w:val="00C93B45"/>
    <w:rsid w:val="00CB3389"/>
    <w:rsid w:val="00CC65A6"/>
    <w:rsid w:val="00CD5034"/>
    <w:rsid w:val="00D06F8D"/>
    <w:rsid w:val="00D125D8"/>
    <w:rsid w:val="00D168DA"/>
    <w:rsid w:val="00D21BCB"/>
    <w:rsid w:val="00D26438"/>
    <w:rsid w:val="00D3381E"/>
    <w:rsid w:val="00D80667"/>
    <w:rsid w:val="00DA0B5A"/>
    <w:rsid w:val="00DA5C76"/>
    <w:rsid w:val="00DA7CEB"/>
    <w:rsid w:val="00DB0C56"/>
    <w:rsid w:val="00DB4337"/>
    <w:rsid w:val="00DD1576"/>
    <w:rsid w:val="00DF6E25"/>
    <w:rsid w:val="00E15EE8"/>
    <w:rsid w:val="00E2358E"/>
    <w:rsid w:val="00E26A84"/>
    <w:rsid w:val="00E46536"/>
    <w:rsid w:val="00E75091"/>
    <w:rsid w:val="00E8036E"/>
    <w:rsid w:val="00E9071E"/>
    <w:rsid w:val="00EA6ADA"/>
    <w:rsid w:val="00EE4AC1"/>
    <w:rsid w:val="00EF1560"/>
    <w:rsid w:val="00F066B7"/>
    <w:rsid w:val="00F12391"/>
    <w:rsid w:val="00F2457F"/>
    <w:rsid w:val="00F446B0"/>
    <w:rsid w:val="00F6324B"/>
    <w:rsid w:val="00F66F6A"/>
    <w:rsid w:val="00F7054B"/>
    <w:rsid w:val="00F84818"/>
    <w:rsid w:val="00F84FAB"/>
    <w:rsid w:val="00F85D02"/>
    <w:rsid w:val="00FA1C6C"/>
    <w:rsid w:val="00FC0A91"/>
    <w:rsid w:val="00FD0BE4"/>
    <w:rsid w:val="00FD400B"/>
    <w:rsid w:val="00FD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CEA5D"/>
  <w15:chartTrackingRefBased/>
  <w15:docId w15:val="{AC542DEC-1E2A-4D65-BEB2-2B2B4B77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4961"/>
    <w:pPr>
      <w:spacing w:after="0" w:line="240" w:lineRule="auto"/>
    </w:pPr>
    <w:rPr>
      <w:rFonts w:ascii="Calibri" w:eastAsia="Calibri" w:hAnsi="Calibri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9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7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7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6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4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6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89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8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6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9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2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3715027307" TargetMode="External"/><Relationship Id="rId5" Type="http://schemas.openxmlformats.org/officeDocument/2006/relationships/hyperlink" Target="https://mtender.gov.md/tenders/ocds-b3wdp1-MD-17637150273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6BCBE-0EE2-4CC1-B255-19034C320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240</cp:revision>
  <dcterms:created xsi:type="dcterms:W3CDTF">2021-11-24T08:11:00Z</dcterms:created>
  <dcterms:modified xsi:type="dcterms:W3CDTF">2025-11-21T08:38:00Z</dcterms:modified>
</cp:coreProperties>
</file>