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B5594" w14:textId="77777777" w:rsidR="001D2F78" w:rsidRPr="001E1FBE" w:rsidRDefault="001D2F78" w:rsidP="00146D6D">
      <w:pPr>
        <w:shd w:val="clear" w:color="auto" w:fill="FFFFFF" w:themeFill="background1"/>
        <w:spacing w:before="120"/>
        <w:jc w:val="center"/>
        <w:rPr>
          <w:b/>
          <w:noProof w:val="0"/>
          <w:lang w:val="ro-MD" w:eastAsia="ru-RU"/>
        </w:rPr>
      </w:pPr>
    </w:p>
    <w:p w14:paraId="1D0888B2" w14:textId="418CBF15" w:rsidR="00257862" w:rsidRDefault="004F0647" w:rsidP="00146D6D">
      <w:pPr>
        <w:shd w:val="clear" w:color="auto" w:fill="FFFFFF" w:themeFill="background1"/>
        <w:spacing w:before="120"/>
        <w:jc w:val="center"/>
        <w:rPr>
          <w:b/>
          <w:noProof w:val="0"/>
          <w:lang w:val="ro-MD" w:eastAsia="ru-RU"/>
        </w:rPr>
      </w:pPr>
      <w:r w:rsidRPr="001E1FBE">
        <w:rPr>
          <w:b/>
          <w:noProof w:val="0"/>
          <w:lang w:val="ro-MD" w:eastAsia="ru-RU"/>
        </w:rPr>
        <w:t>ANUNȚ DE PARTICIPARE</w:t>
      </w:r>
    </w:p>
    <w:p w14:paraId="3EA92689" w14:textId="77777777" w:rsidR="00056206" w:rsidRPr="001E1FBE" w:rsidRDefault="00056206" w:rsidP="00146D6D">
      <w:pPr>
        <w:shd w:val="clear" w:color="auto" w:fill="FFFFFF" w:themeFill="background1"/>
        <w:spacing w:before="120"/>
        <w:jc w:val="center"/>
        <w:rPr>
          <w:b/>
          <w:noProof w:val="0"/>
          <w:lang w:val="ro-MD" w:eastAsia="ru-RU"/>
        </w:rPr>
      </w:pPr>
    </w:p>
    <w:p w14:paraId="3DAC9C14" w14:textId="33AD53F1" w:rsidR="005A03DC" w:rsidRDefault="005A03DC" w:rsidP="005A03DC">
      <w:pPr>
        <w:shd w:val="clear" w:color="auto" w:fill="FFFFFF" w:themeFill="background1"/>
        <w:spacing w:before="120"/>
        <w:rPr>
          <w:bCs/>
          <w:noProof w:val="0"/>
          <w:sz w:val="22"/>
          <w:szCs w:val="22"/>
          <w:u w:val="single"/>
          <w:lang w:val="ro-MD" w:eastAsia="ru-RU"/>
        </w:rPr>
      </w:pPr>
      <w:r w:rsidRPr="001E1FBE">
        <w:rPr>
          <w:b/>
          <w:noProof w:val="0"/>
          <w:sz w:val="22"/>
          <w:szCs w:val="22"/>
          <w:lang w:val="ro-MD" w:eastAsia="ru-RU"/>
        </w:rPr>
        <w:t>privind</w:t>
      </w:r>
      <w:r w:rsidRPr="001E1FBE">
        <w:rPr>
          <w:sz w:val="22"/>
          <w:szCs w:val="22"/>
          <w:lang w:val="ro-MD"/>
        </w:rPr>
        <w:t xml:space="preserve"> </w:t>
      </w:r>
      <w:r w:rsidR="006009DC" w:rsidRPr="00C4793A">
        <w:rPr>
          <w:b/>
          <w:bCs/>
          <w:color w:val="000000" w:themeColor="text1"/>
          <w:lang w:val="ro-MD" w:eastAsia="ru-RU"/>
        </w:rPr>
        <w:t xml:space="preserve">Achiziționarea </w:t>
      </w:r>
      <w:r w:rsidR="00D501F0">
        <w:rPr>
          <w:b/>
          <w:bCs/>
          <w:color w:val="000000" w:themeColor="text1"/>
          <w:lang w:val="ro-MD" w:eastAsia="ru-RU"/>
        </w:rPr>
        <w:t>electrozilor</w:t>
      </w:r>
      <w:r w:rsidR="006009DC">
        <w:rPr>
          <w:b/>
          <w:bCs/>
          <w:color w:val="000000" w:themeColor="text1"/>
          <w:lang w:val="ro-MD" w:eastAsia="ru-RU"/>
        </w:rPr>
        <w:t>.</w:t>
      </w:r>
      <w:r w:rsidRPr="001E1FBE">
        <w:rPr>
          <w:b/>
          <w:noProof w:val="0"/>
          <w:sz w:val="22"/>
          <w:szCs w:val="22"/>
          <w:lang w:val="ro-MD" w:eastAsia="ru-RU"/>
        </w:rPr>
        <w:br/>
        <w:t xml:space="preserve">prin procedura de achiziție  </w:t>
      </w:r>
      <w:r w:rsidR="004706C5">
        <w:rPr>
          <w:bCs/>
          <w:noProof w:val="0"/>
          <w:sz w:val="22"/>
          <w:szCs w:val="22"/>
          <w:u w:val="single"/>
          <w:lang w:val="ro-MD" w:eastAsia="ru-RU"/>
        </w:rPr>
        <w:t>valoare mică</w:t>
      </w:r>
    </w:p>
    <w:p w14:paraId="3924A79A" w14:textId="4E3E96C3" w:rsidR="00056206" w:rsidRPr="001E1FBE" w:rsidRDefault="000A4799" w:rsidP="005A03DC">
      <w:pPr>
        <w:shd w:val="clear" w:color="auto" w:fill="FFFFFF" w:themeFill="background1"/>
        <w:spacing w:before="120"/>
        <w:rPr>
          <w:b/>
          <w:noProof w:val="0"/>
          <w:sz w:val="22"/>
          <w:szCs w:val="22"/>
          <w:u w:val="single"/>
          <w:lang w:val="ro-MD" w:eastAsia="ru-RU"/>
        </w:rPr>
      </w:pPr>
      <w:r w:rsidRPr="001E1FBE">
        <w:rPr>
          <w:b/>
          <w:noProof w:val="0"/>
          <w:sz w:val="22"/>
          <w:szCs w:val="22"/>
          <w:u w:val="single"/>
          <w:lang w:val="ro-MD" w:eastAsia="ru-RU"/>
        </w:rPr>
        <w:t>Licitație electronică: 3 runde</w:t>
      </w:r>
    </w:p>
    <w:p w14:paraId="0AA0825D" w14:textId="77777777" w:rsidR="00D0040C" w:rsidRPr="001E1FBE" w:rsidRDefault="00D0040C" w:rsidP="00D0040C">
      <w:pPr>
        <w:spacing w:before="120"/>
        <w:rPr>
          <w:b/>
          <w:sz w:val="22"/>
          <w:szCs w:val="22"/>
          <w:lang w:val="ro-MD"/>
        </w:rPr>
      </w:pPr>
      <w:r w:rsidRPr="001E1FBE">
        <w:rPr>
          <w:b/>
          <w:sz w:val="22"/>
          <w:szCs w:val="22"/>
          <w:lang w:val="ro-MD"/>
        </w:rPr>
        <w:t>Procedura de achiziție este aplicată sub incidența actului normativ:</w:t>
      </w:r>
    </w:p>
    <w:p w14:paraId="40CCF191" w14:textId="00342005" w:rsidR="00D0040C" w:rsidRPr="001E1FBE" w:rsidRDefault="00D0040C" w:rsidP="00C03308">
      <w:pPr>
        <w:spacing w:before="120"/>
        <w:rPr>
          <w:sz w:val="22"/>
          <w:szCs w:val="22"/>
          <w:lang w:val="ro-MD"/>
        </w:rPr>
      </w:pPr>
      <w:r w:rsidRPr="001E1FBE">
        <w:rPr>
          <w:b/>
          <w:bCs/>
          <w:i/>
          <w:iCs/>
          <w:color w:val="000000"/>
          <w:spacing w:val="-10"/>
          <w:w w:val="110"/>
          <w:sz w:val="22"/>
          <w:szCs w:val="22"/>
          <w:lang w:val="ro-MD"/>
        </w:rPr>
        <w:t>Ѵ</w:t>
      </w:r>
      <w:r w:rsidRPr="001E1FBE">
        <w:rPr>
          <w:sz w:val="22"/>
          <w:szCs w:val="22"/>
          <w:lang w:val="ro-MD"/>
        </w:rPr>
        <w:t xml:space="preserve"> Legea  privind achizițiile în sectoarele energeticii, apei, transporturilor și serviciilor poștale 74/2020</w:t>
      </w:r>
    </w:p>
    <w:p w14:paraId="21EC7765" w14:textId="77777777" w:rsidR="005A03DC" w:rsidRPr="001E1FBE"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o-MD" w:eastAsia="ru-RU"/>
        </w:rPr>
      </w:pPr>
      <w:r w:rsidRPr="001E1FBE">
        <w:rPr>
          <w:b/>
          <w:noProof w:val="0"/>
          <w:sz w:val="22"/>
          <w:szCs w:val="22"/>
          <w:lang w:val="ro-MD" w:eastAsia="ru-RU"/>
        </w:rPr>
        <w:t xml:space="preserve">Denumirea entității contractante: </w:t>
      </w:r>
      <w:r w:rsidRPr="001E1FBE">
        <w:rPr>
          <w:bCs/>
          <w:noProof w:val="0"/>
          <w:sz w:val="22"/>
          <w:szCs w:val="22"/>
          <w:lang w:val="ro-MD" w:eastAsia="ru-RU"/>
        </w:rPr>
        <w:t>”Termoelectrica” S.A.</w:t>
      </w:r>
    </w:p>
    <w:p w14:paraId="07AD2627" w14:textId="77777777" w:rsidR="005A03DC" w:rsidRPr="001E1FBE"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o-MD" w:eastAsia="ru-RU"/>
        </w:rPr>
      </w:pPr>
      <w:r w:rsidRPr="001E1FBE">
        <w:rPr>
          <w:b/>
          <w:noProof w:val="0"/>
          <w:sz w:val="22"/>
          <w:szCs w:val="22"/>
          <w:lang w:val="ro-MD" w:eastAsia="ru-RU"/>
        </w:rPr>
        <w:t xml:space="preserve">IDNO:   </w:t>
      </w:r>
      <w:r w:rsidRPr="001E1FBE">
        <w:rPr>
          <w:bCs/>
          <w:noProof w:val="0"/>
          <w:sz w:val="22"/>
          <w:szCs w:val="22"/>
          <w:shd w:val="clear" w:color="auto" w:fill="FFFFFF" w:themeFill="background1"/>
          <w:lang w:val="ro-MD" w:eastAsia="ru-RU"/>
        </w:rPr>
        <w:t>1003600026295</w:t>
      </w:r>
    </w:p>
    <w:p w14:paraId="189D4C16" w14:textId="35C5704C" w:rsidR="005A03DC" w:rsidRPr="001E1FBE"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o-MD" w:eastAsia="ru-RU"/>
        </w:rPr>
      </w:pPr>
      <w:r w:rsidRPr="001E1FBE">
        <w:rPr>
          <w:b/>
          <w:noProof w:val="0"/>
          <w:sz w:val="22"/>
          <w:szCs w:val="22"/>
          <w:lang w:val="ro-MD" w:eastAsia="ru-RU"/>
        </w:rPr>
        <w:t xml:space="preserve">Adresa: </w:t>
      </w:r>
      <w:r w:rsidR="00CD0478" w:rsidRPr="001E1FBE">
        <w:rPr>
          <w:bCs/>
          <w:noProof w:val="0"/>
          <w:sz w:val="22"/>
          <w:szCs w:val="22"/>
          <w:lang w:val="ro-MD" w:eastAsia="ru-RU"/>
        </w:rPr>
        <w:t>mun.</w:t>
      </w:r>
      <w:r w:rsidR="00CD0478" w:rsidRPr="001E1FBE">
        <w:rPr>
          <w:b/>
          <w:noProof w:val="0"/>
          <w:sz w:val="22"/>
          <w:szCs w:val="22"/>
          <w:lang w:val="ro-MD" w:eastAsia="ru-RU"/>
        </w:rPr>
        <w:t xml:space="preserve"> </w:t>
      </w:r>
      <w:r w:rsidRPr="001E1FBE">
        <w:rPr>
          <w:bCs/>
          <w:noProof w:val="0"/>
          <w:sz w:val="22"/>
          <w:szCs w:val="22"/>
          <w:shd w:val="clear" w:color="auto" w:fill="FFFFFF" w:themeFill="background1"/>
          <w:lang w:val="ro-MD" w:eastAsia="ru-RU"/>
        </w:rPr>
        <w:t>Chișinău, str. Tudor Vladimirescu, 6</w:t>
      </w:r>
    </w:p>
    <w:p w14:paraId="657C9805" w14:textId="762594D2" w:rsidR="005A03DC" w:rsidRPr="001E1FBE"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o-MD" w:eastAsia="ru-RU"/>
        </w:rPr>
      </w:pPr>
      <w:r w:rsidRPr="001E1FBE">
        <w:rPr>
          <w:b/>
          <w:noProof w:val="0"/>
          <w:sz w:val="22"/>
          <w:szCs w:val="22"/>
          <w:lang w:val="ro-MD" w:eastAsia="ru-RU"/>
        </w:rPr>
        <w:t xml:space="preserve">Numărul de telefon/fax: </w:t>
      </w:r>
      <w:r w:rsidRPr="001E1FBE">
        <w:rPr>
          <w:bCs/>
          <w:noProof w:val="0"/>
          <w:sz w:val="22"/>
          <w:szCs w:val="22"/>
          <w:shd w:val="clear" w:color="auto" w:fill="FFFFFF" w:themeFill="background1"/>
          <w:lang w:val="ro-MD" w:eastAsia="ru-RU"/>
        </w:rPr>
        <w:t>022-436-490</w:t>
      </w:r>
      <w:r w:rsidR="00133A91" w:rsidRPr="001E1FBE">
        <w:rPr>
          <w:bCs/>
          <w:noProof w:val="0"/>
          <w:sz w:val="22"/>
          <w:szCs w:val="22"/>
          <w:shd w:val="clear" w:color="auto" w:fill="FFFFFF" w:themeFill="background1"/>
          <w:lang w:val="ro-MD" w:eastAsia="ru-RU"/>
        </w:rPr>
        <w:t>, 022-436-391.</w:t>
      </w:r>
    </w:p>
    <w:p w14:paraId="77E0E236" w14:textId="164D3D68" w:rsidR="005A03DC" w:rsidRPr="001E1FBE"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ro-MD" w:eastAsia="ru-RU"/>
        </w:rPr>
      </w:pPr>
      <w:r w:rsidRPr="001E1FBE">
        <w:rPr>
          <w:b/>
          <w:noProof w:val="0"/>
          <w:sz w:val="22"/>
          <w:szCs w:val="22"/>
          <w:lang w:val="ro-MD" w:eastAsia="ru-RU"/>
        </w:rPr>
        <w:t>Adresa de e-mail și de internet a entității contractante</w:t>
      </w:r>
      <w:r w:rsidR="005A03DC" w:rsidRPr="001E1FBE">
        <w:rPr>
          <w:b/>
          <w:noProof w:val="0"/>
          <w:sz w:val="22"/>
          <w:szCs w:val="22"/>
          <w:lang w:val="ro-MD" w:eastAsia="ru-RU"/>
        </w:rPr>
        <w:t xml:space="preserve">: </w:t>
      </w:r>
      <w:hyperlink r:id="rId6" w:history="1">
        <w:r w:rsidR="005A03DC" w:rsidRPr="001E1FBE">
          <w:rPr>
            <w:rStyle w:val="Hyperlink"/>
            <w:bCs/>
            <w:noProof w:val="0"/>
            <w:sz w:val="22"/>
            <w:szCs w:val="22"/>
            <w:shd w:val="clear" w:color="auto" w:fill="FFFFFF" w:themeFill="background1"/>
            <w:lang w:val="ro-MD" w:eastAsia="ru-RU"/>
          </w:rPr>
          <w:t>www.termoelectrica.md</w:t>
        </w:r>
      </w:hyperlink>
      <w:r w:rsidR="005A03DC" w:rsidRPr="001E1FBE">
        <w:rPr>
          <w:bCs/>
          <w:noProof w:val="0"/>
          <w:sz w:val="22"/>
          <w:szCs w:val="22"/>
          <w:shd w:val="clear" w:color="auto" w:fill="FFFFFF" w:themeFill="background1"/>
          <w:lang w:val="ro-MD" w:eastAsia="ru-RU"/>
        </w:rPr>
        <w:t xml:space="preserve">, </w:t>
      </w:r>
      <w:bookmarkStart w:id="0" w:name="_Hlk91576123"/>
      <w:r w:rsidR="005A03DC" w:rsidRPr="001E1FBE">
        <w:rPr>
          <w:bCs/>
          <w:noProof w:val="0"/>
          <w:sz w:val="22"/>
          <w:szCs w:val="22"/>
          <w:shd w:val="clear" w:color="auto" w:fill="FFFFFF" w:themeFill="background1"/>
          <w:lang w:val="ro-MD" w:eastAsia="ru-RU"/>
        </w:rPr>
        <w:fldChar w:fldCharType="begin"/>
      </w:r>
      <w:r w:rsidR="005A03DC" w:rsidRPr="001E1FBE">
        <w:rPr>
          <w:bCs/>
          <w:noProof w:val="0"/>
          <w:sz w:val="22"/>
          <w:szCs w:val="22"/>
          <w:shd w:val="clear" w:color="auto" w:fill="FFFFFF" w:themeFill="background1"/>
          <w:lang w:val="ro-MD" w:eastAsia="ru-RU"/>
        </w:rPr>
        <w:instrText xml:space="preserve"> HYPERLINK "mailto:tender@termoelectrica.md" </w:instrText>
      </w:r>
      <w:r w:rsidR="005A03DC" w:rsidRPr="001E1FBE">
        <w:rPr>
          <w:bCs/>
          <w:noProof w:val="0"/>
          <w:sz w:val="22"/>
          <w:szCs w:val="22"/>
          <w:shd w:val="clear" w:color="auto" w:fill="FFFFFF" w:themeFill="background1"/>
          <w:lang w:val="ro-MD" w:eastAsia="ru-RU"/>
        </w:rPr>
      </w:r>
      <w:r w:rsidR="005A03DC" w:rsidRPr="001E1FBE">
        <w:rPr>
          <w:bCs/>
          <w:noProof w:val="0"/>
          <w:sz w:val="22"/>
          <w:szCs w:val="22"/>
          <w:shd w:val="clear" w:color="auto" w:fill="FFFFFF" w:themeFill="background1"/>
          <w:lang w:val="ro-MD" w:eastAsia="ru-RU"/>
        </w:rPr>
        <w:fldChar w:fldCharType="separate"/>
      </w:r>
      <w:r w:rsidR="005A03DC" w:rsidRPr="001E1FBE">
        <w:rPr>
          <w:rStyle w:val="Hyperlink"/>
          <w:bCs/>
          <w:noProof w:val="0"/>
          <w:sz w:val="22"/>
          <w:szCs w:val="22"/>
          <w:shd w:val="clear" w:color="auto" w:fill="FFFFFF" w:themeFill="background1"/>
          <w:lang w:val="ro-MD" w:eastAsia="ru-RU"/>
        </w:rPr>
        <w:t>tender@termoelectrica.md</w:t>
      </w:r>
      <w:r w:rsidR="005A03DC" w:rsidRPr="001E1FBE">
        <w:rPr>
          <w:bCs/>
          <w:noProof w:val="0"/>
          <w:sz w:val="22"/>
          <w:szCs w:val="22"/>
          <w:shd w:val="clear" w:color="auto" w:fill="FFFFFF" w:themeFill="background1"/>
          <w:lang w:val="ro-MD" w:eastAsia="ru-RU"/>
        </w:rPr>
        <w:fldChar w:fldCharType="end"/>
      </w:r>
    </w:p>
    <w:bookmarkEnd w:id="0"/>
    <w:p w14:paraId="0A12C78F" w14:textId="77777777" w:rsidR="0019164E" w:rsidRPr="001E1FBE" w:rsidRDefault="0019164E" w:rsidP="0019164E">
      <w:pPr>
        <w:numPr>
          <w:ilvl w:val="0"/>
          <w:numId w:val="2"/>
        </w:numPr>
        <w:tabs>
          <w:tab w:val="left" w:pos="284"/>
          <w:tab w:val="right" w:pos="9531"/>
        </w:tabs>
        <w:spacing w:before="120"/>
        <w:ind w:left="288" w:hanging="288"/>
        <w:rPr>
          <w:b/>
          <w:sz w:val="22"/>
          <w:szCs w:val="22"/>
          <w:lang w:val="ro-MD"/>
        </w:rPr>
      </w:pPr>
      <w:r w:rsidRPr="001E1FBE">
        <w:rPr>
          <w:b/>
          <w:sz w:val="22"/>
          <w:szCs w:val="22"/>
          <w:lang w:val="ro-MD"/>
        </w:rPr>
        <w:t xml:space="preserve">Adresa de e-mail sau de internet de la care se va putea obține accesul la documentația de atribuire: </w:t>
      </w:r>
      <w:r w:rsidRPr="001E1FBE">
        <w:rPr>
          <w:b/>
          <w:i/>
          <w:sz w:val="22"/>
          <w:szCs w:val="22"/>
          <w:lang w:val="ro-MD"/>
        </w:rPr>
        <w:t>documentația de atribuire este anexată în cadrul procedurii în SIA RSAP</w:t>
      </w:r>
      <w:r w:rsidRPr="001E1FBE">
        <w:rPr>
          <w:b/>
          <w:sz w:val="22"/>
          <w:szCs w:val="22"/>
          <w:lang w:val="ro-MD"/>
        </w:rPr>
        <w:t xml:space="preserve"> </w:t>
      </w:r>
    </w:p>
    <w:p w14:paraId="57439BB1" w14:textId="29FF2A59" w:rsidR="005A03DC" w:rsidRPr="001E1FBE"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ro-MD" w:eastAsia="ru-RU"/>
        </w:rPr>
      </w:pPr>
      <w:r w:rsidRPr="001E1FBE">
        <w:rPr>
          <w:b/>
          <w:noProof w:val="0"/>
          <w:sz w:val="22"/>
          <w:szCs w:val="22"/>
          <w:lang w:val="ro-MD" w:eastAsia="ru-RU"/>
        </w:rPr>
        <w:t>Tipul entității contractante și obiectul principal de activitate (dacă este cazul, mențiunea că entitatea contractantă este o autoritate centrală de achiziție sau că achiziția implică o altă formă de achiziție comună):</w:t>
      </w:r>
      <w:r w:rsidRPr="001E1FBE">
        <w:rPr>
          <w:bCs/>
          <w:noProof w:val="0"/>
          <w:sz w:val="22"/>
          <w:szCs w:val="22"/>
          <w:lang w:val="ro-MD" w:eastAsia="ru-RU"/>
        </w:rPr>
        <w:t xml:space="preserve"> ”Termoelectrica” S.A.,</w:t>
      </w:r>
      <w:r w:rsidRPr="001E1FBE">
        <w:rPr>
          <w:b/>
          <w:noProof w:val="0"/>
          <w:sz w:val="22"/>
          <w:szCs w:val="22"/>
          <w:lang w:val="ro-MD" w:eastAsia="ru-RU"/>
        </w:rPr>
        <w:t xml:space="preserve"> </w:t>
      </w:r>
      <w:r w:rsidRPr="001E1FBE">
        <w:rPr>
          <w:i/>
          <w:iCs/>
          <w:sz w:val="22"/>
          <w:szCs w:val="22"/>
          <w:lang w:val="ro-MD" w:eastAsia="ro-RO"/>
        </w:rPr>
        <w:t>Activități licențiate din sectorul termoenergetic și al gazelor naturale.</w:t>
      </w:r>
    </w:p>
    <w:p w14:paraId="0714DBE0" w14:textId="47F03368" w:rsidR="008A1E57" w:rsidRDefault="005A03DC" w:rsidP="004618A4">
      <w:pPr>
        <w:numPr>
          <w:ilvl w:val="0"/>
          <w:numId w:val="2"/>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1E1FBE">
        <w:rPr>
          <w:b/>
          <w:noProof w:val="0"/>
          <w:sz w:val="22"/>
          <w:szCs w:val="22"/>
          <w:lang w:val="ro-MD" w:eastAsia="ru-RU"/>
        </w:rPr>
        <w:t>Cumpărătorul invită operatorii economici interesați, care îi pot satisface necesitățile, să participe la procedura de achiziție privind livrarea/prestarea</w:t>
      </w:r>
      <w:r w:rsidR="000D7CAC" w:rsidRPr="001E1FBE">
        <w:rPr>
          <w:b/>
          <w:noProof w:val="0"/>
          <w:sz w:val="22"/>
          <w:szCs w:val="22"/>
          <w:lang w:val="ro-MD" w:eastAsia="ru-RU"/>
        </w:rPr>
        <w:t>/executarea</w:t>
      </w:r>
      <w:r w:rsidRPr="001E1FBE">
        <w:rPr>
          <w:b/>
          <w:noProof w:val="0"/>
          <w:sz w:val="22"/>
          <w:szCs w:val="22"/>
          <w:lang w:val="ro-MD" w:eastAsia="ru-RU"/>
        </w:rPr>
        <w:t xml:space="preserve"> următoarelor bunuri/servicii</w:t>
      </w:r>
      <w:r w:rsidR="000D7CAC" w:rsidRPr="001E1FBE">
        <w:rPr>
          <w:b/>
          <w:noProof w:val="0"/>
          <w:sz w:val="22"/>
          <w:szCs w:val="22"/>
          <w:lang w:val="ro-MD" w:eastAsia="ru-RU"/>
        </w:rPr>
        <w:t>/lucrări</w:t>
      </w:r>
      <w:r w:rsidRPr="001E1FBE">
        <w:rPr>
          <w:b/>
          <w:noProof w:val="0"/>
          <w:sz w:val="22"/>
          <w:szCs w:val="22"/>
          <w:lang w:val="ro-MD" w:eastAsia="ru-RU"/>
        </w:rPr>
        <w:t>:</w:t>
      </w:r>
    </w:p>
    <w:p w14:paraId="1BB25A26" w14:textId="77777777" w:rsidR="00056206" w:rsidRPr="001E1FBE" w:rsidRDefault="00056206" w:rsidP="00056206">
      <w:pPr>
        <w:shd w:val="clear" w:color="auto" w:fill="FFFFFF" w:themeFill="background1"/>
        <w:tabs>
          <w:tab w:val="left" w:pos="284"/>
          <w:tab w:val="right" w:pos="426"/>
        </w:tabs>
        <w:spacing w:before="120"/>
        <w:ind w:left="284"/>
        <w:jc w:val="both"/>
        <w:rPr>
          <w:b/>
          <w:noProof w:val="0"/>
          <w:sz w:val="22"/>
          <w:szCs w:val="22"/>
          <w:lang w:val="ro-MD" w:eastAsia="ru-RU"/>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2268"/>
        <w:gridCol w:w="851"/>
        <w:gridCol w:w="709"/>
        <w:gridCol w:w="2976"/>
        <w:gridCol w:w="1134"/>
      </w:tblGrid>
      <w:tr w:rsidR="00B75B6C" w:rsidRPr="005B63C1" w14:paraId="582BC4FB" w14:textId="77777777" w:rsidTr="00B75B6C">
        <w:trPr>
          <w:trHeight w:val="1053"/>
        </w:trPr>
        <w:tc>
          <w:tcPr>
            <w:tcW w:w="567" w:type="dxa"/>
            <w:shd w:val="clear" w:color="auto" w:fill="8EAADB" w:themeFill="accent1" w:themeFillTint="99"/>
            <w:vAlign w:val="center"/>
          </w:tcPr>
          <w:p w14:paraId="3DCD250F"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Nr. d/o</w:t>
            </w:r>
          </w:p>
        </w:tc>
        <w:tc>
          <w:tcPr>
            <w:tcW w:w="1134" w:type="dxa"/>
            <w:shd w:val="clear" w:color="auto" w:fill="8EAADB" w:themeFill="accent1" w:themeFillTint="99"/>
            <w:vAlign w:val="center"/>
          </w:tcPr>
          <w:p w14:paraId="021381E6"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Cod CPV</w:t>
            </w:r>
          </w:p>
        </w:tc>
        <w:tc>
          <w:tcPr>
            <w:tcW w:w="2268" w:type="dxa"/>
            <w:shd w:val="clear" w:color="auto" w:fill="8EAADB" w:themeFill="accent1" w:themeFillTint="99"/>
            <w:vAlign w:val="center"/>
          </w:tcPr>
          <w:p w14:paraId="416B190A"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Denumirea bunurilor/ serviciilor/</w:t>
            </w:r>
          </w:p>
          <w:p w14:paraId="44AC6F39"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lucrărilor</w:t>
            </w:r>
          </w:p>
        </w:tc>
        <w:tc>
          <w:tcPr>
            <w:tcW w:w="851" w:type="dxa"/>
            <w:shd w:val="clear" w:color="auto" w:fill="8EAADB" w:themeFill="accent1" w:themeFillTint="99"/>
            <w:vAlign w:val="center"/>
          </w:tcPr>
          <w:p w14:paraId="2633BF57" w14:textId="77777777" w:rsidR="00B75B6C" w:rsidRPr="003435E3" w:rsidRDefault="00B75B6C" w:rsidP="002E0B0C">
            <w:pPr>
              <w:pStyle w:val="Frspaiere"/>
              <w:jc w:val="center"/>
              <w:rPr>
                <w:rFonts w:ascii="Times New Roman" w:hAnsi="Times New Roman" w:cs="Times New Roman"/>
                <w:b/>
                <w:bCs/>
                <w:sz w:val="16"/>
                <w:szCs w:val="16"/>
                <w:lang w:val="ro-MD" w:eastAsia="ru-RU"/>
              </w:rPr>
            </w:pPr>
          </w:p>
          <w:p w14:paraId="2A403A15"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eastAsia="ru-RU"/>
              </w:rPr>
              <w:t>U.m.</w:t>
            </w:r>
          </w:p>
        </w:tc>
        <w:tc>
          <w:tcPr>
            <w:tcW w:w="709" w:type="dxa"/>
            <w:shd w:val="clear" w:color="auto" w:fill="8EAADB" w:themeFill="accent1" w:themeFillTint="99"/>
            <w:vAlign w:val="center"/>
          </w:tcPr>
          <w:p w14:paraId="7D010A6C"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Cantit.</w:t>
            </w:r>
          </w:p>
        </w:tc>
        <w:tc>
          <w:tcPr>
            <w:tcW w:w="2976" w:type="dxa"/>
            <w:shd w:val="clear" w:color="auto" w:fill="8EAADB" w:themeFill="accent1" w:themeFillTint="99"/>
            <w:vAlign w:val="center"/>
          </w:tcPr>
          <w:p w14:paraId="2BF9C66C" w14:textId="77777777" w:rsidR="00B75B6C" w:rsidRPr="003435E3" w:rsidRDefault="00B75B6C" w:rsidP="002E0B0C">
            <w:pPr>
              <w:pStyle w:val="Frspaiere"/>
              <w:jc w:val="center"/>
              <w:rPr>
                <w:rFonts w:ascii="Times New Roman" w:hAnsi="Times New Roman" w:cs="Times New Roman"/>
                <w:b/>
                <w:bCs/>
                <w:sz w:val="16"/>
                <w:szCs w:val="16"/>
                <w:lang w:val="ro-MD" w:eastAsia="ru-RU"/>
              </w:rPr>
            </w:pPr>
            <w:r w:rsidRPr="003435E3">
              <w:rPr>
                <w:rFonts w:ascii="Times New Roman" w:hAnsi="Times New Roman" w:cs="Times New Roman"/>
                <w:b/>
                <w:bCs/>
                <w:sz w:val="16"/>
                <w:szCs w:val="16"/>
                <w:lang w:val="ro-MD" w:eastAsia="ru-RU"/>
              </w:rPr>
              <w:t>Specificarea tehnică deplină solicitată, standarde de referință,</w:t>
            </w:r>
          </w:p>
          <w:p w14:paraId="283DFA5F"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eastAsia="Times New Roman" w:hAnsi="Times New Roman" w:cs="Times New Roman"/>
                <w:b/>
                <w:bCs/>
                <w:sz w:val="16"/>
                <w:szCs w:val="16"/>
                <w:lang w:val="ro-MD" w:eastAsia="ru-RU"/>
              </w:rPr>
              <w:t>(GOST/ TU)</w:t>
            </w:r>
          </w:p>
        </w:tc>
        <w:tc>
          <w:tcPr>
            <w:tcW w:w="1134" w:type="dxa"/>
            <w:shd w:val="clear" w:color="auto" w:fill="8EAADB" w:themeFill="accent1" w:themeFillTint="99"/>
            <w:vAlign w:val="center"/>
          </w:tcPr>
          <w:p w14:paraId="6CBADFE2" w14:textId="77777777" w:rsidR="00B75B6C" w:rsidRPr="003435E3" w:rsidRDefault="00B75B6C" w:rsidP="002E0B0C">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Valoarea estimată,</w:t>
            </w:r>
            <w:r w:rsidRPr="003435E3">
              <w:rPr>
                <w:rFonts w:ascii="Times New Roman" w:hAnsi="Times New Roman" w:cs="Times New Roman"/>
                <w:b/>
                <w:bCs/>
                <w:sz w:val="16"/>
                <w:szCs w:val="16"/>
                <w:lang w:val="ro-MD"/>
              </w:rPr>
              <w:br/>
              <w:t>fără TVA</w:t>
            </w:r>
            <w:r w:rsidRPr="003435E3">
              <w:rPr>
                <w:rFonts w:ascii="Times New Roman" w:hAnsi="Times New Roman" w:cs="Times New Roman"/>
                <w:b/>
                <w:bCs/>
                <w:i/>
                <w:sz w:val="16"/>
                <w:szCs w:val="16"/>
                <w:lang w:val="ro-MD"/>
              </w:rPr>
              <w:t>(pentru fiecare lot în parte)</w:t>
            </w:r>
          </w:p>
        </w:tc>
      </w:tr>
      <w:tr w:rsidR="00B75B6C" w:rsidRPr="0058212F" w14:paraId="624CC86E" w14:textId="77777777" w:rsidTr="00B75B6C">
        <w:trPr>
          <w:trHeight w:val="588"/>
        </w:trPr>
        <w:tc>
          <w:tcPr>
            <w:tcW w:w="567" w:type="dxa"/>
            <w:vAlign w:val="center"/>
          </w:tcPr>
          <w:p w14:paraId="2230AFF8" w14:textId="77777777" w:rsidR="00B75B6C" w:rsidRPr="003435E3" w:rsidRDefault="00B75B6C" w:rsidP="002E0B0C">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w:t>
            </w:r>
          </w:p>
        </w:tc>
        <w:tc>
          <w:tcPr>
            <w:tcW w:w="1134" w:type="dxa"/>
            <w:vAlign w:val="center"/>
          </w:tcPr>
          <w:p w14:paraId="40DB8E51" w14:textId="743AB996" w:rsidR="00B75B6C" w:rsidRPr="00D501F0" w:rsidRDefault="00D501F0" w:rsidP="002E0B0C">
            <w:pPr>
              <w:pStyle w:val="Frspaiere"/>
              <w:jc w:val="center"/>
              <w:rPr>
                <w:rFonts w:ascii="Times New Roman" w:hAnsi="Times New Roman" w:cs="Times New Roman"/>
                <w:sz w:val="18"/>
                <w:szCs w:val="18"/>
                <w:lang w:val="ro-MD"/>
              </w:rPr>
            </w:pPr>
            <w:r>
              <w:rPr>
                <w:rFonts w:ascii="Times New Roman" w:hAnsi="Times New Roman" w:cs="Times New Roman"/>
                <w:sz w:val="18"/>
                <w:szCs w:val="18"/>
                <w:lang w:val="ro-MD" w:eastAsia="ru-RU"/>
              </w:rPr>
              <w:t>317</w:t>
            </w:r>
            <w:r w:rsidR="00247E82">
              <w:rPr>
                <w:rFonts w:ascii="Times New Roman" w:hAnsi="Times New Roman" w:cs="Times New Roman"/>
                <w:sz w:val="18"/>
                <w:szCs w:val="18"/>
                <w:lang w:val="ro-MD" w:eastAsia="ru-RU"/>
              </w:rPr>
              <w:t>00000-3</w:t>
            </w:r>
          </w:p>
        </w:tc>
        <w:tc>
          <w:tcPr>
            <w:tcW w:w="2268" w:type="dxa"/>
            <w:vAlign w:val="center"/>
          </w:tcPr>
          <w:p w14:paraId="41EF8F5E" w14:textId="77777777" w:rsidR="00B75B6C" w:rsidRPr="00D501F0" w:rsidRDefault="00B75B6C" w:rsidP="002E0B0C">
            <w:pPr>
              <w:pStyle w:val="Frspaiere"/>
              <w:rPr>
                <w:rFonts w:ascii="Times New Roman" w:hAnsi="Times New Roman" w:cs="Times New Roman"/>
                <w:sz w:val="20"/>
                <w:szCs w:val="20"/>
                <w:lang w:val="ro-MD" w:eastAsia="ru-RU"/>
              </w:rPr>
            </w:pPr>
            <w:r w:rsidRPr="00D501F0">
              <w:rPr>
                <w:rFonts w:ascii="Times New Roman" w:hAnsi="Times New Roman" w:cs="Times New Roman"/>
                <w:sz w:val="20"/>
                <w:szCs w:val="20"/>
                <w:lang w:val="ro-MD" w:eastAsia="ru-RU"/>
              </w:rPr>
              <w:t xml:space="preserve">Electrozi Ø3.0мм (УОНИ-13/45 )   </w:t>
            </w:r>
          </w:p>
        </w:tc>
        <w:tc>
          <w:tcPr>
            <w:tcW w:w="851" w:type="dxa"/>
            <w:vAlign w:val="center"/>
          </w:tcPr>
          <w:p w14:paraId="1E5BF01A" w14:textId="77777777" w:rsidR="00B75B6C" w:rsidRPr="00247E82" w:rsidRDefault="00B75B6C"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4816DEF3" w14:textId="77777777" w:rsidR="00B75B6C" w:rsidRPr="00247E82" w:rsidRDefault="00B75B6C"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200</w:t>
            </w:r>
          </w:p>
        </w:tc>
        <w:tc>
          <w:tcPr>
            <w:tcW w:w="2976" w:type="dxa"/>
            <w:vAlign w:val="center"/>
          </w:tcPr>
          <w:p w14:paraId="3073F163" w14:textId="77777777" w:rsidR="00B75B6C" w:rsidRPr="003435E3" w:rsidRDefault="00B75B6C" w:rsidP="002E0B0C">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6B002606" w14:textId="77777777" w:rsidR="00B75B6C" w:rsidRDefault="00B75B6C" w:rsidP="002E0B0C">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7FBFA3D2" w14:textId="77777777" w:rsidR="00B75B6C" w:rsidRDefault="00B75B6C" w:rsidP="002E0B0C">
            <w:pPr>
              <w:pStyle w:val="Frspaiere"/>
              <w:spacing w:line="256" w:lineRule="auto"/>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75FCA200" w14:textId="77777777" w:rsidR="00B75B6C" w:rsidRPr="003435E3" w:rsidRDefault="00B75B6C" w:rsidP="002E0B0C">
            <w:pPr>
              <w:pStyle w:val="Frspaiere"/>
              <w:rPr>
                <w:rFonts w:ascii="Times New Roman" w:hAnsi="Times New Roman" w:cs="Times New Roman"/>
                <w:sz w:val="16"/>
                <w:szCs w:val="16"/>
                <w:lang w:val="ro-MD"/>
              </w:rPr>
            </w:pPr>
            <w:r>
              <w:rPr>
                <w:rFonts w:ascii="Times New Roman" w:hAnsi="Times New Roman" w:cs="Times New Roman"/>
                <w:sz w:val="16"/>
                <w:szCs w:val="16"/>
                <w:lang w:val="en-US"/>
              </w:rPr>
              <w:t>ГОСТ 9466-75; ТУ У 01412839.002-99 // 13/45</w:t>
            </w:r>
          </w:p>
        </w:tc>
        <w:tc>
          <w:tcPr>
            <w:tcW w:w="1134" w:type="dxa"/>
            <w:vAlign w:val="center"/>
          </w:tcPr>
          <w:p w14:paraId="77DFDDCC" w14:textId="126DB299" w:rsidR="00B75B6C" w:rsidRPr="00247E82" w:rsidRDefault="00B75B6C" w:rsidP="002E0B0C">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15</w:t>
            </w:r>
            <w:r w:rsidR="00247E82">
              <w:rPr>
                <w:rFonts w:ascii="Times New Roman" w:hAnsi="Times New Roman" w:cs="Times New Roman"/>
                <w:sz w:val="20"/>
                <w:szCs w:val="20"/>
                <w:lang w:val="ro-MD" w:eastAsia="ru-RU"/>
              </w:rPr>
              <w:t xml:space="preserve"> </w:t>
            </w:r>
            <w:r w:rsidRPr="00247E82">
              <w:rPr>
                <w:rFonts w:ascii="Times New Roman" w:hAnsi="Times New Roman" w:cs="Times New Roman"/>
                <w:sz w:val="20"/>
                <w:szCs w:val="20"/>
                <w:lang w:val="ro-MD" w:eastAsia="ru-RU"/>
              </w:rPr>
              <w:t>000</w:t>
            </w:r>
            <w:r w:rsidR="00247E82">
              <w:rPr>
                <w:rFonts w:ascii="Times New Roman" w:hAnsi="Times New Roman" w:cs="Times New Roman"/>
                <w:sz w:val="20"/>
                <w:szCs w:val="20"/>
                <w:lang w:val="ro-MD" w:eastAsia="ru-RU"/>
              </w:rPr>
              <w:t>,00</w:t>
            </w:r>
          </w:p>
        </w:tc>
      </w:tr>
      <w:tr w:rsidR="00247E82" w:rsidRPr="0058212F" w14:paraId="432271B5" w14:textId="77777777" w:rsidTr="00247E82">
        <w:trPr>
          <w:trHeight w:val="588"/>
        </w:trPr>
        <w:tc>
          <w:tcPr>
            <w:tcW w:w="567" w:type="dxa"/>
            <w:vAlign w:val="center"/>
          </w:tcPr>
          <w:p w14:paraId="36B1FE66"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w:t>
            </w:r>
          </w:p>
        </w:tc>
        <w:tc>
          <w:tcPr>
            <w:tcW w:w="1134" w:type="dxa"/>
            <w:vAlign w:val="center"/>
          </w:tcPr>
          <w:p w14:paraId="6579721C" w14:textId="0B59CE26" w:rsidR="00247E82" w:rsidRPr="003435E3" w:rsidRDefault="00247E82" w:rsidP="00247E82">
            <w:pPr>
              <w:pStyle w:val="Frspaiere"/>
              <w:jc w:val="center"/>
              <w:rPr>
                <w:rFonts w:ascii="Times New Roman" w:hAnsi="Times New Roman" w:cs="Times New Roman"/>
                <w:sz w:val="16"/>
                <w:szCs w:val="16"/>
                <w:lang w:val="ro-MD"/>
              </w:rPr>
            </w:pPr>
            <w:r w:rsidRPr="004B24C2">
              <w:rPr>
                <w:rFonts w:ascii="Times New Roman" w:hAnsi="Times New Roman" w:cs="Times New Roman"/>
                <w:sz w:val="18"/>
                <w:szCs w:val="18"/>
                <w:lang w:val="ro-MD" w:eastAsia="ru-RU"/>
              </w:rPr>
              <w:t>31700000-3</w:t>
            </w:r>
          </w:p>
        </w:tc>
        <w:tc>
          <w:tcPr>
            <w:tcW w:w="2268" w:type="dxa"/>
            <w:vAlign w:val="center"/>
          </w:tcPr>
          <w:p w14:paraId="7F1B7AF4"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Ø4.0мм (УОНИ-13/45)</w:t>
            </w:r>
          </w:p>
        </w:tc>
        <w:tc>
          <w:tcPr>
            <w:tcW w:w="851" w:type="dxa"/>
            <w:vAlign w:val="center"/>
          </w:tcPr>
          <w:p w14:paraId="5C48DA3A"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71E8B90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200</w:t>
            </w:r>
          </w:p>
        </w:tc>
        <w:tc>
          <w:tcPr>
            <w:tcW w:w="2976" w:type="dxa"/>
            <w:vAlign w:val="center"/>
          </w:tcPr>
          <w:p w14:paraId="080E8F0C"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319262A7"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57DF6959" w14:textId="77777777" w:rsidR="00247E82" w:rsidRDefault="00247E82" w:rsidP="00247E82">
            <w:pPr>
              <w:pStyle w:val="Frspaiere"/>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30D95C84" w14:textId="77777777" w:rsidR="00247E82" w:rsidRPr="003435E3" w:rsidRDefault="00247E82" w:rsidP="00247E82">
            <w:pPr>
              <w:pStyle w:val="Frspaiere"/>
              <w:rPr>
                <w:rFonts w:ascii="Times New Roman" w:hAnsi="Times New Roman" w:cs="Times New Roman"/>
                <w:sz w:val="16"/>
                <w:szCs w:val="16"/>
                <w:lang w:val="ro-MD"/>
              </w:rPr>
            </w:pPr>
            <w:r>
              <w:rPr>
                <w:rFonts w:cs="Times New Roman"/>
                <w:sz w:val="16"/>
                <w:szCs w:val="16"/>
                <w:lang w:val="en-US"/>
              </w:rPr>
              <w:t>ГОСТ 9466-75; ТУ У 01412839.002-99 // 13/45</w:t>
            </w:r>
          </w:p>
        </w:tc>
        <w:tc>
          <w:tcPr>
            <w:tcW w:w="1134" w:type="dxa"/>
            <w:vAlign w:val="center"/>
          </w:tcPr>
          <w:p w14:paraId="1DBEFDFC" w14:textId="2E574923"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18</w:t>
            </w:r>
            <w:r w:rsidR="00A275EC">
              <w:rPr>
                <w:rFonts w:ascii="Times New Roman" w:hAnsi="Times New Roman" w:cs="Times New Roman"/>
                <w:sz w:val="20"/>
                <w:szCs w:val="20"/>
                <w:lang w:val="ro-MD" w:eastAsia="ru-RU"/>
              </w:rPr>
              <w:t xml:space="preserve"> </w:t>
            </w:r>
            <w:r w:rsidRPr="00247E82">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58212F" w14:paraId="227BC03B" w14:textId="77777777" w:rsidTr="00247E82">
        <w:trPr>
          <w:trHeight w:val="588"/>
        </w:trPr>
        <w:tc>
          <w:tcPr>
            <w:tcW w:w="567" w:type="dxa"/>
            <w:vAlign w:val="center"/>
          </w:tcPr>
          <w:p w14:paraId="1B70F955"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w:t>
            </w:r>
          </w:p>
        </w:tc>
        <w:tc>
          <w:tcPr>
            <w:tcW w:w="1134" w:type="dxa"/>
            <w:vAlign w:val="center"/>
          </w:tcPr>
          <w:p w14:paraId="5819FDC8" w14:textId="17C123C6" w:rsidR="00247E82" w:rsidRPr="003435E3" w:rsidRDefault="00247E82" w:rsidP="00247E82">
            <w:pPr>
              <w:pStyle w:val="Frspaiere"/>
              <w:jc w:val="center"/>
              <w:rPr>
                <w:rFonts w:ascii="Times New Roman" w:hAnsi="Times New Roman" w:cs="Times New Roman"/>
                <w:sz w:val="16"/>
                <w:szCs w:val="16"/>
                <w:lang w:val="ro-MD"/>
              </w:rPr>
            </w:pPr>
            <w:r w:rsidRPr="004B24C2">
              <w:rPr>
                <w:rFonts w:ascii="Times New Roman" w:hAnsi="Times New Roman" w:cs="Times New Roman"/>
                <w:sz w:val="18"/>
                <w:szCs w:val="18"/>
                <w:lang w:val="ro-MD" w:eastAsia="ru-RU"/>
              </w:rPr>
              <w:t>31700000-3</w:t>
            </w:r>
          </w:p>
        </w:tc>
        <w:tc>
          <w:tcPr>
            <w:tcW w:w="2268" w:type="dxa"/>
            <w:vAlign w:val="center"/>
          </w:tcPr>
          <w:p w14:paraId="7829BB91"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Ø3.0мм (УОНИ-13/55)</w:t>
            </w:r>
          </w:p>
        </w:tc>
        <w:tc>
          <w:tcPr>
            <w:tcW w:w="851" w:type="dxa"/>
            <w:vAlign w:val="center"/>
          </w:tcPr>
          <w:p w14:paraId="740DA8AD"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4B0CF08E"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500</w:t>
            </w:r>
          </w:p>
        </w:tc>
        <w:tc>
          <w:tcPr>
            <w:tcW w:w="2976" w:type="dxa"/>
            <w:vAlign w:val="center"/>
          </w:tcPr>
          <w:p w14:paraId="4A754D3B"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11209B84"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2AFACA95" w14:textId="77777777" w:rsidR="00247E82" w:rsidRDefault="00247E82" w:rsidP="00247E82">
            <w:pPr>
              <w:pStyle w:val="Frspaiere"/>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723A6F5F" w14:textId="77777777" w:rsidR="00247E82" w:rsidRPr="003435E3" w:rsidRDefault="00247E82" w:rsidP="00247E82">
            <w:pPr>
              <w:pStyle w:val="Frspaiere"/>
              <w:rPr>
                <w:rFonts w:ascii="Times New Roman" w:hAnsi="Times New Roman" w:cs="Times New Roman"/>
                <w:sz w:val="16"/>
                <w:szCs w:val="16"/>
                <w:lang w:val="ro-MD"/>
              </w:rPr>
            </w:pPr>
            <w:r>
              <w:rPr>
                <w:rFonts w:cs="Times New Roman"/>
                <w:sz w:val="16"/>
                <w:szCs w:val="16"/>
                <w:lang w:val="en-US"/>
              </w:rPr>
              <w:t>ГОСТ 9466-75; ТУ У 01412839.002-99 // 13/55</w:t>
            </w:r>
          </w:p>
        </w:tc>
        <w:tc>
          <w:tcPr>
            <w:tcW w:w="1134" w:type="dxa"/>
            <w:vAlign w:val="center"/>
          </w:tcPr>
          <w:p w14:paraId="46CF8706" w14:textId="540595FD"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26</w:t>
            </w:r>
            <w:r w:rsidR="00A275EC">
              <w:rPr>
                <w:rFonts w:ascii="Times New Roman" w:hAnsi="Times New Roman" w:cs="Times New Roman"/>
                <w:sz w:val="20"/>
                <w:szCs w:val="20"/>
                <w:lang w:val="ro-MD" w:eastAsia="ru-RU"/>
              </w:rPr>
              <w:t xml:space="preserve"> </w:t>
            </w:r>
            <w:r w:rsidRPr="00247E82">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58212F" w14:paraId="35F6ECA0" w14:textId="77777777" w:rsidTr="00247E82">
        <w:trPr>
          <w:trHeight w:val="672"/>
        </w:trPr>
        <w:tc>
          <w:tcPr>
            <w:tcW w:w="567" w:type="dxa"/>
            <w:vAlign w:val="center"/>
          </w:tcPr>
          <w:p w14:paraId="008A631E"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4</w:t>
            </w:r>
          </w:p>
        </w:tc>
        <w:tc>
          <w:tcPr>
            <w:tcW w:w="1134" w:type="dxa"/>
            <w:vAlign w:val="center"/>
          </w:tcPr>
          <w:p w14:paraId="5809148B" w14:textId="213B413E" w:rsidR="00247E82" w:rsidRPr="003435E3" w:rsidRDefault="00247E82" w:rsidP="00247E82">
            <w:pPr>
              <w:pStyle w:val="Frspaiere"/>
              <w:jc w:val="center"/>
              <w:rPr>
                <w:rFonts w:ascii="Times New Roman" w:hAnsi="Times New Roman" w:cs="Times New Roman"/>
                <w:sz w:val="16"/>
                <w:szCs w:val="16"/>
                <w:lang w:val="ro-MD"/>
              </w:rPr>
            </w:pPr>
            <w:r w:rsidRPr="004B24C2">
              <w:rPr>
                <w:rFonts w:ascii="Times New Roman" w:hAnsi="Times New Roman" w:cs="Times New Roman"/>
                <w:sz w:val="18"/>
                <w:szCs w:val="18"/>
                <w:lang w:val="ro-MD" w:eastAsia="ru-RU"/>
              </w:rPr>
              <w:t>31700000-3</w:t>
            </w:r>
          </w:p>
        </w:tc>
        <w:tc>
          <w:tcPr>
            <w:tcW w:w="2268" w:type="dxa"/>
            <w:vAlign w:val="center"/>
          </w:tcPr>
          <w:p w14:paraId="6F65FD7F"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Ø2,5 мм (ȚU-5)</w:t>
            </w:r>
          </w:p>
        </w:tc>
        <w:tc>
          <w:tcPr>
            <w:tcW w:w="851" w:type="dxa"/>
            <w:vAlign w:val="center"/>
          </w:tcPr>
          <w:p w14:paraId="36BAF71C"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3DA6BE52"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300</w:t>
            </w:r>
          </w:p>
        </w:tc>
        <w:tc>
          <w:tcPr>
            <w:tcW w:w="2976" w:type="dxa"/>
            <w:vAlign w:val="center"/>
          </w:tcPr>
          <w:p w14:paraId="40E01EC4"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rutilici.</w:t>
            </w:r>
          </w:p>
          <w:p w14:paraId="710909E9"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directă (DC-).</w:t>
            </w:r>
          </w:p>
          <w:p w14:paraId="02CE1F24" w14:textId="77777777" w:rsidR="00247E82"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rPr>
              <w:t>Pentru oțeluri rezistente la căldură până la temperaturi de 500 grade</w:t>
            </w:r>
            <w:r>
              <w:rPr>
                <w:rFonts w:ascii="Times New Roman" w:hAnsi="Times New Roman" w:cs="Times New Roman"/>
                <w:sz w:val="16"/>
                <w:szCs w:val="16"/>
                <w:lang w:val="ro-MD"/>
              </w:rPr>
              <w:t>,</w:t>
            </w:r>
          </w:p>
          <w:p w14:paraId="388D6658" w14:textId="77777777" w:rsidR="00247E82" w:rsidRPr="003435E3" w:rsidRDefault="00247E82" w:rsidP="00247E82">
            <w:pPr>
              <w:pStyle w:val="Frspaiere"/>
              <w:rPr>
                <w:rFonts w:ascii="Times New Roman" w:hAnsi="Times New Roman" w:cs="Times New Roman"/>
                <w:sz w:val="16"/>
                <w:szCs w:val="16"/>
                <w:lang w:val="ro-MD"/>
              </w:rPr>
            </w:pPr>
            <w:r>
              <w:rPr>
                <w:rFonts w:cs="Times New Roman"/>
                <w:sz w:val="16"/>
                <w:szCs w:val="16"/>
                <w:lang w:val="en-US"/>
              </w:rPr>
              <w:t xml:space="preserve">GOST 2246-70 / </w:t>
            </w:r>
            <w:r w:rsidRPr="00A515B9">
              <w:rPr>
                <w:rFonts w:cs="Times New Roman"/>
                <w:sz w:val="16"/>
                <w:szCs w:val="16"/>
                <w:lang w:val="en-US"/>
              </w:rPr>
              <w:t>2560-A</w:t>
            </w:r>
            <w:r>
              <w:rPr>
                <w:rFonts w:cs="Times New Roman"/>
                <w:sz w:val="16"/>
                <w:szCs w:val="16"/>
                <w:lang w:val="en-US"/>
              </w:rPr>
              <w:t xml:space="preserve"> / </w:t>
            </w:r>
            <w:r w:rsidRPr="00A515B9">
              <w:rPr>
                <w:rFonts w:cs="Times New Roman"/>
                <w:sz w:val="16"/>
                <w:szCs w:val="16"/>
                <w:lang w:val="en-US"/>
              </w:rPr>
              <w:t>GOST 9466-75, GOST 9467-7</w:t>
            </w:r>
          </w:p>
        </w:tc>
        <w:tc>
          <w:tcPr>
            <w:tcW w:w="1134" w:type="dxa"/>
            <w:vAlign w:val="center"/>
          </w:tcPr>
          <w:p w14:paraId="239C15A4" w14:textId="5E2BA2AF"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15</w:t>
            </w:r>
            <w:r w:rsidR="00A275EC">
              <w:rPr>
                <w:rFonts w:ascii="Times New Roman" w:hAnsi="Times New Roman" w:cs="Times New Roman"/>
                <w:sz w:val="20"/>
                <w:szCs w:val="20"/>
                <w:lang w:val="ro-MD" w:eastAsia="ru-RU"/>
              </w:rPr>
              <w:t xml:space="preserve"> </w:t>
            </w:r>
            <w:r w:rsidRPr="00247E82">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07D06AA3" w14:textId="77777777" w:rsidTr="00247E82">
        <w:trPr>
          <w:trHeight w:val="564"/>
        </w:trPr>
        <w:tc>
          <w:tcPr>
            <w:tcW w:w="567" w:type="dxa"/>
            <w:vAlign w:val="center"/>
          </w:tcPr>
          <w:p w14:paraId="5CE08ADE"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5</w:t>
            </w:r>
          </w:p>
        </w:tc>
        <w:tc>
          <w:tcPr>
            <w:tcW w:w="1134" w:type="dxa"/>
            <w:vAlign w:val="center"/>
          </w:tcPr>
          <w:p w14:paraId="2D3C5133" w14:textId="107CA469" w:rsidR="00247E82" w:rsidRPr="003435E3" w:rsidRDefault="00247E82" w:rsidP="00247E82">
            <w:pPr>
              <w:pStyle w:val="Frspaiere"/>
              <w:jc w:val="center"/>
              <w:rPr>
                <w:rFonts w:ascii="Times New Roman" w:hAnsi="Times New Roman" w:cs="Times New Roman"/>
                <w:sz w:val="16"/>
                <w:szCs w:val="16"/>
                <w:lang w:val="ro-MD"/>
              </w:rPr>
            </w:pPr>
            <w:r w:rsidRPr="004B24C2">
              <w:rPr>
                <w:rFonts w:ascii="Times New Roman" w:hAnsi="Times New Roman" w:cs="Times New Roman"/>
                <w:sz w:val="18"/>
                <w:szCs w:val="18"/>
                <w:lang w:val="ro-MD" w:eastAsia="ru-RU"/>
              </w:rPr>
              <w:t>31700000-3</w:t>
            </w:r>
          </w:p>
        </w:tc>
        <w:tc>
          <w:tcPr>
            <w:tcW w:w="2268" w:type="dxa"/>
            <w:vAlign w:val="center"/>
          </w:tcPr>
          <w:p w14:paraId="7E03D03D"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Ø3.0мм (УОНИ-13/нж)</w:t>
            </w:r>
          </w:p>
        </w:tc>
        <w:tc>
          <w:tcPr>
            <w:tcW w:w="851" w:type="dxa"/>
            <w:vAlign w:val="center"/>
          </w:tcPr>
          <w:p w14:paraId="7358B5A2"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2D3D034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100</w:t>
            </w:r>
          </w:p>
        </w:tc>
        <w:tc>
          <w:tcPr>
            <w:tcW w:w="2976" w:type="dxa"/>
            <w:vAlign w:val="center"/>
          </w:tcPr>
          <w:p w14:paraId="18B2DB1D"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 speciali pentru sudura oțelurilor inoxidabile.</w:t>
            </w:r>
          </w:p>
          <w:p w14:paraId="208C9CBD"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4D65B0C9" w14:textId="77777777" w:rsidR="00247E82" w:rsidRPr="0058212F"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lastRenderedPageBreak/>
              <w:t>ISO E 19.9L B20, E 19.9nC B20</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GOST 10052-7</w:t>
            </w:r>
          </w:p>
          <w:p w14:paraId="513BFCB7" w14:textId="77777777" w:rsidR="00247E82" w:rsidRPr="003435E3"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Pentru sudarea oțelurilor rezistente la coroziune din clasa autentică, cum ar fi 08Х18Н10Т, 06Х18Н11, 08Х18Н12Т, 04Х18Н10 etc. Oferă rezistență la MCC în starea inițială și după provocarea temperării la 650 grade, precum și rezistență la căldură până la 658 grade. fără expunere la gaze care conțin sulf. Potrivit pentru sudarea oțelurilor cu două straturi cu un strat de placare din oțel de calitate 12Х18Н9Т</w:t>
            </w:r>
          </w:p>
        </w:tc>
        <w:tc>
          <w:tcPr>
            <w:tcW w:w="1134" w:type="dxa"/>
            <w:vAlign w:val="center"/>
          </w:tcPr>
          <w:p w14:paraId="055ACF54" w14:textId="484DE0FE"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lastRenderedPageBreak/>
              <w:t>12</w:t>
            </w:r>
            <w:r w:rsidR="00A275EC">
              <w:rPr>
                <w:rFonts w:ascii="Times New Roman" w:hAnsi="Times New Roman" w:cs="Times New Roman"/>
                <w:sz w:val="20"/>
                <w:szCs w:val="20"/>
                <w:lang w:val="ro-MD" w:eastAsia="ru-RU"/>
              </w:rPr>
              <w:t xml:space="preserve"> </w:t>
            </w:r>
            <w:r w:rsidRPr="00247E82">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170A0E3D" w14:textId="77777777" w:rsidTr="00247E82">
        <w:trPr>
          <w:trHeight w:val="401"/>
        </w:trPr>
        <w:tc>
          <w:tcPr>
            <w:tcW w:w="567" w:type="dxa"/>
            <w:vAlign w:val="center"/>
          </w:tcPr>
          <w:p w14:paraId="6197ADA1"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6</w:t>
            </w:r>
          </w:p>
        </w:tc>
        <w:tc>
          <w:tcPr>
            <w:tcW w:w="1134" w:type="dxa"/>
            <w:vAlign w:val="center"/>
          </w:tcPr>
          <w:p w14:paraId="12ECDF18" w14:textId="3AD15176" w:rsidR="00247E82" w:rsidRPr="003435E3" w:rsidRDefault="00247E82" w:rsidP="00247E82">
            <w:pPr>
              <w:pStyle w:val="Frspaiere"/>
              <w:jc w:val="center"/>
              <w:rPr>
                <w:rFonts w:ascii="Times New Roman" w:hAnsi="Times New Roman" w:cs="Times New Roman"/>
                <w:sz w:val="16"/>
                <w:szCs w:val="16"/>
                <w:lang w:val="ro-MD"/>
              </w:rPr>
            </w:pPr>
            <w:r w:rsidRPr="001C2566">
              <w:rPr>
                <w:rFonts w:ascii="Times New Roman" w:hAnsi="Times New Roman" w:cs="Times New Roman"/>
                <w:sz w:val="18"/>
                <w:szCs w:val="18"/>
                <w:lang w:val="ro-MD" w:eastAsia="ru-RU"/>
              </w:rPr>
              <w:t>31700000-3</w:t>
            </w:r>
          </w:p>
        </w:tc>
        <w:tc>
          <w:tcPr>
            <w:tcW w:w="2268" w:type="dxa"/>
            <w:vAlign w:val="center"/>
          </w:tcPr>
          <w:p w14:paraId="24375AE3"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Ø4.0мм(УОНИ-13/нж )</w:t>
            </w:r>
          </w:p>
        </w:tc>
        <w:tc>
          <w:tcPr>
            <w:tcW w:w="851" w:type="dxa"/>
            <w:vAlign w:val="center"/>
          </w:tcPr>
          <w:p w14:paraId="7AA66EA8"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5DF02C1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100</w:t>
            </w:r>
          </w:p>
        </w:tc>
        <w:tc>
          <w:tcPr>
            <w:tcW w:w="2976" w:type="dxa"/>
            <w:vAlign w:val="center"/>
          </w:tcPr>
          <w:p w14:paraId="61D7B748"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 speciali pentru sudura oțelurilor inoxidabile.</w:t>
            </w:r>
          </w:p>
          <w:p w14:paraId="2B9F31F4"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154C2D98" w14:textId="77777777" w:rsidR="00247E82" w:rsidRPr="0058212F"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ISO E 19.9L B20, E 19.9nC B20</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GOST 10052-7</w:t>
            </w:r>
          </w:p>
          <w:p w14:paraId="267DCC6E" w14:textId="77777777" w:rsidR="00247E82" w:rsidRPr="003435E3"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Pentru sudarea oțelurilor rezistente la coroziune din clasa austenitică, cum ar fi 08Х18Н10Т, 06Х18Н11, 08Х18Н12Т, 04Х18Н10 etc. Oferă rezistență la MCC în starea inițială și după provocarea temperării la 650 grade, precum și rezistență la căldură până la 658 grade. fără expunere la gaze care conţin sulf. Potrivit pentru sudarea oțelurilor cu două straturi cu un strat de placare din oțel de calitate 12Х18Н9Т</w:t>
            </w:r>
          </w:p>
        </w:tc>
        <w:tc>
          <w:tcPr>
            <w:tcW w:w="1134" w:type="dxa"/>
            <w:vAlign w:val="center"/>
          </w:tcPr>
          <w:p w14:paraId="431851E1" w14:textId="3CEFADDE"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12</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6E6DC9A5" w14:textId="77777777" w:rsidTr="00247E82">
        <w:trPr>
          <w:trHeight w:val="600"/>
        </w:trPr>
        <w:tc>
          <w:tcPr>
            <w:tcW w:w="567" w:type="dxa"/>
            <w:vAlign w:val="center"/>
          </w:tcPr>
          <w:p w14:paraId="77D10A68"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7</w:t>
            </w:r>
          </w:p>
        </w:tc>
        <w:tc>
          <w:tcPr>
            <w:tcW w:w="1134" w:type="dxa"/>
            <w:vAlign w:val="center"/>
          </w:tcPr>
          <w:p w14:paraId="2989263A" w14:textId="2247816E" w:rsidR="00247E82" w:rsidRPr="003435E3" w:rsidRDefault="00247E82" w:rsidP="00247E82">
            <w:pPr>
              <w:pStyle w:val="Frspaiere"/>
              <w:jc w:val="center"/>
              <w:rPr>
                <w:rFonts w:ascii="Times New Roman" w:hAnsi="Times New Roman" w:cs="Times New Roman"/>
                <w:sz w:val="16"/>
                <w:szCs w:val="16"/>
                <w:lang w:val="ro-MD"/>
              </w:rPr>
            </w:pPr>
            <w:r w:rsidRPr="001C2566">
              <w:rPr>
                <w:rFonts w:ascii="Times New Roman" w:hAnsi="Times New Roman" w:cs="Times New Roman"/>
                <w:sz w:val="18"/>
                <w:szCs w:val="18"/>
                <w:lang w:val="ro-MD" w:eastAsia="ru-RU"/>
              </w:rPr>
              <w:t>31700000-3</w:t>
            </w:r>
          </w:p>
        </w:tc>
        <w:tc>
          <w:tcPr>
            <w:tcW w:w="2268" w:type="dxa"/>
            <w:vAlign w:val="center"/>
          </w:tcPr>
          <w:p w14:paraId="0D8C4F06"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Ø3.0мм (AHO-4)</w:t>
            </w:r>
          </w:p>
        </w:tc>
        <w:tc>
          <w:tcPr>
            <w:tcW w:w="851" w:type="dxa"/>
            <w:vAlign w:val="center"/>
          </w:tcPr>
          <w:p w14:paraId="5AC0456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1D32C740"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3500</w:t>
            </w:r>
          </w:p>
        </w:tc>
        <w:tc>
          <w:tcPr>
            <w:tcW w:w="2976" w:type="dxa"/>
            <w:vAlign w:val="center"/>
          </w:tcPr>
          <w:p w14:paraId="4012A563"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cu înveliș mixt (bazic și rutilic).</w:t>
            </w:r>
          </w:p>
          <w:p w14:paraId="265F9737"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inversă (DC+).</w:t>
            </w:r>
          </w:p>
          <w:p w14:paraId="3C38E110" w14:textId="77777777" w:rsidR="00247E82" w:rsidRPr="0058212F"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ГОСТ Э46 / AWS E6013 / ISO E432R25 DIN E4322R25 </w:t>
            </w:r>
            <w:r>
              <w:rPr>
                <w:rFonts w:ascii="Times New Roman" w:hAnsi="Times New Roman" w:cs="Times New Roman"/>
                <w:sz w:val="16"/>
                <w:szCs w:val="16"/>
                <w:lang w:val="ro-MD"/>
              </w:rPr>
              <w:t xml:space="preserve">/ </w:t>
            </w:r>
            <w:r w:rsidRPr="00A515B9">
              <w:rPr>
                <w:rFonts w:ascii="Times New Roman" w:hAnsi="Times New Roman" w:cs="Times New Roman"/>
                <w:sz w:val="16"/>
                <w:szCs w:val="16"/>
                <w:lang w:val="ro-MD"/>
              </w:rPr>
              <w:t>GOST 9466-75, GOST 9467-75</w:t>
            </w:r>
          </w:p>
          <w:p w14:paraId="6D1EF29C" w14:textId="77777777" w:rsidR="00247E82" w:rsidRPr="003435E3"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1134" w:type="dxa"/>
            <w:vAlign w:val="center"/>
          </w:tcPr>
          <w:p w14:paraId="574E35AB" w14:textId="4AF602C1"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130</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22EE960B" w14:textId="77777777" w:rsidTr="00247E82">
        <w:trPr>
          <w:trHeight w:val="234"/>
        </w:trPr>
        <w:tc>
          <w:tcPr>
            <w:tcW w:w="567" w:type="dxa"/>
            <w:vAlign w:val="center"/>
          </w:tcPr>
          <w:p w14:paraId="04DDA7B2"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8</w:t>
            </w:r>
          </w:p>
        </w:tc>
        <w:tc>
          <w:tcPr>
            <w:tcW w:w="1134" w:type="dxa"/>
            <w:vAlign w:val="center"/>
          </w:tcPr>
          <w:p w14:paraId="467708BE" w14:textId="3FA8189D" w:rsidR="00247E82" w:rsidRPr="003435E3" w:rsidRDefault="00247E82" w:rsidP="00247E82">
            <w:pPr>
              <w:pStyle w:val="Frspaiere"/>
              <w:jc w:val="center"/>
              <w:rPr>
                <w:rFonts w:ascii="Times New Roman" w:hAnsi="Times New Roman" w:cs="Times New Roman"/>
                <w:sz w:val="16"/>
                <w:szCs w:val="16"/>
                <w:lang w:val="ro-MD"/>
              </w:rPr>
            </w:pPr>
            <w:r w:rsidRPr="001C2566">
              <w:rPr>
                <w:rFonts w:ascii="Times New Roman" w:hAnsi="Times New Roman" w:cs="Times New Roman"/>
                <w:sz w:val="18"/>
                <w:szCs w:val="18"/>
                <w:lang w:val="ro-MD" w:eastAsia="ru-RU"/>
              </w:rPr>
              <w:t>31700000-3</w:t>
            </w:r>
          </w:p>
        </w:tc>
        <w:tc>
          <w:tcPr>
            <w:tcW w:w="2268" w:type="dxa"/>
            <w:vAlign w:val="center"/>
          </w:tcPr>
          <w:p w14:paraId="5F9739E3"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Ø4.0мm(AHO-4)</w:t>
            </w:r>
          </w:p>
        </w:tc>
        <w:tc>
          <w:tcPr>
            <w:tcW w:w="851" w:type="dxa"/>
            <w:vAlign w:val="center"/>
          </w:tcPr>
          <w:p w14:paraId="4794A3A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2C568CD1"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2500</w:t>
            </w:r>
          </w:p>
        </w:tc>
        <w:tc>
          <w:tcPr>
            <w:tcW w:w="2976" w:type="dxa"/>
            <w:vAlign w:val="center"/>
          </w:tcPr>
          <w:p w14:paraId="0F64F749"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cu înveliș mixt (bazic și rutilic).</w:t>
            </w:r>
          </w:p>
          <w:p w14:paraId="2F6F5854"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inversă (DC+).</w:t>
            </w:r>
          </w:p>
          <w:p w14:paraId="5D9C59D1" w14:textId="77777777" w:rsidR="00247E82" w:rsidRPr="0058212F"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ГОСТ Э46 / AWS E6013 / ISO E432R25 DIN E4322R25 </w:t>
            </w:r>
            <w:r>
              <w:rPr>
                <w:rFonts w:ascii="Times New Roman" w:hAnsi="Times New Roman" w:cs="Times New Roman"/>
                <w:sz w:val="16"/>
                <w:szCs w:val="16"/>
                <w:lang w:val="ro-MD"/>
              </w:rPr>
              <w:t xml:space="preserve">/ </w:t>
            </w:r>
            <w:r w:rsidRPr="00A515B9">
              <w:rPr>
                <w:rFonts w:ascii="Times New Roman" w:hAnsi="Times New Roman" w:cs="Times New Roman"/>
                <w:sz w:val="16"/>
                <w:szCs w:val="16"/>
                <w:lang w:val="ro-MD"/>
              </w:rPr>
              <w:t>GOST 9466-75, GOST 9467-75</w:t>
            </w:r>
          </w:p>
          <w:p w14:paraId="522E95D2" w14:textId="77777777" w:rsidR="00247E82" w:rsidRPr="003435E3"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1134" w:type="dxa"/>
            <w:vAlign w:val="center"/>
          </w:tcPr>
          <w:p w14:paraId="60366C88" w14:textId="17C281AC"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82</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500</w:t>
            </w:r>
            <w:r w:rsidR="00A275EC">
              <w:rPr>
                <w:rFonts w:ascii="Times New Roman" w:hAnsi="Times New Roman" w:cs="Times New Roman"/>
                <w:sz w:val="20"/>
                <w:szCs w:val="20"/>
                <w:lang w:val="ro-MD" w:eastAsia="ru-RU"/>
              </w:rPr>
              <w:t>,00</w:t>
            </w:r>
          </w:p>
        </w:tc>
      </w:tr>
      <w:tr w:rsidR="00247E82" w:rsidRPr="00600109" w14:paraId="72DE19DA" w14:textId="77777777" w:rsidTr="00247E82">
        <w:trPr>
          <w:trHeight w:val="578"/>
        </w:trPr>
        <w:tc>
          <w:tcPr>
            <w:tcW w:w="567" w:type="dxa"/>
            <w:vAlign w:val="center"/>
          </w:tcPr>
          <w:p w14:paraId="35FEE868"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9</w:t>
            </w:r>
          </w:p>
        </w:tc>
        <w:tc>
          <w:tcPr>
            <w:tcW w:w="1134" w:type="dxa"/>
            <w:vAlign w:val="center"/>
          </w:tcPr>
          <w:p w14:paraId="0F26B168" w14:textId="0BCB49CF" w:rsidR="00247E82" w:rsidRPr="003435E3" w:rsidRDefault="00247E82" w:rsidP="00247E82">
            <w:pPr>
              <w:pStyle w:val="Frspaiere"/>
              <w:jc w:val="center"/>
              <w:rPr>
                <w:rFonts w:ascii="Times New Roman" w:hAnsi="Times New Roman" w:cs="Times New Roman"/>
                <w:sz w:val="16"/>
                <w:szCs w:val="16"/>
                <w:lang w:val="ro-MD"/>
              </w:rPr>
            </w:pPr>
            <w:r w:rsidRPr="00540B99">
              <w:rPr>
                <w:rFonts w:ascii="Times New Roman" w:hAnsi="Times New Roman" w:cs="Times New Roman"/>
                <w:sz w:val="18"/>
                <w:szCs w:val="18"/>
                <w:lang w:val="ro-MD" w:eastAsia="ru-RU"/>
              </w:rPr>
              <w:t>31700000-3</w:t>
            </w:r>
          </w:p>
        </w:tc>
        <w:tc>
          <w:tcPr>
            <w:tcW w:w="2268" w:type="dxa"/>
            <w:vAlign w:val="center"/>
          </w:tcPr>
          <w:p w14:paraId="5A708B2B"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Ø2.0мм(E-308L)</w:t>
            </w:r>
          </w:p>
        </w:tc>
        <w:tc>
          <w:tcPr>
            <w:tcW w:w="851" w:type="dxa"/>
            <w:vAlign w:val="center"/>
          </w:tcPr>
          <w:p w14:paraId="2A97C6CA"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1BB208E1"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50</w:t>
            </w:r>
          </w:p>
        </w:tc>
        <w:tc>
          <w:tcPr>
            <w:tcW w:w="2976" w:type="dxa"/>
            <w:vAlign w:val="center"/>
          </w:tcPr>
          <w:p w14:paraId="180B5CE2"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pentru sudura oțelurilor inoxidabile.</w:t>
            </w:r>
          </w:p>
          <w:p w14:paraId="06F705F9"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4DACD9F4" w14:textId="77777777" w:rsidR="00247E82" w:rsidRPr="0058212F"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10052-75: Э-06Х19Н11Г2М2 / DIN 8556: E 19 9 LR 23 </w:t>
            </w:r>
            <w:r>
              <w:rPr>
                <w:rFonts w:ascii="Times New Roman" w:hAnsi="Times New Roman" w:cs="Times New Roman"/>
                <w:sz w:val="16"/>
                <w:szCs w:val="16"/>
                <w:lang w:val="ro-MD"/>
              </w:rPr>
              <w:t xml:space="preserve">/ </w:t>
            </w:r>
            <w:r w:rsidRPr="00A515B9">
              <w:rPr>
                <w:rFonts w:ascii="Times New Roman" w:hAnsi="Times New Roman" w:cs="Times New Roman"/>
                <w:sz w:val="16"/>
                <w:szCs w:val="16"/>
                <w:lang w:val="ro-MD"/>
              </w:rPr>
              <w:t>GOST 10052-75</w:t>
            </w:r>
          </w:p>
          <w:p w14:paraId="7B323DD4" w14:textId="77777777" w:rsidR="00247E82" w:rsidRPr="003435E3" w:rsidRDefault="00247E82" w:rsidP="00247E82">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Oțel înalt aliat, rezistent la căldură, inoxidabil, rezistent la coroziune, crom-nichel</w:t>
            </w:r>
            <w:r>
              <w:rPr>
                <w:rFonts w:ascii="Times New Roman" w:hAnsi="Times New Roman" w:cs="Times New Roman"/>
                <w:sz w:val="16"/>
                <w:szCs w:val="16"/>
                <w:lang w:val="ro-MD"/>
              </w:rPr>
              <w:t>.</w:t>
            </w:r>
          </w:p>
        </w:tc>
        <w:tc>
          <w:tcPr>
            <w:tcW w:w="1134" w:type="dxa"/>
            <w:vAlign w:val="center"/>
          </w:tcPr>
          <w:p w14:paraId="517AE633" w14:textId="6B7E50A7"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17</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500</w:t>
            </w:r>
            <w:r w:rsidR="00A275EC">
              <w:rPr>
                <w:rFonts w:ascii="Times New Roman" w:hAnsi="Times New Roman" w:cs="Times New Roman"/>
                <w:sz w:val="20"/>
                <w:szCs w:val="20"/>
                <w:lang w:val="ro-MD" w:eastAsia="ru-RU"/>
              </w:rPr>
              <w:t>,00</w:t>
            </w:r>
          </w:p>
        </w:tc>
      </w:tr>
      <w:tr w:rsidR="00247E82" w:rsidRPr="00600109" w14:paraId="4FAA3D26" w14:textId="77777777" w:rsidTr="00247E82">
        <w:trPr>
          <w:trHeight w:val="574"/>
        </w:trPr>
        <w:tc>
          <w:tcPr>
            <w:tcW w:w="567" w:type="dxa"/>
            <w:vAlign w:val="center"/>
          </w:tcPr>
          <w:p w14:paraId="4D92AC8B"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10</w:t>
            </w:r>
          </w:p>
        </w:tc>
        <w:tc>
          <w:tcPr>
            <w:tcW w:w="1134" w:type="dxa"/>
            <w:vAlign w:val="center"/>
          </w:tcPr>
          <w:p w14:paraId="0EF21D27" w14:textId="46137BED" w:rsidR="00247E82" w:rsidRPr="003435E3" w:rsidRDefault="00247E82" w:rsidP="00247E82">
            <w:pPr>
              <w:pStyle w:val="Frspaiere"/>
              <w:jc w:val="center"/>
              <w:rPr>
                <w:rFonts w:ascii="Times New Roman" w:hAnsi="Times New Roman" w:cs="Times New Roman"/>
                <w:sz w:val="16"/>
                <w:szCs w:val="16"/>
                <w:lang w:val="ro-MD"/>
              </w:rPr>
            </w:pPr>
            <w:r w:rsidRPr="00540B99">
              <w:rPr>
                <w:rFonts w:ascii="Times New Roman" w:hAnsi="Times New Roman" w:cs="Times New Roman"/>
                <w:sz w:val="18"/>
                <w:szCs w:val="18"/>
                <w:lang w:val="ro-MD" w:eastAsia="ru-RU"/>
              </w:rPr>
              <w:t>31700000-3</w:t>
            </w:r>
          </w:p>
        </w:tc>
        <w:tc>
          <w:tcPr>
            <w:tcW w:w="2268" w:type="dxa"/>
            <w:vAlign w:val="center"/>
          </w:tcPr>
          <w:p w14:paraId="79550DAC"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Ø3.0мм(E-308L)</w:t>
            </w:r>
          </w:p>
        </w:tc>
        <w:tc>
          <w:tcPr>
            <w:tcW w:w="851" w:type="dxa"/>
            <w:vAlign w:val="center"/>
          </w:tcPr>
          <w:p w14:paraId="4EFA7BA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7A661BAA"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100</w:t>
            </w:r>
          </w:p>
        </w:tc>
        <w:tc>
          <w:tcPr>
            <w:tcW w:w="2976" w:type="dxa"/>
            <w:vAlign w:val="center"/>
          </w:tcPr>
          <w:p w14:paraId="3A4047D6"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pentru sudura oțelurilor inoxidabile.</w:t>
            </w:r>
          </w:p>
          <w:p w14:paraId="4F10B8FA"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4F953FA9" w14:textId="77777777" w:rsidR="00247E82" w:rsidRPr="00A515B9" w:rsidRDefault="00247E82" w:rsidP="00247E82">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 xml:space="preserve">10052-75: Э-06Х19Н11Г2М2 / DIN 8556: E 19 9 LR 23 </w:t>
            </w:r>
            <w:r>
              <w:rPr>
                <w:rFonts w:ascii="Times New Roman" w:hAnsi="Times New Roman" w:cs="Times New Roman"/>
                <w:sz w:val="16"/>
                <w:szCs w:val="16"/>
                <w:lang w:val="ro-MD"/>
              </w:rPr>
              <w:t xml:space="preserve">/ </w:t>
            </w:r>
            <w:r w:rsidRPr="00A515B9">
              <w:rPr>
                <w:rFonts w:ascii="Times New Roman" w:hAnsi="Times New Roman" w:cs="Times New Roman"/>
                <w:sz w:val="16"/>
                <w:szCs w:val="16"/>
                <w:lang w:val="ro-MD"/>
              </w:rPr>
              <w:t>GOST 10052-75</w:t>
            </w:r>
          </w:p>
          <w:p w14:paraId="2BB8255D" w14:textId="77777777" w:rsidR="00247E82" w:rsidRPr="003435E3" w:rsidRDefault="00247E82" w:rsidP="00247E82">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Oțel înalt aliat, rezistent la căldură, inoxidabil, rezistent la coroziune, crom-nichel</w:t>
            </w:r>
          </w:p>
        </w:tc>
        <w:tc>
          <w:tcPr>
            <w:tcW w:w="1134" w:type="dxa"/>
            <w:vAlign w:val="center"/>
          </w:tcPr>
          <w:p w14:paraId="527E3AFF" w14:textId="32EAF4D4"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28</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39FD0310" w14:textId="77777777" w:rsidTr="00247E82">
        <w:trPr>
          <w:trHeight w:val="388"/>
        </w:trPr>
        <w:tc>
          <w:tcPr>
            <w:tcW w:w="567" w:type="dxa"/>
            <w:vAlign w:val="center"/>
          </w:tcPr>
          <w:p w14:paraId="50F8C5F4"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11</w:t>
            </w:r>
          </w:p>
        </w:tc>
        <w:tc>
          <w:tcPr>
            <w:tcW w:w="1134" w:type="dxa"/>
            <w:vAlign w:val="center"/>
          </w:tcPr>
          <w:p w14:paraId="72CEF1BC" w14:textId="56DA6740" w:rsidR="00247E82" w:rsidRPr="003435E3" w:rsidRDefault="00247E82" w:rsidP="00247E82">
            <w:pPr>
              <w:pStyle w:val="Frspaiere"/>
              <w:jc w:val="center"/>
              <w:rPr>
                <w:rFonts w:ascii="Times New Roman" w:hAnsi="Times New Roman" w:cs="Times New Roman"/>
                <w:sz w:val="16"/>
                <w:szCs w:val="16"/>
                <w:lang w:val="ro-MD"/>
              </w:rPr>
            </w:pPr>
            <w:r w:rsidRPr="00540B99">
              <w:rPr>
                <w:rFonts w:ascii="Times New Roman" w:hAnsi="Times New Roman" w:cs="Times New Roman"/>
                <w:sz w:val="18"/>
                <w:szCs w:val="18"/>
                <w:lang w:val="ro-MD" w:eastAsia="ru-RU"/>
              </w:rPr>
              <w:t>31700000-3</w:t>
            </w:r>
          </w:p>
        </w:tc>
        <w:tc>
          <w:tcPr>
            <w:tcW w:w="2268" w:type="dxa"/>
            <w:vAlign w:val="center"/>
          </w:tcPr>
          <w:p w14:paraId="081CC02C"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 3мм (TML-3У)</w:t>
            </w:r>
          </w:p>
        </w:tc>
        <w:tc>
          <w:tcPr>
            <w:tcW w:w="851" w:type="dxa"/>
            <w:vAlign w:val="center"/>
          </w:tcPr>
          <w:p w14:paraId="520509A9"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265082A5"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100</w:t>
            </w:r>
          </w:p>
        </w:tc>
        <w:tc>
          <w:tcPr>
            <w:tcW w:w="2976" w:type="dxa"/>
            <w:vAlign w:val="center"/>
          </w:tcPr>
          <w:p w14:paraId="79B0BD25"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0C55200B"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38BAF32E" w14:textId="77777777" w:rsidR="00247E82" w:rsidRPr="003435E3" w:rsidRDefault="00247E82" w:rsidP="00247E82">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9466-75, GOST 9467-75</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 xml:space="preserve">EN ISO 3580–А: E CrMoV1 B22 / Proiectat </w:t>
            </w:r>
            <w:r w:rsidRPr="00A515B9">
              <w:rPr>
                <w:rFonts w:ascii="Times New Roman" w:hAnsi="Times New Roman" w:cs="Times New Roman"/>
                <w:sz w:val="16"/>
                <w:szCs w:val="16"/>
                <w:lang w:val="ro-MD"/>
              </w:rPr>
              <w:lastRenderedPageBreak/>
              <w:t>pentru sudarea manuală cu arc a conductelor de abur din steluri: 12x1MF, 15X1M1F, 12X1MF, 20XMFL, 15x1M1FL, funcționând la temperaturi de până la 570 ° C și elemente de încălzire a suprafețelor de la stele mărcilor: 12x1MF, 12x1MF, 12x2MF, temperatura de funcționare 12x2MF,SR 1, indiferent de 2x2MFB, SR 1 precum şi pentru defecte de gol în elemente din aceleaşi oţeluri.</w:t>
            </w:r>
          </w:p>
        </w:tc>
        <w:tc>
          <w:tcPr>
            <w:tcW w:w="1134" w:type="dxa"/>
            <w:vAlign w:val="center"/>
          </w:tcPr>
          <w:p w14:paraId="770FF37D" w14:textId="384C6D74"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lastRenderedPageBreak/>
              <w:t>22</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262C46BF" w14:textId="77777777" w:rsidTr="00247E82">
        <w:trPr>
          <w:trHeight w:val="388"/>
        </w:trPr>
        <w:tc>
          <w:tcPr>
            <w:tcW w:w="567" w:type="dxa"/>
            <w:vAlign w:val="center"/>
          </w:tcPr>
          <w:p w14:paraId="3A6B5202"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12</w:t>
            </w:r>
          </w:p>
        </w:tc>
        <w:tc>
          <w:tcPr>
            <w:tcW w:w="1134" w:type="dxa"/>
            <w:vAlign w:val="center"/>
          </w:tcPr>
          <w:p w14:paraId="4235DE5C" w14:textId="67168523" w:rsidR="00247E82" w:rsidRPr="003435E3" w:rsidRDefault="00247E82" w:rsidP="00247E82">
            <w:pPr>
              <w:pStyle w:val="Frspaiere"/>
              <w:jc w:val="center"/>
              <w:rPr>
                <w:rFonts w:ascii="Times New Roman" w:hAnsi="Times New Roman" w:cs="Times New Roman"/>
                <w:sz w:val="16"/>
                <w:szCs w:val="16"/>
                <w:lang w:val="ro-MD"/>
              </w:rPr>
            </w:pPr>
            <w:r w:rsidRPr="00AC06F3">
              <w:rPr>
                <w:rFonts w:ascii="Times New Roman" w:hAnsi="Times New Roman" w:cs="Times New Roman"/>
                <w:sz w:val="18"/>
                <w:szCs w:val="18"/>
                <w:lang w:val="ro-MD" w:eastAsia="ru-RU"/>
              </w:rPr>
              <w:t>31700000-3</w:t>
            </w:r>
          </w:p>
        </w:tc>
        <w:tc>
          <w:tcPr>
            <w:tcW w:w="2268" w:type="dxa"/>
            <w:vAlign w:val="center"/>
          </w:tcPr>
          <w:p w14:paraId="27A03BC7"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Ø4мм(TML-3У)</w:t>
            </w:r>
          </w:p>
        </w:tc>
        <w:tc>
          <w:tcPr>
            <w:tcW w:w="851" w:type="dxa"/>
            <w:vAlign w:val="center"/>
          </w:tcPr>
          <w:p w14:paraId="4921F84A"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373F1529"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100</w:t>
            </w:r>
          </w:p>
        </w:tc>
        <w:tc>
          <w:tcPr>
            <w:tcW w:w="2976" w:type="dxa"/>
            <w:vAlign w:val="center"/>
          </w:tcPr>
          <w:p w14:paraId="0A1B9D6A"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6072A4FA"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292FF0E0" w14:textId="77777777" w:rsidR="00247E82" w:rsidRPr="003435E3" w:rsidRDefault="00247E82" w:rsidP="00247E82">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9466-75, GOST 9467-75</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EN ISO 3580–А: E CrMoV1 B22 / Proiectat pentru sudarea manuală cu arc a conductelor de abur din steluri: 12x1MF, 15X1M1F, 12X1MF, 20XMFL, 15x1M1FL, funcționând la temperaturi de până la 570 ° C și elemente de încălzire a suprafețelor de la stele mărcilor: 12x1MF, 12x1MF, 12x2MF, temperatura de funcționare 12x2MF,SR 1, indiferent de 2x2MFB, SR 1 precum şi pentru defecte de gol în elemente din aceleaşi oţeluri.</w:t>
            </w:r>
          </w:p>
        </w:tc>
        <w:tc>
          <w:tcPr>
            <w:tcW w:w="1134" w:type="dxa"/>
            <w:vAlign w:val="center"/>
          </w:tcPr>
          <w:p w14:paraId="2F3883FD" w14:textId="62072BAA"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25</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000</w:t>
            </w:r>
            <w:r w:rsidR="00A275EC">
              <w:rPr>
                <w:rFonts w:ascii="Times New Roman" w:hAnsi="Times New Roman" w:cs="Times New Roman"/>
                <w:sz w:val="20"/>
                <w:szCs w:val="20"/>
                <w:lang w:val="ro-MD" w:eastAsia="ru-RU"/>
              </w:rPr>
              <w:t>,00</w:t>
            </w:r>
          </w:p>
        </w:tc>
      </w:tr>
      <w:tr w:rsidR="00247E82" w:rsidRPr="00600109" w14:paraId="29F74448" w14:textId="77777777" w:rsidTr="00247E82">
        <w:trPr>
          <w:trHeight w:val="388"/>
        </w:trPr>
        <w:tc>
          <w:tcPr>
            <w:tcW w:w="567" w:type="dxa"/>
            <w:vAlign w:val="center"/>
          </w:tcPr>
          <w:p w14:paraId="0BA2CBF5"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13</w:t>
            </w:r>
          </w:p>
        </w:tc>
        <w:tc>
          <w:tcPr>
            <w:tcW w:w="1134" w:type="dxa"/>
            <w:vAlign w:val="center"/>
          </w:tcPr>
          <w:p w14:paraId="7F771CD0" w14:textId="6E0168CA" w:rsidR="00247E82" w:rsidRPr="003435E3" w:rsidRDefault="00247E82" w:rsidP="00247E82">
            <w:pPr>
              <w:pStyle w:val="Frspaiere"/>
              <w:jc w:val="center"/>
              <w:rPr>
                <w:rFonts w:ascii="Times New Roman" w:hAnsi="Times New Roman" w:cs="Times New Roman"/>
                <w:sz w:val="16"/>
                <w:szCs w:val="16"/>
                <w:lang w:val="ro-MD"/>
              </w:rPr>
            </w:pPr>
            <w:r w:rsidRPr="00AC06F3">
              <w:rPr>
                <w:rFonts w:ascii="Times New Roman" w:hAnsi="Times New Roman" w:cs="Times New Roman"/>
                <w:sz w:val="18"/>
                <w:szCs w:val="18"/>
                <w:lang w:val="ro-MD" w:eastAsia="ru-RU"/>
              </w:rPr>
              <w:t>31700000-3</w:t>
            </w:r>
          </w:p>
        </w:tc>
        <w:tc>
          <w:tcPr>
            <w:tcW w:w="2268" w:type="dxa"/>
            <w:vAlign w:val="center"/>
          </w:tcPr>
          <w:p w14:paraId="17995B37"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wolfram   Ø 2.0мм</w:t>
            </w:r>
          </w:p>
        </w:tc>
        <w:tc>
          <w:tcPr>
            <w:tcW w:w="851" w:type="dxa"/>
            <w:vAlign w:val="center"/>
          </w:tcPr>
          <w:p w14:paraId="714D0600"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32EC109B"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30</w:t>
            </w:r>
          </w:p>
        </w:tc>
        <w:tc>
          <w:tcPr>
            <w:tcW w:w="2976" w:type="dxa"/>
            <w:vAlign w:val="center"/>
          </w:tcPr>
          <w:p w14:paraId="2545E5A6"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0587D4E5"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46FF0286"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4010A466"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597FAF1A"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126D4E51"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0662330D" w14:textId="77777777" w:rsidR="00247E82" w:rsidRPr="003435E3"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134" w:type="dxa"/>
            <w:vAlign w:val="center"/>
          </w:tcPr>
          <w:p w14:paraId="004D20FD" w14:textId="65D043DA"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2</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600</w:t>
            </w:r>
            <w:r w:rsidR="00A275EC">
              <w:rPr>
                <w:rFonts w:ascii="Times New Roman" w:hAnsi="Times New Roman" w:cs="Times New Roman"/>
                <w:sz w:val="20"/>
                <w:szCs w:val="20"/>
                <w:lang w:val="ro-MD" w:eastAsia="ru-RU"/>
              </w:rPr>
              <w:t>,00</w:t>
            </w:r>
          </w:p>
        </w:tc>
      </w:tr>
      <w:tr w:rsidR="00247E82" w:rsidRPr="00600109" w14:paraId="342978F1" w14:textId="77777777" w:rsidTr="00247E82">
        <w:trPr>
          <w:trHeight w:val="388"/>
        </w:trPr>
        <w:tc>
          <w:tcPr>
            <w:tcW w:w="567" w:type="dxa"/>
            <w:vAlign w:val="center"/>
          </w:tcPr>
          <w:p w14:paraId="0E0344BE"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14</w:t>
            </w:r>
          </w:p>
        </w:tc>
        <w:tc>
          <w:tcPr>
            <w:tcW w:w="1134" w:type="dxa"/>
            <w:vAlign w:val="center"/>
          </w:tcPr>
          <w:p w14:paraId="2E70F2EF" w14:textId="62223D1B" w:rsidR="00247E82" w:rsidRPr="003435E3" w:rsidRDefault="00247E82" w:rsidP="00247E82">
            <w:pPr>
              <w:pStyle w:val="Frspaiere"/>
              <w:jc w:val="center"/>
              <w:rPr>
                <w:rFonts w:ascii="Times New Roman" w:hAnsi="Times New Roman" w:cs="Times New Roman"/>
                <w:sz w:val="16"/>
                <w:szCs w:val="16"/>
                <w:lang w:val="ro-MD"/>
              </w:rPr>
            </w:pPr>
            <w:r w:rsidRPr="00AC06F3">
              <w:rPr>
                <w:rFonts w:ascii="Times New Roman" w:hAnsi="Times New Roman" w:cs="Times New Roman"/>
                <w:sz w:val="18"/>
                <w:szCs w:val="18"/>
                <w:lang w:val="ro-MD" w:eastAsia="ru-RU"/>
              </w:rPr>
              <w:t>31700000-3</w:t>
            </w:r>
          </w:p>
        </w:tc>
        <w:tc>
          <w:tcPr>
            <w:tcW w:w="2268" w:type="dxa"/>
            <w:vAlign w:val="center"/>
          </w:tcPr>
          <w:p w14:paraId="3E24805C"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wolfram   Ø 2.5мм</w:t>
            </w:r>
          </w:p>
        </w:tc>
        <w:tc>
          <w:tcPr>
            <w:tcW w:w="851" w:type="dxa"/>
            <w:vAlign w:val="center"/>
          </w:tcPr>
          <w:p w14:paraId="195D127B"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229AAFFC"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30</w:t>
            </w:r>
          </w:p>
        </w:tc>
        <w:tc>
          <w:tcPr>
            <w:tcW w:w="2976" w:type="dxa"/>
          </w:tcPr>
          <w:p w14:paraId="235E0BF9"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69FE167D"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53B19ABE"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5F8A42FD"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5638C730"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5B3E7020"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056066DA" w14:textId="77777777" w:rsidR="00247E82" w:rsidRPr="003435E3"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134" w:type="dxa"/>
            <w:vAlign w:val="center"/>
          </w:tcPr>
          <w:p w14:paraId="5E5669E6" w14:textId="5AC4DC17" w:rsidR="00247E82" w:rsidRPr="00A275EC" w:rsidRDefault="00247E82" w:rsidP="00247E82">
            <w:pPr>
              <w:pStyle w:val="Frspaiere"/>
              <w:jc w:val="center"/>
              <w:rPr>
                <w:rFonts w:ascii="Times New Roman" w:hAnsi="Times New Roman" w:cs="Times New Roman"/>
                <w:sz w:val="20"/>
                <w:szCs w:val="20"/>
                <w:lang w:val="ro-MD" w:eastAsia="ru-RU"/>
              </w:rPr>
            </w:pPr>
            <w:r w:rsidRPr="00A275EC">
              <w:rPr>
                <w:rFonts w:ascii="Times New Roman" w:hAnsi="Times New Roman" w:cs="Times New Roman"/>
                <w:sz w:val="20"/>
                <w:szCs w:val="20"/>
                <w:lang w:val="ro-MD" w:eastAsia="ru-RU"/>
              </w:rPr>
              <w:t>2</w:t>
            </w:r>
            <w:r w:rsidR="00A275EC">
              <w:rPr>
                <w:rFonts w:ascii="Times New Roman" w:hAnsi="Times New Roman" w:cs="Times New Roman"/>
                <w:sz w:val="20"/>
                <w:szCs w:val="20"/>
                <w:lang w:val="ro-MD" w:eastAsia="ru-RU"/>
              </w:rPr>
              <w:t xml:space="preserve"> </w:t>
            </w:r>
            <w:r w:rsidRPr="00A275EC">
              <w:rPr>
                <w:rFonts w:ascii="Times New Roman" w:hAnsi="Times New Roman" w:cs="Times New Roman"/>
                <w:sz w:val="20"/>
                <w:szCs w:val="20"/>
                <w:lang w:val="ro-MD" w:eastAsia="ru-RU"/>
              </w:rPr>
              <w:t>500</w:t>
            </w:r>
            <w:r w:rsidR="00FC2B2B">
              <w:rPr>
                <w:rFonts w:ascii="Times New Roman" w:hAnsi="Times New Roman" w:cs="Times New Roman"/>
                <w:sz w:val="20"/>
                <w:szCs w:val="20"/>
                <w:lang w:val="ro-MD" w:eastAsia="ru-RU"/>
              </w:rPr>
              <w:t>,00</w:t>
            </w:r>
          </w:p>
        </w:tc>
      </w:tr>
      <w:tr w:rsidR="00247E82" w:rsidRPr="00600109" w14:paraId="666C5FE5" w14:textId="77777777" w:rsidTr="00247E82">
        <w:trPr>
          <w:trHeight w:val="408"/>
        </w:trPr>
        <w:tc>
          <w:tcPr>
            <w:tcW w:w="567" w:type="dxa"/>
            <w:vAlign w:val="center"/>
          </w:tcPr>
          <w:p w14:paraId="36118DF8"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15</w:t>
            </w:r>
          </w:p>
        </w:tc>
        <w:tc>
          <w:tcPr>
            <w:tcW w:w="1134" w:type="dxa"/>
            <w:vAlign w:val="center"/>
          </w:tcPr>
          <w:p w14:paraId="5A802375" w14:textId="1F36BA6D" w:rsidR="00247E82" w:rsidRPr="003435E3" w:rsidRDefault="00247E82" w:rsidP="00247E82">
            <w:pPr>
              <w:pStyle w:val="Frspaiere"/>
              <w:jc w:val="center"/>
              <w:rPr>
                <w:rFonts w:ascii="Times New Roman" w:hAnsi="Times New Roman" w:cs="Times New Roman"/>
                <w:sz w:val="16"/>
                <w:szCs w:val="16"/>
                <w:lang w:val="ro-MD"/>
              </w:rPr>
            </w:pPr>
            <w:r w:rsidRPr="00DF5DCD">
              <w:rPr>
                <w:rFonts w:ascii="Times New Roman" w:hAnsi="Times New Roman" w:cs="Times New Roman"/>
                <w:sz w:val="18"/>
                <w:szCs w:val="18"/>
                <w:lang w:val="ro-MD" w:eastAsia="ru-RU"/>
              </w:rPr>
              <w:t>31700000-3</w:t>
            </w:r>
          </w:p>
        </w:tc>
        <w:tc>
          <w:tcPr>
            <w:tcW w:w="2268" w:type="dxa"/>
            <w:vAlign w:val="center"/>
          </w:tcPr>
          <w:p w14:paraId="00DD1A79"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Electrozi wolfram   Ø 3.0мм</w:t>
            </w:r>
          </w:p>
        </w:tc>
        <w:tc>
          <w:tcPr>
            <w:tcW w:w="851" w:type="dxa"/>
            <w:vAlign w:val="center"/>
          </w:tcPr>
          <w:p w14:paraId="3D4D34B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55EB9F5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30</w:t>
            </w:r>
          </w:p>
        </w:tc>
        <w:tc>
          <w:tcPr>
            <w:tcW w:w="2976" w:type="dxa"/>
          </w:tcPr>
          <w:p w14:paraId="4B4C38D3"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462CD24A"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408C4057" w14:textId="77777777" w:rsidR="00247E82" w:rsidRPr="003435E3"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5F8D332E" w14:textId="77777777" w:rsidR="00247E82" w:rsidRDefault="00247E82" w:rsidP="00247E82">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46F142ED"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30A1686C" w14:textId="77777777" w:rsidR="00247E82" w:rsidRPr="001905E0"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3B2FC769" w14:textId="77777777" w:rsidR="00247E82" w:rsidRPr="003435E3" w:rsidRDefault="00247E82" w:rsidP="00247E82">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134" w:type="dxa"/>
            <w:vAlign w:val="center"/>
          </w:tcPr>
          <w:p w14:paraId="3301C842" w14:textId="171FCC6D"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2</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700</w:t>
            </w:r>
            <w:r w:rsidR="00FC2B2B">
              <w:rPr>
                <w:rFonts w:ascii="Times New Roman" w:hAnsi="Times New Roman" w:cs="Times New Roman"/>
                <w:sz w:val="20"/>
                <w:szCs w:val="20"/>
                <w:lang w:val="ro-MD" w:eastAsia="ru-RU"/>
              </w:rPr>
              <w:t>,00</w:t>
            </w:r>
          </w:p>
        </w:tc>
      </w:tr>
      <w:tr w:rsidR="00247E82" w:rsidRPr="00600109" w14:paraId="7E1D3AD5" w14:textId="77777777" w:rsidTr="00247E82">
        <w:trPr>
          <w:trHeight w:val="388"/>
        </w:trPr>
        <w:tc>
          <w:tcPr>
            <w:tcW w:w="567" w:type="dxa"/>
            <w:vAlign w:val="center"/>
          </w:tcPr>
          <w:p w14:paraId="66A7BED0"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16</w:t>
            </w:r>
          </w:p>
        </w:tc>
        <w:tc>
          <w:tcPr>
            <w:tcW w:w="1134" w:type="dxa"/>
            <w:vAlign w:val="center"/>
          </w:tcPr>
          <w:p w14:paraId="4C501D9C" w14:textId="73A374EA" w:rsidR="00247E82" w:rsidRPr="003435E3" w:rsidRDefault="00247E82" w:rsidP="00247E82">
            <w:pPr>
              <w:pStyle w:val="Frspaiere"/>
              <w:jc w:val="center"/>
              <w:rPr>
                <w:rFonts w:ascii="Times New Roman" w:hAnsi="Times New Roman" w:cs="Times New Roman"/>
                <w:sz w:val="16"/>
                <w:szCs w:val="16"/>
                <w:lang w:val="ro-MD"/>
              </w:rPr>
            </w:pPr>
            <w:r w:rsidRPr="00DF5DCD">
              <w:rPr>
                <w:rFonts w:ascii="Times New Roman" w:hAnsi="Times New Roman" w:cs="Times New Roman"/>
                <w:sz w:val="18"/>
                <w:szCs w:val="18"/>
                <w:lang w:val="ro-MD" w:eastAsia="ru-RU"/>
              </w:rPr>
              <w:t>31700000-3</w:t>
            </w:r>
          </w:p>
        </w:tc>
        <w:tc>
          <w:tcPr>
            <w:tcW w:w="2268" w:type="dxa"/>
            <w:vAlign w:val="center"/>
          </w:tcPr>
          <w:p w14:paraId="388CC0AA"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Electrod debitare plasmă  </w:t>
            </w:r>
          </w:p>
        </w:tc>
        <w:tc>
          <w:tcPr>
            <w:tcW w:w="851" w:type="dxa"/>
            <w:vAlign w:val="center"/>
          </w:tcPr>
          <w:p w14:paraId="0AC80F2E"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37FB0DE3"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50</w:t>
            </w:r>
          </w:p>
        </w:tc>
        <w:tc>
          <w:tcPr>
            <w:tcW w:w="2976" w:type="dxa"/>
            <w:vAlign w:val="center"/>
          </w:tcPr>
          <w:p w14:paraId="35507D74" w14:textId="77777777" w:rsidR="00247E82" w:rsidRPr="003435E3"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rPr>
              <w:t xml:space="preserve">220971 - </w:t>
            </w:r>
            <w:r w:rsidRPr="003435E3">
              <w:rPr>
                <w:rFonts w:ascii="Times New Roman" w:hAnsi="Times New Roman" w:cs="Times New Roman"/>
                <w:sz w:val="16"/>
                <w:szCs w:val="16"/>
                <w:lang w:val="ro-MD" w:eastAsia="ru-RU"/>
              </w:rPr>
              <w:t>PowerMax 125A</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6BE9A99F" w14:textId="5804A9CA"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35</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7CCE8110" w14:textId="77777777" w:rsidTr="00247E82">
        <w:trPr>
          <w:trHeight w:val="388"/>
        </w:trPr>
        <w:tc>
          <w:tcPr>
            <w:tcW w:w="567" w:type="dxa"/>
            <w:vAlign w:val="center"/>
          </w:tcPr>
          <w:p w14:paraId="42670A2B"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17</w:t>
            </w:r>
          </w:p>
        </w:tc>
        <w:tc>
          <w:tcPr>
            <w:tcW w:w="1134" w:type="dxa"/>
            <w:vAlign w:val="center"/>
          </w:tcPr>
          <w:p w14:paraId="05FDF927" w14:textId="22BD6259" w:rsidR="00247E82" w:rsidRPr="003435E3" w:rsidRDefault="00247E82" w:rsidP="00247E82">
            <w:pPr>
              <w:pStyle w:val="Frspaiere"/>
              <w:jc w:val="center"/>
              <w:rPr>
                <w:rFonts w:ascii="Times New Roman" w:hAnsi="Times New Roman" w:cs="Times New Roman"/>
                <w:sz w:val="16"/>
                <w:szCs w:val="16"/>
                <w:lang w:val="ro-MD"/>
              </w:rPr>
            </w:pPr>
            <w:r w:rsidRPr="00DF5DCD">
              <w:rPr>
                <w:rFonts w:ascii="Times New Roman" w:hAnsi="Times New Roman" w:cs="Times New Roman"/>
                <w:sz w:val="18"/>
                <w:szCs w:val="18"/>
                <w:lang w:val="ro-MD" w:eastAsia="ru-RU"/>
              </w:rPr>
              <w:t>31700000-3</w:t>
            </w:r>
          </w:p>
        </w:tc>
        <w:tc>
          <w:tcPr>
            <w:tcW w:w="2268" w:type="dxa"/>
            <w:vAlign w:val="center"/>
          </w:tcPr>
          <w:p w14:paraId="7B4C055C"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Scut debitare plasmă     125A </w:t>
            </w:r>
          </w:p>
        </w:tc>
        <w:tc>
          <w:tcPr>
            <w:tcW w:w="851" w:type="dxa"/>
            <w:vAlign w:val="center"/>
          </w:tcPr>
          <w:p w14:paraId="2E76A378"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1869EE9D"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w:t>
            </w:r>
          </w:p>
        </w:tc>
        <w:tc>
          <w:tcPr>
            <w:tcW w:w="2976" w:type="dxa"/>
            <w:vAlign w:val="center"/>
          </w:tcPr>
          <w:p w14:paraId="32F3C378" w14:textId="77777777" w:rsidR="00247E82" w:rsidRPr="003435E3"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eastAsia="ru-RU"/>
              </w:rPr>
              <w:t>220976 - PowerMax 125A</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4C9EA28B" w14:textId="758221B5"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15</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3EBEC047" w14:textId="77777777" w:rsidTr="00247E82">
        <w:trPr>
          <w:trHeight w:val="388"/>
        </w:trPr>
        <w:tc>
          <w:tcPr>
            <w:tcW w:w="567" w:type="dxa"/>
            <w:vAlign w:val="center"/>
          </w:tcPr>
          <w:p w14:paraId="193A4976"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18</w:t>
            </w:r>
          </w:p>
        </w:tc>
        <w:tc>
          <w:tcPr>
            <w:tcW w:w="1134" w:type="dxa"/>
            <w:vAlign w:val="center"/>
          </w:tcPr>
          <w:p w14:paraId="6C20F713" w14:textId="09F14C1F" w:rsidR="00247E82" w:rsidRPr="003435E3" w:rsidRDefault="00247E82" w:rsidP="00247E82">
            <w:pPr>
              <w:pStyle w:val="Frspaiere"/>
              <w:jc w:val="center"/>
              <w:rPr>
                <w:rFonts w:ascii="Times New Roman" w:hAnsi="Times New Roman" w:cs="Times New Roman"/>
                <w:sz w:val="16"/>
                <w:szCs w:val="16"/>
                <w:lang w:val="ro-MD"/>
              </w:rPr>
            </w:pPr>
            <w:r w:rsidRPr="00DF5DCD">
              <w:rPr>
                <w:rFonts w:ascii="Times New Roman" w:hAnsi="Times New Roman" w:cs="Times New Roman"/>
                <w:sz w:val="18"/>
                <w:szCs w:val="18"/>
                <w:lang w:val="ro-MD" w:eastAsia="ru-RU"/>
              </w:rPr>
              <w:t>31700000-3</w:t>
            </w:r>
          </w:p>
        </w:tc>
        <w:tc>
          <w:tcPr>
            <w:tcW w:w="2268" w:type="dxa"/>
            <w:vAlign w:val="center"/>
          </w:tcPr>
          <w:p w14:paraId="47B3917B"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Scut debitare plasmă     45/65A 125A</w:t>
            </w:r>
          </w:p>
        </w:tc>
        <w:tc>
          <w:tcPr>
            <w:tcW w:w="851" w:type="dxa"/>
            <w:vAlign w:val="center"/>
          </w:tcPr>
          <w:p w14:paraId="4EE10602"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29B04AE7"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w:t>
            </w:r>
          </w:p>
        </w:tc>
        <w:tc>
          <w:tcPr>
            <w:tcW w:w="2976" w:type="dxa"/>
            <w:vAlign w:val="center"/>
          </w:tcPr>
          <w:p w14:paraId="6B364107" w14:textId="77777777" w:rsidR="00247E82" w:rsidRPr="003435E3"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eastAsia="ru-RU"/>
              </w:rPr>
              <w:t>420168 - PowerMax 125A</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1B69A3D4" w14:textId="2774334B"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15</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616CD595" w14:textId="77777777" w:rsidTr="00247E82">
        <w:trPr>
          <w:trHeight w:val="388"/>
        </w:trPr>
        <w:tc>
          <w:tcPr>
            <w:tcW w:w="567" w:type="dxa"/>
            <w:vAlign w:val="center"/>
          </w:tcPr>
          <w:p w14:paraId="36E3297A"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lastRenderedPageBreak/>
              <w:t>19</w:t>
            </w:r>
          </w:p>
        </w:tc>
        <w:tc>
          <w:tcPr>
            <w:tcW w:w="1134" w:type="dxa"/>
            <w:vAlign w:val="center"/>
          </w:tcPr>
          <w:p w14:paraId="43BB0450" w14:textId="2ACEEB91" w:rsidR="00247E82" w:rsidRPr="003435E3" w:rsidRDefault="00247E82" w:rsidP="00247E82">
            <w:pPr>
              <w:pStyle w:val="Frspaiere"/>
              <w:jc w:val="center"/>
              <w:rPr>
                <w:rFonts w:ascii="Times New Roman" w:hAnsi="Times New Roman" w:cs="Times New Roman"/>
                <w:sz w:val="16"/>
                <w:szCs w:val="16"/>
                <w:lang w:val="ro-MD"/>
              </w:rPr>
            </w:pPr>
            <w:r w:rsidRPr="00DF5DCD">
              <w:rPr>
                <w:rFonts w:ascii="Times New Roman" w:hAnsi="Times New Roman" w:cs="Times New Roman"/>
                <w:sz w:val="18"/>
                <w:szCs w:val="18"/>
                <w:lang w:val="ro-MD" w:eastAsia="ru-RU"/>
              </w:rPr>
              <w:t>31700000-3</w:t>
            </w:r>
          </w:p>
        </w:tc>
        <w:tc>
          <w:tcPr>
            <w:tcW w:w="2268" w:type="dxa"/>
            <w:vAlign w:val="center"/>
          </w:tcPr>
          <w:p w14:paraId="78A1467A"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Inel de turbionare debitare plasmă  </w:t>
            </w:r>
          </w:p>
        </w:tc>
        <w:tc>
          <w:tcPr>
            <w:tcW w:w="851" w:type="dxa"/>
            <w:vAlign w:val="center"/>
          </w:tcPr>
          <w:p w14:paraId="5E19B938"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1BE37FC6"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w:t>
            </w:r>
          </w:p>
        </w:tc>
        <w:tc>
          <w:tcPr>
            <w:tcW w:w="2976" w:type="dxa"/>
            <w:vAlign w:val="center"/>
          </w:tcPr>
          <w:p w14:paraId="01A98E06" w14:textId="77777777" w:rsidR="00247E82" w:rsidRPr="003435E3" w:rsidRDefault="00247E82" w:rsidP="00247E82">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eastAsia="ru-RU"/>
              </w:rPr>
              <w:t>220997 - PowerMax 125A</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60BA2D68" w14:textId="7B8FABC2"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5</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304ABD84" w14:textId="77777777" w:rsidTr="00247E82">
        <w:trPr>
          <w:trHeight w:val="388"/>
        </w:trPr>
        <w:tc>
          <w:tcPr>
            <w:tcW w:w="567" w:type="dxa"/>
            <w:vAlign w:val="center"/>
          </w:tcPr>
          <w:p w14:paraId="274AA287"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20</w:t>
            </w:r>
          </w:p>
        </w:tc>
        <w:tc>
          <w:tcPr>
            <w:tcW w:w="1134" w:type="dxa"/>
            <w:vAlign w:val="center"/>
          </w:tcPr>
          <w:p w14:paraId="7549D002" w14:textId="6284EBB6" w:rsidR="00247E82" w:rsidRPr="003435E3" w:rsidRDefault="00247E82" w:rsidP="00247E82">
            <w:pPr>
              <w:pStyle w:val="Frspaiere"/>
              <w:jc w:val="center"/>
              <w:rPr>
                <w:rFonts w:ascii="Times New Roman" w:hAnsi="Times New Roman" w:cs="Times New Roman"/>
                <w:sz w:val="16"/>
                <w:szCs w:val="16"/>
                <w:lang w:val="ro-MD"/>
              </w:rPr>
            </w:pPr>
            <w:r w:rsidRPr="006763CA">
              <w:rPr>
                <w:rFonts w:ascii="Times New Roman" w:hAnsi="Times New Roman" w:cs="Times New Roman"/>
                <w:sz w:val="18"/>
                <w:szCs w:val="18"/>
                <w:lang w:val="ro-MD" w:eastAsia="ru-RU"/>
              </w:rPr>
              <w:t>31700000-3</w:t>
            </w:r>
          </w:p>
        </w:tc>
        <w:tc>
          <w:tcPr>
            <w:tcW w:w="2268" w:type="dxa"/>
            <w:vAlign w:val="center"/>
          </w:tcPr>
          <w:p w14:paraId="2BBDDB0F"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Duză 125A debitare plasmă  </w:t>
            </w:r>
          </w:p>
        </w:tc>
        <w:tc>
          <w:tcPr>
            <w:tcW w:w="851" w:type="dxa"/>
            <w:vAlign w:val="center"/>
          </w:tcPr>
          <w:p w14:paraId="2D898B8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10BA2238"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10</w:t>
            </w:r>
          </w:p>
        </w:tc>
        <w:tc>
          <w:tcPr>
            <w:tcW w:w="2976" w:type="dxa"/>
            <w:vAlign w:val="center"/>
          </w:tcPr>
          <w:p w14:paraId="4FBF7AF6" w14:textId="77777777" w:rsidR="00247E82" w:rsidRDefault="00247E82" w:rsidP="00247E82">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rPr>
              <w:t>220975</w:t>
            </w:r>
            <w:r w:rsidRPr="003435E3">
              <w:rPr>
                <w:rFonts w:ascii="Times New Roman" w:hAnsi="Times New Roman" w:cs="Times New Roman"/>
                <w:sz w:val="16"/>
                <w:szCs w:val="16"/>
                <w:lang w:val="ro-MD" w:eastAsia="ru-RU"/>
              </w:rPr>
              <w:t>- PowerMax 125A</w:t>
            </w:r>
          </w:p>
          <w:p w14:paraId="7FDD072E" w14:textId="77777777" w:rsidR="00247E82" w:rsidRPr="003435E3"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5D696B6B" w14:textId="0EEE725A"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5</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200</w:t>
            </w:r>
            <w:r w:rsidR="00FC2B2B">
              <w:rPr>
                <w:rFonts w:ascii="Times New Roman" w:hAnsi="Times New Roman" w:cs="Times New Roman"/>
                <w:sz w:val="20"/>
                <w:szCs w:val="20"/>
                <w:lang w:val="ro-MD" w:eastAsia="ru-RU"/>
              </w:rPr>
              <w:t>,00</w:t>
            </w:r>
          </w:p>
        </w:tc>
      </w:tr>
      <w:tr w:rsidR="00247E82" w:rsidRPr="00600109" w14:paraId="7252B85D" w14:textId="77777777" w:rsidTr="00247E82">
        <w:trPr>
          <w:trHeight w:val="388"/>
        </w:trPr>
        <w:tc>
          <w:tcPr>
            <w:tcW w:w="567" w:type="dxa"/>
            <w:vAlign w:val="center"/>
          </w:tcPr>
          <w:p w14:paraId="3E553C08"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21</w:t>
            </w:r>
          </w:p>
        </w:tc>
        <w:tc>
          <w:tcPr>
            <w:tcW w:w="1134" w:type="dxa"/>
            <w:vAlign w:val="center"/>
          </w:tcPr>
          <w:p w14:paraId="66ECD8E5" w14:textId="40485702" w:rsidR="00247E82" w:rsidRPr="003435E3" w:rsidRDefault="00247E82" w:rsidP="00247E82">
            <w:pPr>
              <w:pStyle w:val="Frspaiere"/>
              <w:jc w:val="center"/>
              <w:rPr>
                <w:rFonts w:ascii="Times New Roman" w:hAnsi="Times New Roman" w:cs="Times New Roman"/>
                <w:sz w:val="16"/>
                <w:szCs w:val="16"/>
                <w:lang w:val="ro-MD"/>
              </w:rPr>
            </w:pPr>
            <w:r w:rsidRPr="006763CA">
              <w:rPr>
                <w:rFonts w:ascii="Times New Roman" w:hAnsi="Times New Roman" w:cs="Times New Roman"/>
                <w:sz w:val="18"/>
                <w:szCs w:val="18"/>
                <w:lang w:val="ro-MD" w:eastAsia="ru-RU"/>
              </w:rPr>
              <w:t>31700000-3</w:t>
            </w:r>
          </w:p>
        </w:tc>
        <w:tc>
          <w:tcPr>
            <w:tcW w:w="2268" w:type="dxa"/>
            <w:vAlign w:val="center"/>
          </w:tcPr>
          <w:p w14:paraId="2749A8CD"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Duză  65A debitare plasmă  </w:t>
            </w:r>
          </w:p>
        </w:tc>
        <w:tc>
          <w:tcPr>
            <w:tcW w:w="851" w:type="dxa"/>
            <w:vAlign w:val="center"/>
          </w:tcPr>
          <w:p w14:paraId="4FDD919F"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02284FBE"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w:t>
            </w:r>
          </w:p>
        </w:tc>
        <w:tc>
          <w:tcPr>
            <w:tcW w:w="2976" w:type="dxa"/>
            <w:vAlign w:val="center"/>
          </w:tcPr>
          <w:p w14:paraId="5F87CA5E" w14:textId="77777777" w:rsidR="00247E82" w:rsidRDefault="00247E82" w:rsidP="00247E82">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rPr>
              <w:t>420169</w:t>
            </w:r>
            <w:r w:rsidRPr="003435E3">
              <w:rPr>
                <w:rFonts w:ascii="Times New Roman" w:hAnsi="Times New Roman" w:cs="Times New Roman"/>
                <w:sz w:val="16"/>
                <w:szCs w:val="16"/>
                <w:lang w:val="ro-MD" w:eastAsia="ru-RU"/>
              </w:rPr>
              <w:t>- PowerMax 125A</w:t>
            </w:r>
          </w:p>
          <w:p w14:paraId="776B67A4" w14:textId="77777777" w:rsidR="00247E82" w:rsidRPr="003435E3"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6E73FA35" w14:textId="143A6F04"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2</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0C86042D" w14:textId="77777777" w:rsidTr="00247E82">
        <w:trPr>
          <w:trHeight w:val="388"/>
        </w:trPr>
        <w:tc>
          <w:tcPr>
            <w:tcW w:w="567" w:type="dxa"/>
            <w:vAlign w:val="center"/>
          </w:tcPr>
          <w:p w14:paraId="6A77C463"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22</w:t>
            </w:r>
          </w:p>
        </w:tc>
        <w:tc>
          <w:tcPr>
            <w:tcW w:w="1134" w:type="dxa"/>
            <w:vAlign w:val="center"/>
          </w:tcPr>
          <w:p w14:paraId="0FB60CDE" w14:textId="2E7A737E" w:rsidR="00247E82" w:rsidRPr="003435E3" w:rsidRDefault="00247E82" w:rsidP="00247E82">
            <w:pPr>
              <w:pStyle w:val="Frspaiere"/>
              <w:jc w:val="center"/>
              <w:rPr>
                <w:rFonts w:ascii="Times New Roman" w:hAnsi="Times New Roman" w:cs="Times New Roman"/>
                <w:sz w:val="16"/>
                <w:szCs w:val="16"/>
                <w:lang w:val="ro-MD"/>
              </w:rPr>
            </w:pPr>
            <w:r w:rsidRPr="006763CA">
              <w:rPr>
                <w:rFonts w:ascii="Times New Roman" w:hAnsi="Times New Roman" w:cs="Times New Roman"/>
                <w:sz w:val="18"/>
                <w:szCs w:val="18"/>
                <w:lang w:val="ro-MD" w:eastAsia="ru-RU"/>
              </w:rPr>
              <w:t>31700000-3</w:t>
            </w:r>
          </w:p>
        </w:tc>
        <w:tc>
          <w:tcPr>
            <w:tcW w:w="2268" w:type="dxa"/>
            <w:vAlign w:val="center"/>
          </w:tcPr>
          <w:p w14:paraId="561860A3"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 xml:space="preserve">Duză  45A debitare plasmă  </w:t>
            </w:r>
          </w:p>
        </w:tc>
        <w:tc>
          <w:tcPr>
            <w:tcW w:w="851" w:type="dxa"/>
            <w:vAlign w:val="center"/>
          </w:tcPr>
          <w:p w14:paraId="00402BB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buc</w:t>
            </w:r>
          </w:p>
        </w:tc>
        <w:tc>
          <w:tcPr>
            <w:tcW w:w="709" w:type="dxa"/>
            <w:vAlign w:val="center"/>
          </w:tcPr>
          <w:p w14:paraId="38D94DBE"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5</w:t>
            </w:r>
          </w:p>
        </w:tc>
        <w:tc>
          <w:tcPr>
            <w:tcW w:w="2976" w:type="dxa"/>
            <w:vAlign w:val="center"/>
          </w:tcPr>
          <w:p w14:paraId="03883218" w14:textId="77777777" w:rsidR="00247E82" w:rsidRDefault="00247E82" w:rsidP="00247E82">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Pr="003435E3">
              <w:rPr>
                <w:rFonts w:ascii="Times New Roman" w:hAnsi="Times New Roman" w:cs="Times New Roman"/>
                <w:sz w:val="16"/>
                <w:szCs w:val="16"/>
                <w:lang w:val="ro-MD"/>
              </w:rPr>
              <w:t>420158</w:t>
            </w:r>
            <w:r w:rsidRPr="003435E3">
              <w:rPr>
                <w:rFonts w:ascii="Times New Roman" w:hAnsi="Times New Roman" w:cs="Times New Roman"/>
                <w:sz w:val="16"/>
                <w:szCs w:val="16"/>
                <w:lang w:val="ro-MD" w:eastAsia="ru-RU"/>
              </w:rPr>
              <w:t>- PowerMax 125A</w:t>
            </w:r>
          </w:p>
          <w:p w14:paraId="1AF669D5" w14:textId="77777777" w:rsidR="00247E82" w:rsidRPr="003435E3"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134" w:type="dxa"/>
            <w:vAlign w:val="center"/>
          </w:tcPr>
          <w:p w14:paraId="7A46E32C" w14:textId="51082464"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2</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247E82" w:rsidRPr="00600109" w14:paraId="1E5608D4" w14:textId="77777777" w:rsidTr="00247E82">
        <w:trPr>
          <w:trHeight w:val="388"/>
        </w:trPr>
        <w:tc>
          <w:tcPr>
            <w:tcW w:w="567" w:type="dxa"/>
            <w:vAlign w:val="center"/>
          </w:tcPr>
          <w:p w14:paraId="0C5AE920" w14:textId="77777777" w:rsidR="00247E82" w:rsidRPr="003435E3" w:rsidRDefault="00247E82" w:rsidP="00247E82">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23</w:t>
            </w:r>
          </w:p>
        </w:tc>
        <w:tc>
          <w:tcPr>
            <w:tcW w:w="1134" w:type="dxa"/>
            <w:vAlign w:val="center"/>
          </w:tcPr>
          <w:p w14:paraId="16AE1BA3" w14:textId="5C843DB3" w:rsidR="00247E82" w:rsidRPr="003435E3" w:rsidRDefault="00247E82" w:rsidP="00247E82">
            <w:pPr>
              <w:pStyle w:val="Frspaiere"/>
              <w:jc w:val="center"/>
              <w:rPr>
                <w:rFonts w:ascii="Times New Roman" w:hAnsi="Times New Roman" w:cs="Times New Roman"/>
                <w:sz w:val="16"/>
                <w:szCs w:val="16"/>
                <w:lang w:val="ro-MD"/>
              </w:rPr>
            </w:pPr>
            <w:r w:rsidRPr="006763CA">
              <w:rPr>
                <w:rFonts w:ascii="Times New Roman" w:hAnsi="Times New Roman" w:cs="Times New Roman"/>
                <w:sz w:val="18"/>
                <w:szCs w:val="18"/>
                <w:lang w:val="ro-MD" w:eastAsia="ru-RU"/>
              </w:rPr>
              <w:t>31700000-3</w:t>
            </w:r>
          </w:p>
        </w:tc>
        <w:tc>
          <w:tcPr>
            <w:tcW w:w="2268" w:type="dxa"/>
            <w:vAlign w:val="center"/>
          </w:tcPr>
          <w:p w14:paraId="3066F9BB" w14:textId="77777777" w:rsidR="00247E82" w:rsidRPr="00247E82" w:rsidRDefault="00247E82" w:rsidP="00247E82">
            <w:pPr>
              <w:pStyle w:val="Frspaiere"/>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Sârmă sudură Ø1.2mm</w:t>
            </w:r>
          </w:p>
        </w:tc>
        <w:tc>
          <w:tcPr>
            <w:tcW w:w="851" w:type="dxa"/>
            <w:vAlign w:val="center"/>
          </w:tcPr>
          <w:p w14:paraId="798759A4"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kg</w:t>
            </w:r>
          </w:p>
        </w:tc>
        <w:tc>
          <w:tcPr>
            <w:tcW w:w="709" w:type="dxa"/>
            <w:vAlign w:val="center"/>
          </w:tcPr>
          <w:p w14:paraId="5886D932" w14:textId="77777777" w:rsidR="00247E82" w:rsidRPr="00247E82" w:rsidRDefault="00247E82" w:rsidP="00247E82">
            <w:pPr>
              <w:pStyle w:val="Frspaiere"/>
              <w:jc w:val="center"/>
              <w:rPr>
                <w:rFonts w:ascii="Times New Roman" w:hAnsi="Times New Roman" w:cs="Times New Roman"/>
                <w:sz w:val="20"/>
                <w:szCs w:val="20"/>
                <w:lang w:val="ro-MD" w:eastAsia="ru-RU"/>
              </w:rPr>
            </w:pPr>
            <w:r w:rsidRPr="00247E82">
              <w:rPr>
                <w:rFonts w:ascii="Times New Roman" w:hAnsi="Times New Roman" w:cs="Times New Roman"/>
                <w:sz w:val="20"/>
                <w:szCs w:val="20"/>
                <w:lang w:val="ro-MD" w:eastAsia="ru-RU"/>
              </w:rPr>
              <w:t>200</w:t>
            </w:r>
          </w:p>
        </w:tc>
        <w:tc>
          <w:tcPr>
            <w:tcW w:w="2976" w:type="dxa"/>
            <w:vAlign w:val="center"/>
          </w:tcPr>
          <w:p w14:paraId="48472D4D" w14:textId="77777777" w:rsidR="00247E82"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 xml:space="preserve">Sârmă solidă pentru oțeluri nealiate </w:t>
            </w:r>
          </w:p>
          <w:p w14:paraId="6DA1D084" w14:textId="77777777" w:rsidR="00247E82"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(ER70S-6)</w:t>
            </w:r>
          </w:p>
          <w:p w14:paraId="73C94738" w14:textId="77777777" w:rsidR="00247E82" w:rsidRDefault="00247E82" w:rsidP="00247E82">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Este utilizată pentru sudura oțelurilor nealiate și slab aliate. Este ideală pentru sudura în medii protejate cu gaz CO2</w:t>
            </w:r>
          </w:p>
          <w:p w14:paraId="0BBE2582" w14:textId="77777777" w:rsidR="00247E82" w:rsidRPr="00A515B9" w:rsidRDefault="00247E82" w:rsidP="00247E82">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2246-70:</w:t>
            </w:r>
          </w:p>
          <w:p w14:paraId="18B1B0F0" w14:textId="77777777" w:rsidR="00247E82" w:rsidRPr="00A515B9"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lang w:val="ro-MD"/>
              </w:rPr>
              <w:t>*</w:t>
            </w:r>
            <w:r w:rsidRPr="00A515B9">
              <w:rPr>
                <w:rFonts w:ascii="Times New Roman" w:hAnsi="Times New Roman" w:cs="Times New Roman"/>
                <w:sz w:val="16"/>
                <w:szCs w:val="16"/>
                <w:lang w:val="ro-MD"/>
              </w:rPr>
              <w:t xml:space="preserve"> Sârme din oțel pentru sudura cu arc.</w:t>
            </w:r>
          </w:p>
          <w:p w14:paraId="73DDB051" w14:textId="77777777" w:rsidR="00247E82" w:rsidRPr="003435E3" w:rsidRDefault="00247E82" w:rsidP="00247E82">
            <w:pPr>
              <w:pStyle w:val="Frspaiere"/>
              <w:rPr>
                <w:rFonts w:ascii="Times New Roman" w:hAnsi="Times New Roman" w:cs="Times New Roman"/>
                <w:sz w:val="16"/>
                <w:szCs w:val="16"/>
                <w:lang w:val="ro-MD"/>
              </w:rPr>
            </w:pPr>
            <w:r>
              <w:rPr>
                <w:rFonts w:ascii="Times New Roman" w:hAnsi="Times New Roman" w:cs="Times New Roman"/>
                <w:sz w:val="16"/>
                <w:szCs w:val="16"/>
                <w:lang w:val="ro-MD"/>
              </w:rPr>
              <w:t>*</w:t>
            </w:r>
            <w:r w:rsidRPr="00A515B9">
              <w:rPr>
                <w:rFonts w:ascii="Times New Roman" w:hAnsi="Times New Roman" w:cs="Times New Roman"/>
                <w:sz w:val="16"/>
                <w:szCs w:val="16"/>
                <w:lang w:val="ro-MD"/>
              </w:rPr>
              <w:t xml:space="preserve"> Specifică cerințele pentru sârmele de sudură folosite pentru sudarea cu arc a oțelurilor nealiate și aliate.</w:t>
            </w:r>
          </w:p>
        </w:tc>
        <w:tc>
          <w:tcPr>
            <w:tcW w:w="1134" w:type="dxa"/>
            <w:vAlign w:val="center"/>
          </w:tcPr>
          <w:p w14:paraId="1AC1F80F" w14:textId="3AC48065" w:rsidR="00247E82" w:rsidRPr="00FC2B2B" w:rsidRDefault="00247E82" w:rsidP="00247E82">
            <w:pPr>
              <w:pStyle w:val="Frspaiere"/>
              <w:jc w:val="center"/>
              <w:rPr>
                <w:rFonts w:ascii="Times New Roman" w:hAnsi="Times New Roman" w:cs="Times New Roman"/>
                <w:sz w:val="20"/>
                <w:szCs w:val="20"/>
                <w:lang w:val="ro-MD" w:eastAsia="ru-RU"/>
              </w:rPr>
            </w:pPr>
            <w:r w:rsidRPr="00FC2B2B">
              <w:rPr>
                <w:rFonts w:ascii="Times New Roman" w:hAnsi="Times New Roman" w:cs="Times New Roman"/>
                <w:sz w:val="20"/>
                <w:szCs w:val="20"/>
                <w:lang w:val="ro-MD" w:eastAsia="ru-RU"/>
              </w:rPr>
              <w:t>10</w:t>
            </w:r>
            <w:r w:rsidR="00FC2B2B">
              <w:rPr>
                <w:rFonts w:ascii="Times New Roman" w:hAnsi="Times New Roman" w:cs="Times New Roman"/>
                <w:sz w:val="20"/>
                <w:szCs w:val="20"/>
                <w:lang w:val="ro-MD" w:eastAsia="ru-RU"/>
              </w:rPr>
              <w:t xml:space="preserve"> </w:t>
            </w:r>
            <w:r w:rsidRPr="00FC2B2B">
              <w:rPr>
                <w:rFonts w:ascii="Times New Roman" w:hAnsi="Times New Roman" w:cs="Times New Roman"/>
                <w:sz w:val="20"/>
                <w:szCs w:val="20"/>
                <w:lang w:val="ro-MD" w:eastAsia="ru-RU"/>
              </w:rPr>
              <w:t>000</w:t>
            </w:r>
            <w:r w:rsidR="00FC2B2B">
              <w:rPr>
                <w:rFonts w:ascii="Times New Roman" w:hAnsi="Times New Roman" w:cs="Times New Roman"/>
                <w:sz w:val="20"/>
                <w:szCs w:val="20"/>
                <w:lang w:val="ro-MD" w:eastAsia="ru-RU"/>
              </w:rPr>
              <w:t>,00</w:t>
            </w:r>
          </w:p>
        </w:tc>
      </w:tr>
      <w:tr w:rsidR="00B75B6C" w:rsidRPr="003435E3" w14:paraId="6762D48D" w14:textId="77777777" w:rsidTr="00B75B6C">
        <w:trPr>
          <w:trHeight w:val="557"/>
        </w:trPr>
        <w:tc>
          <w:tcPr>
            <w:tcW w:w="8505" w:type="dxa"/>
            <w:gridSpan w:val="6"/>
            <w:vAlign w:val="center"/>
          </w:tcPr>
          <w:p w14:paraId="659D7B63" w14:textId="77777777" w:rsidR="00B75B6C" w:rsidRPr="003435E3" w:rsidRDefault="00B75B6C" w:rsidP="002E0B0C">
            <w:pPr>
              <w:pStyle w:val="Frspaiere"/>
              <w:rPr>
                <w:rFonts w:ascii="Times New Roman" w:hAnsi="Times New Roman" w:cs="Times New Roman"/>
                <w:b/>
                <w:bCs/>
                <w:sz w:val="20"/>
                <w:szCs w:val="20"/>
                <w:lang w:val="ro-MD" w:eastAsia="ru-RU"/>
              </w:rPr>
            </w:pPr>
            <w:r w:rsidRPr="003435E3">
              <w:rPr>
                <w:rFonts w:ascii="Times New Roman" w:hAnsi="Times New Roman" w:cs="Times New Roman"/>
                <w:b/>
                <w:bCs/>
                <w:sz w:val="20"/>
                <w:szCs w:val="20"/>
                <w:lang w:val="ro-MD"/>
              </w:rPr>
              <w:t>Valoarea estimată, fără TVA</w:t>
            </w:r>
          </w:p>
        </w:tc>
        <w:tc>
          <w:tcPr>
            <w:tcW w:w="1134" w:type="dxa"/>
            <w:vAlign w:val="center"/>
          </w:tcPr>
          <w:p w14:paraId="65938504" w14:textId="1F7E7809" w:rsidR="00B75B6C" w:rsidRPr="003435E3" w:rsidRDefault="00B75B6C" w:rsidP="002E0B0C">
            <w:pPr>
              <w:pStyle w:val="Frspaiere"/>
              <w:rPr>
                <w:rFonts w:ascii="Times New Roman" w:hAnsi="Times New Roman" w:cs="Times New Roman"/>
                <w:b/>
                <w:bCs/>
                <w:sz w:val="20"/>
                <w:szCs w:val="20"/>
                <w:lang w:val="ro-MD"/>
              </w:rPr>
            </w:pPr>
            <w:r>
              <w:rPr>
                <w:rFonts w:ascii="Times New Roman" w:hAnsi="Times New Roman" w:cs="Times New Roman"/>
                <w:b/>
                <w:bCs/>
                <w:sz w:val="20"/>
                <w:szCs w:val="20"/>
                <w:lang w:val="ro-MD"/>
              </w:rPr>
              <w:t>500</w:t>
            </w:r>
            <w:r w:rsidR="00FC2B2B">
              <w:rPr>
                <w:rFonts w:ascii="Times New Roman" w:hAnsi="Times New Roman" w:cs="Times New Roman"/>
                <w:b/>
                <w:bCs/>
                <w:sz w:val="20"/>
                <w:szCs w:val="20"/>
                <w:lang w:val="ro-MD"/>
              </w:rPr>
              <w:t xml:space="preserve"> </w:t>
            </w:r>
            <w:r w:rsidRPr="003435E3">
              <w:rPr>
                <w:rFonts w:ascii="Times New Roman" w:hAnsi="Times New Roman" w:cs="Times New Roman"/>
                <w:b/>
                <w:bCs/>
                <w:sz w:val="20"/>
                <w:szCs w:val="20"/>
                <w:lang w:val="ro-MD"/>
              </w:rPr>
              <w:t xml:space="preserve">000,00 </w:t>
            </w:r>
          </w:p>
        </w:tc>
      </w:tr>
    </w:tbl>
    <w:p w14:paraId="189F755B" w14:textId="0ED9831E" w:rsidR="00627220" w:rsidRPr="001E1FBE" w:rsidRDefault="00F538CE" w:rsidP="004F14CC">
      <w:pPr>
        <w:pStyle w:val="Default"/>
        <w:spacing w:before="120"/>
        <w:ind w:left="-142"/>
        <w:jc w:val="both"/>
        <w:rPr>
          <w:rFonts w:eastAsia="Calibri"/>
          <w:bCs/>
          <w:sz w:val="22"/>
          <w:szCs w:val="22"/>
          <w:lang w:val="ro-MD"/>
        </w:rPr>
      </w:pPr>
      <w:r w:rsidRPr="006009DC">
        <w:rPr>
          <w:rFonts w:eastAsia="Calibri"/>
          <w:b/>
          <w:spacing w:val="-3"/>
          <w:sz w:val="22"/>
          <w:szCs w:val="22"/>
          <w:lang w:val="ro-MD"/>
        </w:rPr>
        <w:t>NOTĂ:</w:t>
      </w:r>
      <w:r w:rsidRPr="001E1FBE">
        <w:rPr>
          <w:rFonts w:eastAsia="Calibri"/>
          <w:bCs/>
          <w:spacing w:val="-3"/>
          <w:sz w:val="22"/>
          <w:szCs w:val="22"/>
          <w:lang w:val="ro-MD"/>
        </w:rPr>
        <w:t xml:space="preserve"> </w:t>
      </w:r>
      <w:r w:rsidR="006009DC" w:rsidRPr="00A110A2">
        <w:rPr>
          <w:i/>
          <w:lang w:val="ro-MD"/>
        </w:rPr>
        <w:t>Toate cerințele din caietul de sarcini sunt minime și obligatorii. Specificațiile tehnice care indică o anumită origine, sursă, producție, tip, un procedeu special, o marcă de fabrică sau de comerț, un brevet de invenție, o licență de fabricate, un standard (</w:t>
      </w:r>
      <w:r w:rsidR="006009DC" w:rsidRPr="00A110A2">
        <w:rPr>
          <w:i/>
          <w:lang w:val="ro-MD" w:eastAsia="ru-RU"/>
        </w:rPr>
        <w:t>ГОСТ</w:t>
      </w:r>
      <w:r w:rsidR="006009DC" w:rsidRPr="00A110A2">
        <w:rPr>
          <w:i/>
          <w:lang w:val="ro-MD"/>
        </w:rPr>
        <w:t xml:space="preserve">) sunt menționate doar cu scopul de a identifica cu ușurință tipurile de produs ca și concept și nu au ca efect favorizarea sau eliminarea anumitor operatori economici sau a anumitor produse. Aceste specificații vor fi considerate ca având mențiunea de </w:t>
      </w:r>
      <w:r w:rsidR="006009DC" w:rsidRPr="00A110A2">
        <w:rPr>
          <w:i/>
          <w:u w:val="single"/>
          <w:lang w:val="ro-MD"/>
        </w:rPr>
        <w:t>«sau echivalent», iar ofertantul are obligația de a demonstra echivalența produselor ofertate cu cele solicitate.</w:t>
      </w:r>
    </w:p>
    <w:p w14:paraId="7BD49DCF" w14:textId="5D37265A" w:rsidR="008109C8" w:rsidRPr="001E1FBE" w:rsidRDefault="00627220" w:rsidP="00627220">
      <w:pPr>
        <w:tabs>
          <w:tab w:val="right" w:pos="426"/>
        </w:tabs>
        <w:spacing w:before="120"/>
        <w:rPr>
          <w:b/>
          <w:sz w:val="22"/>
          <w:szCs w:val="22"/>
          <w:lang w:val="ro-MD"/>
        </w:rPr>
      </w:pPr>
      <w:r w:rsidRPr="001E1FBE">
        <w:rPr>
          <w:b/>
          <w:sz w:val="22"/>
          <w:szCs w:val="22"/>
          <w:lang w:val="ro-MD"/>
        </w:rPr>
        <w:t xml:space="preserve">9. </w:t>
      </w:r>
      <w:r w:rsidR="008109C8" w:rsidRPr="001E1FBE">
        <w:rPr>
          <w:b/>
          <w:sz w:val="22"/>
          <w:szCs w:val="22"/>
          <w:lang w:val="ro-MD"/>
        </w:rPr>
        <w:t>În cazul în care contractul este împărțit pe loturi un operator economic poate depune oferta (se va selecta):</w:t>
      </w:r>
    </w:p>
    <w:p w14:paraId="26B70DE1" w14:textId="29119A09" w:rsidR="008109C8" w:rsidRPr="00FC2B2B" w:rsidRDefault="008109C8" w:rsidP="0031296F">
      <w:pPr>
        <w:pStyle w:val="Listparagraf"/>
        <w:numPr>
          <w:ilvl w:val="0"/>
          <w:numId w:val="22"/>
        </w:numPr>
        <w:rPr>
          <w:b/>
          <w:bCs/>
          <w:sz w:val="22"/>
          <w:szCs w:val="22"/>
          <w:lang w:val="ro-MD"/>
        </w:rPr>
      </w:pPr>
      <w:r w:rsidRPr="00FC2B2B">
        <w:rPr>
          <w:b/>
          <w:bCs/>
          <w:sz w:val="22"/>
          <w:szCs w:val="22"/>
          <w:lang w:val="ro-MD"/>
        </w:rPr>
        <w:t>Pentru un singur lot;</w:t>
      </w:r>
    </w:p>
    <w:p w14:paraId="579C37FE" w14:textId="67E33038" w:rsidR="008109C8" w:rsidRPr="00FC2B2B" w:rsidRDefault="008109C8" w:rsidP="0031296F">
      <w:pPr>
        <w:pStyle w:val="Listparagraf"/>
        <w:numPr>
          <w:ilvl w:val="0"/>
          <w:numId w:val="22"/>
        </w:numPr>
        <w:rPr>
          <w:sz w:val="22"/>
          <w:szCs w:val="22"/>
          <w:lang w:val="ro-MD"/>
        </w:rPr>
      </w:pPr>
      <w:r w:rsidRPr="00FC2B2B">
        <w:rPr>
          <w:sz w:val="22"/>
          <w:szCs w:val="22"/>
          <w:lang w:val="ro-MD"/>
        </w:rPr>
        <w:t>Pentru mai multe loturi;</w:t>
      </w:r>
    </w:p>
    <w:p w14:paraId="1F1D0183" w14:textId="4E415F82" w:rsidR="008109C8" w:rsidRPr="001E1FBE" w:rsidRDefault="008109C8" w:rsidP="0031296F">
      <w:pPr>
        <w:pStyle w:val="Listparagraf"/>
        <w:numPr>
          <w:ilvl w:val="0"/>
          <w:numId w:val="22"/>
        </w:numPr>
        <w:rPr>
          <w:sz w:val="22"/>
          <w:szCs w:val="22"/>
          <w:lang w:val="ro-MD"/>
        </w:rPr>
      </w:pPr>
      <w:r w:rsidRPr="001E1FBE">
        <w:rPr>
          <w:sz w:val="22"/>
          <w:szCs w:val="22"/>
          <w:lang w:val="ro-MD"/>
        </w:rPr>
        <w:t>Pentru toate loturile;</w:t>
      </w:r>
    </w:p>
    <w:p w14:paraId="36CFCA32" w14:textId="01E8033A" w:rsidR="008109C8" w:rsidRPr="001E1FBE" w:rsidRDefault="008109C8" w:rsidP="0031296F">
      <w:pPr>
        <w:pStyle w:val="Listparagraf"/>
        <w:numPr>
          <w:ilvl w:val="0"/>
          <w:numId w:val="22"/>
        </w:numPr>
        <w:rPr>
          <w:sz w:val="22"/>
          <w:szCs w:val="22"/>
          <w:lang w:val="ro-MD"/>
        </w:rPr>
      </w:pPr>
      <w:r w:rsidRPr="001E1FBE">
        <w:rPr>
          <w:sz w:val="22"/>
          <w:szCs w:val="22"/>
          <w:lang w:val="ro-MD"/>
        </w:rPr>
        <w:t>Alte limitări privind numărul de loturi care pot fi atribuite aceluiași ofertant__________________________________________________________________</w:t>
      </w:r>
    </w:p>
    <w:p w14:paraId="7ABC7B48" w14:textId="40DC9A99" w:rsidR="00D15668" w:rsidRPr="001E1FBE" w:rsidRDefault="0006173C" w:rsidP="00BC1D57">
      <w:pPr>
        <w:shd w:val="clear" w:color="auto" w:fill="FFFFFF" w:themeFill="background1"/>
        <w:tabs>
          <w:tab w:val="left" w:pos="284"/>
          <w:tab w:val="right" w:pos="426"/>
        </w:tabs>
        <w:spacing w:before="120"/>
        <w:jc w:val="both"/>
        <w:rPr>
          <w:bCs/>
          <w:noProof w:val="0"/>
          <w:sz w:val="22"/>
          <w:szCs w:val="22"/>
          <w:u w:val="single"/>
          <w:lang w:val="ro-MD" w:eastAsia="ru-RU"/>
        </w:rPr>
      </w:pPr>
      <w:r w:rsidRPr="001E1FBE">
        <w:rPr>
          <w:b/>
          <w:noProof w:val="0"/>
          <w:sz w:val="22"/>
          <w:szCs w:val="22"/>
          <w:lang w:val="ro-MD" w:eastAsia="ru-RU"/>
        </w:rPr>
        <w:t>10.  Admiterea sau interzicerea ofertelor alternative</w:t>
      </w:r>
      <w:r w:rsidRPr="001E1FBE">
        <w:rPr>
          <w:b/>
          <w:noProof w:val="0"/>
          <w:sz w:val="22"/>
          <w:szCs w:val="22"/>
          <w:u w:val="single"/>
          <w:lang w:val="ro-MD" w:eastAsia="ru-RU"/>
        </w:rPr>
        <w:t xml:space="preserve">: </w:t>
      </w:r>
      <w:r w:rsidRPr="001E1FBE">
        <w:rPr>
          <w:bCs/>
          <w:noProof w:val="0"/>
          <w:sz w:val="22"/>
          <w:szCs w:val="22"/>
          <w:u w:val="single"/>
          <w:lang w:val="ro-MD" w:eastAsia="ru-RU"/>
        </w:rPr>
        <w:t>nu se admite</w:t>
      </w:r>
    </w:p>
    <w:p w14:paraId="53006786" w14:textId="620DEFC8" w:rsidR="00765F2B" w:rsidRPr="001E1FBE" w:rsidRDefault="00677848" w:rsidP="00E80C14">
      <w:pPr>
        <w:numPr>
          <w:ilvl w:val="0"/>
          <w:numId w:val="25"/>
        </w:numPr>
        <w:shd w:val="clear" w:color="auto" w:fill="FFFFFF" w:themeFill="background1"/>
        <w:tabs>
          <w:tab w:val="left" w:pos="0"/>
          <w:tab w:val="left" w:pos="284"/>
          <w:tab w:val="left" w:pos="426"/>
        </w:tabs>
        <w:spacing w:before="120"/>
        <w:ind w:left="284" w:hanging="284"/>
        <w:jc w:val="both"/>
        <w:rPr>
          <w:b/>
          <w:noProof w:val="0"/>
          <w:sz w:val="22"/>
          <w:szCs w:val="22"/>
          <w:lang w:val="ro-MD" w:eastAsia="ru-RU"/>
        </w:rPr>
      </w:pPr>
      <w:r w:rsidRPr="001E1FBE">
        <w:rPr>
          <w:b/>
          <w:sz w:val="22"/>
          <w:szCs w:val="22"/>
          <w:lang w:val="ro-MD" w:eastAsia="ru-RU"/>
        </w:rPr>
        <w:t>Termen</w:t>
      </w:r>
      <w:r w:rsidR="00A851D2" w:rsidRPr="001E1FBE">
        <w:rPr>
          <w:b/>
          <w:sz w:val="22"/>
          <w:szCs w:val="22"/>
          <w:lang w:val="ro-MD" w:eastAsia="ru-RU"/>
        </w:rPr>
        <w:t>ii</w:t>
      </w:r>
      <w:r w:rsidRPr="001E1FBE">
        <w:rPr>
          <w:b/>
          <w:sz w:val="22"/>
          <w:szCs w:val="22"/>
          <w:lang w:val="ro-MD" w:eastAsia="ru-RU"/>
        </w:rPr>
        <w:t xml:space="preserve"> și condițiile de livrare/prestare/executare solicita</w:t>
      </w:r>
      <w:r w:rsidR="00A851D2" w:rsidRPr="001E1FBE">
        <w:rPr>
          <w:b/>
          <w:sz w:val="22"/>
          <w:szCs w:val="22"/>
          <w:lang w:val="ro-MD" w:eastAsia="ru-RU"/>
        </w:rPr>
        <w:t>ți</w:t>
      </w:r>
      <w:r w:rsidRPr="001E1FBE">
        <w:rPr>
          <w:b/>
          <w:sz w:val="22"/>
          <w:szCs w:val="22"/>
          <w:lang w:val="ro-MD" w:eastAsia="ru-RU"/>
        </w:rPr>
        <w:t xml:space="preserve">: </w:t>
      </w:r>
      <w:r w:rsidR="00E80C14" w:rsidRPr="00B846BF">
        <w:rPr>
          <w:bCs/>
          <w:i/>
          <w:iCs/>
          <w:color w:val="000000" w:themeColor="text1"/>
          <w:lang w:val="ro-MD" w:eastAsia="ru-RU"/>
        </w:rPr>
        <w:t xml:space="preserve">Bunurile vor fi livrate Beneficiarului de către </w:t>
      </w:r>
      <w:r w:rsidR="007E509D">
        <w:rPr>
          <w:bCs/>
          <w:i/>
          <w:iCs/>
          <w:color w:val="000000" w:themeColor="text1"/>
          <w:lang w:val="ro-MD" w:eastAsia="ru-RU"/>
        </w:rPr>
        <w:t>F</w:t>
      </w:r>
      <w:r w:rsidR="00E80C14" w:rsidRPr="00B846BF">
        <w:rPr>
          <w:bCs/>
          <w:i/>
          <w:iCs/>
          <w:color w:val="000000" w:themeColor="text1"/>
          <w:lang w:val="ro-MD" w:eastAsia="ru-RU"/>
        </w:rPr>
        <w:t>urnizor la Depozitul Central „TERMOELECTRICA” S.A., str. Meșterul Manole 3,</w:t>
      </w:r>
      <w:r w:rsidR="008F401E">
        <w:rPr>
          <w:bCs/>
          <w:i/>
          <w:iCs/>
          <w:color w:val="000000" w:themeColor="text1"/>
          <w:lang w:val="ro-MD" w:eastAsia="ru-RU"/>
        </w:rPr>
        <w:t xml:space="preserve"> din data înaintării comenzei</w:t>
      </w:r>
      <w:r w:rsidR="00E80C14" w:rsidRPr="00B846BF">
        <w:rPr>
          <w:bCs/>
          <w:i/>
          <w:iCs/>
          <w:color w:val="000000" w:themeColor="text1"/>
          <w:lang w:val="ro-MD" w:eastAsia="ru-RU"/>
        </w:rPr>
        <w:t xml:space="preserve"> în </w:t>
      </w:r>
      <w:r w:rsidR="00E80C14">
        <w:rPr>
          <w:bCs/>
          <w:i/>
          <w:iCs/>
          <w:color w:val="000000" w:themeColor="text1"/>
          <w:lang w:val="ro-MD" w:eastAsia="ru-RU"/>
        </w:rPr>
        <w:t xml:space="preserve">termen de </w:t>
      </w:r>
      <w:r w:rsidR="008F401E">
        <w:rPr>
          <w:bCs/>
          <w:i/>
          <w:iCs/>
          <w:color w:val="000000" w:themeColor="text1"/>
          <w:lang w:val="ro-MD" w:eastAsia="ru-RU"/>
        </w:rPr>
        <w:t>3</w:t>
      </w:r>
      <w:r w:rsidR="00E80C14">
        <w:rPr>
          <w:bCs/>
          <w:i/>
          <w:iCs/>
          <w:color w:val="000000" w:themeColor="text1"/>
          <w:lang w:val="ro-MD" w:eastAsia="ru-RU"/>
        </w:rPr>
        <w:t>0 de zile calindaristice.</w:t>
      </w:r>
      <w:r w:rsidR="00E80C14" w:rsidRPr="00BD5923">
        <w:rPr>
          <w:bCs/>
          <w:i/>
          <w:iCs/>
          <w:color w:val="000000" w:themeColor="text1"/>
          <w:sz w:val="22"/>
          <w:szCs w:val="22"/>
          <w:lang w:val="ro-MD" w:eastAsia="ru-RU"/>
        </w:rPr>
        <w:t xml:space="preserve"> </w:t>
      </w:r>
      <w:r w:rsidR="00E80C14" w:rsidRPr="00BD5923">
        <w:rPr>
          <w:bCs/>
          <w:i/>
          <w:iCs/>
          <w:color w:val="000000" w:themeColor="text1"/>
          <w:lang w:val="ro-MD" w:eastAsia="ru-RU"/>
        </w:rPr>
        <w:t>Bunurile vor fi livrate la condiții DDP INCOTERMS 2020.</w:t>
      </w:r>
    </w:p>
    <w:p w14:paraId="55C4237B" w14:textId="06BBE564" w:rsidR="009260B4" w:rsidRPr="001E1FBE" w:rsidRDefault="009260B4" w:rsidP="00E80C14">
      <w:pPr>
        <w:spacing w:line="276" w:lineRule="auto"/>
        <w:ind w:left="360" w:hanging="360"/>
        <w:jc w:val="both"/>
        <w:rPr>
          <w:b/>
          <w:noProof w:val="0"/>
          <w:sz w:val="22"/>
          <w:szCs w:val="22"/>
          <w:lang w:val="ro-MD" w:eastAsia="ru-RU"/>
        </w:rPr>
      </w:pPr>
      <w:r w:rsidRPr="001E1FBE">
        <w:rPr>
          <w:b/>
          <w:noProof w:val="0"/>
          <w:sz w:val="22"/>
          <w:szCs w:val="22"/>
          <w:lang w:val="ro-MD" w:eastAsia="ru-RU"/>
        </w:rPr>
        <w:t xml:space="preserve">12. </w:t>
      </w:r>
      <w:r w:rsidR="000C7517" w:rsidRPr="001E1FBE">
        <w:rPr>
          <w:b/>
          <w:noProof w:val="0"/>
          <w:sz w:val="22"/>
          <w:szCs w:val="22"/>
          <w:lang w:val="ro-MD" w:eastAsia="ru-RU"/>
        </w:rPr>
        <w:t>Termenul de valabilitate a</w:t>
      </w:r>
      <w:r w:rsidR="003A2549" w:rsidRPr="001E1FBE">
        <w:rPr>
          <w:b/>
          <w:noProof w:val="0"/>
          <w:sz w:val="22"/>
          <w:szCs w:val="22"/>
          <w:lang w:val="ro-MD" w:eastAsia="ru-RU"/>
        </w:rPr>
        <w:t xml:space="preserve"> </w:t>
      </w:r>
      <w:r w:rsidR="000C7517" w:rsidRPr="001E1FBE">
        <w:rPr>
          <w:b/>
          <w:noProof w:val="0"/>
          <w:sz w:val="22"/>
          <w:szCs w:val="22"/>
          <w:lang w:val="ro-MD" w:eastAsia="ru-RU"/>
        </w:rPr>
        <w:t>contractului:  31.12.202</w:t>
      </w:r>
      <w:r w:rsidR="001E1FBE">
        <w:rPr>
          <w:b/>
          <w:noProof w:val="0"/>
          <w:sz w:val="22"/>
          <w:szCs w:val="22"/>
          <w:lang w:val="ro-MD" w:eastAsia="ru-RU"/>
        </w:rPr>
        <w:t>6</w:t>
      </w:r>
    </w:p>
    <w:p w14:paraId="6D372F57" w14:textId="2160F72C" w:rsidR="000C7517" w:rsidRPr="001E1FBE" w:rsidRDefault="000C7517" w:rsidP="00A851D2">
      <w:pPr>
        <w:spacing w:line="276" w:lineRule="auto"/>
        <w:ind w:left="360" w:hanging="360"/>
        <w:rPr>
          <w:noProof w:val="0"/>
          <w:sz w:val="22"/>
          <w:szCs w:val="22"/>
          <w:lang w:val="ro-MD" w:eastAsia="ru-RU"/>
        </w:rPr>
      </w:pPr>
      <w:r w:rsidRPr="001E1FBE">
        <w:rPr>
          <w:b/>
          <w:noProof w:val="0"/>
          <w:sz w:val="22"/>
          <w:szCs w:val="22"/>
          <w:lang w:val="ro-MD" w:eastAsia="ru-RU"/>
        </w:rPr>
        <w:t xml:space="preserve">13. </w:t>
      </w:r>
      <w:r w:rsidR="00B60052" w:rsidRPr="001E1FBE">
        <w:rPr>
          <w:b/>
          <w:noProof w:val="0"/>
          <w:sz w:val="22"/>
          <w:szCs w:val="22"/>
          <w:lang w:val="ro-MD" w:eastAsia="ru-RU"/>
        </w:rPr>
        <w:t xml:space="preserve">Contract de achiziție rezervat atelierelor protejate sau că acesta poate fi executat numai în cadrul unor programe de angajare protejată (după caz): </w:t>
      </w:r>
      <w:r w:rsidR="00B60052" w:rsidRPr="001E1FBE">
        <w:rPr>
          <w:noProof w:val="0"/>
          <w:sz w:val="22"/>
          <w:szCs w:val="22"/>
          <w:lang w:val="ro-MD" w:eastAsia="ru-RU"/>
        </w:rPr>
        <w:t xml:space="preserve"> </w:t>
      </w:r>
      <w:r w:rsidR="00B60052" w:rsidRPr="001E1FBE">
        <w:rPr>
          <w:bCs/>
          <w:noProof w:val="0"/>
          <w:sz w:val="22"/>
          <w:szCs w:val="22"/>
          <w:u w:val="single"/>
          <w:lang w:val="ro-MD" w:eastAsia="ru-RU"/>
        </w:rPr>
        <w:t>nu se aplică.</w:t>
      </w:r>
      <w:r w:rsidR="00B60052" w:rsidRPr="001E1FBE">
        <w:rPr>
          <w:noProof w:val="0"/>
          <w:sz w:val="22"/>
          <w:szCs w:val="22"/>
          <w:lang w:val="ro-MD" w:eastAsia="ru-RU"/>
        </w:rPr>
        <w:t xml:space="preserve">     </w:t>
      </w:r>
    </w:p>
    <w:p w14:paraId="6DDC4FDF" w14:textId="77777777" w:rsidR="00CB2911" w:rsidRPr="001E1FBE" w:rsidRDefault="00B60052" w:rsidP="00CB2911">
      <w:pPr>
        <w:shd w:val="clear" w:color="auto" w:fill="FFFFFF" w:themeFill="background1"/>
        <w:tabs>
          <w:tab w:val="right" w:pos="426"/>
        </w:tabs>
        <w:jc w:val="both"/>
        <w:rPr>
          <w:b/>
          <w:noProof w:val="0"/>
          <w:sz w:val="22"/>
          <w:szCs w:val="22"/>
          <w:lang w:val="ro-MD" w:eastAsia="ru-RU"/>
        </w:rPr>
      </w:pPr>
      <w:r w:rsidRPr="001E1FBE">
        <w:rPr>
          <w:b/>
          <w:noProof w:val="0"/>
          <w:sz w:val="22"/>
          <w:szCs w:val="22"/>
          <w:lang w:val="ro-MD" w:eastAsia="ru-RU"/>
        </w:rPr>
        <w:t xml:space="preserve">14. Prestarea serviciului este rezervată unei anumite profesii în temeiul unor acte cu putere de lege sau </w:t>
      </w:r>
      <w:r w:rsidR="00CB2911" w:rsidRPr="001E1FBE">
        <w:rPr>
          <w:b/>
          <w:noProof w:val="0"/>
          <w:sz w:val="22"/>
          <w:szCs w:val="22"/>
          <w:lang w:val="ro-MD" w:eastAsia="ru-RU"/>
        </w:rPr>
        <w:t xml:space="preserve"> </w:t>
      </w:r>
    </w:p>
    <w:p w14:paraId="651593A3" w14:textId="3247165B" w:rsidR="00B60052" w:rsidRPr="001E1FBE" w:rsidRDefault="00CB2911" w:rsidP="00E05F25">
      <w:pPr>
        <w:shd w:val="clear" w:color="auto" w:fill="FFFFFF" w:themeFill="background1"/>
        <w:tabs>
          <w:tab w:val="right" w:pos="426"/>
        </w:tabs>
        <w:jc w:val="both"/>
        <w:rPr>
          <w:bCs/>
          <w:noProof w:val="0"/>
          <w:u w:val="single"/>
          <w:lang w:val="ro-MD" w:eastAsia="ru-RU"/>
        </w:rPr>
      </w:pPr>
      <w:r w:rsidRPr="001E1FBE">
        <w:rPr>
          <w:b/>
          <w:noProof w:val="0"/>
          <w:sz w:val="22"/>
          <w:szCs w:val="22"/>
          <w:lang w:val="ro-MD" w:eastAsia="ru-RU"/>
        </w:rPr>
        <w:t xml:space="preserve">     </w:t>
      </w:r>
      <w:r w:rsidR="00B60052" w:rsidRPr="001E1FBE">
        <w:rPr>
          <w:b/>
          <w:noProof w:val="0"/>
          <w:sz w:val="22"/>
          <w:szCs w:val="22"/>
          <w:lang w:val="ro-MD" w:eastAsia="ru-RU"/>
        </w:rPr>
        <w:t xml:space="preserve">al unor acte administrative (după caz): </w:t>
      </w:r>
      <w:r w:rsidR="00E05F25" w:rsidRPr="001E1FBE">
        <w:rPr>
          <w:bCs/>
          <w:noProof w:val="0"/>
          <w:u w:val="single"/>
          <w:lang w:val="ro-MD" w:eastAsia="ru-RU"/>
        </w:rPr>
        <w:t>nu</w:t>
      </w:r>
    </w:p>
    <w:p w14:paraId="0FA4F030" w14:textId="4036093E" w:rsidR="00A24681" w:rsidRPr="001E1FBE" w:rsidRDefault="0050127B" w:rsidP="00216117">
      <w:pPr>
        <w:spacing w:line="276" w:lineRule="auto"/>
        <w:ind w:left="360" w:hanging="360"/>
        <w:rPr>
          <w:b/>
          <w:noProof w:val="0"/>
          <w:sz w:val="22"/>
          <w:szCs w:val="22"/>
          <w:lang w:val="ro-MD" w:eastAsia="ru-RU"/>
        </w:rPr>
      </w:pPr>
      <w:r w:rsidRPr="001E1FBE">
        <w:rPr>
          <w:b/>
          <w:noProof w:val="0"/>
          <w:sz w:val="22"/>
          <w:szCs w:val="22"/>
          <w:lang w:val="ro-MD"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
        <w:tblW w:w="0" w:type="auto"/>
        <w:jc w:val="center"/>
        <w:tblLook w:val="04A0" w:firstRow="1" w:lastRow="0" w:firstColumn="1" w:lastColumn="0" w:noHBand="0" w:noVBand="1"/>
      </w:tblPr>
      <w:tblGrid>
        <w:gridCol w:w="704"/>
        <w:gridCol w:w="3037"/>
        <w:gridCol w:w="4049"/>
        <w:gridCol w:w="1698"/>
      </w:tblGrid>
      <w:tr w:rsidR="00A24681" w:rsidRPr="001E1FBE" w14:paraId="3F8067E9" w14:textId="77777777" w:rsidTr="00F538CE">
        <w:trPr>
          <w:trHeight w:val="418"/>
          <w:jc w:val="center"/>
        </w:trPr>
        <w:tc>
          <w:tcPr>
            <w:tcW w:w="704" w:type="dxa"/>
            <w:shd w:val="clear" w:color="auto" w:fill="D9D9D9"/>
            <w:vAlign w:val="center"/>
          </w:tcPr>
          <w:p w14:paraId="263BA58C" w14:textId="77777777" w:rsidR="00A24681" w:rsidRPr="001E1FBE" w:rsidRDefault="00A24681" w:rsidP="004177EF">
            <w:pPr>
              <w:tabs>
                <w:tab w:val="left" w:pos="612"/>
              </w:tabs>
              <w:rPr>
                <w:b/>
                <w:iCs/>
                <w:noProof w:val="0"/>
                <w:sz w:val="22"/>
                <w:szCs w:val="22"/>
                <w:lang w:val="ro-MD" w:eastAsia="ru-RU"/>
              </w:rPr>
            </w:pPr>
            <w:r w:rsidRPr="001E1FBE">
              <w:rPr>
                <w:b/>
                <w:iCs/>
                <w:noProof w:val="0"/>
                <w:sz w:val="22"/>
                <w:szCs w:val="22"/>
                <w:lang w:val="ro-MD" w:eastAsia="ru-RU"/>
              </w:rPr>
              <w:t>Nr. d/o</w:t>
            </w:r>
          </w:p>
        </w:tc>
        <w:tc>
          <w:tcPr>
            <w:tcW w:w="3037" w:type="dxa"/>
            <w:shd w:val="clear" w:color="auto" w:fill="D9D9D9"/>
            <w:vAlign w:val="center"/>
          </w:tcPr>
          <w:p w14:paraId="594AAB06" w14:textId="77777777" w:rsidR="00A24681" w:rsidRPr="001E1FBE" w:rsidRDefault="00A24681" w:rsidP="004177EF">
            <w:pPr>
              <w:tabs>
                <w:tab w:val="left" w:pos="612"/>
              </w:tabs>
              <w:jc w:val="center"/>
              <w:rPr>
                <w:b/>
                <w:iCs/>
                <w:noProof w:val="0"/>
                <w:sz w:val="22"/>
                <w:szCs w:val="22"/>
                <w:lang w:val="ro-MD" w:eastAsia="ru-RU"/>
              </w:rPr>
            </w:pPr>
            <w:r w:rsidRPr="001E1FBE">
              <w:rPr>
                <w:b/>
                <w:iCs/>
                <w:noProof w:val="0"/>
                <w:sz w:val="22"/>
                <w:szCs w:val="22"/>
                <w:lang w:val="ro-MD" w:eastAsia="ru-RU"/>
              </w:rPr>
              <w:t>Descrierea criteriului/cerinței</w:t>
            </w:r>
          </w:p>
        </w:tc>
        <w:tc>
          <w:tcPr>
            <w:tcW w:w="4049" w:type="dxa"/>
            <w:shd w:val="clear" w:color="auto" w:fill="D9D9D9"/>
            <w:vAlign w:val="center"/>
          </w:tcPr>
          <w:p w14:paraId="208FE3BE" w14:textId="77777777" w:rsidR="00A24681" w:rsidRPr="001E1FBE" w:rsidRDefault="00A24681" w:rsidP="004177EF">
            <w:pPr>
              <w:tabs>
                <w:tab w:val="left" w:pos="612"/>
              </w:tabs>
              <w:jc w:val="center"/>
              <w:rPr>
                <w:b/>
                <w:iCs/>
                <w:noProof w:val="0"/>
                <w:sz w:val="22"/>
                <w:szCs w:val="22"/>
                <w:lang w:val="ro-MD" w:eastAsia="ru-RU"/>
              </w:rPr>
            </w:pPr>
            <w:r w:rsidRPr="001E1FBE">
              <w:rPr>
                <w:b/>
                <w:iCs/>
                <w:noProof w:val="0"/>
                <w:sz w:val="22"/>
                <w:szCs w:val="22"/>
                <w:lang w:val="ro-MD" w:eastAsia="ru-RU"/>
              </w:rPr>
              <w:t>Mod de demonstrare a îndeplinirii criteriului/cerinței:</w:t>
            </w:r>
          </w:p>
        </w:tc>
        <w:tc>
          <w:tcPr>
            <w:tcW w:w="1698" w:type="dxa"/>
            <w:shd w:val="clear" w:color="auto" w:fill="D9D9D9"/>
            <w:vAlign w:val="center"/>
          </w:tcPr>
          <w:p w14:paraId="4B20AC57" w14:textId="77777777" w:rsidR="00A24681" w:rsidRPr="001E1FBE" w:rsidRDefault="00A24681" w:rsidP="004177EF">
            <w:pPr>
              <w:tabs>
                <w:tab w:val="left" w:pos="612"/>
              </w:tabs>
              <w:jc w:val="center"/>
              <w:rPr>
                <w:b/>
                <w:iCs/>
                <w:noProof w:val="0"/>
                <w:sz w:val="22"/>
                <w:szCs w:val="22"/>
                <w:lang w:val="ro-MD" w:eastAsia="ru-RU"/>
              </w:rPr>
            </w:pPr>
            <w:r w:rsidRPr="001E1FBE">
              <w:rPr>
                <w:b/>
                <w:iCs/>
                <w:noProof w:val="0"/>
                <w:sz w:val="22"/>
                <w:szCs w:val="22"/>
                <w:lang w:val="ro-MD" w:eastAsia="ru-RU"/>
              </w:rPr>
              <w:t>Nivelul minim/</w:t>
            </w:r>
            <w:r w:rsidRPr="001E1FBE">
              <w:rPr>
                <w:b/>
                <w:iCs/>
                <w:noProof w:val="0"/>
                <w:sz w:val="22"/>
                <w:szCs w:val="22"/>
                <w:lang w:val="ro-MD" w:eastAsia="ru-RU"/>
              </w:rPr>
              <w:br/>
              <w:t>Obligativitatea</w:t>
            </w:r>
          </w:p>
        </w:tc>
      </w:tr>
      <w:tr w:rsidR="00A24681" w:rsidRPr="001E1FBE" w14:paraId="33EB91F9" w14:textId="77777777" w:rsidTr="00F538CE">
        <w:trPr>
          <w:jc w:val="center"/>
        </w:trPr>
        <w:tc>
          <w:tcPr>
            <w:tcW w:w="704" w:type="dxa"/>
            <w:shd w:val="clear" w:color="auto" w:fill="FFFFFF"/>
            <w:vAlign w:val="center"/>
          </w:tcPr>
          <w:p w14:paraId="3C1F3B79"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1</w:t>
            </w:r>
          </w:p>
        </w:tc>
        <w:tc>
          <w:tcPr>
            <w:tcW w:w="3037" w:type="dxa"/>
            <w:shd w:val="clear" w:color="auto" w:fill="FFFFFF"/>
            <w:vAlign w:val="center"/>
          </w:tcPr>
          <w:p w14:paraId="15396508" w14:textId="77777777" w:rsidR="00A24681" w:rsidRPr="001E1FBE" w:rsidRDefault="00A24681" w:rsidP="004177EF">
            <w:pPr>
              <w:tabs>
                <w:tab w:val="left" w:pos="612"/>
              </w:tabs>
              <w:rPr>
                <w:rFonts w:eastAsia="PMingLiU"/>
                <w:bCs/>
                <w:noProof w:val="0"/>
                <w:sz w:val="22"/>
                <w:szCs w:val="22"/>
                <w:lang w:val="ro-MD"/>
              </w:rPr>
            </w:pPr>
            <w:r w:rsidRPr="001E1FBE">
              <w:rPr>
                <w:bCs/>
                <w:iCs/>
                <w:noProof w:val="0"/>
                <w:sz w:val="22"/>
                <w:szCs w:val="22"/>
                <w:lang w:val="ro-MD" w:eastAsia="ru-RU"/>
              </w:rPr>
              <w:t>Cerere de participare</w:t>
            </w:r>
          </w:p>
        </w:tc>
        <w:tc>
          <w:tcPr>
            <w:tcW w:w="4049" w:type="dxa"/>
            <w:shd w:val="clear" w:color="auto" w:fill="FFFFFF"/>
            <w:vAlign w:val="center"/>
          </w:tcPr>
          <w:p w14:paraId="55E58FBD"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Original, conform formularului atașat, semnat electronic</w:t>
            </w:r>
          </w:p>
        </w:tc>
        <w:tc>
          <w:tcPr>
            <w:tcW w:w="1698" w:type="dxa"/>
            <w:shd w:val="clear" w:color="auto" w:fill="FFFFFF"/>
            <w:vAlign w:val="center"/>
          </w:tcPr>
          <w:p w14:paraId="62C82976"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28845A2E" w14:textId="77777777" w:rsidTr="00F538CE">
        <w:trPr>
          <w:jc w:val="center"/>
        </w:trPr>
        <w:tc>
          <w:tcPr>
            <w:tcW w:w="704" w:type="dxa"/>
            <w:shd w:val="clear" w:color="auto" w:fill="FFFFFF"/>
            <w:vAlign w:val="center"/>
          </w:tcPr>
          <w:p w14:paraId="6F4BCBD4"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2</w:t>
            </w:r>
          </w:p>
        </w:tc>
        <w:tc>
          <w:tcPr>
            <w:tcW w:w="3037" w:type="dxa"/>
            <w:shd w:val="clear" w:color="auto" w:fill="FFFFFF"/>
            <w:vAlign w:val="center"/>
          </w:tcPr>
          <w:p w14:paraId="49D78411" w14:textId="77777777" w:rsidR="00A24681" w:rsidRPr="001E1FBE" w:rsidRDefault="00A24681" w:rsidP="004177EF">
            <w:pPr>
              <w:tabs>
                <w:tab w:val="left" w:pos="612"/>
              </w:tabs>
              <w:rPr>
                <w:rFonts w:eastAsia="PMingLiU"/>
                <w:bCs/>
                <w:noProof w:val="0"/>
                <w:sz w:val="22"/>
                <w:szCs w:val="22"/>
                <w:lang w:val="ro-MD"/>
              </w:rPr>
            </w:pPr>
            <w:r w:rsidRPr="001E1FBE">
              <w:rPr>
                <w:rFonts w:eastAsia="PMingLiU"/>
                <w:bCs/>
                <w:noProof w:val="0"/>
                <w:sz w:val="22"/>
                <w:szCs w:val="22"/>
                <w:lang w:val="ro-MD"/>
              </w:rPr>
              <w:t>Declarație privind valabilitatea ofertei</w:t>
            </w:r>
          </w:p>
        </w:tc>
        <w:tc>
          <w:tcPr>
            <w:tcW w:w="4049" w:type="dxa"/>
            <w:shd w:val="clear" w:color="auto" w:fill="FFFFFF"/>
            <w:vAlign w:val="center"/>
          </w:tcPr>
          <w:p w14:paraId="6BF26A59"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Original, conform formularului atașat, semnat electronic</w:t>
            </w:r>
          </w:p>
        </w:tc>
        <w:tc>
          <w:tcPr>
            <w:tcW w:w="1698" w:type="dxa"/>
            <w:shd w:val="clear" w:color="auto" w:fill="FFFFFF"/>
            <w:vAlign w:val="center"/>
          </w:tcPr>
          <w:p w14:paraId="4DE6C0EE"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7E3876DC" w14:textId="77777777" w:rsidTr="00F538CE">
        <w:trPr>
          <w:jc w:val="center"/>
        </w:trPr>
        <w:tc>
          <w:tcPr>
            <w:tcW w:w="704" w:type="dxa"/>
            <w:shd w:val="clear" w:color="auto" w:fill="FFFFFF"/>
            <w:vAlign w:val="center"/>
          </w:tcPr>
          <w:p w14:paraId="788469E1"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3</w:t>
            </w:r>
          </w:p>
        </w:tc>
        <w:tc>
          <w:tcPr>
            <w:tcW w:w="3037" w:type="dxa"/>
            <w:shd w:val="clear" w:color="auto" w:fill="FFFFFF"/>
            <w:vAlign w:val="center"/>
          </w:tcPr>
          <w:p w14:paraId="0ADECE68" w14:textId="77777777" w:rsidR="00A24681" w:rsidRPr="001E1FBE" w:rsidRDefault="00A24681" w:rsidP="004177EF">
            <w:pPr>
              <w:tabs>
                <w:tab w:val="left" w:pos="612"/>
              </w:tabs>
              <w:rPr>
                <w:rFonts w:eastAsia="PMingLiU"/>
                <w:bCs/>
                <w:noProof w:val="0"/>
                <w:sz w:val="22"/>
                <w:szCs w:val="22"/>
                <w:lang w:val="ro-MD"/>
              </w:rPr>
            </w:pPr>
            <w:r w:rsidRPr="001E1FBE">
              <w:rPr>
                <w:rFonts w:eastAsia="SimSun"/>
                <w:iCs/>
                <w:sz w:val="22"/>
                <w:szCs w:val="22"/>
                <w:lang w:val="ro-MD"/>
              </w:rPr>
              <w:t>Specificații de preț</w:t>
            </w:r>
          </w:p>
        </w:tc>
        <w:tc>
          <w:tcPr>
            <w:tcW w:w="4049" w:type="dxa"/>
            <w:shd w:val="clear" w:color="auto" w:fill="FFFFFF"/>
            <w:vAlign w:val="center"/>
          </w:tcPr>
          <w:p w14:paraId="20A13464"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Original, conform formularului atașat, semnat electronic</w:t>
            </w:r>
          </w:p>
        </w:tc>
        <w:tc>
          <w:tcPr>
            <w:tcW w:w="1698" w:type="dxa"/>
            <w:shd w:val="clear" w:color="auto" w:fill="FFFFFF"/>
            <w:vAlign w:val="center"/>
          </w:tcPr>
          <w:p w14:paraId="6363942D"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28AA388B" w14:textId="77777777" w:rsidTr="00F538CE">
        <w:trPr>
          <w:jc w:val="center"/>
        </w:trPr>
        <w:tc>
          <w:tcPr>
            <w:tcW w:w="704" w:type="dxa"/>
            <w:shd w:val="clear" w:color="auto" w:fill="FFFFFF"/>
            <w:vAlign w:val="center"/>
          </w:tcPr>
          <w:p w14:paraId="5734C111"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4</w:t>
            </w:r>
          </w:p>
        </w:tc>
        <w:tc>
          <w:tcPr>
            <w:tcW w:w="3037" w:type="dxa"/>
            <w:shd w:val="clear" w:color="auto" w:fill="FFFFFF"/>
            <w:vAlign w:val="center"/>
          </w:tcPr>
          <w:p w14:paraId="1DDF9FCA" w14:textId="77777777" w:rsidR="00A24681" w:rsidRPr="001E1FBE" w:rsidRDefault="00A24681" w:rsidP="004177EF">
            <w:pPr>
              <w:tabs>
                <w:tab w:val="left" w:pos="612"/>
              </w:tabs>
              <w:rPr>
                <w:rFonts w:eastAsia="SimSun"/>
                <w:iCs/>
                <w:sz w:val="22"/>
                <w:szCs w:val="22"/>
                <w:lang w:val="ro-MD"/>
              </w:rPr>
            </w:pPr>
            <w:r w:rsidRPr="001E1FBE">
              <w:rPr>
                <w:rFonts w:eastAsia="SimSun"/>
                <w:iCs/>
                <w:sz w:val="22"/>
                <w:szCs w:val="22"/>
                <w:lang w:val="ro-MD"/>
              </w:rPr>
              <w:t>Specificații tehnice</w:t>
            </w:r>
          </w:p>
        </w:tc>
        <w:tc>
          <w:tcPr>
            <w:tcW w:w="4049" w:type="dxa"/>
            <w:shd w:val="clear" w:color="auto" w:fill="FFFFFF"/>
            <w:vAlign w:val="center"/>
          </w:tcPr>
          <w:p w14:paraId="2701D077"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Original, conform formularului atașat, semnat electronic</w:t>
            </w:r>
          </w:p>
        </w:tc>
        <w:tc>
          <w:tcPr>
            <w:tcW w:w="1698" w:type="dxa"/>
            <w:shd w:val="clear" w:color="auto" w:fill="FFFFFF"/>
            <w:vAlign w:val="center"/>
          </w:tcPr>
          <w:p w14:paraId="0BA73508"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0BEA6431" w14:textId="77777777" w:rsidTr="00F538CE">
        <w:trPr>
          <w:jc w:val="center"/>
        </w:trPr>
        <w:tc>
          <w:tcPr>
            <w:tcW w:w="704" w:type="dxa"/>
            <w:shd w:val="clear" w:color="auto" w:fill="FFFFFF"/>
            <w:vAlign w:val="center"/>
          </w:tcPr>
          <w:p w14:paraId="2547EEA9"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lastRenderedPageBreak/>
              <w:t>5</w:t>
            </w:r>
          </w:p>
        </w:tc>
        <w:tc>
          <w:tcPr>
            <w:tcW w:w="3037" w:type="dxa"/>
            <w:shd w:val="clear" w:color="auto" w:fill="FFFFFF"/>
            <w:vAlign w:val="center"/>
          </w:tcPr>
          <w:p w14:paraId="539B8BC8" w14:textId="77777777" w:rsidR="00A24681" w:rsidRPr="001E1FBE" w:rsidRDefault="00A24681" w:rsidP="004177EF">
            <w:pPr>
              <w:tabs>
                <w:tab w:val="left" w:pos="612"/>
              </w:tabs>
              <w:rPr>
                <w:noProof w:val="0"/>
                <w:sz w:val="22"/>
                <w:szCs w:val="22"/>
                <w:lang w:val="ro-MD" w:eastAsia="en-US"/>
              </w:rPr>
            </w:pPr>
            <w:r w:rsidRPr="001E1FBE">
              <w:rPr>
                <w:noProof w:val="0"/>
                <w:sz w:val="22"/>
                <w:szCs w:val="22"/>
                <w:lang w:val="ro-MD" w:eastAsia="en-US"/>
              </w:rPr>
              <w:t>Declarația privind livrări/prestări în ultimii 3 ani (demonstrarea experienței operatorului economic în domeniul de activitate aferent obiectului contractului ce urmează a fi atribuit)</w:t>
            </w:r>
          </w:p>
        </w:tc>
        <w:tc>
          <w:tcPr>
            <w:tcW w:w="4049" w:type="dxa"/>
            <w:shd w:val="clear" w:color="auto" w:fill="FFFFFF"/>
            <w:vAlign w:val="center"/>
          </w:tcPr>
          <w:p w14:paraId="114E4EF3" w14:textId="77777777" w:rsidR="00A24681" w:rsidRPr="001E1FBE" w:rsidRDefault="00A24681" w:rsidP="004177EF">
            <w:pPr>
              <w:widowControl w:val="0"/>
              <w:autoSpaceDE w:val="0"/>
              <w:autoSpaceDN w:val="0"/>
              <w:ind w:left="360" w:hanging="360"/>
              <w:rPr>
                <w:i/>
                <w:sz w:val="22"/>
                <w:szCs w:val="22"/>
                <w:lang w:val="ro-MD"/>
              </w:rPr>
            </w:pPr>
            <w:r w:rsidRPr="001E1FBE">
              <w:rPr>
                <w:i/>
                <w:sz w:val="22"/>
                <w:szCs w:val="22"/>
                <w:lang w:val="ro-MD" w:eastAsia="ru-RU"/>
              </w:rPr>
              <w:t>Original, conform formularului atașat, semnat electronic</w:t>
            </w:r>
          </w:p>
          <w:p w14:paraId="04378B36" w14:textId="77777777" w:rsidR="00A24681" w:rsidRPr="001E1FBE" w:rsidRDefault="00A24681" w:rsidP="004177EF">
            <w:pPr>
              <w:widowControl w:val="0"/>
              <w:autoSpaceDE w:val="0"/>
              <w:autoSpaceDN w:val="0"/>
              <w:ind w:left="360" w:hanging="360"/>
              <w:rPr>
                <w:i/>
                <w:color w:val="FF0000"/>
                <w:sz w:val="22"/>
                <w:szCs w:val="22"/>
                <w:lang w:val="ro-MD"/>
              </w:rPr>
            </w:pPr>
          </w:p>
        </w:tc>
        <w:tc>
          <w:tcPr>
            <w:tcW w:w="1698" w:type="dxa"/>
            <w:shd w:val="clear" w:color="auto" w:fill="FFFFFF"/>
            <w:vAlign w:val="center"/>
          </w:tcPr>
          <w:p w14:paraId="61E43C4E" w14:textId="77777777" w:rsidR="00A24681" w:rsidRPr="001E1FBE" w:rsidRDefault="00A24681" w:rsidP="004177EF">
            <w:pPr>
              <w:tabs>
                <w:tab w:val="left" w:pos="612"/>
              </w:tabs>
              <w:jc w:val="center"/>
              <w:rPr>
                <w:iCs/>
                <w:noProof w:val="0"/>
                <w:color w:val="FF0000"/>
                <w:sz w:val="22"/>
                <w:szCs w:val="22"/>
                <w:lang w:val="ro-MD" w:eastAsia="ru-RU"/>
              </w:rPr>
            </w:pPr>
            <w:r w:rsidRPr="001E1FBE">
              <w:rPr>
                <w:iCs/>
                <w:noProof w:val="0"/>
                <w:sz w:val="22"/>
                <w:szCs w:val="22"/>
                <w:lang w:val="ro-MD" w:eastAsia="ru-RU"/>
              </w:rPr>
              <w:t>Obligatoriu</w:t>
            </w:r>
          </w:p>
        </w:tc>
      </w:tr>
      <w:tr w:rsidR="00A24681" w:rsidRPr="001E1FBE" w14:paraId="5EE2880A" w14:textId="77777777" w:rsidTr="00F538CE">
        <w:trPr>
          <w:jc w:val="center"/>
        </w:trPr>
        <w:tc>
          <w:tcPr>
            <w:tcW w:w="704" w:type="dxa"/>
            <w:shd w:val="clear" w:color="auto" w:fill="FFFFFF"/>
            <w:vAlign w:val="center"/>
          </w:tcPr>
          <w:p w14:paraId="3A1255D6"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6</w:t>
            </w:r>
          </w:p>
        </w:tc>
        <w:tc>
          <w:tcPr>
            <w:tcW w:w="3037" w:type="dxa"/>
            <w:shd w:val="clear" w:color="auto" w:fill="FFFFFF"/>
            <w:vAlign w:val="center"/>
          </w:tcPr>
          <w:p w14:paraId="6C73C8C2" w14:textId="77777777" w:rsidR="00A24681" w:rsidRPr="001E1FBE" w:rsidRDefault="00A24681" w:rsidP="004177EF">
            <w:pPr>
              <w:tabs>
                <w:tab w:val="left" w:pos="612"/>
              </w:tabs>
              <w:rPr>
                <w:noProof w:val="0"/>
                <w:sz w:val="22"/>
                <w:szCs w:val="22"/>
                <w:lang w:val="ro-MD"/>
              </w:rPr>
            </w:pPr>
            <w:r w:rsidRPr="001E1FBE">
              <w:rPr>
                <w:iCs/>
                <w:noProof w:val="0"/>
                <w:sz w:val="22"/>
                <w:szCs w:val="22"/>
                <w:lang w:val="ro-MD" w:eastAsia="ru-RU"/>
              </w:rPr>
              <w:t>Certificat de înregistrare a întreprinderii/decizie de înregistrare/Extras/</w:t>
            </w:r>
            <w:r w:rsidRPr="001E1FBE">
              <w:rPr>
                <w:bCs/>
                <w:sz w:val="22"/>
                <w:szCs w:val="22"/>
                <w:lang w:val="ro-MD"/>
              </w:rPr>
              <w:t xml:space="preserve"> Lista fondatorilor</w:t>
            </w:r>
          </w:p>
        </w:tc>
        <w:tc>
          <w:tcPr>
            <w:tcW w:w="4049" w:type="dxa"/>
            <w:shd w:val="clear" w:color="auto" w:fill="FFFFFF"/>
            <w:vAlign w:val="center"/>
          </w:tcPr>
          <w:p w14:paraId="30E9A866" w14:textId="77777777" w:rsidR="00A24681" w:rsidRPr="001E1FBE" w:rsidRDefault="00A24681" w:rsidP="004177EF">
            <w:pPr>
              <w:widowControl w:val="0"/>
              <w:autoSpaceDE w:val="0"/>
              <w:autoSpaceDN w:val="0"/>
              <w:rPr>
                <w:i/>
                <w:sz w:val="22"/>
                <w:szCs w:val="22"/>
                <w:lang w:val="ro-MD" w:eastAsia="ru-RU"/>
              </w:rPr>
            </w:pPr>
            <w:r w:rsidRPr="001E1FBE">
              <w:rPr>
                <w:i/>
                <w:sz w:val="22"/>
                <w:szCs w:val="22"/>
                <w:lang w:val="ro-MD" w:eastAsia="ru-RU"/>
              </w:rPr>
              <w:t>Varianta scanată de pe original  confirmată prin semnătura electronică</w:t>
            </w:r>
          </w:p>
        </w:tc>
        <w:tc>
          <w:tcPr>
            <w:tcW w:w="1698" w:type="dxa"/>
            <w:shd w:val="clear" w:color="auto" w:fill="FFFFFF"/>
            <w:vAlign w:val="center"/>
          </w:tcPr>
          <w:p w14:paraId="0EEE1684"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22DC1E99" w14:textId="77777777" w:rsidTr="00F538CE">
        <w:trPr>
          <w:jc w:val="center"/>
        </w:trPr>
        <w:tc>
          <w:tcPr>
            <w:tcW w:w="704" w:type="dxa"/>
            <w:shd w:val="clear" w:color="auto" w:fill="FFFFFF"/>
            <w:vAlign w:val="center"/>
          </w:tcPr>
          <w:p w14:paraId="3389C96A" w14:textId="77777777" w:rsidR="00A24681" w:rsidRPr="001E1FBE" w:rsidRDefault="00A24681" w:rsidP="004177EF">
            <w:pPr>
              <w:jc w:val="center"/>
              <w:rPr>
                <w:noProof w:val="0"/>
                <w:sz w:val="22"/>
                <w:szCs w:val="22"/>
                <w:lang w:val="ro-MD" w:eastAsia="ru-RU"/>
              </w:rPr>
            </w:pPr>
            <w:r w:rsidRPr="001E1FBE">
              <w:rPr>
                <w:noProof w:val="0"/>
                <w:sz w:val="22"/>
                <w:szCs w:val="22"/>
                <w:lang w:val="ro-MD" w:eastAsia="ru-RU"/>
              </w:rPr>
              <w:t>7</w:t>
            </w:r>
          </w:p>
        </w:tc>
        <w:tc>
          <w:tcPr>
            <w:tcW w:w="3037" w:type="dxa"/>
            <w:shd w:val="clear" w:color="auto" w:fill="FFFFFF"/>
            <w:vAlign w:val="center"/>
          </w:tcPr>
          <w:p w14:paraId="4800C2EC" w14:textId="77777777" w:rsidR="00A24681" w:rsidRPr="001E1FBE" w:rsidRDefault="00A24681" w:rsidP="004177EF">
            <w:pPr>
              <w:tabs>
                <w:tab w:val="left" w:pos="612"/>
              </w:tabs>
              <w:rPr>
                <w:rFonts w:eastAsia="PMingLiU"/>
                <w:bCs/>
                <w:noProof w:val="0"/>
                <w:sz w:val="22"/>
                <w:szCs w:val="22"/>
                <w:lang w:val="ro-MD"/>
              </w:rPr>
            </w:pPr>
            <w:r w:rsidRPr="001E1FBE">
              <w:rPr>
                <w:rFonts w:eastAsia="SimSun"/>
                <w:iCs/>
                <w:sz w:val="22"/>
                <w:szCs w:val="22"/>
                <w:lang w:val="ro-MD"/>
              </w:rPr>
              <w:t>F-3.1 – formularul ofertei</w:t>
            </w:r>
          </w:p>
        </w:tc>
        <w:tc>
          <w:tcPr>
            <w:tcW w:w="4049" w:type="dxa"/>
            <w:shd w:val="clear" w:color="auto" w:fill="FFFFFF"/>
            <w:vAlign w:val="center"/>
          </w:tcPr>
          <w:p w14:paraId="6042A249"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Original, conform formularului atașat, semnat electronic</w:t>
            </w:r>
          </w:p>
        </w:tc>
        <w:tc>
          <w:tcPr>
            <w:tcW w:w="1698" w:type="dxa"/>
            <w:shd w:val="clear" w:color="auto" w:fill="FFFFFF"/>
            <w:vAlign w:val="center"/>
          </w:tcPr>
          <w:p w14:paraId="7758C074"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659B5319" w14:textId="77777777" w:rsidTr="00F538CE">
        <w:trPr>
          <w:jc w:val="center"/>
        </w:trPr>
        <w:tc>
          <w:tcPr>
            <w:tcW w:w="704" w:type="dxa"/>
            <w:shd w:val="clear" w:color="auto" w:fill="FFFFFF"/>
            <w:vAlign w:val="center"/>
          </w:tcPr>
          <w:p w14:paraId="254A9E06" w14:textId="44BAA123" w:rsidR="00A24681" w:rsidRPr="001E1FBE" w:rsidRDefault="00B75B6C" w:rsidP="004177EF">
            <w:pPr>
              <w:jc w:val="center"/>
              <w:rPr>
                <w:noProof w:val="0"/>
                <w:sz w:val="22"/>
                <w:szCs w:val="22"/>
                <w:lang w:val="ro-MD" w:eastAsia="ru-RU"/>
              </w:rPr>
            </w:pPr>
            <w:r>
              <w:rPr>
                <w:noProof w:val="0"/>
                <w:sz w:val="22"/>
                <w:szCs w:val="22"/>
                <w:lang w:val="ro-MD" w:eastAsia="ru-RU"/>
              </w:rPr>
              <w:t>8</w:t>
            </w:r>
          </w:p>
        </w:tc>
        <w:tc>
          <w:tcPr>
            <w:tcW w:w="3037" w:type="dxa"/>
            <w:shd w:val="clear" w:color="auto" w:fill="FFFFFF"/>
            <w:vAlign w:val="center"/>
          </w:tcPr>
          <w:p w14:paraId="3A9D20A0" w14:textId="77777777" w:rsidR="00A24681" w:rsidRPr="001E1FBE" w:rsidRDefault="00A24681" w:rsidP="004177EF">
            <w:pPr>
              <w:tabs>
                <w:tab w:val="left" w:pos="612"/>
              </w:tabs>
              <w:rPr>
                <w:rFonts w:eastAsia="PMingLiU"/>
                <w:bCs/>
                <w:noProof w:val="0"/>
                <w:sz w:val="22"/>
                <w:szCs w:val="22"/>
                <w:lang w:val="ro-MD"/>
              </w:rPr>
            </w:pPr>
            <w:r w:rsidRPr="001E1FBE">
              <w:rPr>
                <w:rFonts w:eastAsia="PMingLiU"/>
                <w:bCs/>
                <w:noProof w:val="0"/>
                <w:sz w:val="22"/>
                <w:szCs w:val="22"/>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49" w:type="dxa"/>
            <w:shd w:val="clear" w:color="auto" w:fill="FFFFFF"/>
            <w:vAlign w:val="center"/>
          </w:tcPr>
          <w:p w14:paraId="38F968CD"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bCs/>
                <w:i/>
                <w:noProof w:val="0"/>
                <w:sz w:val="22"/>
                <w:szCs w:val="22"/>
                <w:lang w:val="ro-MD" w:eastAsia="ru-RU"/>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698" w:type="dxa"/>
            <w:shd w:val="clear" w:color="auto" w:fill="FFFFFF"/>
            <w:vAlign w:val="center"/>
          </w:tcPr>
          <w:p w14:paraId="53364FAC"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5B904420" w14:textId="77777777" w:rsidTr="00F538CE">
        <w:trPr>
          <w:jc w:val="center"/>
        </w:trPr>
        <w:tc>
          <w:tcPr>
            <w:tcW w:w="704" w:type="dxa"/>
            <w:shd w:val="clear" w:color="auto" w:fill="FFFFFF"/>
            <w:vAlign w:val="center"/>
          </w:tcPr>
          <w:p w14:paraId="12CFC937" w14:textId="3249F246" w:rsidR="00A24681" w:rsidRPr="001E1FBE" w:rsidRDefault="00B75B6C" w:rsidP="004177EF">
            <w:pPr>
              <w:jc w:val="center"/>
              <w:rPr>
                <w:noProof w:val="0"/>
                <w:sz w:val="22"/>
                <w:szCs w:val="22"/>
                <w:lang w:val="ro-MD" w:eastAsia="ru-RU"/>
              </w:rPr>
            </w:pPr>
            <w:r>
              <w:rPr>
                <w:noProof w:val="0"/>
                <w:sz w:val="22"/>
                <w:szCs w:val="22"/>
                <w:lang w:val="ro-MD" w:eastAsia="ru-RU"/>
              </w:rPr>
              <w:t>9</w:t>
            </w:r>
          </w:p>
        </w:tc>
        <w:tc>
          <w:tcPr>
            <w:tcW w:w="3037" w:type="dxa"/>
            <w:shd w:val="clear" w:color="auto" w:fill="FFFFFF"/>
            <w:vAlign w:val="center"/>
          </w:tcPr>
          <w:p w14:paraId="4867025F" w14:textId="77777777" w:rsidR="00A24681" w:rsidRPr="001E1FBE" w:rsidRDefault="00A24681" w:rsidP="004177EF">
            <w:pPr>
              <w:tabs>
                <w:tab w:val="left" w:pos="612"/>
              </w:tabs>
              <w:rPr>
                <w:rFonts w:eastAsia="PMingLiU"/>
                <w:bCs/>
                <w:noProof w:val="0"/>
                <w:sz w:val="22"/>
                <w:szCs w:val="22"/>
                <w:lang w:val="ro-MD"/>
              </w:rPr>
            </w:pPr>
            <w:r w:rsidRPr="001E1FBE">
              <w:rPr>
                <w:iCs/>
                <w:noProof w:val="0"/>
                <w:sz w:val="22"/>
                <w:szCs w:val="22"/>
                <w:lang w:val="ro-MD" w:eastAsia="ru-RU"/>
              </w:rPr>
              <w:t>Certificat de atribuire a contului bancar</w:t>
            </w:r>
          </w:p>
        </w:tc>
        <w:tc>
          <w:tcPr>
            <w:tcW w:w="4049" w:type="dxa"/>
            <w:shd w:val="clear" w:color="auto" w:fill="FFFFFF"/>
            <w:vAlign w:val="center"/>
          </w:tcPr>
          <w:p w14:paraId="32D2C39D" w14:textId="77777777" w:rsidR="00A24681" w:rsidRPr="001E1FBE" w:rsidRDefault="00A24681" w:rsidP="004177EF">
            <w:pPr>
              <w:widowControl w:val="0"/>
              <w:autoSpaceDE w:val="0"/>
              <w:autoSpaceDN w:val="0"/>
              <w:ind w:left="29"/>
              <w:rPr>
                <w:bCs/>
                <w:i/>
                <w:noProof w:val="0"/>
                <w:sz w:val="22"/>
                <w:szCs w:val="22"/>
                <w:lang w:val="ro-MD" w:eastAsia="ru-RU"/>
              </w:rPr>
            </w:pPr>
            <w:r w:rsidRPr="001E1FBE">
              <w:rPr>
                <w:i/>
                <w:sz w:val="22"/>
                <w:szCs w:val="22"/>
                <w:lang w:val="ro-MD"/>
              </w:rPr>
              <w:t>Varianta scanată de pe original  confirmată prin semnătura electronică</w:t>
            </w:r>
          </w:p>
        </w:tc>
        <w:tc>
          <w:tcPr>
            <w:tcW w:w="1698" w:type="dxa"/>
            <w:shd w:val="clear" w:color="auto" w:fill="FFFFFF"/>
            <w:vAlign w:val="center"/>
          </w:tcPr>
          <w:p w14:paraId="5AA7345A" w14:textId="77777777" w:rsidR="00A24681" w:rsidRPr="001E1FBE" w:rsidRDefault="00A24681" w:rsidP="004177EF">
            <w:pPr>
              <w:tabs>
                <w:tab w:val="left" w:pos="612"/>
              </w:tabs>
              <w:jc w:val="center"/>
              <w:rPr>
                <w:iCs/>
                <w:noProof w:val="0"/>
                <w:sz w:val="22"/>
                <w:szCs w:val="22"/>
                <w:lang w:val="ro-MD" w:eastAsia="ru-RU"/>
              </w:rPr>
            </w:pPr>
            <w:r w:rsidRPr="001E1FBE">
              <w:rPr>
                <w:iCs/>
                <w:noProof w:val="0"/>
                <w:sz w:val="22"/>
                <w:szCs w:val="22"/>
                <w:lang w:val="ro-MD" w:eastAsia="ru-RU"/>
              </w:rPr>
              <w:t>Obligatoriu</w:t>
            </w:r>
          </w:p>
        </w:tc>
      </w:tr>
      <w:tr w:rsidR="00A24681" w:rsidRPr="001E1FBE" w14:paraId="686A602D" w14:textId="77777777" w:rsidTr="00F538CE">
        <w:trPr>
          <w:trHeight w:val="547"/>
          <w:jc w:val="center"/>
        </w:trPr>
        <w:tc>
          <w:tcPr>
            <w:tcW w:w="704" w:type="dxa"/>
            <w:shd w:val="clear" w:color="auto" w:fill="FFFFFF"/>
            <w:vAlign w:val="center"/>
          </w:tcPr>
          <w:p w14:paraId="48925AE3" w14:textId="7B6AD4DB" w:rsidR="00A24681" w:rsidRPr="001E1FBE" w:rsidRDefault="00B75B6C" w:rsidP="004177EF">
            <w:pPr>
              <w:jc w:val="center"/>
              <w:rPr>
                <w:noProof w:val="0"/>
                <w:sz w:val="22"/>
                <w:szCs w:val="22"/>
                <w:lang w:val="ro-MD" w:eastAsia="ru-RU"/>
              </w:rPr>
            </w:pPr>
            <w:r>
              <w:rPr>
                <w:noProof w:val="0"/>
                <w:sz w:val="22"/>
                <w:szCs w:val="22"/>
                <w:lang w:val="ro-MD" w:eastAsia="ru-RU"/>
              </w:rPr>
              <w:t>10</w:t>
            </w:r>
          </w:p>
        </w:tc>
        <w:tc>
          <w:tcPr>
            <w:tcW w:w="3037" w:type="dxa"/>
            <w:shd w:val="clear" w:color="auto" w:fill="FFFFFF"/>
            <w:vAlign w:val="center"/>
          </w:tcPr>
          <w:p w14:paraId="31B59972" w14:textId="77777777" w:rsidR="00A24681" w:rsidRPr="001E1FBE" w:rsidRDefault="00A24681" w:rsidP="004177EF">
            <w:pPr>
              <w:tabs>
                <w:tab w:val="left" w:pos="612"/>
              </w:tabs>
              <w:rPr>
                <w:iCs/>
                <w:noProof w:val="0"/>
                <w:sz w:val="22"/>
                <w:szCs w:val="22"/>
                <w:lang w:val="ro-MD" w:eastAsia="ru-RU"/>
              </w:rPr>
            </w:pPr>
            <w:r w:rsidRPr="001E1FBE">
              <w:rPr>
                <w:bCs/>
                <w:sz w:val="22"/>
                <w:szCs w:val="22"/>
                <w:lang w:val="ro-MD"/>
              </w:rPr>
              <w:t>Garanția de bună execuție în mărime de 5% din valoarea contractului cu TVA</w:t>
            </w:r>
          </w:p>
        </w:tc>
        <w:tc>
          <w:tcPr>
            <w:tcW w:w="4049" w:type="dxa"/>
            <w:shd w:val="clear" w:color="auto" w:fill="FFFFFF"/>
            <w:vAlign w:val="center"/>
          </w:tcPr>
          <w:p w14:paraId="1ECC823B"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Forma garanției de bună execuție:</w:t>
            </w:r>
          </w:p>
          <w:p w14:paraId="26ACE6C7"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a) Emisă de către o bancă comercială, conform Anexei nr. 10 din documentația standard;</w:t>
            </w:r>
          </w:p>
          <w:p w14:paraId="521E35DC"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b) transfer la contul entității contractante conform următoarelor date bancare:</w:t>
            </w:r>
          </w:p>
          <w:p w14:paraId="6C052365"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”Termoelectrica”S.A.</w:t>
            </w:r>
          </w:p>
          <w:p w14:paraId="1C2BB7CE"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IBAN:MD63ML000000002251328842</w:t>
            </w:r>
          </w:p>
          <w:p w14:paraId="543712B5"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IDNO:1003600026295</w:t>
            </w:r>
          </w:p>
          <w:p w14:paraId="5FD57E6C"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TVA: 0400008</w:t>
            </w:r>
          </w:p>
          <w:p w14:paraId="1C5FD8D1"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Cod Bancar MOLDMD2X</w:t>
            </w:r>
          </w:p>
          <w:p w14:paraId="240D8CC4"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Cu nota Garanția de bună execuție la procedura de achiziție nr._________</w:t>
            </w:r>
          </w:p>
          <w:p w14:paraId="36DDEF94"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c) din contul creanțelor curente deținute la ”Termoelectrica”S.A. (după caz)</w:t>
            </w:r>
          </w:p>
        </w:tc>
        <w:tc>
          <w:tcPr>
            <w:tcW w:w="1698" w:type="dxa"/>
            <w:shd w:val="clear" w:color="auto" w:fill="FFFFFF"/>
            <w:vAlign w:val="center"/>
          </w:tcPr>
          <w:p w14:paraId="7B3CD954" w14:textId="77777777" w:rsidR="00A24681" w:rsidRPr="001E1FBE" w:rsidRDefault="00A24681" w:rsidP="004177EF">
            <w:pPr>
              <w:tabs>
                <w:tab w:val="left" w:pos="612"/>
              </w:tabs>
              <w:jc w:val="center"/>
              <w:rPr>
                <w:iCs/>
                <w:noProof w:val="0"/>
                <w:sz w:val="22"/>
                <w:szCs w:val="22"/>
                <w:lang w:val="ro-MD" w:eastAsia="ru-RU"/>
              </w:rPr>
            </w:pPr>
            <w:r w:rsidRPr="001E1FBE">
              <w:rPr>
                <w:iCs/>
                <w:sz w:val="22"/>
                <w:szCs w:val="22"/>
                <w:lang w:val="ro-MD" w:eastAsia="ru-RU"/>
              </w:rPr>
              <w:t>Obligatoriu</w:t>
            </w:r>
          </w:p>
        </w:tc>
      </w:tr>
      <w:tr w:rsidR="00A24681" w:rsidRPr="001E1FBE" w14:paraId="7BCDAF75" w14:textId="77777777" w:rsidTr="00F538CE">
        <w:trPr>
          <w:jc w:val="center"/>
        </w:trPr>
        <w:tc>
          <w:tcPr>
            <w:tcW w:w="704" w:type="dxa"/>
            <w:shd w:val="clear" w:color="auto" w:fill="FFFFFF"/>
            <w:vAlign w:val="center"/>
          </w:tcPr>
          <w:p w14:paraId="53F89781" w14:textId="3A41DFB0" w:rsidR="00A24681" w:rsidRPr="001E1FBE" w:rsidRDefault="00A24681" w:rsidP="004177EF">
            <w:pPr>
              <w:jc w:val="center"/>
              <w:rPr>
                <w:noProof w:val="0"/>
                <w:sz w:val="22"/>
                <w:szCs w:val="22"/>
                <w:lang w:val="ro-MD" w:eastAsia="ru-RU"/>
              </w:rPr>
            </w:pPr>
            <w:r w:rsidRPr="001E1FBE">
              <w:rPr>
                <w:noProof w:val="0"/>
                <w:sz w:val="22"/>
                <w:szCs w:val="22"/>
                <w:lang w:val="ro-MD" w:eastAsia="ru-RU"/>
              </w:rPr>
              <w:t>1</w:t>
            </w:r>
            <w:r w:rsidR="00B75B6C">
              <w:rPr>
                <w:noProof w:val="0"/>
                <w:sz w:val="22"/>
                <w:szCs w:val="22"/>
                <w:lang w:val="ro-MD" w:eastAsia="ru-RU"/>
              </w:rPr>
              <w:t>1</w:t>
            </w:r>
          </w:p>
        </w:tc>
        <w:tc>
          <w:tcPr>
            <w:tcW w:w="3037" w:type="dxa"/>
            <w:shd w:val="clear" w:color="auto" w:fill="FFFFFF"/>
            <w:vAlign w:val="center"/>
          </w:tcPr>
          <w:p w14:paraId="02D9250E" w14:textId="77777777" w:rsidR="00A24681" w:rsidRPr="001E1FBE" w:rsidRDefault="00A24681" w:rsidP="004177EF">
            <w:pPr>
              <w:tabs>
                <w:tab w:val="left" w:pos="612"/>
              </w:tabs>
              <w:rPr>
                <w:bCs/>
                <w:sz w:val="22"/>
                <w:szCs w:val="22"/>
                <w:lang w:val="ro-MD"/>
              </w:rPr>
            </w:pPr>
            <w:r w:rsidRPr="001E1FBE">
              <w:rPr>
                <w:bCs/>
                <w:sz w:val="22"/>
                <w:szCs w:val="22"/>
                <w:lang w:val="ro-MD"/>
              </w:rPr>
              <w:t>Garanție pentru ofertă, 1% din valoarea ofertei fără TVA</w:t>
            </w:r>
          </w:p>
        </w:tc>
        <w:tc>
          <w:tcPr>
            <w:tcW w:w="4049" w:type="dxa"/>
            <w:shd w:val="clear" w:color="auto" w:fill="FFFFFF"/>
            <w:vAlign w:val="center"/>
          </w:tcPr>
          <w:p w14:paraId="5F6F40DB"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Forma garanției bancare:</w:t>
            </w:r>
          </w:p>
          <w:p w14:paraId="4A18094C"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a) Emisă de către o bancă comercială, conform Anexei nr. 9 din documentația standard;</w:t>
            </w:r>
          </w:p>
          <w:p w14:paraId="17297D22"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sau</w:t>
            </w:r>
          </w:p>
          <w:p w14:paraId="2DB230A2"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b) transfer la contul entității contractante conform următoarelor date bancare:</w:t>
            </w:r>
          </w:p>
          <w:p w14:paraId="280081EE"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”Termoelectrica”S.A.</w:t>
            </w:r>
          </w:p>
          <w:p w14:paraId="36856173"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IBAN:MD63ML000000002251328842</w:t>
            </w:r>
          </w:p>
          <w:p w14:paraId="35F85863"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IDNO:1003600026295</w:t>
            </w:r>
          </w:p>
          <w:p w14:paraId="13639F1D"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TVA: 0400008</w:t>
            </w:r>
          </w:p>
          <w:p w14:paraId="6FDBEA82"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Cod Bancar MOLDMD2X</w:t>
            </w:r>
          </w:p>
          <w:p w14:paraId="6369F40C"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Cu nota Garanția pentru oferta la procedura de achiziție nr._________</w:t>
            </w:r>
          </w:p>
          <w:p w14:paraId="62C0684C" w14:textId="2E603365" w:rsidR="0012514D" w:rsidRPr="001E1FBE" w:rsidRDefault="00055F63" w:rsidP="004177EF">
            <w:pPr>
              <w:tabs>
                <w:tab w:val="left" w:pos="540"/>
              </w:tabs>
              <w:suppressAutoHyphens/>
              <w:spacing w:after="60"/>
              <w:rPr>
                <w:b/>
                <w:i/>
                <w:sz w:val="22"/>
                <w:szCs w:val="22"/>
                <w:lang w:val="ro-MD"/>
              </w:rPr>
            </w:pPr>
            <w:r w:rsidRPr="001E1FBE">
              <w:rPr>
                <w:b/>
                <w:i/>
                <w:sz w:val="22"/>
                <w:szCs w:val="22"/>
                <w:lang w:val="ro-MD"/>
              </w:rPr>
              <w:t>La depunerea ofertei în sistemul SIA RSAP</w:t>
            </w:r>
          </w:p>
        </w:tc>
        <w:tc>
          <w:tcPr>
            <w:tcW w:w="1698" w:type="dxa"/>
            <w:shd w:val="clear" w:color="auto" w:fill="FFFFFF"/>
            <w:vAlign w:val="center"/>
          </w:tcPr>
          <w:p w14:paraId="0A6E1B2E" w14:textId="77777777" w:rsidR="00A24681" w:rsidRPr="001E1FBE" w:rsidRDefault="00A24681" w:rsidP="004177EF">
            <w:pPr>
              <w:jc w:val="center"/>
              <w:rPr>
                <w:iCs/>
                <w:noProof w:val="0"/>
                <w:sz w:val="22"/>
                <w:szCs w:val="22"/>
                <w:lang w:val="ro-MD" w:eastAsia="ru-RU"/>
              </w:rPr>
            </w:pPr>
            <w:r w:rsidRPr="001E1FBE">
              <w:rPr>
                <w:iCs/>
                <w:noProof w:val="0"/>
                <w:sz w:val="22"/>
                <w:szCs w:val="22"/>
                <w:lang w:val="ro-MD" w:eastAsia="ru-RU"/>
              </w:rPr>
              <w:t>Obligatoriu</w:t>
            </w:r>
          </w:p>
          <w:p w14:paraId="3D1578F2" w14:textId="77777777" w:rsidR="00A24681" w:rsidRPr="001E1FBE" w:rsidRDefault="00A24681" w:rsidP="004177EF">
            <w:pPr>
              <w:tabs>
                <w:tab w:val="left" w:pos="612"/>
              </w:tabs>
              <w:jc w:val="center"/>
              <w:rPr>
                <w:iCs/>
                <w:sz w:val="22"/>
                <w:szCs w:val="22"/>
                <w:lang w:val="ro-MD" w:eastAsia="ru-RU"/>
              </w:rPr>
            </w:pPr>
          </w:p>
        </w:tc>
      </w:tr>
      <w:tr w:rsidR="00A24681" w:rsidRPr="001E1FBE" w14:paraId="360E6D83" w14:textId="77777777" w:rsidTr="00F538CE">
        <w:trPr>
          <w:jc w:val="center"/>
        </w:trPr>
        <w:tc>
          <w:tcPr>
            <w:tcW w:w="704" w:type="dxa"/>
            <w:shd w:val="clear" w:color="auto" w:fill="FFFFFF"/>
            <w:vAlign w:val="center"/>
          </w:tcPr>
          <w:p w14:paraId="1CD109A7" w14:textId="0CE1FCF5" w:rsidR="00A24681" w:rsidRPr="001E1FBE" w:rsidRDefault="00A24681" w:rsidP="004177EF">
            <w:pPr>
              <w:jc w:val="center"/>
              <w:rPr>
                <w:noProof w:val="0"/>
                <w:sz w:val="22"/>
                <w:szCs w:val="22"/>
                <w:lang w:val="ro-MD" w:eastAsia="ru-RU"/>
              </w:rPr>
            </w:pPr>
            <w:r w:rsidRPr="001E1FBE">
              <w:rPr>
                <w:noProof w:val="0"/>
                <w:sz w:val="22"/>
                <w:szCs w:val="22"/>
                <w:lang w:val="ro-MD" w:eastAsia="ru-RU"/>
              </w:rPr>
              <w:lastRenderedPageBreak/>
              <w:t>1</w:t>
            </w:r>
            <w:r w:rsidR="00B75B6C">
              <w:rPr>
                <w:noProof w:val="0"/>
                <w:sz w:val="22"/>
                <w:szCs w:val="22"/>
                <w:lang w:val="ro-MD" w:eastAsia="ru-RU"/>
              </w:rPr>
              <w:t>2</w:t>
            </w:r>
          </w:p>
          <w:p w14:paraId="1A6BFFBF" w14:textId="77777777" w:rsidR="00A24681" w:rsidRPr="001E1FBE" w:rsidRDefault="00A24681" w:rsidP="004177EF">
            <w:pPr>
              <w:jc w:val="center"/>
              <w:rPr>
                <w:noProof w:val="0"/>
                <w:sz w:val="22"/>
                <w:szCs w:val="22"/>
                <w:lang w:val="ro-MD" w:eastAsia="ru-RU"/>
              </w:rPr>
            </w:pPr>
          </w:p>
        </w:tc>
        <w:tc>
          <w:tcPr>
            <w:tcW w:w="3037" w:type="dxa"/>
            <w:shd w:val="clear" w:color="auto" w:fill="FFFFFF"/>
            <w:vAlign w:val="center"/>
          </w:tcPr>
          <w:p w14:paraId="3C3EFF14" w14:textId="77777777" w:rsidR="00A24681" w:rsidRPr="001E1FBE" w:rsidRDefault="00A24681" w:rsidP="004177EF">
            <w:pPr>
              <w:tabs>
                <w:tab w:val="left" w:pos="612"/>
              </w:tabs>
              <w:rPr>
                <w:bCs/>
                <w:sz w:val="22"/>
                <w:szCs w:val="22"/>
                <w:lang w:val="ro-MD"/>
              </w:rPr>
            </w:pPr>
            <w:r w:rsidRPr="001E1FBE">
              <w:rPr>
                <w:bCs/>
                <w:sz w:val="22"/>
                <w:szCs w:val="22"/>
                <w:lang w:val="ro-MD"/>
              </w:rPr>
              <w:t>Raport financiar pentru ultimul an de gestiune</w:t>
            </w:r>
          </w:p>
        </w:tc>
        <w:tc>
          <w:tcPr>
            <w:tcW w:w="4049" w:type="dxa"/>
            <w:shd w:val="clear" w:color="auto" w:fill="FFFFFF"/>
            <w:vAlign w:val="center"/>
          </w:tcPr>
          <w:p w14:paraId="57CC810C" w14:textId="77777777" w:rsidR="00A24681" w:rsidRPr="001E1FBE" w:rsidRDefault="00A24681" w:rsidP="004177EF">
            <w:pPr>
              <w:tabs>
                <w:tab w:val="left" w:pos="540"/>
              </w:tabs>
              <w:suppressAutoHyphens/>
              <w:spacing w:after="60"/>
              <w:rPr>
                <w:bCs/>
                <w:i/>
                <w:sz w:val="22"/>
                <w:szCs w:val="22"/>
                <w:lang w:val="ro-MD"/>
              </w:rPr>
            </w:pPr>
            <w:r w:rsidRPr="001E1FBE">
              <w:rPr>
                <w:bCs/>
                <w:i/>
                <w:sz w:val="22"/>
                <w:szCs w:val="22"/>
                <w:lang w:val="ro-MD"/>
              </w:rPr>
              <w:t>Copie scanată de pe original, semnat electronic, ultimul raport financiar</w:t>
            </w:r>
          </w:p>
        </w:tc>
        <w:tc>
          <w:tcPr>
            <w:tcW w:w="1698" w:type="dxa"/>
            <w:shd w:val="clear" w:color="auto" w:fill="FFFFFF"/>
            <w:vAlign w:val="center"/>
          </w:tcPr>
          <w:p w14:paraId="5B7FA0F2" w14:textId="77777777" w:rsidR="00A24681" w:rsidRPr="001E1FBE" w:rsidRDefault="00A24681" w:rsidP="004177EF">
            <w:pPr>
              <w:jc w:val="center"/>
              <w:rPr>
                <w:iCs/>
                <w:noProof w:val="0"/>
                <w:sz w:val="22"/>
                <w:szCs w:val="22"/>
                <w:lang w:val="ro-MD" w:eastAsia="ru-RU"/>
              </w:rPr>
            </w:pPr>
            <w:r w:rsidRPr="001E1FBE">
              <w:rPr>
                <w:iCs/>
                <w:noProof w:val="0"/>
                <w:sz w:val="22"/>
                <w:szCs w:val="22"/>
                <w:lang w:val="ro-MD" w:eastAsia="ru-RU"/>
              </w:rPr>
              <w:t>Obligatoriu</w:t>
            </w:r>
          </w:p>
          <w:p w14:paraId="4A4E39DB" w14:textId="77777777" w:rsidR="00A24681" w:rsidRPr="001E1FBE" w:rsidRDefault="00A24681" w:rsidP="004177EF">
            <w:pPr>
              <w:jc w:val="center"/>
              <w:rPr>
                <w:iCs/>
                <w:noProof w:val="0"/>
                <w:sz w:val="22"/>
                <w:szCs w:val="22"/>
                <w:lang w:val="ro-MD" w:eastAsia="ru-RU"/>
              </w:rPr>
            </w:pPr>
          </w:p>
        </w:tc>
      </w:tr>
      <w:tr w:rsidR="00A24681" w:rsidRPr="001E1FBE" w14:paraId="60B1D80F" w14:textId="77777777" w:rsidTr="00607D49">
        <w:trPr>
          <w:trHeight w:val="983"/>
          <w:jc w:val="center"/>
        </w:trPr>
        <w:tc>
          <w:tcPr>
            <w:tcW w:w="704" w:type="dxa"/>
            <w:shd w:val="clear" w:color="auto" w:fill="FFFFFF"/>
            <w:vAlign w:val="center"/>
          </w:tcPr>
          <w:p w14:paraId="628C0418" w14:textId="4B6BF14B" w:rsidR="00A24681" w:rsidRPr="001E1FBE" w:rsidRDefault="00A24681" w:rsidP="004177EF">
            <w:pPr>
              <w:jc w:val="center"/>
              <w:rPr>
                <w:noProof w:val="0"/>
                <w:sz w:val="22"/>
                <w:szCs w:val="22"/>
                <w:lang w:val="ro-MD" w:eastAsia="ru-RU"/>
              </w:rPr>
            </w:pPr>
            <w:r w:rsidRPr="001E1FBE">
              <w:rPr>
                <w:noProof w:val="0"/>
                <w:sz w:val="22"/>
                <w:szCs w:val="22"/>
                <w:lang w:val="ro-MD" w:eastAsia="ru-RU"/>
              </w:rPr>
              <w:t>1</w:t>
            </w:r>
            <w:r w:rsidR="00B75B6C">
              <w:rPr>
                <w:noProof w:val="0"/>
                <w:sz w:val="22"/>
                <w:szCs w:val="22"/>
                <w:lang w:val="ro-MD" w:eastAsia="ru-RU"/>
              </w:rPr>
              <w:t>3</w:t>
            </w:r>
          </w:p>
        </w:tc>
        <w:tc>
          <w:tcPr>
            <w:tcW w:w="3037" w:type="dxa"/>
            <w:shd w:val="clear" w:color="auto" w:fill="FFFFFF"/>
            <w:vAlign w:val="center"/>
          </w:tcPr>
          <w:p w14:paraId="3085EDD4" w14:textId="01119008" w:rsidR="00A24681" w:rsidRPr="001E1FBE" w:rsidRDefault="00A24681" w:rsidP="004177EF">
            <w:pPr>
              <w:tabs>
                <w:tab w:val="left" w:pos="612"/>
              </w:tabs>
              <w:rPr>
                <w:bCs/>
                <w:sz w:val="22"/>
                <w:szCs w:val="22"/>
                <w:lang w:val="ro-MD"/>
              </w:rPr>
            </w:pPr>
            <w:r w:rsidRPr="001E1FBE">
              <w:rPr>
                <w:bCs/>
                <w:sz w:val="22"/>
                <w:szCs w:val="22"/>
                <w:lang w:val="ro-MD"/>
              </w:rPr>
              <w:t>Certificatul de calitate/Certificatul de conformitate/</w:t>
            </w:r>
            <w:r w:rsidR="009319F3" w:rsidRPr="001E1FBE">
              <w:rPr>
                <w:bCs/>
                <w:sz w:val="22"/>
                <w:szCs w:val="22"/>
                <w:lang w:val="ro-MD"/>
              </w:rPr>
              <w:t>Pașaport în original sau în copie</w:t>
            </w:r>
          </w:p>
        </w:tc>
        <w:tc>
          <w:tcPr>
            <w:tcW w:w="4049" w:type="dxa"/>
            <w:shd w:val="clear" w:color="auto" w:fill="FFFFFF"/>
            <w:vAlign w:val="center"/>
          </w:tcPr>
          <w:p w14:paraId="1D01A114" w14:textId="77777777" w:rsidR="00A24681" w:rsidRPr="001E1FBE" w:rsidRDefault="00A24681" w:rsidP="004177EF">
            <w:pPr>
              <w:widowControl w:val="0"/>
              <w:autoSpaceDE w:val="0"/>
              <w:autoSpaceDN w:val="0"/>
              <w:ind w:left="29"/>
              <w:rPr>
                <w:i/>
                <w:sz w:val="22"/>
                <w:szCs w:val="22"/>
                <w:lang w:val="ro-MD"/>
              </w:rPr>
            </w:pPr>
            <w:r w:rsidRPr="001E1FBE">
              <w:rPr>
                <w:i/>
                <w:sz w:val="22"/>
                <w:szCs w:val="22"/>
                <w:lang w:val="ro-MD"/>
              </w:rPr>
              <w:t>Copie-scanată de pe original semnat electronic de către operatorul economic</w:t>
            </w:r>
          </w:p>
        </w:tc>
        <w:tc>
          <w:tcPr>
            <w:tcW w:w="1698" w:type="dxa"/>
            <w:shd w:val="clear" w:color="auto" w:fill="FFFFFF"/>
            <w:vAlign w:val="center"/>
          </w:tcPr>
          <w:p w14:paraId="628D458B" w14:textId="77777777" w:rsidR="00A24681" w:rsidRPr="001E1FBE" w:rsidRDefault="00A24681" w:rsidP="004177EF">
            <w:pPr>
              <w:tabs>
                <w:tab w:val="left" w:pos="612"/>
              </w:tabs>
              <w:jc w:val="center"/>
              <w:rPr>
                <w:iCs/>
                <w:sz w:val="22"/>
                <w:szCs w:val="22"/>
                <w:lang w:val="ro-MD" w:eastAsia="ru-RU"/>
              </w:rPr>
            </w:pPr>
            <w:r w:rsidRPr="001E1FBE">
              <w:rPr>
                <w:iCs/>
                <w:noProof w:val="0"/>
                <w:sz w:val="22"/>
                <w:szCs w:val="22"/>
                <w:lang w:val="ro-MD" w:eastAsia="ru-RU"/>
              </w:rPr>
              <w:t>Obligatoriu</w:t>
            </w:r>
          </w:p>
        </w:tc>
      </w:tr>
      <w:tr w:rsidR="0064505C" w:rsidRPr="001E1FBE" w14:paraId="50F58BED" w14:textId="77777777" w:rsidTr="00D80E59">
        <w:trPr>
          <w:trHeight w:val="1119"/>
          <w:jc w:val="center"/>
        </w:trPr>
        <w:tc>
          <w:tcPr>
            <w:tcW w:w="704" w:type="dxa"/>
            <w:shd w:val="clear" w:color="auto" w:fill="FFFFFF"/>
            <w:vAlign w:val="center"/>
          </w:tcPr>
          <w:p w14:paraId="41F207E1" w14:textId="3EB3C87B" w:rsidR="0064505C" w:rsidRPr="001E1FBE" w:rsidRDefault="0064505C" w:rsidP="0064505C">
            <w:pPr>
              <w:jc w:val="center"/>
              <w:rPr>
                <w:noProof w:val="0"/>
                <w:sz w:val="22"/>
                <w:szCs w:val="22"/>
                <w:lang w:val="ro-MD" w:eastAsia="ru-RU"/>
              </w:rPr>
            </w:pPr>
            <w:r>
              <w:rPr>
                <w:noProof w:val="0"/>
                <w:sz w:val="22"/>
                <w:szCs w:val="22"/>
                <w:lang w:val="ro-MD" w:eastAsia="ru-RU"/>
              </w:rPr>
              <w:t>1</w:t>
            </w:r>
            <w:r w:rsidR="00B75B6C">
              <w:rPr>
                <w:noProof w:val="0"/>
                <w:sz w:val="22"/>
                <w:szCs w:val="22"/>
                <w:lang w:val="ro-MD" w:eastAsia="ru-RU"/>
              </w:rPr>
              <w:t>4</w:t>
            </w:r>
          </w:p>
        </w:tc>
        <w:tc>
          <w:tcPr>
            <w:tcW w:w="3037" w:type="dxa"/>
            <w:shd w:val="clear" w:color="auto" w:fill="FFFFFF"/>
            <w:vAlign w:val="center"/>
          </w:tcPr>
          <w:p w14:paraId="7D250B6A" w14:textId="6F009C46" w:rsidR="0064505C" w:rsidRPr="001E1FBE" w:rsidRDefault="0064505C" w:rsidP="0064505C">
            <w:pPr>
              <w:tabs>
                <w:tab w:val="left" w:pos="612"/>
              </w:tabs>
              <w:rPr>
                <w:bCs/>
                <w:sz w:val="22"/>
                <w:szCs w:val="22"/>
                <w:lang w:val="ro-MD"/>
              </w:rPr>
            </w:pPr>
            <w:r>
              <w:rPr>
                <w:bCs/>
                <w:iCs/>
                <w:noProof w:val="0"/>
                <w:sz w:val="22"/>
                <w:szCs w:val="22"/>
                <w:lang w:val="ro-MD" w:eastAsia="ru-RU"/>
              </w:rPr>
              <w:t>Certificat privind lipsa sau existența datoriilor la Bugetul Public Național, eliberat de Inspectoratul Fiscal</w:t>
            </w:r>
          </w:p>
        </w:tc>
        <w:tc>
          <w:tcPr>
            <w:tcW w:w="4049" w:type="dxa"/>
            <w:shd w:val="clear" w:color="auto" w:fill="FFFFFF"/>
          </w:tcPr>
          <w:p w14:paraId="057825F7" w14:textId="77777777" w:rsidR="0064505C" w:rsidRDefault="0064505C" w:rsidP="0064505C">
            <w:pPr>
              <w:shd w:val="clear" w:color="auto" w:fill="FFFFFF" w:themeFill="background1"/>
              <w:tabs>
                <w:tab w:val="left" w:pos="612"/>
              </w:tabs>
              <w:spacing w:after="120"/>
              <w:rPr>
                <w:bCs/>
                <w:i/>
                <w:sz w:val="22"/>
                <w:szCs w:val="22"/>
                <w:lang w:val="it-IT"/>
              </w:rPr>
            </w:pPr>
            <w:r>
              <w:rPr>
                <w:bCs/>
                <w:i/>
                <w:sz w:val="22"/>
                <w:szCs w:val="22"/>
                <w:lang w:val="it-IT"/>
              </w:rPr>
              <w:t>Copie scanată de pe original semnat electronic.</w:t>
            </w:r>
          </w:p>
          <w:p w14:paraId="1133E90E" w14:textId="6D552402" w:rsidR="0064505C" w:rsidRPr="001E1FBE" w:rsidRDefault="0064505C" w:rsidP="0064505C">
            <w:pPr>
              <w:widowControl w:val="0"/>
              <w:autoSpaceDE w:val="0"/>
              <w:autoSpaceDN w:val="0"/>
              <w:ind w:left="29"/>
              <w:rPr>
                <w:bCs/>
                <w:i/>
                <w:sz w:val="22"/>
                <w:szCs w:val="22"/>
                <w:lang w:val="ro-MD"/>
              </w:rPr>
            </w:pPr>
            <w:r>
              <w:rPr>
                <w:bCs/>
                <w:i/>
                <w:sz w:val="22"/>
                <w:szCs w:val="22"/>
                <w:lang w:val="it-IT"/>
              </w:rPr>
              <w:t>Certificatul trebuie să fie valabil la data deschiderii ofertei</w:t>
            </w:r>
          </w:p>
        </w:tc>
        <w:tc>
          <w:tcPr>
            <w:tcW w:w="1698" w:type="dxa"/>
            <w:shd w:val="clear" w:color="auto" w:fill="FFFFFF"/>
            <w:vAlign w:val="center"/>
          </w:tcPr>
          <w:p w14:paraId="0F808831" w14:textId="7653522A" w:rsidR="0064505C" w:rsidRPr="001E1FBE" w:rsidRDefault="0064505C" w:rsidP="0064505C">
            <w:pPr>
              <w:tabs>
                <w:tab w:val="left" w:pos="612"/>
              </w:tabs>
              <w:jc w:val="center"/>
              <w:rPr>
                <w:iCs/>
                <w:noProof w:val="0"/>
                <w:sz w:val="22"/>
                <w:szCs w:val="22"/>
                <w:lang w:val="ro-MD" w:eastAsia="ru-RU"/>
              </w:rPr>
            </w:pPr>
            <w:r w:rsidRPr="00E03D8E">
              <w:rPr>
                <w:iCs/>
                <w:noProof w:val="0"/>
                <w:sz w:val="22"/>
                <w:szCs w:val="22"/>
                <w:lang w:val="ro-MD" w:eastAsia="ru-RU"/>
              </w:rPr>
              <w:t>Obligatoriu</w:t>
            </w:r>
          </w:p>
        </w:tc>
      </w:tr>
      <w:tr w:rsidR="00E03D8E" w:rsidRPr="001E1FBE" w14:paraId="365A0F10" w14:textId="77777777" w:rsidTr="00216117">
        <w:trPr>
          <w:trHeight w:val="661"/>
          <w:jc w:val="center"/>
        </w:trPr>
        <w:tc>
          <w:tcPr>
            <w:tcW w:w="704" w:type="dxa"/>
            <w:shd w:val="clear" w:color="auto" w:fill="FFFFFF"/>
            <w:vAlign w:val="center"/>
          </w:tcPr>
          <w:p w14:paraId="5A7AA1BC" w14:textId="4A11DE6D" w:rsidR="00E03D8E" w:rsidRPr="001E1FBE" w:rsidRDefault="00E03D8E" w:rsidP="00E03D8E">
            <w:pPr>
              <w:jc w:val="center"/>
              <w:rPr>
                <w:noProof w:val="0"/>
                <w:sz w:val="22"/>
                <w:szCs w:val="22"/>
                <w:lang w:val="ro-MD" w:eastAsia="ru-RU"/>
              </w:rPr>
            </w:pPr>
            <w:r>
              <w:rPr>
                <w:noProof w:val="0"/>
                <w:sz w:val="22"/>
                <w:szCs w:val="22"/>
                <w:lang w:val="ro-MD" w:eastAsia="ru-RU"/>
              </w:rPr>
              <w:t>1</w:t>
            </w:r>
            <w:r w:rsidR="00B75B6C">
              <w:rPr>
                <w:noProof w:val="0"/>
                <w:sz w:val="22"/>
                <w:szCs w:val="22"/>
                <w:lang w:val="ro-MD" w:eastAsia="ru-RU"/>
              </w:rPr>
              <w:t>5</w:t>
            </w:r>
          </w:p>
        </w:tc>
        <w:tc>
          <w:tcPr>
            <w:tcW w:w="3037" w:type="dxa"/>
            <w:shd w:val="clear" w:color="auto" w:fill="FFFFFF"/>
            <w:vAlign w:val="center"/>
          </w:tcPr>
          <w:p w14:paraId="2D9B8D67" w14:textId="63B7E906" w:rsidR="00E03D8E" w:rsidRPr="001E1FBE" w:rsidRDefault="00E03D8E" w:rsidP="00E03D8E">
            <w:pPr>
              <w:tabs>
                <w:tab w:val="left" w:pos="612"/>
              </w:tabs>
              <w:rPr>
                <w:bCs/>
                <w:sz w:val="22"/>
                <w:szCs w:val="22"/>
                <w:lang w:val="ro-MD"/>
              </w:rPr>
            </w:pPr>
            <w:r>
              <w:rPr>
                <w:sz w:val="22"/>
                <w:szCs w:val="22"/>
              </w:rPr>
              <w:t>Declarația de eligibilitate</w:t>
            </w:r>
          </w:p>
        </w:tc>
        <w:tc>
          <w:tcPr>
            <w:tcW w:w="4049" w:type="dxa"/>
            <w:shd w:val="clear" w:color="auto" w:fill="FFFFFF"/>
            <w:vAlign w:val="center"/>
          </w:tcPr>
          <w:p w14:paraId="438C75AB" w14:textId="21736E3D" w:rsidR="00E03D8E" w:rsidRPr="001E1FBE" w:rsidRDefault="00E03D8E" w:rsidP="00E03D8E">
            <w:pPr>
              <w:widowControl w:val="0"/>
              <w:autoSpaceDE w:val="0"/>
              <w:autoSpaceDN w:val="0"/>
              <w:ind w:left="29"/>
              <w:rPr>
                <w:bCs/>
                <w:i/>
                <w:sz w:val="22"/>
                <w:szCs w:val="22"/>
                <w:lang w:val="ro-MD"/>
              </w:rPr>
            </w:pPr>
            <w:r w:rsidRPr="00D80E59">
              <w:rPr>
                <w:bCs/>
                <w:i/>
                <w:sz w:val="22"/>
                <w:szCs w:val="22"/>
                <w:lang w:val="it-IT"/>
              </w:rPr>
              <w:t>Original, conform formularului atașat, semnat electronic</w:t>
            </w:r>
          </w:p>
        </w:tc>
        <w:tc>
          <w:tcPr>
            <w:tcW w:w="1698" w:type="dxa"/>
            <w:shd w:val="clear" w:color="auto" w:fill="FFFFFF"/>
            <w:vAlign w:val="center"/>
          </w:tcPr>
          <w:p w14:paraId="7E8B055F" w14:textId="6458D294" w:rsidR="00E03D8E" w:rsidRPr="001E1FBE" w:rsidRDefault="00E03D8E" w:rsidP="00E03D8E">
            <w:pPr>
              <w:tabs>
                <w:tab w:val="left" w:pos="612"/>
              </w:tabs>
              <w:jc w:val="center"/>
              <w:rPr>
                <w:iCs/>
                <w:noProof w:val="0"/>
                <w:sz w:val="22"/>
                <w:szCs w:val="22"/>
                <w:lang w:val="ro-MD" w:eastAsia="ru-RU"/>
              </w:rPr>
            </w:pPr>
            <w:r w:rsidRPr="00E03D8E">
              <w:rPr>
                <w:iCs/>
                <w:noProof w:val="0"/>
                <w:sz w:val="22"/>
                <w:szCs w:val="22"/>
                <w:lang w:val="ro-MD" w:eastAsia="ru-RU"/>
              </w:rPr>
              <w:t>Obligatoriu</w:t>
            </w:r>
          </w:p>
        </w:tc>
      </w:tr>
      <w:tr w:rsidR="00E80C14" w:rsidRPr="001E1FBE" w14:paraId="6F7AE276" w14:textId="77777777" w:rsidTr="00D80E59">
        <w:trPr>
          <w:trHeight w:val="786"/>
          <w:jc w:val="center"/>
        </w:trPr>
        <w:tc>
          <w:tcPr>
            <w:tcW w:w="704" w:type="dxa"/>
            <w:shd w:val="clear" w:color="auto" w:fill="FFFFFF"/>
            <w:vAlign w:val="center"/>
          </w:tcPr>
          <w:p w14:paraId="682C7195" w14:textId="454893BB" w:rsidR="00E80C14" w:rsidRDefault="00E80C14" w:rsidP="00E80C14">
            <w:pPr>
              <w:jc w:val="center"/>
              <w:rPr>
                <w:noProof w:val="0"/>
                <w:sz w:val="22"/>
                <w:szCs w:val="22"/>
                <w:lang w:val="ro-MD" w:eastAsia="ru-RU"/>
              </w:rPr>
            </w:pPr>
            <w:r>
              <w:rPr>
                <w:noProof w:val="0"/>
                <w:sz w:val="22"/>
                <w:szCs w:val="22"/>
                <w:lang w:val="ro-MD" w:eastAsia="ru-RU"/>
              </w:rPr>
              <w:t>1</w:t>
            </w:r>
            <w:r w:rsidR="00B75B6C">
              <w:rPr>
                <w:noProof w:val="0"/>
                <w:sz w:val="22"/>
                <w:szCs w:val="22"/>
                <w:lang w:val="ro-MD" w:eastAsia="ru-RU"/>
              </w:rPr>
              <w:t>6</w:t>
            </w:r>
          </w:p>
        </w:tc>
        <w:tc>
          <w:tcPr>
            <w:tcW w:w="3037" w:type="dxa"/>
            <w:shd w:val="clear" w:color="auto" w:fill="FFFFFF"/>
            <w:vAlign w:val="center"/>
          </w:tcPr>
          <w:p w14:paraId="0C0E40E4" w14:textId="689AFD1A" w:rsidR="00E80C14" w:rsidRDefault="00E80C14" w:rsidP="00E80C14">
            <w:pPr>
              <w:tabs>
                <w:tab w:val="left" w:pos="612"/>
              </w:tabs>
              <w:rPr>
                <w:sz w:val="22"/>
                <w:szCs w:val="22"/>
              </w:rPr>
            </w:pPr>
            <w:r>
              <w:rPr>
                <w:color w:val="000000" w:themeColor="text1"/>
                <w:sz w:val="22"/>
                <w:szCs w:val="22"/>
                <w:lang w:val="ro-MD"/>
              </w:rPr>
              <w:t xml:space="preserve">Certificat/Declarație de garanția a bunurilor minim 24 de luni din data </w:t>
            </w:r>
            <w:r w:rsidR="008F401E">
              <w:rPr>
                <w:color w:val="000000" w:themeColor="text1"/>
                <w:sz w:val="22"/>
                <w:szCs w:val="22"/>
                <w:lang w:val="ro-MD"/>
              </w:rPr>
              <w:t>livrării</w:t>
            </w:r>
          </w:p>
        </w:tc>
        <w:tc>
          <w:tcPr>
            <w:tcW w:w="4049" w:type="dxa"/>
            <w:shd w:val="clear" w:color="auto" w:fill="FFFFFF"/>
            <w:vAlign w:val="center"/>
          </w:tcPr>
          <w:p w14:paraId="19DC238D" w14:textId="7C081947" w:rsidR="00E80C14" w:rsidRDefault="00E80C14" w:rsidP="00E80C14">
            <w:pPr>
              <w:widowControl w:val="0"/>
              <w:autoSpaceDE w:val="0"/>
              <w:autoSpaceDN w:val="0"/>
              <w:ind w:left="29"/>
              <w:rPr>
                <w:sz w:val="22"/>
                <w:szCs w:val="22"/>
              </w:rPr>
            </w:pPr>
            <w:r w:rsidRPr="00C4793A">
              <w:rPr>
                <w:i/>
                <w:color w:val="000000" w:themeColor="text1"/>
                <w:sz w:val="22"/>
                <w:szCs w:val="22"/>
                <w:lang w:val="ro-MD"/>
              </w:rPr>
              <w:t>Varianta scanată de pe original  confirmată prin semnătura electronică</w:t>
            </w:r>
          </w:p>
        </w:tc>
        <w:tc>
          <w:tcPr>
            <w:tcW w:w="1698" w:type="dxa"/>
            <w:shd w:val="clear" w:color="auto" w:fill="FFFFFF"/>
            <w:vAlign w:val="center"/>
          </w:tcPr>
          <w:p w14:paraId="2D4C9EF5" w14:textId="5DBEA5AA" w:rsidR="00E80C14" w:rsidRPr="00E03D8E" w:rsidRDefault="00E80C14" w:rsidP="00E80C14">
            <w:pPr>
              <w:tabs>
                <w:tab w:val="left" w:pos="612"/>
              </w:tabs>
              <w:jc w:val="center"/>
              <w:rPr>
                <w:iCs/>
                <w:noProof w:val="0"/>
                <w:sz w:val="22"/>
                <w:szCs w:val="22"/>
                <w:lang w:val="ro-MD" w:eastAsia="ru-RU"/>
              </w:rPr>
            </w:pPr>
            <w:r w:rsidRPr="00D80E59">
              <w:rPr>
                <w:iCs/>
                <w:noProof w:val="0"/>
                <w:sz w:val="22"/>
                <w:szCs w:val="22"/>
                <w:lang w:val="ro-MD" w:eastAsia="ru-RU"/>
              </w:rPr>
              <w:t>Obligatoriu</w:t>
            </w:r>
          </w:p>
        </w:tc>
      </w:tr>
    </w:tbl>
    <w:p w14:paraId="57CB7098" w14:textId="21406825" w:rsidR="00393AE3" w:rsidRPr="001E1FBE" w:rsidRDefault="0075359A" w:rsidP="00393AE3">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16. </w:t>
      </w:r>
      <w:r w:rsidR="00393AE3" w:rsidRPr="001E1FBE">
        <w:rPr>
          <w:rFonts w:eastAsia="PMingLiU"/>
          <w:b/>
          <w:bCs/>
          <w:iCs/>
          <w:sz w:val="22"/>
          <w:szCs w:val="22"/>
          <w:lang w:val="ro-MD" w:eastAsia="zh-CN"/>
        </w:rPr>
        <w:t xml:space="preserve">Motivul recurgerii la procedura accelerată (în cazul licitației deschise, restrînse și al procedurii negociate), după caz: </w:t>
      </w:r>
      <w:r w:rsidR="00393AE3" w:rsidRPr="001E1FBE">
        <w:rPr>
          <w:bCs/>
          <w:noProof w:val="0"/>
          <w:color w:val="000000" w:themeColor="text1"/>
          <w:sz w:val="22"/>
          <w:szCs w:val="22"/>
          <w:u w:val="single"/>
          <w:lang w:val="ro-MD" w:eastAsia="ru-RU"/>
        </w:rPr>
        <w:t>nu se aplică</w:t>
      </w:r>
      <w:r w:rsidR="00393AE3" w:rsidRPr="001E1FBE">
        <w:rPr>
          <w:b/>
          <w:noProof w:val="0"/>
          <w:sz w:val="22"/>
          <w:szCs w:val="22"/>
          <w:lang w:val="ro-MD" w:eastAsia="ru-RU"/>
        </w:rPr>
        <w:t xml:space="preserve"> </w:t>
      </w:r>
    </w:p>
    <w:p w14:paraId="771EE3DE" w14:textId="51586BD9" w:rsidR="005E2D0B" w:rsidRPr="001E1FBE" w:rsidRDefault="00393AE3" w:rsidP="005E2D0B">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17. </w:t>
      </w:r>
      <w:r w:rsidR="00DC789F" w:rsidRPr="001E1FBE">
        <w:rPr>
          <w:b/>
          <w:noProof w:val="0"/>
          <w:sz w:val="22"/>
          <w:szCs w:val="22"/>
          <w:lang w:val="ro-MD" w:eastAsia="ru-RU"/>
        </w:rPr>
        <w:t xml:space="preserve">Tehnici și instrumente specifice de atribuire (dacă este cazul specificați dacă se va utiliza acordul-cadru, sistemul dinamic de achiziție sau licitația electronică): </w:t>
      </w:r>
      <w:r w:rsidR="00732999" w:rsidRPr="001E1FBE">
        <w:rPr>
          <w:bCs/>
          <w:noProof w:val="0"/>
          <w:sz w:val="22"/>
          <w:szCs w:val="22"/>
          <w:u w:val="single"/>
          <w:lang w:val="ro-MD" w:eastAsia="ru-RU"/>
        </w:rPr>
        <w:t>licitație electronică</w:t>
      </w:r>
    </w:p>
    <w:p w14:paraId="559EF620" w14:textId="2F9AEDCD" w:rsidR="00564D3C" w:rsidRPr="001E1FBE" w:rsidRDefault="005E2D0B" w:rsidP="00564D3C">
      <w:pPr>
        <w:shd w:val="clear" w:color="auto" w:fill="FFFFFF" w:themeFill="background1"/>
        <w:tabs>
          <w:tab w:val="right" w:pos="426"/>
        </w:tabs>
        <w:spacing w:before="120"/>
        <w:jc w:val="both"/>
        <w:rPr>
          <w:b/>
          <w:noProof w:val="0"/>
          <w:sz w:val="22"/>
          <w:szCs w:val="22"/>
          <w:u w:val="single"/>
          <w:lang w:val="ro-MD" w:eastAsia="ru-RU"/>
        </w:rPr>
      </w:pPr>
      <w:r w:rsidRPr="001E1FBE">
        <w:rPr>
          <w:b/>
          <w:noProof w:val="0"/>
          <w:sz w:val="22"/>
          <w:szCs w:val="22"/>
          <w:lang w:val="ro-MD" w:eastAsia="ru-RU"/>
        </w:rPr>
        <w:t xml:space="preserve">18.  </w:t>
      </w:r>
      <w:r w:rsidRPr="001E1FBE">
        <w:rPr>
          <w:b/>
          <w:noProof w:val="0"/>
          <w:color w:val="000000" w:themeColor="text1"/>
          <w:lang w:val="ro-MD" w:eastAsia="ru-RU"/>
        </w:rPr>
        <w:t>Condiții speciale de care depinde îndeplinirea contractului (</w:t>
      </w:r>
      <w:r w:rsidRPr="001E1FBE">
        <w:rPr>
          <w:noProof w:val="0"/>
          <w:color w:val="000000" w:themeColor="text1"/>
          <w:lang w:val="ro-MD" w:eastAsia="ru-RU"/>
        </w:rPr>
        <w:t>indicați după caz</w:t>
      </w:r>
      <w:r w:rsidRPr="001E1FBE">
        <w:rPr>
          <w:b/>
          <w:noProof w:val="0"/>
          <w:color w:val="000000" w:themeColor="text1"/>
          <w:lang w:val="ro-MD" w:eastAsia="ru-RU"/>
        </w:rPr>
        <w:t>):</w:t>
      </w:r>
      <w:r w:rsidR="00D14189" w:rsidRPr="001E1FBE">
        <w:rPr>
          <w:b/>
          <w:noProof w:val="0"/>
          <w:sz w:val="22"/>
          <w:szCs w:val="22"/>
          <w:lang w:val="ro-MD" w:eastAsia="ru-RU"/>
        </w:rPr>
        <w:t xml:space="preserve"> </w:t>
      </w:r>
      <w:r w:rsidR="00D14189" w:rsidRPr="009C709B">
        <w:rPr>
          <w:bCs/>
          <w:i/>
          <w:iCs/>
          <w:noProof w:val="0"/>
          <w:sz w:val="22"/>
          <w:szCs w:val="22"/>
          <w:lang w:val="ro-MD" w:eastAsia="ru-RU"/>
        </w:rPr>
        <w:t>conform Caietului de Sarcini</w:t>
      </w:r>
      <w:r w:rsidR="00DF5AF7" w:rsidRPr="009C709B">
        <w:rPr>
          <w:bCs/>
          <w:i/>
          <w:iCs/>
          <w:noProof w:val="0"/>
          <w:sz w:val="22"/>
          <w:szCs w:val="22"/>
          <w:lang w:val="ro-MD" w:eastAsia="ru-RU"/>
        </w:rPr>
        <w:t>.</w:t>
      </w:r>
    </w:p>
    <w:p w14:paraId="63F22D7C" w14:textId="79AD7233" w:rsidR="00123864" w:rsidRPr="001E1FBE" w:rsidRDefault="00123864" w:rsidP="00123864">
      <w:pPr>
        <w:tabs>
          <w:tab w:val="right" w:pos="426"/>
        </w:tabs>
        <w:spacing w:before="120"/>
        <w:jc w:val="both"/>
        <w:rPr>
          <w:bCs/>
          <w:noProof w:val="0"/>
          <w:sz w:val="22"/>
          <w:szCs w:val="22"/>
          <w:u w:val="single"/>
          <w:lang w:val="ro-MD" w:eastAsia="ru-RU"/>
        </w:rPr>
      </w:pPr>
      <w:r w:rsidRPr="001E1FBE">
        <w:rPr>
          <w:b/>
          <w:noProof w:val="0"/>
          <w:sz w:val="22"/>
          <w:szCs w:val="22"/>
          <w:lang w:val="ro-MD" w:eastAsia="ru-RU"/>
        </w:rPr>
        <w:t xml:space="preserve">19. Criteriul de evaluare aplicat pentru adjudecarea contractului: </w:t>
      </w:r>
      <w:r w:rsidRPr="001E1FBE">
        <w:rPr>
          <w:bCs/>
          <w:noProof w:val="0"/>
          <w:sz w:val="22"/>
          <w:szCs w:val="22"/>
          <w:u w:val="single"/>
          <w:lang w:val="ro-MD" w:eastAsia="ru-RU"/>
        </w:rPr>
        <w:t>prețul cel mai scăzut</w:t>
      </w:r>
    </w:p>
    <w:p w14:paraId="0D3983C3" w14:textId="77777777" w:rsidR="005366DD" w:rsidRPr="001E1FBE" w:rsidRDefault="00C54321" w:rsidP="005366DD">
      <w:pPr>
        <w:tabs>
          <w:tab w:val="right" w:pos="426"/>
        </w:tabs>
        <w:spacing w:before="120"/>
        <w:jc w:val="both"/>
        <w:rPr>
          <w:b/>
          <w:noProof w:val="0"/>
          <w:sz w:val="22"/>
          <w:szCs w:val="22"/>
          <w:lang w:val="ro-MD" w:eastAsia="ru-RU"/>
        </w:rPr>
      </w:pPr>
      <w:r w:rsidRPr="001E1FBE">
        <w:rPr>
          <w:b/>
          <w:noProof w:val="0"/>
          <w:sz w:val="22"/>
          <w:szCs w:val="22"/>
          <w:lang w:val="ro-MD" w:eastAsia="ru-RU"/>
        </w:rPr>
        <w:t xml:space="preserve">20. </w:t>
      </w:r>
      <w:r w:rsidR="005366DD" w:rsidRPr="001E1FBE">
        <w:rPr>
          <w:b/>
          <w:noProof w:val="0"/>
          <w:sz w:val="22"/>
          <w:szCs w:val="22"/>
          <w:lang w:val="ro-MD" w:eastAsia="ru-RU"/>
        </w:rPr>
        <w:t xml:space="preserve"> Factorii de evaluare a ofertei celei mai avantajoase din punct de vedere economic, precum și ponderile lor: </w:t>
      </w:r>
      <w:r w:rsidR="005366DD" w:rsidRPr="001E1FBE">
        <w:rPr>
          <w:bCs/>
          <w:noProof w:val="0"/>
          <w:sz w:val="22"/>
          <w:szCs w:val="22"/>
          <w:u w:val="single"/>
          <w:lang w:val="ro-MD" w:eastAsia="ru-RU"/>
        </w:rPr>
        <w:t>nu se aplică</w:t>
      </w:r>
    </w:p>
    <w:p w14:paraId="265D29F0" w14:textId="77777777" w:rsidR="005366DD" w:rsidRPr="001E1FBE" w:rsidRDefault="005366DD" w:rsidP="005366DD">
      <w:pPr>
        <w:shd w:val="clear" w:color="auto" w:fill="FFFFFF" w:themeFill="background1"/>
        <w:tabs>
          <w:tab w:val="right" w:pos="426"/>
        </w:tabs>
        <w:spacing w:before="120"/>
        <w:jc w:val="both"/>
        <w:rPr>
          <w:rFonts w:eastAsia="PMingLiU"/>
          <w:i/>
          <w:sz w:val="22"/>
          <w:szCs w:val="22"/>
          <w:lang w:val="ro-MD" w:eastAsia="zh-CN"/>
        </w:rPr>
      </w:pPr>
      <w:r w:rsidRPr="001E1FBE">
        <w:rPr>
          <w:b/>
          <w:noProof w:val="0"/>
          <w:sz w:val="22"/>
          <w:szCs w:val="22"/>
          <w:lang w:val="ro-MD" w:eastAsia="ru-RU"/>
        </w:rPr>
        <w:t>21. Termenul limită de depunere/deschidere a ofertelor:</w:t>
      </w:r>
    </w:p>
    <w:p w14:paraId="5F1EA0D2" w14:textId="000C9573" w:rsidR="005366DD" w:rsidRPr="001E1FBE" w:rsidRDefault="005366DD" w:rsidP="005366DD">
      <w:pPr>
        <w:numPr>
          <w:ilvl w:val="0"/>
          <w:numId w:val="3"/>
        </w:num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până la: </w:t>
      </w:r>
      <w:r w:rsidRPr="001E1FBE">
        <w:rPr>
          <w:b/>
          <w:i/>
          <w:noProof w:val="0"/>
          <w:sz w:val="22"/>
          <w:szCs w:val="22"/>
          <w:lang w:val="ro-MD" w:eastAsia="ru-RU"/>
        </w:rPr>
        <w:t xml:space="preserve">[ora exactă] </w:t>
      </w:r>
      <w:r w:rsidRPr="001E1FBE">
        <w:rPr>
          <w:bCs/>
          <w:noProof w:val="0"/>
          <w:sz w:val="22"/>
          <w:szCs w:val="22"/>
          <w:u w:val="single"/>
          <w:lang w:val="ro-MD" w:eastAsia="ru-RU"/>
        </w:rPr>
        <w:t>conform SIA RSAP</w:t>
      </w:r>
    </w:p>
    <w:p w14:paraId="350C80D1" w14:textId="77777777" w:rsidR="005366DD" w:rsidRPr="001E1FBE" w:rsidRDefault="005366DD" w:rsidP="005366DD">
      <w:pPr>
        <w:numPr>
          <w:ilvl w:val="0"/>
          <w:numId w:val="3"/>
        </w:num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pe: </w:t>
      </w:r>
      <w:r w:rsidRPr="001E1FBE">
        <w:rPr>
          <w:b/>
          <w:i/>
          <w:noProof w:val="0"/>
          <w:sz w:val="22"/>
          <w:szCs w:val="22"/>
          <w:lang w:val="ro-MD" w:eastAsia="ru-RU"/>
        </w:rPr>
        <w:t>[data]</w:t>
      </w:r>
      <w:r w:rsidRPr="001E1FBE">
        <w:rPr>
          <w:b/>
          <w:noProof w:val="0"/>
          <w:sz w:val="22"/>
          <w:szCs w:val="22"/>
          <w:lang w:val="ro-MD" w:eastAsia="ru-RU"/>
        </w:rPr>
        <w:t xml:space="preserve"> </w:t>
      </w:r>
      <w:r w:rsidRPr="001E1FBE">
        <w:rPr>
          <w:bCs/>
          <w:noProof w:val="0"/>
          <w:sz w:val="22"/>
          <w:szCs w:val="22"/>
          <w:u w:val="single"/>
          <w:lang w:val="ro-MD" w:eastAsia="ru-RU"/>
        </w:rPr>
        <w:t xml:space="preserve"> conform SIA RSAP</w:t>
      </w:r>
      <w:r w:rsidRPr="001E1FBE">
        <w:rPr>
          <w:b/>
          <w:noProof w:val="0"/>
          <w:sz w:val="22"/>
          <w:szCs w:val="22"/>
          <w:lang w:val="ro-MD" w:eastAsia="ru-RU"/>
        </w:rPr>
        <w:t xml:space="preserve"> </w:t>
      </w:r>
    </w:p>
    <w:p w14:paraId="0BF1BD09" w14:textId="77777777" w:rsidR="002D4F48" w:rsidRPr="001E1FBE" w:rsidRDefault="000D421E" w:rsidP="002D4F48">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22. </w:t>
      </w:r>
      <w:r w:rsidR="002D4F48" w:rsidRPr="001E1FBE">
        <w:rPr>
          <w:b/>
          <w:noProof w:val="0"/>
          <w:sz w:val="22"/>
          <w:szCs w:val="22"/>
          <w:lang w:val="ro-MD" w:eastAsia="ru-RU"/>
        </w:rPr>
        <w:t xml:space="preserve">Adresa la care trebuie transmise ofertele sau cererile de participare: </w:t>
      </w:r>
    </w:p>
    <w:p w14:paraId="53EDAD21" w14:textId="268EFECC" w:rsidR="002D4F48" w:rsidRPr="001E1FBE" w:rsidRDefault="002D4F48" w:rsidP="002D4F48">
      <w:pPr>
        <w:shd w:val="clear" w:color="auto" w:fill="FFFFFF" w:themeFill="background1"/>
        <w:tabs>
          <w:tab w:val="right" w:pos="426"/>
        </w:tabs>
        <w:spacing w:before="120"/>
        <w:jc w:val="both"/>
        <w:rPr>
          <w:b/>
          <w:iCs/>
          <w:noProof w:val="0"/>
          <w:sz w:val="22"/>
          <w:szCs w:val="22"/>
          <w:lang w:val="ro-MD" w:eastAsia="ru-RU"/>
        </w:rPr>
      </w:pPr>
      <w:r w:rsidRPr="001E1FBE">
        <w:rPr>
          <w:b/>
          <w:iCs/>
          <w:noProof w:val="0"/>
          <w:sz w:val="22"/>
          <w:szCs w:val="22"/>
          <w:lang w:val="ro-MD" w:eastAsia="ru-RU"/>
        </w:rPr>
        <w:t xml:space="preserve">       Ofertele sau cererile de participare vor fi depuse electronic prin intermediul SIA RSAP</w:t>
      </w:r>
    </w:p>
    <w:p w14:paraId="7CF4CEAE" w14:textId="047F9176" w:rsidR="000B4F0A" w:rsidRPr="001E1FBE" w:rsidRDefault="000B4F0A" w:rsidP="002D4F48">
      <w:pPr>
        <w:shd w:val="clear" w:color="auto" w:fill="FFFFFF" w:themeFill="background1"/>
        <w:tabs>
          <w:tab w:val="right" w:pos="426"/>
        </w:tabs>
        <w:spacing w:before="120"/>
        <w:jc w:val="both"/>
        <w:rPr>
          <w:bCs/>
          <w:noProof w:val="0"/>
          <w:sz w:val="22"/>
          <w:szCs w:val="22"/>
          <w:u w:val="single"/>
          <w:lang w:val="ro-MD" w:eastAsia="ru-RU"/>
        </w:rPr>
      </w:pPr>
      <w:r w:rsidRPr="001E1FBE">
        <w:rPr>
          <w:b/>
          <w:iCs/>
          <w:noProof w:val="0"/>
          <w:sz w:val="22"/>
          <w:szCs w:val="22"/>
          <w:lang w:val="ro-MD" w:eastAsia="ru-RU"/>
        </w:rPr>
        <w:t xml:space="preserve">23. </w:t>
      </w:r>
      <w:r w:rsidR="005F2EE3" w:rsidRPr="001E1FBE">
        <w:rPr>
          <w:b/>
          <w:noProof w:val="0"/>
          <w:sz w:val="22"/>
          <w:szCs w:val="22"/>
          <w:lang w:val="ro-MD" w:eastAsia="ru-RU"/>
        </w:rPr>
        <w:t xml:space="preserve">Termenul de valabilitate a ofertelor: </w:t>
      </w:r>
      <w:r w:rsidR="002835FD">
        <w:rPr>
          <w:bCs/>
          <w:noProof w:val="0"/>
          <w:sz w:val="22"/>
          <w:szCs w:val="22"/>
          <w:u w:val="single"/>
          <w:lang w:val="ro-MD" w:eastAsia="ru-RU"/>
        </w:rPr>
        <w:t>6</w:t>
      </w:r>
      <w:r w:rsidR="005F2EE3" w:rsidRPr="001E1FBE">
        <w:rPr>
          <w:bCs/>
          <w:noProof w:val="0"/>
          <w:sz w:val="22"/>
          <w:szCs w:val="22"/>
          <w:u w:val="single"/>
          <w:lang w:val="ro-MD" w:eastAsia="ru-RU"/>
        </w:rPr>
        <w:t>0 zile</w:t>
      </w:r>
    </w:p>
    <w:p w14:paraId="5D1AA6B3" w14:textId="77777777" w:rsidR="005F2EE3" w:rsidRPr="001E1FBE" w:rsidRDefault="005F2EE3" w:rsidP="005F2EE3">
      <w:pPr>
        <w:tabs>
          <w:tab w:val="right" w:pos="426"/>
        </w:tabs>
        <w:spacing w:before="120"/>
        <w:jc w:val="both"/>
        <w:rPr>
          <w:b/>
          <w:noProof w:val="0"/>
          <w:sz w:val="22"/>
          <w:szCs w:val="22"/>
          <w:lang w:val="ro-MD" w:eastAsia="ru-RU"/>
        </w:rPr>
      </w:pPr>
      <w:r w:rsidRPr="001E1FBE">
        <w:rPr>
          <w:b/>
          <w:noProof w:val="0"/>
          <w:sz w:val="22"/>
          <w:szCs w:val="22"/>
          <w:lang w:val="ro-MD" w:eastAsia="ru-RU"/>
        </w:rPr>
        <w:t>24.</w:t>
      </w:r>
      <w:r w:rsidRPr="001E1FBE">
        <w:rPr>
          <w:bCs/>
          <w:noProof w:val="0"/>
          <w:sz w:val="22"/>
          <w:szCs w:val="22"/>
          <w:lang w:val="ro-MD" w:eastAsia="ru-RU"/>
        </w:rPr>
        <w:t xml:space="preserve"> </w:t>
      </w:r>
      <w:r w:rsidRPr="001E1FBE">
        <w:rPr>
          <w:b/>
          <w:noProof w:val="0"/>
          <w:sz w:val="22"/>
          <w:szCs w:val="22"/>
          <w:lang w:val="ro-MD" w:eastAsia="ru-RU"/>
        </w:rPr>
        <w:t xml:space="preserve">Locul deschiderii ofertelor:  </w:t>
      </w:r>
      <w:r w:rsidRPr="001E1FBE">
        <w:rPr>
          <w:bCs/>
          <w:noProof w:val="0"/>
          <w:sz w:val="22"/>
          <w:szCs w:val="22"/>
          <w:u w:val="single"/>
          <w:lang w:val="ro-MD" w:eastAsia="ru-RU"/>
        </w:rPr>
        <w:t>SIA RSAP</w:t>
      </w:r>
    </w:p>
    <w:p w14:paraId="6279FDC9" w14:textId="77777777" w:rsidR="005F2EE3" w:rsidRPr="001E1FBE" w:rsidRDefault="005F2EE3" w:rsidP="005F2EE3">
      <w:pPr>
        <w:shd w:val="clear" w:color="auto" w:fill="FFFFFF" w:themeFill="background1"/>
        <w:tabs>
          <w:tab w:val="right" w:pos="426"/>
        </w:tabs>
        <w:contextualSpacing/>
        <w:jc w:val="both"/>
        <w:rPr>
          <w:noProof w:val="0"/>
          <w:sz w:val="22"/>
          <w:szCs w:val="22"/>
          <w:lang w:val="ro-MD" w:eastAsia="ru-RU"/>
        </w:rPr>
      </w:pPr>
      <w:r w:rsidRPr="001E1FBE">
        <w:rPr>
          <w:noProof w:val="0"/>
          <w:sz w:val="22"/>
          <w:szCs w:val="22"/>
          <w:lang w:val="ro-MD" w:eastAsia="ru-RU"/>
        </w:rPr>
        <w:t xml:space="preserve">                                                                                         </w:t>
      </w:r>
    </w:p>
    <w:p w14:paraId="7D0A0346" w14:textId="77777777" w:rsidR="005F2EE3" w:rsidRPr="001E1FBE"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ro-MD" w:eastAsia="ru-RU"/>
        </w:rPr>
      </w:pPr>
      <w:r w:rsidRPr="001E1FBE">
        <w:rPr>
          <w:b/>
          <w:i/>
          <w:noProof w:val="0"/>
          <w:sz w:val="22"/>
          <w:szCs w:val="22"/>
          <w:lang w:val="ro-MD" w:eastAsia="ru-RU"/>
        </w:rPr>
        <w:t xml:space="preserve">Ofertele întârziate vor fi respinse. </w:t>
      </w:r>
    </w:p>
    <w:p w14:paraId="61A77409" w14:textId="77777777" w:rsidR="00D11375" w:rsidRPr="001E1FBE" w:rsidRDefault="003F7F3C" w:rsidP="00AD5FAE">
      <w:pPr>
        <w:shd w:val="clear" w:color="auto" w:fill="FFFFFF" w:themeFill="background1"/>
        <w:tabs>
          <w:tab w:val="right" w:pos="426"/>
        </w:tabs>
        <w:spacing w:before="120"/>
        <w:jc w:val="both"/>
        <w:rPr>
          <w:b/>
          <w:noProof w:val="0"/>
          <w:sz w:val="22"/>
          <w:szCs w:val="22"/>
          <w:lang w:val="ro-MD" w:eastAsia="ru-RU"/>
        </w:rPr>
      </w:pPr>
      <w:r w:rsidRPr="001E1FBE">
        <w:rPr>
          <w:b/>
          <w:iCs/>
          <w:noProof w:val="0"/>
          <w:sz w:val="22"/>
          <w:szCs w:val="22"/>
          <w:lang w:val="ro-MD" w:eastAsia="ru-RU"/>
        </w:rPr>
        <w:t>25.</w:t>
      </w:r>
      <w:r w:rsidR="00AD5FAE" w:rsidRPr="001E1FBE">
        <w:rPr>
          <w:b/>
          <w:iCs/>
          <w:noProof w:val="0"/>
          <w:sz w:val="22"/>
          <w:szCs w:val="22"/>
          <w:lang w:val="ro-MD" w:eastAsia="ru-RU"/>
        </w:rPr>
        <w:t xml:space="preserve"> </w:t>
      </w:r>
      <w:r w:rsidR="00AD5FAE" w:rsidRPr="001E1FBE">
        <w:rPr>
          <w:b/>
          <w:noProof w:val="0"/>
          <w:sz w:val="22"/>
          <w:szCs w:val="22"/>
          <w:lang w:val="ro-MD" w:eastAsia="ru-RU"/>
        </w:rPr>
        <w:t xml:space="preserve">Persoanele autorizate să asiste la deschiderea ofertelor: </w:t>
      </w:r>
    </w:p>
    <w:p w14:paraId="40ED510C" w14:textId="0E6C0BE5" w:rsidR="00AD5FAE" w:rsidRPr="001E1FBE" w:rsidRDefault="00AD5FAE" w:rsidP="00AD5FAE">
      <w:pPr>
        <w:shd w:val="clear" w:color="auto" w:fill="FFFFFF" w:themeFill="background1"/>
        <w:tabs>
          <w:tab w:val="right" w:pos="426"/>
        </w:tabs>
        <w:spacing w:before="120"/>
        <w:jc w:val="both"/>
        <w:rPr>
          <w:b/>
          <w:noProof w:val="0"/>
          <w:sz w:val="22"/>
          <w:szCs w:val="22"/>
          <w:lang w:val="ro-MD" w:eastAsia="ru-RU"/>
        </w:rPr>
      </w:pPr>
      <w:r w:rsidRPr="001E1FBE">
        <w:rPr>
          <w:b/>
          <w:i/>
          <w:noProof w:val="0"/>
          <w:sz w:val="22"/>
          <w:szCs w:val="22"/>
          <w:lang w:val="ro-MD" w:eastAsia="ru-RU"/>
        </w:rPr>
        <w:t xml:space="preserve">Ofertanții sau reprezentanții acestora au dreptul să participe la deschiderea ofertelor, cu excepția cazului </w:t>
      </w:r>
      <w:r w:rsidR="00C52EE5" w:rsidRPr="001E1FBE">
        <w:rPr>
          <w:b/>
          <w:i/>
          <w:noProof w:val="0"/>
          <w:sz w:val="22"/>
          <w:szCs w:val="22"/>
          <w:lang w:val="ro-MD" w:eastAsia="ru-RU"/>
        </w:rPr>
        <w:t>când</w:t>
      </w:r>
      <w:r w:rsidRPr="001E1FBE">
        <w:rPr>
          <w:b/>
          <w:i/>
          <w:noProof w:val="0"/>
          <w:sz w:val="22"/>
          <w:szCs w:val="22"/>
          <w:lang w:val="ro-MD" w:eastAsia="ru-RU"/>
        </w:rPr>
        <w:t xml:space="preserve"> ofertele au fost depuse prin SIA ”RSAP”</w:t>
      </w:r>
      <w:r w:rsidRPr="001E1FBE">
        <w:rPr>
          <w:b/>
          <w:noProof w:val="0"/>
          <w:sz w:val="22"/>
          <w:szCs w:val="22"/>
          <w:lang w:val="ro-MD" w:eastAsia="ru-RU"/>
        </w:rPr>
        <w:t>.</w:t>
      </w:r>
    </w:p>
    <w:p w14:paraId="0CE0614B" w14:textId="77777777" w:rsidR="00D454DE" w:rsidRPr="001E1FBE" w:rsidRDefault="00D11375" w:rsidP="00D454DE">
      <w:pPr>
        <w:shd w:val="clear" w:color="auto" w:fill="FFFFFF" w:themeFill="background1"/>
        <w:tabs>
          <w:tab w:val="right" w:pos="426"/>
        </w:tabs>
        <w:spacing w:before="120"/>
        <w:jc w:val="both"/>
        <w:rPr>
          <w:bCs/>
          <w:noProof w:val="0"/>
          <w:sz w:val="22"/>
          <w:szCs w:val="22"/>
          <w:u w:val="single"/>
          <w:lang w:val="ro-MD" w:eastAsia="ru-RU"/>
        </w:rPr>
      </w:pPr>
      <w:r w:rsidRPr="001E1FBE">
        <w:rPr>
          <w:b/>
          <w:noProof w:val="0"/>
          <w:sz w:val="22"/>
          <w:szCs w:val="22"/>
          <w:lang w:val="ro-MD" w:eastAsia="ru-RU"/>
        </w:rPr>
        <w:t xml:space="preserve">26. </w:t>
      </w:r>
      <w:r w:rsidR="00D454DE" w:rsidRPr="001E1FBE">
        <w:rPr>
          <w:b/>
          <w:noProof w:val="0"/>
          <w:sz w:val="22"/>
          <w:szCs w:val="22"/>
          <w:lang w:val="ro-MD" w:eastAsia="ru-RU"/>
        </w:rPr>
        <w:t xml:space="preserve">Limba sau limbile în care trebuie redactate ofertele sau cererile de participare: </w:t>
      </w:r>
      <w:r w:rsidR="00D454DE" w:rsidRPr="001E1FBE">
        <w:rPr>
          <w:bCs/>
          <w:noProof w:val="0"/>
          <w:sz w:val="22"/>
          <w:szCs w:val="22"/>
          <w:u w:val="single"/>
          <w:lang w:val="ro-MD" w:eastAsia="ru-RU"/>
        </w:rPr>
        <w:t>limba română.</w:t>
      </w:r>
    </w:p>
    <w:p w14:paraId="03AFDBAC" w14:textId="77777777" w:rsidR="00D454DE" w:rsidRPr="001E1FBE" w:rsidRDefault="00D454DE" w:rsidP="00D454DE">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27. Respectivul contract se referă la un proiect și/sau program finanțat din fonduri ale Uniunii Europene:  </w:t>
      </w:r>
      <w:r w:rsidRPr="001E1FBE">
        <w:rPr>
          <w:bCs/>
          <w:noProof w:val="0"/>
          <w:sz w:val="22"/>
          <w:szCs w:val="22"/>
          <w:u w:val="single"/>
          <w:lang w:val="ro-MD" w:eastAsia="ru-RU"/>
        </w:rPr>
        <w:t>nu se aplică</w:t>
      </w:r>
    </w:p>
    <w:p w14:paraId="6EDDC2E2" w14:textId="77777777" w:rsidR="008D4F87" w:rsidRPr="001E1FBE" w:rsidRDefault="00E50DAA" w:rsidP="008D4F87">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28. </w:t>
      </w:r>
      <w:r w:rsidR="008D4F87" w:rsidRPr="001E1FBE">
        <w:rPr>
          <w:b/>
          <w:noProof w:val="0"/>
          <w:sz w:val="22"/>
          <w:szCs w:val="22"/>
          <w:lang w:val="ro-MD" w:eastAsia="ru-RU"/>
        </w:rPr>
        <w:t xml:space="preserve">Denumirea și adresa organismului competent de soluționare a contestațiilor: </w:t>
      </w:r>
    </w:p>
    <w:p w14:paraId="4C8A55C2" w14:textId="77777777" w:rsidR="008D4F87" w:rsidRPr="001E1FBE" w:rsidRDefault="008D4F87" w:rsidP="008D4F87">
      <w:pPr>
        <w:shd w:val="clear" w:color="auto" w:fill="FFFFFF" w:themeFill="background1"/>
        <w:tabs>
          <w:tab w:val="right" w:pos="426"/>
        </w:tabs>
        <w:ind w:left="450"/>
        <w:jc w:val="both"/>
        <w:rPr>
          <w:b/>
          <w:i/>
          <w:noProof w:val="0"/>
          <w:sz w:val="22"/>
          <w:szCs w:val="22"/>
          <w:lang w:val="ro-MD" w:eastAsia="ru-RU"/>
        </w:rPr>
      </w:pPr>
      <w:r w:rsidRPr="001E1FBE">
        <w:rPr>
          <w:b/>
          <w:i/>
          <w:noProof w:val="0"/>
          <w:sz w:val="22"/>
          <w:szCs w:val="22"/>
          <w:lang w:val="ro-MD" w:eastAsia="ru-RU"/>
        </w:rPr>
        <w:t>Agenția Națională pentru Soluționarea Contestațiilor</w:t>
      </w:r>
    </w:p>
    <w:p w14:paraId="7208BE7A" w14:textId="77777777" w:rsidR="008D4F87" w:rsidRPr="001E1FBE" w:rsidRDefault="008D4F87" w:rsidP="008D4F87">
      <w:pPr>
        <w:shd w:val="clear" w:color="auto" w:fill="FFFFFF" w:themeFill="background1"/>
        <w:tabs>
          <w:tab w:val="right" w:pos="426"/>
        </w:tabs>
        <w:ind w:left="450"/>
        <w:jc w:val="both"/>
        <w:rPr>
          <w:b/>
          <w:i/>
          <w:noProof w:val="0"/>
          <w:sz w:val="22"/>
          <w:szCs w:val="22"/>
          <w:lang w:val="ro-MD" w:eastAsia="ru-RU"/>
        </w:rPr>
      </w:pPr>
      <w:r w:rsidRPr="001E1FBE">
        <w:rPr>
          <w:b/>
          <w:i/>
          <w:noProof w:val="0"/>
          <w:sz w:val="22"/>
          <w:szCs w:val="22"/>
          <w:lang w:val="ro-MD" w:eastAsia="ru-RU"/>
        </w:rPr>
        <w:t>Adresa: mun. Chișinău, bd. Ștefan cel Mare și Sfânt nr.124 (et.4), MD 2001;</w:t>
      </w:r>
    </w:p>
    <w:p w14:paraId="548047B4" w14:textId="77777777" w:rsidR="008D4F87" w:rsidRPr="001E1FBE" w:rsidRDefault="008D4F87" w:rsidP="008D4F87">
      <w:pPr>
        <w:shd w:val="clear" w:color="auto" w:fill="FFFFFF" w:themeFill="background1"/>
        <w:tabs>
          <w:tab w:val="right" w:pos="426"/>
        </w:tabs>
        <w:ind w:left="450"/>
        <w:jc w:val="both"/>
        <w:rPr>
          <w:b/>
          <w:i/>
          <w:noProof w:val="0"/>
          <w:sz w:val="22"/>
          <w:szCs w:val="22"/>
          <w:lang w:val="ro-MD" w:eastAsia="ru-RU"/>
        </w:rPr>
      </w:pPr>
      <w:r w:rsidRPr="001E1FBE">
        <w:rPr>
          <w:b/>
          <w:i/>
          <w:noProof w:val="0"/>
          <w:sz w:val="22"/>
          <w:szCs w:val="22"/>
          <w:lang w:val="ro-MD" w:eastAsia="ru-RU"/>
        </w:rPr>
        <w:t>Tel/Fax/email:022-820 652, 022 820-651, contestatii@ansc.md</w:t>
      </w:r>
    </w:p>
    <w:p w14:paraId="0AD578DC" w14:textId="77777777" w:rsidR="00540E28" w:rsidRPr="001E1FBE" w:rsidRDefault="008D4F87" w:rsidP="007B2762">
      <w:pPr>
        <w:shd w:val="clear" w:color="auto" w:fill="FFFFFF" w:themeFill="background1"/>
        <w:tabs>
          <w:tab w:val="right" w:pos="426"/>
        </w:tabs>
        <w:spacing w:before="120"/>
        <w:jc w:val="both"/>
        <w:rPr>
          <w:b/>
          <w:noProof w:val="0"/>
          <w:sz w:val="22"/>
          <w:szCs w:val="22"/>
          <w:lang w:val="ro-MD" w:eastAsia="ru-RU"/>
        </w:rPr>
      </w:pPr>
      <w:r w:rsidRPr="001E1FBE">
        <w:rPr>
          <w:b/>
          <w:noProof w:val="0"/>
          <w:sz w:val="22"/>
          <w:szCs w:val="22"/>
          <w:lang w:val="ro-MD" w:eastAsia="ru-RU"/>
        </w:rPr>
        <w:t xml:space="preserve">29. </w:t>
      </w:r>
      <w:r w:rsidR="007B2762" w:rsidRPr="001E1FBE">
        <w:rPr>
          <w:b/>
          <w:noProof w:val="0"/>
          <w:sz w:val="22"/>
          <w:szCs w:val="22"/>
          <w:lang w:val="ro-MD"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1E1FBE" w:rsidRDefault="007B2762" w:rsidP="007B2762">
      <w:pPr>
        <w:shd w:val="clear" w:color="auto" w:fill="FFFFFF" w:themeFill="background1"/>
        <w:tabs>
          <w:tab w:val="right" w:pos="426"/>
        </w:tabs>
        <w:spacing w:before="120"/>
        <w:jc w:val="both"/>
        <w:rPr>
          <w:bCs/>
          <w:noProof w:val="0"/>
          <w:sz w:val="22"/>
          <w:szCs w:val="22"/>
          <w:u w:val="single"/>
          <w:lang w:val="ro-MD" w:eastAsia="ru-RU"/>
        </w:rPr>
      </w:pPr>
      <w:r w:rsidRPr="001E1FBE">
        <w:rPr>
          <w:bCs/>
          <w:noProof w:val="0"/>
          <w:sz w:val="22"/>
          <w:szCs w:val="22"/>
          <w:u w:val="single"/>
          <w:lang w:val="ro-MD" w:eastAsia="ru-RU"/>
        </w:rPr>
        <w:t>nu se aplică</w:t>
      </w:r>
    </w:p>
    <w:p w14:paraId="72061F70" w14:textId="77777777" w:rsidR="00540E28" w:rsidRPr="001E1FBE"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ro-MD" w:eastAsia="ru-RU"/>
        </w:rPr>
      </w:pPr>
      <w:r w:rsidRPr="001E1FBE">
        <w:rPr>
          <w:b/>
          <w:noProof w:val="0"/>
          <w:sz w:val="22"/>
          <w:szCs w:val="22"/>
          <w:lang w:val="ro-MD" w:eastAsia="ru-RU"/>
        </w:rPr>
        <w:t xml:space="preserve">30. </w:t>
      </w:r>
      <w:r w:rsidR="00540E28" w:rsidRPr="001E1FBE">
        <w:rPr>
          <w:b/>
          <w:noProof w:val="0"/>
          <w:sz w:val="22"/>
          <w:szCs w:val="22"/>
          <w:lang w:val="ro-MD" w:eastAsia="ru-RU"/>
        </w:rPr>
        <w:t>În cazul achizițiilor periodice, calendarul estimat pentru publicarea anunțurilor viitoare</w:t>
      </w:r>
      <w:r w:rsidR="00540E28" w:rsidRPr="001E1FBE">
        <w:rPr>
          <w:b/>
          <w:noProof w:val="0"/>
          <w:sz w:val="22"/>
          <w:szCs w:val="22"/>
          <w:shd w:val="clear" w:color="auto" w:fill="FFFFFF" w:themeFill="background1"/>
          <w:lang w:val="ro-MD" w:eastAsia="ru-RU"/>
        </w:rPr>
        <w:t xml:space="preserve">: </w:t>
      </w:r>
    </w:p>
    <w:p w14:paraId="496F0CAD" w14:textId="52AA803A" w:rsidR="00540E28" w:rsidRPr="001E1FBE"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ro-MD" w:eastAsia="ru-RU"/>
        </w:rPr>
      </w:pPr>
      <w:r w:rsidRPr="001E1FBE">
        <w:rPr>
          <w:bCs/>
          <w:noProof w:val="0"/>
          <w:sz w:val="22"/>
          <w:szCs w:val="22"/>
          <w:u w:val="single"/>
          <w:shd w:val="clear" w:color="auto" w:fill="FFFFFF" w:themeFill="background1"/>
          <w:lang w:val="ro-MD" w:eastAsia="ru-RU"/>
        </w:rPr>
        <w:t>nu se aplică</w:t>
      </w:r>
      <w:r w:rsidRPr="001E1FBE">
        <w:rPr>
          <w:b/>
          <w:noProof w:val="0"/>
          <w:sz w:val="22"/>
          <w:szCs w:val="22"/>
          <w:shd w:val="clear" w:color="auto" w:fill="FFFFFF" w:themeFill="background1"/>
          <w:lang w:val="ro-MD" w:eastAsia="ru-RU"/>
        </w:rPr>
        <w:t xml:space="preserve"> </w:t>
      </w:r>
    </w:p>
    <w:p w14:paraId="2E2FFFE5" w14:textId="1F0B4F19" w:rsidR="00AC48C2" w:rsidRPr="001E1FBE"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sidRPr="001E1FBE">
        <w:rPr>
          <w:b/>
          <w:noProof w:val="0"/>
          <w:sz w:val="22"/>
          <w:szCs w:val="22"/>
          <w:shd w:val="clear" w:color="auto" w:fill="FFFFFF" w:themeFill="background1"/>
          <w:lang w:val="ro-MD" w:eastAsia="ru-RU"/>
        </w:rPr>
        <w:lastRenderedPageBreak/>
        <w:t xml:space="preserve">31. </w:t>
      </w:r>
      <w:r w:rsidR="00AC48C2" w:rsidRPr="001E1FBE">
        <w:rPr>
          <w:b/>
          <w:noProof w:val="0"/>
          <w:sz w:val="22"/>
          <w:szCs w:val="22"/>
          <w:lang w:val="ro-MD" w:eastAsia="ru-RU"/>
        </w:rPr>
        <w:t xml:space="preserve">Data publicării anunțului de intenție sau, după caz, precizarea că nu a fost publicat un astfel de </w:t>
      </w:r>
      <w:r w:rsidR="00C52EE5" w:rsidRPr="001E1FBE">
        <w:rPr>
          <w:b/>
          <w:noProof w:val="0"/>
          <w:sz w:val="22"/>
          <w:szCs w:val="22"/>
          <w:shd w:val="clear" w:color="auto" w:fill="FFFFFF" w:themeFill="background1"/>
          <w:lang w:val="ro-MD" w:eastAsia="ru-RU"/>
        </w:rPr>
        <w:t>anunț</w:t>
      </w:r>
      <w:r w:rsidR="00AC48C2" w:rsidRPr="001E1FBE">
        <w:rPr>
          <w:b/>
          <w:noProof w:val="0"/>
          <w:sz w:val="22"/>
          <w:szCs w:val="22"/>
          <w:shd w:val="clear" w:color="auto" w:fill="FFFFFF" w:themeFill="background1"/>
          <w:lang w:val="ro-MD" w:eastAsia="ru-RU"/>
        </w:rPr>
        <w:t xml:space="preserve">: </w:t>
      </w:r>
      <w:r w:rsidR="00AC48C2" w:rsidRPr="001E1FBE">
        <w:rPr>
          <w:sz w:val="22"/>
          <w:szCs w:val="22"/>
          <w:u w:val="single"/>
          <w:shd w:val="clear" w:color="auto" w:fill="FFFFFF"/>
          <w:lang w:val="ro-MD" w:eastAsia="ru-RU"/>
        </w:rPr>
        <w:t xml:space="preserve">conform </w:t>
      </w:r>
      <w:hyperlink r:id="rId7" w:history="1">
        <w:r w:rsidR="00AC48C2" w:rsidRPr="001E1FBE">
          <w:rPr>
            <w:rStyle w:val="Hyperlink"/>
            <w:sz w:val="22"/>
            <w:szCs w:val="22"/>
            <w:shd w:val="clear" w:color="auto" w:fill="FFFFFF"/>
            <w:lang w:val="ro-MD" w:eastAsia="ru-RU"/>
          </w:rPr>
          <w:t>www.tender.gov.md</w:t>
        </w:r>
      </w:hyperlink>
    </w:p>
    <w:p w14:paraId="1BA2906D" w14:textId="5C1B6733" w:rsidR="00AC48C2" w:rsidRPr="001E1FBE" w:rsidRDefault="00AC48C2" w:rsidP="00AC48C2">
      <w:pPr>
        <w:shd w:val="clear" w:color="auto" w:fill="FFFFFF" w:themeFill="background1"/>
        <w:tabs>
          <w:tab w:val="right" w:pos="426"/>
        </w:tabs>
        <w:spacing w:before="120"/>
        <w:jc w:val="both"/>
        <w:rPr>
          <w:b/>
          <w:i/>
          <w:noProof w:val="0"/>
          <w:sz w:val="22"/>
          <w:szCs w:val="22"/>
          <w:u w:val="single"/>
          <w:lang w:val="ro-MD" w:eastAsia="ru-RU"/>
        </w:rPr>
      </w:pPr>
      <w:r w:rsidRPr="001E1FBE">
        <w:rPr>
          <w:b/>
          <w:bCs/>
          <w:sz w:val="22"/>
          <w:szCs w:val="22"/>
          <w:shd w:val="clear" w:color="auto" w:fill="FFFFFF"/>
          <w:lang w:val="ro-MD" w:eastAsia="ru-RU"/>
        </w:rPr>
        <w:t xml:space="preserve">32. </w:t>
      </w:r>
      <w:r w:rsidR="008B2004" w:rsidRPr="001E1FBE">
        <w:rPr>
          <w:b/>
          <w:noProof w:val="0"/>
          <w:sz w:val="22"/>
          <w:szCs w:val="22"/>
          <w:lang w:val="ro-MD" w:eastAsia="ru-RU"/>
        </w:rPr>
        <w:t>Data transmiterii spre publicare a anunțului de participar</w:t>
      </w:r>
      <w:r w:rsidR="008B2004" w:rsidRPr="001E1FBE">
        <w:rPr>
          <w:b/>
          <w:noProof w:val="0"/>
          <w:sz w:val="22"/>
          <w:szCs w:val="22"/>
          <w:shd w:val="clear" w:color="auto" w:fill="FFFFFF" w:themeFill="background1"/>
          <w:lang w:val="ro-MD" w:eastAsia="ru-RU"/>
        </w:rPr>
        <w:t xml:space="preserve">e: </w:t>
      </w:r>
      <w:r w:rsidR="008B2004" w:rsidRPr="001E1FBE">
        <w:rPr>
          <w:b/>
          <w:i/>
          <w:noProof w:val="0"/>
          <w:sz w:val="22"/>
          <w:szCs w:val="22"/>
          <w:u w:val="single"/>
          <w:lang w:val="ro-MD" w:eastAsia="ru-RU"/>
        </w:rPr>
        <w:t>SIA RSAP</w:t>
      </w:r>
    </w:p>
    <w:p w14:paraId="4FCE9E0E" w14:textId="4C96A89B" w:rsidR="00695C9D" w:rsidRPr="001E1FBE" w:rsidRDefault="008B2004" w:rsidP="00695C9D">
      <w:pPr>
        <w:shd w:val="clear" w:color="auto" w:fill="FFFFFF" w:themeFill="background1"/>
        <w:tabs>
          <w:tab w:val="right" w:pos="426"/>
        </w:tabs>
        <w:spacing w:before="120"/>
        <w:jc w:val="both"/>
        <w:rPr>
          <w:b/>
          <w:noProof w:val="0"/>
          <w:sz w:val="22"/>
          <w:szCs w:val="22"/>
          <w:lang w:val="ro-MD" w:eastAsia="ru-RU"/>
        </w:rPr>
      </w:pPr>
      <w:r w:rsidRPr="001E1FBE">
        <w:rPr>
          <w:b/>
          <w:iCs/>
          <w:noProof w:val="0"/>
          <w:sz w:val="22"/>
          <w:szCs w:val="22"/>
          <w:lang w:val="ro-MD" w:eastAsia="ru-RU"/>
        </w:rPr>
        <w:t xml:space="preserve">33. </w:t>
      </w:r>
      <w:r w:rsidR="00695C9D" w:rsidRPr="001E1FBE">
        <w:rPr>
          <w:b/>
          <w:noProof w:val="0"/>
          <w:sz w:val="22"/>
          <w:szCs w:val="22"/>
          <w:lang w:val="ro-MD"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1E1FBE" w14:paraId="515F479E" w14:textId="77777777" w:rsidTr="00695C9D">
        <w:tc>
          <w:tcPr>
            <w:tcW w:w="5726" w:type="dxa"/>
            <w:shd w:val="clear" w:color="auto" w:fill="FFFFFF" w:themeFill="background1"/>
          </w:tcPr>
          <w:p w14:paraId="449266DD" w14:textId="77777777" w:rsidR="00695C9D" w:rsidRPr="001E1FBE" w:rsidRDefault="00695C9D" w:rsidP="00F82C37">
            <w:pPr>
              <w:shd w:val="clear" w:color="auto" w:fill="FFFFFF" w:themeFill="background1"/>
              <w:tabs>
                <w:tab w:val="right" w:pos="426"/>
              </w:tabs>
              <w:jc w:val="both"/>
              <w:rPr>
                <w:b/>
                <w:noProof w:val="0"/>
                <w:sz w:val="22"/>
                <w:szCs w:val="22"/>
                <w:lang w:val="ro-MD" w:eastAsia="ru-RU"/>
              </w:rPr>
            </w:pPr>
            <w:r w:rsidRPr="001E1FBE">
              <w:rPr>
                <w:b/>
                <w:noProof w:val="0"/>
                <w:sz w:val="22"/>
                <w:szCs w:val="22"/>
                <w:lang w:val="ro-MD" w:eastAsia="ru-RU"/>
              </w:rPr>
              <w:t>Denumirea instrumentului electronic</w:t>
            </w:r>
          </w:p>
        </w:tc>
        <w:tc>
          <w:tcPr>
            <w:tcW w:w="3767" w:type="dxa"/>
            <w:shd w:val="clear" w:color="auto" w:fill="FFFFFF" w:themeFill="background1"/>
          </w:tcPr>
          <w:p w14:paraId="3F80F5B7" w14:textId="77777777" w:rsidR="00695C9D" w:rsidRPr="001E1FBE" w:rsidRDefault="00695C9D" w:rsidP="00F82C37">
            <w:pPr>
              <w:shd w:val="clear" w:color="auto" w:fill="FFFFFF" w:themeFill="background1"/>
              <w:tabs>
                <w:tab w:val="right" w:pos="426"/>
              </w:tabs>
              <w:jc w:val="both"/>
              <w:rPr>
                <w:b/>
                <w:noProof w:val="0"/>
                <w:sz w:val="22"/>
                <w:szCs w:val="22"/>
                <w:lang w:val="ro-MD" w:eastAsia="ru-RU"/>
              </w:rPr>
            </w:pPr>
            <w:r w:rsidRPr="001E1FBE">
              <w:rPr>
                <w:b/>
                <w:noProof w:val="0"/>
                <w:sz w:val="22"/>
                <w:szCs w:val="22"/>
                <w:lang w:val="ro-MD" w:eastAsia="ru-RU"/>
              </w:rPr>
              <w:t>Se va utiliza/accepta sau nu</w:t>
            </w:r>
          </w:p>
        </w:tc>
      </w:tr>
      <w:tr w:rsidR="00695C9D" w:rsidRPr="001E1FBE" w14:paraId="0A88F104" w14:textId="77777777" w:rsidTr="00695C9D">
        <w:tc>
          <w:tcPr>
            <w:tcW w:w="5726" w:type="dxa"/>
            <w:shd w:val="clear" w:color="auto" w:fill="FFFFFF" w:themeFill="background1"/>
          </w:tcPr>
          <w:p w14:paraId="4F4B65F1"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Depunerea electronică a ofertelor sau a cererilor de participare</w:t>
            </w:r>
          </w:p>
        </w:tc>
        <w:tc>
          <w:tcPr>
            <w:tcW w:w="3767" w:type="dxa"/>
            <w:shd w:val="clear" w:color="auto" w:fill="FFFFFF" w:themeFill="background1"/>
          </w:tcPr>
          <w:p w14:paraId="1A92BDD2"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Da</w:t>
            </w:r>
          </w:p>
        </w:tc>
      </w:tr>
      <w:tr w:rsidR="00695C9D" w:rsidRPr="001E1FBE" w14:paraId="5A009FDF" w14:textId="77777777" w:rsidTr="00695C9D">
        <w:tc>
          <w:tcPr>
            <w:tcW w:w="5726" w:type="dxa"/>
            <w:shd w:val="clear" w:color="auto" w:fill="FFFFFF" w:themeFill="background1"/>
          </w:tcPr>
          <w:p w14:paraId="4292E41F"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Sistemul de comenzi electronice</w:t>
            </w:r>
          </w:p>
        </w:tc>
        <w:tc>
          <w:tcPr>
            <w:tcW w:w="3767" w:type="dxa"/>
            <w:shd w:val="clear" w:color="auto" w:fill="FFFFFF" w:themeFill="background1"/>
          </w:tcPr>
          <w:p w14:paraId="18463F8C"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nu</w:t>
            </w:r>
          </w:p>
        </w:tc>
      </w:tr>
      <w:tr w:rsidR="00695C9D" w:rsidRPr="001E1FBE" w14:paraId="5B72099D" w14:textId="77777777" w:rsidTr="00695C9D">
        <w:tc>
          <w:tcPr>
            <w:tcW w:w="5726" w:type="dxa"/>
            <w:shd w:val="clear" w:color="auto" w:fill="FFFFFF" w:themeFill="background1"/>
          </w:tcPr>
          <w:p w14:paraId="650208D3"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Facturarea electronică</w:t>
            </w:r>
          </w:p>
        </w:tc>
        <w:tc>
          <w:tcPr>
            <w:tcW w:w="3767" w:type="dxa"/>
            <w:shd w:val="clear" w:color="auto" w:fill="FFFFFF" w:themeFill="background1"/>
          </w:tcPr>
          <w:p w14:paraId="1A196630"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nu</w:t>
            </w:r>
          </w:p>
        </w:tc>
      </w:tr>
      <w:tr w:rsidR="00695C9D" w:rsidRPr="001E1FBE" w14:paraId="3B5EB79C" w14:textId="77777777" w:rsidTr="00695C9D">
        <w:trPr>
          <w:trHeight w:val="60"/>
        </w:trPr>
        <w:tc>
          <w:tcPr>
            <w:tcW w:w="5726" w:type="dxa"/>
            <w:shd w:val="clear" w:color="auto" w:fill="FFFFFF" w:themeFill="background1"/>
          </w:tcPr>
          <w:p w14:paraId="40E7C57F"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Plățile electronice</w:t>
            </w:r>
          </w:p>
        </w:tc>
        <w:tc>
          <w:tcPr>
            <w:tcW w:w="3767" w:type="dxa"/>
            <w:shd w:val="clear" w:color="auto" w:fill="FFFFFF" w:themeFill="background1"/>
          </w:tcPr>
          <w:p w14:paraId="16905D79" w14:textId="77777777" w:rsidR="00695C9D" w:rsidRPr="001E1FBE" w:rsidRDefault="00695C9D" w:rsidP="00F82C37">
            <w:pPr>
              <w:shd w:val="clear" w:color="auto" w:fill="FFFFFF" w:themeFill="background1"/>
              <w:tabs>
                <w:tab w:val="right" w:pos="426"/>
              </w:tabs>
              <w:jc w:val="both"/>
              <w:rPr>
                <w:noProof w:val="0"/>
                <w:sz w:val="22"/>
                <w:szCs w:val="22"/>
                <w:lang w:val="ro-MD" w:eastAsia="ru-RU"/>
              </w:rPr>
            </w:pPr>
            <w:r w:rsidRPr="001E1FBE">
              <w:rPr>
                <w:noProof w:val="0"/>
                <w:sz w:val="22"/>
                <w:szCs w:val="22"/>
                <w:lang w:val="ro-MD" w:eastAsia="ru-RU"/>
              </w:rPr>
              <w:t>nu</w:t>
            </w:r>
          </w:p>
        </w:tc>
      </w:tr>
    </w:tbl>
    <w:p w14:paraId="61DB0C4D" w14:textId="642C639B" w:rsidR="008B2004" w:rsidRPr="001E1FBE" w:rsidRDefault="00F33C29" w:rsidP="00AC48C2">
      <w:pPr>
        <w:shd w:val="clear" w:color="auto" w:fill="FFFFFF" w:themeFill="background1"/>
        <w:tabs>
          <w:tab w:val="right" w:pos="426"/>
        </w:tabs>
        <w:spacing w:before="120"/>
        <w:jc w:val="both"/>
        <w:rPr>
          <w:b/>
          <w:iCs/>
          <w:noProof w:val="0"/>
          <w:sz w:val="22"/>
          <w:szCs w:val="22"/>
          <w:lang w:val="ro-MD" w:eastAsia="ru-RU"/>
        </w:rPr>
      </w:pPr>
      <w:r w:rsidRPr="001E1FBE">
        <w:rPr>
          <w:b/>
          <w:iCs/>
          <w:noProof w:val="0"/>
          <w:sz w:val="22"/>
          <w:szCs w:val="22"/>
          <w:lang w:val="ro-MD"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1E1FBE">
        <w:rPr>
          <w:b/>
          <w:iCs/>
          <w:noProof w:val="0"/>
          <w:sz w:val="22"/>
          <w:szCs w:val="22"/>
          <w:lang w:val="ro-MD" w:eastAsia="ru-RU"/>
        </w:rPr>
        <w:t>nu</w:t>
      </w:r>
    </w:p>
    <w:p w14:paraId="4F00390A" w14:textId="1903B953" w:rsidR="00A21F81" w:rsidRPr="001E1FBE" w:rsidRDefault="00A21F81" w:rsidP="00AC48C2">
      <w:pPr>
        <w:shd w:val="clear" w:color="auto" w:fill="FFFFFF" w:themeFill="background1"/>
        <w:tabs>
          <w:tab w:val="right" w:pos="426"/>
        </w:tabs>
        <w:spacing w:before="120"/>
        <w:jc w:val="both"/>
        <w:rPr>
          <w:b/>
          <w:iCs/>
          <w:noProof w:val="0"/>
          <w:sz w:val="22"/>
          <w:szCs w:val="22"/>
          <w:lang w:val="ro-MD" w:eastAsia="ru-RU"/>
        </w:rPr>
      </w:pPr>
      <w:r w:rsidRPr="001E1FBE">
        <w:rPr>
          <w:b/>
          <w:iCs/>
          <w:noProof w:val="0"/>
          <w:sz w:val="22"/>
          <w:szCs w:val="22"/>
          <w:lang w:val="ro-MD"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1E1FBE" w:rsidRDefault="00812A8D" w:rsidP="00AC48C2">
      <w:pPr>
        <w:shd w:val="clear" w:color="auto" w:fill="FFFFFF" w:themeFill="background1"/>
        <w:tabs>
          <w:tab w:val="right" w:pos="426"/>
        </w:tabs>
        <w:spacing w:before="120"/>
        <w:jc w:val="both"/>
        <w:rPr>
          <w:b/>
          <w:iCs/>
          <w:noProof w:val="0"/>
          <w:sz w:val="22"/>
          <w:szCs w:val="22"/>
          <w:lang w:val="ro-MD" w:eastAsia="ru-RU"/>
        </w:rPr>
      </w:pPr>
      <w:r w:rsidRPr="001E1FBE">
        <w:rPr>
          <w:b/>
          <w:iCs/>
          <w:noProof w:val="0"/>
          <w:sz w:val="22"/>
          <w:szCs w:val="22"/>
          <w:lang w:val="ro-MD" w:eastAsia="ru-RU"/>
        </w:rPr>
        <w:t>36. Informația privind garanțiile solicitate:</w:t>
      </w:r>
    </w:p>
    <w:p w14:paraId="228C3F6B" w14:textId="34AC603B" w:rsidR="00BF45AE" w:rsidRPr="001E1FBE" w:rsidRDefault="00BF45AE" w:rsidP="00BF45AE">
      <w:pPr>
        <w:pStyle w:val="Listparagraf"/>
        <w:numPr>
          <w:ilvl w:val="1"/>
          <w:numId w:val="24"/>
        </w:numPr>
        <w:shd w:val="clear" w:color="auto" w:fill="FFFFFF" w:themeFill="background1"/>
        <w:tabs>
          <w:tab w:val="right" w:pos="426"/>
        </w:tabs>
        <w:rPr>
          <w:rFonts w:eastAsia="PMingLiU"/>
          <w:i/>
          <w:iCs/>
          <w:sz w:val="22"/>
          <w:szCs w:val="22"/>
          <w:lang w:val="ro-MD" w:eastAsia="zh-CN"/>
        </w:rPr>
      </w:pPr>
      <w:r w:rsidRPr="001E1FBE">
        <w:rPr>
          <w:b/>
          <w:sz w:val="22"/>
          <w:szCs w:val="22"/>
          <w:lang w:val="ro-MD" w:eastAsia="ru-RU"/>
        </w:rPr>
        <w:t xml:space="preserve">Garanția pentru ofertă cu </w:t>
      </w:r>
      <w:r w:rsidRPr="001E1FBE">
        <w:rPr>
          <w:b/>
          <w:bCs/>
          <w:sz w:val="22"/>
          <w:szCs w:val="22"/>
          <w:lang w:val="ro-MD" w:eastAsia="ru-RU"/>
        </w:rPr>
        <w:t>cuantumul de 1%;</w:t>
      </w:r>
    </w:p>
    <w:p w14:paraId="7969A26A" w14:textId="77777777" w:rsidR="00BF45AE" w:rsidRPr="001E1FBE" w:rsidRDefault="00BF45AE" w:rsidP="00BF45AE">
      <w:pPr>
        <w:pStyle w:val="Listparagraf"/>
        <w:numPr>
          <w:ilvl w:val="0"/>
          <w:numId w:val="11"/>
        </w:numPr>
        <w:shd w:val="clear" w:color="auto" w:fill="FFFFFF" w:themeFill="background1"/>
        <w:tabs>
          <w:tab w:val="right" w:pos="426"/>
        </w:tabs>
        <w:jc w:val="left"/>
        <w:rPr>
          <w:rFonts w:eastAsia="PMingLiU"/>
          <w:i/>
          <w:iCs/>
          <w:sz w:val="22"/>
          <w:szCs w:val="22"/>
          <w:lang w:val="ro-MD" w:eastAsia="zh-CN"/>
        </w:rPr>
      </w:pPr>
      <w:r w:rsidRPr="001E1FBE">
        <w:rPr>
          <w:i/>
          <w:iCs/>
          <w:sz w:val="22"/>
          <w:szCs w:val="22"/>
          <w:lang w:val="ro-MD" w:eastAsia="ru-RU"/>
        </w:rPr>
        <w:t>Garanția pentru ofertă se va reține:</w:t>
      </w:r>
    </w:p>
    <w:p w14:paraId="6488C5B3" w14:textId="77777777" w:rsidR="00BF45AE" w:rsidRPr="001E1FBE" w:rsidRDefault="00BF45AE" w:rsidP="00BF45AE">
      <w:pPr>
        <w:tabs>
          <w:tab w:val="decimal" w:pos="-360"/>
          <w:tab w:val="decimal" w:pos="864"/>
        </w:tabs>
        <w:ind w:right="144"/>
        <w:jc w:val="both"/>
        <w:rPr>
          <w:i/>
          <w:iCs/>
          <w:color w:val="000000"/>
          <w:spacing w:val="-8"/>
          <w:w w:val="110"/>
          <w:sz w:val="22"/>
          <w:szCs w:val="22"/>
          <w:lang w:val="ro-MD"/>
        </w:rPr>
      </w:pPr>
      <w:r w:rsidRPr="001E1FBE">
        <w:rPr>
          <w:b/>
          <w:bCs/>
          <w:i/>
          <w:iCs/>
          <w:color w:val="000000"/>
          <w:spacing w:val="-8"/>
          <w:w w:val="110"/>
          <w:sz w:val="22"/>
          <w:szCs w:val="22"/>
          <w:lang w:val="ro-MD"/>
        </w:rPr>
        <w:t>Ѵ</w:t>
      </w:r>
      <w:r w:rsidRPr="001E1FBE">
        <w:rPr>
          <w:i/>
          <w:iCs/>
          <w:color w:val="000000"/>
          <w:spacing w:val="-8"/>
          <w:w w:val="110"/>
          <w:sz w:val="22"/>
          <w:szCs w:val="22"/>
          <w:lang w:val="ro-MD"/>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E155458" w14:textId="77777777" w:rsidR="00BF45AE" w:rsidRPr="001E1FBE" w:rsidRDefault="00BF45AE" w:rsidP="00BF45AE">
      <w:pPr>
        <w:tabs>
          <w:tab w:val="decimal" w:pos="-360"/>
          <w:tab w:val="decimal" w:pos="864"/>
        </w:tabs>
        <w:ind w:right="144"/>
        <w:jc w:val="both"/>
        <w:rPr>
          <w:i/>
          <w:iCs/>
          <w:color w:val="000000"/>
          <w:spacing w:val="-8"/>
          <w:w w:val="110"/>
          <w:sz w:val="22"/>
          <w:szCs w:val="22"/>
          <w:lang w:val="ro-MD"/>
        </w:rPr>
      </w:pPr>
      <w:r w:rsidRPr="001E1FBE">
        <w:rPr>
          <w:b/>
          <w:bCs/>
          <w:i/>
          <w:iCs/>
          <w:color w:val="000000"/>
          <w:spacing w:val="-10"/>
          <w:w w:val="110"/>
          <w:sz w:val="22"/>
          <w:szCs w:val="22"/>
          <w:lang w:val="ro-MD"/>
        </w:rPr>
        <w:t>Ѵ</w:t>
      </w:r>
      <w:r w:rsidRPr="001E1FBE">
        <w:rPr>
          <w:i/>
          <w:iCs/>
          <w:color w:val="000000"/>
          <w:spacing w:val="-10"/>
          <w:w w:val="110"/>
          <w:sz w:val="22"/>
          <w:szCs w:val="22"/>
          <w:lang w:val="ro-MD"/>
        </w:rPr>
        <w:t xml:space="preserve"> ofertantul desemnat câștigător refuză să semneze contractul de achiziţie după expedierea </w:t>
      </w:r>
      <w:r w:rsidRPr="001E1FBE">
        <w:rPr>
          <w:i/>
          <w:iCs/>
          <w:color w:val="000000"/>
          <w:spacing w:val="-14"/>
          <w:w w:val="110"/>
          <w:sz w:val="22"/>
          <w:szCs w:val="22"/>
          <w:lang w:val="ro-MD"/>
        </w:rPr>
        <w:t xml:space="preserve">înştiinţării de adjudecare şi respectiv, împlinirea termenelor de aşteptare stabilite de legislaţia din </w:t>
      </w:r>
      <w:r w:rsidRPr="001E1FBE">
        <w:rPr>
          <w:i/>
          <w:iCs/>
          <w:color w:val="000000"/>
          <w:spacing w:val="-8"/>
          <w:w w:val="110"/>
          <w:sz w:val="22"/>
          <w:szCs w:val="22"/>
          <w:lang w:val="ro-MD"/>
        </w:rPr>
        <w:t>domeniul achiziţiilor sectoriale;</w:t>
      </w:r>
    </w:p>
    <w:p w14:paraId="43519886" w14:textId="77777777" w:rsidR="00BF45AE" w:rsidRPr="001E1FBE" w:rsidRDefault="00BF45AE" w:rsidP="00BF45AE">
      <w:pPr>
        <w:tabs>
          <w:tab w:val="decimal" w:pos="-360"/>
          <w:tab w:val="decimal" w:pos="864"/>
        </w:tabs>
        <w:ind w:left="360" w:hanging="360"/>
        <w:rPr>
          <w:i/>
          <w:iCs/>
          <w:color w:val="000000"/>
          <w:spacing w:val="-7"/>
          <w:w w:val="110"/>
          <w:sz w:val="22"/>
          <w:szCs w:val="22"/>
          <w:lang w:val="ro-MD"/>
        </w:rPr>
      </w:pPr>
      <w:r w:rsidRPr="001E1FBE">
        <w:rPr>
          <w:b/>
          <w:bCs/>
          <w:i/>
          <w:iCs/>
          <w:color w:val="000000"/>
          <w:spacing w:val="-10"/>
          <w:w w:val="110"/>
          <w:sz w:val="22"/>
          <w:szCs w:val="22"/>
          <w:lang w:val="ro-MD"/>
        </w:rPr>
        <w:t>Ѵ</w:t>
      </w:r>
      <w:r w:rsidRPr="001E1FBE">
        <w:rPr>
          <w:i/>
          <w:iCs/>
          <w:color w:val="000000"/>
          <w:spacing w:val="-7"/>
          <w:w w:val="110"/>
          <w:sz w:val="22"/>
          <w:szCs w:val="22"/>
          <w:lang w:val="ro-MD"/>
        </w:rPr>
        <w:t xml:space="preserve"> ofertantul desemnat câștigător nu depune garanția de bună execuție contractului.</w:t>
      </w:r>
    </w:p>
    <w:p w14:paraId="2C551D87" w14:textId="77777777" w:rsidR="00BF45AE" w:rsidRPr="001E1FBE" w:rsidRDefault="00BF45AE" w:rsidP="00BF45AE">
      <w:pPr>
        <w:tabs>
          <w:tab w:val="decimal" w:pos="-360"/>
          <w:tab w:val="decimal" w:pos="864"/>
        </w:tabs>
        <w:jc w:val="both"/>
        <w:rPr>
          <w:i/>
          <w:iCs/>
          <w:color w:val="000000"/>
          <w:spacing w:val="-7"/>
          <w:w w:val="110"/>
          <w:sz w:val="22"/>
          <w:szCs w:val="22"/>
          <w:lang w:val="ro-MD"/>
        </w:rPr>
      </w:pPr>
    </w:p>
    <w:p w14:paraId="585A9D82" w14:textId="561A6C8E" w:rsidR="00BF45AE" w:rsidRPr="001E1FBE" w:rsidRDefault="00BF45AE" w:rsidP="00BF45AE">
      <w:pPr>
        <w:pStyle w:val="Listparagraf"/>
        <w:numPr>
          <w:ilvl w:val="1"/>
          <w:numId w:val="24"/>
        </w:numPr>
        <w:rPr>
          <w:b/>
          <w:bCs/>
          <w:sz w:val="22"/>
          <w:szCs w:val="22"/>
          <w:lang w:val="ro-MD" w:eastAsia="ru-RU"/>
        </w:rPr>
      </w:pPr>
      <w:r w:rsidRPr="001E1FBE">
        <w:rPr>
          <w:b/>
          <w:bCs/>
          <w:sz w:val="22"/>
          <w:szCs w:val="22"/>
          <w:lang w:val="ro-MD" w:eastAsia="ru-RU"/>
        </w:rPr>
        <w:t xml:space="preserve">  Garanția de bună execuție a contractului, obligatoriu, cuantumul: 5% din valoarea totală a contractului.</w:t>
      </w:r>
    </w:p>
    <w:p w14:paraId="2759596C" w14:textId="77777777" w:rsidR="00BF45AE" w:rsidRPr="001E1FBE" w:rsidRDefault="00BF45AE" w:rsidP="00BF45AE">
      <w:pPr>
        <w:tabs>
          <w:tab w:val="decimal" w:pos="-360"/>
          <w:tab w:val="decimal" w:pos="864"/>
        </w:tabs>
        <w:ind w:left="360" w:hanging="360"/>
        <w:rPr>
          <w:i/>
          <w:iCs/>
          <w:color w:val="000000"/>
          <w:spacing w:val="-7"/>
          <w:w w:val="110"/>
          <w:sz w:val="22"/>
          <w:szCs w:val="22"/>
          <w:lang w:val="ro-MD"/>
        </w:rPr>
      </w:pPr>
      <w:r w:rsidRPr="001E1FBE">
        <w:rPr>
          <w:b/>
          <w:bCs/>
          <w:i/>
          <w:iCs/>
          <w:color w:val="000000"/>
          <w:spacing w:val="-10"/>
          <w:w w:val="110"/>
          <w:sz w:val="22"/>
          <w:szCs w:val="22"/>
          <w:lang w:val="ro-MD"/>
        </w:rPr>
        <w:t>Ѵ</w:t>
      </w:r>
      <w:r w:rsidRPr="001E1FBE">
        <w:rPr>
          <w:i/>
          <w:iCs/>
          <w:color w:val="000000"/>
          <w:spacing w:val="-7"/>
          <w:w w:val="110"/>
          <w:sz w:val="22"/>
          <w:szCs w:val="22"/>
          <w:lang w:val="ro-MD"/>
        </w:rPr>
        <w:t xml:space="preserve"> ofertantul desemnat câștigător depune garanția de bună execuție la semnarea contractului.</w:t>
      </w:r>
    </w:p>
    <w:p w14:paraId="2EC8A924" w14:textId="4150A94D" w:rsidR="008C3E57" w:rsidRPr="001E1FBE" w:rsidRDefault="00BF45AE" w:rsidP="00BF45AE">
      <w:pPr>
        <w:rPr>
          <w:bCs/>
          <w:i/>
          <w:iCs/>
          <w:sz w:val="22"/>
          <w:szCs w:val="22"/>
          <w:lang w:val="ro-MD" w:eastAsia="ru-RU"/>
        </w:rPr>
      </w:pPr>
      <w:r w:rsidRPr="001E1FBE">
        <w:rPr>
          <w:b/>
          <w:bCs/>
          <w:i/>
          <w:iCs/>
          <w:color w:val="000000"/>
          <w:spacing w:val="-10"/>
          <w:w w:val="110"/>
          <w:sz w:val="22"/>
          <w:szCs w:val="22"/>
          <w:lang w:val="ro-MD"/>
        </w:rPr>
        <w:t xml:space="preserve">Ѵ </w:t>
      </w:r>
      <w:r w:rsidRPr="001E1FBE">
        <w:rPr>
          <w:bCs/>
          <w:sz w:val="22"/>
          <w:szCs w:val="22"/>
          <w:lang w:val="ro-MD" w:eastAsia="ru-RU"/>
        </w:rPr>
        <w:t xml:space="preserve"> </w:t>
      </w:r>
      <w:r w:rsidRPr="001E1FBE">
        <w:rPr>
          <w:bCs/>
          <w:i/>
          <w:iCs/>
          <w:sz w:val="22"/>
          <w:szCs w:val="22"/>
          <w:lang w:val="ro-MD" w:eastAsia="ru-RU"/>
        </w:rPr>
        <w:t>Refuzul ofertantului câştigător de a depune garanţia de bună execuţie sau de a semna contractul constituie motiv pentru anularea atribuirii contractului şi reţinerii garanţiei pentru ofertă.</w:t>
      </w:r>
    </w:p>
    <w:p w14:paraId="677058E5" w14:textId="23C59F2E" w:rsidR="00540E28" w:rsidRPr="001E1FBE" w:rsidRDefault="00BC16F7" w:rsidP="00BC16F7">
      <w:pPr>
        <w:pStyle w:val="Listparagraf"/>
        <w:numPr>
          <w:ilvl w:val="0"/>
          <w:numId w:val="24"/>
        </w:numPr>
        <w:rPr>
          <w:bCs/>
          <w:i/>
          <w:iCs/>
          <w:sz w:val="22"/>
          <w:szCs w:val="22"/>
          <w:lang w:val="ro-MD" w:eastAsia="ru-RU"/>
        </w:rPr>
      </w:pPr>
      <w:r w:rsidRPr="001E1FBE">
        <w:rPr>
          <w:b/>
          <w:sz w:val="22"/>
          <w:szCs w:val="22"/>
          <w:lang w:val="ro-MD" w:eastAsia="ru-RU"/>
        </w:rPr>
        <w:t>Alte informații relevante:</w:t>
      </w:r>
    </w:p>
    <w:p w14:paraId="7D31FD61" w14:textId="5C24DD4E" w:rsidR="00252D61" w:rsidRPr="001E1FBE" w:rsidRDefault="00252D61" w:rsidP="00252D61">
      <w:pPr>
        <w:rPr>
          <w:bCs/>
          <w:i/>
          <w:iCs/>
          <w:sz w:val="22"/>
          <w:szCs w:val="22"/>
          <w:lang w:val="ro-MD" w:eastAsia="ru-RU"/>
        </w:rPr>
      </w:pPr>
      <w:r w:rsidRPr="001E1FBE">
        <w:rPr>
          <w:bCs/>
          <w:i/>
          <w:iCs/>
          <w:sz w:val="22"/>
          <w:szCs w:val="22"/>
          <w:lang w:val="ro-MD" w:eastAsia="ru-RU"/>
        </w:rPr>
        <w:t xml:space="preserve">-  </w:t>
      </w:r>
      <w:r w:rsidRPr="001E1FBE">
        <w:rPr>
          <w:b/>
          <w:i/>
          <w:iCs/>
          <w:sz w:val="22"/>
          <w:szCs w:val="22"/>
          <w:lang w:val="ro-MD" w:eastAsia="ru-RU"/>
        </w:rPr>
        <w:t xml:space="preserve">Achitarea se va efectua în termen de până la </w:t>
      </w:r>
      <w:r w:rsidR="002835FD">
        <w:rPr>
          <w:b/>
          <w:i/>
          <w:iCs/>
          <w:sz w:val="22"/>
          <w:szCs w:val="22"/>
          <w:lang w:val="ro-MD" w:eastAsia="ru-RU"/>
        </w:rPr>
        <w:t>6</w:t>
      </w:r>
      <w:r w:rsidRPr="001E1FBE">
        <w:rPr>
          <w:b/>
          <w:i/>
          <w:iCs/>
          <w:sz w:val="22"/>
          <w:szCs w:val="22"/>
          <w:lang w:val="ro-MD" w:eastAsia="ru-RU"/>
        </w:rPr>
        <w:t>0 de zile din data facturării</w:t>
      </w:r>
      <w:r w:rsidRPr="001E1FBE">
        <w:rPr>
          <w:bCs/>
          <w:i/>
          <w:iCs/>
          <w:sz w:val="22"/>
          <w:szCs w:val="22"/>
          <w:lang w:val="ro-MD" w:eastAsia="ru-RU"/>
        </w:rPr>
        <w:t>;</w:t>
      </w:r>
    </w:p>
    <w:p w14:paraId="01D2707F" w14:textId="30A5ECEC" w:rsidR="00252D61" w:rsidRPr="00C52EE5" w:rsidRDefault="00252D61" w:rsidP="00252D61">
      <w:pPr>
        <w:shd w:val="clear" w:color="auto" w:fill="FFFFFF" w:themeFill="background1"/>
        <w:tabs>
          <w:tab w:val="right" w:pos="426"/>
        </w:tabs>
        <w:spacing w:before="120"/>
        <w:jc w:val="both"/>
        <w:rPr>
          <w:bCs/>
          <w:i/>
          <w:iCs/>
          <w:noProof w:val="0"/>
          <w:sz w:val="22"/>
          <w:szCs w:val="22"/>
          <w:lang w:val="ro-MD" w:eastAsia="ru-RU"/>
        </w:rPr>
      </w:pPr>
      <w:r w:rsidRPr="00C52EE5">
        <w:rPr>
          <w:bCs/>
          <w:i/>
          <w:iCs/>
          <w:noProof w:val="0"/>
          <w:sz w:val="22"/>
          <w:szCs w:val="22"/>
          <w:lang w:val="ro-MD" w:eastAsia="ru-RU"/>
        </w:rPr>
        <w:t>- Act de predare/primire a bunurilor, va fi semnat de Beneficiar după ce vor fi livrate/executate, prezentate la fața locului în set cu toate actele și testările de rigoare, conform parametrilor tehnici solicitați;</w:t>
      </w:r>
    </w:p>
    <w:p w14:paraId="01326E2A" w14:textId="77777777" w:rsidR="00252D61" w:rsidRPr="00C52EE5" w:rsidRDefault="00252D61" w:rsidP="00252D61">
      <w:pPr>
        <w:shd w:val="clear" w:color="auto" w:fill="FFFFFF" w:themeFill="background1"/>
        <w:tabs>
          <w:tab w:val="right" w:pos="426"/>
        </w:tabs>
        <w:spacing w:before="120"/>
        <w:jc w:val="both"/>
        <w:rPr>
          <w:bCs/>
          <w:i/>
          <w:iCs/>
          <w:noProof w:val="0"/>
          <w:sz w:val="22"/>
          <w:szCs w:val="22"/>
          <w:lang w:val="ro-MD" w:eastAsia="ru-RU"/>
        </w:rPr>
      </w:pPr>
      <w:r w:rsidRPr="00C52EE5">
        <w:rPr>
          <w:bCs/>
          <w:i/>
          <w:iCs/>
          <w:noProof w:val="0"/>
          <w:sz w:val="22"/>
          <w:szCs w:val="22"/>
          <w:lang w:val="ro-MD" w:eastAsia="ru-RU"/>
        </w:rPr>
        <w:t>-</w:t>
      </w:r>
      <w:r w:rsidRPr="00C52EE5">
        <w:rPr>
          <w:bCs/>
          <w:i/>
          <w:iCs/>
          <w:noProof w:val="0"/>
          <w:sz w:val="22"/>
          <w:szCs w:val="22"/>
          <w:lang w:val="ro-MD" w:eastAsia="ru-RU"/>
        </w:rPr>
        <w:tab/>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06B8F351" w14:textId="77777777" w:rsidR="00252D61" w:rsidRPr="00C52EE5" w:rsidRDefault="00252D61" w:rsidP="00252D61">
      <w:pPr>
        <w:shd w:val="clear" w:color="auto" w:fill="FFFFFF" w:themeFill="background1"/>
        <w:tabs>
          <w:tab w:val="right" w:pos="426"/>
        </w:tabs>
        <w:spacing w:before="120"/>
        <w:jc w:val="both"/>
        <w:rPr>
          <w:bCs/>
          <w:i/>
          <w:iCs/>
          <w:noProof w:val="0"/>
          <w:sz w:val="22"/>
          <w:szCs w:val="22"/>
          <w:lang w:val="ro-MD" w:eastAsia="ru-RU"/>
        </w:rPr>
      </w:pPr>
      <w:r w:rsidRPr="00C52EE5">
        <w:rPr>
          <w:bCs/>
          <w:i/>
          <w:iCs/>
          <w:noProof w:val="0"/>
          <w:sz w:val="22"/>
          <w:szCs w:val="22"/>
          <w:lang w:val="ro-MD" w:eastAsia="ru-RU"/>
        </w:rPr>
        <w:t>- Prețurile sunt ferme pe toată perioada de executare a contractului, respectiv până la executarea integrală a serviciilor contractate.</w:t>
      </w:r>
    </w:p>
    <w:p w14:paraId="005B1B6D" w14:textId="77777777" w:rsidR="00252D61" w:rsidRPr="00C52EE5" w:rsidRDefault="00252D61" w:rsidP="00252D61">
      <w:pPr>
        <w:shd w:val="clear" w:color="auto" w:fill="FFFFFF" w:themeFill="background1"/>
        <w:tabs>
          <w:tab w:val="right" w:pos="426"/>
        </w:tabs>
        <w:spacing w:before="120"/>
        <w:jc w:val="both"/>
        <w:rPr>
          <w:b/>
          <w:noProof w:val="0"/>
          <w:sz w:val="22"/>
          <w:szCs w:val="22"/>
          <w:lang w:val="ro-MD" w:eastAsia="ru-RU"/>
        </w:rPr>
      </w:pPr>
      <w:r w:rsidRPr="00C52EE5">
        <w:rPr>
          <w:b/>
          <w:noProof w:val="0"/>
          <w:sz w:val="22"/>
          <w:szCs w:val="22"/>
          <w:lang w:val="ro-MD" w:eastAsia="ru-RU"/>
        </w:rPr>
        <w:t>Sancțiuni:</w:t>
      </w:r>
    </w:p>
    <w:p w14:paraId="4237E35E" w14:textId="77777777" w:rsidR="00252D61" w:rsidRPr="00C52EE5" w:rsidRDefault="00252D61" w:rsidP="00252D61">
      <w:pPr>
        <w:shd w:val="clear" w:color="auto" w:fill="FFFFFF" w:themeFill="background1"/>
        <w:tabs>
          <w:tab w:val="right" w:pos="426"/>
        </w:tabs>
        <w:spacing w:before="120"/>
        <w:jc w:val="both"/>
        <w:rPr>
          <w:bCs/>
          <w:i/>
          <w:iCs/>
          <w:noProof w:val="0"/>
          <w:sz w:val="22"/>
          <w:szCs w:val="22"/>
          <w:lang w:val="ro-MD" w:eastAsia="ru-RU"/>
        </w:rPr>
      </w:pPr>
      <w:r w:rsidRPr="001E1FBE">
        <w:rPr>
          <w:bCs/>
          <w:noProof w:val="0"/>
          <w:sz w:val="22"/>
          <w:szCs w:val="22"/>
          <w:lang w:val="ro-MD" w:eastAsia="ru-RU"/>
        </w:rPr>
        <w:t xml:space="preserve">1.   </w:t>
      </w:r>
      <w:r w:rsidRPr="00C52EE5">
        <w:rPr>
          <w:bCs/>
          <w:i/>
          <w:iCs/>
          <w:noProof w:val="0"/>
          <w:sz w:val="22"/>
          <w:szCs w:val="22"/>
          <w:lang w:val="ro-MD" w:eastAsia="ru-RU"/>
        </w:rPr>
        <w:t>Pentru livrarea bunurilor cu întârziere, Furnizorul poartă răspundere materială în valoare de 0,01% din suma bunurilor nelivrate, pentru fiecare zi de întârziere, dar nu mai mult decât valoarea garanției de bună executare a contractului.</w:t>
      </w:r>
    </w:p>
    <w:p w14:paraId="751A7714" w14:textId="77777777" w:rsidR="00252D61" w:rsidRPr="00C52EE5" w:rsidRDefault="00252D61" w:rsidP="00252D61">
      <w:pPr>
        <w:shd w:val="clear" w:color="auto" w:fill="FFFFFF" w:themeFill="background1"/>
        <w:tabs>
          <w:tab w:val="right" w:pos="426"/>
        </w:tabs>
        <w:spacing w:before="120"/>
        <w:jc w:val="both"/>
        <w:rPr>
          <w:bCs/>
          <w:i/>
          <w:iCs/>
          <w:noProof w:val="0"/>
          <w:sz w:val="22"/>
          <w:szCs w:val="22"/>
          <w:lang w:val="ro-MD" w:eastAsia="ru-RU"/>
        </w:rPr>
      </w:pPr>
      <w:r w:rsidRPr="00C52EE5">
        <w:rPr>
          <w:bCs/>
          <w:i/>
          <w:iCs/>
          <w:noProof w:val="0"/>
          <w:sz w:val="22"/>
          <w:szCs w:val="22"/>
          <w:lang w:val="ro-MD" w:eastAsia="ru-RU"/>
        </w:rPr>
        <w:t>2.  Pentru refuzul de a livra bunurile prevăzute în prezentul Contract, se va reține garanția de bună execuție a contractului.</w:t>
      </w:r>
    </w:p>
    <w:p w14:paraId="6054F99A" w14:textId="740D67B6" w:rsidR="0022753F" w:rsidRDefault="00252D61" w:rsidP="00BC16F7">
      <w:pPr>
        <w:shd w:val="clear" w:color="auto" w:fill="FFFFFF" w:themeFill="background1"/>
        <w:tabs>
          <w:tab w:val="right" w:pos="426"/>
        </w:tabs>
        <w:spacing w:before="120"/>
        <w:jc w:val="both"/>
        <w:rPr>
          <w:bCs/>
          <w:i/>
          <w:iCs/>
          <w:noProof w:val="0"/>
          <w:sz w:val="22"/>
          <w:szCs w:val="22"/>
          <w:lang w:val="ro-MD" w:eastAsia="ru-RU"/>
        </w:rPr>
      </w:pPr>
      <w:r w:rsidRPr="00C52EE5">
        <w:rPr>
          <w:bCs/>
          <w:i/>
          <w:iCs/>
          <w:noProof w:val="0"/>
          <w:sz w:val="22"/>
          <w:szCs w:val="22"/>
          <w:lang w:val="ro-MD" w:eastAsia="ru-RU"/>
        </w:rPr>
        <w:t>3. În cazul rezol</w:t>
      </w:r>
      <w:r w:rsidR="00A027F1" w:rsidRPr="00C52EE5">
        <w:rPr>
          <w:bCs/>
          <w:i/>
          <w:iCs/>
          <w:noProof w:val="0"/>
          <w:sz w:val="22"/>
          <w:szCs w:val="22"/>
          <w:lang w:val="ro-MD" w:eastAsia="ru-RU"/>
        </w:rPr>
        <w:t>virii</w:t>
      </w:r>
      <w:r w:rsidRPr="00C52EE5">
        <w:rPr>
          <w:bCs/>
          <w:i/>
          <w:iCs/>
          <w:noProof w:val="0"/>
          <w:sz w:val="22"/>
          <w:szCs w:val="22"/>
          <w:lang w:val="ro-MD" w:eastAsia="ru-RU"/>
        </w:rPr>
        <w:t xml:space="preserve"> contractului pe motiv de nesatisfacere de către Furnizor a pretențiilor înaintate privind executarea/livrarea necorespunzătoare a contractului de achiziție atribuit, se va reține garanția de bună executare a contractului.</w:t>
      </w:r>
    </w:p>
    <w:p w14:paraId="7FD90DF4" w14:textId="77777777" w:rsidR="00216117" w:rsidRPr="00216117" w:rsidRDefault="00216117" w:rsidP="00BC16F7">
      <w:pPr>
        <w:shd w:val="clear" w:color="auto" w:fill="FFFFFF" w:themeFill="background1"/>
        <w:tabs>
          <w:tab w:val="right" w:pos="426"/>
        </w:tabs>
        <w:spacing w:before="120"/>
        <w:jc w:val="both"/>
        <w:rPr>
          <w:bCs/>
          <w:i/>
          <w:iCs/>
          <w:noProof w:val="0"/>
          <w:sz w:val="22"/>
          <w:szCs w:val="22"/>
          <w:lang w:val="ro-MD" w:eastAsia="ru-RU"/>
        </w:rPr>
      </w:pPr>
    </w:p>
    <w:p w14:paraId="4EF38DDE" w14:textId="7A014ECA" w:rsidR="00BC16F7" w:rsidRPr="001E1FBE" w:rsidRDefault="0022753F" w:rsidP="00BC16F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1E1FBE">
        <w:rPr>
          <w:b/>
          <w:noProof w:val="0"/>
          <w:lang w:val="ro-MD" w:eastAsia="ru-RU"/>
        </w:rPr>
        <w:t xml:space="preserve">           </w:t>
      </w:r>
      <w:r w:rsidR="00BC16F7" w:rsidRPr="001E1FBE">
        <w:rPr>
          <w:b/>
          <w:noProof w:val="0"/>
          <w:lang w:val="ro-MD" w:eastAsia="ru-RU"/>
        </w:rPr>
        <w:t xml:space="preserve">Președintele grupului de lucru:   __________________    Andrei VÎRLAN </w:t>
      </w:r>
    </w:p>
    <w:sectPr w:rsidR="00BC16F7" w:rsidRPr="001E1FBE" w:rsidSect="00056206">
      <w:pgSz w:w="11906" w:h="16838"/>
      <w:pgMar w:top="851"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9C443B0"/>
    <w:multiLevelType w:val="hybridMultilevel"/>
    <w:tmpl w:val="7A6E4BF2"/>
    <w:lvl w:ilvl="0" w:tplc="B9601CB4">
      <w:start w:val="9"/>
      <w:numFmt w:val="decimal"/>
      <w:lvlText w:val="%1"/>
      <w:lvlJc w:val="left"/>
      <w:pPr>
        <w:ind w:left="253" w:hanging="360"/>
      </w:pPr>
      <w:rPr>
        <w:rFonts w:hint="default"/>
      </w:rPr>
    </w:lvl>
    <w:lvl w:ilvl="1" w:tplc="04190019" w:tentative="1">
      <w:start w:val="1"/>
      <w:numFmt w:val="lowerLetter"/>
      <w:lvlText w:val="%2."/>
      <w:lvlJc w:val="left"/>
      <w:pPr>
        <w:ind w:left="973" w:hanging="360"/>
      </w:pPr>
    </w:lvl>
    <w:lvl w:ilvl="2" w:tplc="0419001B" w:tentative="1">
      <w:start w:val="1"/>
      <w:numFmt w:val="lowerRoman"/>
      <w:lvlText w:val="%3."/>
      <w:lvlJc w:val="right"/>
      <w:pPr>
        <w:ind w:left="1693" w:hanging="180"/>
      </w:pPr>
    </w:lvl>
    <w:lvl w:ilvl="3" w:tplc="0419000F" w:tentative="1">
      <w:start w:val="1"/>
      <w:numFmt w:val="decimal"/>
      <w:lvlText w:val="%4."/>
      <w:lvlJc w:val="left"/>
      <w:pPr>
        <w:ind w:left="2413" w:hanging="360"/>
      </w:pPr>
    </w:lvl>
    <w:lvl w:ilvl="4" w:tplc="04190019" w:tentative="1">
      <w:start w:val="1"/>
      <w:numFmt w:val="lowerLetter"/>
      <w:lvlText w:val="%5."/>
      <w:lvlJc w:val="left"/>
      <w:pPr>
        <w:ind w:left="3133" w:hanging="360"/>
      </w:pPr>
    </w:lvl>
    <w:lvl w:ilvl="5" w:tplc="0419001B" w:tentative="1">
      <w:start w:val="1"/>
      <w:numFmt w:val="lowerRoman"/>
      <w:lvlText w:val="%6."/>
      <w:lvlJc w:val="right"/>
      <w:pPr>
        <w:ind w:left="3853" w:hanging="180"/>
      </w:pPr>
    </w:lvl>
    <w:lvl w:ilvl="6" w:tplc="0419000F" w:tentative="1">
      <w:start w:val="1"/>
      <w:numFmt w:val="decimal"/>
      <w:lvlText w:val="%7."/>
      <w:lvlJc w:val="left"/>
      <w:pPr>
        <w:ind w:left="4573" w:hanging="360"/>
      </w:pPr>
    </w:lvl>
    <w:lvl w:ilvl="7" w:tplc="04190019" w:tentative="1">
      <w:start w:val="1"/>
      <w:numFmt w:val="lowerLetter"/>
      <w:lvlText w:val="%8."/>
      <w:lvlJc w:val="left"/>
      <w:pPr>
        <w:ind w:left="5293" w:hanging="360"/>
      </w:pPr>
    </w:lvl>
    <w:lvl w:ilvl="8" w:tplc="0419001B" w:tentative="1">
      <w:start w:val="1"/>
      <w:numFmt w:val="lowerRoman"/>
      <w:lvlText w:val="%9."/>
      <w:lvlJc w:val="right"/>
      <w:pPr>
        <w:ind w:left="6013" w:hanging="180"/>
      </w:pPr>
    </w:lvl>
  </w:abstractNum>
  <w:abstractNum w:abstractNumId="2"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4"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0"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1"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2A5812"/>
    <w:multiLevelType w:val="hybridMultilevel"/>
    <w:tmpl w:val="9C4C905E"/>
    <w:lvl w:ilvl="0" w:tplc="DDE65872">
      <w:start w:val="11"/>
      <w:numFmt w:val="decimal"/>
      <w:lvlText w:val="%1."/>
      <w:lvlJc w:val="left"/>
      <w:pPr>
        <w:ind w:left="360" w:hanging="360"/>
      </w:pPr>
      <w:rPr>
        <w:rFonts w:hint="default"/>
        <w:b/>
        <w:bCs/>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9"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1"/>
  </w:num>
  <w:num w:numId="2" w16cid:durableId="971713300">
    <w:abstractNumId w:val="12"/>
  </w:num>
  <w:num w:numId="3" w16cid:durableId="345249873">
    <w:abstractNumId w:val="17"/>
  </w:num>
  <w:num w:numId="4" w16cid:durableId="254897798">
    <w:abstractNumId w:val="20"/>
  </w:num>
  <w:num w:numId="5" w16cid:durableId="812988293">
    <w:abstractNumId w:val="5"/>
  </w:num>
  <w:num w:numId="6" w16cid:durableId="62487709">
    <w:abstractNumId w:val="11"/>
  </w:num>
  <w:num w:numId="7" w16cid:durableId="1342316880">
    <w:abstractNumId w:val="3"/>
  </w:num>
  <w:num w:numId="8" w16cid:durableId="610743399">
    <w:abstractNumId w:val="19"/>
  </w:num>
  <w:num w:numId="9" w16cid:durableId="1480343668">
    <w:abstractNumId w:val="4"/>
  </w:num>
  <w:num w:numId="10" w16cid:durableId="869028860">
    <w:abstractNumId w:val="9"/>
  </w:num>
  <w:num w:numId="11" w16cid:durableId="940603114">
    <w:abstractNumId w:val="15"/>
  </w:num>
  <w:num w:numId="12" w16cid:durableId="670529963">
    <w:abstractNumId w:val="14"/>
  </w:num>
  <w:num w:numId="13" w16cid:durableId="16004099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9"/>
  </w:num>
  <w:num w:numId="15" w16cid:durableId="78214957">
    <w:abstractNumId w:val="6"/>
  </w:num>
  <w:num w:numId="16" w16cid:durableId="1103920508">
    <w:abstractNumId w:val="2"/>
  </w:num>
  <w:num w:numId="17" w16cid:durableId="1843010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1"/>
  </w:num>
  <w:num w:numId="19" w16cid:durableId="107285258">
    <w:abstractNumId w:val="0"/>
  </w:num>
  <w:num w:numId="20" w16cid:durableId="143669191">
    <w:abstractNumId w:val="10"/>
  </w:num>
  <w:num w:numId="21" w16cid:durableId="1087775782">
    <w:abstractNumId w:val="7"/>
  </w:num>
  <w:num w:numId="22" w16cid:durableId="872498322">
    <w:abstractNumId w:val="8"/>
  </w:num>
  <w:num w:numId="23" w16cid:durableId="1248885215">
    <w:abstractNumId w:val="16"/>
  </w:num>
  <w:num w:numId="24" w16cid:durableId="2000965464">
    <w:abstractNumId w:val="18"/>
  </w:num>
  <w:num w:numId="25" w16cid:durableId="1989358176">
    <w:abstractNumId w:val="13"/>
  </w:num>
  <w:num w:numId="26" w16cid:durableId="65734790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07617"/>
    <w:rsid w:val="000120DE"/>
    <w:rsid w:val="000133CD"/>
    <w:rsid w:val="000151C8"/>
    <w:rsid w:val="00015847"/>
    <w:rsid w:val="0001755A"/>
    <w:rsid w:val="000218EC"/>
    <w:rsid w:val="00030FF4"/>
    <w:rsid w:val="00031403"/>
    <w:rsid w:val="000314A7"/>
    <w:rsid w:val="00032391"/>
    <w:rsid w:val="00032EA3"/>
    <w:rsid w:val="00040DDB"/>
    <w:rsid w:val="00043B0C"/>
    <w:rsid w:val="00043E01"/>
    <w:rsid w:val="00054E77"/>
    <w:rsid w:val="00055F63"/>
    <w:rsid w:val="00056206"/>
    <w:rsid w:val="0005645B"/>
    <w:rsid w:val="000568C4"/>
    <w:rsid w:val="000604AB"/>
    <w:rsid w:val="00061420"/>
    <w:rsid w:val="0006173C"/>
    <w:rsid w:val="0007130F"/>
    <w:rsid w:val="00071C3D"/>
    <w:rsid w:val="00075D3A"/>
    <w:rsid w:val="000835B1"/>
    <w:rsid w:val="0008384A"/>
    <w:rsid w:val="00085A33"/>
    <w:rsid w:val="00085E11"/>
    <w:rsid w:val="00086181"/>
    <w:rsid w:val="00092464"/>
    <w:rsid w:val="00094026"/>
    <w:rsid w:val="00094E78"/>
    <w:rsid w:val="00095D4A"/>
    <w:rsid w:val="00096CA0"/>
    <w:rsid w:val="000971A9"/>
    <w:rsid w:val="000A104B"/>
    <w:rsid w:val="000A4799"/>
    <w:rsid w:val="000A5E88"/>
    <w:rsid w:val="000A6865"/>
    <w:rsid w:val="000B4F0A"/>
    <w:rsid w:val="000B5E5A"/>
    <w:rsid w:val="000B6BA3"/>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2514D"/>
    <w:rsid w:val="001310D4"/>
    <w:rsid w:val="00131859"/>
    <w:rsid w:val="00133A91"/>
    <w:rsid w:val="001356C5"/>
    <w:rsid w:val="00136F7A"/>
    <w:rsid w:val="00145C3D"/>
    <w:rsid w:val="00146D6D"/>
    <w:rsid w:val="00152B4C"/>
    <w:rsid w:val="00153C26"/>
    <w:rsid w:val="0015415E"/>
    <w:rsid w:val="00173E39"/>
    <w:rsid w:val="00175C28"/>
    <w:rsid w:val="00177939"/>
    <w:rsid w:val="00183357"/>
    <w:rsid w:val="001846C3"/>
    <w:rsid w:val="00186AAC"/>
    <w:rsid w:val="0019164E"/>
    <w:rsid w:val="001958EA"/>
    <w:rsid w:val="00195D84"/>
    <w:rsid w:val="001962FB"/>
    <w:rsid w:val="001978D8"/>
    <w:rsid w:val="001A100D"/>
    <w:rsid w:val="001A3E94"/>
    <w:rsid w:val="001B35EC"/>
    <w:rsid w:val="001C0EFE"/>
    <w:rsid w:val="001C40A0"/>
    <w:rsid w:val="001C6040"/>
    <w:rsid w:val="001D23B5"/>
    <w:rsid w:val="001D2F78"/>
    <w:rsid w:val="001D739D"/>
    <w:rsid w:val="001E063D"/>
    <w:rsid w:val="001E1236"/>
    <w:rsid w:val="001E1FBE"/>
    <w:rsid w:val="001E5CDD"/>
    <w:rsid w:val="001F6814"/>
    <w:rsid w:val="00202E8A"/>
    <w:rsid w:val="00206786"/>
    <w:rsid w:val="00216117"/>
    <w:rsid w:val="002260DA"/>
    <w:rsid w:val="002268E6"/>
    <w:rsid w:val="0022753F"/>
    <w:rsid w:val="00233E17"/>
    <w:rsid w:val="00236A97"/>
    <w:rsid w:val="0024199D"/>
    <w:rsid w:val="00241B95"/>
    <w:rsid w:val="00242486"/>
    <w:rsid w:val="00244C50"/>
    <w:rsid w:val="00246E32"/>
    <w:rsid w:val="00247E82"/>
    <w:rsid w:val="00252D61"/>
    <w:rsid w:val="002535EA"/>
    <w:rsid w:val="00254BF9"/>
    <w:rsid w:val="00257862"/>
    <w:rsid w:val="0026037F"/>
    <w:rsid w:val="00264006"/>
    <w:rsid w:val="00266240"/>
    <w:rsid w:val="00271894"/>
    <w:rsid w:val="002835FD"/>
    <w:rsid w:val="002944B9"/>
    <w:rsid w:val="002A23B2"/>
    <w:rsid w:val="002A2DEB"/>
    <w:rsid w:val="002A44AF"/>
    <w:rsid w:val="002A703D"/>
    <w:rsid w:val="002A71AA"/>
    <w:rsid w:val="002A7B1B"/>
    <w:rsid w:val="002B241D"/>
    <w:rsid w:val="002B73C8"/>
    <w:rsid w:val="002D07B9"/>
    <w:rsid w:val="002D2FCB"/>
    <w:rsid w:val="002D4F48"/>
    <w:rsid w:val="002D5A93"/>
    <w:rsid w:val="002E1405"/>
    <w:rsid w:val="002E21BD"/>
    <w:rsid w:val="002F06BB"/>
    <w:rsid w:val="002F1A74"/>
    <w:rsid w:val="002F56E3"/>
    <w:rsid w:val="00302A9E"/>
    <w:rsid w:val="00305302"/>
    <w:rsid w:val="0031296F"/>
    <w:rsid w:val="00315BE8"/>
    <w:rsid w:val="0032051A"/>
    <w:rsid w:val="0032294A"/>
    <w:rsid w:val="00322AB1"/>
    <w:rsid w:val="0032387D"/>
    <w:rsid w:val="00327A66"/>
    <w:rsid w:val="00331382"/>
    <w:rsid w:val="003362A4"/>
    <w:rsid w:val="003423C1"/>
    <w:rsid w:val="003437B4"/>
    <w:rsid w:val="003567F0"/>
    <w:rsid w:val="003574CF"/>
    <w:rsid w:val="003679B4"/>
    <w:rsid w:val="00371655"/>
    <w:rsid w:val="0037356C"/>
    <w:rsid w:val="0037522E"/>
    <w:rsid w:val="00376AA2"/>
    <w:rsid w:val="0038267F"/>
    <w:rsid w:val="00387AF0"/>
    <w:rsid w:val="00387B28"/>
    <w:rsid w:val="00387E90"/>
    <w:rsid w:val="00390CF5"/>
    <w:rsid w:val="00393AE3"/>
    <w:rsid w:val="003A10F5"/>
    <w:rsid w:val="003A2549"/>
    <w:rsid w:val="003A54A6"/>
    <w:rsid w:val="003A7293"/>
    <w:rsid w:val="003B0E82"/>
    <w:rsid w:val="003B2092"/>
    <w:rsid w:val="003B382C"/>
    <w:rsid w:val="003C0573"/>
    <w:rsid w:val="003C1978"/>
    <w:rsid w:val="003C2FA3"/>
    <w:rsid w:val="003C4D67"/>
    <w:rsid w:val="003D0D05"/>
    <w:rsid w:val="003D32AD"/>
    <w:rsid w:val="003D76D3"/>
    <w:rsid w:val="003E31E7"/>
    <w:rsid w:val="003E57DB"/>
    <w:rsid w:val="003E7B50"/>
    <w:rsid w:val="003E7C76"/>
    <w:rsid w:val="003F7F3C"/>
    <w:rsid w:val="00405811"/>
    <w:rsid w:val="00407957"/>
    <w:rsid w:val="00407A35"/>
    <w:rsid w:val="00412F4D"/>
    <w:rsid w:val="0041471A"/>
    <w:rsid w:val="004157A1"/>
    <w:rsid w:val="004164DC"/>
    <w:rsid w:val="00423845"/>
    <w:rsid w:val="0042451B"/>
    <w:rsid w:val="004265B3"/>
    <w:rsid w:val="00426D2E"/>
    <w:rsid w:val="00427054"/>
    <w:rsid w:val="004325B9"/>
    <w:rsid w:val="00433AC2"/>
    <w:rsid w:val="00436317"/>
    <w:rsid w:val="00437BCB"/>
    <w:rsid w:val="004404A5"/>
    <w:rsid w:val="004422E0"/>
    <w:rsid w:val="00447115"/>
    <w:rsid w:val="00450A54"/>
    <w:rsid w:val="004525EF"/>
    <w:rsid w:val="0045368F"/>
    <w:rsid w:val="004618A4"/>
    <w:rsid w:val="00464183"/>
    <w:rsid w:val="00465590"/>
    <w:rsid w:val="00465AF8"/>
    <w:rsid w:val="004672B6"/>
    <w:rsid w:val="004706C5"/>
    <w:rsid w:val="00470C26"/>
    <w:rsid w:val="00471A5C"/>
    <w:rsid w:val="00476DD7"/>
    <w:rsid w:val="00476DE9"/>
    <w:rsid w:val="004837DB"/>
    <w:rsid w:val="00483E31"/>
    <w:rsid w:val="00484617"/>
    <w:rsid w:val="00492311"/>
    <w:rsid w:val="00492CD1"/>
    <w:rsid w:val="00496DE1"/>
    <w:rsid w:val="004973BC"/>
    <w:rsid w:val="004A619C"/>
    <w:rsid w:val="004A689C"/>
    <w:rsid w:val="004A69B9"/>
    <w:rsid w:val="004B3533"/>
    <w:rsid w:val="004B4704"/>
    <w:rsid w:val="004B5282"/>
    <w:rsid w:val="004B7E6A"/>
    <w:rsid w:val="004C2A49"/>
    <w:rsid w:val="004C5E94"/>
    <w:rsid w:val="004C5F41"/>
    <w:rsid w:val="004D7D5A"/>
    <w:rsid w:val="004E1806"/>
    <w:rsid w:val="004E297D"/>
    <w:rsid w:val="004E2B9E"/>
    <w:rsid w:val="004E5DF2"/>
    <w:rsid w:val="004E6E14"/>
    <w:rsid w:val="004F0647"/>
    <w:rsid w:val="004F14CC"/>
    <w:rsid w:val="004F44D2"/>
    <w:rsid w:val="004F5291"/>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366DD"/>
    <w:rsid w:val="00540B47"/>
    <w:rsid w:val="00540E28"/>
    <w:rsid w:val="00541730"/>
    <w:rsid w:val="00541916"/>
    <w:rsid w:val="00543F29"/>
    <w:rsid w:val="005536DB"/>
    <w:rsid w:val="00553ED5"/>
    <w:rsid w:val="00555222"/>
    <w:rsid w:val="00560EE8"/>
    <w:rsid w:val="00564D3C"/>
    <w:rsid w:val="00564E3E"/>
    <w:rsid w:val="00567ECE"/>
    <w:rsid w:val="005712E5"/>
    <w:rsid w:val="005716AE"/>
    <w:rsid w:val="00571BC6"/>
    <w:rsid w:val="00575C60"/>
    <w:rsid w:val="00575E06"/>
    <w:rsid w:val="00576528"/>
    <w:rsid w:val="005801EF"/>
    <w:rsid w:val="0058162D"/>
    <w:rsid w:val="005832AE"/>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E05E3"/>
    <w:rsid w:val="005E2B00"/>
    <w:rsid w:val="005E2D0B"/>
    <w:rsid w:val="005E385F"/>
    <w:rsid w:val="005E7854"/>
    <w:rsid w:val="005F2EE3"/>
    <w:rsid w:val="005F7826"/>
    <w:rsid w:val="005F7E40"/>
    <w:rsid w:val="006009DC"/>
    <w:rsid w:val="006055FD"/>
    <w:rsid w:val="00605A28"/>
    <w:rsid w:val="00605EC8"/>
    <w:rsid w:val="00606943"/>
    <w:rsid w:val="00607703"/>
    <w:rsid w:val="00607D49"/>
    <w:rsid w:val="00607F29"/>
    <w:rsid w:val="00617D7D"/>
    <w:rsid w:val="00627220"/>
    <w:rsid w:val="00632B8A"/>
    <w:rsid w:val="006414BC"/>
    <w:rsid w:val="00644072"/>
    <w:rsid w:val="0064505C"/>
    <w:rsid w:val="00650AAA"/>
    <w:rsid w:val="00657810"/>
    <w:rsid w:val="006632A5"/>
    <w:rsid w:val="00665C89"/>
    <w:rsid w:val="00672023"/>
    <w:rsid w:val="006776BA"/>
    <w:rsid w:val="00677848"/>
    <w:rsid w:val="00684ABB"/>
    <w:rsid w:val="00685CC2"/>
    <w:rsid w:val="006865E4"/>
    <w:rsid w:val="00686E12"/>
    <w:rsid w:val="0069065C"/>
    <w:rsid w:val="00690A3B"/>
    <w:rsid w:val="0069572E"/>
    <w:rsid w:val="00695C9D"/>
    <w:rsid w:val="006A08CA"/>
    <w:rsid w:val="006A72A4"/>
    <w:rsid w:val="006B4686"/>
    <w:rsid w:val="006B5A60"/>
    <w:rsid w:val="006C0A59"/>
    <w:rsid w:val="006C4F75"/>
    <w:rsid w:val="006C632F"/>
    <w:rsid w:val="006C65E7"/>
    <w:rsid w:val="006D02F6"/>
    <w:rsid w:val="006D2A2E"/>
    <w:rsid w:val="006D3BED"/>
    <w:rsid w:val="006D4305"/>
    <w:rsid w:val="006E4610"/>
    <w:rsid w:val="006F1589"/>
    <w:rsid w:val="006F3CC9"/>
    <w:rsid w:val="006F499C"/>
    <w:rsid w:val="006F4DD9"/>
    <w:rsid w:val="00701EE7"/>
    <w:rsid w:val="00704EF7"/>
    <w:rsid w:val="007061B1"/>
    <w:rsid w:val="00706383"/>
    <w:rsid w:val="007135CE"/>
    <w:rsid w:val="007138AF"/>
    <w:rsid w:val="00714F34"/>
    <w:rsid w:val="007170C1"/>
    <w:rsid w:val="0072111C"/>
    <w:rsid w:val="00727A49"/>
    <w:rsid w:val="00732999"/>
    <w:rsid w:val="0073411F"/>
    <w:rsid w:val="00736657"/>
    <w:rsid w:val="00742242"/>
    <w:rsid w:val="00742CDF"/>
    <w:rsid w:val="00742F2E"/>
    <w:rsid w:val="00750E76"/>
    <w:rsid w:val="0075359A"/>
    <w:rsid w:val="007557CA"/>
    <w:rsid w:val="00755DBD"/>
    <w:rsid w:val="00756F8B"/>
    <w:rsid w:val="00761627"/>
    <w:rsid w:val="007646DA"/>
    <w:rsid w:val="00765F2B"/>
    <w:rsid w:val="00772555"/>
    <w:rsid w:val="007762FD"/>
    <w:rsid w:val="0077787A"/>
    <w:rsid w:val="00781100"/>
    <w:rsid w:val="007838BB"/>
    <w:rsid w:val="007849C1"/>
    <w:rsid w:val="00786D73"/>
    <w:rsid w:val="007907F0"/>
    <w:rsid w:val="007942C5"/>
    <w:rsid w:val="00797888"/>
    <w:rsid w:val="007A4953"/>
    <w:rsid w:val="007B04E2"/>
    <w:rsid w:val="007B2762"/>
    <w:rsid w:val="007B3A9F"/>
    <w:rsid w:val="007B522F"/>
    <w:rsid w:val="007C041E"/>
    <w:rsid w:val="007C0D08"/>
    <w:rsid w:val="007C1866"/>
    <w:rsid w:val="007C65BA"/>
    <w:rsid w:val="007D2220"/>
    <w:rsid w:val="007D3867"/>
    <w:rsid w:val="007E509D"/>
    <w:rsid w:val="007E60D0"/>
    <w:rsid w:val="007F0F6C"/>
    <w:rsid w:val="007F13DB"/>
    <w:rsid w:val="007F65EE"/>
    <w:rsid w:val="007F76C2"/>
    <w:rsid w:val="00800399"/>
    <w:rsid w:val="00803647"/>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43402"/>
    <w:rsid w:val="00844771"/>
    <w:rsid w:val="00844A4F"/>
    <w:rsid w:val="008477B3"/>
    <w:rsid w:val="00852018"/>
    <w:rsid w:val="008531E5"/>
    <w:rsid w:val="00863129"/>
    <w:rsid w:val="008653A2"/>
    <w:rsid w:val="00867512"/>
    <w:rsid w:val="00876D4F"/>
    <w:rsid w:val="008771FC"/>
    <w:rsid w:val="00880070"/>
    <w:rsid w:val="00880B0A"/>
    <w:rsid w:val="00883E9E"/>
    <w:rsid w:val="00886E7D"/>
    <w:rsid w:val="008930A4"/>
    <w:rsid w:val="00893E1F"/>
    <w:rsid w:val="00894048"/>
    <w:rsid w:val="00897919"/>
    <w:rsid w:val="008A12E2"/>
    <w:rsid w:val="008A174E"/>
    <w:rsid w:val="008A1E57"/>
    <w:rsid w:val="008A374C"/>
    <w:rsid w:val="008A3948"/>
    <w:rsid w:val="008A45E0"/>
    <w:rsid w:val="008B0895"/>
    <w:rsid w:val="008B17E3"/>
    <w:rsid w:val="008B2004"/>
    <w:rsid w:val="008B21BA"/>
    <w:rsid w:val="008B2A0E"/>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28B9"/>
    <w:rsid w:val="008F401E"/>
    <w:rsid w:val="008F46FE"/>
    <w:rsid w:val="008F5920"/>
    <w:rsid w:val="008F6093"/>
    <w:rsid w:val="008F673B"/>
    <w:rsid w:val="009002A7"/>
    <w:rsid w:val="00905BA7"/>
    <w:rsid w:val="00906365"/>
    <w:rsid w:val="00907BCC"/>
    <w:rsid w:val="00917054"/>
    <w:rsid w:val="00917807"/>
    <w:rsid w:val="00917959"/>
    <w:rsid w:val="00920ACE"/>
    <w:rsid w:val="009260B4"/>
    <w:rsid w:val="00930969"/>
    <w:rsid w:val="009319F3"/>
    <w:rsid w:val="00941EE2"/>
    <w:rsid w:val="009428FB"/>
    <w:rsid w:val="00950B59"/>
    <w:rsid w:val="00953AB7"/>
    <w:rsid w:val="00956307"/>
    <w:rsid w:val="00966B44"/>
    <w:rsid w:val="009751E3"/>
    <w:rsid w:val="00976397"/>
    <w:rsid w:val="00980A3B"/>
    <w:rsid w:val="0098125E"/>
    <w:rsid w:val="00981548"/>
    <w:rsid w:val="00984761"/>
    <w:rsid w:val="009909BF"/>
    <w:rsid w:val="00992E2A"/>
    <w:rsid w:val="00997551"/>
    <w:rsid w:val="009A0BE7"/>
    <w:rsid w:val="009A3E09"/>
    <w:rsid w:val="009A7912"/>
    <w:rsid w:val="009B1748"/>
    <w:rsid w:val="009B6044"/>
    <w:rsid w:val="009B6B5D"/>
    <w:rsid w:val="009B73BC"/>
    <w:rsid w:val="009C0D72"/>
    <w:rsid w:val="009C4AF3"/>
    <w:rsid w:val="009C709B"/>
    <w:rsid w:val="009C78EB"/>
    <w:rsid w:val="009D1CB8"/>
    <w:rsid w:val="009D5DEC"/>
    <w:rsid w:val="009D61A8"/>
    <w:rsid w:val="009D62BB"/>
    <w:rsid w:val="009F35AE"/>
    <w:rsid w:val="009F431B"/>
    <w:rsid w:val="009F7794"/>
    <w:rsid w:val="00A0212B"/>
    <w:rsid w:val="00A027F1"/>
    <w:rsid w:val="00A0335F"/>
    <w:rsid w:val="00A06380"/>
    <w:rsid w:val="00A100F7"/>
    <w:rsid w:val="00A14BD0"/>
    <w:rsid w:val="00A14D1F"/>
    <w:rsid w:val="00A175AA"/>
    <w:rsid w:val="00A21CA9"/>
    <w:rsid w:val="00A21F81"/>
    <w:rsid w:val="00A24681"/>
    <w:rsid w:val="00A25446"/>
    <w:rsid w:val="00A25C12"/>
    <w:rsid w:val="00A275EC"/>
    <w:rsid w:val="00A34BE8"/>
    <w:rsid w:val="00A44700"/>
    <w:rsid w:val="00A45120"/>
    <w:rsid w:val="00A53A7B"/>
    <w:rsid w:val="00A543B0"/>
    <w:rsid w:val="00A56629"/>
    <w:rsid w:val="00A57AE0"/>
    <w:rsid w:val="00A61447"/>
    <w:rsid w:val="00A66230"/>
    <w:rsid w:val="00A75ED7"/>
    <w:rsid w:val="00A851D2"/>
    <w:rsid w:val="00A86BF9"/>
    <w:rsid w:val="00A87584"/>
    <w:rsid w:val="00AA10C7"/>
    <w:rsid w:val="00AA4A88"/>
    <w:rsid w:val="00AA7E2E"/>
    <w:rsid w:val="00AB05DF"/>
    <w:rsid w:val="00AB0DC8"/>
    <w:rsid w:val="00AB569D"/>
    <w:rsid w:val="00AB5C77"/>
    <w:rsid w:val="00AC01B8"/>
    <w:rsid w:val="00AC41BF"/>
    <w:rsid w:val="00AC48C2"/>
    <w:rsid w:val="00AC6124"/>
    <w:rsid w:val="00AC6670"/>
    <w:rsid w:val="00AC6B41"/>
    <w:rsid w:val="00AD3D47"/>
    <w:rsid w:val="00AD5FAE"/>
    <w:rsid w:val="00AE28CA"/>
    <w:rsid w:val="00AE3914"/>
    <w:rsid w:val="00AE628C"/>
    <w:rsid w:val="00AF25FF"/>
    <w:rsid w:val="00AF3B93"/>
    <w:rsid w:val="00B006A5"/>
    <w:rsid w:val="00B01426"/>
    <w:rsid w:val="00B036FA"/>
    <w:rsid w:val="00B049A5"/>
    <w:rsid w:val="00B0595E"/>
    <w:rsid w:val="00B14412"/>
    <w:rsid w:val="00B15109"/>
    <w:rsid w:val="00B24604"/>
    <w:rsid w:val="00B26D31"/>
    <w:rsid w:val="00B31DEC"/>
    <w:rsid w:val="00B33E8F"/>
    <w:rsid w:val="00B3564E"/>
    <w:rsid w:val="00B448D8"/>
    <w:rsid w:val="00B510A0"/>
    <w:rsid w:val="00B52239"/>
    <w:rsid w:val="00B5741A"/>
    <w:rsid w:val="00B57EA3"/>
    <w:rsid w:val="00B60052"/>
    <w:rsid w:val="00B60687"/>
    <w:rsid w:val="00B624A7"/>
    <w:rsid w:val="00B62976"/>
    <w:rsid w:val="00B67CF9"/>
    <w:rsid w:val="00B728BF"/>
    <w:rsid w:val="00B75B6C"/>
    <w:rsid w:val="00B775C0"/>
    <w:rsid w:val="00B801D2"/>
    <w:rsid w:val="00B8681C"/>
    <w:rsid w:val="00B906F9"/>
    <w:rsid w:val="00B9463B"/>
    <w:rsid w:val="00B96CEC"/>
    <w:rsid w:val="00B96EC5"/>
    <w:rsid w:val="00B96FEE"/>
    <w:rsid w:val="00BA0C93"/>
    <w:rsid w:val="00BA20E4"/>
    <w:rsid w:val="00BB0113"/>
    <w:rsid w:val="00BB22EC"/>
    <w:rsid w:val="00BB481F"/>
    <w:rsid w:val="00BC16F7"/>
    <w:rsid w:val="00BC1D57"/>
    <w:rsid w:val="00BC23B4"/>
    <w:rsid w:val="00BC2D4B"/>
    <w:rsid w:val="00BC2FF2"/>
    <w:rsid w:val="00BC385F"/>
    <w:rsid w:val="00BC3FA4"/>
    <w:rsid w:val="00BC7358"/>
    <w:rsid w:val="00BD308A"/>
    <w:rsid w:val="00BE02E5"/>
    <w:rsid w:val="00BE040E"/>
    <w:rsid w:val="00BE13D0"/>
    <w:rsid w:val="00BE228C"/>
    <w:rsid w:val="00BE2350"/>
    <w:rsid w:val="00BE2523"/>
    <w:rsid w:val="00BE293D"/>
    <w:rsid w:val="00BE4845"/>
    <w:rsid w:val="00BE5D08"/>
    <w:rsid w:val="00BF2644"/>
    <w:rsid w:val="00BF45AE"/>
    <w:rsid w:val="00C03308"/>
    <w:rsid w:val="00C03DE7"/>
    <w:rsid w:val="00C05F29"/>
    <w:rsid w:val="00C1271E"/>
    <w:rsid w:val="00C13353"/>
    <w:rsid w:val="00C13DD0"/>
    <w:rsid w:val="00C20192"/>
    <w:rsid w:val="00C23DB5"/>
    <w:rsid w:val="00C31125"/>
    <w:rsid w:val="00C323BB"/>
    <w:rsid w:val="00C3717C"/>
    <w:rsid w:val="00C41873"/>
    <w:rsid w:val="00C4392F"/>
    <w:rsid w:val="00C52EE5"/>
    <w:rsid w:val="00C54321"/>
    <w:rsid w:val="00C5596A"/>
    <w:rsid w:val="00C561DB"/>
    <w:rsid w:val="00C62FC3"/>
    <w:rsid w:val="00C657AC"/>
    <w:rsid w:val="00C67C93"/>
    <w:rsid w:val="00C8023F"/>
    <w:rsid w:val="00C81F7C"/>
    <w:rsid w:val="00C8341F"/>
    <w:rsid w:val="00C83D85"/>
    <w:rsid w:val="00C95DA9"/>
    <w:rsid w:val="00CA1F74"/>
    <w:rsid w:val="00CA4248"/>
    <w:rsid w:val="00CB0A75"/>
    <w:rsid w:val="00CB148E"/>
    <w:rsid w:val="00CB2911"/>
    <w:rsid w:val="00CB4CFA"/>
    <w:rsid w:val="00CC1341"/>
    <w:rsid w:val="00CC1626"/>
    <w:rsid w:val="00CC1E5D"/>
    <w:rsid w:val="00CC541E"/>
    <w:rsid w:val="00CC6F3E"/>
    <w:rsid w:val="00CD0478"/>
    <w:rsid w:val="00CD479B"/>
    <w:rsid w:val="00CD645D"/>
    <w:rsid w:val="00CD6D32"/>
    <w:rsid w:val="00CD7CDA"/>
    <w:rsid w:val="00CE01E4"/>
    <w:rsid w:val="00CE0B5A"/>
    <w:rsid w:val="00CF148B"/>
    <w:rsid w:val="00CF1F9E"/>
    <w:rsid w:val="00CF2814"/>
    <w:rsid w:val="00CF40A2"/>
    <w:rsid w:val="00CF78FA"/>
    <w:rsid w:val="00D0040C"/>
    <w:rsid w:val="00D06493"/>
    <w:rsid w:val="00D07DE7"/>
    <w:rsid w:val="00D11375"/>
    <w:rsid w:val="00D14189"/>
    <w:rsid w:val="00D15668"/>
    <w:rsid w:val="00D170C5"/>
    <w:rsid w:val="00D2305D"/>
    <w:rsid w:val="00D23612"/>
    <w:rsid w:val="00D2394B"/>
    <w:rsid w:val="00D30DD7"/>
    <w:rsid w:val="00D3112E"/>
    <w:rsid w:val="00D33D25"/>
    <w:rsid w:val="00D454DE"/>
    <w:rsid w:val="00D501F0"/>
    <w:rsid w:val="00D57252"/>
    <w:rsid w:val="00D63F3A"/>
    <w:rsid w:val="00D65494"/>
    <w:rsid w:val="00D71B84"/>
    <w:rsid w:val="00D73752"/>
    <w:rsid w:val="00D744D8"/>
    <w:rsid w:val="00D761A8"/>
    <w:rsid w:val="00D77517"/>
    <w:rsid w:val="00D7786B"/>
    <w:rsid w:val="00D80E59"/>
    <w:rsid w:val="00D813A4"/>
    <w:rsid w:val="00D84D66"/>
    <w:rsid w:val="00D858E5"/>
    <w:rsid w:val="00D94215"/>
    <w:rsid w:val="00D94520"/>
    <w:rsid w:val="00D95B25"/>
    <w:rsid w:val="00D9628D"/>
    <w:rsid w:val="00D96C17"/>
    <w:rsid w:val="00D97FDF"/>
    <w:rsid w:val="00DA3044"/>
    <w:rsid w:val="00DB1879"/>
    <w:rsid w:val="00DB6AD9"/>
    <w:rsid w:val="00DB7A10"/>
    <w:rsid w:val="00DC18A7"/>
    <w:rsid w:val="00DC23EC"/>
    <w:rsid w:val="00DC2CD0"/>
    <w:rsid w:val="00DC789F"/>
    <w:rsid w:val="00DD1E68"/>
    <w:rsid w:val="00DD2406"/>
    <w:rsid w:val="00DE5EB0"/>
    <w:rsid w:val="00DF0CCF"/>
    <w:rsid w:val="00DF2C98"/>
    <w:rsid w:val="00DF2E48"/>
    <w:rsid w:val="00DF590A"/>
    <w:rsid w:val="00DF5AC6"/>
    <w:rsid w:val="00DF5AF7"/>
    <w:rsid w:val="00E001B4"/>
    <w:rsid w:val="00E0368D"/>
    <w:rsid w:val="00E03D8E"/>
    <w:rsid w:val="00E05F25"/>
    <w:rsid w:val="00E06ADA"/>
    <w:rsid w:val="00E06C93"/>
    <w:rsid w:val="00E1000D"/>
    <w:rsid w:val="00E13028"/>
    <w:rsid w:val="00E14DD1"/>
    <w:rsid w:val="00E17359"/>
    <w:rsid w:val="00E17EC0"/>
    <w:rsid w:val="00E217FB"/>
    <w:rsid w:val="00E23E22"/>
    <w:rsid w:val="00E26017"/>
    <w:rsid w:val="00E3601F"/>
    <w:rsid w:val="00E36B8C"/>
    <w:rsid w:val="00E439FE"/>
    <w:rsid w:val="00E50DAA"/>
    <w:rsid w:val="00E51B4C"/>
    <w:rsid w:val="00E53931"/>
    <w:rsid w:val="00E545EE"/>
    <w:rsid w:val="00E56F43"/>
    <w:rsid w:val="00E5708A"/>
    <w:rsid w:val="00E6061F"/>
    <w:rsid w:val="00E63B89"/>
    <w:rsid w:val="00E645D1"/>
    <w:rsid w:val="00E6495B"/>
    <w:rsid w:val="00E66E40"/>
    <w:rsid w:val="00E70136"/>
    <w:rsid w:val="00E718F5"/>
    <w:rsid w:val="00E73AAB"/>
    <w:rsid w:val="00E74A2F"/>
    <w:rsid w:val="00E7528A"/>
    <w:rsid w:val="00E76AFE"/>
    <w:rsid w:val="00E77144"/>
    <w:rsid w:val="00E80C14"/>
    <w:rsid w:val="00E83DCC"/>
    <w:rsid w:val="00E87092"/>
    <w:rsid w:val="00E939DA"/>
    <w:rsid w:val="00E93F23"/>
    <w:rsid w:val="00E94CC2"/>
    <w:rsid w:val="00E969B1"/>
    <w:rsid w:val="00EA6CFB"/>
    <w:rsid w:val="00EA7BAA"/>
    <w:rsid w:val="00EB35AE"/>
    <w:rsid w:val="00EB67AA"/>
    <w:rsid w:val="00EC4144"/>
    <w:rsid w:val="00EC572C"/>
    <w:rsid w:val="00EC5797"/>
    <w:rsid w:val="00EC60AC"/>
    <w:rsid w:val="00EC7A06"/>
    <w:rsid w:val="00ED37C8"/>
    <w:rsid w:val="00ED4768"/>
    <w:rsid w:val="00ED62DA"/>
    <w:rsid w:val="00ED7F4B"/>
    <w:rsid w:val="00EE190E"/>
    <w:rsid w:val="00EE2388"/>
    <w:rsid w:val="00EE2D2C"/>
    <w:rsid w:val="00EE40E7"/>
    <w:rsid w:val="00EF2AB9"/>
    <w:rsid w:val="00F058F5"/>
    <w:rsid w:val="00F12C7D"/>
    <w:rsid w:val="00F12CAB"/>
    <w:rsid w:val="00F1309E"/>
    <w:rsid w:val="00F165FA"/>
    <w:rsid w:val="00F20E49"/>
    <w:rsid w:val="00F21BD8"/>
    <w:rsid w:val="00F22809"/>
    <w:rsid w:val="00F33012"/>
    <w:rsid w:val="00F33C29"/>
    <w:rsid w:val="00F344AD"/>
    <w:rsid w:val="00F36C8D"/>
    <w:rsid w:val="00F3761A"/>
    <w:rsid w:val="00F415D0"/>
    <w:rsid w:val="00F42E32"/>
    <w:rsid w:val="00F43E08"/>
    <w:rsid w:val="00F44D2D"/>
    <w:rsid w:val="00F519AA"/>
    <w:rsid w:val="00F5380B"/>
    <w:rsid w:val="00F538CE"/>
    <w:rsid w:val="00F5605D"/>
    <w:rsid w:val="00F606B8"/>
    <w:rsid w:val="00F67127"/>
    <w:rsid w:val="00F67618"/>
    <w:rsid w:val="00F70623"/>
    <w:rsid w:val="00F76A8F"/>
    <w:rsid w:val="00F77EF0"/>
    <w:rsid w:val="00F77FC3"/>
    <w:rsid w:val="00F83E14"/>
    <w:rsid w:val="00F848D1"/>
    <w:rsid w:val="00F85074"/>
    <w:rsid w:val="00F87A75"/>
    <w:rsid w:val="00F946D1"/>
    <w:rsid w:val="00F95660"/>
    <w:rsid w:val="00F964F5"/>
    <w:rsid w:val="00FA5D9B"/>
    <w:rsid w:val="00FA790E"/>
    <w:rsid w:val="00FB06CD"/>
    <w:rsid w:val="00FB25E8"/>
    <w:rsid w:val="00FB580E"/>
    <w:rsid w:val="00FB6839"/>
    <w:rsid w:val="00FC0A5A"/>
    <w:rsid w:val="00FC2B2B"/>
    <w:rsid w:val="00FD0242"/>
    <w:rsid w:val="00FD112C"/>
    <w:rsid w:val="00FD6102"/>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link w:val="Titlu1Caracter"/>
    <w:uiPriority w:val="9"/>
    <w:qFormat/>
    <w:rsid w:val="00B96EC5"/>
    <w:pPr>
      <w:spacing w:before="100" w:beforeAutospacing="1" w:after="100" w:afterAutospacing="1"/>
      <w:outlineLvl w:val="0"/>
    </w:pPr>
    <w:rPr>
      <w:b/>
      <w:bCs/>
      <w:noProof w:val="0"/>
      <w:kern w:val="36"/>
      <w:sz w:val="48"/>
      <w:szCs w:val="48"/>
      <w:lang w:eastAsia="ro-RO"/>
    </w:rPr>
  </w:style>
  <w:style w:type="paragraph" w:styleId="Titlu3">
    <w:name w:val="heading 3"/>
    <w:basedOn w:val="Normal"/>
    <w:next w:val="Normal"/>
    <w:link w:val="Titlu3Caracter"/>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Lista 1,body 2,lp1,lp11,List Paragraph1,List Paragraph2,List Paragraph1 Caracter,List Paragraph 1"/>
    <w:basedOn w:val="Normal"/>
    <w:link w:val="ListparagrafCaracter"/>
    <w:uiPriority w:val="34"/>
    <w:qFormat/>
    <w:rsid w:val="005C2824"/>
    <w:pPr>
      <w:numPr>
        <w:numId w:val="1"/>
      </w:numPr>
      <w:tabs>
        <w:tab w:val="left" w:pos="1134"/>
      </w:tabs>
      <w:jc w:val="both"/>
    </w:pPr>
    <w:rPr>
      <w:noProof w:val="0"/>
      <w:lang w:val="en-US"/>
    </w:rPr>
  </w:style>
  <w:style w:type="paragraph" w:customStyle="1" w:styleId="Style3">
    <w:name w:val="Style3"/>
    <w:basedOn w:val="Titlu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34"/>
    <w:locked/>
    <w:rsid w:val="005C2824"/>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Tabelgril">
    <w:name w:val="Table Grid"/>
    <w:basedOn w:val="TabelNormal"/>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C0D72"/>
    <w:rPr>
      <w:color w:val="0563C1" w:themeColor="hyperlink"/>
      <w:u w:val="single"/>
    </w:rPr>
  </w:style>
  <w:style w:type="character" w:styleId="MeniuneNerezolvat">
    <w:name w:val="Unresolved Mention"/>
    <w:basedOn w:val="Fontdeparagrafimplicit"/>
    <w:uiPriority w:val="99"/>
    <w:semiHidden/>
    <w:unhideWhenUsed/>
    <w:rsid w:val="009C0D72"/>
    <w:rPr>
      <w:color w:val="605E5C"/>
      <w:shd w:val="clear" w:color="auto" w:fill="E1DFDD"/>
    </w:rPr>
  </w:style>
  <w:style w:type="table" w:customStyle="1" w:styleId="1">
    <w:name w:val="Сетка таблицы1"/>
    <w:basedOn w:val="TabelNormal"/>
    <w:next w:val="Tabelgril"/>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deparagrafimplicit"/>
    <w:rsid w:val="00B96EC5"/>
  </w:style>
  <w:style w:type="character" w:customStyle="1" w:styleId="10">
    <w:name w:val="Заголовок1"/>
    <w:basedOn w:val="Fontdeparagrafimplicit"/>
    <w:rsid w:val="00B96EC5"/>
  </w:style>
  <w:style w:type="character" w:customStyle="1" w:styleId="Titlu1Caracter">
    <w:name w:val="Titlu 1 Caracter"/>
    <w:basedOn w:val="Fontdeparagrafimplicit"/>
    <w:link w:val="Titlu1"/>
    <w:uiPriority w:val="9"/>
    <w:rsid w:val="00B96EC5"/>
    <w:rPr>
      <w:rFonts w:ascii="Times New Roman" w:eastAsia="Times New Roman" w:hAnsi="Times New Roman" w:cs="Times New Roman"/>
      <w:b/>
      <w:bCs/>
      <w:kern w:val="36"/>
      <w:sz w:val="48"/>
      <w:szCs w:val="48"/>
      <w:lang w:val="ro-RO" w:eastAsia="ro-RO"/>
    </w:rPr>
  </w:style>
  <w:style w:type="character" w:styleId="Accentuat">
    <w:name w:val="Emphasis"/>
    <w:basedOn w:val="Fontdeparagrafimplicit"/>
    <w:uiPriority w:val="20"/>
    <w:qFormat/>
    <w:rsid w:val="00B96EC5"/>
    <w:rPr>
      <w:i/>
      <w:iCs/>
    </w:rPr>
  </w:style>
  <w:style w:type="paragraph" w:styleId="TextnBalon">
    <w:name w:val="Balloon Text"/>
    <w:basedOn w:val="Normal"/>
    <w:link w:val="TextnBalonCaracter"/>
    <w:uiPriority w:val="99"/>
    <w:semiHidden/>
    <w:unhideWhenUsed/>
    <w:rsid w:val="00B96EC5"/>
    <w:rPr>
      <w:rFonts w:ascii="Tahoma" w:eastAsiaTheme="minorHAnsi" w:hAnsi="Tahoma" w:cs="Tahoma"/>
      <w:noProof w:val="0"/>
      <w:sz w:val="16"/>
      <w:szCs w:val="16"/>
    </w:rPr>
  </w:style>
  <w:style w:type="character" w:customStyle="1" w:styleId="TextnBalonCaracter">
    <w:name w:val="Text în Balon Caracter"/>
    <w:basedOn w:val="Fontdeparagrafimplicit"/>
    <w:link w:val="TextnBalon"/>
    <w:uiPriority w:val="99"/>
    <w:semiHidden/>
    <w:rsid w:val="00B96EC5"/>
    <w:rPr>
      <w:rFonts w:ascii="Tahoma" w:hAnsi="Tahoma" w:cs="Tahoma"/>
      <w:sz w:val="16"/>
      <w:szCs w:val="16"/>
      <w:lang w:val="ro-RO"/>
    </w:rPr>
  </w:style>
  <w:style w:type="paragraph" w:styleId="NormalWeb">
    <w:name w:val="Normal (Web)"/>
    <w:basedOn w:val="Normal"/>
    <w:uiPriority w:val="99"/>
    <w:unhideWhenUsed/>
    <w:rsid w:val="00B96EC5"/>
    <w:pPr>
      <w:spacing w:before="100" w:beforeAutospacing="1" w:after="100" w:afterAutospacing="1"/>
    </w:pPr>
    <w:rPr>
      <w:noProof w:val="0"/>
      <w:lang w:val="ru-RU" w:eastAsia="ru-RU"/>
    </w:rPr>
  </w:style>
  <w:style w:type="paragraph" w:styleId="Frspaiere">
    <w:name w:val="No Spacing"/>
    <w:uiPriority w:val="1"/>
    <w:qFormat/>
    <w:rsid w:val="00B96EC5"/>
    <w:pPr>
      <w:spacing w:after="0" w:line="240" w:lineRule="auto"/>
    </w:pPr>
    <w:rPr>
      <w:lang w:val="ro-RO"/>
    </w:rPr>
  </w:style>
  <w:style w:type="character" w:styleId="Robust">
    <w:name w:val="Strong"/>
    <w:basedOn w:val="Fontdeparagrafimplicit"/>
    <w:uiPriority w:val="22"/>
    <w:qFormat/>
    <w:rsid w:val="00B96EC5"/>
    <w:rPr>
      <w:b/>
      <w:bCs/>
    </w:rPr>
  </w:style>
  <w:style w:type="paragraph" w:styleId="Antet">
    <w:name w:val="header"/>
    <w:basedOn w:val="Normal"/>
    <w:link w:val="Antet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ntetCaracter">
    <w:name w:val="Antet Caracter"/>
    <w:basedOn w:val="Fontdeparagrafimplicit"/>
    <w:link w:val="Antet"/>
    <w:uiPriority w:val="99"/>
    <w:rsid w:val="00B96EC5"/>
    <w:rPr>
      <w:lang w:val="ro-RO"/>
    </w:rPr>
  </w:style>
  <w:style w:type="paragraph" w:styleId="Subsol">
    <w:name w:val="footer"/>
    <w:basedOn w:val="Normal"/>
    <w:link w:val="Subsol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SubsolCaracter">
    <w:name w:val="Subsol Caracter"/>
    <w:basedOn w:val="Fontdeparagrafimplicit"/>
    <w:link w:val="Subsol"/>
    <w:uiPriority w:val="99"/>
    <w:rsid w:val="00B96EC5"/>
    <w:rPr>
      <w:lang w:val="ro-RO"/>
    </w:rPr>
  </w:style>
  <w:style w:type="paragraph" w:customStyle="1" w:styleId="11">
    <w:name w:val="1.1."/>
    <w:basedOn w:val="Listparagraf"/>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Fontdeparagrafimplicit"/>
    <w:link w:val="11"/>
    <w:rsid w:val="005A7EC5"/>
    <w:rPr>
      <w:rFonts w:ascii="Times New Roman" w:hAnsi="Times New Roman" w:cs="Times New Roman"/>
      <w:sz w:val="24"/>
      <w:szCs w:val="24"/>
      <w:lang w:val="ro-RO"/>
    </w:rPr>
  </w:style>
  <w:style w:type="paragraph" w:customStyle="1" w:styleId="12">
    <w:name w:val="1."/>
    <w:basedOn w:val="Normal"/>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Fontdeparagrafimplicit"/>
    <w:link w:val="12"/>
    <w:rsid w:val="00F44D2D"/>
    <w:rPr>
      <w:rFonts w:ascii="Times New Roman" w:eastAsia="Calibri" w:hAnsi="Times New Roman" w:cs="Times New Roman"/>
      <w:b/>
      <w:spacing w:val="-3"/>
      <w:sz w:val="24"/>
      <w:lang w:val="ro-RO"/>
    </w:rPr>
  </w:style>
  <w:style w:type="paragraph" w:customStyle="1" w:styleId="111">
    <w:name w:val="1.1.1."/>
    <w:basedOn w:val="Listparagraf"/>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paragraph" w:customStyle="1" w:styleId="Default">
    <w:name w:val="Default"/>
    <w:rsid w:val="00F538CE"/>
    <w:pPr>
      <w:autoSpaceDE w:val="0"/>
      <w:autoSpaceDN w:val="0"/>
      <w:adjustRightInd w:val="0"/>
      <w:spacing w:after="0" w:line="240" w:lineRule="auto"/>
    </w:pPr>
    <w:rPr>
      <w:rFonts w:ascii="Times New Roman"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7</Pages>
  <Words>3132</Words>
  <Characters>18172</Characters>
  <Application>Microsoft Office Word</Application>
  <DocSecurity>0</DocSecurity>
  <Lines>151</Lines>
  <Paragraphs>42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845</cp:revision>
  <cp:lastPrinted>2023-07-07T08:56:00Z</cp:lastPrinted>
  <dcterms:created xsi:type="dcterms:W3CDTF">2022-08-29T11:43:00Z</dcterms:created>
  <dcterms:modified xsi:type="dcterms:W3CDTF">2026-04-24T05:14:00Z</dcterms:modified>
</cp:coreProperties>
</file>