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eastAsia="ru-RU"/>
        </w:rPr>
      </w:pPr>
    </w:p>
    <w:p w:rsidR="0040303E" w:rsidRPr="0040303E" w:rsidRDefault="0040303E" w:rsidP="0040303E">
      <w:pPr>
        <w:spacing w:after="0" w:line="240" w:lineRule="auto"/>
        <w:jc w:val="right"/>
        <w:rPr>
          <w:rFonts w:ascii="Times New Roman" w:eastAsia="Times New Roman" w:hAnsi="Times New Roman" w:cs="Times New Roman"/>
          <w:sz w:val="24"/>
          <w:szCs w:val="24"/>
          <w:lang w:val="en-US" w:eastAsia="ru-RU"/>
        </w:rPr>
      </w:pPr>
      <w:r w:rsidRPr="0040303E">
        <w:rPr>
          <w:rFonts w:ascii="Times New Roman" w:eastAsia="Times New Roman" w:hAnsi="Times New Roman" w:cs="Times New Roman"/>
          <w:sz w:val="24"/>
          <w:szCs w:val="24"/>
          <w:lang w:val="en-US" w:eastAsia="ru-RU"/>
        </w:rPr>
        <w:t>Anexă</w:t>
      </w:r>
    </w:p>
    <w:p w:rsidR="0040303E" w:rsidRPr="0040303E" w:rsidRDefault="0040303E" w:rsidP="0040303E">
      <w:pPr>
        <w:spacing w:after="0" w:line="240" w:lineRule="auto"/>
        <w:jc w:val="right"/>
        <w:rPr>
          <w:rFonts w:ascii="Times New Roman" w:eastAsia="Times New Roman" w:hAnsi="Times New Roman" w:cs="Times New Roman"/>
          <w:sz w:val="24"/>
          <w:szCs w:val="24"/>
          <w:lang w:val="en-US" w:eastAsia="ru-RU"/>
        </w:rPr>
      </w:pPr>
      <w:r w:rsidRPr="0040303E">
        <w:rPr>
          <w:rFonts w:ascii="Times New Roman" w:eastAsia="Times New Roman" w:hAnsi="Times New Roman" w:cs="Times New Roman"/>
          <w:sz w:val="24"/>
          <w:szCs w:val="24"/>
          <w:lang w:val="en-US" w:eastAsia="ru-RU"/>
        </w:rPr>
        <w:t>APROBAT</w:t>
      </w:r>
    </w:p>
    <w:p w:rsidR="0040303E" w:rsidRPr="0040303E" w:rsidRDefault="0040303E" w:rsidP="0040303E">
      <w:pPr>
        <w:spacing w:after="0" w:line="240" w:lineRule="auto"/>
        <w:jc w:val="right"/>
        <w:rPr>
          <w:rFonts w:ascii="Times New Roman" w:eastAsia="Times New Roman" w:hAnsi="Times New Roman" w:cs="Times New Roman"/>
          <w:sz w:val="24"/>
          <w:szCs w:val="24"/>
          <w:lang w:val="en-US" w:eastAsia="ru-RU"/>
        </w:rPr>
      </w:pPr>
      <w:proofErr w:type="gramStart"/>
      <w:r w:rsidRPr="0040303E">
        <w:rPr>
          <w:rFonts w:ascii="Times New Roman" w:eastAsia="Times New Roman" w:hAnsi="Times New Roman" w:cs="Times New Roman"/>
          <w:sz w:val="24"/>
          <w:szCs w:val="24"/>
          <w:lang w:val="en-US" w:eastAsia="ru-RU"/>
        </w:rPr>
        <w:t>prin</w:t>
      </w:r>
      <w:proofErr w:type="gramEnd"/>
      <w:r w:rsidRPr="0040303E">
        <w:rPr>
          <w:rFonts w:ascii="Times New Roman" w:eastAsia="Times New Roman" w:hAnsi="Times New Roman" w:cs="Times New Roman"/>
          <w:sz w:val="24"/>
          <w:szCs w:val="24"/>
          <w:lang w:val="en-US" w:eastAsia="ru-RU"/>
        </w:rPr>
        <w:t xml:space="preserve"> Ordinul </w:t>
      </w:r>
    </w:p>
    <w:p w:rsidR="0040303E" w:rsidRPr="0040303E" w:rsidRDefault="0040303E" w:rsidP="0040303E">
      <w:pPr>
        <w:spacing w:after="0" w:line="240" w:lineRule="auto"/>
        <w:jc w:val="right"/>
        <w:rPr>
          <w:rFonts w:ascii="Times New Roman" w:eastAsia="Times New Roman" w:hAnsi="Times New Roman" w:cs="Times New Roman"/>
          <w:sz w:val="24"/>
          <w:szCs w:val="24"/>
          <w:lang w:val="en-US" w:eastAsia="ru-RU"/>
        </w:rPr>
      </w:pPr>
      <w:r w:rsidRPr="0040303E">
        <w:rPr>
          <w:rFonts w:ascii="Times New Roman" w:eastAsia="Times New Roman" w:hAnsi="Times New Roman" w:cs="Times New Roman"/>
          <w:sz w:val="24"/>
          <w:szCs w:val="24"/>
          <w:lang w:val="en-US" w:eastAsia="ru-RU"/>
        </w:rPr>
        <w:t>Ministerului Finanţelor</w:t>
      </w:r>
    </w:p>
    <w:p w:rsidR="0040303E" w:rsidRPr="0040303E" w:rsidRDefault="0040303E" w:rsidP="0040303E">
      <w:pPr>
        <w:spacing w:after="0" w:line="240" w:lineRule="auto"/>
        <w:jc w:val="right"/>
        <w:rPr>
          <w:rFonts w:ascii="Times New Roman" w:eastAsia="Times New Roman" w:hAnsi="Times New Roman" w:cs="Times New Roman"/>
          <w:sz w:val="24"/>
          <w:szCs w:val="24"/>
          <w:lang w:val="en-US" w:eastAsia="ru-RU"/>
        </w:rPr>
      </w:pPr>
      <w:proofErr w:type="gramStart"/>
      <w:r w:rsidRPr="0040303E">
        <w:rPr>
          <w:rFonts w:ascii="Times New Roman" w:eastAsia="Times New Roman" w:hAnsi="Times New Roman" w:cs="Times New Roman"/>
          <w:sz w:val="24"/>
          <w:szCs w:val="24"/>
          <w:lang w:val="en-US" w:eastAsia="ru-RU"/>
        </w:rPr>
        <w:t>nr.173</w:t>
      </w:r>
      <w:proofErr w:type="gramEnd"/>
      <w:r w:rsidRPr="0040303E">
        <w:rPr>
          <w:rFonts w:ascii="Times New Roman" w:eastAsia="Times New Roman" w:hAnsi="Times New Roman" w:cs="Times New Roman"/>
          <w:sz w:val="24"/>
          <w:szCs w:val="24"/>
          <w:lang w:val="en-US" w:eastAsia="ru-RU"/>
        </w:rPr>
        <w:t xml:space="preserve"> din 5 octombrie 2018</w:t>
      </w:r>
    </w:p>
    <w:p w:rsidR="0040303E"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40303E">
        <w:rPr>
          <w:rFonts w:ascii="Times New Roman" w:eastAsia="Times New Roman" w:hAnsi="Times New Roman" w:cs="Times New Roman"/>
          <w:sz w:val="24"/>
          <w:szCs w:val="24"/>
          <w:lang w:val="en-US" w:eastAsia="ru-RU"/>
        </w:rPr>
        <w:t> </w:t>
      </w:r>
    </w:p>
    <w:p w:rsidR="0040303E"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p>
    <w:p w:rsidR="0040303E"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p>
    <w:p w:rsidR="0040303E"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p>
    <w:p w:rsidR="0040303E" w:rsidRPr="0040303E"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p>
    <w:p w:rsidR="0040303E" w:rsidRPr="0040303E" w:rsidRDefault="0040303E" w:rsidP="0040303E">
      <w:pPr>
        <w:spacing w:after="0" w:line="240" w:lineRule="auto"/>
        <w:jc w:val="center"/>
        <w:rPr>
          <w:rFonts w:ascii="Times New Roman" w:eastAsia="Times New Roman" w:hAnsi="Times New Roman" w:cs="Times New Roman"/>
          <w:sz w:val="28"/>
          <w:szCs w:val="24"/>
          <w:lang w:val="en-US" w:eastAsia="ru-RU"/>
        </w:rPr>
      </w:pPr>
      <w:r w:rsidRPr="0040303E">
        <w:rPr>
          <w:rFonts w:ascii="Times New Roman" w:eastAsia="Times New Roman" w:hAnsi="Times New Roman" w:cs="Times New Roman"/>
          <w:b/>
          <w:bCs/>
          <w:sz w:val="28"/>
          <w:szCs w:val="24"/>
          <w:lang w:val="en-US" w:eastAsia="ru-RU"/>
        </w:rPr>
        <w:t>DOCUMENTAŢIA STANDARD</w:t>
      </w:r>
    </w:p>
    <w:p w:rsidR="0040303E" w:rsidRPr="0040303E" w:rsidRDefault="0040303E" w:rsidP="0040303E">
      <w:pPr>
        <w:spacing w:after="0" w:line="240" w:lineRule="auto"/>
        <w:jc w:val="center"/>
        <w:rPr>
          <w:rFonts w:ascii="Times New Roman" w:eastAsia="Times New Roman" w:hAnsi="Times New Roman" w:cs="Times New Roman"/>
          <w:sz w:val="28"/>
          <w:szCs w:val="24"/>
          <w:lang w:val="en-US" w:eastAsia="ru-RU"/>
        </w:rPr>
      </w:pPr>
      <w:proofErr w:type="gramStart"/>
      <w:r w:rsidRPr="0040303E">
        <w:rPr>
          <w:rFonts w:ascii="Times New Roman" w:eastAsia="Times New Roman" w:hAnsi="Times New Roman" w:cs="Times New Roman"/>
          <w:b/>
          <w:bCs/>
          <w:sz w:val="28"/>
          <w:szCs w:val="24"/>
          <w:lang w:val="en-US" w:eastAsia="ru-RU"/>
        </w:rPr>
        <w:t>pentru</w:t>
      </w:r>
      <w:proofErr w:type="gramEnd"/>
      <w:r w:rsidRPr="0040303E">
        <w:rPr>
          <w:rFonts w:ascii="Times New Roman" w:eastAsia="Times New Roman" w:hAnsi="Times New Roman" w:cs="Times New Roman"/>
          <w:b/>
          <w:bCs/>
          <w:sz w:val="28"/>
          <w:szCs w:val="24"/>
          <w:lang w:val="en-US" w:eastAsia="ru-RU"/>
        </w:rPr>
        <w:t xml:space="preserve"> realizarea achiziţiilor publice de bunuri</w:t>
      </w:r>
    </w:p>
    <w:p w:rsidR="0040303E" w:rsidRPr="0040303E" w:rsidRDefault="0040303E" w:rsidP="0040303E">
      <w:pPr>
        <w:spacing w:after="0" w:line="240" w:lineRule="auto"/>
        <w:ind w:firstLine="567"/>
        <w:jc w:val="both"/>
        <w:rPr>
          <w:rFonts w:ascii="Times New Roman" w:eastAsia="Times New Roman" w:hAnsi="Times New Roman" w:cs="Times New Roman"/>
          <w:sz w:val="28"/>
          <w:szCs w:val="24"/>
          <w:lang w:val="en-US" w:eastAsia="ru-RU"/>
        </w:rPr>
      </w:pPr>
      <w:r w:rsidRPr="0040303E">
        <w:rPr>
          <w:rFonts w:ascii="Times New Roman" w:eastAsia="Times New Roman" w:hAnsi="Times New Roman" w:cs="Times New Roman"/>
          <w:sz w:val="28"/>
          <w:szCs w:val="24"/>
          <w:lang w:val="en-US" w:eastAsia="ru-RU"/>
        </w:rPr>
        <w:t> </w:t>
      </w:r>
    </w:p>
    <w:p w:rsidR="0040303E" w:rsidRPr="0040303E" w:rsidRDefault="0040303E" w:rsidP="0040303E">
      <w:pPr>
        <w:spacing w:after="0" w:line="240" w:lineRule="auto"/>
        <w:ind w:firstLine="1701"/>
        <w:jc w:val="both"/>
        <w:rPr>
          <w:rFonts w:ascii="Times New Roman" w:eastAsia="Times New Roman" w:hAnsi="Times New Roman" w:cs="Times New Roman"/>
          <w:sz w:val="28"/>
          <w:szCs w:val="24"/>
          <w:lang w:val="en-US" w:eastAsia="ru-RU"/>
        </w:rPr>
      </w:pPr>
      <w:r w:rsidRPr="0040303E">
        <w:rPr>
          <w:rFonts w:ascii="Times New Roman" w:eastAsia="Times New Roman" w:hAnsi="Times New Roman" w:cs="Times New Roman"/>
          <w:sz w:val="28"/>
          <w:szCs w:val="24"/>
          <w:lang w:val="en-US" w:eastAsia="ru-RU"/>
        </w:rPr>
        <w:t xml:space="preserve">Obiectul achiziţiei: </w:t>
      </w:r>
    </w:p>
    <w:p w:rsidR="0040303E" w:rsidRPr="0040303E" w:rsidRDefault="0040303E" w:rsidP="0040303E">
      <w:pPr>
        <w:spacing w:after="0" w:line="240" w:lineRule="auto"/>
        <w:ind w:firstLine="1701"/>
        <w:jc w:val="both"/>
        <w:rPr>
          <w:rFonts w:ascii="Times New Roman" w:eastAsia="Times New Roman" w:hAnsi="Times New Roman" w:cs="Times New Roman"/>
          <w:sz w:val="28"/>
          <w:szCs w:val="24"/>
          <w:lang w:val="en-US" w:eastAsia="ru-RU"/>
        </w:rPr>
      </w:pPr>
      <w:r w:rsidRPr="0040303E">
        <w:rPr>
          <w:rFonts w:ascii="Times New Roman" w:eastAsia="Times New Roman" w:hAnsi="Times New Roman" w:cs="Times New Roman"/>
          <w:sz w:val="28"/>
          <w:szCs w:val="24"/>
          <w:lang w:val="en-US" w:eastAsia="ru-RU"/>
        </w:rPr>
        <w:t>____</w:t>
      </w:r>
      <w:r w:rsidR="00FD45C9" w:rsidRPr="00FD45C9">
        <w:rPr>
          <w:lang w:val="en-US"/>
        </w:rPr>
        <w:t xml:space="preserve"> </w:t>
      </w:r>
      <w:r w:rsidR="00FD45C9">
        <w:rPr>
          <w:rFonts w:ascii="Times New Roman" w:eastAsia="Times New Roman" w:hAnsi="Times New Roman" w:cs="Times New Roman"/>
          <w:sz w:val="28"/>
          <w:szCs w:val="24"/>
          <w:lang w:val="en-US" w:eastAsia="ru-RU"/>
        </w:rPr>
        <w:t>Tehnică de calcul</w:t>
      </w:r>
      <w:r w:rsidR="00FD45C9" w:rsidRPr="00FD45C9">
        <w:rPr>
          <w:rFonts w:ascii="Times New Roman" w:eastAsia="Times New Roman" w:hAnsi="Times New Roman" w:cs="Times New Roman"/>
          <w:sz w:val="28"/>
          <w:szCs w:val="24"/>
          <w:lang w:val="en-US" w:eastAsia="ru-RU"/>
        </w:rPr>
        <w:t xml:space="preserve"> </w:t>
      </w:r>
      <w:r w:rsidRPr="0040303E">
        <w:rPr>
          <w:rFonts w:ascii="Times New Roman" w:eastAsia="Times New Roman" w:hAnsi="Times New Roman" w:cs="Times New Roman"/>
          <w:sz w:val="28"/>
          <w:szCs w:val="24"/>
          <w:lang w:val="en-US" w:eastAsia="ru-RU"/>
        </w:rPr>
        <w:t>___________</w:t>
      </w:r>
    </w:p>
    <w:p w:rsidR="0040303E" w:rsidRPr="0040303E" w:rsidRDefault="0040303E" w:rsidP="0040303E">
      <w:pPr>
        <w:spacing w:after="0" w:line="240" w:lineRule="auto"/>
        <w:ind w:firstLine="1701"/>
        <w:jc w:val="both"/>
        <w:rPr>
          <w:rFonts w:ascii="Times New Roman" w:eastAsia="Times New Roman" w:hAnsi="Times New Roman" w:cs="Times New Roman"/>
          <w:sz w:val="28"/>
          <w:szCs w:val="24"/>
          <w:lang w:val="en-US" w:eastAsia="ru-RU"/>
        </w:rPr>
      </w:pPr>
      <w:r w:rsidRPr="0040303E">
        <w:rPr>
          <w:rFonts w:ascii="Times New Roman" w:eastAsia="Times New Roman" w:hAnsi="Times New Roman" w:cs="Times New Roman"/>
          <w:sz w:val="28"/>
          <w:szCs w:val="24"/>
          <w:lang w:val="en-US" w:eastAsia="ru-RU"/>
        </w:rPr>
        <w:t>_________________________________</w:t>
      </w:r>
    </w:p>
    <w:p w:rsidR="0040303E" w:rsidRPr="0040303E" w:rsidRDefault="0040303E" w:rsidP="0040303E">
      <w:pPr>
        <w:spacing w:after="0" w:line="240" w:lineRule="auto"/>
        <w:ind w:firstLine="1701"/>
        <w:jc w:val="both"/>
        <w:rPr>
          <w:rFonts w:ascii="Times New Roman" w:eastAsia="Times New Roman" w:hAnsi="Times New Roman" w:cs="Times New Roman"/>
          <w:sz w:val="28"/>
          <w:szCs w:val="24"/>
          <w:lang w:val="en-US" w:eastAsia="ru-RU"/>
        </w:rPr>
      </w:pPr>
      <w:r w:rsidRPr="0040303E">
        <w:rPr>
          <w:rFonts w:ascii="Times New Roman" w:eastAsia="Times New Roman" w:hAnsi="Times New Roman" w:cs="Times New Roman"/>
          <w:sz w:val="28"/>
          <w:szCs w:val="24"/>
          <w:lang w:val="en-US" w:eastAsia="ru-RU"/>
        </w:rPr>
        <w:t> </w:t>
      </w:r>
    </w:p>
    <w:p w:rsidR="0040303E" w:rsidRPr="0040303E" w:rsidRDefault="0040303E" w:rsidP="0040303E">
      <w:pPr>
        <w:spacing w:after="0" w:line="240" w:lineRule="auto"/>
        <w:ind w:firstLine="1701"/>
        <w:jc w:val="both"/>
        <w:rPr>
          <w:rFonts w:ascii="Times New Roman" w:eastAsia="Times New Roman" w:hAnsi="Times New Roman" w:cs="Times New Roman"/>
          <w:sz w:val="28"/>
          <w:szCs w:val="24"/>
          <w:lang w:val="en-US" w:eastAsia="ru-RU"/>
        </w:rPr>
      </w:pPr>
      <w:r w:rsidRPr="0040303E">
        <w:rPr>
          <w:rFonts w:ascii="Times New Roman" w:eastAsia="Times New Roman" w:hAnsi="Times New Roman" w:cs="Times New Roman"/>
          <w:sz w:val="28"/>
          <w:szCs w:val="24"/>
          <w:lang w:val="en-US" w:eastAsia="ru-RU"/>
        </w:rPr>
        <w:t>Cod CPV:</w:t>
      </w:r>
    </w:p>
    <w:p w:rsidR="0040303E" w:rsidRPr="0040303E" w:rsidRDefault="0040303E" w:rsidP="0040303E">
      <w:pPr>
        <w:spacing w:after="0" w:line="240" w:lineRule="auto"/>
        <w:ind w:firstLine="1701"/>
        <w:jc w:val="both"/>
        <w:rPr>
          <w:rFonts w:ascii="Times New Roman" w:eastAsia="Times New Roman" w:hAnsi="Times New Roman" w:cs="Times New Roman"/>
          <w:sz w:val="28"/>
          <w:szCs w:val="24"/>
          <w:lang w:val="en-US" w:eastAsia="ru-RU"/>
        </w:rPr>
      </w:pPr>
      <w:r w:rsidRPr="0040303E">
        <w:rPr>
          <w:rFonts w:ascii="Times New Roman" w:eastAsia="Times New Roman" w:hAnsi="Times New Roman" w:cs="Times New Roman"/>
          <w:sz w:val="28"/>
          <w:szCs w:val="24"/>
          <w:lang w:val="en-US" w:eastAsia="ru-RU"/>
        </w:rPr>
        <w:t>____</w:t>
      </w:r>
      <w:r w:rsidR="00FD45C9" w:rsidRPr="008C7616">
        <w:rPr>
          <w:lang w:val="en-US"/>
        </w:rPr>
        <w:t xml:space="preserve"> </w:t>
      </w:r>
      <w:r w:rsidR="00FD45C9" w:rsidRPr="00FD45C9">
        <w:rPr>
          <w:rFonts w:ascii="Times New Roman" w:eastAsia="Times New Roman" w:hAnsi="Times New Roman" w:cs="Times New Roman"/>
          <w:sz w:val="28"/>
          <w:szCs w:val="24"/>
          <w:lang w:val="en-US" w:eastAsia="ru-RU"/>
        </w:rPr>
        <w:t xml:space="preserve">30200000-1 </w:t>
      </w:r>
      <w:r w:rsidRPr="0040303E">
        <w:rPr>
          <w:rFonts w:ascii="Times New Roman" w:eastAsia="Times New Roman" w:hAnsi="Times New Roman" w:cs="Times New Roman"/>
          <w:sz w:val="28"/>
          <w:szCs w:val="24"/>
          <w:lang w:val="en-US" w:eastAsia="ru-RU"/>
        </w:rPr>
        <w:t>_______________</w:t>
      </w:r>
    </w:p>
    <w:p w:rsidR="0040303E" w:rsidRPr="0040303E" w:rsidRDefault="0040303E" w:rsidP="0040303E">
      <w:pPr>
        <w:spacing w:after="0" w:line="240" w:lineRule="auto"/>
        <w:ind w:firstLine="1701"/>
        <w:jc w:val="both"/>
        <w:rPr>
          <w:rFonts w:ascii="Times New Roman" w:eastAsia="Times New Roman" w:hAnsi="Times New Roman" w:cs="Times New Roman"/>
          <w:sz w:val="28"/>
          <w:szCs w:val="24"/>
          <w:lang w:val="en-US" w:eastAsia="ru-RU"/>
        </w:rPr>
      </w:pPr>
      <w:r w:rsidRPr="0040303E">
        <w:rPr>
          <w:rFonts w:ascii="Times New Roman" w:eastAsia="Times New Roman" w:hAnsi="Times New Roman" w:cs="Times New Roman"/>
          <w:sz w:val="28"/>
          <w:szCs w:val="24"/>
          <w:lang w:val="en-US" w:eastAsia="ru-RU"/>
        </w:rPr>
        <w:t> </w:t>
      </w:r>
    </w:p>
    <w:p w:rsidR="0040303E" w:rsidRPr="0040303E" w:rsidRDefault="0040303E" w:rsidP="0040303E">
      <w:pPr>
        <w:spacing w:after="0" w:line="240" w:lineRule="auto"/>
        <w:ind w:firstLine="1701"/>
        <w:jc w:val="both"/>
        <w:rPr>
          <w:rFonts w:ascii="Times New Roman" w:eastAsia="Times New Roman" w:hAnsi="Times New Roman" w:cs="Times New Roman"/>
          <w:sz w:val="28"/>
          <w:szCs w:val="24"/>
          <w:lang w:val="en-US" w:eastAsia="ru-RU"/>
        </w:rPr>
      </w:pPr>
      <w:r w:rsidRPr="0040303E">
        <w:rPr>
          <w:rFonts w:ascii="Times New Roman" w:eastAsia="Times New Roman" w:hAnsi="Times New Roman" w:cs="Times New Roman"/>
          <w:sz w:val="28"/>
          <w:szCs w:val="24"/>
          <w:lang w:val="en-US" w:eastAsia="ru-RU"/>
        </w:rPr>
        <w:t>Autoritatea Contractantă:</w:t>
      </w:r>
    </w:p>
    <w:p w:rsidR="0040303E" w:rsidRPr="0040303E" w:rsidRDefault="0040303E" w:rsidP="0040303E">
      <w:pPr>
        <w:spacing w:after="0" w:line="240" w:lineRule="auto"/>
        <w:ind w:firstLine="1701"/>
        <w:jc w:val="both"/>
        <w:rPr>
          <w:rFonts w:ascii="Times New Roman" w:eastAsia="Times New Roman" w:hAnsi="Times New Roman" w:cs="Times New Roman"/>
          <w:sz w:val="28"/>
          <w:szCs w:val="24"/>
          <w:lang w:val="en-US" w:eastAsia="ru-RU"/>
        </w:rPr>
      </w:pPr>
      <w:r w:rsidRPr="0040303E">
        <w:rPr>
          <w:rFonts w:ascii="Times New Roman" w:eastAsia="Times New Roman" w:hAnsi="Times New Roman" w:cs="Times New Roman"/>
          <w:sz w:val="28"/>
          <w:szCs w:val="24"/>
          <w:lang w:val="en-US" w:eastAsia="ru-RU"/>
        </w:rPr>
        <w:t>_____Inspectoratul General al Poliției_________</w:t>
      </w:r>
    </w:p>
    <w:p w:rsidR="0040303E" w:rsidRPr="0040303E" w:rsidRDefault="0040303E" w:rsidP="0040303E">
      <w:pPr>
        <w:spacing w:after="0" w:line="240" w:lineRule="auto"/>
        <w:ind w:firstLine="1701"/>
        <w:jc w:val="both"/>
        <w:rPr>
          <w:rFonts w:ascii="Times New Roman" w:eastAsia="Times New Roman" w:hAnsi="Times New Roman" w:cs="Times New Roman"/>
          <w:sz w:val="28"/>
          <w:szCs w:val="24"/>
          <w:lang w:val="en-US" w:eastAsia="ru-RU"/>
        </w:rPr>
      </w:pPr>
      <w:r w:rsidRPr="0040303E">
        <w:rPr>
          <w:rFonts w:ascii="Times New Roman" w:eastAsia="Times New Roman" w:hAnsi="Times New Roman" w:cs="Times New Roman"/>
          <w:sz w:val="28"/>
          <w:szCs w:val="24"/>
          <w:lang w:val="en-US" w:eastAsia="ru-RU"/>
        </w:rPr>
        <w:t> </w:t>
      </w:r>
    </w:p>
    <w:p w:rsidR="0040303E" w:rsidRPr="0040303E" w:rsidRDefault="0040303E" w:rsidP="0040303E">
      <w:pPr>
        <w:spacing w:after="0" w:line="240" w:lineRule="auto"/>
        <w:ind w:firstLine="1701"/>
        <w:jc w:val="both"/>
        <w:rPr>
          <w:rFonts w:ascii="Times New Roman" w:eastAsia="Times New Roman" w:hAnsi="Times New Roman" w:cs="Times New Roman"/>
          <w:sz w:val="28"/>
          <w:szCs w:val="24"/>
          <w:lang w:val="en-US" w:eastAsia="ru-RU"/>
        </w:rPr>
      </w:pPr>
      <w:r w:rsidRPr="0040303E">
        <w:rPr>
          <w:rFonts w:ascii="Times New Roman" w:eastAsia="Times New Roman" w:hAnsi="Times New Roman" w:cs="Times New Roman"/>
          <w:sz w:val="28"/>
          <w:szCs w:val="24"/>
          <w:lang w:val="en-US" w:eastAsia="ru-RU"/>
        </w:rPr>
        <w:t>Procedura achiziţiei:</w:t>
      </w:r>
    </w:p>
    <w:p w:rsidR="0040303E" w:rsidRPr="0040303E" w:rsidRDefault="0040303E" w:rsidP="0040303E">
      <w:pPr>
        <w:spacing w:after="0" w:line="240" w:lineRule="auto"/>
        <w:ind w:firstLine="1701"/>
        <w:jc w:val="both"/>
        <w:rPr>
          <w:rFonts w:ascii="Times New Roman" w:eastAsia="Times New Roman" w:hAnsi="Times New Roman" w:cs="Times New Roman"/>
          <w:sz w:val="28"/>
          <w:szCs w:val="24"/>
          <w:lang w:val="en-US" w:eastAsia="ru-RU"/>
        </w:rPr>
      </w:pPr>
      <w:r w:rsidRPr="0040303E">
        <w:rPr>
          <w:rFonts w:ascii="Times New Roman" w:eastAsia="Times New Roman" w:hAnsi="Times New Roman" w:cs="Times New Roman"/>
          <w:sz w:val="28"/>
          <w:szCs w:val="24"/>
          <w:lang w:val="en-US" w:eastAsia="ru-RU"/>
        </w:rPr>
        <w:t>______Licitație publică______________</w:t>
      </w:r>
    </w:p>
    <w:p w:rsidR="0040303E" w:rsidRPr="0040303E" w:rsidRDefault="0040303E" w:rsidP="0040303E">
      <w:pPr>
        <w:spacing w:after="0" w:line="240" w:lineRule="auto"/>
        <w:ind w:firstLine="567"/>
        <w:jc w:val="both"/>
        <w:rPr>
          <w:rFonts w:ascii="Times New Roman" w:eastAsia="Times New Roman" w:hAnsi="Times New Roman" w:cs="Times New Roman"/>
          <w:sz w:val="28"/>
          <w:szCs w:val="24"/>
          <w:lang w:val="en-US" w:eastAsia="ru-RU"/>
        </w:rPr>
      </w:pPr>
      <w:r w:rsidRPr="0040303E">
        <w:rPr>
          <w:rFonts w:ascii="Times New Roman" w:eastAsia="Times New Roman" w:hAnsi="Times New Roman" w:cs="Times New Roman"/>
          <w:sz w:val="28"/>
          <w:szCs w:val="24"/>
          <w:lang w:val="en-US" w:eastAsia="ru-RU"/>
        </w:rPr>
        <w:t> </w:t>
      </w:r>
    </w:p>
    <w:p w:rsidR="0040303E" w:rsidRPr="0040303E" w:rsidRDefault="0040303E" w:rsidP="0040303E">
      <w:pPr>
        <w:spacing w:after="0" w:line="240" w:lineRule="auto"/>
        <w:ind w:firstLine="567"/>
        <w:jc w:val="both"/>
        <w:rPr>
          <w:rFonts w:ascii="Times New Roman" w:eastAsia="Times New Roman" w:hAnsi="Times New Roman" w:cs="Times New Roman"/>
          <w:sz w:val="28"/>
          <w:szCs w:val="24"/>
          <w:lang w:val="en-US" w:eastAsia="ru-RU"/>
        </w:rPr>
      </w:pPr>
      <w:r w:rsidRPr="0040303E">
        <w:rPr>
          <w:rFonts w:ascii="Times New Roman" w:eastAsia="Times New Roman" w:hAnsi="Times New Roman" w:cs="Times New Roman"/>
          <w:sz w:val="28"/>
          <w:szCs w:val="24"/>
          <w:lang w:val="en-US" w:eastAsia="ru-RU"/>
        </w:rPr>
        <w:t> </w:t>
      </w:r>
    </w:p>
    <w:p w:rsidR="0040303E" w:rsidRPr="0040303E" w:rsidRDefault="0040303E" w:rsidP="0040303E">
      <w:pPr>
        <w:spacing w:after="0" w:line="240" w:lineRule="auto"/>
        <w:ind w:firstLine="567"/>
        <w:jc w:val="both"/>
        <w:rPr>
          <w:rFonts w:ascii="Times New Roman" w:eastAsia="Times New Roman" w:hAnsi="Times New Roman" w:cs="Times New Roman"/>
          <w:sz w:val="28"/>
          <w:szCs w:val="24"/>
          <w:lang w:val="en-US" w:eastAsia="ru-RU"/>
        </w:rPr>
      </w:pPr>
    </w:p>
    <w:p w:rsidR="0040303E" w:rsidRPr="0040303E" w:rsidRDefault="0040303E" w:rsidP="0040303E">
      <w:pPr>
        <w:spacing w:after="0" w:line="240" w:lineRule="auto"/>
        <w:ind w:firstLine="567"/>
        <w:jc w:val="both"/>
        <w:rPr>
          <w:rFonts w:ascii="Times New Roman" w:eastAsia="Times New Roman" w:hAnsi="Times New Roman" w:cs="Times New Roman"/>
          <w:sz w:val="28"/>
          <w:szCs w:val="24"/>
          <w:lang w:val="en-US" w:eastAsia="ru-RU"/>
        </w:rPr>
      </w:pPr>
    </w:p>
    <w:p w:rsidR="0040303E"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p>
    <w:p w:rsidR="0040303E"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p>
    <w:p w:rsidR="0040303E"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p>
    <w:p w:rsidR="0040303E"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p>
    <w:p w:rsidR="0040303E"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p>
    <w:p w:rsidR="0040303E"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p>
    <w:p w:rsidR="0040303E"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p>
    <w:p w:rsidR="0040303E"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p>
    <w:p w:rsidR="0040303E"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p>
    <w:p w:rsidR="0040303E"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p>
    <w:p w:rsidR="0040303E"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p>
    <w:p w:rsidR="0040303E"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p>
    <w:p w:rsidR="0040303E"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p>
    <w:p w:rsidR="0040303E"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p>
    <w:p w:rsidR="0040303E"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p>
    <w:p w:rsidR="0040303E"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p>
    <w:p w:rsidR="0040303E"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p>
    <w:p w:rsidR="0040303E"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p>
    <w:p w:rsidR="0040303E"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p>
    <w:p w:rsidR="0040303E" w:rsidRPr="00F103C8" w:rsidRDefault="0040303E" w:rsidP="0040303E">
      <w:pPr>
        <w:spacing w:after="0" w:line="240" w:lineRule="auto"/>
        <w:jc w:val="center"/>
        <w:rPr>
          <w:rFonts w:ascii="Times New Roman" w:eastAsia="Times New Roman" w:hAnsi="Times New Roman" w:cs="Times New Roman"/>
          <w:b/>
          <w:bCs/>
          <w:sz w:val="24"/>
          <w:szCs w:val="24"/>
          <w:lang w:val="en-US" w:eastAsia="ru-RU"/>
        </w:rPr>
      </w:pPr>
      <w:r w:rsidRPr="00F103C8">
        <w:rPr>
          <w:rFonts w:ascii="Times New Roman" w:eastAsia="Times New Roman" w:hAnsi="Times New Roman" w:cs="Times New Roman"/>
          <w:b/>
          <w:bCs/>
          <w:sz w:val="24"/>
          <w:szCs w:val="24"/>
          <w:lang w:val="en-US" w:eastAsia="ru-RU"/>
        </w:rPr>
        <w:lastRenderedPageBreak/>
        <w:t>Capitolul I</w:t>
      </w:r>
    </w:p>
    <w:p w:rsidR="0040303E" w:rsidRPr="00F103C8" w:rsidRDefault="0040303E" w:rsidP="0040303E">
      <w:pPr>
        <w:spacing w:after="0" w:line="240" w:lineRule="auto"/>
        <w:jc w:val="center"/>
        <w:rPr>
          <w:rFonts w:ascii="Times New Roman" w:eastAsia="Times New Roman" w:hAnsi="Times New Roman" w:cs="Times New Roman"/>
          <w:b/>
          <w:bCs/>
          <w:sz w:val="24"/>
          <w:szCs w:val="24"/>
          <w:lang w:val="en-US" w:eastAsia="ru-RU"/>
        </w:rPr>
      </w:pPr>
      <w:r w:rsidRPr="00F103C8">
        <w:rPr>
          <w:rFonts w:ascii="Times New Roman" w:eastAsia="Times New Roman" w:hAnsi="Times New Roman" w:cs="Times New Roman"/>
          <w:b/>
          <w:bCs/>
          <w:sz w:val="24"/>
          <w:szCs w:val="24"/>
          <w:lang w:val="en-US" w:eastAsia="ru-RU"/>
        </w:rPr>
        <w:t>INSTRUCŢIUNI PENTRU OFERTANŢI (IPO)</w:t>
      </w:r>
    </w:p>
    <w:p w:rsidR="0040303E" w:rsidRPr="00F103C8" w:rsidRDefault="0040303E" w:rsidP="0040303E">
      <w:pPr>
        <w:spacing w:after="0" w:line="240" w:lineRule="auto"/>
        <w:jc w:val="center"/>
        <w:rPr>
          <w:rFonts w:ascii="Times New Roman" w:eastAsia="Times New Roman" w:hAnsi="Times New Roman" w:cs="Times New Roman"/>
          <w:b/>
          <w:bCs/>
          <w:sz w:val="24"/>
          <w:szCs w:val="24"/>
          <w:lang w:val="en-US" w:eastAsia="ru-RU"/>
        </w:rPr>
      </w:pPr>
      <w:r w:rsidRPr="00F103C8">
        <w:rPr>
          <w:rFonts w:ascii="Times New Roman" w:eastAsia="Times New Roman" w:hAnsi="Times New Roman" w:cs="Times New Roman"/>
          <w:i/>
          <w:iCs/>
          <w:sz w:val="24"/>
          <w:szCs w:val="24"/>
          <w:lang w:val="en-US" w:eastAsia="ru-RU"/>
        </w:rPr>
        <w:t xml:space="preserve">[Notă: nu se </w:t>
      </w:r>
      <w:proofErr w:type="gramStart"/>
      <w:r w:rsidRPr="00F103C8">
        <w:rPr>
          <w:rFonts w:ascii="Times New Roman" w:eastAsia="Times New Roman" w:hAnsi="Times New Roman" w:cs="Times New Roman"/>
          <w:i/>
          <w:iCs/>
          <w:sz w:val="24"/>
          <w:szCs w:val="24"/>
          <w:lang w:val="en-US" w:eastAsia="ru-RU"/>
        </w:rPr>
        <w:t>va</w:t>
      </w:r>
      <w:proofErr w:type="gramEnd"/>
      <w:r w:rsidRPr="00F103C8">
        <w:rPr>
          <w:rFonts w:ascii="Times New Roman" w:eastAsia="Times New Roman" w:hAnsi="Times New Roman" w:cs="Times New Roman"/>
          <w:i/>
          <w:iCs/>
          <w:sz w:val="24"/>
          <w:szCs w:val="24"/>
          <w:lang w:val="en-US" w:eastAsia="ru-RU"/>
        </w:rPr>
        <w:t xml:space="preserve"> modifica de către Autoritatea Contractantă]</w:t>
      </w:r>
    </w:p>
    <w:p w:rsidR="0040303E" w:rsidRPr="00F103C8" w:rsidRDefault="0040303E" w:rsidP="0040303E">
      <w:pPr>
        <w:spacing w:after="0" w:line="240" w:lineRule="auto"/>
        <w:jc w:val="center"/>
        <w:rPr>
          <w:rFonts w:ascii="Times New Roman" w:eastAsia="Times New Roman" w:hAnsi="Times New Roman" w:cs="Times New Roman"/>
          <w:b/>
          <w:bCs/>
          <w:sz w:val="24"/>
          <w:szCs w:val="24"/>
          <w:lang w:val="en-US" w:eastAsia="ru-RU"/>
        </w:rPr>
      </w:pPr>
      <w:r w:rsidRPr="00F103C8">
        <w:rPr>
          <w:rFonts w:ascii="Times New Roman" w:eastAsia="Times New Roman" w:hAnsi="Times New Roman" w:cs="Times New Roman"/>
          <w:b/>
          <w:bCs/>
          <w:sz w:val="24"/>
          <w:szCs w:val="24"/>
          <w:lang w:val="en-US" w:eastAsia="ru-RU"/>
        </w:rPr>
        <w:t> </w:t>
      </w:r>
    </w:p>
    <w:p w:rsidR="0040303E" w:rsidRPr="00F103C8" w:rsidRDefault="0040303E" w:rsidP="0040303E">
      <w:pPr>
        <w:spacing w:after="0" w:line="240" w:lineRule="auto"/>
        <w:jc w:val="center"/>
        <w:rPr>
          <w:rFonts w:ascii="Times New Roman" w:eastAsia="Times New Roman" w:hAnsi="Times New Roman" w:cs="Times New Roman"/>
          <w:b/>
          <w:bCs/>
          <w:sz w:val="24"/>
          <w:szCs w:val="24"/>
          <w:lang w:val="en-US" w:eastAsia="ru-RU"/>
        </w:rPr>
      </w:pPr>
      <w:r w:rsidRPr="00F103C8">
        <w:rPr>
          <w:rFonts w:ascii="Times New Roman" w:eastAsia="Times New Roman" w:hAnsi="Times New Roman" w:cs="Times New Roman"/>
          <w:b/>
          <w:bCs/>
          <w:sz w:val="24"/>
          <w:szCs w:val="24"/>
          <w:lang w:val="en-US" w:eastAsia="ru-RU"/>
        </w:rPr>
        <w:t>Secţiunea 1</w:t>
      </w:r>
    </w:p>
    <w:p w:rsidR="0040303E" w:rsidRPr="00F103C8" w:rsidRDefault="0040303E" w:rsidP="0040303E">
      <w:pPr>
        <w:spacing w:after="0" w:line="240" w:lineRule="auto"/>
        <w:jc w:val="center"/>
        <w:rPr>
          <w:rFonts w:ascii="Times New Roman" w:eastAsia="Times New Roman" w:hAnsi="Times New Roman" w:cs="Times New Roman"/>
          <w:b/>
          <w:bCs/>
          <w:sz w:val="24"/>
          <w:szCs w:val="24"/>
          <w:lang w:val="en-US" w:eastAsia="ru-RU"/>
        </w:rPr>
      </w:pPr>
      <w:r w:rsidRPr="00F103C8">
        <w:rPr>
          <w:rFonts w:ascii="Times New Roman" w:eastAsia="Times New Roman" w:hAnsi="Times New Roman" w:cs="Times New Roman"/>
          <w:b/>
          <w:bCs/>
          <w:sz w:val="24"/>
          <w:szCs w:val="24"/>
          <w:lang w:val="en-US" w:eastAsia="ru-RU"/>
        </w:rPr>
        <w:t>Dispoziţii generale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 Scopul procedurii de achiziţie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1.1. Autoritatea contractantă, emite Documentele de atribuire în vederea achiziţionării de bunuri, după cum </w:t>
      </w:r>
      <w:proofErr w:type="gramStart"/>
      <w:r w:rsidRPr="00F103C8">
        <w:rPr>
          <w:rFonts w:ascii="Times New Roman" w:eastAsia="Times New Roman" w:hAnsi="Times New Roman" w:cs="Times New Roman"/>
          <w:sz w:val="24"/>
          <w:szCs w:val="24"/>
          <w:lang w:val="en-US" w:eastAsia="ru-RU"/>
        </w:rPr>
        <w:t>este</w:t>
      </w:r>
      <w:proofErr w:type="gramEnd"/>
      <w:r w:rsidRPr="00F103C8">
        <w:rPr>
          <w:rFonts w:ascii="Times New Roman" w:eastAsia="Times New Roman" w:hAnsi="Times New Roman" w:cs="Times New Roman"/>
          <w:sz w:val="24"/>
          <w:szCs w:val="24"/>
          <w:lang w:val="en-US" w:eastAsia="ru-RU"/>
        </w:rPr>
        <w:t xml:space="preserve"> specificat în Fişa de Date a Achiziţiei (în continuare </w:t>
      </w:r>
      <w:r w:rsidRPr="00F103C8">
        <w:rPr>
          <w:rFonts w:ascii="Times New Roman" w:eastAsia="Times New Roman" w:hAnsi="Times New Roman" w:cs="Times New Roman"/>
          <w:b/>
          <w:bCs/>
          <w:sz w:val="24"/>
          <w:szCs w:val="24"/>
          <w:lang w:val="en-US" w:eastAsia="ru-RU"/>
        </w:rPr>
        <w:t>FDA</w:t>
      </w:r>
      <w:r w:rsidRPr="00F103C8">
        <w:rPr>
          <w:rFonts w:ascii="Times New Roman" w:eastAsia="Times New Roman" w:hAnsi="Times New Roman" w:cs="Times New Roman"/>
          <w:sz w:val="24"/>
          <w:szCs w:val="24"/>
          <w:lang w:val="en-US" w:eastAsia="ru-RU"/>
        </w:rPr>
        <w:t>).</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2. Principiile care stau la baza atribuirii contractului de achiziţie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2.1. Principiile care stau la baza atribuirii contractului de achiziţie publică sînt:</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a) </w:t>
      </w:r>
      <w:proofErr w:type="gramStart"/>
      <w:r w:rsidRPr="00F103C8">
        <w:rPr>
          <w:rFonts w:ascii="Times New Roman" w:eastAsia="Times New Roman" w:hAnsi="Times New Roman" w:cs="Times New Roman"/>
          <w:sz w:val="24"/>
          <w:szCs w:val="24"/>
          <w:lang w:val="en-US" w:eastAsia="ru-RU"/>
        </w:rPr>
        <w:t>libera</w:t>
      </w:r>
      <w:proofErr w:type="gramEnd"/>
      <w:r w:rsidRPr="00F103C8">
        <w:rPr>
          <w:rFonts w:ascii="Times New Roman" w:eastAsia="Times New Roman" w:hAnsi="Times New Roman" w:cs="Times New Roman"/>
          <w:sz w:val="24"/>
          <w:szCs w:val="24"/>
          <w:lang w:val="en-US" w:eastAsia="ru-RU"/>
        </w:rPr>
        <w:t xml:space="preserve"> concurenţă;</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b) </w:t>
      </w:r>
      <w:proofErr w:type="gramStart"/>
      <w:r w:rsidRPr="00F103C8">
        <w:rPr>
          <w:rFonts w:ascii="Times New Roman" w:eastAsia="Times New Roman" w:hAnsi="Times New Roman" w:cs="Times New Roman"/>
          <w:sz w:val="24"/>
          <w:szCs w:val="24"/>
          <w:lang w:val="en-US" w:eastAsia="ru-RU"/>
        </w:rPr>
        <w:t>eficienţa</w:t>
      </w:r>
      <w:proofErr w:type="gramEnd"/>
      <w:r w:rsidRPr="00F103C8">
        <w:rPr>
          <w:rFonts w:ascii="Times New Roman" w:eastAsia="Times New Roman" w:hAnsi="Times New Roman" w:cs="Times New Roman"/>
          <w:sz w:val="24"/>
          <w:szCs w:val="24"/>
          <w:lang w:val="en-US" w:eastAsia="ru-RU"/>
        </w:rPr>
        <w:t xml:space="preserve"> utilizării fondurilor publice şi minimizarea riscurilor autorităţilor/entităţilor contractante;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c) </w:t>
      </w:r>
      <w:proofErr w:type="gramStart"/>
      <w:r w:rsidRPr="00F103C8">
        <w:rPr>
          <w:rFonts w:ascii="Times New Roman" w:eastAsia="Times New Roman" w:hAnsi="Times New Roman" w:cs="Times New Roman"/>
          <w:sz w:val="24"/>
          <w:szCs w:val="24"/>
          <w:lang w:val="en-US" w:eastAsia="ru-RU"/>
        </w:rPr>
        <w:t>transparenţa</w:t>
      </w:r>
      <w:proofErr w:type="gramEnd"/>
      <w:r w:rsidRPr="00F103C8">
        <w:rPr>
          <w:rFonts w:ascii="Times New Roman" w:eastAsia="Times New Roman" w:hAnsi="Times New Roman" w:cs="Times New Roman"/>
          <w:sz w:val="24"/>
          <w:szCs w:val="24"/>
          <w:lang w:val="en-US" w:eastAsia="ru-RU"/>
        </w:rPr>
        <w:t>;</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d) </w:t>
      </w:r>
      <w:proofErr w:type="gramStart"/>
      <w:r w:rsidRPr="00F103C8">
        <w:rPr>
          <w:rFonts w:ascii="Times New Roman" w:eastAsia="Times New Roman" w:hAnsi="Times New Roman" w:cs="Times New Roman"/>
          <w:sz w:val="24"/>
          <w:szCs w:val="24"/>
          <w:lang w:val="en-US" w:eastAsia="ru-RU"/>
        </w:rPr>
        <w:t>tratamentul</w:t>
      </w:r>
      <w:proofErr w:type="gramEnd"/>
      <w:r w:rsidRPr="00F103C8">
        <w:rPr>
          <w:rFonts w:ascii="Times New Roman" w:eastAsia="Times New Roman" w:hAnsi="Times New Roman" w:cs="Times New Roman"/>
          <w:sz w:val="24"/>
          <w:szCs w:val="24"/>
          <w:lang w:val="en-US" w:eastAsia="ru-RU"/>
        </w:rPr>
        <w:t xml:space="preserve"> egal, imparţial şi nedescriminatoriu în privinţa tuturor ofertanţilor şi operatorilor economici;</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e) </w:t>
      </w:r>
      <w:proofErr w:type="gramStart"/>
      <w:r w:rsidRPr="00F103C8">
        <w:rPr>
          <w:rFonts w:ascii="Times New Roman" w:eastAsia="Times New Roman" w:hAnsi="Times New Roman" w:cs="Times New Roman"/>
          <w:sz w:val="24"/>
          <w:szCs w:val="24"/>
          <w:lang w:val="en-US" w:eastAsia="ru-RU"/>
        </w:rPr>
        <w:t>protecţia</w:t>
      </w:r>
      <w:proofErr w:type="gramEnd"/>
      <w:r w:rsidRPr="00F103C8">
        <w:rPr>
          <w:rFonts w:ascii="Times New Roman" w:eastAsia="Times New Roman" w:hAnsi="Times New Roman" w:cs="Times New Roman"/>
          <w:sz w:val="24"/>
          <w:szCs w:val="24"/>
          <w:lang w:val="en-US" w:eastAsia="ru-RU"/>
        </w:rPr>
        <w:t xml:space="preserve"> mediului;</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f) </w:t>
      </w:r>
      <w:proofErr w:type="gramStart"/>
      <w:r w:rsidRPr="00F103C8">
        <w:rPr>
          <w:rFonts w:ascii="Times New Roman" w:eastAsia="Times New Roman" w:hAnsi="Times New Roman" w:cs="Times New Roman"/>
          <w:sz w:val="24"/>
          <w:szCs w:val="24"/>
          <w:lang w:val="en-US" w:eastAsia="ru-RU"/>
        </w:rPr>
        <w:t>respectarea</w:t>
      </w:r>
      <w:proofErr w:type="gramEnd"/>
      <w:r w:rsidRPr="00F103C8">
        <w:rPr>
          <w:rFonts w:ascii="Times New Roman" w:eastAsia="Times New Roman" w:hAnsi="Times New Roman" w:cs="Times New Roman"/>
          <w:sz w:val="24"/>
          <w:szCs w:val="24"/>
          <w:lang w:val="en-US" w:eastAsia="ru-RU"/>
        </w:rPr>
        <w:t xml:space="preserve"> ordinii de drept;</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g) </w:t>
      </w:r>
      <w:proofErr w:type="gramStart"/>
      <w:r w:rsidRPr="00F103C8">
        <w:rPr>
          <w:rFonts w:ascii="Times New Roman" w:eastAsia="Times New Roman" w:hAnsi="Times New Roman" w:cs="Times New Roman"/>
          <w:sz w:val="24"/>
          <w:szCs w:val="24"/>
          <w:lang w:val="en-US" w:eastAsia="ru-RU"/>
        </w:rPr>
        <w:t>confidenţialitatea</w:t>
      </w:r>
      <w:proofErr w:type="gramEnd"/>
      <w:r w:rsidRPr="00F103C8">
        <w:rPr>
          <w:rFonts w:ascii="Times New Roman" w:eastAsia="Times New Roman" w:hAnsi="Times New Roman" w:cs="Times New Roman"/>
          <w:sz w:val="24"/>
          <w:szCs w:val="24"/>
          <w:lang w:val="en-US" w:eastAsia="ru-RU"/>
        </w:rPr>
        <w:t>;</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h) </w:t>
      </w:r>
      <w:proofErr w:type="gramStart"/>
      <w:r w:rsidRPr="00F103C8">
        <w:rPr>
          <w:rFonts w:ascii="Times New Roman" w:eastAsia="Times New Roman" w:hAnsi="Times New Roman" w:cs="Times New Roman"/>
          <w:sz w:val="24"/>
          <w:szCs w:val="24"/>
          <w:lang w:val="en-US" w:eastAsia="ru-RU"/>
        </w:rPr>
        <w:t>asumarea</w:t>
      </w:r>
      <w:proofErr w:type="gramEnd"/>
      <w:r w:rsidRPr="00F103C8">
        <w:rPr>
          <w:rFonts w:ascii="Times New Roman" w:eastAsia="Times New Roman" w:hAnsi="Times New Roman" w:cs="Times New Roman"/>
          <w:sz w:val="24"/>
          <w:szCs w:val="24"/>
          <w:lang w:val="en-US" w:eastAsia="ru-RU"/>
        </w:rPr>
        <w:t xml:space="preserve"> răspunderii în cadrul procedurilor de achiziţie publică.</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3. Sursa de finanţare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3.1. În </w:t>
      </w:r>
      <w:r w:rsidRPr="00F103C8">
        <w:rPr>
          <w:rFonts w:ascii="Times New Roman" w:eastAsia="Times New Roman" w:hAnsi="Times New Roman" w:cs="Times New Roman"/>
          <w:b/>
          <w:bCs/>
          <w:sz w:val="24"/>
          <w:szCs w:val="24"/>
          <w:lang w:val="en-US" w:eastAsia="ru-RU"/>
        </w:rPr>
        <w:t>FDA</w:t>
      </w:r>
      <w:r w:rsidRPr="00F103C8">
        <w:rPr>
          <w:rFonts w:ascii="Times New Roman" w:eastAsia="Times New Roman" w:hAnsi="Times New Roman" w:cs="Times New Roman"/>
          <w:sz w:val="24"/>
          <w:szCs w:val="24"/>
          <w:lang w:val="en-US" w:eastAsia="ru-RU"/>
        </w:rPr>
        <w:t xml:space="preserve"> </w:t>
      </w:r>
      <w:proofErr w:type="gramStart"/>
      <w:r w:rsidRPr="00F103C8">
        <w:rPr>
          <w:rFonts w:ascii="Times New Roman" w:eastAsia="Times New Roman" w:hAnsi="Times New Roman" w:cs="Times New Roman"/>
          <w:sz w:val="24"/>
          <w:szCs w:val="24"/>
          <w:lang w:val="en-US" w:eastAsia="ru-RU"/>
        </w:rPr>
        <w:t>va</w:t>
      </w:r>
      <w:proofErr w:type="gramEnd"/>
      <w:r w:rsidRPr="00F103C8">
        <w:rPr>
          <w:rFonts w:ascii="Times New Roman" w:eastAsia="Times New Roman" w:hAnsi="Times New Roman" w:cs="Times New Roman"/>
          <w:sz w:val="24"/>
          <w:szCs w:val="24"/>
          <w:lang w:val="en-US" w:eastAsia="ru-RU"/>
        </w:rPr>
        <w:t xml:space="preserve"> fi specificată sursa de finanţare pentru plăţile contractului ce urmează a fi atribuit.</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3.2. Autoritatea contractantă urmează </w:t>
      </w:r>
      <w:proofErr w:type="gramStart"/>
      <w:r w:rsidRPr="00F103C8">
        <w:rPr>
          <w:rFonts w:ascii="Times New Roman" w:eastAsia="Times New Roman" w:hAnsi="Times New Roman" w:cs="Times New Roman"/>
          <w:sz w:val="24"/>
          <w:szCs w:val="24"/>
          <w:lang w:val="en-US" w:eastAsia="ru-RU"/>
        </w:rPr>
        <w:t>să</w:t>
      </w:r>
      <w:proofErr w:type="gramEnd"/>
      <w:r w:rsidRPr="00F103C8">
        <w:rPr>
          <w:rFonts w:ascii="Times New Roman" w:eastAsia="Times New Roman" w:hAnsi="Times New Roman" w:cs="Times New Roman"/>
          <w:sz w:val="24"/>
          <w:szCs w:val="24"/>
          <w:lang w:val="en-US" w:eastAsia="ru-RU"/>
        </w:rPr>
        <w:t xml:space="preserve"> se asigure că la momentul iniţierii procedurii de achiziţii publice, mijloacele financiare sunt alocate şi destinate exclusiv achiziţiei în cauză.</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4. Participanţii la licitaţie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4.1. Participant la licitaţie poate fi orice operator economic rezident sau nerezident, persoană fizică sau juridică de drept public sau privat ori asociaţie de astfel de persoane, care are dreptul de a participa, în condiţiile </w:t>
      </w:r>
      <w:hyperlink r:id="rId6" w:history="1">
        <w:r w:rsidRPr="00F103C8">
          <w:rPr>
            <w:rFonts w:ascii="Times New Roman" w:eastAsia="Times New Roman" w:hAnsi="Times New Roman" w:cs="Times New Roman"/>
            <w:color w:val="0000FF"/>
            <w:sz w:val="24"/>
            <w:szCs w:val="24"/>
            <w:u w:val="single"/>
            <w:lang w:val="en-US" w:eastAsia="ru-RU"/>
          </w:rPr>
          <w:t>Legii nr.131/2015</w:t>
        </w:r>
      </w:hyperlink>
      <w:r w:rsidRPr="00F103C8">
        <w:rPr>
          <w:rFonts w:ascii="Times New Roman" w:eastAsia="Times New Roman" w:hAnsi="Times New Roman" w:cs="Times New Roman"/>
          <w:sz w:val="24"/>
          <w:szCs w:val="24"/>
          <w:lang w:val="en-US" w:eastAsia="ru-RU"/>
        </w:rPr>
        <w:t xml:space="preserve"> privind achiziţiile publice (în continuare </w:t>
      </w:r>
      <w:hyperlink r:id="rId7" w:history="1">
        <w:r w:rsidRPr="00F103C8">
          <w:rPr>
            <w:rFonts w:ascii="Times New Roman" w:eastAsia="Times New Roman" w:hAnsi="Times New Roman" w:cs="Times New Roman"/>
            <w:color w:val="0000FF"/>
            <w:sz w:val="24"/>
            <w:szCs w:val="24"/>
            <w:u w:val="single"/>
            <w:lang w:val="en-US" w:eastAsia="ru-RU"/>
          </w:rPr>
          <w:t>Legea nr.131/2015</w:t>
        </w:r>
      </w:hyperlink>
      <w:r w:rsidRPr="00F103C8">
        <w:rPr>
          <w:rFonts w:ascii="Times New Roman" w:eastAsia="Times New Roman" w:hAnsi="Times New Roman" w:cs="Times New Roman"/>
          <w:sz w:val="24"/>
          <w:szCs w:val="24"/>
          <w:lang w:val="en-US" w:eastAsia="ru-RU"/>
        </w:rPr>
        <w:t>), la procedura de atribuire a contractului de achiziţii publice.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4.2. 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5. Cheltuielile de participare la procedura de achiziţie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5.1. Ofertantul suportă toate costurile legate de pregătirea şi înaintarea ofertei, iar autoritatea contractantă nu poartă nici o responsabilitate pentru aceste costuri, indiferent de desfăşurarea sau rezultatul procedurii de licitaţie.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5.2. La depunerea ofertelor, operatorul economic, după caz, </w:t>
      </w:r>
      <w:proofErr w:type="gramStart"/>
      <w:r w:rsidRPr="00F103C8">
        <w:rPr>
          <w:rFonts w:ascii="Times New Roman" w:eastAsia="Times New Roman" w:hAnsi="Times New Roman" w:cs="Times New Roman"/>
          <w:sz w:val="24"/>
          <w:szCs w:val="24"/>
          <w:lang w:val="en-US" w:eastAsia="ru-RU"/>
        </w:rPr>
        <w:t>va</w:t>
      </w:r>
      <w:proofErr w:type="gramEnd"/>
      <w:r w:rsidRPr="00F103C8">
        <w:rPr>
          <w:rFonts w:ascii="Times New Roman" w:eastAsia="Times New Roman" w:hAnsi="Times New Roman" w:cs="Times New Roman"/>
          <w:sz w:val="24"/>
          <w:szCs w:val="24"/>
          <w:lang w:val="en-US" w:eastAsia="ru-RU"/>
        </w:rPr>
        <w:t xml:space="preserve"> achita o taxă. </w:t>
      </w:r>
      <w:proofErr w:type="gramStart"/>
      <w:r w:rsidRPr="00F103C8">
        <w:rPr>
          <w:rFonts w:ascii="Times New Roman" w:eastAsia="Times New Roman" w:hAnsi="Times New Roman" w:cs="Times New Roman"/>
          <w:sz w:val="24"/>
          <w:szCs w:val="24"/>
          <w:lang w:val="en-US" w:eastAsia="ru-RU"/>
        </w:rPr>
        <w:t>Modul de achitare a taxei menţionate, precum şi cuantumul acesteia sînt stabilite de Guvern.</w:t>
      </w:r>
      <w:proofErr w:type="gramEnd"/>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5.3. Achitarea taxei pentru depunerea ofertei se </w:t>
      </w:r>
      <w:proofErr w:type="gramStart"/>
      <w:r w:rsidRPr="00F103C8">
        <w:rPr>
          <w:rFonts w:ascii="Times New Roman" w:eastAsia="Times New Roman" w:hAnsi="Times New Roman" w:cs="Times New Roman"/>
          <w:sz w:val="24"/>
          <w:szCs w:val="24"/>
          <w:lang w:val="en-US" w:eastAsia="ru-RU"/>
        </w:rPr>
        <w:t>va</w:t>
      </w:r>
      <w:proofErr w:type="gramEnd"/>
      <w:r w:rsidRPr="00F103C8">
        <w:rPr>
          <w:rFonts w:ascii="Times New Roman" w:eastAsia="Times New Roman" w:hAnsi="Times New Roman" w:cs="Times New Roman"/>
          <w:sz w:val="24"/>
          <w:szCs w:val="24"/>
          <w:lang w:val="en-US" w:eastAsia="ru-RU"/>
        </w:rPr>
        <w:t xml:space="preserve"> efectua prin intermediul platformei de achiziţii electronice prin care se depune oferta.</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6. Limba de comunicare în cadrul licitaţiei</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6.1. Oferta, Documentul Unic de Achiziţii European (în continuare </w:t>
      </w:r>
      <w:r w:rsidRPr="00F103C8">
        <w:rPr>
          <w:rFonts w:ascii="Times New Roman" w:eastAsia="Times New Roman" w:hAnsi="Times New Roman" w:cs="Times New Roman"/>
          <w:b/>
          <w:bCs/>
          <w:sz w:val="24"/>
          <w:szCs w:val="24"/>
          <w:lang w:val="en-US" w:eastAsia="ru-RU"/>
        </w:rPr>
        <w:t>DUAE</w:t>
      </w:r>
      <w:r w:rsidRPr="00F103C8">
        <w:rPr>
          <w:rFonts w:ascii="Times New Roman" w:eastAsia="Times New Roman" w:hAnsi="Times New Roman" w:cs="Times New Roman"/>
          <w:sz w:val="24"/>
          <w:szCs w:val="24"/>
          <w:lang w:val="en-US" w:eastAsia="ru-RU"/>
        </w:rPr>
        <w:t>),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6.2. Autoritatea contractantă poate specifica după caz, în </w:t>
      </w:r>
      <w:r w:rsidRPr="00F103C8">
        <w:rPr>
          <w:rFonts w:ascii="Times New Roman" w:eastAsia="Times New Roman" w:hAnsi="Times New Roman" w:cs="Times New Roman"/>
          <w:b/>
          <w:bCs/>
          <w:sz w:val="24"/>
          <w:szCs w:val="24"/>
          <w:lang w:val="en-US" w:eastAsia="ru-RU"/>
        </w:rPr>
        <w:t>FDA</w:t>
      </w:r>
      <w:r w:rsidRPr="00F103C8">
        <w:rPr>
          <w:rFonts w:ascii="Times New Roman" w:eastAsia="Times New Roman" w:hAnsi="Times New Roman" w:cs="Times New Roman"/>
          <w:sz w:val="24"/>
          <w:szCs w:val="24"/>
          <w:lang w:val="en-US" w:eastAsia="ru-RU"/>
        </w:rPr>
        <w:t xml:space="preserve"> posibilitatea depunerii ofertei şi într-o </w:t>
      </w:r>
      <w:proofErr w:type="gramStart"/>
      <w:r w:rsidRPr="00F103C8">
        <w:rPr>
          <w:rFonts w:ascii="Times New Roman" w:eastAsia="Times New Roman" w:hAnsi="Times New Roman" w:cs="Times New Roman"/>
          <w:sz w:val="24"/>
          <w:szCs w:val="24"/>
          <w:lang w:val="en-US" w:eastAsia="ru-RU"/>
        </w:rPr>
        <w:t>altă</w:t>
      </w:r>
      <w:proofErr w:type="gramEnd"/>
      <w:r w:rsidRPr="00F103C8">
        <w:rPr>
          <w:rFonts w:ascii="Times New Roman" w:eastAsia="Times New Roman" w:hAnsi="Times New Roman" w:cs="Times New Roman"/>
          <w:sz w:val="24"/>
          <w:szCs w:val="24"/>
          <w:lang w:val="en-US" w:eastAsia="ru-RU"/>
        </w:rPr>
        <w:t xml:space="preserve"> limbă de circulaţie internaţională.</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7. Secţiunile Documentelor de atribuire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lastRenderedPageBreak/>
        <w:t>7.1. Documentele de atribuire includ toate secţiunile indicate în prezentul punct şi trebuie citite în conjuncţie cu orice modificare conform punctului IPO8.</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CAPITOLUL I. Instrucţiuni pentru ofertanţi</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CAPITOLUL II. Fişa de date a achiziţiei</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CAPITOLUL III. Formulare pentru depunerea ofertei</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CAPITOLUL IV. </w:t>
      </w:r>
      <w:proofErr w:type="gramStart"/>
      <w:r w:rsidRPr="00F103C8">
        <w:rPr>
          <w:rFonts w:ascii="Times New Roman" w:eastAsia="Times New Roman" w:hAnsi="Times New Roman" w:cs="Times New Roman"/>
          <w:sz w:val="24"/>
          <w:szCs w:val="24"/>
          <w:lang w:val="en-US" w:eastAsia="ru-RU"/>
        </w:rPr>
        <w:t>Specificaţii tehnice şi de preţ.</w:t>
      </w:r>
      <w:proofErr w:type="gramEnd"/>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CAPITOLUL V. Formularul de contract</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8. Clarificarea şi modificarea documentelor de atribuire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8.1. Participantul care solicită clarificări asupra documentelor de atribuire </w:t>
      </w:r>
      <w:proofErr w:type="gramStart"/>
      <w:r w:rsidRPr="00F103C8">
        <w:rPr>
          <w:rFonts w:ascii="Times New Roman" w:eastAsia="Times New Roman" w:hAnsi="Times New Roman" w:cs="Times New Roman"/>
          <w:sz w:val="24"/>
          <w:szCs w:val="24"/>
          <w:lang w:val="en-US" w:eastAsia="ru-RU"/>
        </w:rPr>
        <w:t>va</w:t>
      </w:r>
      <w:proofErr w:type="gramEnd"/>
      <w:r w:rsidRPr="00F103C8">
        <w:rPr>
          <w:rFonts w:ascii="Times New Roman" w:eastAsia="Times New Roman" w:hAnsi="Times New Roman" w:cs="Times New Roman"/>
          <w:sz w:val="24"/>
          <w:szCs w:val="24"/>
          <w:lang w:val="en-US" w:eastAsia="ru-RU"/>
        </w:rPr>
        <w:t xml:space="preserve"> contacta autoritatea contractantă în scris, prin mijloace electronice de comunicare. Autoritatea contractantă </w:t>
      </w:r>
      <w:proofErr w:type="gramStart"/>
      <w:r w:rsidRPr="00F103C8">
        <w:rPr>
          <w:rFonts w:ascii="Times New Roman" w:eastAsia="Times New Roman" w:hAnsi="Times New Roman" w:cs="Times New Roman"/>
          <w:sz w:val="24"/>
          <w:szCs w:val="24"/>
          <w:lang w:val="en-US" w:eastAsia="ru-RU"/>
        </w:rPr>
        <w:t>va</w:t>
      </w:r>
      <w:proofErr w:type="gramEnd"/>
      <w:r w:rsidRPr="00F103C8">
        <w:rPr>
          <w:rFonts w:ascii="Times New Roman" w:eastAsia="Times New Roman" w:hAnsi="Times New Roman" w:cs="Times New Roman"/>
          <w:sz w:val="24"/>
          <w:szCs w:val="24"/>
          <w:lang w:val="en-US" w:eastAsia="ru-RU"/>
        </w:rPr>
        <w:t xml:space="preserve"> răspunde în scris, prin mijloace electronice de comunicare la orice cerere de clarificare, înainte de termenul-limită pentru depunerea ofertelor.</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8.2. 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8.3. În cazul în care operatorul economic nu a transmis solicitarea de clarificare în timp util, punînd astfel autoritatea contractantă în imposibilitate de a respecta termenele prevăzute la art.34, alin.(4) din </w:t>
      </w:r>
      <w:hyperlink r:id="rId8" w:history="1">
        <w:r w:rsidRPr="00F103C8">
          <w:rPr>
            <w:rFonts w:ascii="Times New Roman" w:eastAsia="Times New Roman" w:hAnsi="Times New Roman" w:cs="Times New Roman"/>
            <w:color w:val="0000FF"/>
            <w:sz w:val="24"/>
            <w:szCs w:val="24"/>
            <w:u w:val="single"/>
            <w:lang w:val="en-US" w:eastAsia="ru-RU"/>
          </w:rPr>
          <w:t>Legea nr.131/2015</w:t>
        </w:r>
      </w:hyperlink>
      <w:r w:rsidRPr="00F103C8">
        <w:rPr>
          <w:rFonts w:ascii="Times New Roman" w:eastAsia="Times New Roman" w:hAnsi="Times New Roman" w:cs="Times New Roman"/>
          <w:sz w:val="24"/>
          <w:szCs w:val="24"/>
          <w:lang w:val="en-US" w:eastAsia="ru-RU"/>
        </w:rPr>
        <w:t>, aceasta din urmă este în drept să nu răspundă.</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9. Practicile de corupere şi alte practici interzise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9.1. Autorităţile contractante şi participanţii la licitaţiile publice vor respecta cele mai înalte standarde ale eticii de conduită în desfăşurarea şi implementarea proceselor de achiziţii, precum şi în executarea contractelor de achiziţie publică.</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9.2. În cazul în care autoritatea contractantă </w:t>
      </w:r>
      <w:proofErr w:type="gramStart"/>
      <w:r w:rsidRPr="00F103C8">
        <w:rPr>
          <w:rFonts w:ascii="Times New Roman" w:eastAsia="Times New Roman" w:hAnsi="Times New Roman" w:cs="Times New Roman"/>
          <w:sz w:val="24"/>
          <w:szCs w:val="24"/>
          <w:lang w:val="en-US" w:eastAsia="ru-RU"/>
        </w:rPr>
        <w:t>va</w:t>
      </w:r>
      <w:proofErr w:type="gramEnd"/>
      <w:r w:rsidRPr="00F103C8">
        <w:rPr>
          <w:rFonts w:ascii="Times New Roman" w:eastAsia="Times New Roman" w:hAnsi="Times New Roman" w:cs="Times New Roman"/>
          <w:sz w:val="24"/>
          <w:szCs w:val="24"/>
          <w:lang w:val="en-US" w:eastAsia="ru-RU"/>
        </w:rPr>
        <w:t xml:space="preserve"> depista că ofertantul a fost implicat în practicile menţionate la punctul IPO9.4 în cadrul procesului de concurenţă pentru contractul de achiziţie publică sau pe parcursul executării contractului, aceasta:</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a. va exclude ofertantul din procedura respectivă de achiziţie prin includerea lui în Lista de interdicţie, conform prevederilor Regulamentului cu privire la Lista de interdicţie a operatorilor economici; sau</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F103C8">
        <w:rPr>
          <w:rFonts w:ascii="Times New Roman" w:eastAsia="Times New Roman" w:hAnsi="Times New Roman" w:cs="Times New Roman"/>
          <w:sz w:val="24"/>
          <w:szCs w:val="24"/>
          <w:lang w:val="en-US" w:eastAsia="ru-RU"/>
        </w:rPr>
        <w:t>b</w:t>
      </w:r>
      <w:proofErr w:type="gramEnd"/>
      <w:r w:rsidRPr="00F103C8">
        <w:rPr>
          <w:rFonts w:ascii="Times New Roman" w:eastAsia="Times New Roman" w:hAnsi="Times New Roman" w:cs="Times New Roman"/>
          <w:sz w:val="24"/>
          <w:szCs w:val="24"/>
          <w:lang w:val="en-US" w:eastAsia="ru-RU"/>
        </w:rPr>
        <w:t xml:space="preserve">. va întreprinde orice alte măsuri prevăzute în articolul 40 al </w:t>
      </w:r>
      <w:hyperlink r:id="rId9" w:history="1">
        <w:r w:rsidRPr="00F103C8">
          <w:rPr>
            <w:rFonts w:ascii="Times New Roman" w:eastAsia="Times New Roman" w:hAnsi="Times New Roman" w:cs="Times New Roman"/>
            <w:color w:val="0000FF"/>
            <w:sz w:val="24"/>
            <w:szCs w:val="24"/>
            <w:u w:val="single"/>
            <w:lang w:val="en-US" w:eastAsia="ru-RU"/>
          </w:rPr>
          <w:t>Legii nr.131/2015</w:t>
        </w:r>
      </w:hyperlink>
      <w:r w:rsidRPr="00F103C8">
        <w:rPr>
          <w:rFonts w:ascii="Times New Roman" w:eastAsia="Times New Roman" w:hAnsi="Times New Roman" w:cs="Times New Roman"/>
          <w:sz w:val="24"/>
          <w:szCs w:val="24"/>
          <w:lang w:val="en-US" w:eastAsia="ru-RU"/>
        </w:rPr>
        <w:t>.</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9.3. În cazul în care, Agenţia Achiziţii Publice, în procesul de monitorizare a procedurilor de achiziţii publice, constată că un operator economic a fost implicat în practicile menţionate la punctul IPO9.4,</w:t>
      </w:r>
      <w:r w:rsidRPr="00F103C8">
        <w:rPr>
          <w:rFonts w:ascii="Times New Roman" w:eastAsia="Times New Roman" w:hAnsi="Times New Roman" w:cs="Times New Roman"/>
          <w:b/>
          <w:bCs/>
          <w:sz w:val="24"/>
          <w:szCs w:val="24"/>
          <w:lang w:val="en-US" w:eastAsia="ru-RU"/>
        </w:rPr>
        <w:t xml:space="preserve"> </w:t>
      </w:r>
      <w:r w:rsidRPr="00F103C8">
        <w:rPr>
          <w:rFonts w:ascii="Times New Roman" w:eastAsia="Times New Roman" w:hAnsi="Times New Roman" w:cs="Times New Roman"/>
          <w:sz w:val="24"/>
          <w:szCs w:val="24"/>
          <w:lang w:val="en-US" w:eastAsia="ru-RU"/>
        </w:rPr>
        <w:t>va raporta imediat organelor competente fiecare caz de corupere sau de tentativă de corupere comis de operatorul economic respectiv.</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9.4. În cadrul procedurilor de achiziţie şi executării contractului, nu se permit următoarele acţiuni:</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F103C8">
        <w:rPr>
          <w:rFonts w:ascii="Times New Roman" w:eastAsia="Times New Roman" w:hAnsi="Times New Roman" w:cs="Times New Roman"/>
          <w:sz w:val="24"/>
          <w:szCs w:val="24"/>
          <w:lang w:val="en-US" w:eastAsia="ru-RU"/>
        </w:rPr>
        <w:t>a</w:t>
      </w:r>
      <w:proofErr w:type="gramEnd"/>
      <w:r w:rsidRPr="00F103C8">
        <w:rPr>
          <w:rFonts w:ascii="Times New Roman" w:eastAsia="Times New Roman" w:hAnsi="Times New Roman" w:cs="Times New Roman"/>
          <w:sz w:val="24"/>
          <w:szCs w:val="24"/>
          <w:lang w:val="en-US" w:eastAsia="ru-RU"/>
        </w:rPr>
        <w:t>. promisiunea, oferirea sau darea unei persoane cu funcţie de răspundere, personal sau prin mijlocitor, de bunuri sau servicii, sau a oricărui alt lucru de valoare, pentru a influenţa acţiunile unei alte părţi;</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F103C8">
        <w:rPr>
          <w:rFonts w:ascii="Times New Roman" w:eastAsia="Times New Roman" w:hAnsi="Times New Roman" w:cs="Times New Roman"/>
          <w:sz w:val="24"/>
          <w:szCs w:val="24"/>
          <w:lang w:val="en-US" w:eastAsia="ru-RU"/>
        </w:rPr>
        <w:t>b</w:t>
      </w:r>
      <w:proofErr w:type="gramEnd"/>
      <w:r w:rsidRPr="00F103C8">
        <w:rPr>
          <w:rFonts w:ascii="Times New Roman" w:eastAsia="Times New Roman" w:hAnsi="Times New Roman" w:cs="Times New Roman"/>
          <w:sz w:val="24"/>
          <w:szCs w:val="24"/>
          <w:lang w:val="en-US" w:eastAsia="ru-RU"/>
        </w:rPr>
        <w:t>. orice acţiune sau omisiune, inclusiv interpretare eronată, care, conştient sau din neglijenţă, induce în eroare sau tinde să inducă în eroare o parte pentru obţinerea unui beneficiu financiar sau de altă natură ori pentru a evita o obligaţie;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F103C8">
        <w:rPr>
          <w:rFonts w:ascii="Times New Roman" w:eastAsia="Times New Roman" w:hAnsi="Times New Roman" w:cs="Times New Roman"/>
          <w:sz w:val="24"/>
          <w:szCs w:val="24"/>
          <w:lang w:val="en-US" w:eastAsia="ru-RU"/>
        </w:rPr>
        <w:t>c</w:t>
      </w:r>
      <w:proofErr w:type="gramEnd"/>
      <w:r w:rsidRPr="00F103C8">
        <w:rPr>
          <w:rFonts w:ascii="Times New Roman" w:eastAsia="Times New Roman" w:hAnsi="Times New Roman" w:cs="Times New Roman"/>
          <w:sz w:val="24"/>
          <w:szCs w:val="24"/>
          <w:lang w:val="en-US" w:eastAsia="ru-RU"/>
        </w:rPr>
        <w:t>. înţelegerea interzisă de lege, între două sau mai multe părţi, realizată în scopul coordonării comportamentului lor la procedurile de achiziţii publice;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F103C8">
        <w:rPr>
          <w:rFonts w:ascii="Times New Roman" w:eastAsia="Times New Roman" w:hAnsi="Times New Roman" w:cs="Times New Roman"/>
          <w:sz w:val="24"/>
          <w:szCs w:val="24"/>
          <w:lang w:val="en-US" w:eastAsia="ru-RU"/>
        </w:rPr>
        <w:t>d</w:t>
      </w:r>
      <w:proofErr w:type="gramEnd"/>
      <w:r w:rsidRPr="00F103C8">
        <w:rPr>
          <w:rFonts w:ascii="Times New Roman" w:eastAsia="Times New Roman" w:hAnsi="Times New Roman" w:cs="Times New Roman"/>
          <w:sz w:val="24"/>
          <w:szCs w:val="24"/>
          <w:lang w:val="en-US" w:eastAsia="ru-RU"/>
        </w:rPr>
        <w:t>. deteriorarea sau prejudicierea, direct sau indirect, a oricărei părţi sau a proprietăţii acestei părţi, pentru a influenţa în mod necorespunzător acţiunile acesteia;</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e. 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menţionate la lit.a)-d); precum şi ameninţarea, hărţuirea sau intimidarea oricărei părţi pentru a o împiedica să divulge informaţia cu privire la chestiuni relevante anchetei sau să exercite ancheta.</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lastRenderedPageBreak/>
        <w:t xml:space="preserve">9.5. Personalul autorităţii contractante are obligaţia de </w:t>
      </w:r>
      <w:proofErr w:type="gramStart"/>
      <w:r w:rsidRPr="00F103C8">
        <w:rPr>
          <w:rFonts w:ascii="Times New Roman" w:eastAsia="Times New Roman" w:hAnsi="Times New Roman" w:cs="Times New Roman"/>
          <w:sz w:val="24"/>
          <w:szCs w:val="24"/>
          <w:lang w:val="en-US" w:eastAsia="ru-RU"/>
        </w:rPr>
        <w:t>a</w:t>
      </w:r>
      <w:proofErr w:type="gramEnd"/>
      <w:r w:rsidRPr="00F103C8">
        <w:rPr>
          <w:rFonts w:ascii="Times New Roman" w:eastAsia="Times New Roman" w:hAnsi="Times New Roman" w:cs="Times New Roman"/>
          <w:sz w:val="24"/>
          <w:szCs w:val="24"/>
          <w:lang w:val="en-US" w:eastAsia="ru-RU"/>
        </w:rPr>
        <w:t xml:space="preserve"> exclude practicile de corupere în vederea obţinerii beneficiilor personale în legătură cu desfăşurarea procedurii de achiziţii publice.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w:t>
      </w:r>
    </w:p>
    <w:p w:rsidR="0040303E" w:rsidRPr="00F103C8" w:rsidRDefault="0040303E" w:rsidP="0040303E">
      <w:pPr>
        <w:spacing w:after="0" w:line="240" w:lineRule="auto"/>
        <w:jc w:val="center"/>
        <w:rPr>
          <w:rFonts w:ascii="Times New Roman" w:eastAsia="Times New Roman" w:hAnsi="Times New Roman" w:cs="Times New Roman"/>
          <w:b/>
          <w:bCs/>
          <w:sz w:val="24"/>
          <w:szCs w:val="24"/>
          <w:lang w:val="en-US" w:eastAsia="ru-RU"/>
        </w:rPr>
      </w:pPr>
      <w:r w:rsidRPr="00F103C8">
        <w:rPr>
          <w:rFonts w:ascii="Times New Roman" w:eastAsia="Times New Roman" w:hAnsi="Times New Roman" w:cs="Times New Roman"/>
          <w:b/>
          <w:bCs/>
          <w:sz w:val="24"/>
          <w:szCs w:val="24"/>
          <w:lang w:val="en-US" w:eastAsia="ru-RU"/>
        </w:rPr>
        <w:t>Secţiunea a-2-a</w:t>
      </w:r>
    </w:p>
    <w:p w:rsidR="0040303E" w:rsidRPr="00F103C8" w:rsidRDefault="0040303E" w:rsidP="0040303E">
      <w:pPr>
        <w:spacing w:after="0" w:line="240" w:lineRule="auto"/>
        <w:jc w:val="center"/>
        <w:rPr>
          <w:rFonts w:ascii="Times New Roman" w:eastAsia="Times New Roman" w:hAnsi="Times New Roman" w:cs="Times New Roman"/>
          <w:b/>
          <w:bCs/>
          <w:sz w:val="24"/>
          <w:szCs w:val="24"/>
          <w:lang w:val="en-US" w:eastAsia="ru-RU"/>
        </w:rPr>
      </w:pPr>
      <w:r w:rsidRPr="00F103C8">
        <w:rPr>
          <w:rFonts w:ascii="Times New Roman" w:eastAsia="Times New Roman" w:hAnsi="Times New Roman" w:cs="Times New Roman"/>
          <w:b/>
          <w:bCs/>
          <w:sz w:val="24"/>
          <w:szCs w:val="24"/>
          <w:lang w:val="en-US" w:eastAsia="ru-RU"/>
        </w:rPr>
        <w:t>Criterii de calificare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10. Criterii generale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10.1. Pentru confirmarea datelor de calificare în cadrul procedurii de achiziţii publice, operatorul economic </w:t>
      </w:r>
      <w:proofErr w:type="gramStart"/>
      <w:r w:rsidRPr="00F103C8">
        <w:rPr>
          <w:rFonts w:ascii="Times New Roman" w:eastAsia="Times New Roman" w:hAnsi="Times New Roman" w:cs="Times New Roman"/>
          <w:sz w:val="24"/>
          <w:szCs w:val="24"/>
          <w:lang w:val="en-US" w:eastAsia="ru-RU"/>
        </w:rPr>
        <w:t>va</w:t>
      </w:r>
      <w:proofErr w:type="gramEnd"/>
      <w:r w:rsidRPr="00F103C8">
        <w:rPr>
          <w:rFonts w:ascii="Times New Roman" w:eastAsia="Times New Roman" w:hAnsi="Times New Roman" w:cs="Times New Roman"/>
          <w:sz w:val="24"/>
          <w:szCs w:val="24"/>
          <w:lang w:val="en-US" w:eastAsia="ru-RU"/>
        </w:rPr>
        <w:t xml:space="preserve"> completa şi va prezenta </w:t>
      </w:r>
      <w:r w:rsidRPr="00F103C8">
        <w:rPr>
          <w:rFonts w:ascii="Times New Roman" w:eastAsia="Times New Roman" w:hAnsi="Times New Roman" w:cs="Times New Roman"/>
          <w:b/>
          <w:bCs/>
          <w:sz w:val="24"/>
          <w:szCs w:val="24"/>
          <w:lang w:val="en-US" w:eastAsia="ru-RU"/>
        </w:rPr>
        <w:t>DUAE</w:t>
      </w:r>
      <w:r w:rsidRPr="00F103C8">
        <w:rPr>
          <w:rFonts w:ascii="Times New Roman" w:eastAsia="Times New Roman" w:hAnsi="Times New Roman" w:cs="Times New Roman"/>
          <w:sz w:val="24"/>
          <w:szCs w:val="24"/>
          <w:lang w:val="en-US" w:eastAsia="ru-RU"/>
        </w:rPr>
        <w:t>, în conformitate cu cerinţele stabilite de autoritatea contractantă.</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10.2. Prezentarea oricărui alt formular </w:t>
      </w:r>
      <w:r w:rsidRPr="00F103C8">
        <w:rPr>
          <w:rFonts w:ascii="Times New Roman" w:eastAsia="Times New Roman" w:hAnsi="Times New Roman" w:cs="Times New Roman"/>
          <w:b/>
          <w:bCs/>
          <w:sz w:val="24"/>
          <w:szCs w:val="24"/>
          <w:lang w:val="en-US" w:eastAsia="ru-RU"/>
        </w:rPr>
        <w:t>DUAE</w:t>
      </w:r>
      <w:r w:rsidRPr="00F103C8">
        <w:rPr>
          <w:rFonts w:ascii="Times New Roman" w:eastAsia="Times New Roman" w:hAnsi="Times New Roman" w:cs="Times New Roman"/>
          <w:sz w:val="24"/>
          <w:szCs w:val="24"/>
          <w:lang w:val="en-US" w:eastAsia="ru-RU"/>
        </w:rPr>
        <w:t xml:space="preserve"> decît cel solicitat de către autoritatea contractantă, poate servi ca temei de descalificare de la procedura de achiziţie publică.</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10.3. Autoritatea contractantă </w:t>
      </w:r>
      <w:proofErr w:type="gramStart"/>
      <w:r w:rsidRPr="00F103C8">
        <w:rPr>
          <w:rFonts w:ascii="Times New Roman" w:eastAsia="Times New Roman" w:hAnsi="Times New Roman" w:cs="Times New Roman"/>
          <w:sz w:val="24"/>
          <w:szCs w:val="24"/>
          <w:lang w:val="en-US" w:eastAsia="ru-RU"/>
        </w:rPr>
        <w:t>va</w:t>
      </w:r>
      <w:proofErr w:type="gramEnd"/>
      <w:r w:rsidRPr="00F103C8">
        <w:rPr>
          <w:rFonts w:ascii="Times New Roman" w:eastAsia="Times New Roman" w:hAnsi="Times New Roman" w:cs="Times New Roman"/>
          <w:sz w:val="24"/>
          <w:szCs w:val="24"/>
          <w:lang w:val="en-US" w:eastAsia="ru-RU"/>
        </w:rPr>
        <w:t xml:space="preserve"> aplica criterii şi cerinţe de calificare numai referitoare la:</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a) </w:t>
      </w:r>
      <w:proofErr w:type="gramStart"/>
      <w:r w:rsidRPr="00F103C8">
        <w:rPr>
          <w:rFonts w:ascii="Times New Roman" w:eastAsia="Times New Roman" w:hAnsi="Times New Roman" w:cs="Times New Roman"/>
          <w:sz w:val="24"/>
          <w:szCs w:val="24"/>
          <w:lang w:val="en-US" w:eastAsia="ru-RU"/>
        </w:rPr>
        <w:t>eligibilitatea</w:t>
      </w:r>
      <w:proofErr w:type="gramEnd"/>
      <w:r w:rsidRPr="00F103C8">
        <w:rPr>
          <w:rFonts w:ascii="Times New Roman" w:eastAsia="Times New Roman" w:hAnsi="Times New Roman" w:cs="Times New Roman"/>
          <w:sz w:val="24"/>
          <w:szCs w:val="24"/>
          <w:lang w:val="en-US" w:eastAsia="ru-RU"/>
        </w:rPr>
        <w:t xml:space="preserve"> ofertantului sau candidatului;</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b) </w:t>
      </w:r>
      <w:proofErr w:type="gramStart"/>
      <w:r w:rsidRPr="00F103C8">
        <w:rPr>
          <w:rFonts w:ascii="Times New Roman" w:eastAsia="Times New Roman" w:hAnsi="Times New Roman" w:cs="Times New Roman"/>
          <w:sz w:val="24"/>
          <w:szCs w:val="24"/>
          <w:lang w:val="en-US" w:eastAsia="ru-RU"/>
        </w:rPr>
        <w:t>capacitatea</w:t>
      </w:r>
      <w:proofErr w:type="gramEnd"/>
      <w:r w:rsidRPr="00F103C8">
        <w:rPr>
          <w:rFonts w:ascii="Times New Roman" w:eastAsia="Times New Roman" w:hAnsi="Times New Roman" w:cs="Times New Roman"/>
          <w:sz w:val="24"/>
          <w:szCs w:val="24"/>
          <w:lang w:val="en-US" w:eastAsia="ru-RU"/>
        </w:rPr>
        <w:t xml:space="preserve"> de exercitare a activităţii profesionale;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c) </w:t>
      </w:r>
      <w:proofErr w:type="gramStart"/>
      <w:r w:rsidRPr="00F103C8">
        <w:rPr>
          <w:rFonts w:ascii="Times New Roman" w:eastAsia="Times New Roman" w:hAnsi="Times New Roman" w:cs="Times New Roman"/>
          <w:sz w:val="24"/>
          <w:szCs w:val="24"/>
          <w:lang w:val="en-US" w:eastAsia="ru-RU"/>
        </w:rPr>
        <w:t>capacitatea</w:t>
      </w:r>
      <w:proofErr w:type="gramEnd"/>
      <w:r w:rsidRPr="00F103C8">
        <w:rPr>
          <w:rFonts w:ascii="Times New Roman" w:eastAsia="Times New Roman" w:hAnsi="Times New Roman" w:cs="Times New Roman"/>
          <w:sz w:val="24"/>
          <w:szCs w:val="24"/>
          <w:lang w:val="en-US" w:eastAsia="ru-RU"/>
        </w:rPr>
        <w:t xml:space="preserve"> economică şi financiară;</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d) </w:t>
      </w:r>
      <w:proofErr w:type="gramStart"/>
      <w:r w:rsidRPr="00F103C8">
        <w:rPr>
          <w:rFonts w:ascii="Times New Roman" w:eastAsia="Times New Roman" w:hAnsi="Times New Roman" w:cs="Times New Roman"/>
          <w:sz w:val="24"/>
          <w:szCs w:val="24"/>
          <w:lang w:val="en-US" w:eastAsia="ru-RU"/>
        </w:rPr>
        <w:t>capacitatea</w:t>
      </w:r>
      <w:proofErr w:type="gramEnd"/>
      <w:r w:rsidRPr="00F103C8">
        <w:rPr>
          <w:rFonts w:ascii="Times New Roman" w:eastAsia="Times New Roman" w:hAnsi="Times New Roman" w:cs="Times New Roman"/>
          <w:sz w:val="24"/>
          <w:szCs w:val="24"/>
          <w:lang w:val="en-US" w:eastAsia="ru-RU"/>
        </w:rPr>
        <w:t xml:space="preserve"> tehnică şi/sau profesională;</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e) </w:t>
      </w:r>
      <w:proofErr w:type="gramStart"/>
      <w:r w:rsidRPr="00F103C8">
        <w:rPr>
          <w:rFonts w:ascii="Times New Roman" w:eastAsia="Times New Roman" w:hAnsi="Times New Roman" w:cs="Times New Roman"/>
          <w:sz w:val="24"/>
          <w:szCs w:val="24"/>
          <w:lang w:val="en-US" w:eastAsia="ru-RU"/>
        </w:rPr>
        <w:t>standarde</w:t>
      </w:r>
      <w:proofErr w:type="gramEnd"/>
      <w:r w:rsidRPr="00F103C8">
        <w:rPr>
          <w:rFonts w:ascii="Times New Roman" w:eastAsia="Times New Roman" w:hAnsi="Times New Roman" w:cs="Times New Roman"/>
          <w:sz w:val="24"/>
          <w:szCs w:val="24"/>
          <w:lang w:val="en-US" w:eastAsia="ru-RU"/>
        </w:rPr>
        <w:t xml:space="preserve"> de asigurare a calităţii;</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f) </w:t>
      </w:r>
      <w:proofErr w:type="gramStart"/>
      <w:r w:rsidRPr="00F103C8">
        <w:rPr>
          <w:rFonts w:ascii="Times New Roman" w:eastAsia="Times New Roman" w:hAnsi="Times New Roman" w:cs="Times New Roman"/>
          <w:sz w:val="24"/>
          <w:szCs w:val="24"/>
          <w:lang w:val="en-US" w:eastAsia="ru-RU"/>
        </w:rPr>
        <w:t>standarde</w:t>
      </w:r>
      <w:proofErr w:type="gramEnd"/>
      <w:r w:rsidRPr="00F103C8">
        <w:rPr>
          <w:rFonts w:ascii="Times New Roman" w:eastAsia="Times New Roman" w:hAnsi="Times New Roman" w:cs="Times New Roman"/>
          <w:sz w:val="24"/>
          <w:szCs w:val="24"/>
          <w:lang w:val="en-US" w:eastAsia="ru-RU"/>
        </w:rPr>
        <w:t xml:space="preserve"> de protecţie a mediului.</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11. Eligibilitatea ofertantului sau candidatului</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11.1. Orice operator economic, rezident sau nerezident, persoană fizică sau juridică de drept public sau privat ori asociaţie de astfel de persoane are dreptul de a participa la procedura de atribuire a contractului de achiziţie publică.</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11.2. Va fi exclus de la procedura de atribuire a contractului de achiziţii publice orice ofertant sau candidat despre care se confirmă că, în ultimii 5 ani, a fost condamnat, prin hotărârea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11.3. Va fi exclus de la procedura pentru atribuire a contractului de achiziţie publică, şi respectiv nu </w:t>
      </w:r>
      <w:proofErr w:type="gramStart"/>
      <w:r w:rsidRPr="00F103C8">
        <w:rPr>
          <w:rFonts w:ascii="Times New Roman" w:eastAsia="Times New Roman" w:hAnsi="Times New Roman" w:cs="Times New Roman"/>
          <w:sz w:val="24"/>
          <w:szCs w:val="24"/>
          <w:lang w:val="en-US" w:eastAsia="ru-RU"/>
        </w:rPr>
        <w:t>este</w:t>
      </w:r>
      <w:proofErr w:type="gramEnd"/>
      <w:r w:rsidRPr="00F103C8">
        <w:rPr>
          <w:rFonts w:ascii="Times New Roman" w:eastAsia="Times New Roman" w:hAnsi="Times New Roman" w:cs="Times New Roman"/>
          <w:sz w:val="24"/>
          <w:szCs w:val="24"/>
          <w:lang w:val="en-US" w:eastAsia="ru-RU"/>
        </w:rPr>
        <w:t xml:space="preserve"> eligibil, orice ofertant care se află în oricare dintre următoarele situaţii:</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F103C8">
        <w:rPr>
          <w:rFonts w:ascii="Times New Roman" w:eastAsia="Times New Roman" w:hAnsi="Times New Roman" w:cs="Times New Roman"/>
          <w:sz w:val="24"/>
          <w:szCs w:val="24"/>
          <w:lang w:val="en-US" w:eastAsia="ru-RU"/>
        </w:rPr>
        <w:t>a</w:t>
      </w:r>
      <w:proofErr w:type="gramEnd"/>
      <w:r w:rsidRPr="00F103C8">
        <w:rPr>
          <w:rFonts w:ascii="Times New Roman" w:eastAsia="Times New Roman" w:hAnsi="Times New Roman" w:cs="Times New Roman"/>
          <w:sz w:val="24"/>
          <w:szCs w:val="24"/>
          <w:lang w:val="en-US" w:eastAsia="ru-RU"/>
        </w:rPr>
        <w:t>. se află în proces de insolvabilitate ca urmare a hotărîrii judecătoreşti;</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b. 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F103C8">
        <w:rPr>
          <w:rFonts w:ascii="Times New Roman" w:eastAsia="Times New Roman" w:hAnsi="Times New Roman" w:cs="Times New Roman"/>
          <w:sz w:val="24"/>
          <w:szCs w:val="24"/>
          <w:lang w:val="en-US" w:eastAsia="ru-RU"/>
        </w:rPr>
        <w:t>c</w:t>
      </w:r>
      <w:proofErr w:type="gramEnd"/>
      <w:r w:rsidRPr="00F103C8">
        <w:rPr>
          <w:rFonts w:ascii="Times New Roman" w:eastAsia="Times New Roman" w:hAnsi="Times New Roman" w:cs="Times New Roman"/>
          <w:sz w:val="24"/>
          <w:szCs w:val="24"/>
          <w:lang w:val="en-US" w:eastAsia="ru-RU"/>
        </w:rPr>
        <w:t>. a fost condamnat, în ultimii trei ani, prin hotărîrea definitivă a unei instanţe judecătoreşti, pentru o faptă care a adus atingere eticii profesionale sau pentru comiterea unei greşeli în materie profesională;</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F103C8">
        <w:rPr>
          <w:rFonts w:ascii="Times New Roman" w:eastAsia="Times New Roman" w:hAnsi="Times New Roman" w:cs="Times New Roman"/>
          <w:sz w:val="24"/>
          <w:szCs w:val="24"/>
          <w:lang w:val="en-US" w:eastAsia="ru-RU"/>
        </w:rPr>
        <w:t>d</w:t>
      </w:r>
      <w:proofErr w:type="gramEnd"/>
      <w:r w:rsidRPr="00F103C8">
        <w:rPr>
          <w:rFonts w:ascii="Times New Roman" w:eastAsia="Times New Roman" w:hAnsi="Times New Roman" w:cs="Times New Roman"/>
          <w:sz w:val="24"/>
          <w:szCs w:val="24"/>
          <w:lang w:val="en-US" w:eastAsia="ru-RU"/>
        </w:rPr>
        <w:t>. prezintă informaţii false sau nu prezintă informaţiile solicitate de către autoritatea contractantă, în scopul demonstrării îndeplinirii criteriilor de calificare şi selecţie;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F103C8">
        <w:rPr>
          <w:rFonts w:ascii="Times New Roman" w:eastAsia="Times New Roman" w:hAnsi="Times New Roman" w:cs="Times New Roman"/>
          <w:sz w:val="24"/>
          <w:szCs w:val="24"/>
          <w:lang w:val="en-US" w:eastAsia="ru-RU"/>
        </w:rPr>
        <w:t>e</w:t>
      </w:r>
      <w:proofErr w:type="gramEnd"/>
      <w:r w:rsidRPr="00F103C8">
        <w:rPr>
          <w:rFonts w:ascii="Times New Roman" w:eastAsia="Times New Roman" w:hAnsi="Times New Roman" w:cs="Times New Roman"/>
          <w:sz w:val="24"/>
          <w:szCs w:val="24"/>
          <w:lang w:val="en-US" w:eastAsia="ru-RU"/>
        </w:rPr>
        <w:t>. a încălcat obligaţiile aplicabile în domeniul mediului, muncii şi asigurărilor sociale, în cazul în care autoritatea contractantă demonstrează, prin orice mijloace adecvate, acest fapt;</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F103C8">
        <w:rPr>
          <w:rFonts w:ascii="Times New Roman" w:eastAsia="Times New Roman" w:hAnsi="Times New Roman" w:cs="Times New Roman"/>
          <w:sz w:val="24"/>
          <w:szCs w:val="24"/>
          <w:lang w:val="en-US" w:eastAsia="ru-RU"/>
        </w:rPr>
        <w:t>f</w:t>
      </w:r>
      <w:proofErr w:type="gramEnd"/>
      <w:r w:rsidRPr="00F103C8">
        <w:rPr>
          <w:rFonts w:ascii="Times New Roman" w:eastAsia="Times New Roman" w:hAnsi="Times New Roman" w:cs="Times New Roman"/>
          <w:sz w:val="24"/>
          <w:szCs w:val="24"/>
          <w:lang w:val="en-US" w:eastAsia="ru-RU"/>
        </w:rPr>
        <w:t>. se face vinovat de o abatere profesională, care îi pune la îndoială integritatea, în cazul în care autoritatea contractantă demonstrează, prin orice mijloace adecvate, acest fapt;</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F103C8">
        <w:rPr>
          <w:rFonts w:ascii="Times New Roman" w:eastAsia="Times New Roman" w:hAnsi="Times New Roman" w:cs="Times New Roman"/>
          <w:sz w:val="24"/>
          <w:szCs w:val="24"/>
          <w:lang w:val="en-US" w:eastAsia="ru-RU"/>
        </w:rPr>
        <w:t>g</w:t>
      </w:r>
      <w:proofErr w:type="gramEnd"/>
      <w:r w:rsidRPr="00F103C8">
        <w:rPr>
          <w:rFonts w:ascii="Times New Roman" w:eastAsia="Times New Roman" w:hAnsi="Times New Roman" w:cs="Times New Roman"/>
          <w:sz w:val="24"/>
          <w:szCs w:val="24"/>
          <w:lang w:val="en-US" w:eastAsia="ru-RU"/>
        </w:rPr>
        <w:t xml:space="preserve">. a încheiat cu alţi operatori economici acorduri care vizează denaturarea concurenţei, în cazul în care acest fapt se constată printr-o decizie a organului abilitat în acest sens; </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F103C8">
        <w:rPr>
          <w:rFonts w:ascii="Times New Roman" w:eastAsia="Times New Roman" w:hAnsi="Times New Roman" w:cs="Times New Roman"/>
          <w:sz w:val="24"/>
          <w:szCs w:val="24"/>
          <w:lang w:val="en-US" w:eastAsia="ru-RU"/>
        </w:rPr>
        <w:t>h</w:t>
      </w:r>
      <w:proofErr w:type="gramEnd"/>
      <w:r w:rsidRPr="00F103C8">
        <w:rPr>
          <w:rFonts w:ascii="Times New Roman" w:eastAsia="Times New Roman" w:hAnsi="Times New Roman" w:cs="Times New Roman"/>
          <w:sz w:val="24"/>
          <w:szCs w:val="24"/>
          <w:lang w:val="en-US" w:eastAsia="ru-RU"/>
        </w:rPr>
        <w:t xml:space="preserve">. se află într-o situaţie de conflict de interese care nu poate fi remediată în mod efectiv prin măsurile prevăzute la art.74 din </w:t>
      </w:r>
      <w:hyperlink r:id="rId10" w:history="1">
        <w:r w:rsidRPr="00F103C8">
          <w:rPr>
            <w:rFonts w:ascii="Times New Roman" w:eastAsia="Times New Roman" w:hAnsi="Times New Roman" w:cs="Times New Roman"/>
            <w:color w:val="0000FF"/>
            <w:sz w:val="24"/>
            <w:szCs w:val="24"/>
            <w:u w:val="single"/>
            <w:lang w:val="en-US" w:eastAsia="ru-RU"/>
          </w:rPr>
          <w:t>Legea nr.131/2015</w:t>
        </w:r>
      </w:hyperlink>
      <w:r w:rsidRPr="00F103C8">
        <w:rPr>
          <w:rFonts w:ascii="Times New Roman" w:eastAsia="Times New Roman" w:hAnsi="Times New Roman" w:cs="Times New Roman"/>
          <w:sz w:val="24"/>
          <w:szCs w:val="24"/>
          <w:lang w:val="en-US" w:eastAsia="ru-RU"/>
        </w:rPr>
        <w:t xml:space="preserve">; </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F103C8">
        <w:rPr>
          <w:rFonts w:ascii="Times New Roman" w:eastAsia="Times New Roman" w:hAnsi="Times New Roman" w:cs="Times New Roman"/>
          <w:sz w:val="24"/>
          <w:szCs w:val="24"/>
          <w:lang w:val="en-US" w:eastAsia="ru-RU"/>
        </w:rPr>
        <w:t>i</w:t>
      </w:r>
      <w:proofErr w:type="gramEnd"/>
      <w:r w:rsidRPr="00F103C8">
        <w:rPr>
          <w:rFonts w:ascii="Times New Roman" w:eastAsia="Times New Roman" w:hAnsi="Times New Roman" w:cs="Times New Roman"/>
          <w:sz w:val="24"/>
          <w:szCs w:val="24"/>
          <w:lang w:val="en-US" w:eastAsia="ru-RU"/>
        </w:rPr>
        <w:t>. este inclus în Lista de interdicţie a operatorilor economici.</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11.4. Autoritatea contractantă, după caz, poate stabili în documentaţia de atribuire posibilitatea furnizării dovezilor de către operatorii economici care se află în una din situaţiile </w:t>
      </w:r>
      <w:r w:rsidRPr="00F103C8">
        <w:rPr>
          <w:rFonts w:ascii="Times New Roman" w:eastAsia="Times New Roman" w:hAnsi="Times New Roman" w:cs="Times New Roman"/>
          <w:sz w:val="24"/>
          <w:szCs w:val="24"/>
          <w:lang w:val="en-US" w:eastAsia="ru-RU"/>
        </w:rPr>
        <w:lastRenderedPageBreak/>
        <w:t>menţionate la punctele IPO11.2 şi IPO11.3, prin care se vor prezenta măsurile luate de aceştia pentru a demonstra fiabilitatea sa, în pofida existenţei unui motiv de excludere.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11.5. Autoritatea contractantă extrage informaţia necesară pentru constatarea existenţei sau inexistenţei circumstanţelor menţionate la punctele IPO11.2 şi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menţionate la punctele IPO11.2 şi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11.6. 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11.7. În cazul în care în ţara de origine sau în ţara în care este stabilit ofertantul/candidatul nu se emit documente de natura celor prevăzute la punctul IPO11.4 sau respectivele documente nu vizează toate situaţiile prevăzute la punctele IPO11.2 şi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11.8. Orice operator economic aflat în oricare dintre situaţiile prevăzute la punctele IPO11.2 şi IPO11.3 care atrag excluderea din procedura de atribuire poate furniza dovezi care să arate că măsurile luate de acesta sunt suficiente pentru a-şi demonstra în concret credibilitatea prin raportare la motivele de excludere, cu excepţia cazului în care operatorul economic a fost exclus prin hotărîre definitivă a unei instanţe de judecată de la participarea la procedurile de achiziţii publice.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11.9. Autoritatea contractantă evaluează măsurile întreprinse de către operatorii economici ţinînd seama de gravitatea şi circumstanţele particulare ale infracţiunii sau ale abaterii. În cazul în care consideră că măsurile întreprinse sînt insuficiente, autoritatea contractantă informează ofertantul/candidatul despre motivele excluderii.</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12. Capacitatea de exercitare </w:t>
      </w:r>
      <w:proofErr w:type="gramStart"/>
      <w:r w:rsidRPr="00F103C8">
        <w:rPr>
          <w:rFonts w:ascii="Times New Roman" w:eastAsia="Times New Roman" w:hAnsi="Times New Roman" w:cs="Times New Roman"/>
          <w:sz w:val="24"/>
          <w:szCs w:val="24"/>
          <w:lang w:val="en-US" w:eastAsia="ru-RU"/>
        </w:rPr>
        <w:t>a</w:t>
      </w:r>
      <w:proofErr w:type="gramEnd"/>
      <w:r w:rsidRPr="00F103C8">
        <w:rPr>
          <w:rFonts w:ascii="Times New Roman" w:eastAsia="Times New Roman" w:hAnsi="Times New Roman" w:cs="Times New Roman"/>
          <w:sz w:val="24"/>
          <w:szCs w:val="24"/>
          <w:lang w:val="en-US" w:eastAsia="ru-RU"/>
        </w:rPr>
        <w:t xml:space="preserve"> activităţii profesionale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12.1. Autoritatea contractantă solicită oricărui ofertant să prezinte dovada din care să rezulte o formă de înregistrare ca persoană juridică, capacitatea legală de a furniza bunuri, în conformitate cu prevederile legale din ţara în care este stabilit.</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13. Capacitatea economică şi financiară</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13.1. În cazul în care autoritatea contractantă solicită demonstrarea capacităţii economice şi financiare, aceasta are obligaţia de </w:t>
      </w:r>
      <w:proofErr w:type="gramStart"/>
      <w:r w:rsidRPr="00F103C8">
        <w:rPr>
          <w:rFonts w:ascii="Times New Roman" w:eastAsia="Times New Roman" w:hAnsi="Times New Roman" w:cs="Times New Roman"/>
          <w:sz w:val="24"/>
          <w:szCs w:val="24"/>
          <w:lang w:val="en-US" w:eastAsia="ru-RU"/>
        </w:rPr>
        <w:t>a</w:t>
      </w:r>
      <w:proofErr w:type="gramEnd"/>
      <w:r w:rsidRPr="00F103C8">
        <w:rPr>
          <w:rFonts w:ascii="Times New Roman" w:eastAsia="Times New Roman" w:hAnsi="Times New Roman" w:cs="Times New Roman"/>
          <w:sz w:val="24"/>
          <w:szCs w:val="24"/>
          <w:lang w:val="en-US" w:eastAsia="ru-RU"/>
        </w:rPr>
        <w:t xml:space="preserve"> indica în documentaţia de atribuire şi informaţiile pe care operatorii economici urmează să le prezinte în acest scop. Capacitatea economică şi financiară se realizează, după caz, prin prezentarea unuia sau mai multor documente relevante, cum ar fi:</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F103C8">
        <w:rPr>
          <w:rFonts w:ascii="Times New Roman" w:eastAsia="Times New Roman" w:hAnsi="Times New Roman" w:cs="Times New Roman"/>
          <w:sz w:val="24"/>
          <w:szCs w:val="24"/>
          <w:lang w:val="en-US" w:eastAsia="ru-RU"/>
        </w:rPr>
        <w:t>a</w:t>
      </w:r>
      <w:proofErr w:type="gramEnd"/>
      <w:r w:rsidRPr="00F103C8">
        <w:rPr>
          <w:rFonts w:ascii="Times New Roman" w:eastAsia="Times New Roman" w:hAnsi="Times New Roman" w:cs="Times New Roman"/>
          <w:sz w:val="24"/>
          <w:szCs w:val="24"/>
          <w:lang w:val="en-US" w:eastAsia="ru-RU"/>
        </w:rPr>
        <w:t>. declaraţii bancare corespunzătoare sau, după caz, dovezi privind asigurarea riscului profesional;</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F103C8">
        <w:rPr>
          <w:rFonts w:ascii="Times New Roman" w:eastAsia="Times New Roman" w:hAnsi="Times New Roman" w:cs="Times New Roman"/>
          <w:sz w:val="24"/>
          <w:szCs w:val="24"/>
          <w:lang w:val="en-US" w:eastAsia="ru-RU"/>
        </w:rPr>
        <w:t>b</w:t>
      </w:r>
      <w:proofErr w:type="gramEnd"/>
      <w:r w:rsidRPr="00F103C8">
        <w:rPr>
          <w:rFonts w:ascii="Times New Roman" w:eastAsia="Times New Roman" w:hAnsi="Times New Roman" w:cs="Times New Roman"/>
          <w:sz w:val="24"/>
          <w:szCs w:val="24"/>
          <w:lang w:val="en-US" w:eastAsia="ru-RU"/>
        </w:rPr>
        <w:t>. rapoarte financiare sau, în cazul în care publicarea acestor rapoarte este prevăzută de legislaţia ţării în care este stabilit ofertantul, extrase de rapoarte financiare;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c. declaraţii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w:t>
      </w:r>
      <w:proofErr w:type="gramStart"/>
      <w:r w:rsidRPr="00F103C8">
        <w:rPr>
          <w:rFonts w:ascii="Times New Roman" w:eastAsia="Times New Roman" w:hAnsi="Times New Roman" w:cs="Times New Roman"/>
          <w:sz w:val="24"/>
          <w:szCs w:val="24"/>
          <w:lang w:val="en-US" w:eastAsia="ru-RU"/>
        </w:rPr>
        <w:t>a</w:t>
      </w:r>
      <w:proofErr w:type="gramEnd"/>
      <w:r w:rsidRPr="00F103C8">
        <w:rPr>
          <w:rFonts w:ascii="Times New Roman" w:eastAsia="Times New Roman" w:hAnsi="Times New Roman" w:cs="Times New Roman"/>
          <w:sz w:val="24"/>
          <w:szCs w:val="24"/>
          <w:lang w:val="en-US" w:eastAsia="ru-RU"/>
        </w:rPr>
        <w:t xml:space="preserve"> început activitatea comercială.</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lastRenderedPageBreak/>
        <w:t xml:space="preserve">13.2. În sensul punctului IPO13.1 (literei c), cifra de afaceri anuală minimă impusă operatorilor economici nu trebuie </w:t>
      </w:r>
      <w:proofErr w:type="gramStart"/>
      <w:r w:rsidRPr="00F103C8">
        <w:rPr>
          <w:rFonts w:ascii="Times New Roman" w:eastAsia="Times New Roman" w:hAnsi="Times New Roman" w:cs="Times New Roman"/>
          <w:sz w:val="24"/>
          <w:szCs w:val="24"/>
          <w:lang w:val="en-US" w:eastAsia="ru-RU"/>
        </w:rPr>
        <w:t>să</w:t>
      </w:r>
      <w:proofErr w:type="gramEnd"/>
      <w:r w:rsidRPr="00F103C8">
        <w:rPr>
          <w:rFonts w:ascii="Times New Roman" w:eastAsia="Times New Roman" w:hAnsi="Times New Roman" w:cs="Times New Roman"/>
          <w:sz w:val="24"/>
          <w:szCs w:val="24"/>
          <w:lang w:val="en-US" w:eastAsia="ru-RU"/>
        </w:rPr>
        <w:t xml:space="preserve"> depăşească de două ori valoarea estimată a contractului, cu excepţia cazurilor justificate, precum cele legate de riscurile speciale aferente naturii bunurilor.</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13.3. Atunci cînd </w:t>
      </w:r>
      <w:proofErr w:type="gramStart"/>
      <w:r w:rsidRPr="00F103C8">
        <w:rPr>
          <w:rFonts w:ascii="Times New Roman" w:eastAsia="Times New Roman" w:hAnsi="Times New Roman" w:cs="Times New Roman"/>
          <w:sz w:val="24"/>
          <w:szCs w:val="24"/>
          <w:lang w:val="en-US" w:eastAsia="ru-RU"/>
        </w:rPr>
        <w:t>un</w:t>
      </w:r>
      <w:proofErr w:type="gramEnd"/>
      <w:r w:rsidRPr="00F103C8">
        <w:rPr>
          <w:rFonts w:ascii="Times New Roman" w:eastAsia="Times New Roman" w:hAnsi="Times New Roman" w:cs="Times New Roman"/>
          <w:sz w:val="24"/>
          <w:szCs w:val="24"/>
          <w:lang w:val="en-US" w:eastAsia="ru-RU"/>
        </w:rPr>
        <w:t xml:space="preserve"> contract este împărţit în loturi, indicele cifrei de afaceri se aplică pentru fiecare lot individual. </w:t>
      </w:r>
      <w:proofErr w:type="gramStart"/>
      <w:r w:rsidRPr="00F103C8">
        <w:rPr>
          <w:rFonts w:ascii="Times New Roman" w:eastAsia="Times New Roman" w:hAnsi="Times New Roman" w:cs="Times New Roman"/>
          <w:sz w:val="24"/>
          <w:szCs w:val="24"/>
          <w:lang w:val="en-US" w:eastAsia="ru-RU"/>
        </w:rPr>
        <w:t>Cu toate acestea, autoritatea contractantă stabileşte cifra de afaceri anuală minimă impusă operatorilor economici cu referire la grupuri de loturi, dacă ofertantului cîştigător îi sînt atribuite mai multe loturi care trebuie executate în acelaşi timp.</w:t>
      </w:r>
      <w:proofErr w:type="gramEnd"/>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13.4. În cazul în care, din motive obiective, justificate corespunzător, operatorul economic nu are posibilitatea de a prezenta documentele solicitate de autoritatea contractantă, acesta are dreptul de a demonstra capacitatea sa economică şi financiară prin prezentarea altor documente pe care autoritatea contractantă le poate considera edificatoare în măsura în care acestea reflectă o imagine fidelă a situaţiei economice şi financiare a ofertantului/candidatului.</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13.5. Ofertantul/candidatul poate să-şi demonstreze capacitatea economică şi financiară şi prin susţinerea acordata de către o </w:t>
      </w:r>
      <w:proofErr w:type="gramStart"/>
      <w:r w:rsidRPr="00F103C8">
        <w:rPr>
          <w:rFonts w:ascii="Times New Roman" w:eastAsia="Times New Roman" w:hAnsi="Times New Roman" w:cs="Times New Roman"/>
          <w:sz w:val="24"/>
          <w:szCs w:val="24"/>
          <w:lang w:val="en-US" w:eastAsia="ru-RU"/>
        </w:rPr>
        <w:t>altă</w:t>
      </w:r>
      <w:proofErr w:type="gramEnd"/>
      <w:r w:rsidRPr="00F103C8">
        <w:rPr>
          <w:rFonts w:ascii="Times New Roman" w:eastAsia="Times New Roman" w:hAnsi="Times New Roman" w:cs="Times New Roman"/>
          <w:sz w:val="24"/>
          <w:szCs w:val="24"/>
          <w:lang w:val="en-US" w:eastAsia="ru-RU"/>
        </w:rPr>
        <w:t xml:space="preserve"> persoană indiferent de natura relaţiilor juridice existente între ofertant/candidat şi persoana respectivă.</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13.6. În cazul prevăzut la punctul IPO13.5,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13.7. Persoana care asigură susţinerea financiară trebuie </w:t>
      </w:r>
      <w:proofErr w:type="gramStart"/>
      <w:r w:rsidRPr="00F103C8">
        <w:rPr>
          <w:rFonts w:ascii="Times New Roman" w:eastAsia="Times New Roman" w:hAnsi="Times New Roman" w:cs="Times New Roman"/>
          <w:sz w:val="24"/>
          <w:szCs w:val="24"/>
          <w:lang w:val="en-US" w:eastAsia="ru-RU"/>
        </w:rPr>
        <w:t>să</w:t>
      </w:r>
      <w:proofErr w:type="gramEnd"/>
      <w:r w:rsidRPr="00F103C8">
        <w:rPr>
          <w:rFonts w:ascii="Times New Roman" w:eastAsia="Times New Roman" w:hAnsi="Times New Roman" w:cs="Times New Roman"/>
          <w:sz w:val="24"/>
          <w:szCs w:val="24"/>
          <w:lang w:val="en-US" w:eastAsia="ru-RU"/>
        </w:rPr>
        <w:t xml:space="preserve"> îndeplinească criteriile de selecţie relevante şi nu trebuie să se afle în niciuna dintre situaţiile prevăzute la punctul IPO11.2 şi punctul IPO11.3 literele (c-g), care determină excluderea din procedura de atribuire.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13.8. O asociaţie de operatori economici la fel are dreptul </w:t>
      </w:r>
      <w:proofErr w:type="gramStart"/>
      <w:r w:rsidRPr="00F103C8">
        <w:rPr>
          <w:rFonts w:ascii="Times New Roman" w:eastAsia="Times New Roman" w:hAnsi="Times New Roman" w:cs="Times New Roman"/>
          <w:sz w:val="24"/>
          <w:szCs w:val="24"/>
          <w:lang w:val="en-US" w:eastAsia="ru-RU"/>
        </w:rPr>
        <w:t>să</w:t>
      </w:r>
      <w:proofErr w:type="gramEnd"/>
      <w:r w:rsidRPr="00F103C8">
        <w:rPr>
          <w:rFonts w:ascii="Times New Roman" w:eastAsia="Times New Roman" w:hAnsi="Times New Roman" w:cs="Times New Roman"/>
          <w:sz w:val="24"/>
          <w:szCs w:val="24"/>
          <w:lang w:val="en-US" w:eastAsia="ru-RU"/>
        </w:rPr>
        <w:t xml:space="preserve"> se bazeze pe capacităţile membrilor asociaţiei sau ale altor persoane.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14. Capacitate tehnică şi/sau profesională</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14.1. În cazul aplicării unei proceduri pentru atribuirea unui contract de achiziţii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şi nu sînt disponibile în bazele de date ale autorităţilor publice sau ale părţilor terţe, următoarele: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a. o listă a principalelor livrări de bunuri similare efectuate în ultimii 3 ani, conţinînd valori, perioade de livrare, beneficiari, indiferent dacă aceştia din urmă sunt autorităţi contractante sau clienţi privaţi. </w:t>
      </w:r>
      <w:proofErr w:type="gramStart"/>
      <w:r w:rsidRPr="00F103C8">
        <w:rPr>
          <w:rFonts w:ascii="Times New Roman" w:eastAsia="Times New Roman" w:hAnsi="Times New Roman" w:cs="Times New Roman"/>
          <w:sz w:val="24"/>
          <w:szCs w:val="24"/>
          <w:lang w:val="en-US" w:eastAsia="ru-RU"/>
        </w:rPr>
        <w:t>Livrările de bunuri se confirmă prin prezentarea unor certificate/documente emise sau contrasemnate de o autoritate ori de către clientul beneficiar.</w:t>
      </w:r>
      <w:proofErr w:type="gramEnd"/>
      <w:r w:rsidRPr="00F103C8">
        <w:rPr>
          <w:rFonts w:ascii="Times New Roman" w:eastAsia="Times New Roman" w:hAnsi="Times New Roman" w:cs="Times New Roman"/>
          <w:sz w:val="24"/>
          <w:szCs w:val="24"/>
          <w:lang w:val="en-US" w:eastAsia="ru-RU"/>
        </w:rPr>
        <w:t xml:space="preserve"> În cazul în care beneficiarul </w:t>
      </w:r>
      <w:proofErr w:type="gramStart"/>
      <w:r w:rsidRPr="00F103C8">
        <w:rPr>
          <w:rFonts w:ascii="Times New Roman" w:eastAsia="Times New Roman" w:hAnsi="Times New Roman" w:cs="Times New Roman"/>
          <w:sz w:val="24"/>
          <w:szCs w:val="24"/>
          <w:lang w:val="en-US" w:eastAsia="ru-RU"/>
        </w:rPr>
        <w:t>este</w:t>
      </w:r>
      <w:proofErr w:type="gramEnd"/>
      <w:r w:rsidRPr="00F103C8">
        <w:rPr>
          <w:rFonts w:ascii="Times New Roman" w:eastAsia="Times New Roman" w:hAnsi="Times New Roman" w:cs="Times New Roman"/>
          <w:sz w:val="24"/>
          <w:szCs w:val="24"/>
          <w:lang w:val="en-US" w:eastAsia="ru-RU"/>
        </w:rPr>
        <w:t xml:space="preserve"> un client privat şi, din motive obiective, operatorul economic nu are posibilitatea obţinerii unei certificări/confirmări din partea acestuia, demonstrarea livrărilor de bunuri se realizează printr-o declaraţie a operatorului economic;</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F103C8">
        <w:rPr>
          <w:rFonts w:ascii="Times New Roman" w:eastAsia="Times New Roman" w:hAnsi="Times New Roman" w:cs="Times New Roman"/>
          <w:sz w:val="24"/>
          <w:szCs w:val="24"/>
          <w:lang w:val="en-US" w:eastAsia="ru-RU"/>
        </w:rPr>
        <w:t>b</w:t>
      </w:r>
      <w:proofErr w:type="gramEnd"/>
      <w:r w:rsidRPr="00F103C8">
        <w:rPr>
          <w:rFonts w:ascii="Times New Roman" w:eastAsia="Times New Roman" w:hAnsi="Times New Roman" w:cs="Times New Roman"/>
          <w:sz w:val="24"/>
          <w:szCs w:val="24"/>
          <w:lang w:val="en-US" w:eastAsia="ru-RU"/>
        </w:rPr>
        <w:t>. o declaraţie referitoare la echipamentele tehnice şi la măsurile aplicate în vederea asigurării calităţii, precum şi, dacă este cazul, la resursele de studiu şi cercetare;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F103C8">
        <w:rPr>
          <w:rFonts w:ascii="Times New Roman" w:eastAsia="Times New Roman" w:hAnsi="Times New Roman" w:cs="Times New Roman"/>
          <w:sz w:val="24"/>
          <w:szCs w:val="24"/>
          <w:lang w:val="en-US" w:eastAsia="ru-RU"/>
        </w:rPr>
        <w:t>c</w:t>
      </w:r>
      <w:proofErr w:type="gramEnd"/>
      <w:r w:rsidRPr="00F103C8">
        <w:rPr>
          <w:rFonts w:ascii="Times New Roman" w:eastAsia="Times New Roman" w:hAnsi="Times New Roman" w:cs="Times New Roman"/>
          <w:sz w:val="24"/>
          <w:szCs w:val="24"/>
          <w:lang w:val="en-US" w:eastAsia="ru-RU"/>
        </w:rPr>
        <w:t>. informaţii referitoare la personalul/organismul tehnic de specialitate de care dispune sau al cărui angajament de participare a fost obţinut de către ofertant, în special pentru asigurarea controlului calităţii;</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F103C8">
        <w:rPr>
          <w:rFonts w:ascii="Times New Roman" w:eastAsia="Times New Roman" w:hAnsi="Times New Roman" w:cs="Times New Roman"/>
          <w:sz w:val="24"/>
          <w:szCs w:val="24"/>
          <w:lang w:val="en-US" w:eastAsia="ru-RU"/>
        </w:rPr>
        <w:t>d</w:t>
      </w:r>
      <w:proofErr w:type="gramEnd"/>
      <w:r w:rsidRPr="00F103C8">
        <w:rPr>
          <w:rFonts w:ascii="Times New Roman" w:eastAsia="Times New Roman" w:hAnsi="Times New Roman" w:cs="Times New Roman"/>
          <w:sz w:val="24"/>
          <w:szCs w:val="24"/>
          <w:lang w:val="en-US" w:eastAsia="ru-RU"/>
        </w:rPr>
        <w:t>. certificate sau alte documente emise de organisme abilitate în acest sens, care să ateste conformitatea bunurilor, identificată clar prin referire la specificaţii sau standarde relevante;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F103C8">
        <w:rPr>
          <w:rFonts w:ascii="Times New Roman" w:eastAsia="Times New Roman" w:hAnsi="Times New Roman" w:cs="Times New Roman"/>
          <w:sz w:val="24"/>
          <w:szCs w:val="24"/>
          <w:lang w:val="en-US" w:eastAsia="ru-RU"/>
        </w:rPr>
        <w:t>e</w:t>
      </w:r>
      <w:proofErr w:type="gramEnd"/>
      <w:r w:rsidRPr="00F103C8">
        <w:rPr>
          <w:rFonts w:ascii="Times New Roman" w:eastAsia="Times New Roman" w:hAnsi="Times New Roman" w:cs="Times New Roman"/>
          <w:sz w:val="24"/>
          <w:szCs w:val="24"/>
          <w:lang w:val="en-US" w:eastAsia="ru-RU"/>
        </w:rPr>
        <w:t>. 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proofErr w:type="gramStart"/>
      <w:r w:rsidRPr="00F103C8">
        <w:rPr>
          <w:rFonts w:ascii="Times New Roman" w:eastAsia="Times New Roman" w:hAnsi="Times New Roman" w:cs="Times New Roman"/>
          <w:sz w:val="24"/>
          <w:szCs w:val="24"/>
          <w:lang w:val="en-US" w:eastAsia="ru-RU"/>
        </w:rPr>
        <w:t>f</w:t>
      </w:r>
      <w:proofErr w:type="gramEnd"/>
      <w:r w:rsidRPr="00F103C8">
        <w:rPr>
          <w:rFonts w:ascii="Times New Roman" w:eastAsia="Times New Roman" w:hAnsi="Times New Roman" w:cs="Times New Roman"/>
          <w:sz w:val="24"/>
          <w:szCs w:val="24"/>
          <w:lang w:val="en-US" w:eastAsia="ru-RU"/>
        </w:rPr>
        <w:t>. capacitate minimă de producere sau echipamentele şi/sau capacitate minimă profesională.</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lastRenderedPageBreak/>
        <w:t xml:space="preserve">14.2. Capacitatea tehnică şi profesională a ofertantului poate fi susţinută, pentru îndeplinirea unui contract, şi de o </w:t>
      </w:r>
      <w:proofErr w:type="gramStart"/>
      <w:r w:rsidRPr="00F103C8">
        <w:rPr>
          <w:rFonts w:ascii="Times New Roman" w:eastAsia="Times New Roman" w:hAnsi="Times New Roman" w:cs="Times New Roman"/>
          <w:sz w:val="24"/>
          <w:szCs w:val="24"/>
          <w:lang w:val="en-US" w:eastAsia="ru-RU"/>
        </w:rPr>
        <w:t>altă</w:t>
      </w:r>
      <w:proofErr w:type="gramEnd"/>
      <w:r w:rsidRPr="00F103C8">
        <w:rPr>
          <w:rFonts w:ascii="Times New Roman" w:eastAsia="Times New Roman" w:hAnsi="Times New Roman" w:cs="Times New Roman"/>
          <w:sz w:val="24"/>
          <w:szCs w:val="24"/>
          <w:lang w:val="en-US" w:eastAsia="ru-RU"/>
        </w:rPr>
        <w:t xml:space="preserve"> persoană, indiferent de natura relaţiilor juridice existente între ofertant şi persoana respectivă.</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14.3. 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14.4. Persoana care asigură susţinerea financiară trebuie </w:t>
      </w:r>
      <w:proofErr w:type="gramStart"/>
      <w:r w:rsidRPr="00F103C8">
        <w:rPr>
          <w:rFonts w:ascii="Times New Roman" w:eastAsia="Times New Roman" w:hAnsi="Times New Roman" w:cs="Times New Roman"/>
          <w:sz w:val="24"/>
          <w:szCs w:val="24"/>
          <w:lang w:val="en-US" w:eastAsia="ru-RU"/>
        </w:rPr>
        <w:t>să</w:t>
      </w:r>
      <w:proofErr w:type="gramEnd"/>
      <w:r w:rsidRPr="00F103C8">
        <w:rPr>
          <w:rFonts w:ascii="Times New Roman" w:eastAsia="Times New Roman" w:hAnsi="Times New Roman" w:cs="Times New Roman"/>
          <w:sz w:val="24"/>
          <w:szCs w:val="24"/>
          <w:lang w:val="en-US" w:eastAsia="ru-RU"/>
        </w:rPr>
        <w:t xml:space="preserve"> îndeplinească criteriile de selecţie relevante şi nu trebuie să se afle în niciuna dintre situaţiile prevăzute la punctul IPO11.2 şi punctul IPO11.3 literele (c-g), care determină excluderea din procedura de atribuire.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14.5. Ofertantul/candidatul are dreptul </w:t>
      </w:r>
      <w:proofErr w:type="gramStart"/>
      <w:r w:rsidRPr="00F103C8">
        <w:rPr>
          <w:rFonts w:ascii="Times New Roman" w:eastAsia="Times New Roman" w:hAnsi="Times New Roman" w:cs="Times New Roman"/>
          <w:sz w:val="24"/>
          <w:szCs w:val="24"/>
          <w:lang w:val="en-US" w:eastAsia="ru-RU"/>
        </w:rPr>
        <w:t>să</w:t>
      </w:r>
      <w:proofErr w:type="gramEnd"/>
      <w:r w:rsidRPr="00F103C8">
        <w:rPr>
          <w:rFonts w:ascii="Times New Roman" w:eastAsia="Times New Roman" w:hAnsi="Times New Roman" w:cs="Times New Roman"/>
          <w:sz w:val="24"/>
          <w:szCs w:val="24"/>
          <w:lang w:val="en-US" w:eastAsia="ru-RU"/>
        </w:rPr>
        <w:t xml:space="preserve"> recurgă la susţinerea unor alte persoane doar atunci cînd acestea din urmă vor desfăşura activităţile sau serviciile pentru îndeplinirea cărora este necesară capacitatea profesională respectivă.</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15. Standarde de asigurare a calităţii.</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15.1. 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internaţionale pertinente, emise de organisme acreditate.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15.2. În conformitate cu principiul recunoaşterii reciproce, autoritatea contractantă are obligaţia de </w:t>
      </w:r>
      <w:proofErr w:type="gramStart"/>
      <w:r w:rsidRPr="00F103C8">
        <w:rPr>
          <w:rFonts w:ascii="Times New Roman" w:eastAsia="Times New Roman" w:hAnsi="Times New Roman" w:cs="Times New Roman"/>
          <w:sz w:val="24"/>
          <w:szCs w:val="24"/>
          <w:lang w:val="en-US" w:eastAsia="ru-RU"/>
        </w:rPr>
        <w:t>a</w:t>
      </w:r>
      <w:proofErr w:type="gramEnd"/>
      <w:r w:rsidRPr="00F103C8">
        <w:rPr>
          <w:rFonts w:ascii="Times New Roman" w:eastAsia="Times New Roman" w:hAnsi="Times New Roman" w:cs="Times New Roman"/>
          <w:sz w:val="24"/>
          <w:szCs w:val="24"/>
          <w:lang w:val="en-US" w:eastAsia="ru-RU"/>
        </w:rPr>
        <w:t xml:space="preserve">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16. Standarde de protecţie a mediului.</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16.1. Autoritatea contractantă solicită prezentarea unor certificate, emise de organisme independente, prin care se atestă faptul că operatorul economic respectă anumite standarde de protecţie a mediului, aceasta trebuie </w:t>
      </w:r>
      <w:proofErr w:type="gramStart"/>
      <w:r w:rsidRPr="00F103C8">
        <w:rPr>
          <w:rFonts w:ascii="Times New Roman" w:eastAsia="Times New Roman" w:hAnsi="Times New Roman" w:cs="Times New Roman"/>
          <w:sz w:val="24"/>
          <w:szCs w:val="24"/>
          <w:lang w:val="en-US" w:eastAsia="ru-RU"/>
        </w:rPr>
        <w:t>să</w:t>
      </w:r>
      <w:proofErr w:type="gramEnd"/>
      <w:r w:rsidRPr="00F103C8">
        <w:rPr>
          <w:rFonts w:ascii="Times New Roman" w:eastAsia="Times New Roman" w:hAnsi="Times New Roman" w:cs="Times New Roman"/>
          <w:sz w:val="24"/>
          <w:szCs w:val="24"/>
          <w:lang w:val="en-US" w:eastAsia="ru-RU"/>
        </w:rPr>
        <w:t xml:space="preserve"> se raporteze: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a) </w:t>
      </w:r>
      <w:proofErr w:type="gramStart"/>
      <w:r w:rsidRPr="00F103C8">
        <w:rPr>
          <w:rFonts w:ascii="Times New Roman" w:eastAsia="Times New Roman" w:hAnsi="Times New Roman" w:cs="Times New Roman"/>
          <w:sz w:val="24"/>
          <w:szCs w:val="24"/>
          <w:lang w:val="en-US" w:eastAsia="ru-RU"/>
        </w:rPr>
        <w:t>fie</w:t>
      </w:r>
      <w:proofErr w:type="gramEnd"/>
      <w:r w:rsidRPr="00F103C8">
        <w:rPr>
          <w:rFonts w:ascii="Times New Roman" w:eastAsia="Times New Roman" w:hAnsi="Times New Roman" w:cs="Times New Roman"/>
          <w:sz w:val="24"/>
          <w:szCs w:val="24"/>
          <w:lang w:val="en-US" w:eastAsia="ru-RU"/>
        </w:rPr>
        <w:t xml:space="preserve"> la Sistemul Comunitar de Management de Mediu şi Audit (EMAS);</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b) </w:t>
      </w:r>
      <w:proofErr w:type="gramStart"/>
      <w:r w:rsidRPr="00F103C8">
        <w:rPr>
          <w:rFonts w:ascii="Times New Roman" w:eastAsia="Times New Roman" w:hAnsi="Times New Roman" w:cs="Times New Roman"/>
          <w:sz w:val="24"/>
          <w:szCs w:val="24"/>
          <w:lang w:val="en-US" w:eastAsia="ru-RU"/>
        </w:rPr>
        <w:t>fie</w:t>
      </w:r>
      <w:proofErr w:type="gramEnd"/>
      <w:r w:rsidRPr="00F103C8">
        <w:rPr>
          <w:rFonts w:ascii="Times New Roman" w:eastAsia="Times New Roman" w:hAnsi="Times New Roman" w:cs="Times New Roman"/>
          <w:sz w:val="24"/>
          <w:szCs w:val="24"/>
          <w:lang w:val="en-US" w:eastAsia="ru-RU"/>
        </w:rPr>
        <w:t xml:space="preserve"> la standarde de gestiune ecologică bazate pe seriile de standarde europene sau internaţionale în domeniu, certificate de organisme conforme cu legislaţia Uniunii Europene ori cu standardele europene sau internaţionale privind certificarea.</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16.2. În conformitate cu principiul recunoaşterii reciproce, autoritatea contractantă are obligaţia de </w:t>
      </w:r>
      <w:proofErr w:type="gramStart"/>
      <w:r w:rsidRPr="00F103C8">
        <w:rPr>
          <w:rFonts w:ascii="Times New Roman" w:eastAsia="Times New Roman" w:hAnsi="Times New Roman" w:cs="Times New Roman"/>
          <w:sz w:val="24"/>
          <w:szCs w:val="24"/>
          <w:lang w:val="en-US" w:eastAsia="ru-RU"/>
        </w:rPr>
        <w:t>a</w:t>
      </w:r>
      <w:proofErr w:type="gramEnd"/>
      <w:r w:rsidRPr="00F103C8">
        <w:rPr>
          <w:rFonts w:ascii="Times New Roman" w:eastAsia="Times New Roman" w:hAnsi="Times New Roman" w:cs="Times New Roman"/>
          <w:sz w:val="24"/>
          <w:szCs w:val="24"/>
          <w:lang w:val="en-US" w:eastAsia="ru-RU"/>
        </w:rPr>
        <w:t xml:space="preserve">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17. Calificarea candidaţilor în cazul asocierii</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17.1. În cazul unei asocieri, cerinţele solicitate pentru îndeplinirea criteriilor de calificare şi selecţie referitoare la capacitatea de exercitare </w:t>
      </w:r>
      <w:proofErr w:type="gramStart"/>
      <w:r w:rsidRPr="00F103C8">
        <w:rPr>
          <w:rFonts w:ascii="Times New Roman" w:eastAsia="Times New Roman" w:hAnsi="Times New Roman" w:cs="Times New Roman"/>
          <w:sz w:val="24"/>
          <w:szCs w:val="24"/>
          <w:lang w:val="en-US" w:eastAsia="ru-RU"/>
        </w:rPr>
        <w:t>a</w:t>
      </w:r>
      <w:proofErr w:type="gramEnd"/>
      <w:r w:rsidRPr="00F103C8">
        <w:rPr>
          <w:rFonts w:ascii="Times New Roman" w:eastAsia="Times New Roman" w:hAnsi="Times New Roman" w:cs="Times New Roman"/>
          <w:sz w:val="24"/>
          <w:szCs w:val="24"/>
          <w:lang w:val="en-US" w:eastAsia="ru-RU"/>
        </w:rPr>
        <w:t xml:space="preserve"> activităţii profesionale şi cele referitoare la eligibilitatea ofertantului sau candidatului, trebuie îndeplinite de către fiecare asociat. Criteriile referitoare la situaţia economică şi financiară şi cele referitoare la capacitatea tehnică şi profesională pot fi îndeplinite prin cumul proporţional sarcinilor </w:t>
      </w:r>
      <w:proofErr w:type="gramStart"/>
      <w:r w:rsidRPr="00F103C8">
        <w:rPr>
          <w:rFonts w:ascii="Times New Roman" w:eastAsia="Times New Roman" w:hAnsi="Times New Roman" w:cs="Times New Roman"/>
          <w:sz w:val="24"/>
          <w:szCs w:val="24"/>
          <w:lang w:val="en-US" w:eastAsia="ru-RU"/>
        </w:rPr>
        <w:t>ce</w:t>
      </w:r>
      <w:proofErr w:type="gramEnd"/>
      <w:r w:rsidRPr="00F103C8">
        <w:rPr>
          <w:rFonts w:ascii="Times New Roman" w:eastAsia="Times New Roman" w:hAnsi="Times New Roman" w:cs="Times New Roman"/>
          <w:sz w:val="24"/>
          <w:szCs w:val="24"/>
          <w:lang w:val="en-US" w:eastAsia="ru-RU"/>
        </w:rPr>
        <w:t xml:space="preserve"> revin fiecărui asociat. Criteriile privind cifra de afaceri, în cazul unei asocieri, cifra de afaceri medie anuală luată în considerare </w:t>
      </w:r>
      <w:proofErr w:type="gramStart"/>
      <w:r w:rsidRPr="00F103C8">
        <w:rPr>
          <w:rFonts w:ascii="Times New Roman" w:eastAsia="Times New Roman" w:hAnsi="Times New Roman" w:cs="Times New Roman"/>
          <w:sz w:val="24"/>
          <w:szCs w:val="24"/>
          <w:lang w:val="en-US" w:eastAsia="ru-RU"/>
        </w:rPr>
        <w:t>va</w:t>
      </w:r>
      <w:proofErr w:type="gramEnd"/>
      <w:r w:rsidRPr="00F103C8">
        <w:rPr>
          <w:rFonts w:ascii="Times New Roman" w:eastAsia="Times New Roman" w:hAnsi="Times New Roman" w:cs="Times New Roman"/>
          <w:sz w:val="24"/>
          <w:szCs w:val="24"/>
          <w:lang w:val="en-US" w:eastAsia="ru-RU"/>
        </w:rPr>
        <w:t xml:space="preserve"> fi valoarea generală, rezultată prin însumarea cifrelor de afaceri medii anuale corespunzătoare fiecărui membru al asocierii. </w:t>
      </w:r>
      <w:proofErr w:type="gramStart"/>
      <w:r w:rsidRPr="00F103C8">
        <w:rPr>
          <w:rFonts w:ascii="Times New Roman" w:eastAsia="Times New Roman" w:hAnsi="Times New Roman" w:cs="Times New Roman"/>
          <w:sz w:val="24"/>
          <w:szCs w:val="24"/>
          <w:lang w:val="en-US" w:eastAsia="ru-RU"/>
        </w:rPr>
        <w:t>În cazul unei asocieri, cerinţele privind standardele de asigurare a calităţii şi standardele de protecţie a mediului, trebuie îndeplinite de fiecare membru al asocierii.</w:t>
      </w:r>
      <w:proofErr w:type="gramEnd"/>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w:t>
      </w:r>
    </w:p>
    <w:p w:rsidR="0040303E" w:rsidRPr="00F103C8" w:rsidRDefault="0040303E" w:rsidP="0040303E">
      <w:pPr>
        <w:spacing w:after="0" w:line="240" w:lineRule="auto"/>
        <w:jc w:val="center"/>
        <w:rPr>
          <w:rFonts w:ascii="Times New Roman" w:eastAsia="Times New Roman" w:hAnsi="Times New Roman" w:cs="Times New Roman"/>
          <w:b/>
          <w:bCs/>
          <w:sz w:val="24"/>
          <w:szCs w:val="24"/>
          <w:lang w:val="en-US" w:eastAsia="ru-RU"/>
        </w:rPr>
      </w:pPr>
      <w:r w:rsidRPr="00F103C8">
        <w:rPr>
          <w:rFonts w:ascii="Times New Roman" w:eastAsia="Times New Roman" w:hAnsi="Times New Roman" w:cs="Times New Roman"/>
          <w:b/>
          <w:bCs/>
          <w:sz w:val="24"/>
          <w:szCs w:val="24"/>
          <w:lang w:val="en-US" w:eastAsia="ru-RU"/>
        </w:rPr>
        <w:lastRenderedPageBreak/>
        <w:t>Secţiunea a-3-a</w:t>
      </w:r>
    </w:p>
    <w:p w:rsidR="0040303E" w:rsidRPr="00F103C8" w:rsidRDefault="0040303E" w:rsidP="0040303E">
      <w:pPr>
        <w:spacing w:after="0" w:line="240" w:lineRule="auto"/>
        <w:jc w:val="center"/>
        <w:rPr>
          <w:rFonts w:ascii="Times New Roman" w:eastAsia="Times New Roman" w:hAnsi="Times New Roman" w:cs="Times New Roman"/>
          <w:b/>
          <w:bCs/>
          <w:sz w:val="24"/>
          <w:szCs w:val="24"/>
          <w:lang w:val="en-US" w:eastAsia="ru-RU"/>
        </w:rPr>
      </w:pPr>
      <w:r w:rsidRPr="00F103C8">
        <w:rPr>
          <w:rFonts w:ascii="Times New Roman" w:eastAsia="Times New Roman" w:hAnsi="Times New Roman" w:cs="Times New Roman"/>
          <w:b/>
          <w:bCs/>
          <w:sz w:val="24"/>
          <w:szCs w:val="24"/>
          <w:lang w:val="en-US" w:eastAsia="ru-RU"/>
        </w:rPr>
        <w:t>Pregătirea ofertelor</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18. Documentele </w:t>
      </w:r>
      <w:proofErr w:type="gramStart"/>
      <w:r w:rsidRPr="00F103C8">
        <w:rPr>
          <w:rFonts w:ascii="Times New Roman" w:eastAsia="Times New Roman" w:hAnsi="Times New Roman" w:cs="Times New Roman"/>
          <w:sz w:val="24"/>
          <w:szCs w:val="24"/>
          <w:lang w:val="en-US" w:eastAsia="ru-RU"/>
        </w:rPr>
        <w:t>ce</w:t>
      </w:r>
      <w:proofErr w:type="gramEnd"/>
      <w:r w:rsidRPr="00F103C8">
        <w:rPr>
          <w:rFonts w:ascii="Times New Roman" w:eastAsia="Times New Roman" w:hAnsi="Times New Roman" w:cs="Times New Roman"/>
          <w:sz w:val="24"/>
          <w:szCs w:val="24"/>
          <w:lang w:val="en-US" w:eastAsia="ru-RU"/>
        </w:rPr>
        <w:t xml:space="preserve"> constituie oferta</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18.1. Oferta </w:t>
      </w:r>
      <w:proofErr w:type="gramStart"/>
      <w:r w:rsidRPr="00F103C8">
        <w:rPr>
          <w:rFonts w:ascii="Times New Roman" w:eastAsia="Times New Roman" w:hAnsi="Times New Roman" w:cs="Times New Roman"/>
          <w:sz w:val="24"/>
          <w:szCs w:val="24"/>
          <w:lang w:val="en-US" w:eastAsia="ru-RU"/>
        </w:rPr>
        <w:t>va</w:t>
      </w:r>
      <w:proofErr w:type="gramEnd"/>
      <w:r w:rsidRPr="00F103C8">
        <w:rPr>
          <w:rFonts w:ascii="Times New Roman" w:eastAsia="Times New Roman" w:hAnsi="Times New Roman" w:cs="Times New Roman"/>
          <w:sz w:val="24"/>
          <w:szCs w:val="24"/>
          <w:lang w:val="en-US" w:eastAsia="ru-RU"/>
        </w:rPr>
        <w:t xml:space="preserve"> cuprinde următoarele: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a) </w:t>
      </w:r>
      <w:proofErr w:type="gramStart"/>
      <w:r w:rsidRPr="00F103C8">
        <w:rPr>
          <w:rFonts w:ascii="Times New Roman" w:eastAsia="Times New Roman" w:hAnsi="Times New Roman" w:cs="Times New Roman"/>
          <w:sz w:val="24"/>
          <w:szCs w:val="24"/>
          <w:lang w:val="en-US" w:eastAsia="ru-RU"/>
        </w:rPr>
        <w:t>propunerea</w:t>
      </w:r>
      <w:proofErr w:type="gramEnd"/>
      <w:r w:rsidRPr="00F103C8">
        <w:rPr>
          <w:rFonts w:ascii="Times New Roman" w:eastAsia="Times New Roman" w:hAnsi="Times New Roman" w:cs="Times New Roman"/>
          <w:sz w:val="24"/>
          <w:szCs w:val="24"/>
          <w:lang w:val="en-US" w:eastAsia="ru-RU"/>
        </w:rPr>
        <w:t xml:space="preserve"> financiară, care va include, după caz, şi garanţia pentru ofertă;</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b) </w:t>
      </w:r>
      <w:proofErr w:type="gramStart"/>
      <w:r w:rsidRPr="00F103C8">
        <w:rPr>
          <w:rFonts w:ascii="Times New Roman" w:eastAsia="Times New Roman" w:hAnsi="Times New Roman" w:cs="Times New Roman"/>
          <w:sz w:val="24"/>
          <w:szCs w:val="24"/>
          <w:lang w:val="en-US" w:eastAsia="ru-RU"/>
        </w:rPr>
        <w:t>propunerea</w:t>
      </w:r>
      <w:proofErr w:type="gramEnd"/>
      <w:r w:rsidRPr="00F103C8">
        <w:rPr>
          <w:rFonts w:ascii="Times New Roman" w:eastAsia="Times New Roman" w:hAnsi="Times New Roman" w:cs="Times New Roman"/>
          <w:sz w:val="24"/>
          <w:szCs w:val="24"/>
          <w:lang w:val="en-US" w:eastAsia="ru-RU"/>
        </w:rPr>
        <w:t xml:space="preserve"> tehnică, precum şi documente suport şi facultative solicitate de autoritatea contractantă;</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c) Documentul unic de achiziţii </w:t>
      </w:r>
      <w:proofErr w:type="gramStart"/>
      <w:r w:rsidRPr="00F103C8">
        <w:rPr>
          <w:rFonts w:ascii="Times New Roman" w:eastAsia="Times New Roman" w:hAnsi="Times New Roman" w:cs="Times New Roman"/>
          <w:sz w:val="24"/>
          <w:szCs w:val="24"/>
          <w:lang w:val="en-US" w:eastAsia="ru-RU"/>
        </w:rPr>
        <w:t>european</w:t>
      </w:r>
      <w:proofErr w:type="gramEnd"/>
      <w:r w:rsidRPr="00F103C8">
        <w:rPr>
          <w:rFonts w:ascii="Times New Roman" w:eastAsia="Times New Roman" w:hAnsi="Times New Roman" w:cs="Times New Roman"/>
          <w:sz w:val="24"/>
          <w:szCs w:val="24"/>
          <w:lang w:val="en-US" w:eastAsia="ru-RU"/>
        </w:rPr>
        <w:t>;</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18.2. Operatorii economici vor pregăti ofertele într-o manieră structurată şi securizată, ca răspuns la anunţul de participare publicat de către autoritatea contractantă în SIA „RSAP”, şi vor depune ofertele în mod electronic, folosind fluxurile interactive de lucru puse la dispoziţie de platformele electronice, cu excepţia cazurilor prevăzute la art.32 alin</w:t>
      </w:r>
      <w:proofErr w:type="gramStart"/>
      <w:r w:rsidRPr="00F103C8">
        <w:rPr>
          <w:rFonts w:ascii="Times New Roman" w:eastAsia="Times New Roman" w:hAnsi="Times New Roman" w:cs="Times New Roman"/>
          <w:sz w:val="24"/>
          <w:szCs w:val="24"/>
          <w:lang w:val="en-US" w:eastAsia="ru-RU"/>
        </w:rPr>
        <w:t>.(</w:t>
      </w:r>
      <w:proofErr w:type="gramEnd"/>
      <w:r w:rsidRPr="00F103C8">
        <w:rPr>
          <w:rFonts w:ascii="Times New Roman" w:eastAsia="Times New Roman" w:hAnsi="Times New Roman" w:cs="Times New Roman"/>
          <w:sz w:val="24"/>
          <w:szCs w:val="24"/>
          <w:lang w:val="en-US" w:eastAsia="ru-RU"/>
        </w:rPr>
        <w:t xml:space="preserve">7) şi (11) din </w:t>
      </w:r>
      <w:hyperlink r:id="rId11" w:history="1">
        <w:r w:rsidRPr="00F103C8">
          <w:rPr>
            <w:rFonts w:ascii="Times New Roman" w:eastAsia="Times New Roman" w:hAnsi="Times New Roman" w:cs="Times New Roman"/>
            <w:color w:val="0000FF"/>
            <w:sz w:val="24"/>
            <w:szCs w:val="24"/>
            <w:u w:val="single"/>
            <w:lang w:val="en-US" w:eastAsia="ru-RU"/>
          </w:rPr>
          <w:t>Legea nr.131/2015</w:t>
        </w:r>
      </w:hyperlink>
      <w:r w:rsidRPr="00F103C8">
        <w:rPr>
          <w:rFonts w:ascii="Times New Roman" w:eastAsia="Times New Roman" w:hAnsi="Times New Roman" w:cs="Times New Roman"/>
          <w:sz w:val="24"/>
          <w:szCs w:val="24"/>
          <w:lang w:val="en-US" w:eastAsia="ru-RU"/>
        </w:rPr>
        <w:t>.</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19. Documente pentru demonstrarea conformităţii bunurilor</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19.1. Pentru a stabili conformitatea bunurilor cu cerinţele documentelor de atribuire, ofertantul </w:t>
      </w:r>
      <w:proofErr w:type="gramStart"/>
      <w:r w:rsidRPr="00F103C8">
        <w:rPr>
          <w:rFonts w:ascii="Times New Roman" w:eastAsia="Times New Roman" w:hAnsi="Times New Roman" w:cs="Times New Roman"/>
          <w:sz w:val="24"/>
          <w:szCs w:val="24"/>
          <w:lang w:val="en-US" w:eastAsia="ru-RU"/>
        </w:rPr>
        <w:t>va</w:t>
      </w:r>
      <w:proofErr w:type="gramEnd"/>
      <w:r w:rsidRPr="00F103C8">
        <w:rPr>
          <w:rFonts w:ascii="Times New Roman" w:eastAsia="Times New Roman" w:hAnsi="Times New Roman" w:cs="Times New Roman"/>
          <w:sz w:val="24"/>
          <w:szCs w:val="24"/>
          <w:lang w:val="en-US" w:eastAsia="ru-RU"/>
        </w:rPr>
        <w:t xml:space="preserve"> depune, ca parte a ofertei sale, dovezi documentare ce atestă faptul că bunurile se conformează condiţiilor de livrare, specificaţiilor tehnice şi standardelor specificate în CAPITOLUL IV.</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19.2. Pentru a demonstra conformitatea tehnică a bunurilor propuse, cantităţilor propuse şi a termenelor de livrare, ofertantul va completa Formularul Specificaţii tehnice</w:t>
      </w:r>
      <w:r w:rsidRPr="00F103C8">
        <w:rPr>
          <w:rFonts w:ascii="Times New Roman" w:eastAsia="Times New Roman" w:hAnsi="Times New Roman" w:cs="Times New Roman"/>
          <w:b/>
          <w:bCs/>
          <w:sz w:val="24"/>
          <w:szCs w:val="24"/>
          <w:lang w:val="en-US" w:eastAsia="ru-RU"/>
        </w:rPr>
        <w:t xml:space="preserve"> (F4.1) </w:t>
      </w:r>
      <w:r w:rsidRPr="00F103C8">
        <w:rPr>
          <w:rFonts w:ascii="Times New Roman" w:eastAsia="Times New Roman" w:hAnsi="Times New Roman" w:cs="Times New Roman"/>
          <w:sz w:val="24"/>
          <w:szCs w:val="24"/>
          <w:lang w:val="en-US" w:eastAsia="ru-RU"/>
        </w:rPr>
        <w:t>şi Specificaţii de preţ</w:t>
      </w:r>
      <w:r w:rsidRPr="00F103C8">
        <w:rPr>
          <w:rFonts w:ascii="Times New Roman" w:eastAsia="Times New Roman" w:hAnsi="Times New Roman" w:cs="Times New Roman"/>
          <w:b/>
          <w:bCs/>
          <w:sz w:val="24"/>
          <w:szCs w:val="24"/>
          <w:lang w:val="en-US" w:eastAsia="ru-RU"/>
        </w:rPr>
        <w:t xml:space="preserve"> (F4.2)</w:t>
      </w:r>
      <w:r w:rsidRPr="00F103C8">
        <w:rPr>
          <w:rFonts w:ascii="Times New Roman" w:eastAsia="Times New Roman" w:hAnsi="Times New Roman" w:cs="Times New Roman"/>
          <w:sz w:val="24"/>
          <w:szCs w:val="24"/>
          <w:lang w:val="en-US" w:eastAsia="ru-RU"/>
        </w:rPr>
        <w:t xml:space="preserve">. De asemenea, ofertantul </w:t>
      </w:r>
      <w:proofErr w:type="gramStart"/>
      <w:r w:rsidRPr="00F103C8">
        <w:rPr>
          <w:rFonts w:ascii="Times New Roman" w:eastAsia="Times New Roman" w:hAnsi="Times New Roman" w:cs="Times New Roman"/>
          <w:sz w:val="24"/>
          <w:szCs w:val="24"/>
          <w:lang w:val="en-US" w:eastAsia="ru-RU"/>
        </w:rPr>
        <w:t>va</w:t>
      </w:r>
      <w:proofErr w:type="gramEnd"/>
      <w:r w:rsidRPr="00F103C8">
        <w:rPr>
          <w:rFonts w:ascii="Times New Roman" w:eastAsia="Times New Roman" w:hAnsi="Times New Roman" w:cs="Times New Roman"/>
          <w:sz w:val="24"/>
          <w:szCs w:val="24"/>
          <w:lang w:val="en-US" w:eastAsia="ru-RU"/>
        </w:rPr>
        <w:t xml:space="preserve"> include documentaţie de specialitate, desene, extrase din cataloage şi alte date tehnice justificative, după caz.</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20. Oferte alternative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20.1. Operatorul economic este în drept să depună oferte alternative numai în cazul în care autoritatea contractantă a precizat explicit în anunţul de participare şi în </w:t>
      </w:r>
      <w:r w:rsidRPr="00F103C8">
        <w:rPr>
          <w:rFonts w:ascii="Times New Roman" w:eastAsia="Times New Roman" w:hAnsi="Times New Roman" w:cs="Times New Roman"/>
          <w:b/>
          <w:bCs/>
          <w:sz w:val="24"/>
          <w:szCs w:val="24"/>
          <w:lang w:val="en-US" w:eastAsia="ru-RU"/>
        </w:rPr>
        <w:t xml:space="preserve">FDA </w:t>
      </w:r>
      <w:r w:rsidRPr="00F103C8">
        <w:rPr>
          <w:rFonts w:ascii="Times New Roman" w:eastAsia="Times New Roman" w:hAnsi="Times New Roman" w:cs="Times New Roman"/>
          <w:sz w:val="24"/>
          <w:szCs w:val="24"/>
          <w:lang w:val="en-US" w:eastAsia="ru-RU"/>
        </w:rPr>
        <w:t>punctul</w:t>
      </w:r>
      <w:r w:rsidRPr="00F103C8">
        <w:rPr>
          <w:rFonts w:ascii="Times New Roman" w:eastAsia="Times New Roman" w:hAnsi="Times New Roman" w:cs="Times New Roman"/>
          <w:b/>
          <w:bCs/>
          <w:sz w:val="24"/>
          <w:szCs w:val="24"/>
          <w:lang w:val="en-US" w:eastAsia="ru-RU"/>
        </w:rPr>
        <w:t xml:space="preserve"> 3.1</w:t>
      </w:r>
      <w:r w:rsidRPr="00F103C8">
        <w:rPr>
          <w:rFonts w:ascii="Times New Roman" w:eastAsia="Times New Roman" w:hAnsi="Times New Roman" w:cs="Times New Roman"/>
          <w:sz w:val="24"/>
          <w:szCs w:val="24"/>
          <w:lang w:val="en-US" w:eastAsia="ru-RU"/>
        </w:rP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documentaţia de atribuire nu </w:t>
      </w:r>
      <w:proofErr w:type="gramStart"/>
      <w:r w:rsidRPr="00F103C8">
        <w:rPr>
          <w:rFonts w:ascii="Times New Roman" w:eastAsia="Times New Roman" w:hAnsi="Times New Roman" w:cs="Times New Roman"/>
          <w:sz w:val="24"/>
          <w:szCs w:val="24"/>
          <w:lang w:val="en-US" w:eastAsia="ru-RU"/>
        </w:rPr>
        <w:t>este</w:t>
      </w:r>
      <w:proofErr w:type="gramEnd"/>
      <w:r w:rsidRPr="00F103C8">
        <w:rPr>
          <w:rFonts w:ascii="Times New Roman" w:eastAsia="Times New Roman" w:hAnsi="Times New Roman" w:cs="Times New Roman"/>
          <w:sz w:val="24"/>
          <w:szCs w:val="24"/>
          <w:lang w:val="en-US" w:eastAsia="ru-RU"/>
        </w:rPr>
        <w:t xml:space="preserve"> specificat explicit că autoritatea contractantă permite sau solicită depunerea de oferte alternative, aceasta din urmă nu are dreptul de a lua în considerare ofertele alternative.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21. Garanţia pentru ofertă</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21.1. Ofertantul va depune, ca parte a ofertei sale, o Garanţie pentru ofertă </w:t>
      </w:r>
      <w:r w:rsidRPr="00F103C8">
        <w:rPr>
          <w:rFonts w:ascii="Times New Roman" w:eastAsia="Times New Roman" w:hAnsi="Times New Roman" w:cs="Times New Roman"/>
          <w:b/>
          <w:bCs/>
          <w:sz w:val="24"/>
          <w:szCs w:val="24"/>
          <w:lang w:val="en-US" w:eastAsia="ru-RU"/>
        </w:rPr>
        <w:t>(F3.2)</w:t>
      </w:r>
      <w:r w:rsidRPr="00F103C8">
        <w:rPr>
          <w:rFonts w:ascii="Times New Roman" w:eastAsia="Times New Roman" w:hAnsi="Times New Roman" w:cs="Times New Roman"/>
          <w:sz w:val="24"/>
          <w:szCs w:val="24"/>
          <w:lang w:val="en-US" w:eastAsia="ru-RU"/>
        </w:rPr>
        <w:t>, după cum este specificat în</w:t>
      </w:r>
      <w:r w:rsidRPr="00F103C8">
        <w:rPr>
          <w:rFonts w:ascii="Times New Roman" w:eastAsia="Times New Roman" w:hAnsi="Times New Roman" w:cs="Times New Roman"/>
          <w:b/>
          <w:bCs/>
          <w:sz w:val="24"/>
          <w:szCs w:val="24"/>
          <w:lang w:val="en-US" w:eastAsia="ru-RU"/>
        </w:rPr>
        <w:t xml:space="preserve"> FDA </w:t>
      </w:r>
      <w:r w:rsidRPr="00F103C8">
        <w:rPr>
          <w:rFonts w:ascii="Times New Roman" w:eastAsia="Times New Roman" w:hAnsi="Times New Roman" w:cs="Times New Roman"/>
          <w:sz w:val="24"/>
          <w:szCs w:val="24"/>
          <w:lang w:val="en-US" w:eastAsia="ru-RU"/>
        </w:rPr>
        <w:t>punctul</w:t>
      </w:r>
      <w:r w:rsidRPr="00F103C8">
        <w:rPr>
          <w:rFonts w:ascii="Times New Roman" w:eastAsia="Times New Roman" w:hAnsi="Times New Roman" w:cs="Times New Roman"/>
          <w:b/>
          <w:bCs/>
          <w:sz w:val="24"/>
          <w:szCs w:val="24"/>
          <w:lang w:val="en-US" w:eastAsia="ru-RU"/>
        </w:rPr>
        <w:t xml:space="preserve"> 3.2</w:t>
      </w:r>
      <w:r w:rsidRPr="00F103C8">
        <w:rPr>
          <w:rFonts w:ascii="Times New Roman" w:eastAsia="Times New Roman" w:hAnsi="Times New Roman" w:cs="Times New Roman"/>
          <w:sz w:val="24"/>
          <w:szCs w:val="24"/>
          <w:lang w:val="en-US" w:eastAsia="ru-RU"/>
        </w:rPr>
        <w:t>.</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21.2. Garanţia pentru ofertă </w:t>
      </w:r>
      <w:proofErr w:type="gramStart"/>
      <w:r w:rsidRPr="00F103C8">
        <w:rPr>
          <w:rFonts w:ascii="Times New Roman" w:eastAsia="Times New Roman" w:hAnsi="Times New Roman" w:cs="Times New Roman"/>
          <w:sz w:val="24"/>
          <w:szCs w:val="24"/>
          <w:lang w:val="en-US" w:eastAsia="ru-RU"/>
        </w:rPr>
        <w:t>va</w:t>
      </w:r>
      <w:proofErr w:type="gramEnd"/>
      <w:r w:rsidRPr="00F103C8">
        <w:rPr>
          <w:rFonts w:ascii="Times New Roman" w:eastAsia="Times New Roman" w:hAnsi="Times New Roman" w:cs="Times New Roman"/>
          <w:sz w:val="24"/>
          <w:szCs w:val="24"/>
          <w:lang w:val="en-US" w:eastAsia="ru-RU"/>
        </w:rPr>
        <w:t xml:space="preserve"> fi în suma specificată în</w:t>
      </w:r>
      <w:r w:rsidRPr="00F103C8">
        <w:rPr>
          <w:rFonts w:ascii="Times New Roman" w:eastAsia="Times New Roman" w:hAnsi="Times New Roman" w:cs="Times New Roman"/>
          <w:b/>
          <w:bCs/>
          <w:sz w:val="24"/>
          <w:szCs w:val="24"/>
          <w:lang w:val="en-US" w:eastAsia="ru-RU"/>
        </w:rPr>
        <w:t xml:space="preserve"> FDA </w:t>
      </w:r>
      <w:r w:rsidRPr="00F103C8">
        <w:rPr>
          <w:rFonts w:ascii="Times New Roman" w:eastAsia="Times New Roman" w:hAnsi="Times New Roman" w:cs="Times New Roman"/>
          <w:sz w:val="24"/>
          <w:szCs w:val="24"/>
          <w:lang w:val="en-US" w:eastAsia="ru-RU"/>
        </w:rPr>
        <w:t>punctul</w:t>
      </w:r>
      <w:r w:rsidRPr="00F103C8">
        <w:rPr>
          <w:rFonts w:ascii="Times New Roman" w:eastAsia="Times New Roman" w:hAnsi="Times New Roman" w:cs="Times New Roman"/>
          <w:b/>
          <w:bCs/>
          <w:sz w:val="24"/>
          <w:szCs w:val="24"/>
          <w:lang w:val="en-US" w:eastAsia="ru-RU"/>
        </w:rPr>
        <w:t xml:space="preserve"> 3.3</w:t>
      </w:r>
      <w:r w:rsidRPr="00F103C8">
        <w:rPr>
          <w:rFonts w:ascii="Times New Roman" w:eastAsia="Times New Roman" w:hAnsi="Times New Roman" w:cs="Times New Roman"/>
          <w:sz w:val="24"/>
          <w:szCs w:val="24"/>
          <w:lang w:val="en-US" w:eastAsia="ru-RU"/>
        </w:rPr>
        <w:t>, în lei moldoveneşti, şi va fi:</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a) </w:t>
      </w:r>
      <w:proofErr w:type="gramStart"/>
      <w:r w:rsidRPr="00F103C8">
        <w:rPr>
          <w:rFonts w:ascii="Times New Roman" w:eastAsia="Times New Roman" w:hAnsi="Times New Roman" w:cs="Times New Roman"/>
          <w:sz w:val="24"/>
          <w:szCs w:val="24"/>
          <w:lang w:val="en-US" w:eastAsia="ru-RU"/>
        </w:rPr>
        <w:t>în</w:t>
      </w:r>
      <w:proofErr w:type="gramEnd"/>
      <w:r w:rsidRPr="00F103C8">
        <w:rPr>
          <w:rFonts w:ascii="Times New Roman" w:eastAsia="Times New Roman" w:hAnsi="Times New Roman" w:cs="Times New Roman"/>
          <w:sz w:val="24"/>
          <w:szCs w:val="24"/>
          <w:lang w:val="en-US" w:eastAsia="ru-RU"/>
        </w:rPr>
        <w:t xml:space="preserve"> formă de garanţie bancară de la o instituţie bancară licenţiată, valabilă pentru perioada de valabilitate a ofertei sau altă perioadă prelungită, după caz, în conformitate cu punctul IPO23.2; sau </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b) </w:t>
      </w:r>
      <w:proofErr w:type="gramStart"/>
      <w:r w:rsidRPr="00F103C8">
        <w:rPr>
          <w:rFonts w:ascii="Times New Roman" w:eastAsia="Times New Roman" w:hAnsi="Times New Roman" w:cs="Times New Roman"/>
          <w:sz w:val="24"/>
          <w:szCs w:val="24"/>
          <w:lang w:val="en-US" w:eastAsia="ru-RU"/>
        </w:rPr>
        <w:t>transfer</w:t>
      </w:r>
      <w:proofErr w:type="gramEnd"/>
      <w:r w:rsidRPr="00F103C8">
        <w:rPr>
          <w:rFonts w:ascii="Times New Roman" w:eastAsia="Times New Roman" w:hAnsi="Times New Roman" w:cs="Times New Roman"/>
          <w:sz w:val="24"/>
          <w:szCs w:val="24"/>
          <w:lang w:val="en-US" w:eastAsia="ru-RU"/>
        </w:rPr>
        <w:t xml:space="preserve"> pe contul autorităţii contractante; sau </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c) </w:t>
      </w:r>
      <w:proofErr w:type="gramStart"/>
      <w:r w:rsidRPr="00F103C8">
        <w:rPr>
          <w:rFonts w:ascii="Times New Roman" w:eastAsia="Times New Roman" w:hAnsi="Times New Roman" w:cs="Times New Roman"/>
          <w:sz w:val="24"/>
          <w:szCs w:val="24"/>
          <w:lang w:val="en-US" w:eastAsia="ru-RU"/>
        </w:rPr>
        <w:t>alte</w:t>
      </w:r>
      <w:proofErr w:type="gramEnd"/>
      <w:r w:rsidRPr="00F103C8">
        <w:rPr>
          <w:rFonts w:ascii="Times New Roman" w:eastAsia="Times New Roman" w:hAnsi="Times New Roman" w:cs="Times New Roman"/>
          <w:sz w:val="24"/>
          <w:szCs w:val="24"/>
          <w:lang w:val="en-US" w:eastAsia="ru-RU"/>
        </w:rPr>
        <w:t xml:space="preserve"> forme acceptate de autoritatea contractantă, specificate în </w:t>
      </w:r>
      <w:r w:rsidRPr="00F103C8">
        <w:rPr>
          <w:rFonts w:ascii="Times New Roman" w:eastAsia="Times New Roman" w:hAnsi="Times New Roman" w:cs="Times New Roman"/>
          <w:b/>
          <w:bCs/>
          <w:sz w:val="24"/>
          <w:szCs w:val="24"/>
          <w:lang w:val="en-US" w:eastAsia="ru-RU"/>
        </w:rPr>
        <w:t xml:space="preserve">FDA </w:t>
      </w:r>
      <w:r w:rsidRPr="00F103C8">
        <w:rPr>
          <w:rFonts w:ascii="Times New Roman" w:eastAsia="Times New Roman" w:hAnsi="Times New Roman" w:cs="Times New Roman"/>
          <w:sz w:val="24"/>
          <w:szCs w:val="24"/>
          <w:lang w:val="en-US" w:eastAsia="ru-RU"/>
        </w:rPr>
        <w:t xml:space="preserve">punctul </w:t>
      </w:r>
      <w:r w:rsidRPr="00F103C8">
        <w:rPr>
          <w:rFonts w:ascii="Times New Roman" w:eastAsia="Times New Roman" w:hAnsi="Times New Roman" w:cs="Times New Roman"/>
          <w:b/>
          <w:bCs/>
          <w:sz w:val="24"/>
          <w:szCs w:val="24"/>
          <w:lang w:val="en-US" w:eastAsia="ru-RU"/>
        </w:rPr>
        <w:t>3.2</w:t>
      </w:r>
      <w:r w:rsidRPr="00F103C8">
        <w:rPr>
          <w:rFonts w:ascii="Times New Roman" w:eastAsia="Times New Roman" w:hAnsi="Times New Roman" w:cs="Times New Roman"/>
          <w:sz w:val="24"/>
          <w:szCs w:val="24"/>
          <w:lang w:val="en-US" w:eastAsia="ru-RU"/>
        </w:rPr>
        <w:t>.</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21.3. Dacă o garanţie pentru ofertă </w:t>
      </w:r>
      <w:proofErr w:type="gramStart"/>
      <w:r w:rsidRPr="00F103C8">
        <w:rPr>
          <w:rFonts w:ascii="Times New Roman" w:eastAsia="Times New Roman" w:hAnsi="Times New Roman" w:cs="Times New Roman"/>
          <w:sz w:val="24"/>
          <w:szCs w:val="24"/>
          <w:lang w:val="en-US" w:eastAsia="ru-RU"/>
        </w:rPr>
        <w:t>este</w:t>
      </w:r>
      <w:proofErr w:type="gramEnd"/>
      <w:r w:rsidRPr="00F103C8">
        <w:rPr>
          <w:rFonts w:ascii="Times New Roman" w:eastAsia="Times New Roman" w:hAnsi="Times New Roman" w:cs="Times New Roman"/>
          <w:sz w:val="24"/>
          <w:szCs w:val="24"/>
          <w:lang w:val="en-US" w:eastAsia="ru-RU"/>
        </w:rPr>
        <w:t xml:space="preserve"> cerută în conformitate cu punctul IPO21.2, orice ofertă neînsoţită de o astfel de garanţie pregătită în modul corespunzător va fi respinsă de către autoritatea contractantă ca fiind necorespunzătoare.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21.4. Garanţia pentru ofertă </w:t>
      </w:r>
      <w:proofErr w:type="gramStart"/>
      <w:r w:rsidRPr="00F103C8">
        <w:rPr>
          <w:rFonts w:ascii="Times New Roman" w:eastAsia="Times New Roman" w:hAnsi="Times New Roman" w:cs="Times New Roman"/>
          <w:sz w:val="24"/>
          <w:szCs w:val="24"/>
          <w:lang w:val="en-US" w:eastAsia="ru-RU"/>
        </w:rPr>
        <w:t>a</w:t>
      </w:r>
      <w:proofErr w:type="gramEnd"/>
      <w:r w:rsidRPr="00F103C8">
        <w:rPr>
          <w:rFonts w:ascii="Times New Roman" w:eastAsia="Times New Roman" w:hAnsi="Times New Roman" w:cs="Times New Roman"/>
          <w:sz w:val="24"/>
          <w:szCs w:val="24"/>
          <w:lang w:val="en-US" w:eastAsia="ru-RU"/>
        </w:rPr>
        <w:t xml:space="preserve"> ofertanţilor necîştigători va fi restituită imediat de la producerea oricărui din următoarele evenimente: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a) </w:t>
      </w:r>
      <w:proofErr w:type="gramStart"/>
      <w:r w:rsidRPr="00F103C8">
        <w:rPr>
          <w:rFonts w:ascii="Times New Roman" w:eastAsia="Times New Roman" w:hAnsi="Times New Roman" w:cs="Times New Roman"/>
          <w:sz w:val="24"/>
          <w:szCs w:val="24"/>
          <w:lang w:val="en-US" w:eastAsia="ru-RU"/>
        </w:rPr>
        <w:t>expirarea</w:t>
      </w:r>
      <w:proofErr w:type="gramEnd"/>
      <w:r w:rsidRPr="00F103C8">
        <w:rPr>
          <w:rFonts w:ascii="Times New Roman" w:eastAsia="Times New Roman" w:hAnsi="Times New Roman" w:cs="Times New Roman"/>
          <w:sz w:val="24"/>
          <w:szCs w:val="24"/>
          <w:lang w:val="en-US" w:eastAsia="ru-RU"/>
        </w:rPr>
        <w:t xml:space="preserve"> termenului de valabilitate a garanţiei pentru ofertă;</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b) </w:t>
      </w:r>
      <w:proofErr w:type="gramStart"/>
      <w:r w:rsidRPr="00F103C8">
        <w:rPr>
          <w:rFonts w:ascii="Times New Roman" w:eastAsia="Times New Roman" w:hAnsi="Times New Roman" w:cs="Times New Roman"/>
          <w:sz w:val="24"/>
          <w:szCs w:val="24"/>
          <w:lang w:val="en-US" w:eastAsia="ru-RU"/>
        </w:rPr>
        <w:t>încheierea</w:t>
      </w:r>
      <w:proofErr w:type="gramEnd"/>
      <w:r w:rsidRPr="00F103C8">
        <w:rPr>
          <w:rFonts w:ascii="Times New Roman" w:eastAsia="Times New Roman" w:hAnsi="Times New Roman" w:cs="Times New Roman"/>
          <w:sz w:val="24"/>
          <w:szCs w:val="24"/>
          <w:lang w:val="en-US" w:eastAsia="ru-RU"/>
        </w:rPr>
        <w:t xml:space="preserve"> unui contract de achiziţii publice şi depunerea garanţiei de bună execuţie a contractului, dacă o astfel de garanţie este prevăzută în documentaţia de atribuire;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c) </w:t>
      </w:r>
      <w:proofErr w:type="gramStart"/>
      <w:r w:rsidRPr="00F103C8">
        <w:rPr>
          <w:rFonts w:ascii="Times New Roman" w:eastAsia="Times New Roman" w:hAnsi="Times New Roman" w:cs="Times New Roman"/>
          <w:sz w:val="24"/>
          <w:szCs w:val="24"/>
          <w:lang w:val="en-US" w:eastAsia="ru-RU"/>
        </w:rPr>
        <w:t>suspendarea</w:t>
      </w:r>
      <w:proofErr w:type="gramEnd"/>
      <w:r w:rsidRPr="00F103C8">
        <w:rPr>
          <w:rFonts w:ascii="Times New Roman" w:eastAsia="Times New Roman" w:hAnsi="Times New Roman" w:cs="Times New Roman"/>
          <w:sz w:val="24"/>
          <w:szCs w:val="24"/>
          <w:lang w:val="en-US" w:eastAsia="ru-RU"/>
        </w:rPr>
        <w:t xml:space="preserve"> procedurii de licitaţie fără încheierea unui contract de achiziţii publice;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d) </w:t>
      </w:r>
      <w:proofErr w:type="gramStart"/>
      <w:r w:rsidRPr="00F103C8">
        <w:rPr>
          <w:rFonts w:ascii="Times New Roman" w:eastAsia="Times New Roman" w:hAnsi="Times New Roman" w:cs="Times New Roman"/>
          <w:sz w:val="24"/>
          <w:szCs w:val="24"/>
          <w:lang w:val="en-US" w:eastAsia="ru-RU"/>
        </w:rPr>
        <w:t>retragerea</w:t>
      </w:r>
      <w:proofErr w:type="gramEnd"/>
      <w:r w:rsidRPr="00F103C8">
        <w:rPr>
          <w:rFonts w:ascii="Times New Roman" w:eastAsia="Times New Roman" w:hAnsi="Times New Roman" w:cs="Times New Roman"/>
          <w:sz w:val="24"/>
          <w:szCs w:val="24"/>
          <w:lang w:val="en-US" w:eastAsia="ru-RU"/>
        </w:rPr>
        <w:t xml:space="preserve"> ofertei înainte de expirarea termenului de depunere a ofertelor, în cazul în care documentaţia de atribuire nu prevede inadmisibilitatea unei astfel de retrageri.</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21.5. Garanţia pentru ofertă </w:t>
      </w:r>
      <w:proofErr w:type="gramStart"/>
      <w:r w:rsidRPr="00F103C8">
        <w:rPr>
          <w:rFonts w:ascii="Times New Roman" w:eastAsia="Times New Roman" w:hAnsi="Times New Roman" w:cs="Times New Roman"/>
          <w:sz w:val="24"/>
          <w:szCs w:val="24"/>
          <w:lang w:val="en-US" w:eastAsia="ru-RU"/>
        </w:rPr>
        <w:t>va</w:t>
      </w:r>
      <w:proofErr w:type="gramEnd"/>
      <w:r w:rsidRPr="00F103C8">
        <w:rPr>
          <w:rFonts w:ascii="Times New Roman" w:eastAsia="Times New Roman" w:hAnsi="Times New Roman" w:cs="Times New Roman"/>
          <w:sz w:val="24"/>
          <w:szCs w:val="24"/>
          <w:lang w:val="en-US" w:eastAsia="ru-RU"/>
        </w:rPr>
        <w:t xml:space="preserve"> fi reţinută dacă:</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lastRenderedPageBreak/>
        <w:t xml:space="preserve">a) </w:t>
      </w:r>
      <w:proofErr w:type="gramStart"/>
      <w:r w:rsidRPr="00F103C8">
        <w:rPr>
          <w:rFonts w:ascii="Times New Roman" w:eastAsia="Times New Roman" w:hAnsi="Times New Roman" w:cs="Times New Roman"/>
          <w:sz w:val="24"/>
          <w:szCs w:val="24"/>
          <w:lang w:val="en-US" w:eastAsia="ru-RU"/>
        </w:rPr>
        <w:t>ofertantul</w:t>
      </w:r>
      <w:proofErr w:type="gramEnd"/>
      <w:r w:rsidRPr="00F103C8">
        <w:rPr>
          <w:rFonts w:ascii="Times New Roman" w:eastAsia="Times New Roman" w:hAnsi="Times New Roman" w:cs="Times New Roman"/>
          <w:sz w:val="24"/>
          <w:szCs w:val="24"/>
          <w:lang w:val="en-US" w:eastAsia="ru-RU"/>
        </w:rPr>
        <w:t xml:space="preserve"> îşi retrage sau îşi modifică oferta în timpul perioadei de valabilitate a ofertei specificate de către ofertant în Formularul ofertei, cu excepţia cazurilor prevăzute în punctul IPO23.2; sau</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b) </w:t>
      </w:r>
      <w:proofErr w:type="gramStart"/>
      <w:r w:rsidRPr="00F103C8">
        <w:rPr>
          <w:rFonts w:ascii="Times New Roman" w:eastAsia="Times New Roman" w:hAnsi="Times New Roman" w:cs="Times New Roman"/>
          <w:sz w:val="24"/>
          <w:szCs w:val="24"/>
          <w:lang w:val="en-US" w:eastAsia="ru-RU"/>
        </w:rPr>
        <w:t>ofertantul</w:t>
      </w:r>
      <w:proofErr w:type="gramEnd"/>
      <w:r w:rsidRPr="00F103C8">
        <w:rPr>
          <w:rFonts w:ascii="Times New Roman" w:eastAsia="Times New Roman" w:hAnsi="Times New Roman" w:cs="Times New Roman"/>
          <w:sz w:val="24"/>
          <w:szCs w:val="24"/>
          <w:lang w:val="en-US" w:eastAsia="ru-RU"/>
        </w:rPr>
        <w:t xml:space="preserve"> cîştigător refuză:</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 </w:t>
      </w:r>
      <w:proofErr w:type="gramStart"/>
      <w:r w:rsidRPr="00F103C8">
        <w:rPr>
          <w:rFonts w:ascii="Times New Roman" w:eastAsia="Times New Roman" w:hAnsi="Times New Roman" w:cs="Times New Roman"/>
          <w:sz w:val="24"/>
          <w:szCs w:val="24"/>
          <w:lang w:val="en-US" w:eastAsia="ru-RU"/>
        </w:rPr>
        <w:t>să</w:t>
      </w:r>
      <w:proofErr w:type="gramEnd"/>
      <w:r w:rsidRPr="00F103C8">
        <w:rPr>
          <w:rFonts w:ascii="Times New Roman" w:eastAsia="Times New Roman" w:hAnsi="Times New Roman" w:cs="Times New Roman"/>
          <w:sz w:val="24"/>
          <w:szCs w:val="24"/>
          <w:lang w:val="en-US" w:eastAsia="ru-RU"/>
        </w:rPr>
        <w:t xml:space="preserve"> depună Garanţia de bună execuţie conform punctului IPO42;</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 </w:t>
      </w:r>
      <w:proofErr w:type="gramStart"/>
      <w:r w:rsidRPr="00F103C8">
        <w:rPr>
          <w:rFonts w:ascii="Times New Roman" w:eastAsia="Times New Roman" w:hAnsi="Times New Roman" w:cs="Times New Roman"/>
          <w:sz w:val="24"/>
          <w:szCs w:val="24"/>
          <w:lang w:val="en-US" w:eastAsia="ru-RU"/>
        </w:rPr>
        <w:t>să</w:t>
      </w:r>
      <w:proofErr w:type="gramEnd"/>
      <w:r w:rsidRPr="00F103C8">
        <w:rPr>
          <w:rFonts w:ascii="Times New Roman" w:eastAsia="Times New Roman" w:hAnsi="Times New Roman" w:cs="Times New Roman"/>
          <w:sz w:val="24"/>
          <w:szCs w:val="24"/>
          <w:lang w:val="en-US" w:eastAsia="ru-RU"/>
        </w:rPr>
        <w:t xml:space="preserve"> semneze contractul conform punctului IPO43.</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21.6. Garanţia pentru ofertă prezentată de Asociaţie trebuie </w:t>
      </w:r>
      <w:proofErr w:type="gramStart"/>
      <w:r w:rsidRPr="00F103C8">
        <w:rPr>
          <w:rFonts w:ascii="Times New Roman" w:eastAsia="Times New Roman" w:hAnsi="Times New Roman" w:cs="Times New Roman"/>
          <w:sz w:val="24"/>
          <w:szCs w:val="24"/>
          <w:lang w:val="en-US" w:eastAsia="ru-RU"/>
        </w:rPr>
        <w:t>să</w:t>
      </w:r>
      <w:proofErr w:type="gramEnd"/>
      <w:r w:rsidRPr="00F103C8">
        <w:rPr>
          <w:rFonts w:ascii="Times New Roman" w:eastAsia="Times New Roman" w:hAnsi="Times New Roman" w:cs="Times New Roman"/>
          <w:sz w:val="24"/>
          <w:szCs w:val="24"/>
          <w:lang w:val="en-US" w:eastAsia="ru-RU"/>
        </w:rPr>
        <w:t xml:space="preserve"> fie în numele Asociaţiei care depune oferta.</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22. Preţuri</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22.1. Preţurile indicate de către ofertant în Formularul ofertei </w:t>
      </w:r>
      <w:r w:rsidRPr="00F103C8">
        <w:rPr>
          <w:rFonts w:ascii="Times New Roman" w:eastAsia="Times New Roman" w:hAnsi="Times New Roman" w:cs="Times New Roman"/>
          <w:b/>
          <w:bCs/>
          <w:sz w:val="24"/>
          <w:szCs w:val="24"/>
          <w:lang w:val="en-US" w:eastAsia="ru-RU"/>
        </w:rPr>
        <w:t>(F3.1)</w:t>
      </w:r>
      <w:r w:rsidRPr="00F103C8">
        <w:rPr>
          <w:rFonts w:ascii="Times New Roman" w:eastAsia="Times New Roman" w:hAnsi="Times New Roman" w:cs="Times New Roman"/>
          <w:sz w:val="24"/>
          <w:szCs w:val="24"/>
          <w:lang w:val="en-US" w:eastAsia="ru-RU"/>
        </w:rPr>
        <w:t xml:space="preserve"> şi în Specificaţiile de preţ </w:t>
      </w:r>
      <w:r w:rsidRPr="00F103C8">
        <w:rPr>
          <w:rFonts w:ascii="Times New Roman" w:eastAsia="Times New Roman" w:hAnsi="Times New Roman" w:cs="Times New Roman"/>
          <w:b/>
          <w:bCs/>
          <w:sz w:val="24"/>
          <w:szCs w:val="24"/>
          <w:lang w:val="en-US" w:eastAsia="ru-RU"/>
        </w:rPr>
        <w:t>(F4.2)</w:t>
      </w:r>
      <w:r w:rsidRPr="00F103C8">
        <w:rPr>
          <w:rFonts w:ascii="Times New Roman" w:eastAsia="Times New Roman" w:hAnsi="Times New Roman" w:cs="Times New Roman"/>
          <w:sz w:val="24"/>
          <w:szCs w:val="24"/>
          <w:lang w:val="en-US" w:eastAsia="ru-RU"/>
        </w:rPr>
        <w:t xml:space="preserve"> se vor conforma cerinţelor specificate în punctul IPO22.</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22.2. Toate loturile şi poziţiile trebuie enumerate şi evaluate separat în Specificaţiile tehnice</w:t>
      </w:r>
      <w:r w:rsidRPr="00F103C8">
        <w:rPr>
          <w:rFonts w:ascii="Times New Roman" w:eastAsia="Times New Roman" w:hAnsi="Times New Roman" w:cs="Times New Roman"/>
          <w:b/>
          <w:bCs/>
          <w:sz w:val="24"/>
          <w:szCs w:val="24"/>
          <w:lang w:val="en-US" w:eastAsia="ru-RU"/>
        </w:rPr>
        <w:t xml:space="preserve"> (F4.1) şi </w:t>
      </w:r>
      <w:r w:rsidRPr="00F103C8">
        <w:rPr>
          <w:rFonts w:ascii="Times New Roman" w:eastAsia="Times New Roman" w:hAnsi="Times New Roman" w:cs="Times New Roman"/>
          <w:sz w:val="24"/>
          <w:szCs w:val="24"/>
          <w:lang w:val="en-US" w:eastAsia="ru-RU"/>
        </w:rPr>
        <w:t>Specificaţiile de preţ</w:t>
      </w:r>
      <w:r w:rsidRPr="00F103C8">
        <w:rPr>
          <w:rFonts w:ascii="Times New Roman" w:eastAsia="Times New Roman" w:hAnsi="Times New Roman" w:cs="Times New Roman"/>
          <w:b/>
          <w:bCs/>
          <w:sz w:val="24"/>
          <w:szCs w:val="24"/>
          <w:lang w:val="en-US" w:eastAsia="ru-RU"/>
        </w:rPr>
        <w:t xml:space="preserve"> (F4.2)</w:t>
      </w:r>
      <w:r w:rsidRPr="00F103C8">
        <w:rPr>
          <w:rFonts w:ascii="Times New Roman" w:eastAsia="Times New Roman" w:hAnsi="Times New Roman" w:cs="Times New Roman"/>
          <w:sz w:val="24"/>
          <w:szCs w:val="24"/>
          <w:lang w:val="en-US" w:eastAsia="ru-RU"/>
        </w:rPr>
        <w:t>.</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22.3. Preţul </w:t>
      </w:r>
      <w:proofErr w:type="gramStart"/>
      <w:r w:rsidRPr="00F103C8">
        <w:rPr>
          <w:rFonts w:ascii="Times New Roman" w:eastAsia="Times New Roman" w:hAnsi="Times New Roman" w:cs="Times New Roman"/>
          <w:sz w:val="24"/>
          <w:szCs w:val="24"/>
          <w:lang w:val="en-US" w:eastAsia="ru-RU"/>
        </w:rPr>
        <w:t>ce</w:t>
      </w:r>
      <w:proofErr w:type="gramEnd"/>
      <w:r w:rsidRPr="00F103C8">
        <w:rPr>
          <w:rFonts w:ascii="Times New Roman" w:eastAsia="Times New Roman" w:hAnsi="Times New Roman" w:cs="Times New Roman"/>
          <w:sz w:val="24"/>
          <w:szCs w:val="24"/>
          <w:lang w:val="en-US" w:eastAsia="ru-RU"/>
        </w:rPr>
        <w:t xml:space="preserve"> urmează a fi specificat în Formularul ofertei va constitui suma totală a ofertei, inclusiv TVA.</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22.4. Termenii Incoterms, cum ar fi EXW, CIP, DDP şi alţi termeni similari, vor fi supuşi regulilor prevăzute în ediţia curentă a Incoterms, publicată de către Camera Internaţională de Comerţ, după cum este menţionat în</w:t>
      </w:r>
      <w:r w:rsidRPr="00F103C8">
        <w:rPr>
          <w:rFonts w:ascii="Times New Roman" w:eastAsia="Times New Roman" w:hAnsi="Times New Roman" w:cs="Times New Roman"/>
          <w:b/>
          <w:bCs/>
          <w:sz w:val="24"/>
          <w:szCs w:val="24"/>
          <w:lang w:val="en-US" w:eastAsia="ru-RU"/>
        </w:rPr>
        <w:t xml:space="preserve"> FDA </w:t>
      </w:r>
      <w:r w:rsidRPr="00F103C8">
        <w:rPr>
          <w:rFonts w:ascii="Times New Roman" w:eastAsia="Times New Roman" w:hAnsi="Times New Roman" w:cs="Times New Roman"/>
          <w:sz w:val="24"/>
          <w:szCs w:val="24"/>
          <w:lang w:val="en-US" w:eastAsia="ru-RU"/>
        </w:rPr>
        <w:t>punctul</w:t>
      </w:r>
      <w:r w:rsidRPr="00F103C8">
        <w:rPr>
          <w:rFonts w:ascii="Times New Roman" w:eastAsia="Times New Roman" w:hAnsi="Times New Roman" w:cs="Times New Roman"/>
          <w:b/>
          <w:bCs/>
          <w:sz w:val="24"/>
          <w:szCs w:val="24"/>
          <w:lang w:val="en-US" w:eastAsia="ru-RU"/>
        </w:rPr>
        <w:t xml:space="preserve"> 3.4</w:t>
      </w:r>
      <w:r w:rsidRPr="00F103C8">
        <w:rPr>
          <w:rFonts w:ascii="Times New Roman" w:eastAsia="Times New Roman" w:hAnsi="Times New Roman" w:cs="Times New Roman"/>
          <w:sz w:val="24"/>
          <w:szCs w:val="24"/>
          <w:lang w:val="en-US" w:eastAsia="ru-RU"/>
        </w:rPr>
        <w:t>.</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22.5. Preţurile vor fi indicate după cum </w:t>
      </w:r>
      <w:proofErr w:type="gramStart"/>
      <w:r w:rsidRPr="00F103C8">
        <w:rPr>
          <w:rFonts w:ascii="Times New Roman" w:eastAsia="Times New Roman" w:hAnsi="Times New Roman" w:cs="Times New Roman"/>
          <w:sz w:val="24"/>
          <w:szCs w:val="24"/>
          <w:lang w:val="en-US" w:eastAsia="ru-RU"/>
        </w:rPr>
        <w:t>este</w:t>
      </w:r>
      <w:proofErr w:type="gramEnd"/>
      <w:r w:rsidRPr="00F103C8">
        <w:rPr>
          <w:rFonts w:ascii="Times New Roman" w:eastAsia="Times New Roman" w:hAnsi="Times New Roman" w:cs="Times New Roman"/>
          <w:sz w:val="24"/>
          <w:szCs w:val="24"/>
          <w:lang w:val="en-US" w:eastAsia="ru-RU"/>
        </w:rPr>
        <w:t xml:space="preserve"> arătat în Specificaţiile de preţ</w:t>
      </w:r>
      <w:r w:rsidRPr="00F103C8">
        <w:rPr>
          <w:rFonts w:ascii="Times New Roman" w:eastAsia="Times New Roman" w:hAnsi="Times New Roman" w:cs="Times New Roman"/>
          <w:b/>
          <w:bCs/>
          <w:sz w:val="24"/>
          <w:szCs w:val="24"/>
          <w:lang w:val="en-US" w:eastAsia="ru-RU"/>
        </w:rPr>
        <w:t xml:space="preserve"> (F4.2)</w:t>
      </w:r>
      <w:r w:rsidRPr="00F103C8">
        <w:rPr>
          <w:rFonts w:ascii="Times New Roman" w:eastAsia="Times New Roman" w:hAnsi="Times New Roman" w:cs="Times New Roman"/>
          <w:sz w:val="24"/>
          <w:szCs w:val="24"/>
          <w:lang w:val="en-US" w:eastAsia="ru-RU"/>
        </w:rPr>
        <w:t>.</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22.6. Autoritatea contractantă </w:t>
      </w:r>
      <w:proofErr w:type="gramStart"/>
      <w:r w:rsidRPr="00F103C8">
        <w:rPr>
          <w:rFonts w:ascii="Times New Roman" w:eastAsia="Times New Roman" w:hAnsi="Times New Roman" w:cs="Times New Roman"/>
          <w:sz w:val="24"/>
          <w:szCs w:val="24"/>
          <w:lang w:val="en-US" w:eastAsia="ru-RU"/>
        </w:rPr>
        <w:t>va</w:t>
      </w:r>
      <w:proofErr w:type="gramEnd"/>
      <w:r w:rsidRPr="00F103C8">
        <w:rPr>
          <w:rFonts w:ascii="Times New Roman" w:eastAsia="Times New Roman" w:hAnsi="Times New Roman" w:cs="Times New Roman"/>
          <w:sz w:val="24"/>
          <w:szCs w:val="24"/>
          <w:lang w:val="en-US" w:eastAsia="ru-RU"/>
        </w:rPr>
        <w:t xml:space="preserve"> efectua achitări conform metodologiei şi condiţiilor indicate în </w:t>
      </w:r>
      <w:r w:rsidRPr="00F103C8">
        <w:rPr>
          <w:rFonts w:ascii="Times New Roman" w:eastAsia="Times New Roman" w:hAnsi="Times New Roman" w:cs="Times New Roman"/>
          <w:b/>
          <w:bCs/>
          <w:sz w:val="24"/>
          <w:szCs w:val="24"/>
          <w:lang w:val="en-US" w:eastAsia="ru-RU"/>
        </w:rPr>
        <w:t xml:space="preserve">FDA </w:t>
      </w:r>
      <w:r w:rsidRPr="00F103C8">
        <w:rPr>
          <w:rFonts w:ascii="Times New Roman" w:eastAsia="Times New Roman" w:hAnsi="Times New Roman" w:cs="Times New Roman"/>
          <w:sz w:val="24"/>
          <w:szCs w:val="24"/>
          <w:lang w:val="en-US" w:eastAsia="ru-RU"/>
        </w:rPr>
        <w:t>punctul</w:t>
      </w:r>
      <w:r w:rsidRPr="00F103C8">
        <w:rPr>
          <w:rFonts w:ascii="Times New Roman" w:eastAsia="Times New Roman" w:hAnsi="Times New Roman" w:cs="Times New Roman"/>
          <w:b/>
          <w:bCs/>
          <w:sz w:val="24"/>
          <w:szCs w:val="24"/>
          <w:lang w:val="en-US" w:eastAsia="ru-RU"/>
        </w:rPr>
        <w:t xml:space="preserve"> 3.7</w:t>
      </w:r>
      <w:r w:rsidRPr="00F103C8">
        <w:rPr>
          <w:rFonts w:ascii="Times New Roman" w:eastAsia="Times New Roman" w:hAnsi="Times New Roman" w:cs="Times New Roman"/>
          <w:sz w:val="24"/>
          <w:szCs w:val="24"/>
          <w:lang w:val="en-US" w:eastAsia="ru-RU"/>
        </w:rPr>
        <w:t>.</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23. Termenul de valabilitate </w:t>
      </w:r>
      <w:proofErr w:type="gramStart"/>
      <w:r w:rsidRPr="00F103C8">
        <w:rPr>
          <w:rFonts w:ascii="Times New Roman" w:eastAsia="Times New Roman" w:hAnsi="Times New Roman" w:cs="Times New Roman"/>
          <w:sz w:val="24"/>
          <w:szCs w:val="24"/>
          <w:lang w:val="en-US" w:eastAsia="ru-RU"/>
        </w:rPr>
        <w:t>a</w:t>
      </w:r>
      <w:proofErr w:type="gramEnd"/>
      <w:r w:rsidRPr="00F103C8">
        <w:rPr>
          <w:rFonts w:ascii="Times New Roman" w:eastAsia="Times New Roman" w:hAnsi="Times New Roman" w:cs="Times New Roman"/>
          <w:sz w:val="24"/>
          <w:szCs w:val="24"/>
          <w:lang w:val="en-US" w:eastAsia="ru-RU"/>
        </w:rPr>
        <w:t xml:space="preserve"> ofertelor</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23.1. Ofertele vor rămîne valabile pe parcursul perioadei specificate în </w:t>
      </w:r>
      <w:r w:rsidRPr="00F103C8">
        <w:rPr>
          <w:rFonts w:ascii="Times New Roman" w:eastAsia="Times New Roman" w:hAnsi="Times New Roman" w:cs="Times New Roman"/>
          <w:b/>
          <w:bCs/>
          <w:sz w:val="24"/>
          <w:szCs w:val="24"/>
          <w:lang w:val="en-US" w:eastAsia="ru-RU"/>
        </w:rPr>
        <w:t xml:space="preserve">FDA </w:t>
      </w:r>
      <w:r w:rsidRPr="00F103C8">
        <w:rPr>
          <w:rFonts w:ascii="Times New Roman" w:eastAsia="Times New Roman" w:hAnsi="Times New Roman" w:cs="Times New Roman"/>
          <w:sz w:val="24"/>
          <w:szCs w:val="24"/>
          <w:lang w:val="en-US" w:eastAsia="ru-RU"/>
        </w:rPr>
        <w:t>punctul</w:t>
      </w:r>
      <w:r w:rsidRPr="00F103C8">
        <w:rPr>
          <w:rFonts w:ascii="Times New Roman" w:eastAsia="Times New Roman" w:hAnsi="Times New Roman" w:cs="Times New Roman"/>
          <w:b/>
          <w:bCs/>
          <w:sz w:val="24"/>
          <w:szCs w:val="24"/>
          <w:lang w:val="en-US" w:eastAsia="ru-RU"/>
        </w:rPr>
        <w:t xml:space="preserve"> 3.8.</w:t>
      </w:r>
      <w:r w:rsidRPr="00F103C8">
        <w:rPr>
          <w:rFonts w:ascii="Times New Roman" w:eastAsia="Times New Roman" w:hAnsi="Times New Roman" w:cs="Times New Roman"/>
          <w:sz w:val="24"/>
          <w:szCs w:val="24"/>
          <w:lang w:val="en-US" w:eastAsia="ru-RU"/>
        </w:rPr>
        <w:t xml:space="preserve"> </w:t>
      </w:r>
      <w:proofErr w:type="gramStart"/>
      <w:r w:rsidRPr="00F103C8">
        <w:rPr>
          <w:rFonts w:ascii="Times New Roman" w:eastAsia="Times New Roman" w:hAnsi="Times New Roman" w:cs="Times New Roman"/>
          <w:sz w:val="24"/>
          <w:szCs w:val="24"/>
          <w:lang w:val="en-US" w:eastAsia="ru-RU"/>
        </w:rPr>
        <w:t>de</w:t>
      </w:r>
      <w:proofErr w:type="gramEnd"/>
      <w:r w:rsidRPr="00F103C8">
        <w:rPr>
          <w:rFonts w:ascii="Times New Roman" w:eastAsia="Times New Roman" w:hAnsi="Times New Roman" w:cs="Times New Roman"/>
          <w:sz w:val="24"/>
          <w:szCs w:val="24"/>
          <w:lang w:val="en-US" w:eastAsia="ru-RU"/>
        </w:rPr>
        <w:t xml:space="preserve"> la data-limită de depunere a ofertei stabilită de autoritatea contractantă. O ofertă valabilă pentru </w:t>
      </w:r>
      <w:proofErr w:type="gramStart"/>
      <w:r w:rsidRPr="00F103C8">
        <w:rPr>
          <w:rFonts w:ascii="Times New Roman" w:eastAsia="Times New Roman" w:hAnsi="Times New Roman" w:cs="Times New Roman"/>
          <w:sz w:val="24"/>
          <w:szCs w:val="24"/>
          <w:lang w:val="en-US" w:eastAsia="ru-RU"/>
        </w:rPr>
        <w:t>un</w:t>
      </w:r>
      <w:proofErr w:type="gramEnd"/>
      <w:r w:rsidRPr="00F103C8">
        <w:rPr>
          <w:rFonts w:ascii="Times New Roman" w:eastAsia="Times New Roman" w:hAnsi="Times New Roman" w:cs="Times New Roman"/>
          <w:sz w:val="24"/>
          <w:szCs w:val="24"/>
          <w:lang w:val="en-US" w:eastAsia="ru-RU"/>
        </w:rPr>
        <w:t xml:space="preserve"> termen mai scurt va fi respinsă de către autoritatea contractantă ca fiind necorespunzătoare.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23.2. În cazuri excepţionale, înainte de expirarea perioadei de valabilitate a ofertei, autoritatea contractantă poate solicita ofertanţilor </w:t>
      </w:r>
      <w:proofErr w:type="gramStart"/>
      <w:r w:rsidRPr="00F103C8">
        <w:rPr>
          <w:rFonts w:ascii="Times New Roman" w:eastAsia="Times New Roman" w:hAnsi="Times New Roman" w:cs="Times New Roman"/>
          <w:sz w:val="24"/>
          <w:szCs w:val="24"/>
          <w:lang w:val="en-US" w:eastAsia="ru-RU"/>
        </w:rPr>
        <w:t>să</w:t>
      </w:r>
      <w:proofErr w:type="gramEnd"/>
      <w:r w:rsidRPr="00F103C8">
        <w:rPr>
          <w:rFonts w:ascii="Times New Roman" w:eastAsia="Times New Roman" w:hAnsi="Times New Roman" w:cs="Times New Roman"/>
          <w:sz w:val="24"/>
          <w:szCs w:val="24"/>
          <w:lang w:val="en-US" w:eastAsia="ru-RU"/>
        </w:rPr>
        <w:t xml:space="preserve"> extindă perioada de valabilitate a ofertelor. Solicitarea şi răspunsul la solicitare vor fi publicate în SIA „RSAP”. În cazul în care se cere o garanţie pentru ofertă în cadrul procedurii de achiziţie publică, conform prevederilor punctului IPO23, operatorul economic </w:t>
      </w:r>
      <w:proofErr w:type="gramStart"/>
      <w:r w:rsidRPr="00F103C8">
        <w:rPr>
          <w:rFonts w:ascii="Times New Roman" w:eastAsia="Times New Roman" w:hAnsi="Times New Roman" w:cs="Times New Roman"/>
          <w:sz w:val="24"/>
          <w:szCs w:val="24"/>
          <w:lang w:val="en-US" w:eastAsia="ru-RU"/>
        </w:rPr>
        <w:t>va</w:t>
      </w:r>
      <w:proofErr w:type="gramEnd"/>
      <w:r w:rsidRPr="00F103C8">
        <w:rPr>
          <w:rFonts w:ascii="Times New Roman" w:eastAsia="Times New Roman" w:hAnsi="Times New Roman" w:cs="Times New Roman"/>
          <w:sz w:val="24"/>
          <w:szCs w:val="24"/>
          <w:lang w:val="en-US" w:eastAsia="ru-RU"/>
        </w:rPr>
        <w:t xml:space="preserve"> extinde corespunzător valabilitatea garanţiei pentru ofertă. </w:t>
      </w:r>
      <w:proofErr w:type="gramStart"/>
      <w:r w:rsidRPr="00F103C8">
        <w:rPr>
          <w:rFonts w:ascii="Times New Roman" w:eastAsia="Times New Roman" w:hAnsi="Times New Roman" w:cs="Times New Roman"/>
          <w:sz w:val="24"/>
          <w:szCs w:val="24"/>
          <w:lang w:val="en-US" w:eastAsia="ru-RU"/>
        </w:rPr>
        <w:t>Un</w:t>
      </w:r>
      <w:proofErr w:type="gramEnd"/>
      <w:r w:rsidRPr="00F103C8">
        <w:rPr>
          <w:rFonts w:ascii="Times New Roman" w:eastAsia="Times New Roman" w:hAnsi="Times New Roman" w:cs="Times New Roman"/>
          <w:sz w:val="24"/>
          <w:szCs w:val="24"/>
          <w:lang w:val="en-US" w:eastAsia="ru-RU"/>
        </w:rPr>
        <w:t xml:space="preserve"> ofertant poate refuza solicitarea de extindere fără a pierde garanţia pentru ofertă. Ofertanţilor </w:t>
      </w:r>
      <w:proofErr w:type="gramStart"/>
      <w:r w:rsidRPr="00F103C8">
        <w:rPr>
          <w:rFonts w:ascii="Times New Roman" w:eastAsia="Times New Roman" w:hAnsi="Times New Roman" w:cs="Times New Roman"/>
          <w:sz w:val="24"/>
          <w:szCs w:val="24"/>
          <w:lang w:val="en-US" w:eastAsia="ru-RU"/>
        </w:rPr>
        <w:t>ce</w:t>
      </w:r>
      <w:proofErr w:type="gramEnd"/>
      <w:r w:rsidRPr="00F103C8">
        <w:rPr>
          <w:rFonts w:ascii="Times New Roman" w:eastAsia="Times New Roman" w:hAnsi="Times New Roman" w:cs="Times New Roman"/>
          <w:sz w:val="24"/>
          <w:szCs w:val="24"/>
          <w:lang w:val="en-US" w:eastAsia="ru-RU"/>
        </w:rPr>
        <w:t xml:space="preserve"> acceptă solicitarea de extindere nu li se va cere şi nu li se va permite să modifice ofertele.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24. Valuta ofertei</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24.1. Preţurile pentru bunurile solicitate vor fi indicate în lei moldoveneşti, cu excepţia cazurilor în care </w:t>
      </w:r>
      <w:r w:rsidRPr="00F103C8">
        <w:rPr>
          <w:rFonts w:ascii="Times New Roman" w:eastAsia="Times New Roman" w:hAnsi="Times New Roman" w:cs="Times New Roman"/>
          <w:b/>
          <w:bCs/>
          <w:sz w:val="24"/>
          <w:szCs w:val="24"/>
          <w:lang w:val="en-US" w:eastAsia="ru-RU"/>
        </w:rPr>
        <w:t xml:space="preserve">FDA </w:t>
      </w:r>
      <w:r w:rsidRPr="00F103C8">
        <w:rPr>
          <w:rFonts w:ascii="Times New Roman" w:eastAsia="Times New Roman" w:hAnsi="Times New Roman" w:cs="Times New Roman"/>
          <w:sz w:val="24"/>
          <w:szCs w:val="24"/>
          <w:lang w:val="en-US" w:eastAsia="ru-RU"/>
        </w:rPr>
        <w:t>punctul</w:t>
      </w:r>
      <w:r w:rsidRPr="00F103C8">
        <w:rPr>
          <w:rFonts w:ascii="Times New Roman" w:eastAsia="Times New Roman" w:hAnsi="Times New Roman" w:cs="Times New Roman"/>
          <w:b/>
          <w:bCs/>
          <w:sz w:val="24"/>
          <w:szCs w:val="24"/>
          <w:lang w:val="en-US" w:eastAsia="ru-RU"/>
        </w:rPr>
        <w:t xml:space="preserve"> 3.9. </w:t>
      </w:r>
      <w:proofErr w:type="gramStart"/>
      <w:r w:rsidRPr="00F103C8">
        <w:rPr>
          <w:rFonts w:ascii="Times New Roman" w:eastAsia="Times New Roman" w:hAnsi="Times New Roman" w:cs="Times New Roman"/>
          <w:sz w:val="24"/>
          <w:szCs w:val="24"/>
          <w:lang w:val="en-US" w:eastAsia="ru-RU"/>
        </w:rPr>
        <w:t>prevede</w:t>
      </w:r>
      <w:proofErr w:type="gramEnd"/>
      <w:r w:rsidRPr="00F103C8">
        <w:rPr>
          <w:rFonts w:ascii="Times New Roman" w:eastAsia="Times New Roman" w:hAnsi="Times New Roman" w:cs="Times New Roman"/>
          <w:sz w:val="24"/>
          <w:szCs w:val="24"/>
          <w:lang w:val="en-US" w:eastAsia="ru-RU"/>
        </w:rPr>
        <w:t xml:space="preserve"> altfel.</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25. Formatul ofertei</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25.1. Oferta va fi pregătită în format electronic, în conformitate cu cerinţele autorităţii contractante, cu ajutorul instrumentelor existente în SIA „RSAP”, cu excepţia cazurilor prevăzute la art.32 alin.(7) şi (11) din </w:t>
      </w:r>
      <w:hyperlink r:id="rId12" w:history="1">
        <w:r w:rsidRPr="00F103C8">
          <w:rPr>
            <w:rFonts w:ascii="Times New Roman" w:eastAsia="Times New Roman" w:hAnsi="Times New Roman" w:cs="Times New Roman"/>
            <w:color w:val="0000FF"/>
            <w:sz w:val="24"/>
            <w:szCs w:val="24"/>
            <w:u w:val="single"/>
            <w:lang w:val="en-US" w:eastAsia="ru-RU"/>
          </w:rPr>
          <w:t>Legea nr.131/2015</w:t>
        </w:r>
      </w:hyperlink>
      <w:r w:rsidRPr="00F103C8">
        <w:rPr>
          <w:rFonts w:ascii="Times New Roman" w:eastAsia="Times New Roman" w:hAnsi="Times New Roman" w:cs="Times New Roman"/>
          <w:sz w:val="24"/>
          <w:szCs w:val="24"/>
          <w:lang w:val="en-US" w:eastAsia="ru-RU"/>
        </w:rPr>
        <w:t>.</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w:t>
      </w:r>
    </w:p>
    <w:p w:rsidR="0040303E" w:rsidRPr="00F103C8" w:rsidRDefault="0040303E" w:rsidP="0040303E">
      <w:pPr>
        <w:spacing w:after="0" w:line="240" w:lineRule="auto"/>
        <w:jc w:val="center"/>
        <w:rPr>
          <w:rFonts w:ascii="Times New Roman" w:eastAsia="Times New Roman" w:hAnsi="Times New Roman" w:cs="Times New Roman"/>
          <w:b/>
          <w:bCs/>
          <w:sz w:val="24"/>
          <w:szCs w:val="24"/>
          <w:lang w:val="en-US" w:eastAsia="ru-RU"/>
        </w:rPr>
      </w:pPr>
      <w:r w:rsidRPr="00F103C8">
        <w:rPr>
          <w:rFonts w:ascii="Times New Roman" w:eastAsia="Times New Roman" w:hAnsi="Times New Roman" w:cs="Times New Roman"/>
          <w:b/>
          <w:bCs/>
          <w:sz w:val="24"/>
          <w:szCs w:val="24"/>
          <w:lang w:val="en-US" w:eastAsia="ru-RU"/>
        </w:rPr>
        <w:t>Secţiunea a-4-a</w:t>
      </w:r>
    </w:p>
    <w:p w:rsidR="0040303E" w:rsidRPr="00F103C8" w:rsidRDefault="0040303E" w:rsidP="0040303E">
      <w:pPr>
        <w:spacing w:after="0" w:line="240" w:lineRule="auto"/>
        <w:jc w:val="center"/>
        <w:rPr>
          <w:rFonts w:ascii="Times New Roman" w:eastAsia="Times New Roman" w:hAnsi="Times New Roman" w:cs="Times New Roman"/>
          <w:b/>
          <w:bCs/>
          <w:sz w:val="24"/>
          <w:szCs w:val="24"/>
          <w:lang w:val="en-US" w:eastAsia="ru-RU"/>
        </w:rPr>
      </w:pPr>
      <w:r w:rsidRPr="00F103C8">
        <w:rPr>
          <w:rFonts w:ascii="Times New Roman" w:eastAsia="Times New Roman" w:hAnsi="Times New Roman" w:cs="Times New Roman"/>
          <w:b/>
          <w:bCs/>
          <w:sz w:val="24"/>
          <w:szCs w:val="24"/>
          <w:lang w:val="en-US" w:eastAsia="ru-RU"/>
        </w:rPr>
        <w:t>Depunerea şi deschiderea ofertelor</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26. Depunerea ofertelor</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26.1. Oferta, scrisă şi semnată, după caz electronic, se prezintă în conformitate cu cerinţele expuse în documentaţia de atribuire, utilizînd SIA “RSAP”, cu excepţia cazurilor prevăzute la art.32 alin</w:t>
      </w:r>
      <w:proofErr w:type="gramStart"/>
      <w:r w:rsidRPr="00F103C8">
        <w:rPr>
          <w:rFonts w:ascii="Times New Roman" w:eastAsia="Times New Roman" w:hAnsi="Times New Roman" w:cs="Times New Roman"/>
          <w:sz w:val="24"/>
          <w:szCs w:val="24"/>
          <w:lang w:val="en-US" w:eastAsia="ru-RU"/>
        </w:rPr>
        <w:t>.(</w:t>
      </w:r>
      <w:proofErr w:type="gramEnd"/>
      <w:r w:rsidRPr="00F103C8">
        <w:rPr>
          <w:rFonts w:ascii="Times New Roman" w:eastAsia="Times New Roman" w:hAnsi="Times New Roman" w:cs="Times New Roman"/>
          <w:sz w:val="24"/>
          <w:szCs w:val="24"/>
          <w:lang w:val="en-US" w:eastAsia="ru-RU"/>
        </w:rPr>
        <w:t xml:space="preserve">7) şi (11) din </w:t>
      </w:r>
      <w:hyperlink r:id="rId13" w:history="1">
        <w:r w:rsidRPr="00F103C8">
          <w:rPr>
            <w:rFonts w:ascii="Times New Roman" w:eastAsia="Times New Roman" w:hAnsi="Times New Roman" w:cs="Times New Roman"/>
            <w:color w:val="0000FF"/>
            <w:sz w:val="24"/>
            <w:szCs w:val="24"/>
            <w:u w:val="single"/>
            <w:lang w:val="en-US" w:eastAsia="ru-RU"/>
          </w:rPr>
          <w:t>Legea nr.131/2015</w:t>
        </w:r>
      </w:hyperlink>
      <w:r w:rsidRPr="00F103C8">
        <w:rPr>
          <w:rFonts w:ascii="Times New Roman" w:eastAsia="Times New Roman" w:hAnsi="Times New Roman" w:cs="Times New Roman"/>
          <w:sz w:val="24"/>
          <w:szCs w:val="24"/>
          <w:lang w:val="en-US" w:eastAsia="ru-RU"/>
        </w:rPr>
        <w:t xml:space="preserve">. </w:t>
      </w:r>
      <w:proofErr w:type="gramStart"/>
      <w:r w:rsidRPr="00F103C8">
        <w:rPr>
          <w:rFonts w:ascii="Times New Roman" w:eastAsia="Times New Roman" w:hAnsi="Times New Roman" w:cs="Times New Roman"/>
          <w:sz w:val="24"/>
          <w:szCs w:val="24"/>
          <w:lang w:val="en-US" w:eastAsia="ru-RU"/>
        </w:rPr>
        <w:t>Autoritatea contractantă eliberează operatorului economic, în mod obligatoriu, o recipisă în care indică data şi ora recepţionării ofertei sau confirmă recepţionarea acesteia în cazurile în care oferta a fost depusă prin mijloace electronice.</w:t>
      </w:r>
      <w:proofErr w:type="gramEnd"/>
      <w:r w:rsidRPr="00F103C8">
        <w:rPr>
          <w:rFonts w:ascii="Times New Roman" w:eastAsia="Times New Roman" w:hAnsi="Times New Roman" w:cs="Times New Roman"/>
          <w:sz w:val="24"/>
          <w:szCs w:val="24"/>
          <w:lang w:val="en-US" w:eastAsia="ru-RU"/>
        </w:rPr>
        <w:t xml:space="preserve"> Prezentarea ofertei presupune depunerea într-un set comun a propunerii tehnice, a propunerii financiare, a </w:t>
      </w:r>
      <w:r w:rsidRPr="00F103C8">
        <w:rPr>
          <w:rFonts w:ascii="Times New Roman" w:eastAsia="Times New Roman" w:hAnsi="Times New Roman" w:cs="Times New Roman"/>
          <w:b/>
          <w:bCs/>
          <w:sz w:val="24"/>
          <w:szCs w:val="24"/>
          <w:lang w:val="en-US" w:eastAsia="ru-RU"/>
        </w:rPr>
        <w:t>DUAE</w:t>
      </w:r>
      <w:r w:rsidRPr="00F103C8">
        <w:rPr>
          <w:rFonts w:ascii="Times New Roman" w:eastAsia="Times New Roman" w:hAnsi="Times New Roman" w:cs="Times New Roman"/>
          <w:sz w:val="24"/>
          <w:szCs w:val="24"/>
          <w:lang w:val="en-US" w:eastAsia="ru-RU"/>
        </w:rPr>
        <w:t xml:space="preserve"> şi a garanţiei pentru ofertă.</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lastRenderedPageBreak/>
        <w:t xml:space="preserve">26.2. La depunerea ofertei prin SIA „RSAP”, operatorul economic </w:t>
      </w:r>
      <w:proofErr w:type="gramStart"/>
      <w:r w:rsidRPr="00F103C8">
        <w:rPr>
          <w:rFonts w:ascii="Times New Roman" w:eastAsia="Times New Roman" w:hAnsi="Times New Roman" w:cs="Times New Roman"/>
          <w:sz w:val="24"/>
          <w:szCs w:val="24"/>
          <w:lang w:val="en-US" w:eastAsia="ru-RU"/>
        </w:rPr>
        <w:t>va</w:t>
      </w:r>
      <w:proofErr w:type="gramEnd"/>
      <w:r w:rsidRPr="00F103C8">
        <w:rPr>
          <w:rFonts w:ascii="Times New Roman" w:eastAsia="Times New Roman" w:hAnsi="Times New Roman" w:cs="Times New Roman"/>
          <w:sz w:val="24"/>
          <w:szCs w:val="24"/>
          <w:lang w:val="en-US" w:eastAsia="ru-RU"/>
        </w:rPr>
        <w:t xml:space="preserve"> ţine cont de timpul necesar pentru încărcarea ofertei în sistem, prevăzînd timp suficient pentru a depune oferta în termenii stabiliţi.</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27. Termenul limită de depunere </w:t>
      </w:r>
      <w:proofErr w:type="gramStart"/>
      <w:r w:rsidRPr="00F103C8">
        <w:rPr>
          <w:rFonts w:ascii="Times New Roman" w:eastAsia="Times New Roman" w:hAnsi="Times New Roman" w:cs="Times New Roman"/>
          <w:sz w:val="24"/>
          <w:szCs w:val="24"/>
          <w:lang w:val="en-US" w:eastAsia="ru-RU"/>
        </w:rPr>
        <w:t>a</w:t>
      </w:r>
      <w:proofErr w:type="gramEnd"/>
      <w:r w:rsidRPr="00F103C8">
        <w:rPr>
          <w:rFonts w:ascii="Times New Roman" w:eastAsia="Times New Roman" w:hAnsi="Times New Roman" w:cs="Times New Roman"/>
          <w:sz w:val="24"/>
          <w:szCs w:val="24"/>
          <w:lang w:val="en-US" w:eastAsia="ru-RU"/>
        </w:rPr>
        <w:t xml:space="preserve"> ofertelor</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27.1. Ofertele vor fi depuse nu mai tîrziu de data şi ora specificate în</w:t>
      </w:r>
      <w:r w:rsidRPr="00F103C8">
        <w:rPr>
          <w:rFonts w:ascii="Times New Roman" w:eastAsia="Times New Roman" w:hAnsi="Times New Roman" w:cs="Times New Roman"/>
          <w:b/>
          <w:bCs/>
          <w:sz w:val="24"/>
          <w:szCs w:val="24"/>
          <w:lang w:val="en-US" w:eastAsia="ru-RU"/>
        </w:rPr>
        <w:t xml:space="preserve"> FDA </w:t>
      </w:r>
      <w:r w:rsidRPr="00F103C8">
        <w:rPr>
          <w:rFonts w:ascii="Times New Roman" w:eastAsia="Times New Roman" w:hAnsi="Times New Roman" w:cs="Times New Roman"/>
          <w:sz w:val="24"/>
          <w:szCs w:val="24"/>
          <w:lang w:val="en-US" w:eastAsia="ru-RU"/>
        </w:rPr>
        <w:t xml:space="preserve">punctul </w:t>
      </w:r>
      <w:r w:rsidRPr="00F103C8">
        <w:rPr>
          <w:rFonts w:ascii="Times New Roman" w:eastAsia="Times New Roman" w:hAnsi="Times New Roman" w:cs="Times New Roman"/>
          <w:b/>
          <w:bCs/>
          <w:sz w:val="24"/>
          <w:szCs w:val="24"/>
          <w:lang w:val="en-US" w:eastAsia="ru-RU"/>
        </w:rPr>
        <w:t>4.2</w:t>
      </w:r>
      <w:r w:rsidRPr="00F103C8">
        <w:rPr>
          <w:rFonts w:ascii="Times New Roman" w:eastAsia="Times New Roman" w:hAnsi="Times New Roman" w:cs="Times New Roman"/>
          <w:sz w:val="24"/>
          <w:szCs w:val="24"/>
          <w:lang w:val="en-US" w:eastAsia="ru-RU"/>
        </w:rPr>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28. Oferte întîrziate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28.1. SIA „RSAP” nu </w:t>
      </w:r>
      <w:proofErr w:type="gramStart"/>
      <w:r w:rsidRPr="00F103C8">
        <w:rPr>
          <w:rFonts w:ascii="Times New Roman" w:eastAsia="Times New Roman" w:hAnsi="Times New Roman" w:cs="Times New Roman"/>
          <w:sz w:val="24"/>
          <w:szCs w:val="24"/>
          <w:lang w:val="en-US" w:eastAsia="ru-RU"/>
        </w:rPr>
        <w:t>va</w:t>
      </w:r>
      <w:proofErr w:type="gramEnd"/>
      <w:r w:rsidRPr="00F103C8">
        <w:rPr>
          <w:rFonts w:ascii="Times New Roman" w:eastAsia="Times New Roman" w:hAnsi="Times New Roman" w:cs="Times New Roman"/>
          <w:sz w:val="24"/>
          <w:szCs w:val="24"/>
          <w:lang w:val="en-US" w:eastAsia="ru-RU"/>
        </w:rPr>
        <w:t xml:space="preserve"> accepta ofertele transmise după expirarea termenului limită de depunere a ofertelor. 28.2. În cazurile prevăzute la art.32 alin</w:t>
      </w:r>
      <w:proofErr w:type="gramStart"/>
      <w:r w:rsidRPr="00F103C8">
        <w:rPr>
          <w:rFonts w:ascii="Times New Roman" w:eastAsia="Times New Roman" w:hAnsi="Times New Roman" w:cs="Times New Roman"/>
          <w:sz w:val="24"/>
          <w:szCs w:val="24"/>
          <w:lang w:val="en-US" w:eastAsia="ru-RU"/>
        </w:rPr>
        <w:t>.(</w:t>
      </w:r>
      <w:proofErr w:type="gramEnd"/>
      <w:r w:rsidRPr="00F103C8">
        <w:rPr>
          <w:rFonts w:ascii="Times New Roman" w:eastAsia="Times New Roman" w:hAnsi="Times New Roman" w:cs="Times New Roman"/>
          <w:sz w:val="24"/>
          <w:szCs w:val="24"/>
          <w:lang w:val="en-US" w:eastAsia="ru-RU"/>
        </w:rPr>
        <w:t xml:space="preserve">7) şi (11) din </w:t>
      </w:r>
      <w:hyperlink r:id="rId14" w:history="1">
        <w:r w:rsidRPr="00F103C8">
          <w:rPr>
            <w:rFonts w:ascii="Times New Roman" w:eastAsia="Times New Roman" w:hAnsi="Times New Roman" w:cs="Times New Roman"/>
            <w:color w:val="0000FF"/>
            <w:sz w:val="24"/>
            <w:szCs w:val="24"/>
            <w:u w:val="single"/>
            <w:lang w:val="en-US" w:eastAsia="ru-RU"/>
          </w:rPr>
          <w:t>Legea nr.131/2015</w:t>
        </w:r>
      </w:hyperlink>
      <w:r w:rsidRPr="00F103C8">
        <w:rPr>
          <w:rFonts w:ascii="Times New Roman" w:eastAsia="Times New Roman" w:hAnsi="Times New Roman" w:cs="Times New Roman"/>
          <w:sz w:val="24"/>
          <w:szCs w:val="24"/>
          <w:lang w:val="en-US" w:eastAsia="ru-RU"/>
        </w:rPr>
        <w:t>, ofertele depuse după termenul limită de deschidere a ofertelor specificate în FDA punctul 4.2, vor fi înregistrate de către autoritatea contractantă şi restituite ofertantului, fără a fi deschise.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29. Modificarea, substituirea şi retragerea ofertelor</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29.1. În cazul în care documentaţia de atribuire nu prevede altfel, ofertantul are dreptul </w:t>
      </w:r>
      <w:proofErr w:type="gramStart"/>
      <w:r w:rsidRPr="00F103C8">
        <w:rPr>
          <w:rFonts w:ascii="Times New Roman" w:eastAsia="Times New Roman" w:hAnsi="Times New Roman" w:cs="Times New Roman"/>
          <w:sz w:val="24"/>
          <w:szCs w:val="24"/>
          <w:lang w:val="en-US" w:eastAsia="ru-RU"/>
        </w:rPr>
        <w:t>să</w:t>
      </w:r>
      <w:proofErr w:type="gramEnd"/>
      <w:r w:rsidRPr="00F103C8">
        <w:rPr>
          <w:rFonts w:ascii="Times New Roman" w:eastAsia="Times New Roman" w:hAnsi="Times New Roman" w:cs="Times New Roman"/>
          <w:sz w:val="24"/>
          <w:szCs w:val="24"/>
          <w:lang w:val="en-US" w:eastAsia="ru-RU"/>
        </w:rPr>
        <w:t xml:space="preserve"> modifice sau să retragă oferta înainte de expirarea termenului de depunere a ofertelor, fără a pierde dreptul de retragere a garanţiei pentru ofertă. O astfel de modificare </w:t>
      </w:r>
      <w:proofErr w:type="gramStart"/>
      <w:r w:rsidRPr="00F103C8">
        <w:rPr>
          <w:rFonts w:ascii="Times New Roman" w:eastAsia="Times New Roman" w:hAnsi="Times New Roman" w:cs="Times New Roman"/>
          <w:sz w:val="24"/>
          <w:szCs w:val="24"/>
          <w:lang w:val="en-US" w:eastAsia="ru-RU"/>
        </w:rPr>
        <w:t>este</w:t>
      </w:r>
      <w:proofErr w:type="gramEnd"/>
      <w:r w:rsidRPr="00F103C8">
        <w:rPr>
          <w:rFonts w:ascii="Times New Roman" w:eastAsia="Times New Roman" w:hAnsi="Times New Roman" w:cs="Times New Roman"/>
          <w:sz w:val="24"/>
          <w:szCs w:val="24"/>
          <w:lang w:val="en-US" w:eastAsia="ru-RU"/>
        </w:rPr>
        <w:t xml:space="preserve"> valabilă dacă a fost efectuată înainte de expirarea termenului de depunere a ofertelor.</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30. Deschiderea ofertelor</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30.1. Autoritatea contractantă </w:t>
      </w:r>
      <w:proofErr w:type="gramStart"/>
      <w:r w:rsidRPr="00F103C8">
        <w:rPr>
          <w:rFonts w:ascii="Times New Roman" w:eastAsia="Times New Roman" w:hAnsi="Times New Roman" w:cs="Times New Roman"/>
          <w:sz w:val="24"/>
          <w:szCs w:val="24"/>
          <w:lang w:val="en-US" w:eastAsia="ru-RU"/>
        </w:rPr>
        <w:t>va</w:t>
      </w:r>
      <w:proofErr w:type="gramEnd"/>
      <w:r w:rsidRPr="00F103C8">
        <w:rPr>
          <w:rFonts w:ascii="Times New Roman" w:eastAsia="Times New Roman" w:hAnsi="Times New Roman" w:cs="Times New Roman"/>
          <w:sz w:val="24"/>
          <w:szCs w:val="24"/>
          <w:lang w:val="en-US" w:eastAsia="ru-RU"/>
        </w:rPr>
        <w:t xml:space="preserve"> deschide ofertele în cadrul sistemului SIA „RSAP” la data şi ora specificate în</w:t>
      </w:r>
      <w:r w:rsidRPr="00F103C8">
        <w:rPr>
          <w:rFonts w:ascii="Times New Roman" w:eastAsia="Times New Roman" w:hAnsi="Times New Roman" w:cs="Times New Roman"/>
          <w:b/>
          <w:bCs/>
          <w:sz w:val="24"/>
          <w:szCs w:val="24"/>
          <w:lang w:val="en-US" w:eastAsia="ru-RU"/>
        </w:rPr>
        <w:t xml:space="preserve"> FDA </w:t>
      </w:r>
      <w:r w:rsidRPr="00F103C8">
        <w:rPr>
          <w:rFonts w:ascii="Times New Roman" w:eastAsia="Times New Roman" w:hAnsi="Times New Roman" w:cs="Times New Roman"/>
          <w:sz w:val="24"/>
          <w:szCs w:val="24"/>
          <w:lang w:val="en-US" w:eastAsia="ru-RU"/>
        </w:rPr>
        <w:t>punctul</w:t>
      </w:r>
      <w:r w:rsidRPr="00F103C8">
        <w:rPr>
          <w:rFonts w:ascii="Times New Roman" w:eastAsia="Times New Roman" w:hAnsi="Times New Roman" w:cs="Times New Roman"/>
          <w:b/>
          <w:bCs/>
          <w:sz w:val="24"/>
          <w:szCs w:val="24"/>
          <w:lang w:val="en-US" w:eastAsia="ru-RU"/>
        </w:rPr>
        <w:t xml:space="preserve"> 4.2</w:t>
      </w:r>
      <w:r w:rsidRPr="00F103C8">
        <w:rPr>
          <w:rFonts w:ascii="Times New Roman" w:eastAsia="Times New Roman" w:hAnsi="Times New Roman" w:cs="Times New Roman"/>
          <w:sz w:val="24"/>
          <w:szCs w:val="24"/>
          <w:lang w:val="en-US" w:eastAsia="ru-RU"/>
        </w:rPr>
        <w:t>.</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30.2. Informaţia privind ofertanţii şi ofertele, se fac publice prin publicarea acestora în SIA „RSAP”.</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w:t>
      </w:r>
    </w:p>
    <w:p w:rsidR="0040303E" w:rsidRPr="00F103C8" w:rsidRDefault="0040303E" w:rsidP="0040303E">
      <w:pPr>
        <w:spacing w:after="0" w:line="240" w:lineRule="auto"/>
        <w:jc w:val="center"/>
        <w:rPr>
          <w:rFonts w:ascii="Times New Roman" w:eastAsia="Times New Roman" w:hAnsi="Times New Roman" w:cs="Times New Roman"/>
          <w:b/>
          <w:bCs/>
          <w:sz w:val="24"/>
          <w:szCs w:val="24"/>
          <w:lang w:val="en-US" w:eastAsia="ru-RU"/>
        </w:rPr>
      </w:pPr>
      <w:r w:rsidRPr="00F103C8">
        <w:rPr>
          <w:rFonts w:ascii="Times New Roman" w:eastAsia="Times New Roman" w:hAnsi="Times New Roman" w:cs="Times New Roman"/>
          <w:b/>
          <w:bCs/>
          <w:sz w:val="24"/>
          <w:szCs w:val="24"/>
          <w:lang w:val="en-US" w:eastAsia="ru-RU"/>
        </w:rPr>
        <w:t>Secţiunea a-5-a</w:t>
      </w:r>
    </w:p>
    <w:p w:rsidR="0040303E" w:rsidRPr="00F103C8" w:rsidRDefault="0040303E" w:rsidP="0040303E">
      <w:pPr>
        <w:spacing w:after="0" w:line="240" w:lineRule="auto"/>
        <w:jc w:val="center"/>
        <w:rPr>
          <w:rFonts w:ascii="Times New Roman" w:eastAsia="Times New Roman" w:hAnsi="Times New Roman" w:cs="Times New Roman"/>
          <w:b/>
          <w:bCs/>
          <w:sz w:val="24"/>
          <w:szCs w:val="24"/>
          <w:lang w:val="en-US" w:eastAsia="ru-RU"/>
        </w:rPr>
      </w:pPr>
      <w:r w:rsidRPr="00F103C8">
        <w:rPr>
          <w:rFonts w:ascii="Times New Roman" w:eastAsia="Times New Roman" w:hAnsi="Times New Roman" w:cs="Times New Roman"/>
          <w:b/>
          <w:bCs/>
          <w:sz w:val="24"/>
          <w:szCs w:val="24"/>
          <w:lang w:val="en-US" w:eastAsia="ru-RU"/>
        </w:rPr>
        <w:t>Evaluarea şi compararea ofertelor</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31. Confidenţialitate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31.1. SIA „RSAP” </w:t>
      </w:r>
      <w:proofErr w:type="gramStart"/>
      <w:r w:rsidRPr="00F103C8">
        <w:rPr>
          <w:rFonts w:ascii="Times New Roman" w:eastAsia="Times New Roman" w:hAnsi="Times New Roman" w:cs="Times New Roman"/>
          <w:sz w:val="24"/>
          <w:szCs w:val="24"/>
          <w:lang w:val="en-US" w:eastAsia="ru-RU"/>
        </w:rPr>
        <w:t>va</w:t>
      </w:r>
      <w:proofErr w:type="gramEnd"/>
      <w:r w:rsidRPr="00F103C8">
        <w:rPr>
          <w:rFonts w:ascii="Times New Roman" w:eastAsia="Times New Roman" w:hAnsi="Times New Roman" w:cs="Times New Roman"/>
          <w:sz w:val="24"/>
          <w:szCs w:val="24"/>
          <w:lang w:val="en-US" w:eastAsia="ru-RU"/>
        </w:rPr>
        <w:t xml:space="preserve"> asigura mecanisme adecvate în vederea neadmiterii divulgării conţinutului ofertelor prezentate de participanţi pînă la data stabilită pentru deschiderea acestora de către persoanele autorizate ale organizatorului procedurii de achiziţie publică, în conformitate cu legislaţia. Astfel, </w:t>
      </w:r>
      <w:proofErr w:type="gramStart"/>
      <w:r w:rsidRPr="00F103C8">
        <w:rPr>
          <w:rFonts w:ascii="Times New Roman" w:eastAsia="Times New Roman" w:hAnsi="Times New Roman" w:cs="Times New Roman"/>
          <w:sz w:val="24"/>
          <w:szCs w:val="24"/>
          <w:lang w:val="en-US" w:eastAsia="ru-RU"/>
        </w:rPr>
        <w:t>va</w:t>
      </w:r>
      <w:proofErr w:type="gramEnd"/>
      <w:r w:rsidRPr="00F103C8">
        <w:rPr>
          <w:rFonts w:ascii="Times New Roman" w:eastAsia="Times New Roman" w:hAnsi="Times New Roman" w:cs="Times New Roman"/>
          <w:sz w:val="24"/>
          <w:szCs w:val="24"/>
          <w:lang w:val="en-US" w:eastAsia="ru-RU"/>
        </w:rPr>
        <w:t xml:space="preserve"> fi preîntîmpinată aplicarea unor eventuale practici anticoncurenţiale în cadrul procedurilor de achiziţii publice.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32. Clarificarea ofertelor</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32.1. Autoritatea contractantă poate, la necesitate, </w:t>
      </w:r>
      <w:proofErr w:type="gramStart"/>
      <w:r w:rsidRPr="00F103C8">
        <w:rPr>
          <w:rFonts w:ascii="Times New Roman" w:eastAsia="Times New Roman" w:hAnsi="Times New Roman" w:cs="Times New Roman"/>
          <w:sz w:val="24"/>
          <w:szCs w:val="24"/>
          <w:lang w:val="en-US" w:eastAsia="ru-RU"/>
        </w:rPr>
        <w:t>să</w:t>
      </w:r>
      <w:proofErr w:type="gramEnd"/>
      <w:r w:rsidRPr="00F103C8">
        <w:rPr>
          <w:rFonts w:ascii="Times New Roman" w:eastAsia="Times New Roman" w:hAnsi="Times New Roman" w:cs="Times New Roman"/>
          <w:sz w:val="24"/>
          <w:szCs w:val="24"/>
          <w:lang w:val="en-US" w:eastAsia="ru-RU"/>
        </w:rPr>
        <w:t xml:space="preserve"> ceară oricăruia dintre ofertanţi o clarificare a ofertei acestora, pentru a facilita examinarea, evaluarea şi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32.2. În cazul în care ofertantul nu execută cererea autorităţii contractante de a reconfirma datele de calificare pentru încheierea contractului, oferta i se respinge şi se selectează o </w:t>
      </w:r>
      <w:proofErr w:type="gramStart"/>
      <w:r w:rsidRPr="00F103C8">
        <w:rPr>
          <w:rFonts w:ascii="Times New Roman" w:eastAsia="Times New Roman" w:hAnsi="Times New Roman" w:cs="Times New Roman"/>
          <w:sz w:val="24"/>
          <w:szCs w:val="24"/>
          <w:lang w:val="en-US" w:eastAsia="ru-RU"/>
        </w:rPr>
        <w:t>altă</w:t>
      </w:r>
      <w:proofErr w:type="gramEnd"/>
      <w:r w:rsidRPr="00F103C8">
        <w:rPr>
          <w:rFonts w:ascii="Times New Roman" w:eastAsia="Times New Roman" w:hAnsi="Times New Roman" w:cs="Times New Roman"/>
          <w:sz w:val="24"/>
          <w:szCs w:val="24"/>
          <w:lang w:val="en-US" w:eastAsia="ru-RU"/>
        </w:rPr>
        <w:t xml:space="preserve"> ofertă cîştigătoare dintre ofertele rămase în vigoare.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32.3. Operatorul economic </w:t>
      </w:r>
      <w:proofErr w:type="gramStart"/>
      <w:r w:rsidRPr="00F103C8">
        <w:rPr>
          <w:rFonts w:ascii="Times New Roman" w:eastAsia="Times New Roman" w:hAnsi="Times New Roman" w:cs="Times New Roman"/>
          <w:sz w:val="24"/>
          <w:szCs w:val="24"/>
          <w:lang w:val="en-US" w:eastAsia="ru-RU"/>
        </w:rPr>
        <w:t>este</w:t>
      </w:r>
      <w:proofErr w:type="gramEnd"/>
      <w:r w:rsidRPr="00F103C8">
        <w:rPr>
          <w:rFonts w:ascii="Times New Roman" w:eastAsia="Times New Roman" w:hAnsi="Times New Roman" w:cs="Times New Roman"/>
          <w:sz w:val="24"/>
          <w:szCs w:val="24"/>
          <w:lang w:val="en-US" w:eastAsia="ru-RU"/>
        </w:rPr>
        <w:t xml:space="preserve"> obligat să răspundă la solicitarea de clarificare a autorităţii contractante în cel mult trei zile de la data expedierii acesteia.</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33. Determinarea conformităţii ofertelor</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33.1. Aprecierea corespunderii unei oferte de către autoritatea contractantă urmează a fi bazată pe conţinutul ofertei.</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33.2. Se consideră conformă cerinţelor oferta care corespunde tuturor termenilor, condiţiilor şi specificaţiilor din documentele de atribuire, neavînd abateri esenţiale sau avînd doar abateri neînsemnate, erori sau omiteri </w:t>
      </w:r>
      <w:proofErr w:type="gramStart"/>
      <w:r w:rsidRPr="00F103C8">
        <w:rPr>
          <w:rFonts w:ascii="Times New Roman" w:eastAsia="Times New Roman" w:hAnsi="Times New Roman" w:cs="Times New Roman"/>
          <w:sz w:val="24"/>
          <w:szCs w:val="24"/>
          <w:lang w:val="en-US" w:eastAsia="ru-RU"/>
        </w:rPr>
        <w:t>ce</w:t>
      </w:r>
      <w:proofErr w:type="gramEnd"/>
      <w:r w:rsidRPr="00F103C8">
        <w:rPr>
          <w:rFonts w:ascii="Times New Roman" w:eastAsia="Times New Roman" w:hAnsi="Times New Roman" w:cs="Times New Roman"/>
          <w:sz w:val="24"/>
          <w:szCs w:val="24"/>
          <w:lang w:val="en-US" w:eastAsia="ru-RU"/>
        </w:rPr>
        <w:t xml:space="preserve"> pot fi înlăturate fără a afecta esenţa ofertei. O abatere se </w:t>
      </w:r>
      <w:proofErr w:type="gramStart"/>
      <w:r w:rsidRPr="00F103C8">
        <w:rPr>
          <w:rFonts w:ascii="Times New Roman" w:eastAsia="Times New Roman" w:hAnsi="Times New Roman" w:cs="Times New Roman"/>
          <w:sz w:val="24"/>
          <w:szCs w:val="24"/>
          <w:lang w:val="en-US" w:eastAsia="ru-RU"/>
        </w:rPr>
        <w:t>va</w:t>
      </w:r>
      <w:proofErr w:type="gramEnd"/>
      <w:r w:rsidRPr="00F103C8">
        <w:rPr>
          <w:rFonts w:ascii="Times New Roman" w:eastAsia="Times New Roman" w:hAnsi="Times New Roman" w:cs="Times New Roman"/>
          <w:sz w:val="24"/>
          <w:szCs w:val="24"/>
          <w:lang w:val="en-US" w:eastAsia="ru-RU"/>
        </w:rPr>
        <w:t xml:space="preserve"> considera ca fiind neînsemnată dacă:</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lastRenderedPageBreak/>
        <w:t xml:space="preserve">a) </w:t>
      </w:r>
      <w:proofErr w:type="gramStart"/>
      <w:r w:rsidRPr="00F103C8">
        <w:rPr>
          <w:rFonts w:ascii="Times New Roman" w:eastAsia="Times New Roman" w:hAnsi="Times New Roman" w:cs="Times New Roman"/>
          <w:sz w:val="24"/>
          <w:szCs w:val="24"/>
          <w:lang w:val="en-US" w:eastAsia="ru-RU"/>
        </w:rPr>
        <w:t>nu</w:t>
      </w:r>
      <w:proofErr w:type="gramEnd"/>
      <w:r w:rsidRPr="00F103C8">
        <w:rPr>
          <w:rFonts w:ascii="Times New Roman" w:eastAsia="Times New Roman" w:hAnsi="Times New Roman" w:cs="Times New Roman"/>
          <w:sz w:val="24"/>
          <w:szCs w:val="24"/>
          <w:lang w:val="en-US" w:eastAsia="ru-RU"/>
        </w:rPr>
        <w:t xml:space="preserve"> afectează în orice mod substanţial sfera de acţiune, calitatea sau performanţa bunurilor specificate în contract;</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b) </w:t>
      </w:r>
      <w:proofErr w:type="gramStart"/>
      <w:r w:rsidRPr="00F103C8">
        <w:rPr>
          <w:rFonts w:ascii="Times New Roman" w:eastAsia="Times New Roman" w:hAnsi="Times New Roman" w:cs="Times New Roman"/>
          <w:sz w:val="24"/>
          <w:szCs w:val="24"/>
          <w:lang w:val="en-US" w:eastAsia="ru-RU"/>
        </w:rPr>
        <w:t>nu</w:t>
      </w:r>
      <w:proofErr w:type="gramEnd"/>
      <w:r w:rsidRPr="00F103C8">
        <w:rPr>
          <w:rFonts w:ascii="Times New Roman" w:eastAsia="Times New Roman" w:hAnsi="Times New Roman" w:cs="Times New Roman"/>
          <w:sz w:val="24"/>
          <w:szCs w:val="24"/>
          <w:lang w:val="en-US" w:eastAsia="ru-RU"/>
        </w:rPr>
        <w:t xml:space="preserve"> limitează în orice mod substanţial drepturile autorităţii contractante sau obligaţiile ofertantului conform contractului;</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xml:space="preserve">c) </w:t>
      </w:r>
      <w:proofErr w:type="gramStart"/>
      <w:r w:rsidRPr="00F103C8">
        <w:rPr>
          <w:rFonts w:ascii="Times New Roman" w:eastAsia="Times New Roman" w:hAnsi="Times New Roman" w:cs="Times New Roman"/>
          <w:sz w:val="24"/>
          <w:szCs w:val="24"/>
          <w:lang w:val="en-US" w:eastAsia="ru-RU"/>
        </w:rPr>
        <w:t>nu</w:t>
      </w:r>
      <w:proofErr w:type="gramEnd"/>
      <w:r w:rsidRPr="00F103C8">
        <w:rPr>
          <w:rFonts w:ascii="Times New Roman" w:eastAsia="Times New Roman" w:hAnsi="Times New Roman" w:cs="Times New Roman"/>
          <w:sz w:val="24"/>
          <w:szCs w:val="24"/>
          <w:lang w:val="en-US" w:eastAsia="ru-RU"/>
        </w:rPr>
        <w:t xml:space="preserve"> ar afecta într-un mod inechitabil poziţia competitivă a altor ofertanţi ce prezintă oferte conforme cerinţelor.</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 xml:space="preserve">33.3. Dacă o ofertă nu </w:t>
      </w:r>
      <w:proofErr w:type="gramStart"/>
      <w:r w:rsidRPr="00873AA4">
        <w:rPr>
          <w:rFonts w:ascii="Times New Roman" w:eastAsia="Times New Roman" w:hAnsi="Times New Roman" w:cs="Times New Roman"/>
          <w:sz w:val="24"/>
          <w:szCs w:val="24"/>
          <w:lang w:val="en-US" w:eastAsia="ru-RU"/>
        </w:rPr>
        <w:t>este</w:t>
      </w:r>
      <w:proofErr w:type="gramEnd"/>
      <w:r w:rsidRPr="00873AA4">
        <w:rPr>
          <w:rFonts w:ascii="Times New Roman" w:eastAsia="Times New Roman" w:hAnsi="Times New Roman" w:cs="Times New Roman"/>
          <w:sz w:val="24"/>
          <w:szCs w:val="24"/>
          <w:lang w:val="en-US" w:eastAsia="ru-RU"/>
        </w:rPr>
        <w:t xml:space="preserve"> conformă cerinţelor din documentele de atribuire, ea va fi respinsă de către autoritatea contractantă.</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34. Neconformităţi, erori şi omiteri</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 xml:space="preserve">34.1. Autoritatea contractantă are dreptul </w:t>
      </w:r>
      <w:proofErr w:type="gramStart"/>
      <w:r w:rsidRPr="00873AA4">
        <w:rPr>
          <w:rFonts w:ascii="Times New Roman" w:eastAsia="Times New Roman" w:hAnsi="Times New Roman" w:cs="Times New Roman"/>
          <w:sz w:val="24"/>
          <w:szCs w:val="24"/>
          <w:lang w:val="en-US" w:eastAsia="ru-RU"/>
        </w:rPr>
        <w:t>să</w:t>
      </w:r>
      <w:proofErr w:type="gramEnd"/>
      <w:r w:rsidRPr="00873AA4">
        <w:rPr>
          <w:rFonts w:ascii="Times New Roman" w:eastAsia="Times New Roman" w:hAnsi="Times New Roman" w:cs="Times New Roman"/>
          <w:sz w:val="24"/>
          <w:szCs w:val="24"/>
          <w:lang w:val="en-US" w:eastAsia="ru-RU"/>
        </w:rPr>
        <w:t xml:space="preserve"> considere oferta conformă cerinţelor dacă aceasta conţine abateri neînsemnate de la prevederile documentelor de atribuire, erori sau omiteri ce pot fi înlăturate fără a afecta esenţa ei. Orice deviere de acest fel se </w:t>
      </w:r>
      <w:proofErr w:type="gramStart"/>
      <w:r w:rsidRPr="00873AA4">
        <w:rPr>
          <w:rFonts w:ascii="Times New Roman" w:eastAsia="Times New Roman" w:hAnsi="Times New Roman" w:cs="Times New Roman"/>
          <w:sz w:val="24"/>
          <w:szCs w:val="24"/>
          <w:lang w:val="en-US" w:eastAsia="ru-RU"/>
        </w:rPr>
        <w:t>va</w:t>
      </w:r>
      <w:proofErr w:type="gramEnd"/>
      <w:r w:rsidRPr="00873AA4">
        <w:rPr>
          <w:rFonts w:ascii="Times New Roman" w:eastAsia="Times New Roman" w:hAnsi="Times New Roman" w:cs="Times New Roman"/>
          <w:sz w:val="24"/>
          <w:szCs w:val="24"/>
          <w:lang w:val="en-US" w:eastAsia="ru-RU"/>
        </w:rPr>
        <w:t xml:space="preserve"> exprima cantitativ, în măsura în care este posibil, şi se va lua în considerare la evaluarea şi compararea ofertelor.</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 xml:space="preserve">34.2. Dacă ofertantul care </w:t>
      </w:r>
      <w:proofErr w:type="gramStart"/>
      <w:r w:rsidRPr="00873AA4">
        <w:rPr>
          <w:rFonts w:ascii="Times New Roman" w:eastAsia="Times New Roman" w:hAnsi="Times New Roman" w:cs="Times New Roman"/>
          <w:sz w:val="24"/>
          <w:szCs w:val="24"/>
          <w:lang w:val="en-US" w:eastAsia="ru-RU"/>
        </w:rPr>
        <w:t>a depus</w:t>
      </w:r>
      <w:proofErr w:type="gramEnd"/>
      <w:r w:rsidRPr="00873AA4">
        <w:rPr>
          <w:rFonts w:ascii="Times New Roman" w:eastAsia="Times New Roman" w:hAnsi="Times New Roman" w:cs="Times New Roman"/>
          <w:sz w:val="24"/>
          <w:szCs w:val="24"/>
          <w:lang w:val="en-US" w:eastAsia="ru-RU"/>
        </w:rPr>
        <w:t xml:space="preserve"> oferta cea mai avantajoasă nu acceptă corectarea erorilor aritmetice, oferta acestuia se respinge.</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35. Evaluarea ofertelor</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 xml:space="preserve">35.1. Examinarea, evaluarea şi compararea ofertelor se efectuează fără participarea ofertanţilor şi </w:t>
      </w:r>
      <w:proofErr w:type="gramStart"/>
      <w:r w:rsidRPr="00873AA4">
        <w:rPr>
          <w:rFonts w:ascii="Times New Roman" w:eastAsia="Times New Roman" w:hAnsi="Times New Roman" w:cs="Times New Roman"/>
          <w:sz w:val="24"/>
          <w:szCs w:val="24"/>
          <w:lang w:val="en-US" w:eastAsia="ru-RU"/>
        </w:rPr>
        <w:t>a</w:t>
      </w:r>
      <w:proofErr w:type="gramEnd"/>
      <w:r w:rsidRPr="00873AA4">
        <w:rPr>
          <w:rFonts w:ascii="Times New Roman" w:eastAsia="Times New Roman" w:hAnsi="Times New Roman" w:cs="Times New Roman"/>
          <w:sz w:val="24"/>
          <w:szCs w:val="24"/>
          <w:lang w:val="en-US" w:eastAsia="ru-RU"/>
        </w:rPr>
        <w:t xml:space="preserve"> altor persoane neautorizate. Autoritatea contractantă </w:t>
      </w:r>
      <w:proofErr w:type="gramStart"/>
      <w:r w:rsidRPr="00873AA4">
        <w:rPr>
          <w:rFonts w:ascii="Times New Roman" w:eastAsia="Times New Roman" w:hAnsi="Times New Roman" w:cs="Times New Roman"/>
          <w:sz w:val="24"/>
          <w:szCs w:val="24"/>
          <w:lang w:val="en-US" w:eastAsia="ru-RU"/>
        </w:rPr>
        <w:t>va</w:t>
      </w:r>
      <w:proofErr w:type="gramEnd"/>
      <w:r w:rsidRPr="00873AA4">
        <w:rPr>
          <w:rFonts w:ascii="Times New Roman" w:eastAsia="Times New Roman" w:hAnsi="Times New Roman" w:cs="Times New Roman"/>
          <w:sz w:val="24"/>
          <w:szCs w:val="24"/>
          <w:lang w:val="en-US" w:eastAsia="ru-RU"/>
        </w:rPr>
        <w:t xml:space="preserve"> examina ofertele pentru a confirma faptul că toate documentele şi documentaţia tehnică prevăzute în punctul IPO18 au fost prezentate şi pentru a determina caracterul complet al fiecărui document depus.</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35.2. Autoritatea contractantă stabileşte oferta/ofertele cîştigătoare aplicînd criteriul de atribuire şi factorii de evaluare prevăzuţi în documentaţia de atribuire, utilizînd instrumentele de evaluare din cadrul SIA „RSAP”, cu excepţia cazurilor prevăzute la art.32 alin</w:t>
      </w:r>
      <w:proofErr w:type="gramStart"/>
      <w:r w:rsidRPr="00873AA4">
        <w:rPr>
          <w:rFonts w:ascii="Times New Roman" w:eastAsia="Times New Roman" w:hAnsi="Times New Roman" w:cs="Times New Roman"/>
          <w:sz w:val="24"/>
          <w:szCs w:val="24"/>
          <w:lang w:val="en-US" w:eastAsia="ru-RU"/>
        </w:rPr>
        <w:t>.(</w:t>
      </w:r>
      <w:proofErr w:type="gramEnd"/>
      <w:r w:rsidRPr="00873AA4">
        <w:rPr>
          <w:rFonts w:ascii="Times New Roman" w:eastAsia="Times New Roman" w:hAnsi="Times New Roman" w:cs="Times New Roman"/>
          <w:sz w:val="24"/>
          <w:szCs w:val="24"/>
          <w:lang w:val="en-US" w:eastAsia="ru-RU"/>
        </w:rPr>
        <w:t xml:space="preserve">7) şi (11) din </w:t>
      </w:r>
      <w:hyperlink r:id="rId15" w:history="1">
        <w:r w:rsidRPr="00873AA4">
          <w:rPr>
            <w:rFonts w:ascii="Times New Roman" w:eastAsia="Times New Roman" w:hAnsi="Times New Roman" w:cs="Times New Roman"/>
            <w:color w:val="0000FF"/>
            <w:sz w:val="24"/>
            <w:szCs w:val="24"/>
            <w:u w:val="single"/>
            <w:lang w:val="en-US" w:eastAsia="ru-RU"/>
          </w:rPr>
          <w:t>Legea nr.131/2015</w:t>
        </w:r>
      </w:hyperlink>
      <w:r w:rsidRPr="00873AA4">
        <w:rPr>
          <w:rFonts w:ascii="Times New Roman" w:eastAsia="Times New Roman" w:hAnsi="Times New Roman" w:cs="Times New Roman"/>
          <w:sz w:val="24"/>
          <w:szCs w:val="24"/>
          <w:lang w:val="en-US" w:eastAsia="ru-RU"/>
        </w:rPr>
        <w:t>.</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36. Calificarea ofertantului</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 xml:space="preserve">36.1. Autoritatea contractantă </w:t>
      </w:r>
      <w:proofErr w:type="gramStart"/>
      <w:r w:rsidRPr="00873AA4">
        <w:rPr>
          <w:rFonts w:ascii="Times New Roman" w:eastAsia="Times New Roman" w:hAnsi="Times New Roman" w:cs="Times New Roman"/>
          <w:sz w:val="24"/>
          <w:szCs w:val="24"/>
          <w:lang w:val="en-US" w:eastAsia="ru-RU"/>
        </w:rPr>
        <w:t>va</w:t>
      </w:r>
      <w:proofErr w:type="gramEnd"/>
      <w:r w:rsidRPr="00873AA4">
        <w:rPr>
          <w:rFonts w:ascii="Times New Roman" w:eastAsia="Times New Roman" w:hAnsi="Times New Roman" w:cs="Times New Roman"/>
          <w:sz w:val="24"/>
          <w:szCs w:val="24"/>
          <w:lang w:val="en-US" w:eastAsia="ru-RU"/>
        </w:rPr>
        <w:t xml:space="preserve"> determina dacă ofertantul este calificat să execute Contractul.</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 xml:space="preserve">36.2. Aprecierea calificării </w:t>
      </w:r>
      <w:proofErr w:type="gramStart"/>
      <w:r w:rsidRPr="00873AA4">
        <w:rPr>
          <w:rFonts w:ascii="Times New Roman" w:eastAsia="Times New Roman" w:hAnsi="Times New Roman" w:cs="Times New Roman"/>
          <w:sz w:val="24"/>
          <w:szCs w:val="24"/>
          <w:lang w:val="en-US" w:eastAsia="ru-RU"/>
        </w:rPr>
        <w:t>va</w:t>
      </w:r>
      <w:proofErr w:type="gramEnd"/>
      <w:r w:rsidRPr="00873AA4">
        <w:rPr>
          <w:rFonts w:ascii="Times New Roman" w:eastAsia="Times New Roman" w:hAnsi="Times New Roman" w:cs="Times New Roman"/>
          <w:sz w:val="24"/>
          <w:szCs w:val="24"/>
          <w:lang w:val="en-US" w:eastAsia="ru-RU"/>
        </w:rPr>
        <w:t xml:space="preserve">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 xml:space="preserve">36.3. O apreciere afirmativă </w:t>
      </w:r>
      <w:proofErr w:type="gramStart"/>
      <w:r w:rsidRPr="00873AA4">
        <w:rPr>
          <w:rFonts w:ascii="Times New Roman" w:eastAsia="Times New Roman" w:hAnsi="Times New Roman" w:cs="Times New Roman"/>
          <w:sz w:val="24"/>
          <w:szCs w:val="24"/>
          <w:lang w:val="en-US" w:eastAsia="ru-RU"/>
        </w:rPr>
        <w:t>va</w:t>
      </w:r>
      <w:proofErr w:type="gramEnd"/>
      <w:r w:rsidRPr="00873AA4">
        <w:rPr>
          <w:rFonts w:ascii="Times New Roman" w:eastAsia="Times New Roman" w:hAnsi="Times New Roman" w:cs="Times New Roman"/>
          <w:sz w:val="24"/>
          <w:szCs w:val="24"/>
          <w:lang w:val="en-US" w:eastAsia="ru-RU"/>
        </w:rPr>
        <w:t xml:space="preserve"> constitui drept premisă pentru adjudecarea contractului ofertantului respectiv. O apreciere negativă </w:t>
      </w:r>
      <w:proofErr w:type="gramStart"/>
      <w:r w:rsidRPr="00873AA4">
        <w:rPr>
          <w:rFonts w:ascii="Times New Roman" w:eastAsia="Times New Roman" w:hAnsi="Times New Roman" w:cs="Times New Roman"/>
          <w:sz w:val="24"/>
          <w:szCs w:val="24"/>
          <w:lang w:val="en-US" w:eastAsia="ru-RU"/>
        </w:rPr>
        <w:t>va</w:t>
      </w:r>
      <w:proofErr w:type="gramEnd"/>
      <w:r w:rsidRPr="00873AA4">
        <w:rPr>
          <w:rFonts w:ascii="Times New Roman" w:eastAsia="Times New Roman" w:hAnsi="Times New Roman" w:cs="Times New Roman"/>
          <w:sz w:val="24"/>
          <w:szCs w:val="24"/>
          <w:lang w:val="en-US" w:eastAsia="ru-RU"/>
        </w:rPr>
        <w:t xml:space="preserve"> rezulta în descalificarea ofertei, caz în care autoritatea contractantă poate trece la următoarea ofertă cea mai avantajoasă economic, pentru a face o apreciere similară a capacităţilor acelui ofertant în executarea contractului.</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37. Descalificarea ofertantului</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 xml:space="preserve">37.1. Autoritatea contractantă </w:t>
      </w:r>
      <w:proofErr w:type="gramStart"/>
      <w:r w:rsidRPr="00873AA4">
        <w:rPr>
          <w:rFonts w:ascii="Times New Roman" w:eastAsia="Times New Roman" w:hAnsi="Times New Roman" w:cs="Times New Roman"/>
          <w:sz w:val="24"/>
          <w:szCs w:val="24"/>
          <w:lang w:val="en-US" w:eastAsia="ru-RU"/>
        </w:rPr>
        <w:t>va</w:t>
      </w:r>
      <w:proofErr w:type="gramEnd"/>
      <w:r w:rsidRPr="00873AA4">
        <w:rPr>
          <w:rFonts w:ascii="Times New Roman" w:eastAsia="Times New Roman" w:hAnsi="Times New Roman" w:cs="Times New Roman"/>
          <w:sz w:val="24"/>
          <w:szCs w:val="24"/>
          <w:lang w:val="en-US" w:eastAsia="ru-RU"/>
        </w:rPr>
        <w:t xml:space="preserve"> descalifica ofertantul care depune documente ce conţin informaţii false, cu scopul calificării, sau derutează ori face reprezentări neadevărate pentru a demonstra corespunderea sa cerinţelor de calificare. În cazul în care acest lucru </w:t>
      </w:r>
      <w:proofErr w:type="gramStart"/>
      <w:r w:rsidRPr="00873AA4">
        <w:rPr>
          <w:rFonts w:ascii="Times New Roman" w:eastAsia="Times New Roman" w:hAnsi="Times New Roman" w:cs="Times New Roman"/>
          <w:sz w:val="24"/>
          <w:szCs w:val="24"/>
          <w:lang w:val="en-US" w:eastAsia="ru-RU"/>
        </w:rPr>
        <w:t>este</w:t>
      </w:r>
      <w:proofErr w:type="gramEnd"/>
      <w:r w:rsidRPr="00873AA4">
        <w:rPr>
          <w:rFonts w:ascii="Times New Roman" w:eastAsia="Times New Roman" w:hAnsi="Times New Roman" w:cs="Times New Roman"/>
          <w:sz w:val="24"/>
          <w:szCs w:val="24"/>
          <w:lang w:val="en-US" w:eastAsia="ru-RU"/>
        </w:rPr>
        <w:t xml:space="preserve"> dovedit, autoritatea contractantă poate declara ofertantul respectiv ca fiind neeligibil pentru participarea ulterioară în contractele de achiziţii publice, prin includerea lui în Lista de interdicţie a operatorilor economici.</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 xml:space="preserve">37.2. Lista de interdicţie a operatorilor economici reprezintă un înscris oficial şi este întocmită actualizată şi ţinută de către Agenţia Achiziţii Publice conform prevederilor articolului 25 din </w:t>
      </w:r>
      <w:hyperlink r:id="rId16" w:history="1">
        <w:r w:rsidRPr="00873AA4">
          <w:rPr>
            <w:rFonts w:ascii="Times New Roman" w:eastAsia="Times New Roman" w:hAnsi="Times New Roman" w:cs="Times New Roman"/>
            <w:color w:val="0000FF"/>
            <w:sz w:val="24"/>
            <w:szCs w:val="24"/>
            <w:u w:val="single"/>
            <w:lang w:val="en-US" w:eastAsia="ru-RU"/>
          </w:rPr>
          <w:t>Legea nr.131/2015</w:t>
        </w:r>
      </w:hyperlink>
      <w:r w:rsidRPr="00873AA4">
        <w:rPr>
          <w:rFonts w:ascii="Times New Roman" w:eastAsia="Times New Roman" w:hAnsi="Times New Roman" w:cs="Times New Roman"/>
          <w:sz w:val="24"/>
          <w:szCs w:val="24"/>
          <w:lang w:val="en-US" w:eastAsia="ru-RU"/>
        </w:rPr>
        <w:t>, cu scopul de a limita participarea operatorilor economici la procedurile de achiziţie publică.</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 xml:space="preserve">37.3. Ofertantul poate fi descalificat în cazul în care </w:t>
      </w:r>
      <w:proofErr w:type="gramStart"/>
      <w:r w:rsidRPr="00873AA4">
        <w:rPr>
          <w:rFonts w:ascii="Times New Roman" w:eastAsia="Times New Roman" w:hAnsi="Times New Roman" w:cs="Times New Roman"/>
          <w:sz w:val="24"/>
          <w:szCs w:val="24"/>
          <w:lang w:val="en-US" w:eastAsia="ru-RU"/>
        </w:rPr>
        <w:t>este</w:t>
      </w:r>
      <w:proofErr w:type="gramEnd"/>
      <w:r w:rsidRPr="00873AA4">
        <w:rPr>
          <w:rFonts w:ascii="Times New Roman" w:eastAsia="Times New Roman" w:hAnsi="Times New Roman" w:cs="Times New Roman"/>
          <w:sz w:val="24"/>
          <w:szCs w:val="24"/>
          <w:lang w:val="en-US" w:eastAsia="ru-RU"/>
        </w:rPr>
        <w:t xml:space="preserv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lastRenderedPageBreak/>
        <w:t>37.4. 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 xml:space="preserve">37.5. Ofertantul </w:t>
      </w:r>
      <w:proofErr w:type="gramStart"/>
      <w:r w:rsidRPr="00873AA4">
        <w:rPr>
          <w:rFonts w:ascii="Times New Roman" w:eastAsia="Times New Roman" w:hAnsi="Times New Roman" w:cs="Times New Roman"/>
          <w:sz w:val="24"/>
          <w:szCs w:val="24"/>
          <w:lang w:val="en-US" w:eastAsia="ru-RU"/>
        </w:rPr>
        <w:t>este</w:t>
      </w:r>
      <w:proofErr w:type="gramEnd"/>
      <w:r w:rsidRPr="00873AA4">
        <w:rPr>
          <w:rFonts w:ascii="Times New Roman" w:eastAsia="Times New Roman" w:hAnsi="Times New Roman" w:cs="Times New Roman"/>
          <w:sz w:val="24"/>
          <w:szCs w:val="24"/>
          <w:lang w:val="en-US" w:eastAsia="ru-RU"/>
        </w:rPr>
        <w:t xml:space="preserve"> descalificat pentru neachitarea impozitelor şi altor plăţi obligatorii în conformitate cu legislaţia ţării în care el este rezident. Autoritatea contractantă </w:t>
      </w:r>
      <w:proofErr w:type="gramStart"/>
      <w:r w:rsidRPr="00873AA4">
        <w:rPr>
          <w:rFonts w:ascii="Times New Roman" w:eastAsia="Times New Roman" w:hAnsi="Times New Roman" w:cs="Times New Roman"/>
          <w:sz w:val="24"/>
          <w:szCs w:val="24"/>
          <w:lang w:val="en-US" w:eastAsia="ru-RU"/>
        </w:rPr>
        <w:t>va</w:t>
      </w:r>
      <w:proofErr w:type="gramEnd"/>
      <w:r w:rsidRPr="00873AA4">
        <w:rPr>
          <w:rFonts w:ascii="Times New Roman" w:eastAsia="Times New Roman" w:hAnsi="Times New Roman" w:cs="Times New Roman"/>
          <w:sz w:val="24"/>
          <w:szCs w:val="24"/>
          <w:lang w:val="en-US" w:eastAsia="ru-RU"/>
        </w:rPr>
        <w:t xml:space="preserve"> solicita ofertanţilor să demonstreze împuternicirea de a încheia contractele de achiziţii publice şi componenţa fondatorilor şi a persoanelor afiliate.</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 xml:space="preserve">37.6. Autoritatea contractantă descalifică ofertantul dacă constată că acesta </w:t>
      </w:r>
      <w:proofErr w:type="gramStart"/>
      <w:r w:rsidRPr="00873AA4">
        <w:rPr>
          <w:rFonts w:ascii="Times New Roman" w:eastAsia="Times New Roman" w:hAnsi="Times New Roman" w:cs="Times New Roman"/>
          <w:sz w:val="24"/>
          <w:szCs w:val="24"/>
          <w:lang w:val="en-US" w:eastAsia="ru-RU"/>
        </w:rPr>
        <w:t>este</w:t>
      </w:r>
      <w:proofErr w:type="gramEnd"/>
      <w:r w:rsidRPr="00873AA4">
        <w:rPr>
          <w:rFonts w:ascii="Times New Roman" w:eastAsia="Times New Roman" w:hAnsi="Times New Roman" w:cs="Times New Roman"/>
          <w:sz w:val="24"/>
          <w:szCs w:val="24"/>
          <w:lang w:val="en-US" w:eastAsia="ru-RU"/>
        </w:rPr>
        <w:t xml:space="preserve"> inclus în Lista de interdicţie a operatorilor economici.</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37.7. Autoritatea contractantă nu acceptă oferta în cazul în care ofertantul nu corespunde cerinţelor de calificare.</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38. Anularea procedurii</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38.1. Autoritatea contractantă va anula procedura de achiziţie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desfăşoară proceduri în baza art.32 alin</w:t>
      </w:r>
      <w:proofErr w:type="gramStart"/>
      <w:r w:rsidRPr="00873AA4">
        <w:rPr>
          <w:rFonts w:ascii="Times New Roman" w:eastAsia="Times New Roman" w:hAnsi="Times New Roman" w:cs="Times New Roman"/>
          <w:sz w:val="24"/>
          <w:szCs w:val="24"/>
          <w:lang w:val="en-US" w:eastAsia="ru-RU"/>
        </w:rPr>
        <w:t>.(</w:t>
      </w:r>
      <w:proofErr w:type="gramEnd"/>
      <w:r w:rsidRPr="00873AA4">
        <w:rPr>
          <w:rFonts w:ascii="Times New Roman" w:eastAsia="Times New Roman" w:hAnsi="Times New Roman" w:cs="Times New Roman"/>
          <w:sz w:val="24"/>
          <w:szCs w:val="24"/>
          <w:lang w:val="en-US" w:eastAsia="ru-RU"/>
        </w:rPr>
        <w:t xml:space="preserve">7) şi (11) din </w:t>
      </w:r>
      <w:hyperlink r:id="rId17" w:history="1">
        <w:r w:rsidRPr="00873AA4">
          <w:rPr>
            <w:rFonts w:ascii="Times New Roman" w:eastAsia="Times New Roman" w:hAnsi="Times New Roman" w:cs="Times New Roman"/>
            <w:color w:val="0000FF"/>
            <w:sz w:val="24"/>
            <w:szCs w:val="24"/>
            <w:u w:val="single"/>
            <w:lang w:val="en-US" w:eastAsia="ru-RU"/>
          </w:rPr>
          <w:t>Legea nr.131/2015</w:t>
        </w:r>
      </w:hyperlink>
      <w:r w:rsidRPr="00873AA4">
        <w:rPr>
          <w:rFonts w:ascii="Times New Roman" w:eastAsia="Times New Roman" w:hAnsi="Times New Roman" w:cs="Times New Roman"/>
          <w:sz w:val="24"/>
          <w:szCs w:val="24"/>
          <w:lang w:val="en-US" w:eastAsia="ru-RU"/>
        </w:rPr>
        <w:t>, tuturor participanţilor la procedura de achiziţie publică, în cel mult 3 zile de la data anulării, atît încetarea obligaţiilor pe care aceştia şi le-au creat prin depunerea de oferte, cît şi motivul anulării.</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 </w:t>
      </w:r>
    </w:p>
    <w:p w:rsidR="0040303E" w:rsidRPr="00873AA4" w:rsidRDefault="0040303E" w:rsidP="0040303E">
      <w:pPr>
        <w:spacing w:after="0" w:line="240" w:lineRule="auto"/>
        <w:jc w:val="center"/>
        <w:rPr>
          <w:rFonts w:ascii="Times New Roman" w:eastAsia="Times New Roman" w:hAnsi="Times New Roman" w:cs="Times New Roman"/>
          <w:b/>
          <w:bCs/>
          <w:sz w:val="24"/>
          <w:szCs w:val="24"/>
          <w:lang w:val="en-US" w:eastAsia="ru-RU"/>
        </w:rPr>
      </w:pPr>
      <w:r w:rsidRPr="00873AA4">
        <w:rPr>
          <w:rFonts w:ascii="Times New Roman" w:eastAsia="Times New Roman" w:hAnsi="Times New Roman" w:cs="Times New Roman"/>
          <w:b/>
          <w:bCs/>
          <w:sz w:val="24"/>
          <w:szCs w:val="24"/>
          <w:lang w:val="en-US" w:eastAsia="ru-RU"/>
        </w:rPr>
        <w:t>Secţiunea a-2-a</w:t>
      </w:r>
    </w:p>
    <w:p w:rsidR="0040303E" w:rsidRPr="00873AA4" w:rsidRDefault="0040303E" w:rsidP="0040303E">
      <w:pPr>
        <w:spacing w:after="0" w:line="240" w:lineRule="auto"/>
        <w:jc w:val="center"/>
        <w:rPr>
          <w:rFonts w:ascii="Times New Roman" w:eastAsia="Times New Roman" w:hAnsi="Times New Roman" w:cs="Times New Roman"/>
          <w:b/>
          <w:bCs/>
          <w:sz w:val="24"/>
          <w:szCs w:val="24"/>
          <w:lang w:val="en-US" w:eastAsia="ru-RU"/>
        </w:rPr>
      </w:pPr>
      <w:r w:rsidRPr="00873AA4">
        <w:rPr>
          <w:rFonts w:ascii="Times New Roman" w:eastAsia="Times New Roman" w:hAnsi="Times New Roman" w:cs="Times New Roman"/>
          <w:b/>
          <w:bCs/>
          <w:sz w:val="24"/>
          <w:szCs w:val="24"/>
          <w:lang w:val="en-US" w:eastAsia="ru-RU"/>
        </w:rPr>
        <w:t>Adjudecarea contractului</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39. Criteriul de adjudecare</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 xml:space="preserve">39.1. Autoritatea contractantă </w:t>
      </w:r>
      <w:proofErr w:type="gramStart"/>
      <w:r w:rsidRPr="00873AA4">
        <w:rPr>
          <w:rFonts w:ascii="Times New Roman" w:eastAsia="Times New Roman" w:hAnsi="Times New Roman" w:cs="Times New Roman"/>
          <w:sz w:val="24"/>
          <w:szCs w:val="24"/>
          <w:lang w:val="en-US" w:eastAsia="ru-RU"/>
        </w:rPr>
        <w:t>va</w:t>
      </w:r>
      <w:proofErr w:type="gramEnd"/>
      <w:r w:rsidRPr="00873AA4">
        <w:rPr>
          <w:rFonts w:ascii="Times New Roman" w:eastAsia="Times New Roman" w:hAnsi="Times New Roman" w:cs="Times New Roman"/>
          <w:sz w:val="24"/>
          <w:szCs w:val="24"/>
          <w:lang w:val="en-US" w:eastAsia="ru-RU"/>
        </w:rPr>
        <w:t xml:space="preserve"> adjudeca contractul, conform criteriului stabilit în</w:t>
      </w:r>
      <w:r w:rsidRPr="00873AA4">
        <w:rPr>
          <w:rFonts w:ascii="Times New Roman" w:eastAsia="Times New Roman" w:hAnsi="Times New Roman" w:cs="Times New Roman"/>
          <w:b/>
          <w:bCs/>
          <w:sz w:val="24"/>
          <w:szCs w:val="24"/>
          <w:lang w:val="en-US" w:eastAsia="ru-RU"/>
        </w:rPr>
        <w:t xml:space="preserve"> FDA </w:t>
      </w:r>
      <w:r w:rsidRPr="00873AA4">
        <w:rPr>
          <w:rFonts w:ascii="Times New Roman" w:eastAsia="Times New Roman" w:hAnsi="Times New Roman" w:cs="Times New Roman"/>
          <w:sz w:val="24"/>
          <w:szCs w:val="24"/>
          <w:lang w:val="en-US" w:eastAsia="ru-RU"/>
        </w:rPr>
        <w:t>punctul</w:t>
      </w:r>
      <w:r w:rsidRPr="00873AA4">
        <w:rPr>
          <w:rFonts w:ascii="Times New Roman" w:eastAsia="Times New Roman" w:hAnsi="Times New Roman" w:cs="Times New Roman"/>
          <w:b/>
          <w:bCs/>
          <w:sz w:val="24"/>
          <w:szCs w:val="24"/>
          <w:lang w:val="en-US" w:eastAsia="ru-RU"/>
        </w:rPr>
        <w:t xml:space="preserve"> 6.1.</w:t>
      </w:r>
      <w:r w:rsidRPr="00873AA4">
        <w:rPr>
          <w:rFonts w:ascii="Times New Roman" w:eastAsia="Times New Roman" w:hAnsi="Times New Roman" w:cs="Times New Roman"/>
          <w:sz w:val="24"/>
          <w:szCs w:val="24"/>
          <w:lang w:val="en-US" w:eastAsia="ru-RU"/>
        </w:rPr>
        <w:t xml:space="preserve"> </w:t>
      </w:r>
      <w:proofErr w:type="gramStart"/>
      <w:r w:rsidRPr="00873AA4">
        <w:rPr>
          <w:rFonts w:ascii="Times New Roman" w:eastAsia="Times New Roman" w:hAnsi="Times New Roman" w:cs="Times New Roman"/>
          <w:sz w:val="24"/>
          <w:szCs w:val="24"/>
          <w:lang w:val="en-US" w:eastAsia="ru-RU"/>
        </w:rPr>
        <w:t>acelui</w:t>
      </w:r>
      <w:proofErr w:type="gramEnd"/>
      <w:r w:rsidRPr="00873AA4">
        <w:rPr>
          <w:rFonts w:ascii="Times New Roman" w:eastAsia="Times New Roman" w:hAnsi="Times New Roman" w:cs="Times New Roman"/>
          <w:sz w:val="24"/>
          <w:szCs w:val="24"/>
          <w:lang w:val="en-US" w:eastAsia="ru-RU"/>
        </w:rPr>
        <w:t xml:space="preserve"> ofertant a cărui ofertă a fost apreciată potrivit criteriilor stabilite precum şi altor condiţii şi cerinţelor din documentele de atribuire, cu condiţia ca şi ofertantul să fie calificat pentru executarea contractului.</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40. Dreptul autorităţii contractante de a modifica cantităţile în timpul adjudecării</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40.1. La momentul adjudecării contractului, autoritatea contractantă are posibilitatea de a micşora cantitatea de bunuri, în cazul în care suma contractelor este mai mare decît valoare estimată a achiziţiei, specificate iniţial în CAPITOLUL IV pentru a se putea încadra în mijloacele financiare alocate, însă fără a efectua vreo schimbare în preţul unitar sau în alţi termeni şi condiţii ale ofertei şi ale documentelor de atribuire.</w:t>
      </w:r>
    </w:p>
    <w:p w:rsidR="0040303E" w:rsidRPr="0040303E"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40303E">
        <w:rPr>
          <w:rFonts w:ascii="Times New Roman" w:eastAsia="Times New Roman" w:hAnsi="Times New Roman" w:cs="Times New Roman"/>
          <w:sz w:val="24"/>
          <w:szCs w:val="24"/>
          <w:lang w:val="en-US" w:eastAsia="ru-RU"/>
        </w:rPr>
        <w:t>41. Înştiinţarea de adjudecare</w:t>
      </w:r>
    </w:p>
    <w:p w:rsidR="0040303E" w:rsidRPr="0040303E"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40303E">
        <w:rPr>
          <w:rFonts w:ascii="Times New Roman" w:eastAsia="Times New Roman" w:hAnsi="Times New Roman" w:cs="Times New Roman"/>
          <w:sz w:val="24"/>
          <w:szCs w:val="24"/>
          <w:lang w:val="en-US" w:eastAsia="ru-RU"/>
        </w:rPr>
        <w:t>41.1. Înainte de expirarea perioadei de valabilitate a ofertei, sistemul SIA „RSAP” va permite autorităţilor contractante pregătirea anunţului de atribuire şi a notificării ofertanţilor, cărora li s-a atribuit sau nu contractul standardizat.</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 xml:space="preserve">41.2. Comunicarea prin care se realizează informarea </w:t>
      </w:r>
      <w:proofErr w:type="gramStart"/>
      <w:r w:rsidRPr="00873AA4">
        <w:rPr>
          <w:rFonts w:ascii="Times New Roman" w:eastAsia="Times New Roman" w:hAnsi="Times New Roman" w:cs="Times New Roman"/>
          <w:sz w:val="24"/>
          <w:szCs w:val="24"/>
          <w:lang w:val="en-US" w:eastAsia="ru-RU"/>
        </w:rPr>
        <w:t>este</w:t>
      </w:r>
      <w:proofErr w:type="gramEnd"/>
      <w:r w:rsidRPr="00873AA4">
        <w:rPr>
          <w:rFonts w:ascii="Times New Roman" w:eastAsia="Times New Roman" w:hAnsi="Times New Roman" w:cs="Times New Roman"/>
          <w:sz w:val="24"/>
          <w:szCs w:val="24"/>
          <w:lang w:val="en-US" w:eastAsia="ru-RU"/>
        </w:rPr>
        <w:t xml:space="preserve"> transmisă prin mijloace electronice la adresele indicate de către ofertanţi în ofertele acestora.</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41.3. Ofertanţii necîştigători vor fi informaţi cu privire la motivele pentru care ofertele lor nu au fost selectate.</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42. Garanţia de bună execuţie</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42.1. La momentul încheierii contractului, dar nu mai tîrziu de data expirării Garanţiei pentru ofertă (dacă s-a cerut), ofertantul cîştigător va prezenta Garanţia de bună execuţie în mărimea prevăzută de</w:t>
      </w:r>
      <w:r w:rsidRPr="00873AA4">
        <w:rPr>
          <w:rFonts w:ascii="Times New Roman" w:eastAsia="Times New Roman" w:hAnsi="Times New Roman" w:cs="Times New Roman"/>
          <w:b/>
          <w:bCs/>
          <w:sz w:val="24"/>
          <w:szCs w:val="24"/>
          <w:lang w:val="en-US" w:eastAsia="ru-RU"/>
        </w:rPr>
        <w:t xml:space="preserve"> FDA </w:t>
      </w:r>
      <w:r w:rsidRPr="00873AA4">
        <w:rPr>
          <w:rFonts w:ascii="Times New Roman" w:eastAsia="Times New Roman" w:hAnsi="Times New Roman" w:cs="Times New Roman"/>
          <w:sz w:val="24"/>
          <w:szCs w:val="24"/>
          <w:lang w:val="en-US" w:eastAsia="ru-RU"/>
        </w:rPr>
        <w:t>punctul</w:t>
      </w:r>
      <w:r w:rsidRPr="00873AA4">
        <w:rPr>
          <w:rFonts w:ascii="Times New Roman" w:eastAsia="Times New Roman" w:hAnsi="Times New Roman" w:cs="Times New Roman"/>
          <w:b/>
          <w:bCs/>
          <w:sz w:val="24"/>
          <w:szCs w:val="24"/>
          <w:lang w:val="en-US" w:eastAsia="ru-RU"/>
        </w:rPr>
        <w:t xml:space="preserve"> 6.2.</w:t>
      </w:r>
      <w:r w:rsidRPr="00873AA4">
        <w:rPr>
          <w:rFonts w:ascii="Times New Roman" w:eastAsia="Times New Roman" w:hAnsi="Times New Roman" w:cs="Times New Roman"/>
          <w:sz w:val="24"/>
          <w:szCs w:val="24"/>
          <w:lang w:val="en-US" w:eastAsia="ru-RU"/>
        </w:rPr>
        <w:t xml:space="preserve">, folosind în acest scop formularul Garanţiei de bună execuţie </w:t>
      </w:r>
      <w:r w:rsidRPr="00873AA4">
        <w:rPr>
          <w:rFonts w:ascii="Times New Roman" w:eastAsia="Times New Roman" w:hAnsi="Times New Roman" w:cs="Times New Roman"/>
          <w:b/>
          <w:bCs/>
          <w:sz w:val="24"/>
          <w:szCs w:val="24"/>
          <w:lang w:val="en-US" w:eastAsia="ru-RU"/>
        </w:rPr>
        <w:t>(F3.3)</w:t>
      </w:r>
      <w:r w:rsidRPr="00873AA4">
        <w:rPr>
          <w:rFonts w:ascii="Times New Roman" w:eastAsia="Times New Roman" w:hAnsi="Times New Roman" w:cs="Times New Roman"/>
          <w:sz w:val="24"/>
          <w:szCs w:val="24"/>
          <w:lang w:val="en-US" w:eastAsia="ru-RU"/>
        </w:rPr>
        <w:t xml:space="preserve">, inclus în CAPITOLUL III, sau alt formular acceptabil pentru autoritatea contractantă, dar care corespunde condiţiilor formularului </w:t>
      </w:r>
      <w:r w:rsidRPr="00873AA4">
        <w:rPr>
          <w:rFonts w:ascii="Times New Roman" w:eastAsia="Times New Roman" w:hAnsi="Times New Roman" w:cs="Times New Roman"/>
          <w:b/>
          <w:bCs/>
          <w:sz w:val="24"/>
          <w:szCs w:val="24"/>
          <w:lang w:val="en-US" w:eastAsia="ru-RU"/>
        </w:rPr>
        <w:t>(F3.3)</w:t>
      </w:r>
      <w:r w:rsidRPr="00873AA4">
        <w:rPr>
          <w:rFonts w:ascii="Times New Roman" w:eastAsia="Times New Roman" w:hAnsi="Times New Roman" w:cs="Times New Roman"/>
          <w:sz w:val="24"/>
          <w:szCs w:val="24"/>
          <w:lang w:val="en-US" w:eastAsia="ru-RU"/>
        </w:rPr>
        <w:t>.</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 xml:space="preserve">42.2. Refuzul ofertantului cîştigător de a depune Garanţia de bună execuţie sau de a semna contractul </w:t>
      </w:r>
      <w:proofErr w:type="gramStart"/>
      <w:r w:rsidRPr="00873AA4">
        <w:rPr>
          <w:rFonts w:ascii="Times New Roman" w:eastAsia="Times New Roman" w:hAnsi="Times New Roman" w:cs="Times New Roman"/>
          <w:sz w:val="24"/>
          <w:szCs w:val="24"/>
          <w:lang w:val="en-US" w:eastAsia="ru-RU"/>
        </w:rPr>
        <w:t>va</w:t>
      </w:r>
      <w:proofErr w:type="gramEnd"/>
      <w:r w:rsidRPr="00873AA4">
        <w:rPr>
          <w:rFonts w:ascii="Times New Roman" w:eastAsia="Times New Roman" w:hAnsi="Times New Roman" w:cs="Times New Roman"/>
          <w:sz w:val="24"/>
          <w:szCs w:val="24"/>
          <w:lang w:val="en-US" w:eastAsia="ru-RU"/>
        </w:rPr>
        <w:t xml:space="preserve"> constitui motiv suficient pentru anularea adjudecării şi reţinerea Garanţiei pentru ofertă. În acest caz, autoritatea contractantă poate adjudeca contractul următorului ofertant cu </w:t>
      </w:r>
      <w:r w:rsidRPr="00873AA4">
        <w:rPr>
          <w:rFonts w:ascii="Times New Roman" w:eastAsia="Times New Roman" w:hAnsi="Times New Roman" w:cs="Times New Roman"/>
          <w:sz w:val="24"/>
          <w:szCs w:val="24"/>
          <w:lang w:val="en-US" w:eastAsia="ru-RU"/>
        </w:rPr>
        <w:lastRenderedPageBreak/>
        <w:t xml:space="preserve">oferta cea mai bine clasată, a cărui ofertă </w:t>
      </w:r>
      <w:proofErr w:type="gramStart"/>
      <w:r w:rsidRPr="00873AA4">
        <w:rPr>
          <w:rFonts w:ascii="Times New Roman" w:eastAsia="Times New Roman" w:hAnsi="Times New Roman" w:cs="Times New Roman"/>
          <w:sz w:val="24"/>
          <w:szCs w:val="24"/>
          <w:lang w:val="en-US" w:eastAsia="ru-RU"/>
        </w:rPr>
        <w:t>este</w:t>
      </w:r>
      <w:proofErr w:type="gramEnd"/>
      <w:r w:rsidRPr="00873AA4">
        <w:rPr>
          <w:rFonts w:ascii="Times New Roman" w:eastAsia="Times New Roman" w:hAnsi="Times New Roman" w:cs="Times New Roman"/>
          <w:sz w:val="24"/>
          <w:szCs w:val="24"/>
          <w:lang w:val="en-US" w:eastAsia="ru-RU"/>
        </w:rPr>
        <w:t xml:space="preserve"> conformă cerinţelor şi care este apreciat de către autoritatea contractantă a fi calificat în executarea Contractului. În acest caz, autoritatea contractantă </w:t>
      </w:r>
      <w:proofErr w:type="gramStart"/>
      <w:r w:rsidRPr="00873AA4">
        <w:rPr>
          <w:rFonts w:ascii="Times New Roman" w:eastAsia="Times New Roman" w:hAnsi="Times New Roman" w:cs="Times New Roman"/>
          <w:sz w:val="24"/>
          <w:szCs w:val="24"/>
          <w:lang w:val="en-US" w:eastAsia="ru-RU"/>
        </w:rPr>
        <w:t>va</w:t>
      </w:r>
      <w:proofErr w:type="gramEnd"/>
      <w:r w:rsidRPr="00873AA4">
        <w:rPr>
          <w:rFonts w:ascii="Times New Roman" w:eastAsia="Times New Roman" w:hAnsi="Times New Roman" w:cs="Times New Roman"/>
          <w:sz w:val="24"/>
          <w:szCs w:val="24"/>
          <w:lang w:val="en-US" w:eastAsia="ru-RU"/>
        </w:rPr>
        <w:t xml:space="preserve"> cere tuturor ofertanţilor rămaşi extinderea termenului de valabilitate a Garanţiei pentru ofertă. Totodată, autoritatea contractantă </w:t>
      </w:r>
      <w:proofErr w:type="gramStart"/>
      <w:r w:rsidRPr="00873AA4">
        <w:rPr>
          <w:rFonts w:ascii="Times New Roman" w:eastAsia="Times New Roman" w:hAnsi="Times New Roman" w:cs="Times New Roman"/>
          <w:sz w:val="24"/>
          <w:szCs w:val="24"/>
          <w:lang w:val="en-US" w:eastAsia="ru-RU"/>
        </w:rPr>
        <w:t>este</w:t>
      </w:r>
      <w:proofErr w:type="gramEnd"/>
      <w:r w:rsidRPr="00873AA4">
        <w:rPr>
          <w:rFonts w:ascii="Times New Roman" w:eastAsia="Times New Roman" w:hAnsi="Times New Roman" w:cs="Times New Roman"/>
          <w:sz w:val="24"/>
          <w:szCs w:val="24"/>
          <w:lang w:val="en-US" w:eastAsia="ru-RU"/>
        </w:rPr>
        <w:t xml:space="preserve"> în drept să respingă toate celelalte oferte.</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43. Semnarea contractului</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 xml:space="preserve">43.1. O dată cu expedierea înştiinţării de adjudecare, autoritatea contractantă </w:t>
      </w:r>
      <w:proofErr w:type="gramStart"/>
      <w:r w:rsidRPr="00873AA4">
        <w:rPr>
          <w:rFonts w:ascii="Times New Roman" w:eastAsia="Times New Roman" w:hAnsi="Times New Roman" w:cs="Times New Roman"/>
          <w:sz w:val="24"/>
          <w:szCs w:val="24"/>
          <w:lang w:val="en-US" w:eastAsia="ru-RU"/>
        </w:rPr>
        <w:t>va</w:t>
      </w:r>
      <w:proofErr w:type="gramEnd"/>
      <w:r w:rsidRPr="00873AA4">
        <w:rPr>
          <w:rFonts w:ascii="Times New Roman" w:eastAsia="Times New Roman" w:hAnsi="Times New Roman" w:cs="Times New Roman"/>
          <w:sz w:val="24"/>
          <w:szCs w:val="24"/>
          <w:lang w:val="en-US" w:eastAsia="ru-RU"/>
        </w:rPr>
        <w:t xml:space="preserve"> trimite ofertantului cîştigător Formularul contractului </w:t>
      </w:r>
      <w:r w:rsidRPr="00873AA4">
        <w:rPr>
          <w:rFonts w:ascii="Times New Roman" w:eastAsia="Times New Roman" w:hAnsi="Times New Roman" w:cs="Times New Roman"/>
          <w:b/>
          <w:bCs/>
          <w:sz w:val="24"/>
          <w:szCs w:val="24"/>
          <w:lang w:val="en-US" w:eastAsia="ru-RU"/>
        </w:rPr>
        <w:t>(F5.1)</w:t>
      </w:r>
      <w:r w:rsidRPr="00873AA4">
        <w:rPr>
          <w:rFonts w:ascii="Times New Roman" w:eastAsia="Times New Roman" w:hAnsi="Times New Roman" w:cs="Times New Roman"/>
          <w:sz w:val="24"/>
          <w:szCs w:val="24"/>
          <w:lang w:val="en-US" w:eastAsia="ru-RU"/>
        </w:rPr>
        <w:t xml:space="preserve"> completat şi toate celelalte documente componente ale contratului.</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 xml:space="preserve">43.2. Ofertantul cîştigător </w:t>
      </w:r>
      <w:proofErr w:type="gramStart"/>
      <w:r w:rsidRPr="00873AA4">
        <w:rPr>
          <w:rFonts w:ascii="Times New Roman" w:eastAsia="Times New Roman" w:hAnsi="Times New Roman" w:cs="Times New Roman"/>
          <w:sz w:val="24"/>
          <w:szCs w:val="24"/>
          <w:lang w:val="en-US" w:eastAsia="ru-RU"/>
        </w:rPr>
        <w:t>va</w:t>
      </w:r>
      <w:proofErr w:type="gramEnd"/>
      <w:r w:rsidRPr="00873AA4">
        <w:rPr>
          <w:rFonts w:ascii="Times New Roman" w:eastAsia="Times New Roman" w:hAnsi="Times New Roman" w:cs="Times New Roman"/>
          <w:sz w:val="24"/>
          <w:szCs w:val="24"/>
          <w:lang w:val="en-US" w:eastAsia="ru-RU"/>
        </w:rPr>
        <w:t xml:space="preserve"> semna contractul numai după împlinirea termenelor de aşteptare, în modul corespunzător şi îl va restitui autorităţii contractante în termenul specificat în</w:t>
      </w:r>
      <w:r w:rsidRPr="00873AA4">
        <w:rPr>
          <w:rFonts w:ascii="Times New Roman" w:eastAsia="Times New Roman" w:hAnsi="Times New Roman" w:cs="Times New Roman"/>
          <w:b/>
          <w:bCs/>
          <w:sz w:val="24"/>
          <w:szCs w:val="24"/>
          <w:lang w:val="en-US" w:eastAsia="ru-RU"/>
        </w:rPr>
        <w:t xml:space="preserve"> FDA </w:t>
      </w:r>
      <w:r w:rsidRPr="00873AA4">
        <w:rPr>
          <w:rFonts w:ascii="Times New Roman" w:eastAsia="Times New Roman" w:hAnsi="Times New Roman" w:cs="Times New Roman"/>
          <w:sz w:val="24"/>
          <w:szCs w:val="24"/>
          <w:lang w:val="en-US" w:eastAsia="ru-RU"/>
        </w:rPr>
        <w:t>punctul</w:t>
      </w:r>
      <w:r w:rsidRPr="00873AA4">
        <w:rPr>
          <w:rFonts w:ascii="Times New Roman" w:eastAsia="Times New Roman" w:hAnsi="Times New Roman" w:cs="Times New Roman"/>
          <w:b/>
          <w:bCs/>
          <w:sz w:val="24"/>
          <w:szCs w:val="24"/>
          <w:lang w:val="en-US" w:eastAsia="ru-RU"/>
        </w:rPr>
        <w:t xml:space="preserve"> 6.5</w:t>
      </w:r>
      <w:r w:rsidRPr="00873AA4">
        <w:rPr>
          <w:rFonts w:ascii="Times New Roman" w:eastAsia="Times New Roman" w:hAnsi="Times New Roman" w:cs="Times New Roman"/>
          <w:sz w:val="24"/>
          <w:szCs w:val="24"/>
          <w:lang w:val="en-US" w:eastAsia="ru-RU"/>
        </w:rPr>
        <w:t>.</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44. Dreptul de contestare</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 xml:space="preserve">44.1.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w:t>
      </w:r>
      <w:hyperlink r:id="rId18" w:history="1">
        <w:r w:rsidRPr="00873AA4">
          <w:rPr>
            <w:rFonts w:ascii="Times New Roman" w:eastAsia="Times New Roman" w:hAnsi="Times New Roman" w:cs="Times New Roman"/>
            <w:color w:val="0000FF"/>
            <w:sz w:val="24"/>
            <w:szCs w:val="24"/>
            <w:u w:val="single"/>
            <w:lang w:val="en-US" w:eastAsia="ru-RU"/>
          </w:rPr>
          <w:t>Legea nr.131/2015</w:t>
        </w:r>
      </w:hyperlink>
      <w:r w:rsidRPr="00873AA4">
        <w:rPr>
          <w:rFonts w:ascii="Times New Roman" w:eastAsia="Times New Roman" w:hAnsi="Times New Roman" w:cs="Times New Roman"/>
          <w:sz w:val="24"/>
          <w:szCs w:val="24"/>
          <w:lang w:val="en-US" w:eastAsia="ru-RU"/>
        </w:rPr>
        <w:t>.</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 xml:space="preserve">44.2. Contestaţiile se vor depune direct la Agenţia Naţională de Soluţionare a Contestaţiilor. </w:t>
      </w:r>
      <w:proofErr w:type="gramStart"/>
      <w:r w:rsidRPr="00873AA4">
        <w:rPr>
          <w:rFonts w:ascii="Times New Roman" w:eastAsia="Times New Roman" w:hAnsi="Times New Roman" w:cs="Times New Roman"/>
          <w:sz w:val="24"/>
          <w:szCs w:val="24"/>
          <w:lang w:val="en-US" w:eastAsia="ru-RU"/>
        </w:rPr>
        <w:t xml:space="preserve">Toate contestaţiile vor fi depuse, examinate şi soluţionate în modul stabilit de </w:t>
      </w:r>
      <w:hyperlink r:id="rId19" w:history="1">
        <w:r w:rsidRPr="00873AA4">
          <w:rPr>
            <w:rFonts w:ascii="Times New Roman" w:eastAsia="Times New Roman" w:hAnsi="Times New Roman" w:cs="Times New Roman"/>
            <w:color w:val="0000FF"/>
            <w:sz w:val="24"/>
            <w:szCs w:val="24"/>
            <w:u w:val="single"/>
            <w:lang w:val="en-US" w:eastAsia="ru-RU"/>
          </w:rPr>
          <w:t>Legea nr.131/2015</w:t>
        </w:r>
      </w:hyperlink>
      <w:r w:rsidRPr="00873AA4">
        <w:rPr>
          <w:rFonts w:ascii="Times New Roman" w:eastAsia="Times New Roman" w:hAnsi="Times New Roman" w:cs="Times New Roman"/>
          <w:sz w:val="24"/>
          <w:szCs w:val="24"/>
          <w:lang w:val="en-US" w:eastAsia="ru-RU"/>
        </w:rPr>
        <w:t>.</w:t>
      </w:r>
      <w:proofErr w:type="gramEnd"/>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44.3. Operatorul economic, în termen de pînă la 5 zile, sau după caz, 10 zile de la data la care a aflat despre circumstanţele ce au servit drept temei pentru contestaţie, are dreptul să depună la Agenţia Naţională pentru Soluţionarea Contestaţiilor o contestaţie argumentată a acţiunilor, a deciziei ori a procedurii aplicate de autoritatea contractantă.</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44.4. Contestaţiile privind anunţurile de participare la licitaţie şi documentaţia de atribuire vor fi depuse pînă la deschiderea de către autoritatea contractantă a pachetelor cu oferte.</w:t>
      </w:r>
    </w:p>
    <w:p w:rsidR="0040303E"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 </w:t>
      </w:r>
    </w:p>
    <w:p w:rsidR="0014559F" w:rsidRDefault="0014559F" w:rsidP="0040303E">
      <w:pPr>
        <w:spacing w:after="0" w:line="240" w:lineRule="auto"/>
        <w:ind w:firstLine="567"/>
        <w:jc w:val="both"/>
        <w:rPr>
          <w:rFonts w:ascii="Times New Roman" w:eastAsia="Times New Roman" w:hAnsi="Times New Roman" w:cs="Times New Roman"/>
          <w:sz w:val="24"/>
          <w:szCs w:val="24"/>
          <w:lang w:val="en-US" w:eastAsia="ru-RU"/>
        </w:rPr>
      </w:pPr>
    </w:p>
    <w:p w:rsidR="0014559F" w:rsidRDefault="0014559F" w:rsidP="0040303E">
      <w:pPr>
        <w:spacing w:after="0" w:line="240" w:lineRule="auto"/>
        <w:ind w:firstLine="567"/>
        <w:jc w:val="both"/>
        <w:rPr>
          <w:rFonts w:ascii="Times New Roman" w:eastAsia="Times New Roman" w:hAnsi="Times New Roman" w:cs="Times New Roman"/>
          <w:sz w:val="24"/>
          <w:szCs w:val="24"/>
          <w:lang w:val="en-US" w:eastAsia="ru-RU"/>
        </w:rPr>
      </w:pPr>
    </w:p>
    <w:p w:rsidR="0014559F" w:rsidRDefault="0014559F" w:rsidP="0040303E">
      <w:pPr>
        <w:spacing w:after="0" w:line="240" w:lineRule="auto"/>
        <w:ind w:firstLine="567"/>
        <w:jc w:val="both"/>
        <w:rPr>
          <w:rFonts w:ascii="Times New Roman" w:eastAsia="Times New Roman" w:hAnsi="Times New Roman" w:cs="Times New Roman"/>
          <w:sz w:val="24"/>
          <w:szCs w:val="24"/>
          <w:lang w:val="en-US" w:eastAsia="ru-RU"/>
        </w:rPr>
      </w:pPr>
    </w:p>
    <w:p w:rsidR="0014559F" w:rsidRDefault="0014559F" w:rsidP="0040303E">
      <w:pPr>
        <w:spacing w:after="0" w:line="240" w:lineRule="auto"/>
        <w:ind w:firstLine="567"/>
        <w:jc w:val="both"/>
        <w:rPr>
          <w:rFonts w:ascii="Times New Roman" w:eastAsia="Times New Roman" w:hAnsi="Times New Roman" w:cs="Times New Roman"/>
          <w:sz w:val="24"/>
          <w:szCs w:val="24"/>
          <w:lang w:val="en-US" w:eastAsia="ru-RU"/>
        </w:rPr>
      </w:pPr>
    </w:p>
    <w:p w:rsidR="0014559F" w:rsidRDefault="0014559F" w:rsidP="0040303E">
      <w:pPr>
        <w:spacing w:after="0" w:line="240" w:lineRule="auto"/>
        <w:ind w:firstLine="567"/>
        <w:jc w:val="both"/>
        <w:rPr>
          <w:rFonts w:ascii="Times New Roman" w:eastAsia="Times New Roman" w:hAnsi="Times New Roman" w:cs="Times New Roman"/>
          <w:sz w:val="24"/>
          <w:szCs w:val="24"/>
          <w:lang w:val="en-US" w:eastAsia="ru-RU"/>
        </w:rPr>
      </w:pPr>
    </w:p>
    <w:p w:rsidR="0014559F" w:rsidRDefault="0014559F" w:rsidP="0040303E">
      <w:pPr>
        <w:spacing w:after="0" w:line="240" w:lineRule="auto"/>
        <w:ind w:firstLine="567"/>
        <w:jc w:val="both"/>
        <w:rPr>
          <w:rFonts w:ascii="Times New Roman" w:eastAsia="Times New Roman" w:hAnsi="Times New Roman" w:cs="Times New Roman"/>
          <w:sz w:val="24"/>
          <w:szCs w:val="24"/>
          <w:lang w:val="en-US" w:eastAsia="ru-RU"/>
        </w:rPr>
      </w:pPr>
    </w:p>
    <w:p w:rsidR="0014559F" w:rsidRDefault="0014559F" w:rsidP="0040303E">
      <w:pPr>
        <w:spacing w:after="0" w:line="240" w:lineRule="auto"/>
        <w:ind w:firstLine="567"/>
        <w:jc w:val="both"/>
        <w:rPr>
          <w:rFonts w:ascii="Times New Roman" w:eastAsia="Times New Roman" w:hAnsi="Times New Roman" w:cs="Times New Roman"/>
          <w:sz w:val="24"/>
          <w:szCs w:val="24"/>
          <w:lang w:val="en-US" w:eastAsia="ru-RU"/>
        </w:rPr>
      </w:pPr>
    </w:p>
    <w:p w:rsidR="0014559F" w:rsidRDefault="0014559F" w:rsidP="0040303E">
      <w:pPr>
        <w:spacing w:after="0" w:line="240" w:lineRule="auto"/>
        <w:ind w:firstLine="567"/>
        <w:jc w:val="both"/>
        <w:rPr>
          <w:rFonts w:ascii="Times New Roman" w:eastAsia="Times New Roman" w:hAnsi="Times New Roman" w:cs="Times New Roman"/>
          <w:sz w:val="24"/>
          <w:szCs w:val="24"/>
          <w:lang w:val="en-US" w:eastAsia="ru-RU"/>
        </w:rPr>
      </w:pPr>
    </w:p>
    <w:p w:rsidR="0014559F" w:rsidRDefault="0014559F" w:rsidP="0040303E">
      <w:pPr>
        <w:spacing w:after="0" w:line="240" w:lineRule="auto"/>
        <w:ind w:firstLine="567"/>
        <w:jc w:val="both"/>
        <w:rPr>
          <w:rFonts w:ascii="Times New Roman" w:eastAsia="Times New Roman" w:hAnsi="Times New Roman" w:cs="Times New Roman"/>
          <w:sz w:val="24"/>
          <w:szCs w:val="24"/>
          <w:lang w:val="en-US" w:eastAsia="ru-RU"/>
        </w:rPr>
      </w:pPr>
    </w:p>
    <w:p w:rsidR="0014559F" w:rsidRDefault="0014559F" w:rsidP="0040303E">
      <w:pPr>
        <w:spacing w:after="0" w:line="240" w:lineRule="auto"/>
        <w:ind w:firstLine="567"/>
        <w:jc w:val="both"/>
        <w:rPr>
          <w:rFonts w:ascii="Times New Roman" w:eastAsia="Times New Roman" w:hAnsi="Times New Roman" w:cs="Times New Roman"/>
          <w:sz w:val="24"/>
          <w:szCs w:val="24"/>
          <w:lang w:val="en-US" w:eastAsia="ru-RU"/>
        </w:rPr>
      </w:pPr>
    </w:p>
    <w:p w:rsidR="0014559F" w:rsidRDefault="0014559F" w:rsidP="0040303E">
      <w:pPr>
        <w:spacing w:after="0" w:line="240" w:lineRule="auto"/>
        <w:ind w:firstLine="567"/>
        <w:jc w:val="both"/>
        <w:rPr>
          <w:rFonts w:ascii="Times New Roman" w:eastAsia="Times New Roman" w:hAnsi="Times New Roman" w:cs="Times New Roman"/>
          <w:sz w:val="24"/>
          <w:szCs w:val="24"/>
          <w:lang w:val="en-US" w:eastAsia="ru-RU"/>
        </w:rPr>
      </w:pPr>
    </w:p>
    <w:p w:rsidR="0014559F" w:rsidRDefault="0014559F" w:rsidP="0040303E">
      <w:pPr>
        <w:spacing w:after="0" w:line="240" w:lineRule="auto"/>
        <w:ind w:firstLine="567"/>
        <w:jc w:val="both"/>
        <w:rPr>
          <w:rFonts w:ascii="Times New Roman" w:eastAsia="Times New Roman" w:hAnsi="Times New Roman" w:cs="Times New Roman"/>
          <w:sz w:val="24"/>
          <w:szCs w:val="24"/>
          <w:lang w:val="en-US" w:eastAsia="ru-RU"/>
        </w:rPr>
      </w:pPr>
    </w:p>
    <w:p w:rsidR="0014559F" w:rsidRDefault="0014559F" w:rsidP="0040303E">
      <w:pPr>
        <w:spacing w:after="0" w:line="240" w:lineRule="auto"/>
        <w:ind w:firstLine="567"/>
        <w:jc w:val="both"/>
        <w:rPr>
          <w:rFonts w:ascii="Times New Roman" w:eastAsia="Times New Roman" w:hAnsi="Times New Roman" w:cs="Times New Roman"/>
          <w:sz w:val="24"/>
          <w:szCs w:val="24"/>
          <w:lang w:val="en-US" w:eastAsia="ru-RU"/>
        </w:rPr>
      </w:pPr>
    </w:p>
    <w:p w:rsidR="0014559F" w:rsidRDefault="0014559F" w:rsidP="0040303E">
      <w:pPr>
        <w:spacing w:after="0" w:line="240" w:lineRule="auto"/>
        <w:ind w:firstLine="567"/>
        <w:jc w:val="both"/>
        <w:rPr>
          <w:rFonts w:ascii="Times New Roman" w:eastAsia="Times New Roman" w:hAnsi="Times New Roman" w:cs="Times New Roman"/>
          <w:sz w:val="24"/>
          <w:szCs w:val="24"/>
          <w:lang w:val="en-US" w:eastAsia="ru-RU"/>
        </w:rPr>
      </w:pPr>
    </w:p>
    <w:p w:rsidR="0014559F" w:rsidRDefault="0014559F" w:rsidP="0040303E">
      <w:pPr>
        <w:spacing w:after="0" w:line="240" w:lineRule="auto"/>
        <w:ind w:firstLine="567"/>
        <w:jc w:val="both"/>
        <w:rPr>
          <w:rFonts w:ascii="Times New Roman" w:eastAsia="Times New Roman" w:hAnsi="Times New Roman" w:cs="Times New Roman"/>
          <w:sz w:val="24"/>
          <w:szCs w:val="24"/>
          <w:lang w:val="en-US" w:eastAsia="ru-RU"/>
        </w:rPr>
      </w:pPr>
    </w:p>
    <w:p w:rsidR="0014559F" w:rsidRDefault="0014559F" w:rsidP="0040303E">
      <w:pPr>
        <w:spacing w:after="0" w:line="240" w:lineRule="auto"/>
        <w:ind w:firstLine="567"/>
        <w:jc w:val="both"/>
        <w:rPr>
          <w:rFonts w:ascii="Times New Roman" w:eastAsia="Times New Roman" w:hAnsi="Times New Roman" w:cs="Times New Roman"/>
          <w:sz w:val="24"/>
          <w:szCs w:val="24"/>
          <w:lang w:val="en-US" w:eastAsia="ru-RU"/>
        </w:rPr>
      </w:pPr>
    </w:p>
    <w:p w:rsidR="0014559F" w:rsidRDefault="0014559F" w:rsidP="0040303E">
      <w:pPr>
        <w:spacing w:after="0" w:line="240" w:lineRule="auto"/>
        <w:ind w:firstLine="567"/>
        <w:jc w:val="both"/>
        <w:rPr>
          <w:rFonts w:ascii="Times New Roman" w:eastAsia="Times New Roman" w:hAnsi="Times New Roman" w:cs="Times New Roman"/>
          <w:sz w:val="24"/>
          <w:szCs w:val="24"/>
          <w:lang w:val="en-US" w:eastAsia="ru-RU"/>
        </w:rPr>
      </w:pPr>
    </w:p>
    <w:p w:rsidR="0014559F" w:rsidRDefault="0014559F" w:rsidP="0040303E">
      <w:pPr>
        <w:spacing w:after="0" w:line="240" w:lineRule="auto"/>
        <w:ind w:firstLine="567"/>
        <w:jc w:val="both"/>
        <w:rPr>
          <w:rFonts w:ascii="Times New Roman" w:eastAsia="Times New Roman" w:hAnsi="Times New Roman" w:cs="Times New Roman"/>
          <w:sz w:val="24"/>
          <w:szCs w:val="24"/>
          <w:lang w:val="en-US" w:eastAsia="ru-RU"/>
        </w:rPr>
      </w:pPr>
    </w:p>
    <w:p w:rsidR="0014559F" w:rsidRDefault="0014559F" w:rsidP="0040303E">
      <w:pPr>
        <w:spacing w:after="0" w:line="240" w:lineRule="auto"/>
        <w:ind w:firstLine="567"/>
        <w:jc w:val="both"/>
        <w:rPr>
          <w:rFonts w:ascii="Times New Roman" w:eastAsia="Times New Roman" w:hAnsi="Times New Roman" w:cs="Times New Roman"/>
          <w:sz w:val="24"/>
          <w:szCs w:val="24"/>
          <w:lang w:val="en-US" w:eastAsia="ru-RU"/>
        </w:rPr>
      </w:pPr>
    </w:p>
    <w:p w:rsidR="0014559F" w:rsidRDefault="0014559F" w:rsidP="0040303E">
      <w:pPr>
        <w:spacing w:after="0" w:line="240" w:lineRule="auto"/>
        <w:ind w:firstLine="567"/>
        <w:jc w:val="both"/>
        <w:rPr>
          <w:rFonts w:ascii="Times New Roman" w:eastAsia="Times New Roman" w:hAnsi="Times New Roman" w:cs="Times New Roman"/>
          <w:sz w:val="24"/>
          <w:szCs w:val="24"/>
          <w:lang w:val="en-US" w:eastAsia="ru-RU"/>
        </w:rPr>
      </w:pPr>
    </w:p>
    <w:p w:rsidR="0014559F" w:rsidRDefault="0014559F" w:rsidP="0040303E">
      <w:pPr>
        <w:spacing w:after="0" w:line="240" w:lineRule="auto"/>
        <w:ind w:firstLine="567"/>
        <w:jc w:val="both"/>
        <w:rPr>
          <w:rFonts w:ascii="Times New Roman" w:eastAsia="Times New Roman" w:hAnsi="Times New Roman" w:cs="Times New Roman"/>
          <w:sz w:val="24"/>
          <w:szCs w:val="24"/>
          <w:lang w:val="en-US" w:eastAsia="ru-RU"/>
        </w:rPr>
      </w:pPr>
    </w:p>
    <w:p w:rsidR="0014559F" w:rsidRDefault="0014559F" w:rsidP="0040303E">
      <w:pPr>
        <w:spacing w:after="0" w:line="240" w:lineRule="auto"/>
        <w:ind w:firstLine="567"/>
        <w:jc w:val="both"/>
        <w:rPr>
          <w:rFonts w:ascii="Times New Roman" w:eastAsia="Times New Roman" w:hAnsi="Times New Roman" w:cs="Times New Roman"/>
          <w:sz w:val="24"/>
          <w:szCs w:val="24"/>
          <w:lang w:val="en-US" w:eastAsia="ru-RU"/>
        </w:rPr>
      </w:pPr>
    </w:p>
    <w:p w:rsidR="0014559F" w:rsidRDefault="0014559F" w:rsidP="0040303E">
      <w:pPr>
        <w:spacing w:after="0" w:line="240" w:lineRule="auto"/>
        <w:ind w:firstLine="567"/>
        <w:jc w:val="both"/>
        <w:rPr>
          <w:rFonts w:ascii="Times New Roman" w:eastAsia="Times New Roman" w:hAnsi="Times New Roman" w:cs="Times New Roman"/>
          <w:sz w:val="24"/>
          <w:szCs w:val="24"/>
          <w:lang w:val="en-US" w:eastAsia="ru-RU"/>
        </w:rPr>
      </w:pPr>
    </w:p>
    <w:p w:rsidR="0014559F" w:rsidRDefault="0014559F" w:rsidP="0040303E">
      <w:pPr>
        <w:spacing w:after="0" w:line="240" w:lineRule="auto"/>
        <w:ind w:firstLine="567"/>
        <w:jc w:val="both"/>
        <w:rPr>
          <w:rFonts w:ascii="Times New Roman" w:eastAsia="Times New Roman" w:hAnsi="Times New Roman" w:cs="Times New Roman"/>
          <w:sz w:val="24"/>
          <w:szCs w:val="24"/>
          <w:lang w:val="en-US" w:eastAsia="ru-RU"/>
        </w:rPr>
      </w:pPr>
    </w:p>
    <w:p w:rsidR="0014559F" w:rsidRPr="00873AA4" w:rsidRDefault="0014559F" w:rsidP="0040303E">
      <w:pPr>
        <w:spacing w:after="0" w:line="240" w:lineRule="auto"/>
        <w:ind w:firstLine="567"/>
        <w:jc w:val="both"/>
        <w:rPr>
          <w:rFonts w:ascii="Times New Roman" w:eastAsia="Times New Roman" w:hAnsi="Times New Roman" w:cs="Times New Roman"/>
          <w:sz w:val="24"/>
          <w:szCs w:val="24"/>
          <w:lang w:val="en-US" w:eastAsia="ru-RU"/>
        </w:rPr>
      </w:pPr>
    </w:p>
    <w:p w:rsidR="0040303E" w:rsidRPr="00873AA4" w:rsidRDefault="0040303E" w:rsidP="0040303E">
      <w:pPr>
        <w:spacing w:after="0" w:line="240" w:lineRule="auto"/>
        <w:jc w:val="center"/>
        <w:rPr>
          <w:rFonts w:ascii="Times New Roman" w:eastAsia="Times New Roman" w:hAnsi="Times New Roman" w:cs="Times New Roman"/>
          <w:b/>
          <w:bCs/>
          <w:sz w:val="24"/>
          <w:szCs w:val="24"/>
          <w:lang w:val="en-US" w:eastAsia="ru-RU"/>
        </w:rPr>
      </w:pPr>
      <w:r w:rsidRPr="00873AA4">
        <w:rPr>
          <w:rFonts w:ascii="Times New Roman" w:eastAsia="Times New Roman" w:hAnsi="Times New Roman" w:cs="Times New Roman"/>
          <w:b/>
          <w:bCs/>
          <w:sz w:val="24"/>
          <w:szCs w:val="24"/>
          <w:lang w:val="en-US" w:eastAsia="ru-RU"/>
        </w:rPr>
        <w:lastRenderedPageBreak/>
        <w:t>Capitolul II</w:t>
      </w:r>
    </w:p>
    <w:p w:rsidR="0040303E" w:rsidRPr="00873AA4" w:rsidRDefault="0040303E" w:rsidP="0040303E">
      <w:pPr>
        <w:spacing w:after="0" w:line="240" w:lineRule="auto"/>
        <w:jc w:val="center"/>
        <w:rPr>
          <w:rFonts w:ascii="Times New Roman" w:eastAsia="Times New Roman" w:hAnsi="Times New Roman" w:cs="Times New Roman"/>
          <w:b/>
          <w:bCs/>
          <w:sz w:val="24"/>
          <w:szCs w:val="24"/>
          <w:lang w:val="en-US" w:eastAsia="ru-RU"/>
        </w:rPr>
      </w:pPr>
      <w:r w:rsidRPr="00873AA4">
        <w:rPr>
          <w:rFonts w:ascii="Times New Roman" w:eastAsia="Times New Roman" w:hAnsi="Times New Roman" w:cs="Times New Roman"/>
          <w:b/>
          <w:bCs/>
          <w:sz w:val="24"/>
          <w:szCs w:val="24"/>
          <w:lang w:val="en-US" w:eastAsia="ru-RU"/>
        </w:rPr>
        <w:t>FIŞA DE DATE A ACHIZIŢIEI (FDA)</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 xml:space="preserve">Următoarele date specifice referitoare la bunurile solicitate vor completa, suplimenta sau ajusta prevederile CAPITOLULUI I. În cazul unei discrepanţe sau al unui conflict, prevederile prezentului CAPITOL vor prevala asupra prevederilor din CAPITOL I. </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 </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i/>
          <w:iCs/>
          <w:sz w:val="24"/>
          <w:szCs w:val="24"/>
          <w:lang w:val="en-US" w:eastAsia="ru-RU"/>
        </w:rPr>
        <w:t xml:space="preserve">Instrucţiunile pentru completarea </w:t>
      </w:r>
      <w:r w:rsidRPr="00873AA4">
        <w:rPr>
          <w:rFonts w:ascii="Times New Roman" w:eastAsia="Times New Roman" w:hAnsi="Times New Roman" w:cs="Times New Roman"/>
          <w:b/>
          <w:bCs/>
          <w:i/>
          <w:iCs/>
          <w:sz w:val="24"/>
          <w:szCs w:val="24"/>
          <w:lang w:val="en-US" w:eastAsia="ru-RU"/>
        </w:rPr>
        <w:t xml:space="preserve">Fişei de Date </w:t>
      </w:r>
      <w:proofErr w:type="gramStart"/>
      <w:r w:rsidRPr="00873AA4">
        <w:rPr>
          <w:rFonts w:ascii="Times New Roman" w:eastAsia="Times New Roman" w:hAnsi="Times New Roman" w:cs="Times New Roman"/>
          <w:b/>
          <w:bCs/>
          <w:i/>
          <w:iCs/>
          <w:sz w:val="24"/>
          <w:szCs w:val="24"/>
          <w:lang w:val="en-US" w:eastAsia="ru-RU"/>
        </w:rPr>
        <w:t>a</w:t>
      </w:r>
      <w:proofErr w:type="gramEnd"/>
      <w:r w:rsidRPr="00873AA4">
        <w:rPr>
          <w:rFonts w:ascii="Times New Roman" w:eastAsia="Times New Roman" w:hAnsi="Times New Roman" w:cs="Times New Roman"/>
          <w:b/>
          <w:bCs/>
          <w:i/>
          <w:iCs/>
          <w:sz w:val="24"/>
          <w:szCs w:val="24"/>
          <w:lang w:val="en-US" w:eastAsia="ru-RU"/>
        </w:rPr>
        <w:t xml:space="preserve"> Achiziţiei</w:t>
      </w:r>
      <w:r w:rsidRPr="00873AA4">
        <w:rPr>
          <w:rFonts w:ascii="Times New Roman" w:eastAsia="Times New Roman" w:hAnsi="Times New Roman" w:cs="Times New Roman"/>
          <w:i/>
          <w:iCs/>
          <w:sz w:val="24"/>
          <w:szCs w:val="24"/>
          <w:lang w:val="en-US" w:eastAsia="ru-RU"/>
        </w:rPr>
        <w:t xml:space="preserve"> sînt oferite cu litere cursive.</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 </w:t>
      </w:r>
    </w:p>
    <w:p w:rsidR="0040303E" w:rsidRPr="00F103C8" w:rsidRDefault="0040303E" w:rsidP="0040303E">
      <w:pPr>
        <w:spacing w:after="0" w:line="240" w:lineRule="auto"/>
        <w:jc w:val="center"/>
        <w:rPr>
          <w:rFonts w:ascii="Times New Roman" w:eastAsia="Times New Roman" w:hAnsi="Times New Roman" w:cs="Times New Roman"/>
          <w:sz w:val="24"/>
          <w:szCs w:val="24"/>
          <w:lang w:eastAsia="ru-RU"/>
        </w:rPr>
      </w:pPr>
      <w:r w:rsidRPr="00F103C8">
        <w:rPr>
          <w:rFonts w:ascii="Times New Roman" w:eastAsia="Times New Roman" w:hAnsi="Times New Roman" w:cs="Times New Roman"/>
          <w:b/>
          <w:bCs/>
          <w:sz w:val="24"/>
          <w:szCs w:val="24"/>
          <w:lang w:eastAsia="ru-RU"/>
        </w:rPr>
        <w:t>1. Dispoziţii generale</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eastAsia="ru-RU"/>
        </w:rPr>
      </w:pPr>
      <w:r w:rsidRPr="00F103C8">
        <w:rPr>
          <w:rFonts w:ascii="Times New Roman" w:eastAsia="Times New Roman" w:hAnsi="Times New Roman" w:cs="Times New Roman"/>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90"/>
        <w:gridCol w:w="3646"/>
        <w:gridCol w:w="3420"/>
      </w:tblGrid>
      <w:tr w:rsidR="0040303E" w:rsidRPr="0034651A" w:rsidTr="0040303E">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Times New Roman" w:eastAsia="Times New Roman" w:hAnsi="Times New Roman" w:cs="Times New Roman"/>
                <w:b/>
                <w:bCs/>
                <w:sz w:val="20"/>
                <w:szCs w:val="20"/>
                <w:lang w:eastAsia="ru-RU"/>
              </w:rPr>
            </w:pPr>
            <w:r w:rsidRPr="00F103C8">
              <w:rPr>
                <w:rFonts w:ascii="Times New Roman" w:eastAsia="Times New Roman" w:hAnsi="Times New Roman" w:cs="Times New Roman"/>
                <w:b/>
                <w:bCs/>
                <w:sz w:val="20"/>
                <w:szCs w:val="20"/>
                <w:lang w:eastAsia="ru-RU"/>
              </w:rPr>
              <w:t>Nr.</w:t>
            </w:r>
          </w:p>
        </w:tc>
        <w:tc>
          <w:tcPr>
            <w:tcW w:w="25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Times New Roman" w:eastAsia="Times New Roman" w:hAnsi="Times New Roman" w:cs="Times New Roman"/>
                <w:b/>
                <w:bCs/>
                <w:sz w:val="20"/>
                <w:szCs w:val="20"/>
                <w:lang w:eastAsia="ru-RU"/>
              </w:rPr>
            </w:pPr>
            <w:r w:rsidRPr="00F103C8">
              <w:rPr>
                <w:rFonts w:ascii="Times New Roman" w:eastAsia="Times New Roman" w:hAnsi="Times New Roman" w:cs="Times New Roman"/>
                <w:b/>
                <w:bCs/>
                <w:sz w:val="20"/>
                <w:szCs w:val="20"/>
                <w:lang w:eastAsia="ru-RU"/>
              </w:rPr>
              <w:t>Rubrica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jc w:val="center"/>
              <w:rPr>
                <w:rFonts w:ascii="Times New Roman" w:eastAsia="Times New Roman" w:hAnsi="Times New Roman" w:cs="Times New Roman"/>
                <w:b/>
                <w:bCs/>
                <w:sz w:val="20"/>
                <w:szCs w:val="20"/>
                <w:lang w:val="en-US" w:eastAsia="ru-RU"/>
              </w:rPr>
            </w:pPr>
            <w:r w:rsidRPr="00873AA4">
              <w:rPr>
                <w:rFonts w:ascii="Times New Roman" w:eastAsia="Times New Roman" w:hAnsi="Times New Roman" w:cs="Times New Roman"/>
                <w:b/>
                <w:bCs/>
                <w:sz w:val="20"/>
                <w:szCs w:val="20"/>
                <w:lang w:val="en-US" w:eastAsia="ru-RU"/>
              </w:rPr>
              <w:t>Datele Autorităţii Contractante/Organizatorului procedurii</w:t>
            </w:r>
          </w:p>
        </w:tc>
      </w:tr>
      <w:tr w:rsidR="0040303E" w:rsidRPr="0034651A"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Times New Roman" w:eastAsia="Times New Roman" w:hAnsi="Times New Roman" w:cs="Times New Roman"/>
                <w:sz w:val="20"/>
                <w:szCs w:val="20"/>
                <w:lang w:eastAsia="ru-RU"/>
              </w:rPr>
            </w:pPr>
            <w:r w:rsidRPr="00F103C8">
              <w:rPr>
                <w:rFonts w:ascii="Times New Roman" w:eastAsia="Times New Roman" w:hAnsi="Times New Roman" w:cs="Times New Roman"/>
                <w:sz w:val="20"/>
                <w:szCs w:val="20"/>
                <w:lang w:eastAsia="ru-RU"/>
              </w:rPr>
              <w:t>1.1.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sz w:val="20"/>
                <w:szCs w:val="20"/>
                <w:lang w:val="en-US" w:eastAsia="ru-RU"/>
              </w:rPr>
              <w:t>Autoritatea contractantă/Organizatorul procedurii, 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C85EFD">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b/>
                <w:bCs/>
                <w:i/>
                <w:iCs/>
                <w:sz w:val="20"/>
                <w:szCs w:val="20"/>
                <w:lang w:val="en-US" w:eastAsia="ru-RU"/>
              </w:rPr>
              <w:t>[</w:t>
            </w:r>
            <w:r w:rsidR="00C85EFD">
              <w:rPr>
                <w:rFonts w:ascii="Times New Roman" w:eastAsia="Times New Roman" w:hAnsi="Times New Roman" w:cs="Times New Roman"/>
                <w:b/>
                <w:bCs/>
                <w:i/>
                <w:iCs/>
                <w:sz w:val="20"/>
                <w:szCs w:val="20"/>
                <w:lang w:val="en-US" w:eastAsia="ru-RU"/>
              </w:rPr>
              <w:t>Inspectoratul General al Poliției</w:t>
            </w:r>
            <w:r w:rsidRPr="00873AA4">
              <w:rPr>
                <w:rFonts w:ascii="Times New Roman" w:eastAsia="Times New Roman" w:hAnsi="Times New Roman" w:cs="Times New Roman"/>
                <w:b/>
                <w:bCs/>
                <w:i/>
                <w:iCs/>
                <w:sz w:val="20"/>
                <w:szCs w:val="20"/>
                <w:lang w:val="en-US" w:eastAsia="ru-RU"/>
              </w:rPr>
              <w:t xml:space="preserve"> şi IDNO</w:t>
            </w:r>
            <w:r w:rsidR="00C85EFD">
              <w:rPr>
                <w:rFonts w:ascii="Times New Roman" w:eastAsia="Times New Roman" w:hAnsi="Times New Roman" w:cs="Times New Roman"/>
                <w:b/>
                <w:bCs/>
                <w:i/>
                <w:iCs/>
                <w:sz w:val="20"/>
                <w:szCs w:val="20"/>
                <w:lang w:val="en-US" w:eastAsia="ru-RU"/>
              </w:rPr>
              <w:t xml:space="preserve"> 1013601000495</w:t>
            </w:r>
            <w:r w:rsidRPr="00873AA4">
              <w:rPr>
                <w:rFonts w:ascii="Times New Roman" w:eastAsia="Times New Roman" w:hAnsi="Times New Roman" w:cs="Times New Roman"/>
                <w:b/>
                <w:bCs/>
                <w:i/>
                <w:iCs/>
                <w:sz w:val="20"/>
                <w:szCs w:val="20"/>
                <w:lang w:val="en-US" w:eastAsia="ru-RU"/>
              </w:rPr>
              <w:t>]</w:t>
            </w:r>
          </w:p>
        </w:tc>
      </w:tr>
      <w:tr w:rsidR="0040303E" w:rsidRPr="00873AA4"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Times New Roman" w:eastAsia="Times New Roman" w:hAnsi="Times New Roman" w:cs="Times New Roman"/>
                <w:sz w:val="20"/>
                <w:szCs w:val="20"/>
                <w:lang w:eastAsia="ru-RU"/>
              </w:rPr>
            </w:pPr>
            <w:r w:rsidRPr="00F103C8">
              <w:rPr>
                <w:rFonts w:ascii="Times New Roman" w:eastAsia="Times New Roman" w:hAnsi="Times New Roman" w:cs="Times New Roman"/>
                <w:sz w:val="20"/>
                <w:szCs w:val="20"/>
                <w:lang w:eastAsia="ru-RU"/>
              </w:rPr>
              <w:t>1.2.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Times New Roman" w:eastAsia="Times New Roman" w:hAnsi="Times New Roman" w:cs="Times New Roman"/>
                <w:sz w:val="20"/>
                <w:szCs w:val="20"/>
                <w:lang w:eastAsia="ru-RU"/>
              </w:rPr>
            </w:pPr>
            <w:r w:rsidRPr="00F103C8">
              <w:rPr>
                <w:rFonts w:ascii="Times New Roman" w:eastAsia="Times New Roman" w:hAnsi="Times New Roman" w:cs="Times New Roman"/>
                <w:sz w:val="20"/>
                <w:szCs w:val="20"/>
                <w:lang w:eastAsia="ru-RU"/>
              </w:rPr>
              <w:t>Obiectul achiziţiei: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FD45C9">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b/>
                <w:bCs/>
                <w:i/>
                <w:iCs/>
                <w:sz w:val="20"/>
                <w:szCs w:val="20"/>
                <w:lang w:val="en-US" w:eastAsia="ru-RU"/>
              </w:rPr>
              <w:t>[</w:t>
            </w:r>
            <w:r w:rsidR="00FD45C9">
              <w:rPr>
                <w:rFonts w:ascii="Times New Roman" w:eastAsia="Times New Roman" w:hAnsi="Times New Roman" w:cs="Times New Roman"/>
                <w:b/>
                <w:bCs/>
                <w:i/>
                <w:iCs/>
                <w:sz w:val="20"/>
                <w:szCs w:val="20"/>
                <w:lang w:val="en-US" w:eastAsia="ru-RU"/>
              </w:rPr>
              <w:t>Tehnică de calcul</w:t>
            </w:r>
            <w:r w:rsidRPr="00873AA4">
              <w:rPr>
                <w:rFonts w:ascii="Times New Roman" w:eastAsia="Times New Roman" w:hAnsi="Times New Roman" w:cs="Times New Roman"/>
                <w:b/>
                <w:bCs/>
                <w:i/>
                <w:iCs/>
                <w:sz w:val="20"/>
                <w:szCs w:val="20"/>
                <w:lang w:val="en-US" w:eastAsia="ru-RU"/>
              </w:rPr>
              <w:t>]</w:t>
            </w:r>
          </w:p>
        </w:tc>
      </w:tr>
      <w:tr w:rsidR="0040303E" w:rsidRPr="0034651A"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Times New Roman" w:eastAsia="Times New Roman" w:hAnsi="Times New Roman" w:cs="Times New Roman"/>
                <w:sz w:val="20"/>
                <w:szCs w:val="20"/>
                <w:lang w:eastAsia="ru-RU"/>
              </w:rPr>
            </w:pPr>
            <w:r w:rsidRPr="00F103C8">
              <w:rPr>
                <w:rFonts w:ascii="Times New Roman" w:eastAsia="Times New Roman" w:hAnsi="Times New Roman" w:cs="Times New Roman"/>
                <w:sz w:val="20"/>
                <w:szCs w:val="20"/>
                <w:lang w:eastAsia="ru-RU"/>
              </w:rPr>
              <w:t>1.3.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sz w:val="20"/>
                <w:szCs w:val="20"/>
                <w:lang w:val="en-US" w:eastAsia="ru-RU"/>
              </w:rPr>
              <w:t>Numărul şi tipul procedurii de achiziţie: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b/>
                <w:bCs/>
                <w:i/>
                <w:iCs/>
                <w:sz w:val="20"/>
                <w:szCs w:val="20"/>
                <w:lang w:val="en-US" w:eastAsia="ru-RU"/>
              </w:rPr>
              <w:t>Nr.:</w:t>
            </w:r>
            <w:r w:rsidRPr="00873AA4">
              <w:rPr>
                <w:rFonts w:ascii="Times New Roman" w:eastAsia="Times New Roman" w:hAnsi="Times New Roman" w:cs="Times New Roman"/>
                <w:b/>
                <w:bCs/>
                <w:sz w:val="20"/>
                <w:szCs w:val="20"/>
                <w:lang w:val="en-US" w:eastAsia="ru-RU"/>
              </w:rPr>
              <w:t xml:space="preserve"> </w:t>
            </w:r>
          </w:p>
          <w:p w:rsidR="0040303E" w:rsidRPr="00873AA4" w:rsidRDefault="0040303E" w:rsidP="0040303E">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b/>
                <w:bCs/>
                <w:i/>
                <w:iCs/>
                <w:sz w:val="20"/>
                <w:szCs w:val="20"/>
                <w:lang w:val="en-US" w:eastAsia="ru-RU"/>
              </w:rPr>
              <w:t>Tipul procedurii de achiziţie:</w:t>
            </w:r>
            <w:r w:rsidR="00C85EFD">
              <w:rPr>
                <w:rFonts w:ascii="Times New Roman" w:eastAsia="Times New Roman" w:hAnsi="Times New Roman" w:cs="Times New Roman"/>
                <w:b/>
                <w:bCs/>
                <w:i/>
                <w:iCs/>
                <w:sz w:val="20"/>
                <w:szCs w:val="20"/>
                <w:lang w:val="en-US" w:eastAsia="ru-RU"/>
              </w:rPr>
              <w:t xml:space="preserve"> Licitatie publică</w:t>
            </w:r>
          </w:p>
        </w:tc>
      </w:tr>
      <w:tr w:rsidR="0040303E" w:rsidRPr="00F103C8"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Times New Roman" w:eastAsia="Times New Roman" w:hAnsi="Times New Roman" w:cs="Times New Roman"/>
                <w:sz w:val="20"/>
                <w:szCs w:val="20"/>
                <w:lang w:eastAsia="ru-RU"/>
              </w:rPr>
            </w:pPr>
            <w:r w:rsidRPr="00F103C8">
              <w:rPr>
                <w:rFonts w:ascii="Times New Roman" w:eastAsia="Times New Roman" w:hAnsi="Times New Roman" w:cs="Times New Roman"/>
                <w:sz w:val="20"/>
                <w:szCs w:val="20"/>
                <w:lang w:eastAsia="ru-RU"/>
              </w:rPr>
              <w:t>1.4.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Times New Roman" w:eastAsia="Times New Roman" w:hAnsi="Times New Roman" w:cs="Times New Roman"/>
                <w:sz w:val="20"/>
                <w:szCs w:val="20"/>
                <w:lang w:eastAsia="ru-RU"/>
              </w:rPr>
            </w:pPr>
            <w:r w:rsidRPr="00F103C8">
              <w:rPr>
                <w:rFonts w:ascii="Times New Roman" w:eastAsia="Times New Roman" w:hAnsi="Times New Roman" w:cs="Times New Roman"/>
                <w:sz w:val="20"/>
                <w:szCs w:val="20"/>
                <w:lang w:eastAsia="ru-RU"/>
              </w:rPr>
              <w:t>Tipul obiectului de achiziţie: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Times New Roman" w:eastAsia="Times New Roman" w:hAnsi="Times New Roman" w:cs="Times New Roman"/>
                <w:sz w:val="20"/>
                <w:szCs w:val="20"/>
                <w:lang w:eastAsia="ru-RU"/>
              </w:rPr>
            </w:pPr>
            <w:r w:rsidRPr="00F103C8">
              <w:rPr>
                <w:rFonts w:ascii="Times New Roman" w:eastAsia="Times New Roman" w:hAnsi="Times New Roman" w:cs="Times New Roman"/>
                <w:b/>
                <w:bCs/>
                <w:i/>
                <w:iCs/>
                <w:sz w:val="20"/>
                <w:szCs w:val="20"/>
                <w:lang w:eastAsia="ru-RU"/>
              </w:rPr>
              <w:t>[bunuri</w:t>
            </w:r>
            <w:proofErr w:type="gramStart"/>
            <w:r w:rsidRPr="00F103C8">
              <w:rPr>
                <w:rFonts w:ascii="Times New Roman" w:eastAsia="Times New Roman" w:hAnsi="Times New Roman" w:cs="Times New Roman"/>
                <w:b/>
                <w:bCs/>
                <w:i/>
                <w:iCs/>
                <w:sz w:val="20"/>
                <w:szCs w:val="20"/>
                <w:lang w:eastAsia="ru-RU"/>
              </w:rPr>
              <w:t xml:space="preserve"> ]</w:t>
            </w:r>
            <w:proofErr w:type="gramEnd"/>
          </w:p>
        </w:tc>
      </w:tr>
      <w:tr w:rsidR="0040303E" w:rsidRPr="00873AA4"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Times New Roman" w:eastAsia="Times New Roman" w:hAnsi="Times New Roman" w:cs="Times New Roman"/>
                <w:sz w:val="20"/>
                <w:szCs w:val="20"/>
                <w:lang w:eastAsia="ru-RU"/>
              </w:rPr>
            </w:pPr>
            <w:r w:rsidRPr="00F103C8">
              <w:rPr>
                <w:rFonts w:ascii="Times New Roman" w:eastAsia="Times New Roman" w:hAnsi="Times New Roman" w:cs="Times New Roman"/>
                <w:sz w:val="20"/>
                <w:szCs w:val="20"/>
                <w:lang w:eastAsia="ru-RU"/>
              </w:rPr>
              <w:t>1.5.</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Times New Roman" w:eastAsia="Times New Roman" w:hAnsi="Times New Roman" w:cs="Times New Roman"/>
                <w:sz w:val="20"/>
                <w:szCs w:val="20"/>
                <w:lang w:eastAsia="ru-RU"/>
              </w:rPr>
            </w:pPr>
            <w:r w:rsidRPr="00F103C8">
              <w:rPr>
                <w:rFonts w:ascii="Times New Roman" w:eastAsia="Times New Roman" w:hAnsi="Times New Roman" w:cs="Times New Roman"/>
                <w:sz w:val="20"/>
                <w:szCs w:val="20"/>
                <w:lang w:eastAsia="ru-RU"/>
              </w:rPr>
              <w:t>Codul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C85EFD">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b/>
                <w:bCs/>
                <w:i/>
                <w:iCs/>
                <w:sz w:val="20"/>
                <w:szCs w:val="20"/>
                <w:lang w:val="en-US" w:eastAsia="ru-RU"/>
              </w:rPr>
              <w:t>[</w:t>
            </w:r>
            <w:r w:rsidR="00FD45C9" w:rsidRPr="00FD45C9">
              <w:rPr>
                <w:rFonts w:ascii="Times New Roman" w:eastAsia="Times New Roman" w:hAnsi="Times New Roman" w:cs="Times New Roman"/>
                <w:b/>
                <w:bCs/>
                <w:i/>
                <w:iCs/>
                <w:sz w:val="20"/>
                <w:szCs w:val="20"/>
                <w:lang w:val="en-US" w:eastAsia="ru-RU"/>
              </w:rPr>
              <w:t>30200000-1</w:t>
            </w:r>
            <w:r w:rsidRPr="00873AA4">
              <w:rPr>
                <w:rFonts w:ascii="Times New Roman" w:eastAsia="Times New Roman" w:hAnsi="Times New Roman" w:cs="Times New Roman"/>
                <w:b/>
                <w:bCs/>
                <w:i/>
                <w:iCs/>
                <w:sz w:val="20"/>
                <w:szCs w:val="20"/>
                <w:lang w:val="en-US" w:eastAsia="ru-RU"/>
              </w:rPr>
              <w:t>]</w:t>
            </w:r>
          </w:p>
        </w:tc>
      </w:tr>
      <w:tr w:rsidR="0040303E" w:rsidRPr="0034651A"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Times New Roman" w:eastAsia="Times New Roman" w:hAnsi="Times New Roman" w:cs="Times New Roman"/>
                <w:sz w:val="20"/>
                <w:szCs w:val="20"/>
                <w:lang w:eastAsia="ru-RU"/>
              </w:rPr>
            </w:pPr>
            <w:r w:rsidRPr="00F103C8">
              <w:rPr>
                <w:rFonts w:ascii="Times New Roman" w:eastAsia="Times New Roman" w:hAnsi="Times New Roman" w:cs="Times New Roman"/>
                <w:sz w:val="20"/>
                <w:szCs w:val="20"/>
                <w:lang w:eastAsia="ru-RU"/>
              </w:rPr>
              <w:t>1.6.</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sz w:val="20"/>
                <w:szCs w:val="20"/>
                <w:lang w:val="en-US" w:eastAsia="ru-RU"/>
              </w:rPr>
              <w:t>Sursa alocaţiilor bugetare/banilor publici şi perioada bugetară: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C85EFD">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b/>
                <w:bCs/>
                <w:i/>
                <w:iCs/>
                <w:sz w:val="20"/>
                <w:szCs w:val="20"/>
                <w:lang w:val="en-US" w:eastAsia="ru-RU"/>
              </w:rPr>
              <w:t>[</w:t>
            </w:r>
            <w:r w:rsidR="00C85EFD">
              <w:rPr>
                <w:rFonts w:ascii="Times New Roman" w:eastAsia="Times New Roman" w:hAnsi="Times New Roman" w:cs="Times New Roman"/>
                <w:b/>
                <w:bCs/>
                <w:i/>
                <w:iCs/>
                <w:sz w:val="20"/>
                <w:szCs w:val="20"/>
                <w:lang w:val="en-US" w:eastAsia="ru-RU"/>
              </w:rPr>
              <w:t>surse alocate UE</w:t>
            </w:r>
            <w:r w:rsidRPr="00873AA4">
              <w:rPr>
                <w:rFonts w:ascii="Times New Roman" w:eastAsia="Times New Roman" w:hAnsi="Times New Roman" w:cs="Times New Roman"/>
                <w:b/>
                <w:bCs/>
                <w:i/>
                <w:iCs/>
                <w:sz w:val="20"/>
                <w:szCs w:val="20"/>
                <w:lang w:val="en-US" w:eastAsia="ru-RU"/>
              </w:rPr>
              <w:t>]</w:t>
            </w:r>
            <w:r w:rsidRPr="00873AA4">
              <w:rPr>
                <w:rFonts w:ascii="Times New Roman" w:eastAsia="Times New Roman" w:hAnsi="Times New Roman" w:cs="Times New Roman"/>
                <w:b/>
                <w:bCs/>
                <w:sz w:val="20"/>
                <w:szCs w:val="20"/>
                <w:lang w:val="en-US" w:eastAsia="ru-RU"/>
              </w:rPr>
              <w:t xml:space="preserve"> </w:t>
            </w:r>
            <w:r w:rsidRPr="00873AA4">
              <w:rPr>
                <w:rFonts w:ascii="Times New Roman" w:eastAsia="Times New Roman" w:hAnsi="Times New Roman" w:cs="Times New Roman"/>
                <w:b/>
                <w:bCs/>
                <w:i/>
                <w:iCs/>
                <w:sz w:val="20"/>
                <w:szCs w:val="20"/>
                <w:lang w:val="en-US" w:eastAsia="ru-RU"/>
              </w:rPr>
              <w:t>[</w:t>
            </w:r>
            <w:r w:rsidR="007B7BF7">
              <w:rPr>
                <w:rFonts w:ascii="Times New Roman" w:eastAsia="Times New Roman" w:hAnsi="Times New Roman" w:cs="Times New Roman"/>
                <w:b/>
                <w:bCs/>
                <w:i/>
                <w:iCs/>
                <w:sz w:val="20"/>
                <w:szCs w:val="20"/>
                <w:lang w:val="en-US" w:eastAsia="ru-RU"/>
              </w:rPr>
              <w:t>perioada bugetară 2018</w:t>
            </w:r>
            <w:r w:rsidRPr="00873AA4">
              <w:rPr>
                <w:rFonts w:ascii="Times New Roman" w:eastAsia="Times New Roman" w:hAnsi="Times New Roman" w:cs="Times New Roman"/>
                <w:b/>
                <w:bCs/>
                <w:i/>
                <w:iCs/>
                <w:sz w:val="20"/>
                <w:szCs w:val="20"/>
                <w:lang w:val="en-US" w:eastAsia="ru-RU"/>
              </w:rPr>
              <w:t>]</w:t>
            </w:r>
          </w:p>
        </w:tc>
      </w:tr>
      <w:tr w:rsidR="0040303E" w:rsidRPr="008C7616"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Times New Roman" w:eastAsia="Times New Roman" w:hAnsi="Times New Roman" w:cs="Times New Roman"/>
                <w:sz w:val="20"/>
                <w:szCs w:val="20"/>
                <w:lang w:eastAsia="ru-RU"/>
              </w:rPr>
            </w:pPr>
            <w:r w:rsidRPr="00F103C8">
              <w:rPr>
                <w:rFonts w:ascii="Times New Roman" w:eastAsia="Times New Roman" w:hAnsi="Times New Roman" w:cs="Times New Roman"/>
                <w:sz w:val="20"/>
                <w:szCs w:val="20"/>
                <w:lang w:eastAsia="ru-RU"/>
              </w:rPr>
              <w:t>1.7.</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Times New Roman" w:eastAsia="Times New Roman" w:hAnsi="Times New Roman" w:cs="Times New Roman"/>
                <w:sz w:val="20"/>
                <w:szCs w:val="20"/>
                <w:lang w:eastAsia="ru-RU"/>
              </w:rPr>
            </w:pPr>
            <w:r w:rsidRPr="00F103C8">
              <w:rPr>
                <w:rFonts w:ascii="Times New Roman" w:eastAsia="Times New Roman" w:hAnsi="Times New Roman" w:cs="Times New Roman"/>
                <w:sz w:val="20"/>
                <w:szCs w:val="20"/>
                <w:lang w:eastAsia="ru-RU"/>
              </w:rPr>
              <w:t>Administratorul alocaţiilor bugetare: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b/>
                <w:bCs/>
                <w:i/>
                <w:iCs/>
                <w:sz w:val="20"/>
                <w:szCs w:val="20"/>
                <w:lang w:val="en-US" w:eastAsia="ru-RU"/>
              </w:rPr>
              <w:t>[</w:t>
            </w:r>
            <w:r w:rsidR="007B7BF7">
              <w:rPr>
                <w:rFonts w:ascii="Times New Roman" w:eastAsia="Times New Roman" w:hAnsi="Times New Roman" w:cs="Times New Roman"/>
                <w:b/>
                <w:bCs/>
                <w:i/>
                <w:iCs/>
                <w:sz w:val="20"/>
                <w:szCs w:val="20"/>
                <w:lang w:val="en-US" w:eastAsia="ru-RU"/>
              </w:rPr>
              <w:t>Inspectoratul General al Poliției</w:t>
            </w:r>
            <w:r w:rsidR="007B7BF7" w:rsidRPr="00873AA4">
              <w:rPr>
                <w:rFonts w:ascii="Times New Roman" w:eastAsia="Times New Roman" w:hAnsi="Times New Roman" w:cs="Times New Roman"/>
                <w:b/>
                <w:bCs/>
                <w:i/>
                <w:iCs/>
                <w:sz w:val="20"/>
                <w:szCs w:val="20"/>
                <w:lang w:val="en-US" w:eastAsia="ru-RU"/>
              </w:rPr>
              <w:t>]</w:t>
            </w:r>
            <w:r w:rsidRPr="00873AA4">
              <w:rPr>
                <w:rFonts w:ascii="Times New Roman" w:eastAsia="Times New Roman" w:hAnsi="Times New Roman" w:cs="Times New Roman"/>
                <w:b/>
                <w:bCs/>
                <w:i/>
                <w:iCs/>
                <w:sz w:val="20"/>
                <w:szCs w:val="20"/>
                <w:lang w:val="en-US" w:eastAsia="ru-RU"/>
              </w:rPr>
              <w:t>]</w:t>
            </w:r>
          </w:p>
        </w:tc>
      </w:tr>
      <w:tr w:rsidR="0040303E" w:rsidRPr="00F103C8"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Times New Roman" w:eastAsia="Times New Roman" w:hAnsi="Times New Roman" w:cs="Times New Roman"/>
                <w:sz w:val="20"/>
                <w:szCs w:val="20"/>
                <w:lang w:eastAsia="ru-RU"/>
              </w:rPr>
            </w:pPr>
            <w:r w:rsidRPr="00F103C8">
              <w:rPr>
                <w:rFonts w:ascii="Times New Roman" w:eastAsia="Times New Roman" w:hAnsi="Times New Roman" w:cs="Times New Roman"/>
                <w:sz w:val="20"/>
                <w:szCs w:val="20"/>
                <w:lang w:eastAsia="ru-RU"/>
              </w:rPr>
              <w:t>1.8.</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sz w:val="20"/>
                <w:szCs w:val="20"/>
                <w:lang w:val="en-US" w:eastAsia="ru-RU"/>
              </w:rPr>
              <w:t>Partenerul de dezvoltare (după caz):</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9A2D17">
            <w:pPr>
              <w:spacing w:after="0" w:line="240" w:lineRule="auto"/>
              <w:rPr>
                <w:rFonts w:ascii="Times New Roman" w:eastAsia="Times New Roman" w:hAnsi="Times New Roman" w:cs="Times New Roman"/>
                <w:sz w:val="20"/>
                <w:szCs w:val="20"/>
                <w:lang w:eastAsia="ru-RU"/>
              </w:rPr>
            </w:pPr>
            <w:r w:rsidRPr="00F103C8">
              <w:rPr>
                <w:rFonts w:ascii="Times New Roman" w:eastAsia="Times New Roman" w:hAnsi="Times New Roman" w:cs="Times New Roman"/>
                <w:b/>
                <w:bCs/>
                <w:i/>
                <w:iCs/>
                <w:sz w:val="20"/>
                <w:szCs w:val="20"/>
                <w:lang w:eastAsia="ru-RU"/>
              </w:rPr>
              <w:t>[</w:t>
            </w:r>
            <w:r w:rsidR="009A2D17">
              <w:rPr>
                <w:rFonts w:ascii="Times New Roman" w:eastAsia="Times New Roman" w:hAnsi="Times New Roman" w:cs="Times New Roman"/>
                <w:b/>
                <w:bCs/>
                <w:i/>
                <w:iCs/>
                <w:sz w:val="20"/>
                <w:szCs w:val="20"/>
                <w:lang w:val="ro-RO" w:eastAsia="ru-RU"/>
              </w:rPr>
              <w:t>UE</w:t>
            </w:r>
            <w:r w:rsidRPr="00F103C8">
              <w:rPr>
                <w:rFonts w:ascii="Times New Roman" w:eastAsia="Times New Roman" w:hAnsi="Times New Roman" w:cs="Times New Roman"/>
                <w:b/>
                <w:bCs/>
                <w:i/>
                <w:iCs/>
                <w:sz w:val="20"/>
                <w:szCs w:val="20"/>
                <w:lang w:eastAsia="ru-RU"/>
              </w:rPr>
              <w:t>]</w:t>
            </w:r>
          </w:p>
        </w:tc>
      </w:tr>
      <w:tr w:rsidR="0040303E" w:rsidRPr="0034651A"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Times New Roman" w:eastAsia="Times New Roman" w:hAnsi="Times New Roman" w:cs="Times New Roman"/>
                <w:sz w:val="20"/>
                <w:szCs w:val="20"/>
                <w:lang w:eastAsia="ru-RU"/>
              </w:rPr>
            </w:pPr>
            <w:r w:rsidRPr="00F103C8">
              <w:rPr>
                <w:rFonts w:ascii="Times New Roman" w:eastAsia="Times New Roman" w:hAnsi="Times New Roman" w:cs="Times New Roman"/>
                <w:sz w:val="20"/>
                <w:szCs w:val="20"/>
                <w:lang w:eastAsia="ru-RU"/>
              </w:rPr>
              <w:t>1.9.</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Times New Roman" w:eastAsia="Times New Roman" w:hAnsi="Times New Roman" w:cs="Times New Roman"/>
                <w:sz w:val="20"/>
                <w:szCs w:val="20"/>
                <w:lang w:eastAsia="ru-RU"/>
              </w:rPr>
            </w:pPr>
            <w:r w:rsidRPr="00F103C8">
              <w:rPr>
                <w:rFonts w:ascii="Times New Roman" w:eastAsia="Times New Roman" w:hAnsi="Times New Roman" w:cs="Times New Roman"/>
                <w:sz w:val="20"/>
                <w:szCs w:val="20"/>
                <w:lang w:eastAsia="ru-RU"/>
              </w:rPr>
              <w:t>Denumirea cumpărătorului, 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b/>
                <w:bCs/>
                <w:i/>
                <w:iCs/>
                <w:sz w:val="20"/>
                <w:szCs w:val="20"/>
                <w:lang w:val="en-US" w:eastAsia="ru-RU"/>
              </w:rPr>
              <w:t>[</w:t>
            </w:r>
            <w:r w:rsidR="00FD45C9">
              <w:rPr>
                <w:rFonts w:ascii="Times New Roman" w:eastAsia="Times New Roman" w:hAnsi="Times New Roman" w:cs="Times New Roman"/>
                <w:b/>
                <w:bCs/>
                <w:i/>
                <w:iCs/>
                <w:sz w:val="20"/>
                <w:szCs w:val="20"/>
                <w:lang w:val="en-US" w:eastAsia="ru-RU"/>
              </w:rPr>
              <w:t>Inspectoratul General al Poliției</w:t>
            </w:r>
            <w:r w:rsidR="00FD45C9" w:rsidRPr="00873AA4">
              <w:rPr>
                <w:rFonts w:ascii="Times New Roman" w:eastAsia="Times New Roman" w:hAnsi="Times New Roman" w:cs="Times New Roman"/>
                <w:b/>
                <w:bCs/>
                <w:i/>
                <w:iCs/>
                <w:sz w:val="20"/>
                <w:szCs w:val="20"/>
                <w:lang w:val="en-US" w:eastAsia="ru-RU"/>
              </w:rPr>
              <w:t xml:space="preserve"> şi IDNO</w:t>
            </w:r>
            <w:r w:rsidR="00FD45C9">
              <w:rPr>
                <w:rFonts w:ascii="Times New Roman" w:eastAsia="Times New Roman" w:hAnsi="Times New Roman" w:cs="Times New Roman"/>
                <w:b/>
                <w:bCs/>
                <w:i/>
                <w:iCs/>
                <w:sz w:val="20"/>
                <w:szCs w:val="20"/>
                <w:lang w:val="en-US" w:eastAsia="ru-RU"/>
              </w:rPr>
              <w:t xml:space="preserve"> 1013601000495</w:t>
            </w:r>
            <w:r w:rsidRPr="00873AA4">
              <w:rPr>
                <w:rFonts w:ascii="Times New Roman" w:eastAsia="Times New Roman" w:hAnsi="Times New Roman" w:cs="Times New Roman"/>
                <w:b/>
                <w:bCs/>
                <w:i/>
                <w:iCs/>
                <w:sz w:val="20"/>
                <w:szCs w:val="20"/>
                <w:lang w:val="en-US" w:eastAsia="ru-RU"/>
              </w:rPr>
              <w:t>]</w:t>
            </w:r>
          </w:p>
        </w:tc>
      </w:tr>
      <w:tr w:rsidR="0040303E" w:rsidRPr="008C7616"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Times New Roman" w:eastAsia="Times New Roman" w:hAnsi="Times New Roman" w:cs="Times New Roman"/>
                <w:sz w:val="20"/>
                <w:szCs w:val="20"/>
                <w:lang w:eastAsia="ru-RU"/>
              </w:rPr>
            </w:pPr>
            <w:r w:rsidRPr="00F103C8">
              <w:rPr>
                <w:rFonts w:ascii="Times New Roman" w:eastAsia="Times New Roman" w:hAnsi="Times New Roman" w:cs="Times New Roman"/>
                <w:sz w:val="20"/>
                <w:szCs w:val="20"/>
                <w:lang w:eastAsia="ru-RU"/>
              </w:rPr>
              <w:t>1.10.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Times New Roman" w:eastAsia="Times New Roman" w:hAnsi="Times New Roman" w:cs="Times New Roman"/>
                <w:sz w:val="20"/>
                <w:szCs w:val="20"/>
                <w:lang w:eastAsia="ru-RU"/>
              </w:rPr>
            </w:pPr>
            <w:r w:rsidRPr="00F103C8">
              <w:rPr>
                <w:rFonts w:ascii="Times New Roman" w:eastAsia="Times New Roman" w:hAnsi="Times New Roman" w:cs="Times New Roman"/>
                <w:sz w:val="20"/>
                <w:szCs w:val="20"/>
                <w:lang w:eastAsia="ru-RU"/>
              </w:rPr>
              <w:t>Destinatarul bunurilor, 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7B7BF7">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b/>
                <w:bCs/>
                <w:i/>
                <w:iCs/>
                <w:sz w:val="20"/>
                <w:szCs w:val="20"/>
                <w:lang w:val="en-US" w:eastAsia="ru-RU"/>
              </w:rPr>
              <w:t>[</w:t>
            </w:r>
            <w:r w:rsidR="007B7BF7">
              <w:rPr>
                <w:rFonts w:ascii="Times New Roman" w:eastAsia="Times New Roman" w:hAnsi="Times New Roman" w:cs="Times New Roman"/>
                <w:b/>
                <w:bCs/>
                <w:i/>
                <w:iCs/>
                <w:sz w:val="20"/>
                <w:szCs w:val="20"/>
                <w:lang w:val="en-US" w:eastAsia="ru-RU"/>
              </w:rPr>
              <w:t xml:space="preserve">Tehnică de calcul, </w:t>
            </w:r>
            <w:r w:rsidR="00FD45C9" w:rsidRPr="00873AA4">
              <w:rPr>
                <w:rFonts w:ascii="Times New Roman" w:eastAsia="Times New Roman" w:hAnsi="Times New Roman" w:cs="Times New Roman"/>
                <w:b/>
                <w:bCs/>
                <w:i/>
                <w:iCs/>
                <w:sz w:val="20"/>
                <w:szCs w:val="20"/>
                <w:lang w:val="en-US" w:eastAsia="ru-RU"/>
              </w:rPr>
              <w:t xml:space="preserve"> IDNO</w:t>
            </w:r>
            <w:r w:rsidR="00FD45C9">
              <w:rPr>
                <w:rFonts w:ascii="Times New Roman" w:eastAsia="Times New Roman" w:hAnsi="Times New Roman" w:cs="Times New Roman"/>
                <w:b/>
                <w:bCs/>
                <w:i/>
                <w:iCs/>
                <w:sz w:val="20"/>
                <w:szCs w:val="20"/>
                <w:lang w:val="en-US" w:eastAsia="ru-RU"/>
              </w:rPr>
              <w:t xml:space="preserve"> 1013601000495</w:t>
            </w:r>
            <w:r w:rsidRPr="00873AA4">
              <w:rPr>
                <w:rFonts w:ascii="Times New Roman" w:eastAsia="Times New Roman" w:hAnsi="Times New Roman" w:cs="Times New Roman"/>
                <w:b/>
                <w:bCs/>
                <w:i/>
                <w:iCs/>
                <w:sz w:val="20"/>
                <w:szCs w:val="20"/>
                <w:lang w:val="en-US" w:eastAsia="ru-RU"/>
              </w:rPr>
              <w:t>]</w:t>
            </w:r>
          </w:p>
        </w:tc>
      </w:tr>
      <w:tr w:rsidR="0040303E" w:rsidRPr="00F103C8"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Times New Roman" w:eastAsia="Times New Roman" w:hAnsi="Times New Roman" w:cs="Times New Roman"/>
                <w:sz w:val="20"/>
                <w:szCs w:val="20"/>
                <w:lang w:eastAsia="ru-RU"/>
              </w:rPr>
            </w:pPr>
            <w:r w:rsidRPr="00F103C8">
              <w:rPr>
                <w:rFonts w:ascii="Times New Roman" w:eastAsia="Times New Roman" w:hAnsi="Times New Roman" w:cs="Times New Roman"/>
                <w:sz w:val="20"/>
                <w:szCs w:val="20"/>
                <w:lang w:eastAsia="ru-RU"/>
              </w:rPr>
              <w:t>1.11.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Times New Roman" w:eastAsia="Times New Roman" w:hAnsi="Times New Roman" w:cs="Times New Roman"/>
                <w:sz w:val="20"/>
                <w:szCs w:val="20"/>
                <w:lang w:eastAsia="ru-RU"/>
              </w:rPr>
            </w:pPr>
            <w:r w:rsidRPr="00F103C8">
              <w:rPr>
                <w:rFonts w:ascii="Times New Roman" w:eastAsia="Times New Roman" w:hAnsi="Times New Roman" w:cs="Times New Roman"/>
                <w:sz w:val="20"/>
                <w:szCs w:val="20"/>
                <w:lang w:eastAsia="ru-RU"/>
              </w:rPr>
              <w:t>Limba de comunicare: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Times New Roman" w:eastAsia="Times New Roman" w:hAnsi="Times New Roman" w:cs="Times New Roman"/>
                <w:sz w:val="20"/>
                <w:szCs w:val="20"/>
                <w:lang w:eastAsia="ru-RU"/>
              </w:rPr>
            </w:pPr>
            <w:r w:rsidRPr="00F103C8">
              <w:rPr>
                <w:rFonts w:ascii="Times New Roman" w:eastAsia="Times New Roman" w:hAnsi="Times New Roman" w:cs="Times New Roman"/>
                <w:b/>
                <w:bCs/>
                <w:i/>
                <w:iCs/>
                <w:sz w:val="20"/>
                <w:szCs w:val="20"/>
                <w:lang w:eastAsia="ru-RU"/>
              </w:rPr>
              <w:t>[limba de stat]</w:t>
            </w:r>
          </w:p>
        </w:tc>
      </w:tr>
      <w:tr w:rsidR="0040303E" w:rsidRPr="0034651A"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Times New Roman" w:eastAsia="Times New Roman" w:hAnsi="Times New Roman" w:cs="Times New Roman"/>
                <w:sz w:val="20"/>
                <w:szCs w:val="20"/>
                <w:lang w:eastAsia="ru-RU"/>
              </w:rPr>
            </w:pPr>
            <w:r w:rsidRPr="00F103C8">
              <w:rPr>
                <w:rFonts w:ascii="Times New Roman" w:eastAsia="Times New Roman" w:hAnsi="Times New Roman" w:cs="Times New Roman"/>
                <w:sz w:val="20"/>
                <w:szCs w:val="20"/>
                <w:lang w:eastAsia="ru-RU"/>
              </w:rPr>
              <w:t>1.12.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sz w:val="20"/>
                <w:szCs w:val="20"/>
                <w:lang w:val="en-US" w:eastAsia="ru-RU"/>
              </w:rPr>
              <w:t>Locul/Modalitatea de transmitere a clarificărilor referitor la documentaţia de atribuire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D45C9" w:rsidRDefault="00FD45C9" w:rsidP="0040303E">
            <w:pPr>
              <w:spacing w:after="0" w:line="240" w:lineRule="auto"/>
              <w:rPr>
                <w:rFonts w:ascii="Times New Roman" w:eastAsia="Times New Roman" w:hAnsi="Times New Roman" w:cs="Times New Roman"/>
                <w:sz w:val="20"/>
                <w:szCs w:val="20"/>
                <w:lang w:val="en-US" w:eastAsia="ru-RU"/>
              </w:rPr>
            </w:pPr>
            <w:r>
              <w:rPr>
                <w:rFonts w:ascii="Times New Roman" w:eastAsia="Times New Roman" w:hAnsi="Times New Roman" w:cs="Times New Roman"/>
                <w:b/>
                <w:bCs/>
                <w:i/>
                <w:iCs/>
                <w:sz w:val="20"/>
                <w:szCs w:val="20"/>
                <w:lang w:val="ro-RO" w:eastAsia="ru-RU"/>
              </w:rPr>
              <w:t>Mun. Chișinău str. Tiraspol 11/1</w:t>
            </w:r>
            <w:r w:rsidR="007B7BF7">
              <w:rPr>
                <w:rFonts w:ascii="Times New Roman" w:eastAsia="Times New Roman" w:hAnsi="Times New Roman" w:cs="Times New Roman"/>
                <w:b/>
                <w:bCs/>
                <w:i/>
                <w:iCs/>
                <w:sz w:val="20"/>
                <w:szCs w:val="20"/>
                <w:lang w:val="ro-RO" w:eastAsia="ru-RU"/>
              </w:rPr>
              <w:t xml:space="preserve">, </w:t>
            </w:r>
            <w:r w:rsidR="007B7BF7">
              <w:rPr>
                <w:rFonts w:ascii="Times New Roman" w:eastAsia="Times New Roman" w:hAnsi="Times New Roman" w:cs="Times New Roman"/>
                <w:b/>
                <w:bCs/>
                <w:i/>
                <w:iCs/>
                <w:sz w:val="20"/>
                <w:szCs w:val="20"/>
                <w:lang w:val="ro-MO" w:eastAsia="ru-RU"/>
              </w:rPr>
              <w:t>sau la email logistica@igp.gov.md</w:t>
            </w:r>
            <w:r w:rsidR="0040303E" w:rsidRPr="00FD45C9">
              <w:rPr>
                <w:rFonts w:ascii="Times New Roman" w:eastAsia="Times New Roman" w:hAnsi="Times New Roman" w:cs="Times New Roman"/>
                <w:b/>
                <w:bCs/>
                <w:i/>
                <w:iCs/>
                <w:sz w:val="20"/>
                <w:szCs w:val="20"/>
                <w:lang w:val="en-US" w:eastAsia="ru-RU"/>
              </w:rPr>
              <w:t xml:space="preserve"> </w:t>
            </w:r>
          </w:p>
        </w:tc>
      </w:tr>
      <w:tr w:rsidR="0040303E" w:rsidRPr="00FD45C9"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D45C9" w:rsidRDefault="0040303E" w:rsidP="0040303E">
            <w:pPr>
              <w:spacing w:after="0" w:line="240" w:lineRule="auto"/>
              <w:jc w:val="center"/>
              <w:rPr>
                <w:rFonts w:ascii="Times New Roman" w:eastAsia="Times New Roman" w:hAnsi="Times New Roman" w:cs="Times New Roman"/>
                <w:sz w:val="20"/>
                <w:szCs w:val="20"/>
                <w:lang w:val="en-US" w:eastAsia="ru-RU"/>
              </w:rPr>
            </w:pPr>
            <w:r w:rsidRPr="00FD45C9">
              <w:rPr>
                <w:rFonts w:ascii="Times New Roman" w:eastAsia="Times New Roman" w:hAnsi="Times New Roman" w:cs="Times New Roman"/>
                <w:sz w:val="20"/>
                <w:szCs w:val="20"/>
                <w:lang w:val="en-US" w:eastAsia="ru-RU"/>
              </w:rPr>
              <w:t>1.13.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sz w:val="20"/>
                <w:szCs w:val="20"/>
                <w:lang w:val="en-US" w:eastAsia="ru-RU"/>
              </w:rPr>
              <w:t>Contract de achiziţie rezervat atelierelor protejate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D45C9" w:rsidRDefault="0040303E" w:rsidP="0040303E">
            <w:pPr>
              <w:spacing w:after="0" w:line="240" w:lineRule="auto"/>
              <w:rPr>
                <w:rFonts w:ascii="Times New Roman" w:eastAsia="Times New Roman" w:hAnsi="Times New Roman" w:cs="Times New Roman"/>
                <w:sz w:val="20"/>
                <w:szCs w:val="20"/>
                <w:lang w:val="en-US" w:eastAsia="ru-RU"/>
              </w:rPr>
            </w:pPr>
            <w:r w:rsidRPr="00FD45C9">
              <w:rPr>
                <w:rFonts w:ascii="Times New Roman" w:eastAsia="Times New Roman" w:hAnsi="Times New Roman" w:cs="Times New Roman"/>
                <w:b/>
                <w:bCs/>
                <w:i/>
                <w:iCs/>
                <w:sz w:val="20"/>
                <w:szCs w:val="20"/>
                <w:lang w:val="en-US" w:eastAsia="ru-RU"/>
              </w:rPr>
              <w:t>[Da]</w:t>
            </w:r>
          </w:p>
        </w:tc>
      </w:tr>
      <w:tr w:rsidR="0040303E" w:rsidRPr="00FD45C9"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D45C9" w:rsidRDefault="0040303E" w:rsidP="0040303E">
            <w:pPr>
              <w:spacing w:after="0" w:line="240" w:lineRule="auto"/>
              <w:jc w:val="center"/>
              <w:rPr>
                <w:rFonts w:ascii="Times New Roman" w:eastAsia="Times New Roman" w:hAnsi="Times New Roman" w:cs="Times New Roman"/>
                <w:sz w:val="20"/>
                <w:szCs w:val="20"/>
                <w:lang w:val="en-US" w:eastAsia="ru-RU"/>
              </w:rPr>
            </w:pPr>
            <w:r w:rsidRPr="00FD45C9">
              <w:rPr>
                <w:rFonts w:ascii="Times New Roman" w:eastAsia="Times New Roman" w:hAnsi="Times New Roman" w:cs="Times New Roman"/>
                <w:sz w:val="20"/>
                <w:szCs w:val="20"/>
                <w:lang w:val="en-US" w:eastAsia="ru-RU"/>
              </w:rPr>
              <w:t>1.14.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D45C9" w:rsidRDefault="0040303E" w:rsidP="0040303E">
            <w:pPr>
              <w:spacing w:after="0" w:line="240" w:lineRule="auto"/>
              <w:rPr>
                <w:rFonts w:ascii="Times New Roman" w:eastAsia="Times New Roman" w:hAnsi="Times New Roman" w:cs="Times New Roman"/>
                <w:sz w:val="20"/>
                <w:szCs w:val="20"/>
                <w:lang w:val="en-US" w:eastAsia="ru-RU"/>
              </w:rPr>
            </w:pPr>
            <w:r w:rsidRPr="00FD45C9">
              <w:rPr>
                <w:rFonts w:ascii="Times New Roman" w:eastAsia="Times New Roman" w:hAnsi="Times New Roman" w:cs="Times New Roman"/>
                <w:sz w:val="20"/>
                <w:szCs w:val="20"/>
                <w:lang w:val="en-US" w:eastAsia="ru-RU"/>
              </w:rPr>
              <w:t>Tipul contractului: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D45C9" w:rsidRDefault="0040303E" w:rsidP="0040303E">
            <w:pPr>
              <w:spacing w:after="0" w:line="240" w:lineRule="auto"/>
              <w:rPr>
                <w:rFonts w:ascii="Times New Roman" w:eastAsia="Times New Roman" w:hAnsi="Times New Roman" w:cs="Times New Roman"/>
                <w:sz w:val="20"/>
                <w:szCs w:val="20"/>
                <w:lang w:val="en-US" w:eastAsia="ru-RU"/>
              </w:rPr>
            </w:pPr>
            <w:r w:rsidRPr="00FD45C9">
              <w:rPr>
                <w:rFonts w:ascii="Times New Roman" w:eastAsia="Times New Roman" w:hAnsi="Times New Roman" w:cs="Times New Roman"/>
                <w:b/>
                <w:bCs/>
                <w:i/>
                <w:iCs/>
                <w:sz w:val="20"/>
                <w:szCs w:val="20"/>
                <w:lang w:val="en-US" w:eastAsia="ru-RU"/>
              </w:rPr>
              <w:t>[Vînzare-cumpărare]</w:t>
            </w:r>
          </w:p>
        </w:tc>
      </w:tr>
      <w:tr w:rsidR="0040303E" w:rsidRPr="0034651A"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D45C9" w:rsidRDefault="0040303E" w:rsidP="0040303E">
            <w:pPr>
              <w:spacing w:after="0" w:line="240" w:lineRule="auto"/>
              <w:jc w:val="center"/>
              <w:rPr>
                <w:rFonts w:ascii="Times New Roman" w:eastAsia="Times New Roman" w:hAnsi="Times New Roman" w:cs="Times New Roman"/>
                <w:sz w:val="20"/>
                <w:szCs w:val="20"/>
                <w:lang w:val="en-US" w:eastAsia="ru-RU"/>
              </w:rPr>
            </w:pPr>
            <w:r w:rsidRPr="00FD45C9">
              <w:rPr>
                <w:rFonts w:ascii="Times New Roman" w:eastAsia="Times New Roman" w:hAnsi="Times New Roman" w:cs="Times New Roman"/>
                <w:sz w:val="20"/>
                <w:szCs w:val="20"/>
                <w:lang w:val="en-US" w:eastAsia="ru-RU"/>
              </w:rPr>
              <w:t>1.15.</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sz w:val="20"/>
                <w:szCs w:val="20"/>
                <w:lang w:val="en-US" w:eastAsia="ru-RU"/>
              </w:rPr>
              <w:t>Condiţii speciale de care depinde îndeplinirea contractului</w:t>
            </w:r>
            <w:r w:rsidRPr="00873AA4">
              <w:rPr>
                <w:rFonts w:ascii="Times New Roman" w:eastAsia="Times New Roman" w:hAnsi="Times New Roman" w:cs="Times New Roman"/>
                <w:b/>
                <w:bCs/>
                <w:sz w:val="20"/>
                <w:szCs w:val="20"/>
                <w:lang w:val="en-US" w:eastAsia="ru-RU"/>
              </w:rPr>
              <w:t xml:space="preserve"> (</w:t>
            </w:r>
            <w:r w:rsidRPr="00873AA4">
              <w:rPr>
                <w:rFonts w:ascii="Times New Roman" w:eastAsia="Times New Roman" w:hAnsi="Times New Roman" w:cs="Times New Roman"/>
                <w:sz w:val="20"/>
                <w:szCs w:val="20"/>
                <w:lang w:val="en-US" w:eastAsia="ru-RU"/>
              </w:rPr>
              <w:t>neobligatoriu</w:t>
            </w:r>
            <w:r w:rsidRPr="00873AA4">
              <w:rPr>
                <w:rFonts w:ascii="Times New Roman" w:eastAsia="Times New Roman" w:hAnsi="Times New Roman" w:cs="Times New Roman"/>
                <w:b/>
                <w:bCs/>
                <w:sz w:val="20"/>
                <w:szCs w:val="20"/>
                <w:lang w:val="en-US" w:eastAsia="ru-RU"/>
              </w:rPr>
              <w:t xml:space="preserve">):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b/>
                <w:bCs/>
                <w:i/>
                <w:iCs/>
                <w:sz w:val="20"/>
                <w:szCs w:val="20"/>
                <w:lang w:val="en-US" w:eastAsia="ru-RU"/>
              </w:rPr>
              <w:t>[indicaţi sau nu se aplică]</w:t>
            </w:r>
          </w:p>
        </w:tc>
      </w:tr>
    </w:tbl>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 </w:t>
      </w:r>
    </w:p>
    <w:p w:rsidR="0040303E" w:rsidRPr="00873AA4" w:rsidRDefault="0040303E" w:rsidP="0040303E">
      <w:pPr>
        <w:spacing w:after="0" w:line="240" w:lineRule="auto"/>
        <w:jc w:val="center"/>
        <w:rPr>
          <w:rFonts w:ascii="Times New Roman" w:eastAsia="Times New Roman" w:hAnsi="Times New Roman" w:cs="Times New Roman"/>
          <w:b/>
          <w:bCs/>
          <w:sz w:val="24"/>
          <w:szCs w:val="24"/>
          <w:lang w:val="en-US" w:eastAsia="ru-RU"/>
        </w:rPr>
      </w:pPr>
      <w:r w:rsidRPr="00873AA4">
        <w:rPr>
          <w:rFonts w:ascii="Times New Roman" w:eastAsia="Times New Roman" w:hAnsi="Times New Roman" w:cs="Times New Roman"/>
          <w:b/>
          <w:bCs/>
          <w:sz w:val="24"/>
          <w:szCs w:val="24"/>
          <w:lang w:val="en-US" w:eastAsia="ru-RU"/>
        </w:rPr>
        <w:t>2. Listă bunurilor şi specificaţii tehnice:</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 </w:t>
      </w:r>
    </w:p>
    <w:tbl>
      <w:tblPr>
        <w:tblW w:w="4701" w:type="pct"/>
        <w:jc w:val="center"/>
        <w:tblInd w:w="-1325" w:type="dxa"/>
        <w:tblCellMar>
          <w:top w:w="15" w:type="dxa"/>
          <w:left w:w="15" w:type="dxa"/>
          <w:bottom w:w="15" w:type="dxa"/>
          <w:right w:w="15" w:type="dxa"/>
        </w:tblCellMar>
        <w:tblLook w:val="04A0" w:firstRow="1" w:lastRow="0" w:firstColumn="1" w:lastColumn="0" w:noHBand="0" w:noVBand="1"/>
      </w:tblPr>
      <w:tblGrid>
        <w:gridCol w:w="374"/>
        <w:gridCol w:w="957"/>
        <w:gridCol w:w="1256"/>
        <w:gridCol w:w="824"/>
        <w:gridCol w:w="990"/>
        <w:gridCol w:w="4479"/>
      </w:tblGrid>
      <w:tr w:rsidR="008C7616" w:rsidRPr="0034651A" w:rsidTr="008C7616">
        <w:trPr>
          <w:jc w:val="center"/>
        </w:trPr>
        <w:tc>
          <w:tcPr>
            <w:tcW w:w="21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Times New Roman" w:eastAsia="Times New Roman" w:hAnsi="Times New Roman" w:cs="Times New Roman"/>
                <w:b/>
                <w:bCs/>
                <w:sz w:val="20"/>
                <w:szCs w:val="20"/>
                <w:lang w:eastAsia="ru-RU"/>
              </w:rPr>
            </w:pPr>
            <w:r w:rsidRPr="00F103C8">
              <w:rPr>
                <w:rFonts w:ascii="Times New Roman" w:eastAsia="Times New Roman" w:hAnsi="Times New Roman" w:cs="Times New Roman"/>
                <w:b/>
                <w:bCs/>
                <w:sz w:val="20"/>
                <w:szCs w:val="20"/>
                <w:lang w:eastAsia="ru-RU"/>
              </w:rPr>
              <w:t>Nr. d/o</w:t>
            </w:r>
          </w:p>
        </w:tc>
        <w:tc>
          <w:tcPr>
            <w:tcW w:w="53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Times New Roman" w:eastAsia="Times New Roman" w:hAnsi="Times New Roman" w:cs="Times New Roman"/>
                <w:b/>
                <w:bCs/>
                <w:sz w:val="20"/>
                <w:szCs w:val="20"/>
                <w:lang w:eastAsia="ru-RU"/>
              </w:rPr>
            </w:pPr>
            <w:r w:rsidRPr="00F103C8">
              <w:rPr>
                <w:rFonts w:ascii="Times New Roman" w:eastAsia="Times New Roman" w:hAnsi="Times New Roman" w:cs="Times New Roman"/>
                <w:b/>
                <w:bCs/>
                <w:sz w:val="20"/>
                <w:szCs w:val="20"/>
                <w:lang w:eastAsia="ru-RU"/>
              </w:rPr>
              <w:t>Cod CPV</w:t>
            </w:r>
          </w:p>
        </w:tc>
        <w:tc>
          <w:tcPr>
            <w:tcW w:w="7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Times New Roman" w:eastAsia="Times New Roman" w:hAnsi="Times New Roman" w:cs="Times New Roman"/>
                <w:b/>
                <w:bCs/>
                <w:sz w:val="20"/>
                <w:szCs w:val="20"/>
                <w:lang w:eastAsia="ru-RU"/>
              </w:rPr>
            </w:pPr>
            <w:r w:rsidRPr="00F103C8">
              <w:rPr>
                <w:rFonts w:ascii="Times New Roman" w:eastAsia="Times New Roman" w:hAnsi="Times New Roman" w:cs="Times New Roman"/>
                <w:b/>
                <w:bCs/>
                <w:sz w:val="20"/>
                <w:szCs w:val="20"/>
                <w:lang w:eastAsia="ru-RU"/>
              </w:rPr>
              <w:t>Denumire bunurilor solicitate</w:t>
            </w:r>
          </w:p>
        </w:tc>
        <w:tc>
          <w:tcPr>
            <w:tcW w:w="4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Times New Roman" w:eastAsia="Times New Roman" w:hAnsi="Times New Roman" w:cs="Times New Roman"/>
                <w:b/>
                <w:bCs/>
                <w:sz w:val="20"/>
                <w:szCs w:val="20"/>
                <w:lang w:eastAsia="ru-RU"/>
              </w:rPr>
            </w:pPr>
            <w:r w:rsidRPr="00F103C8">
              <w:rPr>
                <w:rFonts w:ascii="Times New Roman" w:eastAsia="Times New Roman" w:hAnsi="Times New Roman" w:cs="Times New Roman"/>
                <w:b/>
                <w:bCs/>
                <w:sz w:val="20"/>
                <w:szCs w:val="20"/>
                <w:lang w:eastAsia="ru-RU"/>
              </w:rPr>
              <w:t>Unitatea de măsură</w:t>
            </w:r>
          </w:p>
        </w:tc>
        <w:tc>
          <w:tcPr>
            <w:tcW w:w="55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Times New Roman" w:eastAsia="Times New Roman" w:hAnsi="Times New Roman" w:cs="Times New Roman"/>
                <w:b/>
                <w:bCs/>
                <w:sz w:val="20"/>
                <w:szCs w:val="20"/>
                <w:lang w:eastAsia="ru-RU"/>
              </w:rPr>
            </w:pPr>
            <w:r w:rsidRPr="00F103C8">
              <w:rPr>
                <w:rFonts w:ascii="Times New Roman" w:eastAsia="Times New Roman" w:hAnsi="Times New Roman" w:cs="Times New Roman"/>
                <w:b/>
                <w:bCs/>
                <w:sz w:val="20"/>
                <w:szCs w:val="20"/>
                <w:lang w:eastAsia="ru-RU"/>
              </w:rPr>
              <w:t>Cantitatea</w:t>
            </w:r>
          </w:p>
        </w:tc>
        <w:tc>
          <w:tcPr>
            <w:tcW w:w="252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jc w:val="center"/>
              <w:rPr>
                <w:rFonts w:ascii="Times New Roman" w:eastAsia="Times New Roman" w:hAnsi="Times New Roman" w:cs="Times New Roman"/>
                <w:b/>
                <w:bCs/>
                <w:sz w:val="20"/>
                <w:szCs w:val="20"/>
                <w:lang w:val="en-US" w:eastAsia="ru-RU"/>
              </w:rPr>
            </w:pPr>
            <w:r w:rsidRPr="00873AA4">
              <w:rPr>
                <w:rFonts w:ascii="Times New Roman" w:eastAsia="Times New Roman" w:hAnsi="Times New Roman" w:cs="Times New Roman"/>
                <w:b/>
                <w:bCs/>
                <w:sz w:val="20"/>
                <w:szCs w:val="20"/>
                <w:lang w:val="en-US" w:eastAsia="ru-RU"/>
              </w:rPr>
              <w:t>Specificarea tehnică deplină solicitată, Standarde de referinţă</w:t>
            </w:r>
          </w:p>
        </w:tc>
      </w:tr>
      <w:tr w:rsidR="008C7616" w:rsidRPr="008C7616" w:rsidTr="008C7616">
        <w:trPr>
          <w:jc w:val="center"/>
        </w:trPr>
        <w:tc>
          <w:tcPr>
            <w:tcW w:w="21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sz w:val="20"/>
                <w:szCs w:val="20"/>
                <w:lang w:val="en-US" w:eastAsia="ru-RU"/>
              </w:rPr>
              <w:t> </w:t>
            </w:r>
            <w:r w:rsidR="008C7616">
              <w:rPr>
                <w:rFonts w:ascii="Times New Roman" w:eastAsia="Times New Roman" w:hAnsi="Times New Roman" w:cs="Times New Roman"/>
                <w:sz w:val="20"/>
                <w:szCs w:val="20"/>
                <w:lang w:val="en-US" w:eastAsia="ru-RU"/>
              </w:rPr>
              <w:t>1</w:t>
            </w:r>
          </w:p>
        </w:tc>
        <w:tc>
          <w:tcPr>
            <w:tcW w:w="53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8C7616" w:rsidP="0040303E">
            <w:pPr>
              <w:spacing w:after="0" w:line="240" w:lineRule="auto"/>
              <w:rPr>
                <w:rFonts w:ascii="Times New Roman" w:eastAsia="Times New Roman" w:hAnsi="Times New Roman" w:cs="Times New Roman"/>
                <w:sz w:val="20"/>
                <w:szCs w:val="20"/>
                <w:lang w:val="en-US" w:eastAsia="ru-RU"/>
              </w:rPr>
            </w:pPr>
            <w:r w:rsidRPr="00FD45C9">
              <w:rPr>
                <w:rFonts w:ascii="Times New Roman" w:eastAsia="Times New Roman" w:hAnsi="Times New Roman" w:cs="Times New Roman"/>
                <w:b/>
                <w:bCs/>
                <w:i/>
                <w:iCs/>
                <w:sz w:val="20"/>
                <w:szCs w:val="20"/>
                <w:lang w:val="en-US" w:eastAsia="ru-RU"/>
              </w:rPr>
              <w:t>30200000-1</w:t>
            </w:r>
          </w:p>
        </w:tc>
        <w:tc>
          <w:tcPr>
            <w:tcW w:w="7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C7616" w:rsidRDefault="008C7616" w:rsidP="0034651A">
            <w:pPr>
              <w:spacing w:after="0" w:line="240" w:lineRule="auto"/>
              <w:rPr>
                <w:rFonts w:ascii="Times New Roman" w:eastAsia="Times New Roman" w:hAnsi="Times New Roman" w:cs="Times New Roman"/>
                <w:sz w:val="20"/>
                <w:szCs w:val="20"/>
                <w:lang w:val="en-US" w:eastAsia="ru-RU"/>
              </w:rPr>
            </w:pPr>
            <w:r w:rsidRPr="008C7616">
              <w:rPr>
                <w:rFonts w:ascii="Times New Roman" w:eastAsia="Times New Roman" w:hAnsi="Times New Roman" w:cs="Times New Roman"/>
                <w:i/>
                <w:iCs/>
                <w:sz w:val="20"/>
                <w:szCs w:val="20"/>
                <w:lang w:val="en-US" w:eastAsia="ru-RU"/>
              </w:rPr>
              <w:t xml:space="preserve">Stație de lucru Varianta I </w:t>
            </w:r>
            <w:bookmarkStart w:id="0" w:name="_GoBack"/>
            <w:bookmarkEnd w:id="0"/>
          </w:p>
        </w:tc>
        <w:tc>
          <w:tcPr>
            <w:tcW w:w="4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C7616" w:rsidRDefault="008C7616" w:rsidP="0040303E">
            <w:pPr>
              <w:spacing w:after="0" w:line="240" w:lineRule="auto"/>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en-US" w:eastAsia="ru-RU"/>
              </w:rPr>
              <w:t>Bucat</w:t>
            </w:r>
            <w:r>
              <w:rPr>
                <w:rFonts w:ascii="Times New Roman" w:eastAsia="Times New Roman" w:hAnsi="Times New Roman" w:cs="Times New Roman"/>
                <w:sz w:val="20"/>
                <w:szCs w:val="20"/>
                <w:lang w:val="ro-RO" w:eastAsia="ru-RU"/>
              </w:rPr>
              <w:t>ă</w:t>
            </w:r>
          </w:p>
        </w:tc>
        <w:tc>
          <w:tcPr>
            <w:tcW w:w="55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C7616" w:rsidRDefault="008C7616" w:rsidP="008C7616">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4</w:t>
            </w:r>
          </w:p>
        </w:tc>
        <w:tc>
          <w:tcPr>
            <w:tcW w:w="252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C7616" w:rsidRPr="007E40B1" w:rsidRDefault="008C7616" w:rsidP="008C7616">
            <w:pPr>
              <w:spacing w:line="240" w:lineRule="auto"/>
              <w:jc w:val="both"/>
              <w:rPr>
                <w:rFonts w:ascii="Times New Roman" w:hAnsi="Times New Roman" w:cs="Times New Roman"/>
                <w:sz w:val="16"/>
                <w:szCs w:val="16"/>
                <w:lang w:val="en-US"/>
              </w:rPr>
            </w:pPr>
            <w:r w:rsidRPr="007E40B1">
              <w:rPr>
                <w:rFonts w:ascii="Times New Roman" w:hAnsi="Times New Roman" w:cs="Times New Roman"/>
                <w:i/>
                <w:sz w:val="16"/>
                <w:szCs w:val="16"/>
                <w:u w:val="single"/>
                <w:lang w:val="en-US"/>
              </w:rPr>
              <w:t>Caracteristici de bază</w:t>
            </w:r>
            <w:r w:rsidRPr="007E40B1">
              <w:rPr>
                <w:rFonts w:ascii="Times New Roman" w:hAnsi="Times New Roman" w:cs="Times New Roman"/>
                <w:sz w:val="16"/>
                <w:szCs w:val="16"/>
                <w:lang w:val="en-US"/>
              </w:rPr>
              <w:t xml:space="preserve">: </w:t>
            </w:r>
          </w:p>
          <w:p w:rsidR="008C7616" w:rsidRPr="007E40B1" w:rsidRDefault="008C7616" w:rsidP="008C7616">
            <w:pPr>
              <w:spacing w:line="240" w:lineRule="auto"/>
              <w:jc w:val="both"/>
              <w:rPr>
                <w:rFonts w:ascii="Times New Roman" w:hAnsi="Times New Roman" w:cs="Times New Roman"/>
                <w:b/>
                <w:sz w:val="16"/>
                <w:szCs w:val="16"/>
                <w:lang w:val="en-US"/>
              </w:rPr>
            </w:pPr>
            <w:r w:rsidRPr="007E40B1">
              <w:rPr>
                <w:rFonts w:ascii="Times New Roman" w:hAnsi="Times New Roman" w:cs="Times New Roman"/>
                <w:b/>
                <w:sz w:val="16"/>
                <w:szCs w:val="16"/>
                <w:lang w:val="en-US"/>
              </w:rPr>
              <w:t>1. CARCASA:</w:t>
            </w:r>
          </w:p>
          <w:p w:rsidR="008C7616" w:rsidRPr="007E40B1" w:rsidRDefault="008C7616" w:rsidP="008C7616">
            <w:pPr>
              <w:spacing w:line="240" w:lineRule="auto"/>
              <w:jc w:val="both"/>
              <w:rPr>
                <w:rFonts w:ascii="Times New Roman" w:hAnsi="Times New Roman" w:cs="Times New Roman"/>
                <w:sz w:val="16"/>
                <w:szCs w:val="16"/>
                <w:lang w:val="en-US"/>
              </w:rPr>
            </w:pPr>
            <w:r w:rsidRPr="007E40B1">
              <w:rPr>
                <w:rFonts w:ascii="Times New Roman" w:hAnsi="Times New Roman" w:cs="Times New Roman"/>
                <w:sz w:val="16"/>
                <w:szCs w:val="16"/>
                <w:lang w:val="en-US"/>
              </w:rPr>
              <w:t>-  form factor Tower, cu dimensiuni adaptate optim lucrului de birou (să ocupe puțin loc)</w:t>
            </w:r>
          </w:p>
          <w:p w:rsidR="008C7616" w:rsidRPr="007E40B1" w:rsidRDefault="008C7616" w:rsidP="008C7616">
            <w:pPr>
              <w:spacing w:line="240" w:lineRule="auto"/>
              <w:jc w:val="both"/>
              <w:rPr>
                <w:rFonts w:ascii="Times New Roman" w:hAnsi="Times New Roman" w:cs="Times New Roman"/>
                <w:sz w:val="16"/>
                <w:szCs w:val="16"/>
                <w:lang w:val="en-US"/>
              </w:rPr>
            </w:pPr>
            <w:r w:rsidRPr="007E40B1">
              <w:rPr>
                <w:rFonts w:ascii="Times New Roman" w:hAnsi="Times New Roman" w:cs="Times New Roman"/>
                <w:sz w:val="16"/>
                <w:szCs w:val="16"/>
                <w:lang w:val="en-US"/>
              </w:rPr>
              <w:t>- să dețină cel puțin 2 compartimente externe pentru instalarea dispozitivelor 5.25”</w:t>
            </w:r>
          </w:p>
          <w:p w:rsidR="008C7616" w:rsidRPr="007E40B1" w:rsidRDefault="008C7616" w:rsidP="008C7616">
            <w:pPr>
              <w:spacing w:line="240" w:lineRule="auto"/>
              <w:jc w:val="both"/>
              <w:rPr>
                <w:rFonts w:ascii="Times New Roman" w:hAnsi="Times New Roman" w:cs="Times New Roman"/>
                <w:sz w:val="16"/>
                <w:szCs w:val="16"/>
                <w:lang w:val="en-US"/>
              </w:rPr>
            </w:pPr>
            <w:r w:rsidRPr="007E40B1">
              <w:rPr>
                <w:rFonts w:ascii="Times New Roman" w:hAnsi="Times New Roman" w:cs="Times New Roman"/>
                <w:sz w:val="16"/>
                <w:szCs w:val="16"/>
                <w:lang w:val="en-US"/>
              </w:rPr>
              <w:t>- să dețină cel puțin 2 compartimente externe pentru instalarea dispozitivelor 3.5”</w:t>
            </w:r>
          </w:p>
          <w:p w:rsidR="008C7616" w:rsidRPr="007E40B1" w:rsidRDefault="008C7616" w:rsidP="008C7616">
            <w:pPr>
              <w:spacing w:line="240" w:lineRule="auto"/>
              <w:jc w:val="both"/>
              <w:rPr>
                <w:rFonts w:ascii="Times New Roman" w:hAnsi="Times New Roman" w:cs="Times New Roman"/>
                <w:sz w:val="16"/>
                <w:szCs w:val="16"/>
                <w:lang w:val="en-US"/>
              </w:rPr>
            </w:pPr>
            <w:r w:rsidRPr="007E40B1">
              <w:rPr>
                <w:rFonts w:ascii="Times New Roman" w:hAnsi="Times New Roman" w:cs="Times New Roman"/>
                <w:sz w:val="16"/>
                <w:szCs w:val="16"/>
                <w:lang w:val="en-US"/>
              </w:rPr>
              <w:t xml:space="preserve">- să dețină cel puțin 4 compartimente interioare pentru instalarea </w:t>
            </w:r>
            <w:r w:rsidRPr="007E40B1">
              <w:rPr>
                <w:rFonts w:ascii="Times New Roman" w:hAnsi="Times New Roman" w:cs="Times New Roman"/>
                <w:sz w:val="16"/>
                <w:szCs w:val="16"/>
                <w:lang w:val="en-US"/>
              </w:rPr>
              <w:lastRenderedPageBreak/>
              <w:t>dispozitivelor 3.5”</w:t>
            </w:r>
          </w:p>
          <w:p w:rsidR="008C7616" w:rsidRPr="007E40B1" w:rsidRDefault="008C7616" w:rsidP="008C7616">
            <w:pPr>
              <w:spacing w:line="240" w:lineRule="auto"/>
              <w:jc w:val="both"/>
              <w:rPr>
                <w:rFonts w:ascii="Times New Roman" w:hAnsi="Times New Roman" w:cs="Times New Roman"/>
                <w:sz w:val="16"/>
                <w:szCs w:val="16"/>
                <w:lang w:val="en-US"/>
              </w:rPr>
            </w:pPr>
            <w:r w:rsidRPr="007E40B1">
              <w:rPr>
                <w:rFonts w:ascii="Times New Roman" w:hAnsi="Times New Roman" w:cs="Times New Roman"/>
                <w:sz w:val="16"/>
                <w:szCs w:val="16"/>
                <w:lang w:val="en-US"/>
              </w:rPr>
              <w:t>- să susțină instalarea cardurilor PCI și PCI Express fără folosirea cardurilor tip Riser, în cantitatea corespunzătoare numărului de PCI și PCI Expres slots de extensie a plăcii de bază</w:t>
            </w:r>
          </w:p>
          <w:p w:rsidR="008C7616" w:rsidRPr="007E40B1" w:rsidRDefault="008C7616" w:rsidP="008C7616">
            <w:pPr>
              <w:spacing w:line="240" w:lineRule="auto"/>
              <w:jc w:val="both"/>
              <w:rPr>
                <w:rFonts w:ascii="Times New Roman" w:hAnsi="Times New Roman" w:cs="Times New Roman"/>
                <w:sz w:val="16"/>
                <w:szCs w:val="16"/>
                <w:lang w:val="en-US"/>
              </w:rPr>
            </w:pPr>
            <w:r w:rsidRPr="007E40B1">
              <w:rPr>
                <w:rFonts w:ascii="Times New Roman" w:hAnsi="Times New Roman" w:cs="Times New Roman"/>
                <w:sz w:val="16"/>
                <w:szCs w:val="16"/>
                <w:lang w:val="en-US"/>
              </w:rPr>
              <w:t>- să dețină un bloc de alimentare cu energie electrică, care să susțină corecția factorului de alimentare și sistemul intelectual de dirijare a vitezei de rotire a ventilatorului</w:t>
            </w:r>
          </w:p>
          <w:p w:rsidR="008C7616" w:rsidRPr="007E40B1" w:rsidRDefault="008C7616" w:rsidP="008C7616">
            <w:pPr>
              <w:spacing w:line="240" w:lineRule="auto"/>
              <w:jc w:val="both"/>
              <w:rPr>
                <w:rFonts w:ascii="Times New Roman" w:hAnsi="Times New Roman" w:cs="Times New Roman"/>
                <w:sz w:val="16"/>
                <w:szCs w:val="16"/>
                <w:lang w:val="en-US"/>
              </w:rPr>
            </w:pPr>
            <w:r w:rsidRPr="007E40B1">
              <w:rPr>
                <w:rFonts w:ascii="Times New Roman" w:hAnsi="Times New Roman" w:cs="Times New Roman"/>
                <w:sz w:val="16"/>
                <w:szCs w:val="16"/>
                <w:lang w:val="en-US"/>
              </w:rPr>
              <w:t>- puterea blocului de alimentare cu energie electrică nu trebuie să fie mai mică de 300Vt</w:t>
            </w:r>
          </w:p>
          <w:p w:rsidR="008C7616" w:rsidRPr="007E40B1" w:rsidRDefault="008C7616" w:rsidP="008C7616">
            <w:pPr>
              <w:numPr>
                <w:ilvl w:val="0"/>
                <w:numId w:val="1"/>
              </w:numPr>
              <w:tabs>
                <w:tab w:val="left" w:pos="84"/>
              </w:tabs>
              <w:spacing w:after="0" w:line="240" w:lineRule="auto"/>
              <w:ind w:left="0" w:firstLine="0"/>
              <w:jc w:val="both"/>
              <w:rPr>
                <w:rFonts w:ascii="Times New Roman" w:eastAsia="Calibri" w:hAnsi="Times New Roman" w:cs="Times New Roman"/>
                <w:sz w:val="16"/>
                <w:szCs w:val="16"/>
                <w:lang w:val="en-US"/>
              </w:rPr>
            </w:pPr>
            <w:r w:rsidRPr="007E40B1">
              <w:rPr>
                <w:rFonts w:ascii="Times New Roman" w:eastAsia="Calibri" w:hAnsi="Times New Roman" w:cs="Times New Roman"/>
                <w:sz w:val="16"/>
                <w:szCs w:val="16"/>
                <w:lang w:val="en-US"/>
              </w:rPr>
              <w:t>să dispună de porturi frontale, după cum urmează: minim 2 porturi audio pentru conectarea microfonului și căștilor, minim 2 porturi USB 2.0, minim 2 porturi USB 3.1, dispozitiv de citire a informației de pe carduri de memorie (SD-reader)</w:t>
            </w:r>
          </w:p>
          <w:p w:rsidR="008C7616" w:rsidRPr="007E40B1" w:rsidRDefault="008C7616" w:rsidP="008C7616">
            <w:pPr>
              <w:numPr>
                <w:ilvl w:val="0"/>
                <w:numId w:val="1"/>
              </w:numPr>
              <w:tabs>
                <w:tab w:val="left" w:pos="84"/>
              </w:tabs>
              <w:spacing w:after="0" w:line="240" w:lineRule="auto"/>
              <w:ind w:left="0" w:firstLine="0"/>
              <w:jc w:val="both"/>
              <w:rPr>
                <w:rFonts w:ascii="Times New Roman" w:eastAsia="Calibri" w:hAnsi="Times New Roman" w:cs="Times New Roman"/>
                <w:sz w:val="16"/>
                <w:szCs w:val="16"/>
                <w:lang w:val="en-US"/>
              </w:rPr>
            </w:pPr>
            <w:r w:rsidRPr="007E40B1">
              <w:rPr>
                <w:rFonts w:ascii="Times New Roman" w:eastAsia="Calibri" w:hAnsi="Times New Roman" w:cs="Times New Roman"/>
                <w:sz w:val="16"/>
                <w:szCs w:val="16"/>
                <w:lang w:val="en-US"/>
              </w:rPr>
              <w:t>să dispună de porturi pe panelul din spatele carcasei, după cum urmează: minim 1 port VGA DSUB, minim un port VGA DVI-D, minim un port COM consecutiv, minim 2 porturi USB 2.0, minim 2 porturi USB 3.1, minim 2 porturi PS/2, minim 3 porturi audio, minim 1 port ETHERNET (RJ-45)</w:t>
            </w:r>
          </w:p>
          <w:p w:rsidR="008C7616" w:rsidRPr="007E40B1" w:rsidRDefault="008C7616" w:rsidP="008C7616">
            <w:pPr>
              <w:spacing w:line="240" w:lineRule="auto"/>
              <w:jc w:val="both"/>
              <w:rPr>
                <w:rFonts w:ascii="Times New Roman" w:eastAsia="Calibri" w:hAnsi="Times New Roman" w:cs="Times New Roman"/>
                <w:sz w:val="16"/>
                <w:szCs w:val="16"/>
                <w:lang w:val="en-US"/>
              </w:rPr>
            </w:pPr>
            <w:r w:rsidRPr="007E40B1">
              <w:rPr>
                <w:rFonts w:ascii="Times New Roman" w:hAnsi="Times New Roman" w:cs="Times New Roman"/>
                <w:sz w:val="16"/>
                <w:szCs w:val="16"/>
                <w:lang w:val="en-US"/>
              </w:rPr>
              <w:t xml:space="preserve">- </w:t>
            </w:r>
            <w:r w:rsidRPr="007E40B1">
              <w:rPr>
                <w:rFonts w:ascii="Times New Roman" w:eastAsia="Calibri" w:hAnsi="Times New Roman" w:cs="Times New Roman"/>
                <w:sz w:val="16"/>
                <w:szCs w:val="16"/>
                <w:lang w:val="en-US"/>
              </w:rPr>
              <w:t>să dispună de locuri dedicate pentru instalarea a minim un port COM consecutiv și a unui port LPT paralel, pe panelul din spatele carcasei</w:t>
            </w:r>
          </w:p>
          <w:p w:rsidR="008C7616" w:rsidRPr="007E40B1" w:rsidRDefault="008C7616" w:rsidP="008C7616">
            <w:pPr>
              <w:numPr>
                <w:ilvl w:val="0"/>
                <w:numId w:val="1"/>
              </w:numPr>
              <w:tabs>
                <w:tab w:val="left" w:pos="84"/>
              </w:tabs>
              <w:spacing w:after="0" w:line="240" w:lineRule="auto"/>
              <w:ind w:left="0" w:firstLine="0"/>
              <w:jc w:val="both"/>
              <w:rPr>
                <w:rFonts w:ascii="Times New Roman" w:eastAsia="Calibri" w:hAnsi="Times New Roman" w:cs="Times New Roman"/>
                <w:sz w:val="16"/>
                <w:szCs w:val="16"/>
                <w:lang w:val="en-US"/>
              </w:rPr>
            </w:pPr>
            <w:r w:rsidRPr="007E40B1">
              <w:rPr>
                <w:rFonts w:ascii="Times New Roman" w:eastAsia="Calibri" w:hAnsi="Times New Roman" w:cs="Times New Roman"/>
                <w:sz w:val="16"/>
                <w:szCs w:val="16"/>
                <w:lang w:val="en-US"/>
              </w:rPr>
              <w:t>să fie dotată cu sensor de deschidere a carcasei, cu activare la scoaterea panelului lateral, care să activeze pe principiul contorului BIOS, cu trecerea blocului de alimentare cu curent în regim de ”hibernare” imediat după încărcarea sistemului de operare</w:t>
            </w:r>
          </w:p>
          <w:p w:rsidR="008C7616" w:rsidRPr="007E40B1" w:rsidRDefault="008C7616" w:rsidP="008C7616">
            <w:pPr>
              <w:numPr>
                <w:ilvl w:val="0"/>
                <w:numId w:val="1"/>
              </w:numPr>
              <w:tabs>
                <w:tab w:val="left" w:pos="84"/>
              </w:tabs>
              <w:spacing w:after="0" w:line="240" w:lineRule="auto"/>
              <w:ind w:left="0" w:firstLine="0"/>
              <w:jc w:val="both"/>
              <w:rPr>
                <w:rFonts w:ascii="Times New Roman" w:eastAsia="Calibri" w:hAnsi="Times New Roman" w:cs="Times New Roman"/>
                <w:sz w:val="16"/>
                <w:szCs w:val="16"/>
                <w:lang w:val="en-US"/>
              </w:rPr>
            </w:pPr>
            <w:r w:rsidRPr="007E40B1">
              <w:rPr>
                <w:rFonts w:ascii="Times New Roman" w:eastAsia="Calibri" w:hAnsi="Times New Roman" w:cs="Times New Roman"/>
                <w:sz w:val="16"/>
                <w:szCs w:val="16"/>
                <w:lang w:val="en-US"/>
              </w:rPr>
              <w:t>să dispună de un slot pentru instalarea unui mecanism de lacăt de tipul Kensington pe panelul din spatele carcasei</w:t>
            </w:r>
          </w:p>
          <w:p w:rsidR="008C7616" w:rsidRPr="007E40B1" w:rsidRDefault="008C7616" w:rsidP="008C7616">
            <w:pPr>
              <w:numPr>
                <w:ilvl w:val="0"/>
                <w:numId w:val="1"/>
              </w:numPr>
              <w:tabs>
                <w:tab w:val="left" w:pos="84"/>
              </w:tabs>
              <w:spacing w:after="0" w:line="240" w:lineRule="auto"/>
              <w:ind w:left="0" w:firstLine="0"/>
              <w:jc w:val="both"/>
              <w:rPr>
                <w:rFonts w:ascii="Times New Roman" w:eastAsia="Calibri" w:hAnsi="Times New Roman" w:cs="Times New Roman"/>
                <w:sz w:val="16"/>
                <w:szCs w:val="16"/>
                <w:lang w:val="en-US"/>
              </w:rPr>
            </w:pPr>
            <w:proofErr w:type="gramStart"/>
            <w:r w:rsidRPr="007E40B1">
              <w:rPr>
                <w:rFonts w:ascii="Times New Roman" w:eastAsia="Calibri" w:hAnsi="Times New Roman" w:cs="Times New Roman"/>
                <w:sz w:val="16"/>
                <w:szCs w:val="16"/>
                <w:lang w:val="en-US"/>
              </w:rPr>
              <w:t>să</w:t>
            </w:r>
            <w:proofErr w:type="gramEnd"/>
            <w:r w:rsidRPr="007E40B1">
              <w:rPr>
                <w:rFonts w:ascii="Times New Roman" w:eastAsia="Calibri" w:hAnsi="Times New Roman" w:cs="Times New Roman"/>
                <w:sz w:val="16"/>
                <w:szCs w:val="16"/>
                <w:lang w:val="en-US"/>
              </w:rPr>
              <w:t xml:space="preserve"> dispună de urechiușe pentru montarea unui mecanism de lacăt extern pe panelul din spate.</w:t>
            </w:r>
          </w:p>
          <w:p w:rsidR="008C7616" w:rsidRPr="00430984" w:rsidRDefault="008C7616" w:rsidP="008C7616">
            <w:pPr>
              <w:spacing w:line="240" w:lineRule="auto"/>
              <w:jc w:val="both"/>
              <w:rPr>
                <w:rFonts w:ascii="Times New Roman" w:hAnsi="Times New Roman" w:cs="Times New Roman"/>
                <w:b/>
                <w:sz w:val="16"/>
                <w:szCs w:val="16"/>
              </w:rPr>
            </w:pPr>
            <w:r w:rsidRPr="00430984">
              <w:rPr>
                <w:rFonts w:ascii="Times New Roman" w:hAnsi="Times New Roman" w:cs="Times New Roman"/>
                <w:b/>
                <w:sz w:val="16"/>
                <w:szCs w:val="16"/>
              </w:rPr>
              <w:t>2. MICROPROCESORUL:</w:t>
            </w:r>
          </w:p>
          <w:p w:rsidR="008C7616" w:rsidRPr="007E40B1" w:rsidRDefault="008C7616" w:rsidP="008C7616">
            <w:pPr>
              <w:numPr>
                <w:ilvl w:val="0"/>
                <w:numId w:val="1"/>
              </w:numPr>
              <w:tabs>
                <w:tab w:val="left" w:pos="226"/>
              </w:tabs>
              <w:spacing w:after="0" w:line="240" w:lineRule="auto"/>
              <w:ind w:left="0" w:firstLine="73"/>
              <w:jc w:val="both"/>
              <w:rPr>
                <w:rFonts w:ascii="Times New Roman" w:eastAsia="Calibri" w:hAnsi="Times New Roman" w:cs="Times New Roman"/>
                <w:sz w:val="16"/>
                <w:szCs w:val="16"/>
                <w:lang w:val="en-US"/>
              </w:rPr>
            </w:pPr>
            <w:r w:rsidRPr="007E40B1">
              <w:rPr>
                <w:rFonts w:ascii="Times New Roman" w:eastAsia="Calibri" w:hAnsi="Times New Roman" w:cs="Times New Roman"/>
                <w:sz w:val="16"/>
                <w:szCs w:val="16"/>
                <w:lang w:val="en-US"/>
              </w:rPr>
              <w:t xml:space="preserve">frecvența de tact nu mai mică de </w:t>
            </w:r>
            <w:r w:rsidRPr="007E40B1">
              <w:rPr>
                <w:rFonts w:ascii="Times New Roman" w:hAnsi="Times New Roman" w:cs="Times New Roman"/>
                <w:sz w:val="16"/>
                <w:szCs w:val="16"/>
                <w:lang w:val="en-US"/>
              </w:rPr>
              <w:t>3,5</w:t>
            </w:r>
            <w:r w:rsidRPr="007E40B1">
              <w:rPr>
                <w:rFonts w:ascii="Times New Roman" w:eastAsia="Calibri" w:hAnsi="Times New Roman" w:cs="Times New Roman"/>
                <w:sz w:val="16"/>
                <w:szCs w:val="16"/>
                <w:lang w:val="en-US"/>
              </w:rPr>
              <w:t xml:space="preserve"> GHz</w:t>
            </w:r>
          </w:p>
          <w:p w:rsidR="008C7616" w:rsidRPr="007E40B1" w:rsidRDefault="008C7616" w:rsidP="008C7616">
            <w:pPr>
              <w:numPr>
                <w:ilvl w:val="0"/>
                <w:numId w:val="1"/>
              </w:numPr>
              <w:tabs>
                <w:tab w:val="left" w:pos="226"/>
              </w:tabs>
              <w:spacing w:after="0" w:line="240" w:lineRule="auto"/>
              <w:ind w:left="0" w:firstLine="73"/>
              <w:jc w:val="both"/>
              <w:rPr>
                <w:rFonts w:ascii="Times New Roman" w:eastAsia="Calibri" w:hAnsi="Times New Roman" w:cs="Times New Roman"/>
                <w:sz w:val="16"/>
                <w:szCs w:val="16"/>
                <w:lang w:val="en-US"/>
              </w:rPr>
            </w:pPr>
            <w:r w:rsidRPr="007E40B1">
              <w:rPr>
                <w:rFonts w:ascii="Times New Roman" w:eastAsia="Calibri" w:hAnsi="Times New Roman" w:cs="Times New Roman"/>
                <w:sz w:val="16"/>
                <w:szCs w:val="16"/>
                <w:lang w:val="en-US"/>
              </w:rPr>
              <w:t xml:space="preserve">să dispună de minim </w:t>
            </w:r>
            <w:r w:rsidRPr="007E40B1">
              <w:rPr>
                <w:rFonts w:ascii="Times New Roman" w:hAnsi="Times New Roman" w:cs="Times New Roman"/>
                <w:sz w:val="16"/>
                <w:szCs w:val="16"/>
                <w:lang w:val="en-US"/>
              </w:rPr>
              <w:t>4</w:t>
            </w:r>
            <w:r w:rsidRPr="007E40B1">
              <w:rPr>
                <w:rFonts w:ascii="Times New Roman" w:eastAsia="Calibri" w:hAnsi="Times New Roman" w:cs="Times New Roman"/>
                <w:sz w:val="16"/>
                <w:szCs w:val="16"/>
                <w:lang w:val="en-US"/>
              </w:rPr>
              <w:t xml:space="preserve"> nuclee pentru oper</w:t>
            </w:r>
            <w:r w:rsidRPr="007E40B1">
              <w:rPr>
                <w:rFonts w:ascii="Times New Roman" w:hAnsi="Times New Roman" w:cs="Times New Roman"/>
                <w:sz w:val="16"/>
                <w:szCs w:val="16"/>
                <w:lang w:val="en-US"/>
              </w:rPr>
              <w:t>are</w:t>
            </w:r>
          </w:p>
          <w:p w:rsidR="008C7616" w:rsidRPr="007E40B1" w:rsidRDefault="008C7616" w:rsidP="008C7616">
            <w:pPr>
              <w:numPr>
                <w:ilvl w:val="0"/>
                <w:numId w:val="1"/>
              </w:numPr>
              <w:tabs>
                <w:tab w:val="left" w:pos="226"/>
              </w:tabs>
              <w:spacing w:after="0" w:line="240" w:lineRule="auto"/>
              <w:ind w:left="0" w:firstLine="73"/>
              <w:jc w:val="both"/>
              <w:rPr>
                <w:rFonts w:ascii="Times New Roman" w:eastAsia="Calibri" w:hAnsi="Times New Roman" w:cs="Times New Roman"/>
                <w:sz w:val="16"/>
                <w:szCs w:val="16"/>
                <w:lang w:val="en-US"/>
              </w:rPr>
            </w:pPr>
            <w:r w:rsidRPr="007E40B1">
              <w:rPr>
                <w:rFonts w:ascii="Times New Roman" w:eastAsia="Calibri" w:hAnsi="Times New Roman" w:cs="Times New Roman"/>
                <w:sz w:val="16"/>
                <w:szCs w:val="16"/>
                <w:lang w:val="en-US"/>
              </w:rPr>
              <w:t xml:space="preserve">să dispună de minim </w:t>
            </w:r>
            <w:r w:rsidRPr="007E40B1">
              <w:rPr>
                <w:rFonts w:ascii="Times New Roman" w:hAnsi="Times New Roman" w:cs="Times New Roman"/>
                <w:sz w:val="16"/>
                <w:szCs w:val="16"/>
                <w:lang w:val="en-US"/>
              </w:rPr>
              <w:t>8</w:t>
            </w:r>
            <w:r w:rsidRPr="007E40B1">
              <w:rPr>
                <w:rFonts w:ascii="Times New Roman" w:eastAsia="Calibri" w:hAnsi="Times New Roman" w:cs="Times New Roman"/>
                <w:sz w:val="16"/>
                <w:szCs w:val="16"/>
                <w:lang w:val="en-US"/>
              </w:rPr>
              <w:t xml:space="preserve"> fluxuri </w:t>
            </w:r>
            <w:r w:rsidRPr="007E40B1">
              <w:rPr>
                <w:rFonts w:ascii="Times New Roman" w:hAnsi="Times New Roman" w:cs="Times New Roman"/>
                <w:sz w:val="16"/>
                <w:szCs w:val="16"/>
                <w:lang w:val="en-US"/>
              </w:rPr>
              <w:t>de operare</w:t>
            </w:r>
          </w:p>
          <w:p w:rsidR="008C7616" w:rsidRPr="007E40B1" w:rsidRDefault="008C7616" w:rsidP="008C7616">
            <w:pPr>
              <w:numPr>
                <w:ilvl w:val="0"/>
                <w:numId w:val="1"/>
              </w:numPr>
              <w:tabs>
                <w:tab w:val="left" w:pos="226"/>
              </w:tabs>
              <w:spacing w:after="0" w:line="240" w:lineRule="auto"/>
              <w:ind w:left="0" w:firstLine="73"/>
              <w:jc w:val="both"/>
              <w:rPr>
                <w:rFonts w:ascii="Times New Roman" w:eastAsia="Calibri" w:hAnsi="Times New Roman" w:cs="Times New Roman"/>
                <w:sz w:val="16"/>
                <w:szCs w:val="16"/>
                <w:lang w:val="en-US"/>
              </w:rPr>
            </w:pPr>
            <w:r w:rsidRPr="007E40B1">
              <w:rPr>
                <w:rFonts w:ascii="Times New Roman" w:eastAsia="Calibri" w:hAnsi="Times New Roman" w:cs="Times New Roman"/>
                <w:sz w:val="16"/>
                <w:szCs w:val="16"/>
                <w:lang w:val="en-US"/>
              </w:rPr>
              <w:t>să dispună de minim 9 Mb memorie cash</w:t>
            </w:r>
          </w:p>
          <w:p w:rsidR="008C7616" w:rsidRPr="00430984" w:rsidRDefault="008C7616" w:rsidP="008C7616">
            <w:pPr>
              <w:numPr>
                <w:ilvl w:val="0"/>
                <w:numId w:val="1"/>
              </w:numPr>
              <w:tabs>
                <w:tab w:val="left" w:pos="226"/>
              </w:tabs>
              <w:spacing w:after="0" w:line="240" w:lineRule="auto"/>
              <w:ind w:left="0" w:firstLine="73"/>
              <w:jc w:val="both"/>
              <w:rPr>
                <w:rFonts w:ascii="Times New Roman" w:eastAsia="Calibri" w:hAnsi="Times New Roman" w:cs="Times New Roman"/>
                <w:sz w:val="16"/>
                <w:szCs w:val="16"/>
              </w:rPr>
            </w:pPr>
            <w:r w:rsidRPr="00430984">
              <w:rPr>
                <w:rFonts w:ascii="Times New Roman" w:eastAsia="Calibri" w:hAnsi="Times New Roman" w:cs="Times New Roman"/>
                <w:sz w:val="16"/>
                <w:szCs w:val="16"/>
              </w:rPr>
              <w:t>să susțină instrucțiunile de 64 bit</w:t>
            </w:r>
          </w:p>
          <w:p w:rsidR="008C7616" w:rsidRPr="007E40B1" w:rsidRDefault="008C7616" w:rsidP="008C7616">
            <w:pPr>
              <w:numPr>
                <w:ilvl w:val="0"/>
                <w:numId w:val="1"/>
              </w:numPr>
              <w:tabs>
                <w:tab w:val="left" w:pos="226"/>
              </w:tabs>
              <w:spacing w:after="0" w:line="240" w:lineRule="auto"/>
              <w:ind w:left="0" w:firstLine="73"/>
              <w:jc w:val="both"/>
              <w:rPr>
                <w:rFonts w:ascii="Times New Roman" w:eastAsia="Calibri" w:hAnsi="Times New Roman" w:cs="Times New Roman"/>
                <w:sz w:val="16"/>
                <w:szCs w:val="16"/>
                <w:lang w:val="en-US"/>
              </w:rPr>
            </w:pPr>
            <w:r w:rsidRPr="007E40B1">
              <w:rPr>
                <w:rFonts w:ascii="Times New Roman" w:eastAsia="Calibri" w:hAnsi="Times New Roman" w:cs="Times New Roman"/>
                <w:sz w:val="16"/>
                <w:szCs w:val="16"/>
                <w:lang w:val="en-US"/>
              </w:rPr>
              <w:t>să fie proiectat cu utilizarea procesului tehnologic de 14 nm</w:t>
            </w:r>
          </w:p>
          <w:p w:rsidR="008C7616" w:rsidRPr="00430984" w:rsidRDefault="008C7616" w:rsidP="008C7616">
            <w:pPr>
              <w:numPr>
                <w:ilvl w:val="0"/>
                <w:numId w:val="1"/>
              </w:numPr>
              <w:tabs>
                <w:tab w:val="left" w:pos="226"/>
              </w:tabs>
              <w:spacing w:after="0" w:line="240" w:lineRule="auto"/>
              <w:ind w:left="0" w:firstLine="73"/>
              <w:jc w:val="both"/>
              <w:rPr>
                <w:rFonts w:ascii="Times New Roman" w:eastAsia="Calibri" w:hAnsi="Times New Roman" w:cs="Times New Roman"/>
                <w:sz w:val="16"/>
                <w:szCs w:val="16"/>
              </w:rPr>
            </w:pPr>
            <w:r w:rsidRPr="00430984">
              <w:rPr>
                <w:rFonts w:ascii="Times New Roman" w:eastAsia="Calibri" w:hAnsi="Times New Roman" w:cs="Times New Roman"/>
                <w:sz w:val="16"/>
                <w:szCs w:val="16"/>
              </w:rPr>
              <w:t>să aibă incorporat nucleul grafic</w:t>
            </w:r>
          </w:p>
          <w:p w:rsidR="008C7616" w:rsidRPr="00430984" w:rsidRDefault="008C7616" w:rsidP="008C7616">
            <w:pPr>
              <w:spacing w:line="240" w:lineRule="auto"/>
              <w:jc w:val="both"/>
              <w:rPr>
                <w:rFonts w:ascii="Times New Roman" w:hAnsi="Times New Roman" w:cs="Times New Roman"/>
                <w:b/>
                <w:sz w:val="16"/>
                <w:szCs w:val="16"/>
              </w:rPr>
            </w:pPr>
            <w:r w:rsidRPr="00430984">
              <w:rPr>
                <w:rFonts w:ascii="Times New Roman" w:hAnsi="Times New Roman" w:cs="Times New Roman"/>
                <w:b/>
                <w:sz w:val="16"/>
                <w:szCs w:val="16"/>
              </w:rPr>
              <w:t>3. MEMORIA OPERATIVĂ:</w:t>
            </w:r>
          </w:p>
          <w:p w:rsidR="008C7616" w:rsidRPr="007E40B1" w:rsidRDefault="008C7616" w:rsidP="008C7616">
            <w:pPr>
              <w:spacing w:line="240" w:lineRule="auto"/>
              <w:jc w:val="both"/>
              <w:rPr>
                <w:rFonts w:ascii="Times New Roman" w:hAnsi="Times New Roman" w:cs="Times New Roman"/>
                <w:sz w:val="16"/>
                <w:szCs w:val="16"/>
                <w:lang w:val="en-US"/>
              </w:rPr>
            </w:pPr>
            <w:r w:rsidRPr="007E40B1">
              <w:rPr>
                <w:rFonts w:ascii="Times New Roman" w:hAnsi="Times New Roman" w:cs="Times New Roman"/>
                <w:sz w:val="16"/>
                <w:szCs w:val="16"/>
                <w:lang w:val="en-US"/>
              </w:rPr>
              <w:t>- volumul sumar al memoriei instalate trebuie să fie de minim 16Gb</w:t>
            </w:r>
          </w:p>
          <w:p w:rsidR="008C7616" w:rsidRPr="007E40B1" w:rsidRDefault="008C7616" w:rsidP="008C7616">
            <w:pPr>
              <w:spacing w:line="240" w:lineRule="auto"/>
              <w:jc w:val="both"/>
              <w:rPr>
                <w:rFonts w:ascii="Times New Roman" w:hAnsi="Times New Roman" w:cs="Times New Roman"/>
                <w:sz w:val="16"/>
                <w:szCs w:val="16"/>
                <w:lang w:val="en-US"/>
              </w:rPr>
            </w:pPr>
            <w:r w:rsidRPr="007E40B1">
              <w:rPr>
                <w:rFonts w:ascii="Times New Roman" w:hAnsi="Times New Roman" w:cs="Times New Roman"/>
                <w:sz w:val="16"/>
                <w:szCs w:val="16"/>
                <w:lang w:val="en-US"/>
              </w:rPr>
              <w:t>- memoria operativă instalată trebuie să corespundă standardului UDIMM DDR4 2400 MHz</w:t>
            </w:r>
          </w:p>
          <w:p w:rsidR="008C7616" w:rsidRPr="007E40B1" w:rsidRDefault="008C7616" w:rsidP="008C7616">
            <w:pPr>
              <w:numPr>
                <w:ilvl w:val="0"/>
                <w:numId w:val="1"/>
              </w:numPr>
              <w:tabs>
                <w:tab w:val="left" w:pos="226"/>
              </w:tabs>
              <w:spacing w:after="0" w:line="240" w:lineRule="auto"/>
              <w:ind w:left="0" w:firstLine="73"/>
              <w:jc w:val="both"/>
              <w:rPr>
                <w:rFonts w:ascii="Times New Roman" w:eastAsia="Calibri" w:hAnsi="Times New Roman" w:cs="Times New Roman"/>
                <w:sz w:val="16"/>
                <w:szCs w:val="16"/>
                <w:lang w:val="en-US"/>
              </w:rPr>
            </w:pPr>
            <w:r w:rsidRPr="007E40B1">
              <w:rPr>
                <w:rFonts w:ascii="Times New Roman" w:eastAsia="Calibri" w:hAnsi="Times New Roman" w:cs="Times New Roman"/>
                <w:sz w:val="16"/>
                <w:szCs w:val="16"/>
                <w:lang w:val="en-US"/>
              </w:rPr>
              <w:t>subsistemul memoriei operative trebuie să susțină regimuri de lucru prin canale duble și canale duble asinhronice ale modulelor memoriei operative</w:t>
            </w:r>
          </w:p>
          <w:p w:rsidR="008C7616" w:rsidRPr="007E40B1" w:rsidRDefault="008C7616" w:rsidP="008C7616">
            <w:pPr>
              <w:numPr>
                <w:ilvl w:val="0"/>
                <w:numId w:val="1"/>
              </w:numPr>
              <w:tabs>
                <w:tab w:val="left" w:pos="226"/>
              </w:tabs>
              <w:spacing w:after="0" w:line="240" w:lineRule="auto"/>
              <w:ind w:left="0" w:firstLine="73"/>
              <w:jc w:val="both"/>
              <w:rPr>
                <w:rFonts w:ascii="Times New Roman" w:eastAsia="Calibri" w:hAnsi="Times New Roman" w:cs="Times New Roman"/>
                <w:sz w:val="16"/>
                <w:szCs w:val="16"/>
                <w:lang w:val="en-US"/>
              </w:rPr>
            </w:pPr>
            <w:r w:rsidRPr="007E40B1">
              <w:rPr>
                <w:rFonts w:ascii="Times New Roman" w:eastAsia="Calibri" w:hAnsi="Times New Roman" w:cs="Times New Roman"/>
                <w:sz w:val="16"/>
                <w:szCs w:val="16"/>
                <w:lang w:val="en-US"/>
              </w:rPr>
              <w:t xml:space="preserve">subsistemul memoriei operative trebuie să dețină minim </w:t>
            </w:r>
            <w:r w:rsidRPr="007E40B1">
              <w:rPr>
                <w:rFonts w:ascii="Times New Roman" w:hAnsi="Times New Roman" w:cs="Times New Roman"/>
                <w:sz w:val="16"/>
                <w:szCs w:val="16"/>
                <w:lang w:val="en-US"/>
              </w:rPr>
              <w:t>4</w:t>
            </w:r>
            <w:r w:rsidRPr="007E40B1">
              <w:rPr>
                <w:rFonts w:ascii="Times New Roman" w:eastAsia="Calibri" w:hAnsi="Times New Roman" w:cs="Times New Roman"/>
                <w:sz w:val="16"/>
                <w:szCs w:val="16"/>
                <w:lang w:val="en-US"/>
              </w:rPr>
              <w:t xml:space="preserve"> sloturi pentru instalarea modulelor de memorie operativă</w:t>
            </w:r>
          </w:p>
          <w:p w:rsidR="008C7616" w:rsidRPr="007E40B1" w:rsidRDefault="008C7616" w:rsidP="008C7616">
            <w:pPr>
              <w:numPr>
                <w:ilvl w:val="0"/>
                <w:numId w:val="1"/>
              </w:numPr>
              <w:tabs>
                <w:tab w:val="left" w:pos="226"/>
              </w:tabs>
              <w:spacing w:after="0" w:line="240" w:lineRule="auto"/>
              <w:ind w:left="0" w:firstLine="73"/>
              <w:jc w:val="both"/>
              <w:rPr>
                <w:rFonts w:ascii="Times New Roman" w:eastAsia="Calibri" w:hAnsi="Times New Roman" w:cs="Times New Roman"/>
                <w:sz w:val="16"/>
                <w:szCs w:val="16"/>
                <w:lang w:val="en-US"/>
              </w:rPr>
            </w:pPr>
            <w:r w:rsidRPr="007E40B1">
              <w:rPr>
                <w:rFonts w:ascii="Times New Roman" w:eastAsia="Calibri" w:hAnsi="Times New Roman" w:cs="Times New Roman"/>
                <w:sz w:val="16"/>
                <w:szCs w:val="16"/>
                <w:lang w:val="en-US"/>
              </w:rPr>
              <w:t xml:space="preserve">volumul maxim al memoriei operative, susținut de către subsistemul memoriei operative, trebuie să fie nu mai mic de </w:t>
            </w:r>
            <w:r w:rsidRPr="007E40B1">
              <w:rPr>
                <w:rFonts w:ascii="Times New Roman" w:hAnsi="Times New Roman" w:cs="Times New Roman"/>
                <w:sz w:val="16"/>
                <w:szCs w:val="16"/>
                <w:lang w:val="en-US"/>
              </w:rPr>
              <w:t>64</w:t>
            </w:r>
            <w:r w:rsidRPr="007E40B1">
              <w:rPr>
                <w:rFonts w:ascii="Times New Roman" w:eastAsia="Calibri" w:hAnsi="Times New Roman" w:cs="Times New Roman"/>
                <w:sz w:val="16"/>
                <w:szCs w:val="16"/>
                <w:lang w:val="en-US"/>
              </w:rPr>
              <w:t xml:space="preserve"> Gb</w:t>
            </w:r>
          </w:p>
          <w:p w:rsidR="008C7616" w:rsidRPr="00430984" w:rsidRDefault="008C7616" w:rsidP="008C7616">
            <w:pPr>
              <w:spacing w:line="240" w:lineRule="auto"/>
              <w:jc w:val="both"/>
              <w:rPr>
                <w:rFonts w:ascii="Times New Roman" w:hAnsi="Times New Roman" w:cs="Times New Roman"/>
                <w:b/>
                <w:sz w:val="16"/>
                <w:szCs w:val="16"/>
              </w:rPr>
            </w:pPr>
            <w:r w:rsidRPr="00430984">
              <w:rPr>
                <w:rFonts w:ascii="Times New Roman" w:hAnsi="Times New Roman" w:cs="Times New Roman"/>
                <w:b/>
                <w:sz w:val="16"/>
                <w:szCs w:val="16"/>
              </w:rPr>
              <w:t>4. HARD DISK:</w:t>
            </w:r>
          </w:p>
          <w:p w:rsidR="008C7616" w:rsidRPr="00430984" w:rsidRDefault="008C7616" w:rsidP="008C7616">
            <w:pPr>
              <w:numPr>
                <w:ilvl w:val="0"/>
                <w:numId w:val="1"/>
              </w:numPr>
              <w:tabs>
                <w:tab w:val="left" w:pos="226"/>
              </w:tabs>
              <w:spacing w:after="0" w:line="240" w:lineRule="auto"/>
              <w:ind w:left="0" w:firstLine="73"/>
              <w:jc w:val="both"/>
              <w:rPr>
                <w:rFonts w:ascii="Times New Roman" w:eastAsia="Calibri" w:hAnsi="Times New Roman" w:cs="Times New Roman"/>
                <w:sz w:val="16"/>
                <w:szCs w:val="16"/>
              </w:rPr>
            </w:pPr>
            <w:r w:rsidRPr="00430984">
              <w:rPr>
                <w:rFonts w:ascii="Times New Roman" w:hAnsi="Times New Roman" w:cs="Times New Roman"/>
                <w:sz w:val="16"/>
                <w:szCs w:val="16"/>
              </w:rPr>
              <w:t>volumul SSD de minim 256 Gb</w:t>
            </w:r>
          </w:p>
          <w:p w:rsidR="008C7616" w:rsidRPr="007E40B1" w:rsidRDefault="008C7616" w:rsidP="008C7616">
            <w:pPr>
              <w:numPr>
                <w:ilvl w:val="0"/>
                <w:numId w:val="1"/>
              </w:numPr>
              <w:tabs>
                <w:tab w:val="left" w:pos="226"/>
              </w:tabs>
              <w:spacing w:after="0" w:line="240" w:lineRule="auto"/>
              <w:ind w:left="84" w:firstLine="0"/>
              <w:jc w:val="both"/>
              <w:rPr>
                <w:rFonts w:ascii="Times New Roman" w:eastAsia="Calibri" w:hAnsi="Times New Roman" w:cs="Times New Roman"/>
                <w:sz w:val="16"/>
                <w:szCs w:val="16"/>
                <w:lang w:val="en-US"/>
              </w:rPr>
            </w:pPr>
            <w:r w:rsidRPr="007E40B1">
              <w:rPr>
                <w:rFonts w:ascii="Times New Roman" w:hAnsi="Times New Roman" w:cs="Times New Roman"/>
                <w:sz w:val="16"/>
                <w:szCs w:val="16"/>
                <w:lang w:val="en-US"/>
              </w:rPr>
              <w:t xml:space="preserve">volumul de minim 1 Tb, </w:t>
            </w:r>
            <w:r w:rsidRPr="00430984">
              <w:rPr>
                <w:rFonts w:ascii="Times New Roman" w:hAnsi="Times New Roman" w:cs="Times New Roman"/>
                <w:color w:val="000000"/>
                <w:sz w:val="16"/>
                <w:szCs w:val="16"/>
                <w:lang w:val="ro-RO"/>
              </w:rPr>
              <w:t>7200rpm, 64MB, SATA III- 6Gb/s</w:t>
            </w:r>
            <w:r w:rsidRPr="007E40B1">
              <w:rPr>
                <w:rFonts w:ascii="Times New Roman" w:hAnsi="Times New Roman" w:cs="Times New Roman"/>
                <w:sz w:val="16"/>
                <w:szCs w:val="16"/>
                <w:lang w:val="en-US"/>
              </w:rPr>
              <w:t xml:space="preserve"> </w:t>
            </w:r>
          </w:p>
          <w:p w:rsidR="008C7616" w:rsidRPr="00430984" w:rsidRDefault="008C7616" w:rsidP="008C7616">
            <w:pPr>
              <w:spacing w:line="240" w:lineRule="auto"/>
              <w:ind w:left="4"/>
              <w:jc w:val="both"/>
              <w:rPr>
                <w:rFonts w:ascii="Times New Roman" w:hAnsi="Times New Roman" w:cs="Times New Roman"/>
                <w:b/>
                <w:sz w:val="16"/>
                <w:szCs w:val="16"/>
              </w:rPr>
            </w:pPr>
            <w:r w:rsidRPr="00430984">
              <w:rPr>
                <w:rFonts w:ascii="Times New Roman" w:hAnsi="Times New Roman" w:cs="Times New Roman"/>
                <w:b/>
                <w:sz w:val="16"/>
                <w:szCs w:val="16"/>
              </w:rPr>
              <w:t>5. PLACA DE BAZĂ:</w:t>
            </w:r>
          </w:p>
          <w:p w:rsidR="008C7616" w:rsidRPr="007E40B1" w:rsidRDefault="008C7616" w:rsidP="008C7616">
            <w:pPr>
              <w:numPr>
                <w:ilvl w:val="0"/>
                <w:numId w:val="1"/>
              </w:numPr>
              <w:tabs>
                <w:tab w:val="left" w:pos="368"/>
              </w:tabs>
              <w:spacing w:after="0" w:line="240" w:lineRule="auto"/>
              <w:ind w:left="84" w:firstLine="73"/>
              <w:jc w:val="both"/>
              <w:rPr>
                <w:rFonts w:ascii="Times New Roman" w:eastAsia="Calibri" w:hAnsi="Times New Roman" w:cs="Times New Roman"/>
                <w:sz w:val="16"/>
                <w:szCs w:val="16"/>
                <w:lang w:val="en-US"/>
              </w:rPr>
            </w:pPr>
            <w:r w:rsidRPr="007E40B1">
              <w:rPr>
                <w:rFonts w:ascii="Times New Roman" w:eastAsia="Calibri" w:hAnsi="Times New Roman" w:cs="Times New Roman"/>
                <w:sz w:val="16"/>
                <w:szCs w:val="16"/>
                <w:lang w:val="en-US"/>
              </w:rPr>
              <w:t>trebuie să asigure susținerea instalării procesorului și modulelor memoriei operative indicate în prezentul caiet de sarcini</w:t>
            </w:r>
          </w:p>
          <w:p w:rsidR="008C7616" w:rsidRPr="007E40B1" w:rsidRDefault="008C7616" w:rsidP="008C7616">
            <w:pPr>
              <w:numPr>
                <w:ilvl w:val="0"/>
                <w:numId w:val="1"/>
              </w:numPr>
              <w:tabs>
                <w:tab w:val="left" w:pos="368"/>
              </w:tabs>
              <w:spacing w:after="0" w:line="240" w:lineRule="auto"/>
              <w:ind w:left="84" w:firstLine="73"/>
              <w:jc w:val="both"/>
              <w:rPr>
                <w:rFonts w:ascii="Times New Roman" w:eastAsia="Calibri" w:hAnsi="Times New Roman" w:cs="Times New Roman"/>
                <w:sz w:val="16"/>
                <w:szCs w:val="16"/>
                <w:lang w:val="en-US"/>
              </w:rPr>
            </w:pPr>
            <w:r w:rsidRPr="007E40B1">
              <w:rPr>
                <w:rFonts w:ascii="Times New Roman" w:eastAsia="Calibri" w:hAnsi="Times New Roman" w:cs="Times New Roman"/>
                <w:sz w:val="16"/>
                <w:szCs w:val="16"/>
                <w:lang w:val="en-US"/>
              </w:rPr>
              <w:t>să dispună de minim 3 porturi de tip SATA</w:t>
            </w:r>
          </w:p>
          <w:p w:rsidR="008C7616" w:rsidRPr="007E40B1" w:rsidRDefault="008C7616" w:rsidP="008C7616">
            <w:pPr>
              <w:numPr>
                <w:ilvl w:val="0"/>
                <w:numId w:val="1"/>
              </w:numPr>
              <w:tabs>
                <w:tab w:val="left" w:pos="368"/>
              </w:tabs>
              <w:spacing w:after="0" w:line="240" w:lineRule="auto"/>
              <w:ind w:left="84" w:firstLine="73"/>
              <w:jc w:val="both"/>
              <w:rPr>
                <w:rFonts w:ascii="Times New Roman" w:eastAsia="Calibri" w:hAnsi="Times New Roman" w:cs="Times New Roman"/>
                <w:sz w:val="16"/>
                <w:szCs w:val="16"/>
                <w:lang w:val="en-US"/>
              </w:rPr>
            </w:pPr>
            <w:r w:rsidRPr="007E40B1">
              <w:rPr>
                <w:rFonts w:ascii="Times New Roman" w:eastAsia="Calibri" w:hAnsi="Times New Roman" w:cs="Times New Roman"/>
                <w:sz w:val="16"/>
                <w:szCs w:val="16"/>
                <w:lang w:val="en-US"/>
              </w:rPr>
              <w:t>să dispună de minim 1 slot PCI Express X16 versiune minim 3.0</w:t>
            </w:r>
          </w:p>
          <w:p w:rsidR="008C7616" w:rsidRPr="007E40B1" w:rsidRDefault="008C7616" w:rsidP="008C7616">
            <w:pPr>
              <w:numPr>
                <w:ilvl w:val="0"/>
                <w:numId w:val="1"/>
              </w:numPr>
              <w:tabs>
                <w:tab w:val="left" w:pos="368"/>
              </w:tabs>
              <w:spacing w:after="0" w:line="240" w:lineRule="auto"/>
              <w:ind w:left="84" w:firstLine="73"/>
              <w:jc w:val="both"/>
              <w:rPr>
                <w:rFonts w:ascii="Times New Roman" w:eastAsia="Calibri" w:hAnsi="Times New Roman" w:cs="Times New Roman"/>
                <w:sz w:val="16"/>
                <w:szCs w:val="16"/>
                <w:lang w:val="en-US"/>
              </w:rPr>
            </w:pPr>
            <w:r w:rsidRPr="007E40B1">
              <w:rPr>
                <w:rFonts w:ascii="Times New Roman" w:eastAsia="Calibri" w:hAnsi="Times New Roman" w:cs="Times New Roman"/>
                <w:sz w:val="16"/>
                <w:szCs w:val="16"/>
                <w:lang w:val="en-US"/>
              </w:rPr>
              <w:t>să dispună de minim 1 slot PCI Expres X1 versiune minim 2.0</w:t>
            </w:r>
          </w:p>
          <w:p w:rsidR="008C7616" w:rsidRPr="007E40B1" w:rsidRDefault="008C7616" w:rsidP="008C7616">
            <w:pPr>
              <w:numPr>
                <w:ilvl w:val="0"/>
                <w:numId w:val="1"/>
              </w:numPr>
              <w:tabs>
                <w:tab w:val="left" w:pos="368"/>
              </w:tabs>
              <w:spacing w:after="0" w:line="240" w:lineRule="auto"/>
              <w:ind w:left="84" w:firstLine="73"/>
              <w:jc w:val="both"/>
              <w:rPr>
                <w:rFonts w:ascii="Times New Roman" w:eastAsia="Calibri" w:hAnsi="Times New Roman" w:cs="Times New Roman"/>
                <w:sz w:val="16"/>
                <w:szCs w:val="16"/>
                <w:lang w:val="en-US"/>
              </w:rPr>
            </w:pPr>
            <w:r w:rsidRPr="007E40B1">
              <w:rPr>
                <w:rFonts w:ascii="Times New Roman" w:eastAsia="Calibri" w:hAnsi="Times New Roman" w:cs="Times New Roman"/>
                <w:sz w:val="16"/>
                <w:szCs w:val="16"/>
                <w:lang w:val="en-US"/>
              </w:rPr>
              <w:t>să dispună de conectoare pentru conectarea porturilor suplimentare COM și LPT în consecutivitate</w:t>
            </w:r>
          </w:p>
          <w:p w:rsidR="008C7616" w:rsidRPr="007E40B1" w:rsidRDefault="008C7616" w:rsidP="008C7616">
            <w:pPr>
              <w:numPr>
                <w:ilvl w:val="0"/>
                <w:numId w:val="1"/>
              </w:numPr>
              <w:tabs>
                <w:tab w:val="left" w:pos="368"/>
              </w:tabs>
              <w:spacing w:after="0" w:line="240" w:lineRule="auto"/>
              <w:ind w:left="84" w:firstLine="73"/>
              <w:jc w:val="both"/>
              <w:rPr>
                <w:rFonts w:ascii="Times New Roman" w:eastAsia="Calibri" w:hAnsi="Times New Roman" w:cs="Times New Roman"/>
                <w:sz w:val="16"/>
                <w:szCs w:val="16"/>
                <w:lang w:val="en-US"/>
              </w:rPr>
            </w:pPr>
            <w:r w:rsidRPr="007E40B1">
              <w:rPr>
                <w:rFonts w:ascii="Times New Roman" w:eastAsia="Calibri" w:hAnsi="Times New Roman" w:cs="Times New Roman"/>
                <w:sz w:val="16"/>
                <w:szCs w:val="16"/>
                <w:lang w:val="en-US"/>
              </w:rPr>
              <w:t>să dispună de un adapter incorporabil pentru rețele prin cablu (Ethernet), care să susțină transmiterea datelor la viteze de 10/100/1000 Mb/sec</w:t>
            </w:r>
          </w:p>
          <w:p w:rsidR="008C7616" w:rsidRPr="007E40B1" w:rsidRDefault="008C7616" w:rsidP="008C7616">
            <w:pPr>
              <w:numPr>
                <w:ilvl w:val="0"/>
                <w:numId w:val="1"/>
              </w:numPr>
              <w:tabs>
                <w:tab w:val="left" w:pos="368"/>
              </w:tabs>
              <w:spacing w:after="0" w:line="240" w:lineRule="auto"/>
              <w:ind w:left="84" w:firstLine="73"/>
              <w:jc w:val="both"/>
              <w:rPr>
                <w:rFonts w:ascii="Times New Roman" w:eastAsia="Calibri" w:hAnsi="Times New Roman" w:cs="Times New Roman"/>
                <w:sz w:val="16"/>
                <w:szCs w:val="16"/>
                <w:lang w:val="en-US"/>
              </w:rPr>
            </w:pPr>
            <w:r w:rsidRPr="007E40B1">
              <w:rPr>
                <w:rFonts w:ascii="Times New Roman" w:eastAsia="Calibri" w:hAnsi="Times New Roman" w:cs="Times New Roman"/>
                <w:sz w:val="16"/>
                <w:szCs w:val="16"/>
                <w:lang w:val="en-US"/>
              </w:rPr>
              <w:t>să dispună de un adaptor audio incorporat care asigură reproducerea contentului audio HD</w:t>
            </w:r>
          </w:p>
          <w:p w:rsidR="008C7616" w:rsidRPr="007E40B1" w:rsidRDefault="008C7616" w:rsidP="008C7616">
            <w:pPr>
              <w:numPr>
                <w:ilvl w:val="0"/>
                <w:numId w:val="1"/>
              </w:numPr>
              <w:tabs>
                <w:tab w:val="left" w:pos="368"/>
              </w:tabs>
              <w:spacing w:after="0" w:line="240" w:lineRule="auto"/>
              <w:ind w:left="84" w:firstLine="73"/>
              <w:jc w:val="both"/>
              <w:rPr>
                <w:rFonts w:ascii="Times New Roman" w:eastAsia="Calibri" w:hAnsi="Times New Roman" w:cs="Times New Roman"/>
                <w:sz w:val="16"/>
                <w:szCs w:val="16"/>
                <w:lang w:val="en-US"/>
              </w:rPr>
            </w:pPr>
            <w:r w:rsidRPr="007E40B1">
              <w:rPr>
                <w:rFonts w:ascii="Times New Roman" w:eastAsia="Calibri" w:hAnsi="Times New Roman" w:cs="Times New Roman"/>
                <w:sz w:val="16"/>
                <w:szCs w:val="16"/>
                <w:lang w:val="en-US"/>
              </w:rPr>
              <w:t>nu trebuie să dispună de adapter grafic incorporat</w:t>
            </w:r>
          </w:p>
          <w:p w:rsidR="008C7616" w:rsidRPr="007E40B1" w:rsidRDefault="008C7616" w:rsidP="008C7616">
            <w:pPr>
              <w:numPr>
                <w:ilvl w:val="0"/>
                <w:numId w:val="1"/>
              </w:numPr>
              <w:tabs>
                <w:tab w:val="left" w:pos="368"/>
              </w:tabs>
              <w:spacing w:after="0" w:line="240" w:lineRule="auto"/>
              <w:ind w:left="84" w:firstLine="73"/>
              <w:jc w:val="both"/>
              <w:rPr>
                <w:rFonts w:ascii="Times New Roman" w:eastAsia="Calibri" w:hAnsi="Times New Roman" w:cs="Times New Roman"/>
                <w:sz w:val="16"/>
                <w:szCs w:val="16"/>
                <w:lang w:val="en-US"/>
              </w:rPr>
            </w:pPr>
            <w:r w:rsidRPr="007E40B1">
              <w:rPr>
                <w:rFonts w:ascii="Times New Roman" w:eastAsia="Calibri" w:hAnsi="Times New Roman" w:cs="Times New Roman"/>
                <w:sz w:val="16"/>
                <w:szCs w:val="16"/>
                <w:lang w:val="en-US"/>
              </w:rPr>
              <w:lastRenderedPageBreak/>
              <w:t>BIOS trebuie să susțină instalarea parolelor administratorului</w:t>
            </w:r>
          </w:p>
          <w:p w:rsidR="008C7616" w:rsidRPr="007E40B1" w:rsidRDefault="008C7616" w:rsidP="008C7616">
            <w:pPr>
              <w:numPr>
                <w:ilvl w:val="0"/>
                <w:numId w:val="1"/>
              </w:numPr>
              <w:tabs>
                <w:tab w:val="left" w:pos="368"/>
              </w:tabs>
              <w:spacing w:after="0" w:line="240" w:lineRule="auto"/>
              <w:ind w:left="84" w:firstLine="73"/>
              <w:jc w:val="both"/>
              <w:rPr>
                <w:rFonts w:ascii="Times New Roman" w:eastAsia="Calibri" w:hAnsi="Times New Roman" w:cs="Times New Roman"/>
                <w:sz w:val="16"/>
                <w:szCs w:val="16"/>
                <w:lang w:val="en-US"/>
              </w:rPr>
            </w:pPr>
            <w:r w:rsidRPr="007E40B1">
              <w:rPr>
                <w:rFonts w:ascii="Times New Roman" w:eastAsia="Calibri" w:hAnsi="Times New Roman" w:cs="Times New Roman"/>
                <w:sz w:val="16"/>
                <w:szCs w:val="16"/>
                <w:lang w:val="en-US"/>
              </w:rPr>
              <w:t>BIOS trebuie să susțină conectarea/deconectarea fiecărui nucleu separate al procesorului</w:t>
            </w:r>
          </w:p>
          <w:p w:rsidR="008C7616" w:rsidRPr="007E40B1" w:rsidRDefault="008C7616" w:rsidP="008C7616">
            <w:pPr>
              <w:numPr>
                <w:ilvl w:val="0"/>
                <w:numId w:val="1"/>
              </w:numPr>
              <w:tabs>
                <w:tab w:val="left" w:pos="368"/>
              </w:tabs>
              <w:spacing w:after="0" w:line="240" w:lineRule="auto"/>
              <w:ind w:left="84" w:firstLine="73"/>
              <w:jc w:val="both"/>
              <w:rPr>
                <w:rFonts w:ascii="Times New Roman" w:eastAsia="Calibri" w:hAnsi="Times New Roman" w:cs="Times New Roman"/>
                <w:sz w:val="16"/>
                <w:szCs w:val="16"/>
                <w:lang w:val="en-US"/>
              </w:rPr>
            </w:pPr>
            <w:r w:rsidRPr="007E40B1">
              <w:rPr>
                <w:rFonts w:ascii="Times New Roman" w:eastAsia="Calibri" w:hAnsi="Times New Roman" w:cs="Times New Roman"/>
                <w:sz w:val="16"/>
                <w:szCs w:val="16"/>
                <w:lang w:val="en-US"/>
              </w:rPr>
              <w:t>BIOS trebuie să dispună de o interfață multilinguă (inclusiv engleza și rusa)</w:t>
            </w:r>
          </w:p>
          <w:p w:rsidR="008C7616" w:rsidRPr="007E40B1" w:rsidRDefault="008C7616" w:rsidP="008C7616">
            <w:pPr>
              <w:spacing w:line="240" w:lineRule="auto"/>
              <w:jc w:val="both"/>
              <w:rPr>
                <w:rFonts w:ascii="Times New Roman" w:hAnsi="Times New Roman" w:cs="Times New Roman"/>
                <w:b/>
                <w:sz w:val="16"/>
                <w:szCs w:val="16"/>
                <w:lang w:val="en-US"/>
              </w:rPr>
            </w:pPr>
            <w:r w:rsidRPr="007E40B1">
              <w:rPr>
                <w:rFonts w:ascii="Times New Roman" w:hAnsi="Times New Roman" w:cs="Times New Roman"/>
                <w:b/>
                <w:sz w:val="16"/>
                <w:szCs w:val="16"/>
                <w:lang w:val="en-US"/>
              </w:rPr>
              <w:t>6. DVDRW:</w:t>
            </w:r>
          </w:p>
          <w:p w:rsidR="008C7616" w:rsidRPr="007E40B1" w:rsidRDefault="008C7616" w:rsidP="008C7616">
            <w:pPr>
              <w:spacing w:line="240" w:lineRule="auto"/>
              <w:jc w:val="both"/>
              <w:rPr>
                <w:rFonts w:ascii="Times New Roman" w:hAnsi="Times New Roman" w:cs="Times New Roman"/>
                <w:sz w:val="16"/>
                <w:szCs w:val="16"/>
                <w:lang w:val="en-US"/>
              </w:rPr>
            </w:pPr>
            <w:r w:rsidRPr="007E40B1">
              <w:rPr>
                <w:rFonts w:ascii="Times New Roman" w:hAnsi="Times New Roman" w:cs="Times New Roman"/>
                <w:sz w:val="16"/>
                <w:szCs w:val="16"/>
                <w:lang w:val="en-US"/>
              </w:rPr>
              <w:t>- factor-forma 5.25”  cu înălțime deplină, interfață SerialATA</w:t>
            </w:r>
          </w:p>
          <w:p w:rsidR="008C7616" w:rsidRPr="007E40B1" w:rsidRDefault="008C7616" w:rsidP="008C7616">
            <w:pPr>
              <w:spacing w:line="240" w:lineRule="auto"/>
              <w:jc w:val="both"/>
              <w:rPr>
                <w:rFonts w:ascii="Times New Roman" w:hAnsi="Times New Roman" w:cs="Times New Roman"/>
                <w:b/>
                <w:sz w:val="16"/>
                <w:szCs w:val="16"/>
                <w:lang w:val="en-US"/>
              </w:rPr>
            </w:pPr>
            <w:r w:rsidRPr="007E40B1">
              <w:rPr>
                <w:rFonts w:ascii="Times New Roman" w:hAnsi="Times New Roman" w:cs="Times New Roman"/>
                <w:b/>
                <w:sz w:val="16"/>
                <w:szCs w:val="16"/>
                <w:lang w:val="en-US"/>
              </w:rPr>
              <w:t>7.</w:t>
            </w:r>
            <w:r w:rsidRPr="007E40B1">
              <w:rPr>
                <w:rFonts w:ascii="Times New Roman" w:hAnsi="Times New Roman" w:cs="Times New Roman"/>
                <w:sz w:val="16"/>
                <w:szCs w:val="16"/>
                <w:lang w:val="en-US"/>
              </w:rPr>
              <w:t xml:space="preserve"> </w:t>
            </w:r>
            <w:r w:rsidRPr="007E40B1">
              <w:rPr>
                <w:rFonts w:ascii="Times New Roman" w:hAnsi="Times New Roman" w:cs="Times New Roman"/>
                <w:b/>
                <w:sz w:val="16"/>
                <w:szCs w:val="16"/>
                <w:lang w:val="en-US"/>
              </w:rPr>
              <w:t>Card Rider:</w:t>
            </w:r>
          </w:p>
          <w:p w:rsidR="008C7616" w:rsidRPr="00430984" w:rsidRDefault="008C7616" w:rsidP="008C7616">
            <w:pPr>
              <w:tabs>
                <w:tab w:val="left" w:pos="368"/>
              </w:tabs>
              <w:spacing w:line="240" w:lineRule="auto"/>
              <w:ind w:left="84"/>
              <w:jc w:val="both"/>
              <w:rPr>
                <w:rFonts w:ascii="Times New Roman" w:hAnsi="Times New Roman" w:cs="Times New Roman"/>
                <w:sz w:val="16"/>
                <w:szCs w:val="16"/>
                <w:lang w:val="en-GB"/>
              </w:rPr>
            </w:pPr>
            <w:r w:rsidRPr="007E40B1">
              <w:rPr>
                <w:rFonts w:ascii="Times New Roman" w:hAnsi="Times New Roman" w:cs="Times New Roman"/>
                <w:sz w:val="16"/>
                <w:szCs w:val="16"/>
                <w:lang w:val="en-US"/>
              </w:rPr>
              <w:t xml:space="preserve"> </w:t>
            </w:r>
            <w:r w:rsidRPr="00430984">
              <w:rPr>
                <w:rFonts w:ascii="Times New Roman" w:hAnsi="Times New Roman" w:cs="Times New Roman"/>
                <w:sz w:val="16"/>
                <w:szCs w:val="16"/>
                <w:lang w:val="en-GB"/>
              </w:rPr>
              <w:t>Cardreader cu porturi SD, micro-SD, comact-Flesh</w:t>
            </w:r>
          </w:p>
          <w:p w:rsidR="008C7616" w:rsidRPr="00430984" w:rsidRDefault="008C7616" w:rsidP="008C7616">
            <w:pPr>
              <w:spacing w:line="240" w:lineRule="auto"/>
              <w:jc w:val="both"/>
              <w:rPr>
                <w:rFonts w:ascii="Times New Roman" w:hAnsi="Times New Roman" w:cs="Times New Roman"/>
                <w:b/>
                <w:sz w:val="16"/>
                <w:szCs w:val="16"/>
              </w:rPr>
            </w:pPr>
            <w:r w:rsidRPr="00430984">
              <w:rPr>
                <w:rFonts w:ascii="Times New Roman" w:hAnsi="Times New Roman" w:cs="Times New Roman"/>
                <w:b/>
                <w:sz w:val="16"/>
                <w:szCs w:val="16"/>
              </w:rPr>
              <w:t>8. MANIPULATOARE:</w:t>
            </w:r>
          </w:p>
          <w:p w:rsidR="008C7616" w:rsidRPr="007E40B1" w:rsidRDefault="008C7616" w:rsidP="008C7616">
            <w:pPr>
              <w:numPr>
                <w:ilvl w:val="0"/>
                <w:numId w:val="1"/>
              </w:numPr>
              <w:tabs>
                <w:tab w:val="left" w:pos="226"/>
              </w:tabs>
              <w:spacing w:after="0" w:line="240" w:lineRule="auto"/>
              <w:ind w:left="84" w:firstLine="0"/>
              <w:jc w:val="both"/>
              <w:rPr>
                <w:rFonts w:ascii="Times New Roman" w:eastAsia="Calibri" w:hAnsi="Times New Roman" w:cs="Times New Roman"/>
                <w:sz w:val="16"/>
                <w:szCs w:val="16"/>
                <w:lang w:val="en-US"/>
              </w:rPr>
            </w:pPr>
            <w:r w:rsidRPr="007E40B1">
              <w:rPr>
                <w:rFonts w:ascii="Times New Roman" w:eastAsia="Calibri" w:hAnsi="Times New Roman" w:cs="Times New Roman"/>
                <w:sz w:val="16"/>
                <w:szCs w:val="16"/>
                <w:lang w:val="en-US"/>
              </w:rPr>
              <w:t>tastatură și mouse cu cablu în complet, interfață USB și logotipuri aplicate în condiții de fabrică producătoare a blocului de sistem (carcasei)</w:t>
            </w:r>
          </w:p>
          <w:p w:rsidR="008C7616" w:rsidRPr="007E40B1" w:rsidRDefault="008C7616" w:rsidP="008C7616">
            <w:pPr>
              <w:spacing w:line="240" w:lineRule="auto"/>
              <w:jc w:val="both"/>
              <w:rPr>
                <w:rFonts w:ascii="Times New Roman" w:hAnsi="Times New Roman" w:cs="Times New Roman"/>
                <w:b/>
                <w:sz w:val="16"/>
                <w:szCs w:val="16"/>
                <w:lang w:val="en-US"/>
              </w:rPr>
            </w:pPr>
            <w:r w:rsidRPr="007E40B1">
              <w:rPr>
                <w:rFonts w:ascii="Times New Roman" w:hAnsi="Times New Roman" w:cs="Times New Roman"/>
                <w:b/>
                <w:sz w:val="16"/>
                <w:szCs w:val="16"/>
                <w:lang w:val="en-US"/>
              </w:rPr>
              <w:t>9. SISTEM DE OPERARE</w:t>
            </w:r>
          </w:p>
          <w:p w:rsidR="008C7616" w:rsidRPr="007E40B1" w:rsidRDefault="008C7616" w:rsidP="008C7616">
            <w:pPr>
              <w:spacing w:line="240" w:lineRule="auto"/>
              <w:ind w:left="84"/>
              <w:jc w:val="both"/>
              <w:rPr>
                <w:rFonts w:ascii="Times New Roman" w:hAnsi="Times New Roman" w:cs="Times New Roman"/>
                <w:sz w:val="16"/>
                <w:szCs w:val="16"/>
                <w:lang w:val="en-US"/>
              </w:rPr>
            </w:pPr>
            <w:r w:rsidRPr="007E40B1">
              <w:rPr>
                <w:rFonts w:ascii="Times New Roman" w:hAnsi="Times New Roman" w:cs="Times New Roman"/>
                <w:sz w:val="16"/>
                <w:szCs w:val="16"/>
                <w:lang w:val="en-US"/>
              </w:rPr>
              <w:t>- Microsoft Windows 10 cu drivere echipament periferic instalate, protejat de utilizarea nesancționată pe alte blocuri de sistem (licențiat) și Microsoft Office 2016 (licențiat)</w:t>
            </w:r>
          </w:p>
          <w:p w:rsidR="008C7616" w:rsidRPr="007E40B1" w:rsidRDefault="008C7616" w:rsidP="008C7616">
            <w:pPr>
              <w:tabs>
                <w:tab w:val="left" w:pos="368"/>
              </w:tabs>
              <w:spacing w:line="240" w:lineRule="auto"/>
              <w:jc w:val="both"/>
              <w:rPr>
                <w:rFonts w:ascii="Times New Roman" w:hAnsi="Times New Roman" w:cs="Times New Roman"/>
                <w:b/>
                <w:sz w:val="16"/>
                <w:szCs w:val="16"/>
                <w:lang w:val="en-US"/>
              </w:rPr>
            </w:pPr>
            <w:r w:rsidRPr="007E40B1">
              <w:rPr>
                <w:rFonts w:ascii="Times New Roman" w:hAnsi="Times New Roman" w:cs="Times New Roman"/>
                <w:b/>
                <w:sz w:val="16"/>
                <w:szCs w:val="16"/>
                <w:lang w:val="en-US"/>
              </w:rPr>
              <w:t>10. CARTELĂ VIDEO DISCRETĂ</w:t>
            </w:r>
          </w:p>
          <w:p w:rsidR="008C7616" w:rsidRPr="00430984" w:rsidRDefault="008C7616" w:rsidP="008C7616">
            <w:pPr>
              <w:tabs>
                <w:tab w:val="left" w:pos="368"/>
              </w:tabs>
              <w:spacing w:line="240" w:lineRule="auto"/>
              <w:jc w:val="both"/>
              <w:rPr>
                <w:rFonts w:ascii="Times New Roman" w:hAnsi="Times New Roman" w:cs="Times New Roman"/>
                <w:sz w:val="16"/>
                <w:szCs w:val="16"/>
                <w:lang w:val="ro-RO"/>
              </w:rPr>
            </w:pPr>
            <w:r w:rsidRPr="00430984">
              <w:rPr>
                <w:rFonts w:ascii="Times New Roman" w:hAnsi="Times New Roman" w:cs="Times New Roman"/>
                <w:sz w:val="16"/>
                <w:szCs w:val="16"/>
                <w:lang w:val="ro-RO"/>
              </w:rPr>
              <w:t xml:space="preserve">- </w:t>
            </w:r>
            <w:r w:rsidRPr="00430984">
              <w:rPr>
                <w:rFonts w:ascii="Times New Roman" w:hAnsi="Times New Roman" w:cs="Times New Roman"/>
                <w:sz w:val="16"/>
                <w:szCs w:val="16"/>
                <w:lang w:val="en-GB"/>
              </w:rPr>
              <w:t xml:space="preserve">min. 3 GB cu frecvența minimă de 1200MHz, FH PCIe x 16, full height, suportă min. </w:t>
            </w:r>
            <w:r w:rsidRPr="00430984">
              <w:rPr>
                <w:rFonts w:ascii="Times New Roman" w:hAnsi="Times New Roman" w:cs="Times New Roman"/>
                <w:sz w:val="16"/>
                <w:szCs w:val="16"/>
                <w:lang w:val="ro-RO"/>
              </w:rPr>
              <w:t>2</w:t>
            </w:r>
            <w:r w:rsidRPr="00430984">
              <w:rPr>
                <w:rFonts w:ascii="Times New Roman" w:hAnsi="Times New Roman" w:cs="Times New Roman"/>
                <w:sz w:val="16"/>
                <w:szCs w:val="16"/>
                <w:lang w:val="en-GB"/>
              </w:rPr>
              <w:t xml:space="preserve"> monitoare </w:t>
            </w:r>
            <w:r w:rsidRPr="00430984">
              <w:rPr>
                <w:rFonts w:ascii="Times New Roman" w:hAnsi="Times New Roman" w:cs="Times New Roman"/>
                <w:sz w:val="16"/>
                <w:szCs w:val="16"/>
                <w:lang w:val="ro-RO"/>
              </w:rPr>
              <w:t xml:space="preserve">simultan (în acelaşi timp) </w:t>
            </w:r>
          </w:p>
          <w:p w:rsidR="008C7616" w:rsidRPr="007E40B1" w:rsidRDefault="008C7616" w:rsidP="008C7616">
            <w:pPr>
              <w:tabs>
                <w:tab w:val="left" w:pos="368"/>
              </w:tabs>
              <w:spacing w:line="240" w:lineRule="auto"/>
              <w:jc w:val="both"/>
              <w:rPr>
                <w:rFonts w:ascii="Times New Roman" w:hAnsi="Times New Roman" w:cs="Times New Roman"/>
                <w:b/>
                <w:sz w:val="16"/>
                <w:szCs w:val="16"/>
                <w:lang w:val="en-US"/>
              </w:rPr>
            </w:pPr>
          </w:p>
          <w:p w:rsidR="008C7616" w:rsidRPr="007E40B1" w:rsidRDefault="008C7616" w:rsidP="008C7616">
            <w:pPr>
              <w:spacing w:line="240" w:lineRule="auto"/>
              <w:jc w:val="both"/>
              <w:rPr>
                <w:rFonts w:ascii="Times New Roman" w:hAnsi="Times New Roman" w:cs="Times New Roman"/>
                <w:sz w:val="16"/>
                <w:szCs w:val="16"/>
                <w:lang w:val="en-US"/>
              </w:rPr>
            </w:pPr>
            <w:r w:rsidRPr="007E40B1">
              <w:rPr>
                <w:rFonts w:ascii="Times New Roman" w:hAnsi="Times New Roman" w:cs="Times New Roman"/>
                <w:b/>
                <w:sz w:val="16"/>
                <w:szCs w:val="16"/>
                <w:lang w:val="en-US"/>
              </w:rPr>
              <w:t>11.  MONITOR</w:t>
            </w:r>
            <w:r w:rsidRPr="007E40B1">
              <w:rPr>
                <w:rFonts w:ascii="Times New Roman" w:hAnsi="Times New Roman" w:cs="Times New Roman"/>
                <w:sz w:val="16"/>
                <w:szCs w:val="16"/>
                <w:lang w:val="en-US"/>
              </w:rPr>
              <w:t>:</w:t>
            </w:r>
          </w:p>
          <w:p w:rsidR="008C7616" w:rsidRPr="007E40B1" w:rsidRDefault="008C7616" w:rsidP="008C7616">
            <w:pPr>
              <w:spacing w:line="240" w:lineRule="auto"/>
              <w:jc w:val="both"/>
              <w:rPr>
                <w:rFonts w:ascii="Times New Roman" w:hAnsi="Times New Roman" w:cs="Times New Roman"/>
                <w:bCs/>
                <w:sz w:val="16"/>
                <w:szCs w:val="16"/>
                <w:lang w:val="en-US"/>
              </w:rPr>
            </w:pPr>
            <w:r w:rsidRPr="007E40B1">
              <w:rPr>
                <w:rFonts w:ascii="Times New Roman" w:hAnsi="Times New Roman" w:cs="Times New Roman"/>
                <w:bCs/>
                <w:sz w:val="16"/>
                <w:szCs w:val="16"/>
                <w:lang w:val="en-US"/>
              </w:rPr>
              <w:t xml:space="preserve">2xMonitor diagonala minim 23.0’’ </w:t>
            </w:r>
            <w:proofErr w:type="gramStart"/>
            <w:r w:rsidRPr="007E40B1">
              <w:rPr>
                <w:rFonts w:ascii="Times New Roman" w:hAnsi="Times New Roman" w:cs="Times New Roman"/>
                <w:bCs/>
                <w:sz w:val="16"/>
                <w:szCs w:val="16"/>
                <w:lang w:val="en-US"/>
              </w:rPr>
              <w:t>IPS  Rezolutia</w:t>
            </w:r>
            <w:proofErr w:type="gramEnd"/>
            <w:r w:rsidRPr="007E40B1">
              <w:rPr>
                <w:rFonts w:ascii="Times New Roman" w:hAnsi="Times New Roman" w:cs="Times New Roman"/>
                <w:bCs/>
                <w:sz w:val="16"/>
                <w:szCs w:val="16"/>
                <w:lang w:val="en-US"/>
              </w:rPr>
              <w:t xml:space="preserve"> min 1920x1080, 6ms,  VGA, HDMI, DVI.</w:t>
            </w:r>
          </w:p>
          <w:p w:rsidR="008C7616" w:rsidRPr="007E40B1" w:rsidRDefault="008C7616" w:rsidP="008C7616">
            <w:pPr>
              <w:spacing w:line="240" w:lineRule="auto"/>
              <w:jc w:val="both"/>
              <w:rPr>
                <w:rFonts w:ascii="Times New Roman" w:hAnsi="Times New Roman" w:cs="Times New Roman"/>
                <w:b/>
                <w:bCs/>
                <w:sz w:val="16"/>
                <w:szCs w:val="16"/>
                <w:lang w:val="en-US"/>
              </w:rPr>
            </w:pPr>
            <w:r w:rsidRPr="007E40B1">
              <w:rPr>
                <w:rFonts w:ascii="Times New Roman" w:hAnsi="Times New Roman" w:cs="Times New Roman"/>
                <w:b/>
                <w:bCs/>
                <w:sz w:val="16"/>
                <w:szCs w:val="16"/>
                <w:lang w:val="en-US"/>
              </w:rPr>
              <w:t>12. SUPORT:</w:t>
            </w:r>
          </w:p>
          <w:p w:rsidR="008C7616" w:rsidRPr="007E40B1" w:rsidRDefault="008C7616" w:rsidP="008C7616">
            <w:pPr>
              <w:spacing w:line="240" w:lineRule="auto"/>
              <w:jc w:val="both"/>
              <w:rPr>
                <w:rFonts w:ascii="Times New Roman" w:hAnsi="Times New Roman" w:cs="Times New Roman"/>
                <w:bCs/>
                <w:sz w:val="16"/>
                <w:szCs w:val="16"/>
                <w:lang w:val="en-US"/>
              </w:rPr>
            </w:pPr>
            <w:r w:rsidRPr="007E40B1">
              <w:rPr>
                <w:rFonts w:ascii="Times New Roman" w:hAnsi="Times New Roman" w:cs="Times New Roman"/>
                <w:b/>
                <w:bCs/>
                <w:sz w:val="16"/>
                <w:szCs w:val="16"/>
                <w:lang w:val="en-US"/>
              </w:rPr>
              <w:t xml:space="preserve"> </w:t>
            </w:r>
            <w:proofErr w:type="gramStart"/>
            <w:r w:rsidRPr="007E40B1">
              <w:rPr>
                <w:rFonts w:ascii="Times New Roman" w:hAnsi="Times New Roman" w:cs="Times New Roman"/>
                <w:bCs/>
                <w:sz w:val="16"/>
                <w:szCs w:val="16"/>
                <w:lang w:val="en-US"/>
              </w:rPr>
              <w:t>pentru</w:t>
            </w:r>
            <w:proofErr w:type="gramEnd"/>
            <w:r w:rsidRPr="007E40B1">
              <w:rPr>
                <w:rFonts w:ascii="Times New Roman" w:hAnsi="Times New Roman" w:cs="Times New Roman"/>
                <w:bCs/>
                <w:sz w:val="16"/>
                <w:szCs w:val="16"/>
                <w:lang w:val="en-US"/>
              </w:rPr>
              <w:t xml:space="preserve"> minim 2 monitoare compatibile cu monitoarele propuse, cu posibilitate de fixare corespunzătoare și reglare atât pe o parte, cât și invers.</w:t>
            </w:r>
          </w:p>
          <w:p w:rsidR="008C7616" w:rsidRPr="007E40B1" w:rsidRDefault="008C7616" w:rsidP="008C7616">
            <w:pPr>
              <w:spacing w:line="240" w:lineRule="auto"/>
              <w:jc w:val="both"/>
              <w:rPr>
                <w:rFonts w:ascii="Times New Roman" w:hAnsi="Times New Roman" w:cs="Times New Roman"/>
                <w:bCs/>
                <w:sz w:val="16"/>
                <w:szCs w:val="16"/>
                <w:lang w:val="en-US"/>
              </w:rPr>
            </w:pPr>
            <w:r w:rsidRPr="007E40B1">
              <w:rPr>
                <w:rFonts w:ascii="Times New Roman" w:hAnsi="Times New Roman" w:cs="Times New Roman"/>
                <w:b/>
                <w:bCs/>
                <w:sz w:val="16"/>
                <w:szCs w:val="16"/>
                <w:lang w:val="en-US"/>
              </w:rPr>
              <w:t>13. UPS:</w:t>
            </w:r>
            <w:r w:rsidRPr="007E40B1">
              <w:rPr>
                <w:rFonts w:ascii="Times New Roman" w:hAnsi="Times New Roman" w:cs="Times New Roman"/>
                <w:bCs/>
                <w:sz w:val="16"/>
                <w:szCs w:val="16"/>
                <w:lang w:val="en-US"/>
              </w:rPr>
              <w:t xml:space="preserve"> cu AVR min 1000VA /720W, 3x Schuko outlets, 2x7AH</w:t>
            </w:r>
            <w:r w:rsidRPr="007E40B1">
              <w:rPr>
                <w:rFonts w:ascii="Times New Roman" w:hAnsi="Times New Roman" w:cs="Times New Roman"/>
                <w:b/>
                <w:bCs/>
                <w:sz w:val="16"/>
                <w:szCs w:val="16"/>
                <w:lang w:val="en-US"/>
              </w:rPr>
              <w:t xml:space="preserve"> </w:t>
            </w:r>
            <w:r w:rsidRPr="007E40B1">
              <w:rPr>
                <w:rFonts w:ascii="Times New Roman" w:hAnsi="Times New Roman" w:cs="Times New Roman"/>
                <w:bCs/>
                <w:sz w:val="16"/>
                <w:szCs w:val="16"/>
                <w:lang w:val="en-US"/>
              </w:rPr>
              <w:t>AVR: 175-280V, USB, RJ-45, black</w:t>
            </w:r>
          </w:p>
          <w:p w:rsidR="008C7616" w:rsidRPr="007E40B1" w:rsidRDefault="008C7616" w:rsidP="008C7616">
            <w:pPr>
              <w:spacing w:line="240" w:lineRule="auto"/>
              <w:jc w:val="both"/>
              <w:rPr>
                <w:rFonts w:ascii="Times New Roman" w:hAnsi="Times New Roman" w:cs="Times New Roman"/>
                <w:b/>
                <w:bCs/>
                <w:sz w:val="16"/>
                <w:szCs w:val="16"/>
                <w:lang w:val="en-US"/>
              </w:rPr>
            </w:pPr>
            <w:r w:rsidRPr="007E40B1">
              <w:rPr>
                <w:rFonts w:ascii="Times New Roman" w:hAnsi="Times New Roman" w:cs="Times New Roman"/>
                <w:b/>
                <w:bCs/>
                <w:sz w:val="16"/>
                <w:szCs w:val="16"/>
                <w:lang w:val="en-US"/>
              </w:rPr>
              <w:t>14. BOXE:</w:t>
            </w:r>
            <w:r w:rsidRPr="007E40B1">
              <w:rPr>
                <w:rFonts w:ascii="Times New Roman" w:hAnsi="Times New Roman" w:cs="Times New Roman"/>
                <w:bCs/>
                <w:sz w:val="16"/>
                <w:szCs w:val="16"/>
                <w:lang w:val="en-US"/>
              </w:rPr>
              <w:t xml:space="preserve"> 2.0 min 2x5W RMS, wooden black</w:t>
            </w:r>
          </w:p>
          <w:p w:rsidR="008C7616" w:rsidRPr="007E40B1" w:rsidRDefault="008C7616" w:rsidP="008C7616">
            <w:pPr>
              <w:spacing w:line="240" w:lineRule="auto"/>
              <w:jc w:val="both"/>
              <w:rPr>
                <w:rFonts w:ascii="Times New Roman" w:hAnsi="Times New Roman" w:cs="Times New Roman"/>
                <w:bCs/>
                <w:sz w:val="16"/>
                <w:szCs w:val="16"/>
                <w:lang w:val="en-US"/>
              </w:rPr>
            </w:pPr>
            <w:r w:rsidRPr="007E40B1">
              <w:rPr>
                <w:rFonts w:ascii="Times New Roman" w:hAnsi="Times New Roman" w:cs="Times New Roman"/>
                <w:b/>
                <w:bCs/>
                <w:sz w:val="16"/>
                <w:szCs w:val="16"/>
                <w:lang w:val="en-US"/>
              </w:rPr>
              <w:t>15.CĂȘTI:</w:t>
            </w:r>
            <w:r w:rsidRPr="007E40B1">
              <w:rPr>
                <w:rFonts w:ascii="Times New Roman" w:hAnsi="Times New Roman" w:cs="Times New Roman"/>
                <w:bCs/>
                <w:sz w:val="16"/>
                <w:szCs w:val="16"/>
                <w:lang w:val="en-US"/>
              </w:rPr>
              <w:t xml:space="preserve"> keep one ear free cu resurs sporit de utilizare în call centru, 2 x 3.5 mm mini jack, 42 -17000Hz, 32ohm, SPL:95dB, Mic 90-15000Hz.</w:t>
            </w:r>
          </w:p>
          <w:p w:rsidR="008C7616" w:rsidRPr="007E40B1" w:rsidRDefault="008C7616" w:rsidP="008C7616">
            <w:pPr>
              <w:spacing w:line="240" w:lineRule="auto"/>
              <w:jc w:val="both"/>
              <w:rPr>
                <w:rFonts w:ascii="Times New Roman" w:hAnsi="Times New Roman" w:cs="Times New Roman"/>
                <w:b/>
                <w:bCs/>
                <w:sz w:val="16"/>
                <w:szCs w:val="16"/>
                <w:lang w:val="en-US"/>
              </w:rPr>
            </w:pPr>
            <w:r w:rsidRPr="007E40B1">
              <w:rPr>
                <w:rFonts w:ascii="Times New Roman" w:hAnsi="Times New Roman" w:cs="Times New Roman"/>
                <w:b/>
                <w:bCs/>
                <w:sz w:val="16"/>
                <w:szCs w:val="16"/>
                <w:lang w:val="en-US"/>
              </w:rPr>
              <w:t xml:space="preserve">16.SURGE PROTECT: </w:t>
            </w:r>
            <w:r w:rsidRPr="007E40B1">
              <w:rPr>
                <w:rFonts w:ascii="Times New Roman" w:hAnsi="Times New Roman" w:cs="Times New Roman"/>
                <w:bCs/>
                <w:sz w:val="16"/>
                <w:szCs w:val="16"/>
                <w:lang w:val="en-US"/>
              </w:rPr>
              <w:t>min 5 Sockets, 5m,  black</w:t>
            </w:r>
          </w:p>
          <w:p w:rsidR="008C7616" w:rsidRPr="007E40B1" w:rsidRDefault="008C7616" w:rsidP="008C7616">
            <w:pPr>
              <w:spacing w:line="240" w:lineRule="auto"/>
              <w:jc w:val="both"/>
              <w:rPr>
                <w:rFonts w:ascii="Times New Roman" w:hAnsi="Times New Roman" w:cs="Times New Roman"/>
                <w:sz w:val="16"/>
                <w:szCs w:val="16"/>
                <w:lang w:val="en-US"/>
              </w:rPr>
            </w:pPr>
            <w:r w:rsidRPr="007E40B1">
              <w:rPr>
                <w:rFonts w:ascii="Times New Roman" w:hAnsi="Times New Roman" w:cs="Times New Roman"/>
                <w:i/>
                <w:sz w:val="16"/>
                <w:szCs w:val="16"/>
                <w:u w:val="single"/>
                <w:lang w:val="en-US"/>
              </w:rPr>
              <w:t>Condiții suplimentare</w:t>
            </w:r>
            <w:r w:rsidRPr="007E40B1">
              <w:rPr>
                <w:rFonts w:ascii="Times New Roman" w:hAnsi="Times New Roman" w:cs="Times New Roman"/>
                <w:sz w:val="16"/>
                <w:szCs w:val="16"/>
                <w:lang w:val="en-US"/>
              </w:rPr>
              <w:t>:</w:t>
            </w:r>
          </w:p>
          <w:p w:rsidR="008C7616" w:rsidRPr="007E40B1" w:rsidRDefault="008C7616" w:rsidP="008C7616">
            <w:pPr>
              <w:spacing w:line="240" w:lineRule="auto"/>
              <w:jc w:val="both"/>
              <w:rPr>
                <w:rFonts w:ascii="Times New Roman" w:hAnsi="Times New Roman" w:cs="Times New Roman"/>
                <w:bCs/>
                <w:sz w:val="16"/>
                <w:szCs w:val="16"/>
                <w:lang w:val="en-US"/>
              </w:rPr>
            </w:pPr>
            <w:r w:rsidRPr="007E40B1">
              <w:rPr>
                <w:rFonts w:ascii="Times New Roman" w:hAnsi="Times New Roman" w:cs="Times New Roman"/>
                <w:sz w:val="16"/>
                <w:szCs w:val="16"/>
                <w:lang w:val="en-US"/>
              </w:rPr>
              <w:t xml:space="preserve"> 1. </w:t>
            </w:r>
            <w:r w:rsidRPr="007E40B1">
              <w:rPr>
                <w:rFonts w:ascii="Times New Roman" w:hAnsi="Times New Roman" w:cs="Times New Roman"/>
                <w:bCs/>
                <w:sz w:val="16"/>
                <w:szCs w:val="16"/>
                <w:lang w:val="en-US"/>
              </w:rPr>
              <w:t xml:space="preserve">Autorizatie de la producător că </w:t>
            </w:r>
            <w:proofErr w:type="gramStart"/>
            <w:r w:rsidRPr="007E40B1">
              <w:rPr>
                <w:rFonts w:ascii="Times New Roman" w:hAnsi="Times New Roman" w:cs="Times New Roman"/>
                <w:bCs/>
                <w:sz w:val="16"/>
                <w:szCs w:val="16"/>
                <w:lang w:val="en-US"/>
              </w:rPr>
              <w:t>are</w:t>
            </w:r>
            <w:proofErr w:type="gramEnd"/>
            <w:r w:rsidRPr="007E40B1">
              <w:rPr>
                <w:rFonts w:ascii="Times New Roman" w:hAnsi="Times New Roman" w:cs="Times New Roman"/>
                <w:bCs/>
                <w:sz w:val="16"/>
                <w:szCs w:val="16"/>
                <w:lang w:val="en-US"/>
              </w:rPr>
              <w:t xml:space="preserve"> dreptul să vândă produsele date.</w:t>
            </w:r>
          </w:p>
          <w:p w:rsidR="008C7616" w:rsidRPr="007E40B1" w:rsidRDefault="008C7616" w:rsidP="008C7616">
            <w:pPr>
              <w:spacing w:line="240" w:lineRule="auto"/>
              <w:jc w:val="both"/>
              <w:rPr>
                <w:rFonts w:ascii="Times New Roman" w:hAnsi="Times New Roman" w:cs="Times New Roman"/>
                <w:bCs/>
                <w:sz w:val="16"/>
                <w:szCs w:val="16"/>
                <w:lang w:val="en-US"/>
              </w:rPr>
            </w:pPr>
            <w:r w:rsidRPr="007E40B1">
              <w:rPr>
                <w:rFonts w:ascii="Times New Roman" w:hAnsi="Times New Roman" w:cs="Times New Roman"/>
                <w:bCs/>
                <w:sz w:val="16"/>
                <w:szCs w:val="16"/>
                <w:lang w:val="en-US"/>
              </w:rPr>
              <w:t>2. Certificate de conformitate pentru echipamentul achiziționat</w:t>
            </w:r>
          </w:p>
          <w:p w:rsidR="008C7616" w:rsidRPr="007E40B1" w:rsidRDefault="008C7616" w:rsidP="008C7616">
            <w:pPr>
              <w:spacing w:line="240" w:lineRule="auto"/>
              <w:jc w:val="both"/>
              <w:rPr>
                <w:rFonts w:ascii="Times New Roman" w:hAnsi="Times New Roman" w:cs="Times New Roman"/>
                <w:bCs/>
                <w:sz w:val="16"/>
                <w:szCs w:val="16"/>
                <w:lang w:val="en-US"/>
              </w:rPr>
            </w:pPr>
            <w:r w:rsidRPr="007E40B1">
              <w:rPr>
                <w:rFonts w:ascii="Times New Roman" w:hAnsi="Times New Roman" w:cs="Times New Roman"/>
                <w:bCs/>
                <w:sz w:val="16"/>
                <w:szCs w:val="16"/>
                <w:lang w:val="en-US"/>
              </w:rPr>
              <w:t>3.  Garanție de minim 36 luni la tot echipamentul.</w:t>
            </w:r>
          </w:p>
          <w:p w:rsidR="008C7616" w:rsidRPr="00430984" w:rsidRDefault="008C7616" w:rsidP="008C7616">
            <w:pPr>
              <w:spacing w:line="240" w:lineRule="auto"/>
              <w:jc w:val="both"/>
              <w:rPr>
                <w:rFonts w:ascii="Times New Roman" w:hAnsi="Times New Roman" w:cs="Times New Roman"/>
                <w:bCs/>
                <w:i/>
                <w:sz w:val="16"/>
                <w:szCs w:val="16"/>
                <w:lang w:val="ro-RO"/>
              </w:rPr>
            </w:pPr>
            <w:r w:rsidRPr="00430984">
              <w:rPr>
                <w:rFonts w:ascii="Times New Roman" w:hAnsi="Times New Roman" w:cs="Times New Roman"/>
                <w:bCs/>
                <w:sz w:val="16"/>
                <w:szCs w:val="16"/>
              </w:rPr>
              <w:t>4. Producere pe teritoriul Uniunii Europene</w:t>
            </w:r>
          </w:p>
          <w:p w:rsidR="0040303E" w:rsidRPr="008C7616" w:rsidRDefault="0040303E" w:rsidP="008C7616">
            <w:pPr>
              <w:tabs>
                <w:tab w:val="left" w:pos="84"/>
              </w:tabs>
              <w:spacing w:after="0" w:line="240" w:lineRule="auto"/>
              <w:rPr>
                <w:rFonts w:ascii="Times New Roman" w:eastAsia="Times New Roman" w:hAnsi="Times New Roman" w:cs="Times New Roman"/>
                <w:sz w:val="20"/>
                <w:szCs w:val="20"/>
                <w:lang w:val="en-US" w:eastAsia="ru-RU"/>
              </w:rPr>
            </w:pPr>
          </w:p>
        </w:tc>
      </w:tr>
      <w:tr w:rsidR="008C7616" w:rsidRPr="00F103C8" w:rsidTr="008C7616">
        <w:trPr>
          <w:jc w:val="center"/>
        </w:trPr>
        <w:tc>
          <w:tcPr>
            <w:tcW w:w="21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C7616" w:rsidRPr="00F103C8" w:rsidRDefault="008C7616" w:rsidP="0040303E">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val="en-US" w:eastAsia="ru-RU"/>
              </w:rPr>
              <w:lastRenderedPageBreak/>
              <w:t>2</w:t>
            </w:r>
            <w:r w:rsidRPr="00F103C8">
              <w:rPr>
                <w:rFonts w:ascii="Times New Roman" w:eastAsia="Times New Roman" w:hAnsi="Times New Roman" w:cs="Times New Roman"/>
                <w:sz w:val="20"/>
                <w:szCs w:val="20"/>
                <w:lang w:eastAsia="ru-RU"/>
              </w:rPr>
              <w:t> </w:t>
            </w:r>
          </w:p>
        </w:tc>
        <w:tc>
          <w:tcPr>
            <w:tcW w:w="53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C7616" w:rsidRDefault="008C7616">
            <w:r w:rsidRPr="00670CD5">
              <w:rPr>
                <w:rFonts w:ascii="Times New Roman" w:eastAsia="Times New Roman" w:hAnsi="Times New Roman" w:cs="Times New Roman"/>
                <w:b/>
                <w:bCs/>
                <w:i/>
                <w:iCs/>
                <w:sz w:val="20"/>
                <w:szCs w:val="20"/>
                <w:lang w:val="en-US" w:eastAsia="ru-RU"/>
              </w:rPr>
              <w:t>30200000-1</w:t>
            </w:r>
          </w:p>
        </w:tc>
        <w:tc>
          <w:tcPr>
            <w:tcW w:w="7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C7616" w:rsidRPr="007E40B1" w:rsidRDefault="008C7616" w:rsidP="008C7616">
            <w:pPr>
              <w:contextualSpacing/>
              <w:rPr>
                <w:rFonts w:ascii="Times New Roman" w:hAnsi="Times New Roman" w:cs="Times New Roman"/>
                <w:sz w:val="16"/>
                <w:szCs w:val="16"/>
                <w:lang w:val="en-US"/>
              </w:rPr>
            </w:pPr>
            <w:r w:rsidRPr="007E40B1">
              <w:rPr>
                <w:rFonts w:ascii="Times New Roman" w:hAnsi="Times New Roman" w:cs="Times New Roman"/>
                <w:sz w:val="16"/>
                <w:szCs w:val="16"/>
                <w:lang w:val="en-US"/>
              </w:rPr>
              <w:t>Imprimantă varianta I (simplă)</w:t>
            </w:r>
          </w:p>
          <w:p w:rsidR="008C7616" w:rsidRPr="00F103C8" w:rsidRDefault="008C7616" w:rsidP="0040303E">
            <w:pPr>
              <w:spacing w:after="0" w:line="240" w:lineRule="auto"/>
              <w:rPr>
                <w:rFonts w:ascii="Times New Roman" w:eastAsia="Times New Roman" w:hAnsi="Times New Roman" w:cs="Times New Roman"/>
                <w:sz w:val="20"/>
                <w:szCs w:val="20"/>
                <w:lang w:eastAsia="ru-RU"/>
              </w:rPr>
            </w:pPr>
          </w:p>
        </w:tc>
        <w:tc>
          <w:tcPr>
            <w:tcW w:w="4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C7616" w:rsidRPr="008C7616" w:rsidRDefault="008C7616" w:rsidP="0040303E">
            <w:pPr>
              <w:spacing w:after="0" w:line="240" w:lineRule="auto"/>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bucată</w:t>
            </w:r>
          </w:p>
        </w:tc>
        <w:tc>
          <w:tcPr>
            <w:tcW w:w="55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C7616" w:rsidRPr="008C7616" w:rsidRDefault="008C7616" w:rsidP="0040303E">
            <w:pPr>
              <w:spacing w:after="0" w:line="240" w:lineRule="auto"/>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2</w:t>
            </w:r>
          </w:p>
        </w:tc>
        <w:tc>
          <w:tcPr>
            <w:tcW w:w="252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C7616" w:rsidRPr="007E40B1" w:rsidRDefault="008C7616" w:rsidP="008C7616">
            <w:pPr>
              <w:contextualSpacing/>
              <w:rPr>
                <w:rFonts w:ascii="Times New Roman" w:hAnsi="Times New Roman" w:cs="Times New Roman"/>
                <w:i/>
                <w:sz w:val="16"/>
                <w:szCs w:val="16"/>
                <w:u w:val="single"/>
                <w:lang w:val="en-US"/>
              </w:rPr>
            </w:pPr>
            <w:r w:rsidRPr="007E40B1">
              <w:rPr>
                <w:rFonts w:ascii="Times New Roman" w:hAnsi="Times New Roman" w:cs="Times New Roman"/>
                <w:i/>
                <w:sz w:val="16"/>
                <w:szCs w:val="16"/>
                <w:u w:val="single"/>
                <w:lang w:val="en-US"/>
              </w:rPr>
              <w:t xml:space="preserve">Caracteristici de bază: </w:t>
            </w:r>
          </w:p>
          <w:p w:rsidR="008C7616" w:rsidRPr="00B74A84" w:rsidRDefault="008C7616" w:rsidP="008C7616">
            <w:pPr>
              <w:contextualSpacing/>
              <w:rPr>
                <w:rFonts w:ascii="Times New Roman" w:hAnsi="Times New Roman" w:cs="Times New Roman"/>
                <w:sz w:val="16"/>
                <w:szCs w:val="16"/>
                <w:lang w:val="ro-RO"/>
              </w:rPr>
            </w:pPr>
            <w:r w:rsidRPr="00B74A84">
              <w:rPr>
                <w:rFonts w:ascii="Times New Roman" w:hAnsi="Times New Roman" w:cs="Times New Roman"/>
                <w:b/>
                <w:sz w:val="16"/>
                <w:szCs w:val="16"/>
                <w:lang w:val="ro-RO"/>
              </w:rPr>
              <w:t>Tip hărtie:</w:t>
            </w:r>
            <w:r w:rsidRPr="00B74A84">
              <w:rPr>
                <w:rFonts w:ascii="Times New Roman" w:hAnsi="Times New Roman" w:cs="Times New Roman"/>
                <w:sz w:val="16"/>
                <w:szCs w:val="16"/>
                <w:lang w:val="ro-RO"/>
              </w:rPr>
              <w:t xml:space="preserve"> A4/80 g/m2</w:t>
            </w:r>
          </w:p>
          <w:p w:rsidR="008C7616" w:rsidRPr="00B74A84" w:rsidRDefault="008C7616" w:rsidP="008C7616">
            <w:pPr>
              <w:contextualSpacing/>
              <w:rPr>
                <w:rFonts w:ascii="Times New Roman" w:hAnsi="Times New Roman" w:cs="Times New Roman"/>
                <w:sz w:val="16"/>
                <w:szCs w:val="16"/>
                <w:lang w:val="ro-RO"/>
              </w:rPr>
            </w:pPr>
            <w:r w:rsidRPr="00B74A84">
              <w:rPr>
                <w:rFonts w:ascii="Times New Roman" w:hAnsi="Times New Roman" w:cs="Times New Roman"/>
                <w:b/>
                <w:sz w:val="16"/>
                <w:szCs w:val="16"/>
                <w:lang w:val="ro-RO"/>
              </w:rPr>
              <w:t>Tip</w:t>
            </w:r>
            <w:r w:rsidRPr="00B74A84">
              <w:rPr>
                <w:rFonts w:ascii="Times New Roman" w:hAnsi="Times New Roman" w:cs="Times New Roman"/>
                <w:sz w:val="16"/>
                <w:szCs w:val="16"/>
                <w:lang w:val="ro-RO"/>
              </w:rPr>
              <w:t>:Laser monochrom</w:t>
            </w:r>
          </w:p>
          <w:p w:rsidR="008C7616" w:rsidRPr="00B74A84" w:rsidRDefault="008C7616" w:rsidP="008C7616">
            <w:pPr>
              <w:contextualSpacing/>
              <w:rPr>
                <w:rFonts w:ascii="Times New Roman" w:hAnsi="Times New Roman" w:cs="Times New Roman"/>
                <w:sz w:val="16"/>
                <w:szCs w:val="16"/>
                <w:lang w:val="ro-RO"/>
              </w:rPr>
            </w:pPr>
            <w:r w:rsidRPr="00B74A84">
              <w:rPr>
                <w:rFonts w:ascii="Times New Roman" w:hAnsi="Times New Roman" w:cs="Times New Roman"/>
                <w:b/>
                <w:sz w:val="16"/>
                <w:szCs w:val="16"/>
                <w:lang w:val="ro-RO"/>
              </w:rPr>
              <w:t>Format suportat</w:t>
            </w:r>
            <w:r w:rsidRPr="00B74A84">
              <w:rPr>
                <w:rFonts w:ascii="Times New Roman" w:hAnsi="Times New Roman" w:cs="Times New Roman"/>
                <w:sz w:val="16"/>
                <w:szCs w:val="16"/>
                <w:lang w:val="ro-RO"/>
              </w:rPr>
              <w:t xml:space="preserve">:A4 / B5 / A5 </w:t>
            </w:r>
          </w:p>
          <w:p w:rsidR="008C7616" w:rsidRPr="00B74A84" w:rsidRDefault="008C7616" w:rsidP="008C7616">
            <w:pPr>
              <w:contextualSpacing/>
              <w:rPr>
                <w:rFonts w:ascii="Times New Roman" w:hAnsi="Times New Roman" w:cs="Times New Roman"/>
                <w:sz w:val="16"/>
                <w:szCs w:val="16"/>
                <w:lang w:val="ro-RO"/>
              </w:rPr>
            </w:pPr>
            <w:r w:rsidRPr="00B74A84">
              <w:rPr>
                <w:rFonts w:ascii="Times New Roman" w:hAnsi="Times New Roman" w:cs="Times New Roman"/>
                <w:b/>
                <w:sz w:val="16"/>
                <w:szCs w:val="16"/>
                <w:lang w:val="ro-RO"/>
              </w:rPr>
              <w:t>Viteza de printare alb/negru</w:t>
            </w:r>
            <w:r w:rsidRPr="00B74A84">
              <w:rPr>
                <w:rFonts w:ascii="Times New Roman" w:hAnsi="Times New Roman" w:cs="Times New Roman"/>
                <w:sz w:val="16"/>
                <w:szCs w:val="16"/>
                <w:lang w:val="ro-RO"/>
              </w:rPr>
              <w:t>:18 ppm</w:t>
            </w:r>
          </w:p>
          <w:p w:rsidR="008C7616" w:rsidRPr="00B74A84" w:rsidRDefault="008C7616" w:rsidP="008C7616">
            <w:pPr>
              <w:contextualSpacing/>
              <w:rPr>
                <w:rFonts w:ascii="Times New Roman" w:hAnsi="Times New Roman" w:cs="Times New Roman"/>
                <w:sz w:val="16"/>
                <w:szCs w:val="16"/>
                <w:lang w:val="ro-RO"/>
              </w:rPr>
            </w:pPr>
            <w:r w:rsidRPr="00B74A84">
              <w:rPr>
                <w:rFonts w:ascii="Times New Roman" w:hAnsi="Times New Roman" w:cs="Times New Roman"/>
                <w:b/>
                <w:sz w:val="16"/>
                <w:szCs w:val="16"/>
                <w:lang w:val="ro-RO"/>
              </w:rPr>
              <w:t>Rezoluţie la printare</w:t>
            </w:r>
            <w:r w:rsidRPr="00B74A84">
              <w:rPr>
                <w:rFonts w:ascii="Times New Roman" w:hAnsi="Times New Roman" w:cs="Times New Roman"/>
                <w:sz w:val="16"/>
                <w:szCs w:val="16"/>
                <w:lang w:val="ro-RO"/>
              </w:rPr>
              <w:t xml:space="preserve"> :alb/negru 600 x 600 dpi cu automatic image 1200 x 600 dpi</w:t>
            </w:r>
          </w:p>
          <w:p w:rsidR="008C7616" w:rsidRPr="00B74A84" w:rsidRDefault="008C7616" w:rsidP="008C7616">
            <w:pPr>
              <w:contextualSpacing/>
              <w:rPr>
                <w:rFonts w:ascii="Times New Roman" w:hAnsi="Times New Roman" w:cs="Times New Roman"/>
                <w:sz w:val="16"/>
                <w:szCs w:val="16"/>
                <w:lang w:val="ro-RO"/>
              </w:rPr>
            </w:pPr>
            <w:r w:rsidRPr="00B74A84">
              <w:rPr>
                <w:rFonts w:ascii="Times New Roman" w:hAnsi="Times New Roman" w:cs="Times New Roman"/>
                <w:b/>
                <w:sz w:val="16"/>
                <w:szCs w:val="16"/>
                <w:lang w:val="ro-RO"/>
              </w:rPr>
              <w:t>Printare prima pagină</w:t>
            </w:r>
            <w:r w:rsidRPr="00B74A84">
              <w:rPr>
                <w:rFonts w:ascii="Times New Roman" w:hAnsi="Times New Roman" w:cs="Times New Roman"/>
                <w:sz w:val="16"/>
                <w:szCs w:val="16"/>
                <w:lang w:val="ro-RO"/>
              </w:rPr>
              <w:t>:7,8 sec.</w:t>
            </w:r>
          </w:p>
          <w:p w:rsidR="008C7616" w:rsidRPr="00B74A84" w:rsidRDefault="008C7616" w:rsidP="008C7616">
            <w:pPr>
              <w:contextualSpacing/>
              <w:rPr>
                <w:rFonts w:ascii="Times New Roman" w:hAnsi="Times New Roman" w:cs="Times New Roman"/>
                <w:sz w:val="16"/>
                <w:szCs w:val="16"/>
                <w:lang w:val="ro-RO"/>
              </w:rPr>
            </w:pPr>
            <w:r w:rsidRPr="00B74A84">
              <w:rPr>
                <w:rFonts w:ascii="Times New Roman" w:hAnsi="Times New Roman" w:cs="Times New Roman"/>
                <w:b/>
                <w:sz w:val="16"/>
                <w:szCs w:val="16"/>
                <w:lang w:val="ro-RO"/>
              </w:rPr>
              <w:t>Tava multifuncţionala pentru</w:t>
            </w:r>
            <w:r w:rsidRPr="00B74A84">
              <w:rPr>
                <w:rFonts w:ascii="Times New Roman" w:hAnsi="Times New Roman" w:cs="Times New Roman"/>
                <w:sz w:val="16"/>
                <w:szCs w:val="16"/>
                <w:lang w:val="ro-RO"/>
              </w:rPr>
              <w:t xml:space="preserve">:150 de coli </w:t>
            </w:r>
          </w:p>
          <w:p w:rsidR="008C7616" w:rsidRPr="00B74A84" w:rsidRDefault="008C7616" w:rsidP="008C7616">
            <w:pPr>
              <w:contextualSpacing/>
              <w:rPr>
                <w:rFonts w:ascii="Times New Roman" w:hAnsi="Times New Roman" w:cs="Times New Roman"/>
                <w:sz w:val="16"/>
                <w:szCs w:val="16"/>
                <w:lang w:val="ro-RO"/>
              </w:rPr>
            </w:pPr>
            <w:r w:rsidRPr="00B74A84">
              <w:rPr>
                <w:rFonts w:ascii="Times New Roman" w:hAnsi="Times New Roman" w:cs="Times New Roman"/>
                <w:b/>
                <w:sz w:val="16"/>
                <w:szCs w:val="16"/>
                <w:lang w:val="ro-RO"/>
              </w:rPr>
              <w:lastRenderedPageBreak/>
              <w:t>Iesire:</w:t>
            </w:r>
            <w:r w:rsidRPr="00B74A84">
              <w:rPr>
                <w:rFonts w:ascii="Times New Roman" w:hAnsi="Times New Roman" w:cs="Times New Roman"/>
                <w:sz w:val="16"/>
                <w:szCs w:val="16"/>
                <w:lang w:val="ro-RO"/>
              </w:rPr>
              <w:t xml:space="preserve"> 100 de coli cu faţa in jos</w:t>
            </w:r>
          </w:p>
          <w:p w:rsidR="008C7616" w:rsidRPr="00B74A84" w:rsidRDefault="008C7616" w:rsidP="008C7616">
            <w:pPr>
              <w:contextualSpacing/>
              <w:rPr>
                <w:rFonts w:ascii="Times New Roman" w:hAnsi="Times New Roman" w:cs="Times New Roman"/>
                <w:sz w:val="16"/>
                <w:szCs w:val="16"/>
                <w:lang w:val="ro-RO"/>
              </w:rPr>
            </w:pPr>
            <w:r w:rsidRPr="00B74A84">
              <w:rPr>
                <w:rFonts w:ascii="Times New Roman" w:hAnsi="Times New Roman" w:cs="Times New Roman"/>
                <w:b/>
                <w:sz w:val="16"/>
                <w:szCs w:val="16"/>
                <w:lang w:val="ro-RO"/>
              </w:rPr>
              <w:t>Conectivitate</w:t>
            </w:r>
            <w:r w:rsidRPr="00B74A84">
              <w:rPr>
                <w:rFonts w:ascii="Times New Roman" w:hAnsi="Times New Roman" w:cs="Times New Roman"/>
                <w:sz w:val="16"/>
                <w:szCs w:val="16"/>
                <w:lang w:val="ro-RO"/>
              </w:rPr>
              <w:t>:USB 2.0</w:t>
            </w:r>
          </w:p>
          <w:p w:rsidR="008C7616" w:rsidRPr="00B74A84" w:rsidRDefault="008C7616" w:rsidP="008C7616">
            <w:pPr>
              <w:contextualSpacing/>
              <w:rPr>
                <w:rFonts w:ascii="Times New Roman" w:hAnsi="Times New Roman" w:cs="Times New Roman"/>
                <w:sz w:val="16"/>
                <w:szCs w:val="16"/>
                <w:lang w:val="ro-RO"/>
              </w:rPr>
            </w:pPr>
            <w:r w:rsidRPr="00B74A84">
              <w:rPr>
                <w:rFonts w:ascii="Times New Roman" w:hAnsi="Times New Roman" w:cs="Times New Roman"/>
                <w:b/>
                <w:sz w:val="16"/>
                <w:szCs w:val="16"/>
                <w:lang w:val="ro-RO"/>
              </w:rPr>
              <w:t>Limbaj imprimantă</w:t>
            </w:r>
            <w:r w:rsidRPr="00B74A84">
              <w:rPr>
                <w:rFonts w:ascii="Times New Roman" w:hAnsi="Times New Roman" w:cs="Times New Roman"/>
                <w:sz w:val="16"/>
                <w:szCs w:val="16"/>
                <w:lang w:val="ro-RO"/>
              </w:rPr>
              <w:t xml:space="preserve"> :Tehnologie de imprimare avansată (CAPT)</w:t>
            </w:r>
          </w:p>
          <w:p w:rsidR="008C7616" w:rsidRPr="00B74A84" w:rsidRDefault="008C7616" w:rsidP="008C7616">
            <w:pPr>
              <w:contextualSpacing/>
              <w:rPr>
                <w:rFonts w:ascii="Times New Roman" w:hAnsi="Times New Roman" w:cs="Times New Roman"/>
                <w:sz w:val="16"/>
                <w:szCs w:val="16"/>
                <w:lang w:val="ro-RO"/>
              </w:rPr>
            </w:pPr>
            <w:r w:rsidRPr="00B74A84">
              <w:rPr>
                <w:rFonts w:ascii="Times New Roman" w:hAnsi="Times New Roman" w:cs="Times New Roman"/>
                <w:b/>
                <w:sz w:val="16"/>
                <w:szCs w:val="16"/>
                <w:lang w:val="ro-RO"/>
              </w:rPr>
              <w:t>Memorie</w:t>
            </w:r>
            <w:r w:rsidRPr="00B74A84">
              <w:rPr>
                <w:rFonts w:ascii="Times New Roman" w:hAnsi="Times New Roman" w:cs="Times New Roman"/>
                <w:sz w:val="16"/>
                <w:szCs w:val="16"/>
                <w:lang w:val="ro-RO"/>
              </w:rPr>
              <w:t>:8 MB</w:t>
            </w:r>
          </w:p>
          <w:p w:rsidR="008C7616" w:rsidRPr="00B74A84" w:rsidRDefault="008C7616" w:rsidP="008C7616">
            <w:pPr>
              <w:contextualSpacing/>
              <w:rPr>
                <w:rFonts w:ascii="Times New Roman" w:hAnsi="Times New Roman" w:cs="Times New Roman"/>
                <w:sz w:val="16"/>
                <w:szCs w:val="16"/>
                <w:lang w:val="ro-RO"/>
              </w:rPr>
            </w:pPr>
            <w:r w:rsidRPr="00B74A84">
              <w:rPr>
                <w:rFonts w:ascii="Times New Roman" w:hAnsi="Times New Roman" w:cs="Times New Roman"/>
                <w:b/>
                <w:sz w:val="16"/>
                <w:szCs w:val="16"/>
                <w:lang w:val="ro-RO"/>
              </w:rPr>
              <w:t>Consumabile</w:t>
            </w:r>
            <w:r w:rsidRPr="00B74A84">
              <w:rPr>
                <w:rFonts w:ascii="Times New Roman" w:hAnsi="Times New Roman" w:cs="Times New Roman"/>
                <w:sz w:val="16"/>
                <w:szCs w:val="16"/>
                <w:lang w:val="ro-RO"/>
              </w:rPr>
              <w:t>:Toner CRG72x s-au echivalent</w:t>
            </w:r>
          </w:p>
          <w:p w:rsidR="008C7616" w:rsidRPr="00B74A84" w:rsidRDefault="008C7616" w:rsidP="008C7616">
            <w:pPr>
              <w:contextualSpacing/>
              <w:rPr>
                <w:rFonts w:ascii="Times New Roman" w:hAnsi="Times New Roman" w:cs="Times New Roman"/>
                <w:sz w:val="16"/>
                <w:szCs w:val="16"/>
                <w:lang w:val="ro-RO"/>
              </w:rPr>
            </w:pPr>
            <w:r w:rsidRPr="00B74A84">
              <w:rPr>
                <w:rFonts w:ascii="Times New Roman" w:hAnsi="Times New Roman" w:cs="Times New Roman"/>
                <w:b/>
                <w:sz w:val="16"/>
                <w:szCs w:val="16"/>
                <w:lang w:val="ro-RO"/>
              </w:rPr>
              <w:t>Sisteme de operare</w:t>
            </w:r>
            <w:r w:rsidRPr="00B74A84">
              <w:rPr>
                <w:rFonts w:ascii="Times New Roman" w:hAnsi="Times New Roman" w:cs="Times New Roman"/>
                <w:sz w:val="16"/>
                <w:szCs w:val="16"/>
                <w:lang w:val="ro-RO"/>
              </w:rPr>
              <w:t xml:space="preserve"> :Windows 8 (32 biți şi 64 biţi), Windows 7 (32 biţi şi 64 biţi), Windows XP (32 biţi) (SP2 sau superior); Windows Server 2008 (32 biţi şi 64 biţi), Windows Server 2003 (32 biţi) (SP3 sau superior)</w:t>
            </w:r>
          </w:p>
          <w:p w:rsidR="008C7616" w:rsidRPr="00B74A84" w:rsidRDefault="008C7616" w:rsidP="008C7616">
            <w:pPr>
              <w:contextualSpacing/>
              <w:rPr>
                <w:rFonts w:ascii="Times New Roman" w:hAnsi="Times New Roman" w:cs="Times New Roman"/>
                <w:sz w:val="16"/>
                <w:szCs w:val="16"/>
                <w:lang w:val="ro-RO"/>
              </w:rPr>
            </w:pPr>
            <w:r w:rsidRPr="00B74A84">
              <w:rPr>
                <w:rFonts w:ascii="Times New Roman" w:hAnsi="Times New Roman" w:cs="Times New Roman"/>
                <w:b/>
                <w:sz w:val="16"/>
                <w:szCs w:val="16"/>
                <w:lang w:val="ro-RO"/>
              </w:rPr>
              <w:t>Volum recomandat lunar</w:t>
            </w:r>
            <w:r w:rsidRPr="00B74A84">
              <w:rPr>
                <w:rFonts w:ascii="Times New Roman" w:hAnsi="Times New Roman" w:cs="Times New Roman"/>
                <w:sz w:val="16"/>
                <w:szCs w:val="16"/>
                <w:lang w:val="ro-RO"/>
              </w:rPr>
              <w:t>: 5000 copii</w:t>
            </w:r>
          </w:p>
          <w:p w:rsidR="008C7616" w:rsidRPr="00B74A84" w:rsidRDefault="008C7616" w:rsidP="008C7616">
            <w:pPr>
              <w:contextualSpacing/>
              <w:rPr>
                <w:rFonts w:ascii="Times New Roman" w:hAnsi="Times New Roman" w:cs="Times New Roman"/>
                <w:sz w:val="16"/>
                <w:szCs w:val="16"/>
                <w:lang w:val="ro-RO"/>
              </w:rPr>
            </w:pPr>
            <w:r w:rsidRPr="00B74A84">
              <w:rPr>
                <w:rFonts w:ascii="Times New Roman" w:hAnsi="Times New Roman" w:cs="Times New Roman"/>
                <w:b/>
                <w:sz w:val="16"/>
                <w:szCs w:val="16"/>
                <w:lang w:val="ro-RO"/>
              </w:rPr>
              <w:t>Cartuşe în complet:</w:t>
            </w:r>
            <w:r w:rsidRPr="00B74A84">
              <w:rPr>
                <w:rFonts w:ascii="Times New Roman" w:hAnsi="Times New Roman" w:cs="Times New Roman"/>
                <w:sz w:val="16"/>
                <w:szCs w:val="16"/>
                <w:lang w:val="ro-RO"/>
              </w:rPr>
              <w:t xml:space="preserve"> cartuş starter pentru min. 700 de pagini </w:t>
            </w:r>
          </w:p>
          <w:p w:rsidR="008C7616" w:rsidRPr="00B74A84" w:rsidRDefault="008C7616" w:rsidP="008C7616">
            <w:pPr>
              <w:contextualSpacing/>
              <w:rPr>
                <w:rFonts w:ascii="Times New Roman" w:hAnsi="Times New Roman" w:cs="Times New Roman"/>
                <w:b/>
                <w:sz w:val="16"/>
                <w:szCs w:val="16"/>
                <w:lang w:val="en-US"/>
              </w:rPr>
            </w:pPr>
            <w:r w:rsidRPr="00B74A84">
              <w:rPr>
                <w:rFonts w:ascii="Times New Roman" w:hAnsi="Times New Roman" w:cs="Times New Roman"/>
                <w:b/>
                <w:sz w:val="16"/>
                <w:szCs w:val="16"/>
                <w:lang w:val="en-GB"/>
              </w:rPr>
              <w:t>Cartuş de rezervă</w:t>
            </w:r>
            <w:r w:rsidRPr="00B74A84">
              <w:rPr>
                <w:rFonts w:ascii="Times New Roman" w:hAnsi="Times New Roman" w:cs="Times New Roman"/>
                <w:b/>
                <w:sz w:val="16"/>
                <w:szCs w:val="16"/>
                <w:lang w:val="en-US"/>
              </w:rPr>
              <w:t>:</w:t>
            </w:r>
            <w:r w:rsidRPr="00B74A84">
              <w:rPr>
                <w:rFonts w:ascii="Times New Roman" w:hAnsi="Times New Roman" w:cs="Times New Roman"/>
                <w:sz w:val="16"/>
                <w:szCs w:val="16"/>
                <w:lang w:val="ro-RO"/>
              </w:rPr>
              <w:t>M</w:t>
            </w:r>
            <w:r w:rsidRPr="00B74A84">
              <w:rPr>
                <w:rFonts w:ascii="Times New Roman" w:hAnsi="Times New Roman" w:cs="Times New Roman"/>
                <w:sz w:val="16"/>
                <w:szCs w:val="16"/>
                <w:lang w:val="en-GB"/>
              </w:rPr>
              <w:t xml:space="preserve">in </w:t>
            </w:r>
            <w:r w:rsidRPr="00B74A84">
              <w:rPr>
                <w:rFonts w:ascii="Times New Roman" w:hAnsi="Times New Roman" w:cs="Times New Roman"/>
                <w:sz w:val="16"/>
                <w:szCs w:val="16"/>
                <w:lang w:val="en-US"/>
              </w:rPr>
              <w:t>16</w:t>
            </w:r>
            <w:r w:rsidRPr="00B74A84">
              <w:rPr>
                <w:rFonts w:ascii="Times New Roman" w:hAnsi="Times New Roman" w:cs="Times New Roman"/>
                <w:sz w:val="16"/>
                <w:szCs w:val="16"/>
                <w:lang w:val="en-GB"/>
              </w:rPr>
              <w:t>00 file – 1 buc</w:t>
            </w:r>
          </w:p>
          <w:p w:rsidR="008C7616" w:rsidRPr="00B74A84" w:rsidRDefault="008C7616" w:rsidP="008C7616">
            <w:pPr>
              <w:contextualSpacing/>
              <w:rPr>
                <w:rFonts w:ascii="Times New Roman" w:hAnsi="Times New Roman" w:cs="Times New Roman"/>
                <w:sz w:val="16"/>
                <w:szCs w:val="16"/>
                <w:lang w:val="en-US"/>
              </w:rPr>
            </w:pPr>
            <w:r w:rsidRPr="00B74A84">
              <w:rPr>
                <w:rFonts w:ascii="Times New Roman" w:hAnsi="Times New Roman" w:cs="Times New Roman"/>
                <w:b/>
                <w:sz w:val="16"/>
                <w:szCs w:val="16"/>
                <w:lang w:val="en-GB"/>
              </w:rPr>
              <w:t>Ascensorii</w:t>
            </w:r>
            <w:r w:rsidRPr="00B74A84">
              <w:rPr>
                <w:rFonts w:ascii="Times New Roman" w:hAnsi="Times New Roman" w:cs="Times New Roman"/>
                <w:b/>
                <w:sz w:val="16"/>
                <w:szCs w:val="16"/>
                <w:lang w:val="en-US"/>
              </w:rPr>
              <w:t xml:space="preserve">: </w:t>
            </w:r>
            <w:r w:rsidRPr="00B74A84">
              <w:rPr>
                <w:rFonts w:ascii="Times New Roman" w:hAnsi="Times New Roman" w:cs="Times New Roman"/>
                <w:sz w:val="16"/>
                <w:szCs w:val="16"/>
                <w:lang w:val="en-US"/>
              </w:rPr>
              <w:t xml:space="preserve">cablu 220v – 1 </w:t>
            </w:r>
            <w:proofErr w:type="gramStart"/>
            <w:r w:rsidRPr="00B74A84">
              <w:rPr>
                <w:rFonts w:ascii="Times New Roman" w:hAnsi="Times New Roman" w:cs="Times New Roman"/>
                <w:sz w:val="16"/>
                <w:szCs w:val="16"/>
                <w:lang w:val="en-US"/>
              </w:rPr>
              <w:t>buc.,</w:t>
            </w:r>
            <w:proofErr w:type="gramEnd"/>
            <w:r w:rsidRPr="00B74A84">
              <w:rPr>
                <w:rFonts w:ascii="Times New Roman" w:hAnsi="Times New Roman" w:cs="Times New Roman"/>
                <w:sz w:val="16"/>
                <w:szCs w:val="16"/>
                <w:lang w:val="en-US"/>
              </w:rPr>
              <w:t xml:space="preserve"> cablu USB 2.0 3m – 1 buc.</w:t>
            </w:r>
          </w:p>
          <w:p w:rsidR="008C7616" w:rsidRPr="007E40B1" w:rsidRDefault="008C7616" w:rsidP="008C7616">
            <w:pPr>
              <w:contextualSpacing/>
              <w:rPr>
                <w:rFonts w:ascii="Times New Roman" w:hAnsi="Times New Roman" w:cs="Times New Roman"/>
                <w:sz w:val="16"/>
                <w:szCs w:val="16"/>
                <w:lang w:val="en-US"/>
              </w:rPr>
            </w:pPr>
            <w:r w:rsidRPr="007E40B1">
              <w:rPr>
                <w:rFonts w:ascii="Times New Roman" w:hAnsi="Times New Roman" w:cs="Times New Roman"/>
                <w:sz w:val="16"/>
                <w:szCs w:val="16"/>
                <w:lang w:val="en-US"/>
              </w:rPr>
              <w:t>Caracteristici suplimentare:</w:t>
            </w:r>
          </w:p>
          <w:p w:rsidR="008C7616" w:rsidRPr="007E40B1" w:rsidRDefault="008C7616" w:rsidP="008C7616">
            <w:pPr>
              <w:contextualSpacing/>
              <w:rPr>
                <w:rFonts w:ascii="Times New Roman" w:hAnsi="Times New Roman" w:cs="Times New Roman"/>
                <w:bCs/>
                <w:sz w:val="16"/>
                <w:szCs w:val="16"/>
                <w:lang w:val="en-US"/>
              </w:rPr>
            </w:pPr>
            <w:r w:rsidRPr="007E40B1">
              <w:rPr>
                <w:rFonts w:ascii="Times New Roman" w:hAnsi="Times New Roman" w:cs="Times New Roman"/>
                <w:sz w:val="16"/>
                <w:szCs w:val="16"/>
                <w:lang w:val="en-US"/>
              </w:rPr>
              <w:t xml:space="preserve"> 1. </w:t>
            </w:r>
            <w:r w:rsidRPr="007E40B1">
              <w:rPr>
                <w:rFonts w:ascii="Times New Roman" w:hAnsi="Times New Roman" w:cs="Times New Roman"/>
                <w:bCs/>
                <w:sz w:val="16"/>
                <w:szCs w:val="16"/>
                <w:lang w:val="en-US"/>
              </w:rPr>
              <w:t xml:space="preserve">Autorizatie de la producator că </w:t>
            </w:r>
            <w:proofErr w:type="gramStart"/>
            <w:r w:rsidRPr="007E40B1">
              <w:rPr>
                <w:rFonts w:ascii="Times New Roman" w:hAnsi="Times New Roman" w:cs="Times New Roman"/>
                <w:bCs/>
                <w:sz w:val="16"/>
                <w:szCs w:val="16"/>
                <w:lang w:val="en-US"/>
              </w:rPr>
              <w:t>are</w:t>
            </w:r>
            <w:proofErr w:type="gramEnd"/>
            <w:r w:rsidRPr="007E40B1">
              <w:rPr>
                <w:rFonts w:ascii="Times New Roman" w:hAnsi="Times New Roman" w:cs="Times New Roman"/>
                <w:bCs/>
                <w:sz w:val="16"/>
                <w:szCs w:val="16"/>
                <w:lang w:val="en-US"/>
              </w:rPr>
              <w:t xml:space="preserve"> dreptul să vîndă produsele date.</w:t>
            </w:r>
          </w:p>
          <w:p w:rsidR="008C7616" w:rsidRPr="007E40B1" w:rsidRDefault="008C7616" w:rsidP="008C7616">
            <w:pPr>
              <w:contextualSpacing/>
              <w:rPr>
                <w:rFonts w:ascii="Times New Roman" w:hAnsi="Times New Roman" w:cs="Times New Roman"/>
                <w:bCs/>
                <w:sz w:val="16"/>
                <w:szCs w:val="16"/>
                <w:lang w:val="en-US"/>
              </w:rPr>
            </w:pPr>
            <w:r w:rsidRPr="007E40B1">
              <w:rPr>
                <w:rFonts w:ascii="Times New Roman" w:hAnsi="Times New Roman" w:cs="Times New Roman"/>
                <w:bCs/>
                <w:sz w:val="16"/>
                <w:szCs w:val="16"/>
                <w:lang w:val="en-US"/>
              </w:rPr>
              <w:t>2. Certificate de conformitate pentru echipamentul achiziționat</w:t>
            </w:r>
          </w:p>
          <w:p w:rsidR="008C7616" w:rsidRPr="00F103C8" w:rsidRDefault="008C7616" w:rsidP="008C7616">
            <w:pPr>
              <w:spacing w:after="0" w:line="240" w:lineRule="auto"/>
              <w:rPr>
                <w:rFonts w:ascii="Times New Roman" w:eastAsia="Times New Roman" w:hAnsi="Times New Roman" w:cs="Times New Roman"/>
                <w:sz w:val="20"/>
                <w:szCs w:val="20"/>
                <w:lang w:eastAsia="ru-RU"/>
              </w:rPr>
            </w:pPr>
            <w:r w:rsidRPr="00B74A84">
              <w:rPr>
                <w:rFonts w:ascii="Times New Roman" w:hAnsi="Times New Roman" w:cs="Times New Roman"/>
                <w:bCs/>
                <w:sz w:val="16"/>
                <w:szCs w:val="16"/>
              </w:rPr>
              <w:t>3.  Garantia de minim 12 luni</w:t>
            </w:r>
          </w:p>
        </w:tc>
      </w:tr>
      <w:tr w:rsidR="008C7616" w:rsidRPr="00F103C8" w:rsidTr="008C7616">
        <w:trPr>
          <w:jc w:val="center"/>
        </w:trPr>
        <w:tc>
          <w:tcPr>
            <w:tcW w:w="21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C7616" w:rsidRPr="008C7616" w:rsidRDefault="008C7616" w:rsidP="0040303E">
            <w:pPr>
              <w:spacing w:after="0" w:line="240" w:lineRule="auto"/>
              <w:rPr>
                <w:rFonts w:ascii="Times New Roman" w:eastAsia="Times New Roman" w:hAnsi="Times New Roman" w:cs="Times New Roman"/>
                <w:sz w:val="20"/>
                <w:szCs w:val="20"/>
                <w:lang w:val="en-US" w:eastAsia="ru-RU"/>
              </w:rPr>
            </w:pPr>
            <w:r w:rsidRPr="00F103C8">
              <w:rPr>
                <w:rFonts w:ascii="Times New Roman" w:eastAsia="Times New Roman" w:hAnsi="Times New Roman" w:cs="Times New Roman"/>
                <w:sz w:val="20"/>
                <w:szCs w:val="20"/>
                <w:lang w:eastAsia="ru-RU"/>
              </w:rPr>
              <w:lastRenderedPageBreak/>
              <w:t> </w:t>
            </w:r>
            <w:r>
              <w:rPr>
                <w:rFonts w:ascii="Times New Roman" w:eastAsia="Times New Roman" w:hAnsi="Times New Roman" w:cs="Times New Roman"/>
                <w:sz w:val="20"/>
                <w:szCs w:val="20"/>
                <w:lang w:val="en-US" w:eastAsia="ru-RU"/>
              </w:rPr>
              <w:t>3</w:t>
            </w:r>
          </w:p>
        </w:tc>
        <w:tc>
          <w:tcPr>
            <w:tcW w:w="53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C7616" w:rsidRDefault="008C7616">
            <w:r w:rsidRPr="00670CD5">
              <w:rPr>
                <w:rFonts w:ascii="Times New Roman" w:eastAsia="Times New Roman" w:hAnsi="Times New Roman" w:cs="Times New Roman"/>
                <w:b/>
                <w:bCs/>
                <w:i/>
                <w:iCs/>
                <w:sz w:val="20"/>
                <w:szCs w:val="20"/>
                <w:lang w:val="en-US" w:eastAsia="ru-RU"/>
              </w:rPr>
              <w:t>30200000-1</w:t>
            </w:r>
          </w:p>
        </w:tc>
        <w:tc>
          <w:tcPr>
            <w:tcW w:w="7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C7616" w:rsidRPr="007E40B1" w:rsidRDefault="008C7616" w:rsidP="008C7616">
            <w:pPr>
              <w:contextualSpacing/>
              <w:rPr>
                <w:rFonts w:ascii="Times New Roman" w:hAnsi="Times New Roman" w:cs="Times New Roman"/>
                <w:sz w:val="16"/>
                <w:szCs w:val="16"/>
                <w:lang w:val="en-US"/>
              </w:rPr>
            </w:pPr>
            <w:r w:rsidRPr="007E40B1">
              <w:rPr>
                <w:rFonts w:ascii="Times New Roman" w:hAnsi="Times New Roman" w:cs="Times New Roman"/>
                <w:sz w:val="16"/>
                <w:szCs w:val="16"/>
                <w:lang w:val="en-US"/>
              </w:rPr>
              <w:t>Imprimantă varianta II</w:t>
            </w:r>
          </w:p>
          <w:p w:rsidR="008C7616" w:rsidRPr="007E40B1" w:rsidRDefault="008C7616" w:rsidP="008C7616">
            <w:pPr>
              <w:contextualSpacing/>
              <w:rPr>
                <w:rFonts w:ascii="Times New Roman" w:hAnsi="Times New Roman" w:cs="Times New Roman"/>
                <w:sz w:val="16"/>
                <w:szCs w:val="16"/>
                <w:lang w:val="en-US"/>
              </w:rPr>
            </w:pPr>
            <w:r w:rsidRPr="007E40B1">
              <w:rPr>
                <w:rFonts w:ascii="Times New Roman" w:hAnsi="Times New Roman" w:cs="Times New Roman"/>
                <w:sz w:val="16"/>
                <w:szCs w:val="16"/>
                <w:lang w:val="en-US"/>
              </w:rPr>
              <w:t>(multifuncțională)</w:t>
            </w:r>
          </w:p>
          <w:p w:rsidR="008C7616" w:rsidRPr="00F103C8" w:rsidRDefault="008C7616" w:rsidP="0040303E">
            <w:pPr>
              <w:spacing w:after="0" w:line="240" w:lineRule="auto"/>
              <w:rPr>
                <w:rFonts w:ascii="Times New Roman" w:eastAsia="Times New Roman" w:hAnsi="Times New Roman" w:cs="Times New Roman"/>
                <w:sz w:val="20"/>
                <w:szCs w:val="20"/>
                <w:lang w:eastAsia="ru-RU"/>
              </w:rPr>
            </w:pPr>
          </w:p>
        </w:tc>
        <w:tc>
          <w:tcPr>
            <w:tcW w:w="4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C7616" w:rsidRPr="008C7616" w:rsidRDefault="008C7616" w:rsidP="008C7616">
            <w:pPr>
              <w:rPr>
                <w:rFonts w:ascii="Times New Roman" w:hAnsi="Times New Roman" w:cs="Times New Roman"/>
              </w:rPr>
            </w:pPr>
            <w:r w:rsidRPr="008C7616">
              <w:rPr>
                <w:rFonts w:ascii="Times New Roman" w:hAnsi="Times New Roman" w:cs="Times New Roman"/>
              </w:rPr>
              <w:t>bucată</w:t>
            </w:r>
          </w:p>
        </w:tc>
        <w:tc>
          <w:tcPr>
            <w:tcW w:w="55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C7616" w:rsidRPr="008C7616" w:rsidRDefault="008C7616" w:rsidP="008C7616">
            <w:pPr>
              <w:rPr>
                <w:rFonts w:ascii="Times New Roman" w:hAnsi="Times New Roman" w:cs="Times New Roman"/>
              </w:rPr>
            </w:pPr>
            <w:r w:rsidRPr="008C7616">
              <w:rPr>
                <w:rFonts w:ascii="Times New Roman" w:hAnsi="Times New Roman" w:cs="Times New Roman"/>
              </w:rPr>
              <w:t>2</w:t>
            </w:r>
          </w:p>
        </w:tc>
        <w:tc>
          <w:tcPr>
            <w:tcW w:w="252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C7616" w:rsidRPr="007E40B1" w:rsidRDefault="008C7616" w:rsidP="008C7616">
            <w:pPr>
              <w:contextualSpacing/>
              <w:rPr>
                <w:rFonts w:ascii="Times New Roman" w:hAnsi="Times New Roman" w:cs="Times New Roman"/>
                <w:sz w:val="16"/>
                <w:szCs w:val="16"/>
                <w:lang w:val="en-US"/>
              </w:rPr>
            </w:pPr>
            <w:r w:rsidRPr="007E40B1">
              <w:rPr>
                <w:rFonts w:ascii="Times New Roman" w:hAnsi="Times New Roman" w:cs="Times New Roman"/>
                <w:i/>
                <w:sz w:val="16"/>
                <w:szCs w:val="16"/>
                <w:u w:val="single"/>
                <w:lang w:val="en-US"/>
              </w:rPr>
              <w:t>Caracteristici de bază</w:t>
            </w:r>
            <w:r w:rsidRPr="007E40B1">
              <w:rPr>
                <w:rFonts w:ascii="Times New Roman" w:hAnsi="Times New Roman" w:cs="Times New Roman"/>
                <w:sz w:val="16"/>
                <w:szCs w:val="16"/>
                <w:lang w:val="en-US"/>
              </w:rPr>
              <w:t xml:space="preserve">: </w:t>
            </w:r>
          </w:p>
          <w:p w:rsidR="008C7616" w:rsidRPr="00B74A84" w:rsidRDefault="008C7616" w:rsidP="008C7616">
            <w:pPr>
              <w:contextualSpacing/>
              <w:rPr>
                <w:rFonts w:ascii="Times New Roman" w:hAnsi="Times New Roman" w:cs="Times New Roman"/>
                <w:b/>
                <w:sz w:val="16"/>
                <w:szCs w:val="16"/>
                <w:lang w:val="en-GB"/>
              </w:rPr>
            </w:pPr>
            <w:r w:rsidRPr="00B74A84">
              <w:rPr>
                <w:rFonts w:ascii="Times New Roman" w:hAnsi="Times New Roman" w:cs="Times New Roman"/>
                <w:b/>
                <w:sz w:val="16"/>
                <w:szCs w:val="16"/>
                <w:lang w:val="en-GB"/>
              </w:rPr>
              <w:t>Functii disponibile</w:t>
            </w:r>
            <w:r w:rsidRPr="00B74A84">
              <w:rPr>
                <w:rFonts w:ascii="Times New Roman" w:hAnsi="Times New Roman" w:cs="Times New Roman"/>
                <w:b/>
                <w:sz w:val="16"/>
                <w:szCs w:val="16"/>
                <w:lang w:val="en-US"/>
              </w:rPr>
              <w:t>:</w:t>
            </w:r>
            <w:r w:rsidRPr="00B74A84">
              <w:rPr>
                <w:rFonts w:ascii="Times New Roman" w:hAnsi="Times New Roman" w:cs="Times New Roman"/>
                <w:b/>
                <w:sz w:val="16"/>
                <w:szCs w:val="16"/>
                <w:lang w:val="en-GB"/>
              </w:rPr>
              <w:t> </w:t>
            </w:r>
            <w:r w:rsidRPr="00B74A84">
              <w:rPr>
                <w:rFonts w:ascii="Times New Roman" w:hAnsi="Times New Roman" w:cs="Times New Roman"/>
                <w:sz w:val="16"/>
                <w:szCs w:val="16"/>
                <w:lang w:val="en-GB"/>
              </w:rPr>
              <w:t>Imprimanta/Scanner/Copiator</w:t>
            </w:r>
          </w:p>
          <w:p w:rsidR="008C7616" w:rsidRPr="00B74A84" w:rsidRDefault="008C7616" w:rsidP="008C7616">
            <w:pPr>
              <w:contextualSpacing/>
              <w:rPr>
                <w:rFonts w:ascii="Times New Roman" w:hAnsi="Times New Roman" w:cs="Times New Roman"/>
                <w:b/>
                <w:sz w:val="16"/>
                <w:szCs w:val="16"/>
                <w:lang w:val="en-GB"/>
              </w:rPr>
            </w:pPr>
            <w:r w:rsidRPr="00B74A84">
              <w:rPr>
                <w:rFonts w:ascii="Times New Roman" w:hAnsi="Times New Roman" w:cs="Times New Roman"/>
                <w:b/>
                <w:sz w:val="16"/>
                <w:szCs w:val="16"/>
                <w:lang w:val="en-GB"/>
              </w:rPr>
              <w:t>Tehnologie de printare</w:t>
            </w:r>
            <w:r w:rsidRPr="00B74A84">
              <w:rPr>
                <w:rFonts w:ascii="Times New Roman" w:hAnsi="Times New Roman" w:cs="Times New Roman"/>
                <w:b/>
                <w:sz w:val="16"/>
                <w:szCs w:val="16"/>
                <w:lang w:val="en-US"/>
              </w:rPr>
              <w:t>:</w:t>
            </w:r>
            <w:r w:rsidRPr="00B74A84">
              <w:rPr>
                <w:rFonts w:ascii="Times New Roman" w:hAnsi="Times New Roman" w:cs="Times New Roman"/>
                <w:b/>
                <w:sz w:val="16"/>
                <w:szCs w:val="16"/>
                <w:lang w:val="en-GB"/>
              </w:rPr>
              <w:t> </w:t>
            </w:r>
            <w:r w:rsidRPr="00B74A84">
              <w:rPr>
                <w:rFonts w:ascii="Times New Roman" w:hAnsi="Times New Roman" w:cs="Times New Roman"/>
                <w:sz w:val="16"/>
                <w:szCs w:val="16"/>
                <w:lang w:val="ro-RO"/>
              </w:rPr>
              <w:t>L</w:t>
            </w:r>
            <w:r w:rsidRPr="00B74A84">
              <w:rPr>
                <w:rFonts w:ascii="Times New Roman" w:hAnsi="Times New Roman" w:cs="Times New Roman"/>
                <w:sz w:val="16"/>
                <w:szCs w:val="16"/>
                <w:lang w:val="en-GB"/>
              </w:rPr>
              <w:t>aser </w:t>
            </w:r>
            <w:r w:rsidRPr="00B74A84">
              <w:rPr>
                <w:rFonts w:ascii="Times New Roman" w:hAnsi="Times New Roman" w:cs="Times New Roman"/>
                <w:sz w:val="16"/>
                <w:szCs w:val="16"/>
                <w:lang w:val="ro-RO"/>
              </w:rPr>
              <w:t>M</w:t>
            </w:r>
            <w:r w:rsidRPr="00B74A84">
              <w:rPr>
                <w:rFonts w:ascii="Times New Roman" w:hAnsi="Times New Roman" w:cs="Times New Roman"/>
                <w:sz w:val="16"/>
                <w:szCs w:val="16"/>
                <w:lang w:val="en-GB"/>
              </w:rPr>
              <w:t>onocrom </w:t>
            </w:r>
          </w:p>
          <w:p w:rsidR="008C7616" w:rsidRPr="00B74A84" w:rsidRDefault="008C7616" w:rsidP="008C7616">
            <w:pPr>
              <w:contextualSpacing/>
              <w:rPr>
                <w:rFonts w:ascii="Times New Roman" w:hAnsi="Times New Roman" w:cs="Times New Roman"/>
                <w:b/>
                <w:sz w:val="16"/>
                <w:szCs w:val="16"/>
                <w:lang w:val="en-GB"/>
              </w:rPr>
            </w:pPr>
            <w:r w:rsidRPr="00B74A84">
              <w:rPr>
                <w:rFonts w:ascii="Times New Roman" w:hAnsi="Times New Roman" w:cs="Times New Roman"/>
                <w:b/>
                <w:sz w:val="16"/>
                <w:szCs w:val="16"/>
                <w:lang w:val="en-GB"/>
              </w:rPr>
              <w:t>Ciclu de utilizare, lunar</w:t>
            </w:r>
            <w:r w:rsidRPr="00B74A84">
              <w:rPr>
                <w:rFonts w:ascii="Times New Roman" w:hAnsi="Times New Roman" w:cs="Times New Roman"/>
                <w:b/>
                <w:sz w:val="16"/>
                <w:szCs w:val="16"/>
                <w:lang w:val="ro-RO"/>
              </w:rPr>
              <w:t xml:space="preserve"> recomandat</w:t>
            </w:r>
            <w:r w:rsidRPr="00B74A84">
              <w:rPr>
                <w:rFonts w:ascii="Times New Roman" w:hAnsi="Times New Roman" w:cs="Times New Roman"/>
                <w:b/>
                <w:sz w:val="16"/>
                <w:szCs w:val="16"/>
                <w:lang w:val="en-US"/>
              </w:rPr>
              <w:t xml:space="preserve">: </w:t>
            </w:r>
            <w:r w:rsidRPr="00B74A84">
              <w:rPr>
                <w:rFonts w:ascii="Times New Roman" w:hAnsi="Times New Roman" w:cs="Times New Roman"/>
                <w:sz w:val="16"/>
                <w:szCs w:val="16"/>
                <w:lang w:val="en-GB"/>
              </w:rPr>
              <w:t>5000 pagini</w:t>
            </w:r>
          </w:p>
          <w:p w:rsidR="008C7616" w:rsidRPr="00B74A84" w:rsidRDefault="008C7616" w:rsidP="008C7616">
            <w:pPr>
              <w:contextualSpacing/>
              <w:rPr>
                <w:rFonts w:ascii="Times New Roman" w:hAnsi="Times New Roman" w:cs="Times New Roman"/>
                <w:b/>
                <w:sz w:val="16"/>
                <w:szCs w:val="16"/>
                <w:lang w:val="en-GB"/>
              </w:rPr>
            </w:pPr>
            <w:r w:rsidRPr="00B74A84">
              <w:rPr>
                <w:rFonts w:ascii="Times New Roman" w:hAnsi="Times New Roman" w:cs="Times New Roman"/>
                <w:b/>
                <w:sz w:val="16"/>
                <w:szCs w:val="16"/>
                <w:lang w:val="en-GB"/>
              </w:rPr>
              <w:t>Format</w:t>
            </w:r>
            <w:r w:rsidRPr="00B74A84">
              <w:rPr>
                <w:rFonts w:ascii="Times New Roman" w:hAnsi="Times New Roman" w:cs="Times New Roman"/>
                <w:b/>
                <w:sz w:val="16"/>
                <w:szCs w:val="16"/>
                <w:lang w:val="en-US"/>
              </w:rPr>
              <w:t>:</w:t>
            </w:r>
            <w:r w:rsidRPr="00B74A84">
              <w:rPr>
                <w:rFonts w:ascii="Times New Roman" w:hAnsi="Times New Roman" w:cs="Times New Roman"/>
                <w:b/>
                <w:sz w:val="16"/>
                <w:szCs w:val="16"/>
                <w:lang w:val="en-GB"/>
              </w:rPr>
              <w:t> </w:t>
            </w:r>
            <w:r w:rsidRPr="00B74A84">
              <w:rPr>
                <w:rFonts w:ascii="Times New Roman" w:hAnsi="Times New Roman" w:cs="Times New Roman"/>
                <w:sz w:val="16"/>
                <w:szCs w:val="16"/>
                <w:lang w:val="en-GB"/>
              </w:rPr>
              <w:t>A4 </w:t>
            </w:r>
          </w:p>
          <w:p w:rsidR="008C7616" w:rsidRPr="00B74A84" w:rsidRDefault="008C7616" w:rsidP="008C7616">
            <w:pPr>
              <w:contextualSpacing/>
              <w:rPr>
                <w:rFonts w:ascii="Times New Roman" w:hAnsi="Times New Roman" w:cs="Times New Roman"/>
                <w:b/>
                <w:sz w:val="16"/>
                <w:szCs w:val="16"/>
                <w:lang w:val="en-GB"/>
              </w:rPr>
            </w:pPr>
            <w:r w:rsidRPr="00B74A84">
              <w:rPr>
                <w:rFonts w:ascii="Times New Roman" w:hAnsi="Times New Roman" w:cs="Times New Roman"/>
                <w:b/>
                <w:sz w:val="16"/>
                <w:szCs w:val="16"/>
                <w:lang w:val="en-GB"/>
              </w:rPr>
              <w:t>Rezolutie printare alb/negru</w:t>
            </w:r>
            <w:r w:rsidRPr="00B74A84">
              <w:rPr>
                <w:rFonts w:ascii="Times New Roman" w:hAnsi="Times New Roman" w:cs="Times New Roman"/>
                <w:b/>
                <w:sz w:val="16"/>
                <w:szCs w:val="16"/>
                <w:lang w:val="en-US"/>
              </w:rPr>
              <w:t>:</w:t>
            </w:r>
            <w:r w:rsidRPr="00B74A84">
              <w:rPr>
                <w:rFonts w:ascii="Times New Roman" w:hAnsi="Times New Roman" w:cs="Times New Roman"/>
                <w:b/>
                <w:sz w:val="16"/>
                <w:szCs w:val="16"/>
                <w:lang w:val="en-GB"/>
              </w:rPr>
              <w:t> </w:t>
            </w:r>
            <w:r w:rsidRPr="00B74A84">
              <w:rPr>
                <w:rFonts w:ascii="Times New Roman" w:hAnsi="Times New Roman" w:cs="Times New Roman"/>
                <w:sz w:val="16"/>
                <w:szCs w:val="16"/>
                <w:lang w:val="en-GB"/>
              </w:rPr>
              <w:t>1200</w:t>
            </w:r>
            <w:r w:rsidRPr="00B74A84">
              <w:rPr>
                <w:rFonts w:ascii="Times New Roman" w:hAnsi="Times New Roman" w:cs="Times New Roman"/>
                <w:sz w:val="16"/>
                <w:szCs w:val="16"/>
                <w:lang w:val="en-US"/>
              </w:rPr>
              <w:t>dpi</w:t>
            </w:r>
          </w:p>
          <w:p w:rsidR="008C7616" w:rsidRPr="00B74A84" w:rsidRDefault="008C7616" w:rsidP="008C7616">
            <w:pPr>
              <w:contextualSpacing/>
              <w:rPr>
                <w:rFonts w:ascii="Times New Roman" w:hAnsi="Times New Roman" w:cs="Times New Roman"/>
                <w:b/>
                <w:sz w:val="16"/>
                <w:szCs w:val="16"/>
                <w:lang w:val="ro-RO"/>
              </w:rPr>
            </w:pPr>
            <w:r w:rsidRPr="00B74A84">
              <w:rPr>
                <w:rFonts w:ascii="Times New Roman" w:hAnsi="Times New Roman" w:cs="Times New Roman"/>
                <w:b/>
                <w:sz w:val="16"/>
                <w:szCs w:val="16"/>
                <w:lang w:val="ro-RO"/>
              </w:rPr>
              <w:t>Calitatea imprimării alb/negru:</w:t>
            </w:r>
            <w:r w:rsidRPr="00B74A84">
              <w:rPr>
                <w:rFonts w:ascii="Times New Roman" w:hAnsi="Times New Roman" w:cs="Times New Roman"/>
                <w:sz w:val="16"/>
                <w:szCs w:val="16"/>
                <w:lang w:val="en-GB"/>
              </w:rPr>
              <w:t>Până la 2400 x 600 dpi cu rafinare automată a imaginii</w:t>
            </w:r>
          </w:p>
          <w:p w:rsidR="008C7616" w:rsidRPr="00B74A84" w:rsidRDefault="008C7616" w:rsidP="008C7616">
            <w:pPr>
              <w:contextualSpacing/>
              <w:rPr>
                <w:rFonts w:ascii="Times New Roman" w:hAnsi="Times New Roman" w:cs="Times New Roman"/>
                <w:b/>
                <w:sz w:val="16"/>
                <w:szCs w:val="16"/>
                <w:lang w:val="en-US"/>
              </w:rPr>
            </w:pPr>
            <w:r w:rsidRPr="00B74A84">
              <w:rPr>
                <w:rFonts w:ascii="Times New Roman" w:hAnsi="Times New Roman" w:cs="Times New Roman"/>
                <w:b/>
                <w:sz w:val="16"/>
                <w:szCs w:val="16"/>
                <w:lang w:val="en-US"/>
              </w:rPr>
              <w:t>Viteza de printare alb/negru: </w:t>
            </w:r>
            <w:r w:rsidRPr="00B74A84">
              <w:rPr>
                <w:rFonts w:ascii="Times New Roman" w:hAnsi="Times New Roman" w:cs="Times New Roman"/>
                <w:sz w:val="16"/>
                <w:szCs w:val="16"/>
                <w:lang w:val="en-GB"/>
              </w:rPr>
              <w:t>23 ppm</w:t>
            </w:r>
          </w:p>
          <w:p w:rsidR="008C7616" w:rsidRPr="00B74A84" w:rsidRDefault="008C7616" w:rsidP="008C7616">
            <w:pPr>
              <w:contextualSpacing/>
              <w:rPr>
                <w:rFonts w:ascii="Times New Roman" w:hAnsi="Times New Roman" w:cs="Times New Roman"/>
                <w:b/>
                <w:sz w:val="16"/>
                <w:szCs w:val="16"/>
                <w:lang w:val="en-GB"/>
              </w:rPr>
            </w:pPr>
            <w:r w:rsidRPr="00B74A84">
              <w:rPr>
                <w:rFonts w:ascii="Times New Roman" w:hAnsi="Times New Roman" w:cs="Times New Roman"/>
                <w:b/>
                <w:sz w:val="16"/>
                <w:szCs w:val="16"/>
                <w:lang w:val="en-GB"/>
              </w:rPr>
              <w:t>Tip scanner</w:t>
            </w:r>
            <w:r w:rsidRPr="00B74A84">
              <w:rPr>
                <w:rFonts w:ascii="Times New Roman" w:hAnsi="Times New Roman" w:cs="Times New Roman"/>
                <w:b/>
                <w:sz w:val="16"/>
                <w:szCs w:val="16"/>
                <w:lang w:val="en-US"/>
              </w:rPr>
              <w:t>:</w:t>
            </w:r>
            <w:r w:rsidRPr="00B74A84">
              <w:rPr>
                <w:rFonts w:ascii="Times New Roman" w:hAnsi="Times New Roman" w:cs="Times New Roman"/>
                <w:b/>
                <w:sz w:val="16"/>
                <w:szCs w:val="16"/>
                <w:lang w:val="en-GB"/>
              </w:rPr>
              <w:t> </w:t>
            </w:r>
            <w:r w:rsidRPr="00B74A84">
              <w:rPr>
                <w:rFonts w:ascii="Times New Roman" w:hAnsi="Times New Roman" w:cs="Times New Roman"/>
                <w:sz w:val="16"/>
                <w:szCs w:val="16"/>
                <w:lang w:val="en-US"/>
              </w:rPr>
              <w:t>Comprimat, color, cu suport plat şi alimentator automat de documente (ADF) – adiţional la necesitatea utilizatoruluui</w:t>
            </w:r>
          </w:p>
          <w:p w:rsidR="008C7616" w:rsidRPr="00B74A84" w:rsidRDefault="008C7616" w:rsidP="008C7616">
            <w:pPr>
              <w:contextualSpacing/>
              <w:rPr>
                <w:rFonts w:ascii="Times New Roman" w:hAnsi="Times New Roman" w:cs="Times New Roman"/>
                <w:b/>
                <w:sz w:val="16"/>
                <w:szCs w:val="16"/>
                <w:lang w:val="en-GB"/>
              </w:rPr>
            </w:pPr>
            <w:r w:rsidRPr="00B74A84">
              <w:rPr>
                <w:rFonts w:ascii="Times New Roman" w:hAnsi="Times New Roman" w:cs="Times New Roman"/>
                <w:b/>
                <w:sz w:val="16"/>
                <w:szCs w:val="16"/>
                <w:lang w:val="en-GB"/>
              </w:rPr>
              <w:t>Rezoluţie scanner</w:t>
            </w:r>
            <w:r w:rsidRPr="00B74A84">
              <w:rPr>
                <w:rFonts w:ascii="Times New Roman" w:hAnsi="Times New Roman" w:cs="Times New Roman"/>
                <w:b/>
                <w:sz w:val="16"/>
                <w:szCs w:val="16"/>
                <w:lang w:val="en-US"/>
              </w:rPr>
              <w:t>:</w:t>
            </w:r>
            <w:r w:rsidRPr="00B74A84">
              <w:rPr>
                <w:rFonts w:ascii="Times New Roman" w:hAnsi="Times New Roman" w:cs="Times New Roman"/>
                <w:b/>
                <w:sz w:val="16"/>
                <w:szCs w:val="16"/>
                <w:lang w:val="en-GB"/>
              </w:rPr>
              <w:t> </w:t>
            </w:r>
            <w:r w:rsidRPr="00B74A84">
              <w:rPr>
                <w:rFonts w:ascii="Times New Roman" w:hAnsi="Times New Roman" w:cs="Times New Roman"/>
                <w:sz w:val="16"/>
                <w:szCs w:val="16"/>
                <w:lang w:val="en-GB"/>
              </w:rPr>
              <w:t>600x600 Dpi</w:t>
            </w:r>
          </w:p>
          <w:p w:rsidR="008C7616" w:rsidRPr="00B74A84" w:rsidRDefault="008C7616" w:rsidP="008C7616">
            <w:pPr>
              <w:contextualSpacing/>
              <w:rPr>
                <w:rFonts w:ascii="Times New Roman" w:hAnsi="Times New Roman" w:cs="Times New Roman"/>
                <w:b/>
                <w:sz w:val="16"/>
                <w:szCs w:val="16"/>
                <w:lang w:val="en-US"/>
              </w:rPr>
            </w:pPr>
            <w:r w:rsidRPr="00B74A84">
              <w:rPr>
                <w:rFonts w:ascii="Times New Roman" w:hAnsi="Times New Roman" w:cs="Times New Roman"/>
                <w:b/>
                <w:sz w:val="16"/>
                <w:szCs w:val="16"/>
                <w:lang w:val="en-GB"/>
              </w:rPr>
              <w:t>Micşorare/mărire</w:t>
            </w:r>
            <w:r w:rsidRPr="00B74A84">
              <w:rPr>
                <w:rFonts w:ascii="Times New Roman" w:hAnsi="Times New Roman" w:cs="Times New Roman"/>
                <w:b/>
                <w:sz w:val="16"/>
                <w:szCs w:val="16"/>
                <w:lang w:val="en-US"/>
              </w:rPr>
              <w:t>:</w:t>
            </w:r>
            <w:r w:rsidRPr="00B74A84">
              <w:rPr>
                <w:rFonts w:ascii="Times New Roman" w:hAnsi="Times New Roman" w:cs="Times New Roman"/>
                <w:sz w:val="16"/>
                <w:szCs w:val="16"/>
                <w:lang w:val="en-GB"/>
              </w:rPr>
              <w:t>25-400 %</w:t>
            </w:r>
          </w:p>
          <w:p w:rsidR="008C7616" w:rsidRPr="00B74A84" w:rsidRDefault="008C7616" w:rsidP="008C7616">
            <w:pPr>
              <w:contextualSpacing/>
              <w:rPr>
                <w:rFonts w:ascii="Times New Roman" w:hAnsi="Times New Roman" w:cs="Times New Roman"/>
                <w:b/>
                <w:sz w:val="16"/>
                <w:szCs w:val="16"/>
                <w:lang w:val="en-GB"/>
              </w:rPr>
            </w:pPr>
            <w:r w:rsidRPr="00B74A84">
              <w:rPr>
                <w:rFonts w:ascii="Times New Roman" w:hAnsi="Times New Roman" w:cs="Times New Roman"/>
                <w:b/>
                <w:sz w:val="16"/>
                <w:szCs w:val="16"/>
                <w:lang w:val="en-GB"/>
              </w:rPr>
              <w:t>Capacitate memorie</w:t>
            </w:r>
            <w:r w:rsidRPr="00B74A84">
              <w:rPr>
                <w:rFonts w:ascii="Times New Roman" w:hAnsi="Times New Roman" w:cs="Times New Roman"/>
                <w:b/>
                <w:sz w:val="16"/>
                <w:szCs w:val="16"/>
                <w:lang w:val="en-US"/>
              </w:rPr>
              <w:t>:</w:t>
            </w:r>
            <w:r w:rsidRPr="00B74A84">
              <w:rPr>
                <w:rFonts w:ascii="Times New Roman" w:hAnsi="Times New Roman" w:cs="Times New Roman"/>
                <w:b/>
                <w:sz w:val="16"/>
                <w:szCs w:val="16"/>
                <w:lang w:val="en-GB"/>
              </w:rPr>
              <w:t> </w:t>
            </w:r>
            <w:r w:rsidRPr="00B74A84">
              <w:rPr>
                <w:rFonts w:ascii="Times New Roman" w:hAnsi="Times New Roman" w:cs="Times New Roman"/>
                <w:sz w:val="16"/>
                <w:szCs w:val="16"/>
                <w:lang w:val="ro-RO"/>
              </w:rPr>
              <w:t xml:space="preserve">Min </w:t>
            </w:r>
            <w:r w:rsidRPr="00B74A84">
              <w:rPr>
                <w:rFonts w:ascii="Times New Roman" w:hAnsi="Times New Roman" w:cs="Times New Roman"/>
                <w:sz w:val="16"/>
                <w:szCs w:val="16"/>
                <w:lang w:val="en-GB"/>
              </w:rPr>
              <w:t>64 Mb</w:t>
            </w:r>
          </w:p>
          <w:p w:rsidR="008C7616" w:rsidRPr="00B74A84" w:rsidRDefault="008C7616" w:rsidP="008C7616">
            <w:pPr>
              <w:contextualSpacing/>
              <w:rPr>
                <w:rFonts w:ascii="Times New Roman" w:hAnsi="Times New Roman" w:cs="Times New Roman"/>
                <w:b/>
                <w:sz w:val="16"/>
                <w:szCs w:val="16"/>
                <w:lang w:val="en-US"/>
              </w:rPr>
            </w:pPr>
            <w:r w:rsidRPr="00B74A84">
              <w:rPr>
                <w:rFonts w:ascii="Times New Roman" w:hAnsi="Times New Roman" w:cs="Times New Roman"/>
                <w:b/>
                <w:sz w:val="16"/>
                <w:szCs w:val="16"/>
                <w:lang w:val="en-GB"/>
              </w:rPr>
              <w:t>Interfeţe</w:t>
            </w:r>
            <w:r w:rsidRPr="00B74A84">
              <w:rPr>
                <w:rFonts w:ascii="Times New Roman" w:hAnsi="Times New Roman" w:cs="Times New Roman"/>
                <w:b/>
                <w:sz w:val="16"/>
                <w:szCs w:val="16"/>
                <w:lang w:val="en-US"/>
              </w:rPr>
              <w:t>:</w:t>
            </w:r>
            <w:r w:rsidRPr="00B74A84">
              <w:rPr>
                <w:rFonts w:ascii="Times New Roman" w:hAnsi="Times New Roman" w:cs="Times New Roman"/>
                <w:b/>
                <w:sz w:val="16"/>
                <w:szCs w:val="16"/>
                <w:lang w:val="en-GB"/>
              </w:rPr>
              <w:t> </w:t>
            </w:r>
            <w:r w:rsidRPr="00B74A84">
              <w:rPr>
                <w:rFonts w:ascii="Times New Roman" w:hAnsi="Times New Roman" w:cs="Times New Roman"/>
                <w:sz w:val="16"/>
                <w:szCs w:val="16"/>
                <w:lang w:val="en-US"/>
              </w:rPr>
              <w:t>U</w:t>
            </w:r>
            <w:r w:rsidRPr="00B74A84">
              <w:rPr>
                <w:rFonts w:ascii="Times New Roman" w:hAnsi="Times New Roman" w:cs="Times New Roman"/>
                <w:sz w:val="16"/>
                <w:szCs w:val="16"/>
                <w:lang w:val="en-GB"/>
              </w:rPr>
              <w:t>SB 2.0 Hi-Speed</w:t>
            </w:r>
            <w:r w:rsidRPr="00B74A84">
              <w:rPr>
                <w:rFonts w:ascii="Times New Roman" w:hAnsi="Times New Roman" w:cs="Times New Roman"/>
                <w:sz w:val="16"/>
                <w:szCs w:val="16"/>
                <w:lang w:val="en-US"/>
              </w:rPr>
              <w:t xml:space="preserve">, </w:t>
            </w:r>
            <w:r w:rsidRPr="00B74A84">
              <w:rPr>
                <w:rFonts w:ascii="Times New Roman" w:hAnsi="Times New Roman" w:cs="Times New Roman"/>
                <w:sz w:val="16"/>
                <w:szCs w:val="16"/>
                <w:lang w:val="ro-RO"/>
              </w:rPr>
              <w:t>panoul de afișare LCD cu min. 5 rinduri</w:t>
            </w:r>
          </w:p>
          <w:p w:rsidR="008C7616" w:rsidRPr="00B74A84" w:rsidRDefault="008C7616" w:rsidP="008C7616">
            <w:pPr>
              <w:contextualSpacing/>
              <w:rPr>
                <w:rFonts w:ascii="Times New Roman" w:hAnsi="Times New Roman" w:cs="Times New Roman"/>
                <w:b/>
                <w:sz w:val="16"/>
                <w:szCs w:val="16"/>
                <w:lang w:val="en-US"/>
              </w:rPr>
            </w:pPr>
            <w:r w:rsidRPr="00B74A84">
              <w:rPr>
                <w:rFonts w:ascii="Times New Roman" w:hAnsi="Times New Roman" w:cs="Times New Roman"/>
                <w:b/>
                <w:sz w:val="16"/>
                <w:szCs w:val="16"/>
                <w:lang w:val="en-US"/>
              </w:rPr>
              <w:t xml:space="preserve">Timp de imprimare a primei pag: </w:t>
            </w:r>
            <w:r w:rsidRPr="00B74A84">
              <w:rPr>
                <w:rFonts w:ascii="Times New Roman" w:hAnsi="Times New Roman" w:cs="Times New Roman"/>
                <w:sz w:val="16"/>
                <w:szCs w:val="16"/>
                <w:lang w:val="en-GB"/>
              </w:rPr>
              <w:t>Max. 6 sec</w:t>
            </w:r>
          </w:p>
          <w:p w:rsidR="008C7616" w:rsidRPr="00B74A84" w:rsidRDefault="008C7616" w:rsidP="008C7616">
            <w:pPr>
              <w:contextualSpacing/>
              <w:rPr>
                <w:rFonts w:ascii="Times New Roman" w:hAnsi="Times New Roman" w:cs="Times New Roman"/>
                <w:b/>
                <w:sz w:val="16"/>
                <w:szCs w:val="16"/>
                <w:lang w:val="en-US"/>
              </w:rPr>
            </w:pPr>
            <w:r w:rsidRPr="00B74A84">
              <w:rPr>
                <w:rFonts w:ascii="Times New Roman" w:hAnsi="Times New Roman" w:cs="Times New Roman"/>
                <w:b/>
                <w:sz w:val="16"/>
                <w:szCs w:val="16"/>
                <w:lang w:val="en-US"/>
              </w:rPr>
              <w:t xml:space="preserve">Timp de ieşire a primei copii: </w:t>
            </w:r>
            <w:r w:rsidRPr="00B74A84">
              <w:rPr>
                <w:rFonts w:ascii="Times New Roman" w:hAnsi="Times New Roman" w:cs="Times New Roman"/>
                <w:sz w:val="16"/>
                <w:szCs w:val="16"/>
                <w:lang w:val="en-GB"/>
              </w:rPr>
              <w:t>Max. 9 sec</w:t>
            </w:r>
          </w:p>
          <w:p w:rsidR="008C7616" w:rsidRPr="00B74A84" w:rsidRDefault="008C7616" w:rsidP="008C7616">
            <w:pPr>
              <w:contextualSpacing/>
              <w:rPr>
                <w:rFonts w:ascii="Times New Roman" w:hAnsi="Times New Roman" w:cs="Times New Roman"/>
                <w:b/>
                <w:sz w:val="16"/>
                <w:szCs w:val="16"/>
                <w:lang w:val="en-US"/>
              </w:rPr>
            </w:pPr>
            <w:r w:rsidRPr="00B74A84">
              <w:rPr>
                <w:rFonts w:ascii="Times New Roman" w:hAnsi="Times New Roman" w:cs="Times New Roman"/>
                <w:b/>
                <w:sz w:val="16"/>
                <w:szCs w:val="16"/>
                <w:lang w:val="en-GB"/>
              </w:rPr>
              <w:t>Tip de suport material</w:t>
            </w:r>
            <w:r w:rsidRPr="00B74A84">
              <w:rPr>
                <w:rFonts w:ascii="Times New Roman" w:hAnsi="Times New Roman" w:cs="Times New Roman"/>
                <w:b/>
                <w:sz w:val="16"/>
                <w:szCs w:val="16"/>
                <w:lang w:val="en-US"/>
              </w:rPr>
              <w:t xml:space="preserve">: </w:t>
            </w:r>
            <w:r w:rsidRPr="00B74A84">
              <w:rPr>
                <w:rFonts w:ascii="Times New Roman" w:hAnsi="Times New Roman" w:cs="Times New Roman"/>
                <w:sz w:val="16"/>
                <w:szCs w:val="16"/>
                <w:lang w:val="en-US"/>
              </w:rPr>
              <w:t>Hârtie simplă, groasă, reciclată, folii transparente, etichete, plicuri</w:t>
            </w:r>
          </w:p>
          <w:p w:rsidR="008C7616" w:rsidRPr="00B74A84" w:rsidRDefault="008C7616" w:rsidP="008C7616">
            <w:pPr>
              <w:contextualSpacing/>
              <w:rPr>
                <w:rFonts w:ascii="Times New Roman" w:hAnsi="Times New Roman" w:cs="Times New Roman"/>
                <w:b/>
                <w:sz w:val="16"/>
                <w:szCs w:val="16"/>
                <w:lang w:val="en-US"/>
              </w:rPr>
            </w:pPr>
            <w:r w:rsidRPr="00B74A84">
              <w:rPr>
                <w:rFonts w:ascii="Times New Roman" w:hAnsi="Times New Roman" w:cs="Times New Roman"/>
                <w:b/>
                <w:bCs/>
                <w:sz w:val="16"/>
                <w:szCs w:val="16"/>
                <w:lang w:val="en-GB"/>
              </w:rPr>
              <w:t>Greutatea hârtiei</w:t>
            </w:r>
            <w:r w:rsidRPr="00B74A84">
              <w:rPr>
                <w:rFonts w:ascii="Times New Roman" w:hAnsi="Times New Roman" w:cs="Times New Roman"/>
                <w:b/>
                <w:bCs/>
                <w:sz w:val="16"/>
                <w:szCs w:val="16"/>
                <w:lang w:val="en-US"/>
              </w:rPr>
              <w:t xml:space="preserve">: </w:t>
            </w:r>
            <w:r w:rsidRPr="00B74A84">
              <w:rPr>
                <w:rFonts w:ascii="Times New Roman" w:hAnsi="Times New Roman" w:cs="Times New Roman"/>
                <w:sz w:val="16"/>
                <w:szCs w:val="16"/>
                <w:lang w:val="en-GB"/>
              </w:rPr>
              <w:t>60 - 163 g/m²</w:t>
            </w:r>
          </w:p>
          <w:p w:rsidR="008C7616" w:rsidRPr="00B74A84" w:rsidRDefault="008C7616" w:rsidP="008C7616">
            <w:pPr>
              <w:contextualSpacing/>
              <w:rPr>
                <w:rFonts w:ascii="Times New Roman" w:hAnsi="Times New Roman" w:cs="Times New Roman"/>
                <w:b/>
                <w:sz w:val="16"/>
                <w:szCs w:val="16"/>
                <w:lang w:val="en-US"/>
              </w:rPr>
            </w:pPr>
            <w:r w:rsidRPr="00B74A84">
              <w:rPr>
                <w:rFonts w:ascii="Times New Roman" w:hAnsi="Times New Roman" w:cs="Times New Roman"/>
                <w:b/>
                <w:sz w:val="16"/>
                <w:szCs w:val="16"/>
                <w:lang w:val="en-GB"/>
              </w:rPr>
              <w:t>Cartuş alb/negru</w:t>
            </w:r>
            <w:r w:rsidRPr="00B74A84">
              <w:rPr>
                <w:rFonts w:ascii="Times New Roman" w:hAnsi="Times New Roman" w:cs="Times New Roman"/>
                <w:b/>
                <w:sz w:val="16"/>
                <w:szCs w:val="16"/>
                <w:lang w:val="en-US"/>
              </w:rPr>
              <w:t xml:space="preserve">: </w:t>
            </w:r>
            <w:r w:rsidRPr="00B74A84">
              <w:rPr>
                <w:rFonts w:ascii="Times New Roman" w:hAnsi="Times New Roman" w:cs="Times New Roman"/>
                <w:sz w:val="16"/>
                <w:szCs w:val="16"/>
                <w:lang w:val="en-GB"/>
              </w:rPr>
              <w:t xml:space="preserve">min </w:t>
            </w:r>
            <w:r w:rsidRPr="00B74A84">
              <w:rPr>
                <w:rFonts w:ascii="Times New Roman" w:hAnsi="Times New Roman" w:cs="Times New Roman"/>
                <w:sz w:val="16"/>
                <w:szCs w:val="16"/>
                <w:lang w:val="en-US"/>
              </w:rPr>
              <w:t>16</w:t>
            </w:r>
            <w:r w:rsidRPr="00B74A84">
              <w:rPr>
                <w:rFonts w:ascii="Times New Roman" w:hAnsi="Times New Roman" w:cs="Times New Roman"/>
                <w:sz w:val="16"/>
                <w:szCs w:val="16"/>
                <w:lang w:val="en-GB"/>
              </w:rPr>
              <w:t>00 file</w:t>
            </w:r>
            <w:r w:rsidRPr="00B74A84">
              <w:rPr>
                <w:rFonts w:ascii="Times New Roman" w:hAnsi="Times New Roman" w:cs="Times New Roman"/>
                <w:sz w:val="16"/>
                <w:szCs w:val="16"/>
                <w:lang w:val="ro-RO"/>
              </w:rPr>
              <w:t xml:space="preserve"> standart</w:t>
            </w:r>
            <w:r w:rsidRPr="00B74A84">
              <w:rPr>
                <w:rFonts w:ascii="Times New Roman" w:hAnsi="Times New Roman" w:cs="Times New Roman"/>
                <w:sz w:val="16"/>
                <w:szCs w:val="16"/>
                <w:lang w:val="en-US"/>
              </w:rPr>
              <w:t xml:space="preserve">, </w:t>
            </w:r>
            <w:r w:rsidRPr="00B74A84">
              <w:rPr>
                <w:rFonts w:ascii="Times New Roman" w:hAnsi="Times New Roman" w:cs="Times New Roman"/>
                <w:sz w:val="16"/>
                <w:szCs w:val="16"/>
                <w:lang w:val="ro-RO"/>
              </w:rPr>
              <w:t>Toner CRG7xx s-au echivalent</w:t>
            </w:r>
          </w:p>
          <w:p w:rsidR="008C7616" w:rsidRPr="00B74A84" w:rsidRDefault="008C7616" w:rsidP="008C7616">
            <w:pPr>
              <w:contextualSpacing/>
              <w:rPr>
                <w:rFonts w:ascii="Times New Roman" w:hAnsi="Times New Roman" w:cs="Times New Roman"/>
                <w:b/>
                <w:sz w:val="16"/>
                <w:szCs w:val="16"/>
                <w:lang w:val="en-US"/>
              </w:rPr>
            </w:pPr>
            <w:r w:rsidRPr="00B74A84">
              <w:rPr>
                <w:rFonts w:ascii="Times New Roman" w:hAnsi="Times New Roman" w:cs="Times New Roman"/>
                <w:b/>
                <w:sz w:val="16"/>
                <w:szCs w:val="16"/>
                <w:lang w:val="en-GB"/>
              </w:rPr>
              <w:t>Compatibilitate cu OS</w:t>
            </w:r>
            <w:r w:rsidRPr="00B74A84">
              <w:rPr>
                <w:rFonts w:ascii="Times New Roman" w:hAnsi="Times New Roman" w:cs="Times New Roman"/>
                <w:b/>
                <w:sz w:val="16"/>
                <w:szCs w:val="16"/>
                <w:lang w:val="en-US"/>
              </w:rPr>
              <w:t xml:space="preserve">: </w:t>
            </w:r>
            <w:r w:rsidRPr="00B74A84">
              <w:rPr>
                <w:rFonts w:ascii="Times New Roman" w:hAnsi="Times New Roman" w:cs="Times New Roman"/>
                <w:sz w:val="16"/>
                <w:szCs w:val="16"/>
                <w:lang w:val="en-US"/>
              </w:rPr>
              <w:t>Windows XP/7/8/10/Server 2008/Server 2012</w:t>
            </w:r>
          </w:p>
          <w:p w:rsidR="008C7616" w:rsidRPr="00B74A84" w:rsidRDefault="008C7616" w:rsidP="008C7616">
            <w:pPr>
              <w:contextualSpacing/>
              <w:rPr>
                <w:rFonts w:ascii="Times New Roman" w:hAnsi="Times New Roman" w:cs="Times New Roman"/>
                <w:b/>
                <w:sz w:val="16"/>
                <w:szCs w:val="16"/>
                <w:lang w:val="en-US"/>
              </w:rPr>
            </w:pPr>
            <w:r w:rsidRPr="00B74A84">
              <w:rPr>
                <w:rFonts w:ascii="Times New Roman" w:hAnsi="Times New Roman" w:cs="Times New Roman"/>
                <w:b/>
                <w:sz w:val="16"/>
                <w:szCs w:val="16"/>
                <w:lang w:val="en-GB"/>
              </w:rPr>
              <w:t>Ascensorii</w:t>
            </w:r>
            <w:r w:rsidRPr="00B74A84">
              <w:rPr>
                <w:rFonts w:ascii="Times New Roman" w:hAnsi="Times New Roman" w:cs="Times New Roman"/>
                <w:b/>
                <w:sz w:val="16"/>
                <w:szCs w:val="16"/>
                <w:lang w:val="en-US"/>
              </w:rPr>
              <w:t xml:space="preserve">: </w:t>
            </w:r>
            <w:r w:rsidRPr="00B74A84">
              <w:rPr>
                <w:rFonts w:ascii="Times New Roman" w:hAnsi="Times New Roman" w:cs="Times New Roman"/>
                <w:sz w:val="16"/>
                <w:szCs w:val="16"/>
                <w:lang w:val="en-US"/>
              </w:rPr>
              <w:t xml:space="preserve">cablu 220v – 1 </w:t>
            </w:r>
            <w:proofErr w:type="gramStart"/>
            <w:r w:rsidRPr="00B74A84">
              <w:rPr>
                <w:rFonts w:ascii="Times New Roman" w:hAnsi="Times New Roman" w:cs="Times New Roman"/>
                <w:sz w:val="16"/>
                <w:szCs w:val="16"/>
                <w:lang w:val="en-US"/>
              </w:rPr>
              <w:t>buc.,</w:t>
            </w:r>
            <w:proofErr w:type="gramEnd"/>
            <w:r w:rsidRPr="00B74A84">
              <w:rPr>
                <w:rFonts w:ascii="Times New Roman" w:hAnsi="Times New Roman" w:cs="Times New Roman"/>
                <w:sz w:val="16"/>
                <w:szCs w:val="16"/>
                <w:lang w:val="en-US"/>
              </w:rPr>
              <w:t xml:space="preserve"> cablu USB 2.0 3m – 1 buc.</w:t>
            </w:r>
          </w:p>
          <w:p w:rsidR="008C7616" w:rsidRPr="00B74A84" w:rsidRDefault="008C7616" w:rsidP="008C7616">
            <w:pPr>
              <w:contextualSpacing/>
              <w:rPr>
                <w:rFonts w:ascii="Times New Roman" w:hAnsi="Times New Roman" w:cs="Times New Roman"/>
                <w:sz w:val="16"/>
                <w:szCs w:val="16"/>
                <w:lang w:val="en-GB"/>
              </w:rPr>
            </w:pPr>
            <w:r w:rsidRPr="00B74A84">
              <w:rPr>
                <w:rFonts w:ascii="Times New Roman" w:hAnsi="Times New Roman" w:cs="Times New Roman"/>
                <w:b/>
                <w:sz w:val="16"/>
                <w:szCs w:val="16"/>
                <w:lang w:val="en-GB"/>
              </w:rPr>
              <w:t>Cartuş de rezervă</w:t>
            </w:r>
            <w:r w:rsidRPr="00B74A84">
              <w:rPr>
                <w:rFonts w:ascii="Times New Roman" w:hAnsi="Times New Roman" w:cs="Times New Roman"/>
                <w:b/>
                <w:sz w:val="16"/>
                <w:szCs w:val="16"/>
                <w:lang w:val="en-US"/>
              </w:rPr>
              <w:t xml:space="preserve">: </w:t>
            </w:r>
            <w:r w:rsidRPr="00B74A84">
              <w:rPr>
                <w:rFonts w:ascii="Times New Roman" w:hAnsi="Times New Roman" w:cs="Times New Roman"/>
                <w:sz w:val="16"/>
                <w:szCs w:val="16"/>
                <w:lang w:val="ro-RO"/>
              </w:rPr>
              <w:t>M</w:t>
            </w:r>
            <w:r w:rsidRPr="00B74A84">
              <w:rPr>
                <w:rFonts w:ascii="Times New Roman" w:hAnsi="Times New Roman" w:cs="Times New Roman"/>
                <w:sz w:val="16"/>
                <w:szCs w:val="16"/>
                <w:lang w:val="en-GB"/>
              </w:rPr>
              <w:t xml:space="preserve">in </w:t>
            </w:r>
            <w:r w:rsidRPr="00B74A84">
              <w:rPr>
                <w:rFonts w:ascii="Times New Roman" w:hAnsi="Times New Roman" w:cs="Times New Roman"/>
                <w:sz w:val="16"/>
                <w:szCs w:val="16"/>
                <w:lang w:val="en-US"/>
              </w:rPr>
              <w:t>16</w:t>
            </w:r>
            <w:r w:rsidRPr="00B74A84">
              <w:rPr>
                <w:rFonts w:ascii="Times New Roman" w:hAnsi="Times New Roman" w:cs="Times New Roman"/>
                <w:sz w:val="16"/>
                <w:szCs w:val="16"/>
                <w:lang w:val="en-GB"/>
              </w:rPr>
              <w:t>00 file – 1 buc</w:t>
            </w:r>
          </w:p>
          <w:p w:rsidR="008C7616" w:rsidRPr="007E40B1" w:rsidRDefault="008C7616" w:rsidP="008C7616">
            <w:pPr>
              <w:contextualSpacing/>
              <w:rPr>
                <w:rFonts w:ascii="Times New Roman" w:hAnsi="Times New Roman" w:cs="Times New Roman"/>
                <w:sz w:val="16"/>
                <w:szCs w:val="16"/>
                <w:lang w:val="en-US"/>
              </w:rPr>
            </w:pPr>
            <w:r w:rsidRPr="007E40B1">
              <w:rPr>
                <w:rFonts w:ascii="Times New Roman" w:hAnsi="Times New Roman" w:cs="Times New Roman"/>
                <w:i/>
                <w:sz w:val="16"/>
                <w:szCs w:val="16"/>
                <w:u w:val="single"/>
                <w:lang w:val="en-US"/>
              </w:rPr>
              <w:t>Caracteristici suplimentare</w:t>
            </w:r>
            <w:r w:rsidRPr="007E40B1">
              <w:rPr>
                <w:rFonts w:ascii="Times New Roman" w:hAnsi="Times New Roman" w:cs="Times New Roman"/>
                <w:sz w:val="16"/>
                <w:szCs w:val="16"/>
                <w:lang w:val="en-US"/>
              </w:rPr>
              <w:t>:</w:t>
            </w:r>
          </w:p>
          <w:p w:rsidR="008C7616" w:rsidRPr="007E40B1" w:rsidRDefault="008C7616" w:rsidP="008C7616">
            <w:pPr>
              <w:contextualSpacing/>
              <w:rPr>
                <w:rFonts w:ascii="Times New Roman" w:hAnsi="Times New Roman" w:cs="Times New Roman"/>
                <w:bCs/>
                <w:sz w:val="16"/>
                <w:szCs w:val="16"/>
                <w:lang w:val="en-US"/>
              </w:rPr>
            </w:pPr>
            <w:r w:rsidRPr="007E40B1">
              <w:rPr>
                <w:rFonts w:ascii="Times New Roman" w:hAnsi="Times New Roman" w:cs="Times New Roman"/>
                <w:sz w:val="16"/>
                <w:szCs w:val="16"/>
                <w:lang w:val="en-US"/>
              </w:rPr>
              <w:t xml:space="preserve"> 1. </w:t>
            </w:r>
            <w:r w:rsidRPr="007E40B1">
              <w:rPr>
                <w:rFonts w:ascii="Times New Roman" w:hAnsi="Times New Roman" w:cs="Times New Roman"/>
                <w:bCs/>
                <w:sz w:val="16"/>
                <w:szCs w:val="16"/>
                <w:lang w:val="en-US"/>
              </w:rPr>
              <w:t xml:space="preserve">Autorizație de la producător că </w:t>
            </w:r>
            <w:proofErr w:type="gramStart"/>
            <w:r w:rsidRPr="007E40B1">
              <w:rPr>
                <w:rFonts w:ascii="Times New Roman" w:hAnsi="Times New Roman" w:cs="Times New Roman"/>
                <w:bCs/>
                <w:sz w:val="16"/>
                <w:szCs w:val="16"/>
                <w:lang w:val="en-US"/>
              </w:rPr>
              <w:t>are</w:t>
            </w:r>
            <w:proofErr w:type="gramEnd"/>
            <w:r w:rsidRPr="007E40B1">
              <w:rPr>
                <w:rFonts w:ascii="Times New Roman" w:hAnsi="Times New Roman" w:cs="Times New Roman"/>
                <w:bCs/>
                <w:sz w:val="16"/>
                <w:szCs w:val="16"/>
                <w:lang w:val="en-US"/>
              </w:rPr>
              <w:t xml:space="preserve"> dreptul să vândă produsele date.</w:t>
            </w:r>
          </w:p>
          <w:p w:rsidR="008C7616" w:rsidRPr="007E40B1" w:rsidRDefault="008C7616" w:rsidP="008C7616">
            <w:pPr>
              <w:contextualSpacing/>
              <w:rPr>
                <w:rFonts w:ascii="Times New Roman" w:hAnsi="Times New Roman" w:cs="Times New Roman"/>
                <w:bCs/>
                <w:sz w:val="16"/>
                <w:szCs w:val="16"/>
                <w:lang w:val="en-US"/>
              </w:rPr>
            </w:pPr>
            <w:r w:rsidRPr="007E40B1">
              <w:rPr>
                <w:rFonts w:ascii="Times New Roman" w:hAnsi="Times New Roman" w:cs="Times New Roman"/>
                <w:bCs/>
                <w:sz w:val="16"/>
                <w:szCs w:val="16"/>
                <w:lang w:val="en-US"/>
              </w:rPr>
              <w:t>2. Certificate de conformitate pentru echipamentul achiziționat</w:t>
            </w:r>
          </w:p>
          <w:p w:rsidR="008C7616" w:rsidRPr="00F103C8" w:rsidRDefault="008C7616" w:rsidP="008C7616">
            <w:pPr>
              <w:spacing w:after="0" w:line="240" w:lineRule="auto"/>
              <w:rPr>
                <w:rFonts w:ascii="Times New Roman" w:eastAsia="Times New Roman" w:hAnsi="Times New Roman" w:cs="Times New Roman"/>
                <w:sz w:val="20"/>
                <w:szCs w:val="20"/>
                <w:lang w:eastAsia="ru-RU"/>
              </w:rPr>
            </w:pPr>
            <w:r w:rsidRPr="00B74A84">
              <w:rPr>
                <w:rFonts w:ascii="Times New Roman" w:hAnsi="Times New Roman" w:cs="Times New Roman"/>
                <w:bCs/>
                <w:sz w:val="16"/>
                <w:szCs w:val="16"/>
              </w:rPr>
              <w:t>3.  Garanția de minim 12 luni.</w:t>
            </w:r>
          </w:p>
        </w:tc>
      </w:tr>
      <w:tr w:rsidR="008C7616" w:rsidRPr="008C7616" w:rsidTr="00C77FA7">
        <w:trPr>
          <w:trHeight w:val="1246"/>
          <w:jc w:val="center"/>
        </w:trPr>
        <w:tc>
          <w:tcPr>
            <w:tcW w:w="21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C7616" w:rsidRPr="008C7616" w:rsidRDefault="008C7616" w:rsidP="0040303E">
            <w:pPr>
              <w:spacing w:after="0" w:line="240" w:lineRule="auto"/>
              <w:rPr>
                <w:rFonts w:ascii="Times New Roman" w:eastAsia="Times New Roman" w:hAnsi="Times New Roman" w:cs="Times New Roman"/>
                <w:sz w:val="20"/>
                <w:szCs w:val="20"/>
                <w:lang w:val="en-US" w:eastAsia="ru-RU"/>
              </w:rPr>
            </w:pPr>
            <w:r w:rsidRPr="00F103C8">
              <w:rPr>
                <w:rFonts w:ascii="Times New Roman" w:eastAsia="Times New Roman" w:hAnsi="Times New Roman" w:cs="Times New Roman"/>
                <w:sz w:val="20"/>
                <w:szCs w:val="20"/>
                <w:lang w:eastAsia="ru-RU"/>
              </w:rPr>
              <w:t> </w:t>
            </w:r>
            <w:r>
              <w:rPr>
                <w:rFonts w:ascii="Times New Roman" w:eastAsia="Times New Roman" w:hAnsi="Times New Roman" w:cs="Times New Roman"/>
                <w:sz w:val="20"/>
                <w:szCs w:val="20"/>
                <w:lang w:val="en-US" w:eastAsia="ru-RU"/>
              </w:rPr>
              <w:t>4</w:t>
            </w:r>
          </w:p>
        </w:tc>
        <w:tc>
          <w:tcPr>
            <w:tcW w:w="53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C7616" w:rsidRDefault="008C7616">
            <w:r w:rsidRPr="00670CD5">
              <w:rPr>
                <w:rFonts w:ascii="Times New Roman" w:eastAsia="Times New Roman" w:hAnsi="Times New Roman" w:cs="Times New Roman"/>
                <w:b/>
                <w:bCs/>
                <w:i/>
                <w:iCs/>
                <w:sz w:val="20"/>
                <w:szCs w:val="20"/>
                <w:lang w:val="en-US" w:eastAsia="ru-RU"/>
              </w:rPr>
              <w:t>30200000-1</w:t>
            </w:r>
          </w:p>
        </w:tc>
        <w:tc>
          <w:tcPr>
            <w:tcW w:w="7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C7616" w:rsidRPr="008C7616" w:rsidRDefault="008C7616" w:rsidP="0040303E">
            <w:pPr>
              <w:spacing w:after="0" w:line="240" w:lineRule="auto"/>
              <w:rPr>
                <w:rFonts w:ascii="Times New Roman" w:eastAsia="Times New Roman" w:hAnsi="Times New Roman" w:cs="Times New Roman"/>
                <w:sz w:val="20"/>
                <w:szCs w:val="20"/>
                <w:lang w:val="en-US" w:eastAsia="ru-RU"/>
              </w:rPr>
            </w:pPr>
            <w:r w:rsidRPr="008C7616">
              <w:rPr>
                <w:rFonts w:ascii="Times New Roman" w:eastAsia="Times New Roman" w:hAnsi="Times New Roman" w:cs="Times New Roman"/>
                <w:sz w:val="20"/>
                <w:szCs w:val="20"/>
                <w:lang w:val="en-US" w:eastAsia="ru-RU"/>
              </w:rPr>
              <w:t>Computer Brand Name Low-Level</w:t>
            </w:r>
          </w:p>
        </w:tc>
        <w:tc>
          <w:tcPr>
            <w:tcW w:w="4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C7616" w:rsidRPr="008C7616" w:rsidRDefault="008C7616" w:rsidP="0040303E">
            <w:pPr>
              <w:spacing w:after="0" w:line="240" w:lineRule="auto"/>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 xml:space="preserve">Bucată </w:t>
            </w:r>
          </w:p>
        </w:tc>
        <w:tc>
          <w:tcPr>
            <w:tcW w:w="55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C7616" w:rsidRPr="008C7616" w:rsidRDefault="008C7616" w:rsidP="0040303E">
            <w:pPr>
              <w:spacing w:after="0" w:line="240" w:lineRule="auto"/>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50</w:t>
            </w:r>
          </w:p>
        </w:tc>
        <w:tc>
          <w:tcPr>
            <w:tcW w:w="252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C7616" w:rsidRDefault="008C7616" w:rsidP="0040303E">
            <w:pPr>
              <w:spacing w:after="0" w:line="240" w:lineRule="auto"/>
              <w:rPr>
                <w:rFonts w:ascii="Times New Roman" w:hAnsi="Times New Roman" w:cs="Times New Roman"/>
                <w:sz w:val="20"/>
                <w:szCs w:val="20"/>
                <w:lang w:val="ro-RO"/>
              </w:rPr>
            </w:pPr>
            <w:r w:rsidRPr="00CF6B9A">
              <w:rPr>
                <w:rFonts w:ascii="Times New Roman" w:hAnsi="Times New Roman" w:cs="Times New Roman"/>
                <w:sz w:val="20"/>
                <w:szCs w:val="20"/>
                <w:lang w:val="en-GB"/>
              </w:rPr>
              <w:t>Platform</w:t>
            </w:r>
            <w:r>
              <w:rPr>
                <w:rFonts w:ascii="Times New Roman" w:hAnsi="Times New Roman" w:cs="Times New Roman"/>
                <w:sz w:val="20"/>
                <w:szCs w:val="20"/>
                <w:lang w:val="en-GB"/>
              </w:rPr>
              <w:t xml:space="preserve"> - Small form factor</w:t>
            </w:r>
            <w:r w:rsidRPr="00F85D49">
              <w:rPr>
                <w:rFonts w:ascii="Times New Roman" w:hAnsi="Times New Roman" w:cs="Times New Roman"/>
                <w:sz w:val="20"/>
                <w:szCs w:val="20"/>
                <w:lang w:val="ro-RO"/>
              </w:rPr>
              <w:t>/Minitower/Tower</w:t>
            </w:r>
          </w:p>
          <w:p w:rsidR="008C7616" w:rsidRDefault="008C7616" w:rsidP="0040303E">
            <w:pPr>
              <w:spacing w:after="0" w:line="240" w:lineRule="auto"/>
              <w:rPr>
                <w:rFonts w:ascii="Times New Roman" w:hAnsi="Times New Roman" w:cs="Times New Roman"/>
                <w:sz w:val="20"/>
                <w:szCs w:val="20"/>
                <w:lang w:val="en-US"/>
              </w:rPr>
            </w:pPr>
            <w:r w:rsidRPr="00CF6B9A">
              <w:rPr>
                <w:rFonts w:ascii="Times New Roman" w:hAnsi="Times New Roman" w:cs="Times New Roman"/>
                <w:sz w:val="20"/>
                <w:szCs w:val="20"/>
                <w:lang w:val="en-GB"/>
              </w:rPr>
              <w:t>CPU</w:t>
            </w:r>
            <w:r>
              <w:rPr>
                <w:rFonts w:ascii="Times New Roman" w:hAnsi="Times New Roman" w:cs="Times New Roman"/>
                <w:sz w:val="20"/>
                <w:szCs w:val="20"/>
                <w:lang w:val="en-GB"/>
              </w:rPr>
              <w:t xml:space="preserve"> - </w:t>
            </w:r>
            <w:r>
              <w:rPr>
                <w:rFonts w:ascii="Times New Roman" w:hAnsi="Times New Roman" w:cs="Times New Roman"/>
                <w:sz w:val="20"/>
                <w:szCs w:val="20"/>
                <w:lang w:val="en-US"/>
              </w:rPr>
              <w:t>Min 2</w:t>
            </w:r>
            <w:r w:rsidRPr="00F85D49">
              <w:rPr>
                <w:rFonts w:ascii="Times New Roman" w:hAnsi="Times New Roman" w:cs="Times New Roman"/>
                <w:sz w:val="20"/>
                <w:szCs w:val="20"/>
                <w:lang w:val="en-US"/>
              </w:rPr>
              <w:t>-cores Processor, min. Generat</w:t>
            </w:r>
            <w:r>
              <w:rPr>
                <w:rFonts w:ascii="Times New Roman" w:hAnsi="Times New Roman" w:cs="Times New Roman"/>
                <w:sz w:val="20"/>
                <w:szCs w:val="20"/>
                <w:lang w:val="en-US"/>
              </w:rPr>
              <w:t>ia 8, Frecventa de baza min. 3,3 GHz, min 3</w:t>
            </w:r>
            <w:r w:rsidRPr="00F85D49">
              <w:rPr>
                <w:rFonts w:ascii="Times New Roman" w:hAnsi="Times New Roman" w:cs="Times New Roman"/>
                <w:sz w:val="20"/>
                <w:szCs w:val="20"/>
                <w:lang w:val="en-US"/>
              </w:rPr>
              <w:t xml:space="preserve">MB cache, </w:t>
            </w:r>
            <w:r>
              <w:rPr>
                <w:rFonts w:ascii="Times New Roman" w:hAnsi="Times New Roman" w:cs="Times New Roman"/>
                <w:sz w:val="20"/>
                <w:szCs w:val="20"/>
                <w:lang w:val="en-US"/>
              </w:rPr>
              <w:t xml:space="preserve">14 </w:t>
            </w:r>
            <w:r w:rsidRPr="00F85D49">
              <w:rPr>
                <w:rFonts w:ascii="Times New Roman" w:hAnsi="Times New Roman" w:cs="Times New Roman"/>
                <w:sz w:val="20"/>
                <w:szCs w:val="20"/>
                <w:lang w:val="en-US"/>
              </w:rPr>
              <w:t xml:space="preserve">nm, max </w:t>
            </w:r>
            <w:r>
              <w:rPr>
                <w:rFonts w:ascii="Times New Roman" w:hAnsi="Times New Roman" w:cs="Times New Roman"/>
                <w:sz w:val="20"/>
                <w:szCs w:val="20"/>
                <w:lang w:val="en-US"/>
              </w:rPr>
              <w:t>54</w:t>
            </w:r>
            <w:r w:rsidRPr="00F85D49">
              <w:rPr>
                <w:rFonts w:ascii="Times New Roman" w:hAnsi="Times New Roman" w:cs="Times New Roman"/>
                <w:sz w:val="20"/>
                <w:szCs w:val="20"/>
                <w:lang w:val="en-US"/>
              </w:rPr>
              <w:t>W)</w:t>
            </w:r>
          </w:p>
          <w:p w:rsidR="00C77FA7" w:rsidRDefault="008C7616" w:rsidP="00C77FA7">
            <w:pPr>
              <w:rPr>
                <w:rFonts w:ascii="Times New Roman" w:hAnsi="Times New Roman" w:cs="Times New Roman"/>
                <w:sz w:val="20"/>
                <w:szCs w:val="20"/>
                <w:lang w:val="ro-RO"/>
              </w:rPr>
            </w:pPr>
            <w:r w:rsidRPr="008C7616">
              <w:rPr>
                <w:sz w:val="20"/>
                <w:szCs w:val="20"/>
                <w:lang w:val="en-US"/>
              </w:rPr>
              <w:t>MB</w:t>
            </w:r>
            <w:r>
              <w:rPr>
                <w:sz w:val="20"/>
                <w:szCs w:val="20"/>
                <w:lang w:val="ro-RO"/>
              </w:rPr>
              <w:t xml:space="preserve"> - </w:t>
            </w:r>
            <w:r w:rsidRPr="008C7616">
              <w:rPr>
                <w:sz w:val="20"/>
                <w:szCs w:val="20"/>
                <w:lang w:val="en-US"/>
              </w:rPr>
              <w:t>Sokets compatibil cu CPU,</w:t>
            </w:r>
            <w:r w:rsidR="00C77FA7">
              <w:rPr>
                <w:sz w:val="20"/>
                <w:szCs w:val="20"/>
                <w:lang w:val="en-US"/>
              </w:rPr>
              <w:t xml:space="preserve"> </w:t>
            </w:r>
            <w:r w:rsidR="00C77FA7" w:rsidRPr="00C77FA7">
              <w:rPr>
                <w:sz w:val="20"/>
                <w:szCs w:val="20"/>
                <w:lang w:val="en-US"/>
              </w:rPr>
              <w:t>RAM (2400Mhz) min 2 slots with support up to 32 GB, 1xDisplay port, 1xVGA, DVI, D-SUB sau HDMI port</w:t>
            </w:r>
            <w:r w:rsidR="00C77FA7">
              <w:rPr>
                <w:sz w:val="20"/>
                <w:szCs w:val="20"/>
                <w:lang w:val="en-US"/>
              </w:rPr>
              <w:t xml:space="preserve">, </w:t>
            </w:r>
            <w:r w:rsidR="00C77FA7" w:rsidRPr="00C77FA7">
              <w:rPr>
                <w:sz w:val="20"/>
                <w:szCs w:val="20"/>
                <w:lang w:val="en-US"/>
              </w:rPr>
              <w:t>PCI Express x16, M.2 PCIex1</w:t>
            </w:r>
            <w:r w:rsidR="00C77FA7">
              <w:rPr>
                <w:sz w:val="20"/>
                <w:szCs w:val="20"/>
                <w:lang w:val="en-US"/>
              </w:rPr>
              <w:t xml:space="preserve">, </w:t>
            </w:r>
            <w:r w:rsidR="00C77FA7" w:rsidRPr="00C77FA7">
              <w:rPr>
                <w:sz w:val="20"/>
                <w:szCs w:val="20"/>
                <w:lang w:val="en-US"/>
              </w:rPr>
              <w:t>2xUSB 3.1 (front), 4xUSB 2.0 sau 3.0 (rear)</w:t>
            </w:r>
            <w:r w:rsidR="00C77FA7">
              <w:rPr>
                <w:sz w:val="20"/>
                <w:szCs w:val="20"/>
                <w:lang w:val="en-US"/>
              </w:rPr>
              <w:t xml:space="preserve">, </w:t>
            </w:r>
            <w:r w:rsidR="00C77FA7" w:rsidRPr="00C77FA7">
              <w:rPr>
                <w:sz w:val="20"/>
                <w:szCs w:val="20"/>
                <w:lang w:val="en-US"/>
              </w:rPr>
              <w:t>2xSATA 6.0Gb/s, 1xGbit LAN, SD Card reader (f</w:t>
            </w:r>
            <w:r w:rsidR="00C77FA7" w:rsidRPr="00C77FA7">
              <w:rPr>
                <w:rFonts w:ascii="Times New Roman" w:hAnsi="Times New Roman" w:cs="Times New Roman"/>
                <w:sz w:val="20"/>
                <w:szCs w:val="20"/>
                <w:lang w:val="en-US"/>
              </w:rPr>
              <w:t xml:space="preserve"> </w:t>
            </w:r>
            <w:r w:rsidR="00C77FA7" w:rsidRPr="00C77FA7">
              <w:rPr>
                <w:sz w:val="20"/>
                <w:szCs w:val="20"/>
                <w:lang w:val="en-US"/>
              </w:rPr>
              <w:t>ront)</w:t>
            </w:r>
            <w:r w:rsidR="00C77FA7">
              <w:rPr>
                <w:sz w:val="20"/>
                <w:szCs w:val="20"/>
                <w:lang w:val="en-US"/>
              </w:rPr>
              <w:t>.</w:t>
            </w:r>
          </w:p>
          <w:p w:rsidR="008C7616" w:rsidRDefault="00C77FA7" w:rsidP="00C77FA7">
            <w:pPr>
              <w:rPr>
                <w:sz w:val="20"/>
                <w:szCs w:val="20"/>
                <w:lang w:val="en-US"/>
              </w:rPr>
            </w:pPr>
            <w:r w:rsidRPr="00C77FA7">
              <w:rPr>
                <w:rFonts w:ascii="Times New Roman" w:hAnsi="Times New Roman" w:cs="Times New Roman"/>
                <w:sz w:val="20"/>
                <w:szCs w:val="20"/>
                <w:lang w:val="en-US"/>
              </w:rPr>
              <w:t>RAM</w:t>
            </w:r>
            <w:r>
              <w:rPr>
                <w:rFonts w:ascii="Times New Roman" w:hAnsi="Times New Roman" w:cs="Times New Roman"/>
                <w:sz w:val="20"/>
                <w:szCs w:val="20"/>
                <w:lang w:val="ro-RO"/>
              </w:rPr>
              <w:t xml:space="preserve">- </w:t>
            </w:r>
            <w:r w:rsidRPr="00C77FA7">
              <w:rPr>
                <w:sz w:val="20"/>
                <w:szCs w:val="20"/>
                <w:lang w:val="en-US"/>
              </w:rPr>
              <w:t xml:space="preserve"> Min. 4 GB,  frecvenţa min. 2400 MHz, compatibilă cu placa de bază</w:t>
            </w:r>
          </w:p>
          <w:p w:rsidR="00C77FA7" w:rsidRDefault="00C77FA7" w:rsidP="00C77FA7">
            <w:pPr>
              <w:rPr>
                <w:rFonts w:ascii="Times New Roman" w:hAnsi="Times New Roman"/>
                <w:sz w:val="20"/>
                <w:szCs w:val="20"/>
                <w:lang w:val="en-US"/>
              </w:rPr>
            </w:pPr>
            <w:r w:rsidRPr="00F85D49">
              <w:rPr>
                <w:rFonts w:ascii="Times New Roman" w:hAnsi="Times New Roman" w:cs="Times New Roman"/>
                <w:sz w:val="20"/>
                <w:szCs w:val="20"/>
                <w:lang w:val="en-US"/>
              </w:rPr>
              <w:lastRenderedPageBreak/>
              <w:t>HDD</w:t>
            </w:r>
            <w:r w:rsidRPr="00F85D49">
              <w:rPr>
                <w:rFonts w:ascii="Times New Roman" w:hAnsi="Times New Roman" w:cs="Times New Roman"/>
                <w:sz w:val="20"/>
                <w:szCs w:val="20"/>
                <w:lang w:val="ro-RO"/>
              </w:rPr>
              <w:t xml:space="preserve"> SATA</w:t>
            </w:r>
            <w:r>
              <w:rPr>
                <w:rFonts w:ascii="Times New Roman" w:hAnsi="Times New Roman" w:cs="Times New Roman"/>
                <w:sz w:val="20"/>
                <w:szCs w:val="20"/>
                <w:lang w:val="ro-RO"/>
              </w:rPr>
              <w:t xml:space="preserve">- </w:t>
            </w:r>
            <w:r>
              <w:rPr>
                <w:rFonts w:ascii="Times New Roman" w:hAnsi="Times New Roman"/>
                <w:sz w:val="20"/>
                <w:szCs w:val="20"/>
                <w:lang w:val="en-US"/>
              </w:rPr>
              <w:t>M</w:t>
            </w:r>
            <w:r w:rsidRPr="00F85D49">
              <w:rPr>
                <w:rFonts w:ascii="Times New Roman" w:hAnsi="Times New Roman"/>
                <w:sz w:val="20"/>
                <w:szCs w:val="20"/>
                <w:lang w:val="en-US"/>
              </w:rPr>
              <w:t xml:space="preserve">in. </w:t>
            </w:r>
            <w:r>
              <w:rPr>
                <w:rFonts w:ascii="Times New Roman" w:hAnsi="Times New Roman"/>
                <w:sz w:val="20"/>
                <w:szCs w:val="20"/>
                <w:lang w:val="en-US"/>
              </w:rPr>
              <w:t>500 Gb</w:t>
            </w:r>
            <w:r w:rsidRPr="00F85D49">
              <w:rPr>
                <w:rFonts w:ascii="Times New Roman" w:hAnsi="Times New Roman"/>
                <w:sz w:val="20"/>
                <w:szCs w:val="20"/>
                <w:lang w:val="en-US"/>
              </w:rPr>
              <w:t xml:space="preserve"> 7200 rpm SATAII/SATA III, Cache min. </w:t>
            </w:r>
            <w:r w:rsidRPr="00923086">
              <w:rPr>
                <w:rFonts w:ascii="Times New Roman" w:hAnsi="Times New Roman"/>
                <w:color w:val="000000" w:themeColor="text1"/>
                <w:sz w:val="20"/>
                <w:szCs w:val="20"/>
                <w:lang w:val="en-US"/>
              </w:rPr>
              <w:t xml:space="preserve">32 </w:t>
            </w:r>
            <w:r w:rsidRPr="00594B72">
              <w:rPr>
                <w:rFonts w:ascii="Times New Roman" w:hAnsi="Times New Roman"/>
                <w:sz w:val="20"/>
                <w:szCs w:val="20"/>
                <w:lang w:val="en-US"/>
              </w:rPr>
              <w:t>MB;</w:t>
            </w:r>
          </w:p>
          <w:p w:rsidR="00C77FA7" w:rsidRDefault="00C77FA7" w:rsidP="00C77FA7">
            <w:pPr>
              <w:rPr>
                <w:rFonts w:ascii="Times New Roman" w:hAnsi="Times New Roman" w:cs="Times New Roman"/>
                <w:sz w:val="20"/>
                <w:szCs w:val="20"/>
                <w:lang w:val="en-US"/>
              </w:rPr>
            </w:pPr>
            <w:r w:rsidRPr="00C77FA7">
              <w:rPr>
                <w:rFonts w:ascii="Times New Roman" w:hAnsi="Times New Roman" w:cs="Times New Roman"/>
                <w:sz w:val="20"/>
                <w:szCs w:val="20"/>
                <w:lang w:val="en-US"/>
              </w:rPr>
              <w:t>Video</w:t>
            </w:r>
            <w:r w:rsidRPr="00F85D49">
              <w:rPr>
                <w:rFonts w:ascii="Times New Roman" w:hAnsi="Times New Roman" w:cs="Times New Roman"/>
                <w:sz w:val="20"/>
                <w:szCs w:val="20"/>
                <w:lang w:val="ro-RO"/>
              </w:rPr>
              <w:t xml:space="preserve"> </w:t>
            </w:r>
            <w:r w:rsidRPr="00C77FA7">
              <w:rPr>
                <w:rFonts w:ascii="Times New Roman" w:hAnsi="Times New Roman" w:cs="Times New Roman"/>
                <w:sz w:val="20"/>
                <w:szCs w:val="20"/>
                <w:lang w:val="en-US"/>
              </w:rPr>
              <w:t>card</w:t>
            </w:r>
            <w:r>
              <w:rPr>
                <w:rFonts w:ascii="Times New Roman" w:hAnsi="Times New Roman" w:cs="Times New Roman"/>
                <w:sz w:val="20"/>
                <w:szCs w:val="20"/>
                <w:lang w:val="ro-RO"/>
              </w:rPr>
              <w:t xml:space="preserve">- </w:t>
            </w:r>
            <w:r w:rsidRPr="00C77FA7">
              <w:rPr>
                <w:rFonts w:ascii="Times New Roman" w:hAnsi="Times New Roman" w:cs="Times New Roman"/>
                <w:sz w:val="20"/>
                <w:szCs w:val="20"/>
                <w:lang w:val="en-US"/>
              </w:rPr>
              <w:t>Integrated</w:t>
            </w:r>
            <w:r>
              <w:rPr>
                <w:rFonts w:ascii="Times New Roman" w:hAnsi="Times New Roman" w:cs="Times New Roman"/>
                <w:sz w:val="20"/>
                <w:szCs w:val="20"/>
                <w:lang w:val="ro-RO"/>
              </w:rPr>
              <w:t xml:space="preserve">, </w:t>
            </w:r>
            <w:r w:rsidRPr="00C77FA7">
              <w:rPr>
                <w:rFonts w:ascii="Times New Roman" w:hAnsi="Times New Roman" w:cs="Times New Roman"/>
                <w:sz w:val="20"/>
                <w:szCs w:val="20"/>
                <w:lang w:val="en-US"/>
              </w:rPr>
              <w:t>Network</w:t>
            </w:r>
            <w:r>
              <w:rPr>
                <w:rFonts w:ascii="Times New Roman" w:hAnsi="Times New Roman" w:cs="Times New Roman"/>
                <w:sz w:val="20"/>
                <w:szCs w:val="20"/>
                <w:lang w:val="ro-RO"/>
              </w:rPr>
              <w:t xml:space="preserve"> - </w:t>
            </w:r>
            <w:r w:rsidRPr="00C77FA7">
              <w:rPr>
                <w:rFonts w:ascii="Times New Roman" w:hAnsi="Times New Roman" w:cs="Times New Roman"/>
                <w:sz w:val="20"/>
                <w:szCs w:val="20"/>
                <w:lang w:val="en-US"/>
              </w:rPr>
              <w:t>Integrated</w:t>
            </w:r>
            <w:r w:rsidRPr="00F85D49">
              <w:rPr>
                <w:rFonts w:ascii="Times New Roman" w:hAnsi="Times New Roman" w:cs="Times New Roman"/>
                <w:sz w:val="20"/>
                <w:szCs w:val="20"/>
                <w:lang w:val="ro-RO"/>
              </w:rPr>
              <w:t>,</w:t>
            </w:r>
            <w:r w:rsidRPr="00F85D49">
              <w:rPr>
                <w:rFonts w:ascii="Times New Roman" w:hAnsi="Times New Roman" w:cs="Times New Roman"/>
                <w:sz w:val="20"/>
                <w:szCs w:val="20"/>
                <w:lang w:val="en-US"/>
              </w:rPr>
              <w:t xml:space="preserve"> Supports 10/100/1000Mbps</w:t>
            </w:r>
            <w:r>
              <w:rPr>
                <w:rFonts w:ascii="Times New Roman" w:hAnsi="Times New Roman" w:cs="Times New Roman"/>
                <w:sz w:val="20"/>
                <w:szCs w:val="20"/>
                <w:lang w:val="en-US"/>
              </w:rPr>
              <w:t xml:space="preserve">; </w:t>
            </w:r>
            <w:r w:rsidRPr="00C77FA7">
              <w:rPr>
                <w:rFonts w:ascii="Times New Roman" w:hAnsi="Times New Roman" w:cs="Times New Roman"/>
                <w:sz w:val="20"/>
                <w:szCs w:val="20"/>
                <w:lang w:val="en-US"/>
              </w:rPr>
              <w:t>Sound card</w:t>
            </w:r>
            <w:r>
              <w:rPr>
                <w:rFonts w:ascii="Times New Roman" w:hAnsi="Times New Roman" w:cs="Times New Roman"/>
                <w:sz w:val="20"/>
                <w:szCs w:val="20"/>
                <w:lang w:val="en-US"/>
              </w:rPr>
              <w:t xml:space="preserve"> – </w:t>
            </w:r>
            <w:r w:rsidRPr="00F85D49">
              <w:rPr>
                <w:rFonts w:ascii="Times New Roman" w:hAnsi="Times New Roman" w:cs="Times New Roman"/>
                <w:sz w:val="20"/>
                <w:szCs w:val="20"/>
                <w:lang w:val="en-US"/>
              </w:rPr>
              <w:t>Integrated</w:t>
            </w:r>
            <w:r>
              <w:rPr>
                <w:rFonts w:ascii="Times New Roman" w:hAnsi="Times New Roman" w:cs="Times New Roman"/>
                <w:sz w:val="20"/>
                <w:szCs w:val="20"/>
                <w:lang w:val="en-US"/>
              </w:rPr>
              <w:t xml:space="preserve">, </w:t>
            </w:r>
            <w:r w:rsidRPr="00F85D49">
              <w:rPr>
                <w:rFonts w:ascii="Times New Roman" w:hAnsi="Times New Roman" w:cs="Times New Roman"/>
                <w:sz w:val="20"/>
                <w:szCs w:val="20"/>
                <w:lang w:val="ro-RO"/>
              </w:rPr>
              <w:t>Card rider</w:t>
            </w:r>
            <w:r>
              <w:rPr>
                <w:rFonts w:ascii="Times New Roman" w:hAnsi="Times New Roman" w:cs="Times New Roman"/>
                <w:sz w:val="20"/>
                <w:szCs w:val="20"/>
                <w:lang w:val="ro-RO"/>
              </w:rPr>
              <w:t xml:space="preserve">- </w:t>
            </w:r>
            <w:r>
              <w:rPr>
                <w:rFonts w:ascii="Times New Roman" w:hAnsi="Times New Roman"/>
                <w:sz w:val="20"/>
                <w:szCs w:val="20"/>
                <w:lang w:val="en-US"/>
              </w:rPr>
              <w:t xml:space="preserve">SD Card Reader, </w:t>
            </w:r>
            <w:r w:rsidRPr="00F85D49">
              <w:rPr>
                <w:rFonts w:ascii="Times New Roman" w:hAnsi="Times New Roman" w:cs="Times New Roman"/>
                <w:sz w:val="20"/>
                <w:szCs w:val="20"/>
                <w:lang w:val="en-US"/>
              </w:rPr>
              <w:t>Ports</w:t>
            </w:r>
            <w:r>
              <w:rPr>
                <w:rFonts w:ascii="Times New Roman" w:hAnsi="Times New Roman" w:cs="Times New Roman"/>
                <w:sz w:val="20"/>
                <w:szCs w:val="20"/>
                <w:lang w:val="en-US"/>
              </w:rPr>
              <w:t xml:space="preserve">- </w:t>
            </w:r>
            <w:r w:rsidRPr="00C77FA7">
              <w:rPr>
                <w:sz w:val="20"/>
                <w:szCs w:val="20"/>
                <w:lang w:val="en-US"/>
              </w:rPr>
              <w:t>2xUSB 3.1 (front), 4xUSB 2.0 sau 3.0 (rear)</w:t>
            </w:r>
            <w:r>
              <w:rPr>
                <w:sz w:val="20"/>
                <w:szCs w:val="20"/>
                <w:lang w:val="en-US"/>
              </w:rPr>
              <w:t xml:space="preserve"> </w:t>
            </w:r>
            <w:r w:rsidRPr="00C77FA7">
              <w:rPr>
                <w:sz w:val="20"/>
                <w:szCs w:val="20"/>
                <w:lang w:val="en-US"/>
              </w:rPr>
              <w:t>1xDisplay port, 1xVGA, DVI, D-SUB sau HDMI port</w:t>
            </w:r>
            <w:r>
              <w:rPr>
                <w:sz w:val="20"/>
                <w:szCs w:val="20"/>
                <w:lang w:val="en-US"/>
              </w:rPr>
              <w:t xml:space="preserve"> </w:t>
            </w:r>
            <w:r w:rsidRPr="00F85D49">
              <w:rPr>
                <w:rFonts w:ascii="Times New Roman" w:hAnsi="Times New Roman" w:cs="Times New Roman"/>
                <w:sz w:val="20"/>
                <w:szCs w:val="20"/>
                <w:lang w:val="en-US"/>
              </w:rPr>
              <w:t>PS</w:t>
            </w:r>
            <w:r>
              <w:rPr>
                <w:rFonts w:ascii="Times New Roman" w:hAnsi="Times New Roman" w:cs="Times New Roman"/>
                <w:sz w:val="20"/>
                <w:szCs w:val="20"/>
                <w:lang w:val="en-US"/>
              </w:rPr>
              <w:t>/</w:t>
            </w:r>
            <w:r w:rsidRPr="00F85D49">
              <w:rPr>
                <w:rFonts w:ascii="Times New Roman" w:hAnsi="Times New Roman" w:cs="Times New Roman"/>
                <w:sz w:val="20"/>
                <w:szCs w:val="20"/>
                <w:lang w:val="en-US"/>
              </w:rPr>
              <w:t>2 optional, Audio, Lan RJ45</w:t>
            </w:r>
            <w:r>
              <w:rPr>
                <w:rFonts w:ascii="Times New Roman" w:hAnsi="Times New Roman" w:cs="Times New Roman"/>
                <w:sz w:val="20"/>
                <w:szCs w:val="20"/>
                <w:lang w:val="en-US"/>
              </w:rPr>
              <w:t xml:space="preserve">; </w:t>
            </w:r>
          </w:p>
          <w:p w:rsidR="00894A1F" w:rsidRPr="00F85D49" w:rsidRDefault="00C77FA7" w:rsidP="00894A1F">
            <w:pPr>
              <w:pStyle w:val="1"/>
              <w:spacing w:after="0" w:line="240" w:lineRule="auto"/>
              <w:rPr>
                <w:rFonts w:ascii="Times New Roman" w:hAnsi="Times New Roman" w:cs="Times New Roman"/>
                <w:color w:val="auto"/>
                <w:sz w:val="20"/>
                <w:szCs w:val="20"/>
                <w:lang w:val="ro-RO"/>
              </w:rPr>
            </w:pPr>
            <w:r w:rsidRPr="00F85D49">
              <w:rPr>
                <w:rFonts w:ascii="Times New Roman" w:hAnsi="Times New Roman" w:cs="Times New Roman"/>
                <w:color w:val="auto"/>
                <w:sz w:val="20"/>
                <w:szCs w:val="20"/>
                <w:lang w:val="en-US"/>
              </w:rPr>
              <w:t>Keyboard</w:t>
            </w:r>
            <w:r>
              <w:rPr>
                <w:rFonts w:ascii="Times New Roman" w:hAnsi="Times New Roman" w:cs="Times New Roman"/>
                <w:sz w:val="20"/>
                <w:szCs w:val="20"/>
                <w:lang w:val="en-US"/>
              </w:rPr>
              <w:t xml:space="preserve"> - </w:t>
            </w:r>
            <w:r w:rsidRPr="00F85D49">
              <w:rPr>
                <w:rFonts w:ascii="Times New Roman" w:hAnsi="Times New Roman" w:cs="Times New Roman"/>
                <w:color w:val="auto"/>
                <w:sz w:val="20"/>
                <w:szCs w:val="20"/>
                <w:lang w:val="en-US"/>
              </w:rPr>
              <w:t>PS/2</w:t>
            </w:r>
            <w:r>
              <w:rPr>
                <w:rFonts w:ascii="Times New Roman" w:hAnsi="Times New Roman" w:cs="Times New Roman"/>
                <w:color w:val="auto"/>
                <w:sz w:val="20"/>
                <w:szCs w:val="20"/>
                <w:lang w:val="en-US"/>
              </w:rPr>
              <w:t xml:space="preserve"> or </w:t>
            </w:r>
            <w:r w:rsidRPr="00F85D49">
              <w:rPr>
                <w:rFonts w:ascii="Times New Roman" w:hAnsi="Times New Roman" w:cs="Times New Roman"/>
                <w:color w:val="auto"/>
                <w:sz w:val="20"/>
                <w:szCs w:val="20"/>
                <w:lang w:val="en-US"/>
              </w:rPr>
              <w:t>USB, Eng/Rus</w:t>
            </w:r>
            <w:r>
              <w:rPr>
                <w:rFonts w:ascii="Times New Roman" w:hAnsi="Times New Roman" w:cs="Times New Roman"/>
                <w:sz w:val="20"/>
                <w:szCs w:val="20"/>
                <w:lang w:val="en-US"/>
              </w:rPr>
              <w:t xml:space="preserve">, </w:t>
            </w:r>
            <w:r w:rsidRPr="00F85D49">
              <w:rPr>
                <w:rFonts w:ascii="Times New Roman" w:hAnsi="Times New Roman" w:cs="Times New Roman"/>
                <w:color w:val="auto"/>
                <w:sz w:val="20"/>
                <w:szCs w:val="20"/>
                <w:lang w:val="en-US"/>
              </w:rPr>
              <w:t>Mouse</w:t>
            </w:r>
            <w:r>
              <w:rPr>
                <w:rFonts w:ascii="Times New Roman" w:hAnsi="Times New Roman" w:cs="Times New Roman"/>
                <w:sz w:val="20"/>
                <w:szCs w:val="20"/>
                <w:lang w:val="en-US"/>
              </w:rPr>
              <w:t xml:space="preserve">- </w:t>
            </w:r>
            <w:r>
              <w:rPr>
                <w:rFonts w:ascii="Times New Roman" w:hAnsi="Times New Roman" w:cs="Times New Roman"/>
                <w:color w:val="auto"/>
                <w:sz w:val="20"/>
                <w:szCs w:val="20"/>
                <w:lang w:val="en-US"/>
              </w:rPr>
              <w:t xml:space="preserve">PS/2 or </w:t>
            </w:r>
            <w:r w:rsidRPr="00F85D49">
              <w:rPr>
                <w:rFonts w:ascii="Times New Roman" w:hAnsi="Times New Roman" w:cs="Times New Roman"/>
                <w:color w:val="auto"/>
                <w:sz w:val="20"/>
                <w:szCs w:val="20"/>
                <w:lang w:val="en-US"/>
              </w:rPr>
              <w:t>USB, optical, scrolling</w:t>
            </w:r>
            <w:r>
              <w:rPr>
                <w:rFonts w:ascii="Times New Roman" w:hAnsi="Times New Roman" w:cs="Times New Roman"/>
                <w:sz w:val="20"/>
                <w:szCs w:val="20"/>
                <w:lang w:val="en-US"/>
              </w:rPr>
              <w:t xml:space="preserve">, </w:t>
            </w:r>
            <w:r w:rsidRPr="00F85D49">
              <w:rPr>
                <w:rFonts w:ascii="Times New Roman" w:hAnsi="Times New Roman" w:cs="Times New Roman"/>
                <w:color w:val="auto"/>
                <w:sz w:val="20"/>
                <w:szCs w:val="20"/>
                <w:lang w:val="en-US"/>
              </w:rPr>
              <w:t>Sp</w:t>
            </w:r>
            <w:r>
              <w:rPr>
                <w:rFonts w:ascii="Times New Roman" w:hAnsi="Times New Roman" w:cs="Times New Roman"/>
                <w:color w:val="auto"/>
                <w:sz w:val="20"/>
                <w:szCs w:val="20"/>
                <w:lang w:val="en-US"/>
              </w:rPr>
              <w:t>ea</w:t>
            </w:r>
            <w:r w:rsidRPr="00F85D49">
              <w:rPr>
                <w:rFonts w:ascii="Times New Roman" w:hAnsi="Times New Roman" w:cs="Times New Roman"/>
                <w:color w:val="auto"/>
                <w:sz w:val="20"/>
                <w:szCs w:val="20"/>
                <w:lang w:val="en-US"/>
              </w:rPr>
              <w:t>kers</w:t>
            </w:r>
            <w:r>
              <w:rPr>
                <w:rFonts w:ascii="Times New Roman" w:hAnsi="Times New Roman" w:cs="Times New Roman"/>
                <w:sz w:val="20"/>
                <w:szCs w:val="20"/>
                <w:lang w:val="en-US"/>
              </w:rPr>
              <w:t xml:space="preserve">- </w:t>
            </w:r>
            <w:r>
              <w:rPr>
                <w:rFonts w:ascii="Times New Roman" w:hAnsi="Times New Roman" w:cs="Times New Roman"/>
                <w:color w:val="auto"/>
                <w:sz w:val="20"/>
                <w:szCs w:val="20"/>
                <w:lang w:val="en-US"/>
              </w:rPr>
              <w:t>External RMS 10W</w:t>
            </w:r>
            <w:r>
              <w:rPr>
                <w:rFonts w:ascii="Times New Roman" w:hAnsi="Times New Roman" w:cs="Times New Roman"/>
                <w:sz w:val="20"/>
                <w:szCs w:val="20"/>
                <w:lang w:val="en-US"/>
              </w:rPr>
              <w:t xml:space="preserve">, </w:t>
            </w:r>
            <w:r w:rsidRPr="00C77FA7">
              <w:rPr>
                <w:rFonts w:ascii="Times New Roman" w:hAnsi="Times New Roman" w:cs="Times New Roman"/>
                <w:color w:val="auto"/>
                <w:sz w:val="20"/>
                <w:szCs w:val="20"/>
                <w:lang w:val="en-US"/>
              </w:rPr>
              <w:t>Power Supply</w:t>
            </w:r>
            <w:r>
              <w:rPr>
                <w:rFonts w:ascii="Times New Roman" w:hAnsi="Times New Roman" w:cs="Times New Roman"/>
                <w:sz w:val="20"/>
                <w:szCs w:val="20"/>
                <w:lang w:val="en-US"/>
              </w:rPr>
              <w:t xml:space="preserve"> - </w:t>
            </w:r>
            <w:r>
              <w:rPr>
                <w:rFonts w:ascii="Times New Roman" w:hAnsi="Times New Roman" w:cs="Times New Roman"/>
                <w:color w:val="auto"/>
                <w:sz w:val="20"/>
                <w:szCs w:val="20"/>
                <w:lang w:val="ro-RO"/>
              </w:rPr>
              <w:t>B</w:t>
            </w:r>
            <w:r w:rsidRPr="00F85D49">
              <w:rPr>
                <w:rFonts w:ascii="Times New Roman" w:hAnsi="Times New Roman" w:cs="Times New Roman"/>
                <w:color w:val="auto"/>
                <w:sz w:val="20"/>
                <w:szCs w:val="20"/>
                <w:lang w:val="ro-RO"/>
              </w:rPr>
              <w:t>locul de alimentare confor</w:t>
            </w:r>
            <w:r>
              <w:rPr>
                <w:rFonts w:ascii="Times New Roman" w:hAnsi="Times New Roman" w:cs="Times New Roman"/>
                <w:color w:val="auto"/>
                <w:sz w:val="20"/>
                <w:szCs w:val="20"/>
                <w:lang w:val="ro-RO"/>
              </w:rPr>
              <w:t>m recomandărilor producătorilor</w:t>
            </w:r>
            <w:r>
              <w:rPr>
                <w:rFonts w:ascii="Times New Roman" w:hAnsi="Times New Roman" w:cs="Times New Roman"/>
                <w:sz w:val="20"/>
                <w:szCs w:val="20"/>
                <w:lang w:val="ro-RO"/>
              </w:rPr>
              <w:t xml:space="preserve">, </w:t>
            </w:r>
            <w:r w:rsidRPr="00F85D49">
              <w:rPr>
                <w:rFonts w:ascii="Times New Roman" w:hAnsi="Times New Roman" w:cs="Times New Roman"/>
                <w:color w:val="auto"/>
                <w:sz w:val="20"/>
                <w:szCs w:val="20"/>
                <w:lang w:val="ro-RO"/>
              </w:rPr>
              <w:t>Surge protector</w:t>
            </w:r>
            <w:r>
              <w:rPr>
                <w:rFonts w:ascii="Times New Roman" w:hAnsi="Times New Roman" w:cs="Times New Roman"/>
                <w:sz w:val="20"/>
                <w:szCs w:val="20"/>
                <w:lang w:val="ro-RO"/>
              </w:rPr>
              <w:t xml:space="preserve"> - </w:t>
            </w:r>
            <w:r w:rsidRPr="00F85D49">
              <w:rPr>
                <w:rFonts w:ascii="Times New Roman" w:hAnsi="Times New Roman" w:cs="Times New Roman"/>
                <w:color w:val="auto"/>
                <w:sz w:val="20"/>
                <w:szCs w:val="20"/>
                <w:lang w:val="en-US"/>
              </w:rPr>
              <w:t>220V, 5 sockets, 5 m</w:t>
            </w:r>
            <w:r>
              <w:rPr>
                <w:rFonts w:ascii="Times New Roman" w:hAnsi="Times New Roman" w:cs="Times New Roman"/>
                <w:sz w:val="20"/>
                <w:szCs w:val="20"/>
                <w:lang w:val="en-US"/>
              </w:rPr>
              <w:t xml:space="preserve">; </w:t>
            </w:r>
            <w:r w:rsidRPr="00C77FA7">
              <w:rPr>
                <w:rFonts w:ascii="Times New Roman" w:hAnsi="Times New Roman" w:cs="Times New Roman"/>
                <w:color w:val="auto"/>
                <w:sz w:val="20"/>
                <w:szCs w:val="20"/>
                <w:lang w:val="en-US"/>
              </w:rPr>
              <w:t>Security</w:t>
            </w:r>
            <w:r>
              <w:rPr>
                <w:rFonts w:ascii="Times New Roman" w:hAnsi="Times New Roman" w:cs="Times New Roman"/>
                <w:sz w:val="20"/>
                <w:szCs w:val="20"/>
                <w:lang w:val="en-US"/>
              </w:rPr>
              <w:t xml:space="preserve">- </w:t>
            </w:r>
            <w:r w:rsidR="00894A1F">
              <w:rPr>
                <w:rFonts w:ascii="Times New Roman" w:hAnsi="Times New Roman" w:cs="Times New Roman"/>
                <w:sz w:val="20"/>
                <w:szCs w:val="20"/>
                <w:lang w:val="ro-RO"/>
              </w:rPr>
              <w:t>1.A</w:t>
            </w:r>
            <w:r w:rsidRPr="00F85D49">
              <w:rPr>
                <w:rFonts w:ascii="Times New Roman" w:hAnsi="Times New Roman" w:cs="Times New Roman"/>
                <w:color w:val="auto"/>
                <w:sz w:val="20"/>
                <w:szCs w:val="20"/>
                <w:lang w:val="en-US"/>
              </w:rPr>
              <w:t xml:space="preserve">ctivare/dezactivare </w:t>
            </w:r>
            <w:r>
              <w:rPr>
                <w:rFonts w:ascii="Times New Roman" w:hAnsi="Times New Roman" w:cs="Times New Roman"/>
                <w:color w:val="auto"/>
                <w:sz w:val="20"/>
                <w:szCs w:val="20"/>
                <w:lang w:val="en-US"/>
              </w:rPr>
              <w:t xml:space="preserve"> port </w:t>
            </w:r>
            <w:r w:rsidRPr="00F85D49">
              <w:rPr>
                <w:rFonts w:ascii="Times New Roman" w:hAnsi="Times New Roman" w:cs="Times New Roman"/>
                <w:color w:val="auto"/>
                <w:sz w:val="20"/>
                <w:szCs w:val="20"/>
                <w:lang w:val="en-US"/>
              </w:rPr>
              <w:t>USB (prin BIOS)</w:t>
            </w:r>
            <w:r>
              <w:rPr>
                <w:rFonts w:ascii="Times New Roman" w:hAnsi="Times New Roman" w:cs="Times New Roman"/>
                <w:sz w:val="20"/>
                <w:szCs w:val="20"/>
                <w:lang w:val="en-US"/>
              </w:rPr>
              <w:t xml:space="preserve">, </w:t>
            </w:r>
            <w:r w:rsidR="00894A1F" w:rsidRPr="00F85D49">
              <w:rPr>
                <w:rFonts w:ascii="Times New Roman" w:hAnsi="Times New Roman" w:cs="Times New Roman"/>
                <w:color w:val="auto"/>
                <w:sz w:val="20"/>
                <w:szCs w:val="20"/>
                <w:lang w:val="en-US"/>
              </w:rPr>
              <w:t>2. Parolă de pornire (prin BIOS)</w:t>
            </w:r>
            <w:r w:rsidR="00894A1F">
              <w:rPr>
                <w:rFonts w:ascii="Times New Roman" w:hAnsi="Times New Roman" w:cs="Times New Roman"/>
                <w:sz w:val="20"/>
                <w:szCs w:val="20"/>
                <w:lang w:val="en-US"/>
              </w:rPr>
              <w:t xml:space="preserve">, </w:t>
            </w:r>
            <w:r w:rsidR="00894A1F" w:rsidRPr="00F85D49">
              <w:rPr>
                <w:rFonts w:ascii="Times New Roman" w:hAnsi="Times New Roman" w:cs="Times New Roman"/>
                <w:color w:val="auto"/>
                <w:sz w:val="20"/>
                <w:szCs w:val="20"/>
                <w:lang w:val="en-US"/>
              </w:rPr>
              <w:t>3. Parolă de configurare (prin BIOS)</w:t>
            </w:r>
            <w:r w:rsidR="00894A1F">
              <w:rPr>
                <w:rFonts w:ascii="Times New Roman" w:hAnsi="Times New Roman" w:cs="Times New Roman"/>
                <w:sz w:val="20"/>
                <w:szCs w:val="20"/>
                <w:lang w:val="en-US"/>
              </w:rPr>
              <w:t xml:space="preserve">. </w:t>
            </w:r>
            <w:r w:rsidR="00894A1F" w:rsidRPr="00F85D49">
              <w:rPr>
                <w:rFonts w:ascii="Times New Roman" w:hAnsi="Times New Roman" w:cs="Times New Roman"/>
                <w:color w:val="auto"/>
                <w:sz w:val="20"/>
                <w:szCs w:val="20"/>
                <w:lang w:val="en-US"/>
              </w:rPr>
              <w:t>OS</w:t>
            </w:r>
          </w:p>
          <w:p w:rsidR="00C77FA7" w:rsidRPr="00894A1F" w:rsidRDefault="00894A1F" w:rsidP="00894A1F">
            <w:pPr>
              <w:tabs>
                <w:tab w:val="num" w:pos="215"/>
              </w:tabs>
              <w:rPr>
                <w:sz w:val="20"/>
                <w:szCs w:val="20"/>
                <w:lang w:val="ro-RO"/>
              </w:rPr>
            </w:pPr>
            <w:r w:rsidRPr="00F85D49">
              <w:rPr>
                <w:rFonts w:ascii="Times New Roman" w:hAnsi="Times New Roman" w:cs="Times New Roman"/>
                <w:sz w:val="20"/>
                <w:szCs w:val="20"/>
                <w:lang w:val="en-US"/>
              </w:rPr>
              <w:t>/Software</w:t>
            </w:r>
            <w:r>
              <w:rPr>
                <w:rFonts w:ascii="Times New Roman" w:hAnsi="Times New Roman" w:cs="Times New Roman"/>
                <w:sz w:val="20"/>
                <w:szCs w:val="20"/>
                <w:lang w:val="en-US"/>
              </w:rPr>
              <w:t xml:space="preserve"> - </w:t>
            </w:r>
            <w:r w:rsidRPr="00F85D49">
              <w:rPr>
                <w:rFonts w:ascii="Times New Roman" w:hAnsi="Times New Roman" w:cs="Times New Roman"/>
                <w:sz w:val="20"/>
                <w:szCs w:val="20"/>
                <w:lang w:val="en-US"/>
              </w:rPr>
              <w:t>Microsoft Windows 10 Professional 64-bit OEM</w:t>
            </w:r>
            <w:r>
              <w:rPr>
                <w:rFonts w:ascii="Times New Roman" w:hAnsi="Times New Roman" w:cs="Times New Roman"/>
                <w:sz w:val="20"/>
                <w:szCs w:val="20"/>
                <w:lang w:val="en-US"/>
              </w:rPr>
              <w:t xml:space="preserve">. </w:t>
            </w:r>
            <w:r w:rsidRPr="00F85D49">
              <w:rPr>
                <w:rFonts w:ascii="Times New Roman" w:hAnsi="Times New Roman" w:cs="Times New Roman"/>
                <w:sz w:val="20"/>
                <w:szCs w:val="20"/>
                <w:lang w:val="en-US"/>
              </w:rPr>
              <w:t>Antivirus</w:t>
            </w:r>
            <w:r>
              <w:rPr>
                <w:rFonts w:ascii="Times New Roman" w:hAnsi="Times New Roman" w:cs="Times New Roman"/>
                <w:sz w:val="20"/>
                <w:szCs w:val="20"/>
                <w:lang w:val="en-US"/>
              </w:rPr>
              <w:t xml:space="preserve"> - </w:t>
            </w:r>
            <w:r w:rsidRPr="00F85D49">
              <w:rPr>
                <w:rFonts w:ascii="Times New Roman" w:hAnsi="Times New Roman" w:cs="Times New Roman"/>
                <w:sz w:val="20"/>
                <w:szCs w:val="20"/>
                <w:lang w:val="ro-RO"/>
              </w:rPr>
              <w:t xml:space="preserve">1 </w:t>
            </w:r>
            <w:proofErr w:type="gramStart"/>
            <w:r w:rsidRPr="00F85D49">
              <w:rPr>
                <w:rFonts w:ascii="Times New Roman" w:hAnsi="Times New Roman" w:cs="Times New Roman"/>
                <w:sz w:val="20"/>
                <w:szCs w:val="20"/>
                <w:lang w:val="ro-RO"/>
              </w:rPr>
              <w:t>years</w:t>
            </w:r>
            <w:proofErr w:type="gramEnd"/>
            <w:r>
              <w:rPr>
                <w:rFonts w:ascii="Times New Roman" w:hAnsi="Times New Roman" w:cs="Times New Roman"/>
                <w:sz w:val="20"/>
                <w:szCs w:val="20"/>
                <w:lang w:val="ro-RO"/>
              </w:rPr>
              <w:t xml:space="preserve">. </w:t>
            </w:r>
            <w:r>
              <w:rPr>
                <w:rFonts w:ascii="Times New Roman" w:hAnsi="Times New Roman" w:cs="Times New Roman"/>
                <w:sz w:val="20"/>
                <w:szCs w:val="20"/>
                <w:lang w:val="en-US"/>
              </w:rPr>
              <w:t xml:space="preserve">UPS- UPS 650 VA. </w:t>
            </w:r>
            <w:r w:rsidRPr="00E138B8">
              <w:rPr>
                <w:rFonts w:ascii="Times New Roman" w:hAnsi="Times New Roman" w:cs="Times New Roman"/>
                <w:sz w:val="20"/>
                <w:szCs w:val="20"/>
                <w:lang w:val="en-US"/>
              </w:rPr>
              <w:t>Warranty</w:t>
            </w:r>
            <w:r>
              <w:rPr>
                <w:rFonts w:ascii="Times New Roman" w:hAnsi="Times New Roman" w:cs="Times New Roman"/>
                <w:sz w:val="20"/>
                <w:szCs w:val="20"/>
                <w:lang w:val="en-US"/>
              </w:rPr>
              <w:t xml:space="preserve"> - Min. 36 luni, </w:t>
            </w:r>
            <w:r w:rsidRPr="00072BE1">
              <w:rPr>
                <w:rFonts w:ascii="Times New Roman" w:hAnsi="Times New Roman"/>
                <w:sz w:val="20"/>
                <w:szCs w:val="20"/>
                <w:lang w:val="ro-RO"/>
              </w:rPr>
              <w:t>Tip ecran</w:t>
            </w:r>
            <w:r>
              <w:rPr>
                <w:rFonts w:ascii="Times New Roman" w:hAnsi="Times New Roman"/>
                <w:sz w:val="20"/>
                <w:szCs w:val="20"/>
                <w:lang w:val="ro-RO"/>
              </w:rPr>
              <w:t xml:space="preserve"> -</w:t>
            </w:r>
            <w:r w:rsidRPr="00894A1F">
              <w:rPr>
                <w:sz w:val="20"/>
                <w:szCs w:val="20"/>
                <w:lang w:val="en-US"/>
              </w:rPr>
              <w:t xml:space="preserve"> LED sau echivalent</w:t>
            </w:r>
            <w:r>
              <w:rPr>
                <w:sz w:val="20"/>
                <w:szCs w:val="20"/>
                <w:lang w:val="ro-RO"/>
              </w:rPr>
              <w:t xml:space="preserve">. </w:t>
            </w:r>
            <w:r>
              <w:rPr>
                <w:rFonts w:ascii="Times New Roman" w:hAnsi="Times New Roman"/>
                <w:sz w:val="20"/>
                <w:szCs w:val="20"/>
                <w:lang w:val="ro-RO"/>
              </w:rPr>
              <w:t xml:space="preserve"> </w:t>
            </w:r>
            <w:r w:rsidRPr="00072BE1">
              <w:rPr>
                <w:rFonts w:ascii="Times New Roman" w:hAnsi="Times New Roman"/>
                <w:sz w:val="20"/>
                <w:szCs w:val="20"/>
                <w:lang w:val="ro-RO"/>
              </w:rPr>
              <w:t>Formatul ecranului</w:t>
            </w:r>
            <w:r>
              <w:rPr>
                <w:rFonts w:ascii="Times New Roman" w:hAnsi="Times New Roman"/>
                <w:sz w:val="20"/>
                <w:szCs w:val="20"/>
                <w:lang w:val="ro-RO"/>
              </w:rPr>
              <w:t xml:space="preserve"> - </w:t>
            </w:r>
            <w:r w:rsidRPr="00894A1F">
              <w:rPr>
                <w:sz w:val="20"/>
                <w:szCs w:val="20"/>
                <w:lang w:val="en-US"/>
              </w:rPr>
              <w:t>Wide (formatul imaginii: 16:9)</w:t>
            </w:r>
            <w:r>
              <w:rPr>
                <w:sz w:val="20"/>
                <w:szCs w:val="20"/>
                <w:lang w:val="ro-RO"/>
              </w:rPr>
              <w:t xml:space="preserve">. </w:t>
            </w:r>
            <w:r w:rsidRPr="00894A1F">
              <w:rPr>
                <w:sz w:val="20"/>
                <w:szCs w:val="20"/>
                <w:lang w:val="en-US"/>
              </w:rPr>
              <w:t>Mărime</w:t>
            </w:r>
            <w:r>
              <w:rPr>
                <w:sz w:val="20"/>
                <w:szCs w:val="20"/>
                <w:lang w:val="ro-RO"/>
              </w:rPr>
              <w:t xml:space="preserve"> - </w:t>
            </w:r>
            <w:r w:rsidRPr="00894A1F">
              <w:rPr>
                <w:sz w:val="20"/>
                <w:szCs w:val="20"/>
                <w:lang w:val="en-US"/>
              </w:rPr>
              <w:t>Min. 21,5 inch;</w:t>
            </w:r>
            <w:r>
              <w:rPr>
                <w:sz w:val="20"/>
                <w:szCs w:val="20"/>
                <w:lang w:val="ro-RO"/>
              </w:rPr>
              <w:t xml:space="preserve"> </w:t>
            </w:r>
            <w:r w:rsidRPr="00072BE1">
              <w:rPr>
                <w:rFonts w:ascii="Times New Roman" w:hAnsi="Times New Roman"/>
                <w:sz w:val="20"/>
                <w:szCs w:val="20"/>
                <w:lang w:val="ro-RO"/>
              </w:rPr>
              <w:t>Rezoluţie</w:t>
            </w:r>
            <w:r>
              <w:rPr>
                <w:rFonts w:ascii="Times New Roman" w:hAnsi="Times New Roman"/>
                <w:sz w:val="20"/>
                <w:szCs w:val="20"/>
                <w:lang w:val="ro-RO"/>
              </w:rPr>
              <w:t xml:space="preserve"> - </w:t>
            </w:r>
            <w:r w:rsidRPr="00894A1F">
              <w:rPr>
                <w:sz w:val="20"/>
                <w:szCs w:val="20"/>
                <w:lang w:val="en-US"/>
              </w:rPr>
              <w:t>1920 x 1080 pixeli;</w:t>
            </w:r>
            <w:r>
              <w:rPr>
                <w:sz w:val="20"/>
                <w:szCs w:val="20"/>
                <w:lang w:val="en-US"/>
              </w:rPr>
              <w:t xml:space="preserve"> </w:t>
            </w:r>
            <w:r w:rsidRPr="00072BE1">
              <w:rPr>
                <w:rFonts w:ascii="Times New Roman" w:hAnsi="Times New Roman"/>
                <w:sz w:val="20"/>
                <w:szCs w:val="20"/>
                <w:lang w:val="ro-RO"/>
              </w:rPr>
              <w:t>Reproducere culori</w:t>
            </w:r>
            <w:r>
              <w:rPr>
                <w:rFonts w:ascii="Times New Roman" w:hAnsi="Times New Roman"/>
                <w:sz w:val="20"/>
                <w:szCs w:val="20"/>
                <w:lang w:val="ro-RO"/>
              </w:rPr>
              <w:t xml:space="preserve"> - </w:t>
            </w:r>
            <w:r w:rsidRPr="00894A1F">
              <w:rPr>
                <w:sz w:val="20"/>
                <w:szCs w:val="20"/>
                <w:lang w:val="en-US"/>
              </w:rPr>
              <w:t>Min. 16 milioane;</w:t>
            </w:r>
            <w:r>
              <w:rPr>
                <w:sz w:val="20"/>
                <w:szCs w:val="20"/>
                <w:lang w:val="en-US"/>
              </w:rPr>
              <w:t xml:space="preserve"> </w:t>
            </w:r>
            <w:r w:rsidRPr="00072BE1">
              <w:rPr>
                <w:rFonts w:ascii="Times New Roman" w:hAnsi="Times New Roman"/>
                <w:sz w:val="20"/>
                <w:szCs w:val="20"/>
                <w:lang w:val="ro-RO"/>
              </w:rPr>
              <w:t>Raportul de contrast</w:t>
            </w:r>
            <w:r>
              <w:rPr>
                <w:rFonts w:ascii="Times New Roman" w:hAnsi="Times New Roman"/>
                <w:sz w:val="20"/>
                <w:szCs w:val="20"/>
                <w:lang w:val="ro-RO"/>
              </w:rPr>
              <w:t xml:space="preserve"> - </w:t>
            </w:r>
            <w:r w:rsidRPr="00894A1F">
              <w:rPr>
                <w:sz w:val="20"/>
                <w:szCs w:val="20"/>
                <w:lang w:val="en-US"/>
              </w:rPr>
              <w:t>Min.</w:t>
            </w:r>
            <w:r w:rsidRPr="00894A1F">
              <w:rPr>
                <w:b/>
                <w:sz w:val="20"/>
                <w:szCs w:val="20"/>
                <w:lang w:val="en-US"/>
              </w:rPr>
              <w:t xml:space="preserve"> </w:t>
            </w:r>
            <w:r w:rsidRPr="00894A1F">
              <w:rPr>
                <w:sz w:val="20"/>
                <w:szCs w:val="20"/>
                <w:lang w:val="en-US"/>
              </w:rPr>
              <w:t>1000:1 (static);</w:t>
            </w:r>
            <w:r>
              <w:rPr>
                <w:sz w:val="20"/>
                <w:szCs w:val="20"/>
                <w:lang w:val="en-US"/>
              </w:rPr>
              <w:t xml:space="preserve"> </w:t>
            </w:r>
            <w:r w:rsidRPr="00072BE1">
              <w:rPr>
                <w:rFonts w:ascii="Times New Roman" w:hAnsi="Times New Roman"/>
                <w:sz w:val="20"/>
                <w:szCs w:val="20"/>
                <w:lang w:val="ro-RO"/>
              </w:rPr>
              <w:t>Luminozitate tipică</w:t>
            </w:r>
            <w:r>
              <w:rPr>
                <w:rFonts w:ascii="Times New Roman" w:hAnsi="Times New Roman"/>
                <w:sz w:val="20"/>
                <w:szCs w:val="20"/>
                <w:lang w:val="ro-RO"/>
              </w:rPr>
              <w:t xml:space="preserve"> - </w:t>
            </w:r>
            <w:r w:rsidRPr="00894A1F">
              <w:rPr>
                <w:sz w:val="20"/>
                <w:szCs w:val="20"/>
                <w:lang w:val="en-US"/>
              </w:rPr>
              <w:t xml:space="preserve">250 ~ 300 cd/m; </w:t>
            </w:r>
            <w:r w:rsidRPr="00072BE1">
              <w:rPr>
                <w:rFonts w:ascii="Times New Roman" w:hAnsi="Times New Roman"/>
                <w:sz w:val="20"/>
                <w:szCs w:val="20"/>
                <w:lang w:val="ro-RO"/>
              </w:rPr>
              <w:t>Unghi maxim de vizibilitate orizontală/verticală</w:t>
            </w:r>
            <w:r>
              <w:rPr>
                <w:rFonts w:ascii="Times New Roman" w:hAnsi="Times New Roman"/>
                <w:sz w:val="20"/>
                <w:szCs w:val="20"/>
                <w:lang w:val="ro-RO"/>
              </w:rPr>
              <w:t xml:space="preserve"> - </w:t>
            </w:r>
            <w:r w:rsidRPr="00072BE1">
              <w:rPr>
                <w:rFonts w:ascii="Times New Roman" w:hAnsi="Times New Roman"/>
                <w:sz w:val="20"/>
                <w:szCs w:val="20"/>
                <w:lang w:val="ro-RO"/>
              </w:rPr>
              <w:t>160°/160° sau 170°/160°</w:t>
            </w:r>
            <w:r>
              <w:rPr>
                <w:rFonts w:ascii="Times New Roman" w:hAnsi="Times New Roman"/>
                <w:sz w:val="20"/>
                <w:szCs w:val="20"/>
                <w:lang w:val="ro-RO"/>
              </w:rPr>
              <w:t xml:space="preserve">. </w:t>
            </w:r>
            <w:r w:rsidRPr="00072BE1">
              <w:rPr>
                <w:rFonts w:ascii="Times New Roman" w:hAnsi="Times New Roman"/>
                <w:sz w:val="20"/>
                <w:szCs w:val="20"/>
                <w:lang w:val="ro-RO"/>
              </w:rPr>
              <w:t>Conectivitate</w:t>
            </w:r>
            <w:r>
              <w:rPr>
                <w:rFonts w:ascii="Times New Roman" w:hAnsi="Times New Roman"/>
                <w:sz w:val="20"/>
                <w:szCs w:val="20"/>
                <w:lang w:val="ro-RO"/>
              </w:rPr>
              <w:t xml:space="preserve"> - </w:t>
            </w:r>
            <w:r w:rsidRPr="00894A1F">
              <w:rPr>
                <w:sz w:val="20"/>
                <w:szCs w:val="20"/>
                <w:lang w:val="en-US"/>
              </w:rPr>
              <w:t>VGA și DisplayPort</w:t>
            </w:r>
            <w:r>
              <w:rPr>
                <w:sz w:val="20"/>
                <w:szCs w:val="20"/>
                <w:lang w:val="ro-RO"/>
              </w:rPr>
              <w:t xml:space="preserve">, </w:t>
            </w:r>
            <w:r w:rsidRPr="00072BE1">
              <w:rPr>
                <w:rFonts w:ascii="Times New Roman" w:hAnsi="Times New Roman"/>
                <w:sz w:val="20"/>
                <w:szCs w:val="20"/>
                <w:lang w:val="ro-RO"/>
              </w:rPr>
              <w:t>Puterea consumată</w:t>
            </w:r>
            <w:r>
              <w:rPr>
                <w:rFonts w:ascii="Times New Roman" w:hAnsi="Times New Roman"/>
                <w:sz w:val="20"/>
                <w:szCs w:val="20"/>
                <w:lang w:val="ro-RO"/>
              </w:rPr>
              <w:t xml:space="preserve"> - </w:t>
            </w:r>
            <w:r w:rsidRPr="00072BE1">
              <w:rPr>
                <w:rFonts w:ascii="Times New Roman" w:hAnsi="Times New Roman"/>
                <w:sz w:val="20"/>
                <w:szCs w:val="20"/>
                <w:lang w:val="ro-RO"/>
              </w:rPr>
              <w:t>24 ~ 60 W</w:t>
            </w:r>
            <w:r>
              <w:rPr>
                <w:rFonts w:ascii="Times New Roman" w:hAnsi="Times New Roman"/>
                <w:sz w:val="20"/>
                <w:szCs w:val="20"/>
                <w:lang w:val="ro-RO"/>
              </w:rPr>
              <w:t xml:space="preserve">. </w:t>
            </w:r>
            <w:r w:rsidRPr="00072BE1">
              <w:rPr>
                <w:rFonts w:ascii="Times New Roman" w:hAnsi="Times New Roman" w:cs="Times New Roman"/>
                <w:sz w:val="20"/>
                <w:szCs w:val="20"/>
                <w:lang w:val="ro-RO"/>
              </w:rPr>
              <w:t>Accesorii</w:t>
            </w:r>
            <w:r>
              <w:rPr>
                <w:rFonts w:ascii="Times New Roman" w:hAnsi="Times New Roman" w:cs="Times New Roman"/>
                <w:sz w:val="20"/>
                <w:szCs w:val="20"/>
                <w:lang w:val="ro-RO"/>
              </w:rPr>
              <w:t xml:space="preserve"> - </w:t>
            </w:r>
            <w:r w:rsidRPr="00072BE1">
              <w:rPr>
                <w:rFonts w:ascii="Times New Roman" w:hAnsi="Times New Roman"/>
                <w:sz w:val="20"/>
                <w:szCs w:val="20"/>
                <w:lang w:val="ro-RO"/>
              </w:rPr>
              <w:t>Livrat cu cablu de conexiune şi cablu de alimentare;</w:t>
            </w:r>
            <w:r>
              <w:rPr>
                <w:rFonts w:ascii="Times New Roman" w:hAnsi="Times New Roman"/>
                <w:sz w:val="20"/>
                <w:szCs w:val="20"/>
                <w:lang w:val="ro-RO"/>
              </w:rPr>
              <w:t xml:space="preserve"> </w:t>
            </w:r>
            <w:r w:rsidRPr="00072BE1">
              <w:rPr>
                <w:rFonts w:ascii="Times New Roman" w:hAnsi="Times New Roman"/>
                <w:sz w:val="20"/>
                <w:szCs w:val="20"/>
                <w:lang w:val="ro-RO"/>
              </w:rPr>
              <w:t>Garanţie</w:t>
            </w:r>
            <w:r>
              <w:rPr>
                <w:rFonts w:ascii="Times New Roman" w:hAnsi="Times New Roman"/>
                <w:sz w:val="20"/>
                <w:szCs w:val="20"/>
                <w:lang w:val="ro-RO"/>
              </w:rPr>
              <w:t xml:space="preserve"> - </w:t>
            </w:r>
            <w:r w:rsidRPr="00072BE1">
              <w:rPr>
                <w:rFonts w:ascii="Times New Roman" w:hAnsi="Times New Roman"/>
                <w:sz w:val="20"/>
                <w:szCs w:val="20"/>
                <w:lang w:val="ro-RO"/>
              </w:rPr>
              <w:t xml:space="preserve">Min. </w:t>
            </w:r>
            <w:r>
              <w:rPr>
                <w:rFonts w:ascii="Times New Roman" w:hAnsi="Times New Roman"/>
                <w:sz w:val="20"/>
                <w:szCs w:val="20"/>
                <w:lang w:val="ro-RO"/>
              </w:rPr>
              <w:t>36</w:t>
            </w:r>
            <w:r w:rsidRPr="00072BE1">
              <w:rPr>
                <w:rFonts w:ascii="Times New Roman" w:hAnsi="Times New Roman"/>
                <w:sz w:val="20"/>
                <w:szCs w:val="20"/>
                <w:lang w:val="ro-RO"/>
              </w:rPr>
              <w:t xml:space="preserve"> luni</w:t>
            </w:r>
            <w:r>
              <w:rPr>
                <w:rFonts w:ascii="Times New Roman" w:hAnsi="Times New Roman"/>
                <w:sz w:val="20"/>
                <w:szCs w:val="20"/>
                <w:lang w:val="ro-RO"/>
              </w:rPr>
              <w:t>. Blocul de sistem, monitor, tastatura, mouse acelasi producator (brandname).</w:t>
            </w:r>
          </w:p>
          <w:p w:rsidR="00C77FA7" w:rsidRPr="008C7616" w:rsidRDefault="00C77FA7" w:rsidP="00C77FA7">
            <w:pPr>
              <w:rPr>
                <w:rFonts w:ascii="Times New Roman" w:eastAsia="Times New Roman" w:hAnsi="Times New Roman" w:cs="Times New Roman"/>
                <w:sz w:val="20"/>
                <w:szCs w:val="20"/>
                <w:lang w:val="ro-RO" w:eastAsia="ru-RU"/>
              </w:rPr>
            </w:pPr>
          </w:p>
        </w:tc>
      </w:tr>
      <w:tr w:rsidR="008C7616" w:rsidRPr="00894A1F" w:rsidTr="008C7616">
        <w:trPr>
          <w:jc w:val="center"/>
        </w:trPr>
        <w:tc>
          <w:tcPr>
            <w:tcW w:w="21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C7616" w:rsidRPr="008C7616" w:rsidRDefault="008C7616" w:rsidP="0040303E">
            <w:pPr>
              <w:spacing w:after="0" w:line="240" w:lineRule="auto"/>
              <w:rPr>
                <w:rFonts w:ascii="Times New Roman" w:eastAsia="Times New Roman" w:hAnsi="Times New Roman" w:cs="Times New Roman"/>
                <w:sz w:val="20"/>
                <w:szCs w:val="20"/>
                <w:lang w:val="en-US" w:eastAsia="ru-RU"/>
              </w:rPr>
            </w:pPr>
            <w:r w:rsidRPr="008C7616">
              <w:rPr>
                <w:rFonts w:ascii="Times New Roman" w:eastAsia="Times New Roman" w:hAnsi="Times New Roman" w:cs="Times New Roman"/>
                <w:sz w:val="20"/>
                <w:szCs w:val="20"/>
                <w:lang w:val="en-US" w:eastAsia="ru-RU"/>
              </w:rPr>
              <w:lastRenderedPageBreak/>
              <w:t> </w:t>
            </w:r>
            <w:r>
              <w:rPr>
                <w:rFonts w:ascii="Times New Roman" w:eastAsia="Times New Roman" w:hAnsi="Times New Roman" w:cs="Times New Roman"/>
                <w:sz w:val="20"/>
                <w:szCs w:val="20"/>
                <w:lang w:val="en-US" w:eastAsia="ru-RU"/>
              </w:rPr>
              <w:t>5</w:t>
            </w:r>
          </w:p>
        </w:tc>
        <w:tc>
          <w:tcPr>
            <w:tcW w:w="53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C7616" w:rsidRPr="00894A1F" w:rsidRDefault="008C7616">
            <w:pPr>
              <w:rPr>
                <w:lang w:val="en-US"/>
              </w:rPr>
            </w:pPr>
            <w:r w:rsidRPr="00670CD5">
              <w:rPr>
                <w:rFonts w:ascii="Times New Roman" w:eastAsia="Times New Roman" w:hAnsi="Times New Roman" w:cs="Times New Roman"/>
                <w:b/>
                <w:bCs/>
                <w:i/>
                <w:iCs/>
                <w:sz w:val="20"/>
                <w:szCs w:val="20"/>
                <w:lang w:val="en-US" w:eastAsia="ru-RU"/>
              </w:rPr>
              <w:t>30200000-1</w:t>
            </w:r>
          </w:p>
        </w:tc>
        <w:tc>
          <w:tcPr>
            <w:tcW w:w="7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C7616" w:rsidRPr="00894A1F" w:rsidRDefault="00894A1F" w:rsidP="0034651A">
            <w:pPr>
              <w:spacing w:after="0" w:line="240" w:lineRule="auto"/>
              <w:rPr>
                <w:rFonts w:ascii="Times New Roman" w:eastAsia="Times New Roman" w:hAnsi="Times New Roman" w:cs="Times New Roman"/>
                <w:sz w:val="20"/>
                <w:szCs w:val="20"/>
                <w:lang w:val="en-US" w:eastAsia="ru-RU"/>
              </w:rPr>
            </w:pPr>
            <w:r w:rsidRPr="00894A1F">
              <w:rPr>
                <w:rFonts w:ascii="Times New Roman" w:eastAsia="Times New Roman" w:hAnsi="Times New Roman" w:cs="Times New Roman"/>
                <w:sz w:val="20"/>
                <w:szCs w:val="20"/>
                <w:lang w:val="en-US" w:eastAsia="ru-RU"/>
              </w:rPr>
              <w:t xml:space="preserve">Laptop </w:t>
            </w:r>
          </w:p>
        </w:tc>
        <w:tc>
          <w:tcPr>
            <w:tcW w:w="4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C7616" w:rsidRPr="00894A1F" w:rsidRDefault="00894A1F" w:rsidP="0040303E">
            <w:pPr>
              <w:spacing w:after="0" w:line="240" w:lineRule="auto"/>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 xml:space="preserve">Bucată </w:t>
            </w:r>
          </w:p>
        </w:tc>
        <w:tc>
          <w:tcPr>
            <w:tcW w:w="55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C7616" w:rsidRPr="00894A1F" w:rsidRDefault="00894A1F" w:rsidP="0040303E">
            <w:pPr>
              <w:spacing w:after="0" w:line="240" w:lineRule="auto"/>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9</w:t>
            </w:r>
          </w:p>
        </w:tc>
        <w:tc>
          <w:tcPr>
            <w:tcW w:w="252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94A1F" w:rsidRPr="00894A1F" w:rsidRDefault="00894A1F" w:rsidP="00894A1F">
            <w:pPr>
              <w:spacing w:after="0" w:line="240" w:lineRule="auto"/>
              <w:rPr>
                <w:rFonts w:ascii="Times New Roman" w:eastAsia="Times New Roman" w:hAnsi="Times New Roman" w:cs="Times New Roman"/>
                <w:sz w:val="20"/>
                <w:szCs w:val="20"/>
                <w:lang w:val="en-US" w:eastAsia="ru-RU"/>
              </w:rPr>
            </w:pPr>
            <w:r w:rsidRPr="00894A1F">
              <w:rPr>
                <w:rFonts w:ascii="Times New Roman" w:eastAsia="Times New Roman" w:hAnsi="Times New Roman" w:cs="Times New Roman"/>
                <w:sz w:val="20"/>
                <w:szCs w:val="20"/>
                <w:lang w:val="en-US" w:eastAsia="ru-RU"/>
              </w:rPr>
              <w:t xml:space="preserve">Platform </w:t>
            </w:r>
            <w:r w:rsidRPr="00894A1F">
              <w:rPr>
                <w:rFonts w:ascii="Times New Roman" w:eastAsia="Times New Roman" w:hAnsi="Times New Roman" w:cs="Times New Roman"/>
                <w:sz w:val="20"/>
                <w:szCs w:val="20"/>
                <w:lang w:val="en-US" w:eastAsia="ru-RU"/>
              </w:rPr>
              <w:tab/>
              <w:t>Laptop</w:t>
            </w:r>
          </w:p>
          <w:p w:rsidR="00894A1F" w:rsidRPr="00894A1F" w:rsidRDefault="00894A1F" w:rsidP="00894A1F">
            <w:pPr>
              <w:spacing w:after="0" w:line="240" w:lineRule="auto"/>
              <w:rPr>
                <w:rFonts w:ascii="Times New Roman" w:eastAsia="Times New Roman" w:hAnsi="Times New Roman" w:cs="Times New Roman"/>
                <w:sz w:val="20"/>
                <w:szCs w:val="20"/>
                <w:lang w:val="en-US" w:eastAsia="ru-RU"/>
              </w:rPr>
            </w:pPr>
            <w:r w:rsidRPr="00894A1F">
              <w:rPr>
                <w:rFonts w:ascii="Times New Roman" w:eastAsia="Times New Roman" w:hAnsi="Times New Roman" w:cs="Times New Roman"/>
                <w:sz w:val="20"/>
                <w:szCs w:val="20"/>
                <w:lang w:val="en-US" w:eastAsia="ru-RU"/>
              </w:rPr>
              <w:t>CPU</w:t>
            </w:r>
            <w:r w:rsidRPr="00894A1F">
              <w:rPr>
                <w:rFonts w:ascii="Times New Roman" w:eastAsia="Times New Roman" w:hAnsi="Times New Roman" w:cs="Times New Roman"/>
                <w:sz w:val="20"/>
                <w:szCs w:val="20"/>
                <w:lang w:val="en-US" w:eastAsia="ru-RU"/>
              </w:rPr>
              <w:tab/>
              <w:t>Frecvența de bază min. 2.3 GHz dual core, min. Generația 7-a.</w:t>
            </w:r>
          </w:p>
          <w:p w:rsidR="00894A1F" w:rsidRPr="00894A1F" w:rsidRDefault="00894A1F" w:rsidP="00894A1F">
            <w:pPr>
              <w:spacing w:after="0" w:line="240" w:lineRule="auto"/>
              <w:rPr>
                <w:rFonts w:ascii="Times New Roman" w:eastAsia="Times New Roman" w:hAnsi="Times New Roman" w:cs="Times New Roman"/>
                <w:sz w:val="20"/>
                <w:szCs w:val="20"/>
                <w:lang w:val="en-US" w:eastAsia="ru-RU"/>
              </w:rPr>
            </w:pPr>
            <w:r w:rsidRPr="00894A1F">
              <w:rPr>
                <w:rFonts w:ascii="Times New Roman" w:eastAsia="Times New Roman" w:hAnsi="Times New Roman" w:cs="Times New Roman"/>
                <w:sz w:val="20"/>
                <w:szCs w:val="20"/>
                <w:lang w:val="en-US" w:eastAsia="ru-RU"/>
              </w:rPr>
              <w:t>RAM</w:t>
            </w:r>
            <w:r w:rsidRPr="00894A1F">
              <w:rPr>
                <w:rFonts w:ascii="Times New Roman" w:eastAsia="Times New Roman" w:hAnsi="Times New Roman" w:cs="Times New Roman"/>
                <w:sz w:val="20"/>
                <w:szCs w:val="20"/>
                <w:lang w:val="en-US" w:eastAsia="ru-RU"/>
              </w:rPr>
              <w:tab/>
              <w:t>8GB 2133MHz LPDDR3 memory</w:t>
            </w:r>
          </w:p>
          <w:p w:rsidR="00894A1F" w:rsidRPr="00894A1F" w:rsidRDefault="00894A1F" w:rsidP="00894A1F">
            <w:pPr>
              <w:spacing w:after="0" w:line="240" w:lineRule="auto"/>
              <w:rPr>
                <w:rFonts w:ascii="Times New Roman" w:eastAsia="Times New Roman" w:hAnsi="Times New Roman" w:cs="Times New Roman"/>
                <w:sz w:val="20"/>
                <w:szCs w:val="20"/>
                <w:lang w:val="en-US" w:eastAsia="ru-RU"/>
              </w:rPr>
            </w:pPr>
            <w:r w:rsidRPr="00894A1F">
              <w:rPr>
                <w:rFonts w:ascii="Times New Roman" w:eastAsia="Times New Roman" w:hAnsi="Times New Roman" w:cs="Times New Roman"/>
                <w:sz w:val="20"/>
                <w:szCs w:val="20"/>
                <w:lang w:val="en-US" w:eastAsia="ru-RU"/>
              </w:rPr>
              <w:t>Storage/SSD</w:t>
            </w:r>
            <w:r w:rsidRPr="00894A1F">
              <w:rPr>
                <w:rFonts w:ascii="Times New Roman" w:eastAsia="Times New Roman" w:hAnsi="Times New Roman" w:cs="Times New Roman"/>
                <w:sz w:val="20"/>
                <w:szCs w:val="20"/>
                <w:lang w:val="en-US" w:eastAsia="ru-RU"/>
              </w:rPr>
              <w:tab/>
              <w:t>min. 128 GB SSD</w:t>
            </w:r>
          </w:p>
          <w:p w:rsidR="00894A1F" w:rsidRPr="00894A1F" w:rsidRDefault="00894A1F" w:rsidP="00894A1F">
            <w:pPr>
              <w:spacing w:after="0" w:line="240" w:lineRule="auto"/>
              <w:rPr>
                <w:rFonts w:ascii="Times New Roman" w:eastAsia="Times New Roman" w:hAnsi="Times New Roman" w:cs="Times New Roman"/>
                <w:sz w:val="20"/>
                <w:szCs w:val="20"/>
                <w:lang w:val="en-US" w:eastAsia="ru-RU"/>
              </w:rPr>
            </w:pPr>
            <w:r w:rsidRPr="00894A1F">
              <w:rPr>
                <w:rFonts w:ascii="Times New Roman" w:eastAsia="Times New Roman" w:hAnsi="Times New Roman" w:cs="Times New Roman"/>
                <w:sz w:val="20"/>
                <w:szCs w:val="20"/>
                <w:lang w:val="en-US" w:eastAsia="ru-RU"/>
              </w:rPr>
              <w:t xml:space="preserve">Video card </w:t>
            </w:r>
            <w:r w:rsidRPr="00894A1F">
              <w:rPr>
                <w:rFonts w:ascii="Times New Roman" w:eastAsia="Times New Roman" w:hAnsi="Times New Roman" w:cs="Times New Roman"/>
                <w:sz w:val="20"/>
                <w:szCs w:val="20"/>
                <w:lang w:val="en-US" w:eastAsia="ru-RU"/>
              </w:rPr>
              <w:tab/>
              <w:t>Integrată</w:t>
            </w:r>
          </w:p>
          <w:p w:rsidR="00894A1F" w:rsidRPr="00894A1F" w:rsidRDefault="00894A1F" w:rsidP="00894A1F">
            <w:pPr>
              <w:spacing w:after="0" w:line="240" w:lineRule="auto"/>
              <w:rPr>
                <w:rFonts w:ascii="Times New Roman" w:eastAsia="Times New Roman" w:hAnsi="Times New Roman" w:cs="Times New Roman"/>
                <w:sz w:val="20"/>
                <w:szCs w:val="20"/>
                <w:lang w:val="en-US" w:eastAsia="ru-RU"/>
              </w:rPr>
            </w:pPr>
            <w:r w:rsidRPr="00894A1F">
              <w:rPr>
                <w:rFonts w:ascii="Times New Roman" w:eastAsia="Times New Roman" w:hAnsi="Times New Roman" w:cs="Times New Roman"/>
                <w:sz w:val="20"/>
                <w:szCs w:val="20"/>
                <w:lang w:val="en-US" w:eastAsia="ru-RU"/>
              </w:rPr>
              <w:t>Card reader</w:t>
            </w:r>
            <w:r w:rsidRPr="00894A1F">
              <w:rPr>
                <w:rFonts w:ascii="Times New Roman" w:eastAsia="Times New Roman" w:hAnsi="Times New Roman" w:cs="Times New Roman"/>
                <w:sz w:val="20"/>
                <w:szCs w:val="20"/>
                <w:lang w:val="en-US" w:eastAsia="ru-RU"/>
              </w:rPr>
              <w:tab/>
              <w:t>SD card reader/sau posibilitate de conectat prin intermediul unui adapter extern</w:t>
            </w:r>
          </w:p>
          <w:p w:rsidR="00894A1F" w:rsidRPr="00894A1F" w:rsidRDefault="00894A1F" w:rsidP="00894A1F">
            <w:pPr>
              <w:spacing w:after="0" w:line="240" w:lineRule="auto"/>
              <w:rPr>
                <w:rFonts w:ascii="Times New Roman" w:eastAsia="Times New Roman" w:hAnsi="Times New Roman" w:cs="Times New Roman"/>
                <w:sz w:val="20"/>
                <w:szCs w:val="20"/>
                <w:lang w:val="en-US" w:eastAsia="ru-RU"/>
              </w:rPr>
            </w:pPr>
            <w:r w:rsidRPr="00894A1F">
              <w:rPr>
                <w:rFonts w:ascii="Times New Roman" w:eastAsia="Times New Roman" w:hAnsi="Times New Roman" w:cs="Times New Roman"/>
                <w:sz w:val="20"/>
                <w:szCs w:val="20"/>
                <w:lang w:val="en-US" w:eastAsia="ru-RU"/>
              </w:rPr>
              <w:t xml:space="preserve">Ports </w:t>
            </w:r>
            <w:r w:rsidRPr="00894A1F">
              <w:rPr>
                <w:rFonts w:ascii="Times New Roman" w:eastAsia="Times New Roman" w:hAnsi="Times New Roman" w:cs="Times New Roman"/>
                <w:sz w:val="20"/>
                <w:szCs w:val="20"/>
                <w:lang w:val="en-US" w:eastAsia="ru-RU"/>
              </w:rPr>
              <w:tab/>
              <w:t>2xUSB 3.0/ sau posibilitate de conectat prin intermediul unui adapter extern.</w:t>
            </w:r>
          </w:p>
          <w:p w:rsidR="00894A1F" w:rsidRPr="00894A1F" w:rsidRDefault="00894A1F" w:rsidP="00894A1F">
            <w:pPr>
              <w:spacing w:after="0" w:line="240" w:lineRule="auto"/>
              <w:rPr>
                <w:rFonts w:ascii="Times New Roman" w:eastAsia="Times New Roman" w:hAnsi="Times New Roman" w:cs="Times New Roman"/>
                <w:sz w:val="20"/>
                <w:szCs w:val="20"/>
                <w:lang w:val="en-US" w:eastAsia="ru-RU"/>
              </w:rPr>
            </w:pPr>
            <w:r w:rsidRPr="00894A1F">
              <w:rPr>
                <w:rFonts w:ascii="Times New Roman" w:eastAsia="Times New Roman" w:hAnsi="Times New Roman" w:cs="Times New Roman"/>
                <w:sz w:val="20"/>
                <w:szCs w:val="20"/>
                <w:lang w:val="en-US" w:eastAsia="ru-RU"/>
              </w:rPr>
              <w:t>Mărime ecran</w:t>
            </w:r>
            <w:r w:rsidRPr="00894A1F">
              <w:rPr>
                <w:rFonts w:ascii="Times New Roman" w:eastAsia="Times New Roman" w:hAnsi="Times New Roman" w:cs="Times New Roman"/>
                <w:sz w:val="20"/>
                <w:szCs w:val="20"/>
                <w:lang w:val="en-US" w:eastAsia="ru-RU"/>
              </w:rPr>
              <w:tab/>
              <w:t>13,3 inch</w:t>
            </w:r>
          </w:p>
          <w:p w:rsidR="00894A1F" w:rsidRPr="00894A1F" w:rsidRDefault="00894A1F" w:rsidP="00894A1F">
            <w:pPr>
              <w:spacing w:after="0" w:line="240" w:lineRule="auto"/>
              <w:rPr>
                <w:rFonts w:ascii="Times New Roman" w:eastAsia="Times New Roman" w:hAnsi="Times New Roman" w:cs="Times New Roman"/>
                <w:sz w:val="20"/>
                <w:szCs w:val="20"/>
                <w:lang w:val="en-US" w:eastAsia="ru-RU"/>
              </w:rPr>
            </w:pPr>
            <w:r w:rsidRPr="00894A1F">
              <w:rPr>
                <w:rFonts w:ascii="Times New Roman" w:eastAsia="Times New Roman" w:hAnsi="Times New Roman" w:cs="Times New Roman"/>
                <w:sz w:val="20"/>
                <w:szCs w:val="20"/>
                <w:lang w:val="en-US" w:eastAsia="ru-RU"/>
              </w:rPr>
              <w:t>Rezoluție la ecran</w:t>
            </w:r>
            <w:r w:rsidRPr="00894A1F">
              <w:rPr>
                <w:rFonts w:ascii="Times New Roman" w:eastAsia="Times New Roman" w:hAnsi="Times New Roman" w:cs="Times New Roman"/>
                <w:sz w:val="20"/>
                <w:szCs w:val="20"/>
                <w:lang w:val="en-US" w:eastAsia="ru-RU"/>
              </w:rPr>
              <w:tab/>
              <w:t>2560x1600 Retina</w:t>
            </w:r>
          </w:p>
          <w:p w:rsidR="00894A1F" w:rsidRPr="00894A1F" w:rsidRDefault="00894A1F" w:rsidP="00894A1F">
            <w:pPr>
              <w:spacing w:after="0" w:line="240" w:lineRule="auto"/>
              <w:rPr>
                <w:rFonts w:ascii="Times New Roman" w:eastAsia="Times New Roman" w:hAnsi="Times New Roman" w:cs="Times New Roman"/>
                <w:sz w:val="20"/>
                <w:szCs w:val="20"/>
                <w:lang w:val="en-US" w:eastAsia="ru-RU"/>
              </w:rPr>
            </w:pPr>
            <w:r w:rsidRPr="00894A1F">
              <w:rPr>
                <w:rFonts w:ascii="Times New Roman" w:eastAsia="Times New Roman" w:hAnsi="Times New Roman" w:cs="Times New Roman"/>
                <w:sz w:val="20"/>
                <w:szCs w:val="20"/>
                <w:lang w:val="en-US" w:eastAsia="ru-RU"/>
              </w:rPr>
              <w:t>Memorie Video</w:t>
            </w:r>
            <w:r w:rsidRPr="00894A1F">
              <w:rPr>
                <w:rFonts w:ascii="Times New Roman" w:eastAsia="Times New Roman" w:hAnsi="Times New Roman" w:cs="Times New Roman"/>
                <w:sz w:val="20"/>
                <w:szCs w:val="20"/>
                <w:lang w:val="en-US" w:eastAsia="ru-RU"/>
              </w:rPr>
              <w:tab/>
              <w:t>Min. 1GB</w:t>
            </w:r>
          </w:p>
          <w:p w:rsidR="00894A1F" w:rsidRPr="00894A1F" w:rsidRDefault="00894A1F" w:rsidP="00894A1F">
            <w:pPr>
              <w:spacing w:after="0" w:line="240" w:lineRule="auto"/>
              <w:rPr>
                <w:rFonts w:ascii="Times New Roman" w:eastAsia="Times New Roman" w:hAnsi="Times New Roman" w:cs="Times New Roman"/>
                <w:sz w:val="20"/>
                <w:szCs w:val="20"/>
                <w:lang w:val="en-US" w:eastAsia="ru-RU"/>
              </w:rPr>
            </w:pPr>
            <w:r w:rsidRPr="00894A1F">
              <w:rPr>
                <w:rFonts w:ascii="Times New Roman" w:eastAsia="Times New Roman" w:hAnsi="Times New Roman" w:cs="Times New Roman"/>
                <w:sz w:val="20"/>
                <w:szCs w:val="20"/>
                <w:lang w:val="en-US" w:eastAsia="ru-RU"/>
              </w:rPr>
              <w:t>OS/Software</w:t>
            </w:r>
            <w:r w:rsidRPr="00894A1F">
              <w:rPr>
                <w:rFonts w:ascii="Times New Roman" w:eastAsia="Times New Roman" w:hAnsi="Times New Roman" w:cs="Times New Roman"/>
                <w:sz w:val="20"/>
                <w:szCs w:val="20"/>
                <w:lang w:val="en-US" w:eastAsia="ru-RU"/>
              </w:rPr>
              <w:tab/>
              <w:t>Mac OS</w:t>
            </w:r>
          </w:p>
          <w:p w:rsidR="00894A1F" w:rsidRPr="00894A1F" w:rsidRDefault="00894A1F" w:rsidP="00894A1F">
            <w:pPr>
              <w:spacing w:after="0" w:line="240" w:lineRule="auto"/>
              <w:rPr>
                <w:rFonts w:ascii="Times New Roman" w:eastAsia="Times New Roman" w:hAnsi="Times New Roman" w:cs="Times New Roman"/>
                <w:sz w:val="20"/>
                <w:szCs w:val="20"/>
                <w:lang w:val="en-US" w:eastAsia="ru-RU"/>
              </w:rPr>
            </w:pPr>
            <w:r w:rsidRPr="00894A1F">
              <w:rPr>
                <w:rFonts w:ascii="Times New Roman" w:eastAsia="Times New Roman" w:hAnsi="Times New Roman" w:cs="Times New Roman"/>
                <w:sz w:val="20"/>
                <w:szCs w:val="20"/>
                <w:lang w:val="en-US" w:eastAsia="ru-RU"/>
              </w:rPr>
              <w:t xml:space="preserve">Mouse </w:t>
            </w:r>
            <w:r w:rsidRPr="00894A1F">
              <w:rPr>
                <w:rFonts w:ascii="Times New Roman" w:eastAsia="Times New Roman" w:hAnsi="Times New Roman" w:cs="Times New Roman"/>
                <w:sz w:val="20"/>
                <w:szCs w:val="20"/>
                <w:lang w:val="en-US" w:eastAsia="ru-RU"/>
              </w:rPr>
              <w:tab/>
              <w:t>Wiriless, reîncărcabil, de același brandname.</w:t>
            </w:r>
          </w:p>
          <w:p w:rsidR="00894A1F" w:rsidRPr="00894A1F" w:rsidRDefault="00894A1F" w:rsidP="00894A1F">
            <w:pPr>
              <w:spacing w:after="0" w:line="240" w:lineRule="auto"/>
              <w:rPr>
                <w:rFonts w:ascii="Times New Roman" w:eastAsia="Times New Roman" w:hAnsi="Times New Roman" w:cs="Times New Roman"/>
                <w:sz w:val="20"/>
                <w:szCs w:val="20"/>
                <w:lang w:val="en-US" w:eastAsia="ru-RU"/>
              </w:rPr>
            </w:pPr>
            <w:r w:rsidRPr="00894A1F">
              <w:rPr>
                <w:rFonts w:ascii="Times New Roman" w:eastAsia="Times New Roman" w:hAnsi="Times New Roman" w:cs="Times New Roman"/>
                <w:sz w:val="20"/>
                <w:szCs w:val="20"/>
                <w:lang w:val="en-US" w:eastAsia="ru-RU"/>
              </w:rPr>
              <w:t>Geantă</w:t>
            </w:r>
            <w:r w:rsidRPr="00894A1F">
              <w:rPr>
                <w:rFonts w:ascii="Times New Roman" w:eastAsia="Times New Roman" w:hAnsi="Times New Roman" w:cs="Times New Roman"/>
                <w:sz w:val="20"/>
                <w:szCs w:val="20"/>
                <w:lang w:val="en-US" w:eastAsia="ru-RU"/>
              </w:rPr>
              <w:tab/>
              <w:t>Pentru laptop 13</w:t>
            </w:r>
            <w:proofErr w:type="gramStart"/>
            <w:r w:rsidRPr="00894A1F">
              <w:rPr>
                <w:rFonts w:ascii="Times New Roman" w:eastAsia="Times New Roman" w:hAnsi="Times New Roman" w:cs="Times New Roman"/>
                <w:sz w:val="20"/>
                <w:szCs w:val="20"/>
                <w:lang w:val="en-US" w:eastAsia="ru-RU"/>
              </w:rPr>
              <w:t>,3</w:t>
            </w:r>
            <w:proofErr w:type="gramEnd"/>
            <w:r w:rsidRPr="00894A1F">
              <w:rPr>
                <w:rFonts w:ascii="Times New Roman" w:eastAsia="Times New Roman" w:hAnsi="Times New Roman" w:cs="Times New Roman"/>
                <w:sz w:val="20"/>
                <w:szCs w:val="20"/>
                <w:lang w:val="en-US" w:eastAsia="ru-RU"/>
              </w:rPr>
              <w:t xml:space="preserve"> inch.</w:t>
            </w:r>
          </w:p>
          <w:p w:rsidR="00894A1F" w:rsidRPr="00894A1F" w:rsidRDefault="00894A1F" w:rsidP="00894A1F">
            <w:pPr>
              <w:spacing w:after="0" w:line="240" w:lineRule="auto"/>
              <w:rPr>
                <w:rFonts w:ascii="Times New Roman" w:eastAsia="Times New Roman" w:hAnsi="Times New Roman" w:cs="Times New Roman"/>
                <w:sz w:val="20"/>
                <w:szCs w:val="20"/>
                <w:lang w:val="en-US" w:eastAsia="ru-RU"/>
              </w:rPr>
            </w:pPr>
            <w:r w:rsidRPr="00894A1F">
              <w:rPr>
                <w:rFonts w:ascii="Times New Roman" w:eastAsia="Times New Roman" w:hAnsi="Times New Roman" w:cs="Times New Roman"/>
                <w:sz w:val="20"/>
                <w:szCs w:val="20"/>
                <w:lang w:val="en-US" w:eastAsia="ru-RU"/>
              </w:rPr>
              <w:t>Anul de producție</w:t>
            </w:r>
            <w:r w:rsidRPr="00894A1F">
              <w:rPr>
                <w:rFonts w:ascii="Times New Roman" w:eastAsia="Times New Roman" w:hAnsi="Times New Roman" w:cs="Times New Roman"/>
                <w:sz w:val="20"/>
                <w:szCs w:val="20"/>
                <w:lang w:val="en-US" w:eastAsia="ru-RU"/>
              </w:rPr>
              <w:tab/>
              <w:t>Min. 2017</w:t>
            </w:r>
          </w:p>
          <w:p w:rsidR="008C7616" w:rsidRPr="00894A1F" w:rsidRDefault="00894A1F" w:rsidP="00894A1F">
            <w:pPr>
              <w:spacing w:after="0" w:line="240" w:lineRule="auto"/>
              <w:rPr>
                <w:rFonts w:ascii="Times New Roman" w:eastAsia="Times New Roman" w:hAnsi="Times New Roman" w:cs="Times New Roman"/>
                <w:sz w:val="20"/>
                <w:szCs w:val="20"/>
                <w:lang w:val="en-US" w:eastAsia="ru-RU"/>
              </w:rPr>
            </w:pPr>
            <w:r w:rsidRPr="00894A1F">
              <w:rPr>
                <w:rFonts w:ascii="Times New Roman" w:eastAsia="Times New Roman" w:hAnsi="Times New Roman" w:cs="Times New Roman"/>
                <w:sz w:val="20"/>
                <w:szCs w:val="20"/>
                <w:lang w:val="en-US" w:eastAsia="ru-RU"/>
              </w:rPr>
              <w:t>Garanție</w:t>
            </w:r>
            <w:r w:rsidRPr="00894A1F">
              <w:rPr>
                <w:rFonts w:ascii="Times New Roman" w:eastAsia="Times New Roman" w:hAnsi="Times New Roman" w:cs="Times New Roman"/>
                <w:sz w:val="20"/>
                <w:szCs w:val="20"/>
                <w:lang w:val="en-US" w:eastAsia="ru-RU"/>
              </w:rPr>
              <w:tab/>
              <w:t>Min. 24 luni.</w:t>
            </w:r>
          </w:p>
        </w:tc>
      </w:tr>
    </w:tbl>
    <w:p w:rsidR="0040303E" w:rsidRPr="00894A1F"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94A1F">
        <w:rPr>
          <w:rFonts w:ascii="Times New Roman" w:eastAsia="Times New Roman" w:hAnsi="Times New Roman" w:cs="Times New Roman"/>
          <w:sz w:val="24"/>
          <w:szCs w:val="24"/>
          <w:lang w:val="en-US" w:eastAsia="ru-RU"/>
        </w:rPr>
        <w:t> </w:t>
      </w:r>
    </w:p>
    <w:p w:rsidR="0040303E" w:rsidRPr="00894A1F" w:rsidRDefault="0040303E" w:rsidP="0040303E">
      <w:pPr>
        <w:spacing w:after="0" w:line="240" w:lineRule="auto"/>
        <w:jc w:val="center"/>
        <w:rPr>
          <w:rFonts w:ascii="Times New Roman" w:eastAsia="Times New Roman" w:hAnsi="Times New Roman" w:cs="Times New Roman"/>
          <w:b/>
          <w:bCs/>
          <w:sz w:val="24"/>
          <w:szCs w:val="24"/>
          <w:lang w:val="en-US" w:eastAsia="ru-RU"/>
        </w:rPr>
      </w:pPr>
      <w:r w:rsidRPr="00894A1F">
        <w:rPr>
          <w:rFonts w:ascii="Times New Roman" w:eastAsia="Times New Roman" w:hAnsi="Times New Roman" w:cs="Times New Roman"/>
          <w:b/>
          <w:bCs/>
          <w:sz w:val="24"/>
          <w:szCs w:val="24"/>
          <w:lang w:val="en-US" w:eastAsia="ru-RU"/>
        </w:rPr>
        <w:t>3. Pregătirea ofertelor</w:t>
      </w:r>
    </w:p>
    <w:p w:rsidR="0040303E" w:rsidRPr="00894A1F"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94A1F">
        <w:rPr>
          <w:rFonts w:ascii="Times New Roman" w:eastAsia="Times New Roman" w:hAnsi="Times New Roman" w:cs="Times New Roman"/>
          <w:sz w:val="24"/>
          <w:szCs w:val="24"/>
          <w:lang w:val="en-US" w:eastAsia="ru-RU"/>
        </w:rPr>
        <w:t> </w:t>
      </w:r>
    </w:p>
    <w:tbl>
      <w:tblPr>
        <w:tblW w:w="4564" w:type="pct"/>
        <w:jc w:val="center"/>
        <w:tblInd w:w="-1513" w:type="dxa"/>
        <w:tblCellMar>
          <w:top w:w="15" w:type="dxa"/>
          <w:left w:w="15" w:type="dxa"/>
          <w:bottom w:w="15" w:type="dxa"/>
          <w:right w:w="15" w:type="dxa"/>
        </w:tblCellMar>
        <w:tblLook w:val="04A0" w:firstRow="1" w:lastRow="0" w:firstColumn="1" w:lastColumn="0" w:noHBand="0" w:noVBand="1"/>
      </w:tblPr>
      <w:tblGrid>
        <w:gridCol w:w="767"/>
        <w:gridCol w:w="2128"/>
        <w:gridCol w:w="5726"/>
      </w:tblGrid>
      <w:tr w:rsidR="0040303E" w:rsidRPr="0034651A" w:rsidTr="00894A1F">
        <w:trPr>
          <w:jc w:val="center"/>
        </w:trPr>
        <w:tc>
          <w:tcPr>
            <w:tcW w:w="44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94A1F" w:rsidRDefault="0040303E" w:rsidP="0040303E">
            <w:pPr>
              <w:spacing w:after="0" w:line="240" w:lineRule="auto"/>
              <w:jc w:val="center"/>
              <w:rPr>
                <w:rFonts w:ascii="Times New Roman" w:eastAsia="Times New Roman" w:hAnsi="Times New Roman" w:cs="Times New Roman"/>
                <w:sz w:val="20"/>
                <w:szCs w:val="20"/>
                <w:lang w:val="en-US" w:eastAsia="ru-RU"/>
              </w:rPr>
            </w:pPr>
            <w:r w:rsidRPr="00894A1F">
              <w:rPr>
                <w:rFonts w:ascii="Times New Roman" w:eastAsia="Times New Roman" w:hAnsi="Times New Roman" w:cs="Times New Roman"/>
                <w:sz w:val="20"/>
                <w:szCs w:val="20"/>
                <w:lang w:val="en-US" w:eastAsia="ru-RU"/>
              </w:rPr>
              <w:t>3.1.</w:t>
            </w:r>
          </w:p>
        </w:tc>
        <w:tc>
          <w:tcPr>
            <w:tcW w:w="123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94A1F" w:rsidRDefault="0040303E" w:rsidP="0040303E">
            <w:pPr>
              <w:spacing w:after="0" w:line="240" w:lineRule="auto"/>
              <w:rPr>
                <w:rFonts w:ascii="Times New Roman" w:eastAsia="Times New Roman" w:hAnsi="Times New Roman" w:cs="Times New Roman"/>
                <w:sz w:val="20"/>
                <w:szCs w:val="20"/>
                <w:lang w:val="en-US" w:eastAsia="ru-RU"/>
              </w:rPr>
            </w:pPr>
            <w:r w:rsidRPr="00894A1F">
              <w:rPr>
                <w:rFonts w:ascii="Times New Roman" w:eastAsia="Times New Roman" w:hAnsi="Times New Roman" w:cs="Times New Roman"/>
                <w:sz w:val="20"/>
                <w:szCs w:val="20"/>
                <w:lang w:val="en-US" w:eastAsia="ru-RU"/>
              </w:rPr>
              <w:t>Oferte alternative:</w:t>
            </w:r>
          </w:p>
        </w:tc>
        <w:tc>
          <w:tcPr>
            <w:tcW w:w="332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b/>
                <w:bCs/>
                <w:i/>
                <w:iCs/>
                <w:sz w:val="20"/>
                <w:szCs w:val="20"/>
                <w:lang w:val="en-US" w:eastAsia="ru-RU"/>
              </w:rPr>
              <w:t>[vor fi acceptate] /[nu vor fi acceptate]</w:t>
            </w:r>
          </w:p>
        </w:tc>
      </w:tr>
      <w:tr w:rsidR="0040303E" w:rsidRPr="0034651A" w:rsidTr="00894A1F">
        <w:trPr>
          <w:jc w:val="center"/>
        </w:trPr>
        <w:tc>
          <w:tcPr>
            <w:tcW w:w="44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94A1F" w:rsidRDefault="0040303E" w:rsidP="0040303E">
            <w:pPr>
              <w:spacing w:after="0" w:line="240" w:lineRule="auto"/>
              <w:jc w:val="center"/>
              <w:rPr>
                <w:rFonts w:ascii="Times New Roman" w:eastAsia="Times New Roman" w:hAnsi="Times New Roman" w:cs="Times New Roman"/>
                <w:sz w:val="20"/>
                <w:szCs w:val="20"/>
                <w:lang w:val="en-US" w:eastAsia="ru-RU"/>
              </w:rPr>
            </w:pPr>
            <w:r w:rsidRPr="00894A1F">
              <w:rPr>
                <w:rFonts w:ascii="Times New Roman" w:eastAsia="Times New Roman" w:hAnsi="Times New Roman" w:cs="Times New Roman"/>
                <w:sz w:val="20"/>
                <w:szCs w:val="20"/>
                <w:lang w:val="en-US" w:eastAsia="ru-RU"/>
              </w:rPr>
              <w:t>3.2.</w:t>
            </w:r>
          </w:p>
        </w:tc>
        <w:tc>
          <w:tcPr>
            <w:tcW w:w="123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Times New Roman" w:eastAsia="Times New Roman" w:hAnsi="Times New Roman" w:cs="Times New Roman"/>
                <w:sz w:val="20"/>
                <w:szCs w:val="20"/>
                <w:lang w:eastAsia="ru-RU"/>
              </w:rPr>
            </w:pPr>
            <w:r w:rsidRPr="00894A1F">
              <w:rPr>
                <w:rFonts w:ascii="Times New Roman" w:eastAsia="Times New Roman" w:hAnsi="Times New Roman" w:cs="Times New Roman"/>
                <w:sz w:val="20"/>
                <w:szCs w:val="20"/>
                <w:lang w:val="en-US" w:eastAsia="ru-RU"/>
              </w:rPr>
              <w:t>Garanţ</w:t>
            </w:r>
            <w:r w:rsidRPr="00F103C8">
              <w:rPr>
                <w:rFonts w:ascii="Times New Roman" w:eastAsia="Times New Roman" w:hAnsi="Times New Roman" w:cs="Times New Roman"/>
                <w:sz w:val="20"/>
                <w:szCs w:val="20"/>
                <w:lang w:eastAsia="ru-RU"/>
              </w:rPr>
              <w:t>ia pentru ofertă:</w:t>
            </w:r>
          </w:p>
        </w:tc>
        <w:tc>
          <w:tcPr>
            <w:tcW w:w="332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B7BF7" w:rsidRPr="00873AA4" w:rsidRDefault="007B7BF7" w:rsidP="007B7BF7">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b/>
                <w:bCs/>
                <w:i/>
                <w:iCs/>
                <w:sz w:val="20"/>
                <w:szCs w:val="20"/>
                <w:lang w:val="en-US" w:eastAsia="ru-RU"/>
              </w:rPr>
              <w:t>[forma garanţiei a/b/c]</w:t>
            </w:r>
            <w:r w:rsidRPr="00873AA4">
              <w:rPr>
                <w:rFonts w:ascii="Times New Roman" w:eastAsia="Times New Roman" w:hAnsi="Times New Roman" w:cs="Times New Roman"/>
                <w:sz w:val="20"/>
                <w:szCs w:val="20"/>
                <w:lang w:val="en-US" w:eastAsia="ru-RU"/>
              </w:rPr>
              <w:t xml:space="preserve"> </w:t>
            </w:r>
          </w:p>
          <w:p w:rsidR="007B7BF7" w:rsidRPr="00873AA4" w:rsidRDefault="007B7BF7" w:rsidP="007B7BF7">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i/>
                <w:iCs/>
                <w:sz w:val="20"/>
                <w:szCs w:val="20"/>
                <w:lang w:val="en-US" w:eastAsia="ru-RU"/>
              </w:rPr>
              <w:t xml:space="preserve">a) Oferta va fi însoţită de o Garanţie pentru ofertă (emisă de o bancă </w:t>
            </w:r>
            <w:r w:rsidRPr="00873AA4">
              <w:rPr>
                <w:rFonts w:ascii="Times New Roman" w:eastAsia="Times New Roman" w:hAnsi="Times New Roman" w:cs="Times New Roman"/>
                <w:i/>
                <w:iCs/>
                <w:sz w:val="20"/>
                <w:szCs w:val="20"/>
                <w:lang w:val="en-US" w:eastAsia="ru-RU"/>
              </w:rPr>
              <w:lastRenderedPageBreak/>
              <w:t>comercială) conform formularului F3.2 din secţiunea a 3-a – Formulare pentru depunerea ofertei</w:t>
            </w:r>
            <w:r w:rsidRPr="00873AA4">
              <w:rPr>
                <w:rFonts w:ascii="Times New Roman" w:eastAsia="Times New Roman" w:hAnsi="Times New Roman" w:cs="Times New Roman"/>
                <w:sz w:val="20"/>
                <w:szCs w:val="20"/>
                <w:lang w:val="en-US" w:eastAsia="ru-RU"/>
              </w:rPr>
              <w:t xml:space="preserve"> </w:t>
            </w:r>
            <w:r w:rsidRPr="00873AA4">
              <w:rPr>
                <w:rFonts w:ascii="Times New Roman" w:eastAsia="Times New Roman" w:hAnsi="Times New Roman" w:cs="Times New Roman"/>
                <w:i/>
                <w:iCs/>
                <w:sz w:val="20"/>
                <w:szCs w:val="20"/>
                <w:lang w:val="en-US" w:eastAsia="ru-RU"/>
              </w:rPr>
              <w:t>sau</w:t>
            </w:r>
          </w:p>
          <w:p w:rsidR="007B7BF7" w:rsidRDefault="007B7BF7" w:rsidP="007B7BF7">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i/>
                <w:iCs/>
                <w:sz w:val="20"/>
                <w:szCs w:val="20"/>
                <w:lang w:val="en-US" w:eastAsia="ru-RU"/>
              </w:rPr>
              <w:t>b) Garanţia pentru ofertă prin transfer la contul autorităţii contractante, conform următoarelor date bancare:</w:t>
            </w:r>
            <w:r w:rsidRPr="00873AA4">
              <w:rPr>
                <w:rFonts w:ascii="Times New Roman" w:eastAsia="Times New Roman" w:hAnsi="Times New Roman" w:cs="Times New Roman"/>
                <w:sz w:val="20"/>
                <w:szCs w:val="20"/>
                <w:lang w:val="en-US" w:eastAsia="ru-RU"/>
              </w:rPr>
              <w:t xml:space="preserve"> </w:t>
            </w:r>
          </w:p>
          <w:p w:rsidR="007B7BF7" w:rsidRPr="00873AA4" w:rsidRDefault="007B7BF7" w:rsidP="007B7BF7">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i/>
                <w:iCs/>
                <w:sz w:val="20"/>
                <w:szCs w:val="20"/>
                <w:lang w:val="en-US" w:eastAsia="ru-RU"/>
              </w:rPr>
              <w:t>Beneficiarul plăţii:</w:t>
            </w:r>
            <w:r>
              <w:rPr>
                <w:rFonts w:ascii="Times New Roman" w:eastAsia="Times New Roman" w:hAnsi="Times New Roman" w:cs="Times New Roman"/>
                <w:i/>
                <w:iCs/>
                <w:sz w:val="20"/>
                <w:szCs w:val="20"/>
                <w:lang w:val="en-US" w:eastAsia="ru-RU"/>
              </w:rPr>
              <w:t xml:space="preserve"> IGP</w:t>
            </w:r>
          </w:p>
          <w:p w:rsidR="007B7BF7" w:rsidRPr="00873AA4" w:rsidRDefault="007B7BF7" w:rsidP="007B7BF7">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i/>
                <w:iCs/>
                <w:sz w:val="20"/>
                <w:szCs w:val="20"/>
                <w:lang w:val="en-US" w:eastAsia="ru-RU"/>
              </w:rPr>
              <w:t>Denumirea Băncii:</w:t>
            </w:r>
            <w:r w:rsidRPr="00311592">
              <w:rPr>
                <w:rFonts w:ascii="Times New Roman" w:eastAsia="Times New Roman" w:hAnsi="Times New Roman" w:cs="Times New Roman"/>
                <w:sz w:val="20"/>
                <w:szCs w:val="20"/>
                <w:lang w:val="en-US" w:eastAsia="ru-RU"/>
              </w:rPr>
              <w:t xml:space="preserve"> Ministerul Finantelor – Trezoreria de Stat</w:t>
            </w:r>
          </w:p>
          <w:p w:rsidR="007B7BF7" w:rsidRPr="00873AA4" w:rsidRDefault="007B7BF7" w:rsidP="007B7BF7">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i/>
                <w:iCs/>
                <w:sz w:val="20"/>
                <w:szCs w:val="20"/>
                <w:lang w:val="en-US" w:eastAsia="ru-RU"/>
              </w:rPr>
              <w:t xml:space="preserve">Codul fiscal: </w:t>
            </w:r>
            <w:r w:rsidRPr="00311592">
              <w:rPr>
                <w:rFonts w:ascii="Times New Roman" w:eastAsia="Times New Roman" w:hAnsi="Times New Roman" w:cs="Times New Roman"/>
                <w:sz w:val="20"/>
                <w:szCs w:val="20"/>
                <w:lang w:val="en-US" w:eastAsia="ru-RU"/>
              </w:rPr>
              <w:t>1013601000495</w:t>
            </w:r>
            <w:r w:rsidRPr="00873AA4">
              <w:rPr>
                <w:rFonts w:ascii="Times New Roman" w:eastAsia="Times New Roman" w:hAnsi="Times New Roman" w:cs="Times New Roman"/>
                <w:i/>
                <w:iCs/>
                <w:sz w:val="20"/>
                <w:szCs w:val="20"/>
                <w:lang w:val="en-US" w:eastAsia="ru-RU"/>
              </w:rPr>
              <w:t xml:space="preserve"> </w:t>
            </w:r>
            <w:r w:rsidRPr="00311592">
              <w:rPr>
                <w:rFonts w:ascii="Times New Roman" w:eastAsia="Times New Roman" w:hAnsi="Times New Roman" w:cs="Times New Roman"/>
                <w:sz w:val="20"/>
                <w:szCs w:val="20"/>
                <w:lang w:val="en-US" w:eastAsia="ru-RU"/>
              </w:rPr>
              <w:t>C/IBAN</w:t>
            </w:r>
            <w:r>
              <w:rPr>
                <w:rFonts w:ascii="Times New Roman" w:eastAsia="Times New Roman" w:hAnsi="Times New Roman" w:cs="Times New Roman"/>
                <w:sz w:val="20"/>
                <w:szCs w:val="20"/>
                <w:lang w:val="ro-MO" w:eastAsia="ru-RU"/>
              </w:rPr>
              <w:t>:</w:t>
            </w:r>
            <w:r w:rsidR="00171366" w:rsidRPr="00171366">
              <w:rPr>
                <w:rFonts w:ascii="Times New Roman" w:eastAsia="Times New Roman" w:hAnsi="Times New Roman" w:cs="Times New Roman"/>
                <w:sz w:val="20"/>
                <w:szCs w:val="20"/>
                <w:lang w:val="en-US" w:eastAsia="ru-RU"/>
              </w:rPr>
              <w:t>MD83TRPBAA314110A14294AH</w:t>
            </w:r>
          </w:p>
          <w:p w:rsidR="007B7BF7" w:rsidRPr="00873AA4" w:rsidRDefault="007B7BF7" w:rsidP="007B7BF7">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i/>
                <w:iCs/>
                <w:sz w:val="20"/>
                <w:szCs w:val="20"/>
                <w:lang w:val="en-US" w:eastAsia="ru-RU"/>
              </w:rPr>
              <w:t>cu nota “Pentru setul documentelor de atribuire” sau “Pentru garanţia pentru ofertă la licitaţia publică nr.____ din _______”</w:t>
            </w:r>
            <w:r w:rsidRPr="00873AA4">
              <w:rPr>
                <w:rFonts w:ascii="Times New Roman" w:eastAsia="Times New Roman" w:hAnsi="Times New Roman" w:cs="Times New Roman"/>
                <w:sz w:val="20"/>
                <w:szCs w:val="20"/>
                <w:lang w:val="en-US" w:eastAsia="ru-RU"/>
              </w:rPr>
              <w:t xml:space="preserve"> </w:t>
            </w:r>
            <w:r w:rsidRPr="00873AA4">
              <w:rPr>
                <w:rFonts w:ascii="Times New Roman" w:eastAsia="Times New Roman" w:hAnsi="Times New Roman" w:cs="Times New Roman"/>
                <w:i/>
                <w:iCs/>
                <w:sz w:val="20"/>
                <w:szCs w:val="20"/>
                <w:lang w:val="en-US" w:eastAsia="ru-RU"/>
              </w:rPr>
              <w:t>sau</w:t>
            </w:r>
          </w:p>
          <w:p w:rsidR="0040303E" w:rsidRPr="00873AA4" w:rsidRDefault="007B7BF7" w:rsidP="007B7BF7">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sz w:val="20"/>
                <w:szCs w:val="20"/>
                <w:lang w:val="en-US" w:eastAsia="ru-RU"/>
              </w:rPr>
              <w:t xml:space="preserve">c) </w:t>
            </w:r>
            <w:r w:rsidRPr="00873AA4">
              <w:rPr>
                <w:rFonts w:ascii="Times New Roman" w:eastAsia="Times New Roman" w:hAnsi="Times New Roman" w:cs="Times New Roman"/>
                <w:i/>
                <w:iCs/>
                <w:sz w:val="20"/>
                <w:szCs w:val="20"/>
                <w:lang w:val="en-US" w:eastAsia="ru-RU"/>
              </w:rPr>
              <w:t>Alte forme ale garanţiei bancare acceptate de autoritatea contractantă.</w:t>
            </w:r>
          </w:p>
        </w:tc>
      </w:tr>
      <w:tr w:rsidR="0040303E" w:rsidRPr="0034651A" w:rsidTr="00894A1F">
        <w:trPr>
          <w:jc w:val="center"/>
        </w:trPr>
        <w:tc>
          <w:tcPr>
            <w:tcW w:w="44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Times New Roman" w:eastAsia="Times New Roman" w:hAnsi="Times New Roman" w:cs="Times New Roman"/>
                <w:sz w:val="20"/>
                <w:szCs w:val="20"/>
                <w:lang w:eastAsia="ru-RU"/>
              </w:rPr>
            </w:pPr>
            <w:r w:rsidRPr="00F103C8">
              <w:rPr>
                <w:rFonts w:ascii="Times New Roman" w:eastAsia="Times New Roman" w:hAnsi="Times New Roman" w:cs="Times New Roman"/>
                <w:sz w:val="20"/>
                <w:szCs w:val="20"/>
                <w:lang w:eastAsia="ru-RU"/>
              </w:rPr>
              <w:lastRenderedPageBreak/>
              <w:t>3.3.</w:t>
            </w:r>
          </w:p>
        </w:tc>
        <w:tc>
          <w:tcPr>
            <w:tcW w:w="123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sz w:val="20"/>
                <w:szCs w:val="20"/>
                <w:lang w:val="en-US" w:eastAsia="ru-RU"/>
              </w:rPr>
              <w:t>Garanţia pentru ofertă va fi în valoare de:</w:t>
            </w:r>
          </w:p>
        </w:tc>
        <w:tc>
          <w:tcPr>
            <w:tcW w:w="332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7B7BF7" w:rsidP="0040303E">
            <w:pPr>
              <w:spacing w:after="0" w:line="240" w:lineRule="auto"/>
              <w:rPr>
                <w:rFonts w:ascii="Times New Roman" w:eastAsia="Times New Roman" w:hAnsi="Times New Roman" w:cs="Times New Roman"/>
                <w:sz w:val="20"/>
                <w:szCs w:val="20"/>
                <w:lang w:val="en-US" w:eastAsia="ru-RU"/>
              </w:rPr>
            </w:pPr>
            <w:r>
              <w:rPr>
                <w:rFonts w:ascii="Times New Roman" w:eastAsia="Times New Roman" w:hAnsi="Times New Roman" w:cs="Times New Roman"/>
                <w:i/>
                <w:iCs/>
                <w:sz w:val="20"/>
                <w:szCs w:val="20"/>
                <w:lang w:val="en-US" w:eastAsia="ru-RU"/>
              </w:rPr>
              <w:t>1</w:t>
            </w:r>
            <w:r w:rsidR="0040303E" w:rsidRPr="00873AA4">
              <w:rPr>
                <w:rFonts w:ascii="Times New Roman" w:eastAsia="Times New Roman" w:hAnsi="Times New Roman" w:cs="Times New Roman"/>
                <w:b/>
                <w:bCs/>
                <w:i/>
                <w:iCs/>
                <w:sz w:val="20"/>
                <w:szCs w:val="20"/>
                <w:lang w:val="en-US" w:eastAsia="ru-RU"/>
              </w:rPr>
              <w:t xml:space="preserve">% </w:t>
            </w:r>
            <w:r w:rsidR="0040303E" w:rsidRPr="00873AA4">
              <w:rPr>
                <w:rFonts w:ascii="Times New Roman" w:eastAsia="Times New Roman" w:hAnsi="Times New Roman" w:cs="Times New Roman"/>
                <w:i/>
                <w:iCs/>
                <w:sz w:val="20"/>
                <w:szCs w:val="20"/>
                <w:lang w:val="en-US" w:eastAsia="ru-RU"/>
              </w:rPr>
              <w:t>din valoarea ofertei fără TVA.</w:t>
            </w:r>
          </w:p>
        </w:tc>
      </w:tr>
      <w:tr w:rsidR="0040303E" w:rsidRPr="00F103C8" w:rsidTr="00894A1F">
        <w:trPr>
          <w:jc w:val="center"/>
        </w:trPr>
        <w:tc>
          <w:tcPr>
            <w:tcW w:w="44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Times New Roman" w:eastAsia="Times New Roman" w:hAnsi="Times New Roman" w:cs="Times New Roman"/>
                <w:sz w:val="20"/>
                <w:szCs w:val="20"/>
                <w:lang w:eastAsia="ru-RU"/>
              </w:rPr>
            </w:pPr>
            <w:r w:rsidRPr="00F103C8">
              <w:rPr>
                <w:rFonts w:ascii="Times New Roman" w:eastAsia="Times New Roman" w:hAnsi="Times New Roman" w:cs="Times New Roman"/>
                <w:sz w:val="20"/>
                <w:szCs w:val="20"/>
                <w:lang w:eastAsia="ru-RU"/>
              </w:rPr>
              <w:t>3.4.</w:t>
            </w:r>
          </w:p>
        </w:tc>
        <w:tc>
          <w:tcPr>
            <w:tcW w:w="123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sz w:val="20"/>
                <w:szCs w:val="20"/>
                <w:lang w:val="en-US" w:eastAsia="ru-RU"/>
              </w:rPr>
              <w:t>Ediţia aplicabilă a Incoterms şi termenii comerciali acceptaţi vor fi:</w:t>
            </w:r>
          </w:p>
        </w:tc>
        <w:tc>
          <w:tcPr>
            <w:tcW w:w="332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Times New Roman" w:eastAsia="Times New Roman" w:hAnsi="Times New Roman" w:cs="Times New Roman"/>
                <w:sz w:val="20"/>
                <w:szCs w:val="20"/>
                <w:lang w:eastAsia="ru-RU"/>
              </w:rPr>
            </w:pPr>
            <w:r w:rsidRPr="00F103C8">
              <w:rPr>
                <w:rFonts w:ascii="Times New Roman" w:eastAsia="Times New Roman" w:hAnsi="Times New Roman" w:cs="Times New Roman"/>
                <w:i/>
                <w:iCs/>
                <w:sz w:val="20"/>
                <w:szCs w:val="20"/>
                <w:lang w:eastAsia="ru-RU"/>
              </w:rPr>
              <w:t>_______</w:t>
            </w:r>
            <w:r w:rsidRPr="00F103C8">
              <w:rPr>
                <w:rFonts w:ascii="Times New Roman" w:eastAsia="Times New Roman" w:hAnsi="Times New Roman" w:cs="Times New Roman"/>
                <w:b/>
                <w:bCs/>
                <w:i/>
                <w:iCs/>
                <w:sz w:val="20"/>
                <w:szCs w:val="20"/>
                <w:lang w:eastAsia="ru-RU"/>
              </w:rPr>
              <w:t xml:space="preserve"> [ediţia aplicabilă]</w:t>
            </w:r>
          </w:p>
        </w:tc>
      </w:tr>
      <w:tr w:rsidR="0040303E" w:rsidRPr="00F103C8" w:rsidTr="00894A1F">
        <w:trPr>
          <w:jc w:val="center"/>
        </w:trPr>
        <w:tc>
          <w:tcPr>
            <w:tcW w:w="44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Times New Roman" w:eastAsia="Times New Roman" w:hAnsi="Times New Roman" w:cs="Times New Roman"/>
                <w:sz w:val="20"/>
                <w:szCs w:val="20"/>
                <w:lang w:eastAsia="ru-RU"/>
              </w:rPr>
            </w:pPr>
            <w:r w:rsidRPr="00F103C8">
              <w:rPr>
                <w:rFonts w:ascii="Times New Roman" w:eastAsia="Times New Roman" w:hAnsi="Times New Roman" w:cs="Times New Roman"/>
                <w:sz w:val="20"/>
                <w:szCs w:val="20"/>
                <w:lang w:eastAsia="ru-RU"/>
              </w:rPr>
              <w:t>3.5.</w:t>
            </w:r>
          </w:p>
        </w:tc>
        <w:tc>
          <w:tcPr>
            <w:tcW w:w="123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Times New Roman" w:eastAsia="Times New Roman" w:hAnsi="Times New Roman" w:cs="Times New Roman"/>
                <w:sz w:val="20"/>
                <w:szCs w:val="20"/>
                <w:lang w:eastAsia="ru-RU"/>
              </w:rPr>
            </w:pPr>
            <w:r w:rsidRPr="00F103C8">
              <w:rPr>
                <w:rFonts w:ascii="Times New Roman" w:eastAsia="Times New Roman" w:hAnsi="Times New Roman" w:cs="Times New Roman"/>
                <w:sz w:val="20"/>
                <w:szCs w:val="20"/>
                <w:lang w:eastAsia="ru-RU"/>
              </w:rPr>
              <w:t>Termenul de livrare:</w:t>
            </w:r>
          </w:p>
        </w:tc>
        <w:tc>
          <w:tcPr>
            <w:tcW w:w="332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7B7BF7">
            <w:pPr>
              <w:spacing w:after="0" w:line="240" w:lineRule="auto"/>
              <w:rPr>
                <w:rFonts w:ascii="Times New Roman" w:eastAsia="Times New Roman" w:hAnsi="Times New Roman" w:cs="Times New Roman"/>
                <w:sz w:val="20"/>
                <w:szCs w:val="20"/>
                <w:lang w:eastAsia="ru-RU"/>
              </w:rPr>
            </w:pPr>
            <w:r w:rsidRPr="00F103C8">
              <w:rPr>
                <w:rFonts w:ascii="Times New Roman" w:eastAsia="Times New Roman" w:hAnsi="Times New Roman" w:cs="Times New Roman"/>
                <w:sz w:val="20"/>
                <w:szCs w:val="20"/>
                <w:lang w:eastAsia="ru-RU"/>
              </w:rPr>
              <w:t> </w:t>
            </w:r>
            <w:r w:rsidR="007B7BF7">
              <w:rPr>
                <w:rFonts w:ascii="Times New Roman" w:eastAsia="Times New Roman" w:hAnsi="Times New Roman" w:cs="Times New Roman"/>
                <w:sz w:val="20"/>
                <w:szCs w:val="20"/>
                <w:lang w:val="ro-MO" w:eastAsia="ru-RU"/>
              </w:rPr>
              <w:t>Pînă la 14 decembrie 2018</w:t>
            </w:r>
          </w:p>
        </w:tc>
      </w:tr>
      <w:tr w:rsidR="0040303E" w:rsidRPr="00F103C8" w:rsidTr="00894A1F">
        <w:trPr>
          <w:jc w:val="center"/>
        </w:trPr>
        <w:tc>
          <w:tcPr>
            <w:tcW w:w="44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Times New Roman" w:eastAsia="Times New Roman" w:hAnsi="Times New Roman" w:cs="Times New Roman"/>
                <w:sz w:val="20"/>
                <w:szCs w:val="20"/>
                <w:lang w:eastAsia="ru-RU"/>
              </w:rPr>
            </w:pPr>
            <w:r w:rsidRPr="00F103C8">
              <w:rPr>
                <w:rFonts w:ascii="Times New Roman" w:eastAsia="Times New Roman" w:hAnsi="Times New Roman" w:cs="Times New Roman"/>
                <w:sz w:val="20"/>
                <w:szCs w:val="20"/>
                <w:lang w:eastAsia="ru-RU"/>
              </w:rPr>
              <w:t>3.6.</w:t>
            </w:r>
          </w:p>
        </w:tc>
        <w:tc>
          <w:tcPr>
            <w:tcW w:w="123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Times New Roman" w:eastAsia="Times New Roman" w:hAnsi="Times New Roman" w:cs="Times New Roman"/>
                <w:sz w:val="20"/>
                <w:szCs w:val="20"/>
                <w:lang w:eastAsia="ru-RU"/>
              </w:rPr>
            </w:pPr>
            <w:r w:rsidRPr="00F103C8">
              <w:rPr>
                <w:rFonts w:ascii="Times New Roman" w:eastAsia="Times New Roman" w:hAnsi="Times New Roman" w:cs="Times New Roman"/>
                <w:sz w:val="20"/>
                <w:szCs w:val="20"/>
                <w:lang w:eastAsia="ru-RU"/>
              </w:rPr>
              <w:t>Locul livrării bunurilor:</w:t>
            </w:r>
          </w:p>
        </w:tc>
        <w:tc>
          <w:tcPr>
            <w:tcW w:w="332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Times New Roman" w:eastAsia="Times New Roman" w:hAnsi="Times New Roman" w:cs="Times New Roman"/>
                <w:sz w:val="20"/>
                <w:szCs w:val="20"/>
                <w:lang w:eastAsia="ru-RU"/>
              </w:rPr>
            </w:pPr>
            <w:proofErr w:type="gramStart"/>
            <w:r w:rsidRPr="00F103C8">
              <w:rPr>
                <w:rFonts w:ascii="Times New Roman" w:eastAsia="Times New Roman" w:hAnsi="Times New Roman" w:cs="Times New Roman"/>
                <w:b/>
                <w:bCs/>
                <w:i/>
                <w:iCs/>
                <w:sz w:val="20"/>
                <w:szCs w:val="20"/>
                <w:lang w:eastAsia="ru-RU"/>
              </w:rPr>
              <w:t>[</w:t>
            </w:r>
            <w:r w:rsidR="007B7BF7">
              <w:rPr>
                <w:rFonts w:ascii="Times New Roman" w:eastAsia="Times New Roman" w:hAnsi="Times New Roman" w:cs="Times New Roman"/>
                <w:b/>
                <w:bCs/>
                <w:i/>
                <w:iCs/>
                <w:sz w:val="20"/>
                <w:szCs w:val="20"/>
                <w:lang w:val="ro-MO" w:eastAsia="ru-RU"/>
              </w:rPr>
              <w:t>str.</w:t>
            </w:r>
            <w:proofErr w:type="gramEnd"/>
            <w:r w:rsidR="007B7BF7">
              <w:rPr>
                <w:rFonts w:ascii="Times New Roman" w:eastAsia="Times New Roman" w:hAnsi="Times New Roman" w:cs="Times New Roman"/>
                <w:b/>
                <w:bCs/>
                <w:i/>
                <w:iCs/>
                <w:sz w:val="20"/>
                <w:szCs w:val="20"/>
                <w:lang w:val="ro-MO" w:eastAsia="ru-RU"/>
              </w:rPr>
              <w:t xml:space="preserve"> Tiraspol 11/1, mun.Chișinău</w:t>
            </w:r>
            <w:r w:rsidR="007B7BF7" w:rsidRPr="00873AA4">
              <w:rPr>
                <w:rFonts w:ascii="Times New Roman" w:eastAsia="Times New Roman" w:hAnsi="Times New Roman" w:cs="Times New Roman"/>
                <w:b/>
                <w:bCs/>
                <w:i/>
                <w:iCs/>
                <w:sz w:val="20"/>
                <w:szCs w:val="20"/>
                <w:lang w:val="en-US" w:eastAsia="ru-RU"/>
              </w:rPr>
              <w:t>]</w:t>
            </w:r>
          </w:p>
        </w:tc>
      </w:tr>
      <w:tr w:rsidR="0040303E" w:rsidRPr="0034651A" w:rsidTr="00894A1F">
        <w:trPr>
          <w:jc w:val="center"/>
        </w:trPr>
        <w:tc>
          <w:tcPr>
            <w:tcW w:w="44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Times New Roman" w:eastAsia="Times New Roman" w:hAnsi="Times New Roman" w:cs="Times New Roman"/>
                <w:sz w:val="20"/>
                <w:szCs w:val="20"/>
                <w:lang w:eastAsia="ru-RU"/>
              </w:rPr>
            </w:pPr>
            <w:r w:rsidRPr="00F103C8">
              <w:rPr>
                <w:rFonts w:ascii="Times New Roman" w:eastAsia="Times New Roman" w:hAnsi="Times New Roman" w:cs="Times New Roman"/>
                <w:sz w:val="20"/>
                <w:szCs w:val="20"/>
                <w:lang w:eastAsia="ru-RU"/>
              </w:rPr>
              <w:t>3.7.</w:t>
            </w:r>
          </w:p>
        </w:tc>
        <w:tc>
          <w:tcPr>
            <w:tcW w:w="123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sz w:val="20"/>
                <w:szCs w:val="20"/>
                <w:lang w:val="en-US" w:eastAsia="ru-RU"/>
              </w:rPr>
              <w:t>Metoda şi condiţiile de plată vor fi:</w:t>
            </w:r>
          </w:p>
        </w:tc>
        <w:tc>
          <w:tcPr>
            <w:tcW w:w="332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b/>
                <w:bCs/>
                <w:sz w:val="20"/>
                <w:szCs w:val="20"/>
                <w:lang w:val="en-US" w:eastAsia="ru-RU"/>
              </w:rPr>
              <w:t>Achitarea va fi efectuată utilizînd sistemul de e-facturare.</w:t>
            </w:r>
            <w:r w:rsidRPr="00873AA4">
              <w:rPr>
                <w:rFonts w:ascii="Times New Roman" w:eastAsia="Times New Roman" w:hAnsi="Times New Roman" w:cs="Times New Roman"/>
                <w:sz w:val="20"/>
                <w:szCs w:val="20"/>
                <w:lang w:val="en-US" w:eastAsia="ru-RU"/>
              </w:rPr>
              <w:t xml:space="preserve"> </w:t>
            </w:r>
            <w:r w:rsidRPr="00873AA4">
              <w:rPr>
                <w:rFonts w:ascii="Times New Roman" w:eastAsia="Times New Roman" w:hAnsi="Times New Roman" w:cs="Times New Roman"/>
                <w:i/>
                <w:iCs/>
                <w:sz w:val="20"/>
                <w:szCs w:val="20"/>
                <w:lang w:val="en-US" w:eastAsia="ru-RU"/>
              </w:rPr>
              <w:t>[se indică condiţiile de plată către operatorul economic, plăţile prealabile, după caz, inclusiv termenul de achitare]</w:t>
            </w:r>
          </w:p>
        </w:tc>
      </w:tr>
      <w:tr w:rsidR="0040303E" w:rsidRPr="00F103C8" w:rsidTr="00894A1F">
        <w:trPr>
          <w:jc w:val="center"/>
        </w:trPr>
        <w:tc>
          <w:tcPr>
            <w:tcW w:w="44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Times New Roman" w:eastAsia="Times New Roman" w:hAnsi="Times New Roman" w:cs="Times New Roman"/>
                <w:sz w:val="20"/>
                <w:szCs w:val="20"/>
                <w:lang w:eastAsia="ru-RU"/>
              </w:rPr>
            </w:pPr>
            <w:r w:rsidRPr="00F103C8">
              <w:rPr>
                <w:rFonts w:ascii="Times New Roman" w:eastAsia="Times New Roman" w:hAnsi="Times New Roman" w:cs="Times New Roman"/>
                <w:sz w:val="20"/>
                <w:szCs w:val="20"/>
                <w:lang w:eastAsia="ru-RU"/>
              </w:rPr>
              <w:t>3.8.</w:t>
            </w:r>
          </w:p>
        </w:tc>
        <w:tc>
          <w:tcPr>
            <w:tcW w:w="123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sz w:val="20"/>
                <w:szCs w:val="20"/>
                <w:lang w:val="en-US" w:eastAsia="ru-RU"/>
              </w:rPr>
              <w:t>Perioada valabilităţii ofertei va fi de:</w:t>
            </w:r>
          </w:p>
        </w:tc>
        <w:tc>
          <w:tcPr>
            <w:tcW w:w="332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Times New Roman" w:eastAsia="Times New Roman" w:hAnsi="Times New Roman" w:cs="Times New Roman"/>
                <w:sz w:val="20"/>
                <w:szCs w:val="20"/>
                <w:lang w:eastAsia="ru-RU"/>
              </w:rPr>
            </w:pPr>
            <w:r w:rsidRPr="00F103C8">
              <w:rPr>
                <w:rFonts w:ascii="Times New Roman" w:eastAsia="Times New Roman" w:hAnsi="Times New Roman" w:cs="Times New Roman"/>
                <w:i/>
                <w:iCs/>
                <w:sz w:val="20"/>
                <w:szCs w:val="20"/>
                <w:lang w:eastAsia="ru-RU"/>
              </w:rPr>
              <w:t>[</w:t>
            </w:r>
            <w:r w:rsidR="007B7BF7">
              <w:rPr>
                <w:rFonts w:ascii="Times New Roman" w:eastAsia="Times New Roman" w:hAnsi="Times New Roman" w:cs="Times New Roman"/>
                <w:i/>
                <w:iCs/>
                <w:sz w:val="20"/>
                <w:szCs w:val="20"/>
                <w:lang w:val="ro-MO" w:eastAsia="ru-RU"/>
              </w:rPr>
              <w:t xml:space="preserve">30 de </w:t>
            </w:r>
            <w:r w:rsidRPr="00F103C8">
              <w:rPr>
                <w:rFonts w:ascii="Times New Roman" w:eastAsia="Times New Roman" w:hAnsi="Times New Roman" w:cs="Times New Roman"/>
                <w:i/>
                <w:iCs/>
                <w:sz w:val="20"/>
                <w:szCs w:val="20"/>
                <w:lang w:eastAsia="ru-RU"/>
              </w:rPr>
              <w:t>zile]</w:t>
            </w:r>
          </w:p>
        </w:tc>
      </w:tr>
      <w:tr w:rsidR="0040303E" w:rsidRPr="0034651A" w:rsidTr="00894A1F">
        <w:trPr>
          <w:jc w:val="center"/>
        </w:trPr>
        <w:tc>
          <w:tcPr>
            <w:tcW w:w="44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Times New Roman" w:eastAsia="Times New Roman" w:hAnsi="Times New Roman" w:cs="Times New Roman"/>
                <w:sz w:val="20"/>
                <w:szCs w:val="20"/>
                <w:lang w:eastAsia="ru-RU"/>
              </w:rPr>
            </w:pPr>
            <w:r w:rsidRPr="00F103C8">
              <w:rPr>
                <w:rFonts w:ascii="Times New Roman" w:eastAsia="Times New Roman" w:hAnsi="Times New Roman" w:cs="Times New Roman"/>
                <w:sz w:val="20"/>
                <w:szCs w:val="20"/>
                <w:lang w:eastAsia="ru-RU"/>
              </w:rPr>
              <w:t>3.9.</w:t>
            </w:r>
          </w:p>
        </w:tc>
        <w:tc>
          <w:tcPr>
            <w:tcW w:w="123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Times New Roman" w:eastAsia="Times New Roman" w:hAnsi="Times New Roman" w:cs="Times New Roman"/>
                <w:sz w:val="20"/>
                <w:szCs w:val="20"/>
                <w:lang w:eastAsia="ru-RU"/>
              </w:rPr>
            </w:pPr>
            <w:r w:rsidRPr="00F103C8">
              <w:rPr>
                <w:rFonts w:ascii="Times New Roman" w:eastAsia="Times New Roman" w:hAnsi="Times New Roman" w:cs="Times New Roman"/>
                <w:sz w:val="20"/>
                <w:szCs w:val="20"/>
                <w:lang w:eastAsia="ru-RU"/>
              </w:rPr>
              <w:t>Ofertele în valută străină:</w:t>
            </w:r>
          </w:p>
        </w:tc>
        <w:tc>
          <w:tcPr>
            <w:tcW w:w="332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b/>
                <w:bCs/>
                <w:i/>
                <w:iCs/>
                <w:sz w:val="20"/>
                <w:szCs w:val="20"/>
                <w:lang w:val="en-US" w:eastAsia="ru-RU"/>
              </w:rPr>
              <w:t>[se accepta sau nu se acceptă]</w:t>
            </w:r>
            <w:r w:rsidRPr="00873AA4">
              <w:rPr>
                <w:rFonts w:ascii="Times New Roman" w:eastAsia="Times New Roman" w:hAnsi="Times New Roman" w:cs="Times New Roman"/>
                <w:i/>
                <w:iCs/>
                <w:sz w:val="20"/>
                <w:szCs w:val="20"/>
                <w:lang w:val="en-US" w:eastAsia="ru-RU"/>
              </w:rPr>
              <w:t xml:space="preserve"> </w:t>
            </w:r>
          </w:p>
        </w:tc>
      </w:tr>
    </w:tbl>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 </w:t>
      </w:r>
    </w:p>
    <w:p w:rsidR="0040303E" w:rsidRPr="00F103C8" w:rsidRDefault="0040303E" w:rsidP="0040303E">
      <w:pPr>
        <w:spacing w:after="0" w:line="240" w:lineRule="auto"/>
        <w:jc w:val="center"/>
        <w:rPr>
          <w:rFonts w:ascii="Times New Roman" w:eastAsia="Times New Roman" w:hAnsi="Times New Roman" w:cs="Times New Roman"/>
          <w:b/>
          <w:bCs/>
          <w:sz w:val="24"/>
          <w:szCs w:val="24"/>
          <w:lang w:eastAsia="ru-RU"/>
        </w:rPr>
      </w:pPr>
      <w:r w:rsidRPr="00F103C8">
        <w:rPr>
          <w:rFonts w:ascii="Times New Roman" w:eastAsia="Times New Roman" w:hAnsi="Times New Roman" w:cs="Times New Roman"/>
          <w:b/>
          <w:bCs/>
          <w:sz w:val="24"/>
          <w:szCs w:val="24"/>
          <w:lang w:eastAsia="ru-RU"/>
        </w:rPr>
        <w:t>4. Depunerea şi deschiderea ofertelor</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eastAsia="ru-RU"/>
        </w:rPr>
      </w:pPr>
      <w:r w:rsidRPr="00F103C8">
        <w:rPr>
          <w:rFonts w:ascii="Times New Roman" w:eastAsia="Times New Roman" w:hAnsi="Times New Roman" w:cs="Times New Roman"/>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90"/>
        <w:gridCol w:w="3696"/>
        <w:gridCol w:w="3470"/>
      </w:tblGrid>
      <w:tr w:rsidR="0040303E" w:rsidRPr="0034651A" w:rsidTr="0040303E">
        <w:trPr>
          <w:gridAfter w:val="1"/>
          <w:trHeight w:val="230"/>
          <w:jc w:val="center"/>
        </w:trPr>
        <w:tc>
          <w:tcPr>
            <w:tcW w:w="150" w:type="pct"/>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Times New Roman" w:eastAsia="Times New Roman" w:hAnsi="Times New Roman" w:cs="Times New Roman"/>
                <w:sz w:val="20"/>
                <w:szCs w:val="20"/>
                <w:lang w:eastAsia="ru-RU"/>
              </w:rPr>
            </w:pPr>
            <w:r w:rsidRPr="00F103C8">
              <w:rPr>
                <w:rFonts w:ascii="Times New Roman" w:eastAsia="Times New Roman" w:hAnsi="Times New Roman" w:cs="Times New Roman"/>
                <w:sz w:val="20"/>
                <w:szCs w:val="20"/>
                <w:lang w:eastAsia="ru-RU"/>
              </w:rPr>
              <w:t>4.1</w:t>
            </w:r>
          </w:p>
        </w:tc>
        <w:tc>
          <w:tcPr>
            <w:tcW w:w="2500" w:type="pct"/>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sz w:val="20"/>
                <w:szCs w:val="20"/>
                <w:lang w:val="en-US" w:eastAsia="ru-RU"/>
              </w:rPr>
              <w:t xml:space="preserve">Locul/Modalitatea de </w:t>
            </w:r>
            <w:r w:rsidRPr="00873AA4">
              <w:rPr>
                <w:rFonts w:ascii="Times New Roman" w:eastAsia="Times New Roman" w:hAnsi="Times New Roman" w:cs="Times New Roman"/>
                <w:b/>
                <w:bCs/>
                <w:sz w:val="20"/>
                <w:szCs w:val="20"/>
                <w:lang w:val="en-US" w:eastAsia="ru-RU"/>
              </w:rPr>
              <w:t>depunerea ofertelor</w:t>
            </w:r>
            <w:r w:rsidRPr="00873AA4">
              <w:rPr>
                <w:rFonts w:ascii="Times New Roman" w:eastAsia="Times New Roman" w:hAnsi="Times New Roman" w:cs="Times New Roman"/>
                <w:sz w:val="20"/>
                <w:szCs w:val="20"/>
                <w:lang w:val="en-US" w:eastAsia="ru-RU"/>
              </w:rPr>
              <w:t>, este:</w:t>
            </w:r>
          </w:p>
        </w:tc>
      </w:tr>
      <w:tr w:rsidR="0040303E" w:rsidRPr="0034651A" w:rsidTr="0040303E">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40303E" w:rsidRPr="00873AA4" w:rsidRDefault="0040303E" w:rsidP="0040303E">
            <w:pPr>
              <w:spacing w:after="0" w:line="240" w:lineRule="auto"/>
              <w:rPr>
                <w:rFonts w:ascii="Times New Roman" w:eastAsia="Times New Roman" w:hAnsi="Times New Roman" w:cs="Times New Roman"/>
                <w:sz w:val="20"/>
                <w:szCs w:val="20"/>
                <w:lang w:val="en-US"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40303E" w:rsidRPr="00873AA4" w:rsidRDefault="0040303E" w:rsidP="0040303E">
            <w:pPr>
              <w:spacing w:after="0" w:line="240" w:lineRule="auto"/>
              <w:rPr>
                <w:rFonts w:ascii="Times New Roman" w:eastAsia="Times New Roman" w:hAnsi="Times New Roman" w:cs="Times New Roman"/>
                <w:sz w:val="20"/>
                <w:szCs w:val="20"/>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7B7BF7" w:rsidRDefault="007B7BF7" w:rsidP="0040303E">
            <w:pPr>
              <w:spacing w:after="0" w:line="240" w:lineRule="auto"/>
              <w:rPr>
                <w:rFonts w:ascii="Times New Roman" w:eastAsia="Times New Roman" w:hAnsi="Times New Roman" w:cs="Times New Roman"/>
                <w:sz w:val="20"/>
                <w:szCs w:val="20"/>
                <w:lang w:val="en-US" w:eastAsia="ru-RU"/>
              </w:rPr>
            </w:pPr>
            <w:r w:rsidRPr="00311592">
              <w:rPr>
                <w:rFonts w:ascii="Times New Roman" w:eastAsia="Times New Roman" w:hAnsi="Times New Roman" w:cs="Times New Roman"/>
                <w:i/>
                <w:iCs/>
                <w:sz w:val="20"/>
                <w:szCs w:val="20"/>
                <w:lang w:val="en-US" w:eastAsia="ru-RU"/>
              </w:rPr>
              <w:t>[</w:t>
            </w:r>
            <w:r>
              <w:rPr>
                <w:rFonts w:ascii="Times New Roman" w:eastAsia="Times New Roman" w:hAnsi="Times New Roman" w:cs="Times New Roman"/>
                <w:b/>
                <w:bCs/>
                <w:i/>
                <w:iCs/>
                <w:sz w:val="20"/>
                <w:szCs w:val="20"/>
                <w:lang w:val="ro-MO" w:eastAsia="ru-RU"/>
              </w:rPr>
              <w:t>str. Tiraspol 11/1, mun.Chișinău, în plic sigilat</w:t>
            </w:r>
            <w:r w:rsidRPr="00311592">
              <w:rPr>
                <w:rFonts w:ascii="Times New Roman" w:eastAsia="Times New Roman" w:hAnsi="Times New Roman" w:cs="Times New Roman"/>
                <w:b/>
                <w:bCs/>
                <w:i/>
                <w:iCs/>
                <w:sz w:val="20"/>
                <w:szCs w:val="20"/>
                <w:lang w:val="en-US" w:eastAsia="ru-RU"/>
              </w:rPr>
              <w:t>]</w:t>
            </w:r>
          </w:p>
        </w:tc>
      </w:tr>
      <w:tr w:rsidR="0040303E" w:rsidRPr="00F103C8"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Times New Roman" w:eastAsia="Times New Roman" w:hAnsi="Times New Roman" w:cs="Times New Roman"/>
                <w:sz w:val="20"/>
                <w:szCs w:val="20"/>
                <w:lang w:eastAsia="ru-RU"/>
              </w:rPr>
            </w:pPr>
            <w:r w:rsidRPr="00F103C8">
              <w:rPr>
                <w:rFonts w:ascii="Times New Roman" w:eastAsia="Times New Roman" w:hAnsi="Times New Roman" w:cs="Times New Roman"/>
                <w:sz w:val="20"/>
                <w:szCs w:val="20"/>
                <w:lang w:eastAsia="ru-RU"/>
              </w:rPr>
              <w:t>4.2.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b/>
                <w:bCs/>
                <w:sz w:val="20"/>
                <w:szCs w:val="20"/>
                <w:lang w:val="en-US" w:eastAsia="ru-RU"/>
              </w:rPr>
              <w:t xml:space="preserve">Termenul limită </w:t>
            </w:r>
            <w:r w:rsidRPr="00873AA4">
              <w:rPr>
                <w:rFonts w:ascii="Times New Roman" w:eastAsia="Times New Roman" w:hAnsi="Times New Roman" w:cs="Times New Roman"/>
                <w:sz w:val="20"/>
                <w:szCs w:val="20"/>
                <w:lang w:val="en-US" w:eastAsia="ru-RU"/>
              </w:rPr>
              <w:t>de depunere a ofertelor este: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Times New Roman" w:eastAsia="Times New Roman" w:hAnsi="Times New Roman" w:cs="Times New Roman"/>
                <w:sz w:val="20"/>
                <w:szCs w:val="20"/>
                <w:lang w:eastAsia="ru-RU"/>
              </w:rPr>
            </w:pPr>
            <w:r w:rsidRPr="00F103C8">
              <w:rPr>
                <w:rFonts w:ascii="Times New Roman" w:eastAsia="Times New Roman" w:hAnsi="Times New Roman" w:cs="Times New Roman"/>
                <w:i/>
                <w:iCs/>
                <w:sz w:val="20"/>
                <w:szCs w:val="20"/>
                <w:lang w:eastAsia="ru-RU"/>
              </w:rPr>
              <w:t>Data, Ora</w:t>
            </w:r>
          </w:p>
        </w:tc>
      </w:tr>
      <w:tr w:rsidR="0040303E" w:rsidRPr="0034651A"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Times New Roman" w:eastAsia="Times New Roman" w:hAnsi="Times New Roman" w:cs="Times New Roman"/>
                <w:sz w:val="20"/>
                <w:szCs w:val="20"/>
                <w:lang w:eastAsia="ru-RU"/>
              </w:rPr>
            </w:pPr>
            <w:r w:rsidRPr="00F103C8">
              <w:rPr>
                <w:rFonts w:ascii="Times New Roman" w:eastAsia="Times New Roman" w:hAnsi="Times New Roman" w:cs="Times New Roman"/>
                <w:sz w:val="20"/>
                <w:szCs w:val="20"/>
                <w:lang w:eastAsia="ru-RU"/>
              </w:rPr>
              <w:t>4.3.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sz w:val="20"/>
                <w:szCs w:val="20"/>
                <w:lang w:val="en-US" w:eastAsia="ru-RU"/>
              </w:rPr>
              <w:t>Persoanele autorizate să asiste la deschiderea ofertelor (cu excepţia cazului cînd ofertele au fost depuse prin SIA “RSAP”).</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sz w:val="20"/>
                <w:szCs w:val="20"/>
                <w:lang w:val="en-US" w:eastAsia="ru-RU"/>
              </w:rPr>
              <w:t>Ofertanţii sau reprezentanţii acestora au dreptul să participe la deschiderea ofertelor, cu excepţia cazului cînd ofertele au fost depuse prin SIA “RSAP”</w:t>
            </w:r>
          </w:p>
        </w:tc>
      </w:tr>
    </w:tbl>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 </w:t>
      </w:r>
    </w:p>
    <w:p w:rsidR="0040303E" w:rsidRPr="00F103C8" w:rsidRDefault="0040303E" w:rsidP="0040303E">
      <w:pPr>
        <w:spacing w:after="0" w:line="240" w:lineRule="auto"/>
        <w:jc w:val="center"/>
        <w:rPr>
          <w:rFonts w:ascii="Times New Roman" w:eastAsia="Times New Roman" w:hAnsi="Times New Roman" w:cs="Times New Roman"/>
          <w:b/>
          <w:bCs/>
          <w:sz w:val="24"/>
          <w:szCs w:val="24"/>
          <w:lang w:eastAsia="ru-RU"/>
        </w:rPr>
      </w:pPr>
      <w:r w:rsidRPr="00F103C8">
        <w:rPr>
          <w:rFonts w:ascii="Times New Roman" w:eastAsia="Times New Roman" w:hAnsi="Times New Roman" w:cs="Times New Roman"/>
          <w:b/>
          <w:bCs/>
          <w:sz w:val="24"/>
          <w:szCs w:val="24"/>
          <w:lang w:eastAsia="ru-RU"/>
        </w:rPr>
        <w:t>5. Evaluarea şi compararea ofertelor</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eastAsia="ru-RU"/>
        </w:rPr>
      </w:pPr>
      <w:r w:rsidRPr="00F103C8">
        <w:rPr>
          <w:rFonts w:ascii="Times New Roman" w:eastAsia="Times New Roman" w:hAnsi="Times New Roman" w:cs="Times New Roman"/>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90"/>
        <w:gridCol w:w="3696"/>
        <w:gridCol w:w="3470"/>
      </w:tblGrid>
      <w:tr w:rsidR="0040303E" w:rsidRPr="00F103C8" w:rsidTr="0040303E">
        <w:trPr>
          <w:jc w:val="center"/>
        </w:trPr>
        <w:tc>
          <w:tcPr>
            <w:tcW w:w="150" w:type="pct"/>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Times New Roman" w:eastAsia="Times New Roman" w:hAnsi="Times New Roman" w:cs="Times New Roman"/>
                <w:sz w:val="20"/>
                <w:szCs w:val="20"/>
                <w:lang w:eastAsia="ru-RU"/>
              </w:rPr>
            </w:pPr>
            <w:r w:rsidRPr="00F103C8">
              <w:rPr>
                <w:rFonts w:ascii="Times New Roman" w:eastAsia="Times New Roman" w:hAnsi="Times New Roman" w:cs="Times New Roman"/>
                <w:sz w:val="20"/>
                <w:szCs w:val="20"/>
                <w:lang w:eastAsia="ru-RU"/>
              </w:rPr>
              <w:t>5.1.</w:t>
            </w:r>
          </w:p>
        </w:tc>
        <w:tc>
          <w:tcPr>
            <w:tcW w:w="25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sz w:val="20"/>
                <w:szCs w:val="20"/>
                <w:lang w:val="en-US" w:eastAsia="ru-RU"/>
              </w:rPr>
              <w:t>Preţurile ofertelor depuse în diferite valute vor fi convertite în: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Times New Roman" w:eastAsia="Times New Roman" w:hAnsi="Times New Roman" w:cs="Times New Roman"/>
                <w:sz w:val="20"/>
                <w:szCs w:val="20"/>
                <w:lang w:eastAsia="ru-RU"/>
              </w:rPr>
            </w:pPr>
            <w:r w:rsidRPr="00F103C8">
              <w:rPr>
                <w:rFonts w:ascii="Times New Roman" w:eastAsia="Times New Roman" w:hAnsi="Times New Roman" w:cs="Times New Roman"/>
                <w:b/>
                <w:bCs/>
                <w:i/>
                <w:iCs/>
                <w:sz w:val="20"/>
                <w:szCs w:val="20"/>
                <w:lang w:eastAsia="ru-RU"/>
              </w:rPr>
              <w:t>[lei MD]</w:t>
            </w:r>
          </w:p>
        </w:tc>
      </w:tr>
      <w:tr w:rsidR="0040303E" w:rsidRPr="00F103C8" w:rsidTr="0040303E">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40303E" w:rsidRPr="00F103C8" w:rsidRDefault="0040303E" w:rsidP="0040303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sz w:val="20"/>
                <w:szCs w:val="20"/>
                <w:lang w:val="en-US" w:eastAsia="ru-RU"/>
              </w:rPr>
              <w:t>Sursa ratei de schimb în scopul convertirii: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Times New Roman" w:eastAsia="Times New Roman" w:hAnsi="Times New Roman" w:cs="Times New Roman"/>
                <w:sz w:val="20"/>
                <w:szCs w:val="20"/>
                <w:lang w:eastAsia="ru-RU"/>
              </w:rPr>
            </w:pPr>
            <w:r w:rsidRPr="00F103C8">
              <w:rPr>
                <w:rFonts w:ascii="Times New Roman" w:eastAsia="Times New Roman" w:hAnsi="Times New Roman" w:cs="Times New Roman"/>
                <w:b/>
                <w:bCs/>
                <w:i/>
                <w:iCs/>
                <w:sz w:val="20"/>
                <w:szCs w:val="20"/>
                <w:lang w:eastAsia="ru-RU"/>
              </w:rPr>
              <w:t>[sursa ratei de schimb]</w:t>
            </w:r>
            <w:r w:rsidRPr="00F103C8">
              <w:rPr>
                <w:rFonts w:ascii="Times New Roman" w:eastAsia="Times New Roman" w:hAnsi="Times New Roman" w:cs="Times New Roman"/>
                <w:i/>
                <w:iCs/>
                <w:sz w:val="20"/>
                <w:szCs w:val="20"/>
                <w:lang w:eastAsia="ru-RU"/>
              </w:rPr>
              <w:t xml:space="preserve"> </w:t>
            </w:r>
          </w:p>
        </w:tc>
      </w:tr>
      <w:tr w:rsidR="0040303E" w:rsidRPr="00F103C8" w:rsidTr="0040303E">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40303E" w:rsidRPr="00F103C8" w:rsidRDefault="0040303E" w:rsidP="0040303E">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sz w:val="20"/>
                <w:szCs w:val="20"/>
                <w:lang w:val="en-US" w:eastAsia="ru-RU"/>
              </w:rPr>
              <w:t>Data pentru rata de schimb aplicabilă va fi: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Times New Roman" w:eastAsia="Times New Roman" w:hAnsi="Times New Roman" w:cs="Times New Roman"/>
                <w:sz w:val="20"/>
                <w:szCs w:val="20"/>
                <w:lang w:eastAsia="ru-RU"/>
              </w:rPr>
            </w:pPr>
            <w:r w:rsidRPr="00F103C8">
              <w:rPr>
                <w:rFonts w:ascii="Times New Roman" w:eastAsia="Times New Roman" w:hAnsi="Times New Roman" w:cs="Times New Roman"/>
                <w:b/>
                <w:bCs/>
                <w:i/>
                <w:iCs/>
                <w:sz w:val="20"/>
                <w:szCs w:val="20"/>
                <w:lang w:eastAsia="ru-RU"/>
              </w:rPr>
              <w:t>[data ratei de schimb]</w:t>
            </w:r>
            <w:r w:rsidRPr="00F103C8">
              <w:rPr>
                <w:rFonts w:ascii="Times New Roman" w:eastAsia="Times New Roman" w:hAnsi="Times New Roman" w:cs="Times New Roman"/>
                <w:i/>
                <w:iCs/>
                <w:sz w:val="20"/>
                <w:szCs w:val="20"/>
                <w:lang w:eastAsia="ru-RU"/>
              </w:rPr>
              <w:t xml:space="preserve"> </w:t>
            </w:r>
          </w:p>
        </w:tc>
      </w:tr>
      <w:tr w:rsidR="0040303E" w:rsidRPr="0034651A"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Times New Roman" w:eastAsia="Times New Roman" w:hAnsi="Times New Roman" w:cs="Times New Roman"/>
                <w:sz w:val="20"/>
                <w:szCs w:val="20"/>
                <w:lang w:eastAsia="ru-RU"/>
              </w:rPr>
            </w:pPr>
            <w:r w:rsidRPr="00F103C8">
              <w:rPr>
                <w:rFonts w:ascii="Times New Roman" w:eastAsia="Times New Roman" w:hAnsi="Times New Roman" w:cs="Times New Roman"/>
                <w:sz w:val="20"/>
                <w:szCs w:val="20"/>
                <w:lang w:eastAsia="ru-RU"/>
              </w:rPr>
              <w:t>5.2.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sz w:val="20"/>
                <w:szCs w:val="20"/>
                <w:lang w:val="en-US" w:eastAsia="ru-RU"/>
              </w:rPr>
              <w:t>Modalalitatea de efectuare a evaluării: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b/>
                <w:bCs/>
                <w:i/>
                <w:iCs/>
                <w:sz w:val="20"/>
                <w:szCs w:val="20"/>
                <w:lang w:val="en-US" w:eastAsia="ru-RU"/>
              </w:rPr>
              <w:t>Evaluarea va fi efectuată pe: [indicaţi: pe loturi sau pe poziţii. Dacă nu recurge la atribuirea contractului pe loturi, autoritatea contractantă are obligaţia de a justifica decizia de a nu atribui contractul pe loturi (art.37</w:t>
            </w:r>
            <w:r w:rsidRPr="00873AA4">
              <w:rPr>
                <w:rFonts w:ascii="Times New Roman" w:eastAsia="Times New Roman" w:hAnsi="Times New Roman" w:cs="Times New Roman"/>
                <w:b/>
                <w:bCs/>
                <w:i/>
                <w:iCs/>
                <w:sz w:val="20"/>
                <w:szCs w:val="20"/>
                <w:vertAlign w:val="superscript"/>
                <w:lang w:val="en-US" w:eastAsia="ru-RU"/>
              </w:rPr>
              <w:t>2</w:t>
            </w:r>
            <w:r w:rsidRPr="00873AA4">
              <w:rPr>
                <w:rFonts w:ascii="Times New Roman" w:eastAsia="Times New Roman" w:hAnsi="Times New Roman" w:cs="Times New Roman"/>
                <w:b/>
                <w:bCs/>
                <w:i/>
                <w:iCs/>
                <w:sz w:val="20"/>
                <w:szCs w:val="20"/>
                <w:lang w:val="en-US" w:eastAsia="ru-RU"/>
              </w:rPr>
              <w:t>)].</w:t>
            </w:r>
          </w:p>
        </w:tc>
      </w:tr>
      <w:tr w:rsidR="0040303E" w:rsidRPr="00F103C8"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Times New Roman" w:eastAsia="Times New Roman" w:hAnsi="Times New Roman" w:cs="Times New Roman"/>
                <w:sz w:val="20"/>
                <w:szCs w:val="20"/>
                <w:lang w:eastAsia="ru-RU"/>
              </w:rPr>
            </w:pPr>
            <w:r w:rsidRPr="00F103C8">
              <w:rPr>
                <w:rFonts w:ascii="Times New Roman" w:eastAsia="Times New Roman" w:hAnsi="Times New Roman" w:cs="Times New Roman"/>
                <w:sz w:val="20"/>
                <w:szCs w:val="20"/>
                <w:lang w:eastAsia="ru-RU"/>
              </w:rPr>
              <w:t>5.3.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sz w:val="20"/>
                <w:szCs w:val="20"/>
                <w:lang w:val="en-US" w:eastAsia="ru-RU"/>
              </w:rPr>
              <w:t>Factorii de evaluarea vor fi următorii: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171366">
            <w:pPr>
              <w:spacing w:after="0" w:line="240" w:lineRule="auto"/>
              <w:rPr>
                <w:rFonts w:ascii="Times New Roman" w:eastAsia="Times New Roman" w:hAnsi="Times New Roman" w:cs="Times New Roman"/>
                <w:sz w:val="20"/>
                <w:szCs w:val="20"/>
                <w:lang w:eastAsia="ru-RU"/>
              </w:rPr>
            </w:pPr>
            <w:r w:rsidRPr="00F103C8">
              <w:rPr>
                <w:rFonts w:ascii="Times New Roman" w:eastAsia="Times New Roman" w:hAnsi="Times New Roman" w:cs="Times New Roman"/>
                <w:b/>
                <w:bCs/>
                <w:i/>
                <w:iCs/>
                <w:sz w:val="20"/>
                <w:szCs w:val="20"/>
                <w:lang w:eastAsia="ru-RU"/>
              </w:rPr>
              <w:t>[</w:t>
            </w:r>
            <w:r w:rsidR="007B7BF7">
              <w:rPr>
                <w:rFonts w:ascii="Times New Roman" w:eastAsia="Times New Roman" w:hAnsi="Times New Roman" w:cs="Times New Roman"/>
                <w:i/>
                <w:iCs/>
                <w:sz w:val="20"/>
                <w:szCs w:val="20"/>
                <w:lang w:val="ro-RO" w:eastAsia="ru-RU"/>
              </w:rPr>
              <w:t>cel mai</w:t>
            </w:r>
            <w:r w:rsidR="00171366">
              <w:rPr>
                <w:rFonts w:ascii="Times New Roman" w:eastAsia="Times New Roman" w:hAnsi="Times New Roman" w:cs="Times New Roman"/>
                <w:i/>
                <w:iCs/>
                <w:sz w:val="20"/>
                <w:szCs w:val="20"/>
                <w:lang w:val="ro-RO" w:eastAsia="ru-RU"/>
              </w:rPr>
              <w:t xml:space="preserve"> mic</w:t>
            </w:r>
            <w:r w:rsidR="007B7BF7">
              <w:rPr>
                <w:rFonts w:ascii="Times New Roman" w:eastAsia="Times New Roman" w:hAnsi="Times New Roman" w:cs="Times New Roman"/>
                <w:i/>
                <w:iCs/>
                <w:sz w:val="20"/>
                <w:szCs w:val="20"/>
                <w:lang w:val="ro-RO" w:eastAsia="ru-RU"/>
              </w:rPr>
              <w:t xml:space="preserve"> preț</w:t>
            </w:r>
            <w:proofErr w:type="gramStart"/>
            <w:r w:rsidR="007B7BF7">
              <w:rPr>
                <w:rFonts w:ascii="Times New Roman" w:eastAsia="Times New Roman" w:hAnsi="Times New Roman" w:cs="Times New Roman"/>
                <w:i/>
                <w:iCs/>
                <w:sz w:val="20"/>
                <w:szCs w:val="20"/>
                <w:lang w:val="ro-RO" w:eastAsia="ru-RU"/>
              </w:rPr>
              <w:t xml:space="preserve"> </w:t>
            </w:r>
            <w:r w:rsidRPr="00F103C8">
              <w:rPr>
                <w:rFonts w:ascii="Times New Roman" w:eastAsia="Times New Roman" w:hAnsi="Times New Roman" w:cs="Times New Roman"/>
                <w:b/>
                <w:bCs/>
                <w:i/>
                <w:iCs/>
                <w:sz w:val="20"/>
                <w:szCs w:val="20"/>
                <w:lang w:eastAsia="ru-RU"/>
              </w:rPr>
              <w:t>]</w:t>
            </w:r>
            <w:proofErr w:type="gramEnd"/>
            <w:r w:rsidRPr="00F103C8">
              <w:rPr>
                <w:rFonts w:ascii="Times New Roman" w:eastAsia="Times New Roman" w:hAnsi="Times New Roman" w:cs="Times New Roman"/>
                <w:b/>
                <w:bCs/>
                <w:sz w:val="20"/>
                <w:szCs w:val="20"/>
                <w:lang w:eastAsia="ru-RU"/>
              </w:rPr>
              <w:t xml:space="preserve"> </w:t>
            </w:r>
          </w:p>
        </w:tc>
      </w:tr>
    </w:tbl>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eastAsia="ru-RU"/>
        </w:rPr>
      </w:pPr>
      <w:r w:rsidRPr="00F103C8">
        <w:rPr>
          <w:rFonts w:ascii="Times New Roman" w:eastAsia="Times New Roman" w:hAnsi="Times New Roman" w:cs="Times New Roman"/>
          <w:sz w:val="24"/>
          <w:szCs w:val="24"/>
          <w:lang w:eastAsia="ru-RU"/>
        </w:rPr>
        <w:t> </w:t>
      </w:r>
    </w:p>
    <w:p w:rsidR="0040303E" w:rsidRPr="00F103C8" w:rsidRDefault="0040303E" w:rsidP="0040303E">
      <w:pPr>
        <w:spacing w:after="0" w:line="240" w:lineRule="auto"/>
        <w:jc w:val="center"/>
        <w:rPr>
          <w:rFonts w:ascii="Times New Roman" w:eastAsia="Times New Roman" w:hAnsi="Times New Roman" w:cs="Times New Roman"/>
          <w:b/>
          <w:bCs/>
          <w:sz w:val="24"/>
          <w:szCs w:val="24"/>
          <w:lang w:eastAsia="ru-RU"/>
        </w:rPr>
      </w:pPr>
      <w:r w:rsidRPr="00F103C8">
        <w:rPr>
          <w:rFonts w:ascii="Times New Roman" w:eastAsia="Times New Roman" w:hAnsi="Times New Roman" w:cs="Times New Roman"/>
          <w:b/>
          <w:bCs/>
          <w:sz w:val="24"/>
          <w:szCs w:val="24"/>
          <w:lang w:eastAsia="ru-RU"/>
        </w:rPr>
        <w:t>6. Adjudecarea contractului</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eastAsia="ru-RU"/>
        </w:rPr>
      </w:pPr>
      <w:r w:rsidRPr="00F103C8">
        <w:rPr>
          <w:rFonts w:ascii="Times New Roman" w:eastAsia="Times New Roman" w:hAnsi="Times New Roman" w:cs="Times New Roman"/>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90"/>
        <w:gridCol w:w="3497"/>
        <w:gridCol w:w="3669"/>
      </w:tblGrid>
      <w:tr w:rsidR="0040303E" w:rsidRPr="0034651A" w:rsidTr="0040303E">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Times New Roman" w:eastAsia="Times New Roman" w:hAnsi="Times New Roman" w:cs="Times New Roman"/>
                <w:sz w:val="20"/>
                <w:szCs w:val="20"/>
                <w:lang w:eastAsia="ru-RU"/>
              </w:rPr>
            </w:pPr>
            <w:r w:rsidRPr="00F103C8">
              <w:rPr>
                <w:rFonts w:ascii="Times New Roman" w:eastAsia="Times New Roman" w:hAnsi="Times New Roman" w:cs="Times New Roman"/>
                <w:sz w:val="20"/>
                <w:szCs w:val="20"/>
                <w:lang w:eastAsia="ru-RU"/>
              </w:rPr>
              <w:t>6.1.</w:t>
            </w:r>
          </w:p>
        </w:tc>
        <w:tc>
          <w:tcPr>
            <w:tcW w:w="25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sz w:val="20"/>
                <w:szCs w:val="20"/>
                <w:lang w:val="en-US" w:eastAsia="ru-RU"/>
              </w:rPr>
              <w:t>Criteriul de evaluare aplicat pentru adjudecarea contractului va fi: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171366">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b/>
                <w:bCs/>
                <w:sz w:val="20"/>
                <w:szCs w:val="20"/>
                <w:lang w:val="en-US" w:eastAsia="ru-RU"/>
              </w:rPr>
              <w:t xml:space="preserve">Se va aplica criteriul de evaluare: </w:t>
            </w:r>
            <w:r w:rsidRPr="00873AA4">
              <w:rPr>
                <w:rFonts w:ascii="Times New Roman" w:eastAsia="Times New Roman" w:hAnsi="Times New Roman" w:cs="Times New Roman"/>
                <w:b/>
                <w:bCs/>
                <w:i/>
                <w:iCs/>
                <w:sz w:val="20"/>
                <w:szCs w:val="20"/>
                <w:lang w:val="en-US" w:eastAsia="ru-RU"/>
              </w:rPr>
              <w:t>[</w:t>
            </w:r>
            <w:r w:rsidR="007B7BF7">
              <w:rPr>
                <w:rFonts w:ascii="Times New Roman" w:eastAsia="Times New Roman" w:hAnsi="Times New Roman" w:cs="Times New Roman"/>
                <w:i/>
                <w:iCs/>
                <w:sz w:val="20"/>
                <w:szCs w:val="20"/>
                <w:lang w:val="ro-RO" w:eastAsia="ru-RU"/>
              </w:rPr>
              <w:t xml:space="preserve">cel mai </w:t>
            </w:r>
            <w:r w:rsidR="00171366">
              <w:rPr>
                <w:rFonts w:ascii="Times New Roman" w:eastAsia="Times New Roman" w:hAnsi="Times New Roman" w:cs="Times New Roman"/>
                <w:i/>
                <w:iCs/>
                <w:sz w:val="20"/>
                <w:szCs w:val="20"/>
                <w:lang w:val="ro-RO" w:eastAsia="ru-RU"/>
              </w:rPr>
              <w:t xml:space="preserve">mic </w:t>
            </w:r>
            <w:r w:rsidR="007B7BF7">
              <w:rPr>
                <w:rFonts w:ascii="Times New Roman" w:eastAsia="Times New Roman" w:hAnsi="Times New Roman" w:cs="Times New Roman"/>
                <w:i/>
                <w:iCs/>
                <w:sz w:val="20"/>
                <w:szCs w:val="20"/>
                <w:lang w:val="ro-RO" w:eastAsia="ru-RU"/>
              </w:rPr>
              <w:t>preț</w:t>
            </w:r>
            <w:r w:rsidRPr="00873AA4">
              <w:rPr>
                <w:rFonts w:ascii="Times New Roman" w:eastAsia="Times New Roman" w:hAnsi="Times New Roman" w:cs="Times New Roman"/>
                <w:b/>
                <w:bCs/>
                <w:i/>
                <w:iCs/>
                <w:sz w:val="20"/>
                <w:szCs w:val="20"/>
                <w:lang w:val="en-US" w:eastAsia="ru-RU"/>
              </w:rPr>
              <w:t>]</w:t>
            </w:r>
            <w:r w:rsidRPr="00873AA4">
              <w:rPr>
                <w:rFonts w:ascii="Times New Roman" w:eastAsia="Times New Roman" w:hAnsi="Times New Roman" w:cs="Times New Roman"/>
                <w:b/>
                <w:bCs/>
                <w:sz w:val="20"/>
                <w:szCs w:val="20"/>
                <w:lang w:val="en-US" w:eastAsia="ru-RU"/>
              </w:rPr>
              <w:t xml:space="preserve"> </w:t>
            </w:r>
          </w:p>
        </w:tc>
      </w:tr>
      <w:tr w:rsidR="0040303E" w:rsidRPr="00F103C8"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Times New Roman" w:eastAsia="Times New Roman" w:hAnsi="Times New Roman" w:cs="Times New Roman"/>
                <w:sz w:val="20"/>
                <w:szCs w:val="20"/>
                <w:lang w:eastAsia="ru-RU"/>
              </w:rPr>
            </w:pPr>
            <w:r w:rsidRPr="00F103C8">
              <w:rPr>
                <w:rFonts w:ascii="Times New Roman" w:eastAsia="Times New Roman" w:hAnsi="Times New Roman" w:cs="Times New Roman"/>
                <w:sz w:val="20"/>
                <w:szCs w:val="20"/>
                <w:lang w:eastAsia="ru-RU"/>
              </w:rPr>
              <w:lastRenderedPageBreak/>
              <w:t>6.2.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sz w:val="20"/>
                <w:szCs w:val="20"/>
                <w:lang w:val="en-US" w:eastAsia="ru-RU"/>
              </w:rPr>
              <w:t>Suma Garanţiei de bună execuţie (se stabileşte procentual din preţul contractului adjudecat):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7B7BF7" w:rsidP="0040303E">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i/>
                <w:iCs/>
                <w:sz w:val="20"/>
                <w:szCs w:val="20"/>
                <w:lang w:val="ro-MO" w:eastAsia="ru-RU"/>
              </w:rPr>
              <w:t xml:space="preserve">5 </w:t>
            </w:r>
            <w:r w:rsidR="0040303E" w:rsidRPr="00F103C8">
              <w:rPr>
                <w:rFonts w:ascii="Times New Roman" w:eastAsia="Times New Roman" w:hAnsi="Times New Roman" w:cs="Times New Roman"/>
                <w:b/>
                <w:bCs/>
                <w:i/>
                <w:iCs/>
                <w:sz w:val="20"/>
                <w:szCs w:val="20"/>
                <w:lang w:eastAsia="ru-RU"/>
              </w:rPr>
              <w:t>%</w:t>
            </w:r>
          </w:p>
        </w:tc>
      </w:tr>
      <w:tr w:rsidR="0040303E" w:rsidRPr="0034651A"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Times New Roman" w:eastAsia="Times New Roman" w:hAnsi="Times New Roman" w:cs="Times New Roman"/>
                <w:sz w:val="20"/>
                <w:szCs w:val="20"/>
                <w:lang w:eastAsia="ru-RU"/>
              </w:rPr>
            </w:pPr>
            <w:r w:rsidRPr="00F103C8">
              <w:rPr>
                <w:rFonts w:ascii="Times New Roman" w:eastAsia="Times New Roman" w:hAnsi="Times New Roman" w:cs="Times New Roman"/>
                <w:sz w:val="20"/>
                <w:szCs w:val="20"/>
                <w:lang w:eastAsia="ru-RU"/>
              </w:rPr>
              <w:t>6.3.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sz w:val="20"/>
                <w:szCs w:val="20"/>
                <w:lang w:val="en-US" w:eastAsia="ru-RU"/>
              </w:rPr>
              <w:t>Garanţia de bună execuţie a contractului: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171366" w:rsidRPr="00873AA4" w:rsidRDefault="00171366" w:rsidP="00171366">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b/>
                <w:bCs/>
                <w:i/>
                <w:iCs/>
                <w:sz w:val="20"/>
                <w:szCs w:val="20"/>
                <w:lang w:val="en-US" w:eastAsia="ru-RU"/>
              </w:rPr>
              <w:t>[forma garanţiei de bună execuţie a/b/c]</w:t>
            </w:r>
            <w:r w:rsidRPr="00873AA4">
              <w:rPr>
                <w:rFonts w:ascii="Times New Roman" w:eastAsia="Times New Roman" w:hAnsi="Times New Roman" w:cs="Times New Roman"/>
                <w:sz w:val="20"/>
                <w:szCs w:val="20"/>
                <w:lang w:val="en-US" w:eastAsia="ru-RU"/>
              </w:rPr>
              <w:t xml:space="preserve"> </w:t>
            </w:r>
          </w:p>
          <w:p w:rsidR="00171366" w:rsidRPr="00873AA4" w:rsidRDefault="00171366" w:rsidP="00171366">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i/>
                <w:iCs/>
                <w:sz w:val="20"/>
                <w:szCs w:val="20"/>
                <w:lang w:val="en-US" w:eastAsia="ru-RU"/>
              </w:rPr>
              <w:t>a) Garanţia de buna execuţie (emisă de o bancă comercială) conform formularului F3.3 sau</w:t>
            </w:r>
          </w:p>
          <w:p w:rsidR="00171366" w:rsidRPr="00873AA4" w:rsidRDefault="00171366" w:rsidP="00171366">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i/>
                <w:iCs/>
                <w:sz w:val="20"/>
                <w:szCs w:val="20"/>
                <w:lang w:val="en-US" w:eastAsia="ru-RU"/>
              </w:rPr>
              <w:t>b) Garanţia de buna execuţie prin transfer la contul autorităţii contractante, conform următoarelor date bancare:</w:t>
            </w:r>
          </w:p>
          <w:p w:rsidR="00171366" w:rsidRPr="00873AA4" w:rsidRDefault="00171366" w:rsidP="00171366">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i/>
                <w:iCs/>
                <w:sz w:val="20"/>
                <w:szCs w:val="20"/>
                <w:lang w:val="en-US" w:eastAsia="ru-RU"/>
              </w:rPr>
              <w:t>Beneficiarul plăţii:</w:t>
            </w:r>
            <w:r>
              <w:rPr>
                <w:rFonts w:ascii="Times New Roman" w:eastAsia="Times New Roman" w:hAnsi="Times New Roman" w:cs="Times New Roman"/>
                <w:i/>
                <w:iCs/>
                <w:sz w:val="20"/>
                <w:szCs w:val="20"/>
                <w:lang w:val="en-US" w:eastAsia="ru-RU"/>
              </w:rPr>
              <w:t xml:space="preserve"> IGP</w:t>
            </w:r>
          </w:p>
          <w:p w:rsidR="00171366" w:rsidRPr="00873AA4" w:rsidRDefault="00171366" w:rsidP="00171366">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i/>
                <w:iCs/>
                <w:sz w:val="20"/>
                <w:szCs w:val="20"/>
                <w:lang w:val="en-US" w:eastAsia="ru-RU"/>
              </w:rPr>
              <w:t>Denumirea Băncii:</w:t>
            </w:r>
            <w:r w:rsidRPr="00311592">
              <w:rPr>
                <w:rFonts w:ascii="Times New Roman" w:eastAsia="Times New Roman" w:hAnsi="Times New Roman" w:cs="Times New Roman"/>
                <w:sz w:val="20"/>
                <w:szCs w:val="20"/>
                <w:lang w:val="en-US" w:eastAsia="ru-RU"/>
              </w:rPr>
              <w:t xml:space="preserve"> Ministerul Finantelor – Trezoreria de Stat</w:t>
            </w:r>
          </w:p>
          <w:p w:rsidR="00171366" w:rsidRPr="00873AA4" w:rsidRDefault="00171366" w:rsidP="00171366">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i/>
                <w:iCs/>
                <w:sz w:val="20"/>
                <w:szCs w:val="20"/>
                <w:lang w:val="en-US" w:eastAsia="ru-RU"/>
              </w:rPr>
              <w:t xml:space="preserve">Codul fiscal: </w:t>
            </w:r>
            <w:r w:rsidRPr="00311592">
              <w:rPr>
                <w:rFonts w:ascii="Times New Roman" w:eastAsia="Times New Roman" w:hAnsi="Times New Roman" w:cs="Times New Roman"/>
                <w:sz w:val="20"/>
                <w:szCs w:val="20"/>
                <w:lang w:val="en-US" w:eastAsia="ru-RU"/>
              </w:rPr>
              <w:t>1013601000495</w:t>
            </w:r>
            <w:r w:rsidRPr="00873AA4">
              <w:rPr>
                <w:rFonts w:ascii="Times New Roman" w:eastAsia="Times New Roman" w:hAnsi="Times New Roman" w:cs="Times New Roman"/>
                <w:i/>
                <w:iCs/>
                <w:sz w:val="20"/>
                <w:szCs w:val="20"/>
                <w:lang w:val="en-US" w:eastAsia="ru-RU"/>
              </w:rPr>
              <w:t xml:space="preserve"> </w:t>
            </w:r>
            <w:r w:rsidRPr="00311592">
              <w:rPr>
                <w:rFonts w:ascii="Times New Roman" w:eastAsia="Times New Roman" w:hAnsi="Times New Roman" w:cs="Times New Roman"/>
                <w:sz w:val="20"/>
                <w:szCs w:val="20"/>
                <w:lang w:val="en-US" w:eastAsia="ru-RU"/>
              </w:rPr>
              <w:t>C/IBAN</w:t>
            </w:r>
            <w:r>
              <w:rPr>
                <w:rFonts w:ascii="Times New Roman" w:eastAsia="Times New Roman" w:hAnsi="Times New Roman" w:cs="Times New Roman"/>
                <w:sz w:val="20"/>
                <w:szCs w:val="20"/>
                <w:lang w:val="ro-MO" w:eastAsia="ru-RU"/>
              </w:rPr>
              <w:t>:</w:t>
            </w:r>
            <w:r w:rsidRPr="00171366">
              <w:rPr>
                <w:rFonts w:ascii="Times New Roman" w:eastAsia="Times New Roman" w:hAnsi="Times New Roman" w:cs="Times New Roman"/>
                <w:sz w:val="20"/>
                <w:szCs w:val="20"/>
                <w:lang w:val="en-US" w:eastAsia="ru-RU"/>
              </w:rPr>
              <w:t>MD83TRPBAA314110A14294AH</w:t>
            </w:r>
          </w:p>
          <w:p w:rsidR="00171366" w:rsidRPr="00873AA4" w:rsidRDefault="00171366" w:rsidP="00171366">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i/>
                <w:iCs/>
                <w:sz w:val="20"/>
                <w:szCs w:val="20"/>
                <w:lang w:val="en-US" w:eastAsia="ru-RU"/>
              </w:rPr>
              <w:t>cu nota “Garanţia de bună execuţie” sau “Pentru garanţia de bună execuţie la licitaţia publică nr.______ din ___________”</w:t>
            </w:r>
            <w:r w:rsidRPr="00873AA4">
              <w:rPr>
                <w:rFonts w:ascii="Times New Roman" w:eastAsia="Times New Roman" w:hAnsi="Times New Roman" w:cs="Times New Roman"/>
                <w:sz w:val="20"/>
                <w:szCs w:val="20"/>
                <w:lang w:val="en-US" w:eastAsia="ru-RU"/>
              </w:rPr>
              <w:t xml:space="preserve"> </w:t>
            </w:r>
            <w:r w:rsidRPr="00873AA4">
              <w:rPr>
                <w:rFonts w:ascii="Times New Roman" w:eastAsia="Times New Roman" w:hAnsi="Times New Roman" w:cs="Times New Roman"/>
                <w:i/>
                <w:iCs/>
                <w:sz w:val="20"/>
                <w:szCs w:val="20"/>
                <w:lang w:val="en-US" w:eastAsia="ru-RU"/>
              </w:rPr>
              <w:t>sau</w:t>
            </w:r>
            <w:r w:rsidRPr="00873AA4">
              <w:rPr>
                <w:rFonts w:ascii="Times New Roman" w:eastAsia="Times New Roman" w:hAnsi="Times New Roman" w:cs="Times New Roman"/>
                <w:sz w:val="20"/>
                <w:szCs w:val="20"/>
                <w:lang w:val="en-US" w:eastAsia="ru-RU"/>
              </w:rPr>
              <w:t xml:space="preserve"> </w:t>
            </w:r>
          </w:p>
          <w:p w:rsidR="0040303E" w:rsidRPr="00873AA4" w:rsidRDefault="00171366" w:rsidP="00171366">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sz w:val="20"/>
                <w:szCs w:val="20"/>
                <w:lang w:val="en-US" w:eastAsia="ru-RU"/>
              </w:rPr>
              <w:t xml:space="preserve">c) </w:t>
            </w:r>
            <w:r w:rsidRPr="00873AA4">
              <w:rPr>
                <w:rFonts w:ascii="Times New Roman" w:eastAsia="Times New Roman" w:hAnsi="Times New Roman" w:cs="Times New Roman"/>
                <w:i/>
                <w:iCs/>
                <w:sz w:val="20"/>
                <w:szCs w:val="20"/>
                <w:lang w:val="en-US" w:eastAsia="ru-RU"/>
              </w:rPr>
              <w:t>Alte forme ale garanţiei de bună execuţie acceptate de autoritatea contractantă.</w:t>
            </w:r>
          </w:p>
        </w:tc>
      </w:tr>
      <w:tr w:rsidR="0040303E" w:rsidRPr="0034651A"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Times New Roman" w:eastAsia="Times New Roman" w:hAnsi="Times New Roman" w:cs="Times New Roman"/>
                <w:sz w:val="20"/>
                <w:szCs w:val="20"/>
                <w:lang w:eastAsia="ru-RU"/>
              </w:rPr>
            </w:pPr>
            <w:r w:rsidRPr="00F103C8">
              <w:rPr>
                <w:rFonts w:ascii="Times New Roman" w:eastAsia="Times New Roman" w:hAnsi="Times New Roman" w:cs="Times New Roman"/>
                <w:sz w:val="20"/>
                <w:szCs w:val="20"/>
                <w:lang w:eastAsia="ru-RU"/>
              </w:rPr>
              <w:t>6.4.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sz w:val="20"/>
                <w:szCs w:val="20"/>
                <w:lang w:val="en-US" w:eastAsia="ru-RU"/>
              </w:rPr>
              <w:t>Forma de organizare juridică pe care trebuie să o ia asocierea grupului de operatori economici cărora li s-a atribuit contractul</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b/>
                <w:bCs/>
                <w:i/>
                <w:iCs/>
                <w:sz w:val="20"/>
                <w:szCs w:val="20"/>
                <w:lang w:val="en-US" w:eastAsia="ru-RU"/>
              </w:rPr>
              <w:t>[indicaţi una din formele de mai jos]</w:t>
            </w:r>
            <w:r w:rsidRPr="00873AA4">
              <w:rPr>
                <w:rFonts w:ascii="Times New Roman" w:eastAsia="Times New Roman" w:hAnsi="Times New Roman" w:cs="Times New Roman"/>
                <w:i/>
                <w:iCs/>
                <w:sz w:val="20"/>
                <w:szCs w:val="20"/>
                <w:lang w:val="en-US" w:eastAsia="ru-RU"/>
              </w:rPr>
              <w:t xml:space="preserve"> _____________</w:t>
            </w:r>
          </w:p>
          <w:p w:rsidR="0040303E" w:rsidRPr="00873AA4" w:rsidRDefault="0040303E" w:rsidP="0040303E">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sz w:val="20"/>
                <w:szCs w:val="20"/>
                <w:lang w:val="en-US" w:eastAsia="ru-RU"/>
              </w:rPr>
              <w:t>a) Societate pe acţiuni b) Societate cu răspundere limitată Altele _________</w:t>
            </w:r>
          </w:p>
        </w:tc>
      </w:tr>
      <w:tr w:rsidR="0040303E" w:rsidRPr="00F103C8"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Times New Roman" w:eastAsia="Times New Roman" w:hAnsi="Times New Roman" w:cs="Times New Roman"/>
                <w:sz w:val="20"/>
                <w:szCs w:val="20"/>
                <w:lang w:eastAsia="ru-RU"/>
              </w:rPr>
            </w:pPr>
            <w:r w:rsidRPr="00F103C8">
              <w:rPr>
                <w:rFonts w:ascii="Times New Roman" w:eastAsia="Times New Roman" w:hAnsi="Times New Roman" w:cs="Times New Roman"/>
                <w:sz w:val="20"/>
                <w:szCs w:val="20"/>
                <w:lang w:eastAsia="ru-RU"/>
              </w:rPr>
              <w:t>6.5.</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sz w:val="20"/>
                <w:szCs w:val="20"/>
                <w:lang w:val="en-US" w:eastAsia="ru-RU"/>
              </w:rPr>
              <w:t>Numărul maxim de zile pentru semnarea şi prezentarea contractului către autoritatea contractantă, de la remiterea acestuia spre semnare: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171366" w:rsidP="00171366">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i/>
                <w:iCs/>
                <w:sz w:val="20"/>
                <w:szCs w:val="20"/>
                <w:lang w:val="ro-RO" w:eastAsia="ru-RU"/>
              </w:rPr>
              <w:t>10</w:t>
            </w:r>
            <w:r w:rsidR="0040303E" w:rsidRPr="00F103C8">
              <w:rPr>
                <w:rFonts w:ascii="Times New Roman" w:eastAsia="Times New Roman" w:hAnsi="Times New Roman" w:cs="Times New Roman"/>
                <w:i/>
                <w:iCs/>
                <w:sz w:val="20"/>
                <w:szCs w:val="20"/>
                <w:lang w:eastAsia="ru-RU"/>
              </w:rPr>
              <w:t xml:space="preserve"> zile</w:t>
            </w:r>
          </w:p>
        </w:tc>
      </w:tr>
      <w:tr w:rsidR="0040303E" w:rsidRPr="0034651A" w:rsidTr="00171366">
        <w:trPr>
          <w:trHeight w:val="1484"/>
          <w:jc w:val="center"/>
        </w:trPr>
        <w:tc>
          <w:tcPr>
            <w:tcW w:w="0" w:type="auto"/>
            <w:gridSpan w:val="3"/>
            <w:tcBorders>
              <w:top w:val="single" w:sz="6" w:space="0" w:color="000000"/>
              <w:left w:val="nil"/>
              <w:bottom w:val="nil"/>
              <w:right w:val="nil"/>
            </w:tcBorders>
            <w:tcMar>
              <w:top w:w="15" w:type="dxa"/>
              <w:left w:w="45" w:type="dxa"/>
              <w:bottom w:w="15" w:type="dxa"/>
              <w:right w:w="45" w:type="dxa"/>
            </w:tcMar>
            <w:hideMark/>
          </w:tcPr>
          <w:p w:rsidR="0040303E" w:rsidRPr="00873AA4" w:rsidRDefault="0040303E" w:rsidP="0040303E">
            <w:pPr>
              <w:spacing w:after="0" w:line="240" w:lineRule="auto"/>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sz w:val="20"/>
                <w:szCs w:val="20"/>
                <w:lang w:val="en-US" w:eastAsia="ru-RU"/>
              </w:rPr>
              <w:t> </w:t>
            </w:r>
          </w:p>
          <w:p w:rsidR="0040303E" w:rsidRPr="00873AA4" w:rsidRDefault="0040303E" w:rsidP="0040303E">
            <w:pPr>
              <w:spacing w:after="0" w:line="240" w:lineRule="auto"/>
              <w:ind w:firstLine="567"/>
              <w:jc w:val="both"/>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sz w:val="20"/>
                <w:szCs w:val="20"/>
                <w:lang w:val="en-US" w:eastAsia="ru-RU"/>
              </w:rPr>
              <w:t xml:space="preserve">Conţinutul prezentei Fişe de date </w:t>
            </w:r>
            <w:proofErr w:type="gramStart"/>
            <w:r w:rsidRPr="00873AA4">
              <w:rPr>
                <w:rFonts w:ascii="Times New Roman" w:eastAsia="Times New Roman" w:hAnsi="Times New Roman" w:cs="Times New Roman"/>
                <w:sz w:val="20"/>
                <w:szCs w:val="20"/>
                <w:lang w:val="en-US" w:eastAsia="ru-RU"/>
              </w:rPr>
              <w:t>a</w:t>
            </w:r>
            <w:proofErr w:type="gramEnd"/>
            <w:r w:rsidRPr="00873AA4">
              <w:rPr>
                <w:rFonts w:ascii="Times New Roman" w:eastAsia="Times New Roman" w:hAnsi="Times New Roman" w:cs="Times New Roman"/>
                <w:sz w:val="20"/>
                <w:szCs w:val="20"/>
                <w:lang w:val="en-US" w:eastAsia="ru-RU"/>
              </w:rPr>
              <w:t xml:space="preserve"> achiziţiei este identic cu datele procedurii din cadrul Sistemului Informaţional Automatizat “REGISTRUL DE STAT AL ACHIZIŢIILOR PUBLICE”. Grupul de lucru pentru achiziţii confirmă corectitudinea conţinutului Fişei de date </w:t>
            </w:r>
            <w:proofErr w:type="gramStart"/>
            <w:r w:rsidRPr="00873AA4">
              <w:rPr>
                <w:rFonts w:ascii="Times New Roman" w:eastAsia="Times New Roman" w:hAnsi="Times New Roman" w:cs="Times New Roman"/>
                <w:sz w:val="20"/>
                <w:szCs w:val="20"/>
                <w:lang w:val="en-US" w:eastAsia="ru-RU"/>
              </w:rPr>
              <w:t>a</w:t>
            </w:r>
            <w:proofErr w:type="gramEnd"/>
            <w:r w:rsidRPr="00873AA4">
              <w:rPr>
                <w:rFonts w:ascii="Times New Roman" w:eastAsia="Times New Roman" w:hAnsi="Times New Roman" w:cs="Times New Roman"/>
                <w:sz w:val="20"/>
                <w:szCs w:val="20"/>
                <w:lang w:val="en-US" w:eastAsia="ru-RU"/>
              </w:rPr>
              <w:t xml:space="preserve"> achiziţiei, fapt pentru care poartă răspundere conform prevederilor legale în vigoare.</w:t>
            </w:r>
          </w:p>
          <w:p w:rsidR="0034651A" w:rsidRDefault="0034651A" w:rsidP="0040303E">
            <w:pPr>
              <w:spacing w:after="0" w:line="240" w:lineRule="auto"/>
              <w:ind w:firstLine="567"/>
              <w:jc w:val="both"/>
              <w:rPr>
                <w:rFonts w:ascii="Times New Roman" w:eastAsia="Times New Roman" w:hAnsi="Times New Roman" w:cs="Times New Roman"/>
                <w:sz w:val="20"/>
                <w:szCs w:val="20"/>
                <w:lang w:val="en-US" w:eastAsia="ru-RU"/>
              </w:rPr>
            </w:pPr>
          </w:p>
          <w:p w:rsidR="0034651A" w:rsidRDefault="0034651A" w:rsidP="0040303E">
            <w:pPr>
              <w:spacing w:after="0" w:line="240" w:lineRule="auto"/>
              <w:ind w:firstLine="567"/>
              <w:jc w:val="both"/>
              <w:rPr>
                <w:rFonts w:ascii="Times New Roman" w:eastAsia="Times New Roman" w:hAnsi="Times New Roman" w:cs="Times New Roman"/>
                <w:sz w:val="20"/>
                <w:szCs w:val="20"/>
                <w:lang w:val="en-US" w:eastAsia="ru-RU"/>
              </w:rPr>
            </w:pPr>
          </w:p>
          <w:p w:rsidR="0034651A" w:rsidRDefault="0034651A" w:rsidP="0040303E">
            <w:pPr>
              <w:spacing w:after="0" w:line="240" w:lineRule="auto"/>
              <w:ind w:firstLine="567"/>
              <w:jc w:val="both"/>
              <w:rPr>
                <w:rFonts w:ascii="Times New Roman" w:eastAsia="Times New Roman" w:hAnsi="Times New Roman" w:cs="Times New Roman"/>
                <w:sz w:val="20"/>
                <w:szCs w:val="20"/>
                <w:lang w:val="en-US" w:eastAsia="ru-RU"/>
              </w:rPr>
            </w:pPr>
          </w:p>
          <w:p w:rsidR="0034651A" w:rsidRDefault="0034651A" w:rsidP="0040303E">
            <w:pPr>
              <w:spacing w:after="0" w:line="240" w:lineRule="auto"/>
              <w:ind w:firstLine="567"/>
              <w:jc w:val="both"/>
              <w:rPr>
                <w:rFonts w:ascii="Times New Roman" w:eastAsia="Times New Roman" w:hAnsi="Times New Roman" w:cs="Times New Roman"/>
                <w:sz w:val="20"/>
                <w:szCs w:val="20"/>
                <w:lang w:val="en-US" w:eastAsia="ru-RU"/>
              </w:rPr>
            </w:pPr>
          </w:p>
          <w:p w:rsidR="0034651A" w:rsidRDefault="0034651A" w:rsidP="0040303E">
            <w:pPr>
              <w:spacing w:after="0" w:line="240" w:lineRule="auto"/>
              <w:ind w:firstLine="567"/>
              <w:jc w:val="both"/>
              <w:rPr>
                <w:rFonts w:ascii="Times New Roman" w:eastAsia="Times New Roman" w:hAnsi="Times New Roman" w:cs="Times New Roman"/>
                <w:sz w:val="20"/>
                <w:szCs w:val="20"/>
                <w:lang w:val="en-US" w:eastAsia="ru-RU"/>
              </w:rPr>
            </w:pPr>
          </w:p>
          <w:p w:rsidR="0034651A" w:rsidRDefault="0034651A" w:rsidP="0040303E">
            <w:pPr>
              <w:spacing w:after="0" w:line="240" w:lineRule="auto"/>
              <w:ind w:firstLine="567"/>
              <w:jc w:val="both"/>
              <w:rPr>
                <w:rFonts w:ascii="Times New Roman" w:eastAsia="Times New Roman" w:hAnsi="Times New Roman" w:cs="Times New Roman"/>
                <w:sz w:val="20"/>
                <w:szCs w:val="20"/>
                <w:lang w:val="en-US" w:eastAsia="ru-RU"/>
              </w:rPr>
            </w:pPr>
          </w:p>
          <w:p w:rsidR="0034651A" w:rsidRDefault="0034651A" w:rsidP="0040303E">
            <w:pPr>
              <w:spacing w:after="0" w:line="240" w:lineRule="auto"/>
              <w:ind w:firstLine="567"/>
              <w:jc w:val="both"/>
              <w:rPr>
                <w:rFonts w:ascii="Times New Roman" w:eastAsia="Times New Roman" w:hAnsi="Times New Roman" w:cs="Times New Roman"/>
                <w:sz w:val="20"/>
                <w:szCs w:val="20"/>
                <w:lang w:val="en-US" w:eastAsia="ru-RU"/>
              </w:rPr>
            </w:pPr>
          </w:p>
          <w:p w:rsidR="0040303E" w:rsidRPr="00873AA4" w:rsidRDefault="0040303E" w:rsidP="0040303E">
            <w:pPr>
              <w:spacing w:after="0" w:line="240" w:lineRule="auto"/>
              <w:ind w:firstLine="567"/>
              <w:jc w:val="both"/>
              <w:rPr>
                <w:rFonts w:ascii="Times New Roman" w:eastAsia="Times New Roman" w:hAnsi="Times New Roman" w:cs="Times New Roman"/>
                <w:sz w:val="20"/>
                <w:szCs w:val="20"/>
                <w:lang w:val="en-US" w:eastAsia="ru-RU"/>
              </w:rPr>
            </w:pPr>
            <w:r w:rsidRPr="00873AA4">
              <w:rPr>
                <w:rFonts w:ascii="Times New Roman" w:eastAsia="Times New Roman" w:hAnsi="Times New Roman" w:cs="Times New Roman"/>
                <w:sz w:val="20"/>
                <w:szCs w:val="20"/>
                <w:lang w:val="en-US" w:eastAsia="ru-RU"/>
              </w:rPr>
              <w:t> </w:t>
            </w:r>
          </w:p>
          <w:p w:rsidR="00171366" w:rsidRPr="007A3B28" w:rsidRDefault="00171366" w:rsidP="00171366">
            <w:pPr>
              <w:spacing w:after="0" w:line="240" w:lineRule="auto"/>
              <w:jc w:val="both"/>
              <w:rPr>
                <w:rFonts w:ascii="Times New Roman" w:eastAsia="Times New Roman" w:hAnsi="Times New Roman" w:cs="Times New Roman"/>
                <w:b/>
                <w:sz w:val="20"/>
                <w:szCs w:val="28"/>
                <w:lang w:val="ro-RO" w:eastAsia="ru-RU"/>
              </w:rPr>
            </w:pPr>
            <w:r>
              <w:rPr>
                <w:rFonts w:ascii="Times New Roman" w:eastAsia="Times New Roman" w:hAnsi="Times New Roman" w:cs="Times New Roman"/>
                <w:b/>
                <w:sz w:val="20"/>
                <w:szCs w:val="28"/>
                <w:lang w:val="ro-RO" w:eastAsia="ru-RU"/>
              </w:rPr>
              <w:t xml:space="preserve">          </w:t>
            </w:r>
            <w:r w:rsidRPr="007A3B28">
              <w:rPr>
                <w:rFonts w:ascii="Times New Roman" w:eastAsia="Times New Roman" w:hAnsi="Times New Roman" w:cs="Times New Roman"/>
                <w:b/>
                <w:sz w:val="20"/>
                <w:szCs w:val="28"/>
                <w:lang w:val="ro-RO" w:eastAsia="ru-RU"/>
              </w:rPr>
              <w:t>Președintele Grupului de lucru</w:t>
            </w:r>
          </w:p>
          <w:p w:rsidR="00171366" w:rsidRPr="007A3B28" w:rsidRDefault="00171366" w:rsidP="00171366">
            <w:pPr>
              <w:spacing w:after="0" w:line="240" w:lineRule="auto"/>
              <w:jc w:val="both"/>
              <w:rPr>
                <w:rFonts w:ascii="Times New Roman" w:eastAsia="Times New Roman" w:hAnsi="Times New Roman" w:cs="Times New Roman"/>
                <w:b/>
                <w:sz w:val="20"/>
                <w:szCs w:val="28"/>
                <w:lang w:val="ro-RO" w:eastAsia="ru-RU"/>
              </w:rPr>
            </w:pPr>
            <w:r w:rsidRPr="007A3B28">
              <w:rPr>
                <w:rFonts w:ascii="Times New Roman" w:eastAsia="Times New Roman" w:hAnsi="Times New Roman" w:cs="Times New Roman"/>
                <w:b/>
                <w:sz w:val="20"/>
                <w:szCs w:val="28"/>
                <w:lang w:val="ro-RO" w:eastAsia="ru-RU"/>
              </w:rPr>
              <w:t xml:space="preserve">          pentru achiziții al IGP                              </w:t>
            </w:r>
            <w:r>
              <w:rPr>
                <w:rFonts w:ascii="Times New Roman" w:eastAsia="Times New Roman" w:hAnsi="Times New Roman" w:cs="Times New Roman"/>
                <w:b/>
                <w:sz w:val="20"/>
                <w:szCs w:val="28"/>
                <w:lang w:val="ro-RO" w:eastAsia="ru-RU"/>
              </w:rPr>
              <w:t xml:space="preserve">      </w:t>
            </w:r>
            <w:r w:rsidRPr="007A3B28">
              <w:rPr>
                <w:rFonts w:ascii="Times New Roman" w:eastAsia="Times New Roman" w:hAnsi="Times New Roman" w:cs="Times New Roman"/>
                <w:b/>
                <w:sz w:val="20"/>
                <w:szCs w:val="28"/>
                <w:lang w:val="ro-RO" w:eastAsia="ru-RU"/>
              </w:rPr>
              <w:t xml:space="preserve">                         Viorel GANDRABUR</w:t>
            </w:r>
          </w:p>
          <w:p w:rsidR="0040303E" w:rsidRPr="00171366" w:rsidRDefault="0040303E" w:rsidP="0040303E">
            <w:pPr>
              <w:spacing w:after="0" w:line="240" w:lineRule="auto"/>
              <w:ind w:firstLine="567"/>
              <w:jc w:val="both"/>
              <w:rPr>
                <w:rFonts w:ascii="Times New Roman" w:eastAsia="Times New Roman" w:hAnsi="Times New Roman" w:cs="Times New Roman"/>
                <w:sz w:val="20"/>
                <w:szCs w:val="20"/>
                <w:lang w:val="ro-RO" w:eastAsia="ru-RU"/>
              </w:rPr>
            </w:pPr>
          </w:p>
        </w:tc>
      </w:tr>
    </w:tbl>
    <w:p w:rsidR="0040303E" w:rsidRPr="00171366"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171366">
        <w:rPr>
          <w:rFonts w:ascii="Times New Roman" w:eastAsia="Times New Roman" w:hAnsi="Times New Roman" w:cs="Times New Roman"/>
          <w:sz w:val="24"/>
          <w:szCs w:val="24"/>
          <w:lang w:val="en-US" w:eastAsia="ru-RU"/>
        </w:rPr>
        <w:t> </w:t>
      </w:r>
    </w:p>
    <w:p w:rsidR="0040303E"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171366">
        <w:rPr>
          <w:rFonts w:ascii="Times New Roman" w:eastAsia="Times New Roman" w:hAnsi="Times New Roman" w:cs="Times New Roman"/>
          <w:sz w:val="24"/>
          <w:szCs w:val="24"/>
          <w:lang w:val="en-US" w:eastAsia="ru-RU"/>
        </w:rPr>
        <w:t> </w:t>
      </w:r>
    </w:p>
    <w:p w:rsidR="0034651A" w:rsidRDefault="0034651A" w:rsidP="0040303E">
      <w:pPr>
        <w:spacing w:after="0" w:line="240" w:lineRule="auto"/>
        <w:ind w:firstLine="567"/>
        <w:jc w:val="both"/>
        <w:rPr>
          <w:rFonts w:ascii="Times New Roman" w:eastAsia="Times New Roman" w:hAnsi="Times New Roman" w:cs="Times New Roman"/>
          <w:sz w:val="24"/>
          <w:szCs w:val="24"/>
          <w:lang w:val="en-US" w:eastAsia="ru-RU"/>
        </w:rPr>
      </w:pPr>
    </w:p>
    <w:p w:rsidR="0034651A" w:rsidRDefault="0034651A" w:rsidP="0040303E">
      <w:pPr>
        <w:spacing w:after="0" w:line="240" w:lineRule="auto"/>
        <w:ind w:firstLine="567"/>
        <w:jc w:val="both"/>
        <w:rPr>
          <w:rFonts w:ascii="Times New Roman" w:eastAsia="Times New Roman" w:hAnsi="Times New Roman" w:cs="Times New Roman"/>
          <w:sz w:val="24"/>
          <w:szCs w:val="24"/>
          <w:lang w:val="en-US" w:eastAsia="ru-RU"/>
        </w:rPr>
      </w:pPr>
    </w:p>
    <w:p w:rsidR="0034651A" w:rsidRDefault="0034651A" w:rsidP="0040303E">
      <w:pPr>
        <w:spacing w:after="0" w:line="240" w:lineRule="auto"/>
        <w:ind w:firstLine="567"/>
        <w:jc w:val="both"/>
        <w:rPr>
          <w:rFonts w:ascii="Times New Roman" w:eastAsia="Times New Roman" w:hAnsi="Times New Roman" w:cs="Times New Roman"/>
          <w:sz w:val="24"/>
          <w:szCs w:val="24"/>
          <w:lang w:val="en-US" w:eastAsia="ru-RU"/>
        </w:rPr>
      </w:pPr>
    </w:p>
    <w:p w:rsidR="0034651A" w:rsidRDefault="0034651A" w:rsidP="0040303E">
      <w:pPr>
        <w:spacing w:after="0" w:line="240" w:lineRule="auto"/>
        <w:ind w:firstLine="567"/>
        <w:jc w:val="both"/>
        <w:rPr>
          <w:rFonts w:ascii="Times New Roman" w:eastAsia="Times New Roman" w:hAnsi="Times New Roman" w:cs="Times New Roman"/>
          <w:sz w:val="24"/>
          <w:szCs w:val="24"/>
          <w:lang w:val="en-US" w:eastAsia="ru-RU"/>
        </w:rPr>
      </w:pPr>
    </w:p>
    <w:p w:rsidR="0034651A" w:rsidRDefault="0034651A" w:rsidP="0040303E">
      <w:pPr>
        <w:spacing w:after="0" w:line="240" w:lineRule="auto"/>
        <w:ind w:firstLine="567"/>
        <w:jc w:val="both"/>
        <w:rPr>
          <w:rFonts w:ascii="Times New Roman" w:eastAsia="Times New Roman" w:hAnsi="Times New Roman" w:cs="Times New Roman"/>
          <w:sz w:val="24"/>
          <w:szCs w:val="24"/>
          <w:lang w:val="en-US" w:eastAsia="ru-RU"/>
        </w:rPr>
      </w:pPr>
    </w:p>
    <w:p w:rsidR="0034651A" w:rsidRDefault="0034651A" w:rsidP="0040303E">
      <w:pPr>
        <w:spacing w:after="0" w:line="240" w:lineRule="auto"/>
        <w:ind w:firstLine="567"/>
        <w:jc w:val="both"/>
        <w:rPr>
          <w:rFonts w:ascii="Times New Roman" w:eastAsia="Times New Roman" w:hAnsi="Times New Roman" w:cs="Times New Roman"/>
          <w:sz w:val="24"/>
          <w:szCs w:val="24"/>
          <w:lang w:val="en-US" w:eastAsia="ru-RU"/>
        </w:rPr>
      </w:pPr>
    </w:p>
    <w:p w:rsidR="0034651A" w:rsidRDefault="0034651A" w:rsidP="0040303E">
      <w:pPr>
        <w:spacing w:after="0" w:line="240" w:lineRule="auto"/>
        <w:ind w:firstLine="567"/>
        <w:jc w:val="both"/>
        <w:rPr>
          <w:rFonts w:ascii="Times New Roman" w:eastAsia="Times New Roman" w:hAnsi="Times New Roman" w:cs="Times New Roman"/>
          <w:sz w:val="24"/>
          <w:szCs w:val="24"/>
          <w:lang w:val="en-US" w:eastAsia="ru-RU"/>
        </w:rPr>
      </w:pPr>
    </w:p>
    <w:p w:rsidR="0034651A" w:rsidRDefault="0034651A" w:rsidP="0040303E">
      <w:pPr>
        <w:spacing w:after="0" w:line="240" w:lineRule="auto"/>
        <w:ind w:firstLine="567"/>
        <w:jc w:val="both"/>
        <w:rPr>
          <w:rFonts w:ascii="Times New Roman" w:eastAsia="Times New Roman" w:hAnsi="Times New Roman" w:cs="Times New Roman"/>
          <w:sz w:val="24"/>
          <w:szCs w:val="24"/>
          <w:lang w:val="en-US" w:eastAsia="ru-RU"/>
        </w:rPr>
      </w:pPr>
    </w:p>
    <w:p w:rsidR="0034651A" w:rsidRDefault="0034651A" w:rsidP="0040303E">
      <w:pPr>
        <w:spacing w:after="0" w:line="240" w:lineRule="auto"/>
        <w:ind w:firstLine="567"/>
        <w:jc w:val="both"/>
        <w:rPr>
          <w:rFonts w:ascii="Times New Roman" w:eastAsia="Times New Roman" w:hAnsi="Times New Roman" w:cs="Times New Roman"/>
          <w:sz w:val="24"/>
          <w:szCs w:val="24"/>
          <w:lang w:val="en-US" w:eastAsia="ru-RU"/>
        </w:rPr>
      </w:pPr>
    </w:p>
    <w:p w:rsidR="0034651A" w:rsidRDefault="0034651A" w:rsidP="0040303E">
      <w:pPr>
        <w:spacing w:after="0" w:line="240" w:lineRule="auto"/>
        <w:ind w:firstLine="567"/>
        <w:jc w:val="both"/>
        <w:rPr>
          <w:rFonts w:ascii="Times New Roman" w:eastAsia="Times New Roman" w:hAnsi="Times New Roman" w:cs="Times New Roman"/>
          <w:sz w:val="24"/>
          <w:szCs w:val="24"/>
          <w:lang w:val="en-US" w:eastAsia="ru-RU"/>
        </w:rPr>
      </w:pPr>
    </w:p>
    <w:p w:rsidR="0034651A" w:rsidRDefault="0034651A" w:rsidP="0040303E">
      <w:pPr>
        <w:spacing w:after="0" w:line="240" w:lineRule="auto"/>
        <w:ind w:firstLine="567"/>
        <w:jc w:val="both"/>
        <w:rPr>
          <w:rFonts w:ascii="Times New Roman" w:eastAsia="Times New Roman" w:hAnsi="Times New Roman" w:cs="Times New Roman"/>
          <w:sz w:val="24"/>
          <w:szCs w:val="24"/>
          <w:lang w:val="en-US" w:eastAsia="ru-RU"/>
        </w:rPr>
      </w:pPr>
    </w:p>
    <w:p w:rsidR="0034651A" w:rsidRPr="00171366" w:rsidRDefault="0034651A" w:rsidP="0040303E">
      <w:pPr>
        <w:spacing w:after="0" w:line="240" w:lineRule="auto"/>
        <w:ind w:firstLine="567"/>
        <w:jc w:val="both"/>
        <w:rPr>
          <w:rFonts w:ascii="Times New Roman" w:eastAsia="Times New Roman" w:hAnsi="Times New Roman" w:cs="Times New Roman"/>
          <w:sz w:val="24"/>
          <w:szCs w:val="24"/>
          <w:lang w:val="en-US" w:eastAsia="ru-RU"/>
        </w:rPr>
      </w:pPr>
    </w:p>
    <w:p w:rsidR="0040303E" w:rsidRPr="0034651A" w:rsidRDefault="0040303E" w:rsidP="0040303E">
      <w:pPr>
        <w:spacing w:after="0" w:line="240" w:lineRule="auto"/>
        <w:jc w:val="center"/>
        <w:rPr>
          <w:rFonts w:ascii="Times New Roman" w:eastAsia="Times New Roman" w:hAnsi="Times New Roman" w:cs="Times New Roman"/>
          <w:b/>
          <w:bCs/>
          <w:sz w:val="24"/>
          <w:szCs w:val="24"/>
          <w:lang w:val="en-US" w:eastAsia="ru-RU"/>
        </w:rPr>
      </w:pPr>
      <w:r w:rsidRPr="0034651A">
        <w:rPr>
          <w:rFonts w:ascii="Times New Roman" w:eastAsia="Times New Roman" w:hAnsi="Times New Roman" w:cs="Times New Roman"/>
          <w:b/>
          <w:bCs/>
          <w:sz w:val="24"/>
          <w:szCs w:val="24"/>
          <w:lang w:val="en-US" w:eastAsia="ru-RU"/>
        </w:rPr>
        <w:lastRenderedPageBreak/>
        <w:t>Capitolul III</w:t>
      </w:r>
    </w:p>
    <w:p w:rsidR="0040303E" w:rsidRPr="0034651A" w:rsidRDefault="0040303E" w:rsidP="0040303E">
      <w:pPr>
        <w:spacing w:after="0" w:line="240" w:lineRule="auto"/>
        <w:jc w:val="center"/>
        <w:rPr>
          <w:rFonts w:ascii="Times New Roman" w:eastAsia="Times New Roman" w:hAnsi="Times New Roman" w:cs="Times New Roman"/>
          <w:b/>
          <w:bCs/>
          <w:sz w:val="24"/>
          <w:szCs w:val="24"/>
          <w:lang w:val="en-US" w:eastAsia="ru-RU"/>
        </w:rPr>
      </w:pPr>
      <w:r w:rsidRPr="0034651A">
        <w:rPr>
          <w:rFonts w:ascii="Times New Roman" w:eastAsia="Times New Roman" w:hAnsi="Times New Roman" w:cs="Times New Roman"/>
          <w:b/>
          <w:bCs/>
          <w:sz w:val="24"/>
          <w:szCs w:val="24"/>
          <w:lang w:val="en-US" w:eastAsia="ru-RU"/>
        </w:rPr>
        <w:t>FORMULARE PENTRU DEPUNEREA OFERTEI</w:t>
      </w:r>
    </w:p>
    <w:p w:rsidR="0040303E" w:rsidRPr="0034651A"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34651A">
        <w:rPr>
          <w:rFonts w:ascii="Times New Roman" w:eastAsia="Times New Roman" w:hAnsi="Times New Roman" w:cs="Times New Roman"/>
          <w:sz w:val="24"/>
          <w:szCs w:val="24"/>
          <w:lang w:val="en-US"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758"/>
        <w:gridCol w:w="8742"/>
      </w:tblGrid>
      <w:tr w:rsidR="0040303E" w:rsidRPr="0034651A" w:rsidTr="0040303E">
        <w:trPr>
          <w:jc w:val="center"/>
        </w:trPr>
        <w:tc>
          <w:tcPr>
            <w:tcW w:w="0" w:type="auto"/>
            <w:gridSpan w:val="2"/>
            <w:tcBorders>
              <w:top w:val="nil"/>
              <w:left w:val="nil"/>
              <w:bottom w:val="nil"/>
              <w:right w:val="nil"/>
            </w:tcBorders>
            <w:tcMar>
              <w:top w:w="15" w:type="dxa"/>
              <w:left w:w="45" w:type="dxa"/>
              <w:bottom w:w="15" w:type="dxa"/>
              <w:right w:w="45" w:type="dxa"/>
            </w:tcMar>
            <w:hideMark/>
          </w:tcPr>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Următoarele tabele şi formulare vor fi completate de către ofertant şi incluse în ofertă.</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tc>
      </w:tr>
      <w:tr w:rsidR="0040303E" w:rsidRPr="00F103C8"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sz w:val="20"/>
                <w:szCs w:val="20"/>
                <w:lang w:eastAsia="ru-RU"/>
              </w:rPr>
            </w:pPr>
            <w:r w:rsidRPr="00F103C8">
              <w:rPr>
                <w:rFonts w:ascii="Arial" w:eastAsia="Times New Roman" w:hAnsi="Arial" w:cs="Arial"/>
                <w:b/>
                <w:bCs/>
                <w:sz w:val="20"/>
                <w:szCs w:val="20"/>
                <w:lang w:eastAsia="ru-RU"/>
              </w:rPr>
              <w:t>Formular</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sz w:val="20"/>
                <w:szCs w:val="20"/>
                <w:lang w:eastAsia="ru-RU"/>
              </w:rPr>
            </w:pPr>
            <w:r w:rsidRPr="00F103C8">
              <w:rPr>
                <w:rFonts w:ascii="Arial" w:eastAsia="Times New Roman" w:hAnsi="Arial" w:cs="Arial"/>
                <w:b/>
                <w:bCs/>
                <w:sz w:val="20"/>
                <w:szCs w:val="20"/>
                <w:lang w:eastAsia="ru-RU"/>
              </w:rPr>
              <w:t>Denumirea</w:t>
            </w:r>
          </w:p>
        </w:tc>
      </w:tr>
      <w:tr w:rsidR="0040303E" w:rsidRPr="00F103C8"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sz w:val="20"/>
                <w:szCs w:val="20"/>
                <w:lang w:eastAsia="ru-RU"/>
              </w:rPr>
            </w:pPr>
            <w:r w:rsidRPr="00F103C8">
              <w:rPr>
                <w:rFonts w:ascii="Arial" w:eastAsia="Times New Roman" w:hAnsi="Arial" w:cs="Arial"/>
                <w:sz w:val="20"/>
                <w:szCs w:val="20"/>
                <w:lang w:eastAsia="ru-RU"/>
              </w:rPr>
              <w:t>F3.1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r w:rsidRPr="00F103C8">
              <w:rPr>
                <w:rFonts w:ascii="Arial" w:eastAsia="Times New Roman" w:hAnsi="Arial" w:cs="Arial"/>
                <w:sz w:val="20"/>
                <w:szCs w:val="20"/>
                <w:lang w:eastAsia="ru-RU"/>
              </w:rPr>
              <w:t>Formularul ofertei</w:t>
            </w:r>
          </w:p>
        </w:tc>
      </w:tr>
      <w:tr w:rsidR="0040303E" w:rsidRPr="0034651A"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sz w:val="20"/>
                <w:szCs w:val="20"/>
                <w:lang w:eastAsia="ru-RU"/>
              </w:rPr>
            </w:pPr>
            <w:r w:rsidRPr="00F103C8">
              <w:rPr>
                <w:rFonts w:ascii="Arial" w:eastAsia="Times New Roman" w:hAnsi="Arial" w:cs="Arial"/>
                <w:sz w:val="20"/>
                <w:szCs w:val="20"/>
                <w:lang w:eastAsia="ru-RU"/>
              </w:rPr>
              <w:t>F3.2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Garanţia pentru ofertă – formularul garanţiei bancare</w:t>
            </w:r>
          </w:p>
        </w:tc>
      </w:tr>
      <w:tr w:rsidR="0040303E" w:rsidRPr="00F103C8"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sz w:val="20"/>
                <w:szCs w:val="20"/>
                <w:lang w:eastAsia="ru-RU"/>
              </w:rPr>
            </w:pPr>
            <w:r w:rsidRPr="00F103C8">
              <w:rPr>
                <w:rFonts w:ascii="Arial" w:eastAsia="Times New Roman" w:hAnsi="Arial" w:cs="Arial"/>
                <w:sz w:val="20"/>
                <w:szCs w:val="20"/>
                <w:lang w:eastAsia="ru-RU"/>
              </w:rPr>
              <w:t>F3.3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r w:rsidRPr="00F103C8">
              <w:rPr>
                <w:rFonts w:ascii="Arial" w:eastAsia="Times New Roman" w:hAnsi="Arial" w:cs="Arial"/>
                <w:sz w:val="20"/>
                <w:szCs w:val="20"/>
                <w:lang w:eastAsia="ru-RU"/>
              </w:rPr>
              <w:t>Garanţie de bună execuţie</w:t>
            </w:r>
          </w:p>
        </w:tc>
      </w:tr>
    </w:tbl>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eastAsia="ru-RU"/>
        </w:rPr>
      </w:pPr>
      <w:r w:rsidRPr="00F103C8">
        <w:rPr>
          <w:rFonts w:ascii="Times New Roman" w:eastAsia="Times New Roman" w:hAnsi="Times New Roman" w:cs="Times New Roman"/>
          <w:sz w:val="24"/>
          <w:szCs w:val="24"/>
          <w:lang w:eastAsia="ru-RU"/>
        </w:rPr>
        <w:t> </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eastAsia="ru-RU"/>
        </w:rPr>
      </w:pPr>
      <w:r w:rsidRPr="00F103C8">
        <w:rPr>
          <w:rFonts w:ascii="Times New Roman" w:eastAsia="Times New Roman" w:hAnsi="Times New Roman" w:cs="Times New Roman"/>
          <w:sz w:val="24"/>
          <w:szCs w:val="24"/>
          <w:lang w:eastAsia="ru-RU"/>
        </w:rPr>
        <w:t> </w:t>
      </w:r>
    </w:p>
    <w:p w:rsidR="0040303E" w:rsidRPr="00F103C8" w:rsidRDefault="0040303E" w:rsidP="0040303E">
      <w:pPr>
        <w:spacing w:after="0" w:line="240" w:lineRule="auto"/>
        <w:jc w:val="center"/>
        <w:rPr>
          <w:rFonts w:ascii="Times New Roman" w:eastAsia="Times New Roman" w:hAnsi="Times New Roman" w:cs="Times New Roman"/>
          <w:b/>
          <w:bCs/>
          <w:sz w:val="24"/>
          <w:szCs w:val="24"/>
          <w:lang w:eastAsia="ru-RU"/>
        </w:rPr>
      </w:pPr>
      <w:r w:rsidRPr="00F103C8">
        <w:rPr>
          <w:rFonts w:ascii="Times New Roman" w:eastAsia="Times New Roman" w:hAnsi="Times New Roman" w:cs="Times New Roman"/>
          <w:b/>
          <w:bCs/>
          <w:sz w:val="24"/>
          <w:szCs w:val="24"/>
          <w:lang w:eastAsia="ru-RU"/>
        </w:rPr>
        <w:t>Formularul ofertei (F3.1)</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eastAsia="ru-RU"/>
        </w:rPr>
      </w:pPr>
      <w:r w:rsidRPr="00F103C8">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40303E" w:rsidRPr="00F103C8" w:rsidTr="0040303E">
        <w:trPr>
          <w:jc w:val="center"/>
        </w:trPr>
        <w:tc>
          <w:tcPr>
            <w:tcW w:w="0" w:type="auto"/>
            <w:tcBorders>
              <w:top w:val="nil"/>
              <w:left w:val="nil"/>
              <w:bottom w:val="nil"/>
              <w:right w:val="nil"/>
            </w:tcBorders>
            <w:tcMar>
              <w:top w:w="15" w:type="dxa"/>
              <w:left w:w="45" w:type="dxa"/>
              <w:bottom w:w="15" w:type="dxa"/>
              <w:right w:w="45" w:type="dxa"/>
            </w:tcMar>
            <w:hideMark/>
          </w:tcPr>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i/>
                <w:iCs/>
                <w:sz w:val="20"/>
                <w:szCs w:val="20"/>
                <w:lang w:val="en-US" w:eastAsia="ru-RU"/>
              </w:rPr>
              <w:t>[Ofertantul va completa acest formular în conformitate cu instrucţiunile de mai jos. Nu se vor permite modificări în formatul formularului, precum şi nu se vor accepta înlocuiri în textul acestuia.]</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Data depunerii ofertei: “___” _____________________ 20__</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Procedura de achiziţie Nr.: _____________________________________________________</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Anunţ de participare Nr.: _______________________________________________________</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Către: ______________________________________________________________________</w:t>
            </w:r>
          </w:p>
          <w:p w:rsidR="0040303E" w:rsidRPr="00873AA4" w:rsidRDefault="0040303E" w:rsidP="0040303E">
            <w:pPr>
              <w:spacing w:after="0" w:line="240" w:lineRule="auto"/>
              <w:jc w:val="center"/>
              <w:rPr>
                <w:rFonts w:ascii="Arial" w:eastAsia="Times New Roman" w:hAnsi="Arial" w:cs="Arial"/>
                <w:sz w:val="16"/>
                <w:szCs w:val="16"/>
                <w:lang w:val="en-US" w:eastAsia="ru-RU"/>
              </w:rPr>
            </w:pPr>
            <w:r w:rsidRPr="00873AA4">
              <w:rPr>
                <w:rFonts w:ascii="Arial" w:eastAsia="Times New Roman" w:hAnsi="Arial" w:cs="Arial"/>
                <w:sz w:val="16"/>
                <w:szCs w:val="16"/>
                <w:lang w:val="en-US" w:eastAsia="ru-RU"/>
              </w:rPr>
              <w:t>[numele deplin al autorităţii contractante]</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__________________________________________________________________ declară că:</w:t>
            </w:r>
          </w:p>
          <w:p w:rsidR="0040303E" w:rsidRPr="00873AA4" w:rsidRDefault="0040303E" w:rsidP="0040303E">
            <w:pPr>
              <w:spacing w:after="0" w:line="240" w:lineRule="auto"/>
              <w:jc w:val="center"/>
              <w:rPr>
                <w:rFonts w:ascii="Arial" w:eastAsia="Times New Roman" w:hAnsi="Arial" w:cs="Arial"/>
                <w:sz w:val="16"/>
                <w:szCs w:val="16"/>
                <w:lang w:val="en-US" w:eastAsia="ru-RU"/>
              </w:rPr>
            </w:pPr>
            <w:r w:rsidRPr="00873AA4">
              <w:rPr>
                <w:rFonts w:ascii="Arial" w:eastAsia="Times New Roman" w:hAnsi="Arial" w:cs="Arial"/>
                <w:sz w:val="16"/>
                <w:szCs w:val="16"/>
                <w:lang w:val="en-US" w:eastAsia="ru-RU"/>
              </w:rPr>
              <w:t>[denumirea ofertantului]</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a) Au fost examinate şi nu există rezervări faţă de documentele de atribuire, inclusiv modificările nr.________________________________________________________________.</w:t>
            </w:r>
          </w:p>
          <w:p w:rsidR="0040303E" w:rsidRPr="00873AA4" w:rsidRDefault="0040303E" w:rsidP="0040303E">
            <w:pPr>
              <w:spacing w:after="0" w:line="240" w:lineRule="auto"/>
              <w:jc w:val="center"/>
              <w:rPr>
                <w:rFonts w:ascii="Arial" w:eastAsia="Times New Roman" w:hAnsi="Arial" w:cs="Arial"/>
                <w:sz w:val="16"/>
                <w:szCs w:val="16"/>
                <w:lang w:val="en-US" w:eastAsia="ru-RU"/>
              </w:rPr>
            </w:pPr>
            <w:r w:rsidRPr="00873AA4">
              <w:rPr>
                <w:rFonts w:ascii="Arial" w:eastAsia="Times New Roman" w:hAnsi="Arial" w:cs="Arial"/>
                <w:sz w:val="16"/>
                <w:szCs w:val="16"/>
                <w:lang w:val="en-US" w:eastAsia="ru-RU"/>
              </w:rPr>
              <w:t>[introduceţi numărul şi data fiecărei modificări, dacă au avut loc]</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jc w:val="center"/>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b) ____________________________________________________________ se angajează să</w:t>
            </w:r>
          </w:p>
          <w:p w:rsidR="0040303E" w:rsidRPr="00873AA4" w:rsidRDefault="0040303E" w:rsidP="0040303E">
            <w:pPr>
              <w:spacing w:after="0" w:line="240" w:lineRule="auto"/>
              <w:jc w:val="center"/>
              <w:rPr>
                <w:rFonts w:ascii="Arial" w:eastAsia="Times New Roman" w:hAnsi="Arial" w:cs="Arial"/>
                <w:sz w:val="16"/>
                <w:szCs w:val="16"/>
                <w:lang w:val="en-US" w:eastAsia="ru-RU"/>
              </w:rPr>
            </w:pPr>
            <w:r w:rsidRPr="00873AA4">
              <w:rPr>
                <w:rFonts w:ascii="Arial" w:eastAsia="Times New Roman" w:hAnsi="Arial" w:cs="Arial"/>
                <w:sz w:val="16"/>
                <w:szCs w:val="16"/>
                <w:lang w:val="en-US" w:eastAsia="ru-RU"/>
              </w:rPr>
              <w:t>[denumirea ofertantului]</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furnizeze/presteze, în conformitate cu documentele de atribuire şi condiţiile stipulate în specificaţiile tehnice şi preţ, următoarele bunuri ____________________________________</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___________________________________________________________________________.</w:t>
            </w:r>
          </w:p>
          <w:p w:rsidR="0040303E" w:rsidRPr="00873AA4" w:rsidRDefault="0040303E" w:rsidP="0040303E">
            <w:pPr>
              <w:spacing w:after="0" w:line="240" w:lineRule="auto"/>
              <w:jc w:val="center"/>
              <w:rPr>
                <w:rFonts w:ascii="Arial" w:eastAsia="Times New Roman" w:hAnsi="Arial" w:cs="Arial"/>
                <w:sz w:val="16"/>
                <w:szCs w:val="16"/>
                <w:lang w:val="en-US" w:eastAsia="ru-RU"/>
              </w:rPr>
            </w:pPr>
            <w:r w:rsidRPr="00873AA4">
              <w:rPr>
                <w:rFonts w:ascii="Arial" w:eastAsia="Times New Roman" w:hAnsi="Arial" w:cs="Arial"/>
                <w:sz w:val="16"/>
                <w:szCs w:val="16"/>
                <w:lang w:val="en-US" w:eastAsia="ru-RU"/>
              </w:rPr>
              <w:t>[introduceţi o descriere succintă a bunurilor]</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c) Suma totală a ofertei fără TVA constituie:</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___________________________________________________________________________.</w:t>
            </w:r>
          </w:p>
          <w:p w:rsidR="0040303E" w:rsidRPr="00873AA4" w:rsidRDefault="0040303E" w:rsidP="0040303E">
            <w:pPr>
              <w:spacing w:after="0" w:line="240" w:lineRule="auto"/>
              <w:jc w:val="center"/>
              <w:rPr>
                <w:rFonts w:ascii="Arial" w:eastAsia="Times New Roman" w:hAnsi="Arial" w:cs="Arial"/>
                <w:sz w:val="16"/>
                <w:szCs w:val="16"/>
                <w:lang w:val="en-US" w:eastAsia="ru-RU"/>
              </w:rPr>
            </w:pPr>
            <w:r w:rsidRPr="00873AA4">
              <w:rPr>
                <w:rFonts w:ascii="Arial" w:eastAsia="Times New Roman" w:hAnsi="Arial" w:cs="Arial"/>
                <w:sz w:val="16"/>
                <w:szCs w:val="16"/>
                <w:lang w:val="en-US" w:eastAsia="ru-RU"/>
              </w:rPr>
              <w:t>[introduceţi preţul pe loturi (unde e cazul) şi totalul ofertei în cuvinte</w:t>
            </w:r>
          </w:p>
          <w:p w:rsidR="0040303E" w:rsidRPr="00873AA4" w:rsidRDefault="0040303E" w:rsidP="0040303E">
            <w:pPr>
              <w:spacing w:after="0" w:line="240" w:lineRule="auto"/>
              <w:jc w:val="center"/>
              <w:rPr>
                <w:rFonts w:ascii="Arial" w:eastAsia="Times New Roman" w:hAnsi="Arial" w:cs="Arial"/>
                <w:sz w:val="16"/>
                <w:szCs w:val="16"/>
                <w:lang w:val="en-US" w:eastAsia="ru-RU"/>
              </w:rPr>
            </w:pPr>
            <w:r w:rsidRPr="00873AA4">
              <w:rPr>
                <w:rFonts w:ascii="Arial" w:eastAsia="Times New Roman" w:hAnsi="Arial" w:cs="Arial"/>
                <w:sz w:val="16"/>
                <w:szCs w:val="16"/>
                <w:lang w:val="en-US" w:eastAsia="ru-RU"/>
              </w:rPr>
              <w:t>şi cifre, indicînd toate sumele şi valutele respective]</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d) Suma totală a ofertei cu TVA constituie:</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___________________________________________________________________________.</w:t>
            </w:r>
          </w:p>
          <w:p w:rsidR="0040303E" w:rsidRPr="00873AA4" w:rsidRDefault="0040303E" w:rsidP="0040303E">
            <w:pPr>
              <w:spacing w:after="0" w:line="240" w:lineRule="auto"/>
              <w:jc w:val="center"/>
              <w:rPr>
                <w:rFonts w:ascii="Arial" w:eastAsia="Times New Roman" w:hAnsi="Arial" w:cs="Arial"/>
                <w:sz w:val="16"/>
                <w:szCs w:val="16"/>
                <w:lang w:val="en-US" w:eastAsia="ru-RU"/>
              </w:rPr>
            </w:pPr>
            <w:r w:rsidRPr="00873AA4">
              <w:rPr>
                <w:rFonts w:ascii="Arial" w:eastAsia="Times New Roman" w:hAnsi="Arial" w:cs="Arial"/>
                <w:sz w:val="16"/>
                <w:szCs w:val="16"/>
                <w:lang w:val="en-US" w:eastAsia="ru-RU"/>
              </w:rPr>
              <w:t>[introduceţi preţul pe loturi (unde e cazul) şi totalul ofertei în cuvinte</w:t>
            </w:r>
          </w:p>
          <w:p w:rsidR="0040303E" w:rsidRPr="00873AA4" w:rsidRDefault="0040303E" w:rsidP="0040303E">
            <w:pPr>
              <w:spacing w:after="0" w:line="240" w:lineRule="auto"/>
              <w:jc w:val="center"/>
              <w:rPr>
                <w:rFonts w:ascii="Arial" w:eastAsia="Times New Roman" w:hAnsi="Arial" w:cs="Arial"/>
                <w:sz w:val="16"/>
                <w:szCs w:val="16"/>
                <w:lang w:val="en-US" w:eastAsia="ru-RU"/>
              </w:rPr>
            </w:pPr>
            <w:r w:rsidRPr="00873AA4">
              <w:rPr>
                <w:rFonts w:ascii="Arial" w:eastAsia="Times New Roman" w:hAnsi="Arial" w:cs="Arial"/>
                <w:sz w:val="16"/>
                <w:szCs w:val="16"/>
                <w:lang w:val="en-US" w:eastAsia="ru-RU"/>
              </w:rPr>
              <w:t>şi cifre, indicînd toate sumele şi valutele respective]</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xml:space="preserve">e) Prezenta ofertă va rămîne valabilă pentru perioada de timp specificată în </w:t>
            </w:r>
            <w:r w:rsidRPr="00873AA4">
              <w:rPr>
                <w:rFonts w:ascii="Arial" w:eastAsia="Times New Roman" w:hAnsi="Arial" w:cs="Arial"/>
                <w:b/>
                <w:bCs/>
                <w:sz w:val="20"/>
                <w:szCs w:val="20"/>
                <w:lang w:val="en-US" w:eastAsia="ru-RU"/>
              </w:rPr>
              <w:t>FDA3.8.</w:t>
            </w:r>
            <w:r w:rsidRPr="00873AA4">
              <w:rPr>
                <w:rFonts w:ascii="Arial" w:eastAsia="Times New Roman" w:hAnsi="Arial" w:cs="Arial"/>
                <w:sz w:val="20"/>
                <w:szCs w:val="20"/>
                <w:lang w:val="en-US" w:eastAsia="ru-RU"/>
              </w:rPr>
              <w:t xml:space="preserve">, începînd cu data-limită pentru depunerea ofertei, în conformitate cu </w:t>
            </w:r>
            <w:r w:rsidRPr="00873AA4">
              <w:rPr>
                <w:rFonts w:ascii="Arial" w:eastAsia="Times New Roman" w:hAnsi="Arial" w:cs="Arial"/>
                <w:b/>
                <w:bCs/>
                <w:sz w:val="20"/>
                <w:szCs w:val="20"/>
                <w:lang w:val="en-US" w:eastAsia="ru-RU"/>
              </w:rPr>
              <w:t>FDA4.2.</w:t>
            </w:r>
            <w:r w:rsidRPr="00873AA4">
              <w:rPr>
                <w:rFonts w:ascii="Arial" w:eastAsia="Times New Roman" w:hAnsi="Arial" w:cs="Arial"/>
                <w:sz w:val="20"/>
                <w:szCs w:val="20"/>
                <w:lang w:val="en-US" w:eastAsia="ru-RU"/>
              </w:rPr>
              <w:t>, va rămîne obligatorie şi va putea fi acceptată în orice moment pînă la expirarea acestei perioade;</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f) În cazul acceptării prezentei oferte, ____________________________________________</w:t>
            </w:r>
          </w:p>
          <w:p w:rsidR="0040303E" w:rsidRPr="00873AA4" w:rsidRDefault="0040303E" w:rsidP="0040303E">
            <w:pPr>
              <w:spacing w:after="0" w:line="240" w:lineRule="auto"/>
              <w:jc w:val="center"/>
              <w:rPr>
                <w:rFonts w:ascii="Arial" w:eastAsia="Times New Roman" w:hAnsi="Arial" w:cs="Arial"/>
                <w:sz w:val="16"/>
                <w:szCs w:val="16"/>
                <w:lang w:val="en-US" w:eastAsia="ru-RU"/>
              </w:rPr>
            </w:pPr>
            <w:r w:rsidRPr="00873AA4">
              <w:rPr>
                <w:rFonts w:ascii="Arial" w:eastAsia="Times New Roman" w:hAnsi="Arial" w:cs="Arial"/>
                <w:sz w:val="16"/>
                <w:szCs w:val="16"/>
                <w:lang w:val="en-US" w:eastAsia="ru-RU"/>
              </w:rPr>
              <w:t>[denumirea ofertantului]</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rPr>
                <w:rFonts w:ascii="Arial" w:eastAsia="Times New Roman" w:hAnsi="Arial" w:cs="Arial"/>
                <w:sz w:val="20"/>
                <w:szCs w:val="20"/>
                <w:lang w:val="en-US" w:eastAsia="ru-RU"/>
              </w:rPr>
            </w:pPr>
            <w:proofErr w:type="gramStart"/>
            <w:r w:rsidRPr="00873AA4">
              <w:rPr>
                <w:rFonts w:ascii="Arial" w:eastAsia="Times New Roman" w:hAnsi="Arial" w:cs="Arial"/>
                <w:sz w:val="20"/>
                <w:szCs w:val="20"/>
                <w:lang w:val="en-US" w:eastAsia="ru-RU"/>
              </w:rPr>
              <w:t>se</w:t>
            </w:r>
            <w:proofErr w:type="gramEnd"/>
            <w:r w:rsidRPr="00873AA4">
              <w:rPr>
                <w:rFonts w:ascii="Arial" w:eastAsia="Times New Roman" w:hAnsi="Arial" w:cs="Arial"/>
                <w:sz w:val="20"/>
                <w:szCs w:val="20"/>
                <w:lang w:val="en-US" w:eastAsia="ru-RU"/>
              </w:rPr>
              <w:t xml:space="preserve"> angajează să obţină o Garanţie de bună execuţie în conformitate cu </w:t>
            </w:r>
            <w:r w:rsidRPr="00873AA4">
              <w:rPr>
                <w:rFonts w:ascii="Arial" w:eastAsia="Times New Roman" w:hAnsi="Arial" w:cs="Arial"/>
                <w:b/>
                <w:bCs/>
                <w:sz w:val="20"/>
                <w:szCs w:val="20"/>
                <w:lang w:val="en-US" w:eastAsia="ru-RU"/>
              </w:rPr>
              <w:t>FDA7</w:t>
            </w:r>
            <w:r w:rsidRPr="00873AA4">
              <w:rPr>
                <w:rFonts w:ascii="Arial" w:eastAsia="Times New Roman" w:hAnsi="Arial" w:cs="Arial"/>
                <w:sz w:val="20"/>
                <w:szCs w:val="20"/>
                <w:lang w:val="en-US" w:eastAsia="ru-RU"/>
              </w:rPr>
              <w:t>, pentru executarea corespunzătoare a contractului de achiziţie publică.</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g) Nu sîntem în nici un conflict de interese, în conformitate cu punctul</w:t>
            </w:r>
            <w:r w:rsidRPr="00873AA4">
              <w:rPr>
                <w:rFonts w:ascii="Arial" w:eastAsia="Times New Roman" w:hAnsi="Arial" w:cs="Arial"/>
                <w:b/>
                <w:bCs/>
                <w:sz w:val="20"/>
                <w:szCs w:val="20"/>
                <w:lang w:val="en-US" w:eastAsia="ru-RU"/>
              </w:rPr>
              <w:t xml:space="preserve">, </w:t>
            </w:r>
            <w:r w:rsidRPr="00873AA4">
              <w:rPr>
                <w:rFonts w:ascii="Arial" w:eastAsia="Times New Roman" w:hAnsi="Arial" w:cs="Arial"/>
                <w:sz w:val="20"/>
                <w:szCs w:val="20"/>
                <w:lang w:val="en-US" w:eastAsia="ru-RU"/>
              </w:rPr>
              <w:t xml:space="preserve">în conformitate cu art.74 din </w:t>
            </w:r>
            <w:hyperlink r:id="rId20" w:history="1">
              <w:r w:rsidRPr="00873AA4">
                <w:rPr>
                  <w:rFonts w:ascii="Arial" w:eastAsia="Times New Roman" w:hAnsi="Arial" w:cs="Arial"/>
                  <w:color w:val="0000FF"/>
                  <w:sz w:val="20"/>
                  <w:szCs w:val="20"/>
                  <w:u w:val="single"/>
                  <w:lang w:val="en-US" w:eastAsia="ru-RU"/>
                </w:rPr>
                <w:t>Legea nr.131 din 03.07.2015</w:t>
              </w:r>
            </w:hyperlink>
            <w:r w:rsidRPr="00873AA4">
              <w:rPr>
                <w:rFonts w:ascii="Arial" w:eastAsia="Times New Roman" w:hAnsi="Arial" w:cs="Arial"/>
                <w:sz w:val="20"/>
                <w:szCs w:val="20"/>
                <w:lang w:val="en-US" w:eastAsia="ru-RU"/>
              </w:rPr>
              <w:t xml:space="preserve"> privind achiziţiile publice.</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h) 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Semnat:_________________________________________________________________</w:t>
            </w:r>
          </w:p>
          <w:p w:rsidR="0040303E" w:rsidRPr="00873AA4" w:rsidRDefault="0040303E" w:rsidP="0040303E">
            <w:pPr>
              <w:spacing w:after="0" w:line="240" w:lineRule="auto"/>
              <w:jc w:val="center"/>
              <w:rPr>
                <w:rFonts w:ascii="Arial" w:eastAsia="Times New Roman" w:hAnsi="Arial" w:cs="Arial"/>
                <w:sz w:val="16"/>
                <w:szCs w:val="16"/>
                <w:lang w:val="en-US" w:eastAsia="ru-RU"/>
              </w:rPr>
            </w:pPr>
            <w:r w:rsidRPr="00873AA4">
              <w:rPr>
                <w:rFonts w:ascii="Arial" w:eastAsia="Times New Roman" w:hAnsi="Arial" w:cs="Arial"/>
                <w:sz w:val="16"/>
                <w:szCs w:val="16"/>
                <w:lang w:val="en-US" w:eastAsia="ru-RU"/>
              </w:rPr>
              <w:t>[semnătura persoanei autorizate pentru semnarea ofertei]</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lastRenderedPageBreak/>
              <w:t>Nume:___________________________________________________________________</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În calitate de: _____________________________________________________________</w:t>
            </w:r>
          </w:p>
          <w:p w:rsidR="0040303E" w:rsidRPr="00873AA4" w:rsidRDefault="0040303E" w:rsidP="0040303E">
            <w:pPr>
              <w:spacing w:after="0" w:line="240" w:lineRule="auto"/>
              <w:jc w:val="center"/>
              <w:rPr>
                <w:rFonts w:ascii="Arial" w:eastAsia="Times New Roman" w:hAnsi="Arial" w:cs="Arial"/>
                <w:sz w:val="16"/>
                <w:szCs w:val="16"/>
                <w:lang w:val="en-US" w:eastAsia="ru-RU"/>
              </w:rPr>
            </w:pPr>
            <w:r w:rsidRPr="00873AA4">
              <w:rPr>
                <w:rFonts w:ascii="Arial" w:eastAsia="Times New Roman" w:hAnsi="Arial" w:cs="Arial"/>
                <w:sz w:val="16"/>
                <w:szCs w:val="16"/>
                <w:lang w:val="en-US" w:eastAsia="ru-RU"/>
              </w:rPr>
              <w:t>[funcţia oficială a persoanei ce semnează formularul ofertei]</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F103C8" w:rsidRDefault="0040303E" w:rsidP="0040303E">
            <w:pPr>
              <w:spacing w:after="0" w:line="240" w:lineRule="auto"/>
              <w:rPr>
                <w:rFonts w:ascii="Arial" w:eastAsia="Times New Roman" w:hAnsi="Arial" w:cs="Arial"/>
                <w:sz w:val="20"/>
                <w:szCs w:val="20"/>
                <w:lang w:eastAsia="ru-RU"/>
              </w:rPr>
            </w:pPr>
            <w:r w:rsidRPr="00F103C8">
              <w:rPr>
                <w:rFonts w:ascii="Arial" w:eastAsia="Times New Roman" w:hAnsi="Arial" w:cs="Arial"/>
                <w:sz w:val="20"/>
                <w:szCs w:val="20"/>
                <w:lang w:eastAsia="ru-RU"/>
              </w:rPr>
              <w:t>Ofertantul: _____________________________________________</w:t>
            </w:r>
          </w:p>
          <w:p w:rsidR="0040303E" w:rsidRPr="00F103C8" w:rsidRDefault="0040303E" w:rsidP="0040303E">
            <w:pPr>
              <w:spacing w:after="0" w:line="240" w:lineRule="auto"/>
              <w:rPr>
                <w:rFonts w:ascii="Arial" w:eastAsia="Times New Roman" w:hAnsi="Arial" w:cs="Arial"/>
                <w:sz w:val="20"/>
                <w:szCs w:val="20"/>
                <w:lang w:eastAsia="ru-RU"/>
              </w:rPr>
            </w:pPr>
            <w:r w:rsidRPr="00F103C8">
              <w:rPr>
                <w:rFonts w:ascii="Arial" w:eastAsia="Times New Roman" w:hAnsi="Arial" w:cs="Arial"/>
                <w:sz w:val="20"/>
                <w:szCs w:val="20"/>
                <w:lang w:eastAsia="ru-RU"/>
              </w:rPr>
              <w:t> </w:t>
            </w:r>
          </w:p>
          <w:p w:rsidR="0040303E" w:rsidRPr="00F103C8" w:rsidRDefault="0040303E" w:rsidP="0040303E">
            <w:pPr>
              <w:spacing w:after="0" w:line="240" w:lineRule="auto"/>
              <w:rPr>
                <w:rFonts w:ascii="Arial" w:eastAsia="Times New Roman" w:hAnsi="Arial" w:cs="Arial"/>
                <w:sz w:val="20"/>
                <w:szCs w:val="20"/>
                <w:lang w:eastAsia="ru-RU"/>
              </w:rPr>
            </w:pPr>
            <w:r w:rsidRPr="00F103C8">
              <w:rPr>
                <w:rFonts w:ascii="Arial" w:eastAsia="Times New Roman" w:hAnsi="Arial" w:cs="Arial"/>
                <w:sz w:val="20"/>
                <w:szCs w:val="20"/>
                <w:lang w:eastAsia="ru-RU"/>
              </w:rPr>
              <w:t>Adresa: ________________________________________________</w:t>
            </w:r>
          </w:p>
          <w:p w:rsidR="0040303E" w:rsidRPr="00F103C8" w:rsidRDefault="0040303E" w:rsidP="0040303E">
            <w:pPr>
              <w:spacing w:after="0" w:line="240" w:lineRule="auto"/>
              <w:rPr>
                <w:rFonts w:ascii="Arial" w:eastAsia="Times New Roman" w:hAnsi="Arial" w:cs="Arial"/>
                <w:sz w:val="20"/>
                <w:szCs w:val="20"/>
                <w:lang w:eastAsia="ru-RU"/>
              </w:rPr>
            </w:pPr>
            <w:r w:rsidRPr="00F103C8">
              <w:rPr>
                <w:rFonts w:ascii="Arial" w:eastAsia="Times New Roman" w:hAnsi="Arial" w:cs="Arial"/>
                <w:sz w:val="20"/>
                <w:szCs w:val="20"/>
                <w:lang w:eastAsia="ru-RU"/>
              </w:rPr>
              <w:t> </w:t>
            </w:r>
          </w:p>
          <w:p w:rsidR="0040303E" w:rsidRPr="00F103C8" w:rsidRDefault="0040303E" w:rsidP="0040303E">
            <w:pPr>
              <w:spacing w:after="0" w:line="240" w:lineRule="auto"/>
              <w:rPr>
                <w:rFonts w:ascii="Arial" w:eastAsia="Times New Roman" w:hAnsi="Arial" w:cs="Arial"/>
                <w:sz w:val="20"/>
                <w:szCs w:val="20"/>
                <w:lang w:eastAsia="ru-RU"/>
              </w:rPr>
            </w:pPr>
            <w:r w:rsidRPr="00F103C8">
              <w:rPr>
                <w:rFonts w:ascii="Arial" w:eastAsia="Times New Roman" w:hAnsi="Arial" w:cs="Arial"/>
                <w:sz w:val="20"/>
                <w:szCs w:val="20"/>
                <w:lang w:eastAsia="ru-RU"/>
              </w:rPr>
              <w:t>Data: “___” _____________________ 20__</w:t>
            </w:r>
          </w:p>
        </w:tc>
      </w:tr>
    </w:tbl>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eastAsia="ru-RU"/>
        </w:rPr>
      </w:pPr>
      <w:r w:rsidRPr="00F103C8">
        <w:rPr>
          <w:rFonts w:ascii="Times New Roman" w:eastAsia="Times New Roman" w:hAnsi="Times New Roman" w:cs="Times New Roman"/>
          <w:sz w:val="24"/>
          <w:szCs w:val="24"/>
          <w:lang w:eastAsia="ru-RU"/>
        </w:rPr>
        <w:lastRenderedPageBreak/>
        <w:t> </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eastAsia="ru-RU"/>
        </w:rPr>
      </w:pPr>
      <w:r w:rsidRPr="00F103C8">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40303E" w:rsidRPr="0034651A" w:rsidTr="0040303E">
        <w:trPr>
          <w:jc w:val="center"/>
        </w:trPr>
        <w:tc>
          <w:tcPr>
            <w:tcW w:w="0" w:type="auto"/>
            <w:tcBorders>
              <w:top w:val="nil"/>
              <w:left w:val="nil"/>
              <w:bottom w:val="nil"/>
              <w:right w:val="nil"/>
            </w:tcBorders>
            <w:tcMar>
              <w:top w:w="15" w:type="dxa"/>
              <w:left w:w="45" w:type="dxa"/>
              <w:bottom w:w="15" w:type="dxa"/>
              <w:right w:w="45" w:type="dxa"/>
            </w:tcMar>
            <w:hideMark/>
          </w:tcPr>
          <w:p w:rsidR="0040303E" w:rsidRPr="00873AA4" w:rsidRDefault="0040303E" w:rsidP="0040303E">
            <w:pPr>
              <w:spacing w:after="0" w:line="240" w:lineRule="auto"/>
              <w:jc w:val="center"/>
              <w:rPr>
                <w:rFonts w:ascii="Arial" w:eastAsia="Times New Roman" w:hAnsi="Arial" w:cs="Arial"/>
                <w:sz w:val="20"/>
                <w:szCs w:val="20"/>
                <w:lang w:val="en-US" w:eastAsia="ru-RU"/>
              </w:rPr>
            </w:pPr>
            <w:r w:rsidRPr="00873AA4">
              <w:rPr>
                <w:rFonts w:ascii="Arial" w:eastAsia="Times New Roman" w:hAnsi="Arial" w:cs="Arial"/>
                <w:b/>
                <w:bCs/>
                <w:sz w:val="20"/>
                <w:szCs w:val="20"/>
                <w:lang w:val="en-US" w:eastAsia="ru-RU"/>
              </w:rPr>
              <w:t>Garanţia pentru oferta (Garanţia bancară) (F3.2)</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tc>
      </w:tr>
      <w:tr w:rsidR="0040303E" w:rsidRPr="00F103C8" w:rsidTr="0040303E">
        <w:trPr>
          <w:jc w:val="center"/>
        </w:trPr>
        <w:tc>
          <w:tcPr>
            <w:tcW w:w="0" w:type="auto"/>
            <w:tcBorders>
              <w:top w:val="nil"/>
              <w:left w:val="nil"/>
              <w:bottom w:val="nil"/>
              <w:right w:val="nil"/>
            </w:tcBorders>
            <w:tcMar>
              <w:top w:w="15" w:type="dxa"/>
              <w:left w:w="45" w:type="dxa"/>
              <w:bottom w:w="15" w:type="dxa"/>
              <w:right w:w="45" w:type="dxa"/>
            </w:tcMar>
            <w:hideMark/>
          </w:tcPr>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i/>
                <w:iCs/>
                <w:sz w:val="20"/>
                <w:szCs w:val="20"/>
                <w:lang w:val="en-US" w:eastAsia="ru-RU"/>
              </w:rPr>
              <w:t>[Banca emitentă va completa acest formular de garanţie bancară în conformitate cu instrucţiunile indicate mai jos. Garanţia bancară se va imprima pe foaie cu antetul băncii, pe hîrtie specială protejată.]</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___________________________________________________________________________</w:t>
            </w:r>
          </w:p>
          <w:p w:rsidR="0040303E" w:rsidRPr="00873AA4" w:rsidRDefault="0040303E" w:rsidP="0040303E">
            <w:pPr>
              <w:spacing w:after="0" w:line="240" w:lineRule="auto"/>
              <w:jc w:val="center"/>
              <w:rPr>
                <w:rFonts w:ascii="Arial" w:eastAsia="Times New Roman" w:hAnsi="Arial" w:cs="Arial"/>
                <w:sz w:val="16"/>
                <w:szCs w:val="16"/>
                <w:lang w:val="en-US" w:eastAsia="ru-RU"/>
              </w:rPr>
            </w:pPr>
            <w:r w:rsidRPr="00873AA4">
              <w:rPr>
                <w:rFonts w:ascii="Arial" w:eastAsia="Times New Roman" w:hAnsi="Arial" w:cs="Arial"/>
                <w:sz w:val="16"/>
                <w:szCs w:val="16"/>
                <w:lang w:val="en-US" w:eastAsia="ru-RU"/>
              </w:rPr>
              <w:t>[Numele băncii şi adresa oficiului sau a filialei emitente]</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b/>
                <w:bCs/>
                <w:sz w:val="20"/>
                <w:szCs w:val="20"/>
                <w:lang w:val="en-US" w:eastAsia="ru-RU"/>
              </w:rPr>
              <w:t xml:space="preserve">Beneficiar: </w:t>
            </w:r>
            <w:r w:rsidRPr="00873AA4">
              <w:rPr>
                <w:rFonts w:ascii="Arial" w:eastAsia="Times New Roman" w:hAnsi="Arial" w:cs="Arial"/>
                <w:sz w:val="20"/>
                <w:szCs w:val="20"/>
                <w:lang w:val="en-US" w:eastAsia="ru-RU"/>
              </w:rPr>
              <w:t>_________________________________________________________________</w:t>
            </w:r>
          </w:p>
          <w:p w:rsidR="0040303E" w:rsidRPr="00873AA4" w:rsidRDefault="0040303E" w:rsidP="0040303E">
            <w:pPr>
              <w:spacing w:after="0" w:line="240" w:lineRule="auto"/>
              <w:jc w:val="center"/>
              <w:rPr>
                <w:rFonts w:ascii="Arial" w:eastAsia="Times New Roman" w:hAnsi="Arial" w:cs="Arial"/>
                <w:sz w:val="16"/>
                <w:szCs w:val="16"/>
                <w:lang w:val="en-US" w:eastAsia="ru-RU"/>
              </w:rPr>
            </w:pPr>
            <w:r w:rsidRPr="00873AA4">
              <w:rPr>
                <w:rFonts w:ascii="Arial" w:eastAsia="Times New Roman" w:hAnsi="Arial" w:cs="Arial"/>
                <w:sz w:val="16"/>
                <w:szCs w:val="16"/>
                <w:lang w:val="en-US" w:eastAsia="ru-RU"/>
              </w:rPr>
              <w:t>[numele şi adresa autorităţii contractante]</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b/>
                <w:bCs/>
                <w:sz w:val="20"/>
                <w:szCs w:val="20"/>
                <w:lang w:val="en-US" w:eastAsia="ru-RU"/>
              </w:rPr>
              <w:t xml:space="preserve">Data: </w:t>
            </w:r>
            <w:r w:rsidRPr="00873AA4">
              <w:rPr>
                <w:rFonts w:ascii="Arial" w:eastAsia="Times New Roman" w:hAnsi="Arial" w:cs="Arial"/>
                <w:sz w:val="20"/>
                <w:szCs w:val="20"/>
                <w:lang w:val="en-US" w:eastAsia="ru-RU"/>
              </w:rPr>
              <w:t>“___” _____________________ 20__</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jc w:val="center"/>
              <w:rPr>
                <w:rFonts w:ascii="Arial" w:eastAsia="Times New Roman" w:hAnsi="Arial" w:cs="Arial"/>
                <w:sz w:val="20"/>
                <w:szCs w:val="20"/>
                <w:lang w:val="en-US" w:eastAsia="ru-RU"/>
              </w:rPr>
            </w:pPr>
            <w:r w:rsidRPr="00873AA4">
              <w:rPr>
                <w:rFonts w:ascii="Arial" w:eastAsia="Times New Roman" w:hAnsi="Arial" w:cs="Arial"/>
                <w:b/>
                <w:bCs/>
                <w:sz w:val="20"/>
                <w:szCs w:val="20"/>
                <w:lang w:val="en-US" w:eastAsia="ru-RU"/>
              </w:rPr>
              <w:t xml:space="preserve">GARANŢIE DE OFERTĂ </w:t>
            </w:r>
          </w:p>
          <w:p w:rsidR="0040303E" w:rsidRPr="00873AA4" w:rsidRDefault="0040303E" w:rsidP="0040303E">
            <w:pPr>
              <w:spacing w:after="0" w:line="240" w:lineRule="auto"/>
              <w:jc w:val="center"/>
              <w:rPr>
                <w:rFonts w:ascii="Arial" w:eastAsia="Times New Roman" w:hAnsi="Arial" w:cs="Arial"/>
                <w:sz w:val="20"/>
                <w:szCs w:val="20"/>
                <w:lang w:val="en-US" w:eastAsia="ru-RU"/>
              </w:rPr>
            </w:pPr>
            <w:r w:rsidRPr="00873AA4">
              <w:rPr>
                <w:rFonts w:ascii="Arial" w:eastAsia="Times New Roman" w:hAnsi="Arial" w:cs="Arial"/>
                <w:b/>
                <w:bCs/>
                <w:sz w:val="20"/>
                <w:szCs w:val="20"/>
                <w:lang w:val="en-US" w:eastAsia="ru-RU"/>
              </w:rPr>
              <w:t>Nr.</w:t>
            </w:r>
            <w:r w:rsidRPr="00873AA4">
              <w:rPr>
                <w:rFonts w:ascii="Arial" w:eastAsia="Times New Roman" w:hAnsi="Arial" w:cs="Arial"/>
                <w:sz w:val="20"/>
                <w:szCs w:val="20"/>
                <w:lang w:val="en-US" w:eastAsia="ru-RU"/>
              </w:rPr>
              <w:t>_________________</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___________________________________________________________ a fost informată că</w:t>
            </w:r>
          </w:p>
          <w:p w:rsidR="0040303E" w:rsidRPr="00873AA4" w:rsidRDefault="0040303E" w:rsidP="0040303E">
            <w:pPr>
              <w:spacing w:after="0" w:line="240" w:lineRule="auto"/>
              <w:jc w:val="center"/>
              <w:rPr>
                <w:rFonts w:ascii="Arial" w:eastAsia="Times New Roman" w:hAnsi="Arial" w:cs="Arial"/>
                <w:sz w:val="16"/>
                <w:szCs w:val="16"/>
                <w:lang w:val="en-US" w:eastAsia="ru-RU"/>
              </w:rPr>
            </w:pPr>
            <w:r w:rsidRPr="00873AA4">
              <w:rPr>
                <w:rFonts w:ascii="Arial" w:eastAsia="Times New Roman" w:hAnsi="Arial" w:cs="Arial"/>
                <w:sz w:val="16"/>
                <w:szCs w:val="16"/>
                <w:lang w:val="en-US" w:eastAsia="ru-RU"/>
              </w:rPr>
              <w:t>[denumirea băncii]</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___________________________________________________ (numit în continuare „Ofertant”)</w:t>
            </w:r>
          </w:p>
          <w:p w:rsidR="0040303E" w:rsidRPr="00873AA4" w:rsidRDefault="0040303E" w:rsidP="0040303E">
            <w:pPr>
              <w:spacing w:after="0" w:line="240" w:lineRule="auto"/>
              <w:jc w:val="center"/>
              <w:rPr>
                <w:rFonts w:ascii="Arial" w:eastAsia="Times New Roman" w:hAnsi="Arial" w:cs="Arial"/>
                <w:sz w:val="16"/>
                <w:szCs w:val="16"/>
                <w:lang w:val="en-US" w:eastAsia="ru-RU"/>
              </w:rPr>
            </w:pPr>
            <w:r w:rsidRPr="00873AA4">
              <w:rPr>
                <w:rFonts w:ascii="Arial" w:eastAsia="Times New Roman" w:hAnsi="Arial" w:cs="Arial"/>
                <w:sz w:val="16"/>
                <w:szCs w:val="16"/>
                <w:lang w:val="en-US" w:eastAsia="ru-RU"/>
              </w:rPr>
              <w:t>[numele ofertantului]</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urmează să înainteze oferta către Dvs. la data de “___” ____________________ 20__ (numită în continuare „ofertă”) pentru livrarea/prestarea</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___________________________________________________________________________</w:t>
            </w:r>
          </w:p>
          <w:p w:rsidR="0040303E" w:rsidRPr="00873AA4" w:rsidRDefault="0040303E" w:rsidP="0040303E">
            <w:pPr>
              <w:spacing w:after="0" w:line="240" w:lineRule="auto"/>
              <w:jc w:val="center"/>
              <w:rPr>
                <w:rFonts w:ascii="Arial" w:eastAsia="Times New Roman" w:hAnsi="Arial" w:cs="Arial"/>
                <w:sz w:val="16"/>
                <w:szCs w:val="16"/>
                <w:lang w:val="en-US" w:eastAsia="ru-RU"/>
              </w:rPr>
            </w:pPr>
            <w:r w:rsidRPr="00873AA4">
              <w:rPr>
                <w:rFonts w:ascii="Arial" w:eastAsia="Times New Roman" w:hAnsi="Arial" w:cs="Arial"/>
                <w:sz w:val="16"/>
                <w:szCs w:val="16"/>
                <w:lang w:val="en-US" w:eastAsia="ru-RU"/>
              </w:rPr>
              <w:t>[obiectul achiziţiei]</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rPr>
                <w:rFonts w:ascii="Arial" w:eastAsia="Times New Roman" w:hAnsi="Arial" w:cs="Arial"/>
                <w:sz w:val="20"/>
                <w:szCs w:val="20"/>
                <w:lang w:val="en-US" w:eastAsia="ru-RU"/>
              </w:rPr>
            </w:pPr>
            <w:proofErr w:type="gramStart"/>
            <w:r w:rsidRPr="00873AA4">
              <w:rPr>
                <w:rFonts w:ascii="Arial" w:eastAsia="Times New Roman" w:hAnsi="Arial" w:cs="Arial"/>
                <w:sz w:val="20"/>
                <w:szCs w:val="20"/>
                <w:lang w:val="en-US" w:eastAsia="ru-RU"/>
              </w:rPr>
              <w:t>conform</w:t>
            </w:r>
            <w:proofErr w:type="gramEnd"/>
            <w:r w:rsidRPr="00873AA4">
              <w:rPr>
                <w:rFonts w:ascii="Arial" w:eastAsia="Times New Roman" w:hAnsi="Arial" w:cs="Arial"/>
                <w:sz w:val="20"/>
                <w:szCs w:val="20"/>
                <w:lang w:val="en-US" w:eastAsia="ru-RU"/>
              </w:rPr>
              <w:t xml:space="preserve"> anunţului de participare nr.__________________ din “___” _____________________ 20__.</w:t>
            </w:r>
          </w:p>
          <w:p w:rsidR="0040303E" w:rsidRPr="00873AA4" w:rsidRDefault="0040303E" w:rsidP="0040303E">
            <w:pPr>
              <w:spacing w:after="0" w:line="240" w:lineRule="auto"/>
              <w:jc w:val="center"/>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La cererea Ofertantului, noi, _________________________________________,</w:t>
            </w:r>
            <w:r w:rsidRPr="00873AA4">
              <w:rPr>
                <w:rFonts w:ascii="Arial" w:eastAsia="Times New Roman" w:hAnsi="Arial" w:cs="Arial"/>
                <w:i/>
                <w:iCs/>
                <w:sz w:val="20"/>
                <w:szCs w:val="20"/>
                <w:lang w:val="en-US" w:eastAsia="ru-RU"/>
              </w:rPr>
              <w:t xml:space="preserve"> </w:t>
            </w:r>
            <w:r w:rsidRPr="00873AA4">
              <w:rPr>
                <w:rFonts w:ascii="Arial" w:eastAsia="Times New Roman" w:hAnsi="Arial" w:cs="Arial"/>
                <w:sz w:val="20"/>
                <w:szCs w:val="20"/>
                <w:lang w:val="en-US" w:eastAsia="ru-RU"/>
              </w:rPr>
              <w:t>prin prezenta,</w:t>
            </w:r>
          </w:p>
          <w:p w:rsidR="0040303E" w:rsidRPr="00873AA4" w:rsidRDefault="0040303E" w:rsidP="0040303E">
            <w:pPr>
              <w:spacing w:after="0" w:line="240" w:lineRule="auto"/>
              <w:jc w:val="center"/>
              <w:rPr>
                <w:rFonts w:ascii="Arial" w:eastAsia="Times New Roman" w:hAnsi="Arial" w:cs="Arial"/>
                <w:sz w:val="16"/>
                <w:szCs w:val="16"/>
                <w:lang w:val="en-US" w:eastAsia="ru-RU"/>
              </w:rPr>
            </w:pPr>
            <w:r w:rsidRPr="00873AA4">
              <w:rPr>
                <w:rFonts w:ascii="Arial" w:eastAsia="Times New Roman" w:hAnsi="Arial" w:cs="Arial"/>
                <w:sz w:val="16"/>
                <w:szCs w:val="16"/>
                <w:lang w:val="en-US" w:eastAsia="ru-RU"/>
              </w:rPr>
              <w:t>[denumirea băncii]</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ne angajăm în mod irevocabil să vă plătim orice sumă sau sume ce nu depăşesc în total suma de: _______________________________________________________________________</w:t>
            </w:r>
          </w:p>
          <w:p w:rsidR="0040303E" w:rsidRPr="00873AA4" w:rsidRDefault="0040303E" w:rsidP="0040303E">
            <w:pPr>
              <w:spacing w:after="0" w:line="240" w:lineRule="auto"/>
              <w:jc w:val="center"/>
              <w:rPr>
                <w:rFonts w:ascii="Arial" w:eastAsia="Times New Roman" w:hAnsi="Arial" w:cs="Arial"/>
                <w:sz w:val="16"/>
                <w:szCs w:val="16"/>
                <w:lang w:val="en-US" w:eastAsia="ru-RU"/>
              </w:rPr>
            </w:pPr>
            <w:r w:rsidRPr="00873AA4">
              <w:rPr>
                <w:rFonts w:ascii="Arial" w:eastAsia="Times New Roman" w:hAnsi="Arial" w:cs="Arial"/>
                <w:sz w:val="16"/>
                <w:szCs w:val="16"/>
                <w:lang w:val="en-US" w:eastAsia="ru-RU"/>
              </w:rPr>
              <w:t>[suma în cifre]</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(_________________________________________________________________________)</w:t>
            </w:r>
          </w:p>
          <w:p w:rsidR="0040303E" w:rsidRPr="00873AA4" w:rsidRDefault="0040303E" w:rsidP="0040303E">
            <w:pPr>
              <w:spacing w:after="0" w:line="240" w:lineRule="auto"/>
              <w:jc w:val="center"/>
              <w:rPr>
                <w:rFonts w:ascii="Arial" w:eastAsia="Times New Roman" w:hAnsi="Arial" w:cs="Arial"/>
                <w:sz w:val="16"/>
                <w:szCs w:val="16"/>
                <w:lang w:val="en-US" w:eastAsia="ru-RU"/>
              </w:rPr>
            </w:pPr>
            <w:r w:rsidRPr="00873AA4">
              <w:rPr>
                <w:rFonts w:ascii="Arial" w:eastAsia="Times New Roman" w:hAnsi="Arial" w:cs="Arial"/>
                <w:sz w:val="16"/>
                <w:szCs w:val="16"/>
                <w:lang w:val="en-US" w:eastAsia="ru-RU"/>
              </w:rPr>
              <w:t>([suma în cuvinte])</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la primirea de către noi a primei solicitări din partea Dvs. în scris, însoţite de o declaraţie în care se specifică faptul că Ofertantul încalcă una sau mai multe dintre obligaţiile sale referitor la condiţiile ofertei, şi anume:</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a) şi-a retras oferta în timpul perioadei valabilităţii ofertei sau a modificat oferta după expirarea termenului-limită de depunere a ofertelor; sau</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b) 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Această garanţie va expira în cazul în care ofertantul devine ofertant cîştigător, la primirea de către noi a copiei înştiinţării privind adjudecarea contractului şi în urma emiterii Garanţiei de bună execuţie eliberată către Dvs. la solicitarea Ofertantului.</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Prezenta garanţie este valabilă pînă la data de “___” _____________________ 20__.</w:t>
            </w:r>
          </w:p>
          <w:p w:rsidR="0040303E" w:rsidRPr="00F103C8" w:rsidRDefault="0040303E" w:rsidP="0040303E">
            <w:pPr>
              <w:spacing w:after="0" w:line="240" w:lineRule="auto"/>
              <w:rPr>
                <w:rFonts w:ascii="Arial" w:eastAsia="Times New Roman" w:hAnsi="Arial" w:cs="Arial"/>
                <w:sz w:val="20"/>
                <w:szCs w:val="20"/>
                <w:lang w:eastAsia="ru-RU"/>
              </w:rPr>
            </w:pPr>
            <w:r w:rsidRPr="00F103C8">
              <w:rPr>
                <w:rFonts w:ascii="Arial" w:eastAsia="Times New Roman" w:hAnsi="Arial" w:cs="Arial"/>
                <w:sz w:val="20"/>
                <w:szCs w:val="20"/>
                <w:lang w:eastAsia="ru-RU"/>
              </w:rPr>
              <w:t>______________________</w:t>
            </w:r>
          </w:p>
          <w:p w:rsidR="0040303E" w:rsidRPr="00F103C8" w:rsidRDefault="0040303E" w:rsidP="0040303E">
            <w:pPr>
              <w:spacing w:after="0" w:line="240" w:lineRule="auto"/>
              <w:rPr>
                <w:rFonts w:ascii="Arial" w:eastAsia="Times New Roman" w:hAnsi="Arial" w:cs="Arial"/>
                <w:sz w:val="16"/>
                <w:szCs w:val="16"/>
                <w:lang w:eastAsia="ru-RU"/>
              </w:rPr>
            </w:pPr>
            <w:r w:rsidRPr="00F103C8">
              <w:rPr>
                <w:rFonts w:ascii="Arial" w:eastAsia="Times New Roman" w:hAnsi="Arial" w:cs="Arial"/>
                <w:sz w:val="16"/>
                <w:szCs w:val="16"/>
                <w:lang w:eastAsia="ru-RU"/>
              </w:rPr>
              <w:lastRenderedPageBreak/>
              <w:t>[semnătura autorizată a băncii]</w:t>
            </w:r>
          </w:p>
        </w:tc>
      </w:tr>
    </w:tbl>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eastAsia="ru-RU"/>
        </w:rPr>
      </w:pPr>
      <w:r w:rsidRPr="00F103C8">
        <w:rPr>
          <w:rFonts w:ascii="Times New Roman" w:eastAsia="Times New Roman" w:hAnsi="Times New Roman" w:cs="Times New Roman"/>
          <w:sz w:val="24"/>
          <w:szCs w:val="24"/>
          <w:lang w:eastAsia="ru-RU"/>
        </w:rPr>
        <w:lastRenderedPageBreak/>
        <w:t> </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eastAsia="ru-RU"/>
        </w:rPr>
      </w:pPr>
      <w:r w:rsidRPr="00F103C8">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40303E" w:rsidRPr="0034651A" w:rsidTr="0040303E">
        <w:trPr>
          <w:jc w:val="center"/>
        </w:trPr>
        <w:tc>
          <w:tcPr>
            <w:tcW w:w="0" w:type="auto"/>
            <w:tcBorders>
              <w:top w:val="nil"/>
              <w:left w:val="nil"/>
              <w:bottom w:val="nil"/>
              <w:right w:val="nil"/>
            </w:tcBorders>
            <w:tcMar>
              <w:top w:w="15" w:type="dxa"/>
              <w:left w:w="45" w:type="dxa"/>
              <w:bottom w:w="15" w:type="dxa"/>
              <w:right w:w="45" w:type="dxa"/>
            </w:tcMar>
            <w:hideMark/>
          </w:tcPr>
          <w:p w:rsidR="0040303E" w:rsidRPr="00873AA4" w:rsidRDefault="0040303E" w:rsidP="0040303E">
            <w:pPr>
              <w:spacing w:after="0" w:line="240" w:lineRule="auto"/>
              <w:jc w:val="center"/>
              <w:rPr>
                <w:rFonts w:ascii="Arial" w:eastAsia="Times New Roman" w:hAnsi="Arial" w:cs="Arial"/>
                <w:b/>
                <w:bCs/>
                <w:sz w:val="20"/>
                <w:szCs w:val="20"/>
                <w:lang w:val="en-US" w:eastAsia="ru-RU"/>
              </w:rPr>
            </w:pPr>
            <w:r w:rsidRPr="00873AA4">
              <w:rPr>
                <w:rFonts w:ascii="Arial" w:eastAsia="Times New Roman" w:hAnsi="Arial" w:cs="Arial"/>
                <w:b/>
                <w:bCs/>
                <w:sz w:val="20"/>
                <w:szCs w:val="20"/>
                <w:lang w:val="en-US" w:eastAsia="ru-RU"/>
              </w:rPr>
              <w:t>Garanţie de bună execuţie (F3.3)</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tc>
      </w:tr>
      <w:tr w:rsidR="0040303E" w:rsidRPr="0034651A" w:rsidTr="0040303E">
        <w:trPr>
          <w:jc w:val="center"/>
        </w:trPr>
        <w:tc>
          <w:tcPr>
            <w:tcW w:w="0" w:type="auto"/>
            <w:tcBorders>
              <w:top w:val="nil"/>
              <w:left w:val="nil"/>
              <w:bottom w:val="nil"/>
              <w:right w:val="nil"/>
            </w:tcBorders>
            <w:tcMar>
              <w:top w:w="15" w:type="dxa"/>
              <w:left w:w="45" w:type="dxa"/>
              <w:bottom w:w="15" w:type="dxa"/>
              <w:right w:w="45" w:type="dxa"/>
            </w:tcMar>
            <w:hideMark/>
          </w:tcPr>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i/>
                <w:iCs/>
                <w:sz w:val="20"/>
                <w:szCs w:val="20"/>
                <w:lang w:val="en-US" w:eastAsia="ru-RU"/>
              </w:rPr>
              <w:t>[Banca comercială, la cererea ofertantului cîştigător, va completa acest formular pe foaie cu antet, în conformitate cu instrucţiunile de mai jos.]</w:t>
            </w:r>
            <w:r w:rsidRPr="00873AA4">
              <w:rPr>
                <w:rFonts w:ascii="Arial" w:eastAsia="Times New Roman" w:hAnsi="Arial" w:cs="Arial"/>
                <w:sz w:val="20"/>
                <w:szCs w:val="20"/>
                <w:lang w:val="en-US" w:eastAsia="ru-RU"/>
              </w:rPr>
              <w:t xml:space="preserve"> </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Data: “___” _____________________ 20__</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Licitaţia Nr.: _____________________________________________________</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b/>
                <w:bCs/>
                <w:sz w:val="20"/>
                <w:szCs w:val="20"/>
                <w:lang w:val="en-US" w:eastAsia="ru-RU"/>
              </w:rPr>
              <w:t>Oficiul Băncii</w:t>
            </w:r>
            <w:r w:rsidRPr="00873AA4">
              <w:rPr>
                <w:rFonts w:ascii="Arial" w:eastAsia="Times New Roman" w:hAnsi="Arial" w:cs="Arial"/>
                <w:sz w:val="20"/>
                <w:szCs w:val="20"/>
                <w:lang w:val="en-US" w:eastAsia="ru-RU"/>
              </w:rPr>
              <w:t>: ____________________________________________________</w:t>
            </w:r>
          </w:p>
          <w:p w:rsidR="0040303E" w:rsidRPr="00873AA4" w:rsidRDefault="0040303E" w:rsidP="0040303E">
            <w:pPr>
              <w:spacing w:after="0" w:line="240" w:lineRule="auto"/>
              <w:jc w:val="center"/>
              <w:rPr>
                <w:rFonts w:ascii="Arial" w:eastAsia="Times New Roman" w:hAnsi="Arial" w:cs="Arial"/>
                <w:sz w:val="16"/>
                <w:szCs w:val="16"/>
                <w:lang w:val="en-US" w:eastAsia="ru-RU"/>
              </w:rPr>
            </w:pPr>
            <w:r w:rsidRPr="00873AA4">
              <w:rPr>
                <w:rFonts w:ascii="Arial" w:eastAsia="Times New Roman" w:hAnsi="Arial" w:cs="Arial"/>
                <w:i/>
                <w:iCs/>
                <w:sz w:val="16"/>
                <w:szCs w:val="16"/>
                <w:lang w:val="en-US" w:eastAsia="ru-RU"/>
              </w:rPr>
              <w:t>[introduceţi numele complet al garantului]</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b/>
                <w:bCs/>
                <w:sz w:val="20"/>
                <w:szCs w:val="20"/>
                <w:lang w:val="en-US" w:eastAsia="ru-RU"/>
              </w:rPr>
              <w:t>Beneficiar</w:t>
            </w:r>
            <w:r w:rsidRPr="00873AA4">
              <w:rPr>
                <w:rFonts w:ascii="Arial" w:eastAsia="Times New Roman" w:hAnsi="Arial" w:cs="Arial"/>
                <w:sz w:val="20"/>
                <w:szCs w:val="20"/>
                <w:lang w:val="en-US" w:eastAsia="ru-RU"/>
              </w:rPr>
              <w:t>: _______________________________________________________</w:t>
            </w:r>
          </w:p>
          <w:p w:rsidR="0040303E" w:rsidRPr="00873AA4" w:rsidRDefault="0040303E" w:rsidP="0040303E">
            <w:pPr>
              <w:spacing w:after="0" w:line="240" w:lineRule="auto"/>
              <w:jc w:val="center"/>
              <w:rPr>
                <w:rFonts w:ascii="Arial" w:eastAsia="Times New Roman" w:hAnsi="Arial" w:cs="Arial"/>
                <w:sz w:val="16"/>
                <w:szCs w:val="16"/>
                <w:lang w:val="en-US" w:eastAsia="ru-RU"/>
              </w:rPr>
            </w:pPr>
            <w:r w:rsidRPr="00873AA4">
              <w:rPr>
                <w:rFonts w:ascii="Arial" w:eastAsia="Times New Roman" w:hAnsi="Arial" w:cs="Arial"/>
                <w:i/>
                <w:iCs/>
                <w:sz w:val="16"/>
                <w:szCs w:val="16"/>
                <w:lang w:val="en-US" w:eastAsia="ru-RU"/>
              </w:rPr>
              <w:t>[introduceţi numele complet al autorităţii contractante]</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jc w:val="center"/>
              <w:rPr>
                <w:rFonts w:ascii="Arial" w:eastAsia="Times New Roman" w:hAnsi="Arial" w:cs="Arial"/>
                <w:sz w:val="20"/>
                <w:szCs w:val="20"/>
                <w:lang w:val="en-US" w:eastAsia="ru-RU"/>
              </w:rPr>
            </w:pPr>
            <w:r w:rsidRPr="00873AA4">
              <w:rPr>
                <w:rFonts w:ascii="Arial" w:eastAsia="Times New Roman" w:hAnsi="Arial" w:cs="Arial"/>
                <w:b/>
                <w:bCs/>
                <w:sz w:val="20"/>
                <w:szCs w:val="20"/>
                <w:lang w:val="en-US" w:eastAsia="ru-RU"/>
              </w:rPr>
              <w:t xml:space="preserve">GARANŢIA DE BUNĂ EXECUŢIE </w:t>
            </w:r>
          </w:p>
          <w:p w:rsidR="0040303E" w:rsidRPr="00873AA4" w:rsidRDefault="0040303E" w:rsidP="0040303E">
            <w:pPr>
              <w:spacing w:after="0" w:line="240" w:lineRule="auto"/>
              <w:jc w:val="center"/>
              <w:rPr>
                <w:rFonts w:ascii="Arial" w:eastAsia="Times New Roman" w:hAnsi="Arial" w:cs="Arial"/>
                <w:sz w:val="20"/>
                <w:szCs w:val="20"/>
                <w:lang w:val="en-US" w:eastAsia="ru-RU"/>
              </w:rPr>
            </w:pPr>
            <w:r w:rsidRPr="00873AA4">
              <w:rPr>
                <w:rFonts w:ascii="Arial" w:eastAsia="Times New Roman" w:hAnsi="Arial" w:cs="Arial"/>
                <w:b/>
                <w:bCs/>
                <w:sz w:val="20"/>
                <w:szCs w:val="20"/>
                <w:lang w:val="en-US" w:eastAsia="ru-RU"/>
              </w:rPr>
              <w:t xml:space="preserve">Nr. </w:t>
            </w:r>
            <w:r w:rsidRPr="00873AA4">
              <w:rPr>
                <w:rFonts w:ascii="Arial" w:eastAsia="Times New Roman" w:hAnsi="Arial" w:cs="Arial"/>
                <w:i/>
                <w:iCs/>
                <w:sz w:val="20"/>
                <w:szCs w:val="20"/>
                <w:lang w:val="en-US" w:eastAsia="ru-RU"/>
              </w:rPr>
              <w:t>_______________</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xml:space="preserve">Noi, </w:t>
            </w:r>
            <w:r w:rsidRPr="00873AA4">
              <w:rPr>
                <w:rFonts w:ascii="Arial" w:eastAsia="Times New Roman" w:hAnsi="Arial" w:cs="Arial"/>
                <w:i/>
                <w:iCs/>
                <w:sz w:val="20"/>
                <w:szCs w:val="20"/>
                <w:lang w:val="en-US" w:eastAsia="ru-RU"/>
              </w:rPr>
              <w:t>[introduceţi numele legal şi adresa băncii],</w:t>
            </w:r>
            <w:r w:rsidRPr="00873AA4">
              <w:rPr>
                <w:rFonts w:ascii="Arial" w:eastAsia="Times New Roman" w:hAnsi="Arial" w:cs="Arial"/>
                <w:sz w:val="20"/>
                <w:szCs w:val="20"/>
                <w:lang w:val="en-US" w:eastAsia="ru-RU"/>
              </w:rPr>
              <w:t xml:space="preserve"> am fost informaţi că firmei </w:t>
            </w:r>
            <w:r w:rsidRPr="00873AA4">
              <w:rPr>
                <w:rFonts w:ascii="Arial" w:eastAsia="Times New Roman" w:hAnsi="Arial" w:cs="Arial"/>
                <w:i/>
                <w:iCs/>
                <w:sz w:val="20"/>
                <w:szCs w:val="20"/>
                <w:lang w:val="en-US" w:eastAsia="ru-RU"/>
              </w:rPr>
              <w:t>[introduceţi numele deplin al Furnizorului]</w:t>
            </w:r>
            <w:r w:rsidRPr="00873AA4">
              <w:rPr>
                <w:rFonts w:ascii="Arial" w:eastAsia="Times New Roman" w:hAnsi="Arial" w:cs="Arial"/>
                <w:sz w:val="20"/>
                <w:szCs w:val="20"/>
                <w:lang w:val="en-US" w:eastAsia="ru-RU"/>
              </w:rPr>
              <w:t xml:space="preserve"> (numit în continuare „Furnizor”) i-a fost adjudecat Contractul de achiziţie publică de livrare ______________ [</w:t>
            </w:r>
            <w:r w:rsidRPr="00873AA4">
              <w:rPr>
                <w:rFonts w:ascii="Arial" w:eastAsia="Times New Roman" w:hAnsi="Arial" w:cs="Arial"/>
                <w:i/>
                <w:iCs/>
                <w:sz w:val="20"/>
                <w:szCs w:val="20"/>
                <w:lang w:val="en-US" w:eastAsia="ru-RU"/>
              </w:rPr>
              <w:t>obiectul achiziţiei, descrieţi bunurile</w:t>
            </w:r>
            <w:r w:rsidRPr="00873AA4">
              <w:rPr>
                <w:rFonts w:ascii="Arial" w:eastAsia="Times New Roman" w:hAnsi="Arial" w:cs="Arial"/>
                <w:sz w:val="20"/>
                <w:szCs w:val="20"/>
                <w:lang w:val="en-US" w:eastAsia="ru-RU"/>
              </w:rPr>
              <w:t xml:space="preserve">] conform invitaţiei la licitaţia nr. </w:t>
            </w:r>
            <w:proofErr w:type="gramStart"/>
            <w:r w:rsidRPr="00873AA4">
              <w:rPr>
                <w:rFonts w:ascii="Arial" w:eastAsia="Times New Roman" w:hAnsi="Arial" w:cs="Arial"/>
                <w:sz w:val="20"/>
                <w:szCs w:val="20"/>
                <w:lang w:val="en-US" w:eastAsia="ru-RU"/>
              </w:rPr>
              <w:t>din</w:t>
            </w:r>
            <w:proofErr w:type="gramEnd"/>
            <w:r w:rsidRPr="00873AA4">
              <w:rPr>
                <w:rFonts w:ascii="Arial" w:eastAsia="Times New Roman" w:hAnsi="Arial" w:cs="Arial"/>
                <w:sz w:val="20"/>
                <w:szCs w:val="20"/>
                <w:lang w:val="en-US" w:eastAsia="ru-RU"/>
              </w:rPr>
              <w:t xml:space="preserve"> _________. 201_ [</w:t>
            </w:r>
            <w:r w:rsidRPr="00873AA4">
              <w:rPr>
                <w:rFonts w:ascii="Arial" w:eastAsia="Times New Roman" w:hAnsi="Arial" w:cs="Arial"/>
                <w:i/>
                <w:iCs/>
                <w:sz w:val="20"/>
                <w:szCs w:val="20"/>
                <w:lang w:val="en-US" w:eastAsia="ru-RU"/>
              </w:rPr>
              <w:t>numărul şi data licitaţiei</w:t>
            </w:r>
            <w:r w:rsidRPr="00873AA4">
              <w:rPr>
                <w:rFonts w:ascii="Arial" w:eastAsia="Times New Roman" w:hAnsi="Arial" w:cs="Arial"/>
                <w:sz w:val="20"/>
                <w:szCs w:val="20"/>
                <w:lang w:val="en-US" w:eastAsia="ru-RU"/>
              </w:rPr>
              <w:t>] (numit în continuare „Contract”).</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Prin urmare, noi înţelegem că Furnizorul trebuie să depună o Garanţie de bună execuţie în conformitate cu prevederile documentelor de atribuire.</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xml:space="preserve">În urma solicitării Furnizorului, noi, prin prezenta, ne angajăm irevocabil să vă plătim orice </w:t>
            </w:r>
            <w:proofErr w:type="gramStart"/>
            <w:r w:rsidRPr="00873AA4">
              <w:rPr>
                <w:rFonts w:ascii="Arial" w:eastAsia="Times New Roman" w:hAnsi="Arial" w:cs="Arial"/>
                <w:sz w:val="20"/>
                <w:szCs w:val="20"/>
                <w:lang w:val="en-US" w:eastAsia="ru-RU"/>
              </w:rPr>
              <w:t>sumă(</w:t>
            </w:r>
            <w:proofErr w:type="gramEnd"/>
            <w:r w:rsidRPr="00873AA4">
              <w:rPr>
                <w:rFonts w:ascii="Arial" w:eastAsia="Times New Roman" w:hAnsi="Arial" w:cs="Arial"/>
                <w:sz w:val="20"/>
                <w:szCs w:val="20"/>
                <w:lang w:val="en-US" w:eastAsia="ru-RU"/>
              </w:rPr>
              <w:t xml:space="preserve">e) ce nu depăşeşte </w:t>
            </w:r>
            <w:r w:rsidRPr="00873AA4">
              <w:rPr>
                <w:rFonts w:ascii="Arial" w:eastAsia="Times New Roman" w:hAnsi="Arial" w:cs="Arial"/>
                <w:i/>
                <w:iCs/>
                <w:sz w:val="20"/>
                <w:szCs w:val="20"/>
                <w:lang w:val="en-US" w:eastAsia="ru-RU"/>
              </w:rPr>
              <w:t xml:space="preserve">[introduceţi suma(ele) în cifre şi cuvinte] </w:t>
            </w:r>
            <w:r w:rsidRPr="00873AA4">
              <w:rPr>
                <w:rFonts w:ascii="Arial" w:eastAsia="Times New Roman" w:hAnsi="Arial" w:cs="Arial"/>
                <w:sz w:val="20"/>
                <w:szCs w:val="20"/>
                <w:lang w:val="en-US" w:eastAsia="ru-RU"/>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xml:space="preserve">Această Garanţie va expira nu mai tîrziu de </w:t>
            </w:r>
            <w:r w:rsidRPr="00873AA4">
              <w:rPr>
                <w:rFonts w:ascii="Arial" w:eastAsia="Times New Roman" w:hAnsi="Arial" w:cs="Arial"/>
                <w:i/>
                <w:iCs/>
                <w:sz w:val="20"/>
                <w:szCs w:val="20"/>
                <w:lang w:val="en-US" w:eastAsia="ru-RU"/>
              </w:rPr>
              <w:t>[introduceţi numărul]</w:t>
            </w:r>
            <w:r w:rsidRPr="00873AA4">
              <w:rPr>
                <w:rFonts w:ascii="Arial" w:eastAsia="Times New Roman" w:hAnsi="Arial" w:cs="Arial"/>
                <w:sz w:val="20"/>
                <w:szCs w:val="20"/>
                <w:lang w:val="en-US" w:eastAsia="ru-RU"/>
              </w:rPr>
              <w:t xml:space="preserve"> de la data de </w:t>
            </w:r>
            <w:r w:rsidRPr="00873AA4">
              <w:rPr>
                <w:rFonts w:ascii="Arial" w:eastAsia="Times New Roman" w:hAnsi="Arial" w:cs="Arial"/>
                <w:i/>
                <w:iCs/>
                <w:sz w:val="20"/>
                <w:szCs w:val="20"/>
                <w:lang w:val="en-US" w:eastAsia="ru-RU"/>
              </w:rPr>
              <w:t>[introduceţi luna]</w:t>
            </w:r>
            <w:r w:rsidRPr="00873AA4">
              <w:rPr>
                <w:rFonts w:ascii="Arial" w:eastAsia="Times New Roman" w:hAnsi="Arial" w:cs="Arial"/>
                <w:sz w:val="20"/>
                <w:szCs w:val="20"/>
                <w:lang w:val="en-US" w:eastAsia="ru-RU"/>
              </w:rPr>
              <w:t xml:space="preserve"> </w:t>
            </w:r>
            <w:r w:rsidRPr="00873AA4">
              <w:rPr>
                <w:rFonts w:ascii="Arial" w:eastAsia="Times New Roman" w:hAnsi="Arial" w:cs="Arial"/>
                <w:i/>
                <w:iCs/>
                <w:sz w:val="20"/>
                <w:szCs w:val="20"/>
                <w:lang w:val="en-US" w:eastAsia="ru-RU"/>
              </w:rPr>
              <w:t>[introduceţi anul]</w:t>
            </w:r>
            <w:proofErr w:type="gramStart"/>
            <w:r w:rsidRPr="00873AA4">
              <w:rPr>
                <w:rFonts w:ascii="Arial" w:eastAsia="Times New Roman" w:hAnsi="Arial" w:cs="Arial"/>
                <w:sz w:val="20"/>
                <w:szCs w:val="20"/>
                <w:lang w:val="en-US" w:eastAsia="ru-RU"/>
              </w:rPr>
              <w:t>,</w:t>
            </w:r>
            <w:r w:rsidRPr="00873AA4">
              <w:rPr>
                <w:rFonts w:ascii="Arial" w:eastAsia="Times New Roman" w:hAnsi="Arial" w:cs="Arial"/>
                <w:i/>
                <w:iCs/>
                <w:sz w:val="20"/>
                <w:szCs w:val="20"/>
                <w:vertAlign w:val="superscript"/>
                <w:lang w:val="en-US" w:eastAsia="ru-RU"/>
              </w:rPr>
              <w:t>1</w:t>
            </w:r>
            <w:proofErr w:type="gramEnd"/>
            <w:r w:rsidRPr="00873AA4">
              <w:rPr>
                <w:rFonts w:ascii="Arial" w:eastAsia="Times New Roman" w:hAnsi="Arial" w:cs="Arial"/>
                <w:sz w:val="20"/>
                <w:szCs w:val="20"/>
                <w:lang w:val="en-US" w:eastAsia="ru-RU"/>
              </w:rPr>
              <w:t xml:space="preserve"> şi orice cerere de plată ce ţine de aceasta trebuie recepţionată de către noi la oficiu pînă la această dată inclusiv.</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i/>
                <w:iCs/>
                <w:sz w:val="20"/>
                <w:szCs w:val="20"/>
                <w:lang w:val="en-US" w:eastAsia="ru-RU"/>
              </w:rPr>
              <w:t>[semnăturile reprezentanţilor autorizaţi ai băncii şi ai Furnizorului]</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_________________________</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i/>
                <w:iCs/>
                <w:sz w:val="20"/>
                <w:szCs w:val="20"/>
                <w:vertAlign w:val="superscript"/>
                <w:lang w:val="en-US" w:eastAsia="ru-RU"/>
              </w:rPr>
              <w:t>1</w:t>
            </w:r>
            <w:r w:rsidRPr="00873AA4">
              <w:rPr>
                <w:rFonts w:ascii="Arial" w:eastAsia="Times New Roman" w:hAnsi="Arial" w:cs="Arial"/>
                <w:i/>
                <w:iCs/>
                <w:sz w:val="20"/>
                <w:szCs w:val="20"/>
                <w:lang w:val="en-US" w:eastAsia="ru-RU"/>
              </w:rPr>
              <w:t xml:space="preserve"> Autoritatea contractantă trebuie să ţină cont de situaţiile cînd, în cazul unei extinderi a perioadei de executare a Contractului, autoritatea contractantă va avea nevoie să ceară o extindere şi </w:t>
            </w:r>
            <w:proofErr w:type="gramStart"/>
            <w:r w:rsidRPr="00873AA4">
              <w:rPr>
                <w:rFonts w:ascii="Arial" w:eastAsia="Times New Roman" w:hAnsi="Arial" w:cs="Arial"/>
                <w:i/>
                <w:iCs/>
                <w:sz w:val="20"/>
                <w:szCs w:val="20"/>
                <w:lang w:val="en-US" w:eastAsia="ru-RU"/>
              </w:rPr>
              <w:t>a</w:t>
            </w:r>
            <w:proofErr w:type="gramEnd"/>
            <w:r w:rsidRPr="00873AA4">
              <w:rPr>
                <w:rFonts w:ascii="Arial" w:eastAsia="Times New Roman" w:hAnsi="Arial" w:cs="Arial"/>
                <w:i/>
                <w:iCs/>
                <w:sz w:val="20"/>
                <w:szCs w:val="20"/>
                <w:lang w:val="en-US" w:eastAsia="ru-RU"/>
              </w:rPr>
              <w:t xml:space="preserve">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 </w:t>
            </w:r>
          </w:p>
        </w:tc>
      </w:tr>
    </w:tbl>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 </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 </w:t>
      </w:r>
    </w:p>
    <w:p w:rsidR="0040303E" w:rsidRPr="00873AA4" w:rsidRDefault="0040303E" w:rsidP="0040303E">
      <w:pPr>
        <w:spacing w:after="0" w:line="240" w:lineRule="auto"/>
        <w:jc w:val="center"/>
        <w:rPr>
          <w:rFonts w:ascii="Times New Roman" w:eastAsia="Times New Roman" w:hAnsi="Times New Roman" w:cs="Times New Roman"/>
          <w:b/>
          <w:bCs/>
          <w:sz w:val="24"/>
          <w:szCs w:val="24"/>
          <w:lang w:val="en-US" w:eastAsia="ru-RU"/>
        </w:rPr>
      </w:pPr>
      <w:r w:rsidRPr="00873AA4">
        <w:rPr>
          <w:rFonts w:ascii="Times New Roman" w:eastAsia="Times New Roman" w:hAnsi="Times New Roman" w:cs="Times New Roman"/>
          <w:b/>
          <w:bCs/>
          <w:sz w:val="24"/>
          <w:szCs w:val="24"/>
          <w:lang w:val="en-US" w:eastAsia="ru-RU"/>
        </w:rPr>
        <w:t>Capitolul IV</w:t>
      </w:r>
    </w:p>
    <w:p w:rsidR="0040303E" w:rsidRPr="00873AA4" w:rsidRDefault="0040303E" w:rsidP="0040303E">
      <w:pPr>
        <w:spacing w:after="0" w:line="240" w:lineRule="auto"/>
        <w:jc w:val="center"/>
        <w:rPr>
          <w:rFonts w:ascii="Times New Roman" w:eastAsia="Times New Roman" w:hAnsi="Times New Roman" w:cs="Times New Roman"/>
          <w:b/>
          <w:bCs/>
          <w:sz w:val="24"/>
          <w:szCs w:val="24"/>
          <w:lang w:val="en-US" w:eastAsia="ru-RU"/>
        </w:rPr>
      </w:pPr>
      <w:r w:rsidRPr="00873AA4">
        <w:rPr>
          <w:rFonts w:ascii="Times New Roman" w:eastAsia="Times New Roman" w:hAnsi="Times New Roman" w:cs="Times New Roman"/>
          <w:b/>
          <w:bCs/>
          <w:sz w:val="24"/>
          <w:szCs w:val="24"/>
          <w:lang w:val="en-US" w:eastAsia="ru-RU"/>
        </w:rPr>
        <w:t>SPECIFICAŢII TEHNICE ŞI DE PREŢ</w:t>
      </w:r>
    </w:p>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841"/>
        <w:gridCol w:w="6659"/>
      </w:tblGrid>
      <w:tr w:rsidR="0040303E" w:rsidRPr="0034651A" w:rsidTr="0040303E">
        <w:trPr>
          <w:jc w:val="center"/>
        </w:trPr>
        <w:tc>
          <w:tcPr>
            <w:tcW w:w="0" w:type="auto"/>
            <w:gridSpan w:val="2"/>
            <w:tcBorders>
              <w:top w:val="nil"/>
              <w:left w:val="nil"/>
              <w:bottom w:val="nil"/>
              <w:right w:val="nil"/>
            </w:tcBorders>
            <w:tcMar>
              <w:top w:w="15" w:type="dxa"/>
              <w:left w:w="45" w:type="dxa"/>
              <w:bottom w:w="15" w:type="dxa"/>
              <w:right w:w="45" w:type="dxa"/>
            </w:tcMar>
            <w:hideMark/>
          </w:tcPr>
          <w:p w:rsidR="0040303E" w:rsidRPr="00873AA4" w:rsidRDefault="0040303E" w:rsidP="0040303E">
            <w:pPr>
              <w:spacing w:after="0" w:line="240" w:lineRule="auto"/>
              <w:jc w:val="center"/>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Următoarele tabele şi formulare vor fi completate de către ofertant şi incluse în ofertă. În cazul unei discrepanţe sau al unui conflict cu textul CAPITOLULUI I, prevederile din prezentul CAPITOL vor prevala asupra prevederilor din CAPITOLUL I.</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tc>
      </w:tr>
      <w:tr w:rsidR="0040303E" w:rsidRPr="00F103C8"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sz w:val="20"/>
                <w:szCs w:val="20"/>
                <w:lang w:eastAsia="ru-RU"/>
              </w:rPr>
            </w:pPr>
            <w:r w:rsidRPr="00F103C8">
              <w:rPr>
                <w:rFonts w:ascii="Arial" w:eastAsia="Times New Roman" w:hAnsi="Arial" w:cs="Arial"/>
                <w:b/>
                <w:bCs/>
                <w:sz w:val="20"/>
                <w:szCs w:val="20"/>
                <w:lang w:eastAsia="ru-RU"/>
              </w:rPr>
              <w:t>Formular</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sz w:val="20"/>
                <w:szCs w:val="20"/>
                <w:lang w:eastAsia="ru-RU"/>
              </w:rPr>
            </w:pPr>
            <w:r w:rsidRPr="00F103C8">
              <w:rPr>
                <w:rFonts w:ascii="Arial" w:eastAsia="Times New Roman" w:hAnsi="Arial" w:cs="Arial"/>
                <w:b/>
                <w:bCs/>
                <w:sz w:val="20"/>
                <w:szCs w:val="20"/>
                <w:lang w:eastAsia="ru-RU"/>
              </w:rPr>
              <w:t>Denumirea</w:t>
            </w:r>
          </w:p>
        </w:tc>
      </w:tr>
      <w:tr w:rsidR="0040303E" w:rsidRPr="00F103C8"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sz w:val="20"/>
                <w:szCs w:val="20"/>
                <w:lang w:eastAsia="ru-RU"/>
              </w:rPr>
            </w:pPr>
            <w:r w:rsidRPr="00F103C8">
              <w:rPr>
                <w:rFonts w:ascii="Arial" w:eastAsia="Times New Roman" w:hAnsi="Arial" w:cs="Arial"/>
                <w:sz w:val="20"/>
                <w:szCs w:val="20"/>
                <w:lang w:eastAsia="ru-RU"/>
              </w:rPr>
              <w:t>F4.1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r w:rsidRPr="00F103C8">
              <w:rPr>
                <w:rFonts w:ascii="Arial" w:eastAsia="Times New Roman" w:hAnsi="Arial" w:cs="Arial"/>
                <w:sz w:val="20"/>
                <w:szCs w:val="20"/>
                <w:lang w:eastAsia="ru-RU"/>
              </w:rPr>
              <w:t>Specificaţii tehnice</w:t>
            </w:r>
          </w:p>
        </w:tc>
      </w:tr>
      <w:tr w:rsidR="0040303E" w:rsidRPr="00F103C8"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sz w:val="20"/>
                <w:szCs w:val="20"/>
                <w:lang w:eastAsia="ru-RU"/>
              </w:rPr>
            </w:pPr>
            <w:r w:rsidRPr="00F103C8">
              <w:rPr>
                <w:rFonts w:ascii="Arial" w:eastAsia="Times New Roman" w:hAnsi="Arial" w:cs="Arial"/>
                <w:sz w:val="20"/>
                <w:szCs w:val="20"/>
                <w:lang w:eastAsia="ru-RU"/>
              </w:rPr>
              <w:t>F4.2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r w:rsidRPr="00F103C8">
              <w:rPr>
                <w:rFonts w:ascii="Arial" w:eastAsia="Times New Roman" w:hAnsi="Arial" w:cs="Arial"/>
                <w:sz w:val="20"/>
                <w:szCs w:val="20"/>
                <w:lang w:eastAsia="ru-RU"/>
              </w:rPr>
              <w:t>Specificaţii de preţ</w:t>
            </w:r>
          </w:p>
        </w:tc>
      </w:tr>
    </w:tbl>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eastAsia="ru-RU"/>
        </w:rPr>
      </w:pPr>
      <w:r w:rsidRPr="00F103C8">
        <w:rPr>
          <w:rFonts w:ascii="Times New Roman" w:eastAsia="Times New Roman" w:hAnsi="Times New Roman" w:cs="Times New Roman"/>
          <w:sz w:val="24"/>
          <w:szCs w:val="24"/>
          <w:lang w:eastAsia="ru-RU"/>
        </w:rPr>
        <w:lastRenderedPageBreak/>
        <w:t> </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eastAsia="ru-RU"/>
        </w:rPr>
      </w:pPr>
      <w:r w:rsidRPr="00F103C8">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59"/>
        <w:gridCol w:w="2179"/>
        <w:gridCol w:w="1150"/>
        <w:gridCol w:w="855"/>
        <w:gridCol w:w="757"/>
        <w:gridCol w:w="2005"/>
        <w:gridCol w:w="1779"/>
        <w:gridCol w:w="1216"/>
      </w:tblGrid>
      <w:tr w:rsidR="0040303E" w:rsidRPr="00F103C8" w:rsidTr="0040303E">
        <w:trPr>
          <w:jc w:val="center"/>
        </w:trPr>
        <w:tc>
          <w:tcPr>
            <w:tcW w:w="0" w:type="auto"/>
            <w:gridSpan w:val="8"/>
            <w:tcBorders>
              <w:top w:val="nil"/>
              <w:left w:val="nil"/>
              <w:bottom w:val="nil"/>
              <w:right w:val="nil"/>
            </w:tcBorders>
            <w:tcMar>
              <w:top w:w="15" w:type="dxa"/>
              <w:left w:w="45" w:type="dxa"/>
              <w:bottom w:w="15" w:type="dxa"/>
              <w:right w:w="45" w:type="dxa"/>
            </w:tcMar>
            <w:hideMark/>
          </w:tcPr>
          <w:p w:rsidR="0040303E" w:rsidRPr="00873AA4" w:rsidRDefault="0040303E" w:rsidP="0040303E">
            <w:pPr>
              <w:spacing w:after="0" w:line="240" w:lineRule="auto"/>
              <w:jc w:val="center"/>
              <w:rPr>
                <w:rFonts w:ascii="Arial" w:eastAsia="Times New Roman" w:hAnsi="Arial" w:cs="Arial"/>
                <w:b/>
                <w:bCs/>
                <w:sz w:val="20"/>
                <w:szCs w:val="20"/>
                <w:lang w:val="en-US" w:eastAsia="ru-RU"/>
              </w:rPr>
            </w:pPr>
            <w:r w:rsidRPr="00873AA4">
              <w:rPr>
                <w:rFonts w:ascii="Arial" w:eastAsia="Times New Roman" w:hAnsi="Arial" w:cs="Arial"/>
                <w:b/>
                <w:bCs/>
                <w:sz w:val="20"/>
                <w:szCs w:val="20"/>
                <w:lang w:val="en-US" w:eastAsia="ru-RU"/>
              </w:rPr>
              <w:t>Specificaţii tehnice (F4.1)</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i/>
                <w:iCs/>
                <w:sz w:val="20"/>
                <w:szCs w:val="20"/>
                <w:lang w:val="en-US" w:eastAsia="ru-RU"/>
              </w:rPr>
              <w:t>[Acest tabel va fi completat de către ofertant în coloanele 3, 4, 5, 7, iar de către autoritatea contractantă – în coloanele 1, 2, 6, 8]</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Numărul procedurii de achiziţie______________din_________</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F103C8" w:rsidRDefault="0040303E" w:rsidP="0040303E">
            <w:pPr>
              <w:spacing w:after="0" w:line="240" w:lineRule="auto"/>
              <w:ind w:firstLine="567"/>
              <w:jc w:val="both"/>
              <w:rPr>
                <w:rFonts w:ascii="Arial" w:eastAsia="Times New Roman" w:hAnsi="Arial" w:cs="Arial"/>
                <w:sz w:val="20"/>
                <w:szCs w:val="20"/>
                <w:lang w:eastAsia="ru-RU"/>
              </w:rPr>
            </w:pPr>
            <w:r w:rsidRPr="00F103C8">
              <w:rPr>
                <w:rFonts w:ascii="Arial" w:eastAsia="Times New Roman" w:hAnsi="Arial" w:cs="Arial"/>
                <w:sz w:val="20"/>
                <w:szCs w:val="20"/>
                <w:lang w:eastAsia="ru-RU"/>
              </w:rPr>
              <w:t>Denumirea procedurii de achiziţie:</w:t>
            </w:r>
          </w:p>
          <w:p w:rsidR="0040303E" w:rsidRPr="00F103C8" w:rsidRDefault="0040303E" w:rsidP="0040303E">
            <w:pPr>
              <w:spacing w:after="0" w:line="240" w:lineRule="auto"/>
              <w:ind w:firstLine="567"/>
              <w:jc w:val="both"/>
              <w:rPr>
                <w:rFonts w:ascii="Arial" w:eastAsia="Times New Roman" w:hAnsi="Arial" w:cs="Arial"/>
                <w:sz w:val="20"/>
                <w:szCs w:val="20"/>
                <w:lang w:eastAsia="ru-RU"/>
              </w:rPr>
            </w:pPr>
            <w:r w:rsidRPr="00F103C8">
              <w:rPr>
                <w:rFonts w:ascii="Arial" w:eastAsia="Times New Roman" w:hAnsi="Arial" w:cs="Arial"/>
                <w:sz w:val="20"/>
                <w:szCs w:val="20"/>
                <w:lang w:eastAsia="ru-RU"/>
              </w:rPr>
              <w:t> </w:t>
            </w:r>
          </w:p>
        </w:tc>
      </w:tr>
      <w:tr w:rsidR="0040303E" w:rsidRPr="00F103C8"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Cod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 xml:space="preserve">Denumirea bunurilor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Modelul articolului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Ţara de origine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Produ-</w:t>
            </w:r>
            <w:r w:rsidRPr="00F103C8">
              <w:rPr>
                <w:rFonts w:ascii="Arial" w:eastAsia="Times New Roman" w:hAnsi="Arial" w:cs="Arial"/>
                <w:b/>
                <w:bCs/>
                <w:sz w:val="20"/>
                <w:szCs w:val="20"/>
                <w:lang w:eastAsia="ru-RU"/>
              </w:rPr>
              <w:br/>
              <w:t>cătorul</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jc w:val="center"/>
              <w:rPr>
                <w:rFonts w:ascii="Arial" w:eastAsia="Times New Roman" w:hAnsi="Arial" w:cs="Arial"/>
                <w:b/>
                <w:bCs/>
                <w:sz w:val="20"/>
                <w:szCs w:val="20"/>
                <w:lang w:val="en-US" w:eastAsia="ru-RU"/>
              </w:rPr>
            </w:pPr>
            <w:r w:rsidRPr="00873AA4">
              <w:rPr>
                <w:rFonts w:ascii="Arial" w:eastAsia="Times New Roman" w:hAnsi="Arial" w:cs="Arial"/>
                <w:b/>
                <w:bCs/>
                <w:sz w:val="20"/>
                <w:szCs w:val="20"/>
                <w:lang w:val="en-US" w:eastAsia="ru-RU"/>
              </w:rPr>
              <w:t>Specificarea tehnică deplină solicitată de către autoritatea contractantă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jc w:val="center"/>
              <w:rPr>
                <w:rFonts w:ascii="Arial" w:eastAsia="Times New Roman" w:hAnsi="Arial" w:cs="Arial"/>
                <w:b/>
                <w:bCs/>
                <w:sz w:val="20"/>
                <w:szCs w:val="20"/>
                <w:lang w:val="en-US" w:eastAsia="ru-RU"/>
              </w:rPr>
            </w:pPr>
            <w:r w:rsidRPr="00873AA4">
              <w:rPr>
                <w:rFonts w:ascii="Arial" w:eastAsia="Times New Roman" w:hAnsi="Arial" w:cs="Arial"/>
                <w:b/>
                <w:bCs/>
                <w:sz w:val="20"/>
                <w:szCs w:val="20"/>
                <w:lang w:val="en-US" w:eastAsia="ru-RU"/>
              </w:rPr>
              <w:t>Specificarea tehnică deplină propusă de către ofertant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Standarde de referinţă</w:t>
            </w:r>
          </w:p>
        </w:tc>
      </w:tr>
      <w:tr w:rsidR="0040303E" w:rsidRPr="00F103C8"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5</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6</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7</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8</w:t>
            </w:r>
          </w:p>
        </w:tc>
      </w:tr>
      <w:tr w:rsidR="0040303E" w:rsidRPr="00F103C8"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r w:rsidRPr="00F103C8">
              <w:rPr>
                <w:rFonts w:ascii="Arial" w:eastAsia="Times New Roman" w:hAnsi="Arial" w:cs="Arial"/>
                <w:b/>
                <w:bCs/>
                <w:sz w:val="20"/>
                <w:szCs w:val="20"/>
                <w:lang w:eastAsia="ru-RU"/>
              </w:rPr>
              <w:t>Bunuri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r>
      <w:tr w:rsidR="0040303E" w:rsidRPr="00F103C8"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r w:rsidRPr="00F103C8">
              <w:rPr>
                <w:rFonts w:ascii="Arial" w:eastAsia="Times New Roman" w:hAnsi="Arial" w:cs="Arial"/>
                <w:sz w:val="20"/>
                <w:szCs w:val="20"/>
                <w:lang w:eastAsia="ru-RU"/>
              </w:rPr>
              <w:t>Lotul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r>
      <w:tr w:rsidR="0040303E" w:rsidRPr="0034651A"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i/>
                <w:iCs/>
                <w:sz w:val="20"/>
                <w:szCs w:val="20"/>
                <w:lang w:val="en-US" w:eastAsia="ru-RU"/>
              </w:rPr>
              <w:t>[adăugaţi numărul de rînduri şi detalii conform numărului de articole individuale solicitate în cadrul lotului]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Arial" w:eastAsia="Times New Roman" w:hAnsi="Arial" w:cs="Arial"/>
                <w:sz w:val="20"/>
                <w:szCs w:val="20"/>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Arial" w:eastAsia="Times New Roman" w:hAnsi="Arial" w:cs="Arial"/>
                <w:sz w:val="20"/>
                <w:szCs w:val="20"/>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Arial" w:eastAsia="Times New Roman" w:hAnsi="Arial" w:cs="Arial"/>
                <w:sz w:val="20"/>
                <w:szCs w:val="20"/>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Arial" w:eastAsia="Times New Roman" w:hAnsi="Arial" w:cs="Arial"/>
                <w:sz w:val="20"/>
                <w:szCs w:val="20"/>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Arial" w:eastAsia="Times New Roman" w:hAnsi="Arial" w:cs="Arial"/>
                <w:sz w:val="20"/>
                <w:szCs w:val="20"/>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Arial" w:eastAsia="Times New Roman" w:hAnsi="Arial" w:cs="Arial"/>
                <w:sz w:val="20"/>
                <w:szCs w:val="20"/>
                <w:lang w:val="en-US" w:eastAsia="ru-RU"/>
              </w:rPr>
            </w:pPr>
          </w:p>
        </w:tc>
      </w:tr>
      <w:tr w:rsidR="0040303E" w:rsidRPr="00F103C8"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Arial" w:eastAsia="Times New Roman" w:hAnsi="Arial" w:cs="Arial"/>
                <w:sz w:val="20"/>
                <w:szCs w:val="20"/>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r w:rsidRPr="00F103C8">
              <w:rPr>
                <w:rFonts w:ascii="Arial" w:eastAsia="Times New Roman" w:hAnsi="Arial" w:cs="Arial"/>
                <w:b/>
                <w:bCs/>
                <w:sz w:val="20"/>
                <w:szCs w:val="20"/>
                <w:lang w:eastAsia="ru-RU"/>
              </w:rPr>
              <w:t>Total lot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r>
      <w:tr w:rsidR="0040303E" w:rsidRPr="00F103C8"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r w:rsidRPr="00F103C8">
              <w:rPr>
                <w:rFonts w:ascii="Arial" w:eastAsia="Times New Roman" w:hAnsi="Arial" w:cs="Arial"/>
                <w:sz w:val="20"/>
                <w:szCs w:val="20"/>
                <w:lang w:eastAsia="ru-RU"/>
              </w:rPr>
              <w:t>Lotul 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r>
      <w:tr w:rsidR="0040303E" w:rsidRPr="00F103C8"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r w:rsidRPr="00F103C8">
              <w:rPr>
                <w:rFonts w:ascii="Arial" w:eastAsia="Times New Roman" w:hAnsi="Arial" w:cs="Arial"/>
                <w:sz w:val="20"/>
                <w:szCs w:val="20"/>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r>
      <w:tr w:rsidR="0040303E" w:rsidRPr="00F103C8"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r w:rsidRPr="00F103C8">
              <w:rPr>
                <w:rFonts w:ascii="Arial" w:eastAsia="Times New Roman" w:hAnsi="Arial" w:cs="Arial"/>
                <w:b/>
                <w:bCs/>
                <w:sz w:val="20"/>
                <w:szCs w:val="20"/>
                <w:lang w:eastAsia="ru-RU"/>
              </w:rPr>
              <w:t>TOTAL</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r>
      <w:tr w:rsidR="0040303E" w:rsidRPr="00F103C8" w:rsidTr="0040303E">
        <w:trPr>
          <w:jc w:val="center"/>
        </w:trPr>
        <w:tc>
          <w:tcPr>
            <w:tcW w:w="0" w:type="auto"/>
            <w:gridSpan w:val="8"/>
            <w:tcBorders>
              <w:top w:val="single" w:sz="6" w:space="0" w:color="000000"/>
              <w:left w:val="nil"/>
              <w:bottom w:val="nil"/>
              <w:right w:val="nil"/>
            </w:tcBorders>
            <w:tcMar>
              <w:top w:w="15" w:type="dxa"/>
              <w:left w:w="45" w:type="dxa"/>
              <w:bottom w:w="15" w:type="dxa"/>
              <w:right w:w="45" w:type="dxa"/>
            </w:tcMar>
            <w:hideMark/>
          </w:tcPr>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Semnat:______________________________________</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Numele, Prenumele:_____________________________</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În calitate de: __________________________________</w:t>
            </w:r>
          </w:p>
          <w:p w:rsidR="0040303E" w:rsidRPr="00F103C8" w:rsidRDefault="0040303E" w:rsidP="0040303E">
            <w:pPr>
              <w:spacing w:after="0" w:line="240" w:lineRule="auto"/>
              <w:ind w:firstLine="567"/>
              <w:jc w:val="both"/>
              <w:rPr>
                <w:rFonts w:ascii="Arial" w:eastAsia="Times New Roman" w:hAnsi="Arial" w:cs="Arial"/>
                <w:sz w:val="20"/>
                <w:szCs w:val="20"/>
                <w:lang w:eastAsia="ru-RU"/>
              </w:rPr>
            </w:pPr>
            <w:r w:rsidRPr="00F103C8">
              <w:rPr>
                <w:rFonts w:ascii="Arial" w:eastAsia="Times New Roman" w:hAnsi="Arial" w:cs="Arial"/>
                <w:sz w:val="20"/>
                <w:szCs w:val="20"/>
                <w:lang w:eastAsia="ru-RU"/>
              </w:rPr>
              <w:t>Ofertantul: ____________________________________</w:t>
            </w:r>
          </w:p>
          <w:p w:rsidR="0040303E" w:rsidRPr="00F103C8" w:rsidRDefault="0040303E" w:rsidP="0040303E">
            <w:pPr>
              <w:spacing w:after="0" w:line="240" w:lineRule="auto"/>
              <w:ind w:firstLine="567"/>
              <w:jc w:val="both"/>
              <w:rPr>
                <w:rFonts w:ascii="Arial" w:eastAsia="Times New Roman" w:hAnsi="Arial" w:cs="Arial"/>
                <w:sz w:val="20"/>
                <w:szCs w:val="20"/>
                <w:lang w:eastAsia="ru-RU"/>
              </w:rPr>
            </w:pPr>
            <w:r w:rsidRPr="00F103C8">
              <w:rPr>
                <w:rFonts w:ascii="Arial" w:eastAsia="Times New Roman" w:hAnsi="Arial" w:cs="Arial"/>
                <w:sz w:val="20"/>
                <w:szCs w:val="20"/>
                <w:lang w:eastAsia="ru-RU"/>
              </w:rPr>
              <w:t xml:space="preserve">Adresa: ______________________________________ </w:t>
            </w:r>
          </w:p>
        </w:tc>
      </w:tr>
    </w:tbl>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eastAsia="ru-RU"/>
        </w:rPr>
      </w:pPr>
      <w:r w:rsidRPr="00F103C8">
        <w:rPr>
          <w:rFonts w:ascii="Times New Roman" w:eastAsia="Times New Roman" w:hAnsi="Times New Roman" w:cs="Times New Roman"/>
          <w:sz w:val="24"/>
          <w:szCs w:val="24"/>
          <w:lang w:eastAsia="ru-RU"/>
        </w:rPr>
        <w:t> </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eastAsia="ru-RU"/>
        </w:rPr>
      </w:pPr>
      <w:r w:rsidRPr="00F103C8">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72"/>
        <w:gridCol w:w="2412"/>
        <w:gridCol w:w="1045"/>
        <w:gridCol w:w="657"/>
        <w:gridCol w:w="874"/>
        <w:gridCol w:w="853"/>
        <w:gridCol w:w="772"/>
        <w:gridCol w:w="752"/>
        <w:gridCol w:w="1169"/>
        <w:gridCol w:w="1394"/>
      </w:tblGrid>
      <w:tr w:rsidR="0040303E" w:rsidRPr="00F103C8" w:rsidTr="0040303E">
        <w:trPr>
          <w:jc w:val="center"/>
        </w:trPr>
        <w:tc>
          <w:tcPr>
            <w:tcW w:w="0" w:type="auto"/>
            <w:gridSpan w:val="10"/>
            <w:tcBorders>
              <w:top w:val="nil"/>
              <w:left w:val="nil"/>
              <w:bottom w:val="nil"/>
              <w:right w:val="nil"/>
            </w:tcBorders>
            <w:tcMar>
              <w:top w:w="15" w:type="dxa"/>
              <w:left w:w="45" w:type="dxa"/>
              <w:bottom w:w="15" w:type="dxa"/>
              <w:right w:w="45" w:type="dxa"/>
            </w:tcMar>
            <w:hideMark/>
          </w:tcPr>
          <w:p w:rsidR="0040303E" w:rsidRPr="00873AA4" w:rsidRDefault="0040303E" w:rsidP="0040303E">
            <w:pPr>
              <w:spacing w:after="0" w:line="240" w:lineRule="auto"/>
              <w:jc w:val="center"/>
              <w:rPr>
                <w:rFonts w:ascii="Arial" w:eastAsia="Times New Roman" w:hAnsi="Arial" w:cs="Arial"/>
                <w:b/>
                <w:bCs/>
                <w:sz w:val="20"/>
                <w:szCs w:val="20"/>
                <w:lang w:val="en-US" w:eastAsia="ru-RU"/>
              </w:rPr>
            </w:pPr>
            <w:r w:rsidRPr="00873AA4">
              <w:rPr>
                <w:rFonts w:ascii="Arial" w:eastAsia="Times New Roman" w:hAnsi="Arial" w:cs="Arial"/>
                <w:b/>
                <w:bCs/>
                <w:sz w:val="20"/>
                <w:szCs w:val="20"/>
                <w:lang w:val="en-US" w:eastAsia="ru-RU"/>
              </w:rPr>
              <w:t>Specificaţii de preţ (F4.2)</w:t>
            </w:r>
          </w:p>
          <w:p w:rsidR="0040303E" w:rsidRPr="00873AA4" w:rsidRDefault="0040303E" w:rsidP="0040303E">
            <w:pPr>
              <w:spacing w:after="0" w:line="240" w:lineRule="auto"/>
              <w:jc w:val="center"/>
              <w:rPr>
                <w:rFonts w:ascii="Arial" w:eastAsia="Times New Roman" w:hAnsi="Arial" w:cs="Arial"/>
                <w:b/>
                <w:bCs/>
                <w:sz w:val="20"/>
                <w:szCs w:val="20"/>
                <w:lang w:val="en-US" w:eastAsia="ru-RU"/>
              </w:rPr>
            </w:pPr>
            <w:r w:rsidRPr="00873AA4">
              <w:rPr>
                <w:rFonts w:ascii="Arial" w:eastAsia="Times New Roman" w:hAnsi="Arial" w:cs="Arial"/>
                <w:b/>
                <w:bCs/>
                <w:sz w:val="20"/>
                <w:szCs w:val="20"/>
                <w:lang w:val="en-US" w:eastAsia="ru-RU"/>
              </w:rPr>
              <w:t> </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i/>
                <w:iCs/>
                <w:sz w:val="20"/>
                <w:szCs w:val="20"/>
                <w:lang w:val="en-US" w:eastAsia="ru-RU"/>
              </w:rPr>
              <w:t>[Acest tabel va fi completat de către ofertant în coloanele 5,6,7,8, iar de către autoritatea contractantă – în coloanele 1,2,3,4,9,10]</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Numărul procedurii de achiziţie______________din_________</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F103C8" w:rsidRDefault="0040303E" w:rsidP="0040303E">
            <w:pPr>
              <w:spacing w:after="0" w:line="240" w:lineRule="auto"/>
              <w:ind w:firstLine="567"/>
              <w:jc w:val="both"/>
              <w:rPr>
                <w:rFonts w:ascii="Arial" w:eastAsia="Times New Roman" w:hAnsi="Arial" w:cs="Arial"/>
                <w:sz w:val="20"/>
                <w:szCs w:val="20"/>
                <w:lang w:eastAsia="ru-RU"/>
              </w:rPr>
            </w:pPr>
            <w:r w:rsidRPr="00F103C8">
              <w:rPr>
                <w:rFonts w:ascii="Arial" w:eastAsia="Times New Roman" w:hAnsi="Arial" w:cs="Arial"/>
                <w:sz w:val="20"/>
                <w:szCs w:val="20"/>
                <w:lang w:eastAsia="ru-RU"/>
              </w:rPr>
              <w:t>Denumirea procedurii de achiziţie:</w:t>
            </w:r>
          </w:p>
          <w:p w:rsidR="0040303E" w:rsidRPr="00F103C8" w:rsidRDefault="0040303E" w:rsidP="0040303E">
            <w:pPr>
              <w:spacing w:after="0" w:line="240" w:lineRule="auto"/>
              <w:ind w:firstLine="567"/>
              <w:jc w:val="both"/>
              <w:rPr>
                <w:rFonts w:ascii="Arial" w:eastAsia="Times New Roman" w:hAnsi="Arial" w:cs="Arial"/>
                <w:sz w:val="20"/>
                <w:szCs w:val="20"/>
                <w:lang w:eastAsia="ru-RU"/>
              </w:rPr>
            </w:pPr>
            <w:r w:rsidRPr="00F103C8">
              <w:rPr>
                <w:rFonts w:ascii="Arial" w:eastAsia="Times New Roman" w:hAnsi="Arial" w:cs="Arial"/>
                <w:sz w:val="20"/>
                <w:szCs w:val="20"/>
                <w:lang w:eastAsia="ru-RU"/>
              </w:rPr>
              <w:t> </w:t>
            </w:r>
          </w:p>
        </w:tc>
      </w:tr>
      <w:tr w:rsidR="0040303E" w:rsidRPr="00F103C8"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Cod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 xml:space="preserve">Denumirea bunurilor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Unitatea de măsură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Canti-</w:t>
            </w:r>
            <w:r w:rsidRPr="00F103C8">
              <w:rPr>
                <w:rFonts w:ascii="Arial" w:eastAsia="Times New Roman" w:hAnsi="Arial" w:cs="Arial"/>
                <w:b/>
                <w:bCs/>
                <w:sz w:val="20"/>
                <w:szCs w:val="20"/>
                <w:lang w:eastAsia="ru-RU"/>
              </w:rPr>
              <w:br/>
              <w:t>tatea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Preţ unitar (fără TVA)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Preţ unitar (cu TVA)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Suma fără TVA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Suma cu TVA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 xml:space="preserve">Termenul de prestare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Clasificaţie bugetară (IBAN)</w:t>
            </w:r>
          </w:p>
        </w:tc>
      </w:tr>
      <w:tr w:rsidR="0040303E" w:rsidRPr="00F103C8"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5</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6</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7</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8</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9</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b/>
                <w:bCs/>
                <w:sz w:val="20"/>
                <w:szCs w:val="20"/>
                <w:lang w:eastAsia="ru-RU"/>
              </w:rPr>
            </w:pPr>
            <w:r w:rsidRPr="00F103C8">
              <w:rPr>
                <w:rFonts w:ascii="Arial" w:eastAsia="Times New Roman" w:hAnsi="Arial" w:cs="Arial"/>
                <w:b/>
                <w:bCs/>
                <w:sz w:val="20"/>
                <w:szCs w:val="20"/>
                <w:lang w:eastAsia="ru-RU"/>
              </w:rPr>
              <w:t>10</w:t>
            </w:r>
          </w:p>
        </w:tc>
      </w:tr>
      <w:tr w:rsidR="0040303E" w:rsidRPr="00F103C8"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r w:rsidRPr="00F103C8">
              <w:rPr>
                <w:rFonts w:ascii="Arial" w:eastAsia="Times New Roman" w:hAnsi="Arial" w:cs="Arial"/>
                <w:b/>
                <w:bCs/>
                <w:sz w:val="20"/>
                <w:szCs w:val="20"/>
                <w:lang w:eastAsia="ru-RU"/>
              </w:rPr>
              <w:t>Bunuri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r>
      <w:tr w:rsidR="0040303E" w:rsidRPr="00F103C8"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r w:rsidRPr="00F103C8">
              <w:rPr>
                <w:rFonts w:ascii="Arial" w:eastAsia="Times New Roman" w:hAnsi="Arial" w:cs="Arial"/>
                <w:sz w:val="20"/>
                <w:szCs w:val="20"/>
                <w:lang w:eastAsia="ru-RU"/>
              </w:rPr>
              <w:t>Lotul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r>
      <w:tr w:rsidR="0040303E" w:rsidRPr="0034651A"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i/>
                <w:iCs/>
                <w:sz w:val="20"/>
                <w:szCs w:val="20"/>
                <w:lang w:val="en-US" w:eastAsia="ru-RU"/>
              </w:rPr>
              <w:t>[adăugaţi numărul de rînduri şi detalii conform numărului de articole individuale solicitate în cadrul lotului]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Arial" w:eastAsia="Times New Roman" w:hAnsi="Arial" w:cs="Arial"/>
                <w:sz w:val="20"/>
                <w:szCs w:val="20"/>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Arial" w:eastAsia="Times New Roman" w:hAnsi="Arial" w:cs="Arial"/>
                <w:sz w:val="20"/>
                <w:szCs w:val="20"/>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Arial" w:eastAsia="Times New Roman" w:hAnsi="Arial" w:cs="Arial"/>
                <w:sz w:val="20"/>
                <w:szCs w:val="20"/>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Arial" w:eastAsia="Times New Roman" w:hAnsi="Arial" w:cs="Arial"/>
                <w:sz w:val="20"/>
                <w:szCs w:val="20"/>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Arial" w:eastAsia="Times New Roman" w:hAnsi="Arial" w:cs="Arial"/>
                <w:sz w:val="20"/>
                <w:szCs w:val="20"/>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Arial" w:eastAsia="Times New Roman" w:hAnsi="Arial" w:cs="Arial"/>
                <w:sz w:val="20"/>
                <w:szCs w:val="20"/>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Arial" w:eastAsia="Times New Roman" w:hAnsi="Arial" w:cs="Arial"/>
                <w:sz w:val="20"/>
                <w:szCs w:val="20"/>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Arial" w:eastAsia="Times New Roman" w:hAnsi="Arial" w:cs="Arial"/>
                <w:sz w:val="20"/>
                <w:szCs w:val="20"/>
                <w:lang w:val="en-US" w:eastAsia="ru-RU"/>
              </w:rPr>
            </w:pPr>
          </w:p>
        </w:tc>
      </w:tr>
      <w:tr w:rsidR="0040303E" w:rsidRPr="00F103C8"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Arial" w:eastAsia="Times New Roman" w:hAnsi="Arial" w:cs="Arial"/>
                <w:sz w:val="20"/>
                <w:szCs w:val="20"/>
                <w:lang w:val="en-US"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r w:rsidRPr="00F103C8">
              <w:rPr>
                <w:rFonts w:ascii="Arial" w:eastAsia="Times New Roman" w:hAnsi="Arial" w:cs="Arial"/>
                <w:b/>
                <w:bCs/>
                <w:sz w:val="20"/>
                <w:szCs w:val="20"/>
                <w:lang w:eastAsia="ru-RU"/>
              </w:rPr>
              <w:t>Total lot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r>
      <w:tr w:rsidR="0040303E" w:rsidRPr="00F103C8"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r w:rsidRPr="00F103C8">
              <w:rPr>
                <w:rFonts w:ascii="Arial" w:eastAsia="Times New Roman" w:hAnsi="Arial" w:cs="Arial"/>
                <w:sz w:val="20"/>
                <w:szCs w:val="20"/>
                <w:lang w:eastAsia="ru-RU"/>
              </w:rPr>
              <w:t>Lotul 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r>
      <w:tr w:rsidR="0040303E" w:rsidRPr="00F103C8"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r w:rsidRPr="00F103C8">
              <w:rPr>
                <w:rFonts w:ascii="Arial" w:eastAsia="Times New Roman" w:hAnsi="Arial" w:cs="Arial"/>
                <w:sz w:val="20"/>
                <w:szCs w:val="20"/>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r>
      <w:tr w:rsidR="0040303E" w:rsidRPr="00F103C8"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r w:rsidRPr="00F103C8">
              <w:rPr>
                <w:rFonts w:ascii="Arial" w:eastAsia="Times New Roman" w:hAnsi="Arial" w:cs="Arial"/>
                <w:b/>
                <w:bCs/>
                <w:sz w:val="20"/>
                <w:szCs w:val="20"/>
                <w:lang w:eastAsia="ru-RU"/>
              </w:rPr>
              <w:t>TOTAL</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r>
      <w:tr w:rsidR="0040303E" w:rsidRPr="00F103C8" w:rsidTr="0040303E">
        <w:trPr>
          <w:jc w:val="center"/>
        </w:trPr>
        <w:tc>
          <w:tcPr>
            <w:tcW w:w="0" w:type="auto"/>
            <w:gridSpan w:val="10"/>
            <w:tcBorders>
              <w:top w:val="single" w:sz="6" w:space="0" w:color="000000"/>
              <w:left w:val="nil"/>
              <w:bottom w:val="nil"/>
              <w:right w:val="nil"/>
            </w:tcBorders>
            <w:tcMar>
              <w:top w:w="15" w:type="dxa"/>
              <w:left w:w="45" w:type="dxa"/>
              <w:bottom w:w="15" w:type="dxa"/>
              <w:right w:w="45" w:type="dxa"/>
            </w:tcMar>
            <w:hideMark/>
          </w:tcPr>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Semnat:______________________________________</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Numele, Prenumele:_____________________________</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În calitate de: __________________________________</w:t>
            </w:r>
          </w:p>
          <w:p w:rsidR="0040303E" w:rsidRPr="00F103C8" w:rsidRDefault="0040303E" w:rsidP="0040303E">
            <w:pPr>
              <w:spacing w:after="0" w:line="240" w:lineRule="auto"/>
              <w:ind w:firstLine="567"/>
              <w:jc w:val="both"/>
              <w:rPr>
                <w:rFonts w:ascii="Arial" w:eastAsia="Times New Roman" w:hAnsi="Arial" w:cs="Arial"/>
                <w:sz w:val="20"/>
                <w:szCs w:val="20"/>
                <w:lang w:eastAsia="ru-RU"/>
              </w:rPr>
            </w:pPr>
            <w:r w:rsidRPr="00F103C8">
              <w:rPr>
                <w:rFonts w:ascii="Arial" w:eastAsia="Times New Roman" w:hAnsi="Arial" w:cs="Arial"/>
                <w:sz w:val="20"/>
                <w:szCs w:val="20"/>
                <w:lang w:eastAsia="ru-RU"/>
              </w:rPr>
              <w:t>Ofertantul: _____________________________________</w:t>
            </w:r>
          </w:p>
          <w:p w:rsidR="0040303E" w:rsidRPr="00F103C8" w:rsidRDefault="0040303E" w:rsidP="0040303E">
            <w:pPr>
              <w:spacing w:after="0" w:line="240" w:lineRule="auto"/>
              <w:ind w:firstLine="567"/>
              <w:jc w:val="both"/>
              <w:rPr>
                <w:rFonts w:ascii="Arial" w:eastAsia="Times New Roman" w:hAnsi="Arial" w:cs="Arial"/>
                <w:sz w:val="20"/>
                <w:szCs w:val="20"/>
                <w:lang w:eastAsia="ru-RU"/>
              </w:rPr>
            </w:pPr>
            <w:r w:rsidRPr="00F103C8">
              <w:rPr>
                <w:rFonts w:ascii="Arial" w:eastAsia="Times New Roman" w:hAnsi="Arial" w:cs="Arial"/>
                <w:sz w:val="20"/>
                <w:szCs w:val="20"/>
                <w:lang w:eastAsia="ru-RU"/>
              </w:rPr>
              <w:t>Adresa: _______________________________________</w:t>
            </w:r>
          </w:p>
        </w:tc>
      </w:tr>
    </w:tbl>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eastAsia="ru-RU"/>
        </w:rPr>
      </w:pPr>
      <w:r w:rsidRPr="00F103C8">
        <w:rPr>
          <w:rFonts w:ascii="Times New Roman" w:eastAsia="Times New Roman" w:hAnsi="Times New Roman" w:cs="Times New Roman"/>
          <w:sz w:val="24"/>
          <w:szCs w:val="24"/>
          <w:lang w:eastAsia="ru-RU"/>
        </w:rPr>
        <w:t> </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eastAsia="ru-RU"/>
        </w:rPr>
      </w:pPr>
      <w:r w:rsidRPr="00F103C8">
        <w:rPr>
          <w:rFonts w:ascii="Times New Roman" w:eastAsia="Times New Roman" w:hAnsi="Times New Roman" w:cs="Times New Roman"/>
          <w:sz w:val="24"/>
          <w:szCs w:val="24"/>
          <w:lang w:eastAsia="ru-RU"/>
        </w:rPr>
        <w:t> </w:t>
      </w:r>
    </w:p>
    <w:p w:rsidR="0040303E" w:rsidRPr="00F103C8" w:rsidRDefault="0040303E" w:rsidP="0040303E">
      <w:pPr>
        <w:spacing w:after="0" w:line="240" w:lineRule="auto"/>
        <w:jc w:val="center"/>
        <w:rPr>
          <w:rFonts w:ascii="Times New Roman" w:eastAsia="Times New Roman" w:hAnsi="Times New Roman" w:cs="Times New Roman"/>
          <w:b/>
          <w:bCs/>
          <w:sz w:val="24"/>
          <w:szCs w:val="24"/>
          <w:lang w:eastAsia="ru-RU"/>
        </w:rPr>
      </w:pPr>
      <w:r w:rsidRPr="00F103C8">
        <w:rPr>
          <w:rFonts w:ascii="Times New Roman" w:eastAsia="Times New Roman" w:hAnsi="Times New Roman" w:cs="Times New Roman"/>
          <w:b/>
          <w:bCs/>
          <w:sz w:val="24"/>
          <w:szCs w:val="24"/>
          <w:lang w:eastAsia="ru-RU"/>
        </w:rPr>
        <w:t>Capitolul V</w:t>
      </w:r>
    </w:p>
    <w:p w:rsidR="0040303E" w:rsidRPr="00F103C8" w:rsidRDefault="0040303E" w:rsidP="0040303E">
      <w:pPr>
        <w:spacing w:after="0" w:line="240" w:lineRule="auto"/>
        <w:jc w:val="center"/>
        <w:rPr>
          <w:rFonts w:ascii="Times New Roman" w:eastAsia="Times New Roman" w:hAnsi="Times New Roman" w:cs="Times New Roman"/>
          <w:b/>
          <w:bCs/>
          <w:sz w:val="24"/>
          <w:szCs w:val="24"/>
          <w:lang w:eastAsia="ru-RU"/>
        </w:rPr>
      </w:pPr>
      <w:r w:rsidRPr="00F103C8">
        <w:rPr>
          <w:rFonts w:ascii="Times New Roman" w:eastAsia="Times New Roman" w:hAnsi="Times New Roman" w:cs="Times New Roman"/>
          <w:b/>
          <w:bCs/>
          <w:sz w:val="24"/>
          <w:szCs w:val="24"/>
          <w:lang w:eastAsia="ru-RU"/>
        </w:rPr>
        <w:t>FORMULARUL DE CONTRACT</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eastAsia="ru-RU"/>
        </w:rPr>
      </w:pPr>
      <w:r w:rsidRPr="00F103C8">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4161"/>
        <w:gridCol w:w="6339"/>
      </w:tblGrid>
      <w:tr w:rsidR="0040303E" w:rsidRPr="00F103C8"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sz w:val="20"/>
                <w:szCs w:val="20"/>
                <w:lang w:eastAsia="ru-RU"/>
              </w:rPr>
            </w:pPr>
            <w:r w:rsidRPr="00F103C8">
              <w:rPr>
                <w:rFonts w:ascii="Arial" w:eastAsia="Times New Roman" w:hAnsi="Arial" w:cs="Arial"/>
                <w:b/>
                <w:bCs/>
                <w:sz w:val="20"/>
                <w:szCs w:val="20"/>
                <w:lang w:eastAsia="ru-RU"/>
              </w:rPr>
              <w:t>Formular</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sz w:val="20"/>
                <w:szCs w:val="20"/>
                <w:lang w:eastAsia="ru-RU"/>
              </w:rPr>
            </w:pPr>
            <w:r w:rsidRPr="00F103C8">
              <w:rPr>
                <w:rFonts w:ascii="Arial" w:eastAsia="Times New Roman" w:hAnsi="Arial" w:cs="Arial"/>
                <w:b/>
                <w:bCs/>
                <w:sz w:val="20"/>
                <w:szCs w:val="20"/>
                <w:lang w:eastAsia="ru-RU"/>
              </w:rPr>
              <w:t>Denumirea</w:t>
            </w:r>
          </w:p>
        </w:tc>
      </w:tr>
      <w:tr w:rsidR="0040303E" w:rsidRPr="00F103C8"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sz w:val="20"/>
                <w:szCs w:val="20"/>
                <w:lang w:eastAsia="ru-RU"/>
              </w:rPr>
            </w:pPr>
            <w:r w:rsidRPr="00F103C8">
              <w:rPr>
                <w:rFonts w:ascii="Arial" w:eastAsia="Times New Roman" w:hAnsi="Arial" w:cs="Arial"/>
                <w:sz w:val="20"/>
                <w:szCs w:val="20"/>
                <w:lang w:eastAsia="ru-RU"/>
              </w:rPr>
              <w:t>F5.1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r w:rsidRPr="00F103C8">
              <w:rPr>
                <w:rFonts w:ascii="Arial" w:eastAsia="Times New Roman" w:hAnsi="Arial" w:cs="Arial"/>
                <w:sz w:val="20"/>
                <w:szCs w:val="20"/>
                <w:lang w:eastAsia="ru-RU"/>
              </w:rPr>
              <w:t>Contract-model</w:t>
            </w:r>
          </w:p>
        </w:tc>
      </w:tr>
    </w:tbl>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eastAsia="ru-RU"/>
        </w:rPr>
      </w:pPr>
      <w:r w:rsidRPr="00F103C8">
        <w:rPr>
          <w:rFonts w:ascii="Times New Roman" w:eastAsia="Times New Roman" w:hAnsi="Times New Roman" w:cs="Times New Roman"/>
          <w:sz w:val="24"/>
          <w:szCs w:val="24"/>
          <w:lang w:eastAsia="ru-RU"/>
        </w:rPr>
        <w:t> </w:t>
      </w:r>
    </w:p>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eastAsia="ru-RU"/>
        </w:rPr>
      </w:pPr>
      <w:r w:rsidRPr="00F103C8">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500"/>
        <w:gridCol w:w="9000"/>
      </w:tblGrid>
      <w:tr w:rsidR="0040303E" w:rsidRPr="00F103C8" w:rsidTr="0040303E">
        <w:trPr>
          <w:jc w:val="center"/>
        </w:trPr>
        <w:tc>
          <w:tcPr>
            <w:tcW w:w="0" w:type="auto"/>
            <w:gridSpan w:val="2"/>
            <w:tcBorders>
              <w:top w:val="nil"/>
              <w:left w:val="nil"/>
              <w:bottom w:val="nil"/>
              <w:right w:val="nil"/>
            </w:tcBorders>
            <w:tcMar>
              <w:top w:w="15" w:type="dxa"/>
              <w:left w:w="45" w:type="dxa"/>
              <w:bottom w:w="15" w:type="dxa"/>
              <w:right w:w="45" w:type="dxa"/>
            </w:tcMar>
            <w:hideMark/>
          </w:tcPr>
          <w:p w:rsidR="0040303E" w:rsidRPr="00F103C8" w:rsidRDefault="0040303E" w:rsidP="0040303E">
            <w:pPr>
              <w:spacing w:after="0" w:line="240" w:lineRule="auto"/>
              <w:jc w:val="right"/>
              <w:rPr>
                <w:rFonts w:ascii="Arial" w:eastAsia="Times New Roman" w:hAnsi="Arial" w:cs="Arial"/>
                <w:sz w:val="20"/>
                <w:szCs w:val="20"/>
                <w:lang w:eastAsia="ru-RU"/>
              </w:rPr>
            </w:pPr>
            <w:r w:rsidRPr="00F103C8">
              <w:rPr>
                <w:rFonts w:ascii="Arial" w:eastAsia="Times New Roman" w:hAnsi="Arial" w:cs="Arial"/>
                <w:b/>
                <w:bCs/>
                <w:sz w:val="20"/>
                <w:szCs w:val="20"/>
                <w:lang w:eastAsia="ru-RU"/>
              </w:rPr>
              <w:t>Contract-model (F5.1)</w:t>
            </w:r>
          </w:p>
          <w:p w:rsidR="0040303E" w:rsidRPr="00F103C8" w:rsidRDefault="0040303E" w:rsidP="0040303E">
            <w:pPr>
              <w:spacing w:after="0" w:line="240" w:lineRule="auto"/>
              <w:ind w:firstLine="567"/>
              <w:jc w:val="both"/>
              <w:rPr>
                <w:rFonts w:ascii="Arial" w:eastAsia="Times New Roman" w:hAnsi="Arial" w:cs="Arial"/>
                <w:sz w:val="20"/>
                <w:szCs w:val="20"/>
                <w:lang w:eastAsia="ru-RU"/>
              </w:rPr>
            </w:pPr>
            <w:r w:rsidRPr="00F103C8">
              <w:rPr>
                <w:rFonts w:ascii="Arial" w:eastAsia="Times New Roman" w:hAnsi="Arial" w:cs="Arial"/>
                <w:sz w:val="20"/>
                <w:szCs w:val="20"/>
                <w:lang w:eastAsia="ru-RU"/>
              </w:rPr>
              <w:t> </w:t>
            </w:r>
          </w:p>
        </w:tc>
      </w:tr>
      <w:tr w:rsidR="0040303E" w:rsidRPr="00F103C8" w:rsidTr="0040303E">
        <w:trPr>
          <w:jc w:val="center"/>
        </w:trPr>
        <w:tc>
          <w:tcPr>
            <w:tcW w:w="1500" w:type="dxa"/>
            <w:tcBorders>
              <w:top w:val="single" w:sz="24" w:space="0" w:color="000000"/>
              <w:left w:val="single" w:sz="24" w:space="0" w:color="000000"/>
              <w:bottom w:val="single" w:sz="24" w:space="0" w:color="000000"/>
              <w:right w:val="nil"/>
            </w:tcBorders>
            <w:tcMar>
              <w:top w:w="15" w:type="dxa"/>
              <w:left w:w="45" w:type="dxa"/>
              <w:bottom w:w="15" w:type="dxa"/>
              <w:right w:w="45" w:type="dxa"/>
            </w:tcMar>
            <w:hideMark/>
          </w:tcPr>
          <w:p w:rsidR="0040303E" w:rsidRPr="00F103C8" w:rsidRDefault="0040303E" w:rsidP="0040303E">
            <w:pPr>
              <w:spacing w:after="0" w:line="240" w:lineRule="auto"/>
              <w:ind w:firstLine="567"/>
              <w:jc w:val="both"/>
              <w:rPr>
                <w:rFonts w:ascii="Arial" w:eastAsia="Times New Roman" w:hAnsi="Arial" w:cs="Arial"/>
                <w:sz w:val="20"/>
                <w:szCs w:val="20"/>
                <w:lang w:eastAsia="ru-RU"/>
              </w:rPr>
            </w:pPr>
            <w:r w:rsidRPr="00F103C8">
              <w:rPr>
                <w:rFonts w:ascii="Arial" w:eastAsia="Times New Roman" w:hAnsi="Arial" w:cs="Arial"/>
                <w:sz w:val="20"/>
                <w:szCs w:val="20"/>
                <w:lang w:eastAsia="ru-RU"/>
              </w:rPr>
              <w:t> </w:t>
            </w:r>
          </w:p>
          <w:p w:rsidR="0040303E" w:rsidRPr="00F103C8" w:rsidRDefault="0040303E" w:rsidP="0040303E">
            <w:pPr>
              <w:spacing w:after="0" w:line="240" w:lineRule="auto"/>
              <w:ind w:firstLine="567"/>
              <w:jc w:val="both"/>
              <w:rPr>
                <w:rFonts w:ascii="Arial" w:eastAsia="Times New Roman" w:hAnsi="Arial" w:cs="Arial"/>
                <w:sz w:val="20"/>
                <w:szCs w:val="20"/>
                <w:lang w:eastAsia="ru-RU"/>
              </w:rPr>
            </w:pPr>
            <w:r>
              <w:rPr>
                <w:rFonts w:ascii="Arial" w:eastAsia="Times New Roman" w:hAnsi="Arial" w:cs="Arial"/>
                <w:noProof/>
                <w:sz w:val="20"/>
                <w:szCs w:val="20"/>
                <w:lang w:eastAsia="ru-RU"/>
              </w:rPr>
              <w:drawing>
                <wp:inline distT="0" distB="0" distL="0" distR="0" wp14:anchorId="6DBD9DAE" wp14:editId="1E570AE2">
                  <wp:extent cx="636270" cy="739775"/>
                  <wp:effectExtent l="0" t="0" r="0" b="3175"/>
                  <wp:docPr id="1" name="Рисунок 1" descr="\\172.22.18.7\moldlex\Datalex\Legi_Rom\MF\A18\gstem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172.22.18.7\moldlex\Datalex\Legi_Rom\MF\A18\gstema.gif"/>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36270" cy="739775"/>
                          </a:xfrm>
                          <a:prstGeom prst="rect">
                            <a:avLst/>
                          </a:prstGeom>
                          <a:noFill/>
                          <a:ln>
                            <a:noFill/>
                          </a:ln>
                        </pic:spPr>
                      </pic:pic>
                    </a:graphicData>
                  </a:graphic>
                </wp:inline>
              </w:drawing>
            </w:r>
          </w:p>
        </w:tc>
        <w:tc>
          <w:tcPr>
            <w:tcW w:w="0" w:type="auto"/>
            <w:tcBorders>
              <w:top w:val="single" w:sz="24" w:space="0" w:color="000000"/>
              <w:left w:val="nil"/>
              <w:bottom w:val="single" w:sz="24" w:space="0" w:color="000000"/>
              <w:right w:val="single" w:sz="24"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sz w:val="20"/>
                <w:szCs w:val="20"/>
                <w:lang w:eastAsia="ru-RU"/>
              </w:rPr>
            </w:pPr>
            <w:r w:rsidRPr="00F103C8">
              <w:rPr>
                <w:rFonts w:ascii="Arial" w:eastAsia="Times New Roman" w:hAnsi="Arial" w:cs="Arial"/>
                <w:sz w:val="20"/>
                <w:szCs w:val="20"/>
                <w:lang w:eastAsia="ru-RU"/>
              </w:rPr>
              <w:t> </w:t>
            </w:r>
          </w:p>
          <w:p w:rsidR="0040303E" w:rsidRPr="00F103C8" w:rsidRDefault="0040303E" w:rsidP="0040303E">
            <w:pPr>
              <w:spacing w:after="0" w:line="240" w:lineRule="auto"/>
              <w:jc w:val="center"/>
              <w:rPr>
                <w:rFonts w:ascii="Arial" w:eastAsia="Times New Roman" w:hAnsi="Arial" w:cs="Arial"/>
                <w:sz w:val="20"/>
                <w:szCs w:val="20"/>
                <w:lang w:eastAsia="ru-RU"/>
              </w:rPr>
            </w:pPr>
            <w:r w:rsidRPr="00F103C8">
              <w:rPr>
                <w:rFonts w:ascii="Arial" w:eastAsia="Times New Roman" w:hAnsi="Arial" w:cs="Arial"/>
                <w:b/>
                <w:bCs/>
                <w:sz w:val="20"/>
                <w:szCs w:val="20"/>
                <w:lang w:eastAsia="ru-RU"/>
              </w:rPr>
              <w:t>ACHIZIŢII PUBLICE</w:t>
            </w:r>
            <w:r w:rsidRPr="00F103C8">
              <w:rPr>
                <w:rFonts w:ascii="Arial" w:eastAsia="Times New Roman" w:hAnsi="Arial" w:cs="Arial"/>
                <w:sz w:val="20"/>
                <w:szCs w:val="20"/>
                <w:lang w:eastAsia="ru-RU"/>
              </w:rPr>
              <w:t xml:space="preserve"> </w:t>
            </w:r>
          </w:p>
          <w:p w:rsidR="0040303E" w:rsidRPr="00F103C8" w:rsidRDefault="0040303E" w:rsidP="0040303E">
            <w:pPr>
              <w:spacing w:after="0" w:line="240" w:lineRule="auto"/>
              <w:ind w:firstLine="567"/>
              <w:jc w:val="both"/>
              <w:rPr>
                <w:rFonts w:ascii="Arial" w:eastAsia="Times New Roman" w:hAnsi="Arial" w:cs="Arial"/>
                <w:sz w:val="20"/>
                <w:szCs w:val="20"/>
                <w:lang w:eastAsia="ru-RU"/>
              </w:rPr>
            </w:pPr>
            <w:r w:rsidRPr="00F103C8">
              <w:rPr>
                <w:rFonts w:ascii="Arial" w:eastAsia="Times New Roman" w:hAnsi="Arial" w:cs="Arial"/>
                <w:sz w:val="20"/>
                <w:szCs w:val="20"/>
                <w:lang w:eastAsia="ru-RU"/>
              </w:rPr>
              <w:t> </w:t>
            </w:r>
          </w:p>
        </w:tc>
      </w:tr>
    </w:tbl>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eastAsia="ru-RU"/>
        </w:rPr>
      </w:pPr>
      <w:r w:rsidRPr="00F103C8">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232"/>
        <w:gridCol w:w="5232"/>
        <w:gridCol w:w="36"/>
      </w:tblGrid>
      <w:tr w:rsidR="0040303E" w:rsidRPr="00F103C8" w:rsidTr="0040303E">
        <w:trPr>
          <w:jc w:val="center"/>
        </w:trPr>
        <w:tc>
          <w:tcPr>
            <w:tcW w:w="0" w:type="auto"/>
            <w:tcBorders>
              <w:top w:val="nil"/>
              <w:left w:val="nil"/>
              <w:bottom w:val="nil"/>
              <w:right w:val="nil"/>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p>
        </w:tc>
        <w:tc>
          <w:tcPr>
            <w:tcW w:w="3000" w:type="dxa"/>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r w:rsidRPr="00F103C8">
              <w:rPr>
                <w:rFonts w:ascii="Arial" w:eastAsia="Times New Roman" w:hAnsi="Arial" w:cs="Arial"/>
                <w:sz w:val="20"/>
                <w:szCs w:val="20"/>
                <w:lang w:eastAsia="ru-RU"/>
              </w:rPr>
              <w:t> </w:t>
            </w:r>
          </w:p>
          <w:p w:rsidR="0040303E" w:rsidRPr="00F103C8" w:rsidRDefault="0040303E" w:rsidP="0040303E">
            <w:pPr>
              <w:spacing w:after="0" w:line="240" w:lineRule="auto"/>
              <w:ind w:firstLine="567"/>
              <w:jc w:val="both"/>
              <w:rPr>
                <w:rFonts w:ascii="Arial" w:eastAsia="Times New Roman" w:hAnsi="Arial" w:cs="Arial"/>
                <w:sz w:val="20"/>
                <w:szCs w:val="20"/>
                <w:lang w:eastAsia="ru-RU"/>
              </w:rPr>
            </w:pPr>
            <w:r w:rsidRPr="00F103C8">
              <w:rPr>
                <w:rFonts w:ascii="Arial" w:eastAsia="Times New Roman" w:hAnsi="Arial" w:cs="Arial"/>
                <w:sz w:val="20"/>
                <w:szCs w:val="20"/>
                <w:lang w:eastAsia="ru-RU"/>
              </w:rPr>
              <w:t> </w:t>
            </w:r>
          </w:p>
          <w:p w:rsidR="0040303E" w:rsidRPr="00F103C8" w:rsidRDefault="0040303E" w:rsidP="0040303E">
            <w:pPr>
              <w:spacing w:after="0" w:line="240" w:lineRule="auto"/>
              <w:ind w:firstLine="567"/>
              <w:jc w:val="both"/>
              <w:rPr>
                <w:rFonts w:ascii="Arial" w:eastAsia="Times New Roman" w:hAnsi="Arial" w:cs="Arial"/>
                <w:sz w:val="20"/>
                <w:szCs w:val="20"/>
                <w:lang w:eastAsia="ru-RU"/>
              </w:rPr>
            </w:pPr>
            <w:r w:rsidRPr="00F103C8">
              <w:rPr>
                <w:rFonts w:ascii="Arial" w:eastAsia="Times New Roman" w:hAnsi="Arial" w:cs="Arial"/>
                <w:sz w:val="20"/>
                <w:szCs w:val="20"/>
                <w:lang w:eastAsia="ru-RU"/>
              </w:rPr>
              <w:t> </w:t>
            </w:r>
          </w:p>
          <w:p w:rsidR="0040303E" w:rsidRPr="00F103C8" w:rsidRDefault="0040303E" w:rsidP="0040303E">
            <w:pPr>
              <w:spacing w:after="0" w:line="240" w:lineRule="auto"/>
              <w:ind w:firstLine="567"/>
              <w:jc w:val="both"/>
              <w:rPr>
                <w:rFonts w:ascii="Arial" w:eastAsia="Times New Roman" w:hAnsi="Arial" w:cs="Arial"/>
                <w:sz w:val="20"/>
                <w:szCs w:val="20"/>
                <w:lang w:eastAsia="ru-RU"/>
              </w:rPr>
            </w:pPr>
            <w:r w:rsidRPr="00F103C8">
              <w:rPr>
                <w:rFonts w:ascii="Arial" w:eastAsia="Times New Roman" w:hAnsi="Arial" w:cs="Arial"/>
                <w:sz w:val="20"/>
                <w:szCs w:val="20"/>
                <w:lang w:eastAsia="ru-RU"/>
              </w:rPr>
              <w:t> </w:t>
            </w:r>
          </w:p>
        </w:tc>
      </w:tr>
      <w:tr w:rsidR="0040303E" w:rsidRPr="0034651A" w:rsidTr="0040303E">
        <w:trPr>
          <w:jc w:val="center"/>
        </w:trPr>
        <w:tc>
          <w:tcPr>
            <w:tcW w:w="0" w:type="auto"/>
            <w:gridSpan w:val="2"/>
            <w:tcBorders>
              <w:top w:val="nil"/>
              <w:left w:val="nil"/>
              <w:bottom w:val="nil"/>
              <w:right w:val="nil"/>
            </w:tcBorders>
            <w:tcMar>
              <w:top w:w="15" w:type="dxa"/>
              <w:left w:w="45" w:type="dxa"/>
              <w:bottom w:w="15" w:type="dxa"/>
              <w:right w:w="45" w:type="dxa"/>
            </w:tcMar>
            <w:hideMark/>
          </w:tcPr>
          <w:p w:rsidR="0040303E" w:rsidRPr="0040303E" w:rsidRDefault="0040303E" w:rsidP="0040303E">
            <w:pPr>
              <w:spacing w:after="0" w:line="240" w:lineRule="auto"/>
              <w:jc w:val="center"/>
              <w:rPr>
                <w:rFonts w:ascii="Arial" w:eastAsia="Times New Roman" w:hAnsi="Arial" w:cs="Arial"/>
                <w:sz w:val="20"/>
                <w:szCs w:val="20"/>
                <w:lang w:val="en-US" w:eastAsia="ru-RU"/>
              </w:rPr>
            </w:pPr>
            <w:r w:rsidRPr="0040303E">
              <w:rPr>
                <w:rFonts w:ascii="Arial" w:eastAsia="Times New Roman" w:hAnsi="Arial" w:cs="Arial"/>
                <w:sz w:val="20"/>
                <w:szCs w:val="20"/>
                <w:lang w:val="en-US" w:eastAsia="ru-RU"/>
              </w:rPr>
              <w:t> </w:t>
            </w:r>
          </w:p>
          <w:p w:rsidR="0040303E" w:rsidRPr="0040303E" w:rsidRDefault="0040303E" w:rsidP="0040303E">
            <w:pPr>
              <w:spacing w:after="0" w:line="240" w:lineRule="auto"/>
              <w:jc w:val="center"/>
              <w:rPr>
                <w:rFonts w:ascii="Arial" w:eastAsia="Times New Roman" w:hAnsi="Arial" w:cs="Arial"/>
                <w:sz w:val="20"/>
                <w:szCs w:val="20"/>
                <w:lang w:val="en-US" w:eastAsia="ru-RU"/>
              </w:rPr>
            </w:pPr>
            <w:r w:rsidRPr="0040303E">
              <w:rPr>
                <w:rFonts w:ascii="Arial" w:eastAsia="Times New Roman" w:hAnsi="Arial" w:cs="Arial"/>
                <w:sz w:val="20"/>
                <w:szCs w:val="20"/>
                <w:lang w:val="en-US" w:eastAsia="ru-RU"/>
              </w:rPr>
              <w:t> </w:t>
            </w:r>
          </w:p>
          <w:p w:rsidR="0040303E" w:rsidRPr="0040303E" w:rsidRDefault="0040303E" w:rsidP="0040303E">
            <w:pPr>
              <w:spacing w:after="0" w:line="240" w:lineRule="auto"/>
              <w:jc w:val="center"/>
              <w:rPr>
                <w:rFonts w:ascii="Arial" w:eastAsia="Times New Roman" w:hAnsi="Arial" w:cs="Arial"/>
                <w:sz w:val="20"/>
                <w:szCs w:val="20"/>
                <w:lang w:val="en-US" w:eastAsia="ru-RU"/>
              </w:rPr>
            </w:pPr>
            <w:r w:rsidRPr="0040303E">
              <w:rPr>
                <w:rFonts w:ascii="Arial" w:eastAsia="Times New Roman" w:hAnsi="Arial" w:cs="Arial"/>
                <w:b/>
                <w:bCs/>
                <w:sz w:val="20"/>
                <w:szCs w:val="20"/>
                <w:lang w:val="en-US" w:eastAsia="ru-RU"/>
              </w:rPr>
              <w:t xml:space="preserve">CONTRACT Nr. </w:t>
            </w:r>
            <w:r w:rsidRPr="0040303E">
              <w:rPr>
                <w:rFonts w:ascii="Arial" w:eastAsia="Times New Roman" w:hAnsi="Arial" w:cs="Arial"/>
                <w:sz w:val="20"/>
                <w:szCs w:val="20"/>
                <w:lang w:val="en-US" w:eastAsia="ru-RU"/>
              </w:rPr>
              <w:t>_________</w:t>
            </w:r>
            <w:r w:rsidRPr="0040303E">
              <w:rPr>
                <w:rFonts w:ascii="Arial" w:eastAsia="Times New Roman" w:hAnsi="Arial" w:cs="Arial"/>
                <w:b/>
                <w:bCs/>
                <w:sz w:val="20"/>
                <w:szCs w:val="20"/>
                <w:lang w:val="en-US" w:eastAsia="ru-RU"/>
              </w:rPr>
              <w:t xml:space="preserve"> </w:t>
            </w:r>
          </w:p>
          <w:p w:rsidR="0040303E" w:rsidRPr="0040303E" w:rsidRDefault="0040303E" w:rsidP="0040303E">
            <w:pPr>
              <w:spacing w:after="0" w:line="240" w:lineRule="auto"/>
              <w:jc w:val="center"/>
              <w:rPr>
                <w:rFonts w:ascii="Arial" w:eastAsia="Times New Roman" w:hAnsi="Arial" w:cs="Arial"/>
                <w:sz w:val="20"/>
                <w:szCs w:val="20"/>
                <w:lang w:val="en-US" w:eastAsia="ru-RU"/>
              </w:rPr>
            </w:pPr>
            <w:r w:rsidRPr="0040303E">
              <w:rPr>
                <w:rFonts w:ascii="Arial" w:eastAsia="Times New Roman" w:hAnsi="Arial" w:cs="Arial"/>
                <w:sz w:val="20"/>
                <w:szCs w:val="20"/>
                <w:lang w:val="en-US" w:eastAsia="ru-RU"/>
              </w:rPr>
              <w:t> </w:t>
            </w:r>
          </w:p>
          <w:p w:rsidR="0040303E" w:rsidRPr="0040303E" w:rsidRDefault="0040303E" w:rsidP="0040303E">
            <w:pPr>
              <w:spacing w:after="0" w:line="240" w:lineRule="auto"/>
              <w:ind w:firstLine="567"/>
              <w:jc w:val="both"/>
              <w:rPr>
                <w:rFonts w:ascii="Arial" w:eastAsia="Times New Roman" w:hAnsi="Arial" w:cs="Arial"/>
                <w:sz w:val="20"/>
                <w:szCs w:val="20"/>
                <w:lang w:val="en-US" w:eastAsia="ru-RU"/>
              </w:rPr>
            </w:pPr>
            <w:r w:rsidRPr="0040303E">
              <w:rPr>
                <w:rFonts w:ascii="Arial" w:eastAsia="Times New Roman" w:hAnsi="Arial" w:cs="Arial"/>
                <w:b/>
                <w:bCs/>
                <w:sz w:val="20"/>
                <w:szCs w:val="20"/>
                <w:lang w:val="en-US" w:eastAsia="ru-RU"/>
              </w:rPr>
              <w:t xml:space="preserve">de achiziţionare </w:t>
            </w:r>
            <w:r w:rsidRPr="0040303E">
              <w:rPr>
                <w:rFonts w:ascii="Arial" w:eastAsia="Times New Roman" w:hAnsi="Arial" w:cs="Arial"/>
                <w:sz w:val="20"/>
                <w:szCs w:val="20"/>
                <w:lang w:val="en-US" w:eastAsia="ru-RU"/>
              </w:rPr>
              <w:t>_____________________________________________________</w:t>
            </w:r>
          </w:p>
          <w:p w:rsidR="0040303E" w:rsidRPr="0040303E" w:rsidRDefault="0040303E" w:rsidP="0040303E">
            <w:pPr>
              <w:spacing w:after="0" w:line="240" w:lineRule="auto"/>
              <w:ind w:firstLine="567"/>
              <w:jc w:val="both"/>
              <w:rPr>
                <w:rFonts w:ascii="Arial" w:eastAsia="Times New Roman" w:hAnsi="Arial" w:cs="Arial"/>
                <w:sz w:val="20"/>
                <w:szCs w:val="20"/>
                <w:lang w:val="en-US" w:eastAsia="ru-RU"/>
              </w:rPr>
            </w:pPr>
            <w:r w:rsidRPr="0040303E">
              <w:rPr>
                <w:rFonts w:ascii="Arial" w:eastAsia="Times New Roman" w:hAnsi="Arial" w:cs="Arial"/>
                <w:b/>
                <w:bCs/>
                <w:sz w:val="20"/>
                <w:szCs w:val="20"/>
                <w:lang w:val="en-US" w:eastAsia="ru-RU"/>
              </w:rPr>
              <w:t> </w:t>
            </w:r>
            <w:r w:rsidRPr="0040303E">
              <w:rPr>
                <w:rFonts w:ascii="Arial" w:eastAsia="Times New Roman" w:hAnsi="Arial" w:cs="Arial"/>
                <w:sz w:val="20"/>
                <w:szCs w:val="20"/>
                <w:lang w:val="en-US" w:eastAsia="ru-RU"/>
              </w:rPr>
              <w:t>___________________________________________________________________</w:t>
            </w:r>
            <w:r w:rsidRPr="0040303E">
              <w:rPr>
                <w:rFonts w:ascii="Arial" w:eastAsia="Times New Roman" w:hAnsi="Arial" w:cs="Arial"/>
                <w:b/>
                <w:bCs/>
                <w:sz w:val="20"/>
                <w:szCs w:val="20"/>
                <w:lang w:val="en-US" w:eastAsia="ru-RU"/>
              </w:rPr>
              <w:t xml:space="preserve"> </w:t>
            </w:r>
          </w:p>
          <w:p w:rsidR="0040303E" w:rsidRPr="0040303E" w:rsidRDefault="0040303E" w:rsidP="0040303E">
            <w:pPr>
              <w:spacing w:after="0" w:line="240" w:lineRule="auto"/>
              <w:ind w:firstLine="567"/>
              <w:jc w:val="both"/>
              <w:rPr>
                <w:rFonts w:ascii="Arial" w:eastAsia="Times New Roman" w:hAnsi="Arial" w:cs="Arial"/>
                <w:sz w:val="20"/>
                <w:szCs w:val="20"/>
                <w:lang w:val="en-US" w:eastAsia="ru-RU"/>
              </w:rPr>
            </w:pPr>
            <w:r w:rsidRPr="0040303E">
              <w:rPr>
                <w:rFonts w:ascii="Arial" w:eastAsia="Times New Roman" w:hAnsi="Arial" w:cs="Arial"/>
                <w:b/>
                <w:bCs/>
                <w:sz w:val="20"/>
                <w:szCs w:val="20"/>
                <w:lang w:val="en-US" w:eastAsia="ru-RU"/>
              </w:rPr>
              <w:t xml:space="preserve">Cod CPV: </w:t>
            </w:r>
            <w:r w:rsidRPr="0040303E">
              <w:rPr>
                <w:rFonts w:ascii="Arial" w:eastAsia="Times New Roman" w:hAnsi="Arial" w:cs="Arial"/>
                <w:sz w:val="20"/>
                <w:szCs w:val="20"/>
                <w:lang w:val="en-US" w:eastAsia="ru-RU"/>
              </w:rPr>
              <w:t>___________________________________________________________</w:t>
            </w:r>
          </w:p>
          <w:p w:rsidR="0040303E" w:rsidRPr="0040303E" w:rsidRDefault="0040303E" w:rsidP="0040303E">
            <w:pPr>
              <w:spacing w:after="0" w:line="240" w:lineRule="auto"/>
              <w:ind w:firstLine="567"/>
              <w:jc w:val="both"/>
              <w:rPr>
                <w:rFonts w:ascii="Arial" w:eastAsia="Times New Roman" w:hAnsi="Arial" w:cs="Arial"/>
                <w:sz w:val="20"/>
                <w:szCs w:val="20"/>
                <w:lang w:val="en-US" w:eastAsia="ru-RU"/>
              </w:rPr>
            </w:pPr>
            <w:r w:rsidRPr="0040303E">
              <w:rPr>
                <w:rFonts w:ascii="Arial" w:eastAsia="Times New Roman" w:hAnsi="Arial" w:cs="Arial"/>
                <w:sz w:val="20"/>
                <w:szCs w:val="20"/>
                <w:lang w:val="en-US" w:eastAsia="ru-RU"/>
              </w:rPr>
              <w:t> </w:t>
            </w:r>
          </w:p>
          <w:p w:rsidR="0040303E" w:rsidRPr="0040303E" w:rsidRDefault="0040303E" w:rsidP="0040303E">
            <w:pPr>
              <w:spacing w:after="0" w:line="240" w:lineRule="auto"/>
              <w:ind w:firstLine="567"/>
              <w:jc w:val="both"/>
              <w:rPr>
                <w:rFonts w:ascii="Arial" w:eastAsia="Times New Roman" w:hAnsi="Arial" w:cs="Arial"/>
                <w:sz w:val="20"/>
                <w:szCs w:val="20"/>
                <w:lang w:val="en-US" w:eastAsia="ru-RU"/>
              </w:rPr>
            </w:pPr>
            <w:r w:rsidRPr="0040303E">
              <w:rPr>
                <w:rFonts w:ascii="Arial" w:eastAsia="Times New Roman" w:hAnsi="Arial" w:cs="Arial"/>
                <w:sz w:val="20"/>
                <w:szCs w:val="20"/>
                <w:lang w:val="en-US" w:eastAsia="ru-RU"/>
              </w:rPr>
              <w:t> </w:t>
            </w:r>
          </w:p>
          <w:p w:rsidR="0040303E" w:rsidRPr="0040303E" w:rsidRDefault="0040303E" w:rsidP="0040303E">
            <w:pPr>
              <w:spacing w:after="0" w:line="240" w:lineRule="auto"/>
              <w:ind w:firstLine="567"/>
              <w:jc w:val="both"/>
              <w:rPr>
                <w:rFonts w:ascii="Arial" w:eastAsia="Times New Roman" w:hAnsi="Arial" w:cs="Arial"/>
                <w:sz w:val="20"/>
                <w:szCs w:val="20"/>
                <w:lang w:val="en-US" w:eastAsia="ru-RU"/>
              </w:rPr>
            </w:pPr>
            <w:r w:rsidRPr="0040303E">
              <w:rPr>
                <w:rFonts w:ascii="Arial" w:eastAsia="Times New Roman" w:hAnsi="Arial" w:cs="Arial"/>
                <w:sz w:val="20"/>
                <w:szCs w:val="20"/>
                <w:lang w:val="en-US" w:eastAsia="ru-RU"/>
              </w:rPr>
              <w:t> </w:t>
            </w:r>
          </w:p>
        </w:tc>
        <w:tc>
          <w:tcPr>
            <w:tcW w:w="0" w:type="auto"/>
            <w:vAlign w:val="center"/>
            <w:hideMark/>
          </w:tcPr>
          <w:p w:rsidR="0040303E" w:rsidRPr="0040303E" w:rsidRDefault="0040303E" w:rsidP="0040303E">
            <w:pPr>
              <w:spacing w:after="0" w:line="240" w:lineRule="auto"/>
              <w:rPr>
                <w:rFonts w:ascii="Times New Roman" w:eastAsia="Times New Roman" w:hAnsi="Times New Roman" w:cs="Times New Roman"/>
                <w:sz w:val="20"/>
                <w:szCs w:val="20"/>
                <w:lang w:val="en-US" w:eastAsia="ru-RU"/>
              </w:rPr>
            </w:pPr>
          </w:p>
        </w:tc>
      </w:tr>
      <w:tr w:rsidR="0040303E" w:rsidRPr="00F103C8" w:rsidTr="0040303E">
        <w:trPr>
          <w:jc w:val="center"/>
        </w:trPr>
        <w:tc>
          <w:tcPr>
            <w:tcW w:w="0" w:type="auto"/>
            <w:tcBorders>
              <w:top w:val="nil"/>
              <w:left w:val="nil"/>
              <w:bottom w:val="single" w:sz="6" w:space="0" w:color="000000"/>
              <w:right w:val="nil"/>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sz w:val="20"/>
                <w:szCs w:val="20"/>
                <w:lang w:eastAsia="ru-RU"/>
              </w:rPr>
            </w:pPr>
            <w:r w:rsidRPr="00F103C8">
              <w:rPr>
                <w:rFonts w:ascii="Arial" w:eastAsia="Times New Roman" w:hAnsi="Arial" w:cs="Arial"/>
                <w:sz w:val="20"/>
                <w:szCs w:val="20"/>
                <w:lang w:eastAsia="ru-RU"/>
              </w:rPr>
              <w:t>“___”_________20__</w:t>
            </w:r>
          </w:p>
        </w:tc>
        <w:tc>
          <w:tcPr>
            <w:tcW w:w="0" w:type="auto"/>
            <w:tcBorders>
              <w:top w:val="nil"/>
              <w:left w:val="nil"/>
              <w:bottom w:val="single" w:sz="6" w:space="0" w:color="000000"/>
              <w:right w:val="nil"/>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sz w:val="20"/>
                <w:szCs w:val="20"/>
                <w:lang w:eastAsia="ru-RU"/>
              </w:rPr>
            </w:pPr>
            <w:r w:rsidRPr="00F103C8">
              <w:rPr>
                <w:rFonts w:ascii="Arial" w:eastAsia="Times New Roman" w:hAnsi="Arial" w:cs="Arial"/>
                <w:sz w:val="20"/>
                <w:szCs w:val="20"/>
                <w:lang w:eastAsia="ru-RU"/>
              </w:rPr>
              <w:t>__________________________</w:t>
            </w:r>
          </w:p>
          <w:p w:rsidR="0040303E" w:rsidRPr="00F103C8" w:rsidRDefault="0040303E" w:rsidP="0040303E">
            <w:pPr>
              <w:spacing w:after="0" w:line="240" w:lineRule="auto"/>
              <w:jc w:val="center"/>
              <w:rPr>
                <w:rFonts w:ascii="Arial" w:eastAsia="Times New Roman" w:hAnsi="Arial" w:cs="Arial"/>
                <w:sz w:val="16"/>
                <w:szCs w:val="16"/>
                <w:lang w:eastAsia="ru-RU"/>
              </w:rPr>
            </w:pPr>
            <w:r w:rsidRPr="00F103C8">
              <w:rPr>
                <w:rFonts w:ascii="Arial" w:eastAsia="Times New Roman" w:hAnsi="Arial" w:cs="Arial"/>
                <w:i/>
                <w:iCs/>
                <w:sz w:val="16"/>
                <w:szCs w:val="16"/>
                <w:lang w:eastAsia="ru-RU"/>
              </w:rPr>
              <w:t>(localitatea)</w:t>
            </w:r>
          </w:p>
          <w:p w:rsidR="0040303E" w:rsidRPr="00F103C8" w:rsidRDefault="0040303E" w:rsidP="0040303E">
            <w:pPr>
              <w:spacing w:after="0" w:line="240" w:lineRule="auto"/>
              <w:ind w:firstLine="567"/>
              <w:jc w:val="both"/>
              <w:rPr>
                <w:rFonts w:ascii="Arial" w:eastAsia="Times New Roman" w:hAnsi="Arial" w:cs="Arial"/>
                <w:sz w:val="20"/>
                <w:szCs w:val="20"/>
                <w:lang w:eastAsia="ru-RU"/>
              </w:rPr>
            </w:pPr>
            <w:r w:rsidRPr="00F103C8">
              <w:rPr>
                <w:rFonts w:ascii="Arial" w:eastAsia="Times New Roman" w:hAnsi="Arial" w:cs="Arial"/>
                <w:sz w:val="20"/>
                <w:szCs w:val="20"/>
                <w:lang w:eastAsia="ru-RU"/>
              </w:rPr>
              <w:t> </w:t>
            </w:r>
          </w:p>
        </w:tc>
        <w:tc>
          <w:tcPr>
            <w:tcW w:w="0" w:type="auto"/>
            <w:vAlign w:val="center"/>
            <w:hideMark/>
          </w:tcPr>
          <w:p w:rsidR="0040303E" w:rsidRPr="00F103C8" w:rsidRDefault="0040303E" w:rsidP="0040303E">
            <w:pPr>
              <w:spacing w:after="0" w:line="240" w:lineRule="auto"/>
              <w:rPr>
                <w:rFonts w:ascii="Times New Roman" w:eastAsia="Times New Roman" w:hAnsi="Times New Roman" w:cs="Times New Roman"/>
                <w:sz w:val="20"/>
                <w:szCs w:val="20"/>
                <w:lang w:eastAsia="ru-RU"/>
              </w:rPr>
            </w:pPr>
          </w:p>
        </w:tc>
      </w:tr>
      <w:tr w:rsidR="0040303E" w:rsidRPr="00F103C8"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sz w:val="20"/>
                <w:szCs w:val="20"/>
                <w:lang w:eastAsia="ru-RU"/>
              </w:rPr>
            </w:pPr>
            <w:r w:rsidRPr="00F103C8">
              <w:rPr>
                <w:rFonts w:ascii="Arial" w:eastAsia="Times New Roman" w:hAnsi="Arial" w:cs="Arial"/>
                <w:b/>
                <w:bCs/>
                <w:sz w:val="20"/>
                <w:szCs w:val="20"/>
                <w:lang w:eastAsia="ru-RU"/>
              </w:rPr>
              <w:t xml:space="preserve">Furnizorul de bunuri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sz w:val="20"/>
                <w:szCs w:val="20"/>
                <w:lang w:eastAsia="ru-RU"/>
              </w:rPr>
            </w:pPr>
            <w:r w:rsidRPr="00F103C8">
              <w:rPr>
                <w:rFonts w:ascii="Arial" w:eastAsia="Times New Roman" w:hAnsi="Arial" w:cs="Arial"/>
                <w:b/>
                <w:bCs/>
                <w:sz w:val="20"/>
                <w:szCs w:val="20"/>
                <w:lang w:eastAsia="ru-RU"/>
              </w:rPr>
              <w:t>Autoritatea contractantă</w:t>
            </w:r>
          </w:p>
        </w:tc>
        <w:tc>
          <w:tcPr>
            <w:tcW w:w="0" w:type="auto"/>
            <w:vAlign w:val="center"/>
            <w:hideMark/>
          </w:tcPr>
          <w:p w:rsidR="0040303E" w:rsidRPr="00F103C8" w:rsidRDefault="0040303E" w:rsidP="0040303E">
            <w:pPr>
              <w:spacing w:after="0" w:line="240" w:lineRule="auto"/>
              <w:rPr>
                <w:rFonts w:ascii="Times New Roman" w:eastAsia="Times New Roman" w:hAnsi="Times New Roman" w:cs="Times New Roman"/>
                <w:sz w:val="20"/>
                <w:szCs w:val="20"/>
                <w:lang w:eastAsia="ru-RU"/>
              </w:rPr>
            </w:pPr>
          </w:p>
        </w:tc>
      </w:tr>
      <w:tr w:rsidR="0040303E" w:rsidRPr="0034651A"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Arial" w:eastAsia="Times New Roman" w:hAnsi="Arial" w:cs="Arial"/>
                <w:sz w:val="16"/>
                <w:szCs w:val="16"/>
                <w:lang w:val="en-US" w:eastAsia="ru-RU"/>
              </w:rPr>
            </w:pPr>
            <w:r w:rsidRPr="00873AA4">
              <w:rPr>
                <w:rFonts w:ascii="Arial" w:eastAsia="Times New Roman" w:hAnsi="Arial" w:cs="Arial"/>
                <w:sz w:val="20"/>
                <w:szCs w:val="20"/>
                <w:lang w:val="en-US" w:eastAsia="ru-RU"/>
              </w:rPr>
              <w:t>______________________________________,</w:t>
            </w:r>
          </w:p>
          <w:p w:rsidR="0040303E" w:rsidRPr="00873AA4" w:rsidRDefault="0040303E" w:rsidP="0040303E">
            <w:pPr>
              <w:spacing w:after="0" w:line="240" w:lineRule="auto"/>
              <w:jc w:val="center"/>
              <w:rPr>
                <w:rFonts w:ascii="Arial" w:eastAsia="Times New Roman" w:hAnsi="Arial" w:cs="Arial"/>
                <w:sz w:val="16"/>
                <w:szCs w:val="16"/>
                <w:lang w:val="en-US" w:eastAsia="ru-RU"/>
              </w:rPr>
            </w:pPr>
            <w:r w:rsidRPr="00873AA4">
              <w:rPr>
                <w:rFonts w:ascii="Arial" w:eastAsia="Times New Roman" w:hAnsi="Arial" w:cs="Arial"/>
                <w:i/>
                <w:iCs/>
                <w:sz w:val="16"/>
                <w:szCs w:val="16"/>
                <w:lang w:val="en-US" w:eastAsia="ru-RU"/>
              </w:rPr>
              <w:t xml:space="preserve">(denumirea completă a întreprinderii, </w:t>
            </w:r>
          </w:p>
          <w:p w:rsidR="0040303E" w:rsidRPr="00873AA4" w:rsidRDefault="0040303E" w:rsidP="0040303E">
            <w:pPr>
              <w:spacing w:after="0" w:line="240" w:lineRule="auto"/>
              <w:jc w:val="center"/>
              <w:rPr>
                <w:rFonts w:ascii="Arial" w:eastAsia="Times New Roman" w:hAnsi="Arial" w:cs="Arial"/>
                <w:sz w:val="16"/>
                <w:szCs w:val="16"/>
                <w:lang w:val="en-US" w:eastAsia="ru-RU"/>
              </w:rPr>
            </w:pPr>
            <w:r w:rsidRPr="00873AA4">
              <w:rPr>
                <w:rFonts w:ascii="Arial" w:eastAsia="Times New Roman" w:hAnsi="Arial" w:cs="Arial"/>
                <w:i/>
                <w:iCs/>
                <w:sz w:val="16"/>
                <w:szCs w:val="16"/>
                <w:lang w:val="en-US" w:eastAsia="ru-RU"/>
              </w:rPr>
              <w:t>asociaţiei, organizaţiei)</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reprezentată prin ______________________,</w:t>
            </w:r>
          </w:p>
          <w:p w:rsidR="0040303E" w:rsidRPr="00873AA4" w:rsidRDefault="0040303E" w:rsidP="0040303E">
            <w:pPr>
              <w:spacing w:after="0" w:line="240" w:lineRule="auto"/>
              <w:jc w:val="center"/>
              <w:rPr>
                <w:rFonts w:ascii="Arial" w:eastAsia="Times New Roman" w:hAnsi="Arial" w:cs="Arial"/>
                <w:sz w:val="16"/>
                <w:szCs w:val="16"/>
                <w:lang w:val="en-US" w:eastAsia="ru-RU"/>
              </w:rPr>
            </w:pPr>
            <w:r w:rsidRPr="00873AA4">
              <w:rPr>
                <w:rFonts w:ascii="Arial" w:eastAsia="Times New Roman" w:hAnsi="Arial" w:cs="Arial"/>
                <w:i/>
                <w:iCs/>
                <w:sz w:val="16"/>
                <w:szCs w:val="16"/>
                <w:lang w:val="en-US" w:eastAsia="ru-RU"/>
              </w:rPr>
              <w:t>(funcţia, numele, prenumele)</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care acţionează în baza _________________,</w:t>
            </w:r>
          </w:p>
          <w:p w:rsidR="0040303E" w:rsidRPr="00873AA4" w:rsidRDefault="0040303E" w:rsidP="0040303E">
            <w:pPr>
              <w:spacing w:after="0" w:line="240" w:lineRule="auto"/>
              <w:jc w:val="center"/>
              <w:rPr>
                <w:rFonts w:ascii="Arial" w:eastAsia="Times New Roman" w:hAnsi="Arial" w:cs="Arial"/>
                <w:sz w:val="16"/>
                <w:szCs w:val="16"/>
                <w:lang w:val="en-US" w:eastAsia="ru-RU"/>
              </w:rPr>
            </w:pPr>
            <w:r w:rsidRPr="00873AA4">
              <w:rPr>
                <w:rFonts w:ascii="Arial" w:eastAsia="Times New Roman" w:hAnsi="Arial" w:cs="Arial"/>
                <w:i/>
                <w:iCs/>
                <w:sz w:val="16"/>
                <w:szCs w:val="16"/>
                <w:lang w:val="en-US" w:eastAsia="ru-RU"/>
              </w:rPr>
              <w:t>(</w:t>
            </w:r>
            <w:proofErr w:type="gramStart"/>
            <w:r w:rsidRPr="00873AA4">
              <w:rPr>
                <w:rFonts w:ascii="Arial" w:eastAsia="Times New Roman" w:hAnsi="Arial" w:cs="Arial"/>
                <w:i/>
                <w:iCs/>
                <w:sz w:val="16"/>
                <w:szCs w:val="16"/>
                <w:lang w:val="en-US" w:eastAsia="ru-RU"/>
              </w:rPr>
              <w:t>statut</w:t>
            </w:r>
            <w:proofErr w:type="gramEnd"/>
            <w:r w:rsidRPr="00873AA4">
              <w:rPr>
                <w:rFonts w:ascii="Arial" w:eastAsia="Times New Roman" w:hAnsi="Arial" w:cs="Arial"/>
                <w:i/>
                <w:iCs/>
                <w:sz w:val="16"/>
                <w:szCs w:val="16"/>
                <w:lang w:val="en-US" w:eastAsia="ru-RU"/>
              </w:rPr>
              <w:t>, regulament, hotărîre etc.)</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xml:space="preserve">denumit(a) în continuare </w:t>
            </w:r>
            <w:r w:rsidRPr="00873AA4">
              <w:rPr>
                <w:rFonts w:ascii="Arial" w:eastAsia="Times New Roman" w:hAnsi="Arial" w:cs="Arial"/>
                <w:i/>
                <w:iCs/>
                <w:sz w:val="20"/>
                <w:szCs w:val="20"/>
                <w:lang w:val="en-US" w:eastAsia="ru-RU"/>
              </w:rPr>
              <w:t>Vînzător</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______________________________________,</w:t>
            </w:r>
          </w:p>
          <w:p w:rsidR="0040303E" w:rsidRPr="00873AA4" w:rsidRDefault="0040303E" w:rsidP="0040303E">
            <w:pPr>
              <w:spacing w:after="0" w:line="240" w:lineRule="auto"/>
              <w:jc w:val="center"/>
              <w:rPr>
                <w:rFonts w:ascii="Arial" w:eastAsia="Times New Roman" w:hAnsi="Arial" w:cs="Arial"/>
                <w:sz w:val="16"/>
                <w:szCs w:val="16"/>
                <w:lang w:val="en-US" w:eastAsia="ru-RU"/>
              </w:rPr>
            </w:pPr>
            <w:r w:rsidRPr="00873AA4">
              <w:rPr>
                <w:rFonts w:ascii="Arial" w:eastAsia="Times New Roman" w:hAnsi="Arial" w:cs="Arial"/>
                <w:i/>
                <w:iCs/>
                <w:sz w:val="16"/>
                <w:szCs w:val="16"/>
                <w:lang w:val="en-US" w:eastAsia="ru-RU"/>
              </w:rPr>
              <w:t>(se indică nr. şi data de înregistrare în Registrul de Stat)</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lastRenderedPageBreak/>
              <w:t> </w:t>
            </w:r>
          </w:p>
          <w:p w:rsidR="0040303E" w:rsidRPr="00F103C8" w:rsidRDefault="0040303E" w:rsidP="0040303E">
            <w:pPr>
              <w:spacing w:after="0" w:line="240" w:lineRule="auto"/>
              <w:rPr>
                <w:rFonts w:ascii="Arial" w:eastAsia="Times New Roman" w:hAnsi="Arial" w:cs="Arial"/>
                <w:sz w:val="20"/>
                <w:szCs w:val="20"/>
                <w:lang w:eastAsia="ru-RU"/>
              </w:rPr>
            </w:pPr>
            <w:r w:rsidRPr="00F103C8">
              <w:rPr>
                <w:rFonts w:ascii="Arial" w:eastAsia="Times New Roman" w:hAnsi="Arial" w:cs="Arial"/>
                <w:sz w:val="20"/>
                <w:szCs w:val="20"/>
                <w:lang w:eastAsia="ru-RU"/>
              </w:rPr>
              <w:t>pe de o parte,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873AA4" w:rsidRDefault="0040303E" w:rsidP="0040303E">
            <w:pPr>
              <w:spacing w:after="0" w:line="240" w:lineRule="auto"/>
              <w:rPr>
                <w:rFonts w:ascii="Arial" w:eastAsia="Times New Roman" w:hAnsi="Arial" w:cs="Arial"/>
                <w:sz w:val="16"/>
                <w:szCs w:val="16"/>
                <w:lang w:val="en-US" w:eastAsia="ru-RU"/>
              </w:rPr>
            </w:pPr>
            <w:r w:rsidRPr="00873AA4">
              <w:rPr>
                <w:rFonts w:ascii="Arial" w:eastAsia="Times New Roman" w:hAnsi="Arial" w:cs="Arial"/>
                <w:sz w:val="20"/>
                <w:szCs w:val="20"/>
                <w:lang w:val="en-US" w:eastAsia="ru-RU"/>
              </w:rPr>
              <w:lastRenderedPageBreak/>
              <w:t>______________________________________,</w:t>
            </w:r>
          </w:p>
          <w:p w:rsidR="0040303E" w:rsidRPr="00873AA4" w:rsidRDefault="0040303E" w:rsidP="0040303E">
            <w:pPr>
              <w:spacing w:after="0" w:line="240" w:lineRule="auto"/>
              <w:jc w:val="center"/>
              <w:rPr>
                <w:rFonts w:ascii="Arial" w:eastAsia="Times New Roman" w:hAnsi="Arial" w:cs="Arial"/>
                <w:sz w:val="16"/>
                <w:szCs w:val="16"/>
                <w:lang w:val="en-US" w:eastAsia="ru-RU"/>
              </w:rPr>
            </w:pPr>
            <w:r w:rsidRPr="00873AA4">
              <w:rPr>
                <w:rFonts w:ascii="Arial" w:eastAsia="Times New Roman" w:hAnsi="Arial" w:cs="Arial"/>
                <w:i/>
                <w:iCs/>
                <w:sz w:val="16"/>
                <w:szCs w:val="16"/>
                <w:lang w:val="en-US" w:eastAsia="ru-RU"/>
              </w:rPr>
              <w:t xml:space="preserve">(denumirea completă a întreprinderii, </w:t>
            </w:r>
          </w:p>
          <w:p w:rsidR="0040303E" w:rsidRPr="00873AA4" w:rsidRDefault="0040303E" w:rsidP="0040303E">
            <w:pPr>
              <w:spacing w:after="0" w:line="240" w:lineRule="auto"/>
              <w:jc w:val="center"/>
              <w:rPr>
                <w:rFonts w:ascii="Arial" w:eastAsia="Times New Roman" w:hAnsi="Arial" w:cs="Arial"/>
                <w:sz w:val="16"/>
                <w:szCs w:val="16"/>
                <w:lang w:val="en-US" w:eastAsia="ru-RU"/>
              </w:rPr>
            </w:pPr>
            <w:r w:rsidRPr="00873AA4">
              <w:rPr>
                <w:rFonts w:ascii="Arial" w:eastAsia="Times New Roman" w:hAnsi="Arial" w:cs="Arial"/>
                <w:i/>
                <w:iCs/>
                <w:sz w:val="16"/>
                <w:szCs w:val="16"/>
                <w:lang w:val="en-US" w:eastAsia="ru-RU"/>
              </w:rPr>
              <w:t>asociaţiei, organizaţiei)</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reprezentată prin ______________________,</w:t>
            </w:r>
          </w:p>
          <w:p w:rsidR="0040303E" w:rsidRPr="00873AA4" w:rsidRDefault="0040303E" w:rsidP="0040303E">
            <w:pPr>
              <w:spacing w:after="0" w:line="240" w:lineRule="auto"/>
              <w:jc w:val="center"/>
              <w:rPr>
                <w:rFonts w:ascii="Arial" w:eastAsia="Times New Roman" w:hAnsi="Arial" w:cs="Arial"/>
                <w:sz w:val="16"/>
                <w:szCs w:val="16"/>
                <w:lang w:val="en-US" w:eastAsia="ru-RU"/>
              </w:rPr>
            </w:pPr>
            <w:r w:rsidRPr="00873AA4">
              <w:rPr>
                <w:rFonts w:ascii="Arial" w:eastAsia="Times New Roman" w:hAnsi="Arial" w:cs="Arial"/>
                <w:i/>
                <w:iCs/>
                <w:sz w:val="16"/>
                <w:szCs w:val="16"/>
                <w:lang w:val="en-US" w:eastAsia="ru-RU"/>
              </w:rPr>
              <w:t>(funcţia, numele, prenumele)</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care acţionează în baza _________________,</w:t>
            </w:r>
          </w:p>
          <w:p w:rsidR="0040303E" w:rsidRPr="00873AA4" w:rsidRDefault="0040303E" w:rsidP="0040303E">
            <w:pPr>
              <w:spacing w:after="0" w:line="240" w:lineRule="auto"/>
              <w:jc w:val="center"/>
              <w:rPr>
                <w:rFonts w:ascii="Arial" w:eastAsia="Times New Roman" w:hAnsi="Arial" w:cs="Arial"/>
                <w:sz w:val="16"/>
                <w:szCs w:val="16"/>
                <w:lang w:val="en-US" w:eastAsia="ru-RU"/>
              </w:rPr>
            </w:pPr>
            <w:r w:rsidRPr="00873AA4">
              <w:rPr>
                <w:rFonts w:ascii="Arial" w:eastAsia="Times New Roman" w:hAnsi="Arial" w:cs="Arial"/>
                <w:i/>
                <w:iCs/>
                <w:sz w:val="16"/>
                <w:szCs w:val="16"/>
                <w:lang w:val="en-US" w:eastAsia="ru-RU"/>
              </w:rPr>
              <w:t>(</w:t>
            </w:r>
            <w:proofErr w:type="gramStart"/>
            <w:r w:rsidRPr="00873AA4">
              <w:rPr>
                <w:rFonts w:ascii="Arial" w:eastAsia="Times New Roman" w:hAnsi="Arial" w:cs="Arial"/>
                <w:i/>
                <w:iCs/>
                <w:sz w:val="16"/>
                <w:szCs w:val="16"/>
                <w:lang w:val="en-US" w:eastAsia="ru-RU"/>
              </w:rPr>
              <w:t>statut</w:t>
            </w:r>
            <w:proofErr w:type="gramEnd"/>
            <w:r w:rsidRPr="00873AA4">
              <w:rPr>
                <w:rFonts w:ascii="Arial" w:eastAsia="Times New Roman" w:hAnsi="Arial" w:cs="Arial"/>
                <w:i/>
                <w:iCs/>
                <w:sz w:val="16"/>
                <w:szCs w:val="16"/>
                <w:lang w:val="en-US" w:eastAsia="ru-RU"/>
              </w:rPr>
              <w:t>, regulament, hotărîre etc.)</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xml:space="preserve">denumit(a) în continuare </w:t>
            </w:r>
            <w:r w:rsidRPr="00873AA4">
              <w:rPr>
                <w:rFonts w:ascii="Arial" w:eastAsia="Times New Roman" w:hAnsi="Arial" w:cs="Arial"/>
                <w:i/>
                <w:iCs/>
                <w:sz w:val="20"/>
                <w:szCs w:val="20"/>
                <w:lang w:val="en-US" w:eastAsia="ru-RU"/>
              </w:rPr>
              <w:t>Cumpărător</w:t>
            </w:r>
          </w:p>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______________________________________,</w:t>
            </w:r>
          </w:p>
          <w:p w:rsidR="0040303E" w:rsidRPr="00873AA4" w:rsidRDefault="0040303E" w:rsidP="0040303E">
            <w:pPr>
              <w:spacing w:after="0" w:line="240" w:lineRule="auto"/>
              <w:jc w:val="center"/>
              <w:rPr>
                <w:rFonts w:ascii="Arial" w:eastAsia="Times New Roman" w:hAnsi="Arial" w:cs="Arial"/>
                <w:sz w:val="16"/>
                <w:szCs w:val="16"/>
                <w:lang w:val="en-US" w:eastAsia="ru-RU"/>
              </w:rPr>
            </w:pPr>
            <w:r w:rsidRPr="00873AA4">
              <w:rPr>
                <w:rFonts w:ascii="Arial" w:eastAsia="Times New Roman" w:hAnsi="Arial" w:cs="Arial"/>
                <w:i/>
                <w:iCs/>
                <w:sz w:val="16"/>
                <w:szCs w:val="16"/>
                <w:lang w:val="en-US" w:eastAsia="ru-RU"/>
              </w:rPr>
              <w:t>(se indică nr. şi data de înregistrare</w:t>
            </w:r>
          </w:p>
          <w:p w:rsidR="0040303E" w:rsidRPr="00873AA4" w:rsidRDefault="0040303E" w:rsidP="0040303E">
            <w:pPr>
              <w:spacing w:after="0" w:line="240" w:lineRule="auto"/>
              <w:jc w:val="center"/>
              <w:rPr>
                <w:rFonts w:ascii="Arial" w:eastAsia="Times New Roman" w:hAnsi="Arial" w:cs="Arial"/>
                <w:sz w:val="16"/>
                <w:szCs w:val="16"/>
                <w:lang w:val="en-US" w:eastAsia="ru-RU"/>
              </w:rPr>
            </w:pPr>
            <w:r w:rsidRPr="00873AA4">
              <w:rPr>
                <w:rFonts w:ascii="Arial" w:eastAsia="Times New Roman" w:hAnsi="Arial" w:cs="Arial"/>
                <w:i/>
                <w:iCs/>
                <w:sz w:val="16"/>
                <w:szCs w:val="16"/>
                <w:lang w:val="en-US" w:eastAsia="ru-RU"/>
              </w:rPr>
              <w:lastRenderedPageBreak/>
              <w:t>în Registrul de Stat)</w:t>
            </w:r>
            <w:r w:rsidRPr="00873AA4">
              <w:rPr>
                <w:rFonts w:ascii="Arial" w:eastAsia="Times New Roman" w:hAnsi="Arial" w:cs="Arial"/>
                <w:sz w:val="16"/>
                <w:szCs w:val="16"/>
                <w:lang w:val="en-US" w:eastAsia="ru-RU"/>
              </w:rPr>
              <w:t xml:space="preserve"> pe de o parte,</w:t>
            </w:r>
          </w:p>
        </w:tc>
        <w:tc>
          <w:tcPr>
            <w:tcW w:w="0" w:type="auto"/>
            <w:vAlign w:val="center"/>
            <w:hideMark/>
          </w:tcPr>
          <w:p w:rsidR="0040303E" w:rsidRPr="00873AA4" w:rsidRDefault="0040303E" w:rsidP="0040303E">
            <w:pPr>
              <w:spacing w:after="0" w:line="240" w:lineRule="auto"/>
              <w:rPr>
                <w:rFonts w:ascii="Times New Roman" w:eastAsia="Times New Roman" w:hAnsi="Times New Roman" w:cs="Times New Roman"/>
                <w:sz w:val="20"/>
                <w:szCs w:val="20"/>
                <w:lang w:val="en-US" w:eastAsia="ru-RU"/>
              </w:rPr>
            </w:pPr>
          </w:p>
        </w:tc>
      </w:tr>
      <w:tr w:rsidR="0040303E" w:rsidRPr="0034651A" w:rsidTr="0040303E">
        <w:trPr>
          <w:jc w:val="center"/>
        </w:trPr>
        <w:tc>
          <w:tcPr>
            <w:tcW w:w="0" w:type="auto"/>
            <w:gridSpan w:val="2"/>
            <w:tcBorders>
              <w:top w:val="single" w:sz="6" w:space="0" w:color="000000"/>
              <w:left w:val="nil"/>
              <w:bottom w:val="nil"/>
              <w:right w:val="nil"/>
            </w:tcBorders>
            <w:tcMar>
              <w:top w:w="15" w:type="dxa"/>
              <w:left w:w="45" w:type="dxa"/>
              <w:bottom w:w="15" w:type="dxa"/>
              <w:right w:w="45" w:type="dxa"/>
            </w:tcMar>
            <w:hideMark/>
          </w:tcPr>
          <w:p w:rsidR="0040303E" w:rsidRPr="00873AA4" w:rsidRDefault="0040303E" w:rsidP="0040303E">
            <w:pPr>
              <w:spacing w:after="0" w:line="240" w:lineRule="auto"/>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lastRenderedPageBreak/>
              <w:t> </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xml:space="preserve">ambii (denumiţi(te) în continuare </w:t>
            </w:r>
            <w:r w:rsidRPr="00873AA4">
              <w:rPr>
                <w:rFonts w:ascii="Arial" w:eastAsia="Times New Roman" w:hAnsi="Arial" w:cs="Arial"/>
                <w:i/>
                <w:iCs/>
                <w:sz w:val="20"/>
                <w:szCs w:val="20"/>
                <w:lang w:val="en-US" w:eastAsia="ru-RU"/>
              </w:rPr>
              <w:t>Părţi</w:t>
            </w:r>
            <w:r w:rsidRPr="00873AA4">
              <w:rPr>
                <w:rFonts w:ascii="Arial" w:eastAsia="Times New Roman" w:hAnsi="Arial" w:cs="Arial"/>
                <w:sz w:val="20"/>
                <w:szCs w:val="20"/>
                <w:lang w:val="en-US" w:eastAsia="ru-RU"/>
              </w:rPr>
              <w:t>), au încheiat prezentul Contract referitor la următoarele:</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a. Achiziţionarea ________________________________________________________,</w:t>
            </w:r>
          </w:p>
          <w:p w:rsidR="0040303E" w:rsidRPr="00873AA4" w:rsidRDefault="0040303E" w:rsidP="0040303E">
            <w:pPr>
              <w:spacing w:after="0" w:line="240" w:lineRule="auto"/>
              <w:jc w:val="center"/>
              <w:rPr>
                <w:rFonts w:ascii="Arial" w:eastAsia="Times New Roman" w:hAnsi="Arial" w:cs="Arial"/>
                <w:sz w:val="16"/>
                <w:szCs w:val="16"/>
                <w:lang w:val="en-US" w:eastAsia="ru-RU"/>
              </w:rPr>
            </w:pPr>
            <w:r w:rsidRPr="00873AA4">
              <w:rPr>
                <w:rFonts w:ascii="Arial" w:eastAsia="Times New Roman" w:hAnsi="Arial" w:cs="Arial"/>
                <w:i/>
                <w:iCs/>
                <w:sz w:val="16"/>
                <w:szCs w:val="16"/>
                <w:lang w:val="en-US" w:eastAsia="ru-RU"/>
              </w:rPr>
              <w:t>(denumirea bunului)</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denumite în continuare Bunuri, conform procedurii de achiziţii publice de tip _____________________________ nr._______ din_________________,</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proofErr w:type="gramStart"/>
            <w:r w:rsidRPr="00873AA4">
              <w:rPr>
                <w:rFonts w:ascii="Arial" w:eastAsia="Times New Roman" w:hAnsi="Arial" w:cs="Arial"/>
                <w:sz w:val="20"/>
                <w:szCs w:val="20"/>
                <w:lang w:val="en-US" w:eastAsia="ru-RU"/>
              </w:rPr>
              <w:t>în</w:t>
            </w:r>
            <w:proofErr w:type="gramEnd"/>
            <w:r w:rsidRPr="00873AA4">
              <w:rPr>
                <w:rFonts w:ascii="Arial" w:eastAsia="Times New Roman" w:hAnsi="Arial" w:cs="Arial"/>
                <w:sz w:val="20"/>
                <w:szCs w:val="20"/>
                <w:lang w:val="en-US" w:eastAsia="ru-RU"/>
              </w:rPr>
              <w:t xml:space="preserve"> baza deciziei grupului de lucru al Cumpărătorului/Beneficiarului din „___” _______________________ 20__.</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b. Următoarele documente vor fi considerate părţi componente şi integrale ale Contractului:</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a) Specificaţia tehnică;</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b) Specificaţia de preţ;</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xml:space="preserve">c) </w:t>
            </w:r>
            <w:r w:rsidRPr="00873AA4">
              <w:rPr>
                <w:rFonts w:ascii="Arial" w:eastAsia="Times New Roman" w:hAnsi="Arial" w:cs="Arial"/>
                <w:i/>
                <w:iCs/>
                <w:sz w:val="20"/>
                <w:szCs w:val="20"/>
                <w:lang w:val="en-US" w:eastAsia="ru-RU"/>
              </w:rPr>
              <w:t>[</w:t>
            </w:r>
            <w:proofErr w:type="gramStart"/>
            <w:r w:rsidRPr="00873AA4">
              <w:rPr>
                <w:rFonts w:ascii="Arial" w:eastAsia="Times New Roman" w:hAnsi="Arial" w:cs="Arial"/>
                <w:i/>
                <w:iCs/>
                <w:sz w:val="20"/>
                <w:szCs w:val="20"/>
                <w:lang w:val="en-US" w:eastAsia="ru-RU"/>
              </w:rPr>
              <w:t>adăugaţi</w:t>
            </w:r>
            <w:proofErr w:type="gramEnd"/>
            <w:r w:rsidRPr="00873AA4">
              <w:rPr>
                <w:rFonts w:ascii="Arial" w:eastAsia="Times New Roman" w:hAnsi="Arial" w:cs="Arial"/>
                <w:i/>
                <w:iCs/>
                <w:sz w:val="20"/>
                <w:szCs w:val="20"/>
                <w:lang w:val="en-US" w:eastAsia="ru-RU"/>
              </w:rPr>
              <w:t xml:space="preserve"> alte documente componente conform necesităţii, de exemplu, desene, grafice, formulare, protocolul de recepţionare provizorie şi finală etc.]</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proofErr w:type="gramStart"/>
            <w:r w:rsidRPr="00873AA4">
              <w:rPr>
                <w:rFonts w:ascii="Arial" w:eastAsia="Times New Roman" w:hAnsi="Arial" w:cs="Arial"/>
                <w:sz w:val="20"/>
                <w:szCs w:val="20"/>
                <w:lang w:val="en-US" w:eastAsia="ru-RU"/>
              </w:rPr>
              <w:t>c</w:t>
            </w:r>
            <w:proofErr w:type="gramEnd"/>
            <w:r w:rsidRPr="00873AA4">
              <w:rPr>
                <w:rFonts w:ascii="Arial" w:eastAsia="Times New Roman" w:hAnsi="Arial" w:cs="Arial"/>
                <w:sz w:val="20"/>
                <w:szCs w:val="20"/>
                <w:lang w:val="en-US" w:eastAsia="ru-RU"/>
              </w:rPr>
              <w:t>. Prezentul Contract va predomina asupra tuturor altor documente componente. În cazul unor discrepanţe sau inconsecvenţe între documentele componente ale Contractului, documentele vor avea ordinea de prioritate enumerată mai sus.</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d. 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e. 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jc w:val="center"/>
              <w:rPr>
                <w:rFonts w:ascii="Arial" w:eastAsia="Times New Roman" w:hAnsi="Arial" w:cs="Arial"/>
                <w:sz w:val="20"/>
                <w:szCs w:val="20"/>
                <w:lang w:val="en-US" w:eastAsia="ru-RU"/>
              </w:rPr>
            </w:pPr>
            <w:r w:rsidRPr="00873AA4">
              <w:rPr>
                <w:rFonts w:ascii="Arial" w:eastAsia="Times New Roman" w:hAnsi="Arial" w:cs="Arial"/>
                <w:b/>
                <w:bCs/>
                <w:sz w:val="20"/>
                <w:szCs w:val="20"/>
                <w:lang w:val="en-US" w:eastAsia="ru-RU"/>
              </w:rPr>
              <w:t>1. Obiectul Contractului</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1.1. Vînzătorul îşi asumă obligaţia de a livra Bunurile conform Specificaţiei, care este parte integrantă a prezentului Contract.</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1.2. Cumpărătorul/beneficiarul se obligă, la rîndul său, să achite şi să recepţioneze Bunurile de Vînzător.</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1.3. 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xml:space="preserve">1.4. Termenele de garanţie </w:t>
            </w:r>
            <w:r w:rsidRPr="00873AA4">
              <w:rPr>
                <w:rFonts w:ascii="Arial" w:eastAsia="Times New Roman" w:hAnsi="Arial" w:cs="Arial"/>
                <w:i/>
                <w:iCs/>
                <w:sz w:val="20"/>
                <w:szCs w:val="20"/>
                <w:lang w:val="en-US" w:eastAsia="ru-RU"/>
              </w:rPr>
              <w:t>[valabilitate, după caz]</w:t>
            </w:r>
            <w:r w:rsidRPr="00873AA4">
              <w:rPr>
                <w:rFonts w:ascii="Arial" w:eastAsia="Times New Roman" w:hAnsi="Arial" w:cs="Arial"/>
                <w:sz w:val="20"/>
                <w:szCs w:val="20"/>
                <w:lang w:val="en-US" w:eastAsia="ru-RU"/>
              </w:rPr>
              <w:t xml:space="preserve"> a Bunurilor sînt indicate în Specificaţie.</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jc w:val="center"/>
              <w:rPr>
                <w:rFonts w:ascii="Arial" w:eastAsia="Times New Roman" w:hAnsi="Arial" w:cs="Arial"/>
                <w:sz w:val="20"/>
                <w:szCs w:val="20"/>
                <w:lang w:val="en-US" w:eastAsia="ru-RU"/>
              </w:rPr>
            </w:pPr>
            <w:r w:rsidRPr="00873AA4">
              <w:rPr>
                <w:rFonts w:ascii="Arial" w:eastAsia="Times New Roman" w:hAnsi="Arial" w:cs="Arial"/>
                <w:b/>
                <w:bCs/>
                <w:sz w:val="20"/>
                <w:szCs w:val="20"/>
                <w:lang w:val="en-US" w:eastAsia="ru-RU"/>
              </w:rPr>
              <w:t>2. Termeni şi condiţii de livrare</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2.1. Livrarea Bunurilor se efectuează de către Vînzător în termenele prevăzute de graficul de livrare.</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xml:space="preserve">2.2. Documentaţia de însoţire a Bunurilor include: </w:t>
            </w:r>
            <w:r w:rsidRPr="00873AA4">
              <w:rPr>
                <w:rFonts w:ascii="Arial" w:eastAsia="Times New Roman" w:hAnsi="Arial" w:cs="Arial"/>
                <w:i/>
                <w:iCs/>
                <w:sz w:val="20"/>
                <w:szCs w:val="20"/>
                <w:lang w:val="en-US" w:eastAsia="ru-RU"/>
              </w:rPr>
              <w:t>[Cerinţele de mai sus trebuie prevăzute de către autoritatea contractantă şi ajustate conform cerinţelor actuale.]</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2.3. Originalele documentelor prevăzute în punctul</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2.2 se vor prezenta Cumpărătorului cel tîrziu la momentul livrării bunurilor la destinaţia finală. Livrarea bunurilor se consideră încheiată în momentul în care sînt prezentate documentele de mai sus.</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jc w:val="center"/>
              <w:rPr>
                <w:rFonts w:ascii="Arial" w:eastAsia="Times New Roman" w:hAnsi="Arial" w:cs="Arial"/>
                <w:sz w:val="20"/>
                <w:szCs w:val="20"/>
                <w:lang w:val="en-US" w:eastAsia="ru-RU"/>
              </w:rPr>
            </w:pPr>
            <w:r w:rsidRPr="00873AA4">
              <w:rPr>
                <w:rFonts w:ascii="Arial" w:eastAsia="Times New Roman" w:hAnsi="Arial" w:cs="Arial"/>
                <w:b/>
                <w:bCs/>
                <w:sz w:val="20"/>
                <w:szCs w:val="20"/>
                <w:lang w:val="en-US" w:eastAsia="ru-RU"/>
              </w:rPr>
              <w:t>3. Preţul şi condiţii de plată</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3.1. Preţul Bunurilor livrate conform prezentului Contract este stabilit în lei moldoveneşti, fiind indicat Specificaţia prezentului Contract.</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3.2. Suma totală a prezentului Contract, inclusiv TVA, se stabileşte în lei moldoveneşti şi constituie: ______________________________________________________________lei MD.</w:t>
            </w:r>
          </w:p>
          <w:p w:rsidR="0040303E" w:rsidRPr="00873AA4" w:rsidRDefault="0040303E" w:rsidP="0040303E">
            <w:pPr>
              <w:spacing w:after="0" w:line="240" w:lineRule="auto"/>
              <w:jc w:val="center"/>
              <w:rPr>
                <w:rFonts w:ascii="Arial" w:eastAsia="Times New Roman" w:hAnsi="Arial" w:cs="Arial"/>
                <w:sz w:val="16"/>
                <w:szCs w:val="16"/>
                <w:lang w:val="en-US" w:eastAsia="ru-RU"/>
              </w:rPr>
            </w:pPr>
            <w:r w:rsidRPr="00873AA4">
              <w:rPr>
                <w:rFonts w:ascii="Arial" w:eastAsia="Times New Roman" w:hAnsi="Arial" w:cs="Arial"/>
                <w:i/>
                <w:iCs/>
                <w:sz w:val="16"/>
                <w:szCs w:val="16"/>
                <w:lang w:val="en-US" w:eastAsia="ru-RU"/>
              </w:rPr>
              <w:t>(suma cu cifre şi litere)</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3.3. Achitarea plăţilor pentru Bunurile livrate va efectua în lei moldoveneşti.</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xml:space="preserve">3.4. Metoda şi condiţiile de plată de către Cumpărător vor fi: </w:t>
            </w:r>
            <w:r w:rsidRPr="00873AA4">
              <w:rPr>
                <w:rFonts w:ascii="Arial" w:eastAsia="Times New Roman" w:hAnsi="Arial" w:cs="Arial"/>
                <w:i/>
                <w:iCs/>
                <w:sz w:val="20"/>
                <w:szCs w:val="20"/>
                <w:lang w:val="en-US" w:eastAsia="ru-RU"/>
              </w:rPr>
              <w:t>[Cerinţele de mai sus trebuie revăzute de către autoritatea contractantă şi ajustate conform cerinţelor actuale.]</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3.5. Plăţile se vor efectua prin transfer bancar pe contul de decontare al Vînzătorului indicat în prezentul Contract.</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jc w:val="center"/>
              <w:rPr>
                <w:rFonts w:ascii="Arial" w:eastAsia="Times New Roman" w:hAnsi="Arial" w:cs="Arial"/>
                <w:sz w:val="20"/>
                <w:szCs w:val="20"/>
                <w:lang w:val="en-US" w:eastAsia="ru-RU"/>
              </w:rPr>
            </w:pPr>
            <w:r w:rsidRPr="00873AA4">
              <w:rPr>
                <w:rFonts w:ascii="Arial" w:eastAsia="Times New Roman" w:hAnsi="Arial" w:cs="Arial"/>
                <w:b/>
                <w:bCs/>
                <w:sz w:val="20"/>
                <w:szCs w:val="20"/>
                <w:lang w:val="en-US" w:eastAsia="ru-RU"/>
              </w:rPr>
              <w:t>4. Condiţii de predare-primire</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xml:space="preserve">4.1. Bunurile se consideră predate de către Vînzător şi recepţionate de către Cumpărător </w:t>
            </w:r>
            <w:r w:rsidRPr="00873AA4">
              <w:rPr>
                <w:rFonts w:ascii="Arial" w:eastAsia="Times New Roman" w:hAnsi="Arial" w:cs="Arial"/>
                <w:i/>
                <w:iCs/>
                <w:sz w:val="20"/>
                <w:szCs w:val="20"/>
                <w:lang w:val="en-US" w:eastAsia="ru-RU"/>
              </w:rPr>
              <w:t>[destinatar, după caz]</w:t>
            </w:r>
            <w:r w:rsidRPr="00873AA4">
              <w:rPr>
                <w:rFonts w:ascii="Arial" w:eastAsia="Times New Roman" w:hAnsi="Arial" w:cs="Arial"/>
                <w:sz w:val="20"/>
                <w:szCs w:val="20"/>
                <w:lang w:val="en-US" w:eastAsia="ru-RU"/>
              </w:rPr>
              <w:t xml:space="preserve"> dacă:</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a) cantitatea Bunurilor corespunde informaţiei indicate în Lista bunurilor şi graficul livrării şi documentele de însoţire conform punctului 2.2 al prezentului Contract;</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b) calitatea Bunurilor corespunde informaţiei indicate în Specificaţie;</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xml:space="preserve">c) </w:t>
            </w:r>
            <w:proofErr w:type="gramStart"/>
            <w:r w:rsidRPr="00873AA4">
              <w:rPr>
                <w:rFonts w:ascii="Arial" w:eastAsia="Times New Roman" w:hAnsi="Arial" w:cs="Arial"/>
                <w:sz w:val="20"/>
                <w:szCs w:val="20"/>
                <w:lang w:val="en-US" w:eastAsia="ru-RU"/>
              </w:rPr>
              <w:t>ambalajul</w:t>
            </w:r>
            <w:proofErr w:type="gramEnd"/>
            <w:r w:rsidRPr="00873AA4">
              <w:rPr>
                <w:rFonts w:ascii="Arial" w:eastAsia="Times New Roman" w:hAnsi="Arial" w:cs="Arial"/>
                <w:sz w:val="20"/>
                <w:szCs w:val="20"/>
                <w:lang w:val="en-US" w:eastAsia="ru-RU"/>
              </w:rPr>
              <w:t xml:space="preserve"> şi integritatea Bunurilor corespunde informaţiei indicate în Specificaţie.</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lastRenderedPageBreak/>
              <w:t>4.2. 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jc w:val="center"/>
              <w:rPr>
                <w:rFonts w:ascii="Arial" w:eastAsia="Times New Roman" w:hAnsi="Arial" w:cs="Arial"/>
                <w:sz w:val="20"/>
                <w:szCs w:val="20"/>
                <w:lang w:val="en-US" w:eastAsia="ru-RU"/>
              </w:rPr>
            </w:pPr>
            <w:r w:rsidRPr="00873AA4">
              <w:rPr>
                <w:rFonts w:ascii="Arial" w:eastAsia="Times New Roman" w:hAnsi="Arial" w:cs="Arial"/>
                <w:b/>
                <w:bCs/>
                <w:sz w:val="20"/>
                <w:szCs w:val="20"/>
                <w:lang w:val="en-US" w:eastAsia="ru-RU"/>
              </w:rPr>
              <w:t>5. Standarde</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5.1. Produsele furnizate în baza contractului vor respecta standardele prezentate de către furnizor în propunerea sa tehnică.</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5.2. Cînd nu este menţionat nici un standard sau reglementare aplicabilă se vor respecta standardele sau alte reglementări autorizate în ţara de origine a produselor.</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jc w:val="center"/>
              <w:rPr>
                <w:rFonts w:ascii="Arial" w:eastAsia="Times New Roman" w:hAnsi="Arial" w:cs="Arial"/>
                <w:sz w:val="20"/>
                <w:szCs w:val="20"/>
                <w:lang w:val="en-US" w:eastAsia="ru-RU"/>
              </w:rPr>
            </w:pPr>
            <w:r w:rsidRPr="00873AA4">
              <w:rPr>
                <w:rFonts w:ascii="Arial" w:eastAsia="Times New Roman" w:hAnsi="Arial" w:cs="Arial"/>
                <w:b/>
                <w:bCs/>
                <w:sz w:val="20"/>
                <w:szCs w:val="20"/>
                <w:lang w:val="en-US" w:eastAsia="ru-RU"/>
              </w:rPr>
              <w:t>6. Obligaţiile părţilor</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6.1. În baza prezentului Contract, Vînzătorul se obligă:</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a) să livreze Bunurile în condiţiile prevăzute de prezentul Contract;</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b) să anunţe Cumpărătorul după semnarea prezentului Contract, în decurs de 5 zile calendaristice, prin telefon/fax sau telegramă autorizată, despre disponibilitatea livrării Bunurilor;</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c) să asigure condiţiile corespunzătoare pentru recepţionarea Bunurilor de către Cumpărător [destinatar, după caz], în termenele stabilite, în corespundere cu cerinţele prezentului Contract;</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xml:space="preserve">d) </w:t>
            </w:r>
            <w:proofErr w:type="gramStart"/>
            <w:r w:rsidRPr="00873AA4">
              <w:rPr>
                <w:rFonts w:ascii="Arial" w:eastAsia="Times New Roman" w:hAnsi="Arial" w:cs="Arial"/>
                <w:sz w:val="20"/>
                <w:szCs w:val="20"/>
                <w:lang w:val="en-US" w:eastAsia="ru-RU"/>
              </w:rPr>
              <w:t>să</w:t>
            </w:r>
            <w:proofErr w:type="gramEnd"/>
            <w:r w:rsidRPr="00873AA4">
              <w:rPr>
                <w:rFonts w:ascii="Arial" w:eastAsia="Times New Roman" w:hAnsi="Arial" w:cs="Arial"/>
                <w:sz w:val="20"/>
                <w:szCs w:val="20"/>
                <w:lang w:val="en-US" w:eastAsia="ru-RU"/>
              </w:rPr>
              <w:t xml:space="preserve"> asigure integritatea şi calitatea Bunurilor pe toată perioada de pînă la recepţionarea lor de către Cumpărător [destinatar, după caz].</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6.2. În baza prezentului Contract, Cumpărătorul se obligă:</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a) să întreprindă toate măsurile necesare pentru asigurarea recepţionării în termenul stabilit a Bunurilor livrate în corespundere cu cerinţele prezentului Contract;</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xml:space="preserve">b) </w:t>
            </w:r>
            <w:proofErr w:type="gramStart"/>
            <w:r w:rsidRPr="00873AA4">
              <w:rPr>
                <w:rFonts w:ascii="Arial" w:eastAsia="Times New Roman" w:hAnsi="Arial" w:cs="Arial"/>
                <w:sz w:val="20"/>
                <w:szCs w:val="20"/>
                <w:lang w:val="en-US" w:eastAsia="ru-RU"/>
              </w:rPr>
              <w:t>să</w:t>
            </w:r>
            <w:proofErr w:type="gramEnd"/>
            <w:r w:rsidRPr="00873AA4">
              <w:rPr>
                <w:rFonts w:ascii="Arial" w:eastAsia="Times New Roman" w:hAnsi="Arial" w:cs="Arial"/>
                <w:sz w:val="20"/>
                <w:szCs w:val="20"/>
                <w:lang w:val="en-US" w:eastAsia="ru-RU"/>
              </w:rPr>
              <w:t xml:space="preserve"> asigure achitarea Bunurilor livrate, respectînd modalităţile şi termenele indicate în prezentul Contract.</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jc w:val="center"/>
              <w:rPr>
                <w:rFonts w:ascii="Arial" w:eastAsia="Times New Roman" w:hAnsi="Arial" w:cs="Arial"/>
                <w:sz w:val="20"/>
                <w:szCs w:val="20"/>
                <w:lang w:val="en-US" w:eastAsia="ru-RU"/>
              </w:rPr>
            </w:pPr>
            <w:r w:rsidRPr="00873AA4">
              <w:rPr>
                <w:rFonts w:ascii="Arial" w:eastAsia="Times New Roman" w:hAnsi="Arial" w:cs="Arial"/>
                <w:b/>
                <w:bCs/>
                <w:sz w:val="20"/>
                <w:szCs w:val="20"/>
                <w:lang w:val="en-US" w:eastAsia="ru-RU"/>
              </w:rPr>
              <w:t>7. Forţa majoră</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xml:space="preserve">7.1. Părţile sînt exonerate de răspundere pentru neîndeplinirea parţială sau integrală </w:t>
            </w:r>
            <w:proofErr w:type="gramStart"/>
            <w:r w:rsidRPr="00873AA4">
              <w:rPr>
                <w:rFonts w:ascii="Arial" w:eastAsia="Times New Roman" w:hAnsi="Arial" w:cs="Arial"/>
                <w:sz w:val="20"/>
                <w:szCs w:val="20"/>
                <w:lang w:val="en-US" w:eastAsia="ru-RU"/>
              </w:rPr>
              <w:t>a</w:t>
            </w:r>
            <w:proofErr w:type="gramEnd"/>
            <w:r w:rsidRPr="00873AA4">
              <w:rPr>
                <w:rFonts w:ascii="Arial" w:eastAsia="Times New Roman" w:hAnsi="Arial" w:cs="Arial"/>
                <w:sz w:val="20"/>
                <w:szCs w:val="20"/>
                <w:lang w:val="en-US" w:eastAsia="ru-RU"/>
              </w:rPr>
              <w:t xml:space="preserve"> obligaţiilor conform prezentului Contract, dacă aceasta este cauzată de producerea unor cazuri de forţă majoră (războaie, calamităţi naturale: incendii, inundaţii, cutremure de pămînt, precum şi alte circumstanţe care nu depind de voinţa Părţilor).</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7.2. Partea care invocă clauza de forţă majoră este obligată să informeze imediat (dar nu mai tîrziu de 10 zile) cealaltă Parte despre survenirea circumstanţelor de forţă majoră.</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7.3. Survenirea circumstanţelor de forţă majoră, momentul declanşării şi termenul de acţiune trebuie să fie confirmate printr-un certificat, eliberat în mod corespunzător de către organul competent din ţara Părţii care invocă asemenea circumstanţe.</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jc w:val="center"/>
              <w:rPr>
                <w:rFonts w:ascii="Arial" w:eastAsia="Times New Roman" w:hAnsi="Arial" w:cs="Arial"/>
                <w:sz w:val="20"/>
                <w:szCs w:val="20"/>
                <w:lang w:val="en-US" w:eastAsia="ru-RU"/>
              </w:rPr>
            </w:pPr>
            <w:r w:rsidRPr="00873AA4">
              <w:rPr>
                <w:rFonts w:ascii="Arial" w:eastAsia="Times New Roman" w:hAnsi="Arial" w:cs="Arial"/>
                <w:b/>
                <w:bCs/>
                <w:sz w:val="20"/>
                <w:szCs w:val="20"/>
                <w:lang w:val="en-US" w:eastAsia="ru-RU"/>
              </w:rPr>
              <w:t>8. Rezilierea</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8.1. Rezilierea Contractului se poate realiza cu acordul comun al Părţilor.</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8.2. Contractul poate fi reziliat în mod unilateral de către:</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a) Cumpărător în caz de refuz al Vînzătorului de a livra Bunurile prevăzute în prezentul Contract;</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b) Cumpărător în caz de nerespectare de către Vînzător a termenelor de livrare stabilite;</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c) Vînzător în caz de nerespectare de către Cumpărător a termenelor de plată a Bunurilor;</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d) Vînzător sau Cumpărător în caz de nesatisfacere de către una dintre Părţi a pretenţiilor înaintate conform prezentului Contract.</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8.3. Partea iniţiatoare a rezilierii Contractului este obligată să comunice în termen de ___ zile lucrătoare celeilalte Părţi despre intenţiile ei printr-o scrisoare motivată.</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8.4. Partea înştiinţată este obligată să răspundă în decurs de ___ zile lucrătoare de la primirea notificării. În cazul în care litigiul nu este soluţionat în termenele stabilite, partea iniţiatoare va iniţia rezilierea.</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jc w:val="center"/>
              <w:rPr>
                <w:rFonts w:ascii="Arial" w:eastAsia="Times New Roman" w:hAnsi="Arial" w:cs="Arial"/>
                <w:sz w:val="20"/>
                <w:szCs w:val="20"/>
                <w:lang w:val="en-US" w:eastAsia="ru-RU"/>
              </w:rPr>
            </w:pPr>
            <w:r w:rsidRPr="00873AA4">
              <w:rPr>
                <w:rFonts w:ascii="Arial" w:eastAsia="Times New Roman" w:hAnsi="Arial" w:cs="Arial"/>
                <w:b/>
                <w:bCs/>
                <w:sz w:val="20"/>
                <w:szCs w:val="20"/>
                <w:lang w:val="en-US" w:eastAsia="ru-RU"/>
              </w:rPr>
              <w:t xml:space="preserve">9. Reclamaţii </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9.1. Reclamaţiile privind cantitatea Bunurilor livrate sînt înaintate Vînzătorul la momentul recepţionării lor, fiind confirmate printr-un act întocmit în comun cu reprezentantul Vînzătorului.</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9.2. 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9.3. Vînzătorul este obligat să examineze pretenţiile înaintate în termen de ___ zile lucrătoare de la data primirii acestora şi să comunice Cumpărătorului despre decizia luată.</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9.4. 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9.5. Vînzătorul poartă răspundere pentru calitatea Bunurilor în limitele stabilite, inclusiv pentru viciile ascunse.</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9.6. În cazul devierii de la calitatea confirmată prin certificatul de calitate întocmit de organizaţia independentă neutră sau autorizată în acest sens, cheltuielile pentru staţionare sau întîrziere sînt suportate de partea vinovată.</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jc w:val="center"/>
              <w:rPr>
                <w:rFonts w:ascii="Arial" w:eastAsia="Times New Roman" w:hAnsi="Arial" w:cs="Arial"/>
                <w:sz w:val="20"/>
                <w:szCs w:val="20"/>
                <w:lang w:val="en-US" w:eastAsia="ru-RU"/>
              </w:rPr>
            </w:pPr>
            <w:r w:rsidRPr="00873AA4">
              <w:rPr>
                <w:rFonts w:ascii="Arial" w:eastAsia="Times New Roman" w:hAnsi="Arial" w:cs="Arial"/>
                <w:b/>
                <w:bCs/>
                <w:sz w:val="20"/>
                <w:szCs w:val="20"/>
                <w:lang w:val="en-US" w:eastAsia="ru-RU"/>
              </w:rPr>
              <w:lastRenderedPageBreak/>
              <w:t>10. Sancţiuni</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10.1. Forma de garanţie de bună executare a contractului agreată de Cumpărător este ____________________________________________, în cuantum de __% din valoarea contractului.</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xml:space="preserve">10.2. Pentru refuzul de a vinde Bunurile prevăzute în prezentul Contract, se va reţine garanţia de bună executare a contractului, în cazul în care ea a fost constituită în conformitate cu prevedrile punctului 10.1., în caz contrar Vînzătorul suportă o penalitate în valoare de ___% </w:t>
            </w:r>
            <w:r w:rsidRPr="00873AA4">
              <w:rPr>
                <w:rFonts w:ascii="Arial" w:eastAsia="Times New Roman" w:hAnsi="Arial" w:cs="Arial"/>
                <w:i/>
                <w:iCs/>
                <w:sz w:val="20"/>
                <w:szCs w:val="20"/>
                <w:lang w:val="en-US" w:eastAsia="ru-RU"/>
              </w:rPr>
              <w:t>[indicaţi procentajul]</w:t>
            </w:r>
            <w:r w:rsidRPr="00873AA4">
              <w:rPr>
                <w:rFonts w:ascii="Arial" w:eastAsia="Times New Roman" w:hAnsi="Arial" w:cs="Arial"/>
                <w:sz w:val="20"/>
                <w:szCs w:val="20"/>
                <w:lang w:val="en-US" w:eastAsia="ru-RU"/>
              </w:rPr>
              <w:t xml:space="preserve"> din suma totală a contractului.</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xml:space="preserve">10.3. Pentru livrarea/prestarea cu întîrziere a Bunurilor, Vînzătorul poartă răspundere materială în valoare de ___% din suma Bunurilor nelivrate, pentru fiecare zi de întîrziere, dar nu mai mult de ___ % </w:t>
            </w:r>
            <w:r w:rsidRPr="00873AA4">
              <w:rPr>
                <w:rFonts w:ascii="Arial" w:eastAsia="Times New Roman" w:hAnsi="Arial" w:cs="Arial"/>
                <w:i/>
                <w:iCs/>
                <w:sz w:val="20"/>
                <w:szCs w:val="20"/>
                <w:lang w:val="en-US" w:eastAsia="ru-RU"/>
              </w:rPr>
              <w:t xml:space="preserve">[indicaţi procentajul] </w:t>
            </w:r>
            <w:r w:rsidRPr="00873AA4">
              <w:rPr>
                <w:rFonts w:ascii="Arial" w:eastAsia="Times New Roman" w:hAnsi="Arial" w:cs="Arial"/>
                <w:sz w:val="20"/>
                <w:szCs w:val="20"/>
                <w:lang w:val="en-US" w:eastAsia="ru-RU"/>
              </w:rPr>
              <w:t>din suma totală a prezentului Contract. În cazul în care întîrzierea depăşeşte ________ zile, se consideră ca fiind refuz de a vinde Bunurile prevăzute în prezentul Contract şi Vînzătorului i se va reţine garanţia de bună executare a contractului, în cazul în care ea a fost constituită în conformitate cu prevederile punctului 10.1.</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xml:space="preserve">10.4. Pentru achitarea cu întîrziere, Cumpărătorul poartă răspundere materială în valoare de ___% </w:t>
            </w:r>
            <w:r w:rsidRPr="00873AA4">
              <w:rPr>
                <w:rFonts w:ascii="Arial" w:eastAsia="Times New Roman" w:hAnsi="Arial" w:cs="Arial"/>
                <w:i/>
                <w:iCs/>
                <w:sz w:val="20"/>
                <w:szCs w:val="20"/>
                <w:lang w:val="en-US" w:eastAsia="ru-RU"/>
              </w:rPr>
              <w:t>[indicaţi procentajul]</w:t>
            </w:r>
            <w:r w:rsidRPr="00873AA4">
              <w:rPr>
                <w:rFonts w:ascii="Arial" w:eastAsia="Times New Roman" w:hAnsi="Arial" w:cs="Arial"/>
                <w:sz w:val="20"/>
                <w:szCs w:val="20"/>
                <w:lang w:val="en-US" w:eastAsia="ru-RU"/>
              </w:rPr>
              <w:t xml:space="preserve"> din suma Bunurilor neachitate, pentru fiecare zi de întîrziere, dar nu mai mult de ___% </w:t>
            </w:r>
            <w:r w:rsidRPr="00873AA4">
              <w:rPr>
                <w:rFonts w:ascii="Arial" w:eastAsia="Times New Roman" w:hAnsi="Arial" w:cs="Arial"/>
                <w:i/>
                <w:iCs/>
                <w:sz w:val="20"/>
                <w:szCs w:val="20"/>
                <w:lang w:val="en-US" w:eastAsia="ru-RU"/>
              </w:rPr>
              <w:t>[indicaţi procentajul]</w:t>
            </w:r>
            <w:r w:rsidRPr="00873AA4">
              <w:rPr>
                <w:rFonts w:ascii="Arial" w:eastAsia="Times New Roman" w:hAnsi="Arial" w:cs="Arial"/>
                <w:sz w:val="20"/>
                <w:szCs w:val="20"/>
                <w:lang w:val="en-US" w:eastAsia="ru-RU"/>
              </w:rPr>
              <w:t xml:space="preserve"> din suma totală a prezentului contract.</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jc w:val="center"/>
              <w:rPr>
                <w:rFonts w:ascii="Arial" w:eastAsia="Times New Roman" w:hAnsi="Arial" w:cs="Arial"/>
                <w:sz w:val="20"/>
                <w:szCs w:val="20"/>
                <w:lang w:val="en-US" w:eastAsia="ru-RU"/>
              </w:rPr>
            </w:pPr>
            <w:r w:rsidRPr="00873AA4">
              <w:rPr>
                <w:rFonts w:ascii="Arial" w:eastAsia="Times New Roman" w:hAnsi="Arial" w:cs="Arial"/>
                <w:b/>
                <w:bCs/>
                <w:sz w:val="20"/>
                <w:szCs w:val="20"/>
                <w:lang w:val="en-US" w:eastAsia="ru-RU"/>
              </w:rPr>
              <w:t>11. Drepturi de proprietate intelectuală</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11.1. Furnizorul are obligaţia să despăgubească achizitorul împotriva oricăror:</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b) daune-interese, costuri, taxe şi cheltuieli de orice natură, aferente, cu excepţia situaţiei în care o astfel de încălcare rezultă din respectarea Caietului de sarcini întocmit de către achizitor.</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p w:rsidR="0040303E" w:rsidRPr="00873AA4" w:rsidRDefault="0040303E" w:rsidP="0040303E">
            <w:pPr>
              <w:spacing w:after="0" w:line="240" w:lineRule="auto"/>
              <w:jc w:val="center"/>
              <w:rPr>
                <w:rFonts w:ascii="Arial" w:eastAsia="Times New Roman" w:hAnsi="Arial" w:cs="Arial"/>
                <w:sz w:val="20"/>
                <w:szCs w:val="20"/>
                <w:lang w:val="en-US" w:eastAsia="ru-RU"/>
              </w:rPr>
            </w:pPr>
            <w:r w:rsidRPr="00873AA4">
              <w:rPr>
                <w:rFonts w:ascii="Arial" w:eastAsia="Times New Roman" w:hAnsi="Arial" w:cs="Arial"/>
                <w:b/>
                <w:bCs/>
                <w:sz w:val="20"/>
                <w:szCs w:val="20"/>
                <w:lang w:val="en-US" w:eastAsia="ru-RU"/>
              </w:rPr>
              <w:t>12. Dispoziţii finale</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12.1. Litigiile ce ar putea rezulta din prezentul Contract vor fi soluţionate de către Părţi pe cale amiabilă. În caz contrar, ele vor fi transmise spre examinare în instanţa de judecată competentă conform legislaţiei Republicii Moldova.</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12.2. De la data semnării prezentului Contract, toate negocierile purtate şi documentele perfectate anterior îşi pierd valabilitatea.</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12.3. 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12.4. Nici una dintre Părţi nu are dreptul să transmită obligaţiile şi drepturile sale stipulate în prezentul Contract unor terţe persoane fără acordul în scris al celeilalte părţi.</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12.5. Prezentul Contract este întocmit în două exemplare în limba de stat a Republicii Moldova, cîte un exemplar pentru Vînzător, Cumpărător.</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12.6. Prezentul Contract se consideră încheiat la data semnării şi intră în vigoare 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xml:space="preserve">12.7. Prezentul contract este valabil pînă la 31 decembrie 20__. </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xml:space="preserve">12.8. Prezentul Contract reprezintă acordul de voinţă al părţilor şi se consideră semnat la data aplicării ultimei semnături de către una din părţi. </w:t>
            </w:r>
          </w:p>
          <w:p w:rsidR="0040303E" w:rsidRPr="00873AA4" w:rsidRDefault="0040303E" w:rsidP="0040303E">
            <w:pPr>
              <w:spacing w:after="0" w:line="240" w:lineRule="auto"/>
              <w:ind w:firstLine="567"/>
              <w:jc w:val="both"/>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12.9. Pentru confirmarea celor menţionate mai sus, Părţile au semnat prezentul Contract în conformitate cu legislaţia Republicii Moldova, la data şi anul indicate mai sus.</w:t>
            </w:r>
          </w:p>
        </w:tc>
        <w:tc>
          <w:tcPr>
            <w:tcW w:w="0" w:type="auto"/>
            <w:vAlign w:val="center"/>
            <w:hideMark/>
          </w:tcPr>
          <w:p w:rsidR="0040303E" w:rsidRPr="00873AA4" w:rsidRDefault="0040303E" w:rsidP="0040303E">
            <w:pPr>
              <w:spacing w:after="0" w:line="240" w:lineRule="auto"/>
              <w:rPr>
                <w:rFonts w:ascii="Times New Roman" w:eastAsia="Times New Roman" w:hAnsi="Times New Roman" w:cs="Times New Roman"/>
                <w:sz w:val="20"/>
                <w:szCs w:val="20"/>
                <w:lang w:val="en-US" w:eastAsia="ru-RU"/>
              </w:rPr>
            </w:pPr>
          </w:p>
        </w:tc>
      </w:tr>
    </w:tbl>
    <w:p w:rsidR="0040303E" w:rsidRPr="00873AA4"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873AA4">
        <w:rPr>
          <w:rFonts w:ascii="Times New Roman" w:eastAsia="Times New Roman" w:hAnsi="Times New Roman" w:cs="Times New Roman"/>
          <w:sz w:val="24"/>
          <w:szCs w:val="24"/>
          <w:lang w:val="en-US" w:eastAsia="ru-RU"/>
        </w:rP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049"/>
        <w:gridCol w:w="5451"/>
      </w:tblGrid>
      <w:tr w:rsidR="0040303E" w:rsidRPr="0034651A" w:rsidTr="0040303E">
        <w:trPr>
          <w:jc w:val="center"/>
        </w:trPr>
        <w:tc>
          <w:tcPr>
            <w:tcW w:w="0" w:type="auto"/>
            <w:gridSpan w:val="2"/>
            <w:tcBorders>
              <w:top w:val="nil"/>
              <w:left w:val="nil"/>
              <w:bottom w:val="nil"/>
              <w:right w:val="nil"/>
            </w:tcBorders>
            <w:tcMar>
              <w:top w:w="15" w:type="dxa"/>
              <w:left w:w="45" w:type="dxa"/>
              <w:bottom w:w="15" w:type="dxa"/>
              <w:right w:w="45" w:type="dxa"/>
            </w:tcMar>
            <w:hideMark/>
          </w:tcPr>
          <w:p w:rsidR="0040303E" w:rsidRPr="00873AA4" w:rsidRDefault="0040303E" w:rsidP="0040303E">
            <w:pPr>
              <w:spacing w:after="0" w:line="240" w:lineRule="auto"/>
              <w:jc w:val="center"/>
              <w:rPr>
                <w:rFonts w:ascii="Arial" w:eastAsia="Times New Roman" w:hAnsi="Arial" w:cs="Arial"/>
                <w:sz w:val="20"/>
                <w:szCs w:val="20"/>
                <w:lang w:val="en-US" w:eastAsia="ru-RU"/>
              </w:rPr>
            </w:pPr>
            <w:r w:rsidRPr="00873AA4">
              <w:rPr>
                <w:rFonts w:ascii="Arial" w:eastAsia="Times New Roman" w:hAnsi="Arial" w:cs="Arial"/>
                <w:b/>
                <w:bCs/>
                <w:sz w:val="20"/>
                <w:szCs w:val="20"/>
                <w:lang w:val="en-US" w:eastAsia="ru-RU"/>
              </w:rPr>
              <w:t>13. Datele juridice, poştale şi bancare ale Părţilor</w:t>
            </w:r>
          </w:p>
          <w:p w:rsidR="0040303E" w:rsidRPr="00873AA4" w:rsidRDefault="0040303E" w:rsidP="0040303E">
            <w:pPr>
              <w:spacing w:after="0" w:line="240" w:lineRule="auto"/>
              <w:jc w:val="center"/>
              <w:rPr>
                <w:rFonts w:ascii="Arial" w:eastAsia="Times New Roman" w:hAnsi="Arial" w:cs="Arial"/>
                <w:sz w:val="20"/>
                <w:szCs w:val="20"/>
                <w:lang w:val="en-US" w:eastAsia="ru-RU"/>
              </w:rPr>
            </w:pPr>
            <w:r w:rsidRPr="00873AA4">
              <w:rPr>
                <w:rFonts w:ascii="Arial" w:eastAsia="Times New Roman" w:hAnsi="Arial" w:cs="Arial"/>
                <w:sz w:val="20"/>
                <w:szCs w:val="20"/>
                <w:lang w:val="en-US" w:eastAsia="ru-RU"/>
              </w:rPr>
              <w:t> </w:t>
            </w:r>
          </w:p>
        </w:tc>
      </w:tr>
      <w:tr w:rsidR="0040303E" w:rsidRPr="00F103C8"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sz w:val="20"/>
                <w:szCs w:val="20"/>
                <w:lang w:eastAsia="ru-RU"/>
              </w:rPr>
            </w:pPr>
            <w:r w:rsidRPr="00F103C8">
              <w:rPr>
                <w:rFonts w:ascii="Arial" w:eastAsia="Times New Roman" w:hAnsi="Arial" w:cs="Arial"/>
                <w:b/>
                <w:bCs/>
                <w:sz w:val="20"/>
                <w:szCs w:val="20"/>
                <w:lang w:eastAsia="ru-RU"/>
              </w:rPr>
              <w:t xml:space="preserve">Furnizorul de bunuri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sz w:val="20"/>
                <w:szCs w:val="20"/>
                <w:lang w:eastAsia="ru-RU"/>
              </w:rPr>
            </w:pPr>
            <w:r w:rsidRPr="00F103C8">
              <w:rPr>
                <w:rFonts w:ascii="Arial" w:eastAsia="Times New Roman" w:hAnsi="Arial" w:cs="Arial"/>
                <w:b/>
                <w:bCs/>
                <w:sz w:val="20"/>
                <w:szCs w:val="20"/>
                <w:lang w:eastAsia="ru-RU"/>
              </w:rPr>
              <w:t>Autoritatea contractantă</w:t>
            </w:r>
          </w:p>
        </w:tc>
      </w:tr>
      <w:tr w:rsidR="0040303E" w:rsidRPr="00F103C8" w:rsidTr="0040303E">
        <w:trPr>
          <w:jc w:val="center"/>
        </w:trPr>
        <w:tc>
          <w:tcPr>
            <w:tcW w:w="0" w:type="auto"/>
            <w:tcBorders>
              <w:top w:val="single" w:sz="6" w:space="0" w:color="000000"/>
              <w:left w:val="single" w:sz="6" w:space="0" w:color="000000"/>
              <w:bottom w:val="nil"/>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val="en-US" w:eastAsia="ru-RU"/>
              </w:rPr>
            </w:pPr>
            <w:r w:rsidRPr="00F103C8">
              <w:rPr>
                <w:rFonts w:ascii="Arial" w:eastAsia="Times New Roman" w:hAnsi="Arial" w:cs="Arial"/>
                <w:sz w:val="20"/>
                <w:szCs w:val="20"/>
                <w:lang w:val="en-US" w:eastAsia="ru-RU"/>
              </w:rPr>
              <w:t>Adresa poştală:</w:t>
            </w:r>
          </w:p>
          <w:p w:rsidR="0040303E" w:rsidRPr="00F103C8" w:rsidRDefault="0040303E" w:rsidP="0040303E">
            <w:pPr>
              <w:spacing w:after="0" w:line="240" w:lineRule="auto"/>
              <w:rPr>
                <w:rFonts w:ascii="Arial" w:eastAsia="Times New Roman" w:hAnsi="Arial" w:cs="Arial"/>
                <w:sz w:val="20"/>
                <w:szCs w:val="20"/>
                <w:lang w:val="en-US" w:eastAsia="ru-RU"/>
              </w:rPr>
            </w:pPr>
            <w:r w:rsidRPr="00F103C8">
              <w:rPr>
                <w:rFonts w:ascii="Arial" w:eastAsia="Times New Roman" w:hAnsi="Arial" w:cs="Arial"/>
                <w:sz w:val="20"/>
                <w:szCs w:val="20"/>
                <w:lang w:val="en-US" w:eastAsia="ru-RU"/>
              </w:rPr>
              <w:t>Telefon:</w:t>
            </w:r>
          </w:p>
          <w:p w:rsidR="0040303E" w:rsidRPr="00F103C8" w:rsidRDefault="0040303E" w:rsidP="0040303E">
            <w:pPr>
              <w:spacing w:after="0" w:line="240" w:lineRule="auto"/>
              <w:rPr>
                <w:rFonts w:ascii="Arial" w:eastAsia="Times New Roman" w:hAnsi="Arial" w:cs="Arial"/>
                <w:sz w:val="20"/>
                <w:szCs w:val="20"/>
                <w:lang w:val="en-US" w:eastAsia="ru-RU"/>
              </w:rPr>
            </w:pPr>
            <w:r w:rsidRPr="00F103C8">
              <w:rPr>
                <w:rFonts w:ascii="Arial" w:eastAsia="Times New Roman" w:hAnsi="Arial" w:cs="Arial"/>
                <w:sz w:val="20"/>
                <w:szCs w:val="20"/>
                <w:lang w:val="en-US" w:eastAsia="ru-RU"/>
              </w:rPr>
              <w:t>Cont de decontare:</w:t>
            </w:r>
          </w:p>
          <w:p w:rsidR="0040303E" w:rsidRPr="00F103C8" w:rsidRDefault="0040303E" w:rsidP="0040303E">
            <w:pPr>
              <w:spacing w:after="0" w:line="240" w:lineRule="auto"/>
              <w:rPr>
                <w:rFonts w:ascii="Arial" w:eastAsia="Times New Roman" w:hAnsi="Arial" w:cs="Arial"/>
                <w:sz w:val="20"/>
                <w:szCs w:val="20"/>
                <w:lang w:val="en-US" w:eastAsia="ru-RU"/>
              </w:rPr>
            </w:pPr>
            <w:r w:rsidRPr="00F103C8">
              <w:rPr>
                <w:rFonts w:ascii="Arial" w:eastAsia="Times New Roman" w:hAnsi="Arial" w:cs="Arial"/>
                <w:sz w:val="20"/>
                <w:szCs w:val="20"/>
                <w:lang w:val="en-US" w:eastAsia="ru-RU"/>
              </w:rPr>
              <w:t>Banca:</w:t>
            </w:r>
          </w:p>
          <w:p w:rsidR="0040303E" w:rsidRPr="00F103C8" w:rsidRDefault="0040303E" w:rsidP="0040303E">
            <w:pPr>
              <w:spacing w:after="0" w:line="240" w:lineRule="auto"/>
              <w:rPr>
                <w:rFonts w:ascii="Arial" w:eastAsia="Times New Roman" w:hAnsi="Arial" w:cs="Arial"/>
                <w:sz w:val="20"/>
                <w:szCs w:val="20"/>
                <w:lang w:val="en-US" w:eastAsia="ru-RU"/>
              </w:rPr>
            </w:pPr>
            <w:r w:rsidRPr="00F103C8">
              <w:rPr>
                <w:rFonts w:ascii="Arial" w:eastAsia="Times New Roman" w:hAnsi="Arial" w:cs="Arial"/>
                <w:sz w:val="20"/>
                <w:szCs w:val="20"/>
                <w:lang w:val="en-US" w:eastAsia="ru-RU"/>
              </w:rPr>
              <w:t>Adresa poştală a băncii:</w:t>
            </w:r>
          </w:p>
          <w:p w:rsidR="0040303E" w:rsidRPr="00F103C8" w:rsidRDefault="0040303E" w:rsidP="0040303E">
            <w:pPr>
              <w:spacing w:after="0" w:line="240" w:lineRule="auto"/>
              <w:rPr>
                <w:rFonts w:ascii="Arial" w:eastAsia="Times New Roman" w:hAnsi="Arial" w:cs="Arial"/>
                <w:sz w:val="20"/>
                <w:szCs w:val="20"/>
                <w:lang w:eastAsia="ru-RU"/>
              </w:rPr>
            </w:pPr>
            <w:r w:rsidRPr="00F103C8">
              <w:rPr>
                <w:rFonts w:ascii="Arial" w:eastAsia="Times New Roman" w:hAnsi="Arial" w:cs="Arial"/>
                <w:sz w:val="20"/>
                <w:szCs w:val="20"/>
                <w:lang w:eastAsia="ru-RU"/>
              </w:rPr>
              <w:t>Cod:</w:t>
            </w:r>
          </w:p>
          <w:p w:rsidR="0040303E" w:rsidRPr="00F103C8" w:rsidRDefault="0040303E" w:rsidP="0040303E">
            <w:pPr>
              <w:spacing w:after="0" w:line="240" w:lineRule="auto"/>
              <w:rPr>
                <w:rFonts w:ascii="Arial" w:eastAsia="Times New Roman" w:hAnsi="Arial" w:cs="Arial"/>
                <w:sz w:val="20"/>
                <w:szCs w:val="20"/>
                <w:lang w:eastAsia="ru-RU"/>
              </w:rPr>
            </w:pPr>
            <w:r w:rsidRPr="00F103C8">
              <w:rPr>
                <w:rFonts w:ascii="Arial" w:eastAsia="Times New Roman" w:hAnsi="Arial" w:cs="Arial"/>
                <w:sz w:val="20"/>
                <w:szCs w:val="20"/>
                <w:lang w:eastAsia="ru-RU"/>
              </w:rPr>
              <w:t>Cod fiscal:</w:t>
            </w:r>
          </w:p>
        </w:tc>
        <w:tc>
          <w:tcPr>
            <w:tcW w:w="0" w:type="auto"/>
            <w:tcBorders>
              <w:top w:val="single" w:sz="6" w:space="0" w:color="000000"/>
              <w:left w:val="single" w:sz="6" w:space="0" w:color="000000"/>
              <w:bottom w:val="nil"/>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val="en-US" w:eastAsia="ru-RU"/>
              </w:rPr>
            </w:pPr>
            <w:r w:rsidRPr="00F103C8">
              <w:rPr>
                <w:rFonts w:ascii="Arial" w:eastAsia="Times New Roman" w:hAnsi="Arial" w:cs="Arial"/>
                <w:sz w:val="20"/>
                <w:szCs w:val="20"/>
                <w:lang w:val="en-US" w:eastAsia="ru-RU"/>
              </w:rPr>
              <w:t>Adresa poştală:</w:t>
            </w:r>
          </w:p>
          <w:p w:rsidR="0040303E" w:rsidRPr="00F103C8" w:rsidRDefault="0040303E" w:rsidP="0040303E">
            <w:pPr>
              <w:spacing w:after="0" w:line="240" w:lineRule="auto"/>
              <w:rPr>
                <w:rFonts w:ascii="Arial" w:eastAsia="Times New Roman" w:hAnsi="Arial" w:cs="Arial"/>
                <w:sz w:val="20"/>
                <w:szCs w:val="20"/>
                <w:lang w:val="en-US" w:eastAsia="ru-RU"/>
              </w:rPr>
            </w:pPr>
            <w:r w:rsidRPr="00F103C8">
              <w:rPr>
                <w:rFonts w:ascii="Arial" w:eastAsia="Times New Roman" w:hAnsi="Arial" w:cs="Arial"/>
                <w:sz w:val="20"/>
                <w:szCs w:val="20"/>
                <w:lang w:val="en-US" w:eastAsia="ru-RU"/>
              </w:rPr>
              <w:t>Telefon:</w:t>
            </w:r>
          </w:p>
          <w:p w:rsidR="0040303E" w:rsidRPr="00F103C8" w:rsidRDefault="0040303E" w:rsidP="0040303E">
            <w:pPr>
              <w:spacing w:after="0" w:line="240" w:lineRule="auto"/>
              <w:rPr>
                <w:rFonts w:ascii="Arial" w:eastAsia="Times New Roman" w:hAnsi="Arial" w:cs="Arial"/>
                <w:sz w:val="20"/>
                <w:szCs w:val="20"/>
                <w:lang w:val="en-US" w:eastAsia="ru-RU"/>
              </w:rPr>
            </w:pPr>
            <w:r w:rsidRPr="00F103C8">
              <w:rPr>
                <w:rFonts w:ascii="Arial" w:eastAsia="Times New Roman" w:hAnsi="Arial" w:cs="Arial"/>
                <w:sz w:val="20"/>
                <w:szCs w:val="20"/>
                <w:lang w:val="en-US" w:eastAsia="ru-RU"/>
              </w:rPr>
              <w:t>Cont de decontare:</w:t>
            </w:r>
          </w:p>
          <w:p w:rsidR="0040303E" w:rsidRPr="00F103C8" w:rsidRDefault="0040303E" w:rsidP="0040303E">
            <w:pPr>
              <w:spacing w:after="0" w:line="240" w:lineRule="auto"/>
              <w:rPr>
                <w:rFonts w:ascii="Arial" w:eastAsia="Times New Roman" w:hAnsi="Arial" w:cs="Arial"/>
                <w:sz w:val="20"/>
                <w:szCs w:val="20"/>
                <w:lang w:val="en-US" w:eastAsia="ru-RU"/>
              </w:rPr>
            </w:pPr>
            <w:r w:rsidRPr="00F103C8">
              <w:rPr>
                <w:rFonts w:ascii="Arial" w:eastAsia="Times New Roman" w:hAnsi="Arial" w:cs="Arial"/>
                <w:sz w:val="20"/>
                <w:szCs w:val="20"/>
                <w:lang w:val="en-US" w:eastAsia="ru-RU"/>
              </w:rPr>
              <w:t>Banca:</w:t>
            </w:r>
          </w:p>
          <w:p w:rsidR="0040303E" w:rsidRPr="00F103C8" w:rsidRDefault="0040303E" w:rsidP="0040303E">
            <w:pPr>
              <w:spacing w:after="0" w:line="240" w:lineRule="auto"/>
              <w:rPr>
                <w:rFonts w:ascii="Arial" w:eastAsia="Times New Roman" w:hAnsi="Arial" w:cs="Arial"/>
                <w:sz w:val="20"/>
                <w:szCs w:val="20"/>
                <w:lang w:val="en-US" w:eastAsia="ru-RU"/>
              </w:rPr>
            </w:pPr>
            <w:r w:rsidRPr="00F103C8">
              <w:rPr>
                <w:rFonts w:ascii="Arial" w:eastAsia="Times New Roman" w:hAnsi="Arial" w:cs="Arial"/>
                <w:sz w:val="20"/>
                <w:szCs w:val="20"/>
                <w:lang w:val="en-US" w:eastAsia="ru-RU"/>
              </w:rPr>
              <w:t>Adresa poştală a băncii:</w:t>
            </w:r>
          </w:p>
          <w:p w:rsidR="0040303E" w:rsidRPr="00F103C8" w:rsidRDefault="0040303E" w:rsidP="0040303E">
            <w:pPr>
              <w:spacing w:after="0" w:line="240" w:lineRule="auto"/>
              <w:rPr>
                <w:rFonts w:ascii="Arial" w:eastAsia="Times New Roman" w:hAnsi="Arial" w:cs="Arial"/>
                <w:sz w:val="20"/>
                <w:szCs w:val="20"/>
                <w:lang w:eastAsia="ru-RU"/>
              </w:rPr>
            </w:pPr>
            <w:r w:rsidRPr="00F103C8">
              <w:rPr>
                <w:rFonts w:ascii="Arial" w:eastAsia="Times New Roman" w:hAnsi="Arial" w:cs="Arial"/>
                <w:sz w:val="20"/>
                <w:szCs w:val="20"/>
                <w:lang w:eastAsia="ru-RU"/>
              </w:rPr>
              <w:t>Cod:</w:t>
            </w:r>
          </w:p>
          <w:p w:rsidR="0040303E" w:rsidRPr="00F103C8" w:rsidRDefault="0040303E" w:rsidP="0040303E">
            <w:pPr>
              <w:spacing w:after="0" w:line="240" w:lineRule="auto"/>
              <w:rPr>
                <w:rFonts w:ascii="Arial" w:eastAsia="Times New Roman" w:hAnsi="Arial" w:cs="Arial"/>
                <w:sz w:val="20"/>
                <w:szCs w:val="20"/>
                <w:lang w:eastAsia="ru-RU"/>
              </w:rPr>
            </w:pPr>
            <w:r w:rsidRPr="00F103C8">
              <w:rPr>
                <w:rFonts w:ascii="Arial" w:eastAsia="Times New Roman" w:hAnsi="Arial" w:cs="Arial"/>
                <w:sz w:val="20"/>
                <w:szCs w:val="20"/>
                <w:lang w:eastAsia="ru-RU"/>
              </w:rPr>
              <w:t>Cod fiscal:</w:t>
            </w:r>
          </w:p>
        </w:tc>
      </w:tr>
      <w:tr w:rsidR="0040303E" w:rsidRPr="00F103C8" w:rsidTr="0040303E">
        <w:trPr>
          <w:jc w:val="center"/>
        </w:trPr>
        <w:tc>
          <w:tcPr>
            <w:tcW w:w="0" w:type="auto"/>
            <w:gridSpan w:val="2"/>
            <w:tcBorders>
              <w:top w:val="nil"/>
              <w:left w:val="nil"/>
              <w:bottom w:val="single" w:sz="6" w:space="0" w:color="000000"/>
              <w:right w:val="nil"/>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sz w:val="20"/>
                <w:szCs w:val="20"/>
                <w:lang w:eastAsia="ru-RU"/>
              </w:rPr>
            </w:pPr>
            <w:r w:rsidRPr="00F103C8">
              <w:rPr>
                <w:rFonts w:ascii="Arial" w:eastAsia="Times New Roman" w:hAnsi="Arial" w:cs="Arial"/>
                <w:sz w:val="20"/>
                <w:szCs w:val="20"/>
                <w:lang w:eastAsia="ru-RU"/>
              </w:rPr>
              <w:t> </w:t>
            </w:r>
          </w:p>
          <w:p w:rsidR="0040303E" w:rsidRPr="00F103C8" w:rsidRDefault="0040303E" w:rsidP="0040303E">
            <w:pPr>
              <w:spacing w:after="0" w:line="240" w:lineRule="auto"/>
              <w:jc w:val="center"/>
              <w:rPr>
                <w:rFonts w:ascii="Arial" w:eastAsia="Times New Roman" w:hAnsi="Arial" w:cs="Arial"/>
                <w:sz w:val="20"/>
                <w:szCs w:val="20"/>
                <w:lang w:eastAsia="ru-RU"/>
              </w:rPr>
            </w:pPr>
            <w:r w:rsidRPr="00F103C8">
              <w:rPr>
                <w:rFonts w:ascii="Arial" w:eastAsia="Times New Roman" w:hAnsi="Arial" w:cs="Arial"/>
                <w:b/>
                <w:bCs/>
                <w:sz w:val="20"/>
                <w:szCs w:val="20"/>
                <w:lang w:eastAsia="ru-RU"/>
              </w:rPr>
              <w:t>14. Semnăturile părţilor</w:t>
            </w:r>
          </w:p>
          <w:p w:rsidR="0040303E" w:rsidRPr="00F103C8" w:rsidRDefault="0040303E" w:rsidP="0040303E">
            <w:pPr>
              <w:spacing w:after="0" w:line="240" w:lineRule="auto"/>
              <w:jc w:val="center"/>
              <w:rPr>
                <w:rFonts w:ascii="Arial" w:eastAsia="Times New Roman" w:hAnsi="Arial" w:cs="Arial"/>
                <w:sz w:val="20"/>
                <w:szCs w:val="20"/>
                <w:lang w:eastAsia="ru-RU"/>
              </w:rPr>
            </w:pPr>
            <w:r w:rsidRPr="00F103C8">
              <w:rPr>
                <w:rFonts w:ascii="Arial" w:eastAsia="Times New Roman" w:hAnsi="Arial" w:cs="Arial"/>
                <w:sz w:val="20"/>
                <w:szCs w:val="20"/>
                <w:lang w:eastAsia="ru-RU"/>
              </w:rPr>
              <w:t> </w:t>
            </w:r>
          </w:p>
        </w:tc>
      </w:tr>
      <w:tr w:rsidR="0040303E" w:rsidRPr="00F103C8" w:rsidTr="0040303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sz w:val="20"/>
                <w:szCs w:val="20"/>
                <w:lang w:eastAsia="ru-RU"/>
              </w:rPr>
            </w:pPr>
            <w:r w:rsidRPr="00F103C8">
              <w:rPr>
                <w:rFonts w:ascii="Arial" w:eastAsia="Times New Roman" w:hAnsi="Arial" w:cs="Arial"/>
                <w:b/>
                <w:bCs/>
                <w:sz w:val="20"/>
                <w:szCs w:val="20"/>
                <w:lang w:eastAsia="ru-RU"/>
              </w:rPr>
              <w:t xml:space="preserve">Furnizorul de bunuri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jc w:val="center"/>
              <w:rPr>
                <w:rFonts w:ascii="Arial" w:eastAsia="Times New Roman" w:hAnsi="Arial" w:cs="Arial"/>
                <w:sz w:val="20"/>
                <w:szCs w:val="20"/>
                <w:lang w:eastAsia="ru-RU"/>
              </w:rPr>
            </w:pPr>
            <w:r w:rsidRPr="00F103C8">
              <w:rPr>
                <w:rFonts w:ascii="Arial" w:eastAsia="Times New Roman" w:hAnsi="Arial" w:cs="Arial"/>
                <w:b/>
                <w:bCs/>
                <w:sz w:val="20"/>
                <w:szCs w:val="20"/>
                <w:lang w:eastAsia="ru-RU"/>
              </w:rPr>
              <w:t>Autoritatea contractantă</w:t>
            </w:r>
          </w:p>
        </w:tc>
      </w:tr>
      <w:tr w:rsidR="0040303E" w:rsidRPr="00F103C8" w:rsidTr="0040303E">
        <w:trPr>
          <w:jc w:val="center"/>
        </w:trPr>
        <w:tc>
          <w:tcPr>
            <w:tcW w:w="0" w:type="auto"/>
            <w:tcBorders>
              <w:top w:val="single" w:sz="6" w:space="0" w:color="000000"/>
              <w:left w:val="single" w:sz="6" w:space="0" w:color="000000"/>
              <w:bottom w:val="nil"/>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r w:rsidRPr="00F103C8">
              <w:rPr>
                <w:rFonts w:ascii="Arial" w:eastAsia="Times New Roman" w:hAnsi="Arial" w:cs="Arial"/>
                <w:sz w:val="20"/>
                <w:szCs w:val="20"/>
                <w:lang w:eastAsia="ru-RU"/>
              </w:rPr>
              <w:lastRenderedPageBreak/>
              <w:t>Semnătura autorizată:</w:t>
            </w:r>
          </w:p>
          <w:p w:rsidR="0040303E" w:rsidRPr="00F103C8" w:rsidRDefault="0040303E" w:rsidP="0040303E">
            <w:pPr>
              <w:spacing w:after="0" w:line="240" w:lineRule="auto"/>
              <w:ind w:firstLine="567"/>
              <w:jc w:val="both"/>
              <w:rPr>
                <w:rFonts w:ascii="Arial" w:eastAsia="Times New Roman" w:hAnsi="Arial" w:cs="Arial"/>
                <w:sz w:val="20"/>
                <w:szCs w:val="20"/>
                <w:lang w:eastAsia="ru-RU"/>
              </w:rPr>
            </w:pPr>
            <w:r w:rsidRPr="00F103C8">
              <w:rPr>
                <w:rFonts w:ascii="Arial" w:eastAsia="Times New Roman" w:hAnsi="Arial" w:cs="Arial"/>
                <w:sz w:val="20"/>
                <w:szCs w:val="20"/>
                <w:lang w:eastAsia="ru-RU"/>
              </w:rPr>
              <w:t> </w:t>
            </w:r>
          </w:p>
          <w:p w:rsidR="0040303E" w:rsidRPr="00F103C8" w:rsidRDefault="0040303E" w:rsidP="0040303E">
            <w:pPr>
              <w:spacing w:after="0" w:line="240" w:lineRule="auto"/>
              <w:ind w:firstLine="567"/>
              <w:jc w:val="both"/>
              <w:rPr>
                <w:rFonts w:ascii="Arial" w:eastAsia="Times New Roman" w:hAnsi="Arial" w:cs="Arial"/>
                <w:sz w:val="20"/>
                <w:szCs w:val="20"/>
                <w:lang w:eastAsia="ru-RU"/>
              </w:rPr>
            </w:pPr>
            <w:r w:rsidRPr="00F103C8">
              <w:rPr>
                <w:rFonts w:ascii="Arial" w:eastAsia="Times New Roman" w:hAnsi="Arial" w:cs="Arial"/>
                <w:sz w:val="20"/>
                <w:szCs w:val="20"/>
                <w:lang w:eastAsia="ru-RU"/>
              </w:rPr>
              <w:t> </w:t>
            </w:r>
          </w:p>
          <w:p w:rsidR="0040303E" w:rsidRPr="00F103C8" w:rsidRDefault="0040303E" w:rsidP="0040303E">
            <w:pPr>
              <w:spacing w:after="0" w:line="240" w:lineRule="auto"/>
              <w:ind w:firstLine="567"/>
              <w:jc w:val="both"/>
              <w:rPr>
                <w:rFonts w:ascii="Arial" w:eastAsia="Times New Roman" w:hAnsi="Arial" w:cs="Arial"/>
                <w:sz w:val="20"/>
                <w:szCs w:val="20"/>
                <w:lang w:eastAsia="ru-RU"/>
              </w:rPr>
            </w:pPr>
            <w:r w:rsidRPr="00F103C8">
              <w:rPr>
                <w:rFonts w:ascii="Arial" w:eastAsia="Times New Roman" w:hAnsi="Arial" w:cs="Arial"/>
                <w:sz w:val="20"/>
                <w:szCs w:val="20"/>
                <w:lang w:eastAsia="ru-RU"/>
              </w:rPr>
              <w:t> </w:t>
            </w:r>
          </w:p>
          <w:p w:rsidR="0040303E" w:rsidRPr="00F103C8" w:rsidRDefault="0040303E" w:rsidP="0040303E">
            <w:pPr>
              <w:spacing w:after="0" w:line="240" w:lineRule="auto"/>
              <w:ind w:firstLine="567"/>
              <w:jc w:val="both"/>
              <w:rPr>
                <w:rFonts w:ascii="Arial" w:eastAsia="Times New Roman" w:hAnsi="Arial" w:cs="Arial"/>
                <w:sz w:val="20"/>
                <w:szCs w:val="20"/>
                <w:lang w:eastAsia="ru-RU"/>
              </w:rPr>
            </w:pPr>
            <w:r w:rsidRPr="00F103C8">
              <w:rPr>
                <w:rFonts w:ascii="Arial" w:eastAsia="Times New Roman" w:hAnsi="Arial" w:cs="Arial"/>
                <w:sz w:val="20"/>
                <w:szCs w:val="20"/>
                <w:lang w:eastAsia="ru-RU"/>
              </w:rPr>
              <w:t> </w:t>
            </w:r>
          </w:p>
          <w:p w:rsidR="0040303E" w:rsidRPr="00F103C8" w:rsidRDefault="0040303E" w:rsidP="0040303E">
            <w:pPr>
              <w:spacing w:after="0" w:line="240" w:lineRule="auto"/>
              <w:jc w:val="center"/>
              <w:rPr>
                <w:rFonts w:ascii="Arial" w:eastAsia="Times New Roman" w:hAnsi="Arial" w:cs="Arial"/>
                <w:sz w:val="20"/>
                <w:szCs w:val="20"/>
                <w:lang w:eastAsia="ru-RU"/>
              </w:rPr>
            </w:pPr>
            <w:r w:rsidRPr="00F103C8">
              <w:rPr>
                <w:rFonts w:ascii="Arial" w:eastAsia="Times New Roman" w:hAnsi="Arial" w:cs="Arial"/>
                <w:sz w:val="20"/>
                <w:szCs w:val="20"/>
                <w:lang w:eastAsia="ru-RU"/>
              </w:rPr>
              <w:t>L.Ş.</w:t>
            </w:r>
          </w:p>
        </w:tc>
        <w:tc>
          <w:tcPr>
            <w:tcW w:w="0" w:type="auto"/>
            <w:tcBorders>
              <w:top w:val="single" w:sz="6" w:space="0" w:color="000000"/>
              <w:left w:val="single" w:sz="6" w:space="0" w:color="000000"/>
              <w:bottom w:val="nil"/>
              <w:right w:val="single" w:sz="6" w:space="0" w:color="000000"/>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r w:rsidRPr="00F103C8">
              <w:rPr>
                <w:rFonts w:ascii="Arial" w:eastAsia="Times New Roman" w:hAnsi="Arial" w:cs="Arial"/>
                <w:sz w:val="20"/>
                <w:szCs w:val="20"/>
                <w:lang w:eastAsia="ru-RU"/>
              </w:rPr>
              <w:t>Semnătura autorizată:</w:t>
            </w:r>
          </w:p>
          <w:p w:rsidR="0040303E" w:rsidRPr="00F103C8" w:rsidRDefault="0040303E" w:rsidP="0040303E">
            <w:pPr>
              <w:spacing w:after="0" w:line="240" w:lineRule="auto"/>
              <w:ind w:firstLine="567"/>
              <w:jc w:val="both"/>
              <w:rPr>
                <w:rFonts w:ascii="Arial" w:eastAsia="Times New Roman" w:hAnsi="Arial" w:cs="Arial"/>
                <w:sz w:val="20"/>
                <w:szCs w:val="20"/>
                <w:lang w:eastAsia="ru-RU"/>
              </w:rPr>
            </w:pPr>
            <w:r w:rsidRPr="00F103C8">
              <w:rPr>
                <w:rFonts w:ascii="Arial" w:eastAsia="Times New Roman" w:hAnsi="Arial" w:cs="Arial"/>
                <w:sz w:val="20"/>
                <w:szCs w:val="20"/>
                <w:lang w:eastAsia="ru-RU"/>
              </w:rPr>
              <w:t> </w:t>
            </w:r>
          </w:p>
          <w:p w:rsidR="0040303E" w:rsidRPr="00F103C8" w:rsidRDefault="0040303E" w:rsidP="0040303E">
            <w:pPr>
              <w:spacing w:after="0" w:line="240" w:lineRule="auto"/>
              <w:ind w:firstLine="567"/>
              <w:jc w:val="both"/>
              <w:rPr>
                <w:rFonts w:ascii="Arial" w:eastAsia="Times New Roman" w:hAnsi="Arial" w:cs="Arial"/>
                <w:sz w:val="20"/>
                <w:szCs w:val="20"/>
                <w:lang w:eastAsia="ru-RU"/>
              </w:rPr>
            </w:pPr>
            <w:r w:rsidRPr="00F103C8">
              <w:rPr>
                <w:rFonts w:ascii="Arial" w:eastAsia="Times New Roman" w:hAnsi="Arial" w:cs="Arial"/>
                <w:sz w:val="20"/>
                <w:szCs w:val="20"/>
                <w:lang w:eastAsia="ru-RU"/>
              </w:rPr>
              <w:t> </w:t>
            </w:r>
          </w:p>
          <w:p w:rsidR="0040303E" w:rsidRPr="00F103C8" w:rsidRDefault="0040303E" w:rsidP="0040303E">
            <w:pPr>
              <w:spacing w:after="0" w:line="240" w:lineRule="auto"/>
              <w:ind w:firstLine="567"/>
              <w:jc w:val="both"/>
              <w:rPr>
                <w:rFonts w:ascii="Arial" w:eastAsia="Times New Roman" w:hAnsi="Arial" w:cs="Arial"/>
                <w:sz w:val="20"/>
                <w:szCs w:val="20"/>
                <w:lang w:eastAsia="ru-RU"/>
              </w:rPr>
            </w:pPr>
            <w:r w:rsidRPr="00F103C8">
              <w:rPr>
                <w:rFonts w:ascii="Arial" w:eastAsia="Times New Roman" w:hAnsi="Arial" w:cs="Arial"/>
                <w:sz w:val="20"/>
                <w:szCs w:val="20"/>
                <w:lang w:eastAsia="ru-RU"/>
              </w:rPr>
              <w:t> </w:t>
            </w:r>
          </w:p>
          <w:p w:rsidR="0040303E" w:rsidRPr="00F103C8" w:rsidRDefault="0040303E" w:rsidP="0040303E">
            <w:pPr>
              <w:spacing w:after="0" w:line="240" w:lineRule="auto"/>
              <w:ind w:firstLine="567"/>
              <w:jc w:val="both"/>
              <w:rPr>
                <w:rFonts w:ascii="Arial" w:eastAsia="Times New Roman" w:hAnsi="Arial" w:cs="Arial"/>
                <w:sz w:val="20"/>
                <w:szCs w:val="20"/>
                <w:lang w:eastAsia="ru-RU"/>
              </w:rPr>
            </w:pPr>
            <w:r w:rsidRPr="00F103C8">
              <w:rPr>
                <w:rFonts w:ascii="Arial" w:eastAsia="Times New Roman" w:hAnsi="Arial" w:cs="Arial"/>
                <w:sz w:val="20"/>
                <w:szCs w:val="20"/>
                <w:lang w:eastAsia="ru-RU"/>
              </w:rPr>
              <w:t> </w:t>
            </w:r>
          </w:p>
          <w:p w:rsidR="0040303E" w:rsidRPr="00F103C8" w:rsidRDefault="0040303E" w:rsidP="0040303E">
            <w:pPr>
              <w:spacing w:after="0" w:line="240" w:lineRule="auto"/>
              <w:jc w:val="center"/>
              <w:rPr>
                <w:rFonts w:ascii="Arial" w:eastAsia="Times New Roman" w:hAnsi="Arial" w:cs="Arial"/>
                <w:sz w:val="20"/>
                <w:szCs w:val="20"/>
                <w:lang w:eastAsia="ru-RU"/>
              </w:rPr>
            </w:pPr>
            <w:r w:rsidRPr="00F103C8">
              <w:rPr>
                <w:rFonts w:ascii="Arial" w:eastAsia="Times New Roman" w:hAnsi="Arial" w:cs="Arial"/>
                <w:sz w:val="20"/>
                <w:szCs w:val="20"/>
                <w:lang w:eastAsia="ru-RU"/>
              </w:rPr>
              <w:t>L.Ş.</w:t>
            </w:r>
          </w:p>
        </w:tc>
      </w:tr>
      <w:tr w:rsidR="0040303E" w:rsidRPr="0034651A" w:rsidTr="0040303E">
        <w:trPr>
          <w:jc w:val="center"/>
        </w:trPr>
        <w:tc>
          <w:tcPr>
            <w:tcW w:w="0" w:type="auto"/>
            <w:tcBorders>
              <w:top w:val="single" w:sz="6" w:space="0" w:color="000000"/>
              <w:left w:val="nil"/>
              <w:bottom w:val="nil"/>
              <w:right w:val="nil"/>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eastAsia="ru-RU"/>
              </w:rPr>
            </w:pPr>
            <w:r w:rsidRPr="00F103C8">
              <w:rPr>
                <w:rFonts w:ascii="Arial" w:eastAsia="Times New Roman" w:hAnsi="Arial" w:cs="Arial"/>
                <w:sz w:val="20"/>
                <w:szCs w:val="20"/>
                <w:lang w:eastAsia="ru-RU"/>
              </w:rPr>
              <w:t> </w:t>
            </w:r>
          </w:p>
        </w:tc>
        <w:tc>
          <w:tcPr>
            <w:tcW w:w="0" w:type="auto"/>
            <w:tcBorders>
              <w:top w:val="single" w:sz="6" w:space="0" w:color="000000"/>
              <w:left w:val="nil"/>
              <w:bottom w:val="nil"/>
              <w:right w:val="nil"/>
            </w:tcBorders>
            <w:tcMar>
              <w:top w:w="15" w:type="dxa"/>
              <w:left w:w="45" w:type="dxa"/>
              <w:bottom w:w="15" w:type="dxa"/>
              <w:right w:w="45" w:type="dxa"/>
            </w:tcMar>
            <w:hideMark/>
          </w:tcPr>
          <w:p w:rsidR="0040303E" w:rsidRPr="00F103C8" w:rsidRDefault="0040303E" w:rsidP="0040303E">
            <w:pPr>
              <w:spacing w:after="0" w:line="240" w:lineRule="auto"/>
              <w:rPr>
                <w:rFonts w:ascii="Arial" w:eastAsia="Times New Roman" w:hAnsi="Arial" w:cs="Arial"/>
                <w:sz w:val="20"/>
                <w:szCs w:val="20"/>
                <w:lang w:val="en-US" w:eastAsia="ru-RU"/>
              </w:rPr>
            </w:pPr>
            <w:r w:rsidRPr="00F103C8">
              <w:rPr>
                <w:rFonts w:ascii="Arial" w:eastAsia="Times New Roman" w:hAnsi="Arial" w:cs="Arial"/>
                <w:sz w:val="20"/>
                <w:szCs w:val="20"/>
                <w:lang w:val="en-US" w:eastAsia="ru-RU"/>
              </w:rPr>
              <w:t> </w:t>
            </w:r>
          </w:p>
          <w:p w:rsidR="0040303E" w:rsidRPr="00F103C8" w:rsidRDefault="0040303E" w:rsidP="0040303E">
            <w:pPr>
              <w:spacing w:after="0" w:line="240" w:lineRule="auto"/>
              <w:rPr>
                <w:rFonts w:ascii="Arial" w:eastAsia="Times New Roman" w:hAnsi="Arial" w:cs="Arial"/>
                <w:sz w:val="20"/>
                <w:szCs w:val="20"/>
                <w:lang w:val="en-US" w:eastAsia="ru-RU"/>
              </w:rPr>
            </w:pPr>
            <w:r w:rsidRPr="00F103C8">
              <w:rPr>
                <w:rFonts w:ascii="Arial" w:eastAsia="Times New Roman" w:hAnsi="Arial" w:cs="Arial"/>
                <w:sz w:val="20"/>
                <w:szCs w:val="20"/>
                <w:lang w:val="en-US" w:eastAsia="ru-RU"/>
              </w:rPr>
              <w:t>Contabil:</w:t>
            </w:r>
          </w:p>
          <w:p w:rsidR="0040303E" w:rsidRPr="00F103C8" w:rsidRDefault="0040303E" w:rsidP="0040303E">
            <w:pPr>
              <w:spacing w:after="0" w:line="240" w:lineRule="auto"/>
              <w:rPr>
                <w:rFonts w:ascii="Arial" w:eastAsia="Times New Roman" w:hAnsi="Arial" w:cs="Arial"/>
                <w:sz w:val="20"/>
                <w:szCs w:val="20"/>
                <w:lang w:val="en-US" w:eastAsia="ru-RU"/>
              </w:rPr>
            </w:pPr>
            <w:r w:rsidRPr="00F103C8">
              <w:rPr>
                <w:rFonts w:ascii="Arial" w:eastAsia="Times New Roman" w:hAnsi="Arial" w:cs="Arial"/>
                <w:sz w:val="20"/>
                <w:szCs w:val="20"/>
                <w:lang w:val="en-US" w:eastAsia="ru-RU"/>
              </w:rPr>
              <w:t>Înregistrat Nr.:</w:t>
            </w:r>
          </w:p>
          <w:p w:rsidR="0040303E" w:rsidRPr="00F103C8" w:rsidRDefault="0040303E" w:rsidP="0040303E">
            <w:pPr>
              <w:spacing w:after="0" w:line="240" w:lineRule="auto"/>
              <w:rPr>
                <w:rFonts w:ascii="Arial" w:eastAsia="Times New Roman" w:hAnsi="Arial" w:cs="Arial"/>
                <w:sz w:val="20"/>
                <w:szCs w:val="20"/>
                <w:lang w:val="en-US" w:eastAsia="ru-RU"/>
              </w:rPr>
            </w:pPr>
            <w:r w:rsidRPr="00F103C8">
              <w:rPr>
                <w:rFonts w:ascii="Arial" w:eastAsia="Times New Roman" w:hAnsi="Arial" w:cs="Arial"/>
                <w:sz w:val="20"/>
                <w:szCs w:val="20"/>
                <w:lang w:val="en-US" w:eastAsia="ru-RU"/>
              </w:rPr>
              <w:t>Trezoreria:</w:t>
            </w:r>
          </w:p>
          <w:p w:rsidR="0040303E" w:rsidRPr="00F103C8" w:rsidRDefault="0040303E" w:rsidP="0040303E">
            <w:pPr>
              <w:spacing w:after="0" w:line="240" w:lineRule="auto"/>
              <w:rPr>
                <w:rFonts w:ascii="Arial" w:eastAsia="Times New Roman" w:hAnsi="Arial" w:cs="Arial"/>
                <w:sz w:val="20"/>
                <w:szCs w:val="20"/>
                <w:lang w:val="en-US" w:eastAsia="ru-RU"/>
              </w:rPr>
            </w:pPr>
            <w:r w:rsidRPr="00F103C8">
              <w:rPr>
                <w:rFonts w:ascii="Arial" w:eastAsia="Times New Roman" w:hAnsi="Arial" w:cs="Arial"/>
                <w:sz w:val="20"/>
                <w:szCs w:val="20"/>
                <w:lang w:val="en-US" w:eastAsia="ru-RU"/>
              </w:rPr>
              <w:t>Data:</w:t>
            </w:r>
          </w:p>
        </w:tc>
      </w:tr>
    </w:tbl>
    <w:p w:rsidR="0040303E" w:rsidRPr="00F103C8" w:rsidRDefault="0040303E" w:rsidP="0040303E">
      <w:pPr>
        <w:spacing w:after="0" w:line="240" w:lineRule="auto"/>
        <w:ind w:firstLine="567"/>
        <w:jc w:val="both"/>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w:t>
      </w:r>
    </w:p>
    <w:p w:rsidR="0040303E" w:rsidRPr="00F103C8" w:rsidRDefault="0040303E" w:rsidP="0040303E">
      <w:pPr>
        <w:rPr>
          <w:rFonts w:ascii="Times New Roman" w:eastAsia="Times New Roman" w:hAnsi="Times New Roman" w:cs="Times New Roman"/>
          <w:sz w:val="24"/>
          <w:szCs w:val="24"/>
          <w:lang w:val="en-US" w:eastAsia="ru-RU"/>
        </w:rPr>
      </w:pPr>
      <w:r w:rsidRPr="00F103C8">
        <w:rPr>
          <w:rFonts w:ascii="Times New Roman" w:eastAsia="Times New Roman" w:hAnsi="Times New Roman" w:cs="Times New Roman"/>
          <w:sz w:val="24"/>
          <w:szCs w:val="24"/>
          <w:lang w:val="en-US" w:eastAsia="ru-RU"/>
        </w:rPr>
        <w:t> </w:t>
      </w:r>
    </w:p>
    <w:p w:rsidR="0040303E" w:rsidRDefault="0040303E" w:rsidP="0040303E">
      <w:pPr>
        <w:rPr>
          <w:rFonts w:ascii="Times New Roman" w:eastAsia="Times New Roman" w:hAnsi="Times New Roman" w:cs="Times New Roman"/>
          <w:sz w:val="24"/>
          <w:szCs w:val="24"/>
          <w:lang w:val="en-US" w:eastAsia="ru-RU"/>
        </w:rPr>
      </w:pPr>
    </w:p>
    <w:p w:rsidR="0040303E" w:rsidRDefault="0040303E" w:rsidP="0040303E">
      <w:pPr>
        <w:rPr>
          <w:rFonts w:ascii="Times New Roman" w:eastAsia="Times New Roman" w:hAnsi="Times New Roman" w:cs="Times New Roman"/>
          <w:sz w:val="24"/>
          <w:szCs w:val="24"/>
          <w:lang w:val="en-US" w:eastAsia="ru-RU"/>
        </w:rPr>
      </w:pPr>
    </w:p>
    <w:p w:rsidR="0040303E" w:rsidRDefault="0040303E" w:rsidP="0040303E">
      <w:pPr>
        <w:rPr>
          <w:rFonts w:ascii="Times New Roman" w:eastAsia="Times New Roman" w:hAnsi="Times New Roman" w:cs="Times New Roman"/>
          <w:sz w:val="24"/>
          <w:szCs w:val="24"/>
          <w:lang w:val="en-US" w:eastAsia="ru-RU"/>
        </w:rPr>
      </w:pPr>
    </w:p>
    <w:p w:rsidR="0040303E" w:rsidRDefault="0040303E" w:rsidP="0040303E">
      <w:pPr>
        <w:rPr>
          <w:rFonts w:ascii="Times New Roman" w:eastAsia="Times New Roman" w:hAnsi="Times New Roman" w:cs="Times New Roman"/>
          <w:sz w:val="24"/>
          <w:szCs w:val="24"/>
          <w:lang w:val="en-US" w:eastAsia="ru-RU"/>
        </w:rPr>
      </w:pPr>
    </w:p>
    <w:p w:rsidR="00C6104F" w:rsidRPr="0040303E" w:rsidRDefault="00C6104F">
      <w:pPr>
        <w:rPr>
          <w:lang w:val="en-US"/>
        </w:rPr>
      </w:pPr>
    </w:p>
    <w:sectPr w:rsidR="00C6104F" w:rsidRPr="0040303E">
      <w:pgSz w:w="11906" w:h="16838"/>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D22DC0"/>
    <w:multiLevelType w:val="hybridMultilevel"/>
    <w:tmpl w:val="5442E632"/>
    <w:lvl w:ilvl="0" w:tplc="A6FA604A">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30B6"/>
    <w:rsid w:val="0014559F"/>
    <w:rsid w:val="00171366"/>
    <w:rsid w:val="002130B6"/>
    <w:rsid w:val="0034651A"/>
    <w:rsid w:val="0040303E"/>
    <w:rsid w:val="00485319"/>
    <w:rsid w:val="007B7BF7"/>
    <w:rsid w:val="00862FAF"/>
    <w:rsid w:val="00894A1F"/>
    <w:rsid w:val="008C7616"/>
    <w:rsid w:val="009A2D17"/>
    <w:rsid w:val="00B97524"/>
    <w:rsid w:val="00C6104F"/>
    <w:rsid w:val="00C77FA7"/>
    <w:rsid w:val="00C85EFD"/>
    <w:rsid w:val="00FD45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303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выноски Знак"/>
    <w:basedOn w:val="a0"/>
    <w:link w:val="a4"/>
    <w:uiPriority w:val="99"/>
    <w:semiHidden/>
    <w:rsid w:val="0040303E"/>
    <w:rPr>
      <w:rFonts w:ascii="Tahoma" w:hAnsi="Tahoma" w:cs="Tahoma"/>
      <w:sz w:val="16"/>
      <w:szCs w:val="16"/>
    </w:rPr>
  </w:style>
  <w:style w:type="paragraph" w:styleId="a4">
    <w:name w:val="Balloon Text"/>
    <w:basedOn w:val="a"/>
    <w:link w:val="a3"/>
    <w:uiPriority w:val="99"/>
    <w:semiHidden/>
    <w:unhideWhenUsed/>
    <w:rsid w:val="0040303E"/>
    <w:pPr>
      <w:spacing w:after="0" w:line="240" w:lineRule="auto"/>
    </w:pPr>
    <w:rPr>
      <w:rFonts w:ascii="Tahoma" w:hAnsi="Tahoma" w:cs="Tahoma"/>
      <w:sz w:val="16"/>
      <w:szCs w:val="16"/>
    </w:rPr>
  </w:style>
  <w:style w:type="paragraph" w:customStyle="1" w:styleId="1">
    <w:name w:val="Обычный1"/>
    <w:rsid w:val="00894A1F"/>
    <w:rPr>
      <w:rFonts w:ascii="Calibri" w:eastAsia="Times New Roman" w:hAnsi="Calibri" w:cs="Calibri"/>
      <w:color w:val="00000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303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выноски Знак"/>
    <w:basedOn w:val="a0"/>
    <w:link w:val="a4"/>
    <w:uiPriority w:val="99"/>
    <w:semiHidden/>
    <w:rsid w:val="0040303E"/>
    <w:rPr>
      <w:rFonts w:ascii="Tahoma" w:hAnsi="Tahoma" w:cs="Tahoma"/>
      <w:sz w:val="16"/>
      <w:szCs w:val="16"/>
    </w:rPr>
  </w:style>
  <w:style w:type="paragraph" w:styleId="a4">
    <w:name w:val="Balloon Text"/>
    <w:basedOn w:val="a"/>
    <w:link w:val="a3"/>
    <w:uiPriority w:val="99"/>
    <w:semiHidden/>
    <w:unhideWhenUsed/>
    <w:rsid w:val="0040303E"/>
    <w:pPr>
      <w:spacing w:after="0" w:line="240" w:lineRule="auto"/>
    </w:pPr>
    <w:rPr>
      <w:rFonts w:ascii="Tahoma" w:hAnsi="Tahoma" w:cs="Tahoma"/>
      <w:sz w:val="16"/>
      <w:szCs w:val="16"/>
    </w:rPr>
  </w:style>
  <w:style w:type="paragraph" w:customStyle="1" w:styleId="1">
    <w:name w:val="Обычный1"/>
    <w:rsid w:val="00894A1F"/>
    <w:rPr>
      <w:rFonts w:ascii="Calibri" w:eastAsia="Times New Roman" w:hAnsi="Calibri" w:cs="Calibri"/>
      <w:color w:val="00000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lex:LPLP20150703131" TargetMode="External"/><Relationship Id="rId13" Type="http://schemas.openxmlformats.org/officeDocument/2006/relationships/hyperlink" Target="lex:LPLP20150703131" TargetMode="External"/><Relationship Id="rId18" Type="http://schemas.openxmlformats.org/officeDocument/2006/relationships/hyperlink" Target="lex:LPLP20150703131" TargetMode="External"/><Relationship Id="rId3" Type="http://schemas.microsoft.com/office/2007/relationships/stylesWithEffects" Target="stylesWithEffects.xml"/><Relationship Id="rId21" Type="http://schemas.openxmlformats.org/officeDocument/2006/relationships/image" Target="media/image1.gif"/><Relationship Id="rId7" Type="http://schemas.openxmlformats.org/officeDocument/2006/relationships/hyperlink" Target="lex:LPLP20150703131" TargetMode="External"/><Relationship Id="rId12" Type="http://schemas.openxmlformats.org/officeDocument/2006/relationships/hyperlink" Target="lex:LPLP20150703131" TargetMode="External"/><Relationship Id="rId17" Type="http://schemas.openxmlformats.org/officeDocument/2006/relationships/hyperlink" Target="lex:LPLP20150703131" TargetMode="External"/><Relationship Id="rId2" Type="http://schemas.openxmlformats.org/officeDocument/2006/relationships/styles" Target="styles.xml"/><Relationship Id="rId16" Type="http://schemas.openxmlformats.org/officeDocument/2006/relationships/hyperlink" Target="lex:LPLP20150703131" TargetMode="External"/><Relationship Id="rId20" Type="http://schemas.openxmlformats.org/officeDocument/2006/relationships/hyperlink" Target="lex:LPLP20150703131" TargetMode="External"/><Relationship Id="rId1" Type="http://schemas.openxmlformats.org/officeDocument/2006/relationships/numbering" Target="numbering.xml"/><Relationship Id="rId6" Type="http://schemas.openxmlformats.org/officeDocument/2006/relationships/hyperlink" Target="lex:LPLP20150703131" TargetMode="External"/><Relationship Id="rId11" Type="http://schemas.openxmlformats.org/officeDocument/2006/relationships/hyperlink" Target="lex:LPLP20150703131" TargetMode="External"/><Relationship Id="rId5" Type="http://schemas.openxmlformats.org/officeDocument/2006/relationships/webSettings" Target="webSettings.xml"/><Relationship Id="rId15" Type="http://schemas.openxmlformats.org/officeDocument/2006/relationships/hyperlink" Target="lex:LPLP20150703131" TargetMode="External"/><Relationship Id="rId23" Type="http://schemas.openxmlformats.org/officeDocument/2006/relationships/theme" Target="theme/theme1.xml"/><Relationship Id="rId10" Type="http://schemas.openxmlformats.org/officeDocument/2006/relationships/hyperlink" Target="lex:LPLP20150703131" TargetMode="External"/><Relationship Id="rId19" Type="http://schemas.openxmlformats.org/officeDocument/2006/relationships/hyperlink" Target="lex:LPLP20150703131" TargetMode="External"/><Relationship Id="rId4" Type="http://schemas.openxmlformats.org/officeDocument/2006/relationships/settings" Target="settings.xml"/><Relationship Id="rId9" Type="http://schemas.openxmlformats.org/officeDocument/2006/relationships/hyperlink" Target="lex:LPLP20150703131" TargetMode="External"/><Relationship Id="rId14" Type="http://schemas.openxmlformats.org/officeDocument/2006/relationships/hyperlink" Target="lex:LPLP20150703131"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29</Pages>
  <Words>13138</Words>
  <Characters>74890</Characters>
  <Application>Microsoft Office Word</Application>
  <DocSecurity>0</DocSecurity>
  <Lines>624</Lines>
  <Paragraphs>175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Lena</cp:lastModifiedBy>
  <cp:revision>4</cp:revision>
  <cp:lastPrinted>2018-10-19T13:46:00Z</cp:lastPrinted>
  <dcterms:created xsi:type="dcterms:W3CDTF">2018-10-19T12:49:00Z</dcterms:created>
  <dcterms:modified xsi:type="dcterms:W3CDTF">2018-10-19T14:02:00Z</dcterms:modified>
</cp:coreProperties>
</file>