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98DBBA"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493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4"/>
        <w:gridCol w:w="1525"/>
        <w:gridCol w:w="1200"/>
        <w:gridCol w:w="1162"/>
        <w:gridCol w:w="3482"/>
        <w:gridCol w:w="3781"/>
        <w:gridCol w:w="1219"/>
      </w:tblGrid>
      <w:tr w14:paraId="54FC1B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3DB1023F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lang w:val="en-US"/>
              </w:rPr>
            </w:pPr>
            <w:bookmarkStart w:id="0" w:name="_Hlk77771394"/>
            <w:bookmarkStart w:id="1" w:name="_Toc392180206"/>
            <w:bookmarkStart w:id="2" w:name="_Toc356920194"/>
            <w:bookmarkStart w:id="3" w:name="_Toc449539095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3CAC0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786AB7C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67B89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0E679CA9">
            <w:pPr>
              <w:jc w:val="center"/>
              <w:rPr>
                <w:sz w:val="22"/>
                <w:szCs w:val="22"/>
              </w:rPr>
            </w:pPr>
          </w:p>
        </w:tc>
      </w:tr>
      <w:tr w14:paraId="39A44C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B05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10223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95B9B">
            <w:pPr>
              <w:shd w:val="clear" w:color="auto" w:fill="FFFFFF" w:themeFill="background1"/>
              <w:spacing w:before="120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 xml:space="preserve">Autospecialei cu </w:t>
            </w:r>
            <w:r>
              <w:rPr>
                <w:rFonts w:hint="default" w:cs="Times New Roman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latforma de intervenție la linia de troleibuz</w:t>
            </w:r>
          </w:p>
        </w:tc>
      </w:tr>
      <w:tr w14:paraId="45161C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31F419CA">
            <w:pPr>
              <w:rPr>
                <w:sz w:val="22"/>
                <w:szCs w:val="22"/>
              </w:rPr>
            </w:pPr>
          </w:p>
        </w:tc>
      </w:tr>
      <w:tr w14:paraId="797BA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8813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 </w:t>
            </w:r>
          </w:p>
        </w:tc>
        <w:tc>
          <w:tcPr>
            <w:tcW w:w="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C53C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E27388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9122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6D1C59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3DC9C2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E95C6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4A85AED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65421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64533C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A8D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976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802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1A9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94D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0E78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50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1109C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91C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Autospecial</w:t>
            </w:r>
            <w:r>
              <w:rPr>
                <w:rFonts w:hint="default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ă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 xml:space="preserve"> cu </w:t>
            </w:r>
            <w:r>
              <w:rPr>
                <w:rFonts w:hint="default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val="ro-RO" w:eastAsia="ru-RU"/>
              </w:rPr>
              <w:t>latforma de intervenție la linia de troleibuz</w:t>
            </w:r>
          </w:p>
        </w:tc>
        <w:tc>
          <w:tcPr>
            <w:tcW w:w="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1EF84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BB44F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C89D6">
            <w:pPr>
              <w:rPr>
                <w:sz w:val="22"/>
                <w:szCs w:val="22"/>
              </w:rPr>
            </w:pPr>
          </w:p>
        </w:tc>
        <w:tc>
          <w:tcPr>
            <w:tcW w:w="1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EEC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Conform caietului de sarcini</w:t>
            </w:r>
          </w:p>
        </w:tc>
        <w:tc>
          <w:tcPr>
            <w:tcW w:w="1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A9A734">
            <w:pPr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BE989">
            <w:pPr>
              <w:rPr>
                <w:sz w:val="22"/>
                <w:szCs w:val="22"/>
              </w:rPr>
            </w:pPr>
          </w:p>
        </w:tc>
      </w:tr>
    </w:tbl>
    <w:tbl>
      <w:tblPr>
        <w:tblStyle w:val="4"/>
        <w:tblpPr w:leftFromText="180" w:rightFromText="180" w:vertAnchor="page" w:horzAnchor="page" w:tblpX="722" w:tblpY="6980"/>
        <w:tblOverlap w:val="never"/>
        <w:tblW w:w="152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10"/>
      </w:tblGrid>
      <w:tr w14:paraId="4C98E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22DF8B1">
            <w:pPr>
              <w:tabs>
                <w:tab w:val="left" w:pos="6120"/>
              </w:tabs>
              <w:rPr>
                <w:sz w:val="20"/>
              </w:rPr>
            </w:pPr>
          </w:p>
          <w:p w14:paraId="63B65AC8">
            <w:pPr>
              <w:tabs>
                <w:tab w:val="left" w:pos="6120"/>
              </w:tabs>
              <w:rPr>
                <w:sz w:val="20"/>
              </w:rPr>
            </w:pPr>
          </w:p>
          <w:p w14:paraId="0399126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13248D4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2E2AE3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7AC0128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32309D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0DA87A8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F1582B5"/>
    <w:p w14:paraId="6F72CE99"/>
    <w:p w14:paraId="4EC96929">
      <w:bookmarkStart w:id="4" w:name="_GoBack"/>
      <w:bookmarkEnd w:id="4"/>
    </w:p>
    <w:p w14:paraId="1FFAE54B"/>
    <w:p w14:paraId="57432054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68E3D75"/>
    <w:rsid w:val="07606215"/>
    <w:rsid w:val="084E78AD"/>
    <w:rsid w:val="093717FD"/>
    <w:rsid w:val="10861297"/>
    <w:rsid w:val="170A500B"/>
    <w:rsid w:val="1BD800CC"/>
    <w:rsid w:val="1EBF4AC4"/>
    <w:rsid w:val="1FA65A97"/>
    <w:rsid w:val="24B626C8"/>
    <w:rsid w:val="287F5480"/>
    <w:rsid w:val="2AD36993"/>
    <w:rsid w:val="2DD67D64"/>
    <w:rsid w:val="2E140AB9"/>
    <w:rsid w:val="402E2818"/>
    <w:rsid w:val="43D4647C"/>
    <w:rsid w:val="47EF10A6"/>
    <w:rsid w:val="4DF257C1"/>
    <w:rsid w:val="4DF54D06"/>
    <w:rsid w:val="4FA13267"/>
    <w:rsid w:val="501D6352"/>
    <w:rsid w:val="53434D07"/>
    <w:rsid w:val="5BD65738"/>
    <w:rsid w:val="5C8720CB"/>
    <w:rsid w:val="6FD974B4"/>
    <w:rsid w:val="72DE7C6D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2025-11-03T06:50:05Z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1E65E64F589644A3849B435185B99DC9</vt:lpwstr>
  </property>
</Properties>
</file>