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7E504A96" w14:textId="205A948C" w:rsidR="007F303C" w:rsidRPr="007F303C" w:rsidRDefault="00850D1C" w:rsidP="007F303C">
      <w:pPr>
        <w:ind w:right="57"/>
        <w:rPr>
          <w:b/>
          <w:bCs/>
          <w:sz w:val="24"/>
          <w:szCs w:val="24"/>
          <w:lang w:val="ro-RO" w:eastAsia="ru-RU"/>
        </w:rPr>
      </w:pPr>
      <w:r w:rsidRPr="00D577FF">
        <w:rPr>
          <w:bCs/>
          <w:sz w:val="24"/>
          <w:szCs w:val="24"/>
          <w:lang w:val="ro-RO" w:eastAsia="ru-RU"/>
        </w:rPr>
        <w:t>Privind </w:t>
      </w:r>
      <w:proofErr w:type="spellStart"/>
      <w:r w:rsidRPr="00D577FF">
        <w:rPr>
          <w:bCs/>
          <w:sz w:val="24"/>
          <w:szCs w:val="24"/>
          <w:lang w:val="ro-RO" w:eastAsia="ru-RU"/>
        </w:rPr>
        <w:t>achiziţionarea</w:t>
      </w:r>
      <w:proofErr w:type="spellEnd"/>
      <w:r w:rsidR="007F303C">
        <w:rPr>
          <w:bCs/>
          <w:sz w:val="24"/>
          <w:szCs w:val="24"/>
          <w:lang w:val="ro-RO" w:eastAsia="ru-RU"/>
        </w:rPr>
        <w:t xml:space="preserve"> </w:t>
      </w:r>
      <w:r w:rsidR="001E1372" w:rsidRPr="001E1372">
        <w:rPr>
          <w:b/>
          <w:bCs/>
          <w:sz w:val="24"/>
          <w:szCs w:val="24"/>
          <w:lang w:val="ro-RO" w:eastAsia="ru-RU"/>
        </w:rPr>
        <w:t xml:space="preserve">Servicii de spălare </w:t>
      </w:r>
      <w:r w:rsidR="00B75D58" w:rsidRPr="001E1372">
        <w:rPr>
          <w:b/>
          <w:bCs/>
          <w:sz w:val="24"/>
          <w:szCs w:val="24"/>
          <w:lang w:val="ro-RO" w:eastAsia="ru-RU"/>
        </w:rPr>
        <w:t>l</w:t>
      </w:r>
      <w:r w:rsidR="00B75D58">
        <w:rPr>
          <w:b/>
          <w:bCs/>
          <w:sz w:val="24"/>
          <w:szCs w:val="24"/>
          <w:lang w:val="ro-RO" w:eastAsia="ru-RU"/>
        </w:rPr>
        <w:t>e</w:t>
      </w:r>
      <w:r w:rsidR="00B75D58" w:rsidRPr="001E1372">
        <w:rPr>
          <w:b/>
          <w:bCs/>
          <w:sz w:val="24"/>
          <w:szCs w:val="24"/>
          <w:lang w:val="ro-RO" w:eastAsia="ru-RU"/>
        </w:rPr>
        <w:t>n</w:t>
      </w:r>
      <w:r w:rsidR="00B75D58">
        <w:rPr>
          <w:b/>
          <w:bCs/>
          <w:sz w:val="24"/>
          <w:szCs w:val="24"/>
          <w:lang w:val="ro-RO" w:eastAsia="ru-RU"/>
        </w:rPr>
        <w:t>j</w:t>
      </w:r>
      <w:r w:rsidR="00B75D58" w:rsidRPr="001E1372">
        <w:rPr>
          <w:b/>
          <w:bCs/>
          <w:sz w:val="24"/>
          <w:szCs w:val="24"/>
          <w:lang w:val="ro-RO" w:eastAsia="ru-RU"/>
        </w:rPr>
        <w:t>eriei</w:t>
      </w:r>
      <w:r w:rsidR="001E1372" w:rsidRPr="001E1372">
        <w:rPr>
          <w:b/>
          <w:bCs/>
          <w:sz w:val="24"/>
          <w:szCs w:val="24"/>
          <w:lang w:val="ro-RO" w:eastAsia="ru-RU"/>
        </w:rPr>
        <w:t xml:space="preserve"> de pat conform necesității TO Alunelul și TO Poienița Veselă anul 20</w:t>
      </w:r>
      <w:r w:rsidR="001E1372">
        <w:rPr>
          <w:b/>
          <w:bCs/>
          <w:sz w:val="24"/>
          <w:szCs w:val="24"/>
          <w:lang w:val="ro-RO" w:eastAsia="ru-RU"/>
        </w:rPr>
        <w:t>2</w:t>
      </w:r>
      <w:r w:rsidR="00DF5F4D">
        <w:rPr>
          <w:b/>
          <w:bCs/>
          <w:sz w:val="24"/>
          <w:szCs w:val="24"/>
          <w:lang w:val="ro-RO" w:eastAsia="ru-RU"/>
        </w:rPr>
        <w:t>5</w:t>
      </w:r>
    </w:p>
    <w:p w14:paraId="5FFC0EB7" w14:textId="77777777" w:rsidR="00850D1C" w:rsidRPr="00D577FF" w:rsidRDefault="00850D1C" w:rsidP="00850D1C">
      <w:pPr>
        <w:ind w:right="57"/>
        <w:rPr>
          <w:lang w:val="ro-RO" w:eastAsia="ru-RU"/>
        </w:rPr>
      </w:pPr>
      <w:r w:rsidRPr="00D577FF">
        <w:rPr>
          <w:lang w:val="ro-RO" w:eastAsia="ru-RU"/>
        </w:rPr>
        <w:t xml:space="preserve">                                                                     (se indică obiectul </w:t>
      </w:r>
      <w:proofErr w:type="spellStart"/>
      <w:r w:rsidRPr="00D577FF">
        <w:rPr>
          <w:lang w:val="ro-RO" w:eastAsia="ru-RU"/>
        </w:rPr>
        <w:t>achiziţiei</w:t>
      </w:r>
      <w:proofErr w:type="spellEnd"/>
      <w:r w:rsidRPr="00D577FF">
        <w:rPr>
          <w:lang w:val="ro-RO" w:eastAsia="ru-RU"/>
        </w:rPr>
        <w:t>)</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 xml:space="preserve">prin </w:t>
      </w:r>
      <w:proofErr w:type="spellStart"/>
      <w:r w:rsidRPr="00D577FF">
        <w:rPr>
          <w:bCs/>
          <w:sz w:val="24"/>
          <w:szCs w:val="24"/>
          <w:lang w:val="ro-RO" w:eastAsia="ru-RU"/>
        </w:rPr>
        <w:t>achiziţie</w:t>
      </w:r>
      <w:proofErr w:type="spellEnd"/>
      <w:r w:rsidRPr="00D577FF">
        <w:rPr>
          <w:sz w:val="24"/>
          <w:szCs w:val="24"/>
          <w:lang w:val="ro-RO" w:eastAsia="ru-RU"/>
        </w:rPr>
        <w:t xml:space="preserve"> publică de valoare mică. </w:t>
      </w:r>
    </w:p>
    <w:p w14:paraId="2CA768A7" w14:textId="73E31B7F" w:rsidR="00850D1C" w:rsidRPr="00850D1C" w:rsidRDefault="00850D1C" w:rsidP="00850D1C">
      <w:pPr>
        <w:ind w:right="57"/>
        <w:rPr>
          <w:sz w:val="24"/>
          <w:szCs w:val="24"/>
          <w:lang w:val="ro-RO" w:eastAsia="ru-RU"/>
        </w:rPr>
      </w:pPr>
      <w:r>
        <w:rPr>
          <w:bCs/>
          <w:sz w:val="24"/>
          <w:szCs w:val="24"/>
          <w:lang w:val="ro-RO" w:eastAsia="ru-RU"/>
        </w:rPr>
        <w:t>1. Denumirea </w:t>
      </w:r>
      <w:proofErr w:type="spellStart"/>
      <w:r>
        <w:rPr>
          <w:bCs/>
          <w:sz w:val="24"/>
          <w:szCs w:val="24"/>
          <w:lang w:val="ro-RO" w:eastAsia="ru-RU"/>
        </w:rPr>
        <w:t>autorităţii</w:t>
      </w:r>
      <w:proofErr w:type="spellEnd"/>
      <w:r>
        <w:rPr>
          <w:bCs/>
          <w:sz w:val="24"/>
          <w:szCs w:val="24"/>
          <w:lang w:val="ro-RO" w:eastAsia="ru-RU"/>
        </w:rPr>
        <w:t> contractante</w:t>
      </w:r>
      <w:r w:rsidRPr="00D577FF">
        <w:rPr>
          <w:sz w:val="24"/>
          <w:szCs w:val="24"/>
          <w:lang w:val="ro-RO" w:eastAsia="ru-RU"/>
        </w:rPr>
        <w:t>_</w:t>
      </w:r>
      <w:r w:rsidR="00592997" w:rsidRPr="00592997">
        <w:rPr>
          <w:b/>
          <w:sz w:val="24"/>
          <w:szCs w:val="24"/>
          <w:u w:val="single"/>
          <w:lang w:val="ro-MD" w:eastAsia="ru-RU"/>
        </w:rPr>
        <w:t xml:space="preserve"> DETS sectorul Botanica</w:t>
      </w:r>
    </w:p>
    <w:p w14:paraId="517BCD06" w14:textId="159DA684"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592997" w:rsidRPr="00592997">
        <w:rPr>
          <w:b/>
          <w:sz w:val="24"/>
          <w:szCs w:val="24"/>
          <w:u w:val="single"/>
          <w:lang w:val="ro-MD" w:eastAsia="ru-RU"/>
        </w:rPr>
        <w:t>1007601010448</w:t>
      </w:r>
    </w:p>
    <w:p w14:paraId="509A1E23" w14:textId="03F2A5C5"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592997">
        <w:rPr>
          <w:sz w:val="24"/>
          <w:szCs w:val="24"/>
          <w:lang w:val="ro-RO" w:eastAsia="ru-RU"/>
        </w:rPr>
        <w:t>:</w:t>
      </w:r>
      <w:r w:rsidR="00592997" w:rsidRPr="00592997">
        <w:t xml:space="preserve"> </w:t>
      </w:r>
      <w:r w:rsidR="00592997" w:rsidRPr="00592997">
        <w:rPr>
          <w:sz w:val="24"/>
          <w:szCs w:val="24"/>
          <w:lang w:val="ro-RO" w:eastAsia="ru-RU"/>
        </w:rPr>
        <w:t>Bd. Traian 21/2</w:t>
      </w:r>
      <w:r w:rsidR="00592997">
        <w:rPr>
          <w:sz w:val="24"/>
          <w:szCs w:val="24"/>
          <w:lang w:val="ro-RO" w:eastAsia="ru-RU"/>
        </w:rPr>
        <w:t xml:space="preserve"> m. Chișinău</w:t>
      </w:r>
    </w:p>
    <w:p w14:paraId="1623FFF7" w14:textId="778E038F" w:rsidR="00850D1C" w:rsidRPr="00850D1C" w:rsidRDefault="00850D1C" w:rsidP="00850D1C">
      <w:pPr>
        <w:ind w:right="57"/>
        <w:rPr>
          <w:sz w:val="24"/>
          <w:szCs w:val="24"/>
          <w:lang w:val="ro-RO" w:eastAsia="ru-RU"/>
        </w:rPr>
      </w:pPr>
      <w:r>
        <w:rPr>
          <w:bCs/>
          <w:sz w:val="24"/>
          <w:szCs w:val="24"/>
          <w:lang w:val="ro-RO" w:eastAsia="ru-RU"/>
        </w:rPr>
        <w:t>4. Numărul de telefon/fax</w:t>
      </w:r>
      <w:r w:rsidR="00592997">
        <w:rPr>
          <w:bCs/>
          <w:sz w:val="24"/>
          <w:szCs w:val="24"/>
          <w:lang w:val="ro-RO" w:eastAsia="ru-RU"/>
        </w:rPr>
        <w:t>: 022776711</w:t>
      </w:r>
    </w:p>
    <w:p w14:paraId="1BA94763" w14:textId="77777777" w:rsidR="00592997" w:rsidRDefault="00850D1C" w:rsidP="00850D1C">
      <w:pPr>
        <w:ind w:right="57"/>
        <w:rPr>
          <w:sz w:val="24"/>
          <w:szCs w:val="24"/>
          <w:lang w:val="ro-RO" w:eastAsia="ru-RU"/>
        </w:rPr>
      </w:pPr>
      <w:r w:rsidRPr="00D577FF">
        <w:rPr>
          <w:bCs/>
          <w:sz w:val="24"/>
          <w:szCs w:val="24"/>
          <w:lang w:val="ro-RO" w:eastAsia="ru-RU"/>
        </w:rPr>
        <w:t xml:space="preserve">5. Adresa de e-mail </w:t>
      </w:r>
      <w:proofErr w:type="spellStart"/>
      <w:r w:rsidRPr="00D577FF">
        <w:rPr>
          <w:bCs/>
          <w:sz w:val="24"/>
          <w:szCs w:val="24"/>
          <w:lang w:val="ro-RO" w:eastAsia="ru-RU"/>
        </w:rPr>
        <w:t>şi</w:t>
      </w:r>
      <w:proofErr w:type="spellEnd"/>
      <w:r w:rsidRPr="00D577FF">
        <w:rPr>
          <w:bCs/>
          <w:sz w:val="24"/>
          <w:szCs w:val="24"/>
          <w:lang w:val="ro-RO" w:eastAsia="ru-RU"/>
        </w:rPr>
        <w:t xml:space="preserve"> pagina web oficia</w:t>
      </w:r>
      <w:r>
        <w:rPr>
          <w:bCs/>
          <w:sz w:val="24"/>
          <w:szCs w:val="24"/>
          <w:lang w:val="ro-RO" w:eastAsia="ru-RU"/>
        </w:rPr>
        <w:t xml:space="preserve">lă ale </w:t>
      </w:r>
      <w:proofErr w:type="spellStart"/>
      <w:r>
        <w:rPr>
          <w:bCs/>
          <w:sz w:val="24"/>
          <w:szCs w:val="24"/>
          <w:lang w:val="ro-RO" w:eastAsia="ru-RU"/>
        </w:rPr>
        <w:t>autorităţii</w:t>
      </w:r>
      <w:proofErr w:type="spellEnd"/>
      <w:r>
        <w:rPr>
          <w:bCs/>
          <w:sz w:val="24"/>
          <w:szCs w:val="24"/>
          <w:lang w:val="ro-RO" w:eastAsia="ru-RU"/>
        </w:rPr>
        <w:t xml:space="preserve"> contractante</w:t>
      </w:r>
      <w:r w:rsidRPr="00D577FF">
        <w:rPr>
          <w:sz w:val="24"/>
          <w:szCs w:val="24"/>
          <w:lang w:val="ro-RO" w:eastAsia="ru-RU"/>
        </w:rPr>
        <w:t xml:space="preserve"> </w:t>
      </w:r>
    </w:p>
    <w:p w14:paraId="7E1F59E7" w14:textId="2DB30289" w:rsidR="00850D1C" w:rsidRPr="00D577FF" w:rsidRDefault="00592997" w:rsidP="00592997">
      <w:pPr>
        <w:ind w:right="57"/>
        <w:jc w:val="left"/>
        <w:rPr>
          <w:sz w:val="24"/>
          <w:szCs w:val="24"/>
          <w:lang w:val="ro-RO" w:eastAsia="ru-RU"/>
        </w:rPr>
      </w:pPr>
      <w:r w:rsidRPr="00592997">
        <w:rPr>
          <w:bCs/>
          <w:sz w:val="24"/>
          <w:szCs w:val="24"/>
          <w:lang w:val="ro-RO" w:eastAsia="ru-RU"/>
        </w:rPr>
        <w:t>pagina web</w:t>
      </w:r>
      <w:r>
        <w:rPr>
          <w:sz w:val="24"/>
          <w:szCs w:val="24"/>
          <w:lang w:val="ro-RO" w:eastAsia="ru-RU"/>
        </w:rPr>
        <w:t xml:space="preserve">: </w:t>
      </w:r>
      <w:hyperlink r:id="rId5" w:history="1">
        <w:r w:rsidRPr="00A1013D">
          <w:rPr>
            <w:rStyle w:val="a4"/>
            <w:sz w:val="24"/>
            <w:szCs w:val="24"/>
            <w:lang w:val="ro-RO" w:eastAsia="ru-RU"/>
          </w:rPr>
          <w:t>https://detsbotanica.md/achizitii/</w:t>
        </w:r>
      </w:hyperlink>
      <w:r>
        <w:rPr>
          <w:sz w:val="24"/>
          <w:szCs w:val="24"/>
          <w:lang w:val="ro-RO" w:eastAsia="ru-RU"/>
        </w:rPr>
        <w:t xml:space="preserve"> </w:t>
      </w:r>
    </w:p>
    <w:p w14:paraId="13C6E592" w14:textId="2AF0BE9F"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w:t>
      </w:r>
      <w:proofErr w:type="spellStart"/>
      <w:r w:rsidRPr="00D577FF">
        <w:rPr>
          <w:bCs/>
          <w:sz w:val="24"/>
          <w:szCs w:val="24"/>
          <w:lang w:val="ro-RO" w:eastAsia="ru-RU"/>
        </w:rPr>
        <w:t>obţine</w:t>
      </w:r>
      <w:proofErr w:type="spellEnd"/>
      <w:r w:rsidRPr="00D577FF">
        <w:rPr>
          <w:bCs/>
          <w:sz w:val="24"/>
          <w:szCs w:val="24"/>
          <w:lang w:val="ro-RO" w:eastAsia="ru-RU"/>
        </w:rPr>
        <w:t xml:space="preserve"> accesul la </w:t>
      </w:r>
      <w:proofErr w:type="spellStart"/>
      <w:r w:rsidRPr="00D577FF">
        <w:rPr>
          <w:bCs/>
          <w:sz w:val="24"/>
          <w:szCs w:val="24"/>
          <w:lang w:val="ro-RO" w:eastAsia="ru-RU"/>
        </w:rPr>
        <w:t>documentaţia</w:t>
      </w:r>
      <w:proofErr w:type="spellEnd"/>
      <w:r w:rsidRPr="00D577FF">
        <w:rPr>
          <w:bCs/>
          <w:sz w:val="24"/>
          <w:szCs w:val="24"/>
          <w:lang w:val="ro-RO" w:eastAsia="ru-RU"/>
        </w:rPr>
        <w:t xml:space="preserve"> de atribuire: </w:t>
      </w:r>
      <w:proofErr w:type="spellStart"/>
      <w:r w:rsidRPr="00D577FF">
        <w:rPr>
          <w:bCs/>
          <w:i/>
          <w:iCs/>
          <w:sz w:val="24"/>
          <w:szCs w:val="24"/>
          <w:lang w:val="ro-RO" w:eastAsia="ru-RU"/>
        </w:rPr>
        <w:t>documentaţia</w:t>
      </w:r>
      <w:proofErr w:type="spellEnd"/>
      <w:r w:rsidRPr="00D577FF">
        <w:rPr>
          <w:bCs/>
          <w:i/>
          <w:iCs/>
          <w:sz w:val="24"/>
          <w:szCs w:val="24"/>
          <w:lang w:val="ro-RO" w:eastAsia="ru-RU"/>
        </w:rPr>
        <w:t xml:space="preserve">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r w:rsidR="000A1A89" w:rsidRPr="000A1A89">
        <w:t xml:space="preserve"> </w:t>
      </w:r>
    </w:p>
    <w:p w14:paraId="50A6F8DA" w14:textId="1356C2D9" w:rsidR="00850D1C" w:rsidRPr="00850D1C" w:rsidRDefault="00850D1C" w:rsidP="00850D1C">
      <w:pPr>
        <w:ind w:right="57"/>
        <w:rPr>
          <w:sz w:val="24"/>
          <w:szCs w:val="24"/>
          <w:lang w:val="ro-RO" w:eastAsia="ru-RU"/>
        </w:rPr>
      </w:pPr>
      <w:r w:rsidRPr="00D577FF">
        <w:rPr>
          <w:bCs/>
          <w:sz w:val="24"/>
          <w:szCs w:val="24"/>
          <w:lang w:val="ro-RO" w:eastAsia="ru-RU"/>
        </w:rPr>
        <w:t xml:space="preserve">7. Tipul </w:t>
      </w:r>
      <w:proofErr w:type="spellStart"/>
      <w:r w:rsidRPr="00D577FF">
        <w:rPr>
          <w:bCs/>
          <w:sz w:val="24"/>
          <w:szCs w:val="24"/>
          <w:lang w:val="ro-RO" w:eastAsia="ru-RU"/>
        </w:rPr>
        <w:t>autorităţii</w:t>
      </w:r>
      <w:proofErr w:type="spellEnd"/>
      <w:r w:rsidRPr="00D577FF">
        <w:rPr>
          <w:bCs/>
          <w:sz w:val="24"/>
          <w:szCs w:val="24"/>
          <w:lang w:val="ro-RO" w:eastAsia="ru-RU"/>
        </w:rPr>
        <w:t xml:space="preserve"> contractante </w:t>
      </w:r>
      <w:proofErr w:type="spellStart"/>
      <w:r w:rsidRPr="00D577FF">
        <w:rPr>
          <w:bCs/>
          <w:sz w:val="24"/>
          <w:szCs w:val="24"/>
          <w:lang w:val="ro-RO" w:eastAsia="ru-RU"/>
        </w:rPr>
        <w:t>şi</w:t>
      </w:r>
      <w:proofErr w:type="spellEnd"/>
      <w:r w:rsidRPr="00D577FF">
        <w:rPr>
          <w:bCs/>
          <w:sz w:val="24"/>
          <w:szCs w:val="24"/>
          <w:lang w:val="ro-RO" w:eastAsia="ru-RU"/>
        </w:rPr>
        <w:t xml:space="preserve"> obiectul principal de activitate (dacă este cazul, </w:t>
      </w:r>
      <w:proofErr w:type="spellStart"/>
      <w:r w:rsidRPr="00D577FF">
        <w:rPr>
          <w:bCs/>
          <w:sz w:val="24"/>
          <w:szCs w:val="24"/>
          <w:lang w:val="ro-RO" w:eastAsia="ru-RU"/>
        </w:rPr>
        <w:t>menţiunea</w:t>
      </w:r>
      <w:proofErr w:type="spellEnd"/>
      <w:r w:rsidRPr="00D577FF">
        <w:rPr>
          <w:bCs/>
          <w:sz w:val="24"/>
          <w:szCs w:val="24"/>
          <w:lang w:val="ro-RO" w:eastAsia="ru-RU"/>
        </w:rPr>
        <w:t xml:space="preserve"> că autoritatea contractantă este o autoritate centrală de </w:t>
      </w:r>
      <w:proofErr w:type="spellStart"/>
      <w:r w:rsidRPr="00D577FF">
        <w:rPr>
          <w:bCs/>
          <w:sz w:val="24"/>
          <w:szCs w:val="24"/>
          <w:lang w:val="ro-RO" w:eastAsia="ru-RU"/>
        </w:rPr>
        <w:t>achiziţie</w:t>
      </w:r>
      <w:proofErr w:type="spellEnd"/>
      <w:r w:rsidRPr="00D577FF">
        <w:rPr>
          <w:bCs/>
          <w:sz w:val="24"/>
          <w:szCs w:val="24"/>
          <w:lang w:val="ro-RO" w:eastAsia="ru-RU"/>
        </w:rPr>
        <w:t xml:space="preserve"> s</w:t>
      </w:r>
      <w:r>
        <w:rPr>
          <w:bCs/>
          <w:sz w:val="24"/>
          <w:szCs w:val="24"/>
          <w:lang w:val="ro-RO" w:eastAsia="ru-RU"/>
        </w:rPr>
        <w:t xml:space="preserve">au că </w:t>
      </w:r>
      <w:proofErr w:type="spellStart"/>
      <w:r>
        <w:rPr>
          <w:bCs/>
          <w:sz w:val="24"/>
          <w:szCs w:val="24"/>
          <w:lang w:val="ro-RO" w:eastAsia="ru-RU"/>
        </w:rPr>
        <w:t>achiziţia</w:t>
      </w:r>
      <w:proofErr w:type="spellEnd"/>
      <w:r>
        <w:rPr>
          <w:bCs/>
          <w:sz w:val="24"/>
          <w:szCs w:val="24"/>
          <w:lang w:val="ro-RO" w:eastAsia="ru-RU"/>
        </w:rPr>
        <w:t xml:space="preserve"> implică o altă formă de </w:t>
      </w:r>
      <w:proofErr w:type="spellStart"/>
      <w:r>
        <w:rPr>
          <w:bCs/>
          <w:sz w:val="24"/>
          <w:szCs w:val="24"/>
          <w:lang w:val="ro-RO" w:eastAsia="ru-RU"/>
        </w:rPr>
        <w:t>achiziţie</w:t>
      </w:r>
      <w:proofErr w:type="spellEnd"/>
      <w:r>
        <w:rPr>
          <w:bCs/>
          <w:sz w:val="24"/>
          <w:szCs w:val="24"/>
          <w:lang w:val="ro-RO" w:eastAsia="ru-RU"/>
        </w:rPr>
        <w:t> comună)</w:t>
      </w:r>
      <w:r w:rsidRPr="00D577FF">
        <w:rPr>
          <w:sz w:val="24"/>
          <w:szCs w:val="24"/>
          <w:lang w:val="ro-RO" w:eastAsia="ru-RU"/>
        </w:rPr>
        <w:t>_</w:t>
      </w:r>
      <w:r w:rsidR="00592997" w:rsidRPr="00592997">
        <w:rPr>
          <w:b/>
          <w:sz w:val="24"/>
          <w:szCs w:val="24"/>
          <w:u w:val="single"/>
          <w:lang w:val="ro-MD" w:eastAsia="ru-RU"/>
        </w:rPr>
        <w:t xml:space="preserve"> _Organizație bugetară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 xml:space="preserve">8. Cumpărătorul invită operatorii economici </w:t>
      </w:r>
      <w:proofErr w:type="spellStart"/>
      <w:r w:rsidRPr="00D577FF">
        <w:rPr>
          <w:bCs/>
          <w:sz w:val="24"/>
          <w:szCs w:val="24"/>
          <w:lang w:val="ro-RO" w:eastAsia="ru-RU"/>
        </w:rPr>
        <w:t>interesaţi</w:t>
      </w:r>
      <w:proofErr w:type="spellEnd"/>
      <w:r w:rsidRPr="00D577FF">
        <w:rPr>
          <w:bCs/>
          <w:sz w:val="24"/>
          <w:szCs w:val="24"/>
          <w:lang w:val="ro-RO" w:eastAsia="ru-RU"/>
        </w:rPr>
        <w:t xml:space="preserve">, care îi pot satisface </w:t>
      </w:r>
      <w:proofErr w:type="spellStart"/>
      <w:r w:rsidRPr="00D577FF">
        <w:rPr>
          <w:bCs/>
          <w:sz w:val="24"/>
          <w:szCs w:val="24"/>
          <w:lang w:val="ro-RO" w:eastAsia="ru-RU"/>
        </w:rPr>
        <w:t>necesităţile</w:t>
      </w:r>
      <w:proofErr w:type="spellEnd"/>
      <w:r w:rsidRPr="00D577FF">
        <w:rPr>
          <w:bCs/>
          <w:sz w:val="24"/>
          <w:szCs w:val="24"/>
          <w:lang w:val="ro-RO" w:eastAsia="ru-RU"/>
        </w:rPr>
        <w:t xml:space="preserve">, să participe la procedura de </w:t>
      </w:r>
      <w:proofErr w:type="spellStart"/>
      <w:r w:rsidRPr="00D577FF">
        <w:rPr>
          <w:bCs/>
          <w:sz w:val="24"/>
          <w:szCs w:val="24"/>
          <w:lang w:val="ro-RO" w:eastAsia="ru-RU"/>
        </w:rPr>
        <w:t>achiziţie</w:t>
      </w:r>
      <w:proofErr w:type="spellEnd"/>
      <w:r w:rsidRPr="00D577FF">
        <w:rPr>
          <w:bCs/>
          <w:sz w:val="24"/>
          <w:szCs w:val="24"/>
          <w:lang w:val="ro-RO" w:eastAsia="ru-RU"/>
        </w:rPr>
        <w:t xml:space="preserv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82" w:type="pct"/>
        <w:tblInd w:w="-5" w:type="dxa"/>
        <w:tblLayout w:type="fixed"/>
        <w:tblLook w:val="04A0" w:firstRow="1" w:lastRow="0" w:firstColumn="1" w:lastColumn="0" w:noHBand="0" w:noVBand="1"/>
      </w:tblPr>
      <w:tblGrid>
        <w:gridCol w:w="466"/>
        <w:gridCol w:w="1169"/>
        <w:gridCol w:w="1612"/>
        <w:gridCol w:w="1018"/>
        <w:gridCol w:w="990"/>
        <w:gridCol w:w="3402"/>
        <w:gridCol w:w="1407"/>
      </w:tblGrid>
      <w:tr w:rsidR="00D34FE3" w:rsidRPr="009737C6" w14:paraId="60E97A10" w14:textId="77777777" w:rsidTr="000503CF">
        <w:tc>
          <w:tcPr>
            <w:tcW w:w="231" w:type="pct"/>
          </w:tcPr>
          <w:p w14:paraId="100220E1" w14:textId="77777777" w:rsidR="00850D1C" w:rsidRPr="00B00C92" w:rsidRDefault="00850D1C" w:rsidP="00821DE0">
            <w:pPr>
              <w:ind w:firstLine="0"/>
              <w:jc w:val="center"/>
              <w:rPr>
                <w:sz w:val="16"/>
                <w:szCs w:val="16"/>
                <w:lang w:val="ro-RO"/>
              </w:rPr>
            </w:pPr>
            <w:bookmarkStart w:id="0" w:name="_Hlk197075531"/>
            <w:r w:rsidRPr="00B00C92">
              <w:rPr>
                <w:b/>
                <w:bCs/>
                <w:sz w:val="16"/>
                <w:szCs w:val="16"/>
                <w:lang w:val="ro-RO" w:eastAsia="ru-RU"/>
              </w:rPr>
              <w:t>Nr.</w:t>
            </w:r>
            <w:r w:rsidRPr="00B00C92">
              <w:rPr>
                <w:b/>
                <w:bCs/>
                <w:sz w:val="16"/>
                <w:szCs w:val="16"/>
                <w:lang w:val="ro-RO" w:eastAsia="ru-RU"/>
              </w:rPr>
              <w:br/>
              <w:t>crt.</w:t>
            </w:r>
          </w:p>
        </w:tc>
        <w:tc>
          <w:tcPr>
            <w:tcW w:w="581" w:type="pct"/>
          </w:tcPr>
          <w:p w14:paraId="3CB40080" w14:textId="77777777" w:rsidR="00850D1C" w:rsidRPr="00B00C92" w:rsidRDefault="00850D1C" w:rsidP="00821DE0">
            <w:pPr>
              <w:ind w:firstLine="0"/>
              <w:jc w:val="center"/>
              <w:rPr>
                <w:sz w:val="16"/>
                <w:szCs w:val="16"/>
                <w:lang w:val="ro-RO"/>
              </w:rPr>
            </w:pPr>
            <w:r w:rsidRPr="00B00C92">
              <w:rPr>
                <w:b/>
                <w:bCs/>
                <w:sz w:val="16"/>
                <w:szCs w:val="16"/>
                <w:lang w:val="ro-RO" w:eastAsia="ru-RU"/>
              </w:rPr>
              <w:t>Codul</w:t>
            </w:r>
            <w:r w:rsidRPr="00B00C92">
              <w:rPr>
                <w:b/>
                <w:bCs/>
                <w:sz w:val="16"/>
                <w:szCs w:val="16"/>
                <w:lang w:val="ro-RO" w:eastAsia="ru-RU"/>
              </w:rPr>
              <w:br/>
              <w:t>CPV</w:t>
            </w:r>
          </w:p>
        </w:tc>
        <w:tc>
          <w:tcPr>
            <w:tcW w:w="801" w:type="pct"/>
          </w:tcPr>
          <w:p w14:paraId="60840125" w14:textId="77777777" w:rsidR="00850D1C" w:rsidRPr="00B00C92" w:rsidRDefault="00850D1C" w:rsidP="00821DE0">
            <w:pPr>
              <w:ind w:firstLine="0"/>
              <w:jc w:val="center"/>
              <w:rPr>
                <w:sz w:val="16"/>
                <w:szCs w:val="16"/>
                <w:lang w:val="ro-RO"/>
              </w:rPr>
            </w:pPr>
            <w:r w:rsidRPr="00B00C92">
              <w:rPr>
                <w:b/>
                <w:bCs/>
                <w:sz w:val="16"/>
                <w:szCs w:val="16"/>
                <w:lang w:val="ro-RO" w:eastAsia="ru-RU"/>
              </w:rPr>
              <w:t>Denumirea</w:t>
            </w:r>
            <w:r w:rsidRPr="00B00C92">
              <w:rPr>
                <w:b/>
                <w:bCs/>
                <w:sz w:val="16"/>
                <w:szCs w:val="16"/>
                <w:lang w:val="ro-RO" w:eastAsia="ru-RU"/>
              </w:rPr>
              <w:br/>
              <w:t>bunurilor/serviciilor</w:t>
            </w:r>
          </w:p>
        </w:tc>
        <w:tc>
          <w:tcPr>
            <w:tcW w:w="506" w:type="pct"/>
          </w:tcPr>
          <w:p w14:paraId="432CCFB1" w14:textId="77777777" w:rsidR="00850D1C" w:rsidRPr="00B00C92" w:rsidRDefault="00850D1C" w:rsidP="00821DE0">
            <w:pPr>
              <w:ind w:firstLine="0"/>
              <w:jc w:val="center"/>
              <w:rPr>
                <w:sz w:val="16"/>
                <w:szCs w:val="16"/>
                <w:lang w:val="ro-RO"/>
              </w:rPr>
            </w:pPr>
            <w:r w:rsidRPr="00B00C92">
              <w:rPr>
                <w:b/>
                <w:bCs/>
                <w:sz w:val="16"/>
                <w:szCs w:val="16"/>
                <w:lang w:val="ro-RO" w:eastAsia="ru-RU"/>
              </w:rPr>
              <w:t>Unitatea de</w:t>
            </w:r>
            <w:r w:rsidRPr="00B00C92">
              <w:rPr>
                <w:b/>
                <w:bCs/>
                <w:sz w:val="16"/>
                <w:szCs w:val="16"/>
                <w:lang w:val="ro-RO" w:eastAsia="ru-RU"/>
              </w:rPr>
              <w:br/>
              <w:t>măsură</w:t>
            </w:r>
          </w:p>
        </w:tc>
        <w:tc>
          <w:tcPr>
            <w:tcW w:w="492" w:type="pct"/>
          </w:tcPr>
          <w:p w14:paraId="29289EAE" w14:textId="77777777" w:rsidR="00850D1C" w:rsidRPr="00B00C92" w:rsidRDefault="00850D1C" w:rsidP="00821DE0">
            <w:pPr>
              <w:ind w:firstLine="0"/>
              <w:jc w:val="center"/>
              <w:rPr>
                <w:sz w:val="16"/>
                <w:szCs w:val="16"/>
                <w:lang w:val="ro-RO"/>
              </w:rPr>
            </w:pPr>
            <w:r w:rsidRPr="00B00C92">
              <w:rPr>
                <w:b/>
                <w:bCs/>
                <w:sz w:val="16"/>
                <w:szCs w:val="16"/>
                <w:lang w:val="ro-RO" w:eastAsia="ru-RU"/>
              </w:rPr>
              <w:t>Cantitatea</w:t>
            </w:r>
          </w:p>
        </w:tc>
        <w:tc>
          <w:tcPr>
            <w:tcW w:w="1690" w:type="pct"/>
          </w:tcPr>
          <w:p w14:paraId="165C49D6" w14:textId="77777777" w:rsidR="00850D1C" w:rsidRPr="00B00C92" w:rsidRDefault="00850D1C" w:rsidP="00821DE0">
            <w:pPr>
              <w:ind w:firstLine="0"/>
              <w:jc w:val="center"/>
              <w:rPr>
                <w:sz w:val="16"/>
                <w:szCs w:val="16"/>
                <w:lang w:val="ro-RO"/>
              </w:rPr>
            </w:pPr>
            <w:r w:rsidRPr="00B00C92">
              <w:rPr>
                <w:b/>
                <w:bCs/>
                <w:sz w:val="16"/>
                <w:szCs w:val="16"/>
                <w:lang w:val="ro-RO" w:eastAsia="ru-RU"/>
              </w:rPr>
              <w:t xml:space="preserve">Specificarea tehnică deplină solicitată, standardele de </w:t>
            </w:r>
            <w:proofErr w:type="spellStart"/>
            <w:r w:rsidRPr="00B00C92">
              <w:rPr>
                <w:b/>
                <w:bCs/>
                <w:sz w:val="16"/>
                <w:szCs w:val="16"/>
                <w:lang w:val="ro-RO" w:eastAsia="ru-RU"/>
              </w:rPr>
              <w:t>referinţă</w:t>
            </w:r>
            <w:proofErr w:type="spellEnd"/>
          </w:p>
        </w:tc>
        <w:tc>
          <w:tcPr>
            <w:tcW w:w="700" w:type="pct"/>
          </w:tcPr>
          <w:p w14:paraId="6D895B4D" w14:textId="77777777" w:rsidR="00850D1C" w:rsidRPr="00B00C92" w:rsidRDefault="00850D1C" w:rsidP="00821DE0">
            <w:pPr>
              <w:ind w:firstLine="0"/>
              <w:jc w:val="center"/>
              <w:rPr>
                <w:sz w:val="16"/>
                <w:szCs w:val="16"/>
                <w:lang w:val="ro-RO" w:eastAsia="ru-RU"/>
              </w:rPr>
            </w:pPr>
            <w:r w:rsidRPr="00B00C92">
              <w:rPr>
                <w:b/>
                <w:bCs/>
                <w:sz w:val="16"/>
                <w:szCs w:val="16"/>
                <w:lang w:val="ro-RO" w:eastAsia="ru-RU"/>
              </w:rPr>
              <w:t>Valoarea estimată</w:t>
            </w:r>
          </w:p>
          <w:p w14:paraId="49807A87" w14:textId="77777777" w:rsidR="00850D1C" w:rsidRPr="00B00C92" w:rsidRDefault="00850D1C" w:rsidP="00821DE0">
            <w:pPr>
              <w:ind w:firstLine="0"/>
              <w:jc w:val="center"/>
              <w:rPr>
                <w:b/>
                <w:sz w:val="16"/>
                <w:szCs w:val="16"/>
                <w:lang w:val="ro-RO"/>
              </w:rPr>
            </w:pPr>
            <w:r w:rsidRPr="00B00C92">
              <w:rPr>
                <w:b/>
                <w:sz w:val="16"/>
                <w:szCs w:val="16"/>
                <w:lang w:val="ro-RO" w:eastAsia="ru-RU"/>
              </w:rPr>
              <w:t>(se va indica pentru fiecare lot în parte)</w:t>
            </w:r>
          </w:p>
        </w:tc>
      </w:tr>
      <w:tr w:rsidR="00D34FE3" w:rsidRPr="009737C6" w14:paraId="178137B6" w14:textId="77777777" w:rsidTr="000503CF">
        <w:tc>
          <w:tcPr>
            <w:tcW w:w="231" w:type="pct"/>
          </w:tcPr>
          <w:p w14:paraId="77FC9CAA" w14:textId="77777777" w:rsidR="00850D1C" w:rsidRPr="009737C6" w:rsidRDefault="00850D1C" w:rsidP="00821DE0">
            <w:pPr>
              <w:ind w:firstLine="0"/>
              <w:rPr>
                <w:lang w:val="ro-RO"/>
              </w:rPr>
            </w:pPr>
          </w:p>
        </w:tc>
        <w:tc>
          <w:tcPr>
            <w:tcW w:w="581" w:type="pct"/>
          </w:tcPr>
          <w:p w14:paraId="31131255" w14:textId="77777777" w:rsidR="00850D1C" w:rsidRPr="009737C6" w:rsidRDefault="00850D1C" w:rsidP="00821DE0">
            <w:pPr>
              <w:ind w:firstLine="0"/>
              <w:rPr>
                <w:lang w:val="ro-RO"/>
              </w:rPr>
            </w:pPr>
          </w:p>
        </w:tc>
        <w:tc>
          <w:tcPr>
            <w:tcW w:w="801"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506" w:type="pct"/>
          </w:tcPr>
          <w:p w14:paraId="4560798A" w14:textId="77777777" w:rsidR="00850D1C" w:rsidRPr="009737C6" w:rsidRDefault="00850D1C" w:rsidP="00821DE0">
            <w:pPr>
              <w:ind w:firstLine="0"/>
              <w:rPr>
                <w:lang w:val="ro-RO"/>
              </w:rPr>
            </w:pPr>
          </w:p>
        </w:tc>
        <w:tc>
          <w:tcPr>
            <w:tcW w:w="492" w:type="pct"/>
          </w:tcPr>
          <w:p w14:paraId="21237E2C" w14:textId="77777777" w:rsidR="00850D1C" w:rsidRPr="009737C6" w:rsidRDefault="00850D1C" w:rsidP="00821DE0">
            <w:pPr>
              <w:ind w:firstLine="0"/>
              <w:rPr>
                <w:lang w:val="ro-RO"/>
              </w:rPr>
            </w:pPr>
          </w:p>
        </w:tc>
        <w:tc>
          <w:tcPr>
            <w:tcW w:w="1690" w:type="pct"/>
          </w:tcPr>
          <w:p w14:paraId="69AC2C0F" w14:textId="43F5CB2E" w:rsidR="00850D1C" w:rsidRPr="009737C6" w:rsidRDefault="00850D1C" w:rsidP="00821DE0">
            <w:pPr>
              <w:ind w:firstLine="0"/>
              <w:rPr>
                <w:lang w:val="ro-RO"/>
              </w:rPr>
            </w:pPr>
          </w:p>
        </w:tc>
        <w:tc>
          <w:tcPr>
            <w:tcW w:w="700" w:type="pct"/>
          </w:tcPr>
          <w:p w14:paraId="0D231FA2" w14:textId="77777777" w:rsidR="00850D1C" w:rsidRPr="009737C6" w:rsidRDefault="00850D1C" w:rsidP="00821DE0">
            <w:pPr>
              <w:ind w:firstLine="0"/>
              <w:rPr>
                <w:lang w:val="ro-RO"/>
              </w:rPr>
            </w:pPr>
          </w:p>
        </w:tc>
      </w:tr>
      <w:tr w:rsidR="000503CF" w:rsidRPr="009737C6" w14:paraId="1621DC9F" w14:textId="77777777" w:rsidTr="000503CF">
        <w:tc>
          <w:tcPr>
            <w:tcW w:w="231" w:type="pct"/>
            <w:shd w:val="clear" w:color="auto" w:fill="auto"/>
          </w:tcPr>
          <w:p w14:paraId="47718010" w14:textId="2851B8B0" w:rsidR="000503CF" w:rsidRPr="009737C6" w:rsidRDefault="000503CF" w:rsidP="000D064E">
            <w:pPr>
              <w:ind w:firstLine="0"/>
              <w:rPr>
                <w:lang w:val="ro-RO"/>
              </w:rPr>
            </w:pPr>
            <w:r>
              <w:rPr>
                <w:lang w:val="ro-RO"/>
              </w:rPr>
              <w:t>1</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84AB0AA" w14:textId="164EC172" w:rsidR="000503CF" w:rsidRPr="006E2F0A" w:rsidRDefault="000503CF" w:rsidP="000D064E">
            <w:pPr>
              <w:ind w:firstLine="0"/>
              <w:rPr>
                <w:lang w:val="ru-RU"/>
              </w:rPr>
            </w:pPr>
            <w:r w:rsidRPr="00B75D58">
              <w:rPr>
                <w:lang w:val="ru-RU"/>
              </w:rPr>
              <w:t>98390000-3</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3D8411E5" w14:textId="77777777" w:rsidR="000503CF" w:rsidRPr="00B75D58" w:rsidRDefault="000503CF" w:rsidP="00B75D58">
            <w:pPr>
              <w:ind w:firstLine="0"/>
              <w:rPr>
                <w:lang w:val="ro-MD"/>
              </w:rPr>
            </w:pPr>
            <w:r w:rsidRPr="00B75D58">
              <w:rPr>
                <w:lang w:val="ro-MD"/>
              </w:rPr>
              <w:t>Spălarea albiturilor (complet)</w:t>
            </w:r>
          </w:p>
          <w:p w14:paraId="0EAF6020" w14:textId="1628551B" w:rsidR="000503CF" w:rsidRPr="00B75D58" w:rsidRDefault="000503CF" w:rsidP="00B75D58">
            <w:pPr>
              <w:ind w:firstLine="0"/>
              <w:rPr>
                <w:b/>
                <w:lang w:val="ro-RO"/>
              </w:rPr>
            </w:pPr>
            <w:r w:rsidRPr="00B75D58">
              <w:rPr>
                <w:b/>
                <w:lang w:val="ro-RO"/>
              </w:rPr>
              <w:t>TO Alunelul (</w:t>
            </w:r>
            <w:r>
              <w:rPr>
                <w:b/>
                <w:lang w:val="ro-RO"/>
              </w:rPr>
              <w:t>4500</w:t>
            </w:r>
            <w:r w:rsidRPr="00B75D58">
              <w:rPr>
                <w:b/>
                <w:lang w:val="ro-RO"/>
              </w:rPr>
              <w:t>)</w:t>
            </w:r>
          </w:p>
          <w:p w14:paraId="14685535" w14:textId="34DA2A36" w:rsidR="000503CF" w:rsidRPr="00DB5F56" w:rsidRDefault="000503CF" w:rsidP="00B75D58">
            <w:pPr>
              <w:ind w:firstLine="0"/>
              <w:rPr>
                <w:lang w:val="ro-RO"/>
              </w:rPr>
            </w:pPr>
            <w:r w:rsidRPr="00B75D58">
              <w:rPr>
                <w:b/>
                <w:lang w:val="ro-RO"/>
              </w:rPr>
              <w:t>TO Poienița Veselă (</w:t>
            </w:r>
            <w:r>
              <w:rPr>
                <w:b/>
                <w:lang w:val="ro-RO"/>
              </w:rPr>
              <w:t>15500</w:t>
            </w:r>
            <w:r w:rsidRPr="00B75D58">
              <w:rPr>
                <w:b/>
                <w:lang w:val="ro-RO"/>
              </w:rPr>
              <w: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019997DE" w14:textId="784715BC" w:rsidR="000503CF" w:rsidRPr="009737C6" w:rsidRDefault="000503CF" w:rsidP="000D064E">
            <w:pPr>
              <w:ind w:firstLine="0"/>
              <w:rPr>
                <w:lang w:val="ro-RO"/>
              </w:rPr>
            </w:pPr>
            <w:r>
              <w:rPr>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C63C94E" w14:textId="12198C9D" w:rsidR="000503CF" w:rsidRPr="009737C6" w:rsidRDefault="000503CF" w:rsidP="000D064E">
            <w:pPr>
              <w:ind w:firstLine="0"/>
              <w:rPr>
                <w:lang w:val="ro-RO"/>
              </w:rPr>
            </w:pPr>
            <w:r>
              <w:rPr>
                <w:lang w:val="ro-RO"/>
              </w:rPr>
              <w:t>20000</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07C29633" w14:textId="278E054E" w:rsidR="000503CF" w:rsidRPr="001E1372" w:rsidRDefault="000503CF" w:rsidP="001E1372">
            <w:pPr>
              <w:widowControl w:val="0"/>
              <w:autoSpaceDE w:val="0"/>
              <w:autoSpaceDN w:val="0"/>
              <w:adjustRightInd w:val="0"/>
              <w:ind w:firstLine="0"/>
              <w:jc w:val="left"/>
              <w:rPr>
                <w:szCs w:val="18"/>
                <w:lang w:val="ro-RO" w:eastAsia="ru-RU"/>
              </w:rPr>
            </w:pPr>
            <w:r w:rsidRPr="001E1372">
              <w:rPr>
                <w:szCs w:val="18"/>
                <w:lang w:val="ro-RO" w:eastAsia="ru-RU"/>
              </w:rPr>
              <w:t xml:space="preserve">Spălarea albiturilor (complet) - setul de albituri să fie completat  (cearșaf de pat + cearșaf de plapumă + </w:t>
            </w:r>
            <w:proofErr w:type="spellStart"/>
            <w:r w:rsidRPr="001E1372">
              <w:rPr>
                <w:szCs w:val="18"/>
                <w:lang w:val="ro-RO" w:eastAsia="ru-RU"/>
              </w:rPr>
              <w:t>faţă</w:t>
            </w:r>
            <w:proofErr w:type="spellEnd"/>
            <w:r w:rsidRPr="001E1372">
              <w:rPr>
                <w:szCs w:val="18"/>
                <w:lang w:val="ro-RO" w:eastAsia="ru-RU"/>
              </w:rPr>
              <w:t xml:space="preserve"> de pernă); </w:t>
            </w:r>
            <w:r w:rsidRPr="001E1372">
              <w:rPr>
                <w:szCs w:val="18"/>
                <w:lang w:val="ro-RO" w:eastAsia="ru-RU"/>
              </w:rPr>
              <w:br/>
              <w:t>Prestatorul își asumă obligația: </w:t>
            </w:r>
            <w:r w:rsidRPr="001E1372">
              <w:rPr>
                <w:szCs w:val="18"/>
                <w:lang w:val="ro-RO" w:eastAsia="ru-RU"/>
              </w:rPr>
              <w:br/>
              <w:t>- De recepționare l</w:t>
            </w:r>
            <w:r>
              <w:rPr>
                <w:szCs w:val="18"/>
                <w:lang w:val="ro-RO" w:eastAsia="ru-RU"/>
              </w:rPr>
              <w:t>e</w:t>
            </w:r>
            <w:r w:rsidRPr="001E1372">
              <w:rPr>
                <w:szCs w:val="18"/>
                <w:lang w:val="ro-RO" w:eastAsia="ru-RU"/>
              </w:rPr>
              <w:t>njeriei; </w:t>
            </w:r>
            <w:r w:rsidRPr="001E1372">
              <w:rPr>
                <w:szCs w:val="18"/>
                <w:lang w:val="ro-RO" w:eastAsia="ru-RU"/>
              </w:rPr>
              <w:br/>
              <w:t>- De transportare l</w:t>
            </w:r>
            <w:r>
              <w:rPr>
                <w:szCs w:val="18"/>
                <w:lang w:val="ro-RO" w:eastAsia="ru-RU"/>
              </w:rPr>
              <w:t>e</w:t>
            </w:r>
            <w:r w:rsidRPr="001E1372">
              <w:rPr>
                <w:szCs w:val="18"/>
                <w:lang w:val="ro-RO" w:eastAsia="ru-RU"/>
              </w:rPr>
              <w:t>njeriei de la tabără și înapoi; </w:t>
            </w:r>
            <w:r w:rsidRPr="001E1372">
              <w:rPr>
                <w:szCs w:val="18"/>
                <w:lang w:val="ro-RO" w:eastAsia="ru-RU"/>
              </w:rPr>
              <w:br/>
              <w:t>- Spălarea l</w:t>
            </w:r>
            <w:r>
              <w:rPr>
                <w:szCs w:val="18"/>
                <w:lang w:val="ro-RO" w:eastAsia="ru-RU"/>
              </w:rPr>
              <w:t>e</w:t>
            </w:r>
            <w:r w:rsidRPr="001E1372">
              <w:rPr>
                <w:szCs w:val="18"/>
                <w:lang w:val="ro-RO" w:eastAsia="ru-RU"/>
              </w:rPr>
              <w:t>njeriei; </w:t>
            </w:r>
            <w:r w:rsidRPr="001E1372">
              <w:rPr>
                <w:szCs w:val="18"/>
                <w:lang w:val="ro-RO" w:eastAsia="ru-RU"/>
              </w:rPr>
              <w:br/>
              <w:t>- Scrobită lenjerie; </w:t>
            </w:r>
            <w:r w:rsidRPr="001E1372">
              <w:rPr>
                <w:szCs w:val="18"/>
                <w:lang w:val="ro-RO" w:eastAsia="ru-RU"/>
              </w:rPr>
              <w:br/>
              <w:t>- Clătirea l</w:t>
            </w:r>
            <w:r>
              <w:rPr>
                <w:szCs w:val="18"/>
                <w:lang w:val="ro-RO" w:eastAsia="ru-RU"/>
              </w:rPr>
              <w:t>e</w:t>
            </w:r>
            <w:r w:rsidRPr="001E1372">
              <w:rPr>
                <w:szCs w:val="18"/>
                <w:lang w:val="ro-RO" w:eastAsia="ru-RU"/>
              </w:rPr>
              <w:t>njeriei cu balsam parfumat; </w:t>
            </w:r>
            <w:r w:rsidRPr="001E1372">
              <w:rPr>
                <w:szCs w:val="18"/>
                <w:lang w:val="ro-RO" w:eastAsia="ru-RU"/>
              </w:rPr>
              <w:br/>
              <w:t>- Apretarea l</w:t>
            </w:r>
            <w:r>
              <w:rPr>
                <w:szCs w:val="18"/>
                <w:lang w:val="ro-RO" w:eastAsia="ru-RU"/>
              </w:rPr>
              <w:t>e</w:t>
            </w:r>
            <w:r w:rsidRPr="001E1372">
              <w:rPr>
                <w:szCs w:val="18"/>
                <w:lang w:val="ro-RO" w:eastAsia="ru-RU"/>
              </w:rPr>
              <w:t>njeriei; </w:t>
            </w:r>
            <w:r w:rsidRPr="001E1372">
              <w:rPr>
                <w:szCs w:val="18"/>
                <w:lang w:val="ro-RO" w:eastAsia="ru-RU"/>
              </w:rPr>
              <w:br/>
              <w:t>- Călcarea, împachetarea și livrarea la taberele de odihnă.</w:t>
            </w:r>
          </w:p>
          <w:p w14:paraId="5CABA7DE" w14:textId="77777777" w:rsidR="000503CF" w:rsidRPr="001E1372" w:rsidRDefault="000503CF" w:rsidP="001E1372">
            <w:pPr>
              <w:ind w:firstLine="0"/>
              <w:rPr>
                <w:szCs w:val="18"/>
                <w:lang w:val="ro-RO" w:eastAsia="ru-RU"/>
              </w:rPr>
            </w:pPr>
            <w:r w:rsidRPr="001E1372">
              <w:rPr>
                <w:szCs w:val="18"/>
                <w:lang w:val="ro-RO" w:eastAsia="ru-RU"/>
              </w:rPr>
              <w:t xml:space="preserve">Termenul de executare </w:t>
            </w:r>
            <w:r w:rsidRPr="001E1372">
              <w:rPr>
                <w:rFonts w:ascii="Helvetica" w:eastAsia="Calibri" w:hAnsi="Helvetica"/>
                <w:color w:val="333333"/>
                <w:sz w:val="22"/>
                <w:szCs w:val="22"/>
                <w:shd w:val="clear" w:color="auto" w:fill="FFFFFF"/>
                <w:lang w:val="ro-RO"/>
              </w:rPr>
              <w:t xml:space="preserve"> </w:t>
            </w:r>
            <w:r w:rsidRPr="001E1372">
              <w:rPr>
                <w:szCs w:val="18"/>
                <w:lang w:val="ro-RO" w:eastAsia="ru-RU"/>
              </w:rPr>
              <w:t>și livrare a comenzii după ce Prestatorul a colectat și ridicat lenjeria murdară  - livrarea înapoi la tabără în termen de 5 zile</w:t>
            </w:r>
          </w:p>
          <w:p w14:paraId="4D4D76B1" w14:textId="2FCF5059" w:rsidR="000503CF" w:rsidRDefault="000503CF" w:rsidP="001E1372">
            <w:pPr>
              <w:ind w:firstLine="0"/>
              <w:rPr>
                <w:szCs w:val="18"/>
                <w:lang w:eastAsia="ru-RU"/>
              </w:rPr>
            </w:pPr>
            <w:r w:rsidRPr="001E1372">
              <w:rPr>
                <w:b/>
                <w:szCs w:val="18"/>
                <w:lang w:val="ro-RO" w:eastAsia="ru-RU"/>
              </w:rPr>
              <w:t>Prestarea serviciilor vor începe în termen de 3 zile după încheierea contractului</w:t>
            </w:r>
          </w:p>
          <w:p w14:paraId="4053C6CA" w14:textId="77777777" w:rsidR="000503CF" w:rsidRPr="001E1372" w:rsidRDefault="000503CF" w:rsidP="001E1372">
            <w:pPr>
              <w:widowControl w:val="0"/>
              <w:autoSpaceDE w:val="0"/>
              <w:autoSpaceDN w:val="0"/>
              <w:adjustRightInd w:val="0"/>
              <w:ind w:firstLine="0"/>
              <w:jc w:val="center"/>
              <w:rPr>
                <w:szCs w:val="18"/>
                <w:lang w:val="ro-RO" w:eastAsia="ru-RU"/>
              </w:rPr>
            </w:pPr>
            <w:r w:rsidRPr="001E1372">
              <w:rPr>
                <w:szCs w:val="18"/>
                <w:lang w:val="ro-RO" w:eastAsia="ru-RU"/>
              </w:rPr>
              <w:t>Conform solicitării</w:t>
            </w:r>
          </w:p>
          <w:p w14:paraId="1B2EB53E" w14:textId="71D2118F" w:rsidR="000503CF" w:rsidRPr="000503CF" w:rsidRDefault="000503CF" w:rsidP="001E1372">
            <w:pPr>
              <w:ind w:firstLine="0"/>
              <w:rPr>
                <w:szCs w:val="18"/>
                <w:lang w:eastAsia="ru-RU"/>
              </w:rPr>
            </w:pPr>
            <w:proofErr w:type="spellStart"/>
            <w:r w:rsidRPr="001E1372">
              <w:rPr>
                <w:szCs w:val="18"/>
                <w:lang w:eastAsia="ru-RU"/>
              </w:rPr>
              <w:t>Grafic</w:t>
            </w:r>
            <w:proofErr w:type="spellEnd"/>
            <w:r w:rsidRPr="001E1372">
              <w:rPr>
                <w:szCs w:val="18"/>
                <w:lang w:eastAsia="ru-RU"/>
              </w:rPr>
              <w:t xml:space="preserve"> de </w:t>
            </w:r>
            <w:proofErr w:type="spellStart"/>
            <w:r w:rsidRPr="001E1372">
              <w:rPr>
                <w:szCs w:val="18"/>
                <w:lang w:eastAsia="ru-RU"/>
              </w:rPr>
              <w:t>colectare</w:t>
            </w:r>
            <w:proofErr w:type="spellEnd"/>
            <w:r w:rsidRPr="001E1372">
              <w:rPr>
                <w:szCs w:val="18"/>
                <w:lang w:eastAsia="ru-RU"/>
              </w:rPr>
              <w:t xml:space="preserve"> </w:t>
            </w:r>
            <w:proofErr w:type="spellStart"/>
            <w:r w:rsidRPr="001E1372">
              <w:rPr>
                <w:szCs w:val="18"/>
                <w:lang w:eastAsia="ru-RU"/>
              </w:rPr>
              <w:t>după</w:t>
            </w:r>
            <w:proofErr w:type="spellEnd"/>
            <w:r w:rsidRPr="001E1372">
              <w:rPr>
                <w:szCs w:val="18"/>
                <w:lang w:eastAsia="ru-RU"/>
              </w:rPr>
              <w:t xml:space="preserve"> </w:t>
            </w:r>
            <w:proofErr w:type="spellStart"/>
            <w:r w:rsidRPr="001E1372">
              <w:rPr>
                <w:szCs w:val="18"/>
                <w:lang w:eastAsia="ru-RU"/>
              </w:rPr>
              <w:t>fiecare</w:t>
            </w:r>
            <w:proofErr w:type="spellEnd"/>
            <w:r w:rsidRPr="001E1372">
              <w:rPr>
                <w:szCs w:val="18"/>
                <w:lang w:eastAsia="ru-RU"/>
              </w:rPr>
              <w:t xml:space="preserve"> tur</w:t>
            </w:r>
            <w:r>
              <w:rPr>
                <w:szCs w:val="18"/>
                <w:lang w:eastAsia="ru-RU"/>
              </w:rPr>
              <w:t xml:space="preserve">. </w:t>
            </w:r>
          </w:p>
        </w:tc>
        <w:tc>
          <w:tcPr>
            <w:tcW w:w="700" w:type="pct"/>
            <w:vMerge w:val="restart"/>
            <w:shd w:val="clear" w:color="auto" w:fill="auto"/>
          </w:tcPr>
          <w:p w14:paraId="69EBCCEF" w14:textId="06253749" w:rsidR="000503CF" w:rsidRPr="009737C6" w:rsidRDefault="000503CF" w:rsidP="000D064E">
            <w:pPr>
              <w:ind w:firstLine="0"/>
              <w:rPr>
                <w:lang w:val="ro-RO"/>
              </w:rPr>
            </w:pPr>
            <w:r>
              <w:rPr>
                <w:lang w:val="ro-RO"/>
              </w:rPr>
              <w:t>241 000</w:t>
            </w:r>
          </w:p>
        </w:tc>
      </w:tr>
      <w:tr w:rsidR="000503CF" w:rsidRPr="009737C6" w14:paraId="7D8A1DF4" w14:textId="77777777" w:rsidTr="000503CF">
        <w:tc>
          <w:tcPr>
            <w:tcW w:w="231" w:type="pct"/>
            <w:shd w:val="clear" w:color="auto" w:fill="auto"/>
          </w:tcPr>
          <w:p w14:paraId="115DAF60" w14:textId="335CB4BD" w:rsidR="000503CF" w:rsidRPr="009737C6" w:rsidRDefault="000503CF" w:rsidP="00821DE0">
            <w:pPr>
              <w:ind w:firstLine="0"/>
              <w:rPr>
                <w:lang w:val="ro-RO"/>
              </w:rPr>
            </w:pPr>
            <w:r>
              <w:rPr>
                <w:lang w:val="ro-RO"/>
              </w:rPr>
              <w:t>2</w:t>
            </w:r>
          </w:p>
        </w:tc>
        <w:tc>
          <w:tcPr>
            <w:tcW w:w="581" w:type="pct"/>
            <w:shd w:val="clear" w:color="auto" w:fill="auto"/>
          </w:tcPr>
          <w:p w14:paraId="521D9F9C" w14:textId="5494597C" w:rsidR="000503CF" w:rsidRPr="009737C6" w:rsidRDefault="000503CF" w:rsidP="00821DE0">
            <w:pPr>
              <w:ind w:firstLine="0"/>
              <w:rPr>
                <w:lang w:val="ro-RO"/>
              </w:rPr>
            </w:pPr>
            <w:r w:rsidRPr="007E1CBA">
              <w:rPr>
                <w:lang w:val="ru-RU"/>
              </w:rPr>
              <w:t>98390000-3</w:t>
            </w:r>
          </w:p>
        </w:tc>
        <w:tc>
          <w:tcPr>
            <w:tcW w:w="801" w:type="pct"/>
            <w:shd w:val="clear" w:color="auto" w:fill="auto"/>
          </w:tcPr>
          <w:p w14:paraId="429B28A4" w14:textId="5240CD7D" w:rsidR="000503CF" w:rsidRDefault="000503CF" w:rsidP="00821DE0">
            <w:pPr>
              <w:ind w:firstLine="0"/>
              <w:rPr>
                <w:b/>
                <w:lang w:val="ro-RO"/>
              </w:rPr>
            </w:pPr>
            <w:r w:rsidRPr="002C3F34">
              <w:rPr>
                <w:b/>
                <w:lang w:val="ro-MD"/>
              </w:rPr>
              <w:t xml:space="preserve">Spălarea </w:t>
            </w:r>
            <w:r w:rsidRPr="00B75D58">
              <w:rPr>
                <w:b/>
                <w:lang w:val="ro-RO"/>
              </w:rPr>
              <w:t>Covoare</w:t>
            </w:r>
            <w:r>
              <w:rPr>
                <w:b/>
                <w:lang w:val="ro-RO"/>
              </w:rPr>
              <w:t xml:space="preserve"> </w:t>
            </w:r>
          </w:p>
          <w:p w14:paraId="112863C2" w14:textId="3944FA66" w:rsidR="000503CF" w:rsidRDefault="000503CF" w:rsidP="00821DE0">
            <w:pPr>
              <w:ind w:firstLine="0"/>
              <w:rPr>
                <w:b/>
                <w:lang w:val="ro-RO"/>
              </w:rPr>
            </w:pPr>
            <w:r w:rsidRPr="00B75D58">
              <w:rPr>
                <w:b/>
                <w:lang w:val="ro-RO"/>
              </w:rPr>
              <w:t>TO Poienița Veselă</w:t>
            </w:r>
            <w:r>
              <w:rPr>
                <w:b/>
                <w:lang w:val="ro-RO"/>
              </w:rPr>
              <w:t xml:space="preserve">  (200)</w:t>
            </w:r>
          </w:p>
          <w:p w14:paraId="52603A36" w14:textId="77777777" w:rsidR="000503CF" w:rsidRDefault="000503CF" w:rsidP="00821DE0">
            <w:pPr>
              <w:ind w:firstLine="0"/>
              <w:rPr>
                <w:b/>
                <w:lang w:val="ro-RO"/>
              </w:rPr>
            </w:pPr>
          </w:p>
          <w:p w14:paraId="1B3DD26C" w14:textId="77777777" w:rsidR="000503CF" w:rsidRDefault="000503CF" w:rsidP="00821DE0">
            <w:pPr>
              <w:ind w:firstLine="0"/>
              <w:rPr>
                <w:b/>
                <w:lang w:val="ro-RO"/>
              </w:rPr>
            </w:pPr>
            <w:r w:rsidRPr="00DF5F4D">
              <w:rPr>
                <w:b/>
                <w:lang w:val="ro-RO"/>
              </w:rPr>
              <w:lastRenderedPageBreak/>
              <w:t>TO Alunelul</w:t>
            </w:r>
          </w:p>
          <w:p w14:paraId="5581042E" w14:textId="32F562B2" w:rsidR="000503CF" w:rsidRPr="00DB5F56" w:rsidRDefault="000503CF" w:rsidP="00821DE0">
            <w:pPr>
              <w:ind w:firstLine="0"/>
              <w:rPr>
                <w:lang w:val="ro-RO"/>
              </w:rPr>
            </w:pPr>
            <w:r>
              <w:rPr>
                <w:b/>
                <w:lang w:val="ro-RO"/>
              </w:rPr>
              <w:t>(50)</w:t>
            </w:r>
          </w:p>
        </w:tc>
        <w:tc>
          <w:tcPr>
            <w:tcW w:w="506" w:type="pct"/>
            <w:shd w:val="clear" w:color="auto" w:fill="auto"/>
          </w:tcPr>
          <w:p w14:paraId="518A30C0" w14:textId="73D37BB4" w:rsidR="000503CF" w:rsidRPr="00B75D58" w:rsidRDefault="000503CF" w:rsidP="00821DE0">
            <w:pPr>
              <w:ind w:firstLine="0"/>
              <w:rPr>
                <w:vertAlign w:val="superscript"/>
                <w:lang w:val="ro-RO"/>
              </w:rPr>
            </w:pPr>
            <w:r>
              <w:rPr>
                <w:lang w:val="ro-RO"/>
              </w:rPr>
              <w:lastRenderedPageBreak/>
              <w:t>M</w:t>
            </w:r>
            <w:r>
              <w:rPr>
                <w:vertAlign w:val="superscript"/>
                <w:lang w:val="ro-RO"/>
              </w:rPr>
              <w:t>2</w:t>
            </w:r>
          </w:p>
        </w:tc>
        <w:tc>
          <w:tcPr>
            <w:tcW w:w="492" w:type="pct"/>
            <w:shd w:val="clear" w:color="auto" w:fill="auto"/>
          </w:tcPr>
          <w:p w14:paraId="3D7D2000" w14:textId="041EB3A9" w:rsidR="000503CF" w:rsidRPr="009737C6" w:rsidRDefault="000503CF" w:rsidP="00821DE0">
            <w:pPr>
              <w:ind w:firstLine="0"/>
              <w:rPr>
                <w:lang w:val="ro-RO"/>
              </w:rPr>
            </w:pPr>
            <w:r>
              <w:rPr>
                <w:lang w:val="ro-RO"/>
              </w:rPr>
              <w:t>250</w:t>
            </w:r>
          </w:p>
        </w:tc>
        <w:tc>
          <w:tcPr>
            <w:tcW w:w="1690" w:type="pct"/>
            <w:shd w:val="clear" w:color="auto" w:fill="auto"/>
          </w:tcPr>
          <w:p w14:paraId="2B615A17" w14:textId="77777777" w:rsidR="000503CF" w:rsidRPr="00C333A6" w:rsidRDefault="000503CF" w:rsidP="00821DE0">
            <w:pPr>
              <w:ind w:firstLine="0"/>
              <w:rPr>
                <w:lang w:val="ro-RO"/>
              </w:rPr>
            </w:pPr>
            <w:r w:rsidRPr="00C333A6">
              <w:rPr>
                <w:lang w:val="ro-RO"/>
              </w:rPr>
              <w:t xml:space="preserve">- înlăturarea prafului, petelor; - înmuierea și spălarea automată; - clătirea și stoarcerea; - uscarea și curățarea finală. În prețul serviciilor va fi inclus: ridicarea covoarelor de pe </w:t>
            </w:r>
            <w:r w:rsidRPr="00C333A6">
              <w:rPr>
                <w:lang w:val="ro-RO"/>
              </w:rPr>
              <w:lastRenderedPageBreak/>
              <w:t>etaje și birouri, transportarea acestora, livrarea și amenajarea acestora</w:t>
            </w:r>
          </w:p>
          <w:p w14:paraId="50C9FC9F" w14:textId="77777777" w:rsidR="000503CF" w:rsidRPr="00864F84" w:rsidRDefault="000503CF" w:rsidP="00864F84">
            <w:pPr>
              <w:ind w:firstLine="0"/>
              <w:rPr>
                <w:lang w:val="ro-RO"/>
              </w:rPr>
            </w:pPr>
            <w:r w:rsidRPr="00864F84">
              <w:rPr>
                <w:b/>
                <w:lang w:val="ro-RO"/>
              </w:rPr>
              <w:t>Prestarea serviciilor vor începe în termen de 3 zile după încheierea contractului</w:t>
            </w:r>
          </w:p>
          <w:p w14:paraId="04416935" w14:textId="5E9148D8" w:rsidR="000503CF" w:rsidRPr="00C333A6" w:rsidRDefault="000503CF" w:rsidP="00821DE0">
            <w:pPr>
              <w:ind w:firstLine="0"/>
              <w:rPr>
                <w:lang w:val="ro-RO"/>
              </w:rPr>
            </w:pPr>
            <w:r w:rsidRPr="00864F84">
              <w:rPr>
                <w:lang w:val="ro-RO"/>
              </w:rPr>
              <w:t>Conform solicitării</w:t>
            </w:r>
          </w:p>
        </w:tc>
        <w:tc>
          <w:tcPr>
            <w:tcW w:w="700" w:type="pct"/>
            <w:vMerge/>
            <w:shd w:val="clear" w:color="auto" w:fill="auto"/>
          </w:tcPr>
          <w:p w14:paraId="5C6DDB7C" w14:textId="28DF0D46" w:rsidR="000503CF" w:rsidRPr="009737C6" w:rsidRDefault="000503CF" w:rsidP="00821DE0">
            <w:pPr>
              <w:ind w:firstLine="0"/>
              <w:rPr>
                <w:lang w:val="ro-RO"/>
              </w:rPr>
            </w:pPr>
          </w:p>
        </w:tc>
      </w:tr>
      <w:bookmarkEnd w:id="0"/>
      <w:tr w:rsidR="00850D1C" w:rsidRPr="009737C6" w14:paraId="67723C50" w14:textId="77777777" w:rsidTr="000D064E">
        <w:tc>
          <w:tcPr>
            <w:tcW w:w="5000" w:type="pct"/>
            <w:gridSpan w:val="7"/>
          </w:tcPr>
          <w:p w14:paraId="2C19738A" w14:textId="6A778EF4" w:rsidR="00850D1C" w:rsidRPr="00850C66" w:rsidRDefault="00850D1C" w:rsidP="006E2F0A">
            <w:pPr>
              <w:ind w:firstLine="0"/>
              <w:jc w:val="center"/>
              <w:rPr>
                <w:lang w:val="ro-RO"/>
              </w:rPr>
            </w:pPr>
            <w:r w:rsidRPr="00850C66">
              <w:rPr>
                <w:b/>
                <w:bCs/>
                <w:lang w:val="ro-RO" w:eastAsia="ru-RU"/>
              </w:rPr>
              <w:t>Valoarea estimativă totală</w:t>
            </w:r>
            <w:r w:rsidR="005D5DDB">
              <w:rPr>
                <w:b/>
                <w:bCs/>
                <w:lang w:val="ro-RO" w:eastAsia="ru-RU"/>
              </w:rPr>
              <w:t xml:space="preserve"> </w:t>
            </w:r>
            <w:r w:rsidR="000503CF">
              <w:rPr>
                <w:b/>
                <w:bCs/>
                <w:lang w:val="ro-RO" w:eastAsia="ru-RU"/>
              </w:rPr>
              <w:t>241 000</w:t>
            </w:r>
            <w:r w:rsidR="005D5DDB">
              <w:rPr>
                <w:b/>
                <w:bCs/>
                <w:lang w:val="ro-RO" w:eastAsia="ru-RU"/>
              </w:rPr>
              <w:t xml:space="preserve"> </w:t>
            </w:r>
            <w:r w:rsidR="00984617">
              <w:rPr>
                <w:b/>
                <w:bCs/>
                <w:lang w:val="ro-RO" w:eastAsia="ru-RU"/>
              </w:rPr>
              <w:t>lei fără TVA</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 xml:space="preserve">9. În cazul în care contractul este </w:t>
      </w:r>
      <w:proofErr w:type="spellStart"/>
      <w:r w:rsidRPr="009737C6">
        <w:rPr>
          <w:bCs/>
          <w:sz w:val="24"/>
          <w:szCs w:val="24"/>
          <w:lang w:val="ro-RO" w:eastAsia="ru-RU"/>
        </w:rPr>
        <w:t>împărţit</w:t>
      </w:r>
      <w:proofErr w:type="spellEnd"/>
      <w:r w:rsidRPr="009737C6">
        <w:rPr>
          <w:bCs/>
          <w:sz w:val="24"/>
          <w:szCs w:val="24"/>
          <w:lang w:val="ro-RO" w:eastAsia="ru-RU"/>
        </w:rPr>
        <w:t xml:space="preserve">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300FA3" w:rsidRDefault="00850D1C" w:rsidP="00850D1C">
      <w:pPr>
        <w:ind w:firstLine="567"/>
        <w:rPr>
          <w:b/>
          <w:sz w:val="24"/>
          <w:szCs w:val="24"/>
          <w:highlight w:val="yellow"/>
          <w:lang w:val="ro-RO" w:eastAsia="ru-RU"/>
        </w:rPr>
      </w:pPr>
      <w:r w:rsidRPr="009737C6">
        <w:rPr>
          <w:sz w:val="24"/>
          <w:szCs w:val="24"/>
          <w:lang w:val="ro-RO" w:eastAsia="ru-RU"/>
        </w:rPr>
        <w:t xml:space="preserve">1) </w:t>
      </w:r>
      <w:r w:rsidRPr="00300FA3">
        <w:rPr>
          <w:b/>
          <w:sz w:val="24"/>
          <w:szCs w:val="24"/>
          <w:highlight w:val="yellow"/>
          <w:lang w:val="ro-RO" w:eastAsia="ru-RU"/>
        </w:rPr>
        <w:t>pentru un singur lot;</w:t>
      </w:r>
    </w:p>
    <w:p w14:paraId="539B7C2D" w14:textId="77777777" w:rsidR="00850D1C" w:rsidRPr="00B75D58" w:rsidRDefault="00850D1C" w:rsidP="00850D1C">
      <w:pPr>
        <w:ind w:firstLine="567"/>
        <w:rPr>
          <w:b/>
          <w:sz w:val="24"/>
          <w:szCs w:val="24"/>
          <w:lang w:val="ro-RO" w:eastAsia="ru-RU"/>
        </w:rPr>
      </w:pPr>
      <w:r w:rsidRPr="00B75D58">
        <w:rPr>
          <w:b/>
          <w:sz w:val="24"/>
          <w:szCs w:val="24"/>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300FA3">
        <w:rPr>
          <w:b/>
          <w:sz w:val="24"/>
          <w:szCs w:val="24"/>
          <w:highlight w:val="yellow"/>
          <w:lang w:val="ro-RO" w:eastAsia="ru-RU"/>
        </w:rPr>
        <w:t>3) pentru toate loturile</w:t>
      </w:r>
      <w:r w:rsidRPr="009737C6">
        <w:rPr>
          <w:sz w:val="24"/>
          <w:szCs w:val="24"/>
          <w:lang w:val="ro-RO" w:eastAsia="ru-RU"/>
        </w:rPr>
        <w:t>;</w:t>
      </w:r>
    </w:p>
    <w:p w14:paraId="7B3C9D2E" w14:textId="39D31F41"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 xml:space="preserve">lte limitări privind numărul de loturi care pot fi atribuite </w:t>
      </w:r>
      <w:r w:rsidR="00300FA3" w:rsidRPr="009737C6">
        <w:rPr>
          <w:sz w:val="24"/>
          <w:szCs w:val="24"/>
          <w:lang w:val="ro-RO" w:eastAsia="ru-RU"/>
        </w:rPr>
        <w:t>aceluiași</w:t>
      </w:r>
      <w:r w:rsidRPr="009737C6">
        <w:rPr>
          <w:sz w:val="24"/>
          <w:szCs w:val="24"/>
          <w:lang w:val="ro-RO" w:eastAsia="ru-RU"/>
        </w:rPr>
        <w:t xml:space="preserve"> ofertant</w:t>
      </w:r>
    </w:p>
    <w:p w14:paraId="07E21CDE" w14:textId="2251E007" w:rsidR="00850D1C" w:rsidRPr="00C333A6" w:rsidRDefault="00850D1C" w:rsidP="00C333A6">
      <w:pPr>
        <w:ind w:firstLine="567"/>
        <w:rPr>
          <w:b/>
          <w:bCs/>
          <w:sz w:val="24"/>
          <w:szCs w:val="24"/>
          <w:u w:val="single"/>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w:t>
      </w:r>
      <w:proofErr w:type="spellStart"/>
      <w:r>
        <w:rPr>
          <w:bCs/>
          <w:sz w:val="24"/>
          <w:szCs w:val="24"/>
          <w:lang w:val="ro-RO" w:eastAsia="ru-RU"/>
        </w:rPr>
        <w:t>şi</w:t>
      </w:r>
      <w:proofErr w:type="spellEnd"/>
      <w:r>
        <w:rPr>
          <w:bCs/>
          <w:sz w:val="24"/>
          <w:szCs w:val="24"/>
          <w:lang w:val="ro-RO" w:eastAsia="ru-RU"/>
        </w:rPr>
        <w:t> </w:t>
      </w:r>
      <w:proofErr w:type="spellStart"/>
      <w:r>
        <w:rPr>
          <w:bCs/>
          <w:sz w:val="24"/>
          <w:szCs w:val="24"/>
          <w:lang w:val="ro-RO" w:eastAsia="ru-RU"/>
        </w:rPr>
        <w:t>condiţiile</w:t>
      </w:r>
      <w:proofErr w:type="spellEnd"/>
      <w:r>
        <w:rPr>
          <w:bCs/>
          <w:sz w:val="24"/>
          <w:szCs w:val="24"/>
          <w:lang w:val="ro-RO" w:eastAsia="ru-RU"/>
        </w:rPr>
        <w:t> de livrare/prestare </w:t>
      </w:r>
      <w:r w:rsidRPr="009737C6">
        <w:rPr>
          <w:bCs/>
          <w:sz w:val="24"/>
          <w:szCs w:val="24"/>
          <w:lang w:val="ro-RO" w:eastAsia="ru-RU"/>
        </w:rPr>
        <w:t>solicita</w:t>
      </w:r>
      <w:r>
        <w:rPr>
          <w:bCs/>
          <w:sz w:val="24"/>
          <w:szCs w:val="24"/>
          <w:lang w:val="ro-RO" w:eastAsia="ru-RU"/>
        </w:rPr>
        <w:t>te</w:t>
      </w:r>
      <w:r w:rsidR="00C333A6">
        <w:rPr>
          <w:bCs/>
          <w:lang w:val="ro-RO"/>
        </w:rPr>
        <w:t xml:space="preserve">: </w:t>
      </w:r>
      <w:r w:rsidR="00C333A6" w:rsidRPr="00C333A6">
        <w:rPr>
          <w:b/>
          <w:sz w:val="24"/>
          <w:szCs w:val="24"/>
          <w:lang w:val="ro-RO"/>
        </w:rPr>
        <w:t>iunie – august 202</w:t>
      </w:r>
      <w:r w:rsidR="000503CF">
        <w:rPr>
          <w:b/>
          <w:sz w:val="24"/>
          <w:szCs w:val="24"/>
          <w:lang w:val="ro-RO"/>
        </w:rPr>
        <w:t>5</w:t>
      </w:r>
      <w:r w:rsidR="00C333A6">
        <w:rPr>
          <w:bCs/>
          <w:lang w:val="ro-RO"/>
        </w:rPr>
        <w:t xml:space="preserve"> </w:t>
      </w:r>
      <w:r w:rsidR="00C333A6" w:rsidRPr="00C333A6">
        <w:rPr>
          <w:b/>
          <w:bCs/>
          <w:sz w:val="24"/>
          <w:szCs w:val="24"/>
          <w:u w:val="single"/>
          <w:lang w:val="ro-RO" w:eastAsia="ru-RU"/>
        </w:rPr>
        <w:t>Prestarea serviciilor vor începe în termen de 3 zile după încheierea contractului</w:t>
      </w:r>
      <w:r w:rsidR="00C333A6">
        <w:rPr>
          <w:b/>
          <w:bCs/>
          <w:sz w:val="24"/>
          <w:szCs w:val="24"/>
          <w:u w:val="single"/>
          <w:lang w:eastAsia="ru-RU"/>
        </w:rPr>
        <w:t>.</w:t>
      </w:r>
    </w:p>
    <w:p w14:paraId="4EE2E727" w14:textId="7EF8A8B1"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E38A4">
        <w:rPr>
          <w:bCs/>
          <w:sz w:val="24"/>
          <w:szCs w:val="24"/>
          <w:lang w:val="ro-RO" w:eastAsia="ru-RU"/>
        </w:rPr>
        <w:t xml:space="preserve"> </w:t>
      </w:r>
      <w:r w:rsidR="004E38A4">
        <w:rPr>
          <w:sz w:val="24"/>
          <w:szCs w:val="24"/>
          <w:lang w:val="ro-RO" w:eastAsia="ru-RU"/>
        </w:rPr>
        <w:t>31.12.202</w:t>
      </w:r>
      <w:r w:rsidR="000503CF">
        <w:rPr>
          <w:sz w:val="24"/>
          <w:szCs w:val="24"/>
          <w:lang w:val="ro-RO" w:eastAsia="ru-RU"/>
        </w:rPr>
        <w:t>5</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380" w:type="pct"/>
        <w:tblLook w:val="04A0" w:firstRow="1" w:lastRow="0" w:firstColumn="1" w:lastColumn="0" w:noHBand="0" w:noVBand="1"/>
      </w:tblPr>
      <w:tblGrid>
        <w:gridCol w:w="670"/>
        <w:gridCol w:w="3294"/>
        <w:gridCol w:w="4656"/>
        <w:gridCol w:w="1441"/>
      </w:tblGrid>
      <w:tr w:rsidR="00850D1C" w:rsidRPr="009737C6" w14:paraId="31C3A016" w14:textId="77777777" w:rsidTr="005D73FE">
        <w:tc>
          <w:tcPr>
            <w:tcW w:w="333" w:type="pct"/>
            <w:shd w:val="clear" w:color="auto" w:fill="BFBFBF" w:themeFill="background1" w:themeFillShade="BF"/>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637" w:type="pct"/>
            <w:shd w:val="clear" w:color="auto" w:fill="BFBFBF" w:themeFill="background1" w:themeFillShade="BF"/>
            <w:hideMark/>
          </w:tcPr>
          <w:p w14:paraId="4B379B50" w14:textId="77777777" w:rsidR="00850D1C" w:rsidRPr="006A6F4C" w:rsidRDefault="00850D1C" w:rsidP="00821DE0">
            <w:pPr>
              <w:ind w:firstLine="0"/>
              <w:jc w:val="center"/>
              <w:rPr>
                <w:b/>
                <w:lang w:val="ro-RO" w:eastAsia="ru-RU"/>
              </w:rPr>
            </w:pPr>
            <w:r w:rsidRPr="006A6F4C">
              <w:rPr>
                <w:b/>
                <w:bCs/>
                <w:lang w:val="ro-RO" w:eastAsia="ru-RU"/>
              </w:rPr>
              <w:t xml:space="preserve">Criteriile de calificare </w:t>
            </w:r>
            <w:proofErr w:type="spellStart"/>
            <w:r w:rsidRPr="006A6F4C">
              <w:rPr>
                <w:b/>
                <w:bCs/>
                <w:lang w:val="ro-RO" w:eastAsia="ru-RU"/>
              </w:rPr>
              <w:t>şi</w:t>
            </w:r>
            <w:proofErr w:type="spellEnd"/>
            <w:r w:rsidRPr="006A6F4C">
              <w:rPr>
                <w:b/>
                <w:bCs/>
                <w:lang w:val="ro-RO" w:eastAsia="ru-RU"/>
              </w:rPr>
              <w:t xml:space="preserve"> de </w:t>
            </w:r>
            <w:proofErr w:type="spellStart"/>
            <w:r w:rsidRPr="006A6F4C">
              <w:rPr>
                <w:b/>
                <w:bCs/>
                <w:lang w:val="ro-RO" w:eastAsia="ru-RU"/>
              </w:rPr>
              <w:t>selecţie</w:t>
            </w:r>
            <w:proofErr w:type="spellEnd"/>
            <w:r w:rsidRPr="006A6F4C">
              <w:rPr>
                <w:b/>
                <w:bCs/>
                <w:lang w:val="ro-RO" w:eastAsia="ru-RU"/>
              </w:rPr>
              <w:t xml:space="preserve"> (</w:t>
            </w:r>
            <w:r>
              <w:rPr>
                <w:b/>
                <w:bCs/>
                <w:lang w:val="ro-RO" w:eastAsia="ru-RU"/>
              </w:rPr>
              <w:t>d</w:t>
            </w:r>
            <w:r w:rsidRPr="006A6F4C">
              <w:rPr>
                <w:b/>
                <w:bCs/>
                <w:lang w:val="ro-RO" w:eastAsia="ru-RU"/>
              </w:rPr>
              <w:t>escrierea criteriului/</w:t>
            </w:r>
            <w:proofErr w:type="spellStart"/>
            <w:r w:rsidRPr="006A6F4C">
              <w:rPr>
                <w:b/>
                <w:bCs/>
                <w:lang w:val="ro-RO" w:eastAsia="ru-RU"/>
              </w:rPr>
              <w:t>cerinţei</w:t>
            </w:r>
            <w:proofErr w:type="spellEnd"/>
            <w:r w:rsidRPr="006A6F4C">
              <w:rPr>
                <w:b/>
                <w:bCs/>
                <w:lang w:val="ro-RO" w:eastAsia="ru-RU"/>
              </w:rPr>
              <w:t>)</w:t>
            </w:r>
          </w:p>
        </w:tc>
        <w:tc>
          <w:tcPr>
            <w:tcW w:w="2314" w:type="pct"/>
            <w:shd w:val="clear" w:color="auto" w:fill="BFBFBF" w:themeFill="background1" w:themeFillShade="BF"/>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w:t>
            </w:r>
            <w:proofErr w:type="spellStart"/>
            <w:r w:rsidRPr="006A6F4C">
              <w:rPr>
                <w:b/>
                <w:bCs/>
                <w:lang w:val="ro-RO" w:eastAsia="ru-RU"/>
              </w:rPr>
              <w:t>cerinţei</w:t>
            </w:r>
            <w:proofErr w:type="spellEnd"/>
          </w:p>
        </w:tc>
        <w:tc>
          <w:tcPr>
            <w:tcW w:w="716" w:type="pct"/>
            <w:shd w:val="clear" w:color="auto" w:fill="BFBFBF" w:themeFill="background1" w:themeFillShade="BF"/>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9737C6" w14:paraId="6808C747" w14:textId="77777777" w:rsidTr="003D2882">
        <w:tc>
          <w:tcPr>
            <w:tcW w:w="333" w:type="pct"/>
            <w:shd w:val="clear" w:color="auto" w:fill="F7CAAC" w:themeFill="accent2" w:themeFillTint="66"/>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637" w:type="pct"/>
            <w:shd w:val="clear" w:color="auto" w:fill="F7CAAC" w:themeFill="accent2" w:themeFillTint="66"/>
            <w:hideMark/>
          </w:tcPr>
          <w:p w14:paraId="1D260778" w14:textId="77777777" w:rsidR="006D69C4" w:rsidRPr="00C84CF1" w:rsidRDefault="006D69C4" w:rsidP="006D69C4">
            <w:pPr>
              <w:ind w:firstLine="0"/>
              <w:rPr>
                <w:iCs/>
                <w:lang w:val="ro-RO" w:eastAsia="ru-RU"/>
              </w:rPr>
            </w:pPr>
            <w:r w:rsidRPr="00C84CF1">
              <w:rPr>
                <w:iCs/>
                <w:lang w:val="ro-RO" w:eastAsia="ru-RU"/>
              </w:rPr>
              <w:t>Propunerea tehnică</w:t>
            </w:r>
          </w:p>
          <w:p w14:paraId="34357A14" w14:textId="56F948D4" w:rsidR="00850D1C" w:rsidRPr="00C84CF1" w:rsidRDefault="006D69C4" w:rsidP="006D69C4">
            <w:pPr>
              <w:ind w:firstLine="0"/>
              <w:rPr>
                <w:lang w:val="ro-RO" w:eastAsia="ru-RU"/>
              </w:rPr>
            </w:pPr>
            <w:r w:rsidRPr="00C84CF1">
              <w:rPr>
                <w:iCs/>
                <w:lang w:val="ro-RO" w:eastAsia="ru-RU"/>
              </w:rPr>
              <w:t>Anexa nr. 22</w:t>
            </w:r>
          </w:p>
        </w:tc>
        <w:tc>
          <w:tcPr>
            <w:tcW w:w="2314" w:type="pct"/>
            <w:shd w:val="clear" w:color="auto" w:fill="F7CAAC" w:themeFill="accent2" w:themeFillTint="66"/>
            <w:hideMark/>
          </w:tcPr>
          <w:p w14:paraId="63AA3281" w14:textId="77777777" w:rsidR="006D69C4" w:rsidRPr="00C84CF1" w:rsidRDefault="006D69C4" w:rsidP="006D69C4">
            <w:pPr>
              <w:ind w:firstLine="0"/>
              <w:rPr>
                <w:iCs/>
                <w:lang w:val="ro-RO" w:eastAsia="ru-RU"/>
              </w:rPr>
            </w:pPr>
            <w:r w:rsidRPr="00C84CF1">
              <w:rPr>
                <w:iCs/>
                <w:lang w:val="ro-RO" w:eastAsia="ru-RU"/>
              </w:rPr>
              <w:t>Conform formularului încărcat</w:t>
            </w:r>
          </w:p>
          <w:p w14:paraId="02992A49" w14:textId="1360709C" w:rsidR="00850D1C" w:rsidRPr="00C84CF1" w:rsidRDefault="006D69C4" w:rsidP="006D69C4">
            <w:pPr>
              <w:ind w:firstLine="0"/>
              <w:rPr>
                <w:lang w:val="ro-RO" w:eastAsia="ru-RU"/>
              </w:rPr>
            </w:pPr>
            <w:r w:rsidRPr="00C84CF1">
              <w:rPr>
                <w:iCs/>
                <w:lang w:val="ro-RO" w:eastAsia="ru-RU"/>
              </w:rPr>
              <w:t xml:space="preserve">ofertantul elaborează propunerea tehnică, astfel încât aceasta să respecte în totalitate cerințele de calificare, precum </w:t>
            </w:r>
            <w:proofErr w:type="spellStart"/>
            <w:r w:rsidRPr="00C84CF1">
              <w:rPr>
                <w:iCs/>
                <w:lang w:val="ro-RO" w:eastAsia="ru-RU"/>
              </w:rPr>
              <w:t>şi</w:t>
            </w:r>
            <w:proofErr w:type="spellEnd"/>
            <w:r w:rsidRPr="00C84CF1">
              <w:rPr>
                <w:iCs/>
                <w:lang w:val="ro-RO" w:eastAsia="ru-RU"/>
              </w:rPr>
              <w:t xml:space="preserve"> cerințele prevăzute în caietul de sarcini. Obligatoriu semnarea prin semnătura electronica.</w:t>
            </w:r>
          </w:p>
        </w:tc>
        <w:tc>
          <w:tcPr>
            <w:tcW w:w="716" w:type="pct"/>
            <w:shd w:val="clear" w:color="auto" w:fill="F7CAAC" w:themeFill="accent2" w:themeFillTint="66"/>
            <w:hideMark/>
          </w:tcPr>
          <w:p w14:paraId="48F7DDE7" w14:textId="5093D533" w:rsidR="00850D1C" w:rsidRPr="00C84CF1" w:rsidRDefault="006D69C4" w:rsidP="00821DE0">
            <w:pPr>
              <w:ind w:firstLine="0"/>
              <w:rPr>
                <w:lang w:val="ro-RO" w:eastAsia="ru-RU"/>
              </w:rPr>
            </w:pPr>
            <w:r w:rsidRPr="00C84CF1">
              <w:rPr>
                <w:lang w:val="ro-RO" w:eastAsia="ru-RU"/>
              </w:rPr>
              <w:t>Obligatoriu se încarcă în SIA RSAP</w:t>
            </w:r>
          </w:p>
        </w:tc>
      </w:tr>
      <w:tr w:rsidR="00850D1C" w:rsidRPr="009737C6" w14:paraId="6E83E3BF" w14:textId="77777777" w:rsidTr="003D2882">
        <w:tc>
          <w:tcPr>
            <w:tcW w:w="333" w:type="pct"/>
            <w:shd w:val="clear" w:color="auto" w:fill="F7CAAC" w:themeFill="accent2" w:themeFillTint="66"/>
            <w:hideMark/>
          </w:tcPr>
          <w:p w14:paraId="33D1CFE7" w14:textId="77777777" w:rsidR="00850D1C" w:rsidRPr="009737C6" w:rsidRDefault="00850D1C" w:rsidP="00821DE0">
            <w:pPr>
              <w:ind w:firstLine="0"/>
              <w:rPr>
                <w:sz w:val="24"/>
                <w:szCs w:val="24"/>
                <w:lang w:val="ro-RO" w:eastAsia="ru-RU"/>
              </w:rPr>
            </w:pPr>
            <w:r>
              <w:rPr>
                <w:sz w:val="24"/>
                <w:szCs w:val="24"/>
                <w:lang w:val="ro-RO" w:eastAsia="ru-RU"/>
              </w:rPr>
              <w:t>2.</w:t>
            </w:r>
          </w:p>
        </w:tc>
        <w:tc>
          <w:tcPr>
            <w:tcW w:w="1637" w:type="pct"/>
            <w:shd w:val="clear" w:color="auto" w:fill="F7CAAC" w:themeFill="accent2" w:themeFillTint="66"/>
            <w:hideMark/>
          </w:tcPr>
          <w:p w14:paraId="4EB9257E" w14:textId="77777777" w:rsidR="006D69C4" w:rsidRPr="00C84CF1" w:rsidRDefault="006D69C4" w:rsidP="006D69C4">
            <w:pPr>
              <w:ind w:firstLine="0"/>
              <w:rPr>
                <w:iCs/>
                <w:lang w:val="ro-RO" w:eastAsia="ru-RU"/>
              </w:rPr>
            </w:pPr>
            <w:r w:rsidRPr="00C84CF1">
              <w:rPr>
                <w:iCs/>
                <w:lang w:val="ro-RO" w:eastAsia="ru-RU"/>
              </w:rPr>
              <w:t>Specificația   de preț</w:t>
            </w:r>
          </w:p>
          <w:p w14:paraId="132193FB" w14:textId="2FE0214D" w:rsidR="00850D1C" w:rsidRPr="00C84CF1" w:rsidRDefault="006D69C4" w:rsidP="006D69C4">
            <w:pPr>
              <w:ind w:firstLine="0"/>
              <w:rPr>
                <w:lang w:val="ro-RO" w:eastAsia="ru-RU"/>
              </w:rPr>
            </w:pPr>
            <w:r w:rsidRPr="00C84CF1">
              <w:rPr>
                <w:iCs/>
                <w:lang w:val="ro-RO" w:eastAsia="ru-RU"/>
              </w:rPr>
              <w:t>Anexa nr.23</w:t>
            </w:r>
          </w:p>
        </w:tc>
        <w:tc>
          <w:tcPr>
            <w:tcW w:w="2314" w:type="pct"/>
            <w:shd w:val="clear" w:color="auto" w:fill="F7CAAC" w:themeFill="accent2" w:themeFillTint="66"/>
            <w:hideMark/>
          </w:tcPr>
          <w:p w14:paraId="2D4A9C42" w14:textId="77777777" w:rsidR="006D69C4" w:rsidRPr="00C84CF1" w:rsidRDefault="006D69C4" w:rsidP="006D69C4">
            <w:pPr>
              <w:ind w:firstLine="0"/>
              <w:rPr>
                <w:iCs/>
                <w:lang w:val="ro-RO" w:eastAsia="ru-RU"/>
              </w:rPr>
            </w:pPr>
            <w:r w:rsidRPr="00C84CF1">
              <w:rPr>
                <w:iCs/>
                <w:lang w:val="ro-RO" w:eastAsia="ru-RU"/>
              </w:rPr>
              <w:t>Conform formularului încărcat</w:t>
            </w:r>
          </w:p>
          <w:p w14:paraId="0A36CD78" w14:textId="225949E6" w:rsidR="00850D1C" w:rsidRPr="00C84CF1" w:rsidRDefault="006D69C4" w:rsidP="006D69C4">
            <w:pPr>
              <w:ind w:firstLine="0"/>
              <w:rPr>
                <w:lang w:val="ro-RO" w:eastAsia="ru-RU"/>
              </w:rPr>
            </w:pPr>
            <w:r w:rsidRPr="00C84CF1">
              <w:rPr>
                <w:iCs/>
                <w:lang w:val="ro-RO" w:eastAsia="ru-RU"/>
              </w:rPr>
              <w:t xml:space="preserve">ofertantul elaborează propunerea financiară, astfel încât aceasta să furnizeze toate informațiile solicitate cu privire la prețuri, tarife, precum </w:t>
            </w:r>
            <w:proofErr w:type="spellStart"/>
            <w:r w:rsidRPr="00C84CF1">
              <w:rPr>
                <w:iCs/>
                <w:lang w:val="ro-RO" w:eastAsia="ru-RU"/>
              </w:rPr>
              <w:t>şi</w:t>
            </w:r>
            <w:proofErr w:type="spellEnd"/>
            <w:r w:rsidRPr="00C84CF1">
              <w:rPr>
                <w:iCs/>
                <w:lang w:val="ro-RO" w:eastAsia="ru-RU"/>
              </w:rPr>
              <w:t xml:space="preserve"> la alte condiții financiare </w:t>
            </w:r>
            <w:proofErr w:type="spellStart"/>
            <w:r w:rsidRPr="00C84CF1">
              <w:rPr>
                <w:iCs/>
                <w:lang w:val="ro-RO" w:eastAsia="ru-RU"/>
              </w:rPr>
              <w:t>şi</w:t>
            </w:r>
            <w:proofErr w:type="spellEnd"/>
            <w:r w:rsidRPr="00C84CF1">
              <w:rPr>
                <w:iCs/>
                <w:lang w:val="ro-RO" w:eastAsia="ru-RU"/>
              </w:rPr>
              <w:t xml:space="preserve"> comerciale legate de obiectul contractului de achiziție publică. Obligatoriu semnarea prin semnătura electronica.</w:t>
            </w:r>
          </w:p>
        </w:tc>
        <w:tc>
          <w:tcPr>
            <w:tcW w:w="716" w:type="pct"/>
            <w:shd w:val="clear" w:color="auto" w:fill="F7CAAC" w:themeFill="accent2" w:themeFillTint="66"/>
            <w:hideMark/>
          </w:tcPr>
          <w:p w14:paraId="73751A6E" w14:textId="5342C067" w:rsidR="00850D1C" w:rsidRPr="00C84CF1" w:rsidRDefault="006D69C4" w:rsidP="00821DE0">
            <w:pPr>
              <w:ind w:firstLine="0"/>
              <w:rPr>
                <w:lang w:val="ro-RO" w:eastAsia="ru-RU"/>
              </w:rPr>
            </w:pPr>
            <w:r w:rsidRPr="00C84CF1">
              <w:rPr>
                <w:lang w:val="ro-RO" w:eastAsia="ru-RU"/>
              </w:rPr>
              <w:t>Obligatoriu se încarcă în SIA RSAP</w:t>
            </w:r>
          </w:p>
        </w:tc>
      </w:tr>
      <w:tr w:rsidR="00A378D2" w:rsidRPr="009737C6" w14:paraId="206EF738" w14:textId="77777777" w:rsidTr="003D2882">
        <w:tc>
          <w:tcPr>
            <w:tcW w:w="333" w:type="pct"/>
            <w:shd w:val="clear" w:color="auto" w:fill="F7CAAC" w:themeFill="accent2" w:themeFillTint="66"/>
          </w:tcPr>
          <w:p w14:paraId="38C97F74" w14:textId="5C0EE70C" w:rsidR="00A378D2" w:rsidRDefault="00A378D2" w:rsidP="00BC2DE2">
            <w:pPr>
              <w:ind w:firstLine="0"/>
              <w:rPr>
                <w:sz w:val="24"/>
                <w:szCs w:val="24"/>
                <w:lang w:val="ro-RO" w:eastAsia="ru-RU"/>
              </w:rPr>
            </w:pPr>
            <w:r>
              <w:rPr>
                <w:sz w:val="24"/>
                <w:szCs w:val="24"/>
                <w:lang w:val="ro-RO" w:eastAsia="ru-RU"/>
              </w:rPr>
              <w:t>3</w:t>
            </w:r>
          </w:p>
        </w:tc>
        <w:tc>
          <w:tcPr>
            <w:tcW w:w="1637" w:type="pct"/>
            <w:shd w:val="clear" w:color="auto" w:fill="F7CAAC" w:themeFill="accent2" w:themeFillTint="66"/>
          </w:tcPr>
          <w:p w14:paraId="252B45C5" w14:textId="20993BA5" w:rsidR="00A378D2" w:rsidRPr="00C84CF1" w:rsidRDefault="00A378D2" w:rsidP="00BC2DE2">
            <w:pPr>
              <w:ind w:firstLine="0"/>
              <w:rPr>
                <w:lang w:val="ro-RO" w:eastAsia="ru-RU"/>
              </w:rPr>
            </w:pPr>
            <w:proofErr w:type="spellStart"/>
            <w:r w:rsidRPr="00C84CF1">
              <w:t>Certificat</w:t>
            </w:r>
            <w:proofErr w:type="spellEnd"/>
            <w:r w:rsidRPr="00C84CF1">
              <w:t>/</w:t>
            </w:r>
            <w:proofErr w:type="spellStart"/>
            <w:r w:rsidRPr="00C84CF1">
              <w:t>Decizie</w:t>
            </w:r>
            <w:proofErr w:type="spellEnd"/>
            <w:r w:rsidRPr="00C84CF1">
              <w:t xml:space="preserve">, Extras de </w:t>
            </w:r>
            <w:proofErr w:type="spellStart"/>
            <w:r w:rsidRPr="00C84CF1">
              <w:t>înregistrare</w:t>
            </w:r>
            <w:proofErr w:type="spellEnd"/>
          </w:p>
        </w:tc>
        <w:tc>
          <w:tcPr>
            <w:tcW w:w="2314" w:type="pct"/>
            <w:shd w:val="clear" w:color="auto" w:fill="F7CAAC" w:themeFill="accent2" w:themeFillTint="66"/>
          </w:tcPr>
          <w:p w14:paraId="0820506A" w14:textId="3191EFC0" w:rsidR="00A378D2" w:rsidRPr="00C84CF1" w:rsidRDefault="00A378D2" w:rsidP="00BC2DE2">
            <w:pPr>
              <w:ind w:firstLine="0"/>
              <w:rPr>
                <w:lang w:val="ro-RO" w:eastAsia="ru-RU"/>
              </w:rPr>
            </w:pPr>
            <w:proofErr w:type="spellStart"/>
            <w:r w:rsidRPr="00C84CF1">
              <w:t>Copii</w:t>
            </w:r>
            <w:proofErr w:type="spellEnd"/>
            <w:r w:rsidRPr="00C84CF1">
              <w:t xml:space="preserve"> </w:t>
            </w:r>
            <w:proofErr w:type="spellStart"/>
            <w:r w:rsidRPr="00C84CF1">
              <w:t>confirmate</w:t>
            </w:r>
            <w:proofErr w:type="spellEnd"/>
            <w:r w:rsidRPr="00C84CF1">
              <w:t xml:space="preserve"> </w:t>
            </w:r>
            <w:proofErr w:type="spellStart"/>
            <w:r w:rsidRPr="00C84CF1">
              <w:t>prin</w:t>
            </w:r>
            <w:proofErr w:type="spellEnd"/>
            <w:r w:rsidRPr="00C84CF1">
              <w:t xml:space="preserve"> </w:t>
            </w:r>
            <w:proofErr w:type="spellStart"/>
            <w:r w:rsidRPr="00C84CF1">
              <w:t>aplicarea</w:t>
            </w:r>
            <w:proofErr w:type="spellEnd"/>
            <w:r w:rsidRPr="00C84CF1">
              <w:t xml:space="preserve"> </w:t>
            </w:r>
            <w:proofErr w:type="spellStart"/>
            <w:r w:rsidRPr="00C84CF1">
              <w:t>semnăturii</w:t>
            </w:r>
            <w:proofErr w:type="spellEnd"/>
            <w:r w:rsidRPr="00C84CF1">
              <w:t xml:space="preserve"> </w:t>
            </w:r>
            <w:proofErr w:type="spellStart"/>
            <w:r w:rsidRPr="00C84CF1">
              <w:t>electronice</w:t>
            </w:r>
            <w:proofErr w:type="spellEnd"/>
          </w:p>
        </w:tc>
        <w:tc>
          <w:tcPr>
            <w:tcW w:w="716" w:type="pct"/>
            <w:shd w:val="clear" w:color="auto" w:fill="F7CAAC" w:themeFill="accent2" w:themeFillTint="66"/>
          </w:tcPr>
          <w:p w14:paraId="5AB9AEAD" w14:textId="07E870B0"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6B71BA00" w14:textId="77777777" w:rsidTr="003D2882">
        <w:tc>
          <w:tcPr>
            <w:tcW w:w="333" w:type="pct"/>
            <w:shd w:val="clear" w:color="auto" w:fill="F7CAAC" w:themeFill="accent2" w:themeFillTint="66"/>
          </w:tcPr>
          <w:p w14:paraId="5A2F80CF" w14:textId="04F98312" w:rsidR="00A378D2" w:rsidRDefault="00A378D2" w:rsidP="00BC2DE2">
            <w:pPr>
              <w:ind w:firstLine="0"/>
              <w:rPr>
                <w:sz w:val="24"/>
                <w:szCs w:val="24"/>
                <w:lang w:val="ro-RO" w:eastAsia="ru-RU"/>
              </w:rPr>
            </w:pPr>
            <w:r>
              <w:rPr>
                <w:sz w:val="24"/>
                <w:szCs w:val="24"/>
                <w:lang w:val="ro-RO" w:eastAsia="ru-RU"/>
              </w:rPr>
              <w:t>4</w:t>
            </w:r>
          </w:p>
        </w:tc>
        <w:tc>
          <w:tcPr>
            <w:tcW w:w="1637" w:type="pct"/>
            <w:shd w:val="clear" w:color="auto" w:fill="F7CAAC" w:themeFill="accent2" w:themeFillTint="66"/>
          </w:tcPr>
          <w:p w14:paraId="46A7652D" w14:textId="77777777" w:rsidR="00A378D2" w:rsidRPr="00DF5F4D" w:rsidRDefault="00A378D2" w:rsidP="00BC2DE2">
            <w:pPr>
              <w:pStyle w:val="a5"/>
              <w:rPr>
                <w:rFonts w:ascii="Times New Roman" w:hAnsi="Times New Roman"/>
                <w:lang w:val="en-US"/>
              </w:rPr>
            </w:pPr>
            <w:r w:rsidRPr="00DF5F4D">
              <w:rPr>
                <w:rFonts w:ascii="Times New Roman" w:hAnsi="Times New Roman"/>
                <w:lang w:val="en-US"/>
              </w:rPr>
              <w:t>DECLARAŢIE</w:t>
            </w:r>
          </w:p>
          <w:p w14:paraId="059BFF04" w14:textId="77777777" w:rsidR="00A378D2" w:rsidRDefault="00A378D2" w:rsidP="00BC2DE2">
            <w:pPr>
              <w:ind w:firstLine="0"/>
            </w:pPr>
            <w:proofErr w:type="spellStart"/>
            <w:r w:rsidRPr="00C84CF1">
              <w:t>privind</w:t>
            </w:r>
            <w:proofErr w:type="spellEnd"/>
            <w:r w:rsidRPr="00C84CF1">
              <w:t xml:space="preserve"> </w:t>
            </w:r>
            <w:proofErr w:type="spellStart"/>
            <w:r w:rsidRPr="00C84CF1">
              <w:t>valabilitatea</w:t>
            </w:r>
            <w:proofErr w:type="spellEnd"/>
            <w:r w:rsidRPr="00C84CF1">
              <w:t xml:space="preserve"> </w:t>
            </w:r>
            <w:proofErr w:type="spellStart"/>
            <w:r w:rsidRPr="00C84CF1">
              <w:t>ofertei</w:t>
            </w:r>
            <w:proofErr w:type="spellEnd"/>
          </w:p>
          <w:p w14:paraId="6B6D663B" w14:textId="651318A9" w:rsidR="00CD26FC" w:rsidRPr="00C84CF1" w:rsidRDefault="00CD26FC" w:rsidP="00BC2DE2">
            <w:pPr>
              <w:ind w:firstLine="0"/>
              <w:rPr>
                <w:lang w:val="ro-RO" w:eastAsia="ru-RU"/>
              </w:rPr>
            </w:pPr>
            <w:r>
              <w:rPr>
                <w:lang w:val="ro-RO"/>
              </w:rPr>
              <w:t>60 zile</w:t>
            </w:r>
          </w:p>
        </w:tc>
        <w:tc>
          <w:tcPr>
            <w:tcW w:w="2314" w:type="pct"/>
            <w:shd w:val="clear" w:color="auto" w:fill="F7CAAC" w:themeFill="accent2" w:themeFillTint="66"/>
          </w:tcPr>
          <w:p w14:paraId="5EF7C7E3" w14:textId="4553F601" w:rsidR="00A378D2" w:rsidRPr="00C84CF1" w:rsidRDefault="00A378D2" w:rsidP="00BC2DE2">
            <w:pPr>
              <w:ind w:firstLine="0"/>
              <w:rPr>
                <w:lang w:val="ro-RO" w:eastAsia="ru-RU"/>
              </w:rPr>
            </w:pPr>
            <w:r w:rsidRPr="00C84CF1">
              <w:rPr>
                <w:iCs/>
                <w:lang w:val="ro-RO"/>
              </w:rPr>
              <w:t>Ofertantul are obligația, prin depunerea declarației privind valabilitatea ofertei (</w:t>
            </w:r>
            <w:r w:rsidRPr="00C84CF1">
              <w:rPr>
                <w:b/>
                <w:iCs/>
                <w:lang w:val="ro-RO"/>
              </w:rPr>
              <w:t>anexa nr. 8</w:t>
            </w:r>
            <w:r w:rsidRPr="00C84CF1">
              <w:rPr>
                <w:iCs/>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716" w:type="pct"/>
            <w:shd w:val="clear" w:color="auto" w:fill="F7CAAC" w:themeFill="accent2" w:themeFillTint="66"/>
          </w:tcPr>
          <w:p w14:paraId="62BC4361" w14:textId="27E2CD91"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1AF605C8" w14:textId="77777777" w:rsidTr="003D2882">
        <w:tc>
          <w:tcPr>
            <w:tcW w:w="333" w:type="pct"/>
            <w:shd w:val="clear" w:color="auto" w:fill="F7CAAC" w:themeFill="accent2" w:themeFillTint="66"/>
          </w:tcPr>
          <w:p w14:paraId="390E8B6A" w14:textId="6B487929" w:rsidR="00A378D2" w:rsidRDefault="00A378D2" w:rsidP="00BC2DE2">
            <w:pPr>
              <w:ind w:firstLine="0"/>
              <w:rPr>
                <w:sz w:val="24"/>
                <w:szCs w:val="24"/>
                <w:lang w:val="ro-RO" w:eastAsia="ru-RU"/>
              </w:rPr>
            </w:pPr>
            <w:r>
              <w:rPr>
                <w:sz w:val="24"/>
                <w:szCs w:val="24"/>
                <w:lang w:val="ro-RO" w:eastAsia="ru-RU"/>
              </w:rPr>
              <w:t>5</w:t>
            </w:r>
          </w:p>
        </w:tc>
        <w:tc>
          <w:tcPr>
            <w:tcW w:w="1637" w:type="pct"/>
            <w:shd w:val="clear" w:color="auto" w:fill="F7CAAC" w:themeFill="accent2" w:themeFillTint="66"/>
          </w:tcPr>
          <w:p w14:paraId="7E073307" w14:textId="41115C41" w:rsidR="00A378D2" w:rsidRPr="00C84CF1" w:rsidRDefault="00A378D2" w:rsidP="00BC2DE2">
            <w:pPr>
              <w:ind w:firstLine="0"/>
              <w:rPr>
                <w:lang w:val="ro-RO" w:eastAsia="ru-RU"/>
              </w:rPr>
            </w:pPr>
            <w:proofErr w:type="spellStart"/>
            <w:r w:rsidRPr="00C84CF1">
              <w:t>Certificat</w:t>
            </w:r>
            <w:proofErr w:type="spellEnd"/>
            <w:r w:rsidRPr="00C84CF1">
              <w:t xml:space="preserve"> cu </w:t>
            </w:r>
            <w:proofErr w:type="spellStart"/>
            <w:r w:rsidRPr="00C84CF1">
              <w:t>privire</w:t>
            </w:r>
            <w:proofErr w:type="spellEnd"/>
            <w:r w:rsidRPr="00C84CF1">
              <w:t xml:space="preserve"> la </w:t>
            </w:r>
            <w:proofErr w:type="spellStart"/>
            <w:r w:rsidRPr="00C84CF1">
              <w:t>efectuarea</w:t>
            </w:r>
            <w:proofErr w:type="spellEnd"/>
            <w:r w:rsidRPr="00C84CF1">
              <w:t xml:space="preserve"> </w:t>
            </w:r>
            <w:proofErr w:type="spellStart"/>
            <w:r w:rsidRPr="00C84CF1">
              <w:t>sistematică</w:t>
            </w:r>
            <w:proofErr w:type="spellEnd"/>
            <w:r w:rsidRPr="00C84CF1">
              <w:t xml:space="preserve"> a </w:t>
            </w:r>
            <w:proofErr w:type="spellStart"/>
            <w:r w:rsidRPr="00C84CF1">
              <w:t>plății</w:t>
            </w:r>
            <w:proofErr w:type="spellEnd"/>
            <w:r w:rsidRPr="00C84CF1">
              <w:t xml:space="preserve"> </w:t>
            </w:r>
            <w:proofErr w:type="spellStart"/>
            <w:r w:rsidRPr="00C84CF1">
              <w:t>impozitelor</w:t>
            </w:r>
            <w:proofErr w:type="spellEnd"/>
            <w:r w:rsidRPr="00C84CF1">
              <w:t xml:space="preserve">, </w:t>
            </w:r>
            <w:proofErr w:type="spellStart"/>
            <w:r w:rsidRPr="00C84CF1">
              <w:t>contribuțiilor</w:t>
            </w:r>
            <w:proofErr w:type="spellEnd"/>
          </w:p>
        </w:tc>
        <w:tc>
          <w:tcPr>
            <w:tcW w:w="2314" w:type="pct"/>
            <w:shd w:val="clear" w:color="auto" w:fill="F7CAAC" w:themeFill="accent2" w:themeFillTint="66"/>
          </w:tcPr>
          <w:p w14:paraId="753D855B" w14:textId="520D05ED" w:rsidR="00A378D2" w:rsidRPr="00C84CF1" w:rsidRDefault="00A378D2" w:rsidP="00BC2DE2">
            <w:pPr>
              <w:ind w:firstLine="0"/>
              <w:rPr>
                <w:lang w:val="ro-RO" w:eastAsia="ru-RU"/>
              </w:rPr>
            </w:pPr>
            <w:proofErr w:type="spellStart"/>
            <w:r w:rsidRPr="00C84CF1">
              <w:t>Copie</w:t>
            </w:r>
            <w:proofErr w:type="spellEnd"/>
            <w:r w:rsidRPr="00C84CF1">
              <w:t xml:space="preserve">. </w:t>
            </w:r>
            <w:proofErr w:type="spellStart"/>
            <w:r w:rsidRPr="00C84CF1">
              <w:t>Eliberat</w:t>
            </w:r>
            <w:proofErr w:type="spellEnd"/>
            <w:r w:rsidRPr="00C84CF1">
              <w:t xml:space="preserve"> de </w:t>
            </w:r>
            <w:proofErr w:type="spellStart"/>
            <w:r w:rsidRPr="00C84CF1">
              <w:t>Inspectoratul</w:t>
            </w:r>
            <w:proofErr w:type="spellEnd"/>
            <w:r w:rsidRPr="00C84CF1">
              <w:t xml:space="preserve"> Fiscal (</w:t>
            </w:r>
            <w:proofErr w:type="spellStart"/>
            <w:r w:rsidRPr="00C84CF1">
              <w:t>valabilitatea</w:t>
            </w:r>
            <w:proofErr w:type="spellEnd"/>
            <w:r w:rsidRPr="00C84CF1">
              <w:t xml:space="preserve"> </w:t>
            </w:r>
            <w:proofErr w:type="spellStart"/>
            <w:r w:rsidRPr="00C84CF1">
              <w:t>certificatului</w:t>
            </w:r>
            <w:proofErr w:type="spellEnd"/>
            <w:r w:rsidRPr="00C84CF1">
              <w:t xml:space="preserve"> - conform </w:t>
            </w:r>
            <w:proofErr w:type="spellStart"/>
            <w:r w:rsidRPr="00C84CF1">
              <w:t>cerinţelor</w:t>
            </w:r>
            <w:proofErr w:type="spellEnd"/>
            <w:r w:rsidRPr="00C84CF1">
              <w:t xml:space="preserve"> </w:t>
            </w:r>
            <w:proofErr w:type="spellStart"/>
            <w:r w:rsidRPr="00C84CF1">
              <w:t>Inspectoratului</w:t>
            </w:r>
            <w:proofErr w:type="spellEnd"/>
            <w:r w:rsidRPr="00C84CF1">
              <w:t xml:space="preserve"> Fiscal al RM, </w:t>
            </w:r>
            <w:proofErr w:type="spellStart"/>
            <w:r w:rsidRPr="00C84CF1">
              <w:t>valabil</w:t>
            </w:r>
            <w:proofErr w:type="spellEnd"/>
            <w:r w:rsidRPr="00C84CF1">
              <w:t xml:space="preserve"> la </w:t>
            </w:r>
            <w:proofErr w:type="spellStart"/>
            <w:r w:rsidRPr="00C84CF1">
              <w:t>ziua</w:t>
            </w:r>
            <w:proofErr w:type="spellEnd"/>
            <w:r w:rsidRPr="00C84CF1">
              <w:t xml:space="preserve"> </w:t>
            </w:r>
            <w:proofErr w:type="spellStart"/>
            <w:r w:rsidRPr="00C84CF1">
              <w:t>petrecerii</w:t>
            </w:r>
            <w:proofErr w:type="spellEnd"/>
            <w:r w:rsidRPr="00C84CF1">
              <w:t xml:space="preserve"> </w:t>
            </w:r>
            <w:proofErr w:type="spellStart"/>
            <w:r w:rsidRPr="00C84CF1">
              <w:t>procedurii</w:t>
            </w:r>
            <w:proofErr w:type="spellEnd"/>
            <w:r w:rsidRPr="00C84CF1">
              <w:t xml:space="preserve">). </w:t>
            </w:r>
            <w:proofErr w:type="spellStart"/>
            <w:r w:rsidRPr="00C84CF1">
              <w:t>obligatoriu</w:t>
            </w:r>
            <w:proofErr w:type="spellEnd"/>
            <w:r w:rsidRPr="00C84CF1">
              <w:t xml:space="preserve"> </w:t>
            </w:r>
            <w:proofErr w:type="spellStart"/>
            <w:r w:rsidRPr="00C84CF1">
              <w:t>semnarea</w:t>
            </w:r>
            <w:proofErr w:type="spellEnd"/>
            <w:r w:rsidRPr="00C84CF1">
              <w:t xml:space="preserve"> </w:t>
            </w:r>
            <w:proofErr w:type="spellStart"/>
            <w:r w:rsidRPr="00C84CF1">
              <w:t>prin</w:t>
            </w:r>
            <w:proofErr w:type="spellEnd"/>
            <w:r w:rsidRPr="00C84CF1">
              <w:t xml:space="preserve"> </w:t>
            </w:r>
            <w:proofErr w:type="spellStart"/>
            <w:r w:rsidRPr="00C84CF1">
              <w:t>semnătura</w:t>
            </w:r>
            <w:proofErr w:type="spellEnd"/>
            <w:r w:rsidRPr="00C84CF1">
              <w:t xml:space="preserve"> electronica. </w:t>
            </w:r>
            <w:proofErr w:type="spellStart"/>
            <w:r w:rsidRPr="00C84CF1">
              <w:t>Restanța</w:t>
            </w:r>
            <w:proofErr w:type="spellEnd"/>
            <w:r w:rsidRPr="00C84CF1">
              <w:t xml:space="preserve"> la </w:t>
            </w:r>
            <w:proofErr w:type="spellStart"/>
            <w:r w:rsidRPr="00C84CF1">
              <w:t>ziua</w:t>
            </w:r>
            <w:proofErr w:type="spellEnd"/>
            <w:r w:rsidRPr="00C84CF1">
              <w:t xml:space="preserve"> </w:t>
            </w:r>
            <w:proofErr w:type="spellStart"/>
            <w:r w:rsidRPr="00C84CF1">
              <w:t>petrecerii</w:t>
            </w:r>
            <w:proofErr w:type="spellEnd"/>
            <w:r w:rsidRPr="00C84CF1">
              <w:t xml:space="preserve"> </w:t>
            </w:r>
            <w:proofErr w:type="spellStart"/>
            <w:r w:rsidRPr="00C84CF1">
              <w:t>procedurii</w:t>
            </w:r>
            <w:proofErr w:type="spellEnd"/>
            <w:r w:rsidRPr="00C84CF1">
              <w:t xml:space="preserve"> conform </w:t>
            </w:r>
            <w:proofErr w:type="spellStart"/>
            <w:r w:rsidRPr="00C84CF1">
              <w:t>Ordinul</w:t>
            </w:r>
            <w:proofErr w:type="spellEnd"/>
            <w:r w:rsidRPr="00C84CF1">
              <w:t xml:space="preserve"> nr. 400 </w:t>
            </w:r>
            <w:proofErr w:type="gramStart"/>
            <w:r w:rsidRPr="00C84CF1">
              <w:t>din</w:t>
            </w:r>
            <w:proofErr w:type="gramEnd"/>
            <w:r w:rsidRPr="00C84CF1">
              <w:t xml:space="preserve"> 14.03.2014 cu </w:t>
            </w:r>
            <w:proofErr w:type="spellStart"/>
            <w:r w:rsidRPr="00C84CF1">
              <w:t>privire</w:t>
            </w:r>
            <w:proofErr w:type="spellEnd"/>
            <w:r w:rsidRPr="00C84CF1">
              <w:t xml:space="preserve"> la </w:t>
            </w:r>
            <w:proofErr w:type="spellStart"/>
            <w:r w:rsidRPr="00C84CF1">
              <w:t>aprobarea</w:t>
            </w:r>
            <w:proofErr w:type="spellEnd"/>
            <w:r w:rsidRPr="00C84CF1">
              <w:t xml:space="preserve"> </w:t>
            </w:r>
            <w:proofErr w:type="spellStart"/>
            <w:r w:rsidRPr="00C84CF1">
              <w:t>Instrucțiunii</w:t>
            </w:r>
            <w:proofErr w:type="spellEnd"/>
            <w:r w:rsidRPr="00C84CF1">
              <w:t xml:space="preserve"> </w:t>
            </w:r>
            <w:proofErr w:type="spellStart"/>
            <w:r w:rsidRPr="00C84CF1">
              <w:t>privind</w:t>
            </w:r>
            <w:proofErr w:type="spellEnd"/>
            <w:r w:rsidRPr="00C84CF1">
              <w:t xml:space="preserve"> </w:t>
            </w:r>
            <w:proofErr w:type="spellStart"/>
            <w:r w:rsidRPr="00C84CF1">
              <w:t>evidența</w:t>
            </w:r>
            <w:proofErr w:type="spellEnd"/>
            <w:r w:rsidRPr="00C84CF1">
              <w:t xml:space="preserve"> </w:t>
            </w:r>
            <w:proofErr w:type="spellStart"/>
            <w:r w:rsidRPr="00C84CF1">
              <w:t>obligațiilor</w:t>
            </w:r>
            <w:proofErr w:type="spellEnd"/>
            <w:r w:rsidRPr="00C84CF1">
              <w:t xml:space="preserve"> </w:t>
            </w:r>
            <w:proofErr w:type="spellStart"/>
            <w:r w:rsidRPr="00C84CF1">
              <w:t>față</w:t>
            </w:r>
            <w:proofErr w:type="spellEnd"/>
            <w:r w:rsidRPr="00C84CF1">
              <w:t xml:space="preserve"> de </w:t>
            </w:r>
            <w:proofErr w:type="spellStart"/>
            <w:r w:rsidRPr="00C84CF1">
              <w:t>buget</w:t>
            </w:r>
            <w:proofErr w:type="spellEnd"/>
            <w:r w:rsidRPr="00C84CF1">
              <w:t xml:space="preserve">. </w:t>
            </w:r>
            <w:proofErr w:type="spellStart"/>
            <w:r w:rsidRPr="00C84CF1">
              <w:rPr>
                <w:iCs/>
              </w:rPr>
              <w:t>Obligatoriu</w:t>
            </w:r>
            <w:proofErr w:type="spellEnd"/>
            <w:r w:rsidRPr="00C84CF1">
              <w:rPr>
                <w:iCs/>
              </w:rPr>
              <w:t xml:space="preserve"> </w:t>
            </w:r>
            <w:proofErr w:type="spellStart"/>
            <w:r w:rsidRPr="00C84CF1">
              <w:rPr>
                <w:iCs/>
              </w:rPr>
              <w:t>semnarea</w:t>
            </w:r>
            <w:proofErr w:type="spellEnd"/>
            <w:r w:rsidRPr="00C84CF1">
              <w:rPr>
                <w:iCs/>
              </w:rPr>
              <w:t xml:space="preserve"> </w:t>
            </w:r>
            <w:proofErr w:type="spellStart"/>
            <w:r w:rsidRPr="00C84CF1">
              <w:rPr>
                <w:iCs/>
              </w:rPr>
              <w:t>prin</w:t>
            </w:r>
            <w:proofErr w:type="spellEnd"/>
            <w:r w:rsidRPr="00C84CF1">
              <w:rPr>
                <w:iCs/>
              </w:rPr>
              <w:t xml:space="preserve"> </w:t>
            </w:r>
            <w:proofErr w:type="spellStart"/>
            <w:r w:rsidRPr="00C84CF1">
              <w:rPr>
                <w:iCs/>
              </w:rPr>
              <w:t>semnătura</w:t>
            </w:r>
            <w:proofErr w:type="spellEnd"/>
            <w:r w:rsidRPr="00C84CF1">
              <w:rPr>
                <w:iCs/>
              </w:rPr>
              <w:t xml:space="preserve"> electronica.</w:t>
            </w:r>
          </w:p>
        </w:tc>
        <w:tc>
          <w:tcPr>
            <w:tcW w:w="716" w:type="pct"/>
            <w:shd w:val="clear" w:color="auto" w:fill="F7CAAC" w:themeFill="accent2" w:themeFillTint="66"/>
          </w:tcPr>
          <w:p w14:paraId="5431F0F7" w14:textId="16E18FA1" w:rsidR="00A378D2"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713D82E9" w14:textId="77777777" w:rsidTr="003D2882">
        <w:tc>
          <w:tcPr>
            <w:tcW w:w="333" w:type="pct"/>
            <w:shd w:val="clear" w:color="auto" w:fill="F7CAAC" w:themeFill="accent2" w:themeFillTint="66"/>
          </w:tcPr>
          <w:p w14:paraId="03FAD72F" w14:textId="5FD40AC5" w:rsidR="00C84CF1" w:rsidRDefault="00C84CF1" w:rsidP="00BC2DE2">
            <w:pPr>
              <w:ind w:firstLine="0"/>
              <w:rPr>
                <w:sz w:val="24"/>
                <w:szCs w:val="24"/>
                <w:lang w:val="ro-RO" w:eastAsia="ru-RU"/>
              </w:rPr>
            </w:pPr>
            <w:r>
              <w:rPr>
                <w:sz w:val="24"/>
                <w:szCs w:val="24"/>
                <w:lang w:val="ro-RO" w:eastAsia="ru-RU"/>
              </w:rPr>
              <w:t>6</w:t>
            </w:r>
          </w:p>
        </w:tc>
        <w:tc>
          <w:tcPr>
            <w:tcW w:w="1637" w:type="pct"/>
            <w:shd w:val="clear" w:color="auto" w:fill="F7CAAC" w:themeFill="accent2" w:themeFillTint="66"/>
          </w:tcPr>
          <w:p w14:paraId="491DCD90" w14:textId="163A5BDF" w:rsidR="00C84CF1" w:rsidRPr="00C84CF1" w:rsidRDefault="00C84CF1" w:rsidP="00BC2DE2">
            <w:pPr>
              <w:ind w:firstLine="0"/>
            </w:pPr>
            <w:r w:rsidRPr="00C84CF1">
              <w:rPr>
                <w:iCs/>
                <w:lang w:val="ro-RO"/>
              </w:rPr>
              <w:t>DUAE</w:t>
            </w:r>
          </w:p>
        </w:tc>
        <w:tc>
          <w:tcPr>
            <w:tcW w:w="2314" w:type="pct"/>
            <w:shd w:val="clear" w:color="auto" w:fill="F7CAAC" w:themeFill="accent2" w:themeFillTint="66"/>
          </w:tcPr>
          <w:p w14:paraId="57E34683" w14:textId="77777777" w:rsidR="00C84CF1" w:rsidRPr="00C84CF1" w:rsidRDefault="00C84CF1" w:rsidP="00BC2DE2">
            <w:pPr>
              <w:pStyle w:val="a5"/>
              <w:rPr>
                <w:rFonts w:ascii="Times New Roman" w:hAnsi="Times New Roman"/>
                <w:iCs/>
                <w:lang w:val="ro-RO"/>
              </w:rPr>
            </w:pPr>
            <w:r w:rsidRPr="00C84CF1">
              <w:rPr>
                <w:rFonts w:ascii="Times New Roman" w:hAnsi="Times New Roman"/>
                <w:iCs/>
                <w:lang w:val="ro-RO"/>
              </w:rPr>
              <w:t xml:space="preserve">Conform formularului.  Prezentarea oricărui alt formular DUAE decât cel solicitat de către autoritatea contractantă, poate servi ca temei de descalificare de la procedura de achiziție publică.  </w:t>
            </w:r>
          </w:p>
          <w:p w14:paraId="1763DC97" w14:textId="4514FAE3" w:rsidR="00C84CF1" w:rsidRPr="00C84CF1" w:rsidRDefault="00C84CF1" w:rsidP="00BC2DE2">
            <w:pPr>
              <w:ind w:firstLine="0"/>
            </w:pPr>
            <w:r w:rsidRPr="00C84CF1">
              <w:rPr>
                <w:iCs/>
                <w:lang w:val="ro-RO"/>
              </w:rPr>
              <w:t>Obligatoriu semnarea prin semnătura electronica.</w:t>
            </w:r>
          </w:p>
        </w:tc>
        <w:tc>
          <w:tcPr>
            <w:tcW w:w="716" w:type="pct"/>
            <w:shd w:val="clear" w:color="auto" w:fill="F7CAAC" w:themeFill="accent2" w:themeFillTint="66"/>
          </w:tcPr>
          <w:p w14:paraId="6D124713" w14:textId="16B4340D" w:rsidR="00C84CF1"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5E344CD1" w14:textId="77777777" w:rsidTr="003D2882">
        <w:tc>
          <w:tcPr>
            <w:tcW w:w="333" w:type="pct"/>
            <w:shd w:val="clear" w:color="auto" w:fill="D9E2F3" w:themeFill="accent1" w:themeFillTint="33"/>
          </w:tcPr>
          <w:p w14:paraId="3E81A58F" w14:textId="471A668D" w:rsidR="00C84CF1" w:rsidRDefault="00C84CF1" w:rsidP="00BC2DE2">
            <w:pPr>
              <w:ind w:firstLine="0"/>
              <w:rPr>
                <w:sz w:val="24"/>
                <w:szCs w:val="24"/>
                <w:lang w:val="ro-RO" w:eastAsia="ru-RU"/>
              </w:rPr>
            </w:pPr>
            <w:r>
              <w:rPr>
                <w:sz w:val="24"/>
                <w:szCs w:val="24"/>
                <w:lang w:val="ro-RO" w:eastAsia="ru-RU"/>
              </w:rPr>
              <w:t>10</w:t>
            </w:r>
          </w:p>
        </w:tc>
        <w:tc>
          <w:tcPr>
            <w:tcW w:w="1637" w:type="pct"/>
            <w:shd w:val="clear" w:color="auto" w:fill="D9E2F3" w:themeFill="accent1" w:themeFillTint="33"/>
          </w:tcPr>
          <w:p w14:paraId="74D67562" w14:textId="77777777" w:rsidR="00C84CF1" w:rsidRPr="00C84CF1" w:rsidRDefault="00C84CF1" w:rsidP="00BC2DE2">
            <w:pPr>
              <w:pStyle w:val="a5"/>
              <w:rPr>
                <w:rFonts w:ascii="Times New Roman" w:hAnsi="Times New Roman"/>
                <w:lang w:val="ro-RO" w:eastAsia="ro-RO"/>
              </w:rPr>
            </w:pPr>
            <w:bookmarkStart w:id="1" w:name="_Toc449692099"/>
            <w:bookmarkStart w:id="2" w:name="_Toc449633144"/>
            <w:bookmarkStart w:id="3" w:name="_Toc449632652"/>
            <w:r w:rsidRPr="00C84CF1">
              <w:rPr>
                <w:rFonts w:ascii="Times New Roman" w:hAnsi="Times New Roman"/>
                <w:lang w:val="ro-RO" w:eastAsia="ro-RO"/>
              </w:rPr>
              <w:t>DECLARAŢIE</w:t>
            </w:r>
            <w:bookmarkEnd w:id="1"/>
            <w:bookmarkEnd w:id="2"/>
            <w:bookmarkEnd w:id="3"/>
          </w:p>
          <w:p w14:paraId="0EB92310" w14:textId="62621D2C" w:rsidR="00C84CF1" w:rsidRPr="00C84CF1" w:rsidRDefault="00C84CF1" w:rsidP="00BC2DE2">
            <w:pPr>
              <w:ind w:firstLine="0"/>
            </w:pPr>
            <w:bookmarkStart w:id="4" w:name="_Toc449692100"/>
            <w:bookmarkStart w:id="5" w:name="_Toc449633145"/>
            <w:bookmarkStart w:id="6" w:name="_Toc449632653"/>
            <w:r w:rsidRPr="00C84CF1">
              <w:rPr>
                <w:lang w:val="ro-RO" w:eastAsia="ro-RO"/>
              </w:rPr>
              <w:t xml:space="preserve">privind confirmarea identității beneficiarilor efectivi și neîncadrarea </w:t>
            </w:r>
            <w:r w:rsidRPr="00C84CF1">
              <w:rPr>
                <w:lang w:val="ro-RO" w:eastAsia="ro-RO"/>
              </w:rPr>
              <w:lastRenderedPageBreak/>
              <w:t xml:space="preserve">acestora în situația condamnării  </w:t>
            </w:r>
            <w:bookmarkEnd w:id="4"/>
            <w:bookmarkEnd w:id="5"/>
            <w:bookmarkEnd w:id="6"/>
            <w:r w:rsidRPr="00C84CF1">
              <w:rPr>
                <w:lang w:val="ro-RO" w:eastAsia="ro-RO"/>
              </w:rPr>
              <w:t xml:space="preserve">pentru participarea la </w:t>
            </w:r>
            <w:proofErr w:type="spellStart"/>
            <w:r w:rsidRPr="00C84CF1">
              <w:rPr>
                <w:lang w:val="ro-RO" w:eastAsia="ro-RO"/>
              </w:rPr>
              <w:t>activităţi</w:t>
            </w:r>
            <w:proofErr w:type="spellEnd"/>
            <w:r w:rsidRPr="00C84CF1">
              <w:rPr>
                <w:lang w:val="ro-RO" w:eastAsia="ro-RO"/>
              </w:rPr>
              <w:t xml:space="preserve"> ale unei </w:t>
            </w:r>
            <w:proofErr w:type="spellStart"/>
            <w:r w:rsidRPr="00C84CF1">
              <w:rPr>
                <w:lang w:val="ro-RO" w:eastAsia="ro-RO"/>
              </w:rPr>
              <w:t>organizaţii</w:t>
            </w:r>
            <w:proofErr w:type="spellEnd"/>
            <w:r w:rsidRPr="00C84CF1">
              <w:rPr>
                <w:lang w:val="ro-RO" w:eastAsia="ro-RO"/>
              </w:rPr>
              <w:t xml:space="preserve"> sau grupări criminale, pentru </w:t>
            </w:r>
            <w:proofErr w:type="spellStart"/>
            <w:r w:rsidRPr="00C84CF1">
              <w:rPr>
                <w:lang w:val="ro-RO" w:eastAsia="ro-RO"/>
              </w:rPr>
              <w:t>corupţie</w:t>
            </w:r>
            <w:proofErr w:type="spellEnd"/>
            <w:r w:rsidRPr="00C84CF1">
              <w:rPr>
                <w:lang w:val="ro-RO" w:eastAsia="ro-RO"/>
              </w:rPr>
              <w:t xml:space="preserve">, fraudă </w:t>
            </w:r>
            <w:proofErr w:type="spellStart"/>
            <w:r w:rsidRPr="00C84CF1">
              <w:rPr>
                <w:lang w:val="ro-RO" w:eastAsia="ro-RO"/>
              </w:rPr>
              <w:t>şi</w:t>
            </w:r>
            <w:proofErr w:type="spellEnd"/>
            <w:r w:rsidRPr="00C84CF1">
              <w:rPr>
                <w:lang w:val="ro-RO" w:eastAsia="ro-RO"/>
              </w:rPr>
              <w:t>/sau spălare de bani.</w:t>
            </w:r>
          </w:p>
        </w:tc>
        <w:tc>
          <w:tcPr>
            <w:tcW w:w="2314" w:type="pct"/>
            <w:shd w:val="clear" w:color="auto" w:fill="D9E2F3" w:themeFill="accent1" w:themeFillTint="33"/>
          </w:tcPr>
          <w:p w14:paraId="69060277" w14:textId="77777777" w:rsidR="00C84CF1" w:rsidRPr="00C84CF1" w:rsidRDefault="00C84CF1" w:rsidP="00BC2DE2">
            <w:pPr>
              <w:pStyle w:val="a5"/>
              <w:rPr>
                <w:rFonts w:ascii="Times New Roman" w:hAnsi="Times New Roman"/>
                <w:lang w:val="ro-RO" w:eastAsia="ro-RO"/>
              </w:rPr>
            </w:pPr>
            <w:r w:rsidRPr="00C84CF1">
              <w:rPr>
                <w:rFonts w:ascii="Times New Roman" w:hAnsi="Times New Roman"/>
                <w:lang w:val="ro-RO" w:eastAsia="ro-RO"/>
              </w:rPr>
              <w:lastRenderedPageBreak/>
              <w:t>Original. Confirmat prin semnătura ofertantului. obligatoriu semnarea prin semnătura electronica.</w:t>
            </w:r>
          </w:p>
          <w:p w14:paraId="26997523" w14:textId="77777777" w:rsidR="00C84CF1" w:rsidRPr="00C84CF1" w:rsidRDefault="00C84CF1" w:rsidP="00BC2DE2">
            <w:pPr>
              <w:pStyle w:val="a5"/>
              <w:rPr>
                <w:rFonts w:ascii="Times New Roman" w:hAnsi="Times New Roman"/>
                <w:bCs/>
                <w:lang w:val="ro-RO"/>
              </w:rPr>
            </w:pPr>
            <w:r w:rsidRPr="00C84CF1">
              <w:rPr>
                <w:rFonts w:ascii="Times New Roman" w:hAnsi="Times New Roman"/>
                <w:bCs/>
                <w:lang w:val="ro-RO"/>
              </w:rPr>
              <w:lastRenderedPageBreak/>
              <w:t>APROBAT  prin Ordinul  Ministrului Finanțelor  nr. 145  din 24 noiembrie 2020</w:t>
            </w:r>
          </w:p>
          <w:p w14:paraId="6F82D48E" w14:textId="682F7463" w:rsidR="00C84CF1" w:rsidRPr="00C84CF1" w:rsidRDefault="00C84CF1" w:rsidP="00BC2DE2">
            <w:pPr>
              <w:ind w:firstLine="0"/>
            </w:pPr>
            <w:r w:rsidRPr="00C84CF1">
              <w:rPr>
                <w:bCs/>
                <w:lang w:val="ro-RO"/>
              </w:rPr>
              <w:t xml:space="preserve">În termen de 5 zile după primirea </w:t>
            </w:r>
            <w:proofErr w:type="spellStart"/>
            <w:r w:rsidRPr="00C84CF1">
              <w:rPr>
                <w:bCs/>
                <w:lang w:val="ro-RO"/>
              </w:rPr>
              <w:t>scrisoarei</w:t>
            </w:r>
            <w:proofErr w:type="spellEnd"/>
            <w:r w:rsidRPr="00C84CF1">
              <w:rPr>
                <w:bCs/>
                <w:lang w:val="ro-RO"/>
              </w:rPr>
              <w:t xml:space="preserve"> de înștiințare.</w:t>
            </w:r>
          </w:p>
        </w:tc>
        <w:tc>
          <w:tcPr>
            <w:tcW w:w="716" w:type="pct"/>
            <w:shd w:val="clear" w:color="auto" w:fill="D9E2F3" w:themeFill="accent1" w:themeFillTint="33"/>
          </w:tcPr>
          <w:p w14:paraId="7B64D15A" w14:textId="77777777" w:rsidR="00BC2DE2" w:rsidRPr="00BC2DE2" w:rsidRDefault="00BC2DE2" w:rsidP="00BC2DE2">
            <w:pPr>
              <w:ind w:firstLine="0"/>
              <w:rPr>
                <w:i/>
                <w:iCs/>
                <w:lang w:val="ro-RO" w:eastAsia="ru-RU"/>
              </w:rPr>
            </w:pPr>
            <w:r w:rsidRPr="00BC2DE2">
              <w:rPr>
                <w:i/>
                <w:iCs/>
                <w:lang w:val="ro-RO" w:eastAsia="ru-RU"/>
              </w:rPr>
              <w:lastRenderedPageBreak/>
              <w:t>Obligatorie p/u</w:t>
            </w:r>
          </w:p>
          <w:p w14:paraId="09215130" w14:textId="65C06267" w:rsidR="00C84CF1" w:rsidRPr="00C84CF1" w:rsidRDefault="00BC2DE2" w:rsidP="00BC2DE2">
            <w:pPr>
              <w:ind w:firstLine="0"/>
              <w:rPr>
                <w:lang w:val="ro-RO" w:eastAsia="ru-RU"/>
              </w:rPr>
            </w:pPr>
            <w:r w:rsidRPr="00BC2DE2">
              <w:rPr>
                <w:i/>
                <w:iCs/>
                <w:lang w:val="ro-RO" w:eastAsia="ru-RU"/>
              </w:rPr>
              <w:lastRenderedPageBreak/>
              <w:t xml:space="preserve"> operatorul desemnat câștigător</w:t>
            </w:r>
          </w:p>
        </w:tc>
      </w:tr>
      <w:tr w:rsidR="00783BBA" w:rsidRPr="009737C6" w14:paraId="1A48D83B" w14:textId="77777777" w:rsidTr="00783BBA">
        <w:tc>
          <w:tcPr>
            <w:tcW w:w="5000" w:type="pct"/>
            <w:gridSpan w:val="4"/>
            <w:shd w:val="clear" w:color="auto" w:fill="D9E2F3" w:themeFill="accent1" w:themeFillTint="33"/>
          </w:tcPr>
          <w:p w14:paraId="1AC72613" w14:textId="77777777" w:rsidR="00783BBA" w:rsidRPr="00783BBA" w:rsidRDefault="00783BBA" w:rsidP="00783BBA">
            <w:pPr>
              <w:shd w:val="clear" w:color="auto" w:fill="FFF2CC" w:themeFill="accent4" w:themeFillTint="33"/>
              <w:ind w:firstLine="0"/>
              <w:rPr>
                <w:i/>
                <w:iCs/>
                <w:lang w:val="ro-RO" w:eastAsia="ru-RU"/>
              </w:rPr>
            </w:pPr>
            <w:r w:rsidRPr="00783BBA">
              <w:rPr>
                <w:b/>
                <w:i/>
                <w:iCs/>
                <w:lang w:val="ro-RO" w:eastAsia="ru-RU"/>
              </w:rPr>
              <w:lastRenderedPageBreak/>
              <w:t>Notă:</w:t>
            </w:r>
            <w:r w:rsidRPr="00783BBA">
              <w:rPr>
                <w:i/>
                <w:iCs/>
                <w:lang w:val="ro-RO" w:eastAsia="ru-RU"/>
              </w:rPr>
              <w:tab/>
              <w:t>Operatorii economici pregătesc ofertele conform cerințelor stabilite în anunțul de participare, publicat de către autoritatea contractantă.</w:t>
            </w:r>
          </w:p>
          <w:p w14:paraId="650C60BF" w14:textId="77777777" w:rsidR="00783BBA" w:rsidRPr="00783BBA" w:rsidRDefault="00783BBA" w:rsidP="00783BBA">
            <w:pPr>
              <w:shd w:val="clear" w:color="auto" w:fill="FFF2CC" w:themeFill="accent4" w:themeFillTint="33"/>
              <w:ind w:firstLine="0"/>
              <w:rPr>
                <w:i/>
                <w:iCs/>
                <w:lang w:val="ro-RO" w:eastAsia="ru-RU"/>
              </w:rPr>
            </w:pPr>
            <w:r w:rsidRPr="00783BBA">
              <w:rPr>
                <w:i/>
                <w:iCs/>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8F6AC9D" w14:textId="26E861EB" w:rsidR="00783BBA" w:rsidRPr="00BC2DE2" w:rsidRDefault="00783BBA" w:rsidP="00783BBA">
            <w:pPr>
              <w:shd w:val="clear" w:color="auto" w:fill="FFF2CC" w:themeFill="accent4" w:themeFillTint="33"/>
              <w:ind w:firstLine="0"/>
              <w:rPr>
                <w:i/>
                <w:iCs/>
                <w:lang w:val="ro-RO" w:eastAsia="ru-RU"/>
              </w:rPr>
            </w:pPr>
            <w:r w:rsidRPr="00783BBA">
              <w:rPr>
                <w:i/>
                <w:iCs/>
                <w:lang w:val="ro-RO" w:eastAsia="ru-RU"/>
              </w:rPr>
              <w:tab/>
              <w:t xml:space="preserve">Refuzul ofertantului câștigători de a depune garanția de bună execuție sau de a semna contractul constituie motiv pentru anularea atribuirii contractului </w:t>
            </w:r>
            <w:proofErr w:type="spellStart"/>
            <w:r w:rsidRPr="00783BBA">
              <w:rPr>
                <w:i/>
                <w:iCs/>
                <w:lang w:val="ro-RO" w:eastAsia="ru-RU"/>
              </w:rPr>
              <w:t>şi</w:t>
            </w:r>
            <w:proofErr w:type="spellEnd"/>
            <w:r w:rsidRPr="00783BBA">
              <w:rPr>
                <w:i/>
                <w:iCs/>
                <w:lang w:val="ro-RO"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783BBA">
              <w:rPr>
                <w:i/>
                <w:iCs/>
                <w:lang w:val="ro-RO" w:eastAsia="ru-RU"/>
              </w:rPr>
              <w:t>şi</w:t>
            </w:r>
            <w:proofErr w:type="spellEnd"/>
            <w:r w:rsidRPr="00783BBA">
              <w:rPr>
                <w:i/>
                <w:iCs/>
                <w:lang w:val="ro-RO" w:eastAsia="ru-RU"/>
              </w:rPr>
              <w:t xml:space="preserve"> care este apreciată de către autoritatea contractantă a fi calificată în executarea contractului. Totodată, autoritatea contractantă este în drept să respingă toate celelalte oferte.</w:t>
            </w:r>
          </w:p>
        </w:tc>
      </w:tr>
    </w:tbl>
    <w:p w14:paraId="0B03061C" w14:textId="74FFB480" w:rsidR="00850D1C" w:rsidRDefault="00850D1C" w:rsidP="00850D1C">
      <w:pPr>
        <w:rPr>
          <w:bCs/>
          <w:sz w:val="24"/>
          <w:szCs w:val="24"/>
          <w:lang w:val="ro-RO" w:eastAsia="ru-RU"/>
        </w:rPr>
      </w:pPr>
      <w:r w:rsidRPr="009737C6">
        <w:rPr>
          <w:bCs/>
          <w:sz w:val="24"/>
          <w:szCs w:val="24"/>
          <w:lang w:val="ro-RO" w:eastAsia="ru-RU"/>
        </w:rPr>
        <w:t xml:space="preserve">13. Tehnici </w:t>
      </w:r>
      <w:proofErr w:type="spellStart"/>
      <w:r w:rsidRPr="009737C6">
        <w:rPr>
          <w:bCs/>
          <w:sz w:val="24"/>
          <w:szCs w:val="24"/>
          <w:lang w:val="ro-RO" w:eastAsia="ru-RU"/>
        </w:rPr>
        <w:t>şi</w:t>
      </w:r>
      <w:proofErr w:type="spellEnd"/>
      <w:r w:rsidRPr="009737C6">
        <w:rPr>
          <w:bCs/>
          <w:sz w:val="24"/>
          <w:szCs w:val="24"/>
          <w:lang w:val="ro-RO" w:eastAsia="ru-RU"/>
        </w:rPr>
        <w:t xml:space="preserve">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w:t>
      </w:r>
      <w:proofErr w:type="spellStart"/>
      <w:r w:rsidRPr="009737C6">
        <w:rPr>
          <w:bCs/>
          <w:sz w:val="24"/>
          <w:szCs w:val="24"/>
          <w:lang w:val="ro-RO" w:eastAsia="ru-RU"/>
        </w:rPr>
        <w:t>specificaţi</w:t>
      </w:r>
      <w:proofErr w:type="spellEnd"/>
      <w:r w:rsidRPr="009737C6">
        <w:rPr>
          <w:bCs/>
          <w:sz w:val="24"/>
          <w:szCs w:val="24"/>
          <w:lang w:val="ro-RO" w:eastAsia="ru-RU"/>
        </w:rPr>
        <w:t xml:space="preserve"> dacă se va</w:t>
      </w:r>
      <w:r>
        <w:rPr>
          <w:bCs/>
          <w:sz w:val="24"/>
          <w:szCs w:val="24"/>
          <w:lang w:val="ro-RO" w:eastAsia="ru-RU"/>
        </w:rPr>
        <w:t xml:space="preserve"> utiliza </w:t>
      </w:r>
      <w:r w:rsidR="00E61E73">
        <w:rPr>
          <w:bCs/>
          <w:sz w:val="24"/>
          <w:szCs w:val="24"/>
          <w:lang w:val="ro-RO" w:eastAsia="ru-RU"/>
        </w:rPr>
        <w:t>licitația</w:t>
      </w:r>
      <w:r>
        <w:rPr>
          <w:bCs/>
          <w:sz w:val="24"/>
          <w:szCs w:val="24"/>
          <w:lang w:val="ro-RO" w:eastAsia="ru-RU"/>
        </w:rPr>
        <w:t xml:space="preserve"> electronică)</w:t>
      </w:r>
      <w:r w:rsidR="00E61E73">
        <w:rPr>
          <w:sz w:val="24"/>
          <w:szCs w:val="24"/>
          <w:lang w:val="ro-RO" w:eastAsia="ru-RU"/>
        </w:rPr>
        <w:t>conform SIA RSAP</w:t>
      </w:r>
      <w:r w:rsidRPr="009737C6">
        <w:rPr>
          <w:sz w:val="24"/>
          <w:szCs w:val="24"/>
          <w:lang w:val="ro-RO" w:eastAsia="ru-RU"/>
        </w:rPr>
        <w:t>.</w:t>
      </w:r>
    </w:p>
    <w:p w14:paraId="4EB84618" w14:textId="10BC87EA" w:rsidR="00850D1C" w:rsidRPr="00850D1C" w:rsidRDefault="00850D1C" w:rsidP="00850D1C">
      <w:pPr>
        <w:rPr>
          <w:sz w:val="24"/>
          <w:szCs w:val="24"/>
          <w:lang w:val="ro-RO" w:eastAsia="ru-RU"/>
        </w:rPr>
      </w:pPr>
      <w:r w:rsidRPr="009737C6">
        <w:rPr>
          <w:bCs/>
          <w:sz w:val="24"/>
          <w:szCs w:val="24"/>
          <w:lang w:val="ro-RO" w:eastAsia="ru-RU"/>
        </w:rPr>
        <w:t xml:space="preserve">14.  </w:t>
      </w:r>
      <w:proofErr w:type="spellStart"/>
      <w:r w:rsidRPr="009737C6">
        <w:rPr>
          <w:bCs/>
          <w:sz w:val="24"/>
          <w:szCs w:val="24"/>
          <w:lang w:val="ro-RO" w:eastAsia="ru-RU"/>
        </w:rPr>
        <w:t>Condiţii</w:t>
      </w:r>
      <w:proofErr w:type="spellEnd"/>
      <w:r w:rsidRPr="009737C6">
        <w:rPr>
          <w:bCs/>
          <w:sz w:val="24"/>
          <w:szCs w:val="24"/>
          <w:lang w:val="ro-RO" w:eastAsia="ru-RU"/>
        </w:rPr>
        <w:t xml:space="preserve"> speciale de care depinde îndeplinirea c</w:t>
      </w:r>
      <w:r>
        <w:rPr>
          <w:bCs/>
          <w:sz w:val="24"/>
          <w:szCs w:val="24"/>
          <w:lang w:val="ro-RO" w:eastAsia="ru-RU"/>
        </w:rPr>
        <w:t>ontractului (</w:t>
      </w:r>
      <w:proofErr w:type="spellStart"/>
      <w:r>
        <w:rPr>
          <w:bCs/>
          <w:sz w:val="24"/>
          <w:szCs w:val="24"/>
          <w:lang w:val="ro-RO" w:eastAsia="ru-RU"/>
        </w:rPr>
        <w:t>indicaţi</w:t>
      </w:r>
      <w:proofErr w:type="spellEnd"/>
      <w:r>
        <w:rPr>
          <w:bCs/>
          <w:sz w:val="24"/>
          <w:szCs w:val="24"/>
          <w:lang w:val="ro-RO" w:eastAsia="ru-RU"/>
        </w:rPr>
        <w:t xml:space="preserve"> după caz)</w:t>
      </w:r>
    </w:p>
    <w:p w14:paraId="77250B71" w14:textId="2F9E2F18"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61E73">
        <w:rPr>
          <w:sz w:val="24"/>
          <w:szCs w:val="24"/>
          <w:lang w:val="ro-RO" w:eastAsia="ru-RU"/>
        </w:rPr>
        <w:t xml:space="preserve"> </w:t>
      </w:r>
      <w:r w:rsidR="00277809">
        <w:rPr>
          <w:sz w:val="24"/>
          <w:szCs w:val="24"/>
          <w:lang w:val="ro-RO" w:eastAsia="ru-RU"/>
        </w:rPr>
        <w:t xml:space="preserve">lei </w:t>
      </w:r>
      <w:r w:rsidR="00E61E73">
        <w:rPr>
          <w:sz w:val="24"/>
          <w:szCs w:val="24"/>
          <w:lang w:val="ro-RO" w:eastAsia="ru-RU"/>
        </w:rPr>
        <w:t>MDL</w:t>
      </w:r>
    </w:p>
    <w:p w14:paraId="01F8361B" w14:textId="53547F4B"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065742">
        <w:rPr>
          <w:bCs/>
          <w:sz w:val="24"/>
          <w:szCs w:val="24"/>
          <w:lang w:val="ro-RO" w:eastAsia="ru-RU"/>
        </w:rPr>
        <w:t xml:space="preserve">  </w:t>
      </w:r>
      <w:r w:rsidR="00065742" w:rsidRPr="00282A49">
        <w:rPr>
          <w:b/>
          <w:bCs/>
          <w:sz w:val="24"/>
          <w:szCs w:val="24"/>
          <w:lang w:val="ro-RO" w:eastAsia="ru-RU"/>
        </w:rPr>
        <w:t>preț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w:t>
      </w:r>
      <w:proofErr w:type="spellStart"/>
      <w:r w:rsidRPr="009737C6">
        <w:rPr>
          <w:bCs/>
          <w:sz w:val="24"/>
          <w:szCs w:val="24"/>
          <w:lang w:val="ro-RO" w:eastAsia="ru-RU"/>
        </w:rPr>
        <w:t>şi</w:t>
      </w:r>
      <w:proofErr w:type="spellEnd"/>
      <w:r w:rsidRPr="009737C6">
        <w:rPr>
          <w:bCs/>
          <w:sz w:val="24"/>
          <w:szCs w:val="24"/>
          <w:lang w:val="ro-RO" w:eastAsia="ru-RU"/>
        </w:rPr>
        <w:t xml:space="preserve">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Nr. crt.</w:t>
            </w:r>
          </w:p>
        </w:tc>
        <w:tc>
          <w:tcPr>
            <w:tcW w:w="3294" w:type="pct"/>
            <w:hideMark/>
          </w:tcPr>
          <w:p w14:paraId="7C76A582"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Denumirea factorului de evaluare</w:t>
            </w:r>
          </w:p>
        </w:tc>
        <w:tc>
          <w:tcPr>
            <w:tcW w:w="1105" w:type="pct"/>
            <w:hideMark/>
          </w:tcPr>
          <w:p w14:paraId="6EB869E1"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Ponderea, %</w:t>
            </w:r>
          </w:p>
        </w:tc>
      </w:tr>
      <w:tr w:rsidR="00850D1C" w:rsidRPr="009737C6" w14:paraId="5AD56398" w14:textId="77777777" w:rsidTr="00850D1C">
        <w:tc>
          <w:tcPr>
            <w:tcW w:w="601" w:type="pct"/>
            <w:hideMark/>
          </w:tcPr>
          <w:p w14:paraId="5369B4E7" w14:textId="77777777" w:rsidR="00850D1C" w:rsidRPr="00EF2A7F" w:rsidRDefault="00850D1C" w:rsidP="00821DE0">
            <w:pPr>
              <w:ind w:firstLine="0"/>
              <w:rPr>
                <w:sz w:val="16"/>
                <w:szCs w:val="16"/>
                <w:lang w:val="ro-RO" w:eastAsia="ru-RU"/>
              </w:rPr>
            </w:pPr>
            <w:r w:rsidRPr="00EF2A7F">
              <w:rPr>
                <w:sz w:val="16"/>
                <w:szCs w:val="16"/>
                <w:lang w:val="ro-RO" w:eastAsia="ru-RU"/>
              </w:rPr>
              <w:t>1.</w:t>
            </w:r>
          </w:p>
        </w:tc>
        <w:tc>
          <w:tcPr>
            <w:tcW w:w="3294" w:type="pct"/>
            <w:hideMark/>
          </w:tcPr>
          <w:p w14:paraId="194DEC9E" w14:textId="77777777" w:rsidR="00850D1C" w:rsidRPr="00EF2A7F" w:rsidRDefault="00850D1C" w:rsidP="00821DE0">
            <w:pPr>
              <w:ind w:firstLine="0"/>
              <w:rPr>
                <w:sz w:val="16"/>
                <w:szCs w:val="16"/>
                <w:lang w:val="ro-RO" w:eastAsia="ru-RU"/>
              </w:rPr>
            </w:pPr>
          </w:p>
        </w:tc>
        <w:tc>
          <w:tcPr>
            <w:tcW w:w="1105" w:type="pct"/>
            <w:hideMark/>
          </w:tcPr>
          <w:p w14:paraId="5D7B360C" w14:textId="77777777" w:rsidR="00850D1C" w:rsidRPr="00EF2A7F" w:rsidRDefault="00850D1C" w:rsidP="00821DE0">
            <w:pPr>
              <w:ind w:firstLine="0"/>
              <w:rPr>
                <w:sz w:val="16"/>
                <w:szCs w:val="16"/>
                <w:lang w:val="ro-RO" w:eastAsia="ru-RU"/>
              </w:rPr>
            </w:pPr>
          </w:p>
        </w:tc>
      </w:tr>
      <w:tr w:rsidR="00850D1C" w:rsidRPr="009737C6" w14:paraId="58020104" w14:textId="77777777" w:rsidTr="00850D1C">
        <w:tc>
          <w:tcPr>
            <w:tcW w:w="601" w:type="pct"/>
            <w:hideMark/>
          </w:tcPr>
          <w:p w14:paraId="475A9403" w14:textId="77777777" w:rsidR="00850D1C" w:rsidRPr="00EF2A7F" w:rsidRDefault="00850D1C" w:rsidP="00821DE0">
            <w:pPr>
              <w:ind w:firstLine="0"/>
              <w:rPr>
                <w:sz w:val="16"/>
                <w:szCs w:val="16"/>
                <w:lang w:val="ro-RO" w:eastAsia="ru-RU"/>
              </w:rPr>
            </w:pPr>
            <w:r w:rsidRPr="00EF2A7F">
              <w:rPr>
                <w:sz w:val="16"/>
                <w:szCs w:val="16"/>
                <w:lang w:val="ro-RO" w:eastAsia="ru-RU"/>
              </w:rPr>
              <w:t>2.</w:t>
            </w:r>
          </w:p>
        </w:tc>
        <w:tc>
          <w:tcPr>
            <w:tcW w:w="3294" w:type="pct"/>
            <w:hideMark/>
          </w:tcPr>
          <w:p w14:paraId="78ED101A" w14:textId="77777777" w:rsidR="00850D1C" w:rsidRPr="00EF2A7F" w:rsidRDefault="00850D1C" w:rsidP="00821DE0">
            <w:pPr>
              <w:ind w:firstLine="0"/>
              <w:rPr>
                <w:sz w:val="16"/>
                <w:szCs w:val="16"/>
                <w:lang w:val="ro-RO" w:eastAsia="ru-RU"/>
              </w:rPr>
            </w:pPr>
          </w:p>
        </w:tc>
        <w:tc>
          <w:tcPr>
            <w:tcW w:w="1105" w:type="pct"/>
            <w:hideMark/>
          </w:tcPr>
          <w:p w14:paraId="398FAD8E" w14:textId="77777777" w:rsidR="00850D1C" w:rsidRPr="00EF2A7F" w:rsidRDefault="00850D1C" w:rsidP="00821DE0">
            <w:pPr>
              <w:ind w:firstLine="0"/>
              <w:rPr>
                <w:sz w:val="16"/>
                <w:szCs w:val="16"/>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3AB85265"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w:t>
      </w:r>
      <w:r w:rsidR="00282A49" w:rsidRPr="00282A49">
        <w:rPr>
          <w:bCs/>
          <w:sz w:val="24"/>
          <w:szCs w:val="24"/>
          <w:lang w:val="ro-RO" w:eastAsia="ru-RU"/>
        </w:rPr>
        <w:t xml:space="preserve"> conform SIA ,,RSAP”</w:t>
      </w:r>
    </w:p>
    <w:p w14:paraId="491DA528" w14:textId="741433CA"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282A49" w:rsidRPr="00282A49">
        <w:t xml:space="preserve"> </w:t>
      </w:r>
      <w:r w:rsidR="00282A49" w:rsidRPr="00282A49">
        <w:rPr>
          <w:sz w:val="24"/>
          <w:szCs w:val="24"/>
          <w:lang w:val="ro-RO" w:eastAsia="ru-RU"/>
        </w:rPr>
        <w:t>conform SIA ,,RSAP”</w:t>
      </w:r>
    </w:p>
    <w:p w14:paraId="2744CC95" w14:textId="77B44FDC"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7144D6" w:rsidRPr="007144D6">
        <w:rPr>
          <w:bCs/>
          <w:i/>
          <w:iCs/>
          <w:sz w:val="24"/>
          <w:szCs w:val="24"/>
          <w:lang w:val="ro-RO" w:eastAsia="ru-RU"/>
        </w:rPr>
        <w:t xml:space="preserve"> SIA ,,RSAP”</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4FC8B106" w:rsidR="00850D1C" w:rsidRPr="00850D1C" w:rsidRDefault="00850D1C" w:rsidP="00850D1C">
      <w:pPr>
        <w:rPr>
          <w:sz w:val="24"/>
          <w:szCs w:val="24"/>
          <w:lang w:val="ro-RO" w:eastAsia="ru-RU"/>
        </w:rPr>
      </w:pPr>
      <w:r>
        <w:rPr>
          <w:bCs/>
          <w:sz w:val="24"/>
          <w:szCs w:val="24"/>
          <w:lang w:val="ro-RO" w:eastAsia="ru-RU"/>
        </w:rPr>
        <w:t>20. Termenul de valabilitate a ofertelor</w:t>
      </w:r>
      <w:r w:rsidR="007144D6">
        <w:rPr>
          <w:sz w:val="24"/>
          <w:szCs w:val="24"/>
          <w:lang w:val="ro-RO" w:eastAsia="ru-RU"/>
        </w:rPr>
        <w:t xml:space="preserve">  </w:t>
      </w:r>
      <w:r w:rsidR="007144D6" w:rsidRPr="00A75B28">
        <w:rPr>
          <w:b/>
          <w:sz w:val="24"/>
          <w:szCs w:val="24"/>
          <w:lang w:val="ro-RO" w:eastAsia="ru-RU"/>
        </w:rPr>
        <w:t>60 zile</w:t>
      </w:r>
    </w:p>
    <w:p w14:paraId="2650130D" w14:textId="023D7135" w:rsidR="00850D1C" w:rsidRPr="005D0AE2" w:rsidRDefault="00850D1C" w:rsidP="00850D1C">
      <w:pPr>
        <w:rPr>
          <w:sz w:val="24"/>
          <w:szCs w:val="24"/>
          <w:lang w:val="ro-RO" w:eastAsia="ru-RU"/>
        </w:rPr>
      </w:pPr>
      <w:r>
        <w:rPr>
          <w:bCs/>
          <w:sz w:val="24"/>
          <w:szCs w:val="24"/>
          <w:lang w:val="ro-RO" w:eastAsia="ru-RU"/>
        </w:rPr>
        <w:t>21. Locul deschiderii ofertelor</w:t>
      </w:r>
      <w:r w:rsidR="00072D15">
        <w:rPr>
          <w:bCs/>
          <w:sz w:val="24"/>
          <w:szCs w:val="24"/>
          <w:lang w:val="ro-RO" w:eastAsia="ru-RU"/>
        </w:rPr>
        <w:t xml:space="preserve">  </w:t>
      </w:r>
      <w:r w:rsidR="00072D15" w:rsidRPr="00072D15">
        <w:rPr>
          <w:bCs/>
          <w:i/>
          <w:iCs/>
          <w:sz w:val="24"/>
          <w:szCs w:val="24"/>
          <w:lang w:val="ro-RO" w:eastAsia="ru-RU"/>
        </w:rPr>
        <w:t>SIA ,,RSAP”</w:t>
      </w:r>
    </w:p>
    <w:p w14:paraId="68F7B0A3" w14:textId="2D979BD5"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0F1107">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1EA765F2"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0F1107">
        <w:rPr>
          <w:bCs/>
          <w:sz w:val="24"/>
          <w:szCs w:val="24"/>
          <w:lang w:val="ro-RO" w:eastAsia="ru-RU"/>
        </w:rPr>
        <w:t xml:space="preserve">: </w:t>
      </w:r>
      <w:r w:rsidR="000F1107">
        <w:rPr>
          <w:sz w:val="24"/>
          <w:szCs w:val="24"/>
          <w:lang w:val="ro-RO" w:eastAsia="ru-RU"/>
        </w:rPr>
        <w:t xml:space="preserve">română </w:t>
      </w:r>
    </w:p>
    <w:p w14:paraId="098A1758" w14:textId="2F6578F3" w:rsidR="00850D1C" w:rsidRDefault="00850D1C" w:rsidP="000F1107">
      <w:pPr>
        <w:jc w:val="left"/>
        <w:rPr>
          <w:bCs/>
          <w:sz w:val="24"/>
          <w:szCs w:val="24"/>
          <w:lang w:val="ro-RO" w:eastAsia="ru-RU"/>
        </w:rPr>
      </w:pPr>
      <w:r>
        <w:rPr>
          <w:bCs/>
          <w:sz w:val="24"/>
          <w:szCs w:val="24"/>
          <w:lang w:val="ro-RO" w:eastAsia="ru-RU"/>
        </w:rPr>
        <w:t>23. Alte </w:t>
      </w:r>
      <w:proofErr w:type="spellStart"/>
      <w:r>
        <w:rPr>
          <w:bCs/>
          <w:sz w:val="24"/>
          <w:szCs w:val="24"/>
          <w:lang w:val="ro-RO" w:eastAsia="ru-RU"/>
        </w:rPr>
        <w:t>informaţii</w:t>
      </w:r>
      <w:proofErr w:type="spellEnd"/>
      <w:r>
        <w:rPr>
          <w:bCs/>
          <w:sz w:val="24"/>
          <w:szCs w:val="24"/>
          <w:lang w:val="ro-RO" w:eastAsia="ru-RU"/>
        </w:rPr>
        <w:t> relevante</w:t>
      </w:r>
      <w:r w:rsidR="000F1107">
        <w:rPr>
          <w:bCs/>
          <w:sz w:val="24"/>
          <w:szCs w:val="24"/>
          <w:lang w:val="ro-RO" w:eastAsia="ru-RU"/>
        </w:rPr>
        <w:t xml:space="preserve">: </w:t>
      </w:r>
    </w:p>
    <w:p w14:paraId="18EC26A0" w14:textId="77777777" w:rsidR="000F1107" w:rsidRPr="000C4896" w:rsidRDefault="000F1107" w:rsidP="000F1107">
      <w:pPr>
        <w:jc w:val="left"/>
        <w:rPr>
          <w:lang w:val="ro-RO" w:eastAsia="ru-RU"/>
        </w:rPr>
      </w:pPr>
      <w:r w:rsidRPr="000C4896">
        <w:rPr>
          <w:lang w:val="ro-RO" w:eastAsia="ru-RU"/>
        </w:rPr>
        <w:t>ÎN CAZ DE NECESITATE LA SOLICITAREA AC OPERATORII ECONOMICI VOR PREZENTA ACTELE SOLICITATE ÎN TERMEN DE 1 ZI.</w:t>
      </w:r>
    </w:p>
    <w:p w14:paraId="3692796E" w14:textId="77777777" w:rsidR="000F1107" w:rsidRPr="000C4896" w:rsidRDefault="000F1107" w:rsidP="00A75B28">
      <w:pPr>
        <w:ind w:right="-421"/>
        <w:jc w:val="left"/>
        <w:rPr>
          <w:lang w:val="ro-RO" w:eastAsia="ru-RU"/>
        </w:rPr>
      </w:pPr>
      <w:r w:rsidRPr="000C4896">
        <w:rPr>
          <w:lang w:val="ro-RO" w:eastAsia="ru-RU"/>
        </w:rPr>
        <w:t>Certificat de conformitate se încarcă pentru fiecare  lot în parte.</w:t>
      </w:r>
    </w:p>
    <w:p w14:paraId="4CF23F91" w14:textId="2C49385E" w:rsidR="000F1107" w:rsidRPr="000C4896" w:rsidRDefault="000F1107" w:rsidP="00A75B28">
      <w:pPr>
        <w:ind w:right="-421"/>
        <w:jc w:val="left"/>
        <w:rPr>
          <w:lang w:val="ro-RO" w:eastAsia="ru-RU"/>
        </w:rPr>
      </w:pPr>
      <w:r w:rsidRPr="000C4896">
        <w:rPr>
          <w:lang w:val="ro-RO" w:eastAsia="ru-RU"/>
        </w:rPr>
        <w:t xml:space="preserve">La finalizarea în SIA RSAP concursului operatorul economic să prezinte oferta și specificația de preț corespunzător sumei finale propuse.  </w:t>
      </w:r>
    </w:p>
    <w:p w14:paraId="11AE5304" w14:textId="77777777" w:rsidR="00850D1C" w:rsidRPr="005D0AE2" w:rsidRDefault="00850D1C" w:rsidP="00850D1C">
      <w:pPr>
        <w:rPr>
          <w:bCs/>
          <w:sz w:val="24"/>
          <w:szCs w:val="24"/>
          <w:lang w:val="ro-RO" w:eastAsia="ru-RU"/>
        </w:rPr>
      </w:pPr>
    </w:p>
    <w:p w14:paraId="750EF27B" w14:textId="75217A1B" w:rsidR="007F303C"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7F303C">
        <w:rPr>
          <w:sz w:val="24"/>
          <w:szCs w:val="24"/>
          <w:lang w:val="ro-RO" w:eastAsia="ru-RU"/>
        </w:rPr>
        <w:t xml:space="preserve"> </w:t>
      </w:r>
      <w:r w:rsidR="00AD5ED3">
        <w:rPr>
          <w:sz w:val="24"/>
          <w:szCs w:val="24"/>
          <w:lang w:val="ro-RO" w:eastAsia="ru-RU"/>
        </w:rPr>
        <w:t>Ion Musteață _____________________</w:t>
      </w:r>
      <w:r w:rsidRPr="005D0AE2">
        <w:rPr>
          <w:sz w:val="24"/>
          <w:szCs w:val="24"/>
          <w:lang w:val="ro-RO" w:eastAsia="ru-RU"/>
        </w:rPr>
        <w:t>.</w:t>
      </w:r>
    </w:p>
    <w:p w14:paraId="2CBD66B3" w14:textId="732ADB43" w:rsidR="000C4896" w:rsidRDefault="000C4896" w:rsidP="00850D1C">
      <w:pPr>
        <w:rPr>
          <w:sz w:val="24"/>
          <w:szCs w:val="24"/>
          <w:lang w:val="ro-RO" w:eastAsia="ru-RU"/>
        </w:rPr>
      </w:pPr>
      <w:proofErr w:type="spellStart"/>
      <w:r>
        <w:rPr>
          <w:sz w:val="24"/>
          <w:szCs w:val="24"/>
          <w:lang w:val="ro-RO" w:eastAsia="ru-RU"/>
        </w:rPr>
        <w:t>Calaida</w:t>
      </w:r>
      <w:proofErr w:type="spellEnd"/>
      <w:r>
        <w:rPr>
          <w:sz w:val="24"/>
          <w:szCs w:val="24"/>
          <w:lang w:val="ro-RO" w:eastAsia="ru-RU"/>
        </w:rPr>
        <w:t xml:space="preserve"> Maria ____________</w:t>
      </w:r>
    </w:p>
    <w:p w14:paraId="539EEEC1" w14:textId="3D7C589C" w:rsidR="000C4896" w:rsidRDefault="000C4896" w:rsidP="00850D1C">
      <w:pPr>
        <w:rPr>
          <w:sz w:val="24"/>
          <w:szCs w:val="24"/>
          <w:lang w:val="ro-RO" w:eastAsia="ru-RU"/>
        </w:rPr>
      </w:pPr>
      <w:proofErr w:type="spellStart"/>
      <w:r>
        <w:rPr>
          <w:sz w:val="24"/>
          <w:szCs w:val="24"/>
          <w:lang w:val="ro-RO" w:eastAsia="ru-RU"/>
        </w:rPr>
        <w:t>Leonti</w:t>
      </w:r>
      <w:proofErr w:type="spellEnd"/>
      <w:r>
        <w:rPr>
          <w:sz w:val="24"/>
          <w:szCs w:val="24"/>
          <w:lang w:val="ro-RO" w:eastAsia="ru-RU"/>
        </w:rPr>
        <w:t xml:space="preserve"> Chira _____________</w:t>
      </w:r>
    </w:p>
    <w:p w14:paraId="14A6AFF2" w14:textId="49CD0450" w:rsidR="000C4896" w:rsidRDefault="000C4896" w:rsidP="00850D1C">
      <w:pPr>
        <w:rPr>
          <w:sz w:val="24"/>
          <w:szCs w:val="24"/>
          <w:lang w:val="ro-RO" w:eastAsia="ru-RU"/>
        </w:rPr>
      </w:pPr>
      <w:proofErr w:type="spellStart"/>
      <w:r>
        <w:rPr>
          <w:sz w:val="24"/>
          <w:szCs w:val="24"/>
          <w:lang w:val="ro-RO" w:eastAsia="ru-RU"/>
        </w:rPr>
        <w:t>Boaghe</w:t>
      </w:r>
      <w:proofErr w:type="spellEnd"/>
      <w:r w:rsidR="00CD2049">
        <w:rPr>
          <w:sz w:val="24"/>
          <w:szCs w:val="24"/>
          <w:lang w:val="ro-RO" w:eastAsia="ru-RU"/>
        </w:rPr>
        <w:t xml:space="preserve"> Ludmila__________</w:t>
      </w:r>
      <w:r>
        <w:rPr>
          <w:sz w:val="24"/>
          <w:szCs w:val="24"/>
          <w:lang w:val="ro-RO" w:eastAsia="ru-RU"/>
        </w:rPr>
        <w:t xml:space="preserve"> </w:t>
      </w:r>
    </w:p>
    <w:sectPr w:rsidR="000C4896" w:rsidSect="000C4896">
      <w:pgSz w:w="12240" w:h="15840"/>
      <w:pgMar w:top="709"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B803D1"/>
    <w:multiLevelType w:val="multilevel"/>
    <w:tmpl w:val="3EF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625818638">
    <w:abstractNumId w:val="1"/>
  </w:num>
  <w:num w:numId="2" w16cid:durableId="382801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3CF"/>
    <w:rsid w:val="000503CF"/>
    <w:rsid w:val="00065742"/>
    <w:rsid w:val="00072D15"/>
    <w:rsid w:val="000910CC"/>
    <w:rsid w:val="000A1A89"/>
    <w:rsid w:val="000C41F2"/>
    <w:rsid w:val="000C4896"/>
    <w:rsid w:val="000D064E"/>
    <w:rsid w:val="000F1107"/>
    <w:rsid w:val="001003F0"/>
    <w:rsid w:val="00104570"/>
    <w:rsid w:val="00172ED0"/>
    <w:rsid w:val="00191490"/>
    <w:rsid w:val="001D08FF"/>
    <w:rsid w:val="001E1372"/>
    <w:rsid w:val="00221256"/>
    <w:rsid w:val="00277809"/>
    <w:rsid w:val="00282A49"/>
    <w:rsid w:val="002C3F34"/>
    <w:rsid w:val="002F2B5F"/>
    <w:rsid w:val="00300FA3"/>
    <w:rsid w:val="00304FF6"/>
    <w:rsid w:val="00345132"/>
    <w:rsid w:val="0039122D"/>
    <w:rsid w:val="003B6931"/>
    <w:rsid w:val="003C7718"/>
    <w:rsid w:val="003D2882"/>
    <w:rsid w:val="004E38A4"/>
    <w:rsid w:val="00592997"/>
    <w:rsid w:val="00592BB6"/>
    <w:rsid w:val="005C12CC"/>
    <w:rsid w:val="005D5DDB"/>
    <w:rsid w:val="005D73FE"/>
    <w:rsid w:val="005F36B1"/>
    <w:rsid w:val="00634DE8"/>
    <w:rsid w:val="00656F1A"/>
    <w:rsid w:val="00664865"/>
    <w:rsid w:val="006940B5"/>
    <w:rsid w:val="006D69C4"/>
    <w:rsid w:val="006E2F0A"/>
    <w:rsid w:val="006F3460"/>
    <w:rsid w:val="007144D6"/>
    <w:rsid w:val="007205F8"/>
    <w:rsid w:val="00783BBA"/>
    <w:rsid w:val="007977E4"/>
    <w:rsid w:val="007A3468"/>
    <w:rsid w:val="007B5BE6"/>
    <w:rsid w:val="007E1CBA"/>
    <w:rsid w:val="007F303C"/>
    <w:rsid w:val="00850C66"/>
    <w:rsid w:val="00850D1C"/>
    <w:rsid w:val="00850F1D"/>
    <w:rsid w:val="00864F84"/>
    <w:rsid w:val="009537E3"/>
    <w:rsid w:val="009559C5"/>
    <w:rsid w:val="00984617"/>
    <w:rsid w:val="00993953"/>
    <w:rsid w:val="009B02AC"/>
    <w:rsid w:val="009D7ACE"/>
    <w:rsid w:val="009F747C"/>
    <w:rsid w:val="00A321A9"/>
    <w:rsid w:val="00A378D2"/>
    <w:rsid w:val="00A55B8E"/>
    <w:rsid w:val="00A75B28"/>
    <w:rsid w:val="00AD5ED3"/>
    <w:rsid w:val="00B00C92"/>
    <w:rsid w:val="00B75D58"/>
    <w:rsid w:val="00BC2DE2"/>
    <w:rsid w:val="00BE309C"/>
    <w:rsid w:val="00C12B4A"/>
    <w:rsid w:val="00C333A6"/>
    <w:rsid w:val="00C82DC7"/>
    <w:rsid w:val="00C84CF1"/>
    <w:rsid w:val="00CB6A95"/>
    <w:rsid w:val="00CD0BC4"/>
    <w:rsid w:val="00CD2049"/>
    <w:rsid w:val="00CD26FC"/>
    <w:rsid w:val="00CF7900"/>
    <w:rsid w:val="00D31010"/>
    <w:rsid w:val="00D34FE3"/>
    <w:rsid w:val="00D72CF0"/>
    <w:rsid w:val="00D73810"/>
    <w:rsid w:val="00DC7059"/>
    <w:rsid w:val="00DF5F4D"/>
    <w:rsid w:val="00E54E18"/>
    <w:rsid w:val="00E61E73"/>
    <w:rsid w:val="00EA12B0"/>
    <w:rsid w:val="00EF2A7F"/>
    <w:rsid w:val="00EF71A9"/>
    <w:rsid w:val="00F05EF4"/>
    <w:rsid w:val="00F76A17"/>
    <w:rsid w:val="00F837F3"/>
    <w:rsid w:val="00FC7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2997"/>
    <w:rPr>
      <w:color w:val="0563C1" w:themeColor="hyperlink"/>
      <w:u w:val="single"/>
    </w:rPr>
  </w:style>
  <w:style w:type="paragraph" w:styleId="a5">
    <w:name w:val="No Spacing"/>
    <w:link w:val="a6"/>
    <w:uiPriority w:val="1"/>
    <w:qFormat/>
    <w:rsid w:val="00634DE8"/>
    <w:pPr>
      <w:spacing w:after="0" w:line="240" w:lineRule="auto"/>
    </w:pPr>
    <w:rPr>
      <w:rFonts w:ascii="Calibri" w:eastAsia="SimSun" w:hAnsi="Calibri" w:cs="Times New Roman"/>
      <w:kern w:val="0"/>
      <w:lang w:val="ru-RU"/>
      <w14:ligatures w14:val="none"/>
    </w:rPr>
  </w:style>
  <w:style w:type="character" w:customStyle="1" w:styleId="a6">
    <w:name w:val="Без интервала Знак"/>
    <w:link w:val="a5"/>
    <w:uiPriority w:val="1"/>
    <w:locked/>
    <w:rsid w:val="00A378D2"/>
    <w:rPr>
      <w:rFonts w:ascii="Calibri" w:eastAsia="SimSun" w:hAnsi="Calibri" w:cs="Times New Roman"/>
      <w:kern w:val="0"/>
      <w:lang w:val="ru-RU"/>
      <w14:ligatures w14:val="none"/>
    </w:rPr>
  </w:style>
  <w:style w:type="paragraph" w:styleId="a7">
    <w:name w:val="Balloon Text"/>
    <w:basedOn w:val="a"/>
    <w:link w:val="a8"/>
    <w:uiPriority w:val="99"/>
    <w:semiHidden/>
    <w:unhideWhenUsed/>
    <w:rsid w:val="000143CF"/>
    <w:rPr>
      <w:rFonts w:ascii="Segoe UI" w:hAnsi="Segoe UI" w:cs="Segoe UI"/>
      <w:sz w:val="18"/>
      <w:szCs w:val="18"/>
    </w:rPr>
  </w:style>
  <w:style w:type="character" w:customStyle="1" w:styleId="a8">
    <w:name w:val="Текст выноски Знак"/>
    <w:basedOn w:val="a0"/>
    <w:link w:val="a7"/>
    <w:uiPriority w:val="99"/>
    <w:semiHidden/>
    <w:rsid w:val="000143CF"/>
    <w:rPr>
      <w:rFonts w:ascii="Segoe UI" w:eastAsia="Times New Roman" w:hAnsi="Segoe UI" w:cs="Segoe UI"/>
      <w:kern w:val="0"/>
      <w:sz w:val="18"/>
      <w:szCs w:val="18"/>
      <w14:ligatures w14:val="none"/>
    </w:rPr>
  </w:style>
  <w:style w:type="character" w:styleId="a9">
    <w:name w:val="Unresolved Mention"/>
    <w:basedOn w:val="a0"/>
    <w:uiPriority w:val="99"/>
    <w:semiHidden/>
    <w:unhideWhenUsed/>
    <w:rsid w:val="009B0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2024859">
      <w:bodyDiv w:val="1"/>
      <w:marLeft w:val="0"/>
      <w:marRight w:val="0"/>
      <w:marTop w:val="0"/>
      <w:marBottom w:val="0"/>
      <w:divBdr>
        <w:top w:val="none" w:sz="0" w:space="0" w:color="auto"/>
        <w:left w:val="none" w:sz="0" w:space="0" w:color="auto"/>
        <w:bottom w:val="none" w:sz="0" w:space="0" w:color="auto"/>
        <w:right w:val="none" w:sz="0" w:space="0" w:color="auto"/>
      </w:divBdr>
      <w:divsChild>
        <w:div w:id="1540505716">
          <w:marLeft w:val="0"/>
          <w:marRight w:val="0"/>
          <w:marTop w:val="0"/>
          <w:marBottom w:val="0"/>
          <w:divBdr>
            <w:top w:val="none" w:sz="0" w:space="0" w:color="auto"/>
            <w:left w:val="none" w:sz="0" w:space="0" w:color="auto"/>
            <w:bottom w:val="none" w:sz="0" w:space="0" w:color="auto"/>
            <w:right w:val="none" w:sz="0" w:space="0" w:color="auto"/>
          </w:divBdr>
        </w:div>
      </w:divsChild>
    </w:div>
    <w:div w:id="1595241255">
      <w:bodyDiv w:val="1"/>
      <w:marLeft w:val="0"/>
      <w:marRight w:val="0"/>
      <w:marTop w:val="0"/>
      <w:marBottom w:val="0"/>
      <w:divBdr>
        <w:top w:val="none" w:sz="0" w:space="0" w:color="auto"/>
        <w:left w:val="none" w:sz="0" w:space="0" w:color="auto"/>
        <w:bottom w:val="none" w:sz="0" w:space="0" w:color="auto"/>
        <w:right w:val="none" w:sz="0" w:space="0" w:color="auto"/>
      </w:divBdr>
      <w:divsChild>
        <w:div w:id="103506636">
          <w:marLeft w:val="0"/>
          <w:marRight w:val="0"/>
          <w:marTop w:val="0"/>
          <w:marBottom w:val="0"/>
          <w:divBdr>
            <w:top w:val="none" w:sz="0" w:space="0" w:color="auto"/>
            <w:left w:val="none" w:sz="0" w:space="0" w:color="auto"/>
            <w:bottom w:val="none" w:sz="0" w:space="0" w:color="auto"/>
            <w:right w:val="none" w:sz="0" w:space="0" w:color="auto"/>
          </w:divBdr>
        </w:div>
      </w:divsChild>
    </w:div>
    <w:div w:id="1607888576">
      <w:bodyDiv w:val="1"/>
      <w:marLeft w:val="0"/>
      <w:marRight w:val="0"/>
      <w:marTop w:val="0"/>
      <w:marBottom w:val="0"/>
      <w:divBdr>
        <w:top w:val="none" w:sz="0" w:space="0" w:color="auto"/>
        <w:left w:val="none" w:sz="0" w:space="0" w:color="auto"/>
        <w:bottom w:val="none" w:sz="0" w:space="0" w:color="auto"/>
        <w:right w:val="none" w:sz="0" w:space="0" w:color="auto"/>
      </w:divBdr>
      <w:divsChild>
        <w:div w:id="22562326">
          <w:marLeft w:val="0"/>
          <w:marRight w:val="0"/>
          <w:marTop w:val="0"/>
          <w:marBottom w:val="0"/>
          <w:divBdr>
            <w:top w:val="none" w:sz="0" w:space="0" w:color="auto"/>
            <w:left w:val="none" w:sz="0" w:space="0" w:color="auto"/>
            <w:bottom w:val="none" w:sz="0" w:space="0" w:color="auto"/>
            <w:right w:val="none" w:sz="0" w:space="0" w:color="auto"/>
          </w:divBdr>
        </w:div>
      </w:divsChild>
    </w:div>
    <w:div w:id="2110345607">
      <w:bodyDiv w:val="1"/>
      <w:marLeft w:val="0"/>
      <w:marRight w:val="0"/>
      <w:marTop w:val="0"/>
      <w:marBottom w:val="0"/>
      <w:divBdr>
        <w:top w:val="none" w:sz="0" w:space="0" w:color="auto"/>
        <w:left w:val="none" w:sz="0" w:space="0" w:color="auto"/>
        <w:bottom w:val="none" w:sz="0" w:space="0" w:color="auto"/>
        <w:right w:val="none" w:sz="0" w:space="0" w:color="auto"/>
      </w:divBdr>
      <w:divsChild>
        <w:div w:id="589509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3</Pages>
  <Words>1396</Words>
  <Characters>7958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130</cp:revision>
  <cp:lastPrinted>2024-04-30T07:00:00Z</cp:lastPrinted>
  <dcterms:created xsi:type="dcterms:W3CDTF">2022-12-23T12:03:00Z</dcterms:created>
  <dcterms:modified xsi:type="dcterms:W3CDTF">2025-05-02T13:05:00Z</dcterms:modified>
</cp:coreProperties>
</file>