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6A11C" w14:textId="77777777" w:rsidR="00DD5A79" w:rsidRPr="00AD3CA7" w:rsidRDefault="00DD5A79" w:rsidP="00DD5A79">
      <w:pPr>
        <w:spacing w:line="360" w:lineRule="auto"/>
        <w:jc w:val="center"/>
        <w:rPr>
          <w:b/>
          <w:caps/>
          <w:sz w:val="32"/>
          <w:lang w:val="ro-RO" w:eastAsia="ro-RO"/>
        </w:rPr>
      </w:pPr>
      <w:r w:rsidRPr="000B4347">
        <w:rPr>
          <w:b/>
          <w:caps/>
          <w:color w:val="000000"/>
          <w:sz w:val="32"/>
          <w:lang w:val="ro-RO" w:eastAsia="ro-RO"/>
        </w:rPr>
        <w:t xml:space="preserve">Caiet de sarcini </w:t>
      </w:r>
    </w:p>
    <w:p w14:paraId="605F9719" w14:textId="77777777" w:rsidR="00DD5A79" w:rsidRPr="00AD3CA7" w:rsidRDefault="00DD5A79" w:rsidP="00DD5A79">
      <w:pPr>
        <w:jc w:val="center"/>
        <w:rPr>
          <w:b/>
          <w:bCs/>
          <w:iCs/>
          <w:sz w:val="28"/>
          <w:szCs w:val="28"/>
          <w:lang w:val="ro-RO" w:eastAsia="ro-RO"/>
        </w:rPr>
      </w:pPr>
      <w:r w:rsidRPr="00AD3CA7">
        <w:rPr>
          <w:b/>
          <w:bCs/>
          <w:iCs/>
          <w:sz w:val="28"/>
          <w:szCs w:val="28"/>
          <w:lang w:val="ro-RO" w:eastAsia="ro-RO"/>
        </w:rPr>
        <w:t>pentru  achiziţia  lucrărilor</w:t>
      </w:r>
    </w:p>
    <w:p w14:paraId="4E347186" w14:textId="77777777" w:rsidR="00DD5A79" w:rsidRPr="00AD3CA7" w:rsidRDefault="00DD5A79" w:rsidP="00DD5A79">
      <w:pPr>
        <w:jc w:val="center"/>
        <w:rPr>
          <w:b/>
          <w:sz w:val="28"/>
          <w:szCs w:val="28"/>
          <w:lang w:val="ro-RO"/>
        </w:rPr>
      </w:pPr>
      <w:r w:rsidRPr="00AD3CA7">
        <w:rPr>
          <w:b/>
          <w:bCs/>
          <w:iCs/>
          <w:sz w:val="28"/>
          <w:szCs w:val="28"/>
          <w:lang w:val="ro-RO" w:eastAsia="ro-RO"/>
        </w:rPr>
        <w:t xml:space="preserve">PMI-2026, </w:t>
      </w:r>
      <w:r w:rsidRPr="00AD3CA7">
        <w:rPr>
          <w:b/>
          <w:bCs/>
          <w:iCs/>
          <w:sz w:val="28"/>
          <w:szCs w:val="28"/>
          <w:lang w:val="pt-BR" w:eastAsia="ro-RO"/>
        </w:rPr>
        <w:t xml:space="preserve">  </w:t>
      </w:r>
      <w:r w:rsidRPr="00AD3CA7">
        <w:rPr>
          <w:b/>
          <w:bCs/>
          <w:iCs/>
          <w:sz w:val="28"/>
          <w:szCs w:val="28"/>
          <w:lang w:val="ro-RO" w:eastAsia="ro-RO"/>
        </w:rPr>
        <w:t>tab. E-G-I</w:t>
      </w:r>
      <w:r w:rsidRPr="00AD3CA7">
        <w:rPr>
          <w:rFonts w:ascii="Times New Roman R" w:hAnsi="Times New Roman R"/>
          <w:b/>
          <w:spacing w:val="-3"/>
          <w:sz w:val="28"/>
          <w:szCs w:val="28"/>
          <w:lang w:val="ro-RO" w:eastAsia="ro-RO"/>
        </w:rPr>
        <w:t>,  E-G-M</w:t>
      </w:r>
      <w:r>
        <w:rPr>
          <w:rFonts w:ascii="Times New Roman R" w:hAnsi="Times New Roman R"/>
          <w:b/>
          <w:spacing w:val="-3"/>
          <w:sz w:val="28"/>
          <w:szCs w:val="28"/>
          <w:lang w:val="ro-RO" w:eastAsia="ro-RO"/>
        </w:rPr>
        <w:t>, S1</w:t>
      </w:r>
    </w:p>
    <w:p w14:paraId="4CF3FA8B" w14:textId="77777777" w:rsidR="00DD5A79" w:rsidRPr="00AD3CA7" w:rsidRDefault="00DD5A79" w:rsidP="00DD5A79">
      <w:pPr>
        <w:jc w:val="center"/>
        <w:rPr>
          <w:b/>
          <w:sz w:val="28"/>
          <w:szCs w:val="28"/>
          <w:lang w:val="ro-RO"/>
        </w:rPr>
      </w:pPr>
      <w:r w:rsidRPr="00AD3CA7">
        <w:rPr>
          <w:b/>
          <w:sz w:val="28"/>
          <w:szCs w:val="28"/>
          <w:lang w:val="ro-RO"/>
        </w:rPr>
        <w:t xml:space="preserve">Cod CPV  </w:t>
      </w:r>
      <w:r w:rsidRPr="00743E81">
        <w:rPr>
          <w:b/>
          <w:bCs/>
          <w:sz w:val="24"/>
          <w:szCs w:val="24"/>
          <w:lang w:val="en-US"/>
        </w:rPr>
        <w:t>45232400-6</w:t>
      </w:r>
      <w:r w:rsidRPr="00AD3CA7">
        <w:rPr>
          <w:b/>
          <w:bCs/>
          <w:sz w:val="24"/>
          <w:szCs w:val="24"/>
          <w:lang w:val="ro-RO"/>
        </w:rPr>
        <w:t>,</w:t>
      </w:r>
      <w:r w:rsidRPr="00743E81">
        <w:rPr>
          <w:b/>
          <w:bCs/>
          <w:sz w:val="24"/>
          <w:szCs w:val="24"/>
          <w:lang w:val="en-US"/>
        </w:rPr>
        <w:t xml:space="preserve"> 45261310-0</w:t>
      </w:r>
      <w:r w:rsidRPr="00AD3CA7">
        <w:rPr>
          <w:b/>
          <w:bCs/>
          <w:sz w:val="24"/>
          <w:szCs w:val="24"/>
          <w:lang w:val="ro-RO"/>
        </w:rPr>
        <w:t xml:space="preserve">, </w:t>
      </w:r>
      <w:r w:rsidRPr="00743E81">
        <w:rPr>
          <w:b/>
          <w:bCs/>
          <w:sz w:val="24"/>
          <w:szCs w:val="24"/>
          <w:lang w:val="en-US"/>
        </w:rPr>
        <w:t>45453000-7</w:t>
      </w:r>
    </w:p>
    <w:p w14:paraId="46DF90AB" w14:textId="77777777" w:rsidR="00DD5A79" w:rsidRPr="00AD3CA7" w:rsidRDefault="00DD5A79" w:rsidP="00DD5A79">
      <w:pPr>
        <w:spacing w:line="360" w:lineRule="auto"/>
        <w:jc w:val="center"/>
        <w:rPr>
          <w:b/>
          <w:bCs/>
          <w:iCs/>
          <w:sz w:val="24"/>
          <w:szCs w:val="28"/>
          <w:lang w:val="ro-RO" w:eastAsia="ro-RO"/>
        </w:rPr>
      </w:pPr>
      <w:r w:rsidRPr="00AD3CA7">
        <w:rPr>
          <w:b/>
          <w:sz w:val="28"/>
          <w:szCs w:val="28"/>
          <w:lang w:val="ro-RO"/>
        </w:rPr>
        <w:t xml:space="preserve"> </w:t>
      </w:r>
    </w:p>
    <w:p w14:paraId="09BDD8BA" w14:textId="77777777" w:rsidR="00DD5A79" w:rsidRPr="00AD3CA7" w:rsidRDefault="00DD5A79" w:rsidP="00DD5A79">
      <w:pPr>
        <w:pStyle w:val="a7"/>
        <w:numPr>
          <w:ilvl w:val="1"/>
          <w:numId w:val="1"/>
        </w:numPr>
        <w:autoSpaceDE/>
        <w:autoSpaceDN/>
        <w:ind w:left="567" w:hanging="283"/>
        <w:rPr>
          <w:b/>
          <w:bCs/>
          <w:sz w:val="24"/>
          <w:szCs w:val="24"/>
          <w:lang w:val="ro-RO"/>
        </w:rPr>
      </w:pPr>
      <w:r w:rsidRPr="00AD3CA7">
        <w:rPr>
          <w:b/>
          <w:bCs/>
          <w:sz w:val="24"/>
          <w:szCs w:val="24"/>
          <w:lang w:val="ro-RO"/>
        </w:rPr>
        <w:t xml:space="preserve">Obiectul achiziţiilor:  </w:t>
      </w:r>
      <w:r w:rsidRPr="00AD3CA7">
        <w:rPr>
          <w:b/>
          <w:bCs/>
          <w:sz w:val="24"/>
          <w:szCs w:val="24"/>
          <w:lang w:val="pt-BR"/>
        </w:rPr>
        <w:t>Lucrări  de  reparaţii  generale  şi  de renovare</w:t>
      </w:r>
    </w:p>
    <w:tbl>
      <w:tblPr>
        <w:tblW w:w="949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5244"/>
        <w:gridCol w:w="2835"/>
      </w:tblGrid>
      <w:tr w:rsidR="00DD5A79" w:rsidRPr="00AD3CA7" w14:paraId="6D7FE996" w14:textId="77777777" w:rsidTr="00DB1C9A">
        <w:trPr>
          <w:trHeight w:val="567"/>
        </w:trPr>
        <w:tc>
          <w:tcPr>
            <w:tcW w:w="1418" w:type="dxa"/>
            <w:vAlign w:val="center"/>
          </w:tcPr>
          <w:p w14:paraId="532FFA90" w14:textId="77777777" w:rsidR="00DD5A79" w:rsidRPr="00AD3CA7" w:rsidRDefault="00DD5A79" w:rsidP="00DB1C9A">
            <w:pPr>
              <w:shd w:val="clear" w:color="auto" w:fill="FFFFFF"/>
              <w:jc w:val="center"/>
              <w:rPr>
                <w:b/>
                <w:sz w:val="22"/>
                <w:szCs w:val="22"/>
                <w:lang w:val="ro-MD"/>
              </w:rPr>
            </w:pPr>
            <w:r w:rsidRPr="00AD3CA7">
              <w:rPr>
                <w:b/>
                <w:sz w:val="22"/>
                <w:szCs w:val="22"/>
                <w:lang w:val="ro-MD"/>
              </w:rPr>
              <w:t>Lot</w:t>
            </w:r>
          </w:p>
        </w:tc>
        <w:tc>
          <w:tcPr>
            <w:tcW w:w="5244" w:type="dxa"/>
          </w:tcPr>
          <w:p w14:paraId="72AC397B" w14:textId="77777777" w:rsidR="00DD5A79" w:rsidRPr="00AD3CA7" w:rsidRDefault="00DD5A79" w:rsidP="00DB1C9A">
            <w:pPr>
              <w:shd w:val="clear" w:color="auto" w:fill="FFFFFF"/>
              <w:jc w:val="center"/>
              <w:rPr>
                <w:b/>
                <w:sz w:val="22"/>
                <w:szCs w:val="22"/>
                <w:lang w:val="ro-MD"/>
              </w:rPr>
            </w:pPr>
          </w:p>
          <w:p w14:paraId="54261559" w14:textId="77777777" w:rsidR="00DD5A79" w:rsidRPr="00AD3CA7" w:rsidRDefault="00DD5A79" w:rsidP="00DB1C9A">
            <w:pPr>
              <w:shd w:val="clear" w:color="auto" w:fill="FFFFFF"/>
              <w:jc w:val="center"/>
              <w:rPr>
                <w:b/>
                <w:sz w:val="22"/>
                <w:szCs w:val="22"/>
                <w:lang w:val="ro-MD"/>
              </w:rPr>
            </w:pPr>
            <w:r w:rsidRPr="00AD3CA7">
              <w:rPr>
                <w:b/>
                <w:sz w:val="22"/>
                <w:szCs w:val="22"/>
                <w:lang w:val="ro-MD"/>
              </w:rPr>
              <w:t>Denumirea lucrărilor solicitate</w:t>
            </w:r>
          </w:p>
        </w:tc>
        <w:tc>
          <w:tcPr>
            <w:tcW w:w="2835" w:type="dxa"/>
            <w:vAlign w:val="center"/>
          </w:tcPr>
          <w:p w14:paraId="540DE64D" w14:textId="77777777" w:rsidR="00DD5A79" w:rsidRPr="00AD3CA7" w:rsidRDefault="00DD5A79" w:rsidP="00DB1C9A">
            <w:pPr>
              <w:shd w:val="clear" w:color="auto" w:fill="FFFFFF"/>
              <w:jc w:val="center"/>
              <w:rPr>
                <w:b/>
                <w:lang w:val="ro-MD"/>
              </w:rPr>
            </w:pPr>
            <w:r w:rsidRPr="00AD3CA7">
              <w:rPr>
                <w:b/>
                <w:lang w:val="ro-MD"/>
              </w:rPr>
              <w:t>Valoarea estimată,</w:t>
            </w:r>
          </w:p>
          <w:p w14:paraId="3448F230" w14:textId="77777777" w:rsidR="00DD5A79" w:rsidRPr="00AD3CA7" w:rsidRDefault="00DD5A79" w:rsidP="00DB1C9A">
            <w:pPr>
              <w:shd w:val="clear" w:color="auto" w:fill="FFFFFF"/>
              <w:jc w:val="center"/>
              <w:rPr>
                <w:b/>
                <w:lang w:val="ro-MD"/>
              </w:rPr>
            </w:pPr>
            <w:r w:rsidRPr="00AD3CA7">
              <w:rPr>
                <w:b/>
                <w:lang w:val="ro-MD"/>
              </w:rPr>
              <w:t xml:space="preserve"> lei fără  TVA</w:t>
            </w:r>
            <w:r w:rsidRPr="00AD3CA7">
              <w:rPr>
                <w:b/>
                <w:lang w:val="ro-MD"/>
              </w:rPr>
              <w:br/>
            </w:r>
          </w:p>
        </w:tc>
      </w:tr>
      <w:tr w:rsidR="00DD5A79" w:rsidRPr="00AD3CA7" w14:paraId="4864B508" w14:textId="77777777" w:rsidTr="00DB1C9A">
        <w:trPr>
          <w:trHeight w:val="611"/>
        </w:trPr>
        <w:tc>
          <w:tcPr>
            <w:tcW w:w="1418" w:type="dxa"/>
            <w:vAlign w:val="center"/>
          </w:tcPr>
          <w:p w14:paraId="5F310AA3" w14:textId="77777777" w:rsidR="00DD5A79" w:rsidRPr="00AD3CA7" w:rsidRDefault="00DD5A79" w:rsidP="00DB1C9A">
            <w:pPr>
              <w:spacing w:before="60" w:after="60"/>
              <w:jc w:val="center"/>
              <w:outlineLvl w:val="0"/>
              <w:rPr>
                <w:rFonts w:ascii="Times New Roman R" w:hAnsi="Times New Roman R"/>
                <w:b/>
                <w:bCs/>
                <w:sz w:val="22"/>
                <w:szCs w:val="22"/>
                <w:lang w:val="ro-MD" w:eastAsia="ro-RO"/>
              </w:rPr>
            </w:pPr>
            <w:r w:rsidRPr="00AD3CA7">
              <w:rPr>
                <w:rFonts w:ascii="Times New Roman R" w:hAnsi="Times New Roman R"/>
                <w:b/>
                <w:bCs/>
                <w:sz w:val="22"/>
                <w:szCs w:val="22"/>
                <w:lang w:val="ro-MD" w:eastAsia="ro-RO"/>
              </w:rPr>
              <w:t>Lot 1</w:t>
            </w:r>
            <w:r w:rsidRPr="00AD3CA7">
              <w:rPr>
                <w:b/>
                <w:bCs/>
                <w:sz w:val="22"/>
                <w:szCs w:val="22"/>
                <w:lang w:val="ro-MD" w:eastAsia="ro-RO"/>
              </w:rPr>
              <w:t>÷</w:t>
            </w:r>
            <w:r w:rsidRPr="00AD3CA7">
              <w:rPr>
                <w:rFonts w:ascii="Times New Roman R" w:hAnsi="Times New Roman R"/>
                <w:b/>
                <w:bCs/>
                <w:sz w:val="22"/>
                <w:szCs w:val="22"/>
                <w:lang w:val="ro-MD" w:eastAsia="ro-RO"/>
              </w:rPr>
              <w:t xml:space="preserve"> Lot 5</w:t>
            </w:r>
          </w:p>
        </w:tc>
        <w:tc>
          <w:tcPr>
            <w:tcW w:w="5244" w:type="dxa"/>
            <w:vAlign w:val="center"/>
          </w:tcPr>
          <w:p w14:paraId="777205D3" w14:textId="77777777" w:rsidR="00DD5A79" w:rsidRPr="00AD3CA7" w:rsidRDefault="00DD5A79" w:rsidP="00DB1C9A">
            <w:pPr>
              <w:pStyle w:val="a7"/>
              <w:autoSpaceDE/>
              <w:autoSpaceDN/>
              <w:ind w:left="0"/>
              <w:jc w:val="center"/>
              <w:rPr>
                <w:lang w:val="ro-RO"/>
              </w:rPr>
            </w:pPr>
            <w:r w:rsidRPr="00AD3CA7">
              <w:rPr>
                <w:sz w:val="24"/>
                <w:szCs w:val="24"/>
                <w:lang w:val="pt-BR"/>
              </w:rPr>
              <w:t>Lucrări  de  reparaţii  generale  şi  de renovare</w:t>
            </w:r>
          </w:p>
        </w:tc>
        <w:tc>
          <w:tcPr>
            <w:tcW w:w="2835" w:type="dxa"/>
            <w:vAlign w:val="center"/>
          </w:tcPr>
          <w:p w14:paraId="6C565E18" w14:textId="77777777" w:rsidR="00DD5A79" w:rsidRPr="00AD3CA7" w:rsidRDefault="00DD5A79" w:rsidP="00DB1C9A">
            <w:pPr>
              <w:shd w:val="clear" w:color="auto" w:fill="FFFFFF"/>
              <w:jc w:val="center"/>
              <w:rPr>
                <w:b/>
                <w:bCs/>
                <w:sz w:val="22"/>
                <w:szCs w:val="22"/>
                <w:lang w:val="ro-MD"/>
              </w:rPr>
            </w:pPr>
            <w:r w:rsidRPr="00AD3CA7">
              <w:rPr>
                <w:b/>
                <w:bCs/>
                <w:sz w:val="24"/>
                <w:szCs w:val="24"/>
                <w:lang w:val="ro-RO"/>
              </w:rPr>
              <w:t>1 233 150,00</w:t>
            </w:r>
          </w:p>
        </w:tc>
      </w:tr>
    </w:tbl>
    <w:p w14:paraId="5A81C68D" w14:textId="77777777" w:rsidR="00DD5A79" w:rsidRPr="00AD3CA7" w:rsidRDefault="00DD5A79" w:rsidP="00DD5A79">
      <w:pPr>
        <w:ind w:right="567"/>
        <w:rPr>
          <w:b/>
          <w:bCs/>
          <w:u w:val="single"/>
          <w:lang w:val="ro-RO"/>
        </w:rPr>
      </w:pPr>
    </w:p>
    <w:p w14:paraId="3FAAF679" w14:textId="77777777" w:rsidR="00DD5A79" w:rsidRPr="00AD3CA7" w:rsidRDefault="00DD5A79" w:rsidP="00DD5A79">
      <w:pPr>
        <w:pStyle w:val="a7"/>
        <w:numPr>
          <w:ilvl w:val="0"/>
          <w:numId w:val="1"/>
        </w:numPr>
        <w:tabs>
          <w:tab w:val="left" w:pos="567"/>
        </w:tabs>
        <w:autoSpaceDE/>
        <w:spacing w:line="360" w:lineRule="auto"/>
        <w:ind w:left="993" w:hanging="709"/>
        <w:jc w:val="both"/>
        <w:rPr>
          <w:b/>
          <w:bCs/>
          <w:sz w:val="24"/>
          <w:szCs w:val="24"/>
          <w:lang w:val="ro-RO" w:eastAsia="ro-RO"/>
        </w:rPr>
      </w:pPr>
      <w:r w:rsidRPr="00AD3CA7">
        <w:rPr>
          <w:b/>
          <w:bCs/>
          <w:sz w:val="24"/>
          <w:szCs w:val="24"/>
          <w:lang w:val="ro-RO" w:eastAsia="ro-RO"/>
        </w:rPr>
        <w:t>Termenele de execuție.</w:t>
      </w:r>
    </w:p>
    <w:p w14:paraId="1CBE6556" w14:textId="77777777" w:rsidR="00DD5A79" w:rsidRPr="00AD3CA7" w:rsidRDefault="00DD5A79" w:rsidP="00DD5A79">
      <w:pPr>
        <w:numPr>
          <w:ilvl w:val="1"/>
          <w:numId w:val="3"/>
        </w:numPr>
        <w:autoSpaceDE/>
        <w:spacing w:line="276" w:lineRule="auto"/>
        <w:ind w:left="851" w:hanging="425"/>
        <w:jc w:val="both"/>
        <w:rPr>
          <w:sz w:val="24"/>
          <w:szCs w:val="24"/>
          <w:lang w:val="ro-RO" w:eastAsia="ro-RO"/>
        </w:rPr>
      </w:pPr>
      <w:r w:rsidRPr="00AD3CA7">
        <w:rPr>
          <w:sz w:val="24"/>
          <w:szCs w:val="24"/>
          <w:lang w:val="ro-RO" w:eastAsia="ro-RO"/>
        </w:rPr>
        <w:t>Lucrările se vor desfășura în mun. Chișinău și în suburbiile acestuia.</w:t>
      </w:r>
    </w:p>
    <w:p w14:paraId="4F4264DD" w14:textId="77777777" w:rsidR="00DD5A79" w:rsidRPr="00AD3CA7" w:rsidRDefault="00DD5A79" w:rsidP="00DD5A79">
      <w:pPr>
        <w:numPr>
          <w:ilvl w:val="1"/>
          <w:numId w:val="3"/>
        </w:numPr>
        <w:autoSpaceDE/>
        <w:spacing w:line="276" w:lineRule="auto"/>
        <w:ind w:left="851" w:hanging="425"/>
        <w:jc w:val="both"/>
        <w:rPr>
          <w:sz w:val="24"/>
          <w:szCs w:val="24"/>
          <w:lang w:val="ro-RO" w:eastAsia="ro-RO"/>
        </w:rPr>
      </w:pPr>
      <w:r w:rsidRPr="00AD3CA7">
        <w:rPr>
          <w:sz w:val="24"/>
          <w:szCs w:val="24"/>
          <w:lang w:val="ro-RO" w:eastAsia="ro-RO"/>
        </w:rPr>
        <w:t>Perioadă de îndeplinire a lucrărilor</w:t>
      </w:r>
      <w:r w:rsidRPr="00AD3CA7">
        <w:rPr>
          <w:sz w:val="24"/>
          <w:szCs w:val="24"/>
          <w:lang w:val="pt-BR" w:eastAsia="ro-RO"/>
        </w:rPr>
        <w:t xml:space="preserve">: </w:t>
      </w:r>
      <w:r w:rsidRPr="00AD3CA7">
        <w:rPr>
          <w:sz w:val="24"/>
          <w:szCs w:val="24"/>
          <w:lang w:val="ro-RO" w:eastAsia="ro-RO"/>
        </w:rPr>
        <w:t xml:space="preserve"> </w:t>
      </w:r>
      <w:r w:rsidRPr="00AD3CA7">
        <w:rPr>
          <w:b/>
          <w:bCs/>
          <w:sz w:val="24"/>
          <w:szCs w:val="24"/>
          <w:lang w:val="ro-RO" w:eastAsia="ro-RO"/>
        </w:rPr>
        <w:t>din momentul semnării contractului pe parcursul</w:t>
      </w:r>
    </w:p>
    <w:p w14:paraId="41245D35" w14:textId="77777777" w:rsidR="00DD5A79" w:rsidRPr="00AD3CA7" w:rsidRDefault="00DD5A79" w:rsidP="00DD5A79">
      <w:pPr>
        <w:autoSpaceDE/>
        <w:spacing w:line="276" w:lineRule="auto"/>
        <w:ind w:left="851" w:hanging="425"/>
        <w:jc w:val="both"/>
        <w:rPr>
          <w:sz w:val="24"/>
          <w:szCs w:val="24"/>
          <w:lang w:val="ro-RO" w:eastAsia="ro-RO"/>
        </w:rPr>
      </w:pPr>
      <w:r w:rsidRPr="00AD3CA7">
        <w:rPr>
          <w:b/>
          <w:bCs/>
          <w:sz w:val="24"/>
          <w:szCs w:val="24"/>
          <w:lang w:val="ro-RO" w:eastAsia="ro-RO"/>
        </w:rPr>
        <w:t xml:space="preserve">       anului  2026.</w:t>
      </w:r>
    </w:p>
    <w:p w14:paraId="2B189BD0" w14:textId="77777777" w:rsidR="00DD5A79" w:rsidRPr="00AD3CA7" w:rsidRDefault="00DD5A79" w:rsidP="00DD5A79">
      <w:pPr>
        <w:numPr>
          <w:ilvl w:val="1"/>
          <w:numId w:val="3"/>
        </w:numPr>
        <w:autoSpaceDE/>
        <w:spacing w:line="276" w:lineRule="auto"/>
        <w:ind w:left="851" w:hanging="425"/>
        <w:jc w:val="both"/>
        <w:rPr>
          <w:sz w:val="24"/>
          <w:szCs w:val="24"/>
          <w:lang w:val="ro-RO" w:eastAsia="ro-RO"/>
        </w:rPr>
      </w:pPr>
      <w:r w:rsidRPr="00AD3CA7">
        <w:rPr>
          <w:sz w:val="24"/>
          <w:szCs w:val="24"/>
          <w:lang w:val="ro-RO" w:eastAsia="ro-RO"/>
        </w:rPr>
        <w:t xml:space="preserve">Lucrările de la lotul </w:t>
      </w:r>
      <w:r w:rsidRPr="00AD3CA7">
        <w:rPr>
          <w:b/>
          <w:bCs/>
          <w:sz w:val="24"/>
          <w:szCs w:val="24"/>
          <w:lang w:val="ro-RO" w:eastAsia="ro-RO"/>
        </w:rPr>
        <w:t>nr. 1</w:t>
      </w:r>
      <w:r w:rsidRPr="00AD3CA7">
        <w:rPr>
          <w:sz w:val="24"/>
          <w:szCs w:val="24"/>
          <w:lang w:val="ro-RO" w:eastAsia="ro-RO"/>
        </w:rPr>
        <w:t xml:space="preserve"> se vor efectua în perioada: </w:t>
      </w:r>
      <w:r w:rsidRPr="00AD3CA7">
        <w:rPr>
          <w:b/>
          <w:bCs/>
          <w:sz w:val="24"/>
          <w:szCs w:val="24"/>
          <w:lang w:val="ro-RO" w:eastAsia="ro-RO"/>
        </w:rPr>
        <w:t>din data semnării contractului ÷ 30.10.2026</w:t>
      </w:r>
      <w:r w:rsidRPr="00AD3CA7">
        <w:rPr>
          <w:sz w:val="24"/>
          <w:szCs w:val="24"/>
          <w:lang w:val="ro-RO" w:eastAsia="ro-RO"/>
        </w:rPr>
        <w:t xml:space="preserve">. </w:t>
      </w:r>
    </w:p>
    <w:p w14:paraId="6A1E4111" w14:textId="77777777" w:rsidR="00DD5A79" w:rsidRPr="00AD3CA7" w:rsidRDefault="00DD5A79" w:rsidP="00DD5A79">
      <w:pPr>
        <w:numPr>
          <w:ilvl w:val="1"/>
          <w:numId w:val="3"/>
        </w:numPr>
        <w:autoSpaceDE/>
        <w:spacing w:line="276" w:lineRule="auto"/>
        <w:ind w:left="851" w:hanging="425"/>
        <w:jc w:val="both"/>
        <w:rPr>
          <w:sz w:val="24"/>
          <w:szCs w:val="24"/>
          <w:lang w:val="ro-RO" w:eastAsia="ro-RO"/>
        </w:rPr>
      </w:pPr>
      <w:r w:rsidRPr="00AD3CA7">
        <w:rPr>
          <w:sz w:val="24"/>
          <w:szCs w:val="24"/>
          <w:lang w:val="ro-RO" w:eastAsia="ro-RO"/>
        </w:rPr>
        <w:t xml:space="preserve">Lucrările de la </w:t>
      </w:r>
      <w:r w:rsidRPr="00AD3CA7">
        <w:rPr>
          <w:b/>
          <w:bCs/>
          <w:sz w:val="24"/>
          <w:szCs w:val="24"/>
          <w:lang w:val="ro-RO" w:eastAsia="ro-RO"/>
        </w:rPr>
        <w:t>lotul  nr. 2</w:t>
      </w:r>
      <w:r w:rsidRPr="00AD3CA7">
        <w:rPr>
          <w:sz w:val="24"/>
          <w:szCs w:val="24"/>
          <w:lang w:val="ro-RO" w:eastAsia="ro-RO"/>
        </w:rPr>
        <w:t xml:space="preserve"> se vor executa în perioada:  </w:t>
      </w:r>
      <w:r w:rsidRPr="00AD3CA7">
        <w:rPr>
          <w:b/>
          <w:bCs/>
          <w:sz w:val="24"/>
          <w:szCs w:val="24"/>
          <w:lang w:val="ro-RO" w:eastAsia="ro-RO"/>
        </w:rPr>
        <w:t>16.10 ÷30.12.2026.</w:t>
      </w:r>
    </w:p>
    <w:p w14:paraId="25B32675" w14:textId="77777777" w:rsidR="00DD5A79" w:rsidRPr="00AD3CA7" w:rsidRDefault="00DD5A79" w:rsidP="00DD5A79">
      <w:pPr>
        <w:numPr>
          <w:ilvl w:val="1"/>
          <w:numId w:val="3"/>
        </w:numPr>
        <w:autoSpaceDE/>
        <w:spacing w:line="276" w:lineRule="auto"/>
        <w:ind w:left="851" w:hanging="425"/>
        <w:jc w:val="both"/>
        <w:rPr>
          <w:sz w:val="24"/>
          <w:szCs w:val="24"/>
          <w:lang w:val="ro-RO" w:eastAsia="ro-RO"/>
        </w:rPr>
      </w:pPr>
      <w:r w:rsidRPr="00AD3CA7">
        <w:rPr>
          <w:sz w:val="24"/>
          <w:szCs w:val="24"/>
          <w:lang w:val="ro-RO" w:eastAsia="ro-RO"/>
        </w:rPr>
        <w:t xml:space="preserve">Lucrările de la loturile </w:t>
      </w:r>
      <w:r w:rsidRPr="00AD3CA7">
        <w:rPr>
          <w:b/>
          <w:bCs/>
          <w:sz w:val="24"/>
          <w:szCs w:val="24"/>
          <w:lang w:val="ro-RO" w:eastAsia="ro-RO"/>
        </w:rPr>
        <w:t xml:space="preserve"> nr. 3-5  </w:t>
      </w:r>
      <w:r w:rsidRPr="00AD3CA7">
        <w:rPr>
          <w:sz w:val="24"/>
          <w:szCs w:val="24"/>
          <w:lang w:val="ro-RO" w:eastAsia="ro-RO"/>
        </w:rPr>
        <w:t>se vor executa -</w:t>
      </w:r>
      <w:r w:rsidRPr="00AD3CA7">
        <w:rPr>
          <w:b/>
          <w:bCs/>
          <w:sz w:val="24"/>
          <w:szCs w:val="24"/>
          <w:lang w:val="ro-RO" w:eastAsia="ro-RO"/>
        </w:rPr>
        <w:t xml:space="preserve"> pe parcursul anului  2026.</w:t>
      </w:r>
    </w:p>
    <w:p w14:paraId="64D724F4" w14:textId="77777777" w:rsidR="00DD5A79" w:rsidRPr="00AD3CA7" w:rsidRDefault="00DD5A79" w:rsidP="00DD5A79">
      <w:pPr>
        <w:pStyle w:val="a7"/>
        <w:tabs>
          <w:tab w:val="left" w:pos="709"/>
        </w:tabs>
        <w:autoSpaceDE/>
        <w:spacing w:line="276" w:lineRule="auto"/>
        <w:ind w:left="851" w:hanging="425"/>
        <w:jc w:val="both"/>
        <w:rPr>
          <w:sz w:val="24"/>
          <w:szCs w:val="24"/>
          <w:lang w:val="ro-RO" w:eastAsia="ro-RO"/>
        </w:rPr>
      </w:pPr>
      <w:r w:rsidRPr="00AD3CA7">
        <w:rPr>
          <w:sz w:val="24"/>
          <w:szCs w:val="24"/>
          <w:lang w:val="ro-RO" w:eastAsia="ro-RO"/>
        </w:rPr>
        <w:t>2.6 După încheierea contractului Executantul va fi obligat să prezinte graficul de îndeplinire a obiectelor care va fi coordonat cu Beneficiarul.</w:t>
      </w:r>
    </w:p>
    <w:p w14:paraId="2CB1854D" w14:textId="77777777" w:rsidR="00DD5A79" w:rsidRPr="00AD3CA7" w:rsidRDefault="00DD5A79" w:rsidP="00DD5A79">
      <w:pPr>
        <w:pStyle w:val="a7"/>
        <w:numPr>
          <w:ilvl w:val="1"/>
          <w:numId w:val="11"/>
        </w:numPr>
        <w:autoSpaceDE/>
        <w:spacing w:line="276" w:lineRule="auto"/>
        <w:ind w:left="851" w:hanging="425"/>
        <w:jc w:val="both"/>
        <w:rPr>
          <w:sz w:val="24"/>
          <w:szCs w:val="24"/>
          <w:u w:val="single"/>
          <w:lang w:val="ro-RO" w:eastAsia="ro-RO"/>
        </w:rPr>
      </w:pPr>
      <w:r w:rsidRPr="00AD3CA7">
        <w:rPr>
          <w:sz w:val="24"/>
          <w:szCs w:val="24"/>
          <w:lang w:val="ro-RO" w:eastAsia="ro-RO"/>
        </w:rPr>
        <w:t xml:space="preserve"> Perioada de mobilizare până la începerea lucrărilor: </w:t>
      </w:r>
      <w:r w:rsidRPr="00AD3CA7">
        <w:rPr>
          <w:b/>
          <w:bCs/>
          <w:sz w:val="24"/>
          <w:szCs w:val="24"/>
          <w:u w:val="single"/>
          <w:lang w:val="ro-RO" w:eastAsia="ro-RO"/>
        </w:rPr>
        <w:t xml:space="preserve">5 </w:t>
      </w:r>
      <w:r w:rsidRPr="00AD3CA7">
        <w:rPr>
          <w:sz w:val="24"/>
          <w:szCs w:val="24"/>
          <w:u w:val="single"/>
          <w:lang w:val="ro-RO" w:eastAsia="ro-RO"/>
        </w:rPr>
        <w:t>zile lucrătoare.</w:t>
      </w:r>
    </w:p>
    <w:p w14:paraId="31539A97" w14:textId="77777777" w:rsidR="00DD5A79" w:rsidRPr="00AD3CA7" w:rsidRDefault="00DD5A79" w:rsidP="00DD5A79">
      <w:pPr>
        <w:pStyle w:val="a7"/>
        <w:autoSpaceDE/>
        <w:spacing w:line="276" w:lineRule="auto"/>
        <w:ind w:left="757"/>
        <w:jc w:val="both"/>
        <w:rPr>
          <w:sz w:val="24"/>
          <w:szCs w:val="24"/>
          <w:u w:val="single"/>
          <w:lang w:val="ro-RO" w:eastAsia="ro-RO"/>
        </w:rPr>
      </w:pPr>
    </w:p>
    <w:p w14:paraId="6F5E4E7F" w14:textId="77777777" w:rsidR="00DD5A79" w:rsidRPr="00AD3CA7" w:rsidRDefault="00DD5A79" w:rsidP="00DD5A79">
      <w:pPr>
        <w:pStyle w:val="a7"/>
        <w:numPr>
          <w:ilvl w:val="0"/>
          <w:numId w:val="1"/>
        </w:numPr>
        <w:tabs>
          <w:tab w:val="left" w:pos="709"/>
        </w:tabs>
        <w:autoSpaceDE/>
        <w:spacing w:line="276" w:lineRule="auto"/>
        <w:ind w:hanging="1069"/>
        <w:jc w:val="both"/>
        <w:rPr>
          <w:sz w:val="24"/>
          <w:szCs w:val="24"/>
          <w:lang w:val="ro-RO" w:eastAsia="ro-RO"/>
        </w:rPr>
      </w:pPr>
      <w:r w:rsidRPr="00AD3CA7">
        <w:rPr>
          <w:b/>
          <w:bCs/>
          <w:sz w:val="24"/>
          <w:szCs w:val="24"/>
          <w:lang w:val="ro-RO" w:eastAsia="ro-RO"/>
        </w:rPr>
        <w:t>Termenul de garanție al lucrărilor calitativ îndeplinite</w:t>
      </w:r>
    </w:p>
    <w:p w14:paraId="0FF64E75" w14:textId="77777777" w:rsidR="00DD5A79" w:rsidRPr="00AD3CA7" w:rsidRDefault="00DD5A79" w:rsidP="00DD5A79">
      <w:pPr>
        <w:pStyle w:val="a7"/>
        <w:tabs>
          <w:tab w:val="left" w:pos="851"/>
          <w:tab w:val="left" w:pos="1134"/>
        </w:tabs>
        <w:autoSpaceDE/>
        <w:spacing w:line="276" w:lineRule="auto"/>
        <w:ind w:left="709"/>
        <w:rPr>
          <w:sz w:val="24"/>
          <w:szCs w:val="24"/>
          <w:lang w:val="ro-RO" w:eastAsia="ro-RO"/>
        </w:rPr>
      </w:pPr>
      <w:r w:rsidRPr="00AD3CA7">
        <w:rPr>
          <w:sz w:val="24"/>
          <w:szCs w:val="24"/>
          <w:u w:val="single"/>
          <w:lang w:val="ro-RO" w:eastAsia="ro-RO"/>
        </w:rPr>
        <w:t>Termenul de garanție a lucrărilor</w:t>
      </w:r>
      <w:r w:rsidRPr="00AD3CA7">
        <w:rPr>
          <w:sz w:val="24"/>
          <w:szCs w:val="24"/>
          <w:lang w:val="ro-RO" w:eastAsia="ro-RO"/>
        </w:rPr>
        <w:t xml:space="preserve"> va fi de </w:t>
      </w:r>
      <w:r w:rsidRPr="00AD3CA7">
        <w:rPr>
          <w:b/>
          <w:bCs/>
          <w:sz w:val="24"/>
          <w:szCs w:val="24"/>
          <w:lang w:val="ro-RO" w:eastAsia="ro-RO"/>
        </w:rPr>
        <w:t>5 ani</w:t>
      </w:r>
      <w:r w:rsidRPr="00AD3CA7">
        <w:rPr>
          <w:sz w:val="24"/>
          <w:szCs w:val="24"/>
          <w:lang w:val="ro-RO" w:eastAsia="ro-RO"/>
        </w:rPr>
        <w:t xml:space="preserve"> din data  aprobării procesului-verbal  de ambele Părții.</w:t>
      </w:r>
    </w:p>
    <w:p w14:paraId="772C9CC4" w14:textId="77777777" w:rsidR="00DD5A79" w:rsidRPr="00AD3CA7" w:rsidRDefault="00DD5A79" w:rsidP="00DD5A79">
      <w:pPr>
        <w:pStyle w:val="a7"/>
        <w:numPr>
          <w:ilvl w:val="0"/>
          <w:numId w:val="1"/>
        </w:numPr>
        <w:autoSpaceDE/>
        <w:spacing w:line="276" w:lineRule="auto"/>
        <w:ind w:hanging="1069"/>
        <w:jc w:val="both"/>
        <w:rPr>
          <w:sz w:val="24"/>
          <w:szCs w:val="24"/>
          <w:lang w:val="ro-RO" w:eastAsia="ro-RO"/>
        </w:rPr>
      </w:pPr>
      <w:r w:rsidRPr="00AD3CA7">
        <w:rPr>
          <w:b/>
          <w:bCs/>
          <w:sz w:val="24"/>
          <w:szCs w:val="24"/>
          <w:lang w:val="ro-RO"/>
        </w:rPr>
        <w:t>Volumul general al lucrărilor de reparații pe loturi</w:t>
      </w:r>
    </w:p>
    <w:tbl>
      <w:tblPr>
        <w:tblW w:w="9922" w:type="dxa"/>
        <w:tblInd w:w="534" w:type="dxa"/>
        <w:tblLayout w:type="fixed"/>
        <w:tblLook w:val="04A0" w:firstRow="1" w:lastRow="0" w:firstColumn="1" w:lastColumn="0" w:noHBand="0" w:noVBand="1"/>
      </w:tblPr>
      <w:tblGrid>
        <w:gridCol w:w="850"/>
        <w:gridCol w:w="1276"/>
        <w:gridCol w:w="3685"/>
        <w:gridCol w:w="709"/>
        <w:gridCol w:w="851"/>
        <w:gridCol w:w="1559"/>
        <w:gridCol w:w="992"/>
      </w:tblGrid>
      <w:tr w:rsidR="00DD5A79" w:rsidRPr="00AD3CA7" w14:paraId="42FAD9E9" w14:textId="77777777" w:rsidTr="00DB1C9A">
        <w:trPr>
          <w:trHeight w:val="678"/>
        </w:trPr>
        <w:tc>
          <w:tcPr>
            <w:tcW w:w="850" w:type="dxa"/>
            <w:tcBorders>
              <w:top w:val="single" w:sz="4" w:space="0" w:color="auto"/>
              <w:left w:val="single" w:sz="4" w:space="0" w:color="auto"/>
              <w:bottom w:val="single" w:sz="4" w:space="0" w:color="auto"/>
              <w:right w:val="single" w:sz="4" w:space="0" w:color="auto"/>
            </w:tcBorders>
            <w:vAlign w:val="center"/>
          </w:tcPr>
          <w:p w14:paraId="0587093D" w14:textId="77777777" w:rsidR="00DD5A79" w:rsidRPr="00AD3CA7" w:rsidRDefault="00DD5A79" w:rsidP="00DB1C9A">
            <w:pPr>
              <w:shd w:val="clear" w:color="auto" w:fill="FFFFFF"/>
              <w:ind w:hanging="33"/>
              <w:jc w:val="center"/>
              <w:rPr>
                <w:b/>
                <w:sz w:val="22"/>
                <w:szCs w:val="22"/>
                <w:lang w:val="ro-RO"/>
              </w:rPr>
            </w:pPr>
            <w:r w:rsidRPr="00AD3CA7">
              <w:rPr>
                <w:b/>
                <w:sz w:val="22"/>
                <w:szCs w:val="22"/>
                <w:lang w:val="ro-RO"/>
              </w:rPr>
              <w:t xml:space="preserve">Lot </w:t>
            </w:r>
          </w:p>
        </w:tc>
        <w:tc>
          <w:tcPr>
            <w:tcW w:w="1276" w:type="dxa"/>
            <w:tcBorders>
              <w:top w:val="single" w:sz="4" w:space="0" w:color="auto"/>
              <w:left w:val="single" w:sz="4" w:space="0" w:color="auto"/>
              <w:bottom w:val="single" w:sz="4" w:space="0" w:color="auto"/>
              <w:right w:val="single" w:sz="4" w:space="0" w:color="auto"/>
            </w:tcBorders>
            <w:vAlign w:val="center"/>
          </w:tcPr>
          <w:p w14:paraId="287A0A5B" w14:textId="77777777" w:rsidR="00DD5A79" w:rsidRPr="00AD3CA7" w:rsidRDefault="00DD5A79" w:rsidP="00DB1C9A">
            <w:pPr>
              <w:shd w:val="clear" w:color="auto" w:fill="FFFFFF"/>
              <w:jc w:val="center"/>
              <w:rPr>
                <w:b/>
                <w:sz w:val="22"/>
                <w:szCs w:val="22"/>
                <w:lang w:val="ro-RO"/>
              </w:rPr>
            </w:pPr>
          </w:p>
          <w:p w14:paraId="6CEC0A71" w14:textId="77777777" w:rsidR="00DD5A79" w:rsidRPr="00AD3CA7" w:rsidRDefault="00DD5A79" w:rsidP="00DB1C9A">
            <w:pPr>
              <w:shd w:val="clear" w:color="auto" w:fill="FFFFFF"/>
              <w:jc w:val="center"/>
              <w:rPr>
                <w:b/>
                <w:sz w:val="22"/>
                <w:szCs w:val="22"/>
                <w:lang w:val="ro-RO"/>
              </w:rPr>
            </w:pPr>
            <w:r w:rsidRPr="00AD3CA7">
              <w:rPr>
                <w:b/>
                <w:sz w:val="22"/>
                <w:szCs w:val="22"/>
                <w:lang w:val="ro-RO"/>
              </w:rPr>
              <w:t>PMI- 2026, S1</w:t>
            </w:r>
          </w:p>
        </w:tc>
        <w:tc>
          <w:tcPr>
            <w:tcW w:w="3685" w:type="dxa"/>
            <w:tcBorders>
              <w:top w:val="single" w:sz="4" w:space="0" w:color="auto"/>
              <w:left w:val="single" w:sz="4" w:space="0" w:color="auto"/>
              <w:bottom w:val="single" w:sz="4" w:space="0" w:color="auto"/>
              <w:right w:val="single" w:sz="4" w:space="0" w:color="auto"/>
            </w:tcBorders>
            <w:vAlign w:val="center"/>
          </w:tcPr>
          <w:p w14:paraId="36597289" w14:textId="77777777" w:rsidR="00DD5A79" w:rsidRPr="00AD3CA7" w:rsidRDefault="00DD5A79" w:rsidP="00DB1C9A">
            <w:pPr>
              <w:shd w:val="clear" w:color="auto" w:fill="FFFFFF"/>
              <w:jc w:val="center"/>
              <w:rPr>
                <w:b/>
                <w:sz w:val="22"/>
                <w:szCs w:val="22"/>
                <w:lang w:val="ro-RO"/>
              </w:rPr>
            </w:pPr>
            <w:r w:rsidRPr="00AD3CA7">
              <w:rPr>
                <w:b/>
                <w:sz w:val="22"/>
                <w:szCs w:val="22"/>
                <w:lang w:val="ro-RO"/>
              </w:rPr>
              <w:t>Denumirea lucrări solicitate</w:t>
            </w:r>
          </w:p>
        </w:tc>
        <w:tc>
          <w:tcPr>
            <w:tcW w:w="709" w:type="dxa"/>
            <w:tcBorders>
              <w:top w:val="single" w:sz="4" w:space="0" w:color="auto"/>
              <w:left w:val="single" w:sz="4" w:space="0" w:color="auto"/>
              <w:bottom w:val="single" w:sz="4" w:space="0" w:color="auto"/>
              <w:right w:val="single" w:sz="4" w:space="0" w:color="auto"/>
            </w:tcBorders>
            <w:vAlign w:val="center"/>
          </w:tcPr>
          <w:p w14:paraId="208BB163" w14:textId="77777777" w:rsidR="00DD5A79" w:rsidRPr="00AD3CA7" w:rsidRDefault="00DD5A79" w:rsidP="00DB1C9A">
            <w:pPr>
              <w:shd w:val="clear" w:color="auto" w:fill="FFFFFF"/>
              <w:jc w:val="center"/>
              <w:rPr>
                <w:b/>
                <w:lang w:val="ro-RO"/>
              </w:rPr>
            </w:pPr>
            <w:r w:rsidRPr="00AD3CA7">
              <w:rPr>
                <w:b/>
                <w:lang w:val="ro-RO"/>
              </w:rPr>
              <w:t>UM</w:t>
            </w:r>
          </w:p>
        </w:tc>
        <w:tc>
          <w:tcPr>
            <w:tcW w:w="851" w:type="dxa"/>
            <w:tcBorders>
              <w:top w:val="single" w:sz="4" w:space="0" w:color="auto"/>
              <w:left w:val="single" w:sz="4" w:space="0" w:color="auto"/>
              <w:bottom w:val="single" w:sz="4" w:space="0" w:color="auto"/>
              <w:right w:val="single" w:sz="4" w:space="0" w:color="auto"/>
            </w:tcBorders>
            <w:vAlign w:val="center"/>
          </w:tcPr>
          <w:p w14:paraId="2A20DE9C" w14:textId="77777777" w:rsidR="00DD5A79" w:rsidRPr="00AD3CA7" w:rsidRDefault="00DD5A79" w:rsidP="00DB1C9A">
            <w:pPr>
              <w:shd w:val="clear" w:color="auto" w:fill="FFFFFF"/>
              <w:jc w:val="center"/>
              <w:rPr>
                <w:b/>
                <w:lang w:val="ro-RO"/>
              </w:rPr>
            </w:pPr>
            <w:r w:rsidRPr="00AD3CA7">
              <w:rPr>
                <w:b/>
                <w:lang w:val="ro-RO"/>
              </w:rPr>
              <w:t>Can-titate</w:t>
            </w:r>
          </w:p>
        </w:tc>
        <w:tc>
          <w:tcPr>
            <w:tcW w:w="1559" w:type="dxa"/>
            <w:tcBorders>
              <w:top w:val="single" w:sz="4" w:space="0" w:color="auto"/>
              <w:left w:val="single" w:sz="4" w:space="0" w:color="auto"/>
              <w:bottom w:val="single" w:sz="4" w:space="0" w:color="auto"/>
              <w:right w:val="single" w:sz="4" w:space="0" w:color="auto"/>
            </w:tcBorders>
          </w:tcPr>
          <w:p w14:paraId="4A08D0A0" w14:textId="77777777" w:rsidR="00DD5A79" w:rsidRPr="00AD3CA7" w:rsidRDefault="00DD5A79" w:rsidP="00DB1C9A">
            <w:pPr>
              <w:shd w:val="clear" w:color="auto" w:fill="FFFFFF"/>
              <w:jc w:val="center"/>
              <w:rPr>
                <w:b/>
                <w:sz w:val="22"/>
                <w:szCs w:val="22"/>
                <w:lang w:val="ro-RO"/>
              </w:rPr>
            </w:pPr>
            <w:r w:rsidRPr="00AD3CA7">
              <w:rPr>
                <w:b/>
                <w:sz w:val="22"/>
                <w:szCs w:val="22"/>
                <w:lang w:val="ro-MD"/>
              </w:rPr>
              <w:t>Valoarea estimativ</w:t>
            </w:r>
            <w:r w:rsidRPr="00AD3CA7">
              <w:rPr>
                <w:b/>
                <w:sz w:val="22"/>
                <w:szCs w:val="22"/>
                <w:lang w:val="ro-RO"/>
              </w:rPr>
              <w:t>ă,</w:t>
            </w:r>
            <w:r w:rsidRPr="00AD3CA7">
              <w:rPr>
                <w:b/>
                <w:sz w:val="22"/>
                <w:szCs w:val="22"/>
                <w:lang w:val="ro-MD"/>
              </w:rPr>
              <w:br/>
            </w:r>
            <w:r w:rsidRPr="00AD3CA7">
              <w:rPr>
                <w:b/>
                <w:sz w:val="18"/>
                <w:szCs w:val="18"/>
                <w:lang w:val="ro-MD"/>
              </w:rPr>
              <w:t>lei fără TVA</w:t>
            </w:r>
          </w:p>
        </w:tc>
        <w:tc>
          <w:tcPr>
            <w:tcW w:w="992" w:type="dxa"/>
            <w:tcBorders>
              <w:top w:val="single" w:sz="4" w:space="0" w:color="auto"/>
              <w:left w:val="single" w:sz="4" w:space="0" w:color="auto"/>
              <w:bottom w:val="single" w:sz="4" w:space="0" w:color="auto"/>
              <w:right w:val="single" w:sz="4" w:space="0" w:color="auto"/>
            </w:tcBorders>
            <w:vAlign w:val="center"/>
          </w:tcPr>
          <w:p w14:paraId="4F386EAE" w14:textId="77777777" w:rsidR="00DD5A79" w:rsidRPr="00AD3CA7" w:rsidRDefault="00DD5A79" w:rsidP="00DB1C9A">
            <w:pPr>
              <w:shd w:val="clear" w:color="auto" w:fill="FFFFFF"/>
              <w:jc w:val="center"/>
              <w:rPr>
                <w:b/>
                <w:sz w:val="22"/>
                <w:szCs w:val="22"/>
                <w:lang w:val="ro-MD"/>
              </w:rPr>
            </w:pPr>
            <w:r w:rsidRPr="00AD3CA7">
              <w:rPr>
                <w:b/>
                <w:sz w:val="22"/>
                <w:szCs w:val="22"/>
                <w:lang w:val="ro-MD"/>
              </w:rPr>
              <w:t>Nr. anexei</w:t>
            </w:r>
          </w:p>
        </w:tc>
      </w:tr>
      <w:tr w:rsidR="00DD5A79" w:rsidRPr="00AD3CA7" w14:paraId="3D77D174" w14:textId="77777777" w:rsidTr="00DB1C9A">
        <w:trPr>
          <w:trHeight w:val="397"/>
        </w:trPr>
        <w:tc>
          <w:tcPr>
            <w:tcW w:w="850" w:type="dxa"/>
            <w:tcBorders>
              <w:top w:val="single" w:sz="4" w:space="0" w:color="auto"/>
              <w:left w:val="single" w:sz="4" w:space="0" w:color="auto"/>
              <w:bottom w:val="single" w:sz="4" w:space="0" w:color="auto"/>
              <w:right w:val="single" w:sz="4" w:space="0" w:color="auto"/>
            </w:tcBorders>
            <w:vAlign w:val="center"/>
          </w:tcPr>
          <w:p w14:paraId="2C868B2C" w14:textId="77777777" w:rsidR="00DD5A79" w:rsidRPr="00AD3CA7" w:rsidRDefault="00DD5A79" w:rsidP="00DB1C9A">
            <w:pPr>
              <w:shd w:val="clear" w:color="auto" w:fill="FFFFFF"/>
              <w:jc w:val="center"/>
              <w:rPr>
                <w:sz w:val="22"/>
                <w:szCs w:val="22"/>
                <w:lang w:val="ro-RO"/>
              </w:rPr>
            </w:pPr>
            <w:r w:rsidRPr="00AD3CA7">
              <w:rPr>
                <w:rFonts w:ascii="Times New Roman R" w:hAnsi="Times New Roman R"/>
                <w:b/>
                <w:spacing w:val="-3"/>
                <w:sz w:val="22"/>
                <w:szCs w:val="22"/>
                <w:lang w:val="ro-RO" w:eastAsia="ro-RO"/>
              </w:rPr>
              <w:t>Lot 1</w:t>
            </w:r>
          </w:p>
        </w:tc>
        <w:tc>
          <w:tcPr>
            <w:tcW w:w="6521" w:type="dxa"/>
            <w:gridSpan w:val="4"/>
            <w:tcBorders>
              <w:top w:val="single" w:sz="4" w:space="0" w:color="auto"/>
              <w:left w:val="single" w:sz="4" w:space="0" w:color="auto"/>
              <w:bottom w:val="single" w:sz="4" w:space="0" w:color="auto"/>
              <w:right w:val="single" w:sz="4" w:space="0" w:color="auto"/>
            </w:tcBorders>
            <w:vAlign w:val="center"/>
          </w:tcPr>
          <w:p w14:paraId="4095F46C" w14:textId="77777777" w:rsidR="00DD5A79" w:rsidRPr="00AD3CA7" w:rsidRDefault="00DD5A79" w:rsidP="00DB1C9A">
            <w:pPr>
              <w:shd w:val="clear" w:color="auto" w:fill="FFFFFF"/>
              <w:jc w:val="center"/>
              <w:rPr>
                <w:sz w:val="24"/>
                <w:szCs w:val="24"/>
                <w:lang w:val="ro-RO"/>
              </w:rPr>
            </w:pPr>
            <w:r w:rsidRPr="00AD3CA7">
              <w:rPr>
                <w:b/>
                <w:bCs/>
                <w:sz w:val="24"/>
                <w:szCs w:val="24"/>
                <w:lang w:val="ro-RO"/>
              </w:rPr>
              <w:t xml:space="preserve">Lucrări de instalații  edilitare, </w:t>
            </w:r>
            <w:r w:rsidRPr="00AD3CA7">
              <w:rPr>
                <w:b/>
                <w:bCs/>
                <w:sz w:val="22"/>
                <w:szCs w:val="22"/>
                <w:lang w:val="ro-RO"/>
              </w:rPr>
              <w:t>proiect SP-69/25-CE</w:t>
            </w:r>
          </w:p>
        </w:tc>
        <w:tc>
          <w:tcPr>
            <w:tcW w:w="1559" w:type="dxa"/>
            <w:tcBorders>
              <w:top w:val="single" w:sz="4" w:space="0" w:color="auto"/>
              <w:left w:val="single" w:sz="4" w:space="0" w:color="auto"/>
              <w:bottom w:val="single" w:sz="4" w:space="0" w:color="auto"/>
              <w:right w:val="single" w:sz="4" w:space="0" w:color="auto"/>
            </w:tcBorders>
            <w:vAlign w:val="center"/>
          </w:tcPr>
          <w:p w14:paraId="53CE9A1E" w14:textId="77777777" w:rsidR="00DD5A79" w:rsidRPr="00AD3CA7" w:rsidRDefault="00DD5A79" w:rsidP="00DB1C9A">
            <w:pPr>
              <w:shd w:val="clear" w:color="auto" w:fill="FFFFFF"/>
              <w:jc w:val="right"/>
              <w:rPr>
                <w:i/>
                <w:iCs/>
                <w:lang w:val="ro-RO"/>
              </w:rPr>
            </w:pPr>
          </w:p>
        </w:tc>
        <w:tc>
          <w:tcPr>
            <w:tcW w:w="992" w:type="dxa"/>
            <w:tcBorders>
              <w:top w:val="single" w:sz="4" w:space="0" w:color="auto"/>
              <w:left w:val="single" w:sz="4" w:space="0" w:color="auto"/>
              <w:bottom w:val="single" w:sz="4" w:space="0" w:color="auto"/>
              <w:right w:val="single" w:sz="4" w:space="0" w:color="auto"/>
            </w:tcBorders>
          </w:tcPr>
          <w:p w14:paraId="37FB444B" w14:textId="77777777" w:rsidR="00DD5A79" w:rsidRPr="00AD3CA7" w:rsidRDefault="00DD5A79" w:rsidP="00DB1C9A">
            <w:pPr>
              <w:shd w:val="clear" w:color="auto" w:fill="FFFFFF"/>
              <w:jc w:val="center"/>
              <w:rPr>
                <w:b/>
                <w:bCs/>
                <w:i/>
                <w:iCs/>
                <w:lang w:val="ro-RO"/>
              </w:rPr>
            </w:pPr>
            <w:r w:rsidRPr="00AD3CA7">
              <w:rPr>
                <w:b/>
                <w:bCs/>
                <w:i/>
                <w:iCs/>
                <w:lang w:val="ro-RO"/>
              </w:rPr>
              <w:t>Anexa nr.18</w:t>
            </w:r>
          </w:p>
        </w:tc>
      </w:tr>
      <w:tr w:rsidR="00DD5A79" w:rsidRPr="00AD3CA7" w14:paraId="1BA80662" w14:textId="77777777" w:rsidTr="00DB1C9A">
        <w:trPr>
          <w:trHeight w:val="397"/>
        </w:trPr>
        <w:tc>
          <w:tcPr>
            <w:tcW w:w="850" w:type="dxa"/>
            <w:tcBorders>
              <w:top w:val="single" w:sz="4" w:space="0" w:color="auto"/>
              <w:left w:val="single" w:sz="4" w:space="0" w:color="auto"/>
              <w:bottom w:val="single" w:sz="4" w:space="0" w:color="auto"/>
              <w:right w:val="single" w:sz="4" w:space="0" w:color="auto"/>
            </w:tcBorders>
            <w:vAlign w:val="center"/>
          </w:tcPr>
          <w:p w14:paraId="38AB31AC" w14:textId="77777777" w:rsidR="00DD5A79" w:rsidRPr="00AD3CA7" w:rsidRDefault="00DD5A79" w:rsidP="00DB1C9A">
            <w:pPr>
              <w:shd w:val="clear" w:color="auto" w:fill="FFFFFF"/>
              <w:jc w:val="center"/>
              <w:rPr>
                <w:b/>
                <w:bCs/>
                <w:lang w:val="ro-RO"/>
              </w:rPr>
            </w:pPr>
            <w:r w:rsidRPr="00AD3CA7">
              <w:rPr>
                <w:b/>
                <w:bCs/>
                <w:lang w:val="ro-RO"/>
              </w:rPr>
              <w:t>1.1</w:t>
            </w:r>
          </w:p>
        </w:tc>
        <w:tc>
          <w:tcPr>
            <w:tcW w:w="1276" w:type="dxa"/>
            <w:tcBorders>
              <w:top w:val="single" w:sz="4" w:space="0" w:color="auto"/>
              <w:left w:val="single" w:sz="4" w:space="0" w:color="auto"/>
              <w:bottom w:val="single" w:sz="4" w:space="0" w:color="auto"/>
              <w:right w:val="single" w:sz="4" w:space="0" w:color="auto"/>
            </w:tcBorders>
            <w:vAlign w:val="center"/>
          </w:tcPr>
          <w:p w14:paraId="1A9D67DB" w14:textId="77777777" w:rsidR="00DD5A79" w:rsidRPr="00AD3CA7" w:rsidRDefault="00DD5A79" w:rsidP="00DB1C9A">
            <w:pPr>
              <w:jc w:val="center"/>
              <w:rPr>
                <w:rFonts w:ascii="Times New Roman R" w:hAnsi="Times New Roman R"/>
                <w:bCs/>
                <w:spacing w:val="-3"/>
                <w:lang w:val="ro-RO" w:eastAsia="ro-RO"/>
              </w:rPr>
            </w:pPr>
            <w:r w:rsidRPr="00AD3CA7">
              <w:rPr>
                <w:rFonts w:ascii="Times New Roman R" w:hAnsi="Times New Roman R"/>
                <w:bCs/>
                <w:spacing w:val="-3"/>
                <w:lang w:val="ro-RO" w:eastAsia="ro-RO"/>
              </w:rPr>
              <w:t>E-G-I,  pct. 4</w:t>
            </w:r>
          </w:p>
          <w:p w14:paraId="23A60444" w14:textId="77777777" w:rsidR="00DD5A79" w:rsidRPr="00AD3CA7" w:rsidRDefault="00DD5A79" w:rsidP="00DB1C9A">
            <w:pPr>
              <w:jc w:val="center"/>
              <w:rPr>
                <w:rFonts w:ascii="Times New Roman R" w:hAnsi="Times New Roman R"/>
                <w:bCs/>
                <w:spacing w:val="-3"/>
                <w:lang w:val="ro-RO" w:eastAsia="ro-RO"/>
              </w:rPr>
            </w:pPr>
            <w:r w:rsidRPr="00AD3CA7">
              <w:rPr>
                <w:rFonts w:ascii="Times New Roman R" w:hAnsi="Times New Roman R"/>
                <w:bCs/>
                <w:spacing w:val="-3"/>
                <w:lang w:val="ro-RO" w:eastAsia="ro-RO"/>
              </w:rPr>
              <w:t>Supliment 1</w:t>
            </w:r>
          </w:p>
          <w:p w14:paraId="32FE7806" w14:textId="77777777" w:rsidR="00DD5A79" w:rsidRPr="00AD3CA7" w:rsidRDefault="00DD5A79" w:rsidP="00DB1C9A">
            <w:pPr>
              <w:jc w:val="center"/>
              <w:rPr>
                <w:rFonts w:ascii="Times New Roman R" w:hAnsi="Times New Roman R"/>
                <w:bCs/>
                <w:spacing w:val="-3"/>
                <w:sz w:val="22"/>
                <w:szCs w:val="22"/>
                <w:lang w:val="ro-RO" w:eastAsia="ro-RO"/>
              </w:rPr>
            </w:pPr>
            <w:r w:rsidRPr="00AD3CA7">
              <w:rPr>
                <w:rFonts w:ascii="Times New Roman R" w:hAnsi="Times New Roman R"/>
                <w:bCs/>
                <w:spacing w:val="-3"/>
                <w:lang w:val="ro-RO" w:eastAsia="ro-RO"/>
              </w:rPr>
              <w:t>2026153004</w:t>
            </w:r>
          </w:p>
        </w:tc>
        <w:tc>
          <w:tcPr>
            <w:tcW w:w="3685" w:type="dxa"/>
            <w:tcBorders>
              <w:top w:val="single" w:sz="4" w:space="0" w:color="auto"/>
              <w:left w:val="single" w:sz="4" w:space="0" w:color="auto"/>
              <w:bottom w:val="single" w:sz="4" w:space="0" w:color="auto"/>
              <w:right w:val="single" w:sz="4" w:space="0" w:color="auto"/>
            </w:tcBorders>
            <w:vAlign w:val="center"/>
          </w:tcPr>
          <w:p w14:paraId="674F576B" w14:textId="77777777" w:rsidR="00DD5A79" w:rsidRPr="00AD3CA7" w:rsidRDefault="00DD5A79" w:rsidP="00DB1C9A">
            <w:pPr>
              <w:ind w:right="181"/>
              <w:rPr>
                <w:sz w:val="22"/>
                <w:szCs w:val="22"/>
                <w:lang w:val="pt-BR"/>
              </w:rPr>
            </w:pPr>
            <w:r w:rsidRPr="00AD3CA7">
              <w:rPr>
                <w:sz w:val="22"/>
                <w:szCs w:val="22"/>
                <w:lang w:val="ro-RO"/>
              </w:rPr>
              <w:t>Executarea  unui  traseu de  rezervă  pentru  Nodul de evidență  a  apelor  uzate (conductă de ocolire -bypass)</w:t>
            </w:r>
            <w:r w:rsidRPr="00AD3CA7">
              <w:rPr>
                <w:lang w:val="ro-RO"/>
              </w:rPr>
              <w:t xml:space="preserve"> Sursa nr.1</w:t>
            </w:r>
          </w:p>
        </w:tc>
        <w:tc>
          <w:tcPr>
            <w:tcW w:w="709" w:type="dxa"/>
            <w:tcBorders>
              <w:top w:val="single" w:sz="4" w:space="0" w:color="auto"/>
              <w:left w:val="single" w:sz="4" w:space="0" w:color="auto"/>
              <w:bottom w:val="single" w:sz="4" w:space="0" w:color="auto"/>
              <w:right w:val="single" w:sz="4" w:space="0" w:color="auto"/>
            </w:tcBorders>
            <w:vAlign w:val="center"/>
          </w:tcPr>
          <w:p w14:paraId="69D98A85" w14:textId="77777777" w:rsidR="00DD5A79" w:rsidRPr="00AD3CA7" w:rsidRDefault="00DD5A79" w:rsidP="00DB1C9A">
            <w:pPr>
              <w:shd w:val="clear" w:color="auto" w:fill="FFFFFF"/>
              <w:jc w:val="center"/>
              <w:rPr>
                <w:lang w:val="ro-RO"/>
              </w:rPr>
            </w:pPr>
            <w:r w:rsidRPr="00AD3CA7">
              <w:rPr>
                <w:lang w:val="ro-RO"/>
              </w:rPr>
              <w:t>m</w:t>
            </w:r>
          </w:p>
        </w:tc>
        <w:tc>
          <w:tcPr>
            <w:tcW w:w="851" w:type="dxa"/>
            <w:tcBorders>
              <w:top w:val="single" w:sz="4" w:space="0" w:color="auto"/>
              <w:left w:val="single" w:sz="4" w:space="0" w:color="auto"/>
              <w:bottom w:val="single" w:sz="4" w:space="0" w:color="auto"/>
              <w:right w:val="single" w:sz="4" w:space="0" w:color="auto"/>
            </w:tcBorders>
            <w:vAlign w:val="center"/>
          </w:tcPr>
          <w:p w14:paraId="59A40AAC" w14:textId="77777777" w:rsidR="00DD5A79" w:rsidRPr="00AD3CA7" w:rsidRDefault="00DD5A79" w:rsidP="00DB1C9A">
            <w:pPr>
              <w:shd w:val="clear" w:color="auto" w:fill="FFFFFF"/>
              <w:jc w:val="center"/>
              <w:rPr>
                <w:sz w:val="22"/>
                <w:szCs w:val="22"/>
                <w:lang w:val="ro-RO"/>
              </w:rPr>
            </w:pPr>
            <w:r w:rsidRPr="00AD3CA7">
              <w:rPr>
                <w:sz w:val="22"/>
                <w:szCs w:val="22"/>
                <w:lang w:val="ro-RO"/>
              </w:rPr>
              <w:t>37,5</w:t>
            </w:r>
          </w:p>
        </w:tc>
        <w:tc>
          <w:tcPr>
            <w:tcW w:w="1559" w:type="dxa"/>
            <w:tcBorders>
              <w:top w:val="single" w:sz="4" w:space="0" w:color="auto"/>
              <w:left w:val="single" w:sz="4" w:space="0" w:color="auto"/>
              <w:bottom w:val="single" w:sz="4" w:space="0" w:color="auto"/>
              <w:right w:val="single" w:sz="4" w:space="0" w:color="auto"/>
            </w:tcBorders>
            <w:vAlign w:val="center"/>
          </w:tcPr>
          <w:p w14:paraId="053A5A14" w14:textId="77777777" w:rsidR="00DD5A79" w:rsidRPr="00AD3CA7" w:rsidRDefault="00DD5A79" w:rsidP="00DB1C9A">
            <w:pPr>
              <w:shd w:val="clear" w:color="auto" w:fill="FFFFFF"/>
              <w:jc w:val="center"/>
              <w:rPr>
                <w:sz w:val="22"/>
                <w:szCs w:val="22"/>
                <w:lang w:val="ro-RO"/>
              </w:rPr>
            </w:pPr>
            <w:r w:rsidRPr="00AD3CA7">
              <w:rPr>
                <w:sz w:val="22"/>
                <w:szCs w:val="22"/>
                <w:lang w:val="ro-RO"/>
              </w:rPr>
              <w:t>216 300,00</w:t>
            </w:r>
          </w:p>
        </w:tc>
        <w:tc>
          <w:tcPr>
            <w:tcW w:w="992" w:type="dxa"/>
            <w:tcBorders>
              <w:top w:val="single" w:sz="4" w:space="0" w:color="auto"/>
              <w:left w:val="single" w:sz="4" w:space="0" w:color="auto"/>
              <w:bottom w:val="single" w:sz="4" w:space="0" w:color="auto"/>
              <w:right w:val="single" w:sz="4" w:space="0" w:color="auto"/>
            </w:tcBorders>
            <w:vAlign w:val="center"/>
          </w:tcPr>
          <w:p w14:paraId="2A9E72D4" w14:textId="77777777" w:rsidR="00DD5A79" w:rsidRPr="00AD3CA7" w:rsidRDefault="00DD5A79" w:rsidP="00DB1C9A">
            <w:pPr>
              <w:shd w:val="clear" w:color="auto" w:fill="FFFFFF"/>
              <w:jc w:val="center"/>
              <w:rPr>
                <w:b/>
                <w:bCs/>
                <w:sz w:val="22"/>
                <w:szCs w:val="22"/>
                <w:lang w:val="ro-RO"/>
              </w:rPr>
            </w:pPr>
            <w:r w:rsidRPr="00AD3CA7">
              <w:rPr>
                <w:i/>
                <w:iCs/>
                <w:lang w:val="ro-RO"/>
              </w:rPr>
              <w:t>Anexa nr.1</w:t>
            </w:r>
          </w:p>
        </w:tc>
      </w:tr>
      <w:tr w:rsidR="00DD5A79" w:rsidRPr="00AD3CA7" w14:paraId="0637E351" w14:textId="77777777" w:rsidTr="00DB1C9A">
        <w:trPr>
          <w:trHeight w:val="643"/>
        </w:trPr>
        <w:tc>
          <w:tcPr>
            <w:tcW w:w="7371" w:type="dxa"/>
            <w:gridSpan w:val="5"/>
            <w:tcBorders>
              <w:top w:val="single" w:sz="4" w:space="0" w:color="auto"/>
              <w:left w:val="single" w:sz="4" w:space="0" w:color="auto"/>
              <w:bottom w:val="single" w:sz="4" w:space="0" w:color="auto"/>
              <w:right w:val="single" w:sz="4" w:space="0" w:color="auto"/>
            </w:tcBorders>
            <w:vAlign w:val="center"/>
          </w:tcPr>
          <w:p w14:paraId="1809AF80" w14:textId="77777777" w:rsidR="00DD5A79" w:rsidRPr="00AD3CA7" w:rsidRDefault="00DD5A79" w:rsidP="00DB1C9A">
            <w:pPr>
              <w:shd w:val="clear" w:color="auto" w:fill="FFFFFF"/>
              <w:jc w:val="right"/>
              <w:rPr>
                <w:b/>
                <w:bCs/>
                <w:sz w:val="24"/>
                <w:szCs w:val="24"/>
                <w:lang w:val="ro-RO"/>
              </w:rPr>
            </w:pPr>
            <w:r w:rsidRPr="00AD3CA7">
              <w:rPr>
                <w:b/>
                <w:bCs/>
                <w:sz w:val="22"/>
                <w:szCs w:val="22"/>
                <w:lang w:val="ro-RO"/>
              </w:rPr>
              <w:t>Valoarea totală pentru lot nr. 1,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469E896E" w14:textId="77777777" w:rsidR="00DD5A79" w:rsidRPr="00AD3CA7" w:rsidRDefault="00DD5A79" w:rsidP="00DB1C9A">
            <w:pPr>
              <w:shd w:val="clear" w:color="auto" w:fill="FFFFFF"/>
              <w:jc w:val="center"/>
              <w:rPr>
                <w:b/>
                <w:bCs/>
                <w:sz w:val="22"/>
                <w:szCs w:val="22"/>
                <w:lang w:val="ro-RO"/>
              </w:rPr>
            </w:pPr>
            <w:r w:rsidRPr="00AD3CA7">
              <w:rPr>
                <w:b/>
                <w:bCs/>
                <w:sz w:val="22"/>
                <w:szCs w:val="22"/>
                <w:lang w:val="ro-RO"/>
              </w:rPr>
              <w:t>216 300,00</w:t>
            </w:r>
          </w:p>
        </w:tc>
        <w:tc>
          <w:tcPr>
            <w:tcW w:w="992" w:type="dxa"/>
            <w:tcBorders>
              <w:top w:val="single" w:sz="4" w:space="0" w:color="auto"/>
              <w:left w:val="single" w:sz="4" w:space="0" w:color="auto"/>
              <w:bottom w:val="single" w:sz="4" w:space="0" w:color="auto"/>
              <w:right w:val="single" w:sz="4" w:space="0" w:color="auto"/>
            </w:tcBorders>
            <w:vAlign w:val="center"/>
          </w:tcPr>
          <w:p w14:paraId="4B0B2930" w14:textId="77777777" w:rsidR="00DD5A79" w:rsidRPr="00AD3CA7" w:rsidRDefault="00DD5A79" w:rsidP="00DB1C9A">
            <w:pPr>
              <w:shd w:val="clear" w:color="auto" w:fill="FFFFFF"/>
              <w:jc w:val="center"/>
              <w:rPr>
                <w:i/>
                <w:iCs/>
                <w:lang w:val="ro-RO"/>
              </w:rPr>
            </w:pPr>
          </w:p>
        </w:tc>
      </w:tr>
      <w:tr w:rsidR="00DD5A79" w:rsidRPr="00AD3CA7" w14:paraId="4CEF31E8" w14:textId="77777777" w:rsidTr="00DB1C9A">
        <w:trPr>
          <w:trHeight w:val="411"/>
        </w:trPr>
        <w:tc>
          <w:tcPr>
            <w:tcW w:w="850" w:type="dxa"/>
            <w:tcBorders>
              <w:top w:val="single" w:sz="4" w:space="0" w:color="auto"/>
              <w:left w:val="single" w:sz="4" w:space="0" w:color="auto"/>
              <w:bottom w:val="single" w:sz="4" w:space="0" w:color="auto"/>
              <w:right w:val="single" w:sz="4" w:space="0" w:color="auto"/>
            </w:tcBorders>
            <w:vAlign w:val="center"/>
          </w:tcPr>
          <w:p w14:paraId="29185BD7" w14:textId="77777777" w:rsidR="00DD5A79" w:rsidRPr="00AD3CA7" w:rsidRDefault="00DD5A79" w:rsidP="00DB1C9A">
            <w:pPr>
              <w:shd w:val="clear" w:color="auto" w:fill="FFFFFF"/>
              <w:jc w:val="center"/>
              <w:rPr>
                <w:b/>
                <w:bCs/>
                <w:sz w:val="22"/>
                <w:szCs w:val="22"/>
                <w:lang w:val="ro-RO"/>
              </w:rPr>
            </w:pPr>
            <w:r w:rsidRPr="00AD3CA7">
              <w:rPr>
                <w:rFonts w:ascii="Times New Roman R" w:hAnsi="Times New Roman R"/>
                <w:b/>
                <w:spacing w:val="-3"/>
                <w:sz w:val="22"/>
                <w:szCs w:val="22"/>
                <w:lang w:val="ro-RO" w:eastAsia="ro-RO"/>
              </w:rPr>
              <w:t>Lot 2</w:t>
            </w:r>
          </w:p>
        </w:tc>
        <w:tc>
          <w:tcPr>
            <w:tcW w:w="9072" w:type="dxa"/>
            <w:gridSpan w:val="6"/>
            <w:tcBorders>
              <w:top w:val="single" w:sz="4" w:space="0" w:color="auto"/>
              <w:left w:val="single" w:sz="4" w:space="0" w:color="auto"/>
              <w:bottom w:val="single" w:sz="4" w:space="0" w:color="auto"/>
              <w:right w:val="single" w:sz="4" w:space="0" w:color="auto"/>
            </w:tcBorders>
            <w:vAlign w:val="center"/>
          </w:tcPr>
          <w:p w14:paraId="26881089" w14:textId="77777777" w:rsidR="00DD5A79" w:rsidRPr="00AD3CA7" w:rsidRDefault="00DD5A79" w:rsidP="00DB1C9A">
            <w:pPr>
              <w:shd w:val="clear" w:color="auto" w:fill="FFFFFF"/>
              <w:rPr>
                <w:i/>
                <w:iCs/>
                <w:lang w:val="ro-RO"/>
              </w:rPr>
            </w:pPr>
            <w:r w:rsidRPr="00AD3CA7">
              <w:rPr>
                <w:b/>
                <w:bCs/>
                <w:sz w:val="24"/>
                <w:szCs w:val="24"/>
                <w:lang w:val="pt-BR"/>
              </w:rPr>
              <w:t>Lucrări de hidroizolare</w:t>
            </w:r>
          </w:p>
        </w:tc>
      </w:tr>
      <w:tr w:rsidR="00DD5A79" w:rsidRPr="00AD3CA7" w14:paraId="2A507EEE" w14:textId="77777777" w:rsidTr="00DB1C9A">
        <w:trPr>
          <w:trHeight w:val="397"/>
        </w:trPr>
        <w:tc>
          <w:tcPr>
            <w:tcW w:w="850" w:type="dxa"/>
            <w:tcBorders>
              <w:top w:val="single" w:sz="4" w:space="0" w:color="auto"/>
              <w:left w:val="single" w:sz="4" w:space="0" w:color="auto"/>
              <w:bottom w:val="single" w:sz="4" w:space="0" w:color="auto"/>
              <w:right w:val="single" w:sz="4" w:space="0" w:color="auto"/>
            </w:tcBorders>
            <w:vAlign w:val="center"/>
          </w:tcPr>
          <w:p w14:paraId="0F5A7ED4" w14:textId="77777777" w:rsidR="00DD5A79" w:rsidRPr="00AD3CA7" w:rsidRDefault="00DD5A79" w:rsidP="00DB1C9A">
            <w:pPr>
              <w:shd w:val="clear" w:color="auto" w:fill="FFFFFF"/>
              <w:jc w:val="center"/>
              <w:rPr>
                <w:b/>
                <w:bCs/>
                <w:lang w:val="ro-RO"/>
              </w:rPr>
            </w:pPr>
            <w:r w:rsidRPr="00AD3CA7">
              <w:rPr>
                <w:b/>
                <w:bCs/>
                <w:lang w:val="ro-RO"/>
              </w:rPr>
              <w:t>2.1</w:t>
            </w:r>
          </w:p>
        </w:tc>
        <w:tc>
          <w:tcPr>
            <w:tcW w:w="1276" w:type="dxa"/>
            <w:tcBorders>
              <w:top w:val="single" w:sz="4" w:space="0" w:color="auto"/>
              <w:left w:val="single" w:sz="4" w:space="0" w:color="auto"/>
              <w:bottom w:val="single" w:sz="4" w:space="0" w:color="auto"/>
              <w:right w:val="single" w:sz="4" w:space="0" w:color="auto"/>
            </w:tcBorders>
            <w:vAlign w:val="center"/>
          </w:tcPr>
          <w:p w14:paraId="1DC053EC" w14:textId="77777777" w:rsidR="00DD5A79" w:rsidRPr="00AD3CA7" w:rsidRDefault="00DD5A79" w:rsidP="00DB1C9A">
            <w:pPr>
              <w:jc w:val="center"/>
              <w:rPr>
                <w:rFonts w:ascii="Times New Roman R" w:hAnsi="Times New Roman R"/>
                <w:bCs/>
                <w:spacing w:val="-3"/>
                <w:sz w:val="22"/>
                <w:szCs w:val="22"/>
                <w:lang w:val="ro-RO" w:eastAsia="ro-RO"/>
              </w:rPr>
            </w:pPr>
            <w:r w:rsidRPr="00AD3CA7">
              <w:rPr>
                <w:rFonts w:ascii="Times New Roman R" w:hAnsi="Times New Roman R"/>
                <w:bCs/>
                <w:spacing w:val="-3"/>
                <w:sz w:val="22"/>
                <w:szCs w:val="22"/>
                <w:lang w:val="ro-RO" w:eastAsia="ro-RO"/>
              </w:rPr>
              <w:t>E-G-I,pct. 5</w:t>
            </w:r>
          </w:p>
        </w:tc>
        <w:tc>
          <w:tcPr>
            <w:tcW w:w="3685" w:type="dxa"/>
            <w:tcBorders>
              <w:top w:val="single" w:sz="4" w:space="0" w:color="auto"/>
              <w:left w:val="single" w:sz="4" w:space="0" w:color="auto"/>
              <w:bottom w:val="single" w:sz="4" w:space="0" w:color="auto"/>
              <w:right w:val="single" w:sz="4" w:space="0" w:color="auto"/>
            </w:tcBorders>
            <w:vAlign w:val="center"/>
          </w:tcPr>
          <w:p w14:paraId="76605475" w14:textId="77777777" w:rsidR="00DD5A79" w:rsidRPr="00AD3CA7" w:rsidRDefault="00DD5A79" w:rsidP="00DB1C9A">
            <w:pPr>
              <w:ind w:right="181"/>
              <w:rPr>
                <w:sz w:val="22"/>
                <w:szCs w:val="22"/>
                <w:lang w:val="pt-BR"/>
              </w:rPr>
            </w:pPr>
            <w:r w:rsidRPr="00AD3CA7">
              <w:rPr>
                <w:sz w:val="22"/>
                <w:szCs w:val="22"/>
                <w:lang w:val="ro-RO"/>
              </w:rPr>
              <w:t>Executarea hidroizolației căminului tehnic subteran de evidență a apelor uzate Sursa 1, str. Meșterul Manole, 3</w:t>
            </w:r>
          </w:p>
        </w:tc>
        <w:tc>
          <w:tcPr>
            <w:tcW w:w="709" w:type="dxa"/>
            <w:tcBorders>
              <w:top w:val="single" w:sz="4" w:space="0" w:color="auto"/>
              <w:left w:val="single" w:sz="4" w:space="0" w:color="auto"/>
              <w:bottom w:val="single" w:sz="4" w:space="0" w:color="auto"/>
              <w:right w:val="single" w:sz="4" w:space="0" w:color="auto"/>
            </w:tcBorders>
            <w:vAlign w:val="center"/>
          </w:tcPr>
          <w:p w14:paraId="6894F088" w14:textId="77777777" w:rsidR="00DD5A79" w:rsidRPr="00AD3CA7" w:rsidRDefault="00DD5A79" w:rsidP="00DB1C9A">
            <w:pPr>
              <w:shd w:val="clear" w:color="auto" w:fill="FFFFFF"/>
              <w:jc w:val="center"/>
              <w:rPr>
                <w:lang w:val="ro-RO"/>
              </w:rPr>
            </w:pPr>
            <w:r w:rsidRPr="00AD3CA7">
              <w:rPr>
                <w:lang w:val="ro-RO"/>
              </w:rPr>
              <w:t>m2</w:t>
            </w:r>
          </w:p>
        </w:tc>
        <w:tc>
          <w:tcPr>
            <w:tcW w:w="851" w:type="dxa"/>
            <w:tcBorders>
              <w:top w:val="single" w:sz="4" w:space="0" w:color="auto"/>
              <w:left w:val="single" w:sz="4" w:space="0" w:color="auto"/>
              <w:bottom w:val="single" w:sz="4" w:space="0" w:color="auto"/>
              <w:right w:val="single" w:sz="4" w:space="0" w:color="auto"/>
            </w:tcBorders>
            <w:vAlign w:val="center"/>
          </w:tcPr>
          <w:p w14:paraId="34DC7E21" w14:textId="77777777" w:rsidR="00DD5A79" w:rsidRPr="00AD3CA7" w:rsidRDefault="00DD5A79" w:rsidP="00DB1C9A">
            <w:pPr>
              <w:shd w:val="clear" w:color="auto" w:fill="FFFFFF"/>
              <w:jc w:val="center"/>
              <w:rPr>
                <w:sz w:val="22"/>
                <w:szCs w:val="22"/>
                <w:lang w:val="ro-RO"/>
              </w:rPr>
            </w:pPr>
            <w:r w:rsidRPr="00AD3CA7">
              <w:rPr>
                <w:sz w:val="22"/>
                <w:szCs w:val="22"/>
                <w:lang w:val="ro-RO"/>
              </w:rPr>
              <w:t>75</w:t>
            </w:r>
          </w:p>
        </w:tc>
        <w:tc>
          <w:tcPr>
            <w:tcW w:w="1559" w:type="dxa"/>
            <w:tcBorders>
              <w:top w:val="single" w:sz="4" w:space="0" w:color="auto"/>
              <w:left w:val="single" w:sz="4" w:space="0" w:color="auto"/>
              <w:bottom w:val="single" w:sz="4" w:space="0" w:color="auto"/>
              <w:right w:val="single" w:sz="4" w:space="0" w:color="auto"/>
            </w:tcBorders>
            <w:vAlign w:val="center"/>
          </w:tcPr>
          <w:p w14:paraId="09DF80F9" w14:textId="77777777" w:rsidR="00DD5A79" w:rsidRPr="00AD3CA7" w:rsidRDefault="00DD5A79" w:rsidP="00DB1C9A">
            <w:pPr>
              <w:shd w:val="clear" w:color="auto" w:fill="FFFFFF"/>
              <w:jc w:val="center"/>
              <w:rPr>
                <w:sz w:val="22"/>
                <w:szCs w:val="22"/>
                <w:lang w:val="ro-RO"/>
              </w:rPr>
            </w:pPr>
            <w:r w:rsidRPr="00AD3CA7">
              <w:rPr>
                <w:sz w:val="22"/>
                <w:szCs w:val="22"/>
                <w:lang w:val="ro-RO"/>
              </w:rPr>
              <w:t>48 250,00</w:t>
            </w:r>
          </w:p>
        </w:tc>
        <w:tc>
          <w:tcPr>
            <w:tcW w:w="992" w:type="dxa"/>
            <w:tcBorders>
              <w:top w:val="single" w:sz="4" w:space="0" w:color="auto"/>
              <w:left w:val="single" w:sz="4" w:space="0" w:color="auto"/>
              <w:bottom w:val="single" w:sz="4" w:space="0" w:color="auto"/>
              <w:right w:val="single" w:sz="4" w:space="0" w:color="auto"/>
            </w:tcBorders>
            <w:vAlign w:val="center"/>
          </w:tcPr>
          <w:p w14:paraId="5E6380C9" w14:textId="77777777" w:rsidR="00DD5A79" w:rsidRPr="00AD3CA7" w:rsidRDefault="00DD5A79" w:rsidP="00DB1C9A">
            <w:pPr>
              <w:shd w:val="clear" w:color="auto" w:fill="FFFFFF"/>
              <w:jc w:val="center"/>
              <w:rPr>
                <w:b/>
                <w:bCs/>
                <w:sz w:val="22"/>
                <w:szCs w:val="22"/>
                <w:lang w:val="ro-RO"/>
              </w:rPr>
            </w:pPr>
            <w:r w:rsidRPr="00AD3CA7">
              <w:rPr>
                <w:i/>
                <w:iCs/>
                <w:lang w:val="ro-RO"/>
              </w:rPr>
              <w:t>Anexa nr.2</w:t>
            </w:r>
          </w:p>
        </w:tc>
      </w:tr>
      <w:tr w:rsidR="00DD5A79" w:rsidRPr="00AD3CA7" w14:paraId="4F1162F0" w14:textId="77777777" w:rsidTr="00DB1C9A">
        <w:trPr>
          <w:trHeight w:val="634"/>
        </w:trPr>
        <w:tc>
          <w:tcPr>
            <w:tcW w:w="7371" w:type="dxa"/>
            <w:gridSpan w:val="5"/>
            <w:tcBorders>
              <w:top w:val="single" w:sz="4" w:space="0" w:color="auto"/>
              <w:left w:val="single" w:sz="4" w:space="0" w:color="auto"/>
              <w:bottom w:val="single" w:sz="4" w:space="0" w:color="auto"/>
              <w:right w:val="single" w:sz="4" w:space="0" w:color="auto"/>
            </w:tcBorders>
            <w:vAlign w:val="center"/>
          </w:tcPr>
          <w:p w14:paraId="6D22371E" w14:textId="77777777" w:rsidR="00DD5A79" w:rsidRPr="00AD3CA7" w:rsidRDefault="00DD5A79" w:rsidP="00DB1C9A">
            <w:pPr>
              <w:shd w:val="clear" w:color="auto" w:fill="FFFFFF"/>
              <w:jc w:val="right"/>
              <w:rPr>
                <w:sz w:val="22"/>
                <w:szCs w:val="22"/>
                <w:lang w:val="ro-RO"/>
              </w:rPr>
            </w:pPr>
            <w:r w:rsidRPr="00AD3CA7">
              <w:rPr>
                <w:b/>
                <w:bCs/>
                <w:sz w:val="22"/>
                <w:szCs w:val="22"/>
                <w:lang w:val="ro-RO"/>
              </w:rPr>
              <w:t>Valoarea totală pentru lot nr. 2,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54A95EC0" w14:textId="77777777" w:rsidR="00DD5A79" w:rsidRPr="00AD3CA7" w:rsidRDefault="00DD5A79" w:rsidP="00DB1C9A">
            <w:pPr>
              <w:shd w:val="clear" w:color="auto" w:fill="FFFFFF"/>
              <w:jc w:val="center"/>
              <w:rPr>
                <w:b/>
                <w:bCs/>
                <w:sz w:val="22"/>
                <w:szCs w:val="22"/>
                <w:lang w:val="ro-RO"/>
              </w:rPr>
            </w:pPr>
            <w:r w:rsidRPr="00AD3CA7">
              <w:rPr>
                <w:b/>
                <w:bCs/>
                <w:sz w:val="22"/>
                <w:szCs w:val="22"/>
                <w:lang w:val="ro-RO"/>
              </w:rPr>
              <w:t>48 250,00</w:t>
            </w:r>
          </w:p>
        </w:tc>
        <w:tc>
          <w:tcPr>
            <w:tcW w:w="992" w:type="dxa"/>
            <w:tcBorders>
              <w:top w:val="single" w:sz="4" w:space="0" w:color="auto"/>
              <w:left w:val="single" w:sz="4" w:space="0" w:color="auto"/>
              <w:bottom w:val="single" w:sz="4" w:space="0" w:color="auto"/>
              <w:right w:val="single" w:sz="4" w:space="0" w:color="auto"/>
            </w:tcBorders>
          </w:tcPr>
          <w:p w14:paraId="00A4D87A" w14:textId="77777777" w:rsidR="00DD5A79" w:rsidRPr="00AD3CA7" w:rsidRDefault="00DD5A79" w:rsidP="00DB1C9A">
            <w:pPr>
              <w:shd w:val="clear" w:color="auto" w:fill="FFFFFF"/>
              <w:jc w:val="center"/>
              <w:rPr>
                <w:b/>
                <w:bCs/>
                <w:sz w:val="22"/>
                <w:szCs w:val="22"/>
                <w:lang w:val="ro-RO"/>
              </w:rPr>
            </w:pPr>
          </w:p>
        </w:tc>
      </w:tr>
      <w:tr w:rsidR="00DD5A79" w:rsidRPr="00AD3CA7" w14:paraId="20C52D2D" w14:textId="77777777" w:rsidTr="00DB1C9A">
        <w:trPr>
          <w:trHeight w:val="423"/>
        </w:trPr>
        <w:tc>
          <w:tcPr>
            <w:tcW w:w="850" w:type="dxa"/>
            <w:tcBorders>
              <w:top w:val="single" w:sz="4" w:space="0" w:color="auto"/>
              <w:left w:val="single" w:sz="4" w:space="0" w:color="auto"/>
              <w:bottom w:val="single" w:sz="4" w:space="0" w:color="auto"/>
              <w:right w:val="single" w:sz="4" w:space="0" w:color="auto"/>
            </w:tcBorders>
            <w:vAlign w:val="center"/>
          </w:tcPr>
          <w:p w14:paraId="690D67E1" w14:textId="77777777" w:rsidR="00DD5A79" w:rsidRPr="00AD3CA7" w:rsidRDefault="00DD5A79" w:rsidP="00DB1C9A">
            <w:pPr>
              <w:shd w:val="clear" w:color="auto" w:fill="FFFFFF"/>
              <w:jc w:val="center"/>
              <w:rPr>
                <w:b/>
                <w:bCs/>
                <w:sz w:val="22"/>
                <w:szCs w:val="22"/>
                <w:lang w:val="ro-RO"/>
              </w:rPr>
            </w:pPr>
            <w:r w:rsidRPr="00AD3CA7">
              <w:rPr>
                <w:rFonts w:ascii="Times New Roman R" w:hAnsi="Times New Roman R"/>
                <w:b/>
                <w:spacing w:val="-3"/>
                <w:sz w:val="22"/>
                <w:szCs w:val="22"/>
                <w:lang w:val="ro-RO" w:eastAsia="ro-RO"/>
              </w:rPr>
              <w:t>Lot 3</w:t>
            </w:r>
          </w:p>
        </w:tc>
        <w:tc>
          <w:tcPr>
            <w:tcW w:w="9072" w:type="dxa"/>
            <w:gridSpan w:val="6"/>
            <w:tcBorders>
              <w:top w:val="single" w:sz="4" w:space="0" w:color="auto"/>
              <w:left w:val="single" w:sz="4" w:space="0" w:color="auto"/>
              <w:bottom w:val="single" w:sz="4" w:space="0" w:color="auto"/>
              <w:right w:val="single" w:sz="4" w:space="0" w:color="auto"/>
            </w:tcBorders>
            <w:vAlign w:val="center"/>
          </w:tcPr>
          <w:p w14:paraId="42570E1C" w14:textId="77777777" w:rsidR="00DD5A79" w:rsidRPr="00AD3CA7" w:rsidRDefault="00DD5A79" w:rsidP="00DB1C9A">
            <w:pPr>
              <w:shd w:val="clear" w:color="auto" w:fill="FFFFFF"/>
              <w:rPr>
                <w:b/>
                <w:bCs/>
                <w:sz w:val="22"/>
                <w:szCs w:val="22"/>
                <w:lang w:val="ro-RO"/>
              </w:rPr>
            </w:pPr>
            <w:r w:rsidRPr="00AD3CA7">
              <w:rPr>
                <w:b/>
                <w:bCs/>
                <w:sz w:val="24"/>
                <w:szCs w:val="24"/>
                <w:lang w:val="ro-RO"/>
              </w:rPr>
              <w:t>Lucrări de reparație a tencuielilor/reparația suporturilor</w:t>
            </w:r>
          </w:p>
        </w:tc>
      </w:tr>
      <w:tr w:rsidR="00DD5A79" w:rsidRPr="00AD3CA7" w14:paraId="3CDA2FEE" w14:textId="77777777" w:rsidTr="00DB1C9A">
        <w:trPr>
          <w:trHeight w:val="842"/>
        </w:trPr>
        <w:tc>
          <w:tcPr>
            <w:tcW w:w="850" w:type="dxa"/>
            <w:tcBorders>
              <w:top w:val="single" w:sz="4" w:space="0" w:color="auto"/>
              <w:left w:val="single" w:sz="4" w:space="0" w:color="auto"/>
              <w:bottom w:val="single" w:sz="4" w:space="0" w:color="auto"/>
              <w:right w:val="single" w:sz="4" w:space="0" w:color="auto"/>
            </w:tcBorders>
            <w:vAlign w:val="center"/>
          </w:tcPr>
          <w:p w14:paraId="4762EB7E" w14:textId="77777777" w:rsidR="00DD5A79" w:rsidRPr="00AD3CA7" w:rsidRDefault="00DD5A79" w:rsidP="00DB1C9A">
            <w:pPr>
              <w:shd w:val="clear" w:color="auto" w:fill="FFFFFF"/>
              <w:jc w:val="center"/>
              <w:rPr>
                <w:b/>
                <w:bCs/>
                <w:lang w:val="ro-RO"/>
              </w:rPr>
            </w:pPr>
            <w:r w:rsidRPr="00AD3CA7">
              <w:rPr>
                <w:b/>
                <w:bCs/>
                <w:lang w:val="ro-RO"/>
              </w:rPr>
              <w:t>3.1</w:t>
            </w:r>
          </w:p>
        </w:tc>
        <w:tc>
          <w:tcPr>
            <w:tcW w:w="1276" w:type="dxa"/>
            <w:tcBorders>
              <w:top w:val="single" w:sz="4" w:space="0" w:color="auto"/>
              <w:left w:val="single" w:sz="4" w:space="0" w:color="auto"/>
              <w:bottom w:val="single" w:sz="4" w:space="0" w:color="auto"/>
              <w:right w:val="single" w:sz="4" w:space="0" w:color="auto"/>
            </w:tcBorders>
            <w:vAlign w:val="center"/>
          </w:tcPr>
          <w:p w14:paraId="38F119F0" w14:textId="77777777" w:rsidR="00DD5A79" w:rsidRPr="00AD3CA7" w:rsidRDefault="00DD5A79" w:rsidP="00DB1C9A">
            <w:pPr>
              <w:jc w:val="center"/>
              <w:rPr>
                <w:bCs/>
                <w:sz w:val="22"/>
                <w:szCs w:val="22"/>
                <w:lang w:val="ro-RO"/>
              </w:rPr>
            </w:pPr>
            <w:r w:rsidRPr="00AD3CA7">
              <w:rPr>
                <w:rFonts w:ascii="Times New Roman R" w:hAnsi="Times New Roman R"/>
                <w:bCs/>
                <w:spacing w:val="-3"/>
                <w:sz w:val="22"/>
                <w:szCs w:val="22"/>
                <w:lang w:val="ro-RO" w:eastAsia="ro-RO"/>
              </w:rPr>
              <w:t>E-G-I,  pct. 22</w:t>
            </w:r>
          </w:p>
        </w:tc>
        <w:tc>
          <w:tcPr>
            <w:tcW w:w="3685" w:type="dxa"/>
            <w:tcBorders>
              <w:top w:val="single" w:sz="4" w:space="0" w:color="auto"/>
              <w:left w:val="single" w:sz="4" w:space="0" w:color="auto"/>
              <w:bottom w:val="single" w:sz="4" w:space="0" w:color="auto"/>
              <w:right w:val="single" w:sz="4" w:space="0" w:color="auto"/>
            </w:tcBorders>
            <w:vAlign w:val="center"/>
          </w:tcPr>
          <w:p w14:paraId="147CEBE0" w14:textId="77777777" w:rsidR="00DD5A79" w:rsidRPr="00AD3CA7" w:rsidRDefault="00DD5A79" w:rsidP="00DB1C9A">
            <w:pPr>
              <w:ind w:right="39"/>
              <w:rPr>
                <w:b/>
                <w:bCs/>
                <w:sz w:val="22"/>
                <w:szCs w:val="22"/>
                <w:lang w:val="pt-BR"/>
              </w:rPr>
            </w:pPr>
            <w:r w:rsidRPr="00AD3CA7">
              <w:rPr>
                <w:sz w:val="22"/>
                <w:szCs w:val="22"/>
                <w:lang w:val="pt-BR"/>
              </w:rPr>
              <w:t>Reparația locală a elementelor din beton armat a turnului de răcire nr. 1, Sursa 1, str. Meșterul Manole, 3</w:t>
            </w:r>
          </w:p>
        </w:tc>
        <w:tc>
          <w:tcPr>
            <w:tcW w:w="709" w:type="dxa"/>
            <w:tcBorders>
              <w:top w:val="single" w:sz="4" w:space="0" w:color="auto"/>
              <w:left w:val="single" w:sz="4" w:space="0" w:color="auto"/>
              <w:bottom w:val="single" w:sz="4" w:space="0" w:color="auto"/>
              <w:right w:val="single" w:sz="4" w:space="0" w:color="auto"/>
            </w:tcBorders>
            <w:vAlign w:val="center"/>
          </w:tcPr>
          <w:p w14:paraId="1771A221" w14:textId="77777777" w:rsidR="00DD5A79" w:rsidRPr="00AD3CA7" w:rsidRDefault="00DD5A79" w:rsidP="00DB1C9A">
            <w:pPr>
              <w:shd w:val="clear" w:color="auto" w:fill="FFFFFF"/>
              <w:jc w:val="center"/>
              <w:rPr>
                <w:lang w:val="ro-RO"/>
              </w:rPr>
            </w:pPr>
            <w:r w:rsidRPr="00AD3CA7">
              <w:rPr>
                <w:lang w:val="ro-RO"/>
              </w:rPr>
              <w:t>m2</w:t>
            </w:r>
          </w:p>
        </w:tc>
        <w:tc>
          <w:tcPr>
            <w:tcW w:w="851" w:type="dxa"/>
            <w:tcBorders>
              <w:top w:val="single" w:sz="4" w:space="0" w:color="auto"/>
              <w:left w:val="single" w:sz="4" w:space="0" w:color="auto"/>
              <w:bottom w:val="single" w:sz="4" w:space="0" w:color="auto"/>
              <w:right w:val="single" w:sz="4" w:space="0" w:color="auto"/>
            </w:tcBorders>
            <w:vAlign w:val="center"/>
          </w:tcPr>
          <w:p w14:paraId="7D6596D7" w14:textId="77777777" w:rsidR="00DD5A79" w:rsidRPr="00AD3CA7" w:rsidRDefault="00DD5A79" w:rsidP="00DB1C9A">
            <w:pPr>
              <w:shd w:val="clear" w:color="auto" w:fill="FFFFFF"/>
              <w:jc w:val="center"/>
              <w:rPr>
                <w:sz w:val="22"/>
                <w:szCs w:val="22"/>
                <w:lang w:val="ro-RO"/>
              </w:rPr>
            </w:pPr>
            <w:r w:rsidRPr="00AD3CA7">
              <w:rPr>
                <w:sz w:val="22"/>
                <w:szCs w:val="22"/>
                <w:lang w:val="ro-RO"/>
              </w:rPr>
              <w:t>70</w:t>
            </w:r>
          </w:p>
        </w:tc>
        <w:tc>
          <w:tcPr>
            <w:tcW w:w="1559" w:type="dxa"/>
            <w:tcBorders>
              <w:top w:val="single" w:sz="4" w:space="0" w:color="auto"/>
              <w:left w:val="single" w:sz="4" w:space="0" w:color="auto"/>
              <w:bottom w:val="single" w:sz="4" w:space="0" w:color="auto"/>
              <w:right w:val="single" w:sz="4" w:space="0" w:color="auto"/>
            </w:tcBorders>
            <w:vAlign w:val="center"/>
          </w:tcPr>
          <w:p w14:paraId="3D58A18E" w14:textId="77777777" w:rsidR="00DD5A79" w:rsidRPr="00AD3CA7" w:rsidRDefault="00DD5A79" w:rsidP="00DB1C9A">
            <w:pPr>
              <w:shd w:val="clear" w:color="auto" w:fill="FFFFFF"/>
              <w:jc w:val="center"/>
              <w:rPr>
                <w:sz w:val="22"/>
                <w:szCs w:val="22"/>
                <w:lang w:val="ro-RO"/>
              </w:rPr>
            </w:pPr>
            <w:r w:rsidRPr="00AD3CA7">
              <w:rPr>
                <w:sz w:val="22"/>
                <w:szCs w:val="22"/>
                <w:lang w:val="ro-RO"/>
              </w:rPr>
              <w:t>125 000,00</w:t>
            </w:r>
          </w:p>
        </w:tc>
        <w:tc>
          <w:tcPr>
            <w:tcW w:w="992" w:type="dxa"/>
            <w:tcBorders>
              <w:top w:val="single" w:sz="4" w:space="0" w:color="auto"/>
              <w:left w:val="single" w:sz="4" w:space="0" w:color="auto"/>
              <w:bottom w:val="single" w:sz="4" w:space="0" w:color="auto"/>
              <w:right w:val="single" w:sz="4" w:space="0" w:color="auto"/>
            </w:tcBorders>
            <w:vAlign w:val="center"/>
          </w:tcPr>
          <w:p w14:paraId="0C3A8A59" w14:textId="77777777" w:rsidR="00DD5A79" w:rsidRPr="00AD3CA7" w:rsidRDefault="00DD5A79" w:rsidP="00DB1C9A">
            <w:pPr>
              <w:shd w:val="clear" w:color="auto" w:fill="FFFFFF"/>
              <w:jc w:val="center"/>
              <w:rPr>
                <w:i/>
                <w:iCs/>
                <w:lang w:val="ro-RO"/>
              </w:rPr>
            </w:pPr>
            <w:r w:rsidRPr="00AD3CA7">
              <w:rPr>
                <w:i/>
                <w:iCs/>
                <w:lang w:val="ro-RO"/>
              </w:rPr>
              <w:t>Anexa nr.3</w:t>
            </w:r>
          </w:p>
        </w:tc>
      </w:tr>
      <w:tr w:rsidR="00DD5A79" w:rsidRPr="00AD3CA7" w14:paraId="56BBF8E5" w14:textId="77777777" w:rsidTr="00DB1C9A">
        <w:trPr>
          <w:trHeight w:val="1124"/>
        </w:trPr>
        <w:tc>
          <w:tcPr>
            <w:tcW w:w="850" w:type="dxa"/>
            <w:tcBorders>
              <w:top w:val="single" w:sz="4" w:space="0" w:color="auto"/>
              <w:left w:val="single" w:sz="4" w:space="0" w:color="auto"/>
              <w:bottom w:val="single" w:sz="4" w:space="0" w:color="auto"/>
              <w:right w:val="single" w:sz="4" w:space="0" w:color="auto"/>
            </w:tcBorders>
            <w:vAlign w:val="center"/>
          </w:tcPr>
          <w:p w14:paraId="196D8EC3" w14:textId="77777777" w:rsidR="00DD5A79" w:rsidRPr="00AD3CA7" w:rsidRDefault="00DD5A79" w:rsidP="00DB1C9A">
            <w:pPr>
              <w:shd w:val="clear" w:color="auto" w:fill="FFFFFF"/>
              <w:jc w:val="center"/>
              <w:rPr>
                <w:b/>
                <w:bCs/>
                <w:lang w:val="ro-RO"/>
              </w:rPr>
            </w:pPr>
            <w:r w:rsidRPr="00AD3CA7">
              <w:rPr>
                <w:b/>
                <w:bCs/>
                <w:lang w:val="ro-RO"/>
              </w:rPr>
              <w:lastRenderedPageBreak/>
              <w:t>3.2</w:t>
            </w:r>
          </w:p>
        </w:tc>
        <w:tc>
          <w:tcPr>
            <w:tcW w:w="1276" w:type="dxa"/>
            <w:tcBorders>
              <w:top w:val="single" w:sz="4" w:space="0" w:color="auto"/>
              <w:left w:val="single" w:sz="4" w:space="0" w:color="auto"/>
              <w:bottom w:val="single" w:sz="4" w:space="0" w:color="auto"/>
              <w:right w:val="single" w:sz="4" w:space="0" w:color="auto"/>
            </w:tcBorders>
            <w:vAlign w:val="center"/>
          </w:tcPr>
          <w:p w14:paraId="1B0A8564" w14:textId="77777777" w:rsidR="00DD5A79" w:rsidRPr="00AD3CA7" w:rsidRDefault="00DD5A79" w:rsidP="00DB1C9A">
            <w:pPr>
              <w:shd w:val="clear" w:color="auto" w:fill="FFFFFF"/>
              <w:ind w:right="113"/>
              <w:jc w:val="center"/>
              <w:rPr>
                <w:bCs/>
                <w:sz w:val="22"/>
                <w:szCs w:val="22"/>
                <w:lang w:val="ro-RO"/>
              </w:rPr>
            </w:pPr>
            <w:r w:rsidRPr="00AD3CA7">
              <w:rPr>
                <w:rFonts w:ascii="Times New Roman R" w:hAnsi="Times New Roman R"/>
                <w:bCs/>
                <w:spacing w:val="-3"/>
                <w:sz w:val="22"/>
                <w:szCs w:val="22"/>
                <w:lang w:val="ro-RO" w:eastAsia="ro-RO"/>
              </w:rPr>
              <w:t>E-G-I,  pct. 23</w:t>
            </w:r>
          </w:p>
        </w:tc>
        <w:tc>
          <w:tcPr>
            <w:tcW w:w="3685" w:type="dxa"/>
            <w:tcBorders>
              <w:top w:val="single" w:sz="4" w:space="0" w:color="auto"/>
              <w:left w:val="single" w:sz="4" w:space="0" w:color="auto"/>
              <w:bottom w:val="single" w:sz="4" w:space="0" w:color="auto"/>
              <w:right w:val="single" w:sz="4" w:space="0" w:color="auto"/>
            </w:tcBorders>
            <w:vAlign w:val="center"/>
          </w:tcPr>
          <w:p w14:paraId="7DAC09CB" w14:textId="77777777" w:rsidR="00DD5A79" w:rsidRPr="00AD3CA7" w:rsidRDefault="00DD5A79" w:rsidP="00DB1C9A">
            <w:pPr>
              <w:ind w:right="39"/>
              <w:rPr>
                <w:sz w:val="22"/>
                <w:szCs w:val="22"/>
                <w:lang w:val="ro-RO"/>
              </w:rPr>
            </w:pPr>
            <w:r w:rsidRPr="00AD3CA7">
              <w:rPr>
                <w:sz w:val="22"/>
                <w:szCs w:val="22"/>
                <w:lang w:val="pt-BR"/>
              </w:rPr>
              <w:t>Reparația elementelor portante din beton armat a estacadei dintre gospod</w:t>
            </w:r>
            <w:r w:rsidRPr="00AD3CA7">
              <w:rPr>
                <w:sz w:val="22"/>
                <w:szCs w:val="22"/>
                <w:lang w:val="ro-RO"/>
              </w:rPr>
              <w:t>ă</w:t>
            </w:r>
            <w:r w:rsidRPr="00AD3CA7">
              <w:rPr>
                <w:sz w:val="22"/>
                <w:szCs w:val="22"/>
                <w:lang w:val="pt-BR"/>
              </w:rPr>
              <w:t>ria de păcură și clădirea principală de producere, Sursa 1, str. Meșterul Manole, 3</w:t>
            </w:r>
          </w:p>
        </w:tc>
        <w:tc>
          <w:tcPr>
            <w:tcW w:w="709" w:type="dxa"/>
            <w:tcBorders>
              <w:top w:val="single" w:sz="4" w:space="0" w:color="auto"/>
              <w:left w:val="single" w:sz="4" w:space="0" w:color="auto"/>
              <w:bottom w:val="single" w:sz="4" w:space="0" w:color="auto"/>
              <w:right w:val="single" w:sz="4" w:space="0" w:color="auto"/>
            </w:tcBorders>
            <w:vAlign w:val="center"/>
          </w:tcPr>
          <w:p w14:paraId="4C00A0FD" w14:textId="77777777" w:rsidR="00DD5A79" w:rsidRPr="00AD3CA7" w:rsidRDefault="00DD5A79" w:rsidP="00DB1C9A">
            <w:pPr>
              <w:shd w:val="clear" w:color="auto" w:fill="FFFFFF"/>
              <w:jc w:val="center"/>
              <w:rPr>
                <w:lang w:val="ro-RO"/>
              </w:rPr>
            </w:pPr>
            <w:r w:rsidRPr="00AD3CA7">
              <w:rPr>
                <w:lang w:val="ro-RO"/>
              </w:rPr>
              <w:t>m2</w:t>
            </w:r>
          </w:p>
        </w:tc>
        <w:tc>
          <w:tcPr>
            <w:tcW w:w="851" w:type="dxa"/>
            <w:tcBorders>
              <w:top w:val="single" w:sz="4" w:space="0" w:color="auto"/>
              <w:left w:val="single" w:sz="4" w:space="0" w:color="auto"/>
              <w:bottom w:val="single" w:sz="4" w:space="0" w:color="auto"/>
              <w:right w:val="single" w:sz="4" w:space="0" w:color="auto"/>
            </w:tcBorders>
            <w:vAlign w:val="center"/>
          </w:tcPr>
          <w:p w14:paraId="4F2CE7A5" w14:textId="77777777" w:rsidR="00DD5A79" w:rsidRPr="00AD3CA7" w:rsidRDefault="00DD5A79" w:rsidP="00DB1C9A">
            <w:pPr>
              <w:shd w:val="clear" w:color="auto" w:fill="FFFFFF"/>
              <w:jc w:val="center"/>
              <w:rPr>
                <w:sz w:val="22"/>
                <w:szCs w:val="22"/>
                <w:lang w:val="ro-RO"/>
              </w:rPr>
            </w:pPr>
            <w:r w:rsidRPr="00AD3CA7">
              <w:rPr>
                <w:sz w:val="22"/>
                <w:szCs w:val="22"/>
                <w:lang w:val="ro-RO"/>
              </w:rPr>
              <w:t>20</w:t>
            </w:r>
          </w:p>
        </w:tc>
        <w:tc>
          <w:tcPr>
            <w:tcW w:w="1559" w:type="dxa"/>
            <w:tcBorders>
              <w:top w:val="single" w:sz="4" w:space="0" w:color="auto"/>
              <w:left w:val="single" w:sz="4" w:space="0" w:color="auto"/>
              <w:bottom w:val="single" w:sz="4" w:space="0" w:color="auto"/>
              <w:right w:val="single" w:sz="4" w:space="0" w:color="auto"/>
            </w:tcBorders>
            <w:vAlign w:val="center"/>
          </w:tcPr>
          <w:p w14:paraId="08BF87B3" w14:textId="77777777" w:rsidR="00DD5A79" w:rsidRPr="00AD3CA7" w:rsidRDefault="00DD5A79" w:rsidP="00DB1C9A">
            <w:pPr>
              <w:shd w:val="clear" w:color="auto" w:fill="FFFFFF"/>
              <w:jc w:val="center"/>
              <w:rPr>
                <w:sz w:val="22"/>
                <w:szCs w:val="22"/>
                <w:lang w:val="ro-RO"/>
              </w:rPr>
            </w:pPr>
            <w:r w:rsidRPr="00AD3CA7">
              <w:rPr>
                <w:sz w:val="22"/>
                <w:szCs w:val="22"/>
                <w:lang w:val="ro-RO"/>
              </w:rPr>
              <w:t>38 300,00</w:t>
            </w:r>
          </w:p>
        </w:tc>
        <w:tc>
          <w:tcPr>
            <w:tcW w:w="992" w:type="dxa"/>
            <w:tcBorders>
              <w:top w:val="single" w:sz="4" w:space="0" w:color="auto"/>
              <w:left w:val="single" w:sz="4" w:space="0" w:color="auto"/>
              <w:bottom w:val="single" w:sz="4" w:space="0" w:color="auto"/>
              <w:right w:val="single" w:sz="4" w:space="0" w:color="auto"/>
            </w:tcBorders>
            <w:vAlign w:val="center"/>
          </w:tcPr>
          <w:p w14:paraId="36C5A0F0" w14:textId="77777777" w:rsidR="00DD5A79" w:rsidRPr="00AD3CA7" w:rsidRDefault="00DD5A79" w:rsidP="00DB1C9A">
            <w:pPr>
              <w:shd w:val="clear" w:color="auto" w:fill="FFFFFF"/>
              <w:jc w:val="center"/>
              <w:rPr>
                <w:i/>
                <w:iCs/>
                <w:lang w:val="ro-RO"/>
              </w:rPr>
            </w:pPr>
            <w:r w:rsidRPr="00AD3CA7">
              <w:rPr>
                <w:i/>
                <w:iCs/>
                <w:lang w:val="ro-RO"/>
              </w:rPr>
              <w:t>Anexa nr.4</w:t>
            </w:r>
          </w:p>
        </w:tc>
      </w:tr>
      <w:tr w:rsidR="00DD5A79" w:rsidRPr="00AD3CA7" w14:paraId="302A4257" w14:textId="77777777" w:rsidTr="00DB1C9A">
        <w:trPr>
          <w:trHeight w:val="896"/>
        </w:trPr>
        <w:tc>
          <w:tcPr>
            <w:tcW w:w="850" w:type="dxa"/>
            <w:tcBorders>
              <w:top w:val="single" w:sz="4" w:space="0" w:color="auto"/>
              <w:left w:val="single" w:sz="4" w:space="0" w:color="auto"/>
              <w:bottom w:val="single" w:sz="4" w:space="0" w:color="auto"/>
              <w:right w:val="single" w:sz="4" w:space="0" w:color="auto"/>
            </w:tcBorders>
            <w:vAlign w:val="center"/>
          </w:tcPr>
          <w:p w14:paraId="04483DA4" w14:textId="77777777" w:rsidR="00DD5A79" w:rsidRPr="00AD3CA7" w:rsidRDefault="00DD5A79" w:rsidP="00DB1C9A">
            <w:pPr>
              <w:shd w:val="clear" w:color="auto" w:fill="FFFFFF"/>
              <w:jc w:val="center"/>
              <w:rPr>
                <w:b/>
                <w:bCs/>
                <w:lang w:val="ro-RO"/>
              </w:rPr>
            </w:pPr>
            <w:r w:rsidRPr="00AD3CA7">
              <w:rPr>
                <w:b/>
                <w:bCs/>
                <w:lang w:val="ro-RO"/>
              </w:rPr>
              <w:t>3.3</w:t>
            </w:r>
          </w:p>
        </w:tc>
        <w:tc>
          <w:tcPr>
            <w:tcW w:w="1276" w:type="dxa"/>
            <w:tcBorders>
              <w:top w:val="single" w:sz="4" w:space="0" w:color="auto"/>
              <w:left w:val="single" w:sz="4" w:space="0" w:color="auto"/>
              <w:bottom w:val="single" w:sz="4" w:space="0" w:color="auto"/>
              <w:right w:val="single" w:sz="4" w:space="0" w:color="auto"/>
            </w:tcBorders>
            <w:vAlign w:val="center"/>
          </w:tcPr>
          <w:p w14:paraId="627164E3" w14:textId="77777777" w:rsidR="00DD5A79" w:rsidRPr="00AD3CA7" w:rsidRDefault="00DD5A79" w:rsidP="00DB1C9A">
            <w:pPr>
              <w:shd w:val="clear" w:color="auto" w:fill="FFFFFF"/>
              <w:ind w:right="113"/>
              <w:jc w:val="center"/>
              <w:rPr>
                <w:bCs/>
                <w:sz w:val="22"/>
                <w:szCs w:val="22"/>
                <w:lang w:val="ro-RO"/>
              </w:rPr>
            </w:pPr>
            <w:r w:rsidRPr="00AD3CA7">
              <w:rPr>
                <w:rFonts w:ascii="Times New Roman R" w:hAnsi="Times New Roman R"/>
                <w:bCs/>
                <w:spacing w:val="-3"/>
                <w:sz w:val="22"/>
                <w:szCs w:val="22"/>
                <w:lang w:val="ro-RO" w:eastAsia="ro-RO"/>
              </w:rPr>
              <w:t>E-G-M,  pct. 2</w:t>
            </w:r>
          </w:p>
        </w:tc>
        <w:tc>
          <w:tcPr>
            <w:tcW w:w="3685" w:type="dxa"/>
            <w:tcBorders>
              <w:top w:val="single" w:sz="4" w:space="0" w:color="auto"/>
              <w:left w:val="single" w:sz="4" w:space="0" w:color="auto"/>
              <w:bottom w:val="single" w:sz="4" w:space="0" w:color="auto"/>
              <w:right w:val="single" w:sz="4" w:space="0" w:color="auto"/>
            </w:tcBorders>
            <w:vAlign w:val="center"/>
          </w:tcPr>
          <w:p w14:paraId="33384E07" w14:textId="77777777" w:rsidR="00DD5A79" w:rsidRPr="00AD3CA7" w:rsidRDefault="00DD5A79" w:rsidP="00DB1C9A">
            <w:pPr>
              <w:ind w:right="39"/>
              <w:rPr>
                <w:sz w:val="22"/>
                <w:szCs w:val="22"/>
                <w:lang w:val="ro-RO"/>
              </w:rPr>
            </w:pPr>
            <w:r w:rsidRPr="00AD3CA7">
              <w:rPr>
                <w:sz w:val="22"/>
                <w:szCs w:val="22"/>
                <w:lang w:val="pt-BR"/>
              </w:rPr>
              <w:t>Lucrări de reparație a tencuielii la pereți în clădirea blocului auxiliar comun, Sursa 1, str. Meșterul Manole, 3</w:t>
            </w:r>
          </w:p>
        </w:tc>
        <w:tc>
          <w:tcPr>
            <w:tcW w:w="709" w:type="dxa"/>
            <w:tcBorders>
              <w:top w:val="single" w:sz="4" w:space="0" w:color="auto"/>
              <w:left w:val="single" w:sz="4" w:space="0" w:color="auto"/>
              <w:bottom w:val="single" w:sz="4" w:space="0" w:color="auto"/>
              <w:right w:val="single" w:sz="4" w:space="0" w:color="auto"/>
            </w:tcBorders>
            <w:vAlign w:val="center"/>
          </w:tcPr>
          <w:p w14:paraId="12163C29" w14:textId="77777777" w:rsidR="00DD5A79" w:rsidRPr="00AD3CA7" w:rsidRDefault="00DD5A79" w:rsidP="00DB1C9A">
            <w:pPr>
              <w:shd w:val="clear" w:color="auto" w:fill="FFFFFF"/>
              <w:jc w:val="center"/>
              <w:rPr>
                <w:lang w:val="ro-RO"/>
              </w:rPr>
            </w:pPr>
            <w:r w:rsidRPr="00AD3CA7">
              <w:rPr>
                <w:lang w:val="ro-RO"/>
              </w:rPr>
              <w:t>m2</w:t>
            </w:r>
          </w:p>
        </w:tc>
        <w:tc>
          <w:tcPr>
            <w:tcW w:w="851" w:type="dxa"/>
            <w:tcBorders>
              <w:top w:val="single" w:sz="4" w:space="0" w:color="auto"/>
              <w:left w:val="single" w:sz="4" w:space="0" w:color="auto"/>
              <w:bottom w:val="single" w:sz="4" w:space="0" w:color="auto"/>
              <w:right w:val="single" w:sz="4" w:space="0" w:color="auto"/>
            </w:tcBorders>
            <w:vAlign w:val="center"/>
          </w:tcPr>
          <w:p w14:paraId="7A0EADA8" w14:textId="77777777" w:rsidR="00DD5A79" w:rsidRPr="00AD3CA7" w:rsidRDefault="00DD5A79" w:rsidP="00DB1C9A">
            <w:pPr>
              <w:shd w:val="clear" w:color="auto" w:fill="FFFFFF"/>
              <w:jc w:val="center"/>
              <w:rPr>
                <w:sz w:val="22"/>
                <w:szCs w:val="22"/>
                <w:lang w:val="ro-RO"/>
              </w:rPr>
            </w:pPr>
            <w:r w:rsidRPr="00AD3CA7">
              <w:rPr>
                <w:sz w:val="22"/>
                <w:szCs w:val="22"/>
                <w:lang w:val="ro-RO"/>
              </w:rPr>
              <w:t>12</w:t>
            </w:r>
          </w:p>
        </w:tc>
        <w:tc>
          <w:tcPr>
            <w:tcW w:w="1559" w:type="dxa"/>
            <w:tcBorders>
              <w:top w:val="single" w:sz="4" w:space="0" w:color="auto"/>
              <w:left w:val="single" w:sz="4" w:space="0" w:color="auto"/>
              <w:bottom w:val="single" w:sz="4" w:space="0" w:color="auto"/>
              <w:right w:val="single" w:sz="4" w:space="0" w:color="auto"/>
            </w:tcBorders>
            <w:vAlign w:val="center"/>
          </w:tcPr>
          <w:p w14:paraId="20291226" w14:textId="77777777" w:rsidR="00DD5A79" w:rsidRPr="00AD3CA7" w:rsidRDefault="00DD5A79" w:rsidP="00DB1C9A">
            <w:pPr>
              <w:shd w:val="clear" w:color="auto" w:fill="FFFFFF"/>
              <w:jc w:val="center"/>
              <w:rPr>
                <w:sz w:val="22"/>
                <w:szCs w:val="22"/>
                <w:lang w:val="ro-RO"/>
              </w:rPr>
            </w:pPr>
            <w:r w:rsidRPr="00AD3CA7">
              <w:rPr>
                <w:sz w:val="22"/>
                <w:szCs w:val="22"/>
                <w:lang w:val="ro-RO"/>
              </w:rPr>
              <w:t>12 050,00</w:t>
            </w:r>
          </w:p>
        </w:tc>
        <w:tc>
          <w:tcPr>
            <w:tcW w:w="992" w:type="dxa"/>
            <w:tcBorders>
              <w:top w:val="single" w:sz="4" w:space="0" w:color="auto"/>
              <w:left w:val="single" w:sz="4" w:space="0" w:color="auto"/>
              <w:bottom w:val="single" w:sz="4" w:space="0" w:color="auto"/>
              <w:right w:val="single" w:sz="4" w:space="0" w:color="auto"/>
            </w:tcBorders>
            <w:vAlign w:val="center"/>
          </w:tcPr>
          <w:p w14:paraId="62AA090E" w14:textId="77777777" w:rsidR="00DD5A79" w:rsidRPr="00AD3CA7" w:rsidRDefault="00DD5A79" w:rsidP="00DB1C9A">
            <w:pPr>
              <w:shd w:val="clear" w:color="auto" w:fill="FFFFFF"/>
              <w:jc w:val="center"/>
              <w:rPr>
                <w:i/>
                <w:iCs/>
                <w:lang w:val="ro-RO"/>
              </w:rPr>
            </w:pPr>
            <w:r w:rsidRPr="00AD3CA7">
              <w:rPr>
                <w:i/>
                <w:iCs/>
                <w:lang w:val="ro-RO"/>
              </w:rPr>
              <w:t>Anexa nr.5</w:t>
            </w:r>
          </w:p>
        </w:tc>
      </w:tr>
      <w:tr w:rsidR="00DD5A79" w:rsidRPr="00AD3CA7" w14:paraId="369DAE73" w14:textId="77777777" w:rsidTr="00DB1C9A">
        <w:trPr>
          <w:trHeight w:val="1351"/>
        </w:trPr>
        <w:tc>
          <w:tcPr>
            <w:tcW w:w="850" w:type="dxa"/>
            <w:tcBorders>
              <w:top w:val="single" w:sz="4" w:space="0" w:color="auto"/>
              <w:left w:val="single" w:sz="4" w:space="0" w:color="auto"/>
              <w:bottom w:val="single" w:sz="4" w:space="0" w:color="auto"/>
              <w:right w:val="single" w:sz="4" w:space="0" w:color="auto"/>
            </w:tcBorders>
            <w:vAlign w:val="center"/>
          </w:tcPr>
          <w:p w14:paraId="603FDECB" w14:textId="77777777" w:rsidR="00DD5A79" w:rsidRPr="00AD3CA7" w:rsidRDefault="00DD5A79" w:rsidP="00DB1C9A">
            <w:pPr>
              <w:shd w:val="clear" w:color="auto" w:fill="FFFFFF"/>
              <w:jc w:val="center"/>
              <w:rPr>
                <w:b/>
                <w:bCs/>
                <w:lang w:val="ro-RO"/>
              </w:rPr>
            </w:pPr>
            <w:r w:rsidRPr="00AD3CA7">
              <w:rPr>
                <w:b/>
                <w:bCs/>
                <w:lang w:val="ro-RO"/>
              </w:rPr>
              <w:t>3.4</w:t>
            </w:r>
          </w:p>
        </w:tc>
        <w:tc>
          <w:tcPr>
            <w:tcW w:w="1276" w:type="dxa"/>
            <w:tcBorders>
              <w:top w:val="single" w:sz="4" w:space="0" w:color="auto"/>
              <w:left w:val="single" w:sz="4" w:space="0" w:color="auto"/>
              <w:bottom w:val="single" w:sz="4" w:space="0" w:color="auto"/>
              <w:right w:val="single" w:sz="4" w:space="0" w:color="auto"/>
            </w:tcBorders>
            <w:vAlign w:val="center"/>
          </w:tcPr>
          <w:p w14:paraId="0D52EDC3" w14:textId="77777777" w:rsidR="00DD5A79" w:rsidRPr="00AD3CA7" w:rsidRDefault="00DD5A79" w:rsidP="00DB1C9A">
            <w:pPr>
              <w:shd w:val="clear" w:color="auto" w:fill="FFFFFF"/>
              <w:ind w:right="113"/>
              <w:jc w:val="center"/>
              <w:rPr>
                <w:bCs/>
                <w:sz w:val="22"/>
                <w:szCs w:val="22"/>
                <w:lang w:val="ro-RO"/>
              </w:rPr>
            </w:pPr>
            <w:r w:rsidRPr="00AD3CA7">
              <w:rPr>
                <w:rFonts w:ascii="Times New Roman R" w:hAnsi="Times New Roman R"/>
                <w:bCs/>
                <w:spacing w:val="-3"/>
                <w:sz w:val="22"/>
                <w:szCs w:val="22"/>
                <w:lang w:val="ro-RO" w:eastAsia="ro-RO"/>
              </w:rPr>
              <w:t>E-G-M,  pct. 2</w:t>
            </w:r>
          </w:p>
        </w:tc>
        <w:tc>
          <w:tcPr>
            <w:tcW w:w="3685" w:type="dxa"/>
            <w:tcBorders>
              <w:top w:val="single" w:sz="4" w:space="0" w:color="auto"/>
              <w:left w:val="single" w:sz="4" w:space="0" w:color="auto"/>
              <w:bottom w:val="single" w:sz="4" w:space="0" w:color="auto"/>
              <w:right w:val="single" w:sz="4" w:space="0" w:color="auto"/>
            </w:tcBorders>
            <w:vAlign w:val="center"/>
          </w:tcPr>
          <w:p w14:paraId="4178076A" w14:textId="77777777" w:rsidR="00DD5A79" w:rsidRPr="00AD3CA7" w:rsidRDefault="00DD5A79" w:rsidP="00DB1C9A">
            <w:pPr>
              <w:tabs>
                <w:tab w:val="left" w:pos="3438"/>
                <w:tab w:val="left" w:pos="3722"/>
                <w:tab w:val="left" w:pos="3753"/>
              </w:tabs>
              <w:ind w:right="181"/>
              <w:rPr>
                <w:sz w:val="22"/>
                <w:szCs w:val="22"/>
                <w:lang w:val="ro-RO"/>
              </w:rPr>
            </w:pPr>
            <w:r w:rsidRPr="00AD3CA7">
              <w:rPr>
                <w:sz w:val="22"/>
                <w:szCs w:val="22"/>
                <w:lang w:val="pt-BR"/>
              </w:rPr>
              <w:t>Clădirea principală. Reparația locală a coloanelor din beton armat pentru restabilirea stratului de protecție a armăturii prin aplicarea tencuielii speciale pe bază de ciment, Sursa 1,str. Meșterul Manole, 3</w:t>
            </w:r>
          </w:p>
        </w:tc>
        <w:tc>
          <w:tcPr>
            <w:tcW w:w="709" w:type="dxa"/>
            <w:tcBorders>
              <w:top w:val="single" w:sz="4" w:space="0" w:color="auto"/>
              <w:left w:val="single" w:sz="4" w:space="0" w:color="auto"/>
              <w:bottom w:val="single" w:sz="4" w:space="0" w:color="auto"/>
              <w:right w:val="single" w:sz="4" w:space="0" w:color="auto"/>
            </w:tcBorders>
            <w:vAlign w:val="center"/>
          </w:tcPr>
          <w:p w14:paraId="34C1427A" w14:textId="77777777" w:rsidR="00DD5A79" w:rsidRPr="00AD3CA7" w:rsidRDefault="00DD5A79" w:rsidP="00DB1C9A">
            <w:pPr>
              <w:shd w:val="clear" w:color="auto" w:fill="FFFFFF"/>
              <w:jc w:val="center"/>
              <w:rPr>
                <w:lang w:val="ro-RO"/>
              </w:rPr>
            </w:pPr>
            <w:r w:rsidRPr="00AD3CA7">
              <w:rPr>
                <w:lang w:val="ro-RO"/>
              </w:rPr>
              <w:t>m2</w:t>
            </w:r>
          </w:p>
        </w:tc>
        <w:tc>
          <w:tcPr>
            <w:tcW w:w="851" w:type="dxa"/>
            <w:tcBorders>
              <w:top w:val="single" w:sz="4" w:space="0" w:color="auto"/>
              <w:left w:val="single" w:sz="4" w:space="0" w:color="auto"/>
              <w:bottom w:val="single" w:sz="4" w:space="0" w:color="auto"/>
              <w:right w:val="single" w:sz="4" w:space="0" w:color="auto"/>
            </w:tcBorders>
            <w:vAlign w:val="center"/>
          </w:tcPr>
          <w:p w14:paraId="75201B68" w14:textId="77777777" w:rsidR="00DD5A79" w:rsidRPr="00AD3CA7" w:rsidRDefault="00DD5A79" w:rsidP="00DB1C9A">
            <w:pPr>
              <w:shd w:val="clear" w:color="auto" w:fill="FFFFFF"/>
              <w:jc w:val="center"/>
              <w:rPr>
                <w:sz w:val="22"/>
                <w:szCs w:val="22"/>
                <w:lang w:val="ro-RO"/>
              </w:rPr>
            </w:pPr>
            <w:r w:rsidRPr="00AD3CA7">
              <w:rPr>
                <w:sz w:val="22"/>
                <w:szCs w:val="22"/>
                <w:lang w:val="ro-RO"/>
              </w:rPr>
              <w:t>10</w:t>
            </w:r>
          </w:p>
        </w:tc>
        <w:tc>
          <w:tcPr>
            <w:tcW w:w="1559" w:type="dxa"/>
            <w:tcBorders>
              <w:top w:val="single" w:sz="4" w:space="0" w:color="auto"/>
              <w:left w:val="single" w:sz="4" w:space="0" w:color="auto"/>
              <w:bottom w:val="single" w:sz="4" w:space="0" w:color="auto"/>
              <w:right w:val="single" w:sz="4" w:space="0" w:color="auto"/>
            </w:tcBorders>
            <w:vAlign w:val="center"/>
          </w:tcPr>
          <w:p w14:paraId="6BC863DB" w14:textId="77777777" w:rsidR="00DD5A79" w:rsidRPr="00AD3CA7" w:rsidRDefault="00DD5A79" w:rsidP="00DB1C9A">
            <w:pPr>
              <w:shd w:val="clear" w:color="auto" w:fill="FFFFFF"/>
              <w:jc w:val="center"/>
              <w:rPr>
                <w:sz w:val="22"/>
                <w:szCs w:val="22"/>
                <w:lang w:val="ro-RO"/>
              </w:rPr>
            </w:pPr>
            <w:r w:rsidRPr="00AD3CA7">
              <w:rPr>
                <w:sz w:val="22"/>
                <w:szCs w:val="22"/>
                <w:lang w:val="ro-RO"/>
              </w:rPr>
              <w:t>29 000,00</w:t>
            </w:r>
          </w:p>
        </w:tc>
        <w:tc>
          <w:tcPr>
            <w:tcW w:w="992" w:type="dxa"/>
            <w:tcBorders>
              <w:top w:val="single" w:sz="4" w:space="0" w:color="auto"/>
              <w:left w:val="single" w:sz="4" w:space="0" w:color="auto"/>
              <w:bottom w:val="single" w:sz="4" w:space="0" w:color="auto"/>
              <w:right w:val="single" w:sz="4" w:space="0" w:color="auto"/>
            </w:tcBorders>
            <w:vAlign w:val="center"/>
          </w:tcPr>
          <w:p w14:paraId="01ABCB2A" w14:textId="77777777" w:rsidR="00DD5A79" w:rsidRPr="00AD3CA7" w:rsidRDefault="00DD5A79" w:rsidP="00DB1C9A">
            <w:pPr>
              <w:shd w:val="clear" w:color="auto" w:fill="FFFFFF"/>
              <w:jc w:val="center"/>
              <w:rPr>
                <w:i/>
                <w:iCs/>
                <w:lang w:val="ro-RO"/>
              </w:rPr>
            </w:pPr>
            <w:r w:rsidRPr="00AD3CA7">
              <w:rPr>
                <w:i/>
                <w:iCs/>
                <w:lang w:val="ro-RO"/>
              </w:rPr>
              <w:t>Anexa nr.6</w:t>
            </w:r>
          </w:p>
        </w:tc>
      </w:tr>
      <w:tr w:rsidR="00DD5A79" w:rsidRPr="00AD3CA7" w14:paraId="498D0865" w14:textId="77777777" w:rsidTr="00DB1C9A">
        <w:trPr>
          <w:trHeight w:val="1144"/>
        </w:trPr>
        <w:tc>
          <w:tcPr>
            <w:tcW w:w="850" w:type="dxa"/>
            <w:tcBorders>
              <w:top w:val="single" w:sz="4" w:space="0" w:color="auto"/>
              <w:left w:val="single" w:sz="4" w:space="0" w:color="auto"/>
              <w:bottom w:val="single" w:sz="4" w:space="0" w:color="auto"/>
              <w:right w:val="single" w:sz="4" w:space="0" w:color="auto"/>
            </w:tcBorders>
            <w:vAlign w:val="center"/>
          </w:tcPr>
          <w:p w14:paraId="5A3A415A" w14:textId="77777777" w:rsidR="00DD5A79" w:rsidRPr="00AD3CA7" w:rsidRDefault="00DD5A79" w:rsidP="00DB1C9A">
            <w:pPr>
              <w:shd w:val="clear" w:color="auto" w:fill="FFFFFF"/>
              <w:jc w:val="center"/>
              <w:rPr>
                <w:b/>
                <w:bCs/>
                <w:lang w:val="ro-RO"/>
              </w:rPr>
            </w:pPr>
            <w:r w:rsidRPr="00AD3CA7">
              <w:rPr>
                <w:b/>
                <w:bCs/>
                <w:lang w:val="ro-RO"/>
              </w:rPr>
              <w:t>3.5</w:t>
            </w:r>
          </w:p>
        </w:tc>
        <w:tc>
          <w:tcPr>
            <w:tcW w:w="1276" w:type="dxa"/>
            <w:tcBorders>
              <w:top w:val="single" w:sz="4" w:space="0" w:color="auto"/>
              <w:left w:val="single" w:sz="4" w:space="0" w:color="auto"/>
              <w:bottom w:val="single" w:sz="4" w:space="0" w:color="auto"/>
              <w:right w:val="single" w:sz="4" w:space="0" w:color="auto"/>
            </w:tcBorders>
            <w:vAlign w:val="center"/>
          </w:tcPr>
          <w:p w14:paraId="07EA06CB" w14:textId="77777777" w:rsidR="00DD5A79" w:rsidRPr="00AD3CA7" w:rsidRDefault="00DD5A79" w:rsidP="00DB1C9A">
            <w:pPr>
              <w:shd w:val="clear" w:color="auto" w:fill="FFFFFF"/>
              <w:ind w:right="113"/>
              <w:jc w:val="center"/>
              <w:rPr>
                <w:bCs/>
                <w:sz w:val="22"/>
                <w:szCs w:val="22"/>
                <w:lang w:val="ro-RO"/>
              </w:rPr>
            </w:pPr>
            <w:r w:rsidRPr="00AD3CA7">
              <w:rPr>
                <w:bCs/>
                <w:sz w:val="22"/>
                <w:szCs w:val="22"/>
                <w:lang w:val="ro-RO"/>
              </w:rPr>
              <w:t>E-G-M, pct. 8</w:t>
            </w:r>
          </w:p>
        </w:tc>
        <w:tc>
          <w:tcPr>
            <w:tcW w:w="3685" w:type="dxa"/>
            <w:tcBorders>
              <w:top w:val="single" w:sz="4" w:space="0" w:color="auto"/>
              <w:left w:val="single" w:sz="4" w:space="0" w:color="auto"/>
              <w:bottom w:val="single" w:sz="4" w:space="0" w:color="auto"/>
              <w:right w:val="single" w:sz="4" w:space="0" w:color="auto"/>
            </w:tcBorders>
            <w:vAlign w:val="center"/>
          </w:tcPr>
          <w:p w14:paraId="38135F35" w14:textId="77777777" w:rsidR="00DD5A79" w:rsidRPr="00AD3CA7" w:rsidRDefault="00DD5A79" w:rsidP="00DB1C9A">
            <w:pPr>
              <w:tabs>
                <w:tab w:val="left" w:pos="3722"/>
              </w:tabs>
              <w:ind w:right="181"/>
              <w:rPr>
                <w:sz w:val="22"/>
                <w:szCs w:val="22"/>
                <w:lang w:val="ro-RO"/>
              </w:rPr>
            </w:pPr>
            <w:r w:rsidRPr="00AD3CA7">
              <w:rPr>
                <w:sz w:val="22"/>
                <w:szCs w:val="22"/>
                <w:lang w:val="pt-BR"/>
              </w:rPr>
              <w:t>Lucrări de tencuire la elemente portante (coloane, grinzi), și pereți a clădirii principale de producere, Sursa 2, str. Vadul lui Vodă, 5</w:t>
            </w:r>
          </w:p>
        </w:tc>
        <w:tc>
          <w:tcPr>
            <w:tcW w:w="709" w:type="dxa"/>
            <w:tcBorders>
              <w:top w:val="single" w:sz="4" w:space="0" w:color="auto"/>
              <w:left w:val="single" w:sz="4" w:space="0" w:color="auto"/>
              <w:bottom w:val="single" w:sz="4" w:space="0" w:color="auto"/>
              <w:right w:val="single" w:sz="4" w:space="0" w:color="auto"/>
            </w:tcBorders>
            <w:vAlign w:val="center"/>
          </w:tcPr>
          <w:p w14:paraId="5A383657" w14:textId="77777777" w:rsidR="00DD5A79" w:rsidRPr="00AD3CA7" w:rsidRDefault="00DD5A79" w:rsidP="00DB1C9A">
            <w:pPr>
              <w:shd w:val="clear" w:color="auto" w:fill="FFFFFF"/>
              <w:jc w:val="center"/>
              <w:rPr>
                <w:lang w:val="ro-RO"/>
              </w:rPr>
            </w:pPr>
            <w:r w:rsidRPr="00AD3CA7">
              <w:rPr>
                <w:lang w:val="ro-RO"/>
              </w:rPr>
              <w:t>m2</w:t>
            </w:r>
          </w:p>
        </w:tc>
        <w:tc>
          <w:tcPr>
            <w:tcW w:w="851" w:type="dxa"/>
            <w:tcBorders>
              <w:top w:val="single" w:sz="4" w:space="0" w:color="auto"/>
              <w:left w:val="single" w:sz="4" w:space="0" w:color="auto"/>
              <w:bottom w:val="single" w:sz="4" w:space="0" w:color="auto"/>
              <w:right w:val="single" w:sz="4" w:space="0" w:color="auto"/>
            </w:tcBorders>
            <w:vAlign w:val="center"/>
          </w:tcPr>
          <w:p w14:paraId="39898963" w14:textId="77777777" w:rsidR="00DD5A79" w:rsidRPr="00AD3CA7" w:rsidRDefault="00DD5A79" w:rsidP="00DB1C9A">
            <w:pPr>
              <w:shd w:val="clear" w:color="auto" w:fill="FFFFFF"/>
              <w:jc w:val="center"/>
              <w:rPr>
                <w:sz w:val="22"/>
                <w:szCs w:val="22"/>
                <w:lang w:val="ro-RO"/>
              </w:rPr>
            </w:pPr>
            <w:r w:rsidRPr="00AD3CA7">
              <w:rPr>
                <w:sz w:val="22"/>
                <w:szCs w:val="22"/>
                <w:lang w:val="ro-RO"/>
              </w:rPr>
              <w:t>30</w:t>
            </w:r>
          </w:p>
        </w:tc>
        <w:tc>
          <w:tcPr>
            <w:tcW w:w="1559" w:type="dxa"/>
            <w:tcBorders>
              <w:top w:val="single" w:sz="4" w:space="0" w:color="auto"/>
              <w:left w:val="single" w:sz="4" w:space="0" w:color="auto"/>
              <w:bottom w:val="single" w:sz="4" w:space="0" w:color="auto"/>
              <w:right w:val="single" w:sz="4" w:space="0" w:color="auto"/>
            </w:tcBorders>
            <w:vAlign w:val="center"/>
          </w:tcPr>
          <w:p w14:paraId="6C687660" w14:textId="77777777" w:rsidR="00DD5A79" w:rsidRPr="00AD3CA7" w:rsidRDefault="00DD5A79" w:rsidP="00DB1C9A">
            <w:pPr>
              <w:shd w:val="clear" w:color="auto" w:fill="FFFFFF"/>
              <w:jc w:val="center"/>
              <w:rPr>
                <w:sz w:val="22"/>
                <w:szCs w:val="22"/>
                <w:lang w:val="ro-RO"/>
              </w:rPr>
            </w:pPr>
            <w:r w:rsidRPr="00AD3CA7">
              <w:rPr>
                <w:sz w:val="22"/>
                <w:szCs w:val="22"/>
                <w:lang w:val="ro-RO"/>
              </w:rPr>
              <w:t>62 850,00</w:t>
            </w:r>
          </w:p>
        </w:tc>
        <w:tc>
          <w:tcPr>
            <w:tcW w:w="992" w:type="dxa"/>
            <w:tcBorders>
              <w:top w:val="single" w:sz="4" w:space="0" w:color="auto"/>
              <w:left w:val="single" w:sz="4" w:space="0" w:color="auto"/>
              <w:bottom w:val="single" w:sz="4" w:space="0" w:color="auto"/>
              <w:right w:val="single" w:sz="4" w:space="0" w:color="auto"/>
            </w:tcBorders>
            <w:vAlign w:val="center"/>
          </w:tcPr>
          <w:p w14:paraId="7E9231CA" w14:textId="77777777" w:rsidR="00DD5A79" w:rsidRPr="00AD3CA7" w:rsidRDefault="00DD5A79" w:rsidP="00DB1C9A">
            <w:pPr>
              <w:shd w:val="clear" w:color="auto" w:fill="FFFFFF"/>
              <w:jc w:val="center"/>
              <w:rPr>
                <w:i/>
                <w:iCs/>
                <w:lang w:val="ro-RO"/>
              </w:rPr>
            </w:pPr>
            <w:r w:rsidRPr="00AD3CA7">
              <w:rPr>
                <w:i/>
                <w:iCs/>
                <w:lang w:val="ro-RO"/>
              </w:rPr>
              <w:t>Anexa nr.7</w:t>
            </w:r>
          </w:p>
        </w:tc>
      </w:tr>
      <w:tr w:rsidR="00DD5A79" w:rsidRPr="00AD3CA7" w14:paraId="37EE74B3" w14:textId="77777777" w:rsidTr="00DB1C9A">
        <w:trPr>
          <w:trHeight w:val="849"/>
        </w:trPr>
        <w:tc>
          <w:tcPr>
            <w:tcW w:w="850" w:type="dxa"/>
            <w:tcBorders>
              <w:top w:val="single" w:sz="4" w:space="0" w:color="auto"/>
              <w:left w:val="single" w:sz="4" w:space="0" w:color="auto"/>
              <w:bottom w:val="single" w:sz="4" w:space="0" w:color="auto"/>
              <w:right w:val="single" w:sz="4" w:space="0" w:color="auto"/>
            </w:tcBorders>
            <w:vAlign w:val="center"/>
          </w:tcPr>
          <w:p w14:paraId="4287E7D4" w14:textId="77777777" w:rsidR="00DD5A79" w:rsidRPr="00AD3CA7" w:rsidRDefault="00DD5A79" w:rsidP="00DB1C9A">
            <w:pPr>
              <w:shd w:val="clear" w:color="auto" w:fill="FFFFFF"/>
              <w:jc w:val="center"/>
              <w:rPr>
                <w:b/>
                <w:bCs/>
                <w:lang w:val="ro-RO"/>
              </w:rPr>
            </w:pPr>
            <w:r w:rsidRPr="00AD3CA7">
              <w:rPr>
                <w:b/>
                <w:bCs/>
                <w:lang w:val="ro-RO"/>
              </w:rPr>
              <w:t>3.6</w:t>
            </w:r>
          </w:p>
        </w:tc>
        <w:tc>
          <w:tcPr>
            <w:tcW w:w="1276" w:type="dxa"/>
            <w:tcBorders>
              <w:top w:val="single" w:sz="4" w:space="0" w:color="auto"/>
              <w:left w:val="single" w:sz="4" w:space="0" w:color="auto"/>
              <w:bottom w:val="single" w:sz="4" w:space="0" w:color="auto"/>
              <w:right w:val="single" w:sz="4" w:space="0" w:color="auto"/>
            </w:tcBorders>
            <w:vAlign w:val="center"/>
          </w:tcPr>
          <w:p w14:paraId="72D58163" w14:textId="77777777" w:rsidR="00DD5A79" w:rsidRPr="00AD3CA7" w:rsidRDefault="00DD5A79" w:rsidP="00DB1C9A">
            <w:pPr>
              <w:shd w:val="clear" w:color="auto" w:fill="FFFFFF"/>
              <w:ind w:right="113"/>
              <w:jc w:val="center"/>
              <w:rPr>
                <w:bCs/>
                <w:sz w:val="22"/>
                <w:szCs w:val="22"/>
                <w:lang w:val="ro-RO"/>
              </w:rPr>
            </w:pPr>
            <w:r w:rsidRPr="00AD3CA7">
              <w:rPr>
                <w:bCs/>
                <w:sz w:val="22"/>
                <w:szCs w:val="22"/>
                <w:lang w:val="ro-RO"/>
              </w:rPr>
              <w:t>E-G-M, pct. 18</w:t>
            </w:r>
          </w:p>
        </w:tc>
        <w:tc>
          <w:tcPr>
            <w:tcW w:w="3685" w:type="dxa"/>
            <w:tcBorders>
              <w:top w:val="single" w:sz="4" w:space="0" w:color="auto"/>
              <w:left w:val="single" w:sz="4" w:space="0" w:color="auto"/>
              <w:bottom w:val="single" w:sz="4" w:space="0" w:color="auto"/>
              <w:right w:val="single" w:sz="4" w:space="0" w:color="auto"/>
            </w:tcBorders>
            <w:vAlign w:val="center"/>
          </w:tcPr>
          <w:p w14:paraId="03D196D9" w14:textId="77777777" w:rsidR="00DD5A79" w:rsidRPr="00AD3CA7" w:rsidRDefault="00DD5A79" w:rsidP="00DB1C9A">
            <w:pPr>
              <w:tabs>
                <w:tab w:val="left" w:pos="3722"/>
              </w:tabs>
              <w:ind w:right="181"/>
              <w:rPr>
                <w:sz w:val="22"/>
                <w:szCs w:val="22"/>
                <w:lang w:val="pt-BR"/>
              </w:rPr>
            </w:pPr>
            <w:r w:rsidRPr="00AD3CA7">
              <w:rPr>
                <w:sz w:val="22"/>
                <w:szCs w:val="22"/>
                <w:lang w:val="pt-BR"/>
              </w:rPr>
              <w:t>Executarea tencuielilor de protecție/finisare în jurul tocurilor de fereastră nou montate, CT Vest, str. Prunului, 24</w:t>
            </w:r>
          </w:p>
        </w:tc>
        <w:tc>
          <w:tcPr>
            <w:tcW w:w="709" w:type="dxa"/>
            <w:tcBorders>
              <w:top w:val="single" w:sz="4" w:space="0" w:color="auto"/>
              <w:left w:val="single" w:sz="4" w:space="0" w:color="auto"/>
              <w:bottom w:val="single" w:sz="4" w:space="0" w:color="auto"/>
              <w:right w:val="single" w:sz="4" w:space="0" w:color="auto"/>
            </w:tcBorders>
            <w:vAlign w:val="center"/>
          </w:tcPr>
          <w:p w14:paraId="1A94BB41" w14:textId="77777777" w:rsidR="00DD5A79" w:rsidRPr="00AD3CA7" w:rsidRDefault="00DD5A79" w:rsidP="00DB1C9A">
            <w:pPr>
              <w:shd w:val="clear" w:color="auto" w:fill="FFFFFF"/>
              <w:jc w:val="center"/>
              <w:rPr>
                <w:lang w:val="ro-RO"/>
              </w:rPr>
            </w:pPr>
            <w:r w:rsidRPr="00AD3CA7">
              <w:rPr>
                <w:lang w:val="ro-RO"/>
              </w:rPr>
              <w:t>m2</w:t>
            </w:r>
          </w:p>
        </w:tc>
        <w:tc>
          <w:tcPr>
            <w:tcW w:w="851" w:type="dxa"/>
            <w:tcBorders>
              <w:top w:val="single" w:sz="4" w:space="0" w:color="auto"/>
              <w:left w:val="single" w:sz="4" w:space="0" w:color="auto"/>
              <w:bottom w:val="single" w:sz="4" w:space="0" w:color="auto"/>
              <w:right w:val="single" w:sz="4" w:space="0" w:color="auto"/>
            </w:tcBorders>
            <w:vAlign w:val="center"/>
          </w:tcPr>
          <w:p w14:paraId="56E07DD6" w14:textId="77777777" w:rsidR="00DD5A79" w:rsidRPr="00AD3CA7" w:rsidRDefault="00DD5A79" w:rsidP="00DB1C9A">
            <w:pPr>
              <w:shd w:val="clear" w:color="auto" w:fill="FFFFFF"/>
              <w:jc w:val="center"/>
              <w:rPr>
                <w:sz w:val="22"/>
                <w:szCs w:val="22"/>
                <w:lang w:val="ro-RO"/>
              </w:rPr>
            </w:pPr>
            <w:r w:rsidRPr="00AD3CA7">
              <w:rPr>
                <w:sz w:val="22"/>
                <w:szCs w:val="22"/>
                <w:lang w:val="ro-RO"/>
              </w:rPr>
              <w:t>130</w:t>
            </w:r>
          </w:p>
        </w:tc>
        <w:tc>
          <w:tcPr>
            <w:tcW w:w="1559" w:type="dxa"/>
            <w:tcBorders>
              <w:top w:val="single" w:sz="4" w:space="0" w:color="auto"/>
              <w:left w:val="single" w:sz="4" w:space="0" w:color="auto"/>
              <w:bottom w:val="single" w:sz="4" w:space="0" w:color="auto"/>
              <w:right w:val="single" w:sz="4" w:space="0" w:color="auto"/>
            </w:tcBorders>
            <w:vAlign w:val="center"/>
          </w:tcPr>
          <w:p w14:paraId="7D4850AE" w14:textId="77777777" w:rsidR="00DD5A79" w:rsidRPr="00AD3CA7" w:rsidRDefault="00DD5A79" w:rsidP="00DB1C9A">
            <w:pPr>
              <w:shd w:val="clear" w:color="auto" w:fill="FFFFFF"/>
              <w:jc w:val="center"/>
              <w:rPr>
                <w:sz w:val="22"/>
                <w:szCs w:val="22"/>
                <w:lang w:val="ro-RO"/>
              </w:rPr>
            </w:pPr>
            <w:r w:rsidRPr="00AD3CA7">
              <w:rPr>
                <w:sz w:val="22"/>
                <w:szCs w:val="22"/>
                <w:lang w:val="ro-RO"/>
              </w:rPr>
              <w:t>162 700,00</w:t>
            </w:r>
          </w:p>
        </w:tc>
        <w:tc>
          <w:tcPr>
            <w:tcW w:w="992" w:type="dxa"/>
            <w:tcBorders>
              <w:top w:val="single" w:sz="4" w:space="0" w:color="auto"/>
              <w:left w:val="single" w:sz="4" w:space="0" w:color="auto"/>
              <w:bottom w:val="single" w:sz="4" w:space="0" w:color="auto"/>
              <w:right w:val="single" w:sz="4" w:space="0" w:color="auto"/>
            </w:tcBorders>
            <w:vAlign w:val="center"/>
          </w:tcPr>
          <w:p w14:paraId="5A4C3086" w14:textId="77777777" w:rsidR="00DD5A79" w:rsidRPr="00AD3CA7" w:rsidRDefault="00DD5A79" w:rsidP="00DB1C9A">
            <w:pPr>
              <w:shd w:val="clear" w:color="auto" w:fill="FFFFFF"/>
              <w:jc w:val="center"/>
              <w:rPr>
                <w:i/>
                <w:iCs/>
                <w:lang w:val="ro-RO"/>
              </w:rPr>
            </w:pPr>
            <w:r w:rsidRPr="00AD3CA7">
              <w:rPr>
                <w:i/>
                <w:iCs/>
                <w:lang w:val="ro-RO"/>
              </w:rPr>
              <w:t>Anexa nr.8</w:t>
            </w:r>
          </w:p>
        </w:tc>
      </w:tr>
      <w:tr w:rsidR="00DD5A79" w:rsidRPr="00AD3CA7" w14:paraId="5D5E0218" w14:textId="77777777" w:rsidTr="00DB1C9A">
        <w:trPr>
          <w:trHeight w:val="846"/>
        </w:trPr>
        <w:tc>
          <w:tcPr>
            <w:tcW w:w="850" w:type="dxa"/>
            <w:tcBorders>
              <w:top w:val="single" w:sz="4" w:space="0" w:color="auto"/>
              <w:left w:val="single" w:sz="4" w:space="0" w:color="auto"/>
              <w:bottom w:val="single" w:sz="4" w:space="0" w:color="auto"/>
              <w:right w:val="single" w:sz="4" w:space="0" w:color="auto"/>
            </w:tcBorders>
            <w:vAlign w:val="center"/>
          </w:tcPr>
          <w:p w14:paraId="51FFBFB5" w14:textId="77777777" w:rsidR="00DD5A79" w:rsidRPr="00AD3CA7" w:rsidRDefault="00DD5A79" w:rsidP="00DB1C9A">
            <w:pPr>
              <w:shd w:val="clear" w:color="auto" w:fill="FFFFFF"/>
              <w:jc w:val="center"/>
              <w:rPr>
                <w:b/>
                <w:bCs/>
                <w:lang w:val="ro-RO"/>
              </w:rPr>
            </w:pPr>
            <w:r w:rsidRPr="00AD3CA7">
              <w:rPr>
                <w:b/>
                <w:bCs/>
                <w:lang w:val="ro-RO"/>
              </w:rPr>
              <w:t>3.7</w:t>
            </w:r>
          </w:p>
        </w:tc>
        <w:tc>
          <w:tcPr>
            <w:tcW w:w="1276" w:type="dxa"/>
            <w:tcBorders>
              <w:top w:val="single" w:sz="4" w:space="0" w:color="auto"/>
              <w:left w:val="single" w:sz="4" w:space="0" w:color="auto"/>
              <w:bottom w:val="single" w:sz="4" w:space="0" w:color="auto"/>
              <w:right w:val="single" w:sz="4" w:space="0" w:color="auto"/>
            </w:tcBorders>
            <w:vAlign w:val="center"/>
          </w:tcPr>
          <w:p w14:paraId="5B6A63EF" w14:textId="77777777" w:rsidR="00DD5A79" w:rsidRPr="00AD3CA7" w:rsidRDefault="00DD5A79" w:rsidP="00DB1C9A">
            <w:pPr>
              <w:shd w:val="clear" w:color="auto" w:fill="FFFFFF"/>
              <w:ind w:right="113"/>
              <w:jc w:val="center"/>
              <w:rPr>
                <w:bCs/>
                <w:sz w:val="22"/>
                <w:szCs w:val="22"/>
                <w:lang w:val="ro-RO"/>
              </w:rPr>
            </w:pPr>
            <w:r w:rsidRPr="00AD3CA7">
              <w:rPr>
                <w:bCs/>
                <w:sz w:val="22"/>
                <w:szCs w:val="22"/>
                <w:lang w:val="ro-RO"/>
              </w:rPr>
              <w:t>E-G-M, pct. 21</w:t>
            </w:r>
          </w:p>
        </w:tc>
        <w:tc>
          <w:tcPr>
            <w:tcW w:w="3685" w:type="dxa"/>
            <w:tcBorders>
              <w:top w:val="single" w:sz="4" w:space="0" w:color="auto"/>
              <w:left w:val="single" w:sz="4" w:space="0" w:color="auto"/>
              <w:bottom w:val="single" w:sz="4" w:space="0" w:color="auto"/>
              <w:right w:val="single" w:sz="4" w:space="0" w:color="auto"/>
            </w:tcBorders>
            <w:vAlign w:val="center"/>
          </w:tcPr>
          <w:p w14:paraId="1B88B838" w14:textId="77777777" w:rsidR="00DD5A79" w:rsidRPr="00AD3CA7" w:rsidRDefault="00DD5A79" w:rsidP="00DB1C9A">
            <w:pPr>
              <w:tabs>
                <w:tab w:val="left" w:pos="3722"/>
              </w:tabs>
              <w:ind w:right="181"/>
              <w:rPr>
                <w:sz w:val="22"/>
                <w:szCs w:val="22"/>
                <w:lang w:val="pt-BR"/>
              </w:rPr>
            </w:pPr>
            <w:r w:rsidRPr="00AD3CA7">
              <w:rPr>
                <w:sz w:val="22"/>
                <w:szCs w:val="22"/>
                <w:lang w:val="pt-BR"/>
              </w:rPr>
              <w:t>Tencuirea zidăriei din cărămidă a canalelor de evacuare a gazelor de ardere a cazanelor de apă fierbinte, CT Sud, str. Grenoble, 9</w:t>
            </w:r>
          </w:p>
        </w:tc>
        <w:tc>
          <w:tcPr>
            <w:tcW w:w="709" w:type="dxa"/>
            <w:tcBorders>
              <w:top w:val="single" w:sz="4" w:space="0" w:color="auto"/>
              <w:left w:val="single" w:sz="4" w:space="0" w:color="auto"/>
              <w:bottom w:val="single" w:sz="4" w:space="0" w:color="auto"/>
              <w:right w:val="single" w:sz="4" w:space="0" w:color="auto"/>
            </w:tcBorders>
            <w:vAlign w:val="center"/>
          </w:tcPr>
          <w:p w14:paraId="67100180" w14:textId="77777777" w:rsidR="00DD5A79" w:rsidRPr="00AD3CA7" w:rsidRDefault="00DD5A79" w:rsidP="00DB1C9A">
            <w:pPr>
              <w:shd w:val="clear" w:color="auto" w:fill="FFFFFF"/>
              <w:jc w:val="center"/>
              <w:rPr>
                <w:lang w:val="ro-RO"/>
              </w:rPr>
            </w:pPr>
            <w:r w:rsidRPr="00AD3CA7">
              <w:rPr>
                <w:lang w:val="ro-RO"/>
              </w:rPr>
              <w:t>m2</w:t>
            </w:r>
          </w:p>
        </w:tc>
        <w:tc>
          <w:tcPr>
            <w:tcW w:w="851" w:type="dxa"/>
            <w:tcBorders>
              <w:top w:val="single" w:sz="4" w:space="0" w:color="auto"/>
              <w:left w:val="single" w:sz="4" w:space="0" w:color="auto"/>
              <w:bottom w:val="single" w:sz="4" w:space="0" w:color="auto"/>
              <w:right w:val="single" w:sz="4" w:space="0" w:color="auto"/>
            </w:tcBorders>
            <w:vAlign w:val="center"/>
          </w:tcPr>
          <w:p w14:paraId="6C167E70" w14:textId="77777777" w:rsidR="00DD5A79" w:rsidRPr="00AD3CA7" w:rsidRDefault="00DD5A79" w:rsidP="00DB1C9A">
            <w:pPr>
              <w:shd w:val="clear" w:color="auto" w:fill="FFFFFF"/>
              <w:jc w:val="center"/>
              <w:rPr>
                <w:sz w:val="22"/>
                <w:szCs w:val="22"/>
                <w:lang w:val="ro-RO"/>
              </w:rPr>
            </w:pPr>
            <w:r w:rsidRPr="00AD3CA7">
              <w:rPr>
                <w:sz w:val="22"/>
                <w:szCs w:val="22"/>
                <w:lang w:val="ro-RO"/>
              </w:rPr>
              <w:t>50</w:t>
            </w:r>
          </w:p>
        </w:tc>
        <w:tc>
          <w:tcPr>
            <w:tcW w:w="1559" w:type="dxa"/>
            <w:tcBorders>
              <w:top w:val="single" w:sz="4" w:space="0" w:color="auto"/>
              <w:left w:val="single" w:sz="4" w:space="0" w:color="auto"/>
              <w:bottom w:val="single" w:sz="4" w:space="0" w:color="auto"/>
              <w:right w:val="single" w:sz="4" w:space="0" w:color="auto"/>
            </w:tcBorders>
            <w:vAlign w:val="center"/>
          </w:tcPr>
          <w:p w14:paraId="35FD80F4" w14:textId="77777777" w:rsidR="00DD5A79" w:rsidRPr="00AD3CA7" w:rsidRDefault="00DD5A79" w:rsidP="00DB1C9A">
            <w:pPr>
              <w:shd w:val="clear" w:color="auto" w:fill="FFFFFF"/>
              <w:jc w:val="center"/>
              <w:rPr>
                <w:sz w:val="22"/>
                <w:szCs w:val="22"/>
                <w:lang w:val="ro-RO"/>
              </w:rPr>
            </w:pPr>
            <w:r w:rsidRPr="00AD3CA7">
              <w:rPr>
                <w:sz w:val="22"/>
                <w:szCs w:val="22"/>
                <w:lang w:val="ro-RO"/>
              </w:rPr>
              <w:t>20 000,0</w:t>
            </w:r>
          </w:p>
        </w:tc>
        <w:tc>
          <w:tcPr>
            <w:tcW w:w="992" w:type="dxa"/>
            <w:tcBorders>
              <w:top w:val="single" w:sz="4" w:space="0" w:color="auto"/>
              <w:left w:val="single" w:sz="4" w:space="0" w:color="auto"/>
              <w:bottom w:val="single" w:sz="4" w:space="0" w:color="auto"/>
              <w:right w:val="single" w:sz="4" w:space="0" w:color="auto"/>
            </w:tcBorders>
            <w:vAlign w:val="center"/>
          </w:tcPr>
          <w:p w14:paraId="5948EAA1" w14:textId="77777777" w:rsidR="00DD5A79" w:rsidRPr="00AD3CA7" w:rsidRDefault="00DD5A79" w:rsidP="00DB1C9A">
            <w:pPr>
              <w:shd w:val="clear" w:color="auto" w:fill="FFFFFF"/>
              <w:jc w:val="center"/>
              <w:rPr>
                <w:i/>
                <w:iCs/>
                <w:lang w:val="ro-RO"/>
              </w:rPr>
            </w:pPr>
            <w:r w:rsidRPr="00AD3CA7">
              <w:rPr>
                <w:i/>
                <w:iCs/>
                <w:lang w:val="ro-RO"/>
              </w:rPr>
              <w:t>Anexa nr.9</w:t>
            </w:r>
          </w:p>
        </w:tc>
      </w:tr>
      <w:tr w:rsidR="00DD5A79" w:rsidRPr="00AD3CA7" w14:paraId="439799E7" w14:textId="77777777" w:rsidTr="00DB1C9A">
        <w:trPr>
          <w:trHeight w:val="397"/>
        </w:trPr>
        <w:tc>
          <w:tcPr>
            <w:tcW w:w="850" w:type="dxa"/>
            <w:tcBorders>
              <w:top w:val="single" w:sz="4" w:space="0" w:color="auto"/>
              <w:left w:val="single" w:sz="4" w:space="0" w:color="auto"/>
              <w:bottom w:val="single" w:sz="4" w:space="0" w:color="auto"/>
              <w:right w:val="single" w:sz="4" w:space="0" w:color="auto"/>
            </w:tcBorders>
            <w:vAlign w:val="center"/>
          </w:tcPr>
          <w:p w14:paraId="7A834A3A" w14:textId="77777777" w:rsidR="00DD5A79" w:rsidRPr="00AD3CA7" w:rsidRDefault="00DD5A79" w:rsidP="00DB1C9A">
            <w:pPr>
              <w:shd w:val="clear" w:color="auto" w:fill="FFFFFF"/>
              <w:jc w:val="center"/>
              <w:rPr>
                <w:b/>
                <w:bCs/>
                <w:lang w:val="ro-RO"/>
              </w:rPr>
            </w:pPr>
            <w:r w:rsidRPr="00AD3CA7">
              <w:rPr>
                <w:b/>
                <w:bCs/>
                <w:lang w:val="ro-RO"/>
              </w:rPr>
              <w:t>3.8</w:t>
            </w:r>
          </w:p>
        </w:tc>
        <w:tc>
          <w:tcPr>
            <w:tcW w:w="1276" w:type="dxa"/>
            <w:tcBorders>
              <w:top w:val="single" w:sz="4" w:space="0" w:color="auto"/>
              <w:left w:val="single" w:sz="4" w:space="0" w:color="auto"/>
              <w:bottom w:val="single" w:sz="4" w:space="0" w:color="auto"/>
              <w:right w:val="single" w:sz="4" w:space="0" w:color="auto"/>
            </w:tcBorders>
            <w:vAlign w:val="center"/>
          </w:tcPr>
          <w:p w14:paraId="19C38869" w14:textId="77777777" w:rsidR="00DD5A79" w:rsidRPr="00AD3CA7" w:rsidRDefault="00DD5A79" w:rsidP="00DB1C9A">
            <w:pPr>
              <w:shd w:val="clear" w:color="auto" w:fill="FFFFFF"/>
              <w:ind w:right="113"/>
              <w:jc w:val="center"/>
              <w:rPr>
                <w:bCs/>
                <w:sz w:val="22"/>
                <w:szCs w:val="22"/>
                <w:lang w:val="ro-RO"/>
              </w:rPr>
            </w:pPr>
            <w:r w:rsidRPr="00AD3CA7">
              <w:rPr>
                <w:bCs/>
                <w:sz w:val="22"/>
                <w:szCs w:val="22"/>
                <w:lang w:val="ro-RO"/>
              </w:rPr>
              <w:t>E-G-M, pct. 22</w:t>
            </w:r>
          </w:p>
        </w:tc>
        <w:tc>
          <w:tcPr>
            <w:tcW w:w="3685" w:type="dxa"/>
            <w:tcBorders>
              <w:top w:val="single" w:sz="4" w:space="0" w:color="auto"/>
              <w:left w:val="single" w:sz="4" w:space="0" w:color="auto"/>
              <w:bottom w:val="single" w:sz="4" w:space="0" w:color="auto"/>
              <w:right w:val="single" w:sz="4" w:space="0" w:color="auto"/>
            </w:tcBorders>
            <w:vAlign w:val="center"/>
          </w:tcPr>
          <w:p w14:paraId="7D54E900" w14:textId="77777777" w:rsidR="00DD5A79" w:rsidRPr="00AD3CA7" w:rsidRDefault="00DD5A79" w:rsidP="00DB1C9A">
            <w:pPr>
              <w:tabs>
                <w:tab w:val="left" w:pos="3722"/>
              </w:tabs>
              <w:ind w:right="567"/>
              <w:rPr>
                <w:sz w:val="22"/>
                <w:szCs w:val="22"/>
                <w:lang w:val="pt-BR"/>
              </w:rPr>
            </w:pPr>
            <w:r w:rsidRPr="00AD3CA7">
              <w:rPr>
                <w:sz w:val="22"/>
                <w:szCs w:val="22"/>
                <w:lang w:val="pt-BR"/>
              </w:rPr>
              <w:t>Reparația pilonilor de susținere a rețelelor termice Raza II, CT Sud, str. Grenoble, 9</w:t>
            </w:r>
          </w:p>
        </w:tc>
        <w:tc>
          <w:tcPr>
            <w:tcW w:w="709" w:type="dxa"/>
            <w:tcBorders>
              <w:top w:val="single" w:sz="4" w:space="0" w:color="auto"/>
              <w:left w:val="single" w:sz="4" w:space="0" w:color="auto"/>
              <w:bottom w:val="single" w:sz="4" w:space="0" w:color="auto"/>
              <w:right w:val="single" w:sz="4" w:space="0" w:color="auto"/>
            </w:tcBorders>
            <w:vAlign w:val="center"/>
          </w:tcPr>
          <w:p w14:paraId="3D7BA26E" w14:textId="77777777" w:rsidR="00DD5A79" w:rsidRPr="00AD3CA7" w:rsidRDefault="00DD5A79" w:rsidP="00DB1C9A">
            <w:pPr>
              <w:shd w:val="clear" w:color="auto" w:fill="FFFFFF"/>
              <w:jc w:val="center"/>
              <w:rPr>
                <w:lang w:val="ro-RO"/>
              </w:rPr>
            </w:pPr>
            <w:r w:rsidRPr="00AD3CA7">
              <w:rPr>
                <w:lang w:val="ro-RO"/>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B13327F" w14:textId="77777777" w:rsidR="00DD5A79" w:rsidRPr="00AD3CA7" w:rsidRDefault="00DD5A79" w:rsidP="00DB1C9A">
            <w:pPr>
              <w:shd w:val="clear" w:color="auto" w:fill="FFFFFF"/>
              <w:jc w:val="center"/>
              <w:rPr>
                <w:sz w:val="22"/>
                <w:szCs w:val="22"/>
                <w:lang w:val="ro-RO"/>
              </w:rPr>
            </w:pPr>
            <w:r w:rsidRPr="00AD3CA7">
              <w:rPr>
                <w:sz w:val="22"/>
                <w:szCs w:val="22"/>
                <w:lang w:val="ro-RO"/>
              </w:rPr>
              <w:t>5</w:t>
            </w:r>
          </w:p>
        </w:tc>
        <w:tc>
          <w:tcPr>
            <w:tcW w:w="1559" w:type="dxa"/>
            <w:tcBorders>
              <w:top w:val="single" w:sz="4" w:space="0" w:color="auto"/>
              <w:left w:val="single" w:sz="4" w:space="0" w:color="auto"/>
              <w:bottom w:val="single" w:sz="4" w:space="0" w:color="auto"/>
              <w:right w:val="single" w:sz="4" w:space="0" w:color="auto"/>
            </w:tcBorders>
            <w:vAlign w:val="center"/>
          </w:tcPr>
          <w:p w14:paraId="3A85187D" w14:textId="77777777" w:rsidR="00DD5A79" w:rsidRPr="00AD3CA7" w:rsidRDefault="00DD5A79" w:rsidP="00DB1C9A">
            <w:pPr>
              <w:shd w:val="clear" w:color="auto" w:fill="FFFFFF"/>
              <w:jc w:val="center"/>
              <w:rPr>
                <w:sz w:val="22"/>
                <w:szCs w:val="22"/>
                <w:lang w:val="ro-RO"/>
              </w:rPr>
            </w:pPr>
            <w:r w:rsidRPr="00AD3CA7">
              <w:rPr>
                <w:sz w:val="22"/>
                <w:szCs w:val="22"/>
                <w:lang w:val="ro-RO"/>
              </w:rPr>
              <w:t>15 700,00</w:t>
            </w:r>
          </w:p>
        </w:tc>
        <w:tc>
          <w:tcPr>
            <w:tcW w:w="992" w:type="dxa"/>
            <w:tcBorders>
              <w:top w:val="single" w:sz="4" w:space="0" w:color="auto"/>
              <w:left w:val="single" w:sz="4" w:space="0" w:color="auto"/>
              <w:bottom w:val="single" w:sz="4" w:space="0" w:color="auto"/>
              <w:right w:val="single" w:sz="4" w:space="0" w:color="auto"/>
            </w:tcBorders>
            <w:vAlign w:val="center"/>
          </w:tcPr>
          <w:p w14:paraId="1F0951E6" w14:textId="77777777" w:rsidR="00DD5A79" w:rsidRPr="00AD3CA7" w:rsidRDefault="00DD5A79" w:rsidP="00DB1C9A">
            <w:pPr>
              <w:shd w:val="clear" w:color="auto" w:fill="FFFFFF"/>
              <w:jc w:val="center"/>
              <w:rPr>
                <w:i/>
                <w:iCs/>
                <w:lang w:val="ro-RO"/>
              </w:rPr>
            </w:pPr>
            <w:r w:rsidRPr="00AD3CA7">
              <w:rPr>
                <w:i/>
                <w:iCs/>
                <w:lang w:val="ro-RO"/>
              </w:rPr>
              <w:t>Anexa nr.10</w:t>
            </w:r>
          </w:p>
        </w:tc>
      </w:tr>
      <w:tr w:rsidR="00DD5A79" w:rsidRPr="00AD3CA7" w14:paraId="37F7AD74" w14:textId="77777777" w:rsidTr="00DB1C9A">
        <w:trPr>
          <w:trHeight w:val="431"/>
        </w:trPr>
        <w:tc>
          <w:tcPr>
            <w:tcW w:w="7371" w:type="dxa"/>
            <w:gridSpan w:val="5"/>
            <w:tcBorders>
              <w:top w:val="single" w:sz="4" w:space="0" w:color="auto"/>
              <w:left w:val="single" w:sz="4" w:space="0" w:color="auto"/>
              <w:bottom w:val="single" w:sz="4" w:space="0" w:color="auto"/>
              <w:right w:val="single" w:sz="4" w:space="0" w:color="auto"/>
            </w:tcBorders>
            <w:vAlign w:val="center"/>
          </w:tcPr>
          <w:p w14:paraId="29F81959" w14:textId="77777777" w:rsidR="00DD5A79" w:rsidRPr="00AD3CA7" w:rsidRDefault="00DD5A79" w:rsidP="00DB1C9A">
            <w:pPr>
              <w:shd w:val="clear" w:color="auto" w:fill="FFFFFF"/>
              <w:jc w:val="right"/>
              <w:rPr>
                <w:sz w:val="22"/>
                <w:szCs w:val="22"/>
                <w:lang w:val="ro-RO"/>
              </w:rPr>
            </w:pPr>
            <w:r w:rsidRPr="00AD3CA7">
              <w:rPr>
                <w:b/>
                <w:bCs/>
                <w:sz w:val="22"/>
                <w:szCs w:val="22"/>
                <w:lang w:val="ro-RO"/>
              </w:rPr>
              <w:t>Valoarea totală pentru lot nr. 3,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2DF12A6C" w14:textId="77777777" w:rsidR="00DD5A79" w:rsidRPr="00AD3CA7" w:rsidRDefault="00DD5A79" w:rsidP="00DB1C9A">
            <w:pPr>
              <w:shd w:val="clear" w:color="auto" w:fill="FFFFFF"/>
              <w:jc w:val="center"/>
              <w:rPr>
                <w:b/>
                <w:bCs/>
                <w:sz w:val="22"/>
                <w:szCs w:val="22"/>
                <w:lang w:val="ro-RO"/>
              </w:rPr>
            </w:pPr>
            <w:r w:rsidRPr="00AD3CA7">
              <w:rPr>
                <w:b/>
                <w:bCs/>
                <w:sz w:val="22"/>
                <w:szCs w:val="22"/>
                <w:lang w:val="ro-RO"/>
              </w:rPr>
              <w:t>465 600,00</w:t>
            </w:r>
          </w:p>
        </w:tc>
        <w:tc>
          <w:tcPr>
            <w:tcW w:w="992" w:type="dxa"/>
            <w:tcBorders>
              <w:top w:val="single" w:sz="4" w:space="0" w:color="auto"/>
              <w:left w:val="single" w:sz="4" w:space="0" w:color="auto"/>
              <w:bottom w:val="single" w:sz="4" w:space="0" w:color="auto"/>
              <w:right w:val="single" w:sz="4" w:space="0" w:color="auto"/>
            </w:tcBorders>
          </w:tcPr>
          <w:p w14:paraId="17F548D4" w14:textId="77777777" w:rsidR="00DD5A79" w:rsidRPr="00AD3CA7" w:rsidRDefault="00DD5A79" w:rsidP="00DB1C9A">
            <w:pPr>
              <w:shd w:val="clear" w:color="auto" w:fill="FFFFFF"/>
              <w:jc w:val="center"/>
              <w:rPr>
                <w:b/>
                <w:bCs/>
                <w:sz w:val="22"/>
                <w:szCs w:val="22"/>
                <w:lang w:val="ro-RO"/>
              </w:rPr>
            </w:pPr>
          </w:p>
        </w:tc>
      </w:tr>
      <w:tr w:rsidR="00DD5A79" w:rsidRPr="00AD3CA7" w14:paraId="4DD20124" w14:textId="77777777" w:rsidTr="00DB1C9A">
        <w:trPr>
          <w:trHeight w:val="423"/>
        </w:trPr>
        <w:tc>
          <w:tcPr>
            <w:tcW w:w="850" w:type="dxa"/>
            <w:tcBorders>
              <w:top w:val="single" w:sz="4" w:space="0" w:color="auto"/>
              <w:left w:val="single" w:sz="4" w:space="0" w:color="auto"/>
              <w:bottom w:val="single" w:sz="4" w:space="0" w:color="auto"/>
              <w:right w:val="single" w:sz="4" w:space="0" w:color="auto"/>
            </w:tcBorders>
            <w:vAlign w:val="center"/>
          </w:tcPr>
          <w:p w14:paraId="33C61D13" w14:textId="77777777" w:rsidR="00DD5A79" w:rsidRPr="00AD3CA7" w:rsidRDefault="00DD5A79" w:rsidP="00DB1C9A">
            <w:pPr>
              <w:shd w:val="clear" w:color="auto" w:fill="FFFFFF"/>
              <w:jc w:val="center"/>
              <w:rPr>
                <w:sz w:val="22"/>
                <w:szCs w:val="22"/>
                <w:lang w:val="ro-RO"/>
              </w:rPr>
            </w:pPr>
            <w:r w:rsidRPr="00AD3CA7">
              <w:rPr>
                <w:b/>
                <w:sz w:val="22"/>
                <w:szCs w:val="22"/>
                <w:lang w:val="ro-RO"/>
              </w:rPr>
              <w:t>Lot 4</w:t>
            </w:r>
          </w:p>
        </w:tc>
        <w:tc>
          <w:tcPr>
            <w:tcW w:w="9072" w:type="dxa"/>
            <w:gridSpan w:val="6"/>
            <w:tcBorders>
              <w:top w:val="single" w:sz="4" w:space="0" w:color="auto"/>
              <w:left w:val="single" w:sz="4" w:space="0" w:color="auto"/>
              <w:bottom w:val="single" w:sz="4" w:space="0" w:color="auto"/>
              <w:right w:val="single" w:sz="4" w:space="0" w:color="auto"/>
            </w:tcBorders>
            <w:vAlign w:val="center"/>
          </w:tcPr>
          <w:p w14:paraId="525624E3" w14:textId="77777777" w:rsidR="00DD5A79" w:rsidRPr="00AD3CA7" w:rsidRDefault="00DD5A79" w:rsidP="00DB1C9A">
            <w:pPr>
              <w:shd w:val="clear" w:color="auto" w:fill="FFFFFF"/>
              <w:rPr>
                <w:b/>
                <w:bCs/>
                <w:sz w:val="22"/>
                <w:szCs w:val="22"/>
                <w:lang w:val="ro-RO"/>
              </w:rPr>
            </w:pPr>
            <w:r w:rsidRPr="00AD3CA7">
              <w:rPr>
                <w:b/>
                <w:bCs/>
                <w:sz w:val="24"/>
                <w:szCs w:val="24"/>
                <w:lang w:val="ro-RO"/>
              </w:rPr>
              <w:t>Lucrări de etanșare a rosturilor dintre elementele din beton armat</w:t>
            </w:r>
          </w:p>
        </w:tc>
      </w:tr>
      <w:tr w:rsidR="00DD5A79" w:rsidRPr="00AD3CA7" w14:paraId="0DF02BC0" w14:textId="77777777" w:rsidTr="00DB1C9A">
        <w:trPr>
          <w:trHeight w:val="811"/>
        </w:trPr>
        <w:tc>
          <w:tcPr>
            <w:tcW w:w="850" w:type="dxa"/>
            <w:tcBorders>
              <w:top w:val="single" w:sz="4" w:space="0" w:color="auto"/>
              <w:left w:val="single" w:sz="4" w:space="0" w:color="auto"/>
              <w:bottom w:val="single" w:sz="4" w:space="0" w:color="auto"/>
              <w:right w:val="single" w:sz="4" w:space="0" w:color="auto"/>
            </w:tcBorders>
            <w:vAlign w:val="center"/>
          </w:tcPr>
          <w:p w14:paraId="0C829268" w14:textId="77777777" w:rsidR="00DD5A79" w:rsidRPr="00AD3CA7" w:rsidRDefault="00DD5A79" w:rsidP="00DB1C9A">
            <w:pPr>
              <w:shd w:val="clear" w:color="auto" w:fill="FFFFFF"/>
              <w:jc w:val="center"/>
              <w:rPr>
                <w:b/>
                <w:bCs/>
                <w:lang w:val="ro-RO"/>
              </w:rPr>
            </w:pPr>
            <w:r w:rsidRPr="00AD3CA7">
              <w:rPr>
                <w:b/>
                <w:bCs/>
                <w:lang w:val="ro-RO"/>
              </w:rPr>
              <w:t>4.1</w:t>
            </w:r>
          </w:p>
        </w:tc>
        <w:tc>
          <w:tcPr>
            <w:tcW w:w="1276" w:type="dxa"/>
            <w:tcBorders>
              <w:top w:val="single" w:sz="4" w:space="0" w:color="auto"/>
              <w:left w:val="single" w:sz="4" w:space="0" w:color="auto"/>
              <w:bottom w:val="single" w:sz="4" w:space="0" w:color="auto"/>
              <w:right w:val="single" w:sz="4" w:space="0" w:color="auto"/>
            </w:tcBorders>
            <w:vAlign w:val="center"/>
          </w:tcPr>
          <w:p w14:paraId="08374879" w14:textId="77777777" w:rsidR="00DD5A79" w:rsidRPr="00AD3CA7" w:rsidRDefault="00DD5A79" w:rsidP="00DB1C9A">
            <w:pPr>
              <w:shd w:val="clear" w:color="auto" w:fill="FFFFFF"/>
              <w:ind w:right="113"/>
              <w:jc w:val="center"/>
              <w:rPr>
                <w:bCs/>
                <w:sz w:val="22"/>
                <w:szCs w:val="22"/>
                <w:lang w:val="ro-RO"/>
              </w:rPr>
            </w:pPr>
            <w:r w:rsidRPr="00AD3CA7">
              <w:rPr>
                <w:rFonts w:ascii="Times New Roman R" w:hAnsi="Times New Roman R"/>
                <w:bCs/>
                <w:spacing w:val="-3"/>
                <w:sz w:val="22"/>
                <w:szCs w:val="22"/>
                <w:lang w:val="ro-RO" w:eastAsia="ro-RO"/>
              </w:rPr>
              <w:t>E-G-I,  pct. 7</w:t>
            </w:r>
          </w:p>
        </w:tc>
        <w:tc>
          <w:tcPr>
            <w:tcW w:w="3685" w:type="dxa"/>
            <w:tcBorders>
              <w:top w:val="single" w:sz="4" w:space="0" w:color="auto"/>
              <w:left w:val="single" w:sz="4" w:space="0" w:color="auto"/>
              <w:bottom w:val="single" w:sz="4" w:space="0" w:color="auto"/>
              <w:right w:val="single" w:sz="4" w:space="0" w:color="auto"/>
            </w:tcBorders>
            <w:vAlign w:val="center"/>
          </w:tcPr>
          <w:p w14:paraId="4BE3EF45" w14:textId="77777777" w:rsidR="00DD5A79" w:rsidRPr="00AD3CA7" w:rsidRDefault="00DD5A79" w:rsidP="00DB1C9A">
            <w:pPr>
              <w:ind w:right="32"/>
              <w:rPr>
                <w:sz w:val="22"/>
                <w:szCs w:val="22"/>
                <w:lang w:val="pt-BR"/>
              </w:rPr>
            </w:pPr>
            <w:r w:rsidRPr="00AD3CA7">
              <w:rPr>
                <w:sz w:val="22"/>
                <w:szCs w:val="22"/>
                <w:lang w:val="pt-BR"/>
              </w:rPr>
              <w:t>Etanșarea umpluturii dintre panourile de perete a clădirii depozitului de reagenți chimici, Sursa 1, str. Meșterul Manole, 3</w:t>
            </w:r>
          </w:p>
        </w:tc>
        <w:tc>
          <w:tcPr>
            <w:tcW w:w="709" w:type="dxa"/>
            <w:tcBorders>
              <w:top w:val="single" w:sz="4" w:space="0" w:color="auto"/>
              <w:left w:val="single" w:sz="4" w:space="0" w:color="auto"/>
              <w:bottom w:val="single" w:sz="4" w:space="0" w:color="auto"/>
              <w:right w:val="single" w:sz="4" w:space="0" w:color="auto"/>
            </w:tcBorders>
            <w:vAlign w:val="center"/>
          </w:tcPr>
          <w:p w14:paraId="025F1571" w14:textId="77777777" w:rsidR="00DD5A79" w:rsidRPr="00AD3CA7" w:rsidRDefault="00DD5A79" w:rsidP="00DB1C9A">
            <w:pPr>
              <w:shd w:val="clear" w:color="auto" w:fill="FFFFFF"/>
              <w:jc w:val="center"/>
              <w:rPr>
                <w:lang w:val="ro-RO"/>
              </w:rPr>
            </w:pPr>
            <w:r w:rsidRPr="00AD3CA7">
              <w:rPr>
                <w:lang w:val="ro-RO"/>
              </w:rPr>
              <w:t>m</w:t>
            </w:r>
          </w:p>
        </w:tc>
        <w:tc>
          <w:tcPr>
            <w:tcW w:w="851" w:type="dxa"/>
            <w:tcBorders>
              <w:top w:val="single" w:sz="4" w:space="0" w:color="auto"/>
              <w:left w:val="single" w:sz="4" w:space="0" w:color="auto"/>
              <w:bottom w:val="single" w:sz="4" w:space="0" w:color="auto"/>
              <w:right w:val="single" w:sz="4" w:space="0" w:color="auto"/>
            </w:tcBorders>
            <w:vAlign w:val="center"/>
          </w:tcPr>
          <w:p w14:paraId="14C64EB2" w14:textId="77777777" w:rsidR="00DD5A79" w:rsidRPr="00AD3CA7" w:rsidRDefault="00DD5A79" w:rsidP="00DB1C9A">
            <w:pPr>
              <w:shd w:val="clear" w:color="auto" w:fill="FFFFFF"/>
              <w:jc w:val="center"/>
              <w:rPr>
                <w:sz w:val="22"/>
                <w:szCs w:val="22"/>
                <w:lang w:val="ro-RO"/>
              </w:rPr>
            </w:pPr>
            <w:r w:rsidRPr="00AD3CA7">
              <w:rPr>
                <w:sz w:val="22"/>
                <w:szCs w:val="22"/>
                <w:lang w:val="ro-RO"/>
              </w:rPr>
              <w:t>70</w:t>
            </w:r>
          </w:p>
        </w:tc>
        <w:tc>
          <w:tcPr>
            <w:tcW w:w="1559" w:type="dxa"/>
            <w:tcBorders>
              <w:top w:val="single" w:sz="4" w:space="0" w:color="auto"/>
              <w:left w:val="single" w:sz="4" w:space="0" w:color="auto"/>
              <w:bottom w:val="single" w:sz="4" w:space="0" w:color="auto"/>
              <w:right w:val="single" w:sz="4" w:space="0" w:color="auto"/>
            </w:tcBorders>
            <w:vAlign w:val="center"/>
          </w:tcPr>
          <w:p w14:paraId="16C5B073" w14:textId="77777777" w:rsidR="00DD5A79" w:rsidRPr="00AD3CA7" w:rsidRDefault="00DD5A79" w:rsidP="00DB1C9A">
            <w:pPr>
              <w:shd w:val="clear" w:color="auto" w:fill="FFFFFF"/>
              <w:jc w:val="center"/>
              <w:rPr>
                <w:sz w:val="22"/>
                <w:szCs w:val="22"/>
                <w:lang w:val="ro-RO"/>
              </w:rPr>
            </w:pPr>
            <w:r w:rsidRPr="00AD3CA7">
              <w:rPr>
                <w:sz w:val="22"/>
                <w:szCs w:val="22"/>
                <w:lang w:val="ro-RO"/>
              </w:rPr>
              <w:t>20 000,00</w:t>
            </w:r>
          </w:p>
        </w:tc>
        <w:tc>
          <w:tcPr>
            <w:tcW w:w="992" w:type="dxa"/>
            <w:tcBorders>
              <w:top w:val="single" w:sz="4" w:space="0" w:color="auto"/>
              <w:left w:val="single" w:sz="4" w:space="0" w:color="auto"/>
              <w:bottom w:val="single" w:sz="4" w:space="0" w:color="auto"/>
              <w:right w:val="single" w:sz="4" w:space="0" w:color="auto"/>
            </w:tcBorders>
            <w:vAlign w:val="center"/>
          </w:tcPr>
          <w:p w14:paraId="390EF595" w14:textId="77777777" w:rsidR="00DD5A79" w:rsidRPr="00AD3CA7" w:rsidRDefault="00DD5A79" w:rsidP="00DB1C9A">
            <w:pPr>
              <w:shd w:val="clear" w:color="auto" w:fill="FFFFFF"/>
              <w:jc w:val="center"/>
              <w:rPr>
                <w:i/>
                <w:iCs/>
                <w:lang w:val="ro-RO"/>
              </w:rPr>
            </w:pPr>
            <w:r w:rsidRPr="00AD3CA7">
              <w:rPr>
                <w:i/>
                <w:iCs/>
                <w:lang w:val="ro-RO"/>
              </w:rPr>
              <w:t>Anexa nr.11</w:t>
            </w:r>
          </w:p>
        </w:tc>
      </w:tr>
      <w:tr w:rsidR="00DD5A79" w:rsidRPr="00AD3CA7" w14:paraId="24F7CC9B" w14:textId="77777777" w:rsidTr="00DB1C9A">
        <w:trPr>
          <w:trHeight w:val="914"/>
        </w:trPr>
        <w:tc>
          <w:tcPr>
            <w:tcW w:w="850" w:type="dxa"/>
            <w:tcBorders>
              <w:top w:val="single" w:sz="4" w:space="0" w:color="auto"/>
              <w:left w:val="single" w:sz="4" w:space="0" w:color="auto"/>
              <w:bottom w:val="single" w:sz="4" w:space="0" w:color="auto"/>
              <w:right w:val="single" w:sz="4" w:space="0" w:color="auto"/>
            </w:tcBorders>
            <w:vAlign w:val="center"/>
          </w:tcPr>
          <w:p w14:paraId="51CB1753" w14:textId="77777777" w:rsidR="00DD5A79" w:rsidRPr="00AD3CA7" w:rsidRDefault="00DD5A79" w:rsidP="00DB1C9A">
            <w:pPr>
              <w:shd w:val="clear" w:color="auto" w:fill="FFFFFF"/>
              <w:jc w:val="center"/>
              <w:rPr>
                <w:b/>
                <w:bCs/>
                <w:lang w:val="ro-RO"/>
              </w:rPr>
            </w:pPr>
            <w:r w:rsidRPr="00AD3CA7">
              <w:rPr>
                <w:b/>
                <w:bCs/>
                <w:lang w:val="ro-RO"/>
              </w:rPr>
              <w:t>4.2</w:t>
            </w:r>
          </w:p>
        </w:tc>
        <w:tc>
          <w:tcPr>
            <w:tcW w:w="1276" w:type="dxa"/>
            <w:tcBorders>
              <w:top w:val="single" w:sz="4" w:space="0" w:color="auto"/>
              <w:left w:val="single" w:sz="4" w:space="0" w:color="auto"/>
              <w:bottom w:val="single" w:sz="4" w:space="0" w:color="auto"/>
              <w:right w:val="single" w:sz="4" w:space="0" w:color="auto"/>
            </w:tcBorders>
            <w:vAlign w:val="center"/>
          </w:tcPr>
          <w:p w14:paraId="774ABC4A" w14:textId="77777777" w:rsidR="00DD5A79" w:rsidRPr="00AD3CA7" w:rsidRDefault="00DD5A79" w:rsidP="00DB1C9A">
            <w:pPr>
              <w:shd w:val="clear" w:color="auto" w:fill="FFFFFF"/>
              <w:ind w:right="113"/>
              <w:jc w:val="center"/>
              <w:rPr>
                <w:bCs/>
                <w:sz w:val="22"/>
                <w:szCs w:val="22"/>
                <w:lang w:val="ro-RO"/>
              </w:rPr>
            </w:pPr>
            <w:r w:rsidRPr="00AD3CA7">
              <w:rPr>
                <w:rFonts w:ascii="Times New Roman R" w:hAnsi="Times New Roman R"/>
                <w:bCs/>
                <w:spacing w:val="-3"/>
                <w:sz w:val="22"/>
                <w:szCs w:val="22"/>
                <w:lang w:val="ro-RO" w:eastAsia="ro-RO"/>
              </w:rPr>
              <w:t>E-G-M,  pct. 2</w:t>
            </w:r>
          </w:p>
        </w:tc>
        <w:tc>
          <w:tcPr>
            <w:tcW w:w="3685" w:type="dxa"/>
            <w:tcBorders>
              <w:top w:val="single" w:sz="4" w:space="0" w:color="auto"/>
              <w:left w:val="single" w:sz="4" w:space="0" w:color="auto"/>
              <w:bottom w:val="single" w:sz="4" w:space="0" w:color="auto"/>
              <w:right w:val="single" w:sz="4" w:space="0" w:color="auto"/>
            </w:tcBorders>
            <w:vAlign w:val="center"/>
          </w:tcPr>
          <w:p w14:paraId="09266DBB" w14:textId="77777777" w:rsidR="00DD5A79" w:rsidRPr="00AD3CA7" w:rsidRDefault="00DD5A79" w:rsidP="00DB1C9A">
            <w:pPr>
              <w:ind w:right="32"/>
              <w:rPr>
                <w:sz w:val="22"/>
                <w:szCs w:val="22"/>
                <w:lang w:val="pt-BR"/>
              </w:rPr>
            </w:pPr>
            <w:r w:rsidRPr="00AD3CA7">
              <w:rPr>
                <w:sz w:val="22"/>
                <w:szCs w:val="22"/>
                <w:lang w:val="pt-BR"/>
              </w:rPr>
              <w:t>Etanșarea umpluturii dintre panourile de perete a clădirii de pompe de antiincendiu Sursa 1, str. Meșterul Manole, 3</w:t>
            </w:r>
          </w:p>
        </w:tc>
        <w:tc>
          <w:tcPr>
            <w:tcW w:w="709" w:type="dxa"/>
            <w:tcBorders>
              <w:top w:val="single" w:sz="4" w:space="0" w:color="auto"/>
              <w:left w:val="single" w:sz="4" w:space="0" w:color="auto"/>
              <w:bottom w:val="single" w:sz="4" w:space="0" w:color="auto"/>
              <w:right w:val="single" w:sz="4" w:space="0" w:color="auto"/>
            </w:tcBorders>
            <w:vAlign w:val="center"/>
          </w:tcPr>
          <w:p w14:paraId="224C4260" w14:textId="77777777" w:rsidR="00DD5A79" w:rsidRPr="00AD3CA7" w:rsidRDefault="00DD5A79" w:rsidP="00DB1C9A">
            <w:pPr>
              <w:shd w:val="clear" w:color="auto" w:fill="FFFFFF"/>
              <w:jc w:val="center"/>
              <w:rPr>
                <w:lang w:val="ro-RO"/>
              </w:rPr>
            </w:pPr>
            <w:r w:rsidRPr="00AD3CA7">
              <w:rPr>
                <w:lang w:val="ro-RO"/>
              </w:rPr>
              <w:t>m</w:t>
            </w:r>
          </w:p>
        </w:tc>
        <w:tc>
          <w:tcPr>
            <w:tcW w:w="851" w:type="dxa"/>
            <w:tcBorders>
              <w:top w:val="single" w:sz="4" w:space="0" w:color="auto"/>
              <w:left w:val="single" w:sz="4" w:space="0" w:color="auto"/>
              <w:bottom w:val="single" w:sz="4" w:space="0" w:color="auto"/>
              <w:right w:val="single" w:sz="4" w:space="0" w:color="auto"/>
            </w:tcBorders>
            <w:vAlign w:val="center"/>
          </w:tcPr>
          <w:p w14:paraId="629B337E" w14:textId="77777777" w:rsidR="00DD5A79" w:rsidRPr="00AD3CA7" w:rsidRDefault="00DD5A79" w:rsidP="00DB1C9A">
            <w:pPr>
              <w:shd w:val="clear" w:color="auto" w:fill="FFFFFF"/>
              <w:jc w:val="center"/>
              <w:rPr>
                <w:sz w:val="22"/>
                <w:szCs w:val="22"/>
                <w:lang w:val="ro-RO"/>
              </w:rPr>
            </w:pPr>
            <w:r w:rsidRPr="00AD3CA7">
              <w:rPr>
                <w:sz w:val="22"/>
                <w:szCs w:val="22"/>
                <w:lang w:val="ro-RO"/>
              </w:rPr>
              <w:t>24</w:t>
            </w:r>
          </w:p>
        </w:tc>
        <w:tc>
          <w:tcPr>
            <w:tcW w:w="1559" w:type="dxa"/>
            <w:tcBorders>
              <w:top w:val="single" w:sz="4" w:space="0" w:color="auto"/>
              <w:left w:val="single" w:sz="4" w:space="0" w:color="auto"/>
              <w:bottom w:val="single" w:sz="4" w:space="0" w:color="auto"/>
              <w:right w:val="single" w:sz="4" w:space="0" w:color="auto"/>
            </w:tcBorders>
            <w:vAlign w:val="center"/>
          </w:tcPr>
          <w:p w14:paraId="771341B6" w14:textId="77777777" w:rsidR="00DD5A79" w:rsidRPr="00AD3CA7" w:rsidRDefault="00DD5A79" w:rsidP="00DB1C9A">
            <w:pPr>
              <w:shd w:val="clear" w:color="auto" w:fill="FFFFFF"/>
              <w:jc w:val="center"/>
              <w:rPr>
                <w:sz w:val="22"/>
                <w:szCs w:val="22"/>
                <w:lang w:val="ro-RO"/>
              </w:rPr>
            </w:pPr>
            <w:r w:rsidRPr="00AD3CA7">
              <w:rPr>
                <w:sz w:val="22"/>
                <w:szCs w:val="22"/>
                <w:lang w:val="ro-RO"/>
              </w:rPr>
              <w:t>39 500,00</w:t>
            </w:r>
          </w:p>
        </w:tc>
        <w:tc>
          <w:tcPr>
            <w:tcW w:w="992" w:type="dxa"/>
            <w:tcBorders>
              <w:top w:val="single" w:sz="4" w:space="0" w:color="auto"/>
              <w:left w:val="single" w:sz="4" w:space="0" w:color="auto"/>
              <w:bottom w:val="single" w:sz="4" w:space="0" w:color="auto"/>
              <w:right w:val="single" w:sz="4" w:space="0" w:color="auto"/>
            </w:tcBorders>
            <w:vAlign w:val="center"/>
          </w:tcPr>
          <w:p w14:paraId="38CCD442" w14:textId="77777777" w:rsidR="00DD5A79" w:rsidRPr="00AD3CA7" w:rsidRDefault="00DD5A79" w:rsidP="00DB1C9A">
            <w:pPr>
              <w:shd w:val="clear" w:color="auto" w:fill="FFFFFF"/>
              <w:jc w:val="center"/>
              <w:rPr>
                <w:i/>
                <w:iCs/>
                <w:lang w:val="ro-RO"/>
              </w:rPr>
            </w:pPr>
            <w:r w:rsidRPr="00AD3CA7">
              <w:rPr>
                <w:i/>
                <w:iCs/>
                <w:lang w:val="ro-RO"/>
              </w:rPr>
              <w:t>Anexa nr.12</w:t>
            </w:r>
          </w:p>
        </w:tc>
      </w:tr>
      <w:tr w:rsidR="00DD5A79" w:rsidRPr="00AD3CA7" w14:paraId="7ADB1788" w14:textId="77777777" w:rsidTr="00DB1C9A">
        <w:trPr>
          <w:trHeight w:val="1126"/>
        </w:trPr>
        <w:tc>
          <w:tcPr>
            <w:tcW w:w="850" w:type="dxa"/>
            <w:tcBorders>
              <w:top w:val="single" w:sz="4" w:space="0" w:color="auto"/>
              <w:left w:val="single" w:sz="4" w:space="0" w:color="auto"/>
              <w:bottom w:val="single" w:sz="4" w:space="0" w:color="auto"/>
              <w:right w:val="single" w:sz="4" w:space="0" w:color="auto"/>
            </w:tcBorders>
            <w:vAlign w:val="center"/>
          </w:tcPr>
          <w:p w14:paraId="51712DF9" w14:textId="77777777" w:rsidR="00DD5A79" w:rsidRPr="00AD3CA7" w:rsidRDefault="00DD5A79" w:rsidP="00DB1C9A">
            <w:pPr>
              <w:shd w:val="clear" w:color="auto" w:fill="FFFFFF"/>
              <w:jc w:val="center"/>
              <w:rPr>
                <w:b/>
                <w:bCs/>
                <w:lang w:val="ro-RO"/>
              </w:rPr>
            </w:pPr>
            <w:r w:rsidRPr="00AD3CA7">
              <w:rPr>
                <w:b/>
                <w:bCs/>
                <w:lang w:val="ro-RO"/>
              </w:rPr>
              <w:t>4.3</w:t>
            </w:r>
          </w:p>
        </w:tc>
        <w:tc>
          <w:tcPr>
            <w:tcW w:w="1276" w:type="dxa"/>
            <w:tcBorders>
              <w:top w:val="single" w:sz="4" w:space="0" w:color="auto"/>
              <w:left w:val="single" w:sz="4" w:space="0" w:color="auto"/>
              <w:bottom w:val="single" w:sz="4" w:space="0" w:color="auto"/>
              <w:right w:val="single" w:sz="4" w:space="0" w:color="auto"/>
            </w:tcBorders>
            <w:vAlign w:val="center"/>
          </w:tcPr>
          <w:p w14:paraId="7DFD9739" w14:textId="77777777" w:rsidR="00DD5A79" w:rsidRPr="00AD3CA7" w:rsidRDefault="00DD5A79" w:rsidP="00DB1C9A">
            <w:pPr>
              <w:shd w:val="clear" w:color="auto" w:fill="FFFFFF"/>
              <w:ind w:right="113"/>
              <w:jc w:val="center"/>
              <w:rPr>
                <w:bCs/>
                <w:sz w:val="22"/>
                <w:szCs w:val="22"/>
                <w:lang w:val="ro-RO"/>
              </w:rPr>
            </w:pPr>
            <w:r w:rsidRPr="00AD3CA7">
              <w:rPr>
                <w:bCs/>
                <w:sz w:val="22"/>
                <w:szCs w:val="22"/>
                <w:lang w:val="ro-RO"/>
              </w:rPr>
              <w:t>E-G-M, pct. 8</w:t>
            </w:r>
          </w:p>
        </w:tc>
        <w:tc>
          <w:tcPr>
            <w:tcW w:w="3685" w:type="dxa"/>
            <w:tcBorders>
              <w:top w:val="single" w:sz="4" w:space="0" w:color="auto"/>
              <w:left w:val="single" w:sz="4" w:space="0" w:color="auto"/>
              <w:bottom w:val="single" w:sz="4" w:space="0" w:color="auto"/>
              <w:right w:val="single" w:sz="4" w:space="0" w:color="auto"/>
            </w:tcBorders>
            <w:vAlign w:val="center"/>
          </w:tcPr>
          <w:p w14:paraId="049F69E2" w14:textId="77777777" w:rsidR="00DD5A79" w:rsidRPr="00AD3CA7" w:rsidRDefault="00DD5A79" w:rsidP="00DB1C9A">
            <w:pPr>
              <w:ind w:right="32"/>
              <w:rPr>
                <w:sz w:val="22"/>
                <w:szCs w:val="22"/>
                <w:lang w:val="pt-BR"/>
              </w:rPr>
            </w:pPr>
            <w:r w:rsidRPr="00AD3CA7">
              <w:rPr>
                <w:sz w:val="22"/>
                <w:szCs w:val="22"/>
                <w:lang w:val="pt-BR"/>
              </w:rPr>
              <w:t>Reparatia tencuielii și izolarea hidrofobă a rosturilor dintre panouri  la încăperea dispozitivelor electrice din clădirea stației de tratare a apei, Sursa 2, str. Vadul lui Vodă, 5</w:t>
            </w:r>
          </w:p>
        </w:tc>
        <w:tc>
          <w:tcPr>
            <w:tcW w:w="709" w:type="dxa"/>
            <w:tcBorders>
              <w:top w:val="single" w:sz="4" w:space="0" w:color="auto"/>
              <w:left w:val="single" w:sz="4" w:space="0" w:color="auto"/>
              <w:bottom w:val="single" w:sz="4" w:space="0" w:color="auto"/>
              <w:right w:val="single" w:sz="4" w:space="0" w:color="auto"/>
            </w:tcBorders>
            <w:vAlign w:val="center"/>
          </w:tcPr>
          <w:p w14:paraId="72ADC676" w14:textId="77777777" w:rsidR="00DD5A79" w:rsidRPr="00AD3CA7" w:rsidRDefault="00DD5A79" w:rsidP="00DB1C9A">
            <w:pPr>
              <w:shd w:val="clear" w:color="auto" w:fill="FFFFFF"/>
              <w:jc w:val="center"/>
              <w:rPr>
                <w:lang w:val="ro-RO"/>
              </w:rPr>
            </w:pPr>
            <w:r w:rsidRPr="00AD3CA7">
              <w:rPr>
                <w:lang w:val="ro-RO"/>
              </w:rPr>
              <w:t>m</w:t>
            </w:r>
          </w:p>
        </w:tc>
        <w:tc>
          <w:tcPr>
            <w:tcW w:w="851" w:type="dxa"/>
            <w:tcBorders>
              <w:top w:val="single" w:sz="4" w:space="0" w:color="auto"/>
              <w:left w:val="single" w:sz="4" w:space="0" w:color="auto"/>
              <w:bottom w:val="single" w:sz="4" w:space="0" w:color="auto"/>
              <w:right w:val="single" w:sz="4" w:space="0" w:color="auto"/>
            </w:tcBorders>
            <w:vAlign w:val="center"/>
          </w:tcPr>
          <w:p w14:paraId="0FA38206" w14:textId="77777777" w:rsidR="00DD5A79" w:rsidRPr="00AD3CA7" w:rsidRDefault="00DD5A79" w:rsidP="00DB1C9A">
            <w:pPr>
              <w:shd w:val="clear" w:color="auto" w:fill="FFFFFF"/>
              <w:jc w:val="center"/>
              <w:rPr>
                <w:sz w:val="22"/>
                <w:szCs w:val="22"/>
                <w:lang w:val="ro-RO"/>
              </w:rPr>
            </w:pPr>
            <w:r w:rsidRPr="00AD3CA7">
              <w:rPr>
                <w:sz w:val="22"/>
                <w:szCs w:val="22"/>
                <w:lang w:val="ro-RO"/>
              </w:rPr>
              <w:t>24</w:t>
            </w:r>
          </w:p>
        </w:tc>
        <w:tc>
          <w:tcPr>
            <w:tcW w:w="1559" w:type="dxa"/>
            <w:tcBorders>
              <w:top w:val="single" w:sz="4" w:space="0" w:color="auto"/>
              <w:left w:val="single" w:sz="4" w:space="0" w:color="auto"/>
              <w:bottom w:val="single" w:sz="4" w:space="0" w:color="auto"/>
              <w:right w:val="single" w:sz="4" w:space="0" w:color="auto"/>
            </w:tcBorders>
            <w:vAlign w:val="center"/>
          </w:tcPr>
          <w:p w14:paraId="0EBFDC0D" w14:textId="77777777" w:rsidR="00DD5A79" w:rsidRPr="00AD3CA7" w:rsidRDefault="00DD5A79" w:rsidP="00DB1C9A">
            <w:pPr>
              <w:shd w:val="clear" w:color="auto" w:fill="FFFFFF"/>
              <w:jc w:val="center"/>
              <w:rPr>
                <w:sz w:val="22"/>
                <w:szCs w:val="22"/>
                <w:lang w:val="ro-RO"/>
              </w:rPr>
            </w:pPr>
            <w:r w:rsidRPr="00AD3CA7">
              <w:rPr>
                <w:sz w:val="22"/>
                <w:szCs w:val="22"/>
                <w:lang w:val="ro-RO"/>
              </w:rPr>
              <w:t>11 600,00</w:t>
            </w:r>
          </w:p>
        </w:tc>
        <w:tc>
          <w:tcPr>
            <w:tcW w:w="992" w:type="dxa"/>
            <w:tcBorders>
              <w:top w:val="single" w:sz="4" w:space="0" w:color="auto"/>
              <w:left w:val="single" w:sz="4" w:space="0" w:color="auto"/>
              <w:bottom w:val="single" w:sz="4" w:space="0" w:color="auto"/>
              <w:right w:val="single" w:sz="4" w:space="0" w:color="auto"/>
            </w:tcBorders>
            <w:vAlign w:val="center"/>
          </w:tcPr>
          <w:p w14:paraId="71699737" w14:textId="77777777" w:rsidR="00DD5A79" w:rsidRPr="00AD3CA7" w:rsidRDefault="00DD5A79" w:rsidP="00DB1C9A">
            <w:pPr>
              <w:shd w:val="clear" w:color="auto" w:fill="FFFFFF"/>
              <w:jc w:val="center"/>
              <w:rPr>
                <w:i/>
                <w:iCs/>
                <w:lang w:val="ro-RO"/>
              </w:rPr>
            </w:pPr>
            <w:r w:rsidRPr="00AD3CA7">
              <w:rPr>
                <w:i/>
                <w:iCs/>
                <w:lang w:val="ro-RO"/>
              </w:rPr>
              <w:t>Anexa nr.13</w:t>
            </w:r>
          </w:p>
        </w:tc>
      </w:tr>
      <w:tr w:rsidR="00DD5A79" w:rsidRPr="00AD3CA7" w14:paraId="2F94F082" w14:textId="77777777" w:rsidTr="00DB1C9A">
        <w:trPr>
          <w:trHeight w:val="397"/>
        </w:trPr>
        <w:tc>
          <w:tcPr>
            <w:tcW w:w="850" w:type="dxa"/>
            <w:tcBorders>
              <w:top w:val="single" w:sz="4" w:space="0" w:color="auto"/>
              <w:left w:val="single" w:sz="4" w:space="0" w:color="auto"/>
              <w:bottom w:val="single" w:sz="4" w:space="0" w:color="auto"/>
              <w:right w:val="single" w:sz="4" w:space="0" w:color="auto"/>
            </w:tcBorders>
            <w:vAlign w:val="center"/>
          </w:tcPr>
          <w:p w14:paraId="4222B4AB" w14:textId="77777777" w:rsidR="00DD5A79" w:rsidRPr="00AD3CA7" w:rsidRDefault="00DD5A79" w:rsidP="00DB1C9A">
            <w:pPr>
              <w:shd w:val="clear" w:color="auto" w:fill="FFFFFF"/>
              <w:jc w:val="center"/>
              <w:rPr>
                <w:b/>
                <w:bCs/>
                <w:lang w:val="ro-RO"/>
              </w:rPr>
            </w:pPr>
            <w:r w:rsidRPr="00AD3CA7">
              <w:rPr>
                <w:b/>
                <w:bCs/>
                <w:lang w:val="ro-RO"/>
              </w:rPr>
              <w:t>4.4</w:t>
            </w:r>
          </w:p>
        </w:tc>
        <w:tc>
          <w:tcPr>
            <w:tcW w:w="1276" w:type="dxa"/>
            <w:tcBorders>
              <w:top w:val="single" w:sz="4" w:space="0" w:color="auto"/>
              <w:left w:val="single" w:sz="4" w:space="0" w:color="auto"/>
              <w:bottom w:val="single" w:sz="4" w:space="0" w:color="auto"/>
              <w:right w:val="single" w:sz="4" w:space="0" w:color="auto"/>
            </w:tcBorders>
            <w:vAlign w:val="center"/>
          </w:tcPr>
          <w:p w14:paraId="4879CC21" w14:textId="77777777" w:rsidR="00DD5A79" w:rsidRPr="00AD3CA7" w:rsidRDefault="00DD5A79" w:rsidP="00DB1C9A">
            <w:pPr>
              <w:shd w:val="clear" w:color="auto" w:fill="FFFFFF"/>
              <w:ind w:right="113"/>
              <w:jc w:val="center"/>
              <w:rPr>
                <w:bCs/>
                <w:sz w:val="22"/>
                <w:szCs w:val="22"/>
                <w:lang w:val="ro-RO"/>
              </w:rPr>
            </w:pPr>
            <w:r w:rsidRPr="00AD3CA7">
              <w:rPr>
                <w:bCs/>
                <w:sz w:val="22"/>
                <w:szCs w:val="22"/>
                <w:lang w:val="ro-RO"/>
              </w:rPr>
              <w:t>E-G-M, pct. 13</w:t>
            </w:r>
          </w:p>
        </w:tc>
        <w:tc>
          <w:tcPr>
            <w:tcW w:w="3685" w:type="dxa"/>
            <w:tcBorders>
              <w:top w:val="single" w:sz="4" w:space="0" w:color="auto"/>
              <w:left w:val="single" w:sz="4" w:space="0" w:color="auto"/>
              <w:bottom w:val="single" w:sz="4" w:space="0" w:color="auto"/>
              <w:right w:val="single" w:sz="4" w:space="0" w:color="auto"/>
            </w:tcBorders>
            <w:vAlign w:val="center"/>
          </w:tcPr>
          <w:p w14:paraId="0398D6D3" w14:textId="77777777" w:rsidR="00DD5A79" w:rsidRPr="00AD3CA7" w:rsidRDefault="00DD5A79" w:rsidP="00DB1C9A">
            <w:pPr>
              <w:ind w:right="174"/>
              <w:rPr>
                <w:sz w:val="22"/>
                <w:szCs w:val="22"/>
                <w:lang w:val="ro-RO"/>
              </w:rPr>
            </w:pPr>
            <w:r w:rsidRPr="00AD3CA7">
              <w:rPr>
                <w:sz w:val="22"/>
                <w:szCs w:val="22"/>
                <w:lang w:val="pt-BR"/>
              </w:rPr>
              <w:t>Etansarea rosturilor suprafețelor pereților exteriori cu material de etanșare elastic a clădirilor Curatarea chimica a apei, Sursa 2, str. Vadul lui Vodă, 5</w:t>
            </w:r>
          </w:p>
        </w:tc>
        <w:tc>
          <w:tcPr>
            <w:tcW w:w="709" w:type="dxa"/>
            <w:tcBorders>
              <w:top w:val="single" w:sz="4" w:space="0" w:color="auto"/>
              <w:left w:val="single" w:sz="4" w:space="0" w:color="auto"/>
              <w:bottom w:val="single" w:sz="4" w:space="0" w:color="auto"/>
              <w:right w:val="single" w:sz="4" w:space="0" w:color="auto"/>
            </w:tcBorders>
            <w:vAlign w:val="center"/>
          </w:tcPr>
          <w:p w14:paraId="1975FF0C" w14:textId="77777777" w:rsidR="00DD5A79" w:rsidRPr="00AD3CA7" w:rsidRDefault="00DD5A79" w:rsidP="00DB1C9A">
            <w:pPr>
              <w:shd w:val="clear" w:color="auto" w:fill="FFFFFF"/>
              <w:jc w:val="center"/>
              <w:rPr>
                <w:lang w:val="ro-RO"/>
              </w:rPr>
            </w:pPr>
            <w:r w:rsidRPr="00AD3CA7">
              <w:rPr>
                <w:lang w:val="ro-RO"/>
              </w:rPr>
              <w:t>m</w:t>
            </w:r>
          </w:p>
        </w:tc>
        <w:tc>
          <w:tcPr>
            <w:tcW w:w="851" w:type="dxa"/>
            <w:tcBorders>
              <w:top w:val="single" w:sz="4" w:space="0" w:color="auto"/>
              <w:left w:val="single" w:sz="4" w:space="0" w:color="auto"/>
              <w:bottom w:val="single" w:sz="4" w:space="0" w:color="auto"/>
              <w:right w:val="single" w:sz="4" w:space="0" w:color="auto"/>
            </w:tcBorders>
            <w:vAlign w:val="center"/>
          </w:tcPr>
          <w:p w14:paraId="5EC63125" w14:textId="77777777" w:rsidR="00DD5A79" w:rsidRPr="00AD3CA7" w:rsidRDefault="00DD5A79" w:rsidP="00DB1C9A">
            <w:pPr>
              <w:shd w:val="clear" w:color="auto" w:fill="FFFFFF"/>
              <w:jc w:val="center"/>
              <w:rPr>
                <w:sz w:val="22"/>
                <w:szCs w:val="22"/>
                <w:lang w:val="ro-RO"/>
              </w:rPr>
            </w:pPr>
            <w:r w:rsidRPr="00AD3CA7">
              <w:rPr>
                <w:sz w:val="22"/>
                <w:szCs w:val="22"/>
                <w:lang w:val="ro-RO"/>
              </w:rPr>
              <w:t>130</w:t>
            </w:r>
          </w:p>
        </w:tc>
        <w:tc>
          <w:tcPr>
            <w:tcW w:w="1559" w:type="dxa"/>
            <w:tcBorders>
              <w:top w:val="single" w:sz="4" w:space="0" w:color="auto"/>
              <w:left w:val="single" w:sz="4" w:space="0" w:color="auto"/>
              <w:bottom w:val="single" w:sz="4" w:space="0" w:color="auto"/>
              <w:right w:val="single" w:sz="4" w:space="0" w:color="auto"/>
            </w:tcBorders>
            <w:vAlign w:val="center"/>
          </w:tcPr>
          <w:p w14:paraId="745844B6" w14:textId="77777777" w:rsidR="00DD5A79" w:rsidRPr="00AD3CA7" w:rsidRDefault="00DD5A79" w:rsidP="00DB1C9A">
            <w:pPr>
              <w:shd w:val="clear" w:color="auto" w:fill="FFFFFF"/>
              <w:jc w:val="center"/>
              <w:rPr>
                <w:sz w:val="22"/>
                <w:szCs w:val="22"/>
                <w:lang w:val="ro-RO"/>
              </w:rPr>
            </w:pPr>
            <w:r w:rsidRPr="00AD3CA7">
              <w:rPr>
                <w:sz w:val="22"/>
                <w:szCs w:val="22"/>
                <w:lang w:val="ro-RO"/>
              </w:rPr>
              <w:t>72 400,00</w:t>
            </w:r>
          </w:p>
        </w:tc>
        <w:tc>
          <w:tcPr>
            <w:tcW w:w="992" w:type="dxa"/>
            <w:tcBorders>
              <w:top w:val="single" w:sz="4" w:space="0" w:color="auto"/>
              <w:left w:val="single" w:sz="4" w:space="0" w:color="auto"/>
              <w:bottom w:val="single" w:sz="4" w:space="0" w:color="auto"/>
              <w:right w:val="single" w:sz="4" w:space="0" w:color="auto"/>
            </w:tcBorders>
            <w:vAlign w:val="center"/>
          </w:tcPr>
          <w:p w14:paraId="7950E603" w14:textId="77777777" w:rsidR="00DD5A79" w:rsidRPr="00AD3CA7" w:rsidRDefault="00DD5A79" w:rsidP="00DB1C9A">
            <w:pPr>
              <w:shd w:val="clear" w:color="auto" w:fill="FFFFFF"/>
              <w:jc w:val="center"/>
              <w:rPr>
                <w:i/>
                <w:iCs/>
                <w:lang w:val="ro-RO"/>
              </w:rPr>
            </w:pPr>
            <w:r w:rsidRPr="00AD3CA7">
              <w:rPr>
                <w:i/>
                <w:iCs/>
                <w:lang w:val="ro-RO"/>
              </w:rPr>
              <w:t>Anexa nr.14</w:t>
            </w:r>
          </w:p>
        </w:tc>
      </w:tr>
      <w:tr w:rsidR="00DD5A79" w:rsidRPr="00AD3CA7" w14:paraId="14C46682" w14:textId="77777777" w:rsidTr="00DB1C9A">
        <w:trPr>
          <w:trHeight w:val="1128"/>
        </w:trPr>
        <w:tc>
          <w:tcPr>
            <w:tcW w:w="850" w:type="dxa"/>
            <w:tcBorders>
              <w:top w:val="single" w:sz="4" w:space="0" w:color="auto"/>
              <w:left w:val="single" w:sz="4" w:space="0" w:color="auto"/>
              <w:bottom w:val="single" w:sz="4" w:space="0" w:color="auto"/>
              <w:right w:val="single" w:sz="4" w:space="0" w:color="auto"/>
            </w:tcBorders>
            <w:vAlign w:val="center"/>
          </w:tcPr>
          <w:p w14:paraId="7FDB88F5" w14:textId="77777777" w:rsidR="00DD5A79" w:rsidRPr="00AD3CA7" w:rsidRDefault="00DD5A79" w:rsidP="00DB1C9A">
            <w:pPr>
              <w:shd w:val="clear" w:color="auto" w:fill="FFFFFF"/>
              <w:jc w:val="center"/>
              <w:rPr>
                <w:b/>
                <w:bCs/>
                <w:lang w:val="ro-RO"/>
              </w:rPr>
            </w:pPr>
            <w:r w:rsidRPr="00AD3CA7">
              <w:rPr>
                <w:b/>
                <w:bCs/>
                <w:lang w:val="ro-RO"/>
              </w:rPr>
              <w:t>4.5</w:t>
            </w:r>
          </w:p>
        </w:tc>
        <w:tc>
          <w:tcPr>
            <w:tcW w:w="1276" w:type="dxa"/>
            <w:tcBorders>
              <w:top w:val="single" w:sz="4" w:space="0" w:color="auto"/>
              <w:left w:val="single" w:sz="4" w:space="0" w:color="auto"/>
              <w:bottom w:val="single" w:sz="4" w:space="0" w:color="auto"/>
              <w:right w:val="single" w:sz="4" w:space="0" w:color="auto"/>
            </w:tcBorders>
            <w:vAlign w:val="center"/>
          </w:tcPr>
          <w:p w14:paraId="24222820" w14:textId="77777777" w:rsidR="00DD5A79" w:rsidRPr="00AD3CA7" w:rsidRDefault="00DD5A79" w:rsidP="00DB1C9A">
            <w:pPr>
              <w:shd w:val="clear" w:color="auto" w:fill="FFFFFF"/>
              <w:jc w:val="center"/>
              <w:rPr>
                <w:bCs/>
                <w:sz w:val="22"/>
                <w:szCs w:val="22"/>
                <w:lang w:val="ro-RO"/>
              </w:rPr>
            </w:pPr>
            <w:r w:rsidRPr="00AD3CA7">
              <w:rPr>
                <w:bCs/>
                <w:sz w:val="22"/>
                <w:szCs w:val="22"/>
                <w:lang w:val="ro-RO"/>
              </w:rPr>
              <w:t>EGM, pct. 13</w:t>
            </w:r>
          </w:p>
        </w:tc>
        <w:tc>
          <w:tcPr>
            <w:tcW w:w="3685" w:type="dxa"/>
            <w:tcBorders>
              <w:top w:val="single" w:sz="4" w:space="0" w:color="auto"/>
              <w:left w:val="single" w:sz="4" w:space="0" w:color="auto"/>
              <w:bottom w:val="single" w:sz="4" w:space="0" w:color="auto"/>
              <w:right w:val="single" w:sz="4" w:space="0" w:color="auto"/>
            </w:tcBorders>
            <w:vAlign w:val="center"/>
          </w:tcPr>
          <w:p w14:paraId="4D6A16AF" w14:textId="77777777" w:rsidR="00DD5A79" w:rsidRPr="00AD3CA7" w:rsidRDefault="00DD5A79" w:rsidP="00DB1C9A">
            <w:pPr>
              <w:tabs>
                <w:tab w:val="left" w:pos="3571"/>
              </w:tabs>
              <w:rPr>
                <w:sz w:val="22"/>
                <w:szCs w:val="22"/>
                <w:lang w:val="ro-RO"/>
              </w:rPr>
            </w:pPr>
            <w:r w:rsidRPr="00AD3CA7">
              <w:rPr>
                <w:sz w:val="22"/>
                <w:szCs w:val="22"/>
                <w:lang w:val="pt-BR"/>
              </w:rPr>
              <w:t>Etansarea rosturilor suprafețelor pereților exteriori cu material de etanșare elastic a  cl</w:t>
            </w:r>
            <w:r w:rsidRPr="00AD3CA7">
              <w:rPr>
                <w:sz w:val="22"/>
                <w:szCs w:val="22"/>
                <w:lang w:val="ro-RO"/>
              </w:rPr>
              <w:t>ă</w:t>
            </w:r>
            <w:r w:rsidRPr="00AD3CA7">
              <w:rPr>
                <w:sz w:val="22"/>
                <w:szCs w:val="22"/>
                <w:lang w:val="pt-BR"/>
              </w:rPr>
              <w:t>dirii de curățare preliminară, Sursa 2, str. Vadul lui Vodă, 5</w:t>
            </w:r>
          </w:p>
        </w:tc>
        <w:tc>
          <w:tcPr>
            <w:tcW w:w="709" w:type="dxa"/>
            <w:tcBorders>
              <w:top w:val="single" w:sz="4" w:space="0" w:color="auto"/>
              <w:left w:val="single" w:sz="4" w:space="0" w:color="auto"/>
              <w:bottom w:val="single" w:sz="4" w:space="0" w:color="auto"/>
              <w:right w:val="single" w:sz="4" w:space="0" w:color="auto"/>
            </w:tcBorders>
            <w:vAlign w:val="center"/>
          </w:tcPr>
          <w:p w14:paraId="79F52737" w14:textId="77777777" w:rsidR="00DD5A79" w:rsidRPr="00AD3CA7" w:rsidRDefault="00DD5A79" w:rsidP="00DB1C9A">
            <w:pPr>
              <w:shd w:val="clear" w:color="auto" w:fill="FFFFFF"/>
              <w:jc w:val="center"/>
              <w:rPr>
                <w:lang w:val="ro-RO"/>
              </w:rPr>
            </w:pPr>
            <w:r w:rsidRPr="00AD3CA7">
              <w:rPr>
                <w:lang w:val="ro-RO"/>
              </w:rPr>
              <w:t>m</w:t>
            </w:r>
          </w:p>
        </w:tc>
        <w:tc>
          <w:tcPr>
            <w:tcW w:w="851" w:type="dxa"/>
            <w:tcBorders>
              <w:top w:val="single" w:sz="4" w:space="0" w:color="auto"/>
              <w:left w:val="single" w:sz="4" w:space="0" w:color="auto"/>
              <w:bottom w:val="single" w:sz="4" w:space="0" w:color="auto"/>
              <w:right w:val="single" w:sz="4" w:space="0" w:color="auto"/>
            </w:tcBorders>
            <w:vAlign w:val="center"/>
          </w:tcPr>
          <w:p w14:paraId="4CEE5B8C" w14:textId="77777777" w:rsidR="00DD5A79" w:rsidRPr="00AD3CA7" w:rsidRDefault="00DD5A79" w:rsidP="00DB1C9A">
            <w:pPr>
              <w:shd w:val="clear" w:color="auto" w:fill="FFFFFF"/>
              <w:jc w:val="center"/>
              <w:rPr>
                <w:sz w:val="22"/>
                <w:szCs w:val="22"/>
                <w:lang w:val="ro-RO"/>
              </w:rPr>
            </w:pPr>
            <w:r w:rsidRPr="00AD3CA7">
              <w:rPr>
                <w:sz w:val="22"/>
                <w:szCs w:val="22"/>
                <w:lang w:val="ro-RO"/>
              </w:rPr>
              <w:t>110</w:t>
            </w:r>
          </w:p>
        </w:tc>
        <w:tc>
          <w:tcPr>
            <w:tcW w:w="1559" w:type="dxa"/>
            <w:tcBorders>
              <w:top w:val="single" w:sz="4" w:space="0" w:color="auto"/>
              <w:left w:val="single" w:sz="4" w:space="0" w:color="auto"/>
              <w:bottom w:val="single" w:sz="4" w:space="0" w:color="auto"/>
              <w:right w:val="single" w:sz="4" w:space="0" w:color="auto"/>
            </w:tcBorders>
            <w:vAlign w:val="center"/>
          </w:tcPr>
          <w:p w14:paraId="6F3AD95B" w14:textId="77777777" w:rsidR="00DD5A79" w:rsidRPr="00AD3CA7" w:rsidRDefault="00DD5A79" w:rsidP="00DB1C9A">
            <w:pPr>
              <w:shd w:val="clear" w:color="auto" w:fill="FFFFFF"/>
              <w:jc w:val="center"/>
              <w:rPr>
                <w:sz w:val="22"/>
                <w:szCs w:val="22"/>
                <w:lang w:val="ro-RO"/>
              </w:rPr>
            </w:pPr>
            <w:r w:rsidRPr="00AD3CA7">
              <w:rPr>
                <w:sz w:val="22"/>
                <w:szCs w:val="22"/>
                <w:lang w:val="ro-RO"/>
              </w:rPr>
              <w:t>31 400,00</w:t>
            </w:r>
          </w:p>
        </w:tc>
        <w:tc>
          <w:tcPr>
            <w:tcW w:w="992" w:type="dxa"/>
            <w:tcBorders>
              <w:top w:val="single" w:sz="4" w:space="0" w:color="auto"/>
              <w:left w:val="single" w:sz="4" w:space="0" w:color="auto"/>
              <w:bottom w:val="single" w:sz="4" w:space="0" w:color="auto"/>
              <w:right w:val="single" w:sz="4" w:space="0" w:color="auto"/>
            </w:tcBorders>
            <w:vAlign w:val="center"/>
          </w:tcPr>
          <w:p w14:paraId="3FB16D8C" w14:textId="77777777" w:rsidR="00DD5A79" w:rsidRPr="00AD3CA7" w:rsidRDefault="00DD5A79" w:rsidP="00DB1C9A">
            <w:pPr>
              <w:shd w:val="clear" w:color="auto" w:fill="FFFFFF"/>
              <w:jc w:val="center"/>
              <w:rPr>
                <w:i/>
                <w:iCs/>
                <w:lang w:val="ro-RO"/>
              </w:rPr>
            </w:pPr>
            <w:r w:rsidRPr="00AD3CA7">
              <w:rPr>
                <w:i/>
                <w:iCs/>
                <w:lang w:val="ro-RO"/>
              </w:rPr>
              <w:t>Anexa nr.15</w:t>
            </w:r>
          </w:p>
        </w:tc>
      </w:tr>
      <w:tr w:rsidR="00DD5A79" w:rsidRPr="00AD3CA7" w14:paraId="78641F68" w14:textId="77777777" w:rsidTr="00DB1C9A">
        <w:trPr>
          <w:trHeight w:val="381"/>
        </w:trPr>
        <w:tc>
          <w:tcPr>
            <w:tcW w:w="7371" w:type="dxa"/>
            <w:gridSpan w:val="5"/>
            <w:tcBorders>
              <w:top w:val="single" w:sz="4" w:space="0" w:color="auto"/>
              <w:left w:val="single" w:sz="4" w:space="0" w:color="auto"/>
              <w:bottom w:val="single" w:sz="4" w:space="0" w:color="auto"/>
              <w:right w:val="single" w:sz="4" w:space="0" w:color="auto"/>
            </w:tcBorders>
            <w:vAlign w:val="center"/>
          </w:tcPr>
          <w:p w14:paraId="4D9D4A1D" w14:textId="77777777" w:rsidR="00DD5A79" w:rsidRPr="00AD3CA7" w:rsidRDefault="00DD5A79" w:rsidP="00DB1C9A">
            <w:pPr>
              <w:shd w:val="clear" w:color="auto" w:fill="FFFFFF"/>
              <w:jc w:val="right"/>
              <w:rPr>
                <w:sz w:val="22"/>
                <w:szCs w:val="22"/>
                <w:lang w:val="ro-RO"/>
              </w:rPr>
            </w:pPr>
            <w:r w:rsidRPr="00AD3CA7">
              <w:rPr>
                <w:b/>
                <w:bCs/>
                <w:sz w:val="22"/>
                <w:szCs w:val="22"/>
                <w:lang w:val="ro-RO"/>
              </w:rPr>
              <w:t>Valoarea totală pentru lot nr. 4,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26311FEA" w14:textId="77777777" w:rsidR="00DD5A79" w:rsidRPr="00AD3CA7" w:rsidRDefault="00DD5A79" w:rsidP="00DB1C9A">
            <w:pPr>
              <w:shd w:val="clear" w:color="auto" w:fill="FFFFFF"/>
              <w:jc w:val="center"/>
              <w:rPr>
                <w:b/>
                <w:bCs/>
                <w:sz w:val="22"/>
                <w:szCs w:val="22"/>
                <w:lang w:val="ro-RO"/>
              </w:rPr>
            </w:pPr>
            <w:r w:rsidRPr="00AD3CA7">
              <w:rPr>
                <w:b/>
                <w:bCs/>
                <w:sz w:val="22"/>
                <w:szCs w:val="22"/>
                <w:lang w:val="ro-RO"/>
              </w:rPr>
              <w:t>174 900,00</w:t>
            </w:r>
          </w:p>
        </w:tc>
        <w:tc>
          <w:tcPr>
            <w:tcW w:w="992" w:type="dxa"/>
            <w:tcBorders>
              <w:top w:val="single" w:sz="4" w:space="0" w:color="auto"/>
              <w:left w:val="single" w:sz="4" w:space="0" w:color="auto"/>
              <w:bottom w:val="single" w:sz="4" w:space="0" w:color="auto"/>
              <w:right w:val="single" w:sz="4" w:space="0" w:color="auto"/>
            </w:tcBorders>
            <w:vAlign w:val="center"/>
          </w:tcPr>
          <w:p w14:paraId="45A224A1" w14:textId="77777777" w:rsidR="00DD5A79" w:rsidRPr="00AD3CA7" w:rsidRDefault="00DD5A79" w:rsidP="00DB1C9A">
            <w:pPr>
              <w:shd w:val="clear" w:color="auto" w:fill="FFFFFF"/>
              <w:jc w:val="center"/>
              <w:rPr>
                <w:i/>
                <w:iCs/>
                <w:lang w:val="ro-RO"/>
              </w:rPr>
            </w:pPr>
          </w:p>
        </w:tc>
      </w:tr>
      <w:tr w:rsidR="00DD5A79" w:rsidRPr="00AD3CA7" w14:paraId="0A8C5137" w14:textId="77777777" w:rsidTr="00DB1C9A">
        <w:trPr>
          <w:trHeight w:val="448"/>
        </w:trPr>
        <w:tc>
          <w:tcPr>
            <w:tcW w:w="850" w:type="dxa"/>
            <w:tcBorders>
              <w:top w:val="single" w:sz="4" w:space="0" w:color="auto"/>
              <w:left w:val="single" w:sz="4" w:space="0" w:color="auto"/>
              <w:bottom w:val="single" w:sz="4" w:space="0" w:color="auto"/>
              <w:right w:val="single" w:sz="4" w:space="0" w:color="auto"/>
            </w:tcBorders>
            <w:vAlign w:val="center"/>
          </w:tcPr>
          <w:p w14:paraId="3415E0B4" w14:textId="77777777" w:rsidR="00DD5A79" w:rsidRPr="00AD3CA7" w:rsidRDefault="00DD5A79" w:rsidP="00DB1C9A">
            <w:pPr>
              <w:shd w:val="clear" w:color="auto" w:fill="FFFFFF"/>
              <w:jc w:val="center"/>
              <w:rPr>
                <w:b/>
                <w:bCs/>
                <w:sz w:val="22"/>
                <w:szCs w:val="22"/>
                <w:lang w:val="ro-RO"/>
              </w:rPr>
            </w:pPr>
            <w:r w:rsidRPr="00AD3CA7">
              <w:rPr>
                <w:b/>
                <w:sz w:val="22"/>
                <w:szCs w:val="22"/>
                <w:lang w:val="ro-RO"/>
              </w:rPr>
              <w:lastRenderedPageBreak/>
              <w:t>Lot 5</w:t>
            </w:r>
          </w:p>
        </w:tc>
        <w:tc>
          <w:tcPr>
            <w:tcW w:w="9072" w:type="dxa"/>
            <w:gridSpan w:val="6"/>
            <w:tcBorders>
              <w:top w:val="single" w:sz="4" w:space="0" w:color="auto"/>
              <w:left w:val="single" w:sz="4" w:space="0" w:color="auto"/>
              <w:bottom w:val="single" w:sz="4" w:space="0" w:color="auto"/>
              <w:right w:val="single" w:sz="4" w:space="0" w:color="auto"/>
            </w:tcBorders>
            <w:vAlign w:val="center"/>
          </w:tcPr>
          <w:p w14:paraId="465A200C" w14:textId="77777777" w:rsidR="00DD5A79" w:rsidRPr="00AD3CA7" w:rsidRDefault="00DD5A79" w:rsidP="00DB1C9A">
            <w:pPr>
              <w:shd w:val="clear" w:color="auto" w:fill="FFFFFF"/>
              <w:rPr>
                <w:b/>
                <w:bCs/>
                <w:sz w:val="22"/>
                <w:szCs w:val="22"/>
                <w:lang w:val="ro-RO"/>
              </w:rPr>
            </w:pPr>
            <w:r w:rsidRPr="00AD3CA7">
              <w:rPr>
                <w:b/>
                <w:bCs/>
                <w:sz w:val="24"/>
                <w:szCs w:val="24"/>
                <w:lang w:val="ro-RO"/>
              </w:rPr>
              <w:t>Lucrări de finisare (vopsire, placaje cu plăci de gresie)</w:t>
            </w:r>
          </w:p>
        </w:tc>
      </w:tr>
      <w:tr w:rsidR="00DD5A79" w:rsidRPr="00AD3CA7" w14:paraId="7D90E6DA" w14:textId="77777777" w:rsidTr="00DB1C9A">
        <w:trPr>
          <w:trHeight w:val="617"/>
        </w:trPr>
        <w:tc>
          <w:tcPr>
            <w:tcW w:w="850" w:type="dxa"/>
            <w:tcBorders>
              <w:top w:val="single" w:sz="4" w:space="0" w:color="auto"/>
              <w:left w:val="single" w:sz="4" w:space="0" w:color="auto"/>
              <w:bottom w:val="single" w:sz="4" w:space="0" w:color="auto"/>
              <w:right w:val="single" w:sz="4" w:space="0" w:color="auto"/>
            </w:tcBorders>
            <w:vAlign w:val="center"/>
          </w:tcPr>
          <w:p w14:paraId="44147130" w14:textId="77777777" w:rsidR="00DD5A79" w:rsidRPr="00AD3CA7" w:rsidRDefault="00DD5A79" w:rsidP="00DB1C9A">
            <w:pPr>
              <w:shd w:val="clear" w:color="auto" w:fill="FFFFFF"/>
              <w:jc w:val="center"/>
              <w:rPr>
                <w:b/>
                <w:bCs/>
                <w:lang w:val="ro-RO"/>
              </w:rPr>
            </w:pPr>
            <w:r w:rsidRPr="00AD3CA7">
              <w:rPr>
                <w:b/>
                <w:bCs/>
                <w:lang w:val="ro-RO"/>
              </w:rPr>
              <w:t>5.1</w:t>
            </w:r>
          </w:p>
        </w:tc>
        <w:tc>
          <w:tcPr>
            <w:tcW w:w="1276" w:type="dxa"/>
            <w:tcBorders>
              <w:top w:val="single" w:sz="4" w:space="0" w:color="auto"/>
              <w:left w:val="single" w:sz="4" w:space="0" w:color="auto"/>
              <w:bottom w:val="single" w:sz="4" w:space="0" w:color="auto"/>
              <w:right w:val="single" w:sz="4" w:space="0" w:color="auto"/>
            </w:tcBorders>
            <w:vAlign w:val="center"/>
          </w:tcPr>
          <w:p w14:paraId="5F471FD8" w14:textId="77777777" w:rsidR="00DD5A79" w:rsidRPr="00AD3CA7" w:rsidRDefault="00DD5A79" w:rsidP="00DB1C9A">
            <w:pPr>
              <w:shd w:val="clear" w:color="auto" w:fill="FFFFFF"/>
              <w:jc w:val="center"/>
              <w:rPr>
                <w:bCs/>
                <w:sz w:val="22"/>
                <w:szCs w:val="22"/>
                <w:lang w:val="ro-RO"/>
              </w:rPr>
            </w:pPr>
            <w:r w:rsidRPr="00AD3CA7">
              <w:rPr>
                <w:bCs/>
                <w:sz w:val="22"/>
                <w:szCs w:val="22"/>
                <w:lang w:val="ro-RO"/>
              </w:rPr>
              <w:t>E-G-M, pct. 6</w:t>
            </w:r>
          </w:p>
        </w:tc>
        <w:tc>
          <w:tcPr>
            <w:tcW w:w="3685" w:type="dxa"/>
            <w:tcBorders>
              <w:top w:val="single" w:sz="4" w:space="0" w:color="auto"/>
              <w:left w:val="single" w:sz="4" w:space="0" w:color="auto"/>
              <w:bottom w:val="single" w:sz="4" w:space="0" w:color="auto"/>
              <w:right w:val="single" w:sz="4" w:space="0" w:color="auto"/>
            </w:tcBorders>
            <w:vAlign w:val="center"/>
          </w:tcPr>
          <w:p w14:paraId="469D8067" w14:textId="77777777" w:rsidR="00DD5A79" w:rsidRPr="00AD3CA7" w:rsidRDefault="00DD5A79" w:rsidP="00DB1C9A">
            <w:pPr>
              <w:ind w:right="32"/>
              <w:rPr>
                <w:sz w:val="22"/>
                <w:szCs w:val="22"/>
                <w:lang w:val="pt-BR"/>
              </w:rPr>
            </w:pPr>
            <w:r w:rsidRPr="00AD3CA7">
              <w:rPr>
                <w:sz w:val="22"/>
                <w:szCs w:val="22"/>
                <w:lang w:val="pt-BR"/>
              </w:rPr>
              <w:t>Lucrări de reparație în incinta cantinei, Sursa 1, str. Meșterul Manole, 3</w:t>
            </w:r>
          </w:p>
        </w:tc>
        <w:tc>
          <w:tcPr>
            <w:tcW w:w="709" w:type="dxa"/>
            <w:tcBorders>
              <w:top w:val="single" w:sz="4" w:space="0" w:color="auto"/>
              <w:left w:val="single" w:sz="4" w:space="0" w:color="auto"/>
              <w:bottom w:val="single" w:sz="4" w:space="0" w:color="auto"/>
              <w:right w:val="single" w:sz="4" w:space="0" w:color="auto"/>
            </w:tcBorders>
            <w:vAlign w:val="center"/>
          </w:tcPr>
          <w:p w14:paraId="2353CE94" w14:textId="77777777" w:rsidR="00DD5A79" w:rsidRPr="00AD3CA7" w:rsidRDefault="00DD5A79" w:rsidP="00DB1C9A">
            <w:pPr>
              <w:shd w:val="clear" w:color="auto" w:fill="FFFFFF"/>
              <w:jc w:val="center"/>
              <w:rPr>
                <w:lang w:val="ro-RO"/>
              </w:rPr>
            </w:pPr>
            <w:r w:rsidRPr="00AD3CA7">
              <w:rPr>
                <w:lang w:val="ro-RO"/>
              </w:rPr>
              <w:t>m2</w:t>
            </w:r>
          </w:p>
        </w:tc>
        <w:tc>
          <w:tcPr>
            <w:tcW w:w="851" w:type="dxa"/>
            <w:tcBorders>
              <w:top w:val="single" w:sz="4" w:space="0" w:color="auto"/>
              <w:left w:val="single" w:sz="4" w:space="0" w:color="auto"/>
              <w:bottom w:val="single" w:sz="4" w:space="0" w:color="auto"/>
              <w:right w:val="single" w:sz="4" w:space="0" w:color="auto"/>
            </w:tcBorders>
            <w:vAlign w:val="center"/>
          </w:tcPr>
          <w:p w14:paraId="6128D177" w14:textId="77777777" w:rsidR="00DD5A79" w:rsidRPr="00AD3CA7" w:rsidRDefault="00DD5A79" w:rsidP="00DB1C9A">
            <w:pPr>
              <w:shd w:val="clear" w:color="auto" w:fill="FFFFFF"/>
              <w:jc w:val="center"/>
              <w:rPr>
                <w:sz w:val="22"/>
                <w:szCs w:val="22"/>
                <w:lang w:val="ro-RO"/>
              </w:rPr>
            </w:pPr>
            <w:r w:rsidRPr="00AD3CA7">
              <w:rPr>
                <w:sz w:val="22"/>
                <w:szCs w:val="22"/>
                <w:lang w:val="ro-RO"/>
              </w:rPr>
              <w:t>160</w:t>
            </w:r>
          </w:p>
        </w:tc>
        <w:tc>
          <w:tcPr>
            <w:tcW w:w="1559" w:type="dxa"/>
            <w:tcBorders>
              <w:top w:val="single" w:sz="4" w:space="0" w:color="auto"/>
              <w:left w:val="single" w:sz="4" w:space="0" w:color="auto"/>
              <w:bottom w:val="single" w:sz="4" w:space="0" w:color="auto"/>
              <w:right w:val="single" w:sz="4" w:space="0" w:color="auto"/>
            </w:tcBorders>
            <w:vAlign w:val="center"/>
          </w:tcPr>
          <w:p w14:paraId="75F8A9EE" w14:textId="77777777" w:rsidR="00DD5A79" w:rsidRPr="00AD3CA7" w:rsidRDefault="00DD5A79" w:rsidP="00DB1C9A">
            <w:pPr>
              <w:shd w:val="clear" w:color="auto" w:fill="FFFFFF"/>
              <w:jc w:val="center"/>
              <w:rPr>
                <w:sz w:val="22"/>
                <w:szCs w:val="22"/>
                <w:lang w:val="ro-RO"/>
              </w:rPr>
            </w:pPr>
            <w:r w:rsidRPr="00AD3CA7">
              <w:rPr>
                <w:sz w:val="22"/>
                <w:szCs w:val="22"/>
                <w:lang w:val="ro-RO"/>
              </w:rPr>
              <w:t>178 100,00</w:t>
            </w:r>
          </w:p>
        </w:tc>
        <w:tc>
          <w:tcPr>
            <w:tcW w:w="992" w:type="dxa"/>
            <w:tcBorders>
              <w:top w:val="single" w:sz="4" w:space="0" w:color="auto"/>
              <w:left w:val="single" w:sz="4" w:space="0" w:color="auto"/>
              <w:bottom w:val="single" w:sz="4" w:space="0" w:color="auto"/>
              <w:right w:val="single" w:sz="4" w:space="0" w:color="auto"/>
            </w:tcBorders>
            <w:vAlign w:val="center"/>
          </w:tcPr>
          <w:p w14:paraId="5F9BF849" w14:textId="77777777" w:rsidR="00DD5A79" w:rsidRPr="00AD3CA7" w:rsidRDefault="00DD5A79" w:rsidP="00DB1C9A">
            <w:pPr>
              <w:shd w:val="clear" w:color="auto" w:fill="FFFFFF"/>
              <w:jc w:val="center"/>
              <w:rPr>
                <w:i/>
                <w:iCs/>
                <w:lang w:val="ro-RO"/>
              </w:rPr>
            </w:pPr>
            <w:r w:rsidRPr="00AD3CA7">
              <w:rPr>
                <w:i/>
                <w:iCs/>
                <w:lang w:val="ro-RO"/>
              </w:rPr>
              <w:t>Anexa nr.16</w:t>
            </w:r>
          </w:p>
        </w:tc>
      </w:tr>
      <w:tr w:rsidR="00DD5A79" w:rsidRPr="00AD3CA7" w14:paraId="10E09EFC" w14:textId="77777777" w:rsidTr="00DB1C9A">
        <w:trPr>
          <w:trHeight w:val="920"/>
        </w:trPr>
        <w:tc>
          <w:tcPr>
            <w:tcW w:w="850" w:type="dxa"/>
            <w:tcBorders>
              <w:top w:val="single" w:sz="4" w:space="0" w:color="auto"/>
              <w:left w:val="single" w:sz="4" w:space="0" w:color="auto"/>
              <w:bottom w:val="single" w:sz="4" w:space="0" w:color="auto"/>
              <w:right w:val="single" w:sz="4" w:space="0" w:color="auto"/>
            </w:tcBorders>
            <w:vAlign w:val="center"/>
          </w:tcPr>
          <w:p w14:paraId="3AF52D56" w14:textId="77777777" w:rsidR="00DD5A79" w:rsidRPr="00AD3CA7" w:rsidRDefault="00DD5A79" w:rsidP="00DB1C9A">
            <w:pPr>
              <w:shd w:val="clear" w:color="auto" w:fill="FFFFFF"/>
              <w:jc w:val="center"/>
              <w:rPr>
                <w:b/>
                <w:bCs/>
                <w:lang w:val="ro-RO"/>
              </w:rPr>
            </w:pPr>
            <w:r w:rsidRPr="00AD3CA7">
              <w:rPr>
                <w:b/>
                <w:bCs/>
                <w:lang w:val="ro-RO"/>
              </w:rPr>
              <w:t>5.2</w:t>
            </w:r>
          </w:p>
        </w:tc>
        <w:tc>
          <w:tcPr>
            <w:tcW w:w="1276" w:type="dxa"/>
            <w:tcBorders>
              <w:top w:val="single" w:sz="4" w:space="0" w:color="auto"/>
              <w:left w:val="single" w:sz="4" w:space="0" w:color="auto"/>
              <w:bottom w:val="single" w:sz="4" w:space="0" w:color="auto"/>
              <w:right w:val="single" w:sz="4" w:space="0" w:color="auto"/>
            </w:tcBorders>
            <w:vAlign w:val="center"/>
          </w:tcPr>
          <w:p w14:paraId="6AD904B2" w14:textId="77777777" w:rsidR="00DD5A79" w:rsidRPr="00AD3CA7" w:rsidRDefault="00DD5A79" w:rsidP="00DB1C9A">
            <w:pPr>
              <w:shd w:val="clear" w:color="auto" w:fill="FFFFFF"/>
              <w:jc w:val="center"/>
              <w:rPr>
                <w:bCs/>
                <w:sz w:val="22"/>
                <w:szCs w:val="22"/>
                <w:lang w:val="ro-RO"/>
              </w:rPr>
            </w:pPr>
            <w:r w:rsidRPr="00AD3CA7">
              <w:rPr>
                <w:bCs/>
                <w:sz w:val="22"/>
                <w:szCs w:val="22"/>
                <w:lang w:val="ro-RO"/>
              </w:rPr>
              <w:t>E-G-M, pct. 28</w:t>
            </w:r>
          </w:p>
        </w:tc>
        <w:tc>
          <w:tcPr>
            <w:tcW w:w="3685" w:type="dxa"/>
            <w:tcBorders>
              <w:top w:val="single" w:sz="4" w:space="0" w:color="auto"/>
              <w:left w:val="single" w:sz="4" w:space="0" w:color="auto"/>
              <w:bottom w:val="single" w:sz="4" w:space="0" w:color="auto"/>
              <w:right w:val="single" w:sz="4" w:space="0" w:color="auto"/>
            </w:tcBorders>
            <w:vAlign w:val="center"/>
          </w:tcPr>
          <w:p w14:paraId="2296134E" w14:textId="77777777" w:rsidR="00DD5A79" w:rsidRPr="00AD3CA7" w:rsidRDefault="00DD5A79" w:rsidP="00DB1C9A">
            <w:pPr>
              <w:ind w:right="32"/>
              <w:rPr>
                <w:sz w:val="22"/>
                <w:szCs w:val="22"/>
                <w:lang w:val="ro-RO"/>
              </w:rPr>
            </w:pPr>
            <w:r w:rsidRPr="00AD3CA7">
              <w:rPr>
                <w:sz w:val="22"/>
                <w:szCs w:val="22"/>
                <w:lang w:val="pt-BR"/>
              </w:rPr>
              <w:t>Vopsirea pereților exteriori a Centralei Termice, CT 6161, or. Stăuceni, str. Industrială, 3a</w:t>
            </w:r>
          </w:p>
        </w:tc>
        <w:tc>
          <w:tcPr>
            <w:tcW w:w="709" w:type="dxa"/>
            <w:tcBorders>
              <w:top w:val="single" w:sz="4" w:space="0" w:color="auto"/>
              <w:left w:val="single" w:sz="4" w:space="0" w:color="auto"/>
              <w:bottom w:val="single" w:sz="4" w:space="0" w:color="auto"/>
              <w:right w:val="single" w:sz="4" w:space="0" w:color="auto"/>
            </w:tcBorders>
            <w:vAlign w:val="center"/>
          </w:tcPr>
          <w:p w14:paraId="726F6DE0" w14:textId="77777777" w:rsidR="00DD5A79" w:rsidRPr="00AD3CA7" w:rsidRDefault="00DD5A79" w:rsidP="00DB1C9A">
            <w:pPr>
              <w:shd w:val="clear" w:color="auto" w:fill="FFFFFF"/>
              <w:jc w:val="center"/>
              <w:rPr>
                <w:lang w:val="ro-RO"/>
              </w:rPr>
            </w:pPr>
            <w:r w:rsidRPr="00AD3CA7">
              <w:rPr>
                <w:lang w:val="ro-RO"/>
              </w:rPr>
              <w:t>m2</w:t>
            </w:r>
          </w:p>
        </w:tc>
        <w:tc>
          <w:tcPr>
            <w:tcW w:w="851" w:type="dxa"/>
            <w:tcBorders>
              <w:top w:val="single" w:sz="4" w:space="0" w:color="auto"/>
              <w:left w:val="single" w:sz="4" w:space="0" w:color="auto"/>
              <w:bottom w:val="single" w:sz="4" w:space="0" w:color="auto"/>
              <w:right w:val="single" w:sz="4" w:space="0" w:color="auto"/>
            </w:tcBorders>
            <w:vAlign w:val="center"/>
          </w:tcPr>
          <w:p w14:paraId="37D722B6" w14:textId="77777777" w:rsidR="00DD5A79" w:rsidRPr="00AD3CA7" w:rsidRDefault="00DD5A79" w:rsidP="00DB1C9A">
            <w:pPr>
              <w:shd w:val="clear" w:color="auto" w:fill="FFFFFF"/>
              <w:jc w:val="center"/>
              <w:rPr>
                <w:sz w:val="22"/>
                <w:szCs w:val="22"/>
                <w:lang w:val="ro-RO"/>
              </w:rPr>
            </w:pPr>
            <w:r w:rsidRPr="00AD3CA7">
              <w:rPr>
                <w:sz w:val="22"/>
                <w:szCs w:val="22"/>
                <w:lang w:val="ro-RO"/>
              </w:rPr>
              <w:t>500</w:t>
            </w:r>
          </w:p>
        </w:tc>
        <w:tc>
          <w:tcPr>
            <w:tcW w:w="1559" w:type="dxa"/>
            <w:tcBorders>
              <w:top w:val="single" w:sz="4" w:space="0" w:color="auto"/>
              <w:left w:val="single" w:sz="4" w:space="0" w:color="auto"/>
              <w:bottom w:val="single" w:sz="4" w:space="0" w:color="auto"/>
              <w:right w:val="single" w:sz="4" w:space="0" w:color="auto"/>
            </w:tcBorders>
            <w:vAlign w:val="center"/>
          </w:tcPr>
          <w:p w14:paraId="535B6F2A" w14:textId="77777777" w:rsidR="00DD5A79" w:rsidRPr="00AD3CA7" w:rsidRDefault="00DD5A79" w:rsidP="00DB1C9A">
            <w:pPr>
              <w:shd w:val="clear" w:color="auto" w:fill="FFFFFF"/>
              <w:jc w:val="center"/>
              <w:rPr>
                <w:sz w:val="22"/>
                <w:szCs w:val="22"/>
                <w:lang w:val="ro-RO"/>
              </w:rPr>
            </w:pPr>
            <w:r w:rsidRPr="00AD3CA7">
              <w:rPr>
                <w:sz w:val="22"/>
                <w:szCs w:val="22"/>
                <w:lang w:val="ro-RO"/>
              </w:rPr>
              <w:t>150 000,00</w:t>
            </w:r>
          </w:p>
        </w:tc>
        <w:tc>
          <w:tcPr>
            <w:tcW w:w="992" w:type="dxa"/>
            <w:tcBorders>
              <w:top w:val="single" w:sz="4" w:space="0" w:color="auto"/>
              <w:left w:val="single" w:sz="4" w:space="0" w:color="auto"/>
              <w:bottom w:val="single" w:sz="4" w:space="0" w:color="auto"/>
              <w:right w:val="single" w:sz="4" w:space="0" w:color="auto"/>
            </w:tcBorders>
            <w:vAlign w:val="center"/>
          </w:tcPr>
          <w:p w14:paraId="75C4904C" w14:textId="77777777" w:rsidR="00DD5A79" w:rsidRPr="00AD3CA7" w:rsidRDefault="00DD5A79" w:rsidP="00DB1C9A">
            <w:pPr>
              <w:shd w:val="clear" w:color="auto" w:fill="FFFFFF"/>
              <w:jc w:val="center"/>
              <w:rPr>
                <w:i/>
                <w:iCs/>
                <w:lang w:val="ro-RO"/>
              </w:rPr>
            </w:pPr>
            <w:r w:rsidRPr="00AD3CA7">
              <w:rPr>
                <w:i/>
                <w:iCs/>
                <w:lang w:val="ro-RO"/>
              </w:rPr>
              <w:t>Anexa nr.17</w:t>
            </w:r>
          </w:p>
        </w:tc>
      </w:tr>
      <w:tr w:rsidR="00DD5A79" w:rsidRPr="00AD3CA7" w14:paraId="02C23B36" w14:textId="77777777" w:rsidTr="00DB1C9A">
        <w:trPr>
          <w:trHeight w:val="415"/>
        </w:trPr>
        <w:tc>
          <w:tcPr>
            <w:tcW w:w="7371" w:type="dxa"/>
            <w:gridSpan w:val="5"/>
            <w:tcBorders>
              <w:top w:val="single" w:sz="4" w:space="0" w:color="auto"/>
              <w:left w:val="single" w:sz="4" w:space="0" w:color="auto"/>
              <w:bottom w:val="single" w:sz="4" w:space="0" w:color="auto"/>
              <w:right w:val="single" w:sz="4" w:space="0" w:color="auto"/>
            </w:tcBorders>
            <w:vAlign w:val="center"/>
          </w:tcPr>
          <w:p w14:paraId="143FE844" w14:textId="77777777" w:rsidR="00DD5A79" w:rsidRPr="00AD3CA7" w:rsidRDefault="00DD5A79" w:rsidP="00DB1C9A">
            <w:pPr>
              <w:shd w:val="clear" w:color="auto" w:fill="FFFFFF"/>
              <w:jc w:val="right"/>
              <w:rPr>
                <w:sz w:val="22"/>
                <w:szCs w:val="22"/>
                <w:lang w:val="ro-RO"/>
              </w:rPr>
            </w:pPr>
            <w:r w:rsidRPr="00AD3CA7">
              <w:rPr>
                <w:b/>
                <w:bCs/>
                <w:sz w:val="22"/>
                <w:szCs w:val="22"/>
                <w:lang w:val="ro-RO"/>
              </w:rPr>
              <w:t>Valoarea totală pentru lot nr. 5,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72BE2D73" w14:textId="77777777" w:rsidR="00DD5A79" w:rsidRPr="00AD3CA7" w:rsidRDefault="00DD5A79" w:rsidP="00DB1C9A">
            <w:pPr>
              <w:shd w:val="clear" w:color="auto" w:fill="FFFFFF"/>
              <w:jc w:val="center"/>
              <w:rPr>
                <w:b/>
                <w:bCs/>
                <w:sz w:val="22"/>
                <w:szCs w:val="22"/>
                <w:lang w:val="ro-RO"/>
              </w:rPr>
            </w:pPr>
            <w:r w:rsidRPr="00AD3CA7">
              <w:rPr>
                <w:b/>
                <w:bCs/>
                <w:sz w:val="22"/>
                <w:szCs w:val="22"/>
                <w:lang w:val="ro-RO"/>
              </w:rPr>
              <w:t>328 100,00</w:t>
            </w:r>
          </w:p>
        </w:tc>
        <w:tc>
          <w:tcPr>
            <w:tcW w:w="992" w:type="dxa"/>
            <w:tcBorders>
              <w:top w:val="single" w:sz="4" w:space="0" w:color="auto"/>
              <w:left w:val="single" w:sz="4" w:space="0" w:color="auto"/>
              <w:bottom w:val="single" w:sz="4" w:space="0" w:color="auto"/>
              <w:right w:val="single" w:sz="4" w:space="0" w:color="auto"/>
            </w:tcBorders>
            <w:vAlign w:val="center"/>
          </w:tcPr>
          <w:p w14:paraId="04E29030" w14:textId="77777777" w:rsidR="00DD5A79" w:rsidRPr="00AD3CA7" w:rsidRDefault="00DD5A79" w:rsidP="00DB1C9A">
            <w:pPr>
              <w:shd w:val="clear" w:color="auto" w:fill="FFFFFF"/>
              <w:jc w:val="center"/>
              <w:rPr>
                <w:i/>
                <w:iCs/>
                <w:lang w:val="ro-RO"/>
              </w:rPr>
            </w:pPr>
          </w:p>
        </w:tc>
      </w:tr>
      <w:tr w:rsidR="00DD5A79" w:rsidRPr="00AD3CA7" w14:paraId="36A4CB08" w14:textId="77777777" w:rsidTr="00DB1C9A">
        <w:trPr>
          <w:trHeight w:val="586"/>
        </w:trPr>
        <w:tc>
          <w:tcPr>
            <w:tcW w:w="7371" w:type="dxa"/>
            <w:gridSpan w:val="5"/>
            <w:tcBorders>
              <w:top w:val="single" w:sz="4" w:space="0" w:color="auto"/>
              <w:left w:val="single" w:sz="4" w:space="0" w:color="auto"/>
              <w:bottom w:val="single" w:sz="4" w:space="0" w:color="auto"/>
              <w:right w:val="single" w:sz="4" w:space="0" w:color="auto"/>
            </w:tcBorders>
            <w:vAlign w:val="center"/>
          </w:tcPr>
          <w:p w14:paraId="70663BD0" w14:textId="77777777" w:rsidR="00DD5A79" w:rsidRPr="00AD3CA7" w:rsidRDefault="00DD5A79" w:rsidP="00DB1C9A">
            <w:pPr>
              <w:shd w:val="clear" w:color="auto" w:fill="FFFFFF"/>
              <w:jc w:val="right"/>
              <w:rPr>
                <w:b/>
                <w:bCs/>
                <w:sz w:val="24"/>
                <w:szCs w:val="24"/>
                <w:lang w:val="ro-RO"/>
              </w:rPr>
            </w:pPr>
            <w:r w:rsidRPr="00AD3CA7">
              <w:rPr>
                <w:b/>
                <w:sz w:val="24"/>
                <w:szCs w:val="24"/>
                <w:lang w:val="ro-RO"/>
              </w:rPr>
              <w:t>Valoarea estimativă pentru toate loturile (1÷5),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1D11996C" w14:textId="77777777" w:rsidR="00DD5A79" w:rsidRPr="00AD3CA7" w:rsidRDefault="00DD5A79" w:rsidP="00DB1C9A">
            <w:pPr>
              <w:pStyle w:val="a7"/>
              <w:shd w:val="clear" w:color="auto" w:fill="FFFFFF"/>
              <w:ind w:left="0"/>
              <w:jc w:val="center"/>
              <w:rPr>
                <w:b/>
                <w:bCs/>
                <w:sz w:val="24"/>
                <w:szCs w:val="24"/>
                <w:lang w:val="ro-RO"/>
              </w:rPr>
            </w:pPr>
            <w:r w:rsidRPr="00AD3CA7">
              <w:rPr>
                <w:b/>
                <w:bCs/>
                <w:sz w:val="24"/>
                <w:szCs w:val="24"/>
                <w:lang w:val="ro-RO"/>
              </w:rPr>
              <w:t>1 233 150,00</w:t>
            </w:r>
          </w:p>
        </w:tc>
        <w:tc>
          <w:tcPr>
            <w:tcW w:w="992" w:type="dxa"/>
            <w:tcBorders>
              <w:top w:val="single" w:sz="4" w:space="0" w:color="auto"/>
              <w:left w:val="single" w:sz="4" w:space="0" w:color="auto"/>
              <w:bottom w:val="single" w:sz="4" w:space="0" w:color="auto"/>
              <w:right w:val="single" w:sz="4" w:space="0" w:color="auto"/>
            </w:tcBorders>
          </w:tcPr>
          <w:p w14:paraId="47377C35" w14:textId="77777777" w:rsidR="00DD5A79" w:rsidRPr="00AD3CA7" w:rsidRDefault="00DD5A79" w:rsidP="00DB1C9A">
            <w:pPr>
              <w:pStyle w:val="a7"/>
              <w:shd w:val="clear" w:color="auto" w:fill="FFFFFF"/>
              <w:ind w:left="0"/>
              <w:jc w:val="center"/>
              <w:rPr>
                <w:b/>
                <w:bCs/>
                <w:sz w:val="24"/>
                <w:szCs w:val="24"/>
                <w:lang w:val="ro-RO"/>
              </w:rPr>
            </w:pPr>
          </w:p>
        </w:tc>
      </w:tr>
    </w:tbl>
    <w:p w14:paraId="6B0DBA36" w14:textId="77777777" w:rsidR="00DD5A79" w:rsidRPr="00AD3CA7" w:rsidRDefault="00DD5A79" w:rsidP="00DD5A79">
      <w:pPr>
        <w:pStyle w:val="a7"/>
        <w:spacing w:line="264" w:lineRule="auto"/>
        <w:ind w:left="0"/>
        <w:jc w:val="both"/>
        <w:rPr>
          <w:rFonts w:ascii="Times New Roman R" w:hAnsi="Times New Roman R"/>
          <w:sz w:val="24"/>
          <w:szCs w:val="24"/>
          <w:lang w:val="ro-RO" w:eastAsia="ro-RO"/>
        </w:rPr>
      </w:pPr>
    </w:p>
    <w:p w14:paraId="08AD8E53" w14:textId="77777777" w:rsidR="00DD5A79" w:rsidRPr="00AD3CA7" w:rsidRDefault="00DD5A79" w:rsidP="00DD5A79">
      <w:pPr>
        <w:pStyle w:val="a7"/>
        <w:spacing w:line="264" w:lineRule="auto"/>
        <w:ind w:left="568"/>
        <w:jc w:val="both"/>
        <w:rPr>
          <w:sz w:val="24"/>
          <w:szCs w:val="24"/>
          <w:lang w:val="ro-RO"/>
        </w:rPr>
      </w:pPr>
      <w:r w:rsidRPr="00AD3CA7">
        <w:rPr>
          <w:rFonts w:ascii="Times New Roman R" w:hAnsi="Times New Roman R"/>
          <w:sz w:val="24"/>
          <w:szCs w:val="24"/>
          <w:lang w:val="ro-RO" w:eastAsia="ro-RO"/>
        </w:rPr>
        <w:t>4.1 ”T</w:t>
      </w:r>
      <w:r w:rsidRPr="00AD3CA7">
        <w:rPr>
          <w:sz w:val="24"/>
          <w:szCs w:val="24"/>
          <w:lang w:val="ro-RO"/>
        </w:rPr>
        <w:t>E</w:t>
      </w:r>
      <w:r w:rsidRPr="00AD3CA7">
        <w:rPr>
          <w:sz w:val="24"/>
          <w:szCs w:val="24"/>
          <w:lang w:val="ro-RO" w:eastAsia="ro-RO"/>
        </w:rPr>
        <w:t>RMOELECTRICA” S.A. își  rezervă  dreptul  de a modifica  volumul lucrărilor în limita</w:t>
      </w:r>
    </w:p>
    <w:p w14:paraId="0539BE6D" w14:textId="77777777" w:rsidR="00DD5A79" w:rsidRPr="00AD3CA7" w:rsidRDefault="00DD5A79" w:rsidP="00DD5A79">
      <w:pPr>
        <w:spacing w:line="264" w:lineRule="auto"/>
        <w:jc w:val="both"/>
        <w:rPr>
          <w:sz w:val="24"/>
          <w:szCs w:val="24"/>
          <w:lang w:val="ro-RO" w:eastAsia="ro-RO"/>
        </w:rPr>
      </w:pPr>
      <w:r w:rsidRPr="00AD3CA7">
        <w:rPr>
          <w:sz w:val="24"/>
          <w:szCs w:val="24"/>
          <w:lang w:val="ro-RO" w:eastAsia="ro-RO"/>
        </w:rPr>
        <w:t xml:space="preserve">                prevederilor  legale  astfel  încât   lucrările   să  fie îndeplinite  calitativ și obiectul  să  fie </w:t>
      </w:r>
    </w:p>
    <w:p w14:paraId="134B1EE3" w14:textId="77777777" w:rsidR="00DD5A79" w:rsidRPr="00AD3CA7" w:rsidRDefault="00DD5A79" w:rsidP="00DD5A79">
      <w:pPr>
        <w:spacing w:line="264" w:lineRule="auto"/>
        <w:jc w:val="both"/>
        <w:rPr>
          <w:sz w:val="24"/>
          <w:szCs w:val="24"/>
          <w:lang w:val="ro-RO" w:eastAsia="ro-RO"/>
        </w:rPr>
      </w:pPr>
      <w:r w:rsidRPr="00AD3CA7">
        <w:rPr>
          <w:sz w:val="24"/>
          <w:szCs w:val="24"/>
          <w:lang w:val="ro-RO" w:eastAsia="ro-RO"/>
        </w:rPr>
        <w:t xml:space="preserve">                finalizat.</w:t>
      </w:r>
    </w:p>
    <w:p w14:paraId="43ECA249" w14:textId="77777777" w:rsidR="00DD5A79" w:rsidRPr="00AD3CA7" w:rsidRDefault="00DD5A79" w:rsidP="00DD5A79">
      <w:pPr>
        <w:numPr>
          <w:ilvl w:val="1"/>
          <w:numId w:val="4"/>
        </w:numPr>
        <w:spacing w:line="264" w:lineRule="auto"/>
        <w:jc w:val="both"/>
        <w:rPr>
          <w:rFonts w:ascii="Times New Roman R" w:hAnsi="Times New Roman R"/>
          <w:sz w:val="24"/>
          <w:szCs w:val="24"/>
          <w:lang w:val="ro-RO" w:eastAsia="ro-RO"/>
        </w:rPr>
      </w:pPr>
      <w:r w:rsidRPr="00AD3CA7">
        <w:rPr>
          <w:rFonts w:ascii="Times New Roman R" w:hAnsi="Times New Roman R"/>
          <w:sz w:val="24"/>
          <w:szCs w:val="24"/>
          <w:lang w:val="ro-RO" w:eastAsia="ro-RO"/>
        </w:rPr>
        <w:t xml:space="preserve">Beneficiarul  este  îndreptăţit  să  reducă  volumul  lucrărilor, despre care fapt  va  înştiinţa  în  </w:t>
      </w:r>
    </w:p>
    <w:p w14:paraId="681AB0B8" w14:textId="77777777" w:rsidR="00DD5A79" w:rsidRPr="00AD3CA7" w:rsidRDefault="00DD5A79" w:rsidP="00DD5A79">
      <w:pPr>
        <w:spacing w:line="264" w:lineRule="auto"/>
        <w:ind w:left="928"/>
        <w:jc w:val="both"/>
        <w:rPr>
          <w:rFonts w:ascii="Times New Roman R" w:hAnsi="Times New Roman R"/>
          <w:sz w:val="24"/>
          <w:szCs w:val="24"/>
          <w:lang w:val="ro-RO" w:eastAsia="ro-RO"/>
        </w:rPr>
      </w:pPr>
      <w:r w:rsidRPr="00AD3CA7">
        <w:rPr>
          <w:rFonts w:ascii="Times New Roman R" w:hAnsi="Times New Roman R"/>
          <w:sz w:val="24"/>
          <w:szCs w:val="24"/>
          <w:lang w:val="ro-RO" w:eastAsia="ro-RO"/>
        </w:rPr>
        <w:t xml:space="preserve">scris   Executantul  cu  cel  puţin </w:t>
      </w:r>
      <w:r w:rsidRPr="00AD3CA7">
        <w:rPr>
          <w:rFonts w:ascii="Times New Roman R" w:hAnsi="Times New Roman R"/>
          <w:b/>
          <w:bCs/>
          <w:sz w:val="24"/>
          <w:szCs w:val="24"/>
          <w:u w:val="single"/>
          <w:lang w:val="ro-RO" w:eastAsia="ro-RO"/>
        </w:rPr>
        <w:t>5</w:t>
      </w:r>
      <w:r w:rsidRPr="00AD3CA7">
        <w:rPr>
          <w:rFonts w:ascii="Times New Roman R" w:hAnsi="Times New Roman R"/>
          <w:sz w:val="24"/>
          <w:szCs w:val="24"/>
          <w:u w:val="single"/>
          <w:lang w:val="ro-RO" w:eastAsia="ro-RO"/>
        </w:rPr>
        <w:t xml:space="preserve"> zile  lucrătoare</w:t>
      </w:r>
      <w:r w:rsidRPr="00AD3CA7">
        <w:rPr>
          <w:rFonts w:ascii="Times New Roman R" w:hAnsi="Times New Roman R"/>
          <w:sz w:val="24"/>
          <w:szCs w:val="24"/>
          <w:lang w:val="ro-RO" w:eastAsia="ro-RO"/>
        </w:rPr>
        <w:t xml:space="preserve"> de  până  la începutul  executării  acestora.</w:t>
      </w:r>
    </w:p>
    <w:p w14:paraId="62FA79C1" w14:textId="77777777" w:rsidR="00DD5A79" w:rsidRPr="00AD3CA7" w:rsidRDefault="00DD5A79" w:rsidP="00DD5A79">
      <w:pPr>
        <w:pStyle w:val="a7"/>
        <w:numPr>
          <w:ilvl w:val="1"/>
          <w:numId w:val="4"/>
        </w:numPr>
        <w:spacing w:line="264" w:lineRule="auto"/>
        <w:jc w:val="both"/>
        <w:rPr>
          <w:sz w:val="24"/>
          <w:szCs w:val="24"/>
          <w:lang w:val="ro-RO"/>
        </w:rPr>
      </w:pPr>
      <w:r w:rsidRPr="00AD3CA7">
        <w:rPr>
          <w:sz w:val="24"/>
          <w:szCs w:val="24"/>
          <w:lang w:val="ro-RO"/>
        </w:rPr>
        <w:t xml:space="preserve">Listele cu cantitățile de lucrări ( detaliate) sunt prezentate în  </w:t>
      </w:r>
      <w:r w:rsidRPr="00AD3CA7">
        <w:rPr>
          <w:b/>
          <w:bCs/>
          <w:i/>
          <w:iCs/>
          <w:sz w:val="22"/>
          <w:szCs w:val="22"/>
          <w:lang w:val="ro-RO"/>
        </w:rPr>
        <w:t>Anexa nr.1÷17</w:t>
      </w:r>
      <w:r w:rsidRPr="00AD3CA7">
        <w:rPr>
          <w:sz w:val="24"/>
          <w:szCs w:val="24"/>
          <w:lang w:val="ro-RO"/>
        </w:rPr>
        <w:t xml:space="preserve"> la  Caietul de sarcini.</w:t>
      </w:r>
    </w:p>
    <w:p w14:paraId="3E1DC511" w14:textId="77777777" w:rsidR="00DD5A79" w:rsidRPr="00AD3CA7" w:rsidRDefault="00DD5A79" w:rsidP="00DD5A79">
      <w:pPr>
        <w:pStyle w:val="a7"/>
        <w:spacing w:line="276" w:lineRule="auto"/>
        <w:ind w:left="928"/>
        <w:jc w:val="both"/>
        <w:rPr>
          <w:sz w:val="24"/>
          <w:szCs w:val="24"/>
          <w:lang w:val="ro-RO"/>
        </w:rPr>
      </w:pPr>
    </w:p>
    <w:p w14:paraId="171E02DB" w14:textId="77777777" w:rsidR="00DD5A79" w:rsidRPr="00AD3CA7" w:rsidRDefault="00DD5A79" w:rsidP="00DD5A79">
      <w:pPr>
        <w:pStyle w:val="a7"/>
        <w:numPr>
          <w:ilvl w:val="0"/>
          <w:numId w:val="1"/>
        </w:numPr>
        <w:autoSpaceDE/>
        <w:spacing w:line="276" w:lineRule="auto"/>
        <w:jc w:val="both"/>
        <w:rPr>
          <w:b/>
          <w:bCs/>
          <w:sz w:val="24"/>
          <w:szCs w:val="24"/>
          <w:lang w:val="ro-RO" w:eastAsia="ro-RO"/>
        </w:rPr>
      </w:pPr>
      <w:r w:rsidRPr="00AD3CA7">
        <w:rPr>
          <w:b/>
          <w:bCs/>
          <w:sz w:val="24"/>
          <w:szCs w:val="24"/>
          <w:lang w:val="ro-RO" w:eastAsia="ro-RO"/>
        </w:rPr>
        <w:t>Materialele, compatibilități, reglementari tehnice și standarde utilizate</w:t>
      </w:r>
    </w:p>
    <w:p w14:paraId="756051B0" w14:textId="77777777" w:rsidR="00DD5A79" w:rsidRPr="00AD3CA7" w:rsidRDefault="00DD5A79" w:rsidP="00DD5A79">
      <w:pPr>
        <w:pStyle w:val="a7"/>
        <w:numPr>
          <w:ilvl w:val="1"/>
          <w:numId w:val="5"/>
        </w:numPr>
        <w:autoSpaceDE/>
        <w:spacing w:line="264" w:lineRule="auto"/>
        <w:ind w:left="907"/>
        <w:jc w:val="both"/>
        <w:rPr>
          <w:bCs/>
          <w:sz w:val="24"/>
          <w:szCs w:val="24"/>
          <w:lang w:val="pt-BR"/>
        </w:rPr>
      </w:pPr>
      <w:r w:rsidRPr="00AD3CA7">
        <w:rPr>
          <w:bCs/>
          <w:sz w:val="24"/>
          <w:szCs w:val="24"/>
          <w:lang w:val="pt-BR"/>
        </w:rPr>
        <w:t xml:space="preserve">Lucrările vor fi realizate cu </w:t>
      </w:r>
      <w:r>
        <w:rPr>
          <w:bCs/>
          <w:sz w:val="24"/>
          <w:szCs w:val="24"/>
          <w:lang w:val="pt-BR"/>
        </w:rPr>
        <w:t xml:space="preserve"> </w:t>
      </w:r>
      <w:r w:rsidRPr="00AD3CA7">
        <w:rPr>
          <w:bCs/>
          <w:sz w:val="24"/>
          <w:szCs w:val="24"/>
          <w:u w:val="single"/>
          <w:lang w:val="pt-BR"/>
        </w:rPr>
        <w:t>materialele</w:t>
      </w:r>
      <w:r>
        <w:rPr>
          <w:bCs/>
          <w:sz w:val="24"/>
          <w:szCs w:val="24"/>
          <w:u w:val="single"/>
          <w:lang w:val="pt-BR"/>
        </w:rPr>
        <w:t xml:space="preserve"> </w:t>
      </w:r>
      <w:r w:rsidRPr="00AD3CA7">
        <w:rPr>
          <w:bCs/>
          <w:sz w:val="24"/>
          <w:szCs w:val="24"/>
          <w:u w:val="single"/>
          <w:lang w:val="pt-BR"/>
        </w:rPr>
        <w:t xml:space="preserve"> Executantului</w:t>
      </w:r>
      <w:r w:rsidRPr="00AD3CA7">
        <w:rPr>
          <w:bCs/>
          <w:sz w:val="24"/>
          <w:szCs w:val="24"/>
          <w:lang w:val="pt-BR"/>
        </w:rPr>
        <w:t xml:space="preserve">. </w:t>
      </w:r>
    </w:p>
    <w:p w14:paraId="0B2ACDBE" w14:textId="77777777" w:rsidR="00DD5A79" w:rsidRPr="00AD3CA7" w:rsidRDefault="00DD5A79" w:rsidP="00DD5A79">
      <w:pPr>
        <w:pStyle w:val="a7"/>
        <w:numPr>
          <w:ilvl w:val="1"/>
          <w:numId w:val="5"/>
        </w:numPr>
        <w:autoSpaceDE/>
        <w:spacing w:line="264" w:lineRule="auto"/>
        <w:ind w:left="907"/>
        <w:jc w:val="both"/>
        <w:rPr>
          <w:b/>
          <w:bCs/>
          <w:sz w:val="24"/>
          <w:szCs w:val="24"/>
          <w:lang w:val="ro-RO" w:eastAsia="ro-RO"/>
        </w:rPr>
      </w:pPr>
      <w:r w:rsidRPr="00AD3CA7">
        <w:rPr>
          <w:sz w:val="24"/>
          <w:szCs w:val="24"/>
          <w:lang w:val="pt-BR"/>
        </w:rPr>
        <w:t xml:space="preserve"> Materialele vor </w:t>
      </w:r>
      <w:r>
        <w:rPr>
          <w:sz w:val="24"/>
          <w:szCs w:val="24"/>
          <w:lang w:val="pt-BR"/>
        </w:rPr>
        <w:t xml:space="preserve"> </w:t>
      </w:r>
      <w:r w:rsidRPr="00AD3CA7">
        <w:rPr>
          <w:sz w:val="24"/>
          <w:szCs w:val="24"/>
          <w:lang w:val="pt-BR"/>
        </w:rPr>
        <w:t xml:space="preserve">fi livrate </w:t>
      </w:r>
      <w:r>
        <w:rPr>
          <w:sz w:val="24"/>
          <w:szCs w:val="24"/>
          <w:lang w:val="pt-BR"/>
        </w:rPr>
        <w:t xml:space="preserve"> </w:t>
      </w:r>
      <w:r w:rsidRPr="00AD3CA7">
        <w:rPr>
          <w:sz w:val="24"/>
          <w:szCs w:val="24"/>
          <w:lang w:val="pt-BR"/>
        </w:rPr>
        <w:t xml:space="preserve">până </w:t>
      </w:r>
      <w:r>
        <w:rPr>
          <w:sz w:val="24"/>
          <w:szCs w:val="24"/>
          <w:lang w:val="pt-BR"/>
        </w:rPr>
        <w:t xml:space="preserve"> </w:t>
      </w:r>
      <w:r w:rsidRPr="00AD3CA7">
        <w:rPr>
          <w:sz w:val="24"/>
          <w:szCs w:val="24"/>
          <w:lang w:val="pt-BR"/>
        </w:rPr>
        <w:t xml:space="preserve">la începerea lucrărilor, </w:t>
      </w:r>
      <w:r w:rsidRPr="00AD3CA7">
        <w:rPr>
          <w:sz w:val="24"/>
          <w:szCs w:val="24"/>
          <w:u w:val="single"/>
          <w:lang w:val="pt-BR"/>
        </w:rPr>
        <w:t xml:space="preserve">fără </w:t>
      </w:r>
      <w:r>
        <w:rPr>
          <w:sz w:val="24"/>
          <w:szCs w:val="24"/>
          <w:u w:val="single"/>
          <w:lang w:val="pt-BR"/>
        </w:rPr>
        <w:t xml:space="preserve"> </w:t>
      </w:r>
      <w:r w:rsidRPr="00AD3CA7">
        <w:rPr>
          <w:sz w:val="24"/>
          <w:szCs w:val="24"/>
          <w:u w:val="single"/>
          <w:lang w:val="pt-BR"/>
        </w:rPr>
        <w:t>achitarea  în  avans.</w:t>
      </w:r>
      <w:r w:rsidRPr="00AD3CA7">
        <w:rPr>
          <w:sz w:val="24"/>
          <w:szCs w:val="24"/>
          <w:lang w:val="ro-RO"/>
        </w:rPr>
        <w:t xml:space="preserve"> </w:t>
      </w:r>
    </w:p>
    <w:p w14:paraId="0423AECB" w14:textId="77777777" w:rsidR="00DD5A79" w:rsidRPr="00AD3CA7" w:rsidRDefault="00DD5A79" w:rsidP="00DD5A79">
      <w:pPr>
        <w:pStyle w:val="a7"/>
        <w:numPr>
          <w:ilvl w:val="1"/>
          <w:numId w:val="5"/>
        </w:numPr>
        <w:tabs>
          <w:tab w:val="left" w:pos="709"/>
        </w:tabs>
        <w:autoSpaceDE/>
        <w:spacing w:line="264" w:lineRule="auto"/>
        <w:ind w:left="907" w:hanging="340"/>
        <w:jc w:val="both"/>
        <w:rPr>
          <w:sz w:val="24"/>
          <w:szCs w:val="24"/>
          <w:lang w:val="ro-RO" w:eastAsia="ro-RO"/>
        </w:rPr>
      </w:pPr>
      <w:r w:rsidRPr="00AD3CA7">
        <w:rPr>
          <w:sz w:val="24"/>
          <w:szCs w:val="24"/>
          <w:lang w:val="ro-RO" w:eastAsia="ro-RO"/>
        </w:rPr>
        <w:t>Toate materialele și  echipamentele procurate  trebuie sa fie noi, de  calitate înaltă și  să fie  conforme cu  standardele   în  vigoare pe teritoriul  RM.</w:t>
      </w:r>
    </w:p>
    <w:p w14:paraId="67F56122" w14:textId="77777777" w:rsidR="00DD5A79" w:rsidRPr="00AD3CA7" w:rsidRDefault="00DD5A79" w:rsidP="00DD5A79">
      <w:pPr>
        <w:pStyle w:val="a7"/>
        <w:autoSpaceDE/>
        <w:spacing w:line="264" w:lineRule="auto"/>
        <w:ind w:left="907" w:hanging="340"/>
        <w:jc w:val="both"/>
        <w:rPr>
          <w:sz w:val="24"/>
          <w:szCs w:val="24"/>
          <w:lang w:val="ro-RO" w:eastAsia="ro-RO"/>
        </w:rPr>
      </w:pPr>
      <w:r w:rsidRPr="00AD3CA7">
        <w:rPr>
          <w:sz w:val="24"/>
          <w:szCs w:val="24"/>
          <w:lang w:val="ro-RO" w:eastAsia="ro-RO"/>
        </w:rPr>
        <w:t>5.4  La livrarea materialelor la obiectul supus reparației se va prezenta certificatul de constanță a performanței al tuturor materialelor.</w:t>
      </w:r>
    </w:p>
    <w:p w14:paraId="4B9C48D1" w14:textId="77777777" w:rsidR="00DD5A79" w:rsidRPr="00AD3CA7" w:rsidRDefault="00DD5A79" w:rsidP="00DD5A79">
      <w:pPr>
        <w:pStyle w:val="a7"/>
        <w:numPr>
          <w:ilvl w:val="1"/>
          <w:numId w:val="6"/>
        </w:numPr>
        <w:autoSpaceDE/>
        <w:spacing w:line="264" w:lineRule="auto"/>
        <w:ind w:left="907"/>
        <w:jc w:val="both"/>
        <w:rPr>
          <w:sz w:val="24"/>
          <w:szCs w:val="24"/>
          <w:lang w:val="ro-RO" w:eastAsia="ro-RO"/>
        </w:rPr>
      </w:pPr>
      <w:r w:rsidRPr="00AD3CA7">
        <w:rPr>
          <w:sz w:val="24"/>
          <w:szCs w:val="24"/>
          <w:lang w:val="ro-RO"/>
        </w:rPr>
        <w:t xml:space="preserve">La prezentarea devizelor de lucrări în oferta comercială denumirea resurselor materiale trebuie să corespundă cerințelor Caietului de sarcini. </w:t>
      </w:r>
    </w:p>
    <w:p w14:paraId="45A2503E" w14:textId="77777777" w:rsidR="00DD5A79" w:rsidRPr="00AD3CA7" w:rsidRDefault="00DD5A79" w:rsidP="00DD5A79">
      <w:pPr>
        <w:pStyle w:val="a7"/>
        <w:numPr>
          <w:ilvl w:val="1"/>
          <w:numId w:val="6"/>
        </w:numPr>
        <w:autoSpaceDE/>
        <w:spacing w:line="264" w:lineRule="auto"/>
        <w:ind w:left="907"/>
        <w:jc w:val="both"/>
        <w:rPr>
          <w:sz w:val="24"/>
          <w:szCs w:val="24"/>
          <w:lang w:val="ro-RO" w:eastAsia="ro-RO"/>
        </w:rPr>
      </w:pPr>
      <w:r w:rsidRPr="00AD3CA7">
        <w:rPr>
          <w:sz w:val="24"/>
          <w:szCs w:val="24"/>
          <w:lang w:val="pt-BR"/>
        </w:rPr>
        <w:t xml:space="preserve">  După finalizarea lucrărilor  - vor fi evacuate de pe șantier toate utilajele și materialele utilizate, cât și deșeurile  formate - din contul Executantului.</w:t>
      </w:r>
    </w:p>
    <w:p w14:paraId="7EED3DF3" w14:textId="77777777" w:rsidR="00DD5A79" w:rsidRPr="00AD3CA7" w:rsidRDefault="00DD5A79" w:rsidP="00DD5A79">
      <w:pPr>
        <w:pStyle w:val="a7"/>
        <w:autoSpaceDE/>
        <w:spacing w:line="264" w:lineRule="auto"/>
        <w:ind w:left="928"/>
        <w:jc w:val="both"/>
        <w:rPr>
          <w:sz w:val="24"/>
          <w:szCs w:val="24"/>
          <w:lang w:val="ro-RO" w:eastAsia="ro-RO"/>
        </w:rPr>
      </w:pPr>
    </w:p>
    <w:p w14:paraId="6E6E94E7" w14:textId="77777777" w:rsidR="00DD5A79" w:rsidRPr="00AD3CA7" w:rsidRDefault="00DD5A79" w:rsidP="00DD5A79">
      <w:pPr>
        <w:pStyle w:val="a7"/>
        <w:numPr>
          <w:ilvl w:val="0"/>
          <w:numId w:val="1"/>
        </w:numPr>
        <w:autoSpaceDE/>
        <w:spacing w:line="276" w:lineRule="auto"/>
        <w:ind w:left="993" w:hanging="284"/>
        <w:jc w:val="both"/>
        <w:rPr>
          <w:b/>
          <w:bCs/>
          <w:sz w:val="24"/>
          <w:szCs w:val="24"/>
          <w:lang w:val="ro-RO" w:eastAsia="ro-RO"/>
        </w:rPr>
      </w:pPr>
      <w:r w:rsidRPr="00AD3CA7">
        <w:rPr>
          <w:b/>
          <w:bCs/>
          <w:sz w:val="24"/>
          <w:szCs w:val="24"/>
          <w:lang w:val="ro-RO" w:eastAsia="ro-RO"/>
        </w:rPr>
        <w:t>Echipamentele, instalațiile, utilajele, sculele, instrumentele, dispozitivele si alte obiecte necesare pentru executarea lucrărilor</w:t>
      </w:r>
    </w:p>
    <w:p w14:paraId="2353450D" w14:textId="77777777" w:rsidR="00DD5A79" w:rsidRPr="00AD3CA7" w:rsidRDefault="00DD5A79" w:rsidP="00DD5A79">
      <w:pPr>
        <w:pStyle w:val="a7"/>
        <w:numPr>
          <w:ilvl w:val="1"/>
          <w:numId w:val="7"/>
        </w:numPr>
        <w:tabs>
          <w:tab w:val="left" w:pos="709"/>
        </w:tabs>
        <w:autoSpaceDE/>
        <w:spacing w:line="264" w:lineRule="auto"/>
        <w:jc w:val="both"/>
        <w:rPr>
          <w:sz w:val="24"/>
          <w:szCs w:val="24"/>
          <w:lang w:val="ro-RO" w:eastAsia="ro-RO"/>
        </w:rPr>
      </w:pPr>
      <w:r w:rsidRPr="00AD3CA7">
        <w:rPr>
          <w:sz w:val="24"/>
          <w:szCs w:val="24"/>
          <w:lang w:val="ro-RO" w:eastAsia="ro-RO"/>
        </w:rPr>
        <w:t>Toate instrumentele și utilajele necesare de efectuare a lucrărilor vor fi asigurate muncitorilor de către Executant.</w:t>
      </w:r>
    </w:p>
    <w:p w14:paraId="4C8CC330" w14:textId="77777777" w:rsidR="00DD5A79" w:rsidRPr="00AD3CA7" w:rsidRDefault="00DD5A79" w:rsidP="00DD5A79">
      <w:pPr>
        <w:pStyle w:val="a7"/>
        <w:numPr>
          <w:ilvl w:val="1"/>
          <w:numId w:val="7"/>
        </w:numPr>
        <w:autoSpaceDE/>
        <w:spacing w:line="264" w:lineRule="auto"/>
        <w:ind w:left="993" w:hanging="426"/>
        <w:jc w:val="both"/>
        <w:rPr>
          <w:sz w:val="24"/>
          <w:szCs w:val="24"/>
          <w:lang w:val="ro-RO" w:eastAsia="ro-RO"/>
        </w:rPr>
      </w:pPr>
      <w:r w:rsidRPr="00AD3CA7">
        <w:rPr>
          <w:sz w:val="24"/>
          <w:szCs w:val="24"/>
          <w:lang w:val="ro-RO" w:eastAsia="ro-RO"/>
        </w:rPr>
        <w:t>La obiectul supus reparației este posibilitatea stocării pe timp de noapte și în zile de odihnă materialele și instrumentele care vor fi utilizate la efectuarea lucrărilor.</w:t>
      </w:r>
    </w:p>
    <w:p w14:paraId="4F28DC82" w14:textId="77777777" w:rsidR="00DD5A79" w:rsidRPr="00AD3CA7" w:rsidRDefault="00DD5A79" w:rsidP="00DD5A79">
      <w:pPr>
        <w:pStyle w:val="a7"/>
        <w:autoSpaceDE/>
        <w:spacing w:line="264" w:lineRule="auto"/>
        <w:ind w:left="993"/>
        <w:jc w:val="both"/>
        <w:rPr>
          <w:sz w:val="24"/>
          <w:szCs w:val="24"/>
          <w:lang w:val="ro-RO" w:eastAsia="ro-RO"/>
        </w:rPr>
      </w:pPr>
    </w:p>
    <w:p w14:paraId="6DA0396C" w14:textId="77777777" w:rsidR="00DD5A79" w:rsidRPr="00AD3CA7" w:rsidRDefault="00DD5A79" w:rsidP="00DD5A79">
      <w:pPr>
        <w:pStyle w:val="a7"/>
        <w:numPr>
          <w:ilvl w:val="0"/>
          <w:numId w:val="1"/>
        </w:numPr>
        <w:autoSpaceDE/>
        <w:spacing w:line="276" w:lineRule="auto"/>
        <w:ind w:left="851" w:hanging="284"/>
        <w:jc w:val="both"/>
        <w:rPr>
          <w:b/>
          <w:bCs/>
          <w:sz w:val="24"/>
          <w:szCs w:val="24"/>
          <w:lang w:val="ro-RO" w:eastAsia="ro-RO"/>
        </w:rPr>
      </w:pPr>
      <w:r w:rsidRPr="00AD3CA7">
        <w:rPr>
          <w:b/>
          <w:bCs/>
          <w:sz w:val="24"/>
          <w:szCs w:val="24"/>
          <w:lang w:val="ro-RO" w:eastAsia="ro-RO"/>
        </w:rPr>
        <w:t>Remedierea viciilor ascunse și a defectelor</w:t>
      </w:r>
    </w:p>
    <w:p w14:paraId="36C7C80A" w14:textId="77777777" w:rsidR="00DD5A79" w:rsidRPr="00AD3CA7" w:rsidRDefault="00DD5A79" w:rsidP="00DD5A79">
      <w:pPr>
        <w:autoSpaceDE/>
        <w:spacing w:line="312" w:lineRule="auto"/>
        <w:ind w:left="624"/>
        <w:jc w:val="both"/>
        <w:rPr>
          <w:sz w:val="24"/>
          <w:szCs w:val="24"/>
          <w:lang w:val="ro-RO" w:eastAsia="ro-RO"/>
        </w:rPr>
      </w:pPr>
      <w:r w:rsidRPr="00AD3CA7">
        <w:rPr>
          <w:sz w:val="24"/>
          <w:szCs w:val="24"/>
          <w:lang w:val="ro-RO" w:eastAsia="ro-RO"/>
        </w:rPr>
        <w:t xml:space="preserve">7.1 În caz de apariție a defecțiunilor (cauzate de condiții normale de exploatare) după recepția </w:t>
      </w:r>
    </w:p>
    <w:p w14:paraId="2951FF60" w14:textId="77777777" w:rsidR="00DD5A79" w:rsidRPr="00AD3CA7" w:rsidRDefault="00DD5A79" w:rsidP="00DD5A79">
      <w:pPr>
        <w:autoSpaceDE/>
        <w:spacing w:line="264" w:lineRule="auto"/>
        <w:ind w:left="624"/>
        <w:jc w:val="both"/>
        <w:rPr>
          <w:sz w:val="24"/>
          <w:szCs w:val="24"/>
          <w:lang w:val="ro-RO" w:eastAsia="ro-RO"/>
        </w:rPr>
      </w:pPr>
      <w:r w:rsidRPr="00AD3CA7">
        <w:rPr>
          <w:sz w:val="24"/>
          <w:szCs w:val="24"/>
          <w:lang w:val="ro-RO" w:eastAsia="ro-RO"/>
        </w:rPr>
        <w:t xml:space="preserve">     finală a obiectului în perioada de garanție stabilită de prezentul caiet de sarcini, Executantul va </w:t>
      </w:r>
    </w:p>
    <w:p w14:paraId="49BED440" w14:textId="77777777" w:rsidR="00DD5A79" w:rsidRPr="00AD3CA7" w:rsidRDefault="00DD5A79" w:rsidP="00DD5A79">
      <w:pPr>
        <w:autoSpaceDE/>
        <w:spacing w:line="264" w:lineRule="auto"/>
        <w:ind w:left="624"/>
        <w:jc w:val="both"/>
        <w:rPr>
          <w:sz w:val="24"/>
          <w:szCs w:val="24"/>
          <w:lang w:val="ro-RO" w:eastAsia="ro-RO"/>
        </w:rPr>
      </w:pPr>
      <w:r w:rsidRPr="00AD3CA7">
        <w:rPr>
          <w:sz w:val="24"/>
          <w:szCs w:val="24"/>
          <w:lang w:val="ro-RO" w:eastAsia="ro-RO"/>
        </w:rPr>
        <w:t xml:space="preserve">     executa  lucrări  din cont propriu  în volumul  care necesită  de a aduce  obiectul  în starea </w:t>
      </w:r>
    </w:p>
    <w:p w14:paraId="38E174F1" w14:textId="77777777" w:rsidR="00DD5A79" w:rsidRPr="00AD3CA7" w:rsidRDefault="00DD5A79" w:rsidP="00DD5A79">
      <w:pPr>
        <w:autoSpaceDE/>
        <w:spacing w:line="264" w:lineRule="auto"/>
        <w:ind w:left="624"/>
        <w:jc w:val="both"/>
        <w:rPr>
          <w:sz w:val="24"/>
          <w:szCs w:val="24"/>
          <w:lang w:val="ro-RO" w:eastAsia="ro-RO"/>
        </w:rPr>
      </w:pPr>
      <w:r w:rsidRPr="00AD3CA7">
        <w:rPr>
          <w:sz w:val="24"/>
          <w:szCs w:val="24"/>
          <w:lang w:val="ro-RO" w:eastAsia="ro-RO"/>
        </w:rPr>
        <w:t xml:space="preserve">      corespunzătoare normelor  tehnice.</w:t>
      </w:r>
    </w:p>
    <w:p w14:paraId="3C500549" w14:textId="77777777" w:rsidR="00DD5A79" w:rsidRPr="00AD3CA7" w:rsidRDefault="00DD5A79" w:rsidP="00DD5A79">
      <w:pPr>
        <w:autoSpaceDE/>
        <w:spacing w:line="264" w:lineRule="auto"/>
        <w:ind w:left="624"/>
        <w:jc w:val="both"/>
        <w:rPr>
          <w:bCs/>
          <w:sz w:val="24"/>
          <w:szCs w:val="24"/>
          <w:lang w:val="pt-BR"/>
        </w:rPr>
      </w:pPr>
      <w:r w:rsidRPr="00AD3CA7">
        <w:rPr>
          <w:bCs/>
          <w:sz w:val="24"/>
          <w:szCs w:val="24"/>
          <w:lang w:val="pt-BR"/>
        </w:rPr>
        <w:t>7.2 Remedierea viciilor va fi efectuată conform cerințelor Caietului de sarcini dat, și anume</w:t>
      </w:r>
    </w:p>
    <w:p w14:paraId="64E7A326" w14:textId="77777777" w:rsidR="00DD5A79" w:rsidRPr="00AD3CA7" w:rsidRDefault="00DD5A79" w:rsidP="00DD5A79">
      <w:pPr>
        <w:autoSpaceDE/>
        <w:spacing w:line="264" w:lineRule="auto"/>
        <w:ind w:left="624"/>
        <w:jc w:val="both"/>
        <w:rPr>
          <w:bCs/>
          <w:sz w:val="24"/>
          <w:szCs w:val="24"/>
          <w:lang w:val="pt-BR"/>
        </w:rPr>
      </w:pPr>
      <w:r w:rsidRPr="00AD3CA7">
        <w:rPr>
          <w:bCs/>
          <w:sz w:val="24"/>
          <w:szCs w:val="24"/>
          <w:lang w:val="pt-BR"/>
        </w:rPr>
        <w:t xml:space="preserve">      conform cerințelor stipulate în Anexele 1-17.</w:t>
      </w:r>
    </w:p>
    <w:p w14:paraId="256ADCA5" w14:textId="77777777" w:rsidR="00DD5A79" w:rsidRPr="00AD3CA7" w:rsidRDefault="00DD5A79" w:rsidP="00DD5A79">
      <w:pPr>
        <w:autoSpaceDE/>
        <w:spacing w:line="276" w:lineRule="auto"/>
        <w:ind w:left="567"/>
        <w:jc w:val="both"/>
        <w:rPr>
          <w:bCs/>
          <w:sz w:val="24"/>
          <w:szCs w:val="24"/>
          <w:lang w:val="pt-BR"/>
        </w:rPr>
      </w:pPr>
    </w:p>
    <w:p w14:paraId="0F9F78BE" w14:textId="77777777" w:rsidR="00DD5A79" w:rsidRPr="00AD3CA7" w:rsidRDefault="00DD5A79" w:rsidP="00DD5A79">
      <w:pPr>
        <w:numPr>
          <w:ilvl w:val="0"/>
          <w:numId w:val="1"/>
        </w:numPr>
        <w:autoSpaceDE/>
        <w:autoSpaceDN/>
        <w:spacing w:line="300" w:lineRule="auto"/>
        <w:rPr>
          <w:bCs/>
          <w:iCs/>
          <w:spacing w:val="-3"/>
          <w:sz w:val="24"/>
          <w:szCs w:val="24"/>
          <w:lang w:val="ro-RO" w:eastAsia="ro-RO"/>
        </w:rPr>
      </w:pPr>
      <w:r w:rsidRPr="00AD3CA7">
        <w:rPr>
          <w:b/>
          <w:spacing w:val="-3"/>
          <w:sz w:val="24"/>
          <w:szCs w:val="24"/>
          <w:lang w:val="ro-RO" w:eastAsia="ro-RO"/>
        </w:rPr>
        <w:t xml:space="preserve"> Documentaţia  tehnico-normativă de reglementare a lucrărilor</w:t>
      </w:r>
    </w:p>
    <w:p w14:paraId="73E7B97B" w14:textId="77777777" w:rsidR="00DD5A79" w:rsidRPr="00AD3CA7" w:rsidRDefault="00DD5A79" w:rsidP="00DD5A79">
      <w:pPr>
        <w:autoSpaceDE/>
        <w:autoSpaceDN/>
        <w:spacing w:line="300" w:lineRule="auto"/>
        <w:ind w:left="1495"/>
        <w:rPr>
          <w:bCs/>
          <w:iCs/>
          <w:spacing w:val="-3"/>
          <w:sz w:val="24"/>
          <w:szCs w:val="24"/>
          <w:lang w:val="ro-RO" w:eastAsia="ro-RO"/>
        </w:rPr>
      </w:pPr>
    </w:p>
    <w:tbl>
      <w:tblPr>
        <w:tblW w:w="4627" w:type="pct"/>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3"/>
        <w:gridCol w:w="2395"/>
        <w:gridCol w:w="6337"/>
      </w:tblGrid>
      <w:tr w:rsidR="00DD5A79" w:rsidRPr="00AD3CA7" w14:paraId="7085F9D8" w14:textId="77777777" w:rsidTr="00DB1C9A">
        <w:trPr>
          <w:trHeight w:val="591"/>
        </w:trPr>
        <w:tc>
          <w:tcPr>
            <w:tcW w:w="373" w:type="pct"/>
            <w:shd w:val="clear" w:color="auto" w:fill="F2F2F2"/>
            <w:vAlign w:val="center"/>
          </w:tcPr>
          <w:p w14:paraId="1BC3A72F" w14:textId="77777777" w:rsidR="00DD5A79" w:rsidRPr="00AD3CA7" w:rsidRDefault="00DD5A79" w:rsidP="00DB1C9A">
            <w:pPr>
              <w:spacing w:line="300" w:lineRule="auto"/>
              <w:ind w:left="720" w:hanging="720"/>
              <w:jc w:val="center"/>
              <w:rPr>
                <w:sz w:val="24"/>
                <w:szCs w:val="24"/>
                <w:lang w:val="ro-RO" w:eastAsia="ro-RO"/>
              </w:rPr>
            </w:pPr>
            <w:r w:rsidRPr="00AD3CA7">
              <w:rPr>
                <w:sz w:val="24"/>
                <w:szCs w:val="24"/>
                <w:lang w:val="ro-RO" w:eastAsia="ro-RO"/>
              </w:rPr>
              <w:lastRenderedPageBreak/>
              <w:t>Nr.</w:t>
            </w:r>
          </w:p>
        </w:tc>
        <w:tc>
          <w:tcPr>
            <w:tcW w:w="1269" w:type="pct"/>
            <w:shd w:val="clear" w:color="auto" w:fill="F2F2F2"/>
            <w:vAlign w:val="center"/>
          </w:tcPr>
          <w:p w14:paraId="3BF18786" w14:textId="77777777" w:rsidR="00DD5A79" w:rsidRPr="00AD3CA7" w:rsidRDefault="00DD5A79" w:rsidP="00DB1C9A">
            <w:pPr>
              <w:spacing w:line="300" w:lineRule="auto"/>
              <w:jc w:val="center"/>
              <w:rPr>
                <w:b/>
                <w:spacing w:val="-3"/>
                <w:sz w:val="24"/>
                <w:szCs w:val="24"/>
                <w:lang w:val="ro-RO" w:eastAsia="ro-RO"/>
              </w:rPr>
            </w:pPr>
            <w:r w:rsidRPr="00AD3CA7">
              <w:rPr>
                <w:b/>
                <w:spacing w:val="-3"/>
                <w:sz w:val="24"/>
                <w:szCs w:val="24"/>
                <w:lang w:val="ro-RO" w:eastAsia="ro-RO"/>
              </w:rPr>
              <w:t>Codul documentului</w:t>
            </w:r>
          </w:p>
        </w:tc>
        <w:tc>
          <w:tcPr>
            <w:tcW w:w="3358" w:type="pct"/>
            <w:shd w:val="clear" w:color="auto" w:fill="F2F2F2"/>
            <w:vAlign w:val="center"/>
          </w:tcPr>
          <w:p w14:paraId="3BE8E42A" w14:textId="77777777" w:rsidR="00DD5A79" w:rsidRPr="00AD3CA7" w:rsidRDefault="00DD5A79" w:rsidP="00DB1C9A">
            <w:pPr>
              <w:spacing w:line="300" w:lineRule="auto"/>
              <w:jc w:val="center"/>
              <w:rPr>
                <w:sz w:val="24"/>
                <w:szCs w:val="24"/>
                <w:lang w:val="ro-RO" w:eastAsia="ro-RO"/>
              </w:rPr>
            </w:pPr>
            <w:r w:rsidRPr="00AD3CA7">
              <w:rPr>
                <w:b/>
                <w:spacing w:val="-3"/>
                <w:sz w:val="24"/>
                <w:szCs w:val="24"/>
                <w:lang w:val="ro-RO" w:eastAsia="ro-RO"/>
              </w:rPr>
              <w:t>Denumirea documentului</w:t>
            </w:r>
          </w:p>
        </w:tc>
      </w:tr>
      <w:tr w:rsidR="00DD5A79" w:rsidRPr="00AD3CA7" w14:paraId="2ED624CD" w14:textId="77777777" w:rsidTr="00DB1C9A">
        <w:trPr>
          <w:trHeight w:val="482"/>
        </w:trPr>
        <w:tc>
          <w:tcPr>
            <w:tcW w:w="373" w:type="pct"/>
            <w:vAlign w:val="center"/>
          </w:tcPr>
          <w:p w14:paraId="5ECEC476" w14:textId="77777777" w:rsidR="00DD5A79" w:rsidRPr="00AD3CA7" w:rsidRDefault="00DD5A79" w:rsidP="00DB1C9A">
            <w:pPr>
              <w:autoSpaceDE/>
              <w:autoSpaceDN/>
              <w:spacing w:line="300" w:lineRule="auto"/>
              <w:jc w:val="center"/>
              <w:rPr>
                <w:sz w:val="24"/>
                <w:szCs w:val="24"/>
                <w:lang w:val="ro-RO" w:eastAsia="ro-RO"/>
              </w:rPr>
            </w:pPr>
            <w:r w:rsidRPr="00AD3CA7">
              <w:rPr>
                <w:sz w:val="24"/>
                <w:szCs w:val="24"/>
                <w:lang w:val="ro-RO" w:eastAsia="ro-RO"/>
              </w:rPr>
              <w:t>1.</w:t>
            </w:r>
          </w:p>
        </w:tc>
        <w:tc>
          <w:tcPr>
            <w:tcW w:w="1269" w:type="pct"/>
            <w:vAlign w:val="center"/>
          </w:tcPr>
          <w:p w14:paraId="3D53B969" w14:textId="77777777" w:rsidR="00DD5A79" w:rsidRPr="00AD3CA7" w:rsidRDefault="00DD5A79" w:rsidP="00DB1C9A">
            <w:pPr>
              <w:spacing w:line="300" w:lineRule="auto"/>
              <w:jc w:val="center"/>
              <w:rPr>
                <w:bCs/>
                <w:iCs/>
                <w:sz w:val="24"/>
                <w:szCs w:val="24"/>
                <w:lang w:val="ro-RO"/>
              </w:rPr>
            </w:pPr>
            <w:r w:rsidRPr="00AD3CA7">
              <w:rPr>
                <w:bCs/>
                <w:sz w:val="22"/>
                <w:szCs w:val="22"/>
                <w:lang w:val="ro-RO" w:eastAsia="en-US"/>
              </w:rPr>
              <w:t>CP E.04.04-2005</w:t>
            </w:r>
          </w:p>
        </w:tc>
        <w:tc>
          <w:tcPr>
            <w:tcW w:w="3358" w:type="pct"/>
            <w:vAlign w:val="center"/>
          </w:tcPr>
          <w:p w14:paraId="4FFCC31E" w14:textId="77777777" w:rsidR="00DD5A79" w:rsidRPr="00AD3CA7" w:rsidRDefault="00DD5A79" w:rsidP="00DB1C9A">
            <w:pPr>
              <w:adjustRightInd w:val="0"/>
              <w:spacing w:line="300" w:lineRule="auto"/>
              <w:jc w:val="center"/>
              <w:rPr>
                <w:bCs/>
                <w:iCs/>
                <w:sz w:val="24"/>
                <w:szCs w:val="24"/>
                <w:lang w:val="ro-RO"/>
              </w:rPr>
            </w:pPr>
            <w:r w:rsidRPr="00AD3CA7">
              <w:rPr>
                <w:sz w:val="22"/>
                <w:szCs w:val="22"/>
                <w:lang w:val="ro-RO" w:eastAsia="en-US"/>
              </w:rPr>
              <w:t>Executarea lucrărilor de izolare, protecţie şi finisare în construcţii</w:t>
            </w:r>
          </w:p>
        </w:tc>
      </w:tr>
      <w:tr w:rsidR="00DD5A79" w:rsidRPr="00AD3CA7" w14:paraId="50CB7F20" w14:textId="77777777" w:rsidTr="00DB1C9A">
        <w:trPr>
          <w:trHeight w:val="431"/>
        </w:trPr>
        <w:tc>
          <w:tcPr>
            <w:tcW w:w="373" w:type="pct"/>
            <w:vAlign w:val="center"/>
          </w:tcPr>
          <w:p w14:paraId="684E8A36" w14:textId="77777777" w:rsidR="00DD5A79" w:rsidRPr="00AD3CA7" w:rsidRDefault="00DD5A79" w:rsidP="00DB1C9A">
            <w:pPr>
              <w:autoSpaceDE/>
              <w:autoSpaceDN/>
              <w:spacing w:line="300" w:lineRule="auto"/>
              <w:jc w:val="center"/>
              <w:rPr>
                <w:sz w:val="24"/>
                <w:szCs w:val="24"/>
                <w:lang w:val="ro-RO" w:eastAsia="ro-RO"/>
              </w:rPr>
            </w:pPr>
            <w:r w:rsidRPr="00AD3CA7">
              <w:rPr>
                <w:sz w:val="24"/>
                <w:szCs w:val="24"/>
                <w:lang w:val="ro-RO" w:eastAsia="ro-RO"/>
              </w:rPr>
              <w:t>2.</w:t>
            </w:r>
          </w:p>
        </w:tc>
        <w:tc>
          <w:tcPr>
            <w:tcW w:w="1269" w:type="pct"/>
            <w:vAlign w:val="center"/>
          </w:tcPr>
          <w:p w14:paraId="28192D3C" w14:textId="77777777" w:rsidR="00DD5A79" w:rsidRPr="00AD3CA7" w:rsidRDefault="00DD5A79" w:rsidP="00DB1C9A">
            <w:pPr>
              <w:spacing w:line="300" w:lineRule="auto"/>
              <w:jc w:val="center"/>
              <w:rPr>
                <w:bCs/>
                <w:iCs/>
                <w:sz w:val="24"/>
                <w:szCs w:val="24"/>
                <w:lang w:val="ro-RO"/>
              </w:rPr>
            </w:pPr>
            <w:r w:rsidRPr="00AD3CA7">
              <w:rPr>
                <w:sz w:val="22"/>
                <w:szCs w:val="22"/>
                <w:lang w:val="en-US" w:eastAsia="en-US"/>
              </w:rPr>
              <w:t>CP</w:t>
            </w:r>
            <w:r w:rsidRPr="00AD3CA7">
              <w:rPr>
                <w:sz w:val="22"/>
                <w:szCs w:val="22"/>
                <w:lang w:eastAsia="en-US"/>
              </w:rPr>
              <w:t xml:space="preserve"> </w:t>
            </w:r>
            <w:r w:rsidRPr="00AD3CA7">
              <w:rPr>
                <w:sz w:val="22"/>
                <w:szCs w:val="22"/>
                <w:lang w:val="en-US" w:eastAsia="en-US"/>
              </w:rPr>
              <w:t>H.04.02:2016</w:t>
            </w:r>
          </w:p>
        </w:tc>
        <w:tc>
          <w:tcPr>
            <w:tcW w:w="3358" w:type="pct"/>
            <w:vAlign w:val="center"/>
          </w:tcPr>
          <w:p w14:paraId="68E914AF" w14:textId="77777777" w:rsidR="00DD5A79" w:rsidRPr="00AD3CA7" w:rsidRDefault="00DD5A79" w:rsidP="00DB1C9A">
            <w:pPr>
              <w:adjustRightInd w:val="0"/>
              <w:jc w:val="center"/>
              <w:rPr>
                <w:sz w:val="22"/>
                <w:szCs w:val="22"/>
                <w:lang w:val="pt-BR" w:eastAsia="en-US"/>
              </w:rPr>
            </w:pPr>
            <w:r w:rsidRPr="00AD3CA7">
              <w:rPr>
                <w:sz w:val="22"/>
                <w:szCs w:val="22"/>
                <w:lang w:val="pt-BR" w:eastAsia="en-US"/>
              </w:rPr>
              <w:t>Prepararea și aplicare mortarelor în construcții</w:t>
            </w:r>
          </w:p>
        </w:tc>
      </w:tr>
      <w:tr w:rsidR="00DD5A79" w:rsidRPr="00AD3CA7" w14:paraId="31C033F5" w14:textId="77777777" w:rsidTr="00DB1C9A">
        <w:trPr>
          <w:trHeight w:val="551"/>
        </w:trPr>
        <w:tc>
          <w:tcPr>
            <w:tcW w:w="373" w:type="pct"/>
            <w:vAlign w:val="center"/>
          </w:tcPr>
          <w:p w14:paraId="29D8CAA3" w14:textId="77777777" w:rsidR="00DD5A79" w:rsidRPr="00AD3CA7" w:rsidRDefault="00DD5A79" w:rsidP="00DB1C9A">
            <w:pPr>
              <w:autoSpaceDE/>
              <w:autoSpaceDN/>
              <w:spacing w:line="300" w:lineRule="auto"/>
              <w:jc w:val="center"/>
              <w:rPr>
                <w:sz w:val="24"/>
                <w:szCs w:val="24"/>
                <w:lang w:val="ro-RO" w:eastAsia="ro-RO"/>
              </w:rPr>
            </w:pPr>
            <w:r w:rsidRPr="00AD3CA7">
              <w:rPr>
                <w:sz w:val="24"/>
                <w:szCs w:val="24"/>
                <w:lang w:val="ro-RO" w:eastAsia="ro-RO"/>
              </w:rPr>
              <w:t>3.</w:t>
            </w:r>
          </w:p>
        </w:tc>
        <w:tc>
          <w:tcPr>
            <w:tcW w:w="1269" w:type="pct"/>
            <w:vAlign w:val="center"/>
          </w:tcPr>
          <w:p w14:paraId="7CE2AB26" w14:textId="77777777" w:rsidR="00DD5A79" w:rsidRPr="00AD3CA7" w:rsidRDefault="00DD5A79" w:rsidP="00DB1C9A">
            <w:pPr>
              <w:spacing w:line="300" w:lineRule="auto"/>
              <w:jc w:val="center"/>
              <w:rPr>
                <w:bCs/>
                <w:iCs/>
                <w:sz w:val="24"/>
                <w:szCs w:val="24"/>
                <w:lang w:val="ro-RO"/>
              </w:rPr>
            </w:pPr>
            <w:r w:rsidRPr="00AD3CA7">
              <w:rPr>
                <w:sz w:val="22"/>
                <w:szCs w:val="22"/>
                <w:lang w:val="en-US" w:eastAsia="en-US"/>
              </w:rPr>
              <w:t>CP</w:t>
            </w:r>
            <w:r w:rsidRPr="00AD3CA7">
              <w:rPr>
                <w:sz w:val="22"/>
                <w:szCs w:val="22"/>
                <w:lang w:eastAsia="en-US"/>
              </w:rPr>
              <w:t xml:space="preserve">  </w:t>
            </w:r>
            <w:r w:rsidRPr="00AD3CA7">
              <w:rPr>
                <w:sz w:val="22"/>
                <w:szCs w:val="22"/>
                <w:lang w:val="en-US" w:eastAsia="en-US"/>
              </w:rPr>
              <w:t>H.04.04:2018</w:t>
            </w:r>
          </w:p>
        </w:tc>
        <w:tc>
          <w:tcPr>
            <w:tcW w:w="3358" w:type="pct"/>
            <w:vAlign w:val="center"/>
          </w:tcPr>
          <w:p w14:paraId="1ECCCC24" w14:textId="77777777" w:rsidR="00DD5A79" w:rsidRPr="00AD3CA7" w:rsidRDefault="00DD5A79" w:rsidP="00DB1C9A">
            <w:pPr>
              <w:adjustRightInd w:val="0"/>
              <w:jc w:val="center"/>
              <w:rPr>
                <w:sz w:val="22"/>
                <w:szCs w:val="22"/>
                <w:lang w:val="en-US" w:eastAsia="en-US"/>
              </w:rPr>
            </w:pPr>
            <w:r w:rsidRPr="00AD3CA7">
              <w:rPr>
                <w:sz w:val="22"/>
                <w:szCs w:val="22"/>
                <w:lang w:val="en-US" w:eastAsia="en-US"/>
              </w:rPr>
              <w:t>Beton. Specificație, performanță și conformitate</w:t>
            </w:r>
          </w:p>
        </w:tc>
      </w:tr>
      <w:tr w:rsidR="00DD5A79" w:rsidRPr="00AD3CA7" w14:paraId="071D9DAE" w14:textId="77777777" w:rsidTr="00DB1C9A">
        <w:trPr>
          <w:trHeight w:val="416"/>
        </w:trPr>
        <w:tc>
          <w:tcPr>
            <w:tcW w:w="373" w:type="pct"/>
            <w:vAlign w:val="center"/>
          </w:tcPr>
          <w:p w14:paraId="3595FE4B" w14:textId="77777777" w:rsidR="00DD5A79" w:rsidRPr="00AD3CA7" w:rsidRDefault="00DD5A79" w:rsidP="00DB1C9A">
            <w:pPr>
              <w:autoSpaceDE/>
              <w:autoSpaceDN/>
              <w:spacing w:line="300" w:lineRule="auto"/>
              <w:jc w:val="center"/>
              <w:rPr>
                <w:sz w:val="24"/>
                <w:szCs w:val="24"/>
                <w:lang w:val="ro-RO" w:eastAsia="ro-RO"/>
              </w:rPr>
            </w:pPr>
            <w:r w:rsidRPr="00AD3CA7">
              <w:rPr>
                <w:sz w:val="24"/>
                <w:szCs w:val="24"/>
                <w:lang w:val="ro-RO" w:eastAsia="ro-RO"/>
              </w:rPr>
              <w:t xml:space="preserve">4. </w:t>
            </w:r>
          </w:p>
        </w:tc>
        <w:tc>
          <w:tcPr>
            <w:tcW w:w="1269" w:type="pct"/>
            <w:vAlign w:val="center"/>
          </w:tcPr>
          <w:p w14:paraId="5649573D" w14:textId="77777777" w:rsidR="00DD5A79" w:rsidRPr="00AD3CA7" w:rsidRDefault="00DD5A79" w:rsidP="00DB1C9A">
            <w:pPr>
              <w:spacing w:line="300" w:lineRule="auto"/>
              <w:jc w:val="center"/>
              <w:rPr>
                <w:bCs/>
                <w:iCs/>
                <w:sz w:val="24"/>
                <w:szCs w:val="24"/>
                <w:lang w:val="ro-RO" w:eastAsia="en-US"/>
              </w:rPr>
            </w:pPr>
            <w:r w:rsidRPr="00AD3CA7">
              <w:rPr>
                <w:bCs/>
                <w:iCs/>
                <w:sz w:val="24"/>
                <w:szCs w:val="24"/>
                <w:lang w:val="ro-RO"/>
              </w:rPr>
              <w:t>NCM A.08.02:2014</w:t>
            </w:r>
          </w:p>
        </w:tc>
        <w:tc>
          <w:tcPr>
            <w:tcW w:w="3358" w:type="pct"/>
            <w:vAlign w:val="center"/>
          </w:tcPr>
          <w:p w14:paraId="56A4B0C0" w14:textId="77777777" w:rsidR="00DD5A79" w:rsidRPr="00AD3CA7" w:rsidRDefault="00DD5A79" w:rsidP="00DB1C9A">
            <w:pPr>
              <w:adjustRightInd w:val="0"/>
              <w:spacing w:line="300" w:lineRule="auto"/>
              <w:jc w:val="center"/>
              <w:rPr>
                <w:bCs/>
                <w:iCs/>
                <w:sz w:val="24"/>
                <w:szCs w:val="24"/>
                <w:lang w:val="ro-RO" w:eastAsia="en-US"/>
              </w:rPr>
            </w:pPr>
            <w:r w:rsidRPr="00AD3CA7">
              <w:rPr>
                <w:bCs/>
                <w:iCs/>
                <w:sz w:val="24"/>
                <w:szCs w:val="24"/>
                <w:lang w:val="ro-RO"/>
              </w:rPr>
              <w:t>Securitateа şi sănătatea muncii în construcţii</w:t>
            </w:r>
          </w:p>
        </w:tc>
      </w:tr>
      <w:tr w:rsidR="00DD5A79" w:rsidRPr="00AD3CA7" w14:paraId="18BA7359" w14:textId="77777777" w:rsidTr="00DB1C9A">
        <w:trPr>
          <w:trHeight w:val="864"/>
        </w:trPr>
        <w:tc>
          <w:tcPr>
            <w:tcW w:w="373" w:type="pct"/>
            <w:vAlign w:val="center"/>
          </w:tcPr>
          <w:p w14:paraId="1636CD38" w14:textId="77777777" w:rsidR="00DD5A79" w:rsidRPr="00AD3CA7" w:rsidRDefault="00DD5A79" w:rsidP="00DB1C9A">
            <w:pPr>
              <w:autoSpaceDE/>
              <w:autoSpaceDN/>
              <w:spacing w:line="300" w:lineRule="auto"/>
              <w:jc w:val="center"/>
              <w:rPr>
                <w:sz w:val="24"/>
                <w:szCs w:val="24"/>
                <w:lang w:val="ro-RO" w:eastAsia="ro-RO"/>
              </w:rPr>
            </w:pPr>
            <w:r w:rsidRPr="00AD3CA7">
              <w:rPr>
                <w:sz w:val="24"/>
                <w:szCs w:val="24"/>
                <w:lang w:val="ro-RO" w:eastAsia="ro-RO"/>
              </w:rPr>
              <w:t>5.</w:t>
            </w:r>
          </w:p>
        </w:tc>
        <w:tc>
          <w:tcPr>
            <w:tcW w:w="1269" w:type="pct"/>
            <w:vAlign w:val="center"/>
          </w:tcPr>
          <w:p w14:paraId="4F6B88E0" w14:textId="77777777" w:rsidR="00DD5A79" w:rsidRPr="00AD3CA7" w:rsidRDefault="00DD5A79" w:rsidP="00DB1C9A">
            <w:pPr>
              <w:spacing w:line="300" w:lineRule="auto"/>
              <w:jc w:val="center"/>
              <w:rPr>
                <w:bCs/>
                <w:iCs/>
                <w:sz w:val="24"/>
                <w:szCs w:val="24"/>
                <w:lang w:val="ro-RO" w:eastAsia="en-US"/>
              </w:rPr>
            </w:pPr>
            <w:r w:rsidRPr="00AD3CA7">
              <w:rPr>
                <w:bCs/>
                <w:iCs/>
                <w:sz w:val="24"/>
                <w:szCs w:val="24"/>
                <w:lang w:val="ro-RO"/>
              </w:rPr>
              <w:t>CP A.08.01-1996</w:t>
            </w:r>
          </w:p>
        </w:tc>
        <w:tc>
          <w:tcPr>
            <w:tcW w:w="3358" w:type="pct"/>
            <w:vAlign w:val="center"/>
          </w:tcPr>
          <w:p w14:paraId="6B6EE7AB" w14:textId="77777777" w:rsidR="00DD5A79" w:rsidRPr="00AD3CA7" w:rsidRDefault="00DD5A79" w:rsidP="00DB1C9A">
            <w:pPr>
              <w:adjustRightInd w:val="0"/>
              <w:jc w:val="center"/>
              <w:rPr>
                <w:iCs/>
                <w:sz w:val="24"/>
                <w:szCs w:val="24"/>
                <w:lang w:val="ro-RO" w:eastAsia="en-US"/>
              </w:rPr>
            </w:pPr>
            <w:r w:rsidRPr="00AD3CA7">
              <w:rPr>
                <w:iCs/>
                <w:sz w:val="24"/>
                <w:szCs w:val="24"/>
                <w:lang w:val="ro-RO"/>
              </w:rPr>
              <w:t>Instrucţiuni de verificare a calităţii şi recepţie a lucrărilor ascunse şi/sau în faze determinante la construcţii şi instalaţii aferente</w:t>
            </w:r>
          </w:p>
        </w:tc>
      </w:tr>
      <w:tr w:rsidR="00DD5A79" w:rsidRPr="00AD3CA7" w14:paraId="74CD8C95" w14:textId="77777777" w:rsidTr="00DB1C9A">
        <w:trPr>
          <w:trHeight w:val="432"/>
        </w:trPr>
        <w:tc>
          <w:tcPr>
            <w:tcW w:w="373" w:type="pct"/>
            <w:vAlign w:val="center"/>
          </w:tcPr>
          <w:p w14:paraId="43E7EA49" w14:textId="77777777" w:rsidR="00DD5A79" w:rsidRPr="00AD3CA7" w:rsidRDefault="00DD5A79" w:rsidP="00DB1C9A">
            <w:pPr>
              <w:autoSpaceDE/>
              <w:autoSpaceDN/>
              <w:spacing w:line="300" w:lineRule="auto"/>
              <w:jc w:val="center"/>
              <w:rPr>
                <w:sz w:val="24"/>
                <w:szCs w:val="24"/>
                <w:lang w:val="ro-RO" w:eastAsia="ro-RO"/>
              </w:rPr>
            </w:pPr>
            <w:r w:rsidRPr="00AD3CA7">
              <w:rPr>
                <w:sz w:val="24"/>
                <w:szCs w:val="24"/>
                <w:lang w:val="ro-RO" w:eastAsia="ro-RO"/>
              </w:rPr>
              <w:t>6.</w:t>
            </w:r>
          </w:p>
        </w:tc>
        <w:tc>
          <w:tcPr>
            <w:tcW w:w="1269" w:type="pct"/>
            <w:vAlign w:val="center"/>
          </w:tcPr>
          <w:p w14:paraId="3313BAE7" w14:textId="77777777" w:rsidR="00DD5A79" w:rsidRPr="00AD3CA7" w:rsidRDefault="00DD5A79" w:rsidP="00DB1C9A">
            <w:pPr>
              <w:spacing w:line="300" w:lineRule="auto"/>
              <w:jc w:val="center"/>
              <w:rPr>
                <w:bCs/>
                <w:iCs/>
                <w:sz w:val="24"/>
                <w:szCs w:val="24"/>
                <w:lang w:val="ro-RO"/>
              </w:rPr>
            </w:pPr>
            <w:r w:rsidRPr="00AD3CA7">
              <w:rPr>
                <w:bCs/>
                <w:iCs/>
                <w:sz w:val="24"/>
                <w:szCs w:val="24"/>
                <w:lang w:val="ro-RO"/>
              </w:rPr>
              <w:t>CUC 434/2023</w:t>
            </w:r>
          </w:p>
        </w:tc>
        <w:tc>
          <w:tcPr>
            <w:tcW w:w="3358" w:type="pct"/>
            <w:vAlign w:val="center"/>
          </w:tcPr>
          <w:p w14:paraId="16F5F53B" w14:textId="77777777" w:rsidR="00DD5A79" w:rsidRPr="00AD3CA7" w:rsidRDefault="00DD5A79" w:rsidP="00DB1C9A">
            <w:pPr>
              <w:adjustRightInd w:val="0"/>
              <w:spacing w:line="300" w:lineRule="auto"/>
              <w:jc w:val="center"/>
              <w:rPr>
                <w:iCs/>
                <w:sz w:val="24"/>
                <w:szCs w:val="24"/>
                <w:lang w:val="ro-RO"/>
              </w:rPr>
            </w:pPr>
            <w:r w:rsidRPr="00AD3CA7">
              <w:rPr>
                <w:iCs/>
                <w:sz w:val="24"/>
                <w:szCs w:val="24"/>
                <w:lang w:val="ro-RO"/>
              </w:rPr>
              <w:t>Codul urbanismului și construcțiilor</w:t>
            </w:r>
          </w:p>
        </w:tc>
      </w:tr>
      <w:tr w:rsidR="00DD5A79" w:rsidRPr="00AD3CA7" w14:paraId="22FC4322" w14:textId="77777777" w:rsidTr="00DB1C9A">
        <w:trPr>
          <w:trHeight w:val="569"/>
        </w:trPr>
        <w:tc>
          <w:tcPr>
            <w:tcW w:w="373" w:type="pct"/>
            <w:vAlign w:val="center"/>
          </w:tcPr>
          <w:p w14:paraId="0C971A28" w14:textId="77777777" w:rsidR="00DD5A79" w:rsidRPr="00AD3CA7" w:rsidRDefault="00DD5A79" w:rsidP="00DB1C9A">
            <w:pPr>
              <w:autoSpaceDE/>
              <w:autoSpaceDN/>
              <w:spacing w:line="300" w:lineRule="auto"/>
              <w:jc w:val="center"/>
              <w:rPr>
                <w:sz w:val="24"/>
                <w:szCs w:val="24"/>
                <w:lang w:val="ro-RO" w:eastAsia="ro-RO"/>
              </w:rPr>
            </w:pPr>
            <w:r w:rsidRPr="00AD3CA7">
              <w:rPr>
                <w:sz w:val="24"/>
                <w:szCs w:val="24"/>
                <w:lang w:val="ro-RO" w:eastAsia="ro-RO"/>
              </w:rPr>
              <w:t>7.</w:t>
            </w:r>
          </w:p>
        </w:tc>
        <w:tc>
          <w:tcPr>
            <w:tcW w:w="1269" w:type="pct"/>
            <w:vAlign w:val="center"/>
          </w:tcPr>
          <w:p w14:paraId="1BD324E9" w14:textId="77777777" w:rsidR="00DD5A79" w:rsidRPr="00AD3CA7" w:rsidRDefault="00DD5A79" w:rsidP="00DB1C9A">
            <w:pPr>
              <w:spacing w:line="300" w:lineRule="auto"/>
              <w:jc w:val="center"/>
              <w:rPr>
                <w:bCs/>
                <w:iCs/>
                <w:sz w:val="24"/>
                <w:szCs w:val="24"/>
                <w:lang w:val="ro-RO"/>
              </w:rPr>
            </w:pPr>
            <w:r w:rsidRPr="00AD3CA7">
              <w:rPr>
                <w:iCs/>
                <w:sz w:val="24"/>
                <w:szCs w:val="24"/>
                <w:lang w:val="ro-RO"/>
              </w:rPr>
              <w:t>N</w:t>
            </w:r>
            <w:r w:rsidRPr="00AD3CA7">
              <w:rPr>
                <w:iCs/>
                <w:sz w:val="24"/>
                <w:szCs w:val="24"/>
              </w:rPr>
              <w:t>CM G.03.02:2015</w:t>
            </w:r>
          </w:p>
        </w:tc>
        <w:tc>
          <w:tcPr>
            <w:tcW w:w="3358" w:type="pct"/>
            <w:vAlign w:val="center"/>
          </w:tcPr>
          <w:p w14:paraId="0E3BB0DA" w14:textId="77777777" w:rsidR="00DD5A79" w:rsidRPr="00AD3CA7" w:rsidRDefault="00DD5A79" w:rsidP="00DB1C9A">
            <w:pPr>
              <w:adjustRightInd w:val="0"/>
              <w:spacing w:line="300" w:lineRule="auto"/>
              <w:jc w:val="center"/>
              <w:rPr>
                <w:iCs/>
                <w:sz w:val="24"/>
                <w:szCs w:val="24"/>
                <w:lang w:val="pt-BR"/>
              </w:rPr>
            </w:pPr>
            <w:r w:rsidRPr="00AD3CA7">
              <w:rPr>
                <w:iCs/>
                <w:sz w:val="24"/>
                <w:szCs w:val="24"/>
                <w:lang w:val="pt-BR"/>
              </w:rPr>
              <w:t>Rețele și instalații exterioare de canalizare</w:t>
            </w:r>
          </w:p>
        </w:tc>
      </w:tr>
      <w:tr w:rsidR="00DD5A79" w:rsidRPr="00AD3CA7" w14:paraId="02B62E4C" w14:textId="77777777" w:rsidTr="00DB1C9A">
        <w:trPr>
          <w:trHeight w:val="718"/>
        </w:trPr>
        <w:tc>
          <w:tcPr>
            <w:tcW w:w="373" w:type="pct"/>
            <w:vAlign w:val="center"/>
          </w:tcPr>
          <w:p w14:paraId="42A84213" w14:textId="77777777" w:rsidR="00DD5A79" w:rsidRPr="00AD3CA7" w:rsidRDefault="00DD5A79" w:rsidP="00DB1C9A">
            <w:pPr>
              <w:autoSpaceDE/>
              <w:autoSpaceDN/>
              <w:spacing w:line="300" w:lineRule="auto"/>
              <w:jc w:val="center"/>
              <w:rPr>
                <w:sz w:val="24"/>
                <w:szCs w:val="24"/>
                <w:lang w:val="ro-RO" w:eastAsia="ro-RO"/>
              </w:rPr>
            </w:pPr>
            <w:r w:rsidRPr="00AD3CA7">
              <w:rPr>
                <w:sz w:val="24"/>
                <w:szCs w:val="24"/>
                <w:lang w:val="ro-RO" w:eastAsia="ro-RO"/>
              </w:rPr>
              <w:t>8.</w:t>
            </w:r>
          </w:p>
        </w:tc>
        <w:tc>
          <w:tcPr>
            <w:tcW w:w="1269" w:type="pct"/>
            <w:vAlign w:val="center"/>
          </w:tcPr>
          <w:p w14:paraId="4BFB9AC2" w14:textId="77777777" w:rsidR="00DD5A79" w:rsidRPr="00AD3CA7" w:rsidRDefault="00DD5A79" w:rsidP="00DB1C9A">
            <w:pPr>
              <w:spacing w:line="300" w:lineRule="auto"/>
              <w:jc w:val="center"/>
              <w:rPr>
                <w:iCs/>
                <w:sz w:val="24"/>
                <w:szCs w:val="24"/>
                <w:lang w:val="ro-RO"/>
              </w:rPr>
            </w:pPr>
            <w:r w:rsidRPr="00AD3CA7">
              <w:rPr>
                <w:iCs/>
                <w:sz w:val="24"/>
                <w:szCs w:val="24"/>
              </w:rPr>
              <w:t>CP G.03.02-2006</w:t>
            </w:r>
          </w:p>
        </w:tc>
        <w:tc>
          <w:tcPr>
            <w:tcW w:w="3358" w:type="pct"/>
            <w:vAlign w:val="center"/>
          </w:tcPr>
          <w:p w14:paraId="0E6CE5BD" w14:textId="77777777" w:rsidR="00DD5A79" w:rsidRPr="00AD3CA7" w:rsidRDefault="00DD5A79" w:rsidP="00DB1C9A">
            <w:pPr>
              <w:adjustRightInd w:val="0"/>
              <w:jc w:val="center"/>
              <w:rPr>
                <w:iCs/>
                <w:sz w:val="24"/>
                <w:szCs w:val="24"/>
                <w:lang w:val="pt-BR"/>
              </w:rPr>
            </w:pPr>
            <w:r w:rsidRPr="00AD3CA7">
              <w:rPr>
                <w:iCs/>
                <w:sz w:val="24"/>
                <w:szCs w:val="24"/>
                <w:lang w:val="pt-BR"/>
              </w:rPr>
              <w:t>Proiectarea şi montarea conductelor sistemelor de alimentare cu apă şi canalizare din materiale de polimeri</w:t>
            </w:r>
          </w:p>
        </w:tc>
      </w:tr>
    </w:tbl>
    <w:p w14:paraId="221ADAA6" w14:textId="77777777" w:rsidR="00DD5A79" w:rsidRPr="00AD3CA7" w:rsidRDefault="00DD5A79" w:rsidP="00DD5A79">
      <w:pPr>
        <w:autoSpaceDE/>
        <w:autoSpaceDN/>
        <w:spacing w:line="300" w:lineRule="auto"/>
        <w:rPr>
          <w:b/>
          <w:spacing w:val="-3"/>
          <w:sz w:val="24"/>
          <w:szCs w:val="24"/>
          <w:lang w:val="ro-RO" w:eastAsia="ro-RO"/>
        </w:rPr>
      </w:pPr>
    </w:p>
    <w:p w14:paraId="7B42DF41" w14:textId="77777777" w:rsidR="00DD5A79" w:rsidRPr="00AD3CA7" w:rsidRDefault="00DD5A79" w:rsidP="00DD5A79">
      <w:pPr>
        <w:numPr>
          <w:ilvl w:val="0"/>
          <w:numId w:val="1"/>
        </w:numPr>
        <w:spacing w:line="300" w:lineRule="auto"/>
        <w:ind w:left="426" w:right="-142" w:firstLine="0"/>
        <w:jc w:val="both"/>
        <w:rPr>
          <w:b/>
          <w:bCs/>
          <w:sz w:val="24"/>
          <w:szCs w:val="24"/>
          <w:lang w:val="pt-BR"/>
        </w:rPr>
      </w:pPr>
      <w:r w:rsidRPr="00AD3CA7">
        <w:rPr>
          <w:b/>
          <w:bCs/>
          <w:sz w:val="24"/>
          <w:szCs w:val="24"/>
          <w:lang w:val="pt-BR"/>
        </w:rPr>
        <w:t>Cerințe privind calculul costului lucrărilor</w:t>
      </w:r>
    </w:p>
    <w:p w14:paraId="4F7BC65C" w14:textId="77777777" w:rsidR="00DD5A79" w:rsidRPr="00586DCF" w:rsidRDefault="00DD5A79" w:rsidP="00DD5A79">
      <w:pPr>
        <w:numPr>
          <w:ilvl w:val="1"/>
          <w:numId w:val="13"/>
        </w:numPr>
        <w:tabs>
          <w:tab w:val="left" w:pos="284"/>
        </w:tabs>
        <w:spacing w:line="264" w:lineRule="auto"/>
        <w:ind w:left="850" w:right="-142" w:hanging="425"/>
        <w:jc w:val="both"/>
        <w:rPr>
          <w:b/>
          <w:bCs/>
          <w:sz w:val="24"/>
          <w:szCs w:val="24"/>
          <w:lang w:val="pt-BR"/>
        </w:rPr>
      </w:pPr>
      <w:r w:rsidRPr="00AD3CA7">
        <w:rPr>
          <w:bCs/>
          <w:sz w:val="24"/>
          <w:szCs w:val="24"/>
          <w:lang w:val="pt-BR"/>
        </w:rPr>
        <w:t>Costul  lucrărilor  va include toate</w:t>
      </w:r>
      <w:r w:rsidRPr="00586DCF">
        <w:rPr>
          <w:bCs/>
          <w:sz w:val="24"/>
          <w:szCs w:val="24"/>
          <w:lang w:val="pt-BR"/>
        </w:rPr>
        <w:t xml:space="preserve"> cheltuielile aferente suportate de către Executantul pentru  </w:t>
      </w:r>
    </w:p>
    <w:p w14:paraId="5A759A1A" w14:textId="77777777" w:rsidR="00DD5A79" w:rsidRPr="008C73D9" w:rsidRDefault="00DD5A79" w:rsidP="00DD5A79">
      <w:pPr>
        <w:tabs>
          <w:tab w:val="left" w:pos="284"/>
        </w:tabs>
        <w:spacing w:line="264" w:lineRule="auto"/>
        <w:ind w:left="850" w:right="-142" w:hanging="425"/>
        <w:jc w:val="both"/>
        <w:rPr>
          <w:b/>
          <w:bCs/>
          <w:sz w:val="24"/>
          <w:szCs w:val="24"/>
          <w:lang w:val="pt-BR"/>
        </w:rPr>
      </w:pPr>
      <w:r w:rsidRPr="00B75CF6">
        <w:rPr>
          <w:bCs/>
          <w:sz w:val="24"/>
          <w:szCs w:val="24"/>
          <w:lang w:val="pt-BR"/>
        </w:rPr>
        <w:t xml:space="preserve">        </w:t>
      </w:r>
      <w:r w:rsidRPr="008C73D9">
        <w:rPr>
          <w:bCs/>
          <w:sz w:val="24"/>
          <w:szCs w:val="24"/>
          <w:lang w:val="pt-BR"/>
        </w:rPr>
        <w:t>îndeplinirea volumului de lucrări.</w:t>
      </w:r>
    </w:p>
    <w:p w14:paraId="6CA5B9C0" w14:textId="77777777" w:rsidR="00DD5A79" w:rsidRPr="008C73D9" w:rsidRDefault="00DD5A79" w:rsidP="00DD5A79">
      <w:pPr>
        <w:numPr>
          <w:ilvl w:val="1"/>
          <w:numId w:val="13"/>
        </w:numPr>
        <w:tabs>
          <w:tab w:val="left" w:pos="284"/>
        </w:tabs>
        <w:spacing w:line="264" w:lineRule="auto"/>
        <w:ind w:left="850" w:right="-142" w:hanging="425"/>
        <w:jc w:val="both"/>
        <w:rPr>
          <w:bCs/>
          <w:sz w:val="24"/>
          <w:szCs w:val="24"/>
          <w:lang w:val="pt-BR"/>
        </w:rPr>
      </w:pPr>
      <w:r w:rsidRPr="008C73D9">
        <w:rPr>
          <w:bCs/>
          <w:sz w:val="24"/>
          <w:szCs w:val="24"/>
          <w:lang w:val="pt-BR"/>
        </w:rPr>
        <w:t>Costul  lucrărilor va fi exprimat în lei fără și cu TVA  și va rămâne același pe toată perioada</w:t>
      </w:r>
    </w:p>
    <w:p w14:paraId="2CD3E094" w14:textId="77777777" w:rsidR="00DD5A79" w:rsidRPr="00586DCF" w:rsidRDefault="00DD5A79" w:rsidP="00DD5A79">
      <w:pPr>
        <w:tabs>
          <w:tab w:val="left" w:pos="284"/>
        </w:tabs>
        <w:spacing w:line="264" w:lineRule="auto"/>
        <w:ind w:left="850" w:right="-142" w:hanging="425"/>
        <w:jc w:val="both"/>
        <w:rPr>
          <w:bCs/>
          <w:sz w:val="24"/>
          <w:szCs w:val="24"/>
          <w:lang w:val="pt-BR"/>
        </w:rPr>
      </w:pPr>
      <w:r w:rsidRPr="008C73D9">
        <w:rPr>
          <w:bCs/>
          <w:sz w:val="24"/>
          <w:szCs w:val="24"/>
          <w:lang w:val="pt-BR"/>
        </w:rPr>
        <w:t xml:space="preserve">    </w:t>
      </w:r>
      <w:r w:rsidRPr="00586DCF">
        <w:rPr>
          <w:bCs/>
          <w:sz w:val="24"/>
          <w:szCs w:val="24"/>
          <w:lang w:val="pt-BR"/>
        </w:rPr>
        <w:t>de derulare a contractului.</w:t>
      </w:r>
    </w:p>
    <w:p w14:paraId="575B61E9" w14:textId="77777777" w:rsidR="00DD5A79" w:rsidRPr="00586DCF" w:rsidRDefault="00DD5A79" w:rsidP="00DD5A79">
      <w:pPr>
        <w:tabs>
          <w:tab w:val="left" w:pos="284"/>
        </w:tabs>
        <w:spacing w:line="264" w:lineRule="auto"/>
        <w:ind w:left="850" w:right="-142" w:hanging="425"/>
        <w:jc w:val="both"/>
        <w:rPr>
          <w:b/>
          <w:bCs/>
          <w:sz w:val="24"/>
          <w:szCs w:val="24"/>
          <w:lang w:val="pt-BR"/>
        </w:rPr>
      </w:pPr>
      <w:r>
        <w:rPr>
          <w:bCs/>
          <w:sz w:val="24"/>
          <w:szCs w:val="24"/>
          <w:lang w:val="pt-BR"/>
        </w:rPr>
        <w:t>9</w:t>
      </w:r>
      <w:r w:rsidRPr="00586DCF">
        <w:rPr>
          <w:bCs/>
          <w:sz w:val="24"/>
          <w:szCs w:val="24"/>
          <w:lang w:val="pt-BR"/>
        </w:rPr>
        <w:t>.3 Determinarea valorilor de deviz a lucrărilor  efectuate de către  antreprenori se efectuează cu</w:t>
      </w:r>
    </w:p>
    <w:p w14:paraId="67C800CF" w14:textId="77777777" w:rsidR="00DD5A79" w:rsidRPr="00586DCF" w:rsidRDefault="00DD5A79" w:rsidP="00DD5A79">
      <w:pPr>
        <w:tabs>
          <w:tab w:val="left" w:pos="284"/>
        </w:tabs>
        <w:spacing w:line="264" w:lineRule="auto"/>
        <w:ind w:left="850" w:right="-142" w:hanging="425"/>
        <w:jc w:val="both"/>
        <w:rPr>
          <w:bCs/>
          <w:sz w:val="24"/>
          <w:szCs w:val="24"/>
          <w:lang w:val="pt-BR"/>
        </w:rPr>
      </w:pPr>
      <w:r>
        <w:rPr>
          <w:bCs/>
          <w:sz w:val="24"/>
          <w:szCs w:val="24"/>
          <w:lang w:val="pt-BR"/>
        </w:rPr>
        <w:t xml:space="preserve">     </w:t>
      </w:r>
      <w:r w:rsidRPr="00586DCF">
        <w:rPr>
          <w:bCs/>
          <w:sz w:val="24"/>
          <w:szCs w:val="24"/>
          <w:lang w:val="pt-BR"/>
        </w:rPr>
        <w:t xml:space="preserve">respectarea  cerințelor ordinului intern  nr. </w:t>
      </w:r>
      <w:r w:rsidRPr="00586DCF">
        <w:rPr>
          <w:b/>
          <w:bCs/>
          <w:sz w:val="24"/>
          <w:szCs w:val="24"/>
          <w:lang w:val="pt-BR"/>
        </w:rPr>
        <w:t>195</w:t>
      </w:r>
      <w:r w:rsidRPr="00586DCF">
        <w:rPr>
          <w:bCs/>
          <w:sz w:val="24"/>
          <w:szCs w:val="24"/>
          <w:lang w:val="pt-BR"/>
        </w:rPr>
        <w:t xml:space="preserve"> din 26.12.2024.</w:t>
      </w:r>
    </w:p>
    <w:p w14:paraId="7ED3E4E1" w14:textId="77777777" w:rsidR="00DD5A79" w:rsidRPr="00586DCF" w:rsidRDefault="00DD5A79" w:rsidP="00DD5A79">
      <w:pPr>
        <w:tabs>
          <w:tab w:val="left" w:pos="284"/>
        </w:tabs>
        <w:spacing w:line="264" w:lineRule="auto"/>
        <w:ind w:left="850" w:right="-142" w:hanging="425"/>
        <w:jc w:val="center"/>
        <w:rPr>
          <w:bCs/>
          <w:sz w:val="24"/>
          <w:szCs w:val="24"/>
          <w:lang w:val="pt-BR"/>
        </w:rPr>
      </w:pPr>
      <w:hyperlink r:id="rId5" w:history="1">
        <w:r w:rsidRPr="00586DCF">
          <w:rPr>
            <w:rStyle w:val="af5"/>
            <w:b/>
            <w:bCs/>
            <w:sz w:val="24"/>
            <w:szCs w:val="24"/>
            <w:lang w:val="pt-BR"/>
          </w:rPr>
          <w:t>https://termoelectrica.md/ordin-cu-privire-la-determinarea-valorii-de-deviz-a-lucrarilor-efectuate-de-catre-antreprenor/</w:t>
        </w:r>
      </w:hyperlink>
    </w:p>
    <w:p w14:paraId="22008A38" w14:textId="77777777" w:rsidR="00DD5A79" w:rsidRPr="00586DCF" w:rsidRDefault="00DD5A79" w:rsidP="00DD5A79">
      <w:pPr>
        <w:numPr>
          <w:ilvl w:val="1"/>
          <w:numId w:val="8"/>
        </w:numPr>
        <w:tabs>
          <w:tab w:val="left" w:pos="426"/>
        </w:tabs>
        <w:spacing w:line="264" w:lineRule="auto"/>
        <w:ind w:left="850" w:right="-142" w:hanging="425"/>
        <w:jc w:val="both"/>
        <w:rPr>
          <w:b/>
          <w:bCs/>
          <w:sz w:val="24"/>
          <w:szCs w:val="24"/>
          <w:lang w:val="pt-BR"/>
        </w:rPr>
      </w:pPr>
      <w:r w:rsidRPr="00586DCF">
        <w:rPr>
          <w:bCs/>
          <w:sz w:val="24"/>
          <w:szCs w:val="24"/>
          <w:lang w:val="pt-BR"/>
        </w:rPr>
        <w:t xml:space="preserve"> Se vor asigura lucrările cu apă, aer comprimat, electricitate, mijloace antiincendiare - din </w:t>
      </w:r>
    </w:p>
    <w:p w14:paraId="09C35133" w14:textId="77777777" w:rsidR="00DD5A79" w:rsidRPr="00586DCF" w:rsidRDefault="00DD5A79" w:rsidP="00DD5A79">
      <w:pPr>
        <w:tabs>
          <w:tab w:val="left" w:pos="284"/>
        </w:tabs>
        <w:spacing w:line="264" w:lineRule="auto"/>
        <w:ind w:left="850" w:right="-142" w:hanging="425"/>
        <w:jc w:val="both"/>
        <w:rPr>
          <w:b/>
          <w:bCs/>
          <w:sz w:val="24"/>
          <w:szCs w:val="24"/>
          <w:lang w:val="pt-BR"/>
        </w:rPr>
      </w:pPr>
      <w:r>
        <w:rPr>
          <w:b/>
          <w:sz w:val="24"/>
          <w:szCs w:val="24"/>
          <w:lang w:val="pt-BR"/>
        </w:rPr>
        <w:t xml:space="preserve">      </w:t>
      </w:r>
      <w:r w:rsidRPr="006F7848">
        <w:rPr>
          <w:b/>
          <w:sz w:val="24"/>
          <w:szCs w:val="24"/>
          <w:lang w:val="pt-BR"/>
        </w:rPr>
        <w:t>contul   Beneficiarului</w:t>
      </w:r>
      <w:r w:rsidRPr="00586DCF">
        <w:rPr>
          <w:bCs/>
          <w:sz w:val="24"/>
          <w:szCs w:val="24"/>
          <w:lang w:val="pt-BR"/>
        </w:rPr>
        <w:t xml:space="preserve"> conform  pct.</w:t>
      </w:r>
      <w:r w:rsidRPr="00586DCF">
        <w:rPr>
          <w:b/>
          <w:bCs/>
          <w:sz w:val="24"/>
          <w:szCs w:val="24"/>
          <w:lang w:val="pt-BR"/>
        </w:rPr>
        <w:t xml:space="preserve"> 6</w:t>
      </w:r>
      <w:r w:rsidRPr="00586DCF">
        <w:rPr>
          <w:bCs/>
          <w:sz w:val="24"/>
          <w:szCs w:val="24"/>
          <w:lang w:val="pt-BR"/>
        </w:rPr>
        <w:t xml:space="preserve"> al ordinului intern.</w:t>
      </w:r>
    </w:p>
    <w:p w14:paraId="250ED69D" w14:textId="77777777" w:rsidR="00DD5A79" w:rsidRPr="00586DCF" w:rsidRDefault="00DD5A79" w:rsidP="00DD5A79">
      <w:pPr>
        <w:numPr>
          <w:ilvl w:val="1"/>
          <w:numId w:val="8"/>
        </w:numPr>
        <w:tabs>
          <w:tab w:val="left" w:pos="284"/>
        </w:tabs>
        <w:spacing w:line="264" w:lineRule="auto"/>
        <w:ind w:left="850" w:right="-142" w:hanging="425"/>
        <w:jc w:val="both"/>
        <w:rPr>
          <w:b/>
          <w:bCs/>
          <w:sz w:val="24"/>
          <w:szCs w:val="24"/>
          <w:lang w:val="pt-BR"/>
        </w:rPr>
      </w:pPr>
      <w:r w:rsidRPr="00586DCF">
        <w:rPr>
          <w:bCs/>
          <w:sz w:val="24"/>
          <w:szCs w:val="24"/>
          <w:lang w:val="pt-BR"/>
        </w:rPr>
        <w:t xml:space="preserve"> Condiții de executare a lucrărilor   sunt  normale</w:t>
      </w:r>
      <w:r>
        <w:rPr>
          <w:bCs/>
          <w:sz w:val="24"/>
          <w:szCs w:val="24"/>
          <w:lang w:val="pt-BR"/>
        </w:rPr>
        <w:t xml:space="preserve">, </w:t>
      </w:r>
      <w:r w:rsidRPr="0033622C">
        <w:rPr>
          <w:bCs/>
          <w:i/>
          <w:iCs/>
          <w:sz w:val="24"/>
          <w:szCs w:val="24"/>
          <w:lang w:val="pt-BR"/>
        </w:rPr>
        <w:t>(cu ex</w:t>
      </w:r>
      <w:r>
        <w:rPr>
          <w:bCs/>
          <w:i/>
          <w:iCs/>
          <w:sz w:val="24"/>
          <w:szCs w:val="24"/>
          <w:lang w:val="pt-BR"/>
        </w:rPr>
        <w:t>c</w:t>
      </w:r>
      <w:r w:rsidRPr="0033622C">
        <w:rPr>
          <w:bCs/>
          <w:i/>
          <w:iCs/>
          <w:sz w:val="24"/>
          <w:szCs w:val="24"/>
          <w:lang w:val="pt-BR"/>
        </w:rPr>
        <w:t xml:space="preserve">epția </w:t>
      </w:r>
      <w:r>
        <w:rPr>
          <w:bCs/>
          <w:i/>
          <w:iCs/>
          <w:sz w:val="24"/>
          <w:szCs w:val="24"/>
          <w:lang w:val="pt-BR"/>
        </w:rPr>
        <w:t xml:space="preserve"> lucrări în </w:t>
      </w:r>
      <w:r w:rsidRPr="0033622C">
        <w:rPr>
          <w:bCs/>
          <w:i/>
          <w:iCs/>
          <w:sz w:val="24"/>
          <w:szCs w:val="24"/>
          <w:lang w:val="pt-BR"/>
        </w:rPr>
        <w:t>Anexa 1).</w:t>
      </w:r>
      <w:r w:rsidRPr="00586DCF">
        <w:rPr>
          <w:bCs/>
          <w:sz w:val="24"/>
          <w:szCs w:val="24"/>
          <w:lang w:val="pt-BR"/>
        </w:rPr>
        <w:t xml:space="preserve"> </w:t>
      </w:r>
    </w:p>
    <w:p w14:paraId="454C0AA5" w14:textId="77777777" w:rsidR="00DD5A79" w:rsidRPr="00586DCF" w:rsidRDefault="00DD5A79" w:rsidP="00DD5A79">
      <w:pPr>
        <w:numPr>
          <w:ilvl w:val="1"/>
          <w:numId w:val="8"/>
        </w:numPr>
        <w:tabs>
          <w:tab w:val="left" w:pos="284"/>
        </w:tabs>
        <w:spacing w:line="264" w:lineRule="auto"/>
        <w:ind w:left="850" w:right="-142" w:hanging="425"/>
        <w:jc w:val="both"/>
        <w:rPr>
          <w:sz w:val="24"/>
          <w:szCs w:val="24"/>
          <w:lang w:val="pt-BR"/>
        </w:rPr>
      </w:pPr>
      <w:r w:rsidRPr="00586DCF">
        <w:rPr>
          <w:sz w:val="24"/>
          <w:szCs w:val="24"/>
          <w:lang w:val="pt-BR"/>
        </w:rPr>
        <w:t xml:space="preserve">La utilizarea </w:t>
      </w:r>
      <w:r>
        <w:rPr>
          <w:sz w:val="24"/>
          <w:szCs w:val="24"/>
          <w:lang w:val="pt-BR"/>
        </w:rPr>
        <w:t xml:space="preserve"> </w:t>
      </w:r>
      <w:r w:rsidRPr="00586DCF">
        <w:rPr>
          <w:sz w:val="24"/>
          <w:szCs w:val="24"/>
          <w:lang w:val="pt-BR"/>
        </w:rPr>
        <w:t>materialelor,</w:t>
      </w:r>
      <w:r>
        <w:rPr>
          <w:sz w:val="24"/>
          <w:szCs w:val="24"/>
          <w:lang w:val="pt-BR"/>
        </w:rPr>
        <w:t xml:space="preserve"> </w:t>
      </w:r>
      <w:r w:rsidRPr="00586DCF">
        <w:rPr>
          <w:sz w:val="24"/>
          <w:szCs w:val="24"/>
          <w:lang w:val="pt-BR"/>
        </w:rPr>
        <w:t xml:space="preserve"> mecanismelor, ustensilelor </w:t>
      </w:r>
      <w:r>
        <w:rPr>
          <w:sz w:val="24"/>
          <w:szCs w:val="24"/>
          <w:lang w:val="pt-BR"/>
        </w:rPr>
        <w:t xml:space="preserve"> </w:t>
      </w:r>
      <w:r w:rsidRPr="00586DCF">
        <w:rPr>
          <w:sz w:val="24"/>
          <w:szCs w:val="24"/>
          <w:lang w:val="pt-BR"/>
        </w:rPr>
        <w:t xml:space="preserve">și </w:t>
      </w:r>
      <w:r>
        <w:rPr>
          <w:sz w:val="24"/>
          <w:szCs w:val="24"/>
          <w:lang w:val="pt-BR"/>
        </w:rPr>
        <w:t xml:space="preserve"> </w:t>
      </w:r>
      <w:r w:rsidRPr="00586DCF">
        <w:rPr>
          <w:sz w:val="24"/>
          <w:szCs w:val="24"/>
          <w:lang w:val="pt-BR"/>
        </w:rPr>
        <w:t xml:space="preserve">instrumentelor </w:t>
      </w:r>
      <w:r>
        <w:rPr>
          <w:sz w:val="24"/>
          <w:szCs w:val="24"/>
          <w:lang w:val="pt-BR"/>
        </w:rPr>
        <w:t xml:space="preserve"> </w:t>
      </w:r>
      <w:r w:rsidRPr="00586DCF">
        <w:rPr>
          <w:sz w:val="24"/>
          <w:szCs w:val="24"/>
          <w:lang w:val="pt-BR"/>
        </w:rPr>
        <w:t xml:space="preserve">din proprietatea </w:t>
      </w:r>
    </w:p>
    <w:p w14:paraId="11412BF8" w14:textId="77777777" w:rsidR="00DD5A79" w:rsidRPr="00BF10DB" w:rsidRDefault="00DD5A79" w:rsidP="00DD5A79">
      <w:pPr>
        <w:tabs>
          <w:tab w:val="left" w:pos="284"/>
        </w:tabs>
        <w:spacing w:line="264" w:lineRule="auto"/>
        <w:ind w:left="850" w:right="-142" w:hanging="425"/>
        <w:jc w:val="both"/>
        <w:rPr>
          <w:sz w:val="24"/>
          <w:szCs w:val="24"/>
          <w:lang w:val="pt-BR"/>
        </w:rPr>
      </w:pPr>
      <w:r>
        <w:rPr>
          <w:sz w:val="24"/>
          <w:szCs w:val="24"/>
          <w:lang w:val="pt-BR"/>
        </w:rPr>
        <w:t xml:space="preserve">      </w:t>
      </w:r>
      <w:r w:rsidRPr="00586DCF">
        <w:rPr>
          <w:sz w:val="24"/>
          <w:szCs w:val="24"/>
          <w:lang w:val="pt-BR"/>
        </w:rPr>
        <w:t>Beneficiarului, costul acestora va fi exclus din procesul- verbal de recepție a lucrărilor.</w:t>
      </w:r>
    </w:p>
    <w:p w14:paraId="0C407C46" w14:textId="77777777" w:rsidR="00DD5A79" w:rsidRPr="00BF10DB" w:rsidRDefault="00DD5A79" w:rsidP="00DD5A79">
      <w:pPr>
        <w:tabs>
          <w:tab w:val="left" w:pos="284"/>
        </w:tabs>
        <w:spacing w:line="276" w:lineRule="auto"/>
        <w:ind w:left="720" w:right="-142"/>
        <w:jc w:val="both"/>
        <w:rPr>
          <w:sz w:val="24"/>
          <w:szCs w:val="24"/>
          <w:lang w:val="pt-BR"/>
        </w:rPr>
      </w:pPr>
    </w:p>
    <w:p w14:paraId="20EC3F3B" w14:textId="77777777" w:rsidR="00DD5A79" w:rsidRPr="00605EC5" w:rsidRDefault="00DD5A79" w:rsidP="00DD5A79">
      <w:pPr>
        <w:numPr>
          <w:ilvl w:val="0"/>
          <w:numId w:val="1"/>
        </w:numPr>
        <w:tabs>
          <w:tab w:val="left" w:pos="851"/>
        </w:tabs>
        <w:spacing w:line="276" w:lineRule="auto"/>
        <w:ind w:right="-142" w:hanging="1069"/>
        <w:jc w:val="both"/>
        <w:rPr>
          <w:b/>
          <w:bCs/>
          <w:sz w:val="24"/>
          <w:szCs w:val="24"/>
          <w:lang w:val="pt-BR"/>
        </w:rPr>
      </w:pPr>
      <w:r w:rsidRPr="00586DCF">
        <w:rPr>
          <w:b/>
          <w:bCs/>
          <w:sz w:val="24"/>
          <w:szCs w:val="24"/>
          <w:lang w:val="pt-BR"/>
        </w:rPr>
        <w:t xml:space="preserve">Documente obligatorii la  depunerea  ofertei </w:t>
      </w:r>
    </w:p>
    <w:p w14:paraId="22427DF2" w14:textId="77777777" w:rsidR="00DD5A79" w:rsidRPr="00586DCF" w:rsidRDefault="00DD5A79" w:rsidP="00DD5A79">
      <w:pPr>
        <w:numPr>
          <w:ilvl w:val="1"/>
          <w:numId w:val="9"/>
        </w:numPr>
        <w:tabs>
          <w:tab w:val="left" w:pos="284"/>
        </w:tabs>
        <w:spacing w:line="264" w:lineRule="auto"/>
        <w:ind w:left="851" w:hanging="425"/>
        <w:jc w:val="both"/>
        <w:rPr>
          <w:bCs/>
          <w:sz w:val="24"/>
          <w:szCs w:val="24"/>
          <w:lang w:val="pt-BR"/>
        </w:rPr>
      </w:pPr>
      <w:r>
        <w:rPr>
          <w:bCs/>
          <w:sz w:val="24"/>
          <w:szCs w:val="24"/>
          <w:lang w:val="pt-BR"/>
        </w:rPr>
        <w:t xml:space="preserve">  </w:t>
      </w:r>
      <w:r w:rsidRPr="00586DCF">
        <w:rPr>
          <w:bCs/>
          <w:sz w:val="24"/>
          <w:szCs w:val="24"/>
          <w:lang w:val="pt-BR"/>
        </w:rPr>
        <w:t>Certificat de înregistrare a întreprinderii</w:t>
      </w:r>
      <w:r>
        <w:rPr>
          <w:bCs/>
          <w:sz w:val="24"/>
          <w:szCs w:val="24"/>
          <w:lang w:val="pt-BR"/>
        </w:rPr>
        <w:t>.</w:t>
      </w:r>
    </w:p>
    <w:p w14:paraId="6BE679A3" w14:textId="77777777" w:rsidR="00DD5A79" w:rsidRPr="00586DCF" w:rsidRDefault="00DD5A79" w:rsidP="00DD5A79">
      <w:pPr>
        <w:numPr>
          <w:ilvl w:val="1"/>
          <w:numId w:val="9"/>
        </w:numPr>
        <w:tabs>
          <w:tab w:val="left" w:pos="284"/>
        </w:tabs>
        <w:spacing w:line="264" w:lineRule="auto"/>
        <w:ind w:left="993" w:hanging="567"/>
        <w:jc w:val="both"/>
        <w:rPr>
          <w:bCs/>
          <w:sz w:val="24"/>
          <w:szCs w:val="24"/>
          <w:lang w:val="pt-BR"/>
        </w:rPr>
      </w:pPr>
      <w:r w:rsidRPr="00586DCF">
        <w:rPr>
          <w:bCs/>
          <w:sz w:val="24"/>
          <w:szCs w:val="24"/>
          <w:lang w:val="pt-BR"/>
        </w:rPr>
        <w:t xml:space="preserve">Declarație privind </w:t>
      </w:r>
      <w:r>
        <w:rPr>
          <w:bCs/>
          <w:sz w:val="24"/>
          <w:szCs w:val="24"/>
          <w:lang w:val="pt-BR"/>
        </w:rPr>
        <w:t xml:space="preserve"> </w:t>
      </w:r>
      <w:r w:rsidRPr="00586DCF">
        <w:rPr>
          <w:bCs/>
          <w:sz w:val="24"/>
          <w:szCs w:val="24"/>
          <w:lang w:val="pt-BR"/>
        </w:rPr>
        <w:t>lista principalelor lucrări similar</w:t>
      </w:r>
      <w:r>
        <w:rPr>
          <w:bCs/>
          <w:sz w:val="24"/>
          <w:szCs w:val="24"/>
          <w:lang w:val="pt-BR"/>
        </w:rPr>
        <w:t>e</w:t>
      </w:r>
      <w:r w:rsidRPr="00586DCF">
        <w:rPr>
          <w:bCs/>
          <w:sz w:val="24"/>
          <w:szCs w:val="24"/>
          <w:lang w:val="pt-BR"/>
        </w:rPr>
        <w:t xml:space="preserve">, executate în ultimii </w:t>
      </w:r>
      <w:r w:rsidRPr="00586DCF">
        <w:rPr>
          <w:b/>
          <w:sz w:val="24"/>
          <w:szCs w:val="24"/>
          <w:lang w:val="pt-BR"/>
        </w:rPr>
        <w:t>5 ani</w:t>
      </w:r>
      <w:r w:rsidRPr="00586DCF">
        <w:rPr>
          <w:bCs/>
          <w:sz w:val="24"/>
          <w:szCs w:val="24"/>
          <w:lang w:val="pt-BR"/>
        </w:rPr>
        <w:t xml:space="preserve"> de activitate</w:t>
      </w:r>
      <w:r>
        <w:rPr>
          <w:bCs/>
          <w:sz w:val="24"/>
          <w:szCs w:val="24"/>
          <w:lang w:val="pt-BR"/>
        </w:rPr>
        <w:t>.</w:t>
      </w:r>
    </w:p>
    <w:p w14:paraId="03D5626C" w14:textId="77777777" w:rsidR="00DD5A79" w:rsidRPr="00320418" w:rsidRDefault="00DD5A79" w:rsidP="00DD5A79">
      <w:pPr>
        <w:numPr>
          <w:ilvl w:val="1"/>
          <w:numId w:val="9"/>
        </w:numPr>
        <w:tabs>
          <w:tab w:val="left" w:pos="284"/>
        </w:tabs>
        <w:spacing w:line="264" w:lineRule="auto"/>
        <w:ind w:left="993" w:hanging="567"/>
        <w:jc w:val="both"/>
        <w:rPr>
          <w:b/>
          <w:sz w:val="24"/>
          <w:szCs w:val="24"/>
        </w:rPr>
      </w:pPr>
      <w:r w:rsidRPr="00D3249E">
        <w:rPr>
          <w:bCs/>
          <w:sz w:val="24"/>
          <w:szCs w:val="24"/>
        </w:rPr>
        <w:t>Deviz</w:t>
      </w:r>
      <w:r>
        <w:rPr>
          <w:bCs/>
          <w:sz w:val="24"/>
          <w:szCs w:val="24"/>
          <w:lang w:val="ro-RO"/>
        </w:rPr>
        <w:t xml:space="preserve">e </w:t>
      </w:r>
      <w:r w:rsidRPr="00D3249E">
        <w:rPr>
          <w:bCs/>
          <w:sz w:val="24"/>
          <w:szCs w:val="24"/>
        </w:rPr>
        <w:t xml:space="preserve"> de cheltuieli ( formular 3,5,7)</w:t>
      </w:r>
      <w:bookmarkStart w:id="0" w:name="_Hlk189831388"/>
      <w:r>
        <w:rPr>
          <w:bCs/>
          <w:sz w:val="24"/>
          <w:szCs w:val="24"/>
          <w:lang w:val="en-US"/>
        </w:rPr>
        <w:t>.</w:t>
      </w:r>
    </w:p>
    <w:bookmarkEnd w:id="0"/>
    <w:p w14:paraId="2C2D749F" w14:textId="77777777" w:rsidR="00DD5A79" w:rsidRPr="00586DCF" w:rsidRDefault="00DD5A79" w:rsidP="00DD5A79">
      <w:pPr>
        <w:numPr>
          <w:ilvl w:val="1"/>
          <w:numId w:val="9"/>
        </w:numPr>
        <w:tabs>
          <w:tab w:val="left" w:pos="426"/>
          <w:tab w:val="left" w:pos="993"/>
        </w:tabs>
        <w:spacing w:line="264" w:lineRule="auto"/>
        <w:ind w:left="851" w:hanging="425"/>
        <w:jc w:val="both"/>
        <w:rPr>
          <w:sz w:val="24"/>
          <w:szCs w:val="24"/>
          <w:lang w:val="pt-BR"/>
        </w:rPr>
      </w:pPr>
      <w:r w:rsidRPr="00586DCF">
        <w:rPr>
          <w:bCs/>
          <w:sz w:val="24"/>
          <w:szCs w:val="24"/>
          <w:lang w:val="pt-BR"/>
        </w:rPr>
        <w:t>Lista și calificarea personalului care va fi implicat la realizarea lucrărilor</w:t>
      </w:r>
      <w:r>
        <w:rPr>
          <w:bCs/>
          <w:sz w:val="24"/>
          <w:szCs w:val="24"/>
          <w:lang w:val="pt-BR"/>
        </w:rPr>
        <w:t>.</w:t>
      </w:r>
    </w:p>
    <w:p w14:paraId="66DFB1C1" w14:textId="77777777" w:rsidR="00DD5A79" w:rsidRPr="00C65DFC" w:rsidRDefault="00DD5A79" w:rsidP="00DD5A79">
      <w:pPr>
        <w:numPr>
          <w:ilvl w:val="1"/>
          <w:numId w:val="9"/>
        </w:numPr>
        <w:tabs>
          <w:tab w:val="left" w:pos="284"/>
        </w:tabs>
        <w:spacing w:line="264" w:lineRule="auto"/>
        <w:ind w:left="993" w:hanging="567"/>
        <w:jc w:val="both"/>
        <w:rPr>
          <w:bCs/>
          <w:sz w:val="24"/>
          <w:szCs w:val="24"/>
          <w:lang w:val="pt-BR"/>
        </w:rPr>
      </w:pPr>
      <w:r>
        <w:rPr>
          <w:sz w:val="24"/>
          <w:szCs w:val="24"/>
          <w:lang w:val="ro-RO" w:eastAsia="ro-RO"/>
        </w:rPr>
        <w:t>Formular tipizat 3.1 cu declararea termenului de garanție oferit.</w:t>
      </w:r>
    </w:p>
    <w:p w14:paraId="2EB32995" w14:textId="77777777" w:rsidR="00DD5A79" w:rsidRPr="00C65DFC" w:rsidRDefault="00DD5A79" w:rsidP="00DD5A79">
      <w:pPr>
        <w:tabs>
          <w:tab w:val="left" w:pos="284"/>
        </w:tabs>
        <w:spacing w:line="276" w:lineRule="auto"/>
        <w:ind w:left="1134"/>
        <w:jc w:val="both"/>
        <w:rPr>
          <w:bCs/>
          <w:sz w:val="24"/>
          <w:szCs w:val="24"/>
          <w:lang w:val="pt-BR"/>
        </w:rPr>
      </w:pPr>
    </w:p>
    <w:p w14:paraId="2A4F0542" w14:textId="77777777" w:rsidR="00DD5A79" w:rsidRPr="009527D9" w:rsidRDefault="00DD5A79" w:rsidP="00DD5A79">
      <w:pPr>
        <w:numPr>
          <w:ilvl w:val="0"/>
          <w:numId w:val="1"/>
        </w:numPr>
        <w:autoSpaceDE/>
        <w:autoSpaceDN/>
        <w:spacing w:line="276" w:lineRule="auto"/>
        <w:ind w:left="851" w:hanging="425"/>
        <w:contextualSpacing/>
        <w:jc w:val="both"/>
        <w:rPr>
          <w:rFonts w:eastAsia="SimSun"/>
          <w:b/>
          <w:sz w:val="24"/>
          <w:szCs w:val="24"/>
          <w:lang w:val="ro-MD" w:eastAsia="zh-CN"/>
        </w:rPr>
      </w:pPr>
      <w:r w:rsidRPr="009527D9">
        <w:rPr>
          <w:rFonts w:eastAsia="SimSun"/>
          <w:b/>
          <w:sz w:val="24"/>
          <w:szCs w:val="24"/>
          <w:lang w:val="ro-MD" w:eastAsia="zh-CN"/>
        </w:rPr>
        <w:t>Condiții de recepție a lucrărilor:</w:t>
      </w:r>
    </w:p>
    <w:p w14:paraId="34897D6F" w14:textId="77777777" w:rsidR="00DD5A79" w:rsidRPr="009527D9" w:rsidRDefault="00DD5A79" w:rsidP="00DD5A79">
      <w:pPr>
        <w:numPr>
          <w:ilvl w:val="1"/>
          <w:numId w:val="14"/>
        </w:numPr>
        <w:autoSpaceDE/>
        <w:autoSpaceDN/>
        <w:spacing w:line="276" w:lineRule="auto"/>
        <w:ind w:left="992" w:hanging="567"/>
        <w:rPr>
          <w:iCs/>
          <w:sz w:val="24"/>
          <w:szCs w:val="24"/>
          <w:lang w:val="ro-MD" w:eastAsia="ro-RO"/>
        </w:rPr>
      </w:pPr>
      <w:r w:rsidRPr="009527D9">
        <w:rPr>
          <w:iCs/>
          <w:sz w:val="24"/>
          <w:szCs w:val="24"/>
          <w:lang w:val="ro-MD" w:eastAsia="ro-RO"/>
        </w:rPr>
        <w:t>Beneficiarul urmează să recepționeze lucrările efectuate în termen de maxim 10 zile  lucrătoare  prin semnarea procesului-verbal de recepție, sau să remită în același termen Executantului refuzul de a semna actul dat cu indicarea obiecțiilor.</w:t>
      </w:r>
    </w:p>
    <w:p w14:paraId="199DD79B" w14:textId="77777777" w:rsidR="00DD5A79" w:rsidRPr="009527D9" w:rsidRDefault="00DD5A79" w:rsidP="00DD5A79">
      <w:pPr>
        <w:numPr>
          <w:ilvl w:val="1"/>
          <w:numId w:val="14"/>
        </w:numPr>
        <w:autoSpaceDE/>
        <w:autoSpaceDN/>
        <w:spacing w:line="276" w:lineRule="auto"/>
        <w:ind w:left="992" w:hanging="567"/>
        <w:jc w:val="both"/>
        <w:rPr>
          <w:iCs/>
          <w:sz w:val="24"/>
          <w:szCs w:val="24"/>
          <w:lang w:val="ro-MD" w:eastAsia="ro-RO"/>
        </w:rPr>
      </w:pPr>
      <w:r w:rsidRPr="009527D9">
        <w:rPr>
          <w:iCs/>
          <w:sz w:val="24"/>
          <w:szCs w:val="24"/>
          <w:lang w:val="ro-MD" w:eastAsia="ro-RO"/>
        </w:rPr>
        <w:t xml:space="preserve">Pentru fiecare </w:t>
      </w:r>
      <w:r>
        <w:rPr>
          <w:iCs/>
          <w:sz w:val="24"/>
          <w:szCs w:val="24"/>
          <w:lang w:val="ro-MD" w:eastAsia="ro-RO"/>
        </w:rPr>
        <w:t xml:space="preserve">obiect </w:t>
      </w:r>
      <w:r w:rsidRPr="009527D9">
        <w:rPr>
          <w:iCs/>
          <w:sz w:val="24"/>
          <w:szCs w:val="24"/>
          <w:lang w:val="ro-MD" w:eastAsia="ro-RO"/>
        </w:rPr>
        <w:t>supus lucrărilor de reparații va fi necesar întocmirea separată a documentației ce ține de legislația achizițiilor.</w:t>
      </w:r>
    </w:p>
    <w:p w14:paraId="57650556" w14:textId="77777777" w:rsidR="00DD5A79" w:rsidRPr="009527D9" w:rsidRDefault="00DD5A79" w:rsidP="00DD5A79">
      <w:pPr>
        <w:numPr>
          <w:ilvl w:val="1"/>
          <w:numId w:val="14"/>
        </w:numPr>
        <w:autoSpaceDE/>
        <w:autoSpaceDN/>
        <w:spacing w:line="276" w:lineRule="auto"/>
        <w:ind w:left="992" w:hanging="567"/>
        <w:jc w:val="both"/>
        <w:rPr>
          <w:iCs/>
          <w:sz w:val="24"/>
          <w:szCs w:val="24"/>
          <w:lang w:val="ro-MD" w:eastAsia="ro-RO"/>
        </w:rPr>
      </w:pPr>
      <w:r w:rsidRPr="009527D9">
        <w:rPr>
          <w:iCs/>
          <w:sz w:val="24"/>
          <w:szCs w:val="24"/>
          <w:lang w:val="ro-MD" w:eastAsia="ro-RO"/>
        </w:rPr>
        <w:t xml:space="preserve">Termenul prevăzut pentru recepția lucrărilor poate fi prelungit de Beneficiar în </w:t>
      </w:r>
      <w:r>
        <w:rPr>
          <w:iCs/>
          <w:sz w:val="24"/>
          <w:szCs w:val="24"/>
          <w:lang w:val="ro-MD" w:eastAsia="ro-RO"/>
        </w:rPr>
        <w:t>funcție</w:t>
      </w:r>
      <w:r w:rsidRPr="009527D9">
        <w:rPr>
          <w:iCs/>
          <w:sz w:val="24"/>
          <w:szCs w:val="24"/>
          <w:lang w:val="ro-MD" w:eastAsia="ro-RO"/>
        </w:rPr>
        <w:t xml:space="preserve"> de complexitatea  procedurii de recepție a lucrărilor efectuate.</w:t>
      </w:r>
    </w:p>
    <w:p w14:paraId="598A9EA4" w14:textId="77777777" w:rsidR="00DD5A79" w:rsidRPr="009527D9" w:rsidRDefault="00DD5A79" w:rsidP="00DD5A79">
      <w:pPr>
        <w:numPr>
          <w:ilvl w:val="1"/>
          <w:numId w:val="14"/>
        </w:numPr>
        <w:autoSpaceDE/>
        <w:autoSpaceDN/>
        <w:spacing w:line="276" w:lineRule="auto"/>
        <w:ind w:left="992" w:hanging="567"/>
        <w:jc w:val="both"/>
        <w:rPr>
          <w:iCs/>
          <w:sz w:val="24"/>
          <w:szCs w:val="24"/>
          <w:lang w:val="ro-MD" w:eastAsia="ro-RO"/>
        </w:rPr>
      </w:pPr>
      <w:r w:rsidRPr="009527D9">
        <w:rPr>
          <w:iCs/>
          <w:sz w:val="24"/>
          <w:szCs w:val="24"/>
          <w:lang w:val="ro-MD" w:eastAsia="ro-RO"/>
        </w:rPr>
        <w:lastRenderedPageBreak/>
        <w:t xml:space="preserve">În cazul în care se constată existenta vreunor lipsuri și/sau deficiențe, acestea vor fi aduse la cunoștința Executantului, stabilindu-se termenele necesare pentru finalizare sau remediere; </w:t>
      </w:r>
    </w:p>
    <w:p w14:paraId="35F4D0B8" w14:textId="77777777" w:rsidR="00DD5A79" w:rsidRPr="009527D9" w:rsidRDefault="00DD5A79" w:rsidP="00DD5A79">
      <w:pPr>
        <w:numPr>
          <w:ilvl w:val="1"/>
          <w:numId w:val="14"/>
        </w:numPr>
        <w:tabs>
          <w:tab w:val="left" w:pos="709"/>
        </w:tabs>
        <w:autoSpaceDE/>
        <w:autoSpaceDN/>
        <w:spacing w:line="276" w:lineRule="auto"/>
        <w:ind w:left="992" w:hanging="567"/>
        <w:jc w:val="both"/>
        <w:rPr>
          <w:iCs/>
          <w:sz w:val="24"/>
          <w:szCs w:val="24"/>
          <w:lang w:val="ro-MD" w:eastAsia="ro-RO"/>
        </w:rPr>
      </w:pPr>
      <w:r w:rsidRPr="009527D9">
        <w:rPr>
          <w:iCs/>
          <w:sz w:val="24"/>
          <w:szCs w:val="24"/>
          <w:lang w:val="ro-MD" w:eastAsia="ro-RO"/>
        </w:rPr>
        <w:t>Lichidarea lipsurilor și deficiențelor se efectuează din contul Executantului, inclusiv în partea materialelor necesare pentru înlăturarea acestora;</w:t>
      </w:r>
    </w:p>
    <w:p w14:paraId="0BF80634" w14:textId="77777777" w:rsidR="00DD5A79" w:rsidRDefault="00DD5A79" w:rsidP="00DD5A79">
      <w:pPr>
        <w:numPr>
          <w:ilvl w:val="1"/>
          <w:numId w:val="14"/>
        </w:numPr>
        <w:autoSpaceDE/>
        <w:autoSpaceDN/>
        <w:spacing w:line="276" w:lineRule="auto"/>
        <w:ind w:left="992" w:hanging="567"/>
        <w:jc w:val="both"/>
        <w:rPr>
          <w:iCs/>
          <w:sz w:val="24"/>
          <w:szCs w:val="24"/>
          <w:lang w:val="ro-MD" w:eastAsia="ro-RO"/>
        </w:rPr>
      </w:pPr>
      <w:r w:rsidRPr="009527D9">
        <w:rPr>
          <w:iCs/>
          <w:sz w:val="24"/>
          <w:szCs w:val="24"/>
          <w:lang w:val="ro-MD" w:eastAsia="ro-RO"/>
        </w:rPr>
        <w:t>După lichidarea de către Executant a tuturor lipsurilor și deficiențelor, p</w:t>
      </w:r>
      <w:r>
        <w:rPr>
          <w:iCs/>
          <w:sz w:val="24"/>
          <w:szCs w:val="24"/>
          <w:lang w:val="ro-MD" w:eastAsia="ro-RO"/>
        </w:rPr>
        <w:t>ă</w:t>
      </w:r>
      <w:r w:rsidRPr="009527D9">
        <w:rPr>
          <w:iCs/>
          <w:sz w:val="24"/>
          <w:szCs w:val="24"/>
          <w:lang w:val="ro-MD" w:eastAsia="ro-RO"/>
        </w:rPr>
        <w:t xml:space="preserve">rțile vor efectua din nou recepția. În funcție de constatările făcute Beneficiarul va aproba sau va respinge recepția. </w:t>
      </w:r>
    </w:p>
    <w:p w14:paraId="4512A6D2" w14:textId="77777777" w:rsidR="00DD5A79" w:rsidRPr="00C65DFC" w:rsidRDefault="00DD5A79" w:rsidP="00DD5A79">
      <w:pPr>
        <w:autoSpaceDE/>
        <w:autoSpaceDN/>
        <w:spacing w:line="276" w:lineRule="auto"/>
        <w:ind w:left="992"/>
        <w:jc w:val="both"/>
        <w:rPr>
          <w:iCs/>
          <w:sz w:val="24"/>
          <w:szCs w:val="24"/>
          <w:lang w:val="ro-MD" w:eastAsia="ro-RO"/>
        </w:rPr>
      </w:pPr>
    </w:p>
    <w:p w14:paraId="7796AD63" w14:textId="77777777" w:rsidR="00DD5A79" w:rsidRPr="00DA76BF" w:rsidRDefault="00DD5A79" w:rsidP="00DD5A79">
      <w:pPr>
        <w:pStyle w:val="a7"/>
        <w:autoSpaceDE/>
        <w:autoSpaceDN/>
        <w:spacing w:line="312" w:lineRule="auto"/>
        <w:jc w:val="both"/>
        <w:rPr>
          <w:spacing w:val="-3"/>
          <w:u w:val="single"/>
          <w:lang w:val="ro-RO" w:eastAsia="ro-RO"/>
        </w:rPr>
      </w:pPr>
    </w:p>
    <w:p w14:paraId="6A86ACC4" w14:textId="77777777" w:rsidR="00DD5A79" w:rsidRPr="004729A6" w:rsidRDefault="00DD5A79" w:rsidP="00DD5A79">
      <w:pPr>
        <w:rPr>
          <w:sz w:val="22"/>
          <w:szCs w:val="22"/>
          <w:lang w:val="ro-RO"/>
        </w:rPr>
      </w:pPr>
    </w:p>
    <w:p w14:paraId="4B9EDA82" w14:textId="77777777" w:rsidR="00DD5A79" w:rsidRDefault="00DD5A79" w:rsidP="00DD5A79">
      <w:pPr>
        <w:spacing w:line="480" w:lineRule="auto"/>
        <w:rPr>
          <w:sz w:val="22"/>
          <w:szCs w:val="22"/>
          <w:lang w:val="ro-RO"/>
        </w:rPr>
      </w:pPr>
      <w:r w:rsidRPr="004729A6">
        <w:rPr>
          <w:sz w:val="22"/>
          <w:szCs w:val="22"/>
          <w:lang w:val="ro-RO"/>
        </w:rPr>
        <w:t xml:space="preserve">                       </w:t>
      </w:r>
    </w:p>
    <w:p w14:paraId="28317802" w14:textId="77777777" w:rsidR="00DD5A79" w:rsidRDefault="00DD5A79" w:rsidP="00DD5A79">
      <w:pPr>
        <w:spacing w:line="480" w:lineRule="auto"/>
        <w:rPr>
          <w:sz w:val="22"/>
          <w:szCs w:val="22"/>
          <w:lang w:val="ro-RO"/>
        </w:rPr>
      </w:pPr>
    </w:p>
    <w:p w14:paraId="0CD5A2D8" w14:textId="77777777" w:rsidR="00DD5A79" w:rsidRDefault="00DD5A79" w:rsidP="00DD5A79">
      <w:pPr>
        <w:spacing w:line="480" w:lineRule="auto"/>
        <w:rPr>
          <w:sz w:val="22"/>
          <w:szCs w:val="22"/>
          <w:lang w:val="ro-RO"/>
        </w:rPr>
      </w:pPr>
    </w:p>
    <w:p w14:paraId="7AD50232" w14:textId="77777777" w:rsidR="00DD5A79" w:rsidRDefault="00DD5A79" w:rsidP="00DD5A79">
      <w:pPr>
        <w:spacing w:line="480" w:lineRule="auto"/>
        <w:rPr>
          <w:sz w:val="22"/>
          <w:szCs w:val="22"/>
          <w:lang w:val="ro-RO"/>
        </w:rPr>
      </w:pPr>
    </w:p>
    <w:p w14:paraId="58C22E2D" w14:textId="77777777" w:rsidR="00DD5A79" w:rsidRDefault="00DD5A79" w:rsidP="00DD5A79">
      <w:pPr>
        <w:spacing w:line="480" w:lineRule="auto"/>
        <w:rPr>
          <w:sz w:val="22"/>
          <w:szCs w:val="22"/>
          <w:lang w:val="ro-RO"/>
        </w:rPr>
      </w:pPr>
    </w:p>
    <w:p w14:paraId="2C72517C" w14:textId="77777777" w:rsidR="00DD5A79" w:rsidRDefault="00DD5A79" w:rsidP="00DD5A79">
      <w:pPr>
        <w:spacing w:line="480" w:lineRule="auto"/>
        <w:rPr>
          <w:sz w:val="22"/>
          <w:szCs w:val="22"/>
          <w:lang w:val="ro-RO"/>
        </w:rPr>
      </w:pPr>
    </w:p>
    <w:p w14:paraId="38ACD36B" w14:textId="77777777" w:rsidR="00DD5A79" w:rsidRDefault="00DD5A79" w:rsidP="00DD5A79">
      <w:pPr>
        <w:spacing w:line="480" w:lineRule="auto"/>
        <w:rPr>
          <w:sz w:val="22"/>
          <w:szCs w:val="22"/>
          <w:lang w:val="ro-RO"/>
        </w:rPr>
      </w:pPr>
    </w:p>
    <w:p w14:paraId="593793C0" w14:textId="77777777" w:rsidR="00DD5A79" w:rsidRDefault="00DD5A79" w:rsidP="00DD5A79">
      <w:pPr>
        <w:spacing w:line="480" w:lineRule="auto"/>
        <w:rPr>
          <w:sz w:val="22"/>
          <w:szCs w:val="22"/>
          <w:lang w:val="ro-RO"/>
        </w:rPr>
      </w:pPr>
    </w:p>
    <w:p w14:paraId="442C0B76" w14:textId="77777777" w:rsidR="00DD5A79" w:rsidRDefault="00DD5A79" w:rsidP="00DD5A79">
      <w:pPr>
        <w:spacing w:line="480" w:lineRule="auto"/>
        <w:rPr>
          <w:sz w:val="22"/>
          <w:szCs w:val="22"/>
          <w:lang w:val="ro-RO"/>
        </w:rPr>
      </w:pPr>
    </w:p>
    <w:p w14:paraId="68C0781E" w14:textId="77777777" w:rsidR="00DD5A79" w:rsidRDefault="00DD5A79" w:rsidP="00DD5A79">
      <w:pPr>
        <w:spacing w:line="480" w:lineRule="auto"/>
        <w:rPr>
          <w:sz w:val="22"/>
          <w:szCs w:val="22"/>
          <w:lang w:val="ro-RO"/>
        </w:rPr>
      </w:pPr>
    </w:p>
    <w:p w14:paraId="3ACD1753" w14:textId="77777777" w:rsidR="00DD5A79" w:rsidRDefault="00DD5A79" w:rsidP="00DD5A79">
      <w:pPr>
        <w:spacing w:line="480" w:lineRule="auto"/>
        <w:rPr>
          <w:sz w:val="22"/>
          <w:szCs w:val="22"/>
          <w:lang w:val="ro-RO"/>
        </w:rPr>
      </w:pPr>
    </w:p>
    <w:p w14:paraId="6904B1BA" w14:textId="77777777" w:rsidR="00DD5A79" w:rsidRDefault="00DD5A79" w:rsidP="00DD5A79">
      <w:pPr>
        <w:spacing w:line="480" w:lineRule="auto"/>
        <w:rPr>
          <w:sz w:val="22"/>
          <w:szCs w:val="22"/>
          <w:lang w:val="ro-RO"/>
        </w:rPr>
      </w:pPr>
    </w:p>
    <w:p w14:paraId="74231FF5" w14:textId="77777777" w:rsidR="00DD5A79" w:rsidRDefault="00DD5A79" w:rsidP="00DD5A79">
      <w:pPr>
        <w:spacing w:line="480" w:lineRule="auto"/>
        <w:rPr>
          <w:sz w:val="22"/>
          <w:szCs w:val="22"/>
          <w:lang w:val="ro-RO"/>
        </w:rPr>
      </w:pPr>
    </w:p>
    <w:p w14:paraId="028DEFB8" w14:textId="77777777" w:rsidR="00DD5A79" w:rsidRDefault="00DD5A79" w:rsidP="00DD5A79">
      <w:pPr>
        <w:spacing w:line="480" w:lineRule="auto"/>
        <w:rPr>
          <w:sz w:val="22"/>
          <w:szCs w:val="22"/>
          <w:lang w:val="ro-RO"/>
        </w:rPr>
      </w:pPr>
    </w:p>
    <w:p w14:paraId="1A32271C" w14:textId="77777777" w:rsidR="00DD5A79" w:rsidRDefault="00DD5A79" w:rsidP="00DD5A79">
      <w:pPr>
        <w:spacing w:line="480" w:lineRule="auto"/>
        <w:rPr>
          <w:sz w:val="22"/>
          <w:szCs w:val="22"/>
          <w:lang w:val="ro-RO"/>
        </w:rPr>
      </w:pPr>
    </w:p>
    <w:p w14:paraId="111318AC" w14:textId="77777777" w:rsidR="00DD5A79" w:rsidRDefault="00DD5A79" w:rsidP="00DD5A79">
      <w:pPr>
        <w:spacing w:line="480" w:lineRule="auto"/>
        <w:rPr>
          <w:sz w:val="22"/>
          <w:szCs w:val="22"/>
          <w:lang w:val="ro-RO"/>
        </w:rPr>
      </w:pPr>
    </w:p>
    <w:p w14:paraId="24A62B25" w14:textId="77777777" w:rsidR="00DD5A79" w:rsidRDefault="00DD5A79" w:rsidP="00DD5A79">
      <w:pPr>
        <w:spacing w:line="480" w:lineRule="auto"/>
        <w:rPr>
          <w:sz w:val="22"/>
          <w:szCs w:val="22"/>
          <w:lang w:val="ro-RO"/>
        </w:rPr>
      </w:pPr>
    </w:p>
    <w:p w14:paraId="15D1E7D0" w14:textId="77777777" w:rsidR="00DD5A79" w:rsidRDefault="00DD5A79" w:rsidP="00DD5A79">
      <w:pPr>
        <w:spacing w:line="480" w:lineRule="auto"/>
        <w:rPr>
          <w:sz w:val="22"/>
          <w:szCs w:val="22"/>
          <w:lang w:val="ro-RO"/>
        </w:rPr>
      </w:pPr>
    </w:p>
    <w:p w14:paraId="30B6C0F9" w14:textId="77777777" w:rsidR="00DD5A79" w:rsidRDefault="00DD5A79" w:rsidP="00DD5A79">
      <w:pPr>
        <w:spacing w:line="480" w:lineRule="auto"/>
        <w:rPr>
          <w:sz w:val="22"/>
          <w:szCs w:val="22"/>
          <w:lang w:val="ro-RO"/>
        </w:rPr>
      </w:pPr>
    </w:p>
    <w:p w14:paraId="6E15E2F3" w14:textId="77777777" w:rsidR="00DD5A79" w:rsidRDefault="00DD5A79" w:rsidP="00DD5A79">
      <w:pPr>
        <w:spacing w:line="480" w:lineRule="auto"/>
        <w:rPr>
          <w:sz w:val="22"/>
          <w:szCs w:val="22"/>
          <w:lang w:val="ro-RO"/>
        </w:rPr>
      </w:pPr>
    </w:p>
    <w:p w14:paraId="58B083F4" w14:textId="77777777" w:rsidR="00DD5A79" w:rsidRDefault="00DD5A79" w:rsidP="00DD5A79">
      <w:pPr>
        <w:spacing w:line="480" w:lineRule="auto"/>
        <w:rPr>
          <w:sz w:val="22"/>
          <w:szCs w:val="22"/>
          <w:lang w:val="ro-RO"/>
        </w:rPr>
      </w:pPr>
    </w:p>
    <w:p w14:paraId="06C31544" w14:textId="77777777" w:rsidR="00DD5A79" w:rsidRDefault="00DD5A79" w:rsidP="00DD5A79">
      <w:pPr>
        <w:spacing w:line="480" w:lineRule="auto"/>
        <w:rPr>
          <w:lang w:val="ro-RO"/>
        </w:rPr>
      </w:pPr>
    </w:p>
    <w:p w14:paraId="05137B38" w14:textId="77777777" w:rsidR="00DD5A79" w:rsidRDefault="00DD5A79" w:rsidP="00DD5A79">
      <w:pPr>
        <w:spacing w:line="276" w:lineRule="auto"/>
        <w:rPr>
          <w:lang w:val="ro-RO"/>
        </w:rPr>
      </w:pPr>
    </w:p>
    <w:p w14:paraId="576AB895" w14:textId="77777777" w:rsidR="00DD5A79" w:rsidRDefault="00DD5A79" w:rsidP="00DD5A79">
      <w:pPr>
        <w:spacing w:line="276" w:lineRule="auto"/>
        <w:rPr>
          <w:lang w:val="ro-RO"/>
        </w:rPr>
      </w:pPr>
    </w:p>
    <w:p w14:paraId="34381089" w14:textId="77777777" w:rsidR="00DD5A79" w:rsidRDefault="00DD5A79" w:rsidP="00DD5A79">
      <w:pPr>
        <w:spacing w:line="276" w:lineRule="auto"/>
        <w:rPr>
          <w:lang w:val="ro-RO"/>
        </w:rPr>
      </w:pPr>
    </w:p>
    <w:p w14:paraId="65DF1A87" w14:textId="77777777" w:rsidR="00DD5A79" w:rsidRDefault="00DD5A79" w:rsidP="00DD5A79">
      <w:pPr>
        <w:rPr>
          <w:lang w:val="ro-RO"/>
        </w:rPr>
      </w:pPr>
    </w:p>
    <w:p w14:paraId="3B09A72D" w14:textId="77777777" w:rsidR="00DD5A79" w:rsidRPr="00943824" w:rsidRDefault="00DD5A79" w:rsidP="00DD5A79">
      <w:pPr>
        <w:ind w:left="426" w:hanging="426"/>
        <w:jc w:val="right"/>
        <w:rPr>
          <w:b/>
          <w:bCs/>
          <w:sz w:val="28"/>
          <w:szCs w:val="28"/>
          <w:lang w:val="pt-BR"/>
        </w:rPr>
      </w:pPr>
      <w:r w:rsidRPr="00943824">
        <w:rPr>
          <w:b/>
          <w:bCs/>
          <w:i/>
          <w:iCs/>
          <w:sz w:val="22"/>
          <w:szCs w:val="22"/>
          <w:lang w:val="ro-RO"/>
        </w:rPr>
        <w:lastRenderedPageBreak/>
        <w:t xml:space="preserve">Anexa 1 </w:t>
      </w:r>
      <w:r w:rsidRPr="00943824">
        <w:rPr>
          <w:b/>
          <w:bCs/>
          <w:sz w:val="28"/>
          <w:szCs w:val="28"/>
          <w:lang w:val="pt-BR"/>
        </w:rPr>
        <w:t xml:space="preserve">  </w:t>
      </w:r>
    </w:p>
    <w:tbl>
      <w:tblPr>
        <w:tblW w:w="0" w:type="auto"/>
        <w:tblLayout w:type="fixed"/>
        <w:tblLook w:val="0000" w:firstRow="0" w:lastRow="0" w:firstColumn="0" w:lastColumn="0" w:noHBand="0" w:noVBand="0"/>
      </w:tblPr>
      <w:tblGrid>
        <w:gridCol w:w="4786"/>
        <w:gridCol w:w="5245"/>
      </w:tblGrid>
      <w:tr w:rsidR="00DD5A79" w14:paraId="4E6AF351" w14:textId="77777777" w:rsidTr="00DB1C9A">
        <w:tblPrEx>
          <w:tblCellMar>
            <w:top w:w="0" w:type="dxa"/>
            <w:bottom w:w="0" w:type="dxa"/>
          </w:tblCellMar>
        </w:tblPrEx>
        <w:tc>
          <w:tcPr>
            <w:tcW w:w="4786" w:type="dxa"/>
            <w:tcBorders>
              <w:top w:val="nil"/>
              <w:left w:val="nil"/>
              <w:bottom w:val="single" w:sz="6" w:space="0" w:color="auto"/>
              <w:right w:val="nil"/>
            </w:tcBorders>
          </w:tcPr>
          <w:p w14:paraId="7C5F4608" w14:textId="77777777" w:rsidR="00DD5A79" w:rsidRDefault="00DD5A79" w:rsidP="00DB1C9A">
            <w:pPr>
              <w:rPr>
                <w:b/>
                <w:bCs/>
                <w:sz w:val="32"/>
                <w:szCs w:val="32"/>
              </w:rPr>
            </w:pPr>
            <w:r>
              <w:rPr>
                <w:b/>
                <w:bCs/>
                <w:sz w:val="28"/>
                <w:szCs w:val="28"/>
                <w:lang w:val="pt-BR"/>
              </w:rPr>
              <w:t>Obiect: Sursa nr.1</w:t>
            </w:r>
          </w:p>
        </w:tc>
        <w:tc>
          <w:tcPr>
            <w:tcW w:w="5245" w:type="dxa"/>
            <w:tcBorders>
              <w:top w:val="nil"/>
              <w:left w:val="nil"/>
              <w:bottom w:val="nil"/>
              <w:right w:val="nil"/>
            </w:tcBorders>
          </w:tcPr>
          <w:p w14:paraId="6E0E9531" w14:textId="77777777" w:rsidR="00DD5A79" w:rsidRDefault="00DD5A79" w:rsidP="00DB1C9A">
            <w:pPr>
              <w:jc w:val="right"/>
              <w:rPr>
                <w:sz w:val="22"/>
                <w:szCs w:val="22"/>
                <w:lang w:val="en-US"/>
              </w:rPr>
            </w:pPr>
            <w:r>
              <w:rPr>
                <w:sz w:val="22"/>
                <w:szCs w:val="22"/>
                <w:lang w:val="en-US"/>
              </w:rPr>
              <w:t>Formular Nr.1</w:t>
            </w:r>
          </w:p>
          <w:p w14:paraId="407E7568" w14:textId="77777777" w:rsidR="00DD5A79" w:rsidRDefault="00DD5A79" w:rsidP="00DB1C9A">
            <w:pPr>
              <w:jc w:val="right"/>
              <w:rPr>
                <w:sz w:val="16"/>
                <w:szCs w:val="16"/>
              </w:rPr>
            </w:pPr>
          </w:p>
        </w:tc>
      </w:tr>
      <w:tr w:rsidR="00DD5A79" w14:paraId="28086E15" w14:textId="77777777" w:rsidTr="00DB1C9A">
        <w:tblPrEx>
          <w:tblCellMar>
            <w:top w:w="0" w:type="dxa"/>
            <w:bottom w:w="0" w:type="dxa"/>
          </w:tblCellMar>
        </w:tblPrEx>
        <w:tc>
          <w:tcPr>
            <w:tcW w:w="4786" w:type="dxa"/>
            <w:tcBorders>
              <w:top w:val="nil"/>
              <w:left w:val="nil"/>
              <w:bottom w:val="nil"/>
              <w:right w:val="nil"/>
            </w:tcBorders>
          </w:tcPr>
          <w:p w14:paraId="780550C6" w14:textId="77777777" w:rsidR="00DD5A79" w:rsidRDefault="00DD5A79" w:rsidP="00DB1C9A">
            <w:r>
              <w:t>(</w:t>
            </w:r>
            <w:r>
              <w:rPr>
                <w:lang w:val="en-US"/>
              </w:rPr>
              <w:t>denumirea obiectivului)</w:t>
            </w:r>
          </w:p>
        </w:tc>
        <w:tc>
          <w:tcPr>
            <w:tcW w:w="5245" w:type="dxa"/>
            <w:tcBorders>
              <w:top w:val="nil"/>
              <w:left w:val="nil"/>
              <w:bottom w:val="nil"/>
              <w:right w:val="nil"/>
            </w:tcBorders>
          </w:tcPr>
          <w:p w14:paraId="7EF8C0C6" w14:textId="77777777" w:rsidR="00DD5A79" w:rsidRDefault="00DD5A79" w:rsidP="00DB1C9A">
            <w:pPr>
              <w:jc w:val="center"/>
            </w:pPr>
          </w:p>
        </w:tc>
      </w:tr>
    </w:tbl>
    <w:p w14:paraId="6673E2BC" w14:textId="77777777" w:rsidR="00DD5A79" w:rsidRPr="00943824" w:rsidRDefault="00DD5A79" w:rsidP="00DD5A79">
      <w:pPr>
        <w:rPr>
          <w:lang w:val="ro-RO"/>
        </w:rPr>
      </w:pPr>
    </w:p>
    <w:p w14:paraId="06CE2E9A" w14:textId="77777777" w:rsidR="00DD5A79" w:rsidRPr="00061986" w:rsidRDefault="00DD5A79" w:rsidP="00DD5A79">
      <w:pPr>
        <w:jc w:val="center"/>
        <w:rPr>
          <w:b/>
          <w:bCs/>
          <w:sz w:val="32"/>
          <w:szCs w:val="32"/>
          <w:lang w:val="pt-BR"/>
        </w:rPr>
      </w:pPr>
      <w:r w:rsidRPr="00061986">
        <w:rPr>
          <w:b/>
          <w:bCs/>
          <w:sz w:val="32"/>
          <w:szCs w:val="32"/>
          <w:lang w:val="pt-BR"/>
        </w:rPr>
        <w:t>Lista cu cantita</w:t>
      </w:r>
      <w:r w:rsidRPr="00061986">
        <w:rPr>
          <w:b/>
          <w:bCs/>
          <w:sz w:val="32"/>
          <w:szCs w:val="32"/>
          <w:lang w:val="ro-RO"/>
        </w:rPr>
        <w:t>ţile de lucrări</w:t>
      </w:r>
      <w:r w:rsidRPr="00061986">
        <w:rPr>
          <w:b/>
          <w:bCs/>
          <w:sz w:val="32"/>
          <w:szCs w:val="32"/>
          <w:lang w:val="pt-BR"/>
        </w:rPr>
        <w:t xml:space="preserve"> </w:t>
      </w:r>
      <w:r>
        <w:rPr>
          <w:b/>
          <w:bCs/>
          <w:sz w:val="32"/>
          <w:szCs w:val="32"/>
          <w:lang w:val="pt-BR"/>
        </w:rPr>
        <w:t xml:space="preserve"> nr.</w:t>
      </w:r>
      <w:r w:rsidRPr="00061986">
        <w:rPr>
          <w:b/>
          <w:bCs/>
          <w:sz w:val="32"/>
          <w:szCs w:val="32"/>
          <w:lang w:val="pt-BR"/>
        </w:rPr>
        <w:t>1 (proiect SP-69/25-CE)</w:t>
      </w:r>
    </w:p>
    <w:p w14:paraId="2EDE776E" w14:textId="77777777" w:rsidR="00DD5A79" w:rsidRDefault="00DD5A79" w:rsidP="00DD5A79">
      <w:pPr>
        <w:jc w:val="center"/>
        <w:rPr>
          <w:b/>
          <w:bCs/>
          <w:sz w:val="26"/>
          <w:szCs w:val="28"/>
          <w:lang w:val="pt-BR"/>
        </w:rPr>
      </w:pPr>
      <w:r w:rsidRPr="00825515">
        <w:rPr>
          <w:b/>
          <w:bCs/>
          <w:sz w:val="28"/>
          <w:szCs w:val="28"/>
          <w:lang w:val="pt-BR"/>
        </w:rPr>
        <w:t>Lot 1.</w:t>
      </w:r>
      <w:r>
        <w:rPr>
          <w:b/>
          <w:bCs/>
          <w:sz w:val="26"/>
          <w:szCs w:val="28"/>
          <w:lang w:val="pt-BR"/>
        </w:rPr>
        <w:t xml:space="preserve"> </w:t>
      </w:r>
      <w:r w:rsidRPr="00061986">
        <w:rPr>
          <w:b/>
          <w:bCs/>
          <w:sz w:val="26"/>
          <w:szCs w:val="28"/>
          <w:lang w:val="pt-BR"/>
        </w:rPr>
        <w:t>Conducta de ocolire (bypass) a nodului de evidență a volumelor de apă</w:t>
      </w:r>
    </w:p>
    <w:p w14:paraId="27987441" w14:textId="77777777" w:rsidR="00DD5A79" w:rsidRDefault="00DD5A79" w:rsidP="00DD5A79">
      <w:pPr>
        <w:jc w:val="center"/>
        <w:rPr>
          <w:b/>
          <w:bCs/>
          <w:sz w:val="26"/>
          <w:szCs w:val="28"/>
          <w:lang w:val="pt-BR"/>
        </w:rPr>
      </w:pPr>
      <w:r w:rsidRPr="00061986">
        <w:rPr>
          <w:b/>
          <w:bCs/>
          <w:sz w:val="26"/>
          <w:szCs w:val="28"/>
          <w:lang w:val="pt-BR"/>
        </w:rPr>
        <w:t xml:space="preserve"> uzată de la CET Sursa nr.1, str. M. Manole, 3 </w:t>
      </w:r>
    </w:p>
    <w:p w14:paraId="1EB0AB6C" w14:textId="77777777" w:rsidR="00DD5A79" w:rsidRPr="00061986" w:rsidRDefault="00DD5A79" w:rsidP="00DD5A79">
      <w:pPr>
        <w:jc w:val="center"/>
        <w:rPr>
          <w:sz w:val="26"/>
          <w:szCs w:val="24"/>
          <w:lang w:val="pt-BR"/>
        </w:rPr>
      </w:pPr>
    </w:p>
    <w:tbl>
      <w:tblPr>
        <w:tblW w:w="10314" w:type="dxa"/>
        <w:tblLayout w:type="fixed"/>
        <w:tblLook w:val="0000" w:firstRow="0" w:lastRow="0" w:firstColumn="0" w:lastColumn="0" w:noHBand="0" w:noVBand="0"/>
      </w:tblPr>
      <w:tblGrid>
        <w:gridCol w:w="709"/>
        <w:gridCol w:w="1701"/>
        <w:gridCol w:w="4961"/>
        <w:gridCol w:w="1384"/>
        <w:gridCol w:w="1559"/>
      </w:tblGrid>
      <w:tr w:rsidR="00DD5A79" w14:paraId="7B6CB28C"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AACFE7C" w14:textId="77777777" w:rsidR="00DD5A79" w:rsidRDefault="00DD5A79" w:rsidP="00DB1C9A">
            <w:pPr>
              <w:ind w:right="-108"/>
              <w:jc w:val="center"/>
              <w:rPr>
                <w:sz w:val="22"/>
                <w:szCs w:val="22"/>
                <w:lang w:val="en-US"/>
              </w:rPr>
            </w:pPr>
            <w:r>
              <w:rPr>
                <w:sz w:val="22"/>
                <w:szCs w:val="22"/>
              </w:rPr>
              <w:t>№</w:t>
            </w:r>
          </w:p>
          <w:p w14:paraId="59ABDA59" w14:textId="77777777" w:rsidR="00DD5A79" w:rsidRDefault="00DD5A79" w:rsidP="00DB1C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0E4798D" w14:textId="77777777" w:rsidR="00DD5A79" w:rsidRPr="002B7609" w:rsidRDefault="00DD5A79" w:rsidP="00DB1C9A">
            <w:pPr>
              <w:ind w:left="-120" w:right="-108"/>
              <w:jc w:val="center"/>
              <w:rPr>
                <w:sz w:val="22"/>
                <w:szCs w:val="22"/>
                <w:lang w:val="pt-BR"/>
              </w:rPr>
            </w:pPr>
            <w:r>
              <w:rPr>
                <w:sz w:val="22"/>
                <w:szCs w:val="22"/>
                <w:lang w:val="ro-RO"/>
              </w:rPr>
              <w:t>Simbol</w:t>
            </w:r>
            <w:r w:rsidRPr="002B7609">
              <w:rPr>
                <w:sz w:val="22"/>
                <w:szCs w:val="22"/>
                <w:lang w:val="pt-BR"/>
              </w:rPr>
              <w:t xml:space="preserve"> </w:t>
            </w:r>
            <w:r>
              <w:rPr>
                <w:sz w:val="22"/>
                <w:szCs w:val="22"/>
                <w:lang w:val="ro-RO"/>
              </w:rPr>
              <w:t xml:space="preserve">norme si cod </w:t>
            </w:r>
            <w:r w:rsidRPr="002B7609">
              <w:rPr>
                <w:sz w:val="22"/>
                <w:szCs w:val="22"/>
                <w:lang w:val="pt-BR"/>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817DB4E" w14:textId="77777777" w:rsidR="00DD5A79" w:rsidRDefault="00DD5A79" w:rsidP="00DB1C9A">
            <w:pPr>
              <w:jc w:val="center"/>
              <w:rPr>
                <w:sz w:val="22"/>
                <w:szCs w:val="22"/>
                <w:lang w:val="ro-RO"/>
              </w:rPr>
            </w:pPr>
          </w:p>
          <w:p w14:paraId="56452B4E" w14:textId="77777777" w:rsidR="00DD5A79" w:rsidRDefault="00DD5A79" w:rsidP="00DB1C9A">
            <w:pPr>
              <w:jc w:val="center"/>
              <w:rPr>
                <w:sz w:val="22"/>
                <w:szCs w:val="22"/>
              </w:rPr>
            </w:pPr>
            <w:r>
              <w:rPr>
                <w:sz w:val="22"/>
                <w:szCs w:val="22"/>
                <w:lang w:val="ro-RO"/>
              </w:rPr>
              <w:t xml:space="preserve">Denumire lucrărilor       </w:t>
            </w:r>
          </w:p>
        </w:tc>
        <w:tc>
          <w:tcPr>
            <w:tcW w:w="1384" w:type="dxa"/>
            <w:vMerge w:val="restart"/>
            <w:tcBorders>
              <w:top w:val="single" w:sz="6" w:space="0" w:color="auto"/>
              <w:left w:val="single" w:sz="6" w:space="0" w:color="auto"/>
              <w:bottom w:val="nil"/>
              <w:right w:val="nil"/>
            </w:tcBorders>
            <w:shd w:val="pct5" w:color="auto" w:fill="auto"/>
          </w:tcPr>
          <w:p w14:paraId="369B45B9" w14:textId="77777777" w:rsidR="00DD5A79" w:rsidRDefault="00DD5A79" w:rsidP="00DB1C9A">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DCEA3BE" w14:textId="77777777" w:rsidR="00DD5A79" w:rsidRDefault="00DD5A79" w:rsidP="00DB1C9A">
            <w:pPr>
              <w:ind w:left="-108" w:right="-108"/>
              <w:jc w:val="center"/>
              <w:rPr>
                <w:sz w:val="22"/>
                <w:szCs w:val="22"/>
                <w:lang w:val="en-US"/>
              </w:rPr>
            </w:pPr>
            <w:r>
              <w:rPr>
                <w:sz w:val="22"/>
                <w:szCs w:val="22"/>
                <w:lang w:val="ro-RO"/>
              </w:rPr>
              <w:t xml:space="preserve">Volum </w:t>
            </w:r>
          </w:p>
        </w:tc>
      </w:tr>
      <w:tr w:rsidR="00DD5A79" w14:paraId="2A3ED3D0"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40A8EE3" w14:textId="77777777" w:rsidR="00DD5A79"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4184ED6" w14:textId="77777777" w:rsidR="00DD5A79"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39566AB" w14:textId="77777777" w:rsidR="00DD5A79" w:rsidRDefault="00DD5A79" w:rsidP="00DB1C9A">
            <w:pPr>
              <w:jc w:val="center"/>
              <w:rPr>
                <w:sz w:val="22"/>
                <w:szCs w:val="22"/>
                <w:lang w:val="en-US"/>
              </w:rPr>
            </w:pPr>
          </w:p>
        </w:tc>
        <w:tc>
          <w:tcPr>
            <w:tcW w:w="1384" w:type="dxa"/>
            <w:vMerge/>
            <w:tcBorders>
              <w:top w:val="nil"/>
              <w:left w:val="single" w:sz="6" w:space="0" w:color="auto"/>
              <w:bottom w:val="single" w:sz="6" w:space="0" w:color="auto"/>
              <w:right w:val="single" w:sz="6" w:space="0" w:color="auto"/>
            </w:tcBorders>
            <w:shd w:val="pct5" w:color="auto" w:fill="auto"/>
          </w:tcPr>
          <w:p w14:paraId="7590A2EE" w14:textId="77777777" w:rsidR="00DD5A79" w:rsidRDefault="00DD5A79" w:rsidP="00DB1C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8C78B7B" w14:textId="77777777" w:rsidR="00DD5A79" w:rsidRDefault="00DD5A79" w:rsidP="00DB1C9A">
            <w:pPr>
              <w:jc w:val="center"/>
              <w:rPr>
                <w:sz w:val="22"/>
                <w:szCs w:val="22"/>
                <w:lang w:val="en-US"/>
              </w:rPr>
            </w:pPr>
          </w:p>
        </w:tc>
      </w:tr>
    </w:tbl>
    <w:p w14:paraId="47509C24" w14:textId="77777777" w:rsidR="00DD5A79" w:rsidRDefault="00DD5A79" w:rsidP="00DD5A79">
      <w:pPr>
        <w:rPr>
          <w:sz w:val="2"/>
          <w:szCs w:val="2"/>
          <w:lang w:val="en-US"/>
        </w:rPr>
      </w:pPr>
    </w:p>
    <w:tbl>
      <w:tblPr>
        <w:tblW w:w="10314" w:type="dxa"/>
        <w:tblLayout w:type="fixed"/>
        <w:tblLook w:val="0000" w:firstRow="0" w:lastRow="0" w:firstColumn="0" w:lastColumn="0" w:noHBand="0" w:noVBand="0"/>
      </w:tblPr>
      <w:tblGrid>
        <w:gridCol w:w="709"/>
        <w:gridCol w:w="1701"/>
        <w:gridCol w:w="4961"/>
        <w:gridCol w:w="1384"/>
        <w:gridCol w:w="1559"/>
      </w:tblGrid>
      <w:tr w:rsidR="00DD5A79" w14:paraId="7FB3ACC9"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A82F926" w14:textId="77777777" w:rsidR="00DD5A79" w:rsidRDefault="00DD5A79" w:rsidP="00DB1C9A">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D9D3279" w14:textId="77777777" w:rsidR="00DD5A79" w:rsidRDefault="00DD5A79" w:rsidP="00DB1C9A">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2A6159C" w14:textId="77777777" w:rsidR="00DD5A79" w:rsidRDefault="00DD5A79" w:rsidP="00DB1C9A">
            <w:pPr>
              <w:jc w:val="center"/>
              <w:rPr>
                <w:sz w:val="22"/>
                <w:szCs w:val="22"/>
              </w:rPr>
            </w:pPr>
            <w:r>
              <w:rPr>
                <w:sz w:val="22"/>
                <w:szCs w:val="22"/>
              </w:rPr>
              <w:t>3</w:t>
            </w:r>
          </w:p>
        </w:tc>
        <w:tc>
          <w:tcPr>
            <w:tcW w:w="1384" w:type="dxa"/>
            <w:tcBorders>
              <w:top w:val="single" w:sz="6" w:space="0" w:color="auto"/>
              <w:left w:val="single" w:sz="6" w:space="0" w:color="auto"/>
              <w:bottom w:val="double" w:sz="6" w:space="0" w:color="auto"/>
              <w:right w:val="nil"/>
            </w:tcBorders>
            <w:shd w:val="pct5" w:color="auto" w:fill="auto"/>
          </w:tcPr>
          <w:p w14:paraId="1897F0B8" w14:textId="77777777" w:rsidR="00DD5A79" w:rsidRDefault="00DD5A79" w:rsidP="00DB1C9A">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7FA7DAA" w14:textId="77777777" w:rsidR="00DD5A79" w:rsidRDefault="00DD5A79" w:rsidP="00DB1C9A">
            <w:pPr>
              <w:ind w:left="-108" w:right="-108"/>
              <w:jc w:val="center"/>
              <w:rPr>
                <w:sz w:val="22"/>
                <w:szCs w:val="22"/>
              </w:rPr>
            </w:pPr>
            <w:r>
              <w:rPr>
                <w:sz w:val="22"/>
                <w:szCs w:val="22"/>
              </w:rPr>
              <w:t>5</w:t>
            </w:r>
          </w:p>
        </w:tc>
      </w:tr>
      <w:tr w:rsidR="00DD5A79" w:rsidRPr="00AD3CA7" w14:paraId="4B5D36A9" w14:textId="77777777" w:rsidTr="00DB1C9A">
        <w:tblPrEx>
          <w:tblCellMar>
            <w:top w:w="0" w:type="dxa"/>
            <w:bottom w:w="0" w:type="dxa"/>
          </w:tblCellMar>
        </w:tblPrEx>
        <w:tc>
          <w:tcPr>
            <w:tcW w:w="709" w:type="dxa"/>
            <w:tcBorders>
              <w:top w:val="nil"/>
              <w:left w:val="single" w:sz="6" w:space="0" w:color="auto"/>
              <w:bottom w:val="nil"/>
              <w:right w:val="nil"/>
            </w:tcBorders>
            <w:vAlign w:val="center"/>
          </w:tcPr>
          <w:p w14:paraId="2AF8868B" w14:textId="77777777" w:rsidR="00DD5A79" w:rsidRPr="00AD3CA7" w:rsidRDefault="00DD5A79" w:rsidP="00DB1C9A">
            <w:pPr>
              <w:jc w:val="center"/>
            </w:pPr>
          </w:p>
        </w:tc>
        <w:tc>
          <w:tcPr>
            <w:tcW w:w="1701" w:type="dxa"/>
            <w:tcBorders>
              <w:top w:val="nil"/>
              <w:left w:val="single" w:sz="6" w:space="0" w:color="auto"/>
              <w:bottom w:val="nil"/>
              <w:right w:val="nil"/>
            </w:tcBorders>
            <w:vAlign w:val="center"/>
          </w:tcPr>
          <w:p w14:paraId="1B4E4F26" w14:textId="77777777" w:rsidR="00DD5A79" w:rsidRPr="00AD3CA7" w:rsidRDefault="00DD5A79" w:rsidP="00DB1C9A">
            <w:pPr>
              <w:jc w:val="center"/>
            </w:pPr>
          </w:p>
        </w:tc>
        <w:tc>
          <w:tcPr>
            <w:tcW w:w="4961" w:type="dxa"/>
            <w:tcBorders>
              <w:top w:val="nil"/>
              <w:left w:val="single" w:sz="6" w:space="0" w:color="auto"/>
              <w:bottom w:val="nil"/>
              <w:right w:val="nil"/>
            </w:tcBorders>
          </w:tcPr>
          <w:p w14:paraId="263F37AD" w14:textId="77777777" w:rsidR="00DD5A79" w:rsidRPr="00AD3CA7" w:rsidRDefault="00DD5A79" w:rsidP="00DB1C9A">
            <w:pPr>
              <w:rPr>
                <w:b/>
                <w:bCs/>
                <w:sz w:val="22"/>
                <w:szCs w:val="22"/>
                <w:lang w:val="pt-BR"/>
              </w:rPr>
            </w:pPr>
            <w:r w:rsidRPr="00AD3CA7">
              <w:rPr>
                <w:b/>
                <w:bCs/>
                <w:sz w:val="22"/>
                <w:szCs w:val="22"/>
                <w:lang w:val="pt-BR"/>
              </w:rPr>
              <w:t xml:space="preserve">Capitolul 1. Montarea retelei exterioare de canalizare. </w:t>
            </w:r>
          </w:p>
          <w:p w14:paraId="6247BDA4" w14:textId="77777777" w:rsidR="00DD5A79" w:rsidRPr="00AD3CA7" w:rsidRDefault="00DD5A79" w:rsidP="00DB1C9A">
            <w:pPr>
              <w:rPr>
                <w:sz w:val="22"/>
                <w:szCs w:val="22"/>
                <w:lang w:val="pt-BR"/>
              </w:rPr>
            </w:pPr>
            <w:r w:rsidRPr="00AD3CA7">
              <w:rPr>
                <w:sz w:val="22"/>
                <w:szCs w:val="22"/>
              </w:rPr>
              <w:t>С</w:t>
            </w:r>
            <w:r w:rsidRPr="00AD3CA7">
              <w:rPr>
                <w:sz w:val="22"/>
                <w:szCs w:val="22"/>
                <w:lang w:val="pt-BR"/>
              </w:rPr>
              <w:t xml:space="preserve">onditii ce difera de cele normale </w:t>
            </w:r>
            <w:r w:rsidRPr="00AD3CA7">
              <w:rPr>
                <w:b/>
                <w:bCs/>
                <w:sz w:val="22"/>
                <w:szCs w:val="22"/>
                <w:lang w:val="pt-BR"/>
              </w:rPr>
              <w:t>k=1,15</w:t>
            </w:r>
            <w:r w:rsidRPr="00AD3CA7">
              <w:rPr>
                <w:sz w:val="22"/>
                <w:szCs w:val="22"/>
                <w:lang w:val="pt-BR"/>
              </w:rPr>
              <w:t xml:space="preserve"> (p.6),</w:t>
            </w:r>
          </w:p>
          <w:p w14:paraId="75431597" w14:textId="77777777" w:rsidR="00DD5A79" w:rsidRPr="00AD3CA7" w:rsidRDefault="00DD5A79" w:rsidP="00DB1C9A">
            <w:pPr>
              <w:rPr>
                <w:sz w:val="22"/>
                <w:szCs w:val="22"/>
                <w:lang w:val="pt-BR"/>
              </w:rPr>
            </w:pPr>
            <w:r w:rsidRPr="00AD3CA7">
              <w:rPr>
                <w:sz w:val="22"/>
                <w:szCs w:val="22"/>
                <w:lang w:val="pt-BR"/>
              </w:rPr>
              <w:t>ordin a Ministerului CDT al RM nr.117 din 03.09.2007</w:t>
            </w:r>
          </w:p>
          <w:p w14:paraId="29A039F8" w14:textId="77777777" w:rsidR="00DD5A79" w:rsidRPr="00AD3CA7" w:rsidRDefault="00DD5A79" w:rsidP="00DB1C9A">
            <w:pPr>
              <w:rPr>
                <w:lang w:val="pt-BR"/>
              </w:rPr>
            </w:pPr>
            <w:r w:rsidRPr="00AD3CA7">
              <w:rPr>
                <w:lang w:val="pt-BR"/>
              </w:rPr>
              <w:t>Coeficient  la manoperei=1,15000</w:t>
            </w:r>
          </w:p>
          <w:p w14:paraId="02DC992B" w14:textId="77777777" w:rsidR="00DD5A79" w:rsidRPr="00AD3CA7" w:rsidRDefault="00DD5A79" w:rsidP="00DB1C9A">
            <w:pPr>
              <w:rPr>
                <w:lang w:val="pt-BR"/>
              </w:rPr>
            </w:pPr>
            <w:r w:rsidRPr="00AD3CA7">
              <w:rPr>
                <w:lang w:val="pt-BR"/>
              </w:rPr>
              <w:t>Coeficient  la utilajului=1,15000</w:t>
            </w:r>
          </w:p>
          <w:p w14:paraId="63ECB154" w14:textId="77777777" w:rsidR="00DD5A79" w:rsidRPr="00AD3CA7" w:rsidRDefault="00DD5A79" w:rsidP="00DB1C9A">
            <w:pPr>
              <w:rPr>
                <w:b/>
                <w:bCs/>
                <w:sz w:val="22"/>
                <w:szCs w:val="22"/>
                <w:lang w:val="pt-BR"/>
              </w:rPr>
            </w:pPr>
          </w:p>
        </w:tc>
        <w:tc>
          <w:tcPr>
            <w:tcW w:w="1384" w:type="dxa"/>
            <w:tcBorders>
              <w:top w:val="nil"/>
              <w:left w:val="single" w:sz="6" w:space="0" w:color="auto"/>
              <w:bottom w:val="nil"/>
              <w:right w:val="nil"/>
            </w:tcBorders>
          </w:tcPr>
          <w:p w14:paraId="0A5BD1E4" w14:textId="77777777" w:rsidR="00DD5A79" w:rsidRPr="00AD3CA7" w:rsidRDefault="00DD5A79" w:rsidP="00DB1C9A">
            <w:pPr>
              <w:rPr>
                <w:lang w:val="pt-BR"/>
              </w:rPr>
            </w:pPr>
          </w:p>
        </w:tc>
        <w:tc>
          <w:tcPr>
            <w:tcW w:w="1559" w:type="dxa"/>
            <w:tcBorders>
              <w:top w:val="nil"/>
              <w:left w:val="single" w:sz="6" w:space="0" w:color="auto"/>
              <w:bottom w:val="nil"/>
              <w:right w:val="single" w:sz="4" w:space="0" w:color="auto"/>
            </w:tcBorders>
          </w:tcPr>
          <w:p w14:paraId="7F8FD14B" w14:textId="77777777" w:rsidR="00DD5A79" w:rsidRPr="00AD3CA7" w:rsidRDefault="00DD5A79" w:rsidP="00DB1C9A">
            <w:pPr>
              <w:rPr>
                <w:lang w:val="pt-BR"/>
              </w:rPr>
            </w:pPr>
          </w:p>
        </w:tc>
      </w:tr>
      <w:tr w:rsidR="00DD5A79" w:rsidRPr="00AD3CA7" w14:paraId="1FE57AB6" w14:textId="77777777" w:rsidTr="00DB1C9A">
        <w:tblPrEx>
          <w:tblCellMar>
            <w:top w:w="0" w:type="dxa"/>
            <w:bottom w:w="0" w:type="dxa"/>
          </w:tblCellMar>
        </w:tblPrEx>
        <w:tc>
          <w:tcPr>
            <w:tcW w:w="709" w:type="dxa"/>
            <w:tcBorders>
              <w:top w:val="nil"/>
              <w:left w:val="single" w:sz="6" w:space="0" w:color="auto"/>
              <w:bottom w:val="nil"/>
              <w:right w:val="nil"/>
            </w:tcBorders>
            <w:vAlign w:val="center"/>
          </w:tcPr>
          <w:p w14:paraId="5206DA85" w14:textId="77777777" w:rsidR="00DD5A79" w:rsidRPr="00AD3CA7" w:rsidRDefault="00DD5A79" w:rsidP="00DB1C9A">
            <w:pPr>
              <w:jc w:val="center"/>
              <w:rPr>
                <w:lang w:val="pt-BR"/>
              </w:rPr>
            </w:pPr>
          </w:p>
        </w:tc>
        <w:tc>
          <w:tcPr>
            <w:tcW w:w="1701" w:type="dxa"/>
            <w:tcBorders>
              <w:top w:val="nil"/>
              <w:left w:val="single" w:sz="6" w:space="0" w:color="auto"/>
              <w:bottom w:val="nil"/>
              <w:right w:val="nil"/>
            </w:tcBorders>
            <w:vAlign w:val="center"/>
          </w:tcPr>
          <w:p w14:paraId="6BF9F415" w14:textId="77777777" w:rsidR="00DD5A79" w:rsidRPr="00AD3CA7" w:rsidRDefault="00DD5A79" w:rsidP="00DB1C9A">
            <w:pPr>
              <w:jc w:val="center"/>
              <w:rPr>
                <w:lang w:val="pt-BR"/>
              </w:rPr>
            </w:pPr>
          </w:p>
        </w:tc>
        <w:tc>
          <w:tcPr>
            <w:tcW w:w="4961" w:type="dxa"/>
            <w:tcBorders>
              <w:top w:val="nil"/>
              <w:left w:val="single" w:sz="6" w:space="0" w:color="auto"/>
              <w:bottom w:val="nil"/>
              <w:right w:val="nil"/>
            </w:tcBorders>
          </w:tcPr>
          <w:p w14:paraId="6F15CCAD" w14:textId="77777777" w:rsidR="00DD5A79" w:rsidRPr="00AD3CA7" w:rsidRDefault="00DD5A79" w:rsidP="00DB1C9A">
            <w:pPr>
              <w:rPr>
                <w:b/>
                <w:bCs/>
                <w:sz w:val="22"/>
                <w:szCs w:val="22"/>
                <w:lang w:val="en-US"/>
              </w:rPr>
            </w:pPr>
            <w:r w:rsidRPr="00AD3CA7">
              <w:rPr>
                <w:b/>
                <w:bCs/>
                <w:sz w:val="22"/>
                <w:szCs w:val="22"/>
                <w:lang w:val="en-US"/>
              </w:rPr>
              <w:t xml:space="preserve">Capitolul </w:t>
            </w:r>
            <w:r w:rsidRPr="00AD3CA7">
              <w:rPr>
                <w:b/>
                <w:bCs/>
                <w:sz w:val="22"/>
                <w:szCs w:val="22"/>
              </w:rPr>
              <w:t>1.1. Lucrari de terasament</w:t>
            </w:r>
          </w:p>
          <w:p w14:paraId="3259FD36" w14:textId="77777777" w:rsidR="00DD5A79" w:rsidRPr="00AD3CA7" w:rsidRDefault="00DD5A79" w:rsidP="00DB1C9A">
            <w:pPr>
              <w:rPr>
                <w:b/>
                <w:bCs/>
                <w:sz w:val="22"/>
                <w:szCs w:val="22"/>
              </w:rPr>
            </w:pPr>
          </w:p>
        </w:tc>
        <w:tc>
          <w:tcPr>
            <w:tcW w:w="1384" w:type="dxa"/>
            <w:tcBorders>
              <w:top w:val="nil"/>
              <w:left w:val="single" w:sz="6" w:space="0" w:color="auto"/>
              <w:bottom w:val="nil"/>
              <w:right w:val="nil"/>
            </w:tcBorders>
          </w:tcPr>
          <w:p w14:paraId="4153DDE7" w14:textId="77777777" w:rsidR="00DD5A79" w:rsidRPr="00AD3CA7" w:rsidRDefault="00DD5A79" w:rsidP="00DB1C9A"/>
        </w:tc>
        <w:tc>
          <w:tcPr>
            <w:tcW w:w="1559" w:type="dxa"/>
            <w:tcBorders>
              <w:top w:val="nil"/>
              <w:left w:val="single" w:sz="6" w:space="0" w:color="auto"/>
              <w:bottom w:val="nil"/>
              <w:right w:val="single" w:sz="4" w:space="0" w:color="auto"/>
            </w:tcBorders>
          </w:tcPr>
          <w:p w14:paraId="4974C63A" w14:textId="77777777" w:rsidR="00DD5A79" w:rsidRPr="00AD3CA7" w:rsidRDefault="00DD5A79" w:rsidP="00DB1C9A"/>
        </w:tc>
      </w:tr>
      <w:tr w:rsidR="00DD5A79" w:rsidRPr="00AD3CA7" w14:paraId="2416F21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A15136"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64B56E30" w14:textId="77777777" w:rsidR="00DD5A79" w:rsidRPr="00AD3CA7" w:rsidRDefault="00DD5A79" w:rsidP="00DB1C9A">
            <w:pPr>
              <w:jc w:val="center"/>
              <w:rPr>
                <w:sz w:val="24"/>
                <w:szCs w:val="24"/>
                <w:lang w:val="en-US"/>
              </w:rPr>
            </w:pPr>
            <w:r w:rsidRPr="00AD3CA7">
              <w:rPr>
                <w:sz w:val="24"/>
                <w:szCs w:val="24"/>
                <w:lang w:val="en-US"/>
              </w:rPr>
              <w:t>TsC02D1</w:t>
            </w:r>
          </w:p>
          <w:p w14:paraId="1F512505"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705F4C8" w14:textId="77777777" w:rsidR="00DD5A79" w:rsidRPr="00AD3CA7" w:rsidRDefault="00DD5A79" w:rsidP="00DB1C9A">
            <w:pPr>
              <w:adjustRightInd w:val="0"/>
              <w:rPr>
                <w:sz w:val="24"/>
                <w:szCs w:val="24"/>
                <w:lang w:val="en-US"/>
              </w:rPr>
            </w:pPr>
            <w:r w:rsidRPr="00AD3CA7">
              <w:rPr>
                <w:sz w:val="24"/>
                <w:szCs w:val="24"/>
                <w:lang w:val="pt-BR"/>
              </w:rPr>
              <w:t xml:space="preserve">Sapatura mecanica cu excavator pe pneuri de 0,21-0,39 mc, cu comanda hidraulica, in pamint cu umiditate naturala descarcare auto teren catg. </w:t>
            </w:r>
            <w:r w:rsidRPr="00AD3CA7">
              <w:rPr>
                <w:sz w:val="24"/>
                <w:szCs w:val="24"/>
              </w:rPr>
              <w:t>II.</w:t>
            </w:r>
          </w:p>
          <w:p w14:paraId="0A8C4678" w14:textId="77777777" w:rsidR="00DD5A79" w:rsidRPr="00AD3CA7" w:rsidRDefault="00DD5A79" w:rsidP="00DB1C9A">
            <w:pPr>
              <w:rPr>
                <w:sz w:val="24"/>
                <w:szCs w:val="24"/>
              </w:rPr>
            </w:pPr>
          </w:p>
        </w:tc>
        <w:tc>
          <w:tcPr>
            <w:tcW w:w="1384" w:type="dxa"/>
            <w:tcBorders>
              <w:top w:val="single" w:sz="4" w:space="0" w:color="auto"/>
              <w:bottom w:val="single" w:sz="4" w:space="0" w:color="auto"/>
            </w:tcBorders>
            <w:vAlign w:val="center"/>
          </w:tcPr>
          <w:p w14:paraId="42782AB5" w14:textId="77777777" w:rsidR="00DD5A79" w:rsidRPr="00AD3CA7" w:rsidRDefault="00DD5A79" w:rsidP="00DB1C9A">
            <w:pPr>
              <w:jc w:val="center"/>
              <w:rPr>
                <w:sz w:val="24"/>
                <w:szCs w:val="24"/>
              </w:rPr>
            </w:pPr>
            <w:r w:rsidRPr="00AD3CA7">
              <w:rPr>
                <w:sz w:val="24"/>
                <w:szCs w:val="24"/>
              </w:rPr>
              <w:t>100 m3</w:t>
            </w:r>
          </w:p>
        </w:tc>
        <w:tc>
          <w:tcPr>
            <w:tcW w:w="1559" w:type="dxa"/>
            <w:tcBorders>
              <w:top w:val="single" w:sz="4" w:space="0" w:color="auto"/>
              <w:bottom w:val="single" w:sz="4" w:space="0" w:color="auto"/>
            </w:tcBorders>
            <w:vAlign w:val="center"/>
          </w:tcPr>
          <w:p w14:paraId="170B35AD" w14:textId="77777777" w:rsidR="00DD5A79" w:rsidRPr="00AD3CA7" w:rsidRDefault="00DD5A79" w:rsidP="00DB1C9A">
            <w:pPr>
              <w:jc w:val="center"/>
              <w:rPr>
                <w:sz w:val="24"/>
                <w:szCs w:val="24"/>
              </w:rPr>
            </w:pPr>
            <w:r w:rsidRPr="00AD3CA7">
              <w:rPr>
                <w:sz w:val="24"/>
                <w:szCs w:val="24"/>
              </w:rPr>
              <w:t>1,660</w:t>
            </w:r>
          </w:p>
        </w:tc>
      </w:tr>
      <w:tr w:rsidR="00DD5A79" w:rsidRPr="00AD3CA7" w14:paraId="22B09457"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52E1DC"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49AF658D" w14:textId="77777777" w:rsidR="00DD5A79" w:rsidRPr="00AD3CA7" w:rsidRDefault="00DD5A79" w:rsidP="00DB1C9A">
            <w:pPr>
              <w:jc w:val="center"/>
              <w:rPr>
                <w:sz w:val="24"/>
                <w:szCs w:val="24"/>
                <w:lang w:val="en-US"/>
              </w:rPr>
            </w:pPr>
            <w:r w:rsidRPr="00AD3CA7">
              <w:rPr>
                <w:sz w:val="24"/>
                <w:szCs w:val="24"/>
                <w:lang w:val="en-US"/>
              </w:rPr>
              <w:t>TsA20C</w:t>
            </w:r>
          </w:p>
          <w:p w14:paraId="68D7A7A4"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4471B1E" w14:textId="77777777" w:rsidR="00DD5A79" w:rsidRPr="00AD3CA7" w:rsidRDefault="00DD5A79" w:rsidP="00DB1C9A">
            <w:pPr>
              <w:adjustRightInd w:val="0"/>
              <w:rPr>
                <w:sz w:val="24"/>
                <w:szCs w:val="24"/>
                <w:lang w:val="pt-BR"/>
              </w:rPr>
            </w:pPr>
            <w:r w:rsidRPr="00AD3CA7">
              <w:rPr>
                <w:sz w:val="24"/>
                <w:szCs w:val="24"/>
                <w:lang w:val="pt-BR"/>
              </w:rPr>
              <w:t>Sapatura manuala de pamint, in taluzuri, la deblee sapate cu excavator sau screper, pentru completarea sapaturii la profilul taluzului, in teren tare/ 166m3*3%=5m3</w:t>
            </w:r>
          </w:p>
          <w:p w14:paraId="26E80DE4"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2F699BF3" w14:textId="77777777" w:rsidR="00DD5A79" w:rsidRPr="00AD3CA7" w:rsidRDefault="00DD5A79" w:rsidP="00DB1C9A">
            <w:pPr>
              <w:jc w:val="center"/>
              <w:rPr>
                <w:sz w:val="24"/>
                <w:szCs w:val="24"/>
              </w:rPr>
            </w:pPr>
            <w:r w:rsidRPr="00AD3CA7">
              <w:rPr>
                <w:sz w:val="24"/>
                <w:szCs w:val="24"/>
              </w:rPr>
              <w:t>m3</w:t>
            </w:r>
          </w:p>
        </w:tc>
        <w:tc>
          <w:tcPr>
            <w:tcW w:w="1559" w:type="dxa"/>
            <w:tcBorders>
              <w:top w:val="single" w:sz="4" w:space="0" w:color="auto"/>
              <w:bottom w:val="single" w:sz="4" w:space="0" w:color="auto"/>
            </w:tcBorders>
            <w:vAlign w:val="center"/>
          </w:tcPr>
          <w:p w14:paraId="019094FE" w14:textId="77777777" w:rsidR="00DD5A79" w:rsidRPr="00AD3CA7" w:rsidRDefault="00DD5A79" w:rsidP="00DB1C9A">
            <w:pPr>
              <w:jc w:val="center"/>
              <w:rPr>
                <w:sz w:val="24"/>
                <w:szCs w:val="24"/>
              </w:rPr>
            </w:pPr>
            <w:r w:rsidRPr="00AD3CA7">
              <w:rPr>
                <w:sz w:val="24"/>
                <w:szCs w:val="24"/>
              </w:rPr>
              <w:t>5,000</w:t>
            </w:r>
          </w:p>
        </w:tc>
      </w:tr>
      <w:tr w:rsidR="00DD5A79" w:rsidRPr="00AD3CA7" w14:paraId="59DB8E47"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378CB2" w14:textId="77777777" w:rsidR="00DD5A79" w:rsidRPr="00AD3CA7" w:rsidRDefault="00DD5A79" w:rsidP="00DB1C9A">
            <w:pPr>
              <w:jc w:val="center"/>
              <w:rPr>
                <w:sz w:val="24"/>
                <w:szCs w:val="24"/>
                <w:lang w:val="ro-RO"/>
              </w:rPr>
            </w:pPr>
            <w:r w:rsidRPr="00AD3CA7">
              <w:rPr>
                <w:sz w:val="24"/>
                <w:szCs w:val="24"/>
                <w:lang w:val="ro-RO"/>
              </w:rPr>
              <w:t>3</w:t>
            </w:r>
          </w:p>
        </w:tc>
        <w:tc>
          <w:tcPr>
            <w:tcW w:w="1701" w:type="dxa"/>
            <w:tcBorders>
              <w:top w:val="single" w:sz="4" w:space="0" w:color="auto"/>
              <w:bottom w:val="single" w:sz="4" w:space="0" w:color="auto"/>
            </w:tcBorders>
            <w:vAlign w:val="center"/>
          </w:tcPr>
          <w:p w14:paraId="4D1D6BC2" w14:textId="77777777" w:rsidR="00DD5A79" w:rsidRPr="00AD3CA7" w:rsidRDefault="00DD5A79" w:rsidP="00DB1C9A">
            <w:pPr>
              <w:jc w:val="center"/>
              <w:rPr>
                <w:sz w:val="24"/>
                <w:szCs w:val="24"/>
                <w:lang w:val="en-US"/>
              </w:rPr>
            </w:pPr>
            <w:r w:rsidRPr="00AD3CA7">
              <w:rPr>
                <w:sz w:val="24"/>
                <w:szCs w:val="24"/>
                <w:lang w:val="en-US"/>
              </w:rPr>
              <w:t>TsE06A</w:t>
            </w:r>
          </w:p>
          <w:p w14:paraId="7CBBC0AC"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9DB8676" w14:textId="77777777" w:rsidR="00DD5A79" w:rsidRPr="00AD3CA7" w:rsidRDefault="00DD5A79" w:rsidP="00DB1C9A">
            <w:pPr>
              <w:adjustRightInd w:val="0"/>
              <w:rPr>
                <w:sz w:val="24"/>
                <w:szCs w:val="24"/>
                <w:lang w:val="en-US"/>
              </w:rPr>
            </w:pPr>
            <w:r w:rsidRPr="00AD3CA7">
              <w:rPr>
                <w:sz w:val="24"/>
                <w:szCs w:val="24"/>
                <w:lang w:val="en-US"/>
              </w:rPr>
              <w:t xml:space="preserve">Pregatirea platformei de pamint in vederea asternerii unui strat izolator sau de reparatie din nisip sau balast, prin nivelare manuala si compactare cu rulou compresor static autopropulsat, de 10-12 t, in teren necoeziv </w:t>
            </w:r>
          </w:p>
          <w:p w14:paraId="05C24000" w14:textId="77777777" w:rsidR="00DD5A79" w:rsidRPr="00AD3CA7" w:rsidRDefault="00DD5A79" w:rsidP="00DB1C9A">
            <w:pPr>
              <w:rPr>
                <w:sz w:val="24"/>
                <w:szCs w:val="24"/>
                <w:lang w:val="en-US"/>
              </w:rPr>
            </w:pPr>
          </w:p>
        </w:tc>
        <w:tc>
          <w:tcPr>
            <w:tcW w:w="1384" w:type="dxa"/>
            <w:tcBorders>
              <w:top w:val="single" w:sz="4" w:space="0" w:color="auto"/>
              <w:bottom w:val="single" w:sz="4" w:space="0" w:color="auto"/>
            </w:tcBorders>
            <w:vAlign w:val="center"/>
          </w:tcPr>
          <w:p w14:paraId="081DFF65" w14:textId="77777777" w:rsidR="00DD5A79" w:rsidRPr="00AD3CA7" w:rsidRDefault="00DD5A79" w:rsidP="00DB1C9A">
            <w:pPr>
              <w:jc w:val="center"/>
              <w:rPr>
                <w:sz w:val="24"/>
                <w:szCs w:val="24"/>
              </w:rPr>
            </w:pPr>
            <w:r w:rsidRPr="00AD3CA7">
              <w:rPr>
                <w:sz w:val="24"/>
                <w:szCs w:val="24"/>
              </w:rPr>
              <w:t>100m2</w:t>
            </w:r>
          </w:p>
        </w:tc>
        <w:tc>
          <w:tcPr>
            <w:tcW w:w="1559" w:type="dxa"/>
            <w:tcBorders>
              <w:top w:val="single" w:sz="4" w:space="0" w:color="auto"/>
              <w:bottom w:val="single" w:sz="4" w:space="0" w:color="auto"/>
            </w:tcBorders>
            <w:vAlign w:val="center"/>
          </w:tcPr>
          <w:p w14:paraId="01DB6C6F" w14:textId="77777777" w:rsidR="00DD5A79" w:rsidRPr="00AD3CA7" w:rsidRDefault="00DD5A79" w:rsidP="00DB1C9A">
            <w:pPr>
              <w:jc w:val="center"/>
              <w:rPr>
                <w:sz w:val="24"/>
                <w:szCs w:val="24"/>
              </w:rPr>
            </w:pPr>
            <w:r w:rsidRPr="00AD3CA7">
              <w:rPr>
                <w:sz w:val="24"/>
                <w:szCs w:val="24"/>
              </w:rPr>
              <w:t>0,370</w:t>
            </w:r>
          </w:p>
        </w:tc>
      </w:tr>
      <w:tr w:rsidR="00DD5A79" w:rsidRPr="00AD3CA7" w14:paraId="583FAD45"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EE1D39" w14:textId="77777777" w:rsidR="00DD5A79" w:rsidRPr="00AD3CA7" w:rsidRDefault="00DD5A79" w:rsidP="00DB1C9A">
            <w:pPr>
              <w:jc w:val="center"/>
              <w:rPr>
                <w:sz w:val="24"/>
                <w:szCs w:val="24"/>
                <w:lang w:val="ro-RO"/>
              </w:rPr>
            </w:pPr>
            <w:r w:rsidRPr="00AD3CA7">
              <w:rPr>
                <w:sz w:val="24"/>
                <w:szCs w:val="24"/>
                <w:lang w:val="ro-RO"/>
              </w:rPr>
              <w:t>4</w:t>
            </w:r>
          </w:p>
        </w:tc>
        <w:tc>
          <w:tcPr>
            <w:tcW w:w="1701" w:type="dxa"/>
            <w:tcBorders>
              <w:top w:val="single" w:sz="4" w:space="0" w:color="auto"/>
              <w:bottom w:val="single" w:sz="4" w:space="0" w:color="auto"/>
            </w:tcBorders>
            <w:vAlign w:val="center"/>
          </w:tcPr>
          <w:p w14:paraId="07E405FA" w14:textId="77777777" w:rsidR="00DD5A79" w:rsidRPr="00AD3CA7" w:rsidRDefault="00DD5A79" w:rsidP="00DB1C9A">
            <w:pPr>
              <w:jc w:val="center"/>
              <w:rPr>
                <w:sz w:val="24"/>
                <w:szCs w:val="24"/>
                <w:lang w:val="en-US"/>
              </w:rPr>
            </w:pPr>
            <w:r w:rsidRPr="00AD3CA7">
              <w:rPr>
                <w:sz w:val="24"/>
                <w:szCs w:val="24"/>
                <w:lang w:val="en-US"/>
              </w:rPr>
              <w:t>TsC54A</w:t>
            </w:r>
          </w:p>
          <w:p w14:paraId="51C5FB5F"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3494427" w14:textId="77777777" w:rsidR="00DD5A79" w:rsidRPr="00AD3CA7" w:rsidRDefault="00DD5A79" w:rsidP="00DB1C9A">
            <w:pPr>
              <w:adjustRightInd w:val="0"/>
              <w:rPr>
                <w:sz w:val="24"/>
                <w:szCs w:val="24"/>
                <w:lang w:val="en-US"/>
              </w:rPr>
            </w:pPr>
            <w:r w:rsidRPr="00AD3CA7">
              <w:rPr>
                <w:sz w:val="24"/>
                <w:szCs w:val="24"/>
              </w:rPr>
              <w:t xml:space="preserve">Strat de fundatie din nisip </w:t>
            </w:r>
          </w:p>
          <w:p w14:paraId="1CC86170" w14:textId="77777777" w:rsidR="00DD5A79" w:rsidRPr="00AD3CA7" w:rsidRDefault="00DD5A79" w:rsidP="00DB1C9A">
            <w:pPr>
              <w:rPr>
                <w:sz w:val="24"/>
                <w:szCs w:val="24"/>
              </w:rPr>
            </w:pPr>
          </w:p>
        </w:tc>
        <w:tc>
          <w:tcPr>
            <w:tcW w:w="1384" w:type="dxa"/>
            <w:tcBorders>
              <w:top w:val="single" w:sz="4" w:space="0" w:color="auto"/>
              <w:bottom w:val="single" w:sz="4" w:space="0" w:color="auto"/>
            </w:tcBorders>
            <w:vAlign w:val="center"/>
          </w:tcPr>
          <w:p w14:paraId="4E4ED449" w14:textId="77777777" w:rsidR="00DD5A79" w:rsidRPr="00AD3CA7" w:rsidRDefault="00DD5A79" w:rsidP="00DB1C9A">
            <w:pPr>
              <w:jc w:val="center"/>
              <w:rPr>
                <w:sz w:val="24"/>
                <w:szCs w:val="24"/>
              </w:rPr>
            </w:pPr>
            <w:r w:rsidRPr="00AD3CA7">
              <w:rPr>
                <w:sz w:val="24"/>
                <w:szCs w:val="24"/>
              </w:rPr>
              <w:t>m3</w:t>
            </w:r>
          </w:p>
        </w:tc>
        <w:tc>
          <w:tcPr>
            <w:tcW w:w="1559" w:type="dxa"/>
            <w:tcBorders>
              <w:top w:val="single" w:sz="4" w:space="0" w:color="auto"/>
              <w:bottom w:val="single" w:sz="4" w:space="0" w:color="auto"/>
            </w:tcBorders>
            <w:vAlign w:val="center"/>
          </w:tcPr>
          <w:p w14:paraId="4132E31D" w14:textId="77777777" w:rsidR="00DD5A79" w:rsidRPr="00AD3CA7" w:rsidRDefault="00DD5A79" w:rsidP="00DB1C9A">
            <w:pPr>
              <w:jc w:val="center"/>
              <w:rPr>
                <w:sz w:val="24"/>
                <w:szCs w:val="24"/>
              </w:rPr>
            </w:pPr>
            <w:r w:rsidRPr="00AD3CA7">
              <w:rPr>
                <w:sz w:val="24"/>
                <w:szCs w:val="24"/>
              </w:rPr>
              <w:t>5,550</w:t>
            </w:r>
          </w:p>
        </w:tc>
      </w:tr>
      <w:tr w:rsidR="00DD5A79" w:rsidRPr="00AD3CA7" w14:paraId="76C8CB11"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E712D3" w14:textId="77777777" w:rsidR="00DD5A79" w:rsidRPr="00AD3CA7" w:rsidRDefault="00DD5A79" w:rsidP="00DB1C9A">
            <w:pPr>
              <w:jc w:val="center"/>
              <w:rPr>
                <w:sz w:val="24"/>
                <w:szCs w:val="24"/>
                <w:lang w:val="ro-RO"/>
              </w:rPr>
            </w:pPr>
            <w:r w:rsidRPr="00AD3CA7">
              <w:rPr>
                <w:sz w:val="24"/>
                <w:szCs w:val="24"/>
                <w:lang w:val="ro-RO"/>
              </w:rPr>
              <w:t>5</w:t>
            </w:r>
          </w:p>
        </w:tc>
        <w:tc>
          <w:tcPr>
            <w:tcW w:w="1701" w:type="dxa"/>
            <w:tcBorders>
              <w:top w:val="single" w:sz="4" w:space="0" w:color="auto"/>
              <w:bottom w:val="single" w:sz="4" w:space="0" w:color="auto"/>
            </w:tcBorders>
            <w:vAlign w:val="center"/>
          </w:tcPr>
          <w:p w14:paraId="44C9EB90" w14:textId="77777777" w:rsidR="00DD5A79" w:rsidRPr="00AD3CA7" w:rsidRDefault="00DD5A79" w:rsidP="00DB1C9A">
            <w:pPr>
              <w:jc w:val="center"/>
              <w:rPr>
                <w:sz w:val="24"/>
                <w:szCs w:val="24"/>
                <w:lang w:val="en-US"/>
              </w:rPr>
            </w:pPr>
            <w:r w:rsidRPr="00AD3CA7">
              <w:rPr>
                <w:sz w:val="24"/>
                <w:szCs w:val="24"/>
                <w:lang w:val="en-US"/>
              </w:rPr>
              <w:t>AcF03A</w:t>
            </w:r>
          </w:p>
          <w:p w14:paraId="115ED506"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E1EF542" w14:textId="77777777" w:rsidR="00DD5A79" w:rsidRPr="00AD3CA7" w:rsidRDefault="00DD5A79" w:rsidP="00DB1C9A">
            <w:pPr>
              <w:adjustRightInd w:val="0"/>
              <w:rPr>
                <w:sz w:val="24"/>
                <w:szCs w:val="24"/>
                <w:lang w:val="pt-BR"/>
              </w:rPr>
            </w:pPr>
            <w:r w:rsidRPr="00AD3CA7">
              <w:rPr>
                <w:sz w:val="24"/>
                <w:szCs w:val="24"/>
                <w:lang w:val="pt-BR"/>
              </w:rPr>
              <w:t>Umpluturi in santuri la conductele de alimentare cu apa sau canalizare, ca substrat, strat de protectie, strat de izolare sau strat filtrant la tuburile de drenaj, executate cu nisip</w:t>
            </w:r>
          </w:p>
          <w:p w14:paraId="04B3DA05"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02BF9ACE" w14:textId="77777777" w:rsidR="00DD5A79" w:rsidRPr="00AD3CA7" w:rsidRDefault="00DD5A79" w:rsidP="00DB1C9A">
            <w:pPr>
              <w:jc w:val="center"/>
              <w:rPr>
                <w:sz w:val="24"/>
                <w:szCs w:val="24"/>
              </w:rPr>
            </w:pPr>
            <w:r w:rsidRPr="00AD3CA7">
              <w:rPr>
                <w:sz w:val="24"/>
                <w:szCs w:val="24"/>
              </w:rPr>
              <w:t>m3</w:t>
            </w:r>
          </w:p>
        </w:tc>
        <w:tc>
          <w:tcPr>
            <w:tcW w:w="1559" w:type="dxa"/>
            <w:tcBorders>
              <w:top w:val="single" w:sz="4" w:space="0" w:color="auto"/>
              <w:bottom w:val="single" w:sz="4" w:space="0" w:color="auto"/>
            </w:tcBorders>
            <w:vAlign w:val="center"/>
          </w:tcPr>
          <w:p w14:paraId="0BA29207" w14:textId="77777777" w:rsidR="00DD5A79" w:rsidRPr="00AD3CA7" w:rsidRDefault="00DD5A79" w:rsidP="00DB1C9A">
            <w:pPr>
              <w:jc w:val="center"/>
              <w:rPr>
                <w:sz w:val="24"/>
                <w:szCs w:val="24"/>
              </w:rPr>
            </w:pPr>
            <w:r w:rsidRPr="00AD3CA7">
              <w:rPr>
                <w:sz w:val="24"/>
                <w:szCs w:val="24"/>
              </w:rPr>
              <w:t>19,880</w:t>
            </w:r>
          </w:p>
        </w:tc>
      </w:tr>
      <w:tr w:rsidR="00DD5A79" w:rsidRPr="00AD3CA7" w14:paraId="0CA44CF4"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2348AD" w14:textId="77777777" w:rsidR="00DD5A79" w:rsidRPr="00AD3CA7" w:rsidRDefault="00DD5A79" w:rsidP="00DB1C9A">
            <w:pPr>
              <w:jc w:val="center"/>
              <w:rPr>
                <w:sz w:val="24"/>
                <w:szCs w:val="24"/>
                <w:lang w:val="ro-RO"/>
              </w:rPr>
            </w:pPr>
            <w:r w:rsidRPr="00AD3CA7">
              <w:rPr>
                <w:sz w:val="24"/>
                <w:szCs w:val="24"/>
                <w:lang w:val="ro-RO"/>
              </w:rPr>
              <w:t>6</w:t>
            </w:r>
          </w:p>
        </w:tc>
        <w:tc>
          <w:tcPr>
            <w:tcW w:w="1701" w:type="dxa"/>
            <w:tcBorders>
              <w:top w:val="single" w:sz="4" w:space="0" w:color="auto"/>
              <w:bottom w:val="single" w:sz="4" w:space="0" w:color="auto"/>
            </w:tcBorders>
            <w:vAlign w:val="center"/>
          </w:tcPr>
          <w:p w14:paraId="34A7C2A1" w14:textId="77777777" w:rsidR="00DD5A79" w:rsidRPr="00AD3CA7" w:rsidRDefault="00DD5A79" w:rsidP="00DB1C9A">
            <w:pPr>
              <w:jc w:val="center"/>
              <w:rPr>
                <w:sz w:val="24"/>
                <w:szCs w:val="24"/>
                <w:lang w:val="en-US"/>
              </w:rPr>
            </w:pPr>
            <w:r w:rsidRPr="00AD3CA7">
              <w:rPr>
                <w:sz w:val="24"/>
                <w:szCs w:val="24"/>
                <w:lang w:val="en-US"/>
              </w:rPr>
              <w:t>TsC02D1</w:t>
            </w:r>
          </w:p>
          <w:p w14:paraId="22E273A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47BAD59" w14:textId="77777777" w:rsidR="00DD5A79" w:rsidRPr="00AD3CA7" w:rsidRDefault="00DD5A79" w:rsidP="00DB1C9A">
            <w:pPr>
              <w:adjustRightInd w:val="0"/>
              <w:rPr>
                <w:sz w:val="24"/>
                <w:szCs w:val="24"/>
                <w:lang w:val="ro-RO"/>
              </w:rPr>
            </w:pPr>
            <w:r w:rsidRPr="00AD3CA7">
              <w:rPr>
                <w:sz w:val="24"/>
                <w:szCs w:val="24"/>
                <w:lang w:val="pt-BR"/>
              </w:rPr>
              <w:t xml:space="preserve">Sapatura mecanica cu excavator pe pneuri de 0,21-0,39 mc, cu comanda hidraulica, in pamint cu umiditate naturala descarcare auto teren catg. </w:t>
            </w:r>
            <w:r w:rsidRPr="00AD3CA7">
              <w:rPr>
                <w:sz w:val="24"/>
                <w:szCs w:val="24"/>
              </w:rPr>
              <w:t>II.</w:t>
            </w:r>
          </w:p>
          <w:p w14:paraId="77B62DCF" w14:textId="77777777" w:rsidR="00DD5A79" w:rsidRPr="00AD3CA7" w:rsidRDefault="00DD5A79" w:rsidP="00DB1C9A">
            <w:pPr>
              <w:adjustRightInd w:val="0"/>
              <w:rPr>
                <w:sz w:val="24"/>
                <w:szCs w:val="24"/>
                <w:lang w:val="ro-RO"/>
              </w:rPr>
            </w:pPr>
          </w:p>
          <w:p w14:paraId="23084F6B" w14:textId="77777777" w:rsidR="00DD5A79" w:rsidRPr="00AD3CA7" w:rsidRDefault="00DD5A79" w:rsidP="00DB1C9A">
            <w:pPr>
              <w:rPr>
                <w:sz w:val="24"/>
                <w:szCs w:val="24"/>
              </w:rPr>
            </w:pPr>
          </w:p>
        </w:tc>
        <w:tc>
          <w:tcPr>
            <w:tcW w:w="1384" w:type="dxa"/>
            <w:tcBorders>
              <w:top w:val="single" w:sz="4" w:space="0" w:color="auto"/>
              <w:bottom w:val="single" w:sz="4" w:space="0" w:color="auto"/>
            </w:tcBorders>
            <w:vAlign w:val="center"/>
          </w:tcPr>
          <w:p w14:paraId="10DB8108" w14:textId="77777777" w:rsidR="00DD5A79" w:rsidRPr="00AD3CA7" w:rsidRDefault="00DD5A79" w:rsidP="00DB1C9A">
            <w:pPr>
              <w:jc w:val="center"/>
              <w:rPr>
                <w:sz w:val="24"/>
                <w:szCs w:val="24"/>
              </w:rPr>
            </w:pPr>
            <w:r w:rsidRPr="00AD3CA7">
              <w:rPr>
                <w:sz w:val="24"/>
                <w:szCs w:val="24"/>
              </w:rPr>
              <w:t>100 m3</w:t>
            </w:r>
          </w:p>
        </w:tc>
        <w:tc>
          <w:tcPr>
            <w:tcW w:w="1559" w:type="dxa"/>
            <w:tcBorders>
              <w:top w:val="single" w:sz="4" w:space="0" w:color="auto"/>
              <w:bottom w:val="single" w:sz="4" w:space="0" w:color="auto"/>
            </w:tcBorders>
            <w:vAlign w:val="center"/>
          </w:tcPr>
          <w:p w14:paraId="4FF1DC7B" w14:textId="77777777" w:rsidR="00DD5A79" w:rsidRPr="00AD3CA7" w:rsidRDefault="00DD5A79" w:rsidP="00DB1C9A">
            <w:pPr>
              <w:jc w:val="center"/>
              <w:rPr>
                <w:sz w:val="24"/>
                <w:szCs w:val="24"/>
              </w:rPr>
            </w:pPr>
            <w:r w:rsidRPr="00AD3CA7">
              <w:rPr>
                <w:sz w:val="24"/>
                <w:szCs w:val="24"/>
              </w:rPr>
              <w:t>1,260</w:t>
            </w:r>
          </w:p>
        </w:tc>
      </w:tr>
      <w:tr w:rsidR="00DD5A79" w:rsidRPr="00AD3CA7" w14:paraId="70837EC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28E032" w14:textId="77777777" w:rsidR="00DD5A79" w:rsidRPr="00AD3CA7" w:rsidRDefault="00DD5A79" w:rsidP="00DB1C9A">
            <w:pPr>
              <w:jc w:val="center"/>
              <w:rPr>
                <w:sz w:val="24"/>
                <w:szCs w:val="24"/>
                <w:lang w:val="ro-RO"/>
              </w:rPr>
            </w:pPr>
            <w:r w:rsidRPr="00AD3CA7">
              <w:rPr>
                <w:sz w:val="24"/>
                <w:szCs w:val="24"/>
                <w:lang w:val="ro-RO"/>
              </w:rPr>
              <w:t>7</w:t>
            </w:r>
          </w:p>
        </w:tc>
        <w:tc>
          <w:tcPr>
            <w:tcW w:w="1701" w:type="dxa"/>
            <w:tcBorders>
              <w:top w:val="single" w:sz="4" w:space="0" w:color="auto"/>
              <w:bottom w:val="single" w:sz="4" w:space="0" w:color="auto"/>
            </w:tcBorders>
            <w:vAlign w:val="center"/>
          </w:tcPr>
          <w:p w14:paraId="392D9071" w14:textId="77777777" w:rsidR="00DD5A79" w:rsidRPr="00AD3CA7" w:rsidRDefault="00DD5A79" w:rsidP="00DB1C9A">
            <w:pPr>
              <w:jc w:val="center"/>
              <w:rPr>
                <w:sz w:val="24"/>
                <w:szCs w:val="24"/>
                <w:lang w:val="en-US"/>
              </w:rPr>
            </w:pPr>
            <w:r w:rsidRPr="00AD3CA7">
              <w:rPr>
                <w:sz w:val="24"/>
                <w:szCs w:val="24"/>
                <w:lang w:val="en-US"/>
              </w:rPr>
              <w:t>TsD02A1</w:t>
            </w:r>
          </w:p>
          <w:p w14:paraId="240B1452"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8175C63" w14:textId="77777777" w:rsidR="00DD5A79" w:rsidRPr="00AD3CA7" w:rsidRDefault="00DD5A79" w:rsidP="00DB1C9A">
            <w:pPr>
              <w:adjustRightInd w:val="0"/>
              <w:rPr>
                <w:sz w:val="24"/>
                <w:szCs w:val="24"/>
                <w:lang w:val="pt-BR"/>
              </w:rPr>
            </w:pPr>
            <w:r w:rsidRPr="00AD3CA7">
              <w:rPr>
                <w:sz w:val="24"/>
                <w:szCs w:val="24"/>
                <w:lang w:val="pt-BR"/>
              </w:rPr>
              <w:t xml:space="preserve">Imprastierea pamintului afinat provenit din teren categoria I sau II, executata cu buldozer pe tractor cu senile de 65-80 CP, in straturi cu grosimea de 15-20 cm </w:t>
            </w:r>
          </w:p>
          <w:p w14:paraId="13403090"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2093BBB0" w14:textId="77777777" w:rsidR="00DD5A79" w:rsidRPr="00AD3CA7" w:rsidRDefault="00DD5A79" w:rsidP="00DB1C9A">
            <w:pPr>
              <w:jc w:val="center"/>
              <w:rPr>
                <w:sz w:val="24"/>
                <w:szCs w:val="24"/>
              </w:rPr>
            </w:pPr>
            <w:r w:rsidRPr="00AD3CA7">
              <w:rPr>
                <w:sz w:val="24"/>
                <w:szCs w:val="24"/>
              </w:rPr>
              <w:lastRenderedPageBreak/>
              <w:t>100 m3</w:t>
            </w:r>
          </w:p>
        </w:tc>
        <w:tc>
          <w:tcPr>
            <w:tcW w:w="1559" w:type="dxa"/>
            <w:tcBorders>
              <w:top w:val="single" w:sz="4" w:space="0" w:color="auto"/>
              <w:bottom w:val="single" w:sz="4" w:space="0" w:color="auto"/>
            </w:tcBorders>
            <w:vAlign w:val="center"/>
          </w:tcPr>
          <w:p w14:paraId="5E940B54" w14:textId="77777777" w:rsidR="00DD5A79" w:rsidRPr="00AD3CA7" w:rsidRDefault="00DD5A79" w:rsidP="00DB1C9A">
            <w:pPr>
              <w:jc w:val="center"/>
              <w:rPr>
                <w:sz w:val="24"/>
                <w:szCs w:val="24"/>
              </w:rPr>
            </w:pPr>
            <w:r w:rsidRPr="00AD3CA7">
              <w:rPr>
                <w:sz w:val="24"/>
                <w:szCs w:val="24"/>
              </w:rPr>
              <w:t>1,134</w:t>
            </w:r>
          </w:p>
        </w:tc>
      </w:tr>
      <w:tr w:rsidR="00DD5A79" w:rsidRPr="00AD3CA7" w14:paraId="3C0B625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A3ED16" w14:textId="77777777" w:rsidR="00DD5A79" w:rsidRPr="00AD3CA7" w:rsidRDefault="00DD5A79" w:rsidP="00DB1C9A">
            <w:pPr>
              <w:jc w:val="center"/>
              <w:rPr>
                <w:sz w:val="24"/>
                <w:szCs w:val="24"/>
                <w:lang w:val="ro-RO"/>
              </w:rPr>
            </w:pPr>
            <w:r w:rsidRPr="00AD3CA7">
              <w:rPr>
                <w:sz w:val="24"/>
                <w:szCs w:val="24"/>
                <w:lang w:val="ro-RO"/>
              </w:rPr>
              <w:t>8</w:t>
            </w:r>
          </w:p>
        </w:tc>
        <w:tc>
          <w:tcPr>
            <w:tcW w:w="1701" w:type="dxa"/>
            <w:tcBorders>
              <w:top w:val="single" w:sz="4" w:space="0" w:color="auto"/>
              <w:bottom w:val="single" w:sz="4" w:space="0" w:color="auto"/>
            </w:tcBorders>
            <w:vAlign w:val="center"/>
          </w:tcPr>
          <w:p w14:paraId="4ECB5FCD" w14:textId="77777777" w:rsidR="00DD5A79" w:rsidRPr="00AD3CA7" w:rsidRDefault="00DD5A79" w:rsidP="00DB1C9A">
            <w:pPr>
              <w:jc w:val="center"/>
              <w:rPr>
                <w:sz w:val="24"/>
                <w:szCs w:val="24"/>
                <w:lang w:val="en-US"/>
              </w:rPr>
            </w:pPr>
            <w:r w:rsidRPr="00AD3CA7">
              <w:rPr>
                <w:sz w:val="24"/>
                <w:szCs w:val="24"/>
                <w:lang w:val="en-US"/>
              </w:rPr>
              <w:t>TsD05A</w:t>
            </w:r>
          </w:p>
          <w:p w14:paraId="6B270A3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3C002E0" w14:textId="77777777" w:rsidR="00DD5A79" w:rsidRPr="00AD3CA7" w:rsidRDefault="00DD5A79" w:rsidP="00DB1C9A">
            <w:pPr>
              <w:adjustRightInd w:val="0"/>
              <w:rPr>
                <w:sz w:val="24"/>
                <w:szCs w:val="24"/>
                <w:lang w:val="en-US"/>
              </w:rPr>
            </w:pPr>
            <w:r w:rsidRPr="00AD3CA7">
              <w:rPr>
                <w:sz w:val="24"/>
                <w:szCs w:val="24"/>
                <w:lang w:val="en-US"/>
              </w:rPr>
              <w:t>Compactarea cu maiul mecanic de 150-200 kg a umpluturilor in straturi succesive de 20-30 cm grosime, exclusiv udarea fiecarui strat in parte, umpluturile executindu-se din pamint necoeziv</w:t>
            </w:r>
          </w:p>
          <w:p w14:paraId="083B2106" w14:textId="77777777" w:rsidR="00DD5A79" w:rsidRPr="00AD3CA7" w:rsidRDefault="00DD5A79" w:rsidP="00DB1C9A">
            <w:pPr>
              <w:rPr>
                <w:sz w:val="24"/>
                <w:szCs w:val="24"/>
                <w:lang w:val="en-US"/>
              </w:rPr>
            </w:pPr>
          </w:p>
        </w:tc>
        <w:tc>
          <w:tcPr>
            <w:tcW w:w="1384" w:type="dxa"/>
            <w:tcBorders>
              <w:top w:val="single" w:sz="4" w:space="0" w:color="auto"/>
              <w:bottom w:val="single" w:sz="4" w:space="0" w:color="auto"/>
            </w:tcBorders>
            <w:vAlign w:val="center"/>
          </w:tcPr>
          <w:p w14:paraId="5F6E87E5" w14:textId="77777777" w:rsidR="00DD5A79" w:rsidRPr="00AD3CA7" w:rsidRDefault="00DD5A79" w:rsidP="00DB1C9A">
            <w:pPr>
              <w:jc w:val="center"/>
              <w:rPr>
                <w:sz w:val="24"/>
                <w:szCs w:val="24"/>
              </w:rPr>
            </w:pPr>
            <w:r w:rsidRPr="00AD3CA7">
              <w:rPr>
                <w:sz w:val="24"/>
                <w:szCs w:val="24"/>
              </w:rPr>
              <w:t>100 m3</w:t>
            </w:r>
          </w:p>
        </w:tc>
        <w:tc>
          <w:tcPr>
            <w:tcW w:w="1559" w:type="dxa"/>
            <w:tcBorders>
              <w:top w:val="single" w:sz="4" w:space="0" w:color="auto"/>
              <w:bottom w:val="single" w:sz="4" w:space="0" w:color="auto"/>
            </w:tcBorders>
            <w:vAlign w:val="center"/>
          </w:tcPr>
          <w:p w14:paraId="2E60362F" w14:textId="77777777" w:rsidR="00DD5A79" w:rsidRPr="00AD3CA7" w:rsidRDefault="00DD5A79" w:rsidP="00DB1C9A">
            <w:pPr>
              <w:jc w:val="center"/>
              <w:rPr>
                <w:sz w:val="24"/>
                <w:szCs w:val="24"/>
              </w:rPr>
            </w:pPr>
            <w:r w:rsidRPr="00AD3CA7">
              <w:rPr>
                <w:sz w:val="24"/>
                <w:szCs w:val="24"/>
              </w:rPr>
              <w:t>1,134</w:t>
            </w:r>
          </w:p>
        </w:tc>
      </w:tr>
      <w:tr w:rsidR="00DD5A79" w:rsidRPr="00AD3CA7" w14:paraId="5B3D0F8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C7B4F0" w14:textId="77777777" w:rsidR="00DD5A79" w:rsidRPr="00AD3CA7" w:rsidRDefault="00DD5A79" w:rsidP="00DB1C9A">
            <w:pPr>
              <w:jc w:val="center"/>
              <w:rPr>
                <w:sz w:val="24"/>
                <w:szCs w:val="24"/>
                <w:lang w:val="ro-RO"/>
              </w:rPr>
            </w:pPr>
            <w:r w:rsidRPr="00AD3CA7">
              <w:rPr>
                <w:sz w:val="24"/>
                <w:szCs w:val="24"/>
                <w:lang w:val="ro-RO"/>
              </w:rPr>
              <w:t>9</w:t>
            </w:r>
          </w:p>
        </w:tc>
        <w:tc>
          <w:tcPr>
            <w:tcW w:w="1701" w:type="dxa"/>
            <w:tcBorders>
              <w:top w:val="single" w:sz="4" w:space="0" w:color="auto"/>
              <w:bottom w:val="single" w:sz="4" w:space="0" w:color="auto"/>
            </w:tcBorders>
            <w:vAlign w:val="center"/>
          </w:tcPr>
          <w:p w14:paraId="57752A29" w14:textId="77777777" w:rsidR="00DD5A79" w:rsidRPr="00AD3CA7" w:rsidRDefault="00DD5A79" w:rsidP="00DB1C9A">
            <w:pPr>
              <w:jc w:val="center"/>
              <w:rPr>
                <w:sz w:val="24"/>
                <w:szCs w:val="24"/>
                <w:lang w:val="en-US"/>
              </w:rPr>
            </w:pPr>
            <w:r w:rsidRPr="00AD3CA7">
              <w:rPr>
                <w:sz w:val="24"/>
                <w:szCs w:val="24"/>
                <w:lang w:val="en-US"/>
              </w:rPr>
              <w:t>TsD01B</w:t>
            </w:r>
          </w:p>
          <w:p w14:paraId="44DF51F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6586039" w14:textId="77777777" w:rsidR="00DD5A79" w:rsidRPr="00AD3CA7" w:rsidRDefault="00DD5A79" w:rsidP="00DB1C9A">
            <w:pPr>
              <w:adjustRightInd w:val="0"/>
              <w:rPr>
                <w:sz w:val="24"/>
                <w:szCs w:val="24"/>
                <w:lang w:val="pt-BR"/>
              </w:rPr>
            </w:pPr>
            <w:r w:rsidRPr="00AD3CA7">
              <w:rPr>
                <w:sz w:val="24"/>
                <w:szCs w:val="24"/>
                <w:lang w:val="pt-BR"/>
              </w:rPr>
              <w:t xml:space="preserve">Imprastierea cu lopata a pamintului afinat, in straturi uniforme, de 10-30 cm grosime, printr-o aruncare de pina la 3 m din gramezi, inclusiv sfarimarea bulgarilor, pamintul provenind din teren mijlociu </w:t>
            </w:r>
          </w:p>
          <w:p w14:paraId="47704F56"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3AA06DE9" w14:textId="77777777" w:rsidR="00DD5A79" w:rsidRPr="00AD3CA7" w:rsidRDefault="00DD5A79" w:rsidP="00DB1C9A">
            <w:pPr>
              <w:jc w:val="center"/>
              <w:rPr>
                <w:sz w:val="24"/>
                <w:szCs w:val="24"/>
              </w:rPr>
            </w:pPr>
            <w:r w:rsidRPr="00AD3CA7">
              <w:rPr>
                <w:sz w:val="24"/>
                <w:szCs w:val="24"/>
              </w:rPr>
              <w:t>m3</w:t>
            </w:r>
          </w:p>
        </w:tc>
        <w:tc>
          <w:tcPr>
            <w:tcW w:w="1559" w:type="dxa"/>
            <w:tcBorders>
              <w:top w:val="single" w:sz="4" w:space="0" w:color="auto"/>
              <w:bottom w:val="single" w:sz="4" w:space="0" w:color="auto"/>
            </w:tcBorders>
            <w:vAlign w:val="center"/>
          </w:tcPr>
          <w:p w14:paraId="37A54B0D" w14:textId="77777777" w:rsidR="00DD5A79" w:rsidRPr="00AD3CA7" w:rsidRDefault="00DD5A79" w:rsidP="00DB1C9A">
            <w:pPr>
              <w:jc w:val="center"/>
              <w:rPr>
                <w:sz w:val="24"/>
                <w:szCs w:val="24"/>
              </w:rPr>
            </w:pPr>
            <w:r w:rsidRPr="00AD3CA7">
              <w:rPr>
                <w:sz w:val="24"/>
                <w:szCs w:val="24"/>
              </w:rPr>
              <w:t>12,600</w:t>
            </w:r>
          </w:p>
        </w:tc>
      </w:tr>
      <w:tr w:rsidR="00DD5A79" w:rsidRPr="00AD3CA7" w14:paraId="517C1D59"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89BE21" w14:textId="77777777" w:rsidR="00DD5A79" w:rsidRPr="00AD3CA7" w:rsidRDefault="00DD5A79" w:rsidP="00DB1C9A">
            <w:pPr>
              <w:jc w:val="center"/>
              <w:rPr>
                <w:sz w:val="24"/>
                <w:szCs w:val="24"/>
                <w:lang w:val="ro-RO"/>
              </w:rPr>
            </w:pPr>
            <w:r w:rsidRPr="00AD3CA7">
              <w:rPr>
                <w:sz w:val="24"/>
                <w:szCs w:val="24"/>
              </w:rPr>
              <w:t>1</w:t>
            </w:r>
            <w:r w:rsidRPr="00AD3CA7">
              <w:rPr>
                <w:sz w:val="24"/>
                <w:szCs w:val="24"/>
                <w:lang w:val="ro-RO"/>
              </w:rPr>
              <w:t>0</w:t>
            </w:r>
          </w:p>
        </w:tc>
        <w:tc>
          <w:tcPr>
            <w:tcW w:w="1701" w:type="dxa"/>
            <w:tcBorders>
              <w:top w:val="single" w:sz="4" w:space="0" w:color="auto"/>
              <w:bottom w:val="single" w:sz="4" w:space="0" w:color="auto"/>
            </w:tcBorders>
            <w:vAlign w:val="center"/>
          </w:tcPr>
          <w:p w14:paraId="4F4FDD24" w14:textId="77777777" w:rsidR="00DD5A79" w:rsidRPr="00AD3CA7" w:rsidRDefault="00DD5A79" w:rsidP="00DB1C9A">
            <w:pPr>
              <w:jc w:val="center"/>
              <w:rPr>
                <w:sz w:val="24"/>
                <w:szCs w:val="24"/>
                <w:lang w:val="en-US"/>
              </w:rPr>
            </w:pPr>
            <w:r w:rsidRPr="00AD3CA7">
              <w:rPr>
                <w:sz w:val="24"/>
                <w:szCs w:val="24"/>
                <w:lang w:val="en-US"/>
              </w:rPr>
              <w:t>TsD04A</w:t>
            </w:r>
          </w:p>
          <w:p w14:paraId="45E39029"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61E45D1" w14:textId="77777777" w:rsidR="00DD5A79" w:rsidRPr="00AD3CA7" w:rsidRDefault="00DD5A79" w:rsidP="00DB1C9A">
            <w:pPr>
              <w:adjustRightInd w:val="0"/>
              <w:rPr>
                <w:sz w:val="24"/>
                <w:szCs w:val="24"/>
                <w:lang w:val="pt-BR"/>
              </w:rPr>
            </w:pPr>
            <w:r w:rsidRPr="00AD3CA7">
              <w:rPr>
                <w:sz w:val="24"/>
                <w:szCs w:val="24"/>
                <w:lang w:val="pt-BR"/>
              </w:rPr>
              <w:t xml:space="preserve">Compactarea cu maiul de mina a umpluturilor executate in sapaturi orizontale sau inclinate la 1/4, inclusiv udarea fiecarui strat de pamint in parte, avind 10 cm grosime pamint necoeziv </w:t>
            </w:r>
          </w:p>
          <w:p w14:paraId="1269435D"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6B49F17E" w14:textId="77777777" w:rsidR="00DD5A79" w:rsidRPr="00AD3CA7" w:rsidRDefault="00DD5A79" w:rsidP="00DB1C9A">
            <w:pPr>
              <w:jc w:val="center"/>
              <w:rPr>
                <w:sz w:val="24"/>
                <w:szCs w:val="24"/>
              </w:rPr>
            </w:pPr>
            <w:r w:rsidRPr="00AD3CA7">
              <w:rPr>
                <w:sz w:val="24"/>
                <w:szCs w:val="24"/>
              </w:rPr>
              <w:t>m3</w:t>
            </w:r>
          </w:p>
        </w:tc>
        <w:tc>
          <w:tcPr>
            <w:tcW w:w="1559" w:type="dxa"/>
            <w:tcBorders>
              <w:top w:val="single" w:sz="4" w:space="0" w:color="auto"/>
              <w:bottom w:val="single" w:sz="4" w:space="0" w:color="auto"/>
            </w:tcBorders>
            <w:vAlign w:val="center"/>
          </w:tcPr>
          <w:p w14:paraId="0EC25D25" w14:textId="77777777" w:rsidR="00DD5A79" w:rsidRPr="00AD3CA7" w:rsidRDefault="00DD5A79" w:rsidP="00DB1C9A">
            <w:pPr>
              <w:jc w:val="center"/>
              <w:rPr>
                <w:sz w:val="24"/>
                <w:szCs w:val="24"/>
              </w:rPr>
            </w:pPr>
            <w:r w:rsidRPr="00AD3CA7">
              <w:rPr>
                <w:sz w:val="24"/>
                <w:szCs w:val="24"/>
              </w:rPr>
              <w:t>12,600</w:t>
            </w:r>
          </w:p>
        </w:tc>
      </w:tr>
      <w:tr w:rsidR="00DD5A79" w:rsidRPr="00AD3CA7" w14:paraId="439188B1" w14:textId="77777777" w:rsidTr="00DB1C9A">
        <w:tblPrEx>
          <w:tblCellMar>
            <w:top w:w="0" w:type="dxa"/>
            <w:bottom w:w="0" w:type="dxa"/>
          </w:tblCellMar>
        </w:tblPrEx>
        <w:tc>
          <w:tcPr>
            <w:tcW w:w="709" w:type="dxa"/>
            <w:tcBorders>
              <w:top w:val="nil"/>
              <w:left w:val="single" w:sz="6" w:space="0" w:color="auto"/>
              <w:bottom w:val="nil"/>
              <w:right w:val="nil"/>
            </w:tcBorders>
            <w:vAlign w:val="center"/>
          </w:tcPr>
          <w:p w14:paraId="217EAF0F" w14:textId="77777777" w:rsidR="00DD5A79" w:rsidRPr="00AD3CA7" w:rsidRDefault="00DD5A79" w:rsidP="00DB1C9A">
            <w:pPr>
              <w:jc w:val="center"/>
            </w:pPr>
          </w:p>
        </w:tc>
        <w:tc>
          <w:tcPr>
            <w:tcW w:w="1701" w:type="dxa"/>
            <w:tcBorders>
              <w:top w:val="nil"/>
              <w:left w:val="single" w:sz="6" w:space="0" w:color="auto"/>
              <w:bottom w:val="nil"/>
              <w:right w:val="nil"/>
            </w:tcBorders>
            <w:vAlign w:val="center"/>
          </w:tcPr>
          <w:p w14:paraId="140E901E" w14:textId="77777777" w:rsidR="00DD5A79" w:rsidRPr="00AD3CA7" w:rsidRDefault="00DD5A79" w:rsidP="00DB1C9A">
            <w:pPr>
              <w:jc w:val="center"/>
            </w:pPr>
          </w:p>
        </w:tc>
        <w:tc>
          <w:tcPr>
            <w:tcW w:w="4961" w:type="dxa"/>
            <w:tcBorders>
              <w:top w:val="nil"/>
              <w:left w:val="single" w:sz="6" w:space="0" w:color="auto"/>
              <w:bottom w:val="nil"/>
              <w:right w:val="nil"/>
            </w:tcBorders>
          </w:tcPr>
          <w:p w14:paraId="0DBB952F" w14:textId="77777777" w:rsidR="00DD5A79" w:rsidRPr="00AD3CA7" w:rsidRDefault="00DD5A79" w:rsidP="00DB1C9A">
            <w:pPr>
              <w:rPr>
                <w:b/>
                <w:bCs/>
                <w:sz w:val="22"/>
                <w:szCs w:val="22"/>
                <w:lang w:val="en-US"/>
              </w:rPr>
            </w:pPr>
            <w:r w:rsidRPr="00AD3CA7">
              <w:rPr>
                <w:b/>
                <w:bCs/>
                <w:sz w:val="22"/>
                <w:szCs w:val="22"/>
                <w:lang w:val="en-US"/>
              </w:rPr>
              <w:t xml:space="preserve">Capitolul </w:t>
            </w:r>
            <w:r w:rsidRPr="00AD3CA7">
              <w:rPr>
                <w:b/>
                <w:bCs/>
                <w:sz w:val="22"/>
                <w:szCs w:val="22"/>
              </w:rPr>
              <w:t xml:space="preserve">1.2. Retea exterioara de canalizare </w:t>
            </w:r>
          </w:p>
          <w:p w14:paraId="7056EE15" w14:textId="77777777" w:rsidR="00DD5A79" w:rsidRPr="00AD3CA7" w:rsidRDefault="00DD5A79" w:rsidP="00DB1C9A">
            <w:pPr>
              <w:rPr>
                <w:b/>
                <w:bCs/>
                <w:sz w:val="22"/>
                <w:szCs w:val="22"/>
              </w:rPr>
            </w:pPr>
          </w:p>
        </w:tc>
        <w:tc>
          <w:tcPr>
            <w:tcW w:w="1384" w:type="dxa"/>
            <w:tcBorders>
              <w:top w:val="nil"/>
              <w:left w:val="single" w:sz="6" w:space="0" w:color="auto"/>
              <w:bottom w:val="nil"/>
              <w:right w:val="nil"/>
            </w:tcBorders>
          </w:tcPr>
          <w:p w14:paraId="51F89CCE" w14:textId="77777777" w:rsidR="00DD5A79" w:rsidRPr="00AD3CA7" w:rsidRDefault="00DD5A79" w:rsidP="00DB1C9A"/>
        </w:tc>
        <w:tc>
          <w:tcPr>
            <w:tcW w:w="1559" w:type="dxa"/>
            <w:tcBorders>
              <w:top w:val="nil"/>
              <w:left w:val="single" w:sz="6" w:space="0" w:color="auto"/>
              <w:bottom w:val="nil"/>
              <w:right w:val="single" w:sz="4" w:space="0" w:color="auto"/>
            </w:tcBorders>
          </w:tcPr>
          <w:p w14:paraId="49A46A5F" w14:textId="77777777" w:rsidR="00DD5A79" w:rsidRPr="00AD3CA7" w:rsidRDefault="00DD5A79" w:rsidP="00DB1C9A"/>
        </w:tc>
      </w:tr>
      <w:tr w:rsidR="00DD5A79" w:rsidRPr="00AD3CA7" w14:paraId="3EDBC7F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35C166" w14:textId="77777777" w:rsidR="00DD5A79" w:rsidRPr="00AD3CA7" w:rsidRDefault="00DD5A79" w:rsidP="00DB1C9A">
            <w:pPr>
              <w:jc w:val="center"/>
              <w:rPr>
                <w:sz w:val="24"/>
                <w:szCs w:val="24"/>
                <w:lang w:val="ro-RO"/>
              </w:rPr>
            </w:pPr>
            <w:r w:rsidRPr="00AD3CA7">
              <w:rPr>
                <w:sz w:val="24"/>
                <w:szCs w:val="24"/>
              </w:rPr>
              <w:t>1</w:t>
            </w:r>
            <w:r w:rsidRPr="00AD3CA7">
              <w:rPr>
                <w:sz w:val="24"/>
                <w:szCs w:val="24"/>
                <w:lang w:val="ro-RO"/>
              </w:rPr>
              <w:t>1</w:t>
            </w:r>
          </w:p>
        </w:tc>
        <w:tc>
          <w:tcPr>
            <w:tcW w:w="1701" w:type="dxa"/>
            <w:tcBorders>
              <w:top w:val="single" w:sz="4" w:space="0" w:color="auto"/>
              <w:bottom w:val="single" w:sz="4" w:space="0" w:color="auto"/>
            </w:tcBorders>
            <w:vAlign w:val="center"/>
          </w:tcPr>
          <w:p w14:paraId="46492A64" w14:textId="77777777" w:rsidR="00DD5A79" w:rsidRPr="00AD3CA7" w:rsidRDefault="00DD5A79" w:rsidP="00DB1C9A">
            <w:pPr>
              <w:jc w:val="center"/>
              <w:rPr>
                <w:sz w:val="24"/>
                <w:szCs w:val="24"/>
                <w:lang w:val="en-US"/>
              </w:rPr>
            </w:pPr>
            <w:r w:rsidRPr="00AD3CA7">
              <w:rPr>
                <w:sz w:val="24"/>
                <w:szCs w:val="24"/>
                <w:lang w:val="en-US"/>
              </w:rPr>
              <w:t>AcA10C</w:t>
            </w:r>
          </w:p>
          <w:p w14:paraId="7FEC0AF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D6E120F" w14:textId="77777777" w:rsidR="00DD5A79" w:rsidRPr="00AD3CA7" w:rsidRDefault="00DD5A79" w:rsidP="00DB1C9A">
            <w:pPr>
              <w:adjustRightInd w:val="0"/>
              <w:rPr>
                <w:sz w:val="24"/>
                <w:szCs w:val="24"/>
                <w:lang w:val="pt-BR"/>
              </w:rPr>
            </w:pPr>
            <w:r w:rsidRPr="00AD3CA7">
              <w:rPr>
                <w:sz w:val="24"/>
                <w:szCs w:val="24"/>
                <w:lang w:val="pt-BR"/>
              </w:rPr>
              <w:t>Montarea in pamint a tevilor din polietilena de presiune, de inalta densitate, destinate alimentarilor cu apa, asamblate prin sudura cap la cap, conform normativului I-6-PE,  avind diametrul de 315 mm/ PE100 PN10 SDR17 SM EN 12201-2 D=315</w:t>
            </w:r>
          </w:p>
          <w:p w14:paraId="22B77908" w14:textId="77777777" w:rsidR="00DD5A79" w:rsidRPr="00AD3CA7" w:rsidRDefault="00DD5A79" w:rsidP="00DB1C9A">
            <w:pPr>
              <w:adjustRightInd w:val="0"/>
              <w:rPr>
                <w:lang w:val="pt-BR"/>
              </w:rPr>
            </w:pPr>
            <w:r w:rsidRPr="00AD3CA7">
              <w:rPr>
                <w:lang w:val="pt-BR"/>
              </w:rPr>
              <w:t>Materiale marunte (lichid de curatire, cirpe)=1,01000</w:t>
            </w:r>
          </w:p>
          <w:p w14:paraId="73AAE87E"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7EA619A3" w14:textId="77777777" w:rsidR="00DD5A79" w:rsidRPr="00AD3CA7" w:rsidRDefault="00DD5A79" w:rsidP="00DB1C9A">
            <w:pPr>
              <w:jc w:val="center"/>
              <w:rPr>
                <w:sz w:val="24"/>
                <w:szCs w:val="24"/>
              </w:rPr>
            </w:pPr>
            <w:r w:rsidRPr="00AD3CA7">
              <w:rPr>
                <w:sz w:val="24"/>
                <w:szCs w:val="24"/>
              </w:rPr>
              <w:t>m</w:t>
            </w:r>
          </w:p>
        </w:tc>
        <w:tc>
          <w:tcPr>
            <w:tcW w:w="1559" w:type="dxa"/>
            <w:tcBorders>
              <w:top w:val="single" w:sz="4" w:space="0" w:color="auto"/>
              <w:bottom w:val="single" w:sz="4" w:space="0" w:color="auto"/>
            </w:tcBorders>
            <w:vAlign w:val="center"/>
          </w:tcPr>
          <w:p w14:paraId="453289C3" w14:textId="77777777" w:rsidR="00DD5A79" w:rsidRPr="00AD3CA7" w:rsidRDefault="00DD5A79" w:rsidP="00DB1C9A">
            <w:pPr>
              <w:jc w:val="center"/>
              <w:rPr>
                <w:sz w:val="24"/>
                <w:szCs w:val="24"/>
              </w:rPr>
            </w:pPr>
            <w:r w:rsidRPr="00AD3CA7">
              <w:rPr>
                <w:sz w:val="24"/>
                <w:szCs w:val="24"/>
              </w:rPr>
              <w:t>12,500</w:t>
            </w:r>
          </w:p>
        </w:tc>
      </w:tr>
      <w:tr w:rsidR="00DD5A79" w:rsidRPr="00AD3CA7" w14:paraId="0591B75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925B0B" w14:textId="77777777" w:rsidR="00DD5A79" w:rsidRPr="00AD3CA7" w:rsidRDefault="00DD5A79" w:rsidP="00DB1C9A">
            <w:pPr>
              <w:jc w:val="center"/>
              <w:rPr>
                <w:sz w:val="24"/>
                <w:szCs w:val="24"/>
                <w:lang w:val="ro-RO"/>
              </w:rPr>
            </w:pPr>
            <w:r w:rsidRPr="00AD3CA7">
              <w:rPr>
                <w:sz w:val="24"/>
                <w:szCs w:val="24"/>
              </w:rPr>
              <w:t>1</w:t>
            </w:r>
            <w:r w:rsidRPr="00AD3CA7">
              <w:rPr>
                <w:sz w:val="24"/>
                <w:szCs w:val="24"/>
                <w:lang w:val="ro-RO"/>
              </w:rPr>
              <w:t>2</w:t>
            </w:r>
          </w:p>
        </w:tc>
        <w:tc>
          <w:tcPr>
            <w:tcW w:w="1701" w:type="dxa"/>
            <w:tcBorders>
              <w:top w:val="single" w:sz="4" w:space="0" w:color="auto"/>
              <w:bottom w:val="single" w:sz="4" w:space="0" w:color="auto"/>
            </w:tcBorders>
            <w:vAlign w:val="center"/>
          </w:tcPr>
          <w:p w14:paraId="59BB7D73" w14:textId="77777777" w:rsidR="00DD5A79" w:rsidRPr="00AD3CA7" w:rsidRDefault="00DD5A79" w:rsidP="00DB1C9A">
            <w:pPr>
              <w:jc w:val="center"/>
              <w:rPr>
                <w:sz w:val="24"/>
                <w:szCs w:val="24"/>
                <w:lang w:val="en-US"/>
              </w:rPr>
            </w:pPr>
            <w:r w:rsidRPr="00AD3CA7">
              <w:rPr>
                <w:sz w:val="24"/>
                <w:szCs w:val="24"/>
                <w:lang w:val="en-US"/>
              </w:rPr>
              <w:t>AcA10C1</w:t>
            </w:r>
          </w:p>
          <w:p w14:paraId="08C8976C"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265BA44" w14:textId="77777777" w:rsidR="00DD5A79" w:rsidRPr="00AD3CA7" w:rsidRDefault="00DD5A79" w:rsidP="00DB1C9A">
            <w:pPr>
              <w:adjustRightInd w:val="0"/>
              <w:rPr>
                <w:sz w:val="24"/>
                <w:szCs w:val="24"/>
                <w:lang w:val="pt-BR"/>
              </w:rPr>
            </w:pPr>
            <w:r w:rsidRPr="00AD3CA7">
              <w:rPr>
                <w:sz w:val="24"/>
                <w:szCs w:val="24"/>
                <w:lang w:val="pt-BR"/>
              </w:rPr>
              <w:t>Pentru fiecare subtraversari cabluri, canale, telefonie, etc. se adauga</w:t>
            </w:r>
          </w:p>
          <w:p w14:paraId="63A786BC"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2CE8D7CE"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7BABB6D3" w14:textId="77777777" w:rsidR="00DD5A79" w:rsidRPr="00AD3CA7" w:rsidRDefault="00DD5A79" w:rsidP="00DB1C9A">
            <w:pPr>
              <w:jc w:val="center"/>
              <w:rPr>
                <w:sz w:val="24"/>
                <w:szCs w:val="24"/>
              </w:rPr>
            </w:pPr>
            <w:r w:rsidRPr="00AD3CA7">
              <w:rPr>
                <w:sz w:val="24"/>
                <w:szCs w:val="24"/>
              </w:rPr>
              <w:t>2,000</w:t>
            </w:r>
          </w:p>
        </w:tc>
      </w:tr>
      <w:tr w:rsidR="00DD5A79" w:rsidRPr="00AD3CA7" w14:paraId="005A8B0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3238E0" w14:textId="77777777" w:rsidR="00DD5A79" w:rsidRPr="00AD3CA7" w:rsidRDefault="00DD5A79" w:rsidP="00DB1C9A">
            <w:pPr>
              <w:jc w:val="center"/>
              <w:rPr>
                <w:sz w:val="24"/>
                <w:szCs w:val="24"/>
                <w:lang w:val="ro-RO"/>
              </w:rPr>
            </w:pPr>
            <w:r w:rsidRPr="00AD3CA7">
              <w:rPr>
                <w:sz w:val="24"/>
                <w:szCs w:val="24"/>
              </w:rPr>
              <w:t>1</w:t>
            </w:r>
            <w:r w:rsidRPr="00AD3CA7">
              <w:rPr>
                <w:sz w:val="24"/>
                <w:szCs w:val="24"/>
                <w:lang w:val="ro-RO"/>
              </w:rPr>
              <w:t>3</w:t>
            </w:r>
          </w:p>
        </w:tc>
        <w:tc>
          <w:tcPr>
            <w:tcW w:w="1701" w:type="dxa"/>
            <w:tcBorders>
              <w:top w:val="single" w:sz="4" w:space="0" w:color="auto"/>
              <w:bottom w:val="single" w:sz="4" w:space="0" w:color="auto"/>
            </w:tcBorders>
            <w:vAlign w:val="center"/>
          </w:tcPr>
          <w:p w14:paraId="1BBCC7CA" w14:textId="77777777" w:rsidR="00DD5A79" w:rsidRPr="00AD3CA7" w:rsidRDefault="00DD5A79" w:rsidP="00DB1C9A">
            <w:pPr>
              <w:jc w:val="center"/>
              <w:rPr>
                <w:sz w:val="24"/>
                <w:szCs w:val="24"/>
                <w:lang w:val="en-US"/>
              </w:rPr>
            </w:pPr>
            <w:r w:rsidRPr="00AD3CA7">
              <w:rPr>
                <w:sz w:val="24"/>
                <w:szCs w:val="24"/>
                <w:lang w:val="en-US"/>
              </w:rPr>
              <w:t>AcA08B, k=1.486</w:t>
            </w:r>
          </w:p>
          <w:p w14:paraId="34493EC4"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8F9A962" w14:textId="77777777" w:rsidR="00DD5A79" w:rsidRPr="00AD3CA7" w:rsidRDefault="00DD5A79" w:rsidP="00DB1C9A">
            <w:pPr>
              <w:adjustRightInd w:val="0"/>
              <w:rPr>
                <w:sz w:val="24"/>
                <w:szCs w:val="24"/>
                <w:lang w:val="pt-BR"/>
              </w:rPr>
            </w:pPr>
            <w:r w:rsidRPr="00AD3CA7">
              <w:rPr>
                <w:sz w:val="24"/>
                <w:szCs w:val="24"/>
                <w:lang w:val="pt-BR"/>
              </w:rPr>
              <w:t>Montarea in pamint, in exteriorul cladirilor, a tevilor din PVC, de 9 m lungime, etansate cu garnituri de cauciuc, avind diametrul de 200-225 mm/ Teava PVC SN4, SR EN 13476 si SR EN1401 D=315mm, (k=1.486  pt. manopera si utilaj)</w:t>
            </w:r>
          </w:p>
          <w:p w14:paraId="1CE4200C" w14:textId="77777777" w:rsidR="00DD5A79" w:rsidRPr="00AD3CA7" w:rsidRDefault="00DD5A79" w:rsidP="00DB1C9A">
            <w:pPr>
              <w:adjustRightInd w:val="0"/>
              <w:rPr>
                <w:lang w:val="pt-BR"/>
              </w:rPr>
            </w:pPr>
            <w:r w:rsidRPr="00AD3CA7">
              <w:rPr>
                <w:lang w:val="pt-BR"/>
              </w:rPr>
              <w:t>Coeficient  la manoperei=1,48600</w:t>
            </w:r>
          </w:p>
          <w:p w14:paraId="76AE212E" w14:textId="77777777" w:rsidR="00DD5A79" w:rsidRPr="00AD3CA7" w:rsidRDefault="00DD5A79" w:rsidP="00DB1C9A">
            <w:pPr>
              <w:adjustRightInd w:val="0"/>
              <w:rPr>
                <w:lang w:val="pt-BR"/>
              </w:rPr>
            </w:pPr>
            <w:r w:rsidRPr="00AD3CA7">
              <w:rPr>
                <w:lang w:val="pt-BR"/>
              </w:rPr>
              <w:t>Coeficient  la utilajului=1,48600</w:t>
            </w:r>
          </w:p>
          <w:p w14:paraId="113BE417"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41A9FBEE" w14:textId="77777777" w:rsidR="00DD5A79" w:rsidRPr="00AD3CA7" w:rsidRDefault="00DD5A79" w:rsidP="00DB1C9A">
            <w:pPr>
              <w:jc w:val="center"/>
              <w:rPr>
                <w:sz w:val="24"/>
                <w:szCs w:val="24"/>
              </w:rPr>
            </w:pPr>
            <w:r w:rsidRPr="00AD3CA7">
              <w:rPr>
                <w:sz w:val="24"/>
                <w:szCs w:val="24"/>
              </w:rPr>
              <w:t>m</w:t>
            </w:r>
          </w:p>
        </w:tc>
        <w:tc>
          <w:tcPr>
            <w:tcW w:w="1559" w:type="dxa"/>
            <w:tcBorders>
              <w:top w:val="single" w:sz="4" w:space="0" w:color="auto"/>
              <w:bottom w:val="single" w:sz="4" w:space="0" w:color="auto"/>
            </w:tcBorders>
            <w:vAlign w:val="center"/>
          </w:tcPr>
          <w:p w14:paraId="3132AE6E" w14:textId="77777777" w:rsidR="00DD5A79" w:rsidRPr="00AD3CA7" w:rsidRDefault="00DD5A79" w:rsidP="00DB1C9A">
            <w:pPr>
              <w:jc w:val="center"/>
              <w:rPr>
                <w:sz w:val="24"/>
                <w:szCs w:val="24"/>
              </w:rPr>
            </w:pPr>
            <w:r w:rsidRPr="00AD3CA7">
              <w:rPr>
                <w:sz w:val="24"/>
                <w:szCs w:val="24"/>
              </w:rPr>
              <w:t>25,000</w:t>
            </w:r>
          </w:p>
        </w:tc>
      </w:tr>
      <w:tr w:rsidR="00DD5A79" w:rsidRPr="00AD3CA7" w14:paraId="17ABF67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954A70" w14:textId="77777777" w:rsidR="00DD5A79" w:rsidRPr="00AD3CA7" w:rsidRDefault="00DD5A79" w:rsidP="00DB1C9A">
            <w:pPr>
              <w:jc w:val="center"/>
              <w:rPr>
                <w:sz w:val="24"/>
                <w:szCs w:val="24"/>
                <w:lang w:val="ro-RO"/>
              </w:rPr>
            </w:pPr>
            <w:r w:rsidRPr="00AD3CA7">
              <w:rPr>
                <w:sz w:val="24"/>
                <w:szCs w:val="24"/>
              </w:rPr>
              <w:t>1</w:t>
            </w:r>
            <w:r w:rsidRPr="00AD3CA7">
              <w:rPr>
                <w:sz w:val="24"/>
                <w:szCs w:val="24"/>
                <w:lang w:val="ro-RO"/>
              </w:rPr>
              <w:t>4</w:t>
            </w:r>
          </w:p>
        </w:tc>
        <w:tc>
          <w:tcPr>
            <w:tcW w:w="1701" w:type="dxa"/>
            <w:tcBorders>
              <w:top w:val="single" w:sz="4" w:space="0" w:color="auto"/>
              <w:bottom w:val="single" w:sz="4" w:space="0" w:color="auto"/>
            </w:tcBorders>
            <w:vAlign w:val="center"/>
          </w:tcPr>
          <w:p w14:paraId="765586EC" w14:textId="77777777" w:rsidR="00DD5A79" w:rsidRPr="00AD3CA7" w:rsidRDefault="00DD5A79" w:rsidP="00DB1C9A">
            <w:pPr>
              <w:jc w:val="center"/>
              <w:rPr>
                <w:sz w:val="24"/>
                <w:szCs w:val="24"/>
                <w:lang w:val="en-US"/>
              </w:rPr>
            </w:pPr>
            <w:r w:rsidRPr="00AD3CA7">
              <w:rPr>
                <w:sz w:val="24"/>
                <w:szCs w:val="24"/>
                <w:lang w:val="en-US"/>
              </w:rPr>
              <w:t>AcB01D</w:t>
            </w:r>
          </w:p>
          <w:p w14:paraId="4A260AF6"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07F69B1" w14:textId="77777777" w:rsidR="00DD5A79" w:rsidRPr="00AD3CA7" w:rsidRDefault="00DD5A79" w:rsidP="00DB1C9A">
            <w:pPr>
              <w:adjustRightInd w:val="0"/>
              <w:rPr>
                <w:sz w:val="24"/>
                <w:szCs w:val="24"/>
                <w:lang w:val="pt-BR"/>
              </w:rPr>
            </w:pPr>
            <w:r w:rsidRPr="00AD3CA7">
              <w:rPr>
                <w:sz w:val="24"/>
                <w:szCs w:val="24"/>
                <w:lang w:val="pt-BR"/>
              </w:rPr>
              <w:t>Montarea armaturilor cu actionare manuala sau mecanica (vane, robinete, ventile), la conductele de alimentare cu apa sau de canalizare, avind diametrul de 300-400 mm/ Vana din fonta, pana cauciucat D=315 mm</w:t>
            </w:r>
          </w:p>
          <w:p w14:paraId="23067B7A" w14:textId="77777777" w:rsidR="00DD5A79" w:rsidRPr="00AD3CA7" w:rsidRDefault="00DD5A79" w:rsidP="00DB1C9A">
            <w:pPr>
              <w:adjustRightInd w:val="0"/>
              <w:rPr>
                <w:lang w:val="pt-BR"/>
              </w:rPr>
            </w:pPr>
            <w:r w:rsidRPr="00AD3CA7">
              <w:rPr>
                <w:lang w:val="pt-BR"/>
              </w:rPr>
              <w:t>Mat. marunte si montaj (garnituri, suruburi, etc.)=1,03000</w:t>
            </w:r>
          </w:p>
          <w:p w14:paraId="4ABBB86F"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1E9F4E3F"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60898B25" w14:textId="77777777" w:rsidR="00DD5A79" w:rsidRPr="00AD3CA7" w:rsidRDefault="00DD5A79" w:rsidP="00DB1C9A">
            <w:pPr>
              <w:jc w:val="center"/>
              <w:rPr>
                <w:sz w:val="24"/>
                <w:szCs w:val="24"/>
              </w:rPr>
            </w:pPr>
            <w:r w:rsidRPr="00AD3CA7">
              <w:rPr>
                <w:sz w:val="24"/>
                <w:szCs w:val="24"/>
              </w:rPr>
              <w:t>1,000</w:t>
            </w:r>
          </w:p>
        </w:tc>
      </w:tr>
      <w:tr w:rsidR="00DD5A79" w:rsidRPr="00AD3CA7" w14:paraId="62982AC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1BF067" w14:textId="77777777" w:rsidR="00DD5A79" w:rsidRPr="00AD3CA7" w:rsidRDefault="00DD5A79" w:rsidP="00DB1C9A">
            <w:pPr>
              <w:jc w:val="center"/>
              <w:rPr>
                <w:sz w:val="24"/>
                <w:szCs w:val="24"/>
                <w:lang w:val="ro-RO"/>
              </w:rPr>
            </w:pPr>
            <w:r w:rsidRPr="00AD3CA7">
              <w:rPr>
                <w:sz w:val="24"/>
                <w:szCs w:val="24"/>
              </w:rPr>
              <w:t>1</w:t>
            </w:r>
            <w:r w:rsidRPr="00AD3CA7">
              <w:rPr>
                <w:sz w:val="24"/>
                <w:szCs w:val="24"/>
                <w:lang w:val="ro-RO"/>
              </w:rPr>
              <w:t>5</w:t>
            </w:r>
          </w:p>
        </w:tc>
        <w:tc>
          <w:tcPr>
            <w:tcW w:w="1701" w:type="dxa"/>
            <w:tcBorders>
              <w:top w:val="single" w:sz="4" w:space="0" w:color="auto"/>
              <w:bottom w:val="single" w:sz="4" w:space="0" w:color="auto"/>
            </w:tcBorders>
            <w:vAlign w:val="center"/>
          </w:tcPr>
          <w:p w14:paraId="39E274D6" w14:textId="77777777" w:rsidR="00DD5A79" w:rsidRPr="00AD3CA7" w:rsidRDefault="00DD5A79" w:rsidP="00DB1C9A">
            <w:pPr>
              <w:jc w:val="center"/>
              <w:rPr>
                <w:sz w:val="24"/>
                <w:szCs w:val="24"/>
                <w:lang w:val="en-US"/>
              </w:rPr>
            </w:pPr>
            <w:r w:rsidRPr="00AD3CA7">
              <w:rPr>
                <w:sz w:val="24"/>
                <w:szCs w:val="24"/>
                <w:lang w:val="en-US"/>
              </w:rPr>
              <w:t>AcA53C, k=2.864</w:t>
            </w:r>
          </w:p>
          <w:p w14:paraId="3FA91247"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42F1425" w14:textId="77777777" w:rsidR="00DD5A79" w:rsidRPr="00AD3CA7" w:rsidRDefault="00DD5A79" w:rsidP="00DB1C9A">
            <w:pPr>
              <w:adjustRightInd w:val="0"/>
              <w:rPr>
                <w:sz w:val="24"/>
                <w:szCs w:val="24"/>
                <w:lang w:val="pt-BR"/>
              </w:rPr>
            </w:pPr>
            <w:r w:rsidRPr="00AD3CA7">
              <w:rPr>
                <w:sz w:val="24"/>
                <w:szCs w:val="24"/>
                <w:lang w:val="pt-BR"/>
              </w:rPr>
              <w:t>Montarea fitingurilor prin electrofuziune. Imbinarea prin sudura de tip electrofuziune intre teava si fiting (mufe, teu, cot) din polietilena, tevii avind diametrul de 110 mm. Nota: tipul fitingului din polietilena (mufe, teu, cot)  se va include conform proiectului/ Adaptor flansa PE100 SDR17,D=315 (k=2.864 pt. manopera si utilaj)</w:t>
            </w:r>
          </w:p>
          <w:p w14:paraId="2D24ADED" w14:textId="77777777" w:rsidR="00DD5A79" w:rsidRPr="00AD3CA7" w:rsidRDefault="00DD5A79" w:rsidP="00DB1C9A">
            <w:pPr>
              <w:adjustRightInd w:val="0"/>
              <w:rPr>
                <w:lang w:val="pt-BR"/>
              </w:rPr>
            </w:pPr>
            <w:r w:rsidRPr="00AD3CA7">
              <w:rPr>
                <w:lang w:val="pt-BR"/>
              </w:rPr>
              <w:lastRenderedPageBreak/>
              <w:t>Coeficient  la manoperei=2,86400</w:t>
            </w:r>
          </w:p>
          <w:p w14:paraId="733138CF" w14:textId="77777777" w:rsidR="00DD5A79" w:rsidRPr="00AD3CA7" w:rsidRDefault="00DD5A79" w:rsidP="00DB1C9A">
            <w:pPr>
              <w:adjustRightInd w:val="0"/>
              <w:rPr>
                <w:lang w:val="pt-BR"/>
              </w:rPr>
            </w:pPr>
            <w:r w:rsidRPr="00AD3CA7">
              <w:rPr>
                <w:lang w:val="pt-BR"/>
              </w:rPr>
              <w:t>Coeficient  la utilajului=2,86400</w:t>
            </w:r>
          </w:p>
          <w:p w14:paraId="425D43A0"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0EF836A8" w14:textId="77777777" w:rsidR="00DD5A79" w:rsidRPr="00AD3CA7" w:rsidRDefault="00DD5A79" w:rsidP="00DB1C9A">
            <w:pPr>
              <w:jc w:val="center"/>
              <w:rPr>
                <w:sz w:val="24"/>
                <w:szCs w:val="24"/>
              </w:rPr>
            </w:pPr>
            <w:r w:rsidRPr="00AD3CA7">
              <w:rPr>
                <w:sz w:val="24"/>
                <w:szCs w:val="24"/>
              </w:rPr>
              <w:lastRenderedPageBreak/>
              <w:t>buc</w:t>
            </w:r>
          </w:p>
        </w:tc>
        <w:tc>
          <w:tcPr>
            <w:tcW w:w="1559" w:type="dxa"/>
            <w:tcBorders>
              <w:top w:val="single" w:sz="4" w:space="0" w:color="auto"/>
              <w:bottom w:val="single" w:sz="4" w:space="0" w:color="auto"/>
            </w:tcBorders>
            <w:vAlign w:val="center"/>
          </w:tcPr>
          <w:p w14:paraId="6355833A" w14:textId="77777777" w:rsidR="00DD5A79" w:rsidRPr="00AD3CA7" w:rsidRDefault="00DD5A79" w:rsidP="00DB1C9A">
            <w:pPr>
              <w:jc w:val="center"/>
              <w:rPr>
                <w:sz w:val="24"/>
                <w:szCs w:val="24"/>
              </w:rPr>
            </w:pPr>
            <w:r w:rsidRPr="00AD3CA7">
              <w:rPr>
                <w:sz w:val="24"/>
                <w:szCs w:val="24"/>
              </w:rPr>
              <w:t>2,000</w:t>
            </w:r>
          </w:p>
        </w:tc>
      </w:tr>
      <w:tr w:rsidR="00DD5A79" w:rsidRPr="00AD3CA7" w14:paraId="28094FF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ACEA0F" w14:textId="77777777" w:rsidR="00DD5A79" w:rsidRPr="00AD3CA7" w:rsidRDefault="00DD5A79" w:rsidP="00DB1C9A">
            <w:pPr>
              <w:jc w:val="center"/>
              <w:rPr>
                <w:sz w:val="24"/>
                <w:szCs w:val="24"/>
                <w:lang w:val="ro-RO"/>
              </w:rPr>
            </w:pPr>
            <w:r w:rsidRPr="00AD3CA7">
              <w:rPr>
                <w:sz w:val="24"/>
                <w:szCs w:val="24"/>
              </w:rPr>
              <w:t>1</w:t>
            </w:r>
            <w:r w:rsidRPr="00AD3CA7">
              <w:rPr>
                <w:sz w:val="24"/>
                <w:szCs w:val="24"/>
                <w:lang w:val="ro-RO"/>
              </w:rPr>
              <w:t>6</w:t>
            </w:r>
          </w:p>
        </w:tc>
        <w:tc>
          <w:tcPr>
            <w:tcW w:w="1701" w:type="dxa"/>
            <w:tcBorders>
              <w:top w:val="single" w:sz="4" w:space="0" w:color="auto"/>
              <w:bottom w:val="single" w:sz="4" w:space="0" w:color="auto"/>
            </w:tcBorders>
            <w:vAlign w:val="center"/>
          </w:tcPr>
          <w:p w14:paraId="3E9C00EA" w14:textId="77777777" w:rsidR="00DD5A79" w:rsidRPr="00AD3CA7" w:rsidRDefault="00DD5A79" w:rsidP="00DB1C9A">
            <w:pPr>
              <w:jc w:val="center"/>
              <w:rPr>
                <w:sz w:val="24"/>
                <w:szCs w:val="24"/>
                <w:lang w:val="en-US"/>
              </w:rPr>
            </w:pPr>
            <w:r w:rsidRPr="00AD3CA7">
              <w:rPr>
                <w:sz w:val="24"/>
                <w:szCs w:val="24"/>
                <w:lang w:val="en-US"/>
              </w:rPr>
              <w:t>AcA31C</w:t>
            </w:r>
          </w:p>
          <w:p w14:paraId="01DBE515"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BF01976" w14:textId="77777777" w:rsidR="00DD5A79" w:rsidRPr="00AD3CA7" w:rsidRDefault="00DD5A79" w:rsidP="00DB1C9A">
            <w:pPr>
              <w:adjustRightInd w:val="0"/>
              <w:rPr>
                <w:sz w:val="24"/>
                <w:szCs w:val="24"/>
                <w:lang w:val="pt-BR"/>
              </w:rPr>
            </w:pPr>
            <w:r w:rsidRPr="00AD3CA7">
              <w:rPr>
                <w:sz w:val="24"/>
                <w:szCs w:val="24"/>
                <w:lang w:val="pt-BR"/>
              </w:rPr>
              <w:t>Montarea prin sudura electrica a flanselor sau pieselor de legatura, din otel, la capatul tevilor, avind diametrul de 300-400 mm/ Flansa din otel DN300</w:t>
            </w:r>
          </w:p>
          <w:p w14:paraId="750DC4F8" w14:textId="77777777" w:rsidR="00DD5A79" w:rsidRPr="00AD3CA7" w:rsidRDefault="00DD5A79" w:rsidP="00DB1C9A">
            <w:pPr>
              <w:adjustRightInd w:val="0"/>
              <w:rPr>
                <w:lang w:val="en-US"/>
              </w:rPr>
            </w:pPr>
            <w:r w:rsidRPr="00AD3CA7">
              <w:rPr>
                <w:lang w:val="en-US"/>
              </w:rPr>
              <w:t>Materiale marunte (oxigen, carbid, electrozi etc.)=1,05000</w:t>
            </w:r>
          </w:p>
          <w:p w14:paraId="2C4A4DAA" w14:textId="77777777" w:rsidR="00DD5A79" w:rsidRPr="00AD3CA7" w:rsidRDefault="00DD5A79" w:rsidP="00DB1C9A">
            <w:pPr>
              <w:rPr>
                <w:sz w:val="24"/>
                <w:szCs w:val="24"/>
                <w:lang w:val="en-US"/>
              </w:rPr>
            </w:pPr>
          </w:p>
        </w:tc>
        <w:tc>
          <w:tcPr>
            <w:tcW w:w="1384" w:type="dxa"/>
            <w:tcBorders>
              <w:top w:val="single" w:sz="4" w:space="0" w:color="auto"/>
              <w:bottom w:val="single" w:sz="4" w:space="0" w:color="auto"/>
            </w:tcBorders>
            <w:vAlign w:val="center"/>
          </w:tcPr>
          <w:p w14:paraId="39923811"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397DBEB1" w14:textId="77777777" w:rsidR="00DD5A79" w:rsidRPr="00AD3CA7" w:rsidRDefault="00DD5A79" w:rsidP="00DB1C9A">
            <w:pPr>
              <w:jc w:val="center"/>
              <w:rPr>
                <w:sz w:val="24"/>
                <w:szCs w:val="24"/>
              </w:rPr>
            </w:pPr>
            <w:r w:rsidRPr="00AD3CA7">
              <w:rPr>
                <w:sz w:val="24"/>
                <w:szCs w:val="24"/>
              </w:rPr>
              <w:t>2,000</w:t>
            </w:r>
          </w:p>
        </w:tc>
      </w:tr>
      <w:tr w:rsidR="00DD5A79" w:rsidRPr="00AD3CA7" w14:paraId="3D3CACE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4D6B09" w14:textId="77777777" w:rsidR="00DD5A79" w:rsidRPr="00AD3CA7" w:rsidRDefault="00DD5A79" w:rsidP="00DB1C9A">
            <w:pPr>
              <w:jc w:val="center"/>
              <w:rPr>
                <w:sz w:val="24"/>
                <w:szCs w:val="24"/>
                <w:lang w:val="ro-RO"/>
              </w:rPr>
            </w:pPr>
            <w:r w:rsidRPr="00AD3CA7">
              <w:rPr>
                <w:sz w:val="24"/>
                <w:szCs w:val="24"/>
              </w:rPr>
              <w:t>1</w:t>
            </w:r>
            <w:r w:rsidRPr="00AD3CA7">
              <w:rPr>
                <w:sz w:val="24"/>
                <w:szCs w:val="24"/>
                <w:lang w:val="ro-RO"/>
              </w:rPr>
              <w:t>7</w:t>
            </w:r>
          </w:p>
        </w:tc>
        <w:tc>
          <w:tcPr>
            <w:tcW w:w="1701" w:type="dxa"/>
            <w:tcBorders>
              <w:top w:val="single" w:sz="4" w:space="0" w:color="auto"/>
              <w:bottom w:val="single" w:sz="4" w:space="0" w:color="auto"/>
            </w:tcBorders>
            <w:vAlign w:val="center"/>
          </w:tcPr>
          <w:p w14:paraId="1D0FE381" w14:textId="77777777" w:rsidR="00DD5A79" w:rsidRPr="00AD3CA7" w:rsidRDefault="00DD5A79" w:rsidP="00DB1C9A">
            <w:pPr>
              <w:jc w:val="center"/>
              <w:rPr>
                <w:sz w:val="24"/>
                <w:szCs w:val="24"/>
                <w:lang w:val="en-US"/>
              </w:rPr>
            </w:pPr>
            <w:r w:rsidRPr="00AD3CA7">
              <w:rPr>
                <w:sz w:val="24"/>
                <w:szCs w:val="24"/>
                <w:lang w:val="en-US"/>
              </w:rPr>
              <w:t>TfB05K2</w:t>
            </w:r>
          </w:p>
          <w:p w14:paraId="05979E4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24A028DE" w14:textId="77777777" w:rsidR="00DD5A79" w:rsidRPr="00AD3CA7" w:rsidRDefault="00DD5A79" w:rsidP="00DB1C9A">
            <w:pPr>
              <w:adjustRightInd w:val="0"/>
              <w:rPr>
                <w:sz w:val="24"/>
                <w:szCs w:val="24"/>
                <w:lang w:val="pt-BR"/>
              </w:rPr>
            </w:pPr>
            <w:r w:rsidRPr="00AD3CA7">
              <w:rPr>
                <w:sz w:val="24"/>
                <w:szCs w:val="24"/>
                <w:lang w:val="pt-BR"/>
              </w:rPr>
              <w:t>Imbinarea flanselor de pina la Pn 25 inclusiv, prin suruburi amplasate in canal, la o adincime de 1-3 m sau suprateran pina la 3-15 m avind diametrul nominal Dn  300</w:t>
            </w:r>
          </w:p>
          <w:p w14:paraId="2F4C9807"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2871140B"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151AB920" w14:textId="77777777" w:rsidR="00DD5A79" w:rsidRPr="00AD3CA7" w:rsidRDefault="00DD5A79" w:rsidP="00DB1C9A">
            <w:pPr>
              <w:jc w:val="center"/>
              <w:rPr>
                <w:sz w:val="24"/>
                <w:szCs w:val="24"/>
              </w:rPr>
            </w:pPr>
            <w:r w:rsidRPr="00AD3CA7">
              <w:rPr>
                <w:sz w:val="24"/>
                <w:szCs w:val="24"/>
              </w:rPr>
              <w:t>2,000</w:t>
            </w:r>
          </w:p>
        </w:tc>
      </w:tr>
      <w:tr w:rsidR="00DD5A79" w:rsidRPr="00AD3CA7" w14:paraId="207BE1E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C22788" w14:textId="77777777" w:rsidR="00DD5A79" w:rsidRPr="00AD3CA7" w:rsidRDefault="00DD5A79" w:rsidP="00DB1C9A">
            <w:pPr>
              <w:jc w:val="center"/>
              <w:rPr>
                <w:sz w:val="24"/>
                <w:szCs w:val="24"/>
                <w:lang w:val="ro-RO"/>
              </w:rPr>
            </w:pPr>
            <w:r w:rsidRPr="00AD3CA7">
              <w:rPr>
                <w:sz w:val="24"/>
                <w:szCs w:val="24"/>
                <w:lang w:val="ro-RO"/>
              </w:rPr>
              <w:t>18</w:t>
            </w:r>
          </w:p>
        </w:tc>
        <w:tc>
          <w:tcPr>
            <w:tcW w:w="1701" w:type="dxa"/>
            <w:tcBorders>
              <w:top w:val="single" w:sz="4" w:space="0" w:color="auto"/>
              <w:bottom w:val="single" w:sz="4" w:space="0" w:color="auto"/>
            </w:tcBorders>
            <w:vAlign w:val="center"/>
          </w:tcPr>
          <w:p w14:paraId="427371C9" w14:textId="77777777" w:rsidR="00DD5A79" w:rsidRPr="00AD3CA7" w:rsidRDefault="00DD5A79" w:rsidP="00DB1C9A">
            <w:pPr>
              <w:jc w:val="center"/>
              <w:rPr>
                <w:sz w:val="24"/>
                <w:szCs w:val="24"/>
                <w:lang w:val="en-US"/>
              </w:rPr>
            </w:pPr>
            <w:r w:rsidRPr="00AD3CA7">
              <w:rPr>
                <w:sz w:val="24"/>
                <w:szCs w:val="24"/>
                <w:lang w:val="en-US"/>
              </w:rPr>
              <w:t>AcA53C, k=2.864</w:t>
            </w:r>
          </w:p>
          <w:p w14:paraId="61E0FCA4"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F490A81" w14:textId="77777777" w:rsidR="00DD5A79" w:rsidRPr="00AD3CA7" w:rsidRDefault="00DD5A79" w:rsidP="00DB1C9A">
            <w:pPr>
              <w:adjustRightInd w:val="0"/>
              <w:rPr>
                <w:sz w:val="24"/>
                <w:szCs w:val="24"/>
                <w:lang w:val="pt-BR"/>
              </w:rPr>
            </w:pPr>
            <w:r w:rsidRPr="00AD3CA7">
              <w:rPr>
                <w:sz w:val="24"/>
                <w:szCs w:val="24"/>
                <w:lang w:val="pt-BR"/>
              </w:rPr>
              <w:t>Montarea fitingurilor prin electrofuziune. Imbinarea prin sudura de tip electrofuziune intre teava si fiting (mufe, teu, cot) din polietilena, tevii avind diametrul de 110 mm. Nota: tipul fitingului din polietilena (mufe, teu, cot)  se va include conform proiectului/ Mufa electrosudabila D=315 (k=2.864 pt. manopera si utilaj)</w:t>
            </w:r>
          </w:p>
          <w:p w14:paraId="0024B210" w14:textId="77777777" w:rsidR="00DD5A79" w:rsidRPr="00AD3CA7" w:rsidRDefault="00DD5A79" w:rsidP="00DB1C9A">
            <w:pPr>
              <w:adjustRightInd w:val="0"/>
              <w:rPr>
                <w:lang w:val="pt-BR"/>
              </w:rPr>
            </w:pPr>
            <w:r w:rsidRPr="00AD3CA7">
              <w:rPr>
                <w:lang w:val="pt-BR"/>
              </w:rPr>
              <w:t>Coeficient  la manoperei=2,86400</w:t>
            </w:r>
          </w:p>
          <w:p w14:paraId="1ACFAFF6" w14:textId="77777777" w:rsidR="00DD5A79" w:rsidRPr="00AD3CA7" w:rsidRDefault="00DD5A79" w:rsidP="00DB1C9A">
            <w:pPr>
              <w:adjustRightInd w:val="0"/>
              <w:rPr>
                <w:lang w:val="pt-BR"/>
              </w:rPr>
            </w:pPr>
            <w:r w:rsidRPr="00AD3CA7">
              <w:rPr>
                <w:lang w:val="pt-BR"/>
              </w:rPr>
              <w:t>Coeficient  la utilajului=2,86400</w:t>
            </w:r>
          </w:p>
          <w:p w14:paraId="2C9E20EC"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4961DA92"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4A0AEEE7" w14:textId="77777777" w:rsidR="00DD5A79" w:rsidRPr="00AD3CA7" w:rsidRDefault="00DD5A79" w:rsidP="00DB1C9A">
            <w:pPr>
              <w:jc w:val="center"/>
              <w:rPr>
                <w:sz w:val="24"/>
                <w:szCs w:val="24"/>
              </w:rPr>
            </w:pPr>
            <w:r w:rsidRPr="00AD3CA7">
              <w:rPr>
                <w:sz w:val="24"/>
                <w:szCs w:val="24"/>
              </w:rPr>
              <w:t>2,000</w:t>
            </w:r>
          </w:p>
        </w:tc>
      </w:tr>
      <w:tr w:rsidR="00DD5A79" w:rsidRPr="00AD3CA7" w14:paraId="0771201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96D195" w14:textId="77777777" w:rsidR="00DD5A79" w:rsidRPr="00AD3CA7" w:rsidRDefault="00DD5A79" w:rsidP="00DB1C9A">
            <w:pPr>
              <w:jc w:val="center"/>
              <w:rPr>
                <w:sz w:val="24"/>
                <w:szCs w:val="24"/>
                <w:lang w:val="ro-RO"/>
              </w:rPr>
            </w:pPr>
            <w:r w:rsidRPr="00AD3CA7">
              <w:rPr>
                <w:sz w:val="24"/>
                <w:szCs w:val="24"/>
              </w:rPr>
              <w:t>1</w:t>
            </w:r>
            <w:r w:rsidRPr="00AD3CA7">
              <w:rPr>
                <w:sz w:val="24"/>
                <w:szCs w:val="24"/>
                <w:lang w:val="ro-RO"/>
              </w:rPr>
              <w:t>9</w:t>
            </w:r>
          </w:p>
        </w:tc>
        <w:tc>
          <w:tcPr>
            <w:tcW w:w="1701" w:type="dxa"/>
            <w:tcBorders>
              <w:top w:val="single" w:sz="4" w:space="0" w:color="auto"/>
              <w:bottom w:val="single" w:sz="4" w:space="0" w:color="auto"/>
            </w:tcBorders>
            <w:vAlign w:val="center"/>
          </w:tcPr>
          <w:p w14:paraId="73F31977" w14:textId="77777777" w:rsidR="00DD5A79" w:rsidRPr="00AD3CA7" w:rsidRDefault="00DD5A79" w:rsidP="00DB1C9A">
            <w:pPr>
              <w:jc w:val="center"/>
              <w:rPr>
                <w:sz w:val="24"/>
                <w:szCs w:val="24"/>
                <w:lang w:val="en-US"/>
              </w:rPr>
            </w:pPr>
            <w:r w:rsidRPr="00AD3CA7">
              <w:rPr>
                <w:sz w:val="24"/>
                <w:szCs w:val="24"/>
                <w:lang w:val="en-US"/>
              </w:rPr>
              <w:t>RCsB31S, k=2.242</w:t>
            </w:r>
          </w:p>
          <w:p w14:paraId="5024F05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4258BEE" w14:textId="77777777" w:rsidR="00DD5A79" w:rsidRPr="00AD3CA7" w:rsidRDefault="00DD5A79" w:rsidP="00DB1C9A">
            <w:pPr>
              <w:adjustRightInd w:val="0"/>
              <w:rPr>
                <w:sz w:val="24"/>
                <w:szCs w:val="24"/>
                <w:lang w:val="pt-BR"/>
              </w:rPr>
            </w:pPr>
            <w:r w:rsidRPr="00AD3CA7">
              <w:rPr>
                <w:sz w:val="24"/>
                <w:szCs w:val="24"/>
                <w:lang w:val="pt-BR"/>
              </w:rPr>
              <w:t xml:space="preserve">Forarea gaurilor strapunse in constructii din beton armat marca pina la 500 cu multe straturi de armare, utilizind masina cu foreza-carota diamantata cu diametrul de: 190 mm / D=426mm, k=2.242 </w:t>
            </w:r>
          </w:p>
          <w:p w14:paraId="1F75FE22" w14:textId="77777777" w:rsidR="00DD5A79" w:rsidRPr="00AD3CA7" w:rsidRDefault="00DD5A79" w:rsidP="00DB1C9A">
            <w:pPr>
              <w:adjustRightInd w:val="0"/>
              <w:rPr>
                <w:lang w:val="pt-BR"/>
              </w:rPr>
            </w:pPr>
            <w:r w:rsidRPr="00AD3CA7">
              <w:rPr>
                <w:lang w:val="pt-BR"/>
              </w:rPr>
              <w:t>Coeficient  la manoperei=2,24200</w:t>
            </w:r>
          </w:p>
          <w:p w14:paraId="0CA31B92" w14:textId="77777777" w:rsidR="00DD5A79" w:rsidRPr="00AD3CA7" w:rsidRDefault="00DD5A79" w:rsidP="00DB1C9A">
            <w:pPr>
              <w:adjustRightInd w:val="0"/>
              <w:rPr>
                <w:lang w:val="pt-BR"/>
              </w:rPr>
            </w:pPr>
            <w:r w:rsidRPr="00AD3CA7">
              <w:rPr>
                <w:lang w:val="pt-BR"/>
              </w:rPr>
              <w:t>Coeficient  la pentru materiale=2,24200</w:t>
            </w:r>
          </w:p>
          <w:p w14:paraId="686572DF" w14:textId="77777777" w:rsidR="00DD5A79" w:rsidRPr="00AD3CA7" w:rsidRDefault="00DD5A79" w:rsidP="00DB1C9A">
            <w:pPr>
              <w:adjustRightInd w:val="0"/>
            </w:pPr>
            <w:r w:rsidRPr="00AD3CA7">
              <w:t>Coeficient  la utilajului=2,24200</w:t>
            </w:r>
          </w:p>
          <w:p w14:paraId="16F4D61E" w14:textId="77777777" w:rsidR="00DD5A79" w:rsidRPr="00AD3CA7" w:rsidRDefault="00DD5A79" w:rsidP="00DB1C9A">
            <w:pPr>
              <w:rPr>
                <w:sz w:val="24"/>
                <w:szCs w:val="24"/>
              </w:rPr>
            </w:pPr>
          </w:p>
        </w:tc>
        <w:tc>
          <w:tcPr>
            <w:tcW w:w="1384" w:type="dxa"/>
            <w:tcBorders>
              <w:top w:val="single" w:sz="4" w:space="0" w:color="auto"/>
              <w:bottom w:val="single" w:sz="4" w:space="0" w:color="auto"/>
            </w:tcBorders>
            <w:vAlign w:val="center"/>
          </w:tcPr>
          <w:p w14:paraId="49C6EF1A"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6FCF86BE" w14:textId="77777777" w:rsidR="00DD5A79" w:rsidRPr="00AD3CA7" w:rsidRDefault="00DD5A79" w:rsidP="00DB1C9A">
            <w:pPr>
              <w:jc w:val="center"/>
              <w:rPr>
                <w:sz w:val="24"/>
                <w:szCs w:val="24"/>
              </w:rPr>
            </w:pPr>
            <w:r w:rsidRPr="00AD3CA7">
              <w:rPr>
                <w:sz w:val="24"/>
                <w:szCs w:val="24"/>
              </w:rPr>
              <w:t>6,000</w:t>
            </w:r>
          </w:p>
        </w:tc>
      </w:tr>
      <w:tr w:rsidR="00DD5A79" w:rsidRPr="00AD3CA7" w14:paraId="52663F9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E99A08" w14:textId="77777777" w:rsidR="00DD5A79" w:rsidRPr="00AD3CA7" w:rsidRDefault="00DD5A79" w:rsidP="00DB1C9A">
            <w:pPr>
              <w:jc w:val="center"/>
              <w:rPr>
                <w:sz w:val="24"/>
                <w:szCs w:val="24"/>
                <w:lang w:val="ro-RO"/>
              </w:rPr>
            </w:pPr>
            <w:r w:rsidRPr="00AD3CA7">
              <w:rPr>
                <w:sz w:val="24"/>
                <w:szCs w:val="24"/>
              </w:rPr>
              <w:t>2</w:t>
            </w:r>
            <w:r w:rsidRPr="00AD3CA7">
              <w:rPr>
                <w:sz w:val="24"/>
                <w:szCs w:val="24"/>
                <w:lang w:val="ro-RO"/>
              </w:rPr>
              <w:t>0</w:t>
            </w:r>
          </w:p>
        </w:tc>
        <w:tc>
          <w:tcPr>
            <w:tcW w:w="1701" w:type="dxa"/>
            <w:tcBorders>
              <w:top w:val="single" w:sz="4" w:space="0" w:color="auto"/>
              <w:bottom w:val="single" w:sz="4" w:space="0" w:color="auto"/>
            </w:tcBorders>
            <w:vAlign w:val="center"/>
          </w:tcPr>
          <w:p w14:paraId="31C6DFCD" w14:textId="77777777" w:rsidR="00DD5A79" w:rsidRPr="00AD3CA7" w:rsidRDefault="00DD5A79" w:rsidP="00DB1C9A">
            <w:pPr>
              <w:jc w:val="center"/>
              <w:rPr>
                <w:sz w:val="24"/>
                <w:szCs w:val="24"/>
                <w:lang w:val="en-US"/>
              </w:rPr>
            </w:pPr>
            <w:r w:rsidRPr="00AD3CA7">
              <w:rPr>
                <w:sz w:val="24"/>
                <w:szCs w:val="24"/>
                <w:lang w:val="en-US"/>
              </w:rPr>
              <w:t>IC44E, k=k=1.253</w:t>
            </w:r>
          </w:p>
          <w:p w14:paraId="35848C79"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90DBEFF" w14:textId="77777777" w:rsidR="00DD5A79" w:rsidRPr="00AD3CA7" w:rsidRDefault="00DD5A79" w:rsidP="00DB1C9A">
            <w:pPr>
              <w:adjustRightInd w:val="0"/>
              <w:rPr>
                <w:sz w:val="24"/>
                <w:szCs w:val="24"/>
                <w:lang w:val="pt-BR"/>
              </w:rPr>
            </w:pPr>
            <w:r w:rsidRPr="00AD3CA7">
              <w:rPr>
                <w:sz w:val="24"/>
                <w:szCs w:val="24"/>
                <w:lang w:val="pt-BR"/>
              </w:rPr>
              <w:t>Confectionarea, montarea si cimentarea tevii de protectie la trecerea conductelor prin ziduri, teava avind diametrul de 324 x 8 mm ... 356 x 9 mm / Manson din otel D=426x5.5, L=0.2m, k=1.253</w:t>
            </w:r>
          </w:p>
          <w:p w14:paraId="5F650996" w14:textId="77777777" w:rsidR="00DD5A79" w:rsidRPr="00AD3CA7" w:rsidRDefault="00DD5A79" w:rsidP="00DB1C9A">
            <w:pPr>
              <w:adjustRightInd w:val="0"/>
              <w:rPr>
                <w:lang w:val="pt-BR"/>
              </w:rPr>
            </w:pPr>
            <w:r w:rsidRPr="00AD3CA7">
              <w:rPr>
                <w:lang w:val="pt-BR"/>
              </w:rPr>
              <w:t>Coeficient  la manoperei=1,25300</w:t>
            </w:r>
          </w:p>
          <w:p w14:paraId="422DAE3D" w14:textId="77777777" w:rsidR="00DD5A79" w:rsidRPr="00AD3CA7" w:rsidRDefault="00DD5A79" w:rsidP="00DB1C9A">
            <w:pPr>
              <w:adjustRightInd w:val="0"/>
              <w:rPr>
                <w:lang w:val="pt-BR"/>
              </w:rPr>
            </w:pPr>
            <w:r w:rsidRPr="00AD3CA7">
              <w:rPr>
                <w:lang w:val="pt-BR"/>
              </w:rPr>
              <w:t>Coeficient  la pentru materiale=1,25300</w:t>
            </w:r>
          </w:p>
          <w:p w14:paraId="6D821F77" w14:textId="77777777" w:rsidR="00DD5A79" w:rsidRPr="00AD3CA7" w:rsidRDefault="00DD5A79" w:rsidP="00DB1C9A">
            <w:pPr>
              <w:adjustRightInd w:val="0"/>
            </w:pPr>
            <w:r w:rsidRPr="00AD3CA7">
              <w:t>Coeficient  la utilajului=1,25300</w:t>
            </w:r>
          </w:p>
          <w:p w14:paraId="33FE191C" w14:textId="77777777" w:rsidR="00DD5A79" w:rsidRPr="00AD3CA7" w:rsidRDefault="00DD5A79" w:rsidP="00DB1C9A">
            <w:pPr>
              <w:rPr>
                <w:sz w:val="24"/>
                <w:szCs w:val="24"/>
              </w:rPr>
            </w:pPr>
          </w:p>
        </w:tc>
        <w:tc>
          <w:tcPr>
            <w:tcW w:w="1384" w:type="dxa"/>
            <w:tcBorders>
              <w:top w:val="single" w:sz="4" w:space="0" w:color="auto"/>
              <w:bottom w:val="single" w:sz="4" w:space="0" w:color="auto"/>
            </w:tcBorders>
            <w:vAlign w:val="center"/>
          </w:tcPr>
          <w:p w14:paraId="36160AD5"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06AA680C" w14:textId="77777777" w:rsidR="00DD5A79" w:rsidRPr="00AD3CA7" w:rsidRDefault="00DD5A79" w:rsidP="00DB1C9A">
            <w:pPr>
              <w:jc w:val="center"/>
              <w:rPr>
                <w:sz w:val="24"/>
                <w:szCs w:val="24"/>
              </w:rPr>
            </w:pPr>
            <w:r w:rsidRPr="00AD3CA7">
              <w:rPr>
                <w:sz w:val="24"/>
                <w:szCs w:val="24"/>
              </w:rPr>
              <w:t>2,000</w:t>
            </w:r>
          </w:p>
        </w:tc>
      </w:tr>
      <w:tr w:rsidR="00DD5A79" w:rsidRPr="00AD3CA7" w14:paraId="69C321AF"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A27CA4" w14:textId="77777777" w:rsidR="00DD5A79" w:rsidRPr="00AD3CA7" w:rsidRDefault="00DD5A79" w:rsidP="00DB1C9A">
            <w:pPr>
              <w:jc w:val="center"/>
              <w:rPr>
                <w:sz w:val="24"/>
                <w:szCs w:val="24"/>
                <w:lang w:val="ro-RO"/>
              </w:rPr>
            </w:pPr>
            <w:r w:rsidRPr="00AD3CA7">
              <w:rPr>
                <w:sz w:val="24"/>
                <w:szCs w:val="24"/>
              </w:rPr>
              <w:t>2</w:t>
            </w:r>
            <w:r w:rsidRPr="00AD3CA7">
              <w:rPr>
                <w:sz w:val="24"/>
                <w:szCs w:val="24"/>
                <w:lang w:val="ro-RO"/>
              </w:rPr>
              <w:t>1</w:t>
            </w:r>
          </w:p>
        </w:tc>
        <w:tc>
          <w:tcPr>
            <w:tcW w:w="1701" w:type="dxa"/>
            <w:tcBorders>
              <w:top w:val="single" w:sz="4" w:space="0" w:color="auto"/>
              <w:bottom w:val="single" w:sz="4" w:space="0" w:color="auto"/>
            </w:tcBorders>
            <w:vAlign w:val="center"/>
          </w:tcPr>
          <w:p w14:paraId="6F9471EC" w14:textId="77777777" w:rsidR="00DD5A79" w:rsidRPr="00AD3CA7" w:rsidRDefault="00DD5A79" w:rsidP="00DB1C9A">
            <w:pPr>
              <w:jc w:val="center"/>
              <w:rPr>
                <w:sz w:val="24"/>
                <w:szCs w:val="24"/>
                <w:lang w:val="en-US"/>
              </w:rPr>
            </w:pPr>
            <w:r w:rsidRPr="00AD3CA7">
              <w:rPr>
                <w:sz w:val="24"/>
                <w:szCs w:val="24"/>
                <w:lang w:val="en-US"/>
              </w:rPr>
              <w:t>AcF13D</w:t>
            </w:r>
          </w:p>
          <w:p w14:paraId="2CE35C7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295F83F9" w14:textId="77777777" w:rsidR="00DD5A79" w:rsidRPr="00AD3CA7" w:rsidRDefault="00DD5A79" w:rsidP="00DB1C9A">
            <w:pPr>
              <w:adjustRightInd w:val="0"/>
              <w:rPr>
                <w:sz w:val="24"/>
                <w:szCs w:val="24"/>
                <w:lang w:val="pt-BR"/>
              </w:rPr>
            </w:pPr>
            <w:r w:rsidRPr="00AD3CA7">
              <w:rPr>
                <w:sz w:val="24"/>
                <w:szCs w:val="24"/>
                <w:lang w:val="pt-BR"/>
              </w:rPr>
              <w:t xml:space="preserve">Incastrarea capetelor cu bitum si cilti bituminati la tuburile de protectie cu diametrele: 400 mm </w:t>
            </w:r>
          </w:p>
          <w:p w14:paraId="50569E27" w14:textId="77777777" w:rsidR="00DD5A79" w:rsidRPr="00AD3CA7" w:rsidRDefault="00DD5A79" w:rsidP="00DB1C9A">
            <w:pPr>
              <w:adjustRightInd w:val="0"/>
              <w:rPr>
                <w:lang w:val="pt-BR"/>
              </w:rPr>
            </w:pPr>
            <w:r w:rsidRPr="00AD3CA7">
              <w:rPr>
                <w:lang w:val="pt-BR"/>
              </w:rPr>
              <w:t>Material marunt  (guseuri de suport, dopuri de lemn)=1,00100</w:t>
            </w:r>
          </w:p>
          <w:p w14:paraId="25FE2EF0"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235B6ED4"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05B772FE" w14:textId="77777777" w:rsidR="00DD5A79" w:rsidRPr="00AD3CA7" w:rsidRDefault="00DD5A79" w:rsidP="00DB1C9A">
            <w:pPr>
              <w:jc w:val="center"/>
              <w:rPr>
                <w:sz w:val="24"/>
                <w:szCs w:val="24"/>
              </w:rPr>
            </w:pPr>
            <w:r w:rsidRPr="00AD3CA7">
              <w:rPr>
                <w:sz w:val="24"/>
                <w:szCs w:val="24"/>
              </w:rPr>
              <w:t>6,000</w:t>
            </w:r>
          </w:p>
        </w:tc>
      </w:tr>
      <w:tr w:rsidR="00DD5A79" w:rsidRPr="00AD3CA7" w14:paraId="458D4B0A" w14:textId="77777777" w:rsidTr="00DB1C9A">
        <w:tblPrEx>
          <w:tblCellMar>
            <w:top w:w="0" w:type="dxa"/>
            <w:bottom w:w="0" w:type="dxa"/>
          </w:tblCellMar>
        </w:tblPrEx>
        <w:tc>
          <w:tcPr>
            <w:tcW w:w="709" w:type="dxa"/>
            <w:tcBorders>
              <w:top w:val="nil"/>
              <w:left w:val="single" w:sz="6" w:space="0" w:color="auto"/>
              <w:bottom w:val="nil"/>
              <w:right w:val="nil"/>
            </w:tcBorders>
            <w:vAlign w:val="center"/>
          </w:tcPr>
          <w:p w14:paraId="7DF0253D" w14:textId="77777777" w:rsidR="00DD5A79" w:rsidRPr="00AD3CA7" w:rsidRDefault="00DD5A79" w:rsidP="00DB1C9A">
            <w:pPr>
              <w:jc w:val="center"/>
            </w:pPr>
          </w:p>
        </w:tc>
        <w:tc>
          <w:tcPr>
            <w:tcW w:w="1701" w:type="dxa"/>
            <w:tcBorders>
              <w:top w:val="nil"/>
              <w:left w:val="single" w:sz="6" w:space="0" w:color="auto"/>
              <w:bottom w:val="nil"/>
              <w:right w:val="nil"/>
            </w:tcBorders>
            <w:vAlign w:val="center"/>
          </w:tcPr>
          <w:p w14:paraId="00D1A03B" w14:textId="77777777" w:rsidR="00DD5A79" w:rsidRPr="00AD3CA7" w:rsidRDefault="00DD5A79" w:rsidP="00DB1C9A">
            <w:pPr>
              <w:jc w:val="center"/>
            </w:pPr>
          </w:p>
        </w:tc>
        <w:tc>
          <w:tcPr>
            <w:tcW w:w="4961" w:type="dxa"/>
            <w:tcBorders>
              <w:top w:val="nil"/>
              <w:left w:val="single" w:sz="6" w:space="0" w:color="auto"/>
              <w:bottom w:val="nil"/>
              <w:right w:val="nil"/>
            </w:tcBorders>
          </w:tcPr>
          <w:p w14:paraId="04FCAFB5" w14:textId="77777777" w:rsidR="00DD5A79" w:rsidRPr="00AD3CA7" w:rsidRDefault="00DD5A79" w:rsidP="00DB1C9A">
            <w:pPr>
              <w:rPr>
                <w:b/>
                <w:bCs/>
                <w:sz w:val="22"/>
                <w:szCs w:val="22"/>
                <w:lang w:val="pt-BR"/>
              </w:rPr>
            </w:pPr>
            <w:r w:rsidRPr="00AD3CA7">
              <w:rPr>
                <w:b/>
                <w:bCs/>
                <w:sz w:val="22"/>
                <w:szCs w:val="22"/>
                <w:lang w:val="pt-BR"/>
              </w:rPr>
              <w:t>Capitolul 1.3. Camin al retelei alimentare cu apa</w:t>
            </w:r>
          </w:p>
          <w:p w14:paraId="6CED760A" w14:textId="77777777" w:rsidR="00DD5A79" w:rsidRPr="00AD3CA7" w:rsidRDefault="00DD5A79" w:rsidP="00DB1C9A">
            <w:pPr>
              <w:rPr>
                <w:b/>
                <w:bCs/>
                <w:sz w:val="22"/>
                <w:szCs w:val="22"/>
                <w:lang w:val="pt-BR"/>
              </w:rPr>
            </w:pPr>
          </w:p>
        </w:tc>
        <w:tc>
          <w:tcPr>
            <w:tcW w:w="1384" w:type="dxa"/>
            <w:tcBorders>
              <w:top w:val="nil"/>
              <w:left w:val="single" w:sz="6" w:space="0" w:color="auto"/>
              <w:bottom w:val="nil"/>
              <w:right w:val="nil"/>
            </w:tcBorders>
          </w:tcPr>
          <w:p w14:paraId="6CD64750" w14:textId="77777777" w:rsidR="00DD5A79" w:rsidRPr="00AD3CA7" w:rsidRDefault="00DD5A79" w:rsidP="00DB1C9A">
            <w:pPr>
              <w:rPr>
                <w:lang w:val="pt-BR"/>
              </w:rPr>
            </w:pPr>
          </w:p>
        </w:tc>
        <w:tc>
          <w:tcPr>
            <w:tcW w:w="1559" w:type="dxa"/>
            <w:tcBorders>
              <w:top w:val="nil"/>
              <w:left w:val="single" w:sz="6" w:space="0" w:color="auto"/>
              <w:bottom w:val="nil"/>
              <w:right w:val="single" w:sz="4" w:space="0" w:color="auto"/>
            </w:tcBorders>
          </w:tcPr>
          <w:p w14:paraId="737AB561" w14:textId="77777777" w:rsidR="00DD5A79" w:rsidRPr="00AD3CA7" w:rsidRDefault="00DD5A79" w:rsidP="00DB1C9A">
            <w:pPr>
              <w:rPr>
                <w:lang w:val="pt-BR"/>
              </w:rPr>
            </w:pPr>
          </w:p>
        </w:tc>
      </w:tr>
      <w:tr w:rsidR="00DD5A79" w:rsidRPr="00AD3CA7" w14:paraId="388B525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84A1C3" w14:textId="77777777" w:rsidR="00DD5A79" w:rsidRPr="00AD3CA7" w:rsidRDefault="00DD5A79" w:rsidP="00DB1C9A">
            <w:pPr>
              <w:jc w:val="center"/>
              <w:rPr>
                <w:sz w:val="24"/>
                <w:szCs w:val="24"/>
                <w:lang w:val="ro-RO"/>
              </w:rPr>
            </w:pPr>
            <w:r w:rsidRPr="00AD3CA7">
              <w:rPr>
                <w:sz w:val="24"/>
                <w:szCs w:val="24"/>
              </w:rPr>
              <w:t>2</w:t>
            </w:r>
            <w:r w:rsidRPr="00AD3CA7">
              <w:rPr>
                <w:sz w:val="24"/>
                <w:szCs w:val="24"/>
                <w:lang w:val="ro-RO"/>
              </w:rPr>
              <w:t>2</w:t>
            </w:r>
          </w:p>
        </w:tc>
        <w:tc>
          <w:tcPr>
            <w:tcW w:w="1701" w:type="dxa"/>
            <w:tcBorders>
              <w:top w:val="single" w:sz="4" w:space="0" w:color="auto"/>
              <w:bottom w:val="single" w:sz="4" w:space="0" w:color="auto"/>
            </w:tcBorders>
            <w:vAlign w:val="center"/>
          </w:tcPr>
          <w:p w14:paraId="733E9B97" w14:textId="77777777" w:rsidR="00DD5A79" w:rsidRPr="00AD3CA7" w:rsidRDefault="00DD5A79" w:rsidP="00DB1C9A">
            <w:pPr>
              <w:jc w:val="center"/>
              <w:rPr>
                <w:sz w:val="24"/>
                <w:szCs w:val="24"/>
                <w:lang w:val="en-US"/>
              </w:rPr>
            </w:pPr>
            <w:r w:rsidRPr="00AD3CA7">
              <w:rPr>
                <w:sz w:val="24"/>
                <w:szCs w:val="24"/>
                <w:lang w:val="en-US"/>
              </w:rPr>
              <w:t>AcE11A</w:t>
            </w:r>
          </w:p>
          <w:p w14:paraId="43E3E352"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894972F" w14:textId="77777777" w:rsidR="00DD5A79" w:rsidRPr="00AD3CA7" w:rsidRDefault="00DD5A79" w:rsidP="00DB1C9A">
            <w:pPr>
              <w:adjustRightInd w:val="0"/>
              <w:rPr>
                <w:sz w:val="24"/>
                <w:szCs w:val="24"/>
                <w:lang w:val="pt-BR"/>
              </w:rPr>
            </w:pPr>
            <w:r w:rsidRPr="00AD3CA7">
              <w:rPr>
                <w:sz w:val="24"/>
                <w:szCs w:val="24"/>
                <w:lang w:val="pt-BR"/>
              </w:rPr>
              <w:t xml:space="preserve">Executarea caminelor de vane din elemente de beton armat prefabricat, pentru alimentare cu apa circulare (inelare) cu diametrul 1,5 m, in teren fara apa subterana </w:t>
            </w:r>
          </w:p>
          <w:p w14:paraId="1778AA1D" w14:textId="77777777" w:rsidR="00DD5A79" w:rsidRPr="00AD3CA7" w:rsidRDefault="00DD5A79" w:rsidP="00DB1C9A">
            <w:pPr>
              <w:adjustRightInd w:val="0"/>
            </w:pPr>
            <w:r w:rsidRPr="00AD3CA7">
              <w:t>Material marunt  (scoabe, apa)=1,01500</w:t>
            </w:r>
          </w:p>
          <w:p w14:paraId="0B22CB51" w14:textId="77777777" w:rsidR="00DD5A79" w:rsidRPr="00AD3CA7" w:rsidRDefault="00DD5A79" w:rsidP="00DB1C9A">
            <w:pPr>
              <w:rPr>
                <w:sz w:val="24"/>
                <w:szCs w:val="24"/>
              </w:rPr>
            </w:pPr>
          </w:p>
        </w:tc>
        <w:tc>
          <w:tcPr>
            <w:tcW w:w="1384" w:type="dxa"/>
            <w:tcBorders>
              <w:top w:val="single" w:sz="4" w:space="0" w:color="auto"/>
              <w:bottom w:val="single" w:sz="4" w:space="0" w:color="auto"/>
            </w:tcBorders>
            <w:vAlign w:val="center"/>
          </w:tcPr>
          <w:p w14:paraId="50DE9F6B" w14:textId="77777777" w:rsidR="00DD5A79" w:rsidRPr="00AD3CA7" w:rsidRDefault="00DD5A79" w:rsidP="00DB1C9A">
            <w:pPr>
              <w:jc w:val="center"/>
              <w:rPr>
                <w:sz w:val="24"/>
                <w:szCs w:val="24"/>
              </w:rPr>
            </w:pPr>
            <w:r w:rsidRPr="00AD3CA7">
              <w:rPr>
                <w:sz w:val="24"/>
                <w:szCs w:val="24"/>
              </w:rPr>
              <w:lastRenderedPageBreak/>
              <w:t>m3</w:t>
            </w:r>
          </w:p>
        </w:tc>
        <w:tc>
          <w:tcPr>
            <w:tcW w:w="1559" w:type="dxa"/>
            <w:tcBorders>
              <w:top w:val="single" w:sz="4" w:space="0" w:color="auto"/>
              <w:bottom w:val="single" w:sz="4" w:space="0" w:color="auto"/>
            </w:tcBorders>
            <w:vAlign w:val="center"/>
          </w:tcPr>
          <w:p w14:paraId="0796A02B" w14:textId="77777777" w:rsidR="00DD5A79" w:rsidRPr="00AD3CA7" w:rsidRDefault="00DD5A79" w:rsidP="00DB1C9A">
            <w:pPr>
              <w:jc w:val="center"/>
              <w:rPr>
                <w:sz w:val="24"/>
                <w:szCs w:val="24"/>
              </w:rPr>
            </w:pPr>
            <w:r w:rsidRPr="00AD3CA7">
              <w:rPr>
                <w:sz w:val="24"/>
                <w:szCs w:val="24"/>
              </w:rPr>
              <w:t>2,400</w:t>
            </w:r>
          </w:p>
        </w:tc>
      </w:tr>
      <w:tr w:rsidR="00DD5A79" w:rsidRPr="00AD3CA7" w14:paraId="53209D41"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E36ADD" w14:textId="77777777" w:rsidR="00DD5A79" w:rsidRPr="00AD3CA7" w:rsidRDefault="00DD5A79" w:rsidP="00DB1C9A">
            <w:pPr>
              <w:jc w:val="center"/>
              <w:rPr>
                <w:sz w:val="24"/>
                <w:szCs w:val="24"/>
                <w:lang w:val="ro-RO"/>
              </w:rPr>
            </w:pPr>
            <w:r w:rsidRPr="00AD3CA7">
              <w:rPr>
                <w:sz w:val="24"/>
                <w:szCs w:val="24"/>
              </w:rPr>
              <w:t>2</w:t>
            </w:r>
            <w:r w:rsidRPr="00AD3CA7">
              <w:rPr>
                <w:sz w:val="24"/>
                <w:szCs w:val="24"/>
                <w:lang w:val="ro-RO"/>
              </w:rPr>
              <w:t>3</w:t>
            </w:r>
          </w:p>
        </w:tc>
        <w:tc>
          <w:tcPr>
            <w:tcW w:w="1701" w:type="dxa"/>
            <w:tcBorders>
              <w:top w:val="single" w:sz="4" w:space="0" w:color="auto"/>
              <w:bottom w:val="single" w:sz="4" w:space="0" w:color="auto"/>
            </w:tcBorders>
            <w:vAlign w:val="center"/>
          </w:tcPr>
          <w:p w14:paraId="56877926" w14:textId="77777777" w:rsidR="00DD5A79" w:rsidRPr="00AD3CA7" w:rsidRDefault="00DD5A79" w:rsidP="00DB1C9A">
            <w:pPr>
              <w:jc w:val="center"/>
              <w:rPr>
                <w:sz w:val="24"/>
                <w:szCs w:val="24"/>
                <w:lang w:val="en-US"/>
              </w:rPr>
            </w:pPr>
            <w:r w:rsidRPr="00AD3CA7">
              <w:rPr>
                <w:sz w:val="24"/>
                <w:szCs w:val="24"/>
                <w:lang w:val="en-US"/>
              </w:rPr>
              <w:t>AcE11A1</w:t>
            </w:r>
          </w:p>
          <w:p w14:paraId="263F90FB"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FA9AF6B"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vane, circulare (inelare) cu diametrul 1,5 m, pentru alimentare cu apa, in teren fara apa subterana. Nota: resursul cu norma 0,00 (zero) se ia conform proiectului / Placa </w:t>
            </w:r>
            <w:r w:rsidRPr="00AD3CA7">
              <w:rPr>
                <w:sz w:val="24"/>
                <w:szCs w:val="24"/>
              </w:rPr>
              <w:t>КЦД</w:t>
            </w:r>
            <w:r w:rsidRPr="00AD3CA7">
              <w:rPr>
                <w:sz w:val="24"/>
                <w:szCs w:val="24"/>
                <w:lang w:val="pt-BR"/>
              </w:rPr>
              <w:t xml:space="preserve">-15 </w:t>
            </w:r>
          </w:p>
          <w:p w14:paraId="5BBB8B96"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44E6F31A"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6B08FEB7" w14:textId="77777777" w:rsidR="00DD5A79" w:rsidRPr="00AD3CA7" w:rsidRDefault="00DD5A79" w:rsidP="00DB1C9A">
            <w:pPr>
              <w:jc w:val="center"/>
              <w:rPr>
                <w:sz w:val="24"/>
                <w:szCs w:val="24"/>
              </w:rPr>
            </w:pPr>
            <w:r w:rsidRPr="00AD3CA7">
              <w:rPr>
                <w:sz w:val="24"/>
                <w:szCs w:val="24"/>
              </w:rPr>
              <w:t>1,000</w:t>
            </w:r>
          </w:p>
        </w:tc>
      </w:tr>
      <w:tr w:rsidR="00DD5A79" w:rsidRPr="00AD3CA7" w14:paraId="2F7CBF4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3D9A4F" w14:textId="77777777" w:rsidR="00DD5A79" w:rsidRPr="00AD3CA7" w:rsidRDefault="00DD5A79" w:rsidP="00DB1C9A">
            <w:pPr>
              <w:jc w:val="center"/>
              <w:rPr>
                <w:sz w:val="24"/>
                <w:szCs w:val="24"/>
                <w:lang w:val="ro-RO"/>
              </w:rPr>
            </w:pPr>
            <w:r w:rsidRPr="00AD3CA7">
              <w:rPr>
                <w:sz w:val="24"/>
                <w:szCs w:val="24"/>
              </w:rPr>
              <w:t>2</w:t>
            </w:r>
            <w:r w:rsidRPr="00AD3CA7">
              <w:rPr>
                <w:sz w:val="24"/>
                <w:szCs w:val="24"/>
                <w:lang w:val="ro-RO"/>
              </w:rPr>
              <w:t>4</w:t>
            </w:r>
          </w:p>
        </w:tc>
        <w:tc>
          <w:tcPr>
            <w:tcW w:w="1701" w:type="dxa"/>
            <w:tcBorders>
              <w:top w:val="single" w:sz="4" w:space="0" w:color="auto"/>
              <w:bottom w:val="single" w:sz="4" w:space="0" w:color="auto"/>
            </w:tcBorders>
            <w:vAlign w:val="center"/>
          </w:tcPr>
          <w:p w14:paraId="47559E6B" w14:textId="77777777" w:rsidR="00DD5A79" w:rsidRPr="00AD3CA7" w:rsidRDefault="00DD5A79" w:rsidP="00DB1C9A">
            <w:pPr>
              <w:jc w:val="center"/>
              <w:rPr>
                <w:sz w:val="24"/>
                <w:szCs w:val="24"/>
                <w:lang w:val="en-US"/>
              </w:rPr>
            </w:pPr>
            <w:r w:rsidRPr="00AD3CA7">
              <w:rPr>
                <w:sz w:val="24"/>
                <w:szCs w:val="24"/>
                <w:lang w:val="en-US"/>
              </w:rPr>
              <w:t>AcE11A1</w:t>
            </w:r>
          </w:p>
          <w:p w14:paraId="3AAB40EB"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6E64D3D"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vane, circulare (inelare) cu diametrul 1,5 m, pentru alimentare cu apa, in teren fara apa subterana. Nota: resursul cu norma 0,00 (zero) se ia conform proiectului / Inel prefabricat </w:t>
            </w:r>
            <w:r w:rsidRPr="00AD3CA7">
              <w:rPr>
                <w:sz w:val="24"/>
                <w:szCs w:val="24"/>
              </w:rPr>
              <w:t>КЦ</w:t>
            </w:r>
            <w:r w:rsidRPr="00AD3CA7">
              <w:rPr>
                <w:sz w:val="24"/>
                <w:szCs w:val="24"/>
                <w:lang w:val="pt-BR"/>
              </w:rPr>
              <w:t>-15-6</w:t>
            </w:r>
          </w:p>
          <w:p w14:paraId="5C2DFD24"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6B554211"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40D466E9" w14:textId="77777777" w:rsidR="00DD5A79" w:rsidRPr="00AD3CA7" w:rsidRDefault="00DD5A79" w:rsidP="00DB1C9A">
            <w:pPr>
              <w:jc w:val="center"/>
              <w:rPr>
                <w:sz w:val="24"/>
                <w:szCs w:val="24"/>
              </w:rPr>
            </w:pPr>
            <w:r w:rsidRPr="00AD3CA7">
              <w:rPr>
                <w:sz w:val="24"/>
                <w:szCs w:val="24"/>
              </w:rPr>
              <w:t>2,000</w:t>
            </w:r>
          </w:p>
        </w:tc>
      </w:tr>
      <w:tr w:rsidR="00DD5A79" w:rsidRPr="00AD3CA7" w14:paraId="7159F829"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C3D1D3" w14:textId="77777777" w:rsidR="00DD5A79" w:rsidRPr="00AD3CA7" w:rsidRDefault="00DD5A79" w:rsidP="00DB1C9A">
            <w:pPr>
              <w:jc w:val="center"/>
              <w:rPr>
                <w:sz w:val="24"/>
                <w:szCs w:val="24"/>
                <w:lang w:val="ro-RO"/>
              </w:rPr>
            </w:pPr>
            <w:r w:rsidRPr="00AD3CA7">
              <w:rPr>
                <w:sz w:val="24"/>
                <w:szCs w:val="24"/>
              </w:rPr>
              <w:t>2</w:t>
            </w:r>
            <w:r w:rsidRPr="00AD3CA7">
              <w:rPr>
                <w:sz w:val="24"/>
                <w:szCs w:val="24"/>
                <w:lang w:val="ro-RO"/>
              </w:rPr>
              <w:t>5</w:t>
            </w:r>
          </w:p>
        </w:tc>
        <w:tc>
          <w:tcPr>
            <w:tcW w:w="1701" w:type="dxa"/>
            <w:tcBorders>
              <w:top w:val="single" w:sz="4" w:space="0" w:color="auto"/>
              <w:bottom w:val="single" w:sz="4" w:space="0" w:color="auto"/>
            </w:tcBorders>
            <w:vAlign w:val="center"/>
          </w:tcPr>
          <w:p w14:paraId="76557838" w14:textId="77777777" w:rsidR="00DD5A79" w:rsidRPr="00AD3CA7" w:rsidRDefault="00DD5A79" w:rsidP="00DB1C9A">
            <w:pPr>
              <w:jc w:val="center"/>
              <w:rPr>
                <w:sz w:val="24"/>
                <w:szCs w:val="24"/>
                <w:lang w:val="en-US"/>
              </w:rPr>
            </w:pPr>
            <w:r w:rsidRPr="00AD3CA7">
              <w:rPr>
                <w:sz w:val="24"/>
                <w:szCs w:val="24"/>
                <w:lang w:val="en-US"/>
              </w:rPr>
              <w:t>AcE11A1</w:t>
            </w:r>
          </w:p>
          <w:p w14:paraId="47F2041D"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2A94AB79"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vane, circulare (inelare) cu diametrul 1,5 m, pentru alimentare cu apa, in teren fara apa subterana. Nota: resursul cu norma 0,00 (zero) se ia conform proiectului / Inel prefabricat </w:t>
            </w:r>
            <w:r w:rsidRPr="00AD3CA7">
              <w:rPr>
                <w:sz w:val="24"/>
                <w:szCs w:val="24"/>
              </w:rPr>
              <w:t>КЦ</w:t>
            </w:r>
            <w:r w:rsidRPr="00AD3CA7">
              <w:rPr>
                <w:sz w:val="24"/>
                <w:szCs w:val="24"/>
                <w:lang w:val="pt-BR"/>
              </w:rPr>
              <w:t>-15-9</w:t>
            </w:r>
          </w:p>
          <w:p w14:paraId="2482F9C1"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4FB42ED0"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4E74C943" w14:textId="77777777" w:rsidR="00DD5A79" w:rsidRPr="00AD3CA7" w:rsidRDefault="00DD5A79" w:rsidP="00DB1C9A">
            <w:pPr>
              <w:jc w:val="center"/>
              <w:rPr>
                <w:sz w:val="24"/>
                <w:szCs w:val="24"/>
              </w:rPr>
            </w:pPr>
            <w:r w:rsidRPr="00AD3CA7">
              <w:rPr>
                <w:sz w:val="24"/>
                <w:szCs w:val="24"/>
              </w:rPr>
              <w:t>3,000</w:t>
            </w:r>
          </w:p>
        </w:tc>
      </w:tr>
      <w:tr w:rsidR="00DD5A79" w:rsidRPr="00AD3CA7" w14:paraId="3610423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924185" w14:textId="77777777" w:rsidR="00DD5A79" w:rsidRPr="00AD3CA7" w:rsidRDefault="00DD5A79" w:rsidP="00DB1C9A">
            <w:pPr>
              <w:jc w:val="center"/>
              <w:rPr>
                <w:sz w:val="24"/>
                <w:szCs w:val="24"/>
                <w:lang w:val="ro-RO"/>
              </w:rPr>
            </w:pPr>
            <w:r w:rsidRPr="00AD3CA7">
              <w:rPr>
                <w:sz w:val="24"/>
                <w:szCs w:val="24"/>
              </w:rPr>
              <w:t>2</w:t>
            </w:r>
            <w:r w:rsidRPr="00AD3CA7">
              <w:rPr>
                <w:sz w:val="24"/>
                <w:szCs w:val="24"/>
                <w:lang w:val="ro-RO"/>
              </w:rPr>
              <w:t>6</w:t>
            </w:r>
          </w:p>
        </w:tc>
        <w:tc>
          <w:tcPr>
            <w:tcW w:w="1701" w:type="dxa"/>
            <w:tcBorders>
              <w:top w:val="single" w:sz="4" w:space="0" w:color="auto"/>
              <w:bottom w:val="single" w:sz="4" w:space="0" w:color="auto"/>
            </w:tcBorders>
            <w:vAlign w:val="center"/>
          </w:tcPr>
          <w:p w14:paraId="3CE85246" w14:textId="77777777" w:rsidR="00DD5A79" w:rsidRPr="00AD3CA7" w:rsidRDefault="00DD5A79" w:rsidP="00DB1C9A">
            <w:pPr>
              <w:jc w:val="center"/>
              <w:rPr>
                <w:sz w:val="24"/>
                <w:szCs w:val="24"/>
                <w:lang w:val="en-US"/>
              </w:rPr>
            </w:pPr>
            <w:r w:rsidRPr="00AD3CA7">
              <w:rPr>
                <w:sz w:val="24"/>
                <w:szCs w:val="24"/>
                <w:lang w:val="en-US"/>
              </w:rPr>
              <w:t>AcE11A1</w:t>
            </w:r>
          </w:p>
          <w:p w14:paraId="37A921CB"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E8244D5"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vane, circulare (inelare) cu diametrul 1,5 m, pentru alimentare cu apa, in teren fara apa subterana. Nota: resursul cu norma 0,00 (zero) se ia conform proiectului / Placa </w:t>
            </w:r>
            <w:r w:rsidRPr="00AD3CA7">
              <w:rPr>
                <w:sz w:val="24"/>
                <w:szCs w:val="24"/>
              </w:rPr>
              <w:t>КЦП</w:t>
            </w:r>
            <w:r w:rsidRPr="00AD3CA7">
              <w:rPr>
                <w:sz w:val="24"/>
                <w:szCs w:val="24"/>
                <w:lang w:val="pt-BR"/>
              </w:rPr>
              <w:t xml:space="preserve">2-15 </w:t>
            </w:r>
          </w:p>
          <w:p w14:paraId="16978249"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4D6DFB5E"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0F511E9E" w14:textId="77777777" w:rsidR="00DD5A79" w:rsidRPr="00AD3CA7" w:rsidRDefault="00DD5A79" w:rsidP="00DB1C9A">
            <w:pPr>
              <w:jc w:val="center"/>
              <w:rPr>
                <w:sz w:val="24"/>
                <w:szCs w:val="24"/>
              </w:rPr>
            </w:pPr>
            <w:r w:rsidRPr="00AD3CA7">
              <w:rPr>
                <w:sz w:val="24"/>
                <w:szCs w:val="24"/>
              </w:rPr>
              <w:t>1,000</w:t>
            </w:r>
          </w:p>
        </w:tc>
      </w:tr>
      <w:tr w:rsidR="00DD5A79" w:rsidRPr="00AD3CA7" w14:paraId="092C7C0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C99911" w14:textId="77777777" w:rsidR="00DD5A79" w:rsidRPr="00AD3CA7" w:rsidRDefault="00DD5A79" w:rsidP="00DB1C9A">
            <w:pPr>
              <w:jc w:val="center"/>
              <w:rPr>
                <w:sz w:val="24"/>
                <w:szCs w:val="24"/>
                <w:lang w:val="ro-RO"/>
              </w:rPr>
            </w:pPr>
            <w:r w:rsidRPr="00AD3CA7">
              <w:rPr>
                <w:sz w:val="24"/>
                <w:szCs w:val="24"/>
              </w:rPr>
              <w:t>2</w:t>
            </w:r>
            <w:r w:rsidRPr="00AD3CA7">
              <w:rPr>
                <w:sz w:val="24"/>
                <w:szCs w:val="24"/>
                <w:lang w:val="ro-RO"/>
              </w:rPr>
              <w:t>7</w:t>
            </w:r>
          </w:p>
        </w:tc>
        <w:tc>
          <w:tcPr>
            <w:tcW w:w="1701" w:type="dxa"/>
            <w:tcBorders>
              <w:top w:val="single" w:sz="4" w:space="0" w:color="auto"/>
              <w:bottom w:val="single" w:sz="4" w:space="0" w:color="auto"/>
            </w:tcBorders>
            <w:vAlign w:val="center"/>
          </w:tcPr>
          <w:p w14:paraId="5901ED87" w14:textId="77777777" w:rsidR="00DD5A79" w:rsidRPr="00AD3CA7" w:rsidRDefault="00DD5A79" w:rsidP="00DB1C9A">
            <w:pPr>
              <w:jc w:val="center"/>
              <w:rPr>
                <w:sz w:val="24"/>
                <w:szCs w:val="24"/>
                <w:lang w:val="en-US"/>
              </w:rPr>
            </w:pPr>
            <w:r w:rsidRPr="00AD3CA7">
              <w:rPr>
                <w:sz w:val="24"/>
                <w:szCs w:val="24"/>
                <w:lang w:val="en-US"/>
              </w:rPr>
              <w:t>AcE11A1</w:t>
            </w:r>
          </w:p>
          <w:p w14:paraId="3A02316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12E22B3"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vane, circulare (inelare) cu diametrul 1,5 m, pentru alimentare cu apa, in teren fara apa subterana. Nota: resursul cu norma 0,00 (zero) se ia conform proiectului / Inel de reazem </w:t>
            </w:r>
            <w:r w:rsidRPr="00AD3CA7">
              <w:rPr>
                <w:sz w:val="24"/>
                <w:szCs w:val="24"/>
              </w:rPr>
              <w:t>КЦО</w:t>
            </w:r>
            <w:r w:rsidRPr="00AD3CA7">
              <w:rPr>
                <w:sz w:val="24"/>
                <w:szCs w:val="24"/>
                <w:lang w:val="pt-BR"/>
              </w:rPr>
              <w:t>-1</w:t>
            </w:r>
          </w:p>
          <w:p w14:paraId="61F5DE2E"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30596A8C"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71594803" w14:textId="77777777" w:rsidR="00DD5A79" w:rsidRPr="00AD3CA7" w:rsidRDefault="00DD5A79" w:rsidP="00DB1C9A">
            <w:pPr>
              <w:jc w:val="center"/>
              <w:rPr>
                <w:sz w:val="24"/>
                <w:szCs w:val="24"/>
              </w:rPr>
            </w:pPr>
            <w:r w:rsidRPr="00AD3CA7">
              <w:rPr>
                <w:sz w:val="24"/>
                <w:szCs w:val="24"/>
              </w:rPr>
              <w:t>1,000</w:t>
            </w:r>
          </w:p>
        </w:tc>
      </w:tr>
      <w:tr w:rsidR="00DD5A79" w:rsidRPr="00AD3CA7" w14:paraId="4EFFBEB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9FB400" w14:textId="77777777" w:rsidR="00DD5A79" w:rsidRPr="00AD3CA7" w:rsidRDefault="00DD5A79" w:rsidP="00DB1C9A">
            <w:pPr>
              <w:jc w:val="center"/>
              <w:rPr>
                <w:sz w:val="24"/>
                <w:szCs w:val="24"/>
                <w:lang w:val="ro-RO"/>
              </w:rPr>
            </w:pPr>
            <w:r w:rsidRPr="00AD3CA7">
              <w:rPr>
                <w:sz w:val="24"/>
                <w:szCs w:val="24"/>
                <w:lang w:val="ro-RO"/>
              </w:rPr>
              <w:t>28</w:t>
            </w:r>
          </w:p>
        </w:tc>
        <w:tc>
          <w:tcPr>
            <w:tcW w:w="1701" w:type="dxa"/>
            <w:tcBorders>
              <w:top w:val="single" w:sz="4" w:space="0" w:color="auto"/>
              <w:bottom w:val="single" w:sz="4" w:space="0" w:color="auto"/>
            </w:tcBorders>
            <w:vAlign w:val="center"/>
          </w:tcPr>
          <w:p w14:paraId="2BC91D19" w14:textId="77777777" w:rsidR="00DD5A79" w:rsidRPr="00AD3CA7" w:rsidRDefault="00DD5A79" w:rsidP="00DB1C9A">
            <w:pPr>
              <w:jc w:val="center"/>
              <w:rPr>
                <w:sz w:val="24"/>
                <w:szCs w:val="24"/>
                <w:lang w:val="en-US"/>
              </w:rPr>
            </w:pPr>
            <w:r w:rsidRPr="00AD3CA7">
              <w:rPr>
                <w:sz w:val="24"/>
                <w:szCs w:val="24"/>
                <w:lang w:val="en-US"/>
              </w:rPr>
              <w:t>AcE11A1</w:t>
            </w:r>
          </w:p>
          <w:p w14:paraId="5D6E0B4B"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1B41376"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vane, circulare (inelare) cu diametrul 1,5 m, pentru alimentare cu apa, in teren fara apa subterana. Nota: resursul cu norma 0,00 (zero) se ia conform proiectului / </w:t>
            </w:r>
            <w:r w:rsidRPr="00AD3CA7">
              <w:rPr>
                <w:sz w:val="24"/>
                <w:szCs w:val="24"/>
              </w:rPr>
              <w:t>Люк</w:t>
            </w:r>
            <w:r w:rsidRPr="00AD3CA7">
              <w:rPr>
                <w:sz w:val="24"/>
                <w:szCs w:val="24"/>
                <w:lang w:val="pt-BR"/>
              </w:rPr>
              <w:t xml:space="preserve"> </w:t>
            </w:r>
            <w:r w:rsidRPr="00AD3CA7">
              <w:rPr>
                <w:sz w:val="24"/>
                <w:szCs w:val="24"/>
              </w:rPr>
              <w:t>Т</w:t>
            </w:r>
          </w:p>
          <w:p w14:paraId="545B8031"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5551A7F9"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38A5E2EF" w14:textId="77777777" w:rsidR="00DD5A79" w:rsidRPr="00AD3CA7" w:rsidRDefault="00DD5A79" w:rsidP="00DB1C9A">
            <w:pPr>
              <w:jc w:val="center"/>
              <w:rPr>
                <w:sz w:val="24"/>
                <w:szCs w:val="24"/>
              </w:rPr>
            </w:pPr>
            <w:r w:rsidRPr="00AD3CA7">
              <w:rPr>
                <w:sz w:val="24"/>
                <w:szCs w:val="24"/>
              </w:rPr>
              <w:t>1,000</w:t>
            </w:r>
          </w:p>
        </w:tc>
      </w:tr>
      <w:tr w:rsidR="00DD5A79" w:rsidRPr="00AD3CA7" w14:paraId="5B43F94F"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4569A5" w14:textId="77777777" w:rsidR="00DD5A79" w:rsidRPr="00AD3CA7" w:rsidRDefault="00DD5A79" w:rsidP="00DB1C9A">
            <w:pPr>
              <w:jc w:val="center"/>
              <w:rPr>
                <w:sz w:val="24"/>
                <w:szCs w:val="24"/>
                <w:lang w:val="ro-RO"/>
              </w:rPr>
            </w:pPr>
            <w:r w:rsidRPr="00AD3CA7">
              <w:rPr>
                <w:sz w:val="24"/>
                <w:szCs w:val="24"/>
                <w:lang w:val="ro-RO"/>
              </w:rPr>
              <w:t>29</w:t>
            </w:r>
          </w:p>
        </w:tc>
        <w:tc>
          <w:tcPr>
            <w:tcW w:w="1701" w:type="dxa"/>
            <w:tcBorders>
              <w:top w:val="single" w:sz="4" w:space="0" w:color="auto"/>
              <w:bottom w:val="single" w:sz="4" w:space="0" w:color="auto"/>
            </w:tcBorders>
            <w:vAlign w:val="center"/>
          </w:tcPr>
          <w:p w14:paraId="35F2CAFD" w14:textId="77777777" w:rsidR="00DD5A79" w:rsidRPr="00AD3CA7" w:rsidRDefault="00DD5A79" w:rsidP="00DB1C9A">
            <w:pPr>
              <w:jc w:val="center"/>
              <w:rPr>
                <w:sz w:val="24"/>
                <w:szCs w:val="24"/>
                <w:lang w:val="en-US"/>
              </w:rPr>
            </w:pPr>
            <w:r w:rsidRPr="00AD3CA7">
              <w:rPr>
                <w:sz w:val="24"/>
                <w:szCs w:val="24"/>
                <w:lang w:val="en-US"/>
              </w:rPr>
              <w:t>AcE11A1</w:t>
            </w:r>
          </w:p>
          <w:p w14:paraId="3E6222E7"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5E1CD56" w14:textId="77777777" w:rsidR="00DD5A79" w:rsidRPr="00AD3CA7" w:rsidRDefault="00DD5A79" w:rsidP="00DB1C9A">
            <w:pPr>
              <w:adjustRightInd w:val="0"/>
              <w:rPr>
                <w:sz w:val="24"/>
                <w:szCs w:val="24"/>
                <w:lang w:val="pt-BR"/>
              </w:rPr>
            </w:pPr>
            <w:r w:rsidRPr="00AD3CA7">
              <w:rPr>
                <w:sz w:val="24"/>
                <w:szCs w:val="24"/>
                <w:lang w:val="pt-BR"/>
              </w:rPr>
              <w:t>Elemente din beton armat prefabricat, ale caminelor de vane, circulare (inelare) cu diametrul 1,5 m, pentru alimentare cu apa, in teren fara apa subterana. Nota: resursul cu norma 0,00 (zero) se ia conform proiectului / Scara C8</w:t>
            </w:r>
          </w:p>
          <w:p w14:paraId="528F38C7"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5B8210A5" w14:textId="77777777" w:rsidR="00DD5A79" w:rsidRPr="00AD3CA7" w:rsidRDefault="00DD5A79" w:rsidP="00DB1C9A">
            <w:pPr>
              <w:jc w:val="center"/>
              <w:rPr>
                <w:sz w:val="24"/>
                <w:szCs w:val="24"/>
              </w:rPr>
            </w:pPr>
            <w:r w:rsidRPr="00AD3CA7">
              <w:rPr>
                <w:sz w:val="24"/>
                <w:szCs w:val="24"/>
              </w:rPr>
              <w:t>kg</w:t>
            </w:r>
          </w:p>
        </w:tc>
        <w:tc>
          <w:tcPr>
            <w:tcW w:w="1559" w:type="dxa"/>
            <w:tcBorders>
              <w:top w:val="single" w:sz="4" w:space="0" w:color="auto"/>
              <w:bottom w:val="single" w:sz="4" w:space="0" w:color="auto"/>
            </w:tcBorders>
            <w:vAlign w:val="center"/>
          </w:tcPr>
          <w:p w14:paraId="27C5686E" w14:textId="77777777" w:rsidR="00DD5A79" w:rsidRPr="00AD3CA7" w:rsidRDefault="00DD5A79" w:rsidP="00DB1C9A">
            <w:pPr>
              <w:jc w:val="center"/>
              <w:rPr>
                <w:sz w:val="24"/>
                <w:szCs w:val="24"/>
              </w:rPr>
            </w:pPr>
            <w:r w:rsidRPr="00AD3CA7">
              <w:rPr>
                <w:sz w:val="24"/>
                <w:szCs w:val="24"/>
              </w:rPr>
              <w:t>46,000</w:t>
            </w:r>
          </w:p>
        </w:tc>
      </w:tr>
      <w:tr w:rsidR="00DD5A79" w:rsidRPr="00AD3CA7" w14:paraId="2398128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C03220" w14:textId="77777777" w:rsidR="00DD5A79" w:rsidRPr="00AD3CA7" w:rsidRDefault="00DD5A79" w:rsidP="00DB1C9A">
            <w:pPr>
              <w:jc w:val="center"/>
              <w:rPr>
                <w:sz w:val="24"/>
                <w:szCs w:val="24"/>
                <w:lang w:val="ro-RO"/>
              </w:rPr>
            </w:pPr>
            <w:r w:rsidRPr="00AD3CA7">
              <w:rPr>
                <w:sz w:val="24"/>
                <w:szCs w:val="24"/>
              </w:rPr>
              <w:t>3</w:t>
            </w:r>
            <w:r w:rsidRPr="00AD3CA7">
              <w:rPr>
                <w:sz w:val="24"/>
                <w:szCs w:val="24"/>
                <w:lang w:val="ro-RO"/>
              </w:rPr>
              <w:t>0</w:t>
            </w:r>
          </w:p>
        </w:tc>
        <w:tc>
          <w:tcPr>
            <w:tcW w:w="1701" w:type="dxa"/>
            <w:tcBorders>
              <w:top w:val="single" w:sz="4" w:space="0" w:color="auto"/>
              <w:bottom w:val="single" w:sz="4" w:space="0" w:color="auto"/>
            </w:tcBorders>
            <w:vAlign w:val="center"/>
          </w:tcPr>
          <w:p w14:paraId="3D4FDB14" w14:textId="77777777" w:rsidR="00DD5A79" w:rsidRPr="00AD3CA7" w:rsidRDefault="00DD5A79" w:rsidP="00DB1C9A">
            <w:pPr>
              <w:jc w:val="center"/>
              <w:rPr>
                <w:sz w:val="24"/>
                <w:szCs w:val="24"/>
                <w:lang w:val="en-US"/>
              </w:rPr>
            </w:pPr>
            <w:r w:rsidRPr="00AD3CA7">
              <w:rPr>
                <w:sz w:val="24"/>
                <w:szCs w:val="24"/>
                <w:lang w:val="en-US"/>
              </w:rPr>
              <w:t>IzA04A</w:t>
            </w:r>
          </w:p>
          <w:p w14:paraId="3B9465DB"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714695C" w14:textId="77777777" w:rsidR="00DD5A79" w:rsidRPr="00AD3CA7" w:rsidRDefault="00DD5A79" w:rsidP="00DB1C9A">
            <w:pPr>
              <w:adjustRightInd w:val="0"/>
              <w:rPr>
                <w:sz w:val="24"/>
                <w:szCs w:val="24"/>
                <w:lang w:val="pt-BR"/>
              </w:rPr>
            </w:pPr>
            <w:r w:rsidRPr="00AD3CA7">
              <w:rPr>
                <w:sz w:val="24"/>
                <w:szCs w:val="24"/>
                <w:lang w:val="pt-BR"/>
              </w:rPr>
              <w:t xml:space="preserve">Pregatirea suprafetelor de constructii metalice in vederea aplicarii protectiei anticorozive prin curatire cu perie de sirma  </w:t>
            </w:r>
          </w:p>
          <w:p w14:paraId="751AD05A"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20B7F60C"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4C66ECD2" w14:textId="77777777" w:rsidR="00DD5A79" w:rsidRPr="00AD3CA7" w:rsidRDefault="00DD5A79" w:rsidP="00DB1C9A">
            <w:pPr>
              <w:jc w:val="center"/>
              <w:rPr>
                <w:sz w:val="24"/>
                <w:szCs w:val="24"/>
              </w:rPr>
            </w:pPr>
            <w:r w:rsidRPr="00AD3CA7">
              <w:rPr>
                <w:sz w:val="24"/>
                <w:szCs w:val="24"/>
              </w:rPr>
              <w:t>2,390</w:t>
            </w:r>
          </w:p>
        </w:tc>
      </w:tr>
      <w:tr w:rsidR="00DD5A79" w:rsidRPr="00AD3CA7" w14:paraId="22797541"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0C7208" w14:textId="77777777" w:rsidR="00DD5A79" w:rsidRPr="00AD3CA7" w:rsidRDefault="00DD5A79" w:rsidP="00DB1C9A">
            <w:pPr>
              <w:jc w:val="center"/>
              <w:rPr>
                <w:sz w:val="24"/>
                <w:szCs w:val="24"/>
                <w:lang w:val="ro-RO"/>
              </w:rPr>
            </w:pPr>
            <w:r w:rsidRPr="00AD3CA7">
              <w:rPr>
                <w:sz w:val="24"/>
                <w:szCs w:val="24"/>
              </w:rPr>
              <w:lastRenderedPageBreak/>
              <w:t>3</w:t>
            </w:r>
            <w:r w:rsidRPr="00AD3CA7">
              <w:rPr>
                <w:sz w:val="24"/>
                <w:szCs w:val="24"/>
                <w:lang w:val="ro-RO"/>
              </w:rPr>
              <w:t>1</w:t>
            </w:r>
          </w:p>
        </w:tc>
        <w:tc>
          <w:tcPr>
            <w:tcW w:w="1701" w:type="dxa"/>
            <w:tcBorders>
              <w:top w:val="single" w:sz="4" w:space="0" w:color="auto"/>
              <w:bottom w:val="single" w:sz="4" w:space="0" w:color="auto"/>
            </w:tcBorders>
            <w:vAlign w:val="center"/>
          </w:tcPr>
          <w:p w14:paraId="247F6956" w14:textId="77777777" w:rsidR="00DD5A79" w:rsidRPr="00AD3CA7" w:rsidRDefault="00DD5A79" w:rsidP="00DB1C9A">
            <w:pPr>
              <w:jc w:val="center"/>
              <w:rPr>
                <w:sz w:val="24"/>
                <w:szCs w:val="24"/>
                <w:lang w:val="en-US"/>
              </w:rPr>
            </w:pPr>
            <w:r w:rsidRPr="00AD3CA7">
              <w:rPr>
                <w:sz w:val="24"/>
                <w:szCs w:val="24"/>
                <w:lang w:val="en-US"/>
              </w:rPr>
              <w:t>IzJ07A</w:t>
            </w:r>
          </w:p>
          <w:p w14:paraId="46F8C635"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0D8C169" w14:textId="77777777" w:rsidR="00DD5A79" w:rsidRPr="00AD3CA7" w:rsidRDefault="00DD5A79" w:rsidP="00DB1C9A">
            <w:pPr>
              <w:adjustRightInd w:val="0"/>
              <w:rPr>
                <w:sz w:val="24"/>
                <w:szCs w:val="24"/>
                <w:lang w:val="en-US"/>
              </w:rPr>
            </w:pPr>
            <w:r w:rsidRPr="00AD3CA7">
              <w:rPr>
                <w:sz w:val="24"/>
                <w:szCs w:val="24"/>
                <w:lang w:val="en-US"/>
              </w:rPr>
              <w:t>Grunduirea conductelor si aparatelor cu grund de miniu plumb intr-un strat XC-010</w:t>
            </w:r>
          </w:p>
          <w:p w14:paraId="2680B10A" w14:textId="77777777" w:rsidR="00DD5A79" w:rsidRPr="00AD3CA7" w:rsidRDefault="00DD5A79" w:rsidP="00DB1C9A">
            <w:pPr>
              <w:rPr>
                <w:sz w:val="24"/>
                <w:szCs w:val="24"/>
                <w:lang w:val="en-US"/>
              </w:rPr>
            </w:pPr>
          </w:p>
        </w:tc>
        <w:tc>
          <w:tcPr>
            <w:tcW w:w="1384" w:type="dxa"/>
            <w:tcBorders>
              <w:top w:val="single" w:sz="4" w:space="0" w:color="auto"/>
              <w:bottom w:val="single" w:sz="4" w:space="0" w:color="auto"/>
            </w:tcBorders>
            <w:vAlign w:val="center"/>
          </w:tcPr>
          <w:p w14:paraId="32148295"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57E25F93" w14:textId="77777777" w:rsidR="00DD5A79" w:rsidRPr="00AD3CA7" w:rsidRDefault="00DD5A79" w:rsidP="00DB1C9A">
            <w:pPr>
              <w:jc w:val="center"/>
              <w:rPr>
                <w:sz w:val="24"/>
                <w:szCs w:val="24"/>
              </w:rPr>
            </w:pPr>
            <w:r w:rsidRPr="00AD3CA7">
              <w:rPr>
                <w:sz w:val="24"/>
                <w:szCs w:val="24"/>
              </w:rPr>
              <w:t>2,390</w:t>
            </w:r>
          </w:p>
        </w:tc>
      </w:tr>
      <w:tr w:rsidR="00DD5A79" w:rsidRPr="00AD3CA7" w14:paraId="6D2B5BC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93F2D7" w14:textId="77777777" w:rsidR="00DD5A79" w:rsidRPr="00AD3CA7" w:rsidRDefault="00DD5A79" w:rsidP="00DB1C9A">
            <w:pPr>
              <w:jc w:val="center"/>
              <w:rPr>
                <w:sz w:val="24"/>
                <w:szCs w:val="24"/>
                <w:lang w:val="ro-RO"/>
              </w:rPr>
            </w:pPr>
            <w:r w:rsidRPr="00AD3CA7">
              <w:rPr>
                <w:sz w:val="24"/>
                <w:szCs w:val="24"/>
              </w:rPr>
              <w:t>3</w:t>
            </w:r>
            <w:r w:rsidRPr="00AD3CA7">
              <w:rPr>
                <w:sz w:val="24"/>
                <w:szCs w:val="24"/>
                <w:lang w:val="ro-RO"/>
              </w:rPr>
              <w:t>2</w:t>
            </w:r>
          </w:p>
        </w:tc>
        <w:tc>
          <w:tcPr>
            <w:tcW w:w="1701" w:type="dxa"/>
            <w:tcBorders>
              <w:top w:val="single" w:sz="4" w:space="0" w:color="auto"/>
              <w:bottom w:val="single" w:sz="4" w:space="0" w:color="auto"/>
            </w:tcBorders>
            <w:vAlign w:val="center"/>
          </w:tcPr>
          <w:p w14:paraId="4ED7ECBC" w14:textId="77777777" w:rsidR="00DD5A79" w:rsidRPr="00AD3CA7" w:rsidRDefault="00DD5A79" w:rsidP="00DB1C9A">
            <w:pPr>
              <w:jc w:val="center"/>
              <w:rPr>
                <w:sz w:val="24"/>
                <w:szCs w:val="24"/>
                <w:lang w:val="en-US"/>
              </w:rPr>
            </w:pPr>
            <w:r w:rsidRPr="00AD3CA7">
              <w:rPr>
                <w:sz w:val="24"/>
                <w:szCs w:val="24"/>
                <w:lang w:val="en-US"/>
              </w:rPr>
              <w:t>CN20A</w:t>
            </w:r>
          </w:p>
          <w:p w14:paraId="4CA1BED7"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4231013" w14:textId="77777777" w:rsidR="00DD5A79" w:rsidRPr="00AD3CA7" w:rsidRDefault="00DD5A79" w:rsidP="00DB1C9A">
            <w:pPr>
              <w:adjustRightInd w:val="0"/>
              <w:rPr>
                <w:sz w:val="24"/>
                <w:szCs w:val="24"/>
                <w:lang w:val="pt-BR"/>
              </w:rPr>
            </w:pPr>
            <w:r w:rsidRPr="00AD3CA7">
              <w:rPr>
                <w:sz w:val="24"/>
                <w:szCs w:val="24"/>
                <w:lang w:val="pt-BR"/>
              </w:rPr>
              <w:t>Vopsitorii interioare sau exterioare cu  vopsele pe baza de ulei aplicate pe timplarie metalica in 3 straturi, (XB-125 )</w:t>
            </w:r>
          </w:p>
          <w:p w14:paraId="002C9E2B"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4ABC9570"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3FBDBDE9" w14:textId="77777777" w:rsidR="00DD5A79" w:rsidRPr="00AD3CA7" w:rsidRDefault="00DD5A79" w:rsidP="00DB1C9A">
            <w:pPr>
              <w:jc w:val="center"/>
              <w:rPr>
                <w:sz w:val="24"/>
                <w:szCs w:val="24"/>
              </w:rPr>
            </w:pPr>
            <w:r w:rsidRPr="00AD3CA7">
              <w:rPr>
                <w:sz w:val="24"/>
                <w:szCs w:val="24"/>
              </w:rPr>
              <w:t>2,390</w:t>
            </w:r>
          </w:p>
        </w:tc>
      </w:tr>
      <w:tr w:rsidR="00DD5A79" w:rsidRPr="00AD3CA7" w14:paraId="3BDF101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6D9E3E" w14:textId="77777777" w:rsidR="00DD5A79" w:rsidRPr="00AD3CA7" w:rsidRDefault="00DD5A79" w:rsidP="00DB1C9A">
            <w:pPr>
              <w:jc w:val="center"/>
              <w:rPr>
                <w:sz w:val="24"/>
                <w:szCs w:val="24"/>
                <w:lang w:val="ro-RO"/>
              </w:rPr>
            </w:pPr>
            <w:r w:rsidRPr="00AD3CA7">
              <w:rPr>
                <w:sz w:val="24"/>
                <w:szCs w:val="24"/>
              </w:rPr>
              <w:t>3</w:t>
            </w:r>
            <w:r w:rsidRPr="00AD3CA7">
              <w:rPr>
                <w:sz w:val="24"/>
                <w:szCs w:val="24"/>
                <w:lang w:val="ro-RO"/>
              </w:rPr>
              <w:t>3</w:t>
            </w:r>
          </w:p>
        </w:tc>
        <w:tc>
          <w:tcPr>
            <w:tcW w:w="1701" w:type="dxa"/>
            <w:tcBorders>
              <w:top w:val="single" w:sz="4" w:space="0" w:color="auto"/>
              <w:bottom w:val="single" w:sz="4" w:space="0" w:color="auto"/>
            </w:tcBorders>
            <w:vAlign w:val="center"/>
          </w:tcPr>
          <w:p w14:paraId="0F5C7131" w14:textId="77777777" w:rsidR="00DD5A79" w:rsidRPr="00AD3CA7" w:rsidRDefault="00DD5A79" w:rsidP="00DB1C9A">
            <w:pPr>
              <w:jc w:val="center"/>
              <w:rPr>
                <w:sz w:val="24"/>
                <w:szCs w:val="24"/>
                <w:lang w:val="en-US"/>
              </w:rPr>
            </w:pPr>
            <w:r w:rsidRPr="00AD3CA7">
              <w:rPr>
                <w:sz w:val="24"/>
                <w:szCs w:val="24"/>
                <w:lang w:val="en-US"/>
              </w:rPr>
              <w:t>CL57A</w:t>
            </w:r>
          </w:p>
          <w:p w14:paraId="686F0EE9"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79BDDA2" w14:textId="77777777" w:rsidR="00DD5A79" w:rsidRPr="00AD3CA7" w:rsidRDefault="00DD5A79" w:rsidP="00DB1C9A">
            <w:pPr>
              <w:adjustRightInd w:val="0"/>
              <w:rPr>
                <w:sz w:val="24"/>
                <w:szCs w:val="24"/>
                <w:lang w:val="pt-BR"/>
              </w:rPr>
            </w:pPr>
            <w:r w:rsidRPr="00AD3CA7">
              <w:rPr>
                <w:sz w:val="24"/>
                <w:szCs w:val="24"/>
                <w:lang w:val="pt-BR"/>
              </w:rPr>
              <w:t>Montarea si fixarea pieselor inglobate in beton armat monolit: cu greutatea sub 4 kg</w:t>
            </w:r>
          </w:p>
          <w:p w14:paraId="0192534B" w14:textId="77777777" w:rsidR="00DD5A79" w:rsidRPr="00AD3CA7" w:rsidRDefault="00DD5A79" w:rsidP="00DB1C9A">
            <w:pPr>
              <w:adjustRightInd w:val="0"/>
              <w:rPr>
                <w:lang w:val="pt-BR"/>
              </w:rPr>
            </w:pPr>
            <w:r w:rsidRPr="00AD3CA7">
              <w:rPr>
                <w:lang w:val="pt-BR"/>
              </w:rPr>
              <w:t>Materiale marunte si de montaj (vaselina, cirpe, petrol, etc)=1,01000</w:t>
            </w:r>
          </w:p>
          <w:p w14:paraId="659203A4"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2DA2888A" w14:textId="77777777" w:rsidR="00DD5A79" w:rsidRPr="00AD3CA7" w:rsidRDefault="00DD5A79" w:rsidP="00DB1C9A">
            <w:pPr>
              <w:jc w:val="center"/>
              <w:rPr>
                <w:sz w:val="24"/>
                <w:szCs w:val="24"/>
              </w:rPr>
            </w:pPr>
            <w:r w:rsidRPr="00AD3CA7">
              <w:rPr>
                <w:sz w:val="24"/>
                <w:szCs w:val="24"/>
              </w:rPr>
              <w:t>kg</w:t>
            </w:r>
          </w:p>
        </w:tc>
        <w:tc>
          <w:tcPr>
            <w:tcW w:w="1559" w:type="dxa"/>
            <w:tcBorders>
              <w:top w:val="single" w:sz="4" w:space="0" w:color="auto"/>
              <w:bottom w:val="single" w:sz="4" w:space="0" w:color="auto"/>
            </w:tcBorders>
            <w:vAlign w:val="center"/>
          </w:tcPr>
          <w:p w14:paraId="4F5CF2E5" w14:textId="77777777" w:rsidR="00DD5A79" w:rsidRPr="00AD3CA7" w:rsidRDefault="00DD5A79" w:rsidP="00DB1C9A">
            <w:pPr>
              <w:jc w:val="center"/>
              <w:rPr>
                <w:sz w:val="24"/>
                <w:szCs w:val="24"/>
              </w:rPr>
            </w:pPr>
            <w:r w:rsidRPr="00AD3CA7">
              <w:rPr>
                <w:sz w:val="24"/>
                <w:szCs w:val="24"/>
              </w:rPr>
              <w:t>49,920</w:t>
            </w:r>
          </w:p>
        </w:tc>
      </w:tr>
      <w:tr w:rsidR="00DD5A79" w:rsidRPr="00AD3CA7" w14:paraId="5F4945A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78EE1C" w14:textId="77777777" w:rsidR="00DD5A79" w:rsidRPr="00AD3CA7" w:rsidRDefault="00DD5A79" w:rsidP="00DB1C9A">
            <w:pPr>
              <w:jc w:val="center"/>
              <w:rPr>
                <w:sz w:val="24"/>
                <w:szCs w:val="24"/>
                <w:lang w:val="ro-RO"/>
              </w:rPr>
            </w:pPr>
            <w:r w:rsidRPr="00AD3CA7">
              <w:rPr>
                <w:sz w:val="24"/>
                <w:szCs w:val="24"/>
              </w:rPr>
              <w:t>3</w:t>
            </w:r>
            <w:r w:rsidRPr="00AD3CA7">
              <w:rPr>
                <w:sz w:val="24"/>
                <w:szCs w:val="24"/>
                <w:lang w:val="ro-RO"/>
              </w:rPr>
              <w:t>4</w:t>
            </w:r>
          </w:p>
        </w:tc>
        <w:tc>
          <w:tcPr>
            <w:tcW w:w="1701" w:type="dxa"/>
            <w:tcBorders>
              <w:top w:val="single" w:sz="4" w:space="0" w:color="auto"/>
              <w:bottom w:val="single" w:sz="4" w:space="0" w:color="auto"/>
            </w:tcBorders>
            <w:vAlign w:val="center"/>
          </w:tcPr>
          <w:p w14:paraId="7553AB5E" w14:textId="77777777" w:rsidR="00DD5A79" w:rsidRPr="00AD3CA7" w:rsidRDefault="00DD5A79" w:rsidP="00DB1C9A">
            <w:pPr>
              <w:jc w:val="center"/>
              <w:rPr>
                <w:sz w:val="24"/>
                <w:szCs w:val="24"/>
                <w:lang w:val="en-US"/>
              </w:rPr>
            </w:pPr>
            <w:r w:rsidRPr="00AD3CA7">
              <w:rPr>
                <w:sz w:val="24"/>
                <w:szCs w:val="24"/>
                <w:lang w:val="en-US"/>
              </w:rPr>
              <w:t>RpAcF01A</w:t>
            </w:r>
          </w:p>
          <w:p w14:paraId="25E23773"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2760BD1" w14:textId="77777777" w:rsidR="00DD5A79" w:rsidRPr="00AD3CA7" w:rsidRDefault="00DD5A79" w:rsidP="00DB1C9A">
            <w:pPr>
              <w:adjustRightInd w:val="0"/>
              <w:rPr>
                <w:sz w:val="24"/>
                <w:szCs w:val="24"/>
                <w:lang w:val="pt-BR"/>
              </w:rPr>
            </w:pPr>
            <w:r w:rsidRPr="00AD3CA7">
              <w:rPr>
                <w:sz w:val="24"/>
                <w:szCs w:val="24"/>
                <w:lang w:val="pt-BR"/>
              </w:rPr>
              <w:t>Ridicarea la nivelul strazii a capacelor de la caminele de vizitare ale instalatiilor de alimentare cu apa si canalizare, cu inaltimea medie de 20 cm si greutatea capacului de pina la 100 kg, pe zid de caramida cu mortar de ciment</w:t>
            </w:r>
          </w:p>
          <w:p w14:paraId="35B05759" w14:textId="77777777" w:rsidR="00DD5A79" w:rsidRPr="00AD3CA7" w:rsidRDefault="00DD5A79" w:rsidP="00DB1C9A">
            <w:pPr>
              <w:adjustRightInd w:val="0"/>
            </w:pPr>
            <w:r w:rsidRPr="00AD3CA7">
              <w:t>Materiale marunte (apa, dreptare)=1,02000</w:t>
            </w:r>
          </w:p>
          <w:p w14:paraId="4913C613" w14:textId="77777777" w:rsidR="00DD5A79" w:rsidRPr="00AD3CA7" w:rsidRDefault="00DD5A79" w:rsidP="00DB1C9A">
            <w:pPr>
              <w:rPr>
                <w:sz w:val="24"/>
                <w:szCs w:val="24"/>
              </w:rPr>
            </w:pPr>
          </w:p>
        </w:tc>
        <w:tc>
          <w:tcPr>
            <w:tcW w:w="1384" w:type="dxa"/>
            <w:tcBorders>
              <w:top w:val="single" w:sz="4" w:space="0" w:color="auto"/>
              <w:bottom w:val="single" w:sz="4" w:space="0" w:color="auto"/>
            </w:tcBorders>
            <w:vAlign w:val="center"/>
          </w:tcPr>
          <w:p w14:paraId="16A2B174"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7A7E6DDA" w14:textId="77777777" w:rsidR="00DD5A79" w:rsidRPr="00AD3CA7" w:rsidRDefault="00DD5A79" w:rsidP="00DB1C9A">
            <w:pPr>
              <w:jc w:val="center"/>
              <w:rPr>
                <w:sz w:val="24"/>
                <w:szCs w:val="24"/>
              </w:rPr>
            </w:pPr>
            <w:r w:rsidRPr="00AD3CA7">
              <w:rPr>
                <w:sz w:val="24"/>
                <w:szCs w:val="24"/>
              </w:rPr>
              <w:t>1,000</w:t>
            </w:r>
          </w:p>
        </w:tc>
      </w:tr>
      <w:tr w:rsidR="00DD5A79" w:rsidRPr="00AD3CA7" w14:paraId="4C18BF77" w14:textId="77777777" w:rsidTr="00DB1C9A">
        <w:tblPrEx>
          <w:tblCellMar>
            <w:top w:w="0" w:type="dxa"/>
            <w:bottom w:w="0" w:type="dxa"/>
          </w:tblCellMar>
        </w:tblPrEx>
        <w:tc>
          <w:tcPr>
            <w:tcW w:w="709" w:type="dxa"/>
            <w:tcBorders>
              <w:top w:val="nil"/>
              <w:left w:val="single" w:sz="6" w:space="0" w:color="auto"/>
              <w:bottom w:val="nil"/>
              <w:right w:val="nil"/>
            </w:tcBorders>
            <w:vAlign w:val="center"/>
          </w:tcPr>
          <w:p w14:paraId="1902AC88" w14:textId="77777777" w:rsidR="00DD5A79" w:rsidRPr="00AD3CA7" w:rsidRDefault="00DD5A79" w:rsidP="00DB1C9A">
            <w:pPr>
              <w:jc w:val="center"/>
            </w:pPr>
          </w:p>
        </w:tc>
        <w:tc>
          <w:tcPr>
            <w:tcW w:w="1701" w:type="dxa"/>
            <w:tcBorders>
              <w:top w:val="nil"/>
              <w:left w:val="single" w:sz="6" w:space="0" w:color="auto"/>
              <w:bottom w:val="nil"/>
              <w:right w:val="nil"/>
            </w:tcBorders>
            <w:vAlign w:val="center"/>
          </w:tcPr>
          <w:p w14:paraId="16A1971B" w14:textId="77777777" w:rsidR="00DD5A79" w:rsidRPr="00AD3CA7" w:rsidRDefault="00DD5A79" w:rsidP="00DB1C9A">
            <w:pPr>
              <w:jc w:val="center"/>
            </w:pPr>
          </w:p>
        </w:tc>
        <w:tc>
          <w:tcPr>
            <w:tcW w:w="4961" w:type="dxa"/>
            <w:tcBorders>
              <w:top w:val="nil"/>
              <w:left w:val="single" w:sz="6" w:space="0" w:color="auto"/>
              <w:bottom w:val="nil"/>
              <w:right w:val="nil"/>
            </w:tcBorders>
          </w:tcPr>
          <w:p w14:paraId="502E950A" w14:textId="77777777" w:rsidR="00DD5A79" w:rsidRPr="00AD3CA7" w:rsidRDefault="00DD5A79" w:rsidP="00DB1C9A">
            <w:pPr>
              <w:rPr>
                <w:b/>
                <w:bCs/>
                <w:sz w:val="22"/>
                <w:szCs w:val="22"/>
                <w:lang w:val="en-US"/>
              </w:rPr>
            </w:pPr>
            <w:r w:rsidRPr="00AD3CA7">
              <w:rPr>
                <w:b/>
                <w:bCs/>
                <w:sz w:val="22"/>
                <w:szCs w:val="22"/>
                <w:lang w:val="en-US"/>
              </w:rPr>
              <w:t xml:space="preserve">Capitolul </w:t>
            </w:r>
            <w:r w:rsidRPr="00AD3CA7">
              <w:rPr>
                <w:b/>
                <w:bCs/>
                <w:sz w:val="22"/>
                <w:szCs w:val="22"/>
              </w:rPr>
              <w:t>1.4. Camin de canalizare</w:t>
            </w:r>
          </w:p>
          <w:p w14:paraId="26187D3F" w14:textId="77777777" w:rsidR="00DD5A79" w:rsidRPr="00AD3CA7" w:rsidRDefault="00DD5A79" w:rsidP="00DB1C9A">
            <w:pPr>
              <w:rPr>
                <w:b/>
                <w:bCs/>
                <w:sz w:val="22"/>
                <w:szCs w:val="22"/>
              </w:rPr>
            </w:pPr>
          </w:p>
        </w:tc>
        <w:tc>
          <w:tcPr>
            <w:tcW w:w="1384" w:type="dxa"/>
            <w:tcBorders>
              <w:top w:val="nil"/>
              <w:left w:val="single" w:sz="6" w:space="0" w:color="auto"/>
              <w:bottom w:val="nil"/>
              <w:right w:val="nil"/>
            </w:tcBorders>
          </w:tcPr>
          <w:p w14:paraId="1489A0D9" w14:textId="77777777" w:rsidR="00DD5A79" w:rsidRPr="00AD3CA7" w:rsidRDefault="00DD5A79" w:rsidP="00DB1C9A"/>
        </w:tc>
        <w:tc>
          <w:tcPr>
            <w:tcW w:w="1559" w:type="dxa"/>
            <w:tcBorders>
              <w:top w:val="nil"/>
              <w:left w:val="single" w:sz="6" w:space="0" w:color="auto"/>
              <w:bottom w:val="nil"/>
              <w:right w:val="single" w:sz="4" w:space="0" w:color="auto"/>
            </w:tcBorders>
          </w:tcPr>
          <w:p w14:paraId="7EEC58D4" w14:textId="77777777" w:rsidR="00DD5A79" w:rsidRPr="00AD3CA7" w:rsidRDefault="00DD5A79" w:rsidP="00DB1C9A"/>
        </w:tc>
      </w:tr>
      <w:tr w:rsidR="00DD5A79" w:rsidRPr="00AD3CA7" w14:paraId="1483D184"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761B35" w14:textId="77777777" w:rsidR="00DD5A79" w:rsidRPr="00AD3CA7" w:rsidRDefault="00DD5A79" w:rsidP="00DB1C9A">
            <w:pPr>
              <w:jc w:val="center"/>
              <w:rPr>
                <w:sz w:val="24"/>
                <w:szCs w:val="24"/>
                <w:lang w:val="ro-RO"/>
              </w:rPr>
            </w:pPr>
            <w:r w:rsidRPr="00AD3CA7">
              <w:rPr>
                <w:sz w:val="24"/>
                <w:szCs w:val="24"/>
              </w:rPr>
              <w:t>3</w:t>
            </w:r>
            <w:r w:rsidRPr="00AD3CA7">
              <w:rPr>
                <w:sz w:val="24"/>
                <w:szCs w:val="24"/>
                <w:lang w:val="ro-RO"/>
              </w:rPr>
              <w:t>5</w:t>
            </w:r>
          </w:p>
        </w:tc>
        <w:tc>
          <w:tcPr>
            <w:tcW w:w="1701" w:type="dxa"/>
            <w:tcBorders>
              <w:top w:val="single" w:sz="4" w:space="0" w:color="auto"/>
              <w:bottom w:val="single" w:sz="4" w:space="0" w:color="auto"/>
            </w:tcBorders>
            <w:vAlign w:val="center"/>
          </w:tcPr>
          <w:p w14:paraId="09FEBE70" w14:textId="77777777" w:rsidR="00DD5A79" w:rsidRPr="00AD3CA7" w:rsidRDefault="00DD5A79" w:rsidP="00DB1C9A">
            <w:pPr>
              <w:jc w:val="center"/>
              <w:rPr>
                <w:sz w:val="24"/>
                <w:szCs w:val="24"/>
                <w:lang w:val="en-US"/>
              </w:rPr>
            </w:pPr>
            <w:r w:rsidRPr="00AD3CA7">
              <w:rPr>
                <w:sz w:val="24"/>
                <w:szCs w:val="24"/>
                <w:lang w:val="en-US"/>
              </w:rPr>
              <w:t>AcE14A</w:t>
            </w:r>
          </w:p>
          <w:p w14:paraId="0CDC7DAC"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1CDDEB1" w14:textId="77777777" w:rsidR="00DD5A79" w:rsidRPr="00AD3CA7" w:rsidRDefault="00DD5A79" w:rsidP="00DB1C9A">
            <w:pPr>
              <w:adjustRightInd w:val="0"/>
              <w:rPr>
                <w:sz w:val="24"/>
                <w:szCs w:val="24"/>
                <w:lang w:val="pt-BR"/>
              </w:rPr>
            </w:pPr>
            <w:r w:rsidRPr="00AD3CA7">
              <w:rPr>
                <w:sz w:val="24"/>
                <w:szCs w:val="24"/>
                <w:lang w:val="pt-BR"/>
              </w:rPr>
              <w:t>Executarea caminelor de vizitare din elemente de beton armat prefabricat, pentru canalizare, circulare (inelare) cu diametrul 1,5 m, in teren fara apa subterana</w:t>
            </w:r>
          </w:p>
          <w:p w14:paraId="51E4F069" w14:textId="77777777" w:rsidR="00DD5A79" w:rsidRPr="00AD3CA7" w:rsidRDefault="00DD5A79" w:rsidP="00DB1C9A">
            <w:pPr>
              <w:adjustRightInd w:val="0"/>
            </w:pPr>
            <w:r w:rsidRPr="00AD3CA7">
              <w:t>Material marunt  (scoabe, apa)=1,00600</w:t>
            </w:r>
          </w:p>
          <w:p w14:paraId="56E7CA41" w14:textId="77777777" w:rsidR="00DD5A79" w:rsidRPr="00AD3CA7" w:rsidRDefault="00DD5A79" w:rsidP="00DB1C9A">
            <w:pPr>
              <w:rPr>
                <w:sz w:val="24"/>
                <w:szCs w:val="24"/>
              </w:rPr>
            </w:pPr>
          </w:p>
        </w:tc>
        <w:tc>
          <w:tcPr>
            <w:tcW w:w="1384" w:type="dxa"/>
            <w:tcBorders>
              <w:top w:val="single" w:sz="4" w:space="0" w:color="auto"/>
              <w:bottom w:val="single" w:sz="4" w:space="0" w:color="auto"/>
            </w:tcBorders>
            <w:vAlign w:val="center"/>
          </w:tcPr>
          <w:p w14:paraId="154715DA" w14:textId="77777777" w:rsidR="00DD5A79" w:rsidRPr="00AD3CA7" w:rsidRDefault="00DD5A79" w:rsidP="00DB1C9A">
            <w:pPr>
              <w:jc w:val="center"/>
              <w:rPr>
                <w:sz w:val="24"/>
                <w:szCs w:val="24"/>
              </w:rPr>
            </w:pPr>
            <w:r w:rsidRPr="00AD3CA7">
              <w:rPr>
                <w:sz w:val="24"/>
                <w:szCs w:val="24"/>
              </w:rPr>
              <w:t>m3</w:t>
            </w:r>
          </w:p>
        </w:tc>
        <w:tc>
          <w:tcPr>
            <w:tcW w:w="1559" w:type="dxa"/>
            <w:tcBorders>
              <w:top w:val="single" w:sz="4" w:space="0" w:color="auto"/>
              <w:bottom w:val="single" w:sz="4" w:space="0" w:color="auto"/>
            </w:tcBorders>
            <w:vAlign w:val="center"/>
          </w:tcPr>
          <w:p w14:paraId="631E17CC" w14:textId="77777777" w:rsidR="00DD5A79" w:rsidRPr="00AD3CA7" w:rsidRDefault="00DD5A79" w:rsidP="00DB1C9A">
            <w:pPr>
              <w:jc w:val="center"/>
              <w:rPr>
                <w:sz w:val="24"/>
                <w:szCs w:val="24"/>
              </w:rPr>
            </w:pPr>
            <w:r w:rsidRPr="00AD3CA7">
              <w:rPr>
                <w:sz w:val="24"/>
                <w:szCs w:val="24"/>
              </w:rPr>
              <w:t>1,600</w:t>
            </w:r>
          </w:p>
        </w:tc>
      </w:tr>
      <w:tr w:rsidR="00DD5A79" w:rsidRPr="00AD3CA7" w14:paraId="07733C7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0977B7" w14:textId="77777777" w:rsidR="00DD5A79" w:rsidRPr="00AD3CA7" w:rsidRDefault="00DD5A79" w:rsidP="00DB1C9A">
            <w:pPr>
              <w:jc w:val="center"/>
              <w:rPr>
                <w:sz w:val="24"/>
                <w:szCs w:val="24"/>
                <w:lang w:val="ro-RO"/>
              </w:rPr>
            </w:pPr>
            <w:r w:rsidRPr="00AD3CA7">
              <w:rPr>
                <w:sz w:val="24"/>
                <w:szCs w:val="24"/>
              </w:rPr>
              <w:t>3</w:t>
            </w:r>
            <w:r w:rsidRPr="00AD3CA7">
              <w:rPr>
                <w:sz w:val="24"/>
                <w:szCs w:val="24"/>
                <w:lang w:val="ro-RO"/>
              </w:rPr>
              <w:t>6</w:t>
            </w:r>
          </w:p>
        </w:tc>
        <w:tc>
          <w:tcPr>
            <w:tcW w:w="1701" w:type="dxa"/>
            <w:tcBorders>
              <w:top w:val="single" w:sz="4" w:space="0" w:color="auto"/>
              <w:bottom w:val="single" w:sz="4" w:space="0" w:color="auto"/>
            </w:tcBorders>
            <w:vAlign w:val="center"/>
          </w:tcPr>
          <w:p w14:paraId="26427B41" w14:textId="77777777" w:rsidR="00DD5A79" w:rsidRPr="00AD3CA7" w:rsidRDefault="00DD5A79" w:rsidP="00DB1C9A">
            <w:pPr>
              <w:jc w:val="center"/>
              <w:rPr>
                <w:sz w:val="24"/>
                <w:szCs w:val="24"/>
                <w:lang w:val="en-US"/>
              </w:rPr>
            </w:pPr>
            <w:r w:rsidRPr="00AD3CA7">
              <w:rPr>
                <w:sz w:val="24"/>
                <w:szCs w:val="24"/>
                <w:lang w:val="en-US"/>
              </w:rPr>
              <w:t>AcE14A1</w:t>
            </w:r>
          </w:p>
          <w:p w14:paraId="5F7F22EF"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2B6C1F1D"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vizitare, circulare (inelare) cu diametrul 1,5 m, pentru canalizare, in teren fara apa subterana. Nota: resursul cu norma 0,00 (zero) se ia conform proiectului / Placa </w:t>
            </w:r>
            <w:r w:rsidRPr="00AD3CA7">
              <w:rPr>
                <w:sz w:val="24"/>
                <w:szCs w:val="24"/>
              </w:rPr>
              <w:t>КЦД</w:t>
            </w:r>
            <w:r w:rsidRPr="00AD3CA7">
              <w:rPr>
                <w:sz w:val="24"/>
                <w:szCs w:val="24"/>
                <w:lang w:val="pt-BR"/>
              </w:rPr>
              <w:t xml:space="preserve">-15 </w:t>
            </w:r>
          </w:p>
          <w:p w14:paraId="6DF271C6"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0903BBC2"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6F46BAA5" w14:textId="77777777" w:rsidR="00DD5A79" w:rsidRPr="00AD3CA7" w:rsidRDefault="00DD5A79" w:rsidP="00DB1C9A">
            <w:pPr>
              <w:jc w:val="center"/>
              <w:rPr>
                <w:sz w:val="24"/>
                <w:szCs w:val="24"/>
              </w:rPr>
            </w:pPr>
            <w:r w:rsidRPr="00AD3CA7">
              <w:rPr>
                <w:sz w:val="24"/>
                <w:szCs w:val="24"/>
              </w:rPr>
              <w:t>1,000</w:t>
            </w:r>
          </w:p>
        </w:tc>
      </w:tr>
      <w:tr w:rsidR="00DD5A79" w:rsidRPr="00AD3CA7" w14:paraId="1CBE239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E4344A" w14:textId="77777777" w:rsidR="00DD5A79" w:rsidRPr="00AD3CA7" w:rsidRDefault="00DD5A79" w:rsidP="00DB1C9A">
            <w:pPr>
              <w:jc w:val="center"/>
              <w:rPr>
                <w:sz w:val="24"/>
                <w:szCs w:val="24"/>
                <w:lang w:val="ro-RO"/>
              </w:rPr>
            </w:pPr>
            <w:r w:rsidRPr="00AD3CA7">
              <w:rPr>
                <w:sz w:val="24"/>
                <w:szCs w:val="24"/>
              </w:rPr>
              <w:t>3</w:t>
            </w:r>
            <w:r w:rsidRPr="00AD3CA7">
              <w:rPr>
                <w:sz w:val="24"/>
                <w:szCs w:val="24"/>
                <w:lang w:val="ro-RO"/>
              </w:rPr>
              <w:t>7</w:t>
            </w:r>
          </w:p>
        </w:tc>
        <w:tc>
          <w:tcPr>
            <w:tcW w:w="1701" w:type="dxa"/>
            <w:tcBorders>
              <w:top w:val="single" w:sz="4" w:space="0" w:color="auto"/>
              <w:bottom w:val="single" w:sz="4" w:space="0" w:color="auto"/>
            </w:tcBorders>
            <w:vAlign w:val="center"/>
          </w:tcPr>
          <w:p w14:paraId="4FB6F384" w14:textId="77777777" w:rsidR="00DD5A79" w:rsidRPr="00AD3CA7" w:rsidRDefault="00DD5A79" w:rsidP="00DB1C9A">
            <w:pPr>
              <w:jc w:val="center"/>
              <w:rPr>
                <w:sz w:val="24"/>
                <w:szCs w:val="24"/>
                <w:lang w:val="en-US"/>
              </w:rPr>
            </w:pPr>
            <w:r w:rsidRPr="00AD3CA7">
              <w:rPr>
                <w:sz w:val="24"/>
                <w:szCs w:val="24"/>
                <w:lang w:val="en-US"/>
              </w:rPr>
              <w:t>AcE14A1</w:t>
            </w:r>
          </w:p>
          <w:p w14:paraId="38A8F9E0"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586E7EE"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vizitare, circulare (inelare) cu diametrul 1,5 m, pentru canalizare, in teren fara apa subterana. Nota: resursul cu norma 0,00 (zero) se ia conform proiectului / Inel prefabricat </w:t>
            </w:r>
            <w:r w:rsidRPr="00AD3CA7">
              <w:rPr>
                <w:sz w:val="24"/>
                <w:szCs w:val="24"/>
              </w:rPr>
              <w:t>КЦ</w:t>
            </w:r>
            <w:r w:rsidRPr="00AD3CA7">
              <w:rPr>
                <w:sz w:val="24"/>
                <w:szCs w:val="24"/>
                <w:lang w:val="pt-BR"/>
              </w:rPr>
              <w:t>-15-9</w:t>
            </w:r>
          </w:p>
          <w:p w14:paraId="637C8254"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3AA0CDCC"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4603D98F" w14:textId="77777777" w:rsidR="00DD5A79" w:rsidRPr="00AD3CA7" w:rsidRDefault="00DD5A79" w:rsidP="00DB1C9A">
            <w:pPr>
              <w:jc w:val="center"/>
              <w:rPr>
                <w:sz w:val="24"/>
                <w:szCs w:val="24"/>
              </w:rPr>
            </w:pPr>
            <w:r w:rsidRPr="00AD3CA7">
              <w:rPr>
                <w:sz w:val="24"/>
                <w:szCs w:val="24"/>
              </w:rPr>
              <w:t>1,000</w:t>
            </w:r>
          </w:p>
        </w:tc>
      </w:tr>
      <w:tr w:rsidR="00DD5A79" w:rsidRPr="00AD3CA7" w14:paraId="0B24FF1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68D749" w14:textId="77777777" w:rsidR="00DD5A79" w:rsidRPr="00AD3CA7" w:rsidRDefault="00DD5A79" w:rsidP="00DB1C9A">
            <w:pPr>
              <w:jc w:val="center"/>
              <w:rPr>
                <w:sz w:val="24"/>
                <w:szCs w:val="24"/>
                <w:lang w:val="ro-RO"/>
              </w:rPr>
            </w:pPr>
            <w:r w:rsidRPr="00AD3CA7">
              <w:rPr>
                <w:sz w:val="24"/>
                <w:szCs w:val="24"/>
                <w:lang w:val="ro-RO"/>
              </w:rPr>
              <w:t>38</w:t>
            </w:r>
          </w:p>
        </w:tc>
        <w:tc>
          <w:tcPr>
            <w:tcW w:w="1701" w:type="dxa"/>
            <w:tcBorders>
              <w:top w:val="single" w:sz="4" w:space="0" w:color="auto"/>
              <w:bottom w:val="single" w:sz="4" w:space="0" w:color="auto"/>
            </w:tcBorders>
            <w:vAlign w:val="center"/>
          </w:tcPr>
          <w:p w14:paraId="6217ED86" w14:textId="77777777" w:rsidR="00DD5A79" w:rsidRPr="00AD3CA7" w:rsidRDefault="00DD5A79" w:rsidP="00DB1C9A">
            <w:pPr>
              <w:jc w:val="center"/>
              <w:rPr>
                <w:sz w:val="24"/>
                <w:szCs w:val="24"/>
                <w:lang w:val="en-US"/>
              </w:rPr>
            </w:pPr>
            <w:r w:rsidRPr="00AD3CA7">
              <w:rPr>
                <w:sz w:val="24"/>
                <w:szCs w:val="24"/>
                <w:lang w:val="en-US"/>
              </w:rPr>
              <w:t>AcE14A1</w:t>
            </w:r>
          </w:p>
          <w:p w14:paraId="4B001DFF"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E8BA430"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vizitare, circulare (inelare) cu diametrul 1,5 m, pentru canalizare, in teren fara apa subterana. Nota: resursul cu norma 0,00 (zero) se ia conform proiectului / Inel prefabricat </w:t>
            </w:r>
            <w:r w:rsidRPr="00AD3CA7">
              <w:rPr>
                <w:sz w:val="24"/>
                <w:szCs w:val="24"/>
              </w:rPr>
              <w:t>КЦ</w:t>
            </w:r>
            <w:r w:rsidRPr="00AD3CA7">
              <w:rPr>
                <w:sz w:val="24"/>
                <w:szCs w:val="24"/>
                <w:lang w:val="pt-BR"/>
              </w:rPr>
              <w:t>-15-6</w:t>
            </w:r>
          </w:p>
          <w:p w14:paraId="2E26BC80"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1F1A4608"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4DFD57FA" w14:textId="77777777" w:rsidR="00DD5A79" w:rsidRPr="00AD3CA7" w:rsidRDefault="00DD5A79" w:rsidP="00DB1C9A">
            <w:pPr>
              <w:jc w:val="center"/>
              <w:rPr>
                <w:sz w:val="24"/>
                <w:szCs w:val="24"/>
              </w:rPr>
            </w:pPr>
            <w:r w:rsidRPr="00AD3CA7">
              <w:rPr>
                <w:sz w:val="24"/>
                <w:szCs w:val="24"/>
              </w:rPr>
              <w:t>2,000</w:t>
            </w:r>
          </w:p>
        </w:tc>
      </w:tr>
      <w:tr w:rsidR="00DD5A79" w:rsidRPr="00AD3CA7" w14:paraId="21D70F59"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5A0293" w14:textId="77777777" w:rsidR="00DD5A79" w:rsidRPr="00AD3CA7" w:rsidRDefault="00DD5A79" w:rsidP="00DB1C9A">
            <w:pPr>
              <w:jc w:val="center"/>
              <w:rPr>
                <w:sz w:val="24"/>
                <w:szCs w:val="24"/>
                <w:lang w:val="ro-RO"/>
              </w:rPr>
            </w:pPr>
            <w:r w:rsidRPr="00AD3CA7">
              <w:rPr>
                <w:sz w:val="24"/>
                <w:szCs w:val="24"/>
                <w:lang w:val="ro-RO"/>
              </w:rPr>
              <w:t>39</w:t>
            </w:r>
          </w:p>
        </w:tc>
        <w:tc>
          <w:tcPr>
            <w:tcW w:w="1701" w:type="dxa"/>
            <w:tcBorders>
              <w:top w:val="single" w:sz="4" w:space="0" w:color="auto"/>
              <w:bottom w:val="single" w:sz="4" w:space="0" w:color="auto"/>
            </w:tcBorders>
            <w:vAlign w:val="center"/>
          </w:tcPr>
          <w:p w14:paraId="09217B40" w14:textId="77777777" w:rsidR="00DD5A79" w:rsidRPr="00AD3CA7" w:rsidRDefault="00DD5A79" w:rsidP="00DB1C9A">
            <w:pPr>
              <w:jc w:val="center"/>
              <w:rPr>
                <w:sz w:val="24"/>
                <w:szCs w:val="24"/>
                <w:lang w:val="en-US"/>
              </w:rPr>
            </w:pPr>
            <w:r w:rsidRPr="00AD3CA7">
              <w:rPr>
                <w:sz w:val="24"/>
                <w:szCs w:val="24"/>
                <w:lang w:val="en-US"/>
              </w:rPr>
              <w:t>AcE14A1</w:t>
            </w:r>
          </w:p>
          <w:p w14:paraId="6482026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AA3973D"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vizitare, circulare (inelare) cu diametrul 1,5 m, pentru canalizare, in teren fara apa subterana. Nota: resursul cu norma 0,00 (zero) se ia conform proiectului / Placa </w:t>
            </w:r>
            <w:r w:rsidRPr="00AD3CA7">
              <w:rPr>
                <w:sz w:val="24"/>
                <w:szCs w:val="24"/>
              </w:rPr>
              <w:t>КЦП</w:t>
            </w:r>
            <w:r w:rsidRPr="00AD3CA7">
              <w:rPr>
                <w:sz w:val="24"/>
                <w:szCs w:val="24"/>
                <w:lang w:val="pt-BR"/>
              </w:rPr>
              <w:t xml:space="preserve">2-15 </w:t>
            </w:r>
          </w:p>
          <w:p w14:paraId="20EDED3B"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62B2C3C1"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7F0C9C59" w14:textId="77777777" w:rsidR="00DD5A79" w:rsidRPr="00AD3CA7" w:rsidRDefault="00DD5A79" w:rsidP="00DB1C9A">
            <w:pPr>
              <w:jc w:val="center"/>
              <w:rPr>
                <w:sz w:val="24"/>
                <w:szCs w:val="24"/>
              </w:rPr>
            </w:pPr>
            <w:r w:rsidRPr="00AD3CA7">
              <w:rPr>
                <w:sz w:val="24"/>
                <w:szCs w:val="24"/>
              </w:rPr>
              <w:t>1,000</w:t>
            </w:r>
          </w:p>
        </w:tc>
      </w:tr>
      <w:tr w:rsidR="00DD5A79" w:rsidRPr="00AD3CA7" w14:paraId="7534E4D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749D7A" w14:textId="77777777" w:rsidR="00DD5A79" w:rsidRPr="00AD3CA7" w:rsidRDefault="00DD5A79" w:rsidP="00DB1C9A">
            <w:pPr>
              <w:jc w:val="center"/>
              <w:rPr>
                <w:sz w:val="24"/>
                <w:szCs w:val="24"/>
                <w:lang w:val="ro-RO"/>
              </w:rPr>
            </w:pPr>
            <w:r w:rsidRPr="00AD3CA7">
              <w:rPr>
                <w:sz w:val="24"/>
                <w:szCs w:val="24"/>
              </w:rPr>
              <w:lastRenderedPageBreak/>
              <w:t>4</w:t>
            </w:r>
            <w:r w:rsidRPr="00AD3CA7">
              <w:rPr>
                <w:sz w:val="24"/>
                <w:szCs w:val="24"/>
                <w:lang w:val="ro-RO"/>
              </w:rPr>
              <w:t>0</w:t>
            </w:r>
          </w:p>
        </w:tc>
        <w:tc>
          <w:tcPr>
            <w:tcW w:w="1701" w:type="dxa"/>
            <w:tcBorders>
              <w:top w:val="single" w:sz="4" w:space="0" w:color="auto"/>
              <w:bottom w:val="single" w:sz="4" w:space="0" w:color="auto"/>
            </w:tcBorders>
            <w:vAlign w:val="center"/>
          </w:tcPr>
          <w:p w14:paraId="5ECA2A7C" w14:textId="77777777" w:rsidR="00DD5A79" w:rsidRPr="00AD3CA7" w:rsidRDefault="00DD5A79" w:rsidP="00DB1C9A">
            <w:pPr>
              <w:jc w:val="center"/>
              <w:rPr>
                <w:sz w:val="24"/>
                <w:szCs w:val="24"/>
                <w:lang w:val="en-US"/>
              </w:rPr>
            </w:pPr>
            <w:r w:rsidRPr="00AD3CA7">
              <w:rPr>
                <w:sz w:val="24"/>
                <w:szCs w:val="24"/>
                <w:lang w:val="en-US"/>
              </w:rPr>
              <w:t>AcE14A1</w:t>
            </w:r>
          </w:p>
          <w:p w14:paraId="0CCCB6BC"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248AFC0D"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vizitare, circulare (inelare) cu diametrul 1,5 m, pentru canalizare, in teren fara apa subterana. Nota: resursul cu norma 0,00 (zero) se ia conform proiectului / Inel de reazem </w:t>
            </w:r>
            <w:r w:rsidRPr="00AD3CA7">
              <w:rPr>
                <w:sz w:val="24"/>
                <w:szCs w:val="24"/>
              </w:rPr>
              <w:t>КЦО</w:t>
            </w:r>
            <w:r w:rsidRPr="00AD3CA7">
              <w:rPr>
                <w:sz w:val="24"/>
                <w:szCs w:val="24"/>
                <w:lang w:val="pt-BR"/>
              </w:rPr>
              <w:t>-1</w:t>
            </w:r>
          </w:p>
          <w:p w14:paraId="02F44994"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70B777D9"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497DABCE" w14:textId="77777777" w:rsidR="00DD5A79" w:rsidRPr="00AD3CA7" w:rsidRDefault="00DD5A79" w:rsidP="00DB1C9A">
            <w:pPr>
              <w:jc w:val="center"/>
              <w:rPr>
                <w:sz w:val="24"/>
                <w:szCs w:val="24"/>
              </w:rPr>
            </w:pPr>
            <w:r w:rsidRPr="00AD3CA7">
              <w:rPr>
                <w:sz w:val="24"/>
                <w:szCs w:val="24"/>
              </w:rPr>
              <w:t>1,000</w:t>
            </w:r>
          </w:p>
        </w:tc>
      </w:tr>
      <w:tr w:rsidR="00DD5A79" w:rsidRPr="00AD3CA7" w14:paraId="6F21040F"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3CC2C3" w14:textId="77777777" w:rsidR="00DD5A79" w:rsidRPr="00AD3CA7" w:rsidRDefault="00DD5A79" w:rsidP="00DB1C9A">
            <w:pPr>
              <w:jc w:val="center"/>
              <w:rPr>
                <w:sz w:val="24"/>
                <w:szCs w:val="24"/>
                <w:lang w:val="ro-RO"/>
              </w:rPr>
            </w:pPr>
            <w:r w:rsidRPr="00AD3CA7">
              <w:rPr>
                <w:sz w:val="24"/>
                <w:szCs w:val="24"/>
              </w:rPr>
              <w:t>4</w:t>
            </w:r>
            <w:r w:rsidRPr="00AD3CA7">
              <w:rPr>
                <w:sz w:val="24"/>
                <w:szCs w:val="24"/>
                <w:lang w:val="ro-RO"/>
              </w:rPr>
              <w:t>1</w:t>
            </w:r>
          </w:p>
        </w:tc>
        <w:tc>
          <w:tcPr>
            <w:tcW w:w="1701" w:type="dxa"/>
            <w:tcBorders>
              <w:top w:val="single" w:sz="4" w:space="0" w:color="auto"/>
              <w:bottom w:val="single" w:sz="4" w:space="0" w:color="auto"/>
            </w:tcBorders>
            <w:vAlign w:val="center"/>
          </w:tcPr>
          <w:p w14:paraId="7B08699C" w14:textId="77777777" w:rsidR="00DD5A79" w:rsidRPr="00AD3CA7" w:rsidRDefault="00DD5A79" w:rsidP="00DB1C9A">
            <w:pPr>
              <w:jc w:val="center"/>
              <w:rPr>
                <w:sz w:val="24"/>
                <w:szCs w:val="24"/>
                <w:lang w:val="en-US"/>
              </w:rPr>
            </w:pPr>
            <w:r w:rsidRPr="00AD3CA7">
              <w:rPr>
                <w:sz w:val="24"/>
                <w:szCs w:val="24"/>
                <w:lang w:val="en-US"/>
              </w:rPr>
              <w:t>AcE14A1</w:t>
            </w:r>
          </w:p>
          <w:p w14:paraId="0CC87D69"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27FE2D1" w14:textId="77777777" w:rsidR="00DD5A79" w:rsidRPr="00AD3CA7" w:rsidRDefault="00DD5A79" w:rsidP="00DB1C9A">
            <w:pPr>
              <w:adjustRightInd w:val="0"/>
              <w:rPr>
                <w:sz w:val="24"/>
                <w:szCs w:val="24"/>
                <w:lang w:val="pt-BR"/>
              </w:rPr>
            </w:pPr>
            <w:r w:rsidRPr="00AD3CA7">
              <w:rPr>
                <w:sz w:val="24"/>
                <w:szCs w:val="24"/>
                <w:lang w:val="pt-BR"/>
              </w:rPr>
              <w:t xml:space="preserve">Elemente din beton armat prefabricat, ale caminelor de vizitare, circulare (inelare) cu diametrul 1,5 m, pentru canalizare, in teren fara apa subterana. Nota: resursul cu norma 0,00 (zero) se ia conform proiectului / </w:t>
            </w:r>
            <w:r w:rsidRPr="00AD3CA7">
              <w:rPr>
                <w:sz w:val="24"/>
                <w:szCs w:val="24"/>
              </w:rPr>
              <w:t>Люк</w:t>
            </w:r>
            <w:r w:rsidRPr="00AD3CA7">
              <w:rPr>
                <w:sz w:val="24"/>
                <w:szCs w:val="24"/>
                <w:lang w:val="pt-BR"/>
              </w:rPr>
              <w:t xml:space="preserve"> </w:t>
            </w:r>
            <w:r w:rsidRPr="00AD3CA7">
              <w:rPr>
                <w:sz w:val="24"/>
                <w:szCs w:val="24"/>
              </w:rPr>
              <w:t>Т</w:t>
            </w:r>
          </w:p>
          <w:p w14:paraId="7F2D0BD7"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7E2C45D8"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0380614A" w14:textId="77777777" w:rsidR="00DD5A79" w:rsidRPr="00AD3CA7" w:rsidRDefault="00DD5A79" w:rsidP="00DB1C9A">
            <w:pPr>
              <w:jc w:val="center"/>
              <w:rPr>
                <w:sz w:val="24"/>
                <w:szCs w:val="24"/>
              </w:rPr>
            </w:pPr>
            <w:r w:rsidRPr="00AD3CA7">
              <w:rPr>
                <w:sz w:val="24"/>
                <w:szCs w:val="24"/>
              </w:rPr>
              <w:t>1,000</w:t>
            </w:r>
          </w:p>
        </w:tc>
      </w:tr>
      <w:tr w:rsidR="00DD5A79" w:rsidRPr="00AD3CA7" w14:paraId="2936E65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A5ABC8" w14:textId="77777777" w:rsidR="00DD5A79" w:rsidRPr="00AD3CA7" w:rsidRDefault="00DD5A79" w:rsidP="00DB1C9A">
            <w:pPr>
              <w:jc w:val="center"/>
              <w:rPr>
                <w:sz w:val="24"/>
                <w:szCs w:val="24"/>
                <w:lang w:val="ro-RO"/>
              </w:rPr>
            </w:pPr>
            <w:r w:rsidRPr="00AD3CA7">
              <w:rPr>
                <w:sz w:val="24"/>
                <w:szCs w:val="24"/>
              </w:rPr>
              <w:t>4</w:t>
            </w:r>
            <w:r w:rsidRPr="00AD3CA7">
              <w:rPr>
                <w:sz w:val="24"/>
                <w:szCs w:val="24"/>
                <w:lang w:val="ro-RO"/>
              </w:rPr>
              <w:t>2</w:t>
            </w:r>
          </w:p>
        </w:tc>
        <w:tc>
          <w:tcPr>
            <w:tcW w:w="1701" w:type="dxa"/>
            <w:tcBorders>
              <w:top w:val="single" w:sz="4" w:space="0" w:color="auto"/>
              <w:bottom w:val="single" w:sz="4" w:space="0" w:color="auto"/>
            </w:tcBorders>
            <w:vAlign w:val="center"/>
          </w:tcPr>
          <w:p w14:paraId="4EBC0D11" w14:textId="77777777" w:rsidR="00DD5A79" w:rsidRPr="00AD3CA7" w:rsidRDefault="00DD5A79" w:rsidP="00DB1C9A">
            <w:pPr>
              <w:jc w:val="center"/>
              <w:rPr>
                <w:sz w:val="24"/>
                <w:szCs w:val="24"/>
                <w:lang w:val="en-US"/>
              </w:rPr>
            </w:pPr>
            <w:r w:rsidRPr="00AD3CA7">
              <w:rPr>
                <w:sz w:val="24"/>
                <w:szCs w:val="24"/>
                <w:lang w:val="en-US"/>
              </w:rPr>
              <w:t>AcE14A1</w:t>
            </w:r>
          </w:p>
          <w:p w14:paraId="1F4E373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6A9245B" w14:textId="77777777" w:rsidR="00DD5A79" w:rsidRPr="00AD3CA7" w:rsidRDefault="00DD5A79" w:rsidP="00DB1C9A">
            <w:pPr>
              <w:adjustRightInd w:val="0"/>
              <w:rPr>
                <w:sz w:val="24"/>
                <w:szCs w:val="24"/>
                <w:lang w:val="pt-BR"/>
              </w:rPr>
            </w:pPr>
            <w:r w:rsidRPr="00AD3CA7">
              <w:rPr>
                <w:sz w:val="24"/>
                <w:szCs w:val="24"/>
                <w:lang w:val="pt-BR"/>
              </w:rPr>
              <w:t>Elemente din beton armat prefabricat, ale caminelor de vizitare, circulare (inelare) cu diametrul 1,5 m, pentru canalizare, in teren fara apa subterana. Nota: resursul cu norma 0,00 (zero) se ia conform proiectului  / Scara C1-05</w:t>
            </w:r>
          </w:p>
          <w:p w14:paraId="71E475B2"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6484282B" w14:textId="77777777" w:rsidR="00DD5A79" w:rsidRPr="00AD3CA7" w:rsidRDefault="00DD5A79" w:rsidP="00DB1C9A">
            <w:pPr>
              <w:jc w:val="center"/>
              <w:rPr>
                <w:sz w:val="24"/>
                <w:szCs w:val="24"/>
              </w:rPr>
            </w:pPr>
            <w:r w:rsidRPr="00AD3CA7">
              <w:rPr>
                <w:sz w:val="24"/>
                <w:szCs w:val="24"/>
              </w:rPr>
              <w:t>kg</w:t>
            </w:r>
          </w:p>
        </w:tc>
        <w:tc>
          <w:tcPr>
            <w:tcW w:w="1559" w:type="dxa"/>
            <w:tcBorders>
              <w:top w:val="single" w:sz="4" w:space="0" w:color="auto"/>
              <w:bottom w:val="single" w:sz="4" w:space="0" w:color="auto"/>
            </w:tcBorders>
            <w:vAlign w:val="center"/>
          </w:tcPr>
          <w:p w14:paraId="3D05F939" w14:textId="77777777" w:rsidR="00DD5A79" w:rsidRPr="00AD3CA7" w:rsidRDefault="00DD5A79" w:rsidP="00DB1C9A">
            <w:pPr>
              <w:jc w:val="center"/>
              <w:rPr>
                <w:sz w:val="24"/>
                <w:szCs w:val="24"/>
              </w:rPr>
            </w:pPr>
            <w:r w:rsidRPr="00AD3CA7">
              <w:rPr>
                <w:sz w:val="24"/>
                <w:szCs w:val="24"/>
              </w:rPr>
              <w:t>22,750</w:t>
            </w:r>
          </w:p>
        </w:tc>
      </w:tr>
      <w:tr w:rsidR="00DD5A79" w:rsidRPr="00AD3CA7" w14:paraId="7CD134E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302B6B" w14:textId="77777777" w:rsidR="00DD5A79" w:rsidRPr="00AD3CA7" w:rsidRDefault="00DD5A79" w:rsidP="00DB1C9A">
            <w:pPr>
              <w:jc w:val="center"/>
              <w:rPr>
                <w:sz w:val="24"/>
                <w:szCs w:val="24"/>
                <w:lang w:val="ro-RO"/>
              </w:rPr>
            </w:pPr>
            <w:r w:rsidRPr="00AD3CA7">
              <w:rPr>
                <w:sz w:val="24"/>
                <w:szCs w:val="24"/>
              </w:rPr>
              <w:t>4</w:t>
            </w:r>
            <w:r w:rsidRPr="00AD3CA7">
              <w:rPr>
                <w:sz w:val="24"/>
                <w:szCs w:val="24"/>
                <w:lang w:val="ro-RO"/>
              </w:rPr>
              <w:t>3</w:t>
            </w:r>
          </w:p>
        </w:tc>
        <w:tc>
          <w:tcPr>
            <w:tcW w:w="1701" w:type="dxa"/>
            <w:tcBorders>
              <w:top w:val="single" w:sz="4" w:space="0" w:color="auto"/>
              <w:bottom w:val="single" w:sz="4" w:space="0" w:color="auto"/>
            </w:tcBorders>
            <w:vAlign w:val="center"/>
          </w:tcPr>
          <w:p w14:paraId="64FE7319" w14:textId="77777777" w:rsidR="00DD5A79" w:rsidRPr="00AD3CA7" w:rsidRDefault="00DD5A79" w:rsidP="00DB1C9A">
            <w:pPr>
              <w:jc w:val="center"/>
              <w:rPr>
                <w:sz w:val="24"/>
                <w:szCs w:val="24"/>
                <w:lang w:val="en-US"/>
              </w:rPr>
            </w:pPr>
            <w:r w:rsidRPr="00AD3CA7">
              <w:rPr>
                <w:sz w:val="24"/>
                <w:szCs w:val="24"/>
                <w:lang w:val="en-US"/>
              </w:rPr>
              <w:t>IzA04A</w:t>
            </w:r>
          </w:p>
          <w:p w14:paraId="10926E03"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C931A17" w14:textId="77777777" w:rsidR="00DD5A79" w:rsidRPr="00AD3CA7" w:rsidRDefault="00DD5A79" w:rsidP="00DB1C9A">
            <w:pPr>
              <w:adjustRightInd w:val="0"/>
              <w:rPr>
                <w:sz w:val="24"/>
                <w:szCs w:val="24"/>
                <w:lang w:val="pt-BR"/>
              </w:rPr>
            </w:pPr>
            <w:r w:rsidRPr="00AD3CA7">
              <w:rPr>
                <w:sz w:val="24"/>
                <w:szCs w:val="24"/>
                <w:lang w:val="pt-BR"/>
              </w:rPr>
              <w:t xml:space="preserve">Pregatirea suprafetelor de constructii metalice in vederea aplicarii protectiei anticorozive prin curatire cu perie de sirma  </w:t>
            </w:r>
          </w:p>
          <w:p w14:paraId="125CDC9E"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0F886155"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7E0ABBBD" w14:textId="77777777" w:rsidR="00DD5A79" w:rsidRPr="00AD3CA7" w:rsidRDefault="00DD5A79" w:rsidP="00DB1C9A">
            <w:pPr>
              <w:jc w:val="center"/>
              <w:rPr>
                <w:sz w:val="24"/>
                <w:szCs w:val="24"/>
              </w:rPr>
            </w:pPr>
            <w:r w:rsidRPr="00AD3CA7">
              <w:rPr>
                <w:sz w:val="24"/>
                <w:szCs w:val="24"/>
              </w:rPr>
              <w:t>1,130</w:t>
            </w:r>
          </w:p>
        </w:tc>
      </w:tr>
      <w:tr w:rsidR="00DD5A79" w:rsidRPr="00AD3CA7" w14:paraId="369A2ED9"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E7437C" w14:textId="77777777" w:rsidR="00DD5A79" w:rsidRPr="00AD3CA7" w:rsidRDefault="00DD5A79" w:rsidP="00DB1C9A">
            <w:pPr>
              <w:jc w:val="center"/>
              <w:rPr>
                <w:sz w:val="24"/>
                <w:szCs w:val="24"/>
                <w:lang w:val="ro-RO"/>
              </w:rPr>
            </w:pPr>
            <w:r w:rsidRPr="00AD3CA7">
              <w:rPr>
                <w:sz w:val="24"/>
                <w:szCs w:val="24"/>
              </w:rPr>
              <w:t>4</w:t>
            </w:r>
            <w:r w:rsidRPr="00AD3CA7">
              <w:rPr>
                <w:sz w:val="24"/>
                <w:szCs w:val="24"/>
                <w:lang w:val="ro-RO"/>
              </w:rPr>
              <w:t>4</w:t>
            </w:r>
          </w:p>
        </w:tc>
        <w:tc>
          <w:tcPr>
            <w:tcW w:w="1701" w:type="dxa"/>
            <w:tcBorders>
              <w:top w:val="single" w:sz="4" w:space="0" w:color="auto"/>
              <w:bottom w:val="single" w:sz="4" w:space="0" w:color="auto"/>
            </w:tcBorders>
            <w:vAlign w:val="center"/>
          </w:tcPr>
          <w:p w14:paraId="43149D20" w14:textId="77777777" w:rsidR="00DD5A79" w:rsidRPr="00AD3CA7" w:rsidRDefault="00DD5A79" w:rsidP="00DB1C9A">
            <w:pPr>
              <w:jc w:val="center"/>
              <w:rPr>
                <w:sz w:val="24"/>
                <w:szCs w:val="24"/>
                <w:lang w:val="en-US"/>
              </w:rPr>
            </w:pPr>
            <w:r w:rsidRPr="00AD3CA7">
              <w:rPr>
                <w:sz w:val="24"/>
                <w:szCs w:val="24"/>
                <w:lang w:val="en-US"/>
              </w:rPr>
              <w:t>IzJ07A</w:t>
            </w:r>
          </w:p>
          <w:p w14:paraId="08DCAD7F"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4F88A0D" w14:textId="77777777" w:rsidR="00DD5A79" w:rsidRPr="00AD3CA7" w:rsidRDefault="00DD5A79" w:rsidP="00DB1C9A">
            <w:pPr>
              <w:adjustRightInd w:val="0"/>
              <w:rPr>
                <w:sz w:val="24"/>
                <w:szCs w:val="24"/>
                <w:lang w:val="en-US"/>
              </w:rPr>
            </w:pPr>
            <w:r w:rsidRPr="00AD3CA7">
              <w:rPr>
                <w:sz w:val="24"/>
                <w:szCs w:val="24"/>
                <w:lang w:val="en-US"/>
              </w:rPr>
              <w:t>Grunduirea conductelor si aparatelor cu grund de miniu plumb intr-un strat XC-010</w:t>
            </w:r>
          </w:p>
          <w:p w14:paraId="1DD4CEF2" w14:textId="77777777" w:rsidR="00DD5A79" w:rsidRPr="00AD3CA7" w:rsidRDefault="00DD5A79" w:rsidP="00DB1C9A">
            <w:pPr>
              <w:rPr>
                <w:sz w:val="24"/>
                <w:szCs w:val="24"/>
                <w:lang w:val="en-US"/>
              </w:rPr>
            </w:pPr>
          </w:p>
        </w:tc>
        <w:tc>
          <w:tcPr>
            <w:tcW w:w="1384" w:type="dxa"/>
            <w:tcBorders>
              <w:top w:val="single" w:sz="4" w:space="0" w:color="auto"/>
              <w:bottom w:val="single" w:sz="4" w:space="0" w:color="auto"/>
            </w:tcBorders>
            <w:vAlign w:val="center"/>
          </w:tcPr>
          <w:p w14:paraId="0813D290"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7B819E13" w14:textId="77777777" w:rsidR="00DD5A79" w:rsidRPr="00AD3CA7" w:rsidRDefault="00DD5A79" w:rsidP="00DB1C9A">
            <w:pPr>
              <w:jc w:val="center"/>
              <w:rPr>
                <w:sz w:val="24"/>
                <w:szCs w:val="24"/>
              </w:rPr>
            </w:pPr>
            <w:r w:rsidRPr="00AD3CA7">
              <w:rPr>
                <w:sz w:val="24"/>
                <w:szCs w:val="24"/>
              </w:rPr>
              <w:t>1,130</w:t>
            </w:r>
          </w:p>
        </w:tc>
      </w:tr>
      <w:tr w:rsidR="00DD5A79" w:rsidRPr="00AD3CA7" w14:paraId="0F0ECC2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03FCB1" w14:textId="77777777" w:rsidR="00DD5A79" w:rsidRPr="00AD3CA7" w:rsidRDefault="00DD5A79" w:rsidP="00DB1C9A">
            <w:pPr>
              <w:jc w:val="center"/>
              <w:rPr>
                <w:sz w:val="24"/>
                <w:szCs w:val="24"/>
                <w:lang w:val="ro-RO"/>
              </w:rPr>
            </w:pPr>
            <w:r w:rsidRPr="00AD3CA7">
              <w:rPr>
                <w:sz w:val="24"/>
                <w:szCs w:val="24"/>
              </w:rPr>
              <w:t>4</w:t>
            </w:r>
            <w:r w:rsidRPr="00AD3CA7">
              <w:rPr>
                <w:sz w:val="24"/>
                <w:szCs w:val="24"/>
                <w:lang w:val="ro-RO"/>
              </w:rPr>
              <w:t>5</w:t>
            </w:r>
          </w:p>
        </w:tc>
        <w:tc>
          <w:tcPr>
            <w:tcW w:w="1701" w:type="dxa"/>
            <w:tcBorders>
              <w:top w:val="single" w:sz="4" w:space="0" w:color="auto"/>
              <w:bottom w:val="single" w:sz="4" w:space="0" w:color="auto"/>
            </w:tcBorders>
            <w:vAlign w:val="center"/>
          </w:tcPr>
          <w:p w14:paraId="3802058B" w14:textId="77777777" w:rsidR="00DD5A79" w:rsidRPr="00AD3CA7" w:rsidRDefault="00DD5A79" w:rsidP="00DB1C9A">
            <w:pPr>
              <w:jc w:val="center"/>
              <w:rPr>
                <w:sz w:val="24"/>
                <w:szCs w:val="24"/>
                <w:lang w:val="en-US"/>
              </w:rPr>
            </w:pPr>
            <w:r w:rsidRPr="00AD3CA7">
              <w:rPr>
                <w:sz w:val="24"/>
                <w:szCs w:val="24"/>
                <w:lang w:val="en-US"/>
              </w:rPr>
              <w:t>CN20A</w:t>
            </w:r>
          </w:p>
          <w:p w14:paraId="409B66E9"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24C7C214" w14:textId="77777777" w:rsidR="00DD5A79" w:rsidRPr="00AD3CA7" w:rsidRDefault="00DD5A79" w:rsidP="00DB1C9A">
            <w:pPr>
              <w:adjustRightInd w:val="0"/>
              <w:rPr>
                <w:sz w:val="24"/>
                <w:szCs w:val="24"/>
                <w:lang w:val="pt-BR"/>
              </w:rPr>
            </w:pPr>
            <w:r w:rsidRPr="00AD3CA7">
              <w:rPr>
                <w:sz w:val="24"/>
                <w:szCs w:val="24"/>
                <w:lang w:val="pt-BR"/>
              </w:rPr>
              <w:t>Vopsitorii interioare sau exterioare cu  vopsele pe baza de ulei aplicate pe timplarie metalica in 3 straturi, (XB-125 )</w:t>
            </w:r>
          </w:p>
          <w:p w14:paraId="1E6D2D0B"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5D65C62D"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24709B9E" w14:textId="77777777" w:rsidR="00DD5A79" w:rsidRPr="00AD3CA7" w:rsidRDefault="00DD5A79" w:rsidP="00DB1C9A">
            <w:pPr>
              <w:jc w:val="center"/>
              <w:rPr>
                <w:sz w:val="24"/>
                <w:szCs w:val="24"/>
              </w:rPr>
            </w:pPr>
            <w:r w:rsidRPr="00AD3CA7">
              <w:rPr>
                <w:sz w:val="24"/>
                <w:szCs w:val="24"/>
              </w:rPr>
              <w:t>1,130</w:t>
            </w:r>
          </w:p>
        </w:tc>
      </w:tr>
      <w:tr w:rsidR="00DD5A79" w:rsidRPr="00AD3CA7" w14:paraId="737F6AF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B9A54A" w14:textId="77777777" w:rsidR="00DD5A79" w:rsidRPr="00AD3CA7" w:rsidRDefault="00DD5A79" w:rsidP="00DB1C9A">
            <w:pPr>
              <w:jc w:val="center"/>
              <w:rPr>
                <w:sz w:val="24"/>
                <w:szCs w:val="24"/>
                <w:lang w:val="ro-RO"/>
              </w:rPr>
            </w:pPr>
            <w:r w:rsidRPr="00AD3CA7">
              <w:rPr>
                <w:sz w:val="24"/>
                <w:szCs w:val="24"/>
              </w:rPr>
              <w:t>4</w:t>
            </w:r>
            <w:r w:rsidRPr="00AD3CA7">
              <w:rPr>
                <w:sz w:val="24"/>
                <w:szCs w:val="24"/>
                <w:lang w:val="ro-RO"/>
              </w:rPr>
              <w:t>6</w:t>
            </w:r>
          </w:p>
        </w:tc>
        <w:tc>
          <w:tcPr>
            <w:tcW w:w="1701" w:type="dxa"/>
            <w:tcBorders>
              <w:top w:val="single" w:sz="4" w:space="0" w:color="auto"/>
              <w:bottom w:val="single" w:sz="4" w:space="0" w:color="auto"/>
            </w:tcBorders>
            <w:vAlign w:val="center"/>
          </w:tcPr>
          <w:p w14:paraId="7E06F486" w14:textId="77777777" w:rsidR="00DD5A79" w:rsidRPr="00AD3CA7" w:rsidRDefault="00DD5A79" w:rsidP="00DB1C9A">
            <w:pPr>
              <w:jc w:val="center"/>
              <w:rPr>
                <w:sz w:val="24"/>
                <w:szCs w:val="24"/>
                <w:lang w:val="en-US"/>
              </w:rPr>
            </w:pPr>
            <w:r w:rsidRPr="00AD3CA7">
              <w:rPr>
                <w:sz w:val="24"/>
                <w:szCs w:val="24"/>
                <w:lang w:val="en-US"/>
              </w:rPr>
              <w:t>CL57A</w:t>
            </w:r>
          </w:p>
          <w:p w14:paraId="6BDFC76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2F22EC3" w14:textId="77777777" w:rsidR="00DD5A79" w:rsidRPr="00AD3CA7" w:rsidRDefault="00DD5A79" w:rsidP="00DB1C9A">
            <w:pPr>
              <w:adjustRightInd w:val="0"/>
              <w:rPr>
                <w:sz w:val="24"/>
                <w:szCs w:val="24"/>
                <w:lang w:val="pt-BR"/>
              </w:rPr>
            </w:pPr>
            <w:r w:rsidRPr="00AD3CA7">
              <w:rPr>
                <w:sz w:val="24"/>
                <w:szCs w:val="24"/>
                <w:lang w:val="pt-BR"/>
              </w:rPr>
              <w:t>Montarea si fixarea pieselor inglobate in beton armat monolit: cu greutatea sub 4 kg</w:t>
            </w:r>
          </w:p>
          <w:p w14:paraId="1FF8AF0E" w14:textId="77777777" w:rsidR="00DD5A79" w:rsidRPr="00AD3CA7" w:rsidRDefault="00DD5A79" w:rsidP="00DB1C9A">
            <w:pPr>
              <w:adjustRightInd w:val="0"/>
              <w:rPr>
                <w:lang w:val="pt-BR"/>
              </w:rPr>
            </w:pPr>
            <w:r w:rsidRPr="00AD3CA7">
              <w:rPr>
                <w:lang w:val="pt-BR"/>
              </w:rPr>
              <w:t>Materiale marunte si de montaj (vaselina, cirpe, petrol, etc)=1,01000</w:t>
            </w:r>
          </w:p>
          <w:p w14:paraId="2260791E"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6A1333E3" w14:textId="77777777" w:rsidR="00DD5A79" w:rsidRPr="00AD3CA7" w:rsidRDefault="00DD5A79" w:rsidP="00DB1C9A">
            <w:pPr>
              <w:jc w:val="center"/>
              <w:rPr>
                <w:sz w:val="24"/>
                <w:szCs w:val="24"/>
              </w:rPr>
            </w:pPr>
            <w:r w:rsidRPr="00AD3CA7">
              <w:rPr>
                <w:sz w:val="24"/>
                <w:szCs w:val="24"/>
              </w:rPr>
              <w:t>kg</w:t>
            </w:r>
          </w:p>
        </w:tc>
        <w:tc>
          <w:tcPr>
            <w:tcW w:w="1559" w:type="dxa"/>
            <w:tcBorders>
              <w:top w:val="single" w:sz="4" w:space="0" w:color="auto"/>
              <w:bottom w:val="single" w:sz="4" w:space="0" w:color="auto"/>
            </w:tcBorders>
            <w:vAlign w:val="center"/>
          </w:tcPr>
          <w:p w14:paraId="7DBA69F2" w14:textId="77777777" w:rsidR="00DD5A79" w:rsidRPr="00AD3CA7" w:rsidRDefault="00DD5A79" w:rsidP="00DB1C9A">
            <w:pPr>
              <w:jc w:val="center"/>
              <w:rPr>
                <w:sz w:val="24"/>
                <w:szCs w:val="24"/>
              </w:rPr>
            </w:pPr>
            <w:r w:rsidRPr="00AD3CA7">
              <w:rPr>
                <w:sz w:val="24"/>
                <w:szCs w:val="24"/>
              </w:rPr>
              <w:t>49,920</w:t>
            </w:r>
          </w:p>
        </w:tc>
      </w:tr>
      <w:tr w:rsidR="00DD5A79" w:rsidRPr="00AD3CA7" w14:paraId="72F25FC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85255" w14:textId="77777777" w:rsidR="00DD5A79" w:rsidRPr="00AD3CA7" w:rsidRDefault="00DD5A79" w:rsidP="00DB1C9A">
            <w:pPr>
              <w:jc w:val="center"/>
              <w:rPr>
                <w:sz w:val="24"/>
                <w:szCs w:val="24"/>
                <w:lang w:val="ro-RO"/>
              </w:rPr>
            </w:pPr>
            <w:r w:rsidRPr="00AD3CA7">
              <w:rPr>
                <w:sz w:val="24"/>
                <w:szCs w:val="24"/>
              </w:rPr>
              <w:t>4</w:t>
            </w:r>
            <w:r w:rsidRPr="00AD3CA7">
              <w:rPr>
                <w:sz w:val="24"/>
                <w:szCs w:val="24"/>
                <w:lang w:val="ro-RO"/>
              </w:rPr>
              <w:t>7</w:t>
            </w:r>
          </w:p>
        </w:tc>
        <w:tc>
          <w:tcPr>
            <w:tcW w:w="1701" w:type="dxa"/>
            <w:tcBorders>
              <w:top w:val="single" w:sz="4" w:space="0" w:color="auto"/>
              <w:bottom w:val="single" w:sz="4" w:space="0" w:color="auto"/>
            </w:tcBorders>
            <w:vAlign w:val="center"/>
          </w:tcPr>
          <w:p w14:paraId="5DBB92C5" w14:textId="77777777" w:rsidR="00DD5A79" w:rsidRPr="00AD3CA7" w:rsidRDefault="00DD5A79" w:rsidP="00DB1C9A">
            <w:pPr>
              <w:jc w:val="center"/>
              <w:rPr>
                <w:sz w:val="24"/>
                <w:szCs w:val="24"/>
                <w:lang w:val="en-US"/>
              </w:rPr>
            </w:pPr>
            <w:r w:rsidRPr="00AD3CA7">
              <w:rPr>
                <w:sz w:val="24"/>
                <w:szCs w:val="24"/>
                <w:lang w:val="en-US"/>
              </w:rPr>
              <w:t>RpAcF01D</w:t>
            </w:r>
          </w:p>
          <w:p w14:paraId="7FFA6E32"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562842D" w14:textId="77777777" w:rsidR="00DD5A79" w:rsidRPr="00AD3CA7" w:rsidRDefault="00DD5A79" w:rsidP="00DB1C9A">
            <w:pPr>
              <w:adjustRightInd w:val="0"/>
              <w:rPr>
                <w:sz w:val="24"/>
                <w:szCs w:val="24"/>
                <w:lang w:val="pt-BR"/>
              </w:rPr>
            </w:pPr>
            <w:r w:rsidRPr="00AD3CA7">
              <w:rPr>
                <w:sz w:val="24"/>
                <w:szCs w:val="24"/>
                <w:lang w:val="pt-BR"/>
              </w:rPr>
              <w:t>Ridicarea la nivelul strazii a capacelor de la caminele de vizitare ale instalatiilor de alimentare cu apa si canalizare, cu inaltimea medie de 20 cm si greutatea capacului de peste 100 kg, pe zid de caramida cu mortar de ciment</w:t>
            </w:r>
          </w:p>
          <w:p w14:paraId="6F7590AE" w14:textId="77777777" w:rsidR="00DD5A79" w:rsidRPr="00AD3CA7" w:rsidRDefault="00DD5A79" w:rsidP="00DB1C9A">
            <w:pPr>
              <w:adjustRightInd w:val="0"/>
            </w:pPr>
            <w:r w:rsidRPr="00AD3CA7">
              <w:t>Materiale marunte (apa, dreptare)=1,02000</w:t>
            </w:r>
          </w:p>
          <w:p w14:paraId="0C3C575A" w14:textId="77777777" w:rsidR="00DD5A79" w:rsidRPr="00AD3CA7" w:rsidRDefault="00DD5A79" w:rsidP="00DB1C9A">
            <w:pPr>
              <w:rPr>
                <w:sz w:val="24"/>
                <w:szCs w:val="24"/>
              </w:rPr>
            </w:pPr>
          </w:p>
        </w:tc>
        <w:tc>
          <w:tcPr>
            <w:tcW w:w="1384" w:type="dxa"/>
            <w:tcBorders>
              <w:top w:val="single" w:sz="4" w:space="0" w:color="auto"/>
              <w:bottom w:val="single" w:sz="4" w:space="0" w:color="auto"/>
            </w:tcBorders>
            <w:vAlign w:val="center"/>
          </w:tcPr>
          <w:p w14:paraId="01EFE028"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6A770471" w14:textId="77777777" w:rsidR="00DD5A79" w:rsidRPr="00AD3CA7" w:rsidRDefault="00DD5A79" w:rsidP="00DB1C9A">
            <w:pPr>
              <w:jc w:val="center"/>
              <w:rPr>
                <w:sz w:val="24"/>
                <w:szCs w:val="24"/>
              </w:rPr>
            </w:pPr>
            <w:r w:rsidRPr="00AD3CA7">
              <w:rPr>
                <w:sz w:val="24"/>
                <w:szCs w:val="24"/>
              </w:rPr>
              <w:t>1,000</w:t>
            </w:r>
          </w:p>
        </w:tc>
      </w:tr>
      <w:tr w:rsidR="00DD5A79" w:rsidRPr="00AD3CA7" w14:paraId="71B16A7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52633C" w14:textId="77777777" w:rsidR="00DD5A79" w:rsidRPr="00AD3CA7" w:rsidRDefault="00DD5A79" w:rsidP="00DB1C9A">
            <w:pPr>
              <w:rPr>
                <w:sz w:val="24"/>
                <w:szCs w:val="24"/>
              </w:rPr>
            </w:pPr>
          </w:p>
        </w:tc>
        <w:tc>
          <w:tcPr>
            <w:tcW w:w="1701" w:type="dxa"/>
            <w:tcBorders>
              <w:top w:val="single" w:sz="4" w:space="0" w:color="auto"/>
              <w:bottom w:val="single" w:sz="4" w:space="0" w:color="auto"/>
            </w:tcBorders>
            <w:vAlign w:val="center"/>
          </w:tcPr>
          <w:p w14:paraId="0EB5E950" w14:textId="77777777" w:rsidR="00DD5A79" w:rsidRPr="00AD3CA7" w:rsidRDefault="00DD5A79" w:rsidP="00DB1C9A">
            <w:pPr>
              <w:rPr>
                <w:sz w:val="24"/>
                <w:szCs w:val="24"/>
                <w:lang w:val="en-US"/>
              </w:rPr>
            </w:pPr>
          </w:p>
        </w:tc>
        <w:tc>
          <w:tcPr>
            <w:tcW w:w="4961" w:type="dxa"/>
            <w:tcBorders>
              <w:top w:val="single" w:sz="4" w:space="0" w:color="auto"/>
              <w:bottom w:val="single" w:sz="4" w:space="0" w:color="auto"/>
            </w:tcBorders>
            <w:vAlign w:val="center"/>
          </w:tcPr>
          <w:p w14:paraId="73C466D8" w14:textId="77777777" w:rsidR="00DD5A79" w:rsidRDefault="00DD5A79" w:rsidP="00DB1C9A">
            <w:pPr>
              <w:adjustRightInd w:val="0"/>
              <w:rPr>
                <w:b/>
                <w:bCs/>
                <w:sz w:val="24"/>
                <w:szCs w:val="24"/>
              </w:rPr>
            </w:pPr>
            <w:r w:rsidRPr="00AD3CA7">
              <w:rPr>
                <w:b/>
                <w:bCs/>
                <w:sz w:val="22"/>
                <w:szCs w:val="22"/>
                <w:lang w:val="en-US"/>
              </w:rPr>
              <w:t>Capitolul  2</w:t>
            </w:r>
            <w:r w:rsidRPr="00AD3CA7">
              <w:rPr>
                <w:b/>
                <w:bCs/>
                <w:sz w:val="22"/>
                <w:szCs w:val="22"/>
                <w:lang w:val="ro-RO"/>
              </w:rPr>
              <w:t xml:space="preserve">. </w:t>
            </w:r>
            <w:r w:rsidRPr="00AD3CA7">
              <w:rPr>
                <w:b/>
                <w:bCs/>
                <w:sz w:val="24"/>
                <w:szCs w:val="24"/>
                <w:lang w:val="en-US"/>
              </w:rPr>
              <w:t>Transportarea</w:t>
            </w:r>
          </w:p>
          <w:p w14:paraId="50AA62EE" w14:textId="77777777" w:rsidR="00DD5A79" w:rsidRPr="00AD3CA7" w:rsidRDefault="00DD5A79" w:rsidP="00DB1C9A">
            <w:pPr>
              <w:adjustRightInd w:val="0"/>
              <w:rPr>
                <w:sz w:val="24"/>
                <w:szCs w:val="24"/>
              </w:rPr>
            </w:pPr>
          </w:p>
        </w:tc>
        <w:tc>
          <w:tcPr>
            <w:tcW w:w="1384" w:type="dxa"/>
            <w:tcBorders>
              <w:top w:val="single" w:sz="4" w:space="0" w:color="auto"/>
              <w:bottom w:val="single" w:sz="4" w:space="0" w:color="auto"/>
            </w:tcBorders>
            <w:vAlign w:val="center"/>
          </w:tcPr>
          <w:p w14:paraId="33A2250B" w14:textId="77777777" w:rsidR="00DD5A79" w:rsidRPr="00AD3CA7" w:rsidRDefault="00DD5A79" w:rsidP="00DB1C9A">
            <w:pPr>
              <w:jc w:val="center"/>
              <w:rPr>
                <w:sz w:val="24"/>
                <w:szCs w:val="24"/>
                <w:lang w:val="en-US"/>
              </w:rPr>
            </w:pPr>
          </w:p>
        </w:tc>
        <w:tc>
          <w:tcPr>
            <w:tcW w:w="1559" w:type="dxa"/>
            <w:tcBorders>
              <w:top w:val="single" w:sz="4" w:space="0" w:color="auto"/>
              <w:bottom w:val="single" w:sz="4" w:space="0" w:color="auto"/>
            </w:tcBorders>
            <w:vAlign w:val="center"/>
          </w:tcPr>
          <w:p w14:paraId="6E73F601" w14:textId="77777777" w:rsidR="00DD5A79" w:rsidRPr="00AD3CA7" w:rsidRDefault="00DD5A79" w:rsidP="00DB1C9A">
            <w:pPr>
              <w:jc w:val="center"/>
              <w:rPr>
                <w:sz w:val="24"/>
                <w:szCs w:val="24"/>
                <w:lang w:val="en-US"/>
              </w:rPr>
            </w:pPr>
          </w:p>
        </w:tc>
      </w:tr>
      <w:tr w:rsidR="00DD5A79" w:rsidRPr="00AD3CA7" w14:paraId="111035C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4F2D6E" w14:textId="77777777" w:rsidR="00DD5A79" w:rsidRPr="00AD3CA7" w:rsidRDefault="00DD5A79" w:rsidP="00DB1C9A">
            <w:pPr>
              <w:jc w:val="center"/>
              <w:rPr>
                <w:sz w:val="24"/>
                <w:szCs w:val="24"/>
                <w:lang w:val="en-US"/>
              </w:rPr>
            </w:pPr>
            <w:r w:rsidRPr="00AD3CA7">
              <w:rPr>
                <w:sz w:val="24"/>
                <w:szCs w:val="24"/>
                <w:lang w:val="en-US"/>
              </w:rPr>
              <w:t>48</w:t>
            </w:r>
          </w:p>
        </w:tc>
        <w:tc>
          <w:tcPr>
            <w:tcW w:w="1701" w:type="dxa"/>
            <w:tcBorders>
              <w:top w:val="single" w:sz="4" w:space="0" w:color="auto"/>
              <w:bottom w:val="single" w:sz="4" w:space="0" w:color="auto"/>
            </w:tcBorders>
            <w:vAlign w:val="center"/>
          </w:tcPr>
          <w:p w14:paraId="7E8E9DB6" w14:textId="77777777" w:rsidR="00DD5A79" w:rsidRPr="00AD3CA7" w:rsidRDefault="00DD5A79" w:rsidP="00DB1C9A">
            <w:pPr>
              <w:jc w:val="center"/>
              <w:rPr>
                <w:sz w:val="24"/>
                <w:szCs w:val="24"/>
                <w:lang w:val="en-US"/>
              </w:rPr>
            </w:pPr>
            <w:r w:rsidRPr="00AD3CA7">
              <w:rPr>
                <w:sz w:val="24"/>
                <w:szCs w:val="24"/>
                <w:lang w:val="en-US"/>
              </w:rPr>
              <w:t>TsI51B10</w:t>
            </w:r>
          </w:p>
          <w:p w14:paraId="40455DA2" w14:textId="77777777" w:rsidR="00DD5A79" w:rsidRPr="00AD3CA7" w:rsidRDefault="00DD5A79" w:rsidP="00DB1C9A">
            <w:pPr>
              <w:rPr>
                <w:sz w:val="24"/>
                <w:szCs w:val="24"/>
                <w:lang w:val="en-US"/>
              </w:rPr>
            </w:pPr>
          </w:p>
        </w:tc>
        <w:tc>
          <w:tcPr>
            <w:tcW w:w="4961" w:type="dxa"/>
            <w:tcBorders>
              <w:top w:val="single" w:sz="4" w:space="0" w:color="auto"/>
              <w:bottom w:val="single" w:sz="4" w:space="0" w:color="auto"/>
            </w:tcBorders>
            <w:vAlign w:val="center"/>
          </w:tcPr>
          <w:p w14:paraId="4025D5E9" w14:textId="77777777" w:rsidR="00DD5A79" w:rsidRPr="00AD3CA7" w:rsidRDefault="00DD5A79" w:rsidP="00DB1C9A">
            <w:pPr>
              <w:adjustRightInd w:val="0"/>
              <w:rPr>
                <w:sz w:val="24"/>
                <w:szCs w:val="24"/>
                <w:lang w:val="en-US"/>
              </w:rPr>
            </w:pPr>
            <w:r w:rsidRPr="00AD3CA7">
              <w:rPr>
                <w:sz w:val="24"/>
                <w:szCs w:val="24"/>
                <w:lang w:val="pt-BR"/>
              </w:rPr>
              <w:t>Transportarea pamintului cu autobasculanta de 10 t la distanta de: 20 km</w:t>
            </w:r>
            <w:r w:rsidRPr="00AD3CA7">
              <w:rPr>
                <w:sz w:val="24"/>
                <w:szCs w:val="24"/>
                <w:lang w:val="en-US"/>
              </w:rPr>
              <w:t>, (p.1,2)</w:t>
            </w:r>
          </w:p>
          <w:p w14:paraId="068C1F1E" w14:textId="77777777" w:rsidR="00DD5A79" w:rsidRPr="00AD3CA7" w:rsidRDefault="00DD5A79" w:rsidP="00DB1C9A">
            <w:pPr>
              <w:adjustRightInd w:val="0"/>
              <w:rPr>
                <w:sz w:val="24"/>
                <w:szCs w:val="24"/>
                <w:lang w:val="pt-BR"/>
              </w:rPr>
            </w:pPr>
          </w:p>
        </w:tc>
        <w:tc>
          <w:tcPr>
            <w:tcW w:w="1384" w:type="dxa"/>
            <w:tcBorders>
              <w:top w:val="single" w:sz="4" w:space="0" w:color="auto"/>
              <w:bottom w:val="single" w:sz="4" w:space="0" w:color="auto"/>
            </w:tcBorders>
            <w:vAlign w:val="center"/>
          </w:tcPr>
          <w:p w14:paraId="489282B6" w14:textId="77777777" w:rsidR="00DD5A79" w:rsidRPr="00AD3CA7" w:rsidRDefault="00DD5A79" w:rsidP="00DB1C9A">
            <w:pPr>
              <w:jc w:val="center"/>
              <w:rPr>
                <w:sz w:val="24"/>
                <w:szCs w:val="24"/>
                <w:lang w:val="en-US"/>
              </w:rPr>
            </w:pPr>
            <w:r w:rsidRPr="00AD3CA7">
              <w:rPr>
                <w:sz w:val="24"/>
                <w:szCs w:val="24"/>
              </w:rPr>
              <w:t>t</w:t>
            </w:r>
          </w:p>
        </w:tc>
        <w:tc>
          <w:tcPr>
            <w:tcW w:w="1559" w:type="dxa"/>
            <w:tcBorders>
              <w:top w:val="single" w:sz="4" w:space="0" w:color="auto"/>
              <w:bottom w:val="single" w:sz="4" w:space="0" w:color="auto"/>
            </w:tcBorders>
            <w:vAlign w:val="center"/>
          </w:tcPr>
          <w:p w14:paraId="37AD5E87" w14:textId="77777777" w:rsidR="00DD5A79" w:rsidRPr="00AD3CA7" w:rsidRDefault="00DD5A79" w:rsidP="00DB1C9A">
            <w:pPr>
              <w:jc w:val="center"/>
              <w:rPr>
                <w:sz w:val="24"/>
                <w:szCs w:val="24"/>
                <w:lang w:val="en-US"/>
              </w:rPr>
            </w:pPr>
            <w:r w:rsidRPr="00AD3CA7">
              <w:rPr>
                <w:sz w:val="24"/>
                <w:szCs w:val="24"/>
              </w:rPr>
              <w:t>282,200</w:t>
            </w:r>
          </w:p>
        </w:tc>
      </w:tr>
      <w:tr w:rsidR="00DD5A79" w:rsidRPr="00AD3CA7" w14:paraId="38D3724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EC4A92" w14:textId="77777777" w:rsidR="00DD5A79" w:rsidRPr="00AD3CA7" w:rsidRDefault="00DD5A79" w:rsidP="00DB1C9A">
            <w:pPr>
              <w:jc w:val="center"/>
              <w:rPr>
                <w:sz w:val="24"/>
                <w:szCs w:val="24"/>
                <w:lang w:val="en-US"/>
              </w:rPr>
            </w:pPr>
            <w:r w:rsidRPr="00AD3CA7">
              <w:rPr>
                <w:sz w:val="24"/>
                <w:szCs w:val="24"/>
                <w:lang w:val="en-US"/>
              </w:rPr>
              <w:t>49</w:t>
            </w:r>
          </w:p>
        </w:tc>
        <w:tc>
          <w:tcPr>
            <w:tcW w:w="1701" w:type="dxa"/>
            <w:tcBorders>
              <w:top w:val="single" w:sz="4" w:space="0" w:color="auto"/>
              <w:bottom w:val="single" w:sz="4" w:space="0" w:color="auto"/>
            </w:tcBorders>
            <w:vAlign w:val="center"/>
          </w:tcPr>
          <w:p w14:paraId="44F581C1" w14:textId="77777777" w:rsidR="00DD5A79" w:rsidRPr="00AD3CA7" w:rsidRDefault="00DD5A79" w:rsidP="00DB1C9A">
            <w:pPr>
              <w:jc w:val="center"/>
              <w:rPr>
                <w:sz w:val="24"/>
                <w:szCs w:val="24"/>
                <w:lang w:val="en-US"/>
              </w:rPr>
            </w:pPr>
            <w:r w:rsidRPr="00AD3CA7">
              <w:rPr>
                <w:sz w:val="24"/>
                <w:szCs w:val="24"/>
                <w:lang w:val="en-US"/>
              </w:rPr>
              <w:t>TsI51B10</w:t>
            </w:r>
          </w:p>
          <w:p w14:paraId="197FA43B" w14:textId="77777777" w:rsidR="00DD5A79" w:rsidRPr="00AD3CA7" w:rsidRDefault="00DD5A79" w:rsidP="00DB1C9A">
            <w:pPr>
              <w:rPr>
                <w:sz w:val="24"/>
                <w:szCs w:val="24"/>
                <w:lang w:val="en-US"/>
              </w:rPr>
            </w:pPr>
          </w:p>
        </w:tc>
        <w:tc>
          <w:tcPr>
            <w:tcW w:w="4961" w:type="dxa"/>
            <w:tcBorders>
              <w:top w:val="single" w:sz="4" w:space="0" w:color="auto"/>
              <w:bottom w:val="single" w:sz="4" w:space="0" w:color="auto"/>
            </w:tcBorders>
            <w:vAlign w:val="center"/>
          </w:tcPr>
          <w:p w14:paraId="50CC1A1D" w14:textId="77777777" w:rsidR="00DD5A79" w:rsidRPr="00AD3CA7" w:rsidRDefault="00DD5A79" w:rsidP="00DB1C9A">
            <w:pPr>
              <w:adjustRightInd w:val="0"/>
              <w:rPr>
                <w:sz w:val="24"/>
                <w:szCs w:val="24"/>
                <w:lang w:val="pt-BR"/>
              </w:rPr>
            </w:pPr>
            <w:r w:rsidRPr="00AD3CA7">
              <w:rPr>
                <w:sz w:val="24"/>
                <w:szCs w:val="24"/>
                <w:lang w:val="pt-BR"/>
              </w:rPr>
              <w:t>Transportarea pamintului cu autobasculanta de 10 t la distanta de: 20 km, (p.6)</w:t>
            </w:r>
          </w:p>
          <w:p w14:paraId="4112AA98" w14:textId="77777777" w:rsidR="00DD5A79" w:rsidRPr="00AD3CA7" w:rsidRDefault="00DD5A79" w:rsidP="00DB1C9A">
            <w:pPr>
              <w:adjustRightInd w:val="0"/>
              <w:rPr>
                <w:sz w:val="24"/>
                <w:szCs w:val="24"/>
                <w:lang w:val="pt-BR"/>
              </w:rPr>
            </w:pPr>
          </w:p>
        </w:tc>
        <w:tc>
          <w:tcPr>
            <w:tcW w:w="1384" w:type="dxa"/>
            <w:tcBorders>
              <w:top w:val="single" w:sz="4" w:space="0" w:color="auto"/>
              <w:bottom w:val="single" w:sz="4" w:space="0" w:color="auto"/>
            </w:tcBorders>
            <w:vAlign w:val="center"/>
          </w:tcPr>
          <w:p w14:paraId="04275DD1" w14:textId="77777777" w:rsidR="00DD5A79" w:rsidRPr="00AD3CA7" w:rsidRDefault="00DD5A79" w:rsidP="00DB1C9A">
            <w:pPr>
              <w:jc w:val="center"/>
              <w:rPr>
                <w:sz w:val="24"/>
                <w:szCs w:val="24"/>
                <w:lang w:val="en-US"/>
              </w:rPr>
            </w:pPr>
            <w:r w:rsidRPr="00AD3CA7">
              <w:rPr>
                <w:sz w:val="24"/>
                <w:szCs w:val="24"/>
              </w:rPr>
              <w:t>t</w:t>
            </w:r>
          </w:p>
        </w:tc>
        <w:tc>
          <w:tcPr>
            <w:tcW w:w="1559" w:type="dxa"/>
            <w:tcBorders>
              <w:top w:val="single" w:sz="4" w:space="0" w:color="auto"/>
              <w:bottom w:val="single" w:sz="4" w:space="0" w:color="auto"/>
            </w:tcBorders>
            <w:vAlign w:val="center"/>
          </w:tcPr>
          <w:p w14:paraId="7546D12C" w14:textId="77777777" w:rsidR="00DD5A79" w:rsidRPr="00AD3CA7" w:rsidRDefault="00DD5A79" w:rsidP="00DB1C9A">
            <w:pPr>
              <w:jc w:val="center"/>
              <w:rPr>
                <w:sz w:val="24"/>
                <w:szCs w:val="24"/>
                <w:lang w:val="en-US"/>
              </w:rPr>
            </w:pPr>
            <w:r w:rsidRPr="00AD3CA7">
              <w:rPr>
                <w:sz w:val="24"/>
                <w:szCs w:val="24"/>
              </w:rPr>
              <w:t>214,200</w:t>
            </w:r>
          </w:p>
        </w:tc>
      </w:tr>
    </w:tbl>
    <w:p w14:paraId="22D4F4C7" w14:textId="77777777" w:rsidR="00DD5A79" w:rsidRPr="00AD3CA7" w:rsidRDefault="00DD5A79" w:rsidP="00DD5A79">
      <w:pPr>
        <w:rPr>
          <w:sz w:val="6"/>
          <w:szCs w:val="6"/>
          <w:lang w:val="en-US"/>
        </w:rPr>
      </w:pPr>
      <w:r w:rsidRPr="00AD3CA7">
        <w:rPr>
          <w:sz w:val="24"/>
          <w:szCs w:val="24"/>
          <w:lang w:val="en-US"/>
        </w:rPr>
        <w:t xml:space="preserve"> </w:t>
      </w:r>
    </w:p>
    <w:p w14:paraId="5EBF32FC"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6813CC54" w14:textId="77777777" w:rsidR="00DD5A79" w:rsidRPr="00AD3CA7" w:rsidRDefault="00DD5A79" w:rsidP="00DD5A79">
      <w:pPr>
        <w:rPr>
          <w:sz w:val="28"/>
          <w:szCs w:val="28"/>
          <w:lang w:val="en-US"/>
        </w:rPr>
      </w:pPr>
      <w:r w:rsidRPr="00AD3CA7">
        <w:rPr>
          <w:sz w:val="24"/>
          <w:szCs w:val="24"/>
          <w:lang w:val="en-US"/>
        </w:rPr>
        <w:tab/>
      </w:r>
      <w:r w:rsidRPr="00AD3CA7">
        <w:rPr>
          <w:sz w:val="28"/>
          <w:szCs w:val="28"/>
          <w:lang w:val="en-US"/>
        </w:rPr>
        <w:t xml:space="preserve">                                                                                                         </w:t>
      </w:r>
    </w:p>
    <w:p w14:paraId="5A92AA1A" w14:textId="77777777" w:rsidR="00DD5A79" w:rsidRDefault="00DD5A79" w:rsidP="00DD5A79">
      <w:pPr>
        <w:jc w:val="center"/>
        <w:rPr>
          <w:sz w:val="28"/>
          <w:szCs w:val="28"/>
          <w:lang w:val="en-US"/>
        </w:rPr>
      </w:pPr>
    </w:p>
    <w:p w14:paraId="47947D63" w14:textId="77777777" w:rsidR="00DD5A79" w:rsidRPr="00AD3CA7" w:rsidRDefault="00DD5A79" w:rsidP="00DD5A79">
      <w:pPr>
        <w:jc w:val="right"/>
        <w:rPr>
          <w:i/>
          <w:iCs/>
          <w:sz w:val="22"/>
          <w:szCs w:val="22"/>
          <w:lang w:val="ro-RO"/>
        </w:rPr>
      </w:pPr>
    </w:p>
    <w:p w14:paraId="269B25EB" w14:textId="77777777" w:rsidR="00DD5A79" w:rsidRPr="00AD3CA7" w:rsidRDefault="00DD5A79" w:rsidP="00DD5A79">
      <w:pPr>
        <w:jc w:val="right"/>
        <w:rPr>
          <w:b/>
          <w:bCs/>
          <w:i/>
          <w:iCs/>
          <w:sz w:val="22"/>
          <w:szCs w:val="22"/>
          <w:lang w:val="ro-RO"/>
        </w:rPr>
      </w:pPr>
      <w:r w:rsidRPr="00AD3CA7">
        <w:rPr>
          <w:b/>
          <w:bCs/>
          <w:i/>
          <w:iCs/>
          <w:sz w:val="22"/>
          <w:szCs w:val="22"/>
          <w:lang w:val="ro-RO"/>
        </w:rPr>
        <w:t xml:space="preserve">Anexa 2 </w:t>
      </w:r>
    </w:p>
    <w:tbl>
      <w:tblPr>
        <w:tblW w:w="0" w:type="auto"/>
        <w:tblLayout w:type="fixed"/>
        <w:tblLook w:val="0000" w:firstRow="0" w:lastRow="0" w:firstColumn="0" w:lastColumn="0" w:noHBand="0" w:noVBand="0"/>
      </w:tblPr>
      <w:tblGrid>
        <w:gridCol w:w="4786"/>
        <w:gridCol w:w="5245"/>
      </w:tblGrid>
      <w:tr w:rsidR="00DD5A79" w:rsidRPr="00AD3CA7" w14:paraId="64A1AA73" w14:textId="77777777" w:rsidTr="00DB1C9A">
        <w:tblPrEx>
          <w:tblCellMar>
            <w:top w:w="0" w:type="dxa"/>
            <w:bottom w:w="0" w:type="dxa"/>
          </w:tblCellMar>
        </w:tblPrEx>
        <w:tc>
          <w:tcPr>
            <w:tcW w:w="4786" w:type="dxa"/>
            <w:tcBorders>
              <w:top w:val="nil"/>
              <w:left w:val="nil"/>
              <w:bottom w:val="single" w:sz="6" w:space="0" w:color="auto"/>
              <w:right w:val="nil"/>
            </w:tcBorders>
          </w:tcPr>
          <w:p w14:paraId="290A71E1" w14:textId="77777777" w:rsidR="00DD5A79" w:rsidRPr="00AD3CA7" w:rsidRDefault="00DD5A79" w:rsidP="00DB1C9A">
            <w:pPr>
              <w:rPr>
                <w:b/>
                <w:bCs/>
                <w:sz w:val="32"/>
                <w:szCs w:val="32"/>
                <w:lang w:val="pt-BR"/>
              </w:rPr>
            </w:pPr>
            <w:r w:rsidRPr="00AD3CA7">
              <w:rPr>
                <w:b/>
                <w:bCs/>
                <w:sz w:val="28"/>
                <w:szCs w:val="28"/>
                <w:lang w:val="pt-BR"/>
              </w:rPr>
              <w:t>Obiect: Sursa nr.1</w:t>
            </w:r>
          </w:p>
        </w:tc>
        <w:tc>
          <w:tcPr>
            <w:tcW w:w="5245" w:type="dxa"/>
            <w:tcBorders>
              <w:top w:val="nil"/>
              <w:left w:val="nil"/>
              <w:bottom w:val="nil"/>
              <w:right w:val="nil"/>
            </w:tcBorders>
          </w:tcPr>
          <w:p w14:paraId="10BF7F7C" w14:textId="77777777" w:rsidR="00DD5A79" w:rsidRPr="00AD3CA7" w:rsidRDefault="00DD5A79" w:rsidP="00DB1C9A">
            <w:pPr>
              <w:jc w:val="right"/>
              <w:rPr>
                <w:sz w:val="22"/>
                <w:szCs w:val="22"/>
                <w:lang w:val="en-US"/>
              </w:rPr>
            </w:pPr>
            <w:r w:rsidRPr="00AD3CA7">
              <w:rPr>
                <w:sz w:val="22"/>
                <w:szCs w:val="22"/>
                <w:lang w:val="en-US"/>
              </w:rPr>
              <w:t>Formular Nr.1</w:t>
            </w:r>
          </w:p>
          <w:p w14:paraId="1D8A7B1C" w14:textId="77777777" w:rsidR="00DD5A79" w:rsidRPr="00AD3CA7" w:rsidRDefault="00DD5A79" w:rsidP="00DB1C9A">
            <w:pPr>
              <w:jc w:val="right"/>
              <w:rPr>
                <w:sz w:val="16"/>
                <w:szCs w:val="16"/>
              </w:rPr>
            </w:pPr>
          </w:p>
        </w:tc>
      </w:tr>
      <w:tr w:rsidR="00DD5A79" w:rsidRPr="00AD3CA7" w14:paraId="1607FDDA" w14:textId="77777777" w:rsidTr="00DB1C9A">
        <w:tblPrEx>
          <w:tblCellMar>
            <w:top w:w="0" w:type="dxa"/>
            <w:bottom w:w="0" w:type="dxa"/>
          </w:tblCellMar>
        </w:tblPrEx>
        <w:tc>
          <w:tcPr>
            <w:tcW w:w="4786" w:type="dxa"/>
            <w:tcBorders>
              <w:top w:val="nil"/>
              <w:left w:val="nil"/>
              <w:bottom w:val="nil"/>
              <w:right w:val="nil"/>
            </w:tcBorders>
          </w:tcPr>
          <w:p w14:paraId="2914F058"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23552F65" w14:textId="77777777" w:rsidR="00DD5A79" w:rsidRPr="00AD3CA7" w:rsidRDefault="00DD5A79" w:rsidP="00DB1C9A">
            <w:pPr>
              <w:jc w:val="center"/>
              <w:rPr>
                <w:sz w:val="22"/>
                <w:szCs w:val="22"/>
              </w:rPr>
            </w:pPr>
          </w:p>
        </w:tc>
      </w:tr>
    </w:tbl>
    <w:p w14:paraId="4BA24499" w14:textId="77777777" w:rsidR="00DD5A79" w:rsidRPr="00AD3CA7" w:rsidRDefault="00DD5A79" w:rsidP="00DD5A79">
      <w:pPr>
        <w:rPr>
          <w:sz w:val="22"/>
          <w:szCs w:val="22"/>
        </w:rPr>
      </w:pPr>
    </w:p>
    <w:p w14:paraId="2B2E8876" w14:textId="77777777" w:rsidR="00DD5A79" w:rsidRPr="00AD3CA7" w:rsidRDefault="00DD5A79" w:rsidP="00DD5A79">
      <w:pPr>
        <w:rPr>
          <w:sz w:val="22"/>
          <w:szCs w:val="22"/>
        </w:rPr>
      </w:pPr>
    </w:p>
    <w:p w14:paraId="3335D968" w14:textId="77777777" w:rsidR="00DD5A79" w:rsidRPr="00AD3CA7" w:rsidRDefault="00DD5A79" w:rsidP="00DD5A79">
      <w:pPr>
        <w:jc w:val="center"/>
        <w:rPr>
          <w:b/>
          <w:bCs/>
          <w:sz w:val="32"/>
          <w:szCs w:val="32"/>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nr.2</w:t>
      </w:r>
    </w:p>
    <w:p w14:paraId="33E229A6" w14:textId="77777777" w:rsidR="00DD5A79" w:rsidRPr="00AD3CA7" w:rsidRDefault="00DD5A79" w:rsidP="00DD5A79">
      <w:pPr>
        <w:jc w:val="center"/>
        <w:rPr>
          <w:b/>
          <w:bCs/>
          <w:sz w:val="26"/>
          <w:szCs w:val="28"/>
          <w:lang w:val="pt-BR"/>
        </w:rPr>
      </w:pPr>
      <w:r w:rsidRPr="00AD3CA7">
        <w:rPr>
          <w:b/>
          <w:bCs/>
          <w:sz w:val="28"/>
          <w:szCs w:val="28"/>
          <w:lang w:val="pt-BR"/>
        </w:rPr>
        <w:t>Lot 2.</w:t>
      </w:r>
      <w:r w:rsidRPr="00AD3CA7">
        <w:rPr>
          <w:b/>
          <w:bCs/>
          <w:sz w:val="26"/>
          <w:szCs w:val="28"/>
          <w:lang w:val="pt-BR"/>
        </w:rPr>
        <w:t xml:space="preserve">  Executarea hidroizolației căminului tehnic subteran de evidență </w:t>
      </w:r>
    </w:p>
    <w:p w14:paraId="066487FF" w14:textId="77777777" w:rsidR="00DD5A79" w:rsidRPr="00AD3CA7" w:rsidRDefault="00DD5A79" w:rsidP="00DD5A79">
      <w:pPr>
        <w:jc w:val="center"/>
        <w:rPr>
          <w:b/>
          <w:bCs/>
          <w:sz w:val="26"/>
          <w:szCs w:val="32"/>
          <w:lang w:val="pt-BR"/>
        </w:rPr>
      </w:pPr>
      <w:r w:rsidRPr="00AD3CA7">
        <w:rPr>
          <w:b/>
          <w:bCs/>
          <w:sz w:val="26"/>
          <w:szCs w:val="28"/>
          <w:lang w:val="pt-BR"/>
        </w:rPr>
        <w:t>a apelor uzate Sursa 1, str. Meșterul Manole, 3</w:t>
      </w:r>
    </w:p>
    <w:p w14:paraId="59C1E813" w14:textId="77777777" w:rsidR="00DD5A79" w:rsidRPr="00AD3CA7" w:rsidRDefault="00DD5A79" w:rsidP="00DD5A79">
      <w:pPr>
        <w:jc w:val="center"/>
        <w:rPr>
          <w:sz w:val="24"/>
          <w:szCs w:val="24"/>
          <w:lang w:val="pt-BR"/>
        </w:rPr>
      </w:pPr>
    </w:p>
    <w:tbl>
      <w:tblPr>
        <w:tblW w:w="10314" w:type="dxa"/>
        <w:tblLayout w:type="fixed"/>
        <w:tblLook w:val="0000" w:firstRow="0" w:lastRow="0" w:firstColumn="0" w:lastColumn="0" w:noHBand="0" w:noVBand="0"/>
      </w:tblPr>
      <w:tblGrid>
        <w:gridCol w:w="709"/>
        <w:gridCol w:w="1809"/>
        <w:gridCol w:w="4853"/>
        <w:gridCol w:w="1384"/>
        <w:gridCol w:w="1559"/>
      </w:tblGrid>
      <w:tr w:rsidR="00DD5A79" w:rsidRPr="00AD3CA7" w14:paraId="01CE4D1F"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EF101B5" w14:textId="77777777" w:rsidR="00DD5A79" w:rsidRPr="00AD3CA7" w:rsidRDefault="00DD5A79" w:rsidP="00DB1C9A">
            <w:pPr>
              <w:ind w:right="-108"/>
              <w:jc w:val="center"/>
              <w:rPr>
                <w:sz w:val="22"/>
                <w:szCs w:val="22"/>
                <w:lang w:val="en-US"/>
              </w:rPr>
            </w:pPr>
            <w:r w:rsidRPr="00AD3CA7">
              <w:rPr>
                <w:sz w:val="22"/>
                <w:szCs w:val="22"/>
              </w:rPr>
              <w:t>№</w:t>
            </w:r>
          </w:p>
          <w:p w14:paraId="7EDB70AA"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809" w:type="dxa"/>
            <w:vMerge w:val="restart"/>
            <w:tcBorders>
              <w:top w:val="single" w:sz="6" w:space="0" w:color="auto"/>
              <w:left w:val="single" w:sz="6" w:space="0" w:color="auto"/>
              <w:bottom w:val="nil"/>
              <w:right w:val="nil"/>
            </w:tcBorders>
            <w:shd w:val="pct5" w:color="auto" w:fill="auto"/>
          </w:tcPr>
          <w:p w14:paraId="437E29F6"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853" w:type="dxa"/>
            <w:vMerge w:val="restart"/>
            <w:tcBorders>
              <w:top w:val="single" w:sz="6" w:space="0" w:color="auto"/>
              <w:left w:val="single" w:sz="6" w:space="0" w:color="auto"/>
              <w:bottom w:val="nil"/>
              <w:right w:val="nil"/>
            </w:tcBorders>
            <w:shd w:val="pct5" w:color="auto" w:fill="auto"/>
          </w:tcPr>
          <w:p w14:paraId="5A1C941D" w14:textId="77777777" w:rsidR="00DD5A79" w:rsidRPr="00AD3CA7" w:rsidRDefault="00DD5A79" w:rsidP="00DB1C9A">
            <w:pPr>
              <w:jc w:val="center"/>
              <w:rPr>
                <w:sz w:val="22"/>
                <w:szCs w:val="22"/>
                <w:lang w:val="ro-RO"/>
              </w:rPr>
            </w:pPr>
          </w:p>
          <w:p w14:paraId="156AFCE5"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384" w:type="dxa"/>
            <w:vMerge w:val="restart"/>
            <w:tcBorders>
              <w:top w:val="single" w:sz="6" w:space="0" w:color="auto"/>
              <w:left w:val="single" w:sz="6" w:space="0" w:color="auto"/>
              <w:bottom w:val="nil"/>
              <w:right w:val="nil"/>
            </w:tcBorders>
            <w:shd w:val="pct5" w:color="auto" w:fill="auto"/>
          </w:tcPr>
          <w:p w14:paraId="4474A74C"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A42DABC"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07FE0CE8"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271442C" w14:textId="77777777" w:rsidR="00DD5A79" w:rsidRPr="00AD3CA7" w:rsidRDefault="00DD5A79" w:rsidP="00DB1C9A">
            <w:pPr>
              <w:jc w:val="center"/>
              <w:rPr>
                <w:sz w:val="22"/>
                <w:szCs w:val="22"/>
                <w:lang w:val="en-US"/>
              </w:rPr>
            </w:pPr>
          </w:p>
        </w:tc>
        <w:tc>
          <w:tcPr>
            <w:tcW w:w="1809" w:type="dxa"/>
            <w:vMerge/>
            <w:tcBorders>
              <w:top w:val="nil"/>
              <w:left w:val="single" w:sz="6" w:space="0" w:color="auto"/>
              <w:bottom w:val="single" w:sz="6" w:space="0" w:color="auto"/>
              <w:right w:val="single" w:sz="6" w:space="0" w:color="auto"/>
            </w:tcBorders>
            <w:shd w:val="pct5" w:color="auto" w:fill="auto"/>
          </w:tcPr>
          <w:p w14:paraId="2E5148BE" w14:textId="77777777" w:rsidR="00DD5A79" w:rsidRPr="00AD3CA7" w:rsidRDefault="00DD5A79" w:rsidP="00DB1C9A">
            <w:pPr>
              <w:jc w:val="center"/>
              <w:rPr>
                <w:sz w:val="22"/>
                <w:szCs w:val="22"/>
                <w:lang w:val="en-US"/>
              </w:rPr>
            </w:pPr>
          </w:p>
        </w:tc>
        <w:tc>
          <w:tcPr>
            <w:tcW w:w="4853" w:type="dxa"/>
            <w:vMerge/>
            <w:tcBorders>
              <w:top w:val="nil"/>
              <w:left w:val="single" w:sz="6" w:space="0" w:color="auto"/>
              <w:bottom w:val="single" w:sz="6" w:space="0" w:color="auto"/>
              <w:right w:val="single" w:sz="6" w:space="0" w:color="auto"/>
            </w:tcBorders>
            <w:shd w:val="pct5" w:color="auto" w:fill="auto"/>
          </w:tcPr>
          <w:p w14:paraId="7F607C0F" w14:textId="77777777" w:rsidR="00DD5A79" w:rsidRPr="00AD3CA7" w:rsidRDefault="00DD5A79" w:rsidP="00DB1C9A">
            <w:pPr>
              <w:jc w:val="center"/>
              <w:rPr>
                <w:sz w:val="22"/>
                <w:szCs w:val="22"/>
                <w:lang w:val="en-US"/>
              </w:rPr>
            </w:pPr>
          </w:p>
        </w:tc>
        <w:tc>
          <w:tcPr>
            <w:tcW w:w="1384" w:type="dxa"/>
            <w:vMerge/>
            <w:tcBorders>
              <w:top w:val="nil"/>
              <w:left w:val="single" w:sz="6" w:space="0" w:color="auto"/>
              <w:bottom w:val="single" w:sz="6" w:space="0" w:color="auto"/>
              <w:right w:val="single" w:sz="6" w:space="0" w:color="auto"/>
            </w:tcBorders>
            <w:shd w:val="pct5" w:color="auto" w:fill="auto"/>
          </w:tcPr>
          <w:p w14:paraId="33843FE4" w14:textId="77777777" w:rsidR="00DD5A79" w:rsidRPr="00AD3CA7" w:rsidRDefault="00DD5A79" w:rsidP="00DB1C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393CBCA" w14:textId="77777777" w:rsidR="00DD5A79" w:rsidRPr="00AD3CA7" w:rsidRDefault="00DD5A79" w:rsidP="00DB1C9A">
            <w:pPr>
              <w:jc w:val="center"/>
              <w:rPr>
                <w:sz w:val="22"/>
                <w:szCs w:val="22"/>
                <w:lang w:val="en-US"/>
              </w:rPr>
            </w:pPr>
          </w:p>
        </w:tc>
      </w:tr>
    </w:tbl>
    <w:p w14:paraId="3841D1F6" w14:textId="77777777" w:rsidR="00DD5A79" w:rsidRPr="00AD3CA7" w:rsidRDefault="00DD5A79" w:rsidP="00DD5A79">
      <w:pPr>
        <w:rPr>
          <w:sz w:val="2"/>
          <w:szCs w:val="2"/>
          <w:lang w:val="en-US"/>
        </w:rPr>
      </w:pPr>
    </w:p>
    <w:tbl>
      <w:tblPr>
        <w:tblW w:w="10314" w:type="dxa"/>
        <w:tblLayout w:type="fixed"/>
        <w:tblLook w:val="0000" w:firstRow="0" w:lastRow="0" w:firstColumn="0" w:lastColumn="0" w:noHBand="0" w:noVBand="0"/>
      </w:tblPr>
      <w:tblGrid>
        <w:gridCol w:w="709"/>
        <w:gridCol w:w="1809"/>
        <w:gridCol w:w="4853"/>
        <w:gridCol w:w="1384"/>
        <w:gridCol w:w="1559"/>
      </w:tblGrid>
      <w:tr w:rsidR="00DD5A79" w:rsidRPr="00AD3CA7" w14:paraId="382652A2"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0208E40" w14:textId="77777777" w:rsidR="00DD5A79" w:rsidRPr="00AD3CA7" w:rsidRDefault="00DD5A79" w:rsidP="00DB1C9A">
            <w:pPr>
              <w:ind w:right="-108"/>
              <w:jc w:val="center"/>
              <w:rPr>
                <w:sz w:val="22"/>
                <w:szCs w:val="22"/>
              </w:rPr>
            </w:pPr>
            <w:r w:rsidRPr="00AD3CA7">
              <w:rPr>
                <w:sz w:val="22"/>
                <w:szCs w:val="22"/>
              </w:rPr>
              <w:t>1</w:t>
            </w:r>
          </w:p>
        </w:tc>
        <w:tc>
          <w:tcPr>
            <w:tcW w:w="1809" w:type="dxa"/>
            <w:tcBorders>
              <w:top w:val="single" w:sz="6" w:space="0" w:color="auto"/>
              <w:left w:val="single" w:sz="6" w:space="0" w:color="auto"/>
              <w:bottom w:val="double" w:sz="6" w:space="0" w:color="auto"/>
              <w:right w:val="nil"/>
            </w:tcBorders>
            <w:shd w:val="pct5" w:color="auto" w:fill="auto"/>
          </w:tcPr>
          <w:p w14:paraId="0BFE1CD2" w14:textId="77777777" w:rsidR="00DD5A79" w:rsidRPr="00AD3CA7" w:rsidRDefault="00DD5A79" w:rsidP="00DB1C9A">
            <w:pPr>
              <w:ind w:left="-120" w:right="-108"/>
              <w:jc w:val="center"/>
              <w:rPr>
                <w:sz w:val="22"/>
                <w:szCs w:val="22"/>
              </w:rPr>
            </w:pPr>
            <w:r w:rsidRPr="00AD3CA7">
              <w:rPr>
                <w:sz w:val="22"/>
                <w:szCs w:val="22"/>
              </w:rPr>
              <w:t>2</w:t>
            </w:r>
          </w:p>
        </w:tc>
        <w:tc>
          <w:tcPr>
            <w:tcW w:w="4853" w:type="dxa"/>
            <w:tcBorders>
              <w:top w:val="single" w:sz="6" w:space="0" w:color="auto"/>
              <w:left w:val="single" w:sz="6" w:space="0" w:color="auto"/>
              <w:bottom w:val="double" w:sz="6" w:space="0" w:color="auto"/>
              <w:right w:val="nil"/>
            </w:tcBorders>
            <w:shd w:val="pct5" w:color="auto" w:fill="auto"/>
          </w:tcPr>
          <w:p w14:paraId="2EA46986" w14:textId="77777777" w:rsidR="00DD5A79" w:rsidRPr="00AD3CA7" w:rsidRDefault="00DD5A79" w:rsidP="00DB1C9A">
            <w:pPr>
              <w:jc w:val="center"/>
              <w:rPr>
                <w:sz w:val="22"/>
                <w:szCs w:val="22"/>
              </w:rPr>
            </w:pPr>
            <w:r w:rsidRPr="00AD3CA7">
              <w:rPr>
                <w:sz w:val="22"/>
                <w:szCs w:val="22"/>
              </w:rPr>
              <w:t>3</w:t>
            </w:r>
          </w:p>
        </w:tc>
        <w:tc>
          <w:tcPr>
            <w:tcW w:w="1384" w:type="dxa"/>
            <w:tcBorders>
              <w:top w:val="single" w:sz="6" w:space="0" w:color="auto"/>
              <w:left w:val="single" w:sz="6" w:space="0" w:color="auto"/>
              <w:bottom w:val="double" w:sz="6" w:space="0" w:color="auto"/>
              <w:right w:val="nil"/>
            </w:tcBorders>
            <w:shd w:val="pct5" w:color="auto" w:fill="auto"/>
          </w:tcPr>
          <w:p w14:paraId="74710D39"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01531DA"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30D51EF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3CF3E8" w14:textId="77777777" w:rsidR="00DD5A79" w:rsidRPr="00AD3CA7" w:rsidRDefault="00DD5A79" w:rsidP="00DB1C9A">
            <w:pPr>
              <w:jc w:val="center"/>
              <w:rPr>
                <w:sz w:val="24"/>
                <w:szCs w:val="24"/>
              </w:rPr>
            </w:pPr>
            <w:r w:rsidRPr="00AD3CA7">
              <w:rPr>
                <w:sz w:val="24"/>
                <w:szCs w:val="24"/>
              </w:rPr>
              <w:t>1</w:t>
            </w:r>
          </w:p>
        </w:tc>
        <w:tc>
          <w:tcPr>
            <w:tcW w:w="1809" w:type="dxa"/>
            <w:tcBorders>
              <w:top w:val="single" w:sz="4" w:space="0" w:color="auto"/>
              <w:bottom w:val="single" w:sz="4" w:space="0" w:color="auto"/>
            </w:tcBorders>
            <w:vAlign w:val="center"/>
          </w:tcPr>
          <w:p w14:paraId="0A65EA12" w14:textId="77777777" w:rsidR="00DD5A79" w:rsidRPr="00AD3CA7" w:rsidRDefault="00DD5A79" w:rsidP="00DB1C9A">
            <w:pPr>
              <w:jc w:val="center"/>
              <w:rPr>
                <w:sz w:val="24"/>
                <w:szCs w:val="24"/>
                <w:lang w:val="en-US"/>
              </w:rPr>
            </w:pPr>
            <w:r w:rsidRPr="00AD3CA7">
              <w:rPr>
                <w:sz w:val="24"/>
                <w:szCs w:val="24"/>
                <w:lang w:val="en-US"/>
              </w:rPr>
              <w:t>RpIzA01A</w:t>
            </w:r>
          </w:p>
          <w:p w14:paraId="02D15F67" w14:textId="77777777" w:rsidR="00DD5A79" w:rsidRPr="00AD3CA7" w:rsidRDefault="00DD5A79" w:rsidP="00DB1C9A">
            <w:pPr>
              <w:jc w:val="center"/>
              <w:rPr>
                <w:sz w:val="24"/>
                <w:szCs w:val="24"/>
              </w:rPr>
            </w:pPr>
          </w:p>
        </w:tc>
        <w:tc>
          <w:tcPr>
            <w:tcW w:w="4853" w:type="dxa"/>
            <w:tcBorders>
              <w:top w:val="single" w:sz="4" w:space="0" w:color="auto"/>
              <w:bottom w:val="single" w:sz="4" w:space="0" w:color="auto"/>
            </w:tcBorders>
            <w:vAlign w:val="center"/>
          </w:tcPr>
          <w:p w14:paraId="3545A200" w14:textId="77777777" w:rsidR="00DD5A79" w:rsidRPr="00AD3CA7" w:rsidRDefault="00DD5A79" w:rsidP="00DB1C9A">
            <w:pPr>
              <w:adjustRightInd w:val="0"/>
              <w:rPr>
                <w:sz w:val="24"/>
                <w:szCs w:val="24"/>
                <w:lang w:val="pt-BR"/>
              </w:rPr>
            </w:pPr>
            <w:r w:rsidRPr="00AD3CA7">
              <w:rPr>
                <w:sz w:val="24"/>
                <w:szCs w:val="24"/>
                <w:lang w:val="pt-BR"/>
              </w:rPr>
              <w:t>Curatarea prin sablare, in vederea aplicarii protectiilor anticorozive, executata pe suprafete intinse de beton, cu nisip cuartos de riu granulatie 1-2 mm</w:t>
            </w:r>
          </w:p>
          <w:p w14:paraId="4B649A97"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6D8B735C"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19D58ED4" w14:textId="77777777" w:rsidR="00DD5A79" w:rsidRPr="00AD3CA7" w:rsidRDefault="00DD5A79" w:rsidP="00DB1C9A">
            <w:pPr>
              <w:jc w:val="center"/>
              <w:rPr>
                <w:sz w:val="24"/>
                <w:szCs w:val="24"/>
              </w:rPr>
            </w:pPr>
            <w:r w:rsidRPr="00AD3CA7">
              <w:rPr>
                <w:sz w:val="24"/>
                <w:szCs w:val="24"/>
              </w:rPr>
              <w:t>75,00</w:t>
            </w:r>
          </w:p>
        </w:tc>
      </w:tr>
      <w:tr w:rsidR="00DD5A79" w:rsidRPr="00AD3CA7" w14:paraId="641D6E8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122CFE" w14:textId="77777777" w:rsidR="00DD5A79" w:rsidRPr="00AD3CA7" w:rsidRDefault="00DD5A79" w:rsidP="00DB1C9A">
            <w:pPr>
              <w:jc w:val="center"/>
              <w:rPr>
                <w:sz w:val="24"/>
                <w:szCs w:val="24"/>
              </w:rPr>
            </w:pPr>
            <w:r w:rsidRPr="00AD3CA7">
              <w:rPr>
                <w:sz w:val="24"/>
                <w:szCs w:val="24"/>
              </w:rPr>
              <w:t>2</w:t>
            </w:r>
          </w:p>
        </w:tc>
        <w:tc>
          <w:tcPr>
            <w:tcW w:w="1809" w:type="dxa"/>
            <w:tcBorders>
              <w:top w:val="single" w:sz="4" w:space="0" w:color="auto"/>
              <w:bottom w:val="single" w:sz="4" w:space="0" w:color="auto"/>
            </w:tcBorders>
            <w:vAlign w:val="center"/>
          </w:tcPr>
          <w:p w14:paraId="0354F3C1" w14:textId="77777777" w:rsidR="00DD5A79" w:rsidRPr="00AD3CA7" w:rsidRDefault="00DD5A79" w:rsidP="00DB1C9A">
            <w:pPr>
              <w:jc w:val="center"/>
              <w:rPr>
                <w:sz w:val="24"/>
                <w:szCs w:val="24"/>
                <w:lang w:val="en-US"/>
              </w:rPr>
            </w:pPr>
            <w:r w:rsidRPr="00AD3CA7">
              <w:rPr>
                <w:sz w:val="24"/>
                <w:szCs w:val="24"/>
                <w:lang w:val="en-US"/>
              </w:rPr>
              <w:t>RpAcH07A</w:t>
            </w:r>
          </w:p>
          <w:p w14:paraId="6D17E0BE" w14:textId="77777777" w:rsidR="00DD5A79" w:rsidRPr="00AD3CA7" w:rsidRDefault="00DD5A79" w:rsidP="00DB1C9A">
            <w:pPr>
              <w:jc w:val="center"/>
              <w:rPr>
                <w:sz w:val="24"/>
                <w:szCs w:val="24"/>
              </w:rPr>
            </w:pPr>
          </w:p>
        </w:tc>
        <w:tc>
          <w:tcPr>
            <w:tcW w:w="4853" w:type="dxa"/>
            <w:tcBorders>
              <w:top w:val="single" w:sz="4" w:space="0" w:color="auto"/>
              <w:bottom w:val="single" w:sz="4" w:space="0" w:color="auto"/>
            </w:tcBorders>
            <w:vAlign w:val="center"/>
          </w:tcPr>
          <w:p w14:paraId="4815CA9E" w14:textId="77777777" w:rsidR="00DD5A79" w:rsidRPr="00AD3CA7" w:rsidRDefault="00DD5A79" w:rsidP="00DB1C9A">
            <w:pPr>
              <w:adjustRightInd w:val="0"/>
              <w:rPr>
                <w:sz w:val="24"/>
                <w:szCs w:val="24"/>
                <w:lang w:val="pt-BR"/>
              </w:rPr>
            </w:pPr>
            <w:r w:rsidRPr="00AD3CA7">
              <w:rPr>
                <w:sz w:val="24"/>
                <w:szCs w:val="24"/>
                <w:lang w:val="pt-BR"/>
              </w:rPr>
              <w:t>Curatarea manuala de depuneri fara coeziune a decantoarelor, deznisipatoarelor si camerelor de captare deschise, din beton, avind adincimea de pina la 2 m si latimea de 4-8 m</w:t>
            </w:r>
          </w:p>
          <w:p w14:paraId="070AE80B"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48749CE7" w14:textId="77777777" w:rsidR="00DD5A79" w:rsidRPr="00AD3CA7" w:rsidRDefault="00DD5A79" w:rsidP="00DB1C9A">
            <w:pPr>
              <w:jc w:val="center"/>
              <w:rPr>
                <w:sz w:val="24"/>
                <w:szCs w:val="24"/>
              </w:rPr>
            </w:pPr>
            <w:r w:rsidRPr="00AD3CA7">
              <w:rPr>
                <w:sz w:val="24"/>
                <w:szCs w:val="24"/>
              </w:rPr>
              <w:t>m3</w:t>
            </w:r>
          </w:p>
        </w:tc>
        <w:tc>
          <w:tcPr>
            <w:tcW w:w="1559" w:type="dxa"/>
            <w:tcBorders>
              <w:top w:val="single" w:sz="4" w:space="0" w:color="auto"/>
              <w:bottom w:val="single" w:sz="4" w:space="0" w:color="auto"/>
            </w:tcBorders>
            <w:vAlign w:val="center"/>
          </w:tcPr>
          <w:p w14:paraId="3CB41885" w14:textId="77777777" w:rsidR="00DD5A79" w:rsidRPr="00AD3CA7" w:rsidRDefault="00DD5A79" w:rsidP="00DB1C9A">
            <w:pPr>
              <w:jc w:val="center"/>
              <w:rPr>
                <w:sz w:val="24"/>
                <w:szCs w:val="24"/>
              </w:rPr>
            </w:pPr>
            <w:r w:rsidRPr="00AD3CA7">
              <w:rPr>
                <w:sz w:val="24"/>
                <w:szCs w:val="24"/>
              </w:rPr>
              <w:t>2,50</w:t>
            </w:r>
          </w:p>
        </w:tc>
      </w:tr>
      <w:tr w:rsidR="00DD5A79" w:rsidRPr="00AD3CA7" w14:paraId="3FA194F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26CE98" w14:textId="77777777" w:rsidR="00DD5A79" w:rsidRPr="00AD3CA7" w:rsidRDefault="00DD5A79" w:rsidP="00DB1C9A">
            <w:pPr>
              <w:jc w:val="center"/>
              <w:rPr>
                <w:sz w:val="24"/>
                <w:szCs w:val="24"/>
              </w:rPr>
            </w:pPr>
            <w:r w:rsidRPr="00AD3CA7">
              <w:rPr>
                <w:sz w:val="24"/>
                <w:szCs w:val="24"/>
              </w:rPr>
              <w:t>3</w:t>
            </w:r>
          </w:p>
        </w:tc>
        <w:tc>
          <w:tcPr>
            <w:tcW w:w="1809" w:type="dxa"/>
            <w:tcBorders>
              <w:top w:val="single" w:sz="4" w:space="0" w:color="auto"/>
              <w:bottom w:val="single" w:sz="4" w:space="0" w:color="auto"/>
            </w:tcBorders>
            <w:vAlign w:val="center"/>
          </w:tcPr>
          <w:p w14:paraId="63D07FF9" w14:textId="77777777" w:rsidR="00DD5A79" w:rsidRPr="00AD3CA7" w:rsidRDefault="00DD5A79" w:rsidP="00DB1C9A">
            <w:pPr>
              <w:jc w:val="center"/>
              <w:rPr>
                <w:sz w:val="24"/>
                <w:szCs w:val="24"/>
                <w:lang w:val="en-US"/>
              </w:rPr>
            </w:pPr>
            <w:r w:rsidRPr="00AD3CA7">
              <w:rPr>
                <w:sz w:val="24"/>
                <w:szCs w:val="24"/>
                <w:lang w:val="en-US"/>
              </w:rPr>
              <w:t>RpAcH02A</w:t>
            </w:r>
          </w:p>
          <w:p w14:paraId="50CA5CBB" w14:textId="77777777" w:rsidR="00DD5A79" w:rsidRPr="00AD3CA7" w:rsidRDefault="00DD5A79" w:rsidP="00DB1C9A">
            <w:pPr>
              <w:jc w:val="center"/>
              <w:rPr>
                <w:sz w:val="24"/>
                <w:szCs w:val="24"/>
              </w:rPr>
            </w:pPr>
          </w:p>
        </w:tc>
        <w:tc>
          <w:tcPr>
            <w:tcW w:w="4853" w:type="dxa"/>
            <w:tcBorders>
              <w:top w:val="single" w:sz="4" w:space="0" w:color="auto"/>
              <w:bottom w:val="single" w:sz="4" w:space="0" w:color="auto"/>
            </w:tcBorders>
            <w:vAlign w:val="center"/>
          </w:tcPr>
          <w:p w14:paraId="7E5453A3" w14:textId="77777777" w:rsidR="00DD5A79" w:rsidRPr="00AD3CA7" w:rsidRDefault="00DD5A79" w:rsidP="00DB1C9A">
            <w:pPr>
              <w:adjustRightInd w:val="0"/>
              <w:rPr>
                <w:sz w:val="24"/>
                <w:szCs w:val="24"/>
                <w:lang w:val="pt-BR"/>
              </w:rPr>
            </w:pPr>
            <w:r w:rsidRPr="00AD3CA7">
              <w:rPr>
                <w:sz w:val="24"/>
                <w:szCs w:val="24"/>
                <w:lang w:val="pt-BR"/>
              </w:rPr>
              <w:t>Evacuarea manuala a apei din sapaturi, cu pompa  ALWEIILER de 1 1/2 - 2'</w:t>
            </w:r>
          </w:p>
          <w:p w14:paraId="04198F07"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6390A7ED" w14:textId="77777777" w:rsidR="00DD5A79" w:rsidRPr="00AD3CA7" w:rsidRDefault="00DD5A79" w:rsidP="00DB1C9A">
            <w:pPr>
              <w:jc w:val="center"/>
              <w:rPr>
                <w:sz w:val="24"/>
                <w:szCs w:val="24"/>
              </w:rPr>
            </w:pPr>
            <w:r w:rsidRPr="00AD3CA7">
              <w:rPr>
                <w:sz w:val="24"/>
                <w:szCs w:val="24"/>
              </w:rPr>
              <w:t>ora</w:t>
            </w:r>
          </w:p>
        </w:tc>
        <w:tc>
          <w:tcPr>
            <w:tcW w:w="1559" w:type="dxa"/>
            <w:tcBorders>
              <w:top w:val="single" w:sz="4" w:space="0" w:color="auto"/>
              <w:bottom w:val="single" w:sz="4" w:space="0" w:color="auto"/>
            </w:tcBorders>
            <w:vAlign w:val="center"/>
          </w:tcPr>
          <w:p w14:paraId="3F872BA1" w14:textId="77777777" w:rsidR="00DD5A79" w:rsidRPr="00AD3CA7" w:rsidRDefault="00DD5A79" w:rsidP="00DB1C9A">
            <w:pPr>
              <w:jc w:val="center"/>
              <w:rPr>
                <w:sz w:val="24"/>
                <w:szCs w:val="24"/>
              </w:rPr>
            </w:pPr>
            <w:r w:rsidRPr="00AD3CA7">
              <w:rPr>
                <w:sz w:val="24"/>
                <w:szCs w:val="24"/>
              </w:rPr>
              <w:t>5,00</w:t>
            </w:r>
          </w:p>
        </w:tc>
      </w:tr>
      <w:tr w:rsidR="00DD5A79" w:rsidRPr="00AD3CA7" w14:paraId="413301F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DD44B0" w14:textId="77777777" w:rsidR="00DD5A79" w:rsidRPr="00AD3CA7" w:rsidRDefault="00DD5A79" w:rsidP="00DB1C9A">
            <w:pPr>
              <w:jc w:val="center"/>
              <w:rPr>
                <w:sz w:val="24"/>
                <w:szCs w:val="24"/>
              </w:rPr>
            </w:pPr>
            <w:r w:rsidRPr="00AD3CA7">
              <w:rPr>
                <w:sz w:val="24"/>
                <w:szCs w:val="24"/>
              </w:rPr>
              <w:t>4</w:t>
            </w:r>
          </w:p>
        </w:tc>
        <w:tc>
          <w:tcPr>
            <w:tcW w:w="1809" w:type="dxa"/>
            <w:tcBorders>
              <w:top w:val="single" w:sz="4" w:space="0" w:color="auto"/>
              <w:bottom w:val="single" w:sz="4" w:space="0" w:color="auto"/>
            </w:tcBorders>
            <w:vAlign w:val="center"/>
          </w:tcPr>
          <w:p w14:paraId="27A0F62C" w14:textId="77777777" w:rsidR="00DD5A79" w:rsidRPr="00AD3CA7" w:rsidRDefault="00DD5A79" w:rsidP="00DB1C9A">
            <w:pPr>
              <w:jc w:val="center"/>
              <w:rPr>
                <w:sz w:val="24"/>
                <w:szCs w:val="24"/>
                <w:lang w:val="en-US"/>
              </w:rPr>
            </w:pPr>
            <w:r w:rsidRPr="00AD3CA7">
              <w:rPr>
                <w:sz w:val="24"/>
                <w:szCs w:val="24"/>
                <w:lang w:val="en-US"/>
              </w:rPr>
              <w:t>IzF32A</w:t>
            </w:r>
          </w:p>
          <w:p w14:paraId="6510AE7A" w14:textId="77777777" w:rsidR="00DD5A79" w:rsidRPr="00AD3CA7" w:rsidRDefault="00DD5A79" w:rsidP="00DB1C9A">
            <w:pPr>
              <w:jc w:val="center"/>
              <w:rPr>
                <w:sz w:val="24"/>
                <w:szCs w:val="24"/>
              </w:rPr>
            </w:pPr>
          </w:p>
        </w:tc>
        <w:tc>
          <w:tcPr>
            <w:tcW w:w="4853" w:type="dxa"/>
            <w:tcBorders>
              <w:top w:val="single" w:sz="4" w:space="0" w:color="auto"/>
              <w:bottom w:val="single" w:sz="4" w:space="0" w:color="auto"/>
            </w:tcBorders>
            <w:vAlign w:val="center"/>
          </w:tcPr>
          <w:p w14:paraId="4C027CE0" w14:textId="77777777" w:rsidR="00DD5A79" w:rsidRPr="00AD3CA7" w:rsidRDefault="00DD5A79" w:rsidP="00DB1C9A">
            <w:pPr>
              <w:adjustRightInd w:val="0"/>
              <w:rPr>
                <w:sz w:val="24"/>
                <w:szCs w:val="24"/>
                <w:lang w:val="pt-BR"/>
              </w:rPr>
            </w:pPr>
            <w:r w:rsidRPr="00AD3CA7">
              <w:rPr>
                <w:sz w:val="24"/>
                <w:szCs w:val="24"/>
                <w:lang w:val="pt-BR"/>
              </w:rPr>
              <w:t>Hidroizolarea fisurilor, rosturilor, imbinarilor, racordurile comunicatiilor (dimensiuni  20x20 mm)</w:t>
            </w:r>
          </w:p>
          <w:p w14:paraId="167D6F33"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651FB87D" w14:textId="77777777" w:rsidR="00DD5A79" w:rsidRPr="00AD3CA7" w:rsidRDefault="00DD5A79" w:rsidP="00DB1C9A">
            <w:pPr>
              <w:jc w:val="center"/>
              <w:rPr>
                <w:sz w:val="24"/>
                <w:szCs w:val="24"/>
              </w:rPr>
            </w:pPr>
            <w:r w:rsidRPr="00AD3CA7">
              <w:rPr>
                <w:sz w:val="24"/>
                <w:szCs w:val="24"/>
              </w:rPr>
              <w:t>m</w:t>
            </w:r>
          </w:p>
        </w:tc>
        <w:tc>
          <w:tcPr>
            <w:tcW w:w="1559" w:type="dxa"/>
            <w:tcBorders>
              <w:top w:val="single" w:sz="4" w:space="0" w:color="auto"/>
              <w:bottom w:val="single" w:sz="4" w:space="0" w:color="auto"/>
            </w:tcBorders>
            <w:vAlign w:val="center"/>
          </w:tcPr>
          <w:p w14:paraId="0CF57FC3" w14:textId="77777777" w:rsidR="00DD5A79" w:rsidRPr="00AD3CA7" w:rsidRDefault="00DD5A79" w:rsidP="00DB1C9A">
            <w:pPr>
              <w:jc w:val="center"/>
              <w:rPr>
                <w:sz w:val="24"/>
                <w:szCs w:val="24"/>
              </w:rPr>
            </w:pPr>
            <w:r w:rsidRPr="00AD3CA7">
              <w:rPr>
                <w:sz w:val="24"/>
                <w:szCs w:val="24"/>
              </w:rPr>
              <w:t>30,00</w:t>
            </w:r>
          </w:p>
        </w:tc>
      </w:tr>
      <w:tr w:rsidR="00DD5A79" w:rsidRPr="00AD3CA7" w14:paraId="35A4F681"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DFBF1E" w14:textId="77777777" w:rsidR="00DD5A79" w:rsidRPr="00AD3CA7" w:rsidRDefault="00DD5A79" w:rsidP="00DB1C9A">
            <w:pPr>
              <w:jc w:val="center"/>
              <w:rPr>
                <w:sz w:val="24"/>
                <w:szCs w:val="24"/>
              </w:rPr>
            </w:pPr>
            <w:r w:rsidRPr="00AD3CA7">
              <w:rPr>
                <w:sz w:val="24"/>
                <w:szCs w:val="24"/>
              </w:rPr>
              <w:t>5</w:t>
            </w:r>
          </w:p>
        </w:tc>
        <w:tc>
          <w:tcPr>
            <w:tcW w:w="1809" w:type="dxa"/>
            <w:tcBorders>
              <w:top w:val="single" w:sz="4" w:space="0" w:color="auto"/>
              <w:bottom w:val="single" w:sz="4" w:space="0" w:color="auto"/>
            </w:tcBorders>
            <w:vAlign w:val="center"/>
          </w:tcPr>
          <w:p w14:paraId="0EB3BFF0" w14:textId="77777777" w:rsidR="00DD5A79" w:rsidRPr="00AD3CA7" w:rsidRDefault="00DD5A79" w:rsidP="00DB1C9A">
            <w:pPr>
              <w:jc w:val="center"/>
              <w:rPr>
                <w:sz w:val="24"/>
                <w:szCs w:val="24"/>
                <w:lang w:val="en-US"/>
              </w:rPr>
            </w:pPr>
            <w:r w:rsidRPr="00AD3CA7">
              <w:rPr>
                <w:sz w:val="24"/>
                <w:szCs w:val="24"/>
                <w:lang w:val="en-US"/>
              </w:rPr>
              <w:t>IzF31A</w:t>
            </w:r>
          </w:p>
          <w:p w14:paraId="20D70C18" w14:textId="77777777" w:rsidR="00DD5A79" w:rsidRPr="00AD3CA7" w:rsidRDefault="00DD5A79" w:rsidP="00DB1C9A">
            <w:pPr>
              <w:jc w:val="center"/>
              <w:rPr>
                <w:sz w:val="24"/>
                <w:szCs w:val="24"/>
              </w:rPr>
            </w:pPr>
          </w:p>
        </w:tc>
        <w:tc>
          <w:tcPr>
            <w:tcW w:w="4853" w:type="dxa"/>
            <w:tcBorders>
              <w:top w:val="single" w:sz="4" w:space="0" w:color="auto"/>
              <w:bottom w:val="single" w:sz="4" w:space="0" w:color="auto"/>
            </w:tcBorders>
            <w:vAlign w:val="center"/>
          </w:tcPr>
          <w:p w14:paraId="74F7A725" w14:textId="77777777" w:rsidR="00DD5A79" w:rsidRPr="00AD3CA7" w:rsidRDefault="00DD5A79" w:rsidP="00DB1C9A">
            <w:pPr>
              <w:adjustRightInd w:val="0"/>
              <w:rPr>
                <w:sz w:val="24"/>
                <w:szCs w:val="24"/>
                <w:lang w:val="en-US"/>
              </w:rPr>
            </w:pPr>
            <w:r w:rsidRPr="00AD3CA7">
              <w:rPr>
                <w:sz w:val="24"/>
                <w:szCs w:val="24"/>
                <w:lang w:val="en-US"/>
              </w:rPr>
              <w:t xml:space="preserve">Hidroizolarea   suprafetelor  din beton  (verticale, orizontale,inclusiv  tavane)  cu  amestec "Penetron" - 2 straturi: suprafata neteda </w:t>
            </w:r>
          </w:p>
          <w:p w14:paraId="5BD419A5" w14:textId="77777777" w:rsidR="00DD5A79" w:rsidRPr="00AD3CA7" w:rsidRDefault="00DD5A79" w:rsidP="00DB1C9A">
            <w:pPr>
              <w:rPr>
                <w:sz w:val="24"/>
                <w:szCs w:val="24"/>
                <w:lang w:val="en-US"/>
              </w:rPr>
            </w:pPr>
          </w:p>
        </w:tc>
        <w:tc>
          <w:tcPr>
            <w:tcW w:w="1384" w:type="dxa"/>
            <w:tcBorders>
              <w:top w:val="single" w:sz="4" w:space="0" w:color="auto"/>
              <w:bottom w:val="single" w:sz="4" w:space="0" w:color="auto"/>
            </w:tcBorders>
            <w:vAlign w:val="center"/>
          </w:tcPr>
          <w:p w14:paraId="72E8BBA9"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657431BC" w14:textId="77777777" w:rsidR="00DD5A79" w:rsidRPr="00AD3CA7" w:rsidRDefault="00DD5A79" w:rsidP="00DB1C9A">
            <w:pPr>
              <w:jc w:val="center"/>
              <w:rPr>
                <w:sz w:val="24"/>
                <w:szCs w:val="24"/>
              </w:rPr>
            </w:pPr>
            <w:r w:rsidRPr="00AD3CA7">
              <w:rPr>
                <w:sz w:val="24"/>
                <w:szCs w:val="24"/>
              </w:rPr>
              <w:t>75,00</w:t>
            </w:r>
          </w:p>
        </w:tc>
      </w:tr>
      <w:tr w:rsidR="00DD5A79" w:rsidRPr="00AD3CA7" w14:paraId="4C4EA5E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917A59" w14:textId="77777777" w:rsidR="00DD5A79" w:rsidRPr="00AD3CA7" w:rsidRDefault="00DD5A79" w:rsidP="00DB1C9A">
            <w:pPr>
              <w:jc w:val="center"/>
              <w:rPr>
                <w:sz w:val="24"/>
                <w:szCs w:val="24"/>
              </w:rPr>
            </w:pPr>
            <w:r w:rsidRPr="00AD3CA7">
              <w:rPr>
                <w:sz w:val="24"/>
                <w:szCs w:val="24"/>
              </w:rPr>
              <w:t>6</w:t>
            </w:r>
          </w:p>
        </w:tc>
        <w:tc>
          <w:tcPr>
            <w:tcW w:w="1809" w:type="dxa"/>
            <w:tcBorders>
              <w:top w:val="single" w:sz="4" w:space="0" w:color="auto"/>
              <w:bottom w:val="single" w:sz="4" w:space="0" w:color="auto"/>
            </w:tcBorders>
            <w:vAlign w:val="center"/>
          </w:tcPr>
          <w:p w14:paraId="2C0F66C0" w14:textId="77777777" w:rsidR="00DD5A79" w:rsidRPr="00AD3CA7" w:rsidRDefault="00DD5A79" w:rsidP="00DB1C9A">
            <w:pPr>
              <w:jc w:val="center"/>
              <w:rPr>
                <w:sz w:val="24"/>
                <w:szCs w:val="24"/>
                <w:lang w:val="en-US"/>
              </w:rPr>
            </w:pPr>
            <w:r w:rsidRPr="00AD3CA7">
              <w:rPr>
                <w:sz w:val="24"/>
                <w:szCs w:val="24"/>
                <w:lang w:val="en-US"/>
              </w:rPr>
              <w:t>RpCE29A</w:t>
            </w:r>
          </w:p>
          <w:p w14:paraId="65E592FD" w14:textId="77777777" w:rsidR="00DD5A79" w:rsidRPr="00AD3CA7" w:rsidRDefault="00DD5A79" w:rsidP="00DB1C9A">
            <w:pPr>
              <w:jc w:val="center"/>
              <w:rPr>
                <w:sz w:val="24"/>
                <w:szCs w:val="24"/>
              </w:rPr>
            </w:pPr>
          </w:p>
        </w:tc>
        <w:tc>
          <w:tcPr>
            <w:tcW w:w="4853" w:type="dxa"/>
            <w:tcBorders>
              <w:top w:val="single" w:sz="4" w:space="0" w:color="auto"/>
              <w:bottom w:val="single" w:sz="4" w:space="0" w:color="auto"/>
            </w:tcBorders>
            <w:vAlign w:val="center"/>
          </w:tcPr>
          <w:p w14:paraId="3344D970" w14:textId="77777777" w:rsidR="00DD5A79" w:rsidRPr="00AD3CA7" w:rsidRDefault="00DD5A79" w:rsidP="00DB1C9A">
            <w:pPr>
              <w:adjustRightInd w:val="0"/>
              <w:rPr>
                <w:sz w:val="24"/>
                <w:szCs w:val="24"/>
                <w:lang w:val="pt-BR"/>
              </w:rPr>
            </w:pPr>
            <w:r w:rsidRPr="00AD3CA7">
              <w:rPr>
                <w:sz w:val="24"/>
                <w:szCs w:val="24"/>
                <w:lang w:val="pt-BR"/>
              </w:rPr>
              <w:t>Pelicula din polimeri  pentru protejarea terasei pe timp ploios, pe durata refacerii</w:t>
            </w:r>
          </w:p>
          <w:p w14:paraId="73567C3F"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57E95F91"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2F04200F" w14:textId="77777777" w:rsidR="00DD5A79" w:rsidRPr="00AD3CA7" w:rsidRDefault="00DD5A79" w:rsidP="00DB1C9A">
            <w:pPr>
              <w:jc w:val="center"/>
              <w:rPr>
                <w:sz w:val="24"/>
                <w:szCs w:val="24"/>
              </w:rPr>
            </w:pPr>
            <w:r w:rsidRPr="00AD3CA7">
              <w:rPr>
                <w:sz w:val="24"/>
                <w:szCs w:val="24"/>
              </w:rPr>
              <w:t>40,00</w:t>
            </w:r>
          </w:p>
        </w:tc>
      </w:tr>
      <w:tr w:rsidR="00DD5A79" w:rsidRPr="00AD3CA7" w14:paraId="11E39CB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3E9F0E" w14:textId="77777777" w:rsidR="00DD5A79" w:rsidRPr="00AD3CA7" w:rsidRDefault="00DD5A79" w:rsidP="00DB1C9A">
            <w:pPr>
              <w:jc w:val="center"/>
              <w:rPr>
                <w:sz w:val="24"/>
                <w:szCs w:val="24"/>
              </w:rPr>
            </w:pPr>
            <w:r w:rsidRPr="00AD3CA7">
              <w:rPr>
                <w:sz w:val="24"/>
                <w:szCs w:val="24"/>
              </w:rPr>
              <w:t>7</w:t>
            </w:r>
          </w:p>
        </w:tc>
        <w:tc>
          <w:tcPr>
            <w:tcW w:w="1809" w:type="dxa"/>
            <w:tcBorders>
              <w:top w:val="single" w:sz="4" w:space="0" w:color="auto"/>
              <w:bottom w:val="single" w:sz="4" w:space="0" w:color="auto"/>
            </w:tcBorders>
            <w:vAlign w:val="center"/>
          </w:tcPr>
          <w:p w14:paraId="7D68884A" w14:textId="77777777" w:rsidR="00DD5A79" w:rsidRPr="00AD3CA7" w:rsidRDefault="00DD5A79" w:rsidP="00DB1C9A">
            <w:pPr>
              <w:jc w:val="center"/>
              <w:rPr>
                <w:sz w:val="24"/>
                <w:szCs w:val="24"/>
                <w:lang w:val="en-US"/>
              </w:rPr>
            </w:pPr>
            <w:r w:rsidRPr="00AD3CA7">
              <w:rPr>
                <w:sz w:val="24"/>
                <w:szCs w:val="24"/>
                <w:lang w:val="en-US"/>
              </w:rPr>
              <w:t>RpCH31A</w:t>
            </w:r>
          </w:p>
          <w:p w14:paraId="2E418588" w14:textId="77777777" w:rsidR="00DD5A79" w:rsidRPr="00AD3CA7" w:rsidRDefault="00DD5A79" w:rsidP="00DB1C9A">
            <w:pPr>
              <w:jc w:val="center"/>
              <w:rPr>
                <w:sz w:val="24"/>
                <w:szCs w:val="24"/>
              </w:rPr>
            </w:pPr>
          </w:p>
        </w:tc>
        <w:tc>
          <w:tcPr>
            <w:tcW w:w="4853" w:type="dxa"/>
            <w:tcBorders>
              <w:top w:val="single" w:sz="4" w:space="0" w:color="auto"/>
              <w:bottom w:val="single" w:sz="4" w:space="0" w:color="auto"/>
            </w:tcBorders>
            <w:vAlign w:val="center"/>
          </w:tcPr>
          <w:p w14:paraId="22AC8401" w14:textId="77777777" w:rsidR="00DD5A79" w:rsidRPr="00AD3CA7" w:rsidRDefault="00DD5A79" w:rsidP="00DB1C9A">
            <w:pPr>
              <w:adjustRightInd w:val="0"/>
              <w:rPr>
                <w:sz w:val="24"/>
                <w:szCs w:val="24"/>
                <w:lang w:val="pt-BR"/>
              </w:rPr>
            </w:pPr>
            <w:r w:rsidRPr="00AD3CA7">
              <w:rPr>
                <w:sz w:val="24"/>
                <w:szCs w:val="24"/>
                <w:lang w:val="pt-BR"/>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4F50ECC9"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6E98AD5D"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723FBA86" w14:textId="77777777" w:rsidR="00DD5A79" w:rsidRPr="00AD3CA7" w:rsidRDefault="00DD5A79" w:rsidP="00DB1C9A">
            <w:pPr>
              <w:jc w:val="center"/>
              <w:rPr>
                <w:sz w:val="24"/>
                <w:szCs w:val="24"/>
              </w:rPr>
            </w:pPr>
            <w:r w:rsidRPr="00AD3CA7">
              <w:rPr>
                <w:sz w:val="24"/>
                <w:szCs w:val="24"/>
              </w:rPr>
              <w:t>10,00</w:t>
            </w:r>
          </w:p>
        </w:tc>
      </w:tr>
      <w:tr w:rsidR="00DD5A79" w:rsidRPr="00AD3CA7" w14:paraId="7F52C0B7"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FF0F6F" w14:textId="77777777" w:rsidR="00DD5A79" w:rsidRPr="00AD3CA7" w:rsidRDefault="00DD5A79" w:rsidP="00DB1C9A">
            <w:pPr>
              <w:jc w:val="center"/>
              <w:rPr>
                <w:sz w:val="24"/>
                <w:szCs w:val="24"/>
              </w:rPr>
            </w:pPr>
            <w:r w:rsidRPr="00AD3CA7">
              <w:rPr>
                <w:sz w:val="24"/>
                <w:szCs w:val="24"/>
              </w:rPr>
              <w:t>8</w:t>
            </w:r>
          </w:p>
        </w:tc>
        <w:tc>
          <w:tcPr>
            <w:tcW w:w="1809" w:type="dxa"/>
            <w:tcBorders>
              <w:top w:val="single" w:sz="4" w:space="0" w:color="auto"/>
              <w:bottom w:val="single" w:sz="4" w:space="0" w:color="auto"/>
            </w:tcBorders>
            <w:vAlign w:val="center"/>
          </w:tcPr>
          <w:p w14:paraId="4B000D0F" w14:textId="77777777" w:rsidR="00DD5A79" w:rsidRPr="00AD3CA7" w:rsidRDefault="00DD5A79" w:rsidP="00DB1C9A">
            <w:pPr>
              <w:jc w:val="center"/>
              <w:rPr>
                <w:sz w:val="24"/>
                <w:szCs w:val="24"/>
                <w:lang w:val="en-US"/>
              </w:rPr>
            </w:pPr>
            <w:r w:rsidRPr="00AD3CA7">
              <w:rPr>
                <w:sz w:val="24"/>
                <w:szCs w:val="24"/>
                <w:lang w:val="en-US"/>
              </w:rPr>
              <w:t>TrI1AA02C2</w:t>
            </w:r>
          </w:p>
          <w:p w14:paraId="5C01DC54" w14:textId="77777777" w:rsidR="00DD5A79" w:rsidRPr="00AD3CA7" w:rsidRDefault="00DD5A79" w:rsidP="00DB1C9A">
            <w:pPr>
              <w:jc w:val="center"/>
              <w:rPr>
                <w:sz w:val="24"/>
                <w:szCs w:val="24"/>
              </w:rPr>
            </w:pPr>
          </w:p>
        </w:tc>
        <w:tc>
          <w:tcPr>
            <w:tcW w:w="4853" w:type="dxa"/>
            <w:tcBorders>
              <w:top w:val="single" w:sz="4" w:space="0" w:color="auto"/>
              <w:bottom w:val="single" w:sz="4" w:space="0" w:color="auto"/>
            </w:tcBorders>
            <w:vAlign w:val="center"/>
          </w:tcPr>
          <w:p w14:paraId="4E6E6139"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7B94B852"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13702238"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4FDD7EB5" w14:textId="77777777" w:rsidR="00DD5A79" w:rsidRPr="00AD3CA7" w:rsidRDefault="00DD5A79" w:rsidP="00DB1C9A">
            <w:pPr>
              <w:jc w:val="center"/>
              <w:rPr>
                <w:sz w:val="24"/>
                <w:szCs w:val="24"/>
              </w:rPr>
            </w:pPr>
            <w:r w:rsidRPr="00AD3CA7">
              <w:rPr>
                <w:sz w:val="24"/>
                <w:szCs w:val="24"/>
              </w:rPr>
              <w:t>5,00</w:t>
            </w:r>
          </w:p>
        </w:tc>
      </w:tr>
      <w:tr w:rsidR="00DD5A79" w:rsidRPr="00AD3CA7" w14:paraId="3F1BBA24"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B819F4" w14:textId="77777777" w:rsidR="00DD5A79" w:rsidRPr="00AD3CA7" w:rsidRDefault="00DD5A79" w:rsidP="00DB1C9A">
            <w:pPr>
              <w:jc w:val="center"/>
              <w:rPr>
                <w:sz w:val="24"/>
                <w:szCs w:val="24"/>
              </w:rPr>
            </w:pPr>
            <w:r w:rsidRPr="00AD3CA7">
              <w:rPr>
                <w:sz w:val="24"/>
                <w:szCs w:val="24"/>
              </w:rPr>
              <w:t>9</w:t>
            </w:r>
          </w:p>
        </w:tc>
        <w:tc>
          <w:tcPr>
            <w:tcW w:w="1809" w:type="dxa"/>
            <w:tcBorders>
              <w:top w:val="single" w:sz="4" w:space="0" w:color="auto"/>
              <w:bottom w:val="single" w:sz="4" w:space="0" w:color="auto"/>
            </w:tcBorders>
            <w:vAlign w:val="center"/>
          </w:tcPr>
          <w:p w14:paraId="45C867A7" w14:textId="77777777" w:rsidR="00DD5A79" w:rsidRPr="00AD3CA7" w:rsidRDefault="00DD5A79" w:rsidP="00DB1C9A">
            <w:pPr>
              <w:jc w:val="center"/>
              <w:rPr>
                <w:sz w:val="24"/>
                <w:szCs w:val="24"/>
                <w:lang w:val="en-US"/>
              </w:rPr>
            </w:pPr>
            <w:r w:rsidRPr="00AD3CA7">
              <w:rPr>
                <w:sz w:val="24"/>
                <w:szCs w:val="24"/>
                <w:lang w:val="en-US"/>
              </w:rPr>
              <w:t>TsI50B10</w:t>
            </w:r>
          </w:p>
          <w:p w14:paraId="343D4C7B" w14:textId="77777777" w:rsidR="00DD5A79" w:rsidRPr="00AD3CA7" w:rsidRDefault="00DD5A79" w:rsidP="00DB1C9A">
            <w:pPr>
              <w:jc w:val="center"/>
              <w:rPr>
                <w:sz w:val="24"/>
                <w:szCs w:val="24"/>
              </w:rPr>
            </w:pPr>
          </w:p>
        </w:tc>
        <w:tc>
          <w:tcPr>
            <w:tcW w:w="4853" w:type="dxa"/>
            <w:tcBorders>
              <w:top w:val="single" w:sz="4" w:space="0" w:color="auto"/>
              <w:bottom w:val="single" w:sz="4" w:space="0" w:color="auto"/>
            </w:tcBorders>
            <w:vAlign w:val="center"/>
          </w:tcPr>
          <w:p w14:paraId="2EABEA38" w14:textId="77777777" w:rsidR="00DD5A79" w:rsidRPr="00AD3CA7" w:rsidRDefault="00DD5A79" w:rsidP="00DB1C9A">
            <w:pPr>
              <w:adjustRightInd w:val="0"/>
              <w:rPr>
                <w:sz w:val="24"/>
                <w:szCs w:val="24"/>
                <w:lang w:val="pt-BR"/>
              </w:rPr>
            </w:pPr>
            <w:r w:rsidRPr="00AD3CA7">
              <w:rPr>
                <w:sz w:val="24"/>
                <w:szCs w:val="24"/>
                <w:lang w:val="pt-BR"/>
              </w:rPr>
              <w:t>Transportarea pamintului cu autobasculanta de 5 t la distanta  de 20 km  (deseuri)</w:t>
            </w:r>
          </w:p>
          <w:p w14:paraId="14453087"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3D6357C7"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272B31A1" w14:textId="77777777" w:rsidR="00DD5A79" w:rsidRPr="00AD3CA7" w:rsidRDefault="00DD5A79" w:rsidP="00DB1C9A">
            <w:pPr>
              <w:jc w:val="center"/>
              <w:rPr>
                <w:sz w:val="24"/>
                <w:szCs w:val="24"/>
              </w:rPr>
            </w:pPr>
            <w:r w:rsidRPr="00AD3CA7">
              <w:rPr>
                <w:sz w:val="24"/>
                <w:szCs w:val="24"/>
              </w:rPr>
              <w:t>5,00</w:t>
            </w:r>
          </w:p>
        </w:tc>
      </w:tr>
    </w:tbl>
    <w:p w14:paraId="25C0C9F3" w14:textId="77777777" w:rsidR="00DD5A79" w:rsidRPr="00AD3CA7" w:rsidRDefault="00DD5A79" w:rsidP="00DD5A79">
      <w:pPr>
        <w:rPr>
          <w:sz w:val="6"/>
          <w:szCs w:val="6"/>
        </w:rPr>
      </w:pPr>
      <w:r w:rsidRPr="00AD3CA7">
        <w:rPr>
          <w:sz w:val="24"/>
          <w:szCs w:val="24"/>
        </w:rPr>
        <w:t xml:space="preserve"> </w:t>
      </w:r>
    </w:p>
    <w:p w14:paraId="70104511" w14:textId="77777777" w:rsidR="00DD5A79"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3B369C8E" w14:textId="77777777" w:rsidR="00DD5A79" w:rsidRPr="00AD3CA7" w:rsidRDefault="00DD5A79" w:rsidP="00DD5A79">
      <w:pPr>
        <w:rPr>
          <w:sz w:val="24"/>
          <w:szCs w:val="24"/>
          <w:lang w:val="en-US"/>
        </w:rPr>
      </w:pPr>
    </w:p>
    <w:p w14:paraId="3920C555" w14:textId="77777777" w:rsidR="00DD5A79" w:rsidRPr="00AD3CA7" w:rsidRDefault="00DD5A79" w:rsidP="00DD5A79">
      <w:pPr>
        <w:tabs>
          <w:tab w:val="left" w:pos="4786"/>
          <w:tab w:val="left" w:pos="10031"/>
        </w:tabs>
        <w:rPr>
          <w:sz w:val="4"/>
          <w:szCs w:val="4"/>
          <w:lang w:val="ro-RO"/>
        </w:rPr>
      </w:pPr>
    </w:p>
    <w:p w14:paraId="393F2E3D" w14:textId="77777777" w:rsidR="00DD5A79" w:rsidRPr="00AD3CA7" w:rsidRDefault="00DD5A79" w:rsidP="00DD5A79">
      <w:pPr>
        <w:jc w:val="right"/>
        <w:rPr>
          <w:sz w:val="24"/>
          <w:szCs w:val="24"/>
          <w:lang w:val="pt-BR"/>
        </w:rPr>
      </w:pPr>
      <w:r w:rsidRPr="00AD3CA7">
        <w:rPr>
          <w:b/>
          <w:bCs/>
          <w:i/>
          <w:iCs/>
          <w:sz w:val="22"/>
          <w:szCs w:val="22"/>
          <w:lang w:val="ro-RO"/>
        </w:rPr>
        <w:t xml:space="preserve">Anexa 3 </w:t>
      </w:r>
    </w:p>
    <w:tbl>
      <w:tblPr>
        <w:tblW w:w="0" w:type="auto"/>
        <w:tblLayout w:type="fixed"/>
        <w:tblLook w:val="0000" w:firstRow="0" w:lastRow="0" w:firstColumn="0" w:lastColumn="0" w:noHBand="0" w:noVBand="0"/>
      </w:tblPr>
      <w:tblGrid>
        <w:gridCol w:w="4786"/>
        <w:gridCol w:w="5245"/>
      </w:tblGrid>
      <w:tr w:rsidR="00DD5A79" w:rsidRPr="00AD3CA7" w14:paraId="1987F506" w14:textId="77777777" w:rsidTr="00DB1C9A">
        <w:tblPrEx>
          <w:tblCellMar>
            <w:top w:w="0" w:type="dxa"/>
            <w:bottom w:w="0" w:type="dxa"/>
          </w:tblCellMar>
        </w:tblPrEx>
        <w:tc>
          <w:tcPr>
            <w:tcW w:w="4786" w:type="dxa"/>
            <w:tcBorders>
              <w:top w:val="nil"/>
              <w:left w:val="nil"/>
              <w:bottom w:val="single" w:sz="6" w:space="0" w:color="auto"/>
              <w:right w:val="nil"/>
            </w:tcBorders>
          </w:tcPr>
          <w:p w14:paraId="47DDA444" w14:textId="77777777" w:rsidR="00DD5A79" w:rsidRPr="00AD3CA7" w:rsidRDefault="00DD5A79" w:rsidP="00DB1C9A">
            <w:pPr>
              <w:rPr>
                <w:b/>
                <w:bCs/>
                <w:sz w:val="32"/>
                <w:szCs w:val="32"/>
                <w:lang w:val="pt-BR"/>
              </w:rPr>
            </w:pPr>
            <w:r w:rsidRPr="00AD3CA7">
              <w:rPr>
                <w:b/>
                <w:bCs/>
                <w:sz w:val="28"/>
                <w:szCs w:val="28"/>
                <w:lang w:val="pt-BR"/>
              </w:rPr>
              <w:t>Obiect: Sursa nr.1</w:t>
            </w:r>
          </w:p>
        </w:tc>
        <w:tc>
          <w:tcPr>
            <w:tcW w:w="5245" w:type="dxa"/>
            <w:tcBorders>
              <w:top w:val="nil"/>
              <w:left w:val="nil"/>
              <w:bottom w:val="nil"/>
              <w:right w:val="nil"/>
            </w:tcBorders>
          </w:tcPr>
          <w:p w14:paraId="1CF390D5" w14:textId="77777777" w:rsidR="00DD5A79" w:rsidRPr="00AD3CA7" w:rsidRDefault="00DD5A79" w:rsidP="00DB1C9A">
            <w:pPr>
              <w:jc w:val="right"/>
              <w:rPr>
                <w:sz w:val="22"/>
                <w:szCs w:val="22"/>
                <w:lang w:val="en-US"/>
              </w:rPr>
            </w:pPr>
            <w:r w:rsidRPr="00AD3CA7">
              <w:rPr>
                <w:sz w:val="22"/>
                <w:szCs w:val="22"/>
                <w:lang w:val="en-US"/>
              </w:rPr>
              <w:t>Formular Nr.1</w:t>
            </w:r>
          </w:p>
          <w:p w14:paraId="470803D6" w14:textId="77777777" w:rsidR="00DD5A79" w:rsidRPr="00AD3CA7" w:rsidRDefault="00DD5A79" w:rsidP="00DB1C9A">
            <w:pPr>
              <w:jc w:val="right"/>
              <w:rPr>
                <w:sz w:val="16"/>
                <w:szCs w:val="16"/>
              </w:rPr>
            </w:pPr>
          </w:p>
        </w:tc>
      </w:tr>
      <w:tr w:rsidR="00DD5A79" w:rsidRPr="00AD3CA7" w14:paraId="5FB3FBCF" w14:textId="77777777" w:rsidTr="00DB1C9A">
        <w:tblPrEx>
          <w:tblCellMar>
            <w:top w:w="0" w:type="dxa"/>
            <w:bottom w:w="0" w:type="dxa"/>
          </w:tblCellMar>
        </w:tblPrEx>
        <w:tc>
          <w:tcPr>
            <w:tcW w:w="4786" w:type="dxa"/>
            <w:tcBorders>
              <w:top w:val="nil"/>
              <w:left w:val="nil"/>
              <w:bottom w:val="nil"/>
              <w:right w:val="nil"/>
            </w:tcBorders>
          </w:tcPr>
          <w:p w14:paraId="0FCF9736"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29E8B6A7" w14:textId="77777777" w:rsidR="00DD5A79" w:rsidRPr="00AD3CA7" w:rsidRDefault="00DD5A79" w:rsidP="00DB1C9A">
            <w:pPr>
              <w:jc w:val="center"/>
              <w:rPr>
                <w:sz w:val="22"/>
                <w:szCs w:val="22"/>
              </w:rPr>
            </w:pPr>
          </w:p>
        </w:tc>
      </w:tr>
    </w:tbl>
    <w:p w14:paraId="16D0178F" w14:textId="77777777" w:rsidR="00DD5A79" w:rsidRPr="00AD3CA7" w:rsidRDefault="00DD5A79" w:rsidP="00DD5A79">
      <w:pPr>
        <w:rPr>
          <w:sz w:val="22"/>
          <w:szCs w:val="22"/>
        </w:rPr>
      </w:pPr>
    </w:p>
    <w:p w14:paraId="482476E1" w14:textId="77777777" w:rsidR="00DD5A79" w:rsidRPr="00AD3CA7" w:rsidRDefault="00DD5A79" w:rsidP="00DD5A79">
      <w:pPr>
        <w:jc w:val="center"/>
        <w:rPr>
          <w:b/>
          <w:bCs/>
          <w:sz w:val="32"/>
          <w:szCs w:val="32"/>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nr.3</w:t>
      </w:r>
    </w:p>
    <w:p w14:paraId="39F17CD7" w14:textId="77777777" w:rsidR="00DD5A79" w:rsidRPr="00AD3CA7" w:rsidRDefault="00DD5A79" w:rsidP="00DD5A79">
      <w:pPr>
        <w:jc w:val="center"/>
        <w:rPr>
          <w:b/>
          <w:bCs/>
          <w:sz w:val="26"/>
          <w:szCs w:val="28"/>
          <w:lang w:val="pt-BR"/>
        </w:rPr>
      </w:pPr>
      <w:r w:rsidRPr="00AD3CA7">
        <w:rPr>
          <w:b/>
          <w:bCs/>
          <w:sz w:val="28"/>
          <w:szCs w:val="28"/>
          <w:lang w:val="pt-BR"/>
        </w:rPr>
        <w:t>Lot 3.1.</w:t>
      </w:r>
      <w:r w:rsidRPr="00AD3CA7">
        <w:rPr>
          <w:b/>
          <w:bCs/>
          <w:sz w:val="26"/>
          <w:szCs w:val="28"/>
          <w:lang w:val="pt-BR"/>
        </w:rPr>
        <w:t xml:space="preserve"> Reparația locală a elementelor din beton armat a turnului de răcire nr.1,</w:t>
      </w:r>
    </w:p>
    <w:p w14:paraId="004F1B8D" w14:textId="77777777" w:rsidR="00DD5A79" w:rsidRDefault="00DD5A79" w:rsidP="00DD5A79">
      <w:pPr>
        <w:jc w:val="center"/>
        <w:rPr>
          <w:b/>
          <w:bCs/>
          <w:sz w:val="26"/>
          <w:szCs w:val="28"/>
          <w:lang w:val="pt-BR"/>
        </w:rPr>
      </w:pPr>
      <w:r w:rsidRPr="00AD3CA7">
        <w:rPr>
          <w:b/>
          <w:bCs/>
          <w:sz w:val="26"/>
          <w:szCs w:val="28"/>
          <w:lang w:val="pt-BR"/>
        </w:rPr>
        <w:t>str. Meșterul Manole, 3</w:t>
      </w:r>
    </w:p>
    <w:p w14:paraId="75E0A2B9" w14:textId="77777777" w:rsidR="00DD5A79" w:rsidRPr="00AD3CA7" w:rsidRDefault="00DD5A79" w:rsidP="00DD5A79">
      <w:pPr>
        <w:jc w:val="center"/>
        <w:rPr>
          <w:sz w:val="26"/>
          <w:szCs w:val="24"/>
          <w:lang w:val="pt-BR"/>
        </w:rPr>
      </w:pPr>
    </w:p>
    <w:tbl>
      <w:tblPr>
        <w:tblW w:w="10173" w:type="dxa"/>
        <w:tblLayout w:type="fixed"/>
        <w:tblLook w:val="0000" w:firstRow="0" w:lastRow="0" w:firstColumn="0" w:lastColumn="0" w:noHBand="0" w:noVBand="0"/>
      </w:tblPr>
      <w:tblGrid>
        <w:gridCol w:w="709"/>
        <w:gridCol w:w="1701"/>
        <w:gridCol w:w="4961"/>
        <w:gridCol w:w="1384"/>
        <w:gridCol w:w="1418"/>
      </w:tblGrid>
      <w:tr w:rsidR="00DD5A79" w:rsidRPr="00AD3CA7" w14:paraId="3E9BD24F"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5CF7D62" w14:textId="77777777" w:rsidR="00DD5A79" w:rsidRPr="00AD3CA7" w:rsidRDefault="00DD5A79" w:rsidP="00DB1C9A">
            <w:pPr>
              <w:ind w:right="-108"/>
              <w:jc w:val="center"/>
              <w:rPr>
                <w:sz w:val="22"/>
                <w:szCs w:val="22"/>
                <w:lang w:val="en-US"/>
              </w:rPr>
            </w:pPr>
            <w:r w:rsidRPr="00AD3CA7">
              <w:rPr>
                <w:sz w:val="22"/>
                <w:szCs w:val="22"/>
              </w:rPr>
              <w:t>№</w:t>
            </w:r>
          </w:p>
          <w:p w14:paraId="4409E94D"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B47FA80"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361DDF0" w14:textId="77777777" w:rsidR="00DD5A79" w:rsidRPr="00AD3CA7" w:rsidRDefault="00DD5A79" w:rsidP="00DB1C9A">
            <w:pPr>
              <w:jc w:val="center"/>
              <w:rPr>
                <w:sz w:val="22"/>
                <w:szCs w:val="22"/>
                <w:lang w:val="ro-RO"/>
              </w:rPr>
            </w:pPr>
          </w:p>
          <w:p w14:paraId="7C8C0711"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384" w:type="dxa"/>
            <w:vMerge w:val="restart"/>
            <w:tcBorders>
              <w:top w:val="single" w:sz="6" w:space="0" w:color="auto"/>
              <w:left w:val="single" w:sz="6" w:space="0" w:color="auto"/>
              <w:bottom w:val="nil"/>
              <w:right w:val="nil"/>
            </w:tcBorders>
            <w:shd w:val="pct5" w:color="auto" w:fill="auto"/>
          </w:tcPr>
          <w:p w14:paraId="22F810F0"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tcPr>
          <w:p w14:paraId="21AE811C"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303DD509"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ADFF0F2"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C2B625B" w14:textId="77777777" w:rsidR="00DD5A79" w:rsidRPr="00AD3CA7"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769335F" w14:textId="77777777" w:rsidR="00DD5A79" w:rsidRPr="00AD3CA7" w:rsidRDefault="00DD5A79" w:rsidP="00DB1C9A">
            <w:pPr>
              <w:jc w:val="center"/>
              <w:rPr>
                <w:sz w:val="22"/>
                <w:szCs w:val="22"/>
                <w:lang w:val="en-US"/>
              </w:rPr>
            </w:pPr>
          </w:p>
        </w:tc>
        <w:tc>
          <w:tcPr>
            <w:tcW w:w="1384" w:type="dxa"/>
            <w:vMerge/>
            <w:tcBorders>
              <w:top w:val="nil"/>
              <w:left w:val="single" w:sz="6" w:space="0" w:color="auto"/>
              <w:bottom w:val="single" w:sz="6" w:space="0" w:color="auto"/>
              <w:right w:val="single" w:sz="6" w:space="0" w:color="auto"/>
            </w:tcBorders>
            <w:shd w:val="pct5" w:color="auto" w:fill="auto"/>
          </w:tcPr>
          <w:p w14:paraId="09E49629" w14:textId="77777777" w:rsidR="00DD5A79" w:rsidRPr="00AD3CA7" w:rsidRDefault="00DD5A79" w:rsidP="00DB1C9A">
            <w:pPr>
              <w:jc w:val="center"/>
              <w:rPr>
                <w:sz w:val="22"/>
                <w:szCs w:val="22"/>
                <w:lang w:val="en-US"/>
              </w:rPr>
            </w:pPr>
          </w:p>
        </w:tc>
        <w:tc>
          <w:tcPr>
            <w:tcW w:w="1418" w:type="dxa"/>
            <w:vMerge/>
            <w:tcBorders>
              <w:top w:val="nil"/>
              <w:left w:val="single" w:sz="6" w:space="0" w:color="auto"/>
              <w:bottom w:val="single" w:sz="6" w:space="0" w:color="auto"/>
              <w:right w:val="single" w:sz="4" w:space="0" w:color="auto"/>
            </w:tcBorders>
            <w:shd w:val="pct5" w:color="auto" w:fill="auto"/>
          </w:tcPr>
          <w:p w14:paraId="216163C9" w14:textId="77777777" w:rsidR="00DD5A79" w:rsidRPr="00AD3CA7" w:rsidRDefault="00DD5A79" w:rsidP="00DB1C9A">
            <w:pPr>
              <w:jc w:val="center"/>
              <w:rPr>
                <w:sz w:val="22"/>
                <w:szCs w:val="22"/>
                <w:lang w:val="en-US"/>
              </w:rPr>
            </w:pPr>
          </w:p>
        </w:tc>
      </w:tr>
    </w:tbl>
    <w:p w14:paraId="4F228AE4" w14:textId="77777777" w:rsidR="00DD5A79" w:rsidRPr="00AD3CA7" w:rsidRDefault="00DD5A79" w:rsidP="00DD5A79">
      <w:pPr>
        <w:rPr>
          <w:sz w:val="2"/>
          <w:szCs w:val="2"/>
          <w:lang w:val="en-US"/>
        </w:rPr>
      </w:pPr>
    </w:p>
    <w:tbl>
      <w:tblPr>
        <w:tblW w:w="10173" w:type="dxa"/>
        <w:tblLayout w:type="fixed"/>
        <w:tblLook w:val="0000" w:firstRow="0" w:lastRow="0" w:firstColumn="0" w:lastColumn="0" w:noHBand="0" w:noVBand="0"/>
      </w:tblPr>
      <w:tblGrid>
        <w:gridCol w:w="709"/>
        <w:gridCol w:w="1701"/>
        <w:gridCol w:w="4961"/>
        <w:gridCol w:w="1384"/>
        <w:gridCol w:w="1418"/>
      </w:tblGrid>
      <w:tr w:rsidR="00DD5A79" w:rsidRPr="00AD3CA7" w14:paraId="24B68C64"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B3737BF"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062A24F" w14:textId="77777777" w:rsidR="00DD5A79" w:rsidRPr="00AD3CA7" w:rsidRDefault="00DD5A79" w:rsidP="00DB1C9A">
            <w:pPr>
              <w:ind w:left="-120" w:right="-108"/>
              <w:jc w:val="center"/>
              <w:rPr>
                <w:sz w:val="22"/>
                <w:szCs w:val="22"/>
              </w:rPr>
            </w:pPr>
            <w:r w:rsidRPr="00AD3CA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2F9775C" w14:textId="77777777" w:rsidR="00DD5A79" w:rsidRPr="00AD3CA7" w:rsidRDefault="00DD5A79" w:rsidP="00DB1C9A">
            <w:pPr>
              <w:jc w:val="center"/>
              <w:rPr>
                <w:sz w:val="22"/>
                <w:szCs w:val="22"/>
              </w:rPr>
            </w:pPr>
            <w:r w:rsidRPr="00AD3CA7">
              <w:rPr>
                <w:sz w:val="22"/>
                <w:szCs w:val="22"/>
              </w:rPr>
              <w:t>3</w:t>
            </w:r>
          </w:p>
        </w:tc>
        <w:tc>
          <w:tcPr>
            <w:tcW w:w="1384" w:type="dxa"/>
            <w:tcBorders>
              <w:top w:val="single" w:sz="6" w:space="0" w:color="auto"/>
              <w:left w:val="single" w:sz="6" w:space="0" w:color="auto"/>
              <w:bottom w:val="double" w:sz="6" w:space="0" w:color="auto"/>
              <w:right w:val="nil"/>
            </w:tcBorders>
            <w:shd w:val="pct5" w:color="auto" w:fill="auto"/>
          </w:tcPr>
          <w:p w14:paraId="2764C2EA" w14:textId="77777777" w:rsidR="00DD5A79" w:rsidRPr="00AD3CA7" w:rsidRDefault="00DD5A79" w:rsidP="00DB1C9A">
            <w:pPr>
              <w:ind w:left="-108" w:right="-108"/>
              <w:jc w:val="center"/>
              <w:rPr>
                <w:sz w:val="22"/>
                <w:szCs w:val="22"/>
              </w:rPr>
            </w:pPr>
            <w:r w:rsidRPr="00AD3CA7">
              <w:rPr>
                <w:sz w:val="22"/>
                <w:szCs w:val="22"/>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5F965137"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3C8E2627"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3490E7"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1DA7A6B7" w14:textId="77777777" w:rsidR="00DD5A79" w:rsidRPr="00AD3CA7" w:rsidRDefault="00DD5A79" w:rsidP="00DB1C9A">
            <w:pPr>
              <w:jc w:val="center"/>
              <w:rPr>
                <w:sz w:val="24"/>
                <w:szCs w:val="24"/>
                <w:lang w:val="en-US"/>
              </w:rPr>
            </w:pPr>
            <w:r w:rsidRPr="00AD3CA7">
              <w:rPr>
                <w:sz w:val="24"/>
                <w:szCs w:val="24"/>
                <w:lang w:val="en-US"/>
              </w:rPr>
              <w:t>RpCJ35A</w:t>
            </w:r>
          </w:p>
          <w:p w14:paraId="43B3882E"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97C3469" w14:textId="77777777" w:rsidR="00DD5A79" w:rsidRPr="00AD3CA7" w:rsidRDefault="00DD5A79" w:rsidP="00DB1C9A">
            <w:pPr>
              <w:adjustRightInd w:val="0"/>
              <w:rPr>
                <w:sz w:val="24"/>
                <w:szCs w:val="24"/>
                <w:lang w:val="pt-BR"/>
              </w:rPr>
            </w:pPr>
            <w:r w:rsidRPr="00AD3CA7">
              <w:rPr>
                <w:sz w:val="24"/>
                <w:szCs w:val="24"/>
                <w:lang w:val="pt-BR"/>
              </w:rPr>
              <w:t>Desfaceri de tencuieli interioare sau exterioare driscuite la pereti sau tavane</w:t>
            </w:r>
          </w:p>
          <w:p w14:paraId="0CF388F9"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75DA705A" w14:textId="77777777" w:rsidR="00DD5A79" w:rsidRPr="00AD3CA7" w:rsidRDefault="00DD5A79" w:rsidP="00DB1C9A">
            <w:pPr>
              <w:jc w:val="center"/>
              <w:rPr>
                <w:sz w:val="24"/>
                <w:szCs w:val="24"/>
              </w:rPr>
            </w:pPr>
            <w:r w:rsidRPr="00AD3CA7">
              <w:rPr>
                <w:sz w:val="24"/>
                <w:szCs w:val="24"/>
              </w:rPr>
              <w:t>m2</w:t>
            </w:r>
          </w:p>
        </w:tc>
        <w:tc>
          <w:tcPr>
            <w:tcW w:w="1418" w:type="dxa"/>
            <w:tcBorders>
              <w:top w:val="single" w:sz="4" w:space="0" w:color="auto"/>
              <w:bottom w:val="single" w:sz="4" w:space="0" w:color="auto"/>
            </w:tcBorders>
            <w:vAlign w:val="center"/>
          </w:tcPr>
          <w:p w14:paraId="581519DD" w14:textId="77777777" w:rsidR="00DD5A79" w:rsidRPr="00AD3CA7" w:rsidRDefault="00DD5A79" w:rsidP="00DB1C9A">
            <w:pPr>
              <w:jc w:val="center"/>
              <w:rPr>
                <w:sz w:val="24"/>
                <w:szCs w:val="24"/>
              </w:rPr>
            </w:pPr>
            <w:r w:rsidRPr="00AD3CA7">
              <w:rPr>
                <w:sz w:val="24"/>
                <w:szCs w:val="24"/>
              </w:rPr>
              <w:t>70,00</w:t>
            </w:r>
          </w:p>
        </w:tc>
      </w:tr>
      <w:tr w:rsidR="00DD5A79" w:rsidRPr="00AD3CA7" w14:paraId="17C7D607"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5A6B1A"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0BCBA27C" w14:textId="77777777" w:rsidR="00DD5A79" w:rsidRPr="00AD3CA7" w:rsidRDefault="00DD5A79" w:rsidP="00DB1C9A">
            <w:pPr>
              <w:jc w:val="center"/>
              <w:rPr>
                <w:sz w:val="24"/>
                <w:szCs w:val="24"/>
                <w:lang w:val="en-US"/>
              </w:rPr>
            </w:pPr>
            <w:r w:rsidRPr="00AD3CA7">
              <w:rPr>
                <w:sz w:val="24"/>
                <w:szCs w:val="24"/>
                <w:lang w:val="en-US"/>
              </w:rPr>
              <w:t>TsH82A</w:t>
            </w:r>
          </w:p>
          <w:p w14:paraId="1E2520F4"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16DE312" w14:textId="77777777" w:rsidR="00DD5A79" w:rsidRPr="00AD3CA7" w:rsidRDefault="00DD5A79" w:rsidP="00DB1C9A">
            <w:pPr>
              <w:adjustRightInd w:val="0"/>
              <w:rPr>
                <w:sz w:val="24"/>
                <w:szCs w:val="24"/>
                <w:lang w:val="en-US"/>
              </w:rPr>
            </w:pPr>
            <w:r w:rsidRPr="00AD3CA7">
              <w:rPr>
                <w:sz w:val="24"/>
                <w:szCs w:val="24"/>
              </w:rPr>
              <w:t>Maturarea aleelor, cu murdarie mica</w:t>
            </w:r>
          </w:p>
          <w:p w14:paraId="3FACE662" w14:textId="77777777" w:rsidR="00DD5A79" w:rsidRPr="00AD3CA7" w:rsidRDefault="00DD5A79" w:rsidP="00DB1C9A">
            <w:pPr>
              <w:rPr>
                <w:sz w:val="24"/>
                <w:szCs w:val="24"/>
              </w:rPr>
            </w:pPr>
          </w:p>
        </w:tc>
        <w:tc>
          <w:tcPr>
            <w:tcW w:w="1384" w:type="dxa"/>
            <w:tcBorders>
              <w:top w:val="single" w:sz="4" w:space="0" w:color="auto"/>
              <w:bottom w:val="single" w:sz="4" w:space="0" w:color="auto"/>
            </w:tcBorders>
            <w:vAlign w:val="center"/>
          </w:tcPr>
          <w:p w14:paraId="670F03F5" w14:textId="77777777" w:rsidR="00DD5A79" w:rsidRPr="00AD3CA7" w:rsidRDefault="00DD5A79" w:rsidP="00DB1C9A">
            <w:pPr>
              <w:jc w:val="center"/>
              <w:rPr>
                <w:sz w:val="24"/>
                <w:szCs w:val="24"/>
              </w:rPr>
            </w:pPr>
            <w:r w:rsidRPr="00AD3CA7">
              <w:rPr>
                <w:sz w:val="24"/>
                <w:szCs w:val="24"/>
              </w:rPr>
              <w:t>100m2</w:t>
            </w:r>
          </w:p>
        </w:tc>
        <w:tc>
          <w:tcPr>
            <w:tcW w:w="1418" w:type="dxa"/>
            <w:tcBorders>
              <w:top w:val="single" w:sz="4" w:space="0" w:color="auto"/>
              <w:bottom w:val="single" w:sz="4" w:space="0" w:color="auto"/>
            </w:tcBorders>
            <w:vAlign w:val="center"/>
          </w:tcPr>
          <w:p w14:paraId="4617BD59" w14:textId="77777777" w:rsidR="00DD5A79" w:rsidRPr="00AD3CA7" w:rsidRDefault="00DD5A79" w:rsidP="00DB1C9A">
            <w:pPr>
              <w:jc w:val="center"/>
              <w:rPr>
                <w:sz w:val="24"/>
                <w:szCs w:val="24"/>
              </w:rPr>
            </w:pPr>
            <w:r w:rsidRPr="00AD3CA7">
              <w:rPr>
                <w:sz w:val="24"/>
                <w:szCs w:val="24"/>
              </w:rPr>
              <w:t>0,75</w:t>
            </w:r>
          </w:p>
        </w:tc>
      </w:tr>
      <w:tr w:rsidR="00DD5A79" w:rsidRPr="00AD3CA7" w14:paraId="5A5215C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6A8416"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595A2D03" w14:textId="77777777" w:rsidR="00DD5A79" w:rsidRPr="00AD3CA7" w:rsidRDefault="00DD5A79" w:rsidP="00DB1C9A">
            <w:pPr>
              <w:jc w:val="center"/>
              <w:rPr>
                <w:sz w:val="24"/>
                <w:szCs w:val="24"/>
                <w:lang w:val="en-US"/>
              </w:rPr>
            </w:pPr>
            <w:r w:rsidRPr="00AD3CA7">
              <w:rPr>
                <w:sz w:val="24"/>
                <w:szCs w:val="24"/>
                <w:lang w:val="en-US"/>
              </w:rPr>
              <w:t>RpCK10C</w:t>
            </w:r>
          </w:p>
          <w:p w14:paraId="737DB0F1"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7F9FA1F" w14:textId="77777777" w:rsidR="00DD5A79" w:rsidRPr="00AD3CA7" w:rsidRDefault="00DD5A79" w:rsidP="00DB1C9A">
            <w:pPr>
              <w:adjustRightInd w:val="0"/>
              <w:rPr>
                <w:sz w:val="24"/>
                <w:szCs w:val="24"/>
                <w:lang w:val="pt-BR"/>
              </w:rPr>
            </w:pPr>
            <w:r w:rsidRPr="00AD3CA7">
              <w:rPr>
                <w:sz w:val="24"/>
                <w:szCs w:val="24"/>
                <w:lang w:val="pt-BR"/>
              </w:rPr>
              <w:t>Curatarea barelor de armatura de rugina executata mecanizat, cu discuri abrazive</w:t>
            </w:r>
          </w:p>
          <w:p w14:paraId="0BFD58BF"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114256EE" w14:textId="77777777" w:rsidR="00DD5A79" w:rsidRPr="00AD3CA7" w:rsidRDefault="00DD5A79" w:rsidP="00DB1C9A">
            <w:pPr>
              <w:jc w:val="center"/>
              <w:rPr>
                <w:sz w:val="24"/>
                <w:szCs w:val="24"/>
              </w:rPr>
            </w:pPr>
            <w:r w:rsidRPr="00AD3CA7">
              <w:rPr>
                <w:sz w:val="24"/>
                <w:szCs w:val="24"/>
              </w:rPr>
              <w:t>m2</w:t>
            </w:r>
          </w:p>
        </w:tc>
        <w:tc>
          <w:tcPr>
            <w:tcW w:w="1418" w:type="dxa"/>
            <w:tcBorders>
              <w:top w:val="single" w:sz="4" w:space="0" w:color="auto"/>
              <w:bottom w:val="single" w:sz="4" w:space="0" w:color="auto"/>
            </w:tcBorders>
            <w:vAlign w:val="center"/>
          </w:tcPr>
          <w:p w14:paraId="390D9D23" w14:textId="77777777" w:rsidR="00DD5A79" w:rsidRPr="00AD3CA7" w:rsidRDefault="00DD5A79" w:rsidP="00DB1C9A">
            <w:pPr>
              <w:jc w:val="center"/>
              <w:rPr>
                <w:sz w:val="24"/>
                <w:szCs w:val="24"/>
              </w:rPr>
            </w:pPr>
            <w:r w:rsidRPr="00AD3CA7">
              <w:rPr>
                <w:sz w:val="24"/>
                <w:szCs w:val="24"/>
              </w:rPr>
              <w:t>7,00</w:t>
            </w:r>
          </w:p>
        </w:tc>
      </w:tr>
      <w:tr w:rsidR="00DD5A79" w:rsidRPr="00AD3CA7" w14:paraId="7366C07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1ACA91"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10D9CA89" w14:textId="77777777" w:rsidR="00DD5A79" w:rsidRPr="00AD3CA7" w:rsidRDefault="00DD5A79" w:rsidP="00DB1C9A">
            <w:pPr>
              <w:jc w:val="center"/>
              <w:rPr>
                <w:sz w:val="24"/>
                <w:szCs w:val="24"/>
                <w:lang w:val="en-US"/>
              </w:rPr>
            </w:pPr>
            <w:r w:rsidRPr="00AD3CA7">
              <w:rPr>
                <w:sz w:val="24"/>
                <w:szCs w:val="24"/>
                <w:lang w:val="en-US"/>
              </w:rPr>
              <w:t>CB02A</w:t>
            </w:r>
          </w:p>
          <w:p w14:paraId="0E3BA38B"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20FDC0B3" w14:textId="77777777" w:rsidR="00DD5A79" w:rsidRPr="00AD3CA7" w:rsidRDefault="00DD5A79" w:rsidP="00DB1C9A">
            <w:pPr>
              <w:adjustRightInd w:val="0"/>
              <w:rPr>
                <w:sz w:val="24"/>
                <w:szCs w:val="24"/>
                <w:lang w:val="pt-BR"/>
              </w:rPr>
            </w:pPr>
            <w:r w:rsidRPr="00AD3CA7">
              <w:rPr>
                <w:sz w:val="24"/>
                <w:szCs w:val="24"/>
                <w:lang w:val="pt-BR"/>
              </w:rPr>
              <w:t>Cofraje din panouri refolosibile, cu asteriala din scinduri de rasinoase scurte si subscurte pentru turnarea betonului in cuzineti, fundatii pahar si fundatii de utilaje inclusiv sprijinirile</w:t>
            </w:r>
          </w:p>
          <w:p w14:paraId="41D64528"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5427D6DD" w14:textId="77777777" w:rsidR="00DD5A79" w:rsidRPr="00AD3CA7" w:rsidRDefault="00DD5A79" w:rsidP="00DB1C9A">
            <w:pPr>
              <w:jc w:val="center"/>
              <w:rPr>
                <w:sz w:val="24"/>
                <w:szCs w:val="24"/>
              </w:rPr>
            </w:pPr>
            <w:r w:rsidRPr="00AD3CA7">
              <w:rPr>
                <w:sz w:val="24"/>
                <w:szCs w:val="24"/>
              </w:rPr>
              <w:t>m2</w:t>
            </w:r>
          </w:p>
        </w:tc>
        <w:tc>
          <w:tcPr>
            <w:tcW w:w="1418" w:type="dxa"/>
            <w:tcBorders>
              <w:top w:val="single" w:sz="4" w:space="0" w:color="auto"/>
              <w:bottom w:val="single" w:sz="4" w:space="0" w:color="auto"/>
            </w:tcBorders>
            <w:vAlign w:val="center"/>
          </w:tcPr>
          <w:p w14:paraId="176AB321" w14:textId="77777777" w:rsidR="00DD5A79" w:rsidRPr="00AD3CA7" w:rsidRDefault="00DD5A79" w:rsidP="00DB1C9A">
            <w:pPr>
              <w:jc w:val="center"/>
              <w:rPr>
                <w:sz w:val="24"/>
                <w:szCs w:val="24"/>
              </w:rPr>
            </w:pPr>
            <w:r w:rsidRPr="00AD3CA7">
              <w:rPr>
                <w:sz w:val="24"/>
                <w:szCs w:val="24"/>
              </w:rPr>
              <w:t>40,00</w:t>
            </w:r>
          </w:p>
        </w:tc>
      </w:tr>
      <w:tr w:rsidR="00DD5A79" w:rsidRPr="00AD3CA7" w14:paraId="570BC98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F2A05F"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41FF4231" w14:textId="77777777" w:rsidR="00DD5A79" w:rsidRPr="00AD3CA7" w:rsidRDefault="00DD5A79" w:rsidP="00DB1C9A">
            <w:pPr>
              <w:jc w:val="center"/>
              <w:rPr>
                <w:sz w:val="24"/>
                <w:szCs w:val="24"/>
                <w:lang w:val="en-US"/>
              </w:rPr>
            </w:pPr>
            <w:r w:rsidRPr="00AD3CA7">
              <w:rPr>
                <w:sz w:val="24"/>
                <w:szCs w:val="24"/>
                <w:lang w:val="en-US"/>
              </w:rPr>
              <w:t>RpCJ05A</w:t>
            </w:r>
          </w:p>
          <w:p w14:paraId="789B17EE"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0F20643" w14:textId="77777777" w:rsidR="00DD5A79" w:rsidRPr="00AD3CA7" w:rsidRDefault="00DD5A79" w:rsidP="00DB1C9A">
            <w:pPr>
              <w:adjustRightInd w:val="0"/>
              <w:rPr>
                <w:sz w:val="24"/>
                <w:szCs w:val="24"/>
                <w:lang w:val="pt-BR"/>
              </w:rPr>
            </w:pPr>
            <w:r w:rsidRPr="00AD3CA7">
              <w:rPr>
                <w:sz w:val="24"/>
                <w:szCs w:val="24"/>
                <w:lang w:val="pt-BR"/>
              </w:rPr>
              <w:t>Reparatii de tencuieli interioare, subtiri, driscuite, executate la pereti si stilpi din beton armat de 1 cm grosime, cu mortar SCREPA 500 pentru sprit si mortar de var-ciment marca 10 T, pentru grund si stratul vizibil</w:t>
            </w:r>
          </w:p>
          <w:p w14:paraId="0FE71B79"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3015B06C" w14:textId="77777777" w:rsidR="00DD5A79" w:rsidRPr="00AD3CA7" w:rsidRDefault="00DD5A79" w:rsidP="00DB1C9A">
            <w:pPr>
              <w:jc w:val="center"/>
              <w:rPr>
                <w:sz w:val="24"/>
                <w:szCs w:val="24"/>
              </w:rPr>
            </w:pPr>
            <w:r w:rsidRPr="00AD3CA7">
              <w:rPr>
                <w:sz w:val="24"/>
                <w:szCs w:val="24"/>
              </w:rPr>
              <w:t>m2</w:t>
            </w:r>
          </w:p>
        </w:tc>
        <w:tc>
          <w:tcPr>
            <w:tcW w:w="1418" w:type="dxa"/>
            <w:tcBorders>
              <w:top w:val="single" w:sz="4" w:space="0" w:color="auto"/>
              <w:bottom w:val="single" w:sz="4" w:space="0" w:color="auto"/>
            </w:tcBorders>
            <w:vAlign w:val="center"/>
          </w:tcPr>
          <w:p w14:paraId="4B1DF34E" w14:textId="77777777" w:rsidR="00DD5A79" w:rsidRPr="00AD3CA7" w:rsidRDefault="00DD5A79" w:rsidP="00DB1C9A">
            <w:pPr>
              <w:jc w:val="center"/>
              <w:rPr>
                <w:sz w:val="24"/>
                <w:szCs w:val="24"/>
              </w:rPr>
            </w:pPr>
            <w:r w:rsidRPr="00AD3CA7">
              <w:rPr>
                <w:sz w:val="24"/>
                <w:szCs w:val="24"/>
              </w:rPr>
              <w:t>70,00</w:t>
            </w:r>
          </w:p>
        </w:tc>
      </w:tr>
      <w:tr w:rsidR="00DD5A79" w:rsidRPr="00AD3CA7" w14:paraId="6A979DA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F4A35"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690ED15B" w14:textId="77777777" w:rsidR="00DD5A79" w:rsidRPr="00AD3CA7" w:rsidRDefault="00DD5A79" w:rsidP="00DB1C9A">
            <w:pPr>
              <w:jc w:val="center"/>
              <w:rPr>
                <w:sz w:val="24"/>
                <w:szCs w:val="24"/>
                <w:lang w:val="en-US"/>
              </w:rPr>
            </w:pPr>
            <w:r w:rsidRPr="00AD3CA7">
              <w:rPr>
                <w:sz w:val="24"/>
                <w:szCs w:val="24"/>
                <w:lang w:val="en-US"/>
              </w:rPr>
              <w:t>IzF50A</w:t>
            </w:r>
          </w:p>
          <w:p w14:paraId="788284DE"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2303FAB" w14:textId="77777777" w:rsidR="00DD5A79" w:rsidRPr="00AD3CA7" w:rsidRDefault="00DD5A79" w:rsidP="00DB1C9A">
            <w:pPr>
              <w:adjustRightInd w:val="0"/>
              <w:rPr>
                <w:sz w:val="24"/>
                <w:szCs w:val="24"/>
                <w:lang w:val="pt-BR"/>
              </w:rPr>
            </w:pPr>
            <w:r w:rsidRPr="00AD3CA7">
              <w:rPr>
                <w:sz w:val="24"/>
                <w:szCs w:val="24"/>
                <w:lang w:val="pt-BR"/>
              </w:rPr>
              <w:t>Hidroizolatii efectuate cu mortar ciment cu sticla solubila la fundatii si pereti aplicate pe suprafete orizontale kpentru manopera=0,5 (aplicarea solutiei de sticla sodica lichida pe tencuiala proaspat executata)</w:t>
            </w:r>
          </w:p>
          <w:p w14:paraId="5007693F" w14:textId="77777777" w:rsidR="00DD5A79" w:rsidRPr="00AD3CA7" w:rsidRDefault="00DD5A79" w:rsidP="00DB1C9A">
            <w:pPr>
              <w:adjustRightInd w:val="0"/>
              <w:rPr>
                <w:sz w:val="24"/>
                <w:szCs w:val="24"/>
                <w:lang w:val="pt-BR"/>
              </w:rPr>
            </w:pPr>
          </w:p>
        </w:tc>
        <w:tc>
          <w:tcPr>
            <w:tcW w:w="1384" w:type="dxa"/>
            <w:tcBorders>
              <w:top w:val="single" w:sz="4" w:space="0" w:color="auto"/>
              <w:bottom w:val="single" w:sz="4" w:space="0" w:color="auto"/>
            </w:tcBorders>
            <w:vAlign w:val="center"/>
          </w:tcPr>
          <w:p w14:paraId="475D85D4" w14:textId="77777777" w:rsidR="00DD5A79" w:rsidRPr="00AD3CA7" w:rsidRDefault="00DD5A79" w:rsidP="00DB1C9A">
            <w:pPr>
              <w:jc w:val="center"/>
              <w:rPr>
                <w:sz w:val="24"/>
                <w:szCs w:val="24"/>
              </w:rPr>
            </w:pPr>
            <w:r w:rsidRPr="00AD3CA7">
              <w:rPr>
                <w:sz w:val="24"/>
                <w:szCs w:val="24"/>
              </w:rPr>
              <w:t>m2</w:t>
            </w:r>
          </w:p>
        </w:tc>
        <w:tc>
          <w:tcPr>
            <w:tcW w:w="1418" w:type="dxa"/>
            <w:tcBorders>
              <w:top w:val="single" w:sz="4" w:space="0" w:color="auto"/>
              <w:bottom w:val="single" w:sz="4" w:space="0" w:color="auto"/>
            </w:tcBorders>
            <w:vAlign w:val="center"/>
          </w:tcPr>
          <w:p w14:paraId="69E3FE17" w14:textId="77777777" w:rsidR="00DD5A79" w:rsidRPr="00AD3CA7" w:rsidRDefault="00DD5A79" w:rsidP="00DB1C9A">
            <w:pPr>
              <w:jc w:val="center"/>
              <w:rPr>
                <w:sz w:val="24"/>
                <w:szCs w:val="24"/>
              </w:rPr>
            </w:pPr>
            <w:r w:rsidRPr="00AD3CA7">
              <w:rPr>
                <w:sz w:val="24"/>
                <w:szCs w:val="24"/>
              </w:rPr>
              <w:t>70,00</w:t>
            </w:r>
          </w:p>
        </w:tc>
      </w:tr>
      <w:tr w:rsidR="00DD5A79" w:rsidRPr="00AD3CA7" w14:paraId="4B9F3CF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88260C" w14:textId="77777777" w:rsidR="00DD5A79" w:rsidRPr="00AD3CA7" w:rsidRDefault="00DD5A79" w:rsidP="00DB1C9A">
            <w:pPr>
              <w:jc w:val="center"/>
              <w:rPr>
                <w:sz w:val="24"/>
                <w:szCs w:val="24"/>
              </w:rPr>
            </w:pPr>
            <w:r w:rsidRPr="00AD3CA7">
              <w:rPr>
                <w:sz w:val="24"/>
                <w:szCs w:val="24"/>
              </w:rPr>
              <w:t>7</w:t>
            </w:r>
          </w:p>
        </w:tc>
        <w:tc>
          <w:tcPr>
            <w:tcW w:w="1701" w:type="dxa"/>
            <w:tcBorders>
              <w:top w:val="single" w:sz="4" w:space="0" w:color="auto"/>
              <w:bottom w:val="single" w:sz="4" w:space="0" w:color="auto"/>
            </w:tcBorders>
            <w:vAlign w:val="center"/>
          </w:tcPr>
          <w:p w14:paraId="63288967" w14:textId="77777777" w:rsidR="00DD5A79" w:rsidRPr="00AD3CA7" w:rsidRDefault="00DD5A79" w:rsidP="00DB1C9A">
            <w:pPr>
              <w:jc w:val="center"/>
              <w:rPr>
                <w:sz w:val="24"/>
                <w:szCs w:val="24"/>
                <w:lang w:val="en-US"/>
              </w:rPr>
            </w:pPr>
            <w:r w:rsidRPr="00AD3CA7">
              <w:rPr>
                <w:sz w:val="24"/>
                <w:szCs w:val="24"/>
                <w:lang w:val="en-US"/>
              </w:rPr>
              <w:t>RpCJ12A</w:t>
            </w:r>
          </w:p>
          <w:p w14:paraId="252C159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27457EFA" w14:textId="77777777" w:rsidR="00DD5A79" w:rsidRPr="00AD3CA7" w:rsidRDefault="00DD5A79" w:rsidP="00DB1C9A">
            <w:pPr>
              <w:adjustRightInd w:val="0"/>
              <w:rPr>
                <w:sz w:val="24"/>
                <w:szCs w:val="24"/>
                <w:lang w:val="pt-BR"/>
              </w:rPr>
            </w:pPr>
            <w:r w:rsidRPr="00AD3CA7">
              <w:rPr>
                <w:sz w:val="24"/>
                <w:szCs w:val="24"/>
                <w:lang w:val="pt-BR"/>
              </w:rPr>
              <w:t>Tencuieli interioare si exterioare sclivisite, executate cu mortar de ciment M 100-T de 2 cm grosime medie, la pereti din beton sau caramida, cu suprafete plane</w:t>
            </w:r>
          </w:p>
          <w:p w14:paraId="302501FB" w14:textId="77777777" w:rsidR="00DD5A79" w:rsidRPr="00AD3CA7" w:rsidRDefault="00DD5A79" w:rsidP="00DB1C9A">
            <w:pPr>
              <w:adjustRightInd w:val="0"/>
              <w:rPr>
                <w:sz w:val="24"/>
                <w:szCs w:val="24"/>
                <w:lang w:val="pt-BR"/>
              </w:rPr>
            </w:pPr>
          </w:p>
        </w:tc>
        <w:tc>
          <w:tcPr>
            <w:tcW w:w="1384" w:type="dxa"/>
            <w:tcBorders>
              <w:top w:val="single" w:sz="4" w:space="0" w:color="auto"/>
              <w:bottom w:val="single" w:sz="4" w:space="0" w:color="auto"/>
            </w:tcBorders>
            <w:vAlign w:val="center"/>
          </w:tcPr>
          <w:p w14:paraId="16C9C6C3" w14:textId="77777777" w:rsidR="00DD5A79" w:rsidRPr="00AD3CA7" w:rsidRDefault="00DD5A79" w:rsidP="00DB1C9A">
            <w:pPr>
              <w:jc w:val="center"/>
              <w:rPr>
                <w:sz w:val="24"/>
                <w:szCs w:val="24"/>
              </w:rPr>
            </w:pPr>
            <w:r w:rsidRPr="00AD3CA7">
              <w:rPr>
                <w:sz w:val="24"/>
                <w:szCs w:val="24"/>
              </w:rPr>
              <w:t>m2</w:t>
            </w:r>
          </w:p>
        </w:tc>
        <w:tc>
          <w:tcPr>
            <w:tcW w:w="1418" w:type="dxa"/>
            <w:tcBorders>
              <w:top w:val="single" w:sz="4" w:space="0" w:color="auto"/>
              <w:bottom w:val="single" w:sz="4" w:space="0" w:color="auto"/>
            </w:tcBorders>
            <w:vAlign w:val="center"/>
          </w:tcPr>
          <w:p w14:paraId="55DAF2BE" w14:textId="77777777" w:rsidR="00DD5A79" w:rsidRPr="00AD3CA7" w:rsidRDefault="00DD5A79" w:rsidP="00DB1C9A">
            <w:pPr>
              <w:jc w:val="center"/>
              <w:rPr>
                <w:sz w:val="24"/>
                <w:szCs w:val="24"/>
              </w:rPr>
            </w:pPr>
            <w:r w:rsidRPr="00AD3CA7">
              <w:rPr>
                <w:sz w:val="24"/>
                <w:szCs w:val="24"/>
              </w:rPr>
              <w:t>70,00</w:t>
            </w:r>
          </w:p>
        </w:tc>
      </w:tr>
      <w:tr w:rsidR="00DD5A79" w:rsidRPr="00AD3CA7" w14:paraId="53A45BA9"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F19BD4" w14:textId="77777777" w:rsidR="00DD5A79" w:rsidRPr="00AD3CA7" w:rsidRDefault="00DD5A79" w:rsidP="00DB1C9A">
            <w:pPr>
              <w:jc w:val="center"/>
              <w:rPr>
                <w:sz w:val="24"/>
                <w:szCs w:val="24"/>
              </w:rPr>
            </w:pPr>
            <w:r w:rsidRPr="00AD3CA7">
              <w:rPr>
                <w:sz w:val="24"/>
                <w:szCs w:val="24"/>
              </w:rPr>
              <w:t>8</w:t>
            </w:r>
          </w:p>
        </w:tc>
        <w:tc>
          <w:tcPr>
            <w:tcW w:w="1701" w:type="dxa"/>
            <w:tcBorders>
              <w:top w:val="single" w:sz="4" w:space="0" w:color="auto"/>
              <w:bottom w:val="single" w:sz="4" w:space="0" w:color="auto"/>
            </w:tcBorders>
            <w:vAlign w:val="center"/>
          </w:tcPr>
          <w:p w14:paraId="6DF3E948" w14:textId="77777777" w:rsidR="00DD5A79" w:rsidRPr="00AD3CA7" w:rsidRDefault="00DD5A79" w:rsidP="00DB1C9A">
            <w:pPr>
              <w:jc w:val="center"/>
              <w:rPr>
                <w:sz w:val="24"/>
                <w:szCs w:val="24"/>
                <w:lang w:val="en-US"/>
              </w:rPr>
            </w:pPr>
            <w:r w:rsidRPr="00AD3CA7">
              <w:rPr>
                <w:sz w:val="24"/>
                <w:szCs w:val="24"/>
                <w:lang w:val="en-US"/>
              </w:rPr>
              <w:t>TrI1AA02C2</w:t>
            </w:r>
          </w:p>
          <w:p w14:paraId="4149641F"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792C192"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tc>
        <w:tc>
          <w:tcPr>
            <w:tcW w:w="1384" w:type="dxa"/>
            <w:tcBorders>
              <w:top w:val="single" w:sz="4" w:space="0" w:color="auto"/>
              <w:bottom w:val="single" w:sz="4" w:space="0" w:color="auto"/>
            </w:tcBorders>
            <w:vAlign w:val="center"/>
          </w:tcPr>
          <w:p w14:paraId="1418BC62" w14:textId="77777777" w:rsidR="00DD5A79" w:rsidRPr="00AD3CA7" w:rsidRDefault="00DD5A79" w:rsidP="00DB1C9A">
            <w:pPr>
              <w:jc w:val="center"/>
              <w:rPr>
                <w:sz w:val="24"/>
                <w:szCs w:val="24"/>
              </w:rPr>
            </w:pPr>
            <w:r w:rsidRPr="00AD3CA7">
              <w:rPr>
                <w:sz w:val="24"/>
                <w:szCs w:val="24"/>
              </w:rPr>
              <w:t>t</w:t>
            </w:r>
          </w:p>
        </w:tc>
        <w:tc>
          <w:tcPr>
            <w:tcW w:w="1418" w:type="dxa"/>
            <w:tcBorders>
              <w:top w:val="single" w:sz="4" w:space="0" w:color="auto"/>
              <w:bottom w:val="single" w:sz="4" w:space="0" w:color="auto"/>
            </w:tcBorders>
            <w:vAlign w:val="center"/>
          </w:tcPr>
          <w:p w14:paraId="13FFB3E0" w14:textId="77777777" w:rsidR="00DD5A79" w:rsidRPr="00AD3CA7" w:rsidRDefault="00DD5A79" w:rsidP="00DB1C9A">
            <w:pPr>
              <w:jc w:val="center"/>
              <w:rPr>
                <w:sz w:val="24"/>
                <w:szCs w:val="24"/>
              </w:rPr>
            </w:pPr>
            <w:r w:rsidRPr="00AD3CA7">
              <w:rPr>
                <w:sz w:val="24"/>
                <w:szCs w:val="24"/>
              </w:rPr>
              <w:t>3,50</w:t>
            </w:r>
          </w:p>
        </w:tc>
      </w:tr>
      <w:tr w:rsidR="00DD5A79" w:rsidRPr="00AD3CA7" w14:paraId="5068566F"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5D4094" w14:textId="77777777" w:rsidR="00DD5A79" w:rsidRPr="00AD3CA7" w:rsidRDefault="00DD5A79" w:rsidP="00DB1C9A">
            <w:pPr>
              <w:jc w:val="center"/>
              <w:rPr>
                <w:sz w:val="24"/>
                <w:szCs w:val="24"/>
              </w:rPr>
            </w:pPr>
            <w:r w:rsidRPr="00AD3CA7">
              <w:rPr>
                <w:sz w:val="24"/>
                <w:szCs w:val="24"/>
              </w:rPr>
              <w:t>9</w:t>
            </w:r>
          </w:p>
        </w:tc>
        <w:tc>
          <w:tcPr>
            <w:tcW w:w="1701" w:type="dxa"/>
            <w:tcBorders>
              <w:top w:val="single" w:sz="4" w:space="0" w:color="auto"/>
              <w:bottom w:val="single" w:sz="4" w:space="0" w:color="auto"/>
            </w:tcBorders>
            <w:vAlign w:val="center"/>
          </w:tcPr>
          <w:p w14:paraId="0B8353F9" w14:textId="77777777" w:rsidR="00DD5A79" w:rsidRPr="00AD3CA7" w:rsidRDefault="00DD5A79" w:rsidP="00DB1C9A">
            <w:pPr>
              <w:jc w:val="center"/>
              <w:rPr>
                <w:sz w:val="24"/>
                <w:szCs w:val="24"/>
                <w:lang w:val="en-US"/>
              </w:rPr>
            </w:pPr>
            <w:r w:rsidRPr="00AD3CA7">
              <w:rPr>
                <w:sz w:val="24"/>
                <w:szCs w:val="24"/>
                <w:lang w:val="en-US"/>
              </w:rPr>
              <w:t>TsI50B10</w:t>
            </w:r>
          </w:p>
          <w:p w14:paraId="483921A4"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2CC7488" w14:textId="77777777" w:rsidR="00DD5A79" w:rsidRPr="00AD3CA7" w:rsidRDefault="00DD5A79" w:rsidP="00DB1C9A">
            <w:pPr>
              <w:adjustRightInd w:val="0"/>
              <w:rPr>
                <w:sz w:val="24"/>
                <w:szCs w:val="24"/>
                <w:lang w:val="pt-BR"/>
              </w:rPr>
            </w:pPr>
            <w:r w:rsidRPr="00AD3CA7">
              <w:rPr>
                <w:sz w:val="24"/>
                <w:szCs w:val="24"/>
                <w:lang w:val="pt-BR"/>
              </w:rPr>
              <w:t xml:space="preserve">Transportarea pamintului cu autobasculanta </w:t>
            </w:r>
          </w:p>
          <w:p w14:paraId="089F6B16" w14:textId="77777777" w:rsidR="00DD5A79" w:rsidRPr="00AD3CA7" w:rsidRDefault="00DD5A79" w:rsidP="00DB1C9A">
            <w:pPr>
              <w:adjustRightInd w:val="0"/>
              <w:rPr>
                <w:sz w:val="24"/>
                <w:szCs w:val="24"/>
                <w:lang w:val="pt-BR"/>
              </w:rPr>
            </w:pPr>
            <w:r w:rsidRPr="00AD3CA7">
              <w:rPr>
                <w:sz w:val="24"/>
                <w:szCs w:val="24"/>
                <w:lang w:val="pt-BR"/>
              </w:rPr>
              <w:t>de 5 t la distanta  de 20 km  (deseuri)</w:t>
            </w:r>
          </w:p>
          <w:p w14:paraId="66DBF11F" w14:textId="77777777" w:rsidR="00DD5A79" w:rsidRPr="00AD3CA7" w:rsidRDefault="00DD5A79" w:rsidP="00DB1C9A">
            <w:pPr>
              <w:adjustRightInd w:val="0"/>
              <w:rPr>
                <w:sz w:val="24"/>
                <w:szCs w:val="24"/>
                <w:lang w:val="pt-BR"/>
              </w:rPr>
            </w:pPr>
          </w:p>
        </w:tc>
        <w:tc>
          <w:tcPr>
            <w:tcW w:w="1384" w:type="dxa"/>
            <w:tcBorders>
              <w:top w:val="single" w:sz="4" w:space="0" w:color="auto"/>
              <w:bottom w:val="single" w:sz="4" w:space="0" w:color="auto"/>
            </w:tcBorders>
            <w:vAlign w:val="center"/>
          </w:tcPr>
          <w:p w14:paraId="1EBE3311" w14:textId="77777777" w:rsidR="00DD5A79" w:rsidRPr="00AD3CA7" w:rsidRDefault="00DD5A79" w:rsidP="00DB1C9A">
            <w:pPr>
              <w:jc w:val="center"/>
              <w:rPr>
                <w:sz w:val="24"/>
                <w:szCs w:val="24"/>
              </w:rPr>
            </w:pPr>
            <w:r w:rsidRPr="00AD3CA7">
              <w:rPr>
                <w:sz w:val="24"/>
                <w:szCs w:val="24"/>
              </w:rPr>
              <w:t>t</w:t>
            </w:r>
          </w:p>
        </w:tc>
        <w:tc>
          <w:tcPr>
            <w:tcW w:w="1418" w:type="dxa"/>
            <w:tcBorders>
              <w:top w:val="single" w:sz="4" w:space="0" w:color="auto"/>
              <w:bottom w:val="single" w:sz="4" w:space="0" w:color="auto"/>
            </w:tcBorders>
            <w:vAlign w:val="center"/>
          </w:tcPr>
          <w:p w14:paraId="01B9CFDF" w14:textId="77777777" w:rsidR="00DD5A79" w:rsidRPr="00AD3CA7" w:rsidRDefault="00DD5A79" w:rsidP="00DB1C9A">
            <w:pPr>
              <w:jc w:val="center"/>
              <w:rPr>
                <w:sz w:val="24"/>
                <w:szCs w:val="24"/>
              </w:rPr>
            </w:pPr>
            <w:r w:rsidRPr="00AD3CA7">
              <w:rPr>
                <w:sz w:val="24"/>
                <w:szCs w:val="24"/>
              </w:rPr>
              <w:t>3,50</w:t>
            </w:r>
          </w:p>
        </w:tc>
      </w:tr>
      <w:tr w:rsidR="00DD5A79" w:rsidRPr="00AD3CA7" w14:paraId="5DB22A1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C8B18C" w14:textId="77777777" w:rsidR="00DD5A79" w:rsidRPr="00AD3CA7" w:rsidRDefault="00DD5A79" w:rsidP="00DB1C9A">
            <w:pPr>
              <w:jc w:val="center"/>
              <w:rPr>
                <w:sz w:val="24"/>
                <w:szCs w:val="24"/>
              </w:rPr>
            </w:pPr>
            <w:r w:rsidRPr="00AD3CA7">
              <w:rPr>
                <w:sz w:val="24"/>
                <w:szCs w:val="24"/>
              </w:rPr>
              <w:t>10</w:t>
            </w:r>
          </w:p>
        </w:tc>
        <w:tc>
          <w:tcPr>
            <w:tcW w:w="1701" w:type="dxa"/>
            <w:tcBorders>
              <w:top w:val="single" w:sz="4" w:space="0" w:color="auto"/>
              <w:bottom w:val="single" w:sz="4" w:space="0" w:color="auto"/>
            </w:tcBorders>
            <w:vAlign w:val="center"/>
          </w:tcPr>
          <w:p w14:paraId="275034CF" w14:textId="77777777" w:rsidR="00DD5A79" w:rsidRPr="00AD3CA7" w:rsidRDefault="00DD5A79" w:rsidP="00DB1C9A">
            <w:pPr>
              <w:jc w:val="center"/>
              <w:rPr>
                <w:sz w:val="24"/>
                <w:szCs w:val="24"/>
                <w:lang w:val="en-US"/>
              </w:rPr>
            </w:pPr>
            <w:r w:rsidRPr="00AD3CA7">
              <w:rPr>
                <w:sz w:val="24"/>
                <w:szCs w:val="24"/>
                <w:lang w:val="en-US"/>
              </w:rPr>
              <w:t>RpCH31D</w:t>
            </w:r>
          </w:p>
          <w:p w14:paraId="4B06A0B9"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850A389" w14:textId="77777777" w:rsidR="00DD5A79" w:rsidRPr="00AD3CA7" w:rsidRDefault="00DD5A79" w:rsidP="00DB1C9A">
            <w:pPr>
              <w:adjustRightInd w:val="0"/>
              <w:rPr>
                <w:sz w:val="24"/>
                <w:szCs w:val="24"/>
                <w:lang w:val="pt-BR"/>
              </w:rPr>
            </w:pPr>
            <w:r w:rsidRPr="00AD3CA7">
              <w:rPr>
                <w:sz w:val="24"/>
                <w:szCs w:val="24"/>
                <w:lang w:val="pt-BR"/>
              </w:rPr>
              <w:t>Montarea si demontarea schelei pentru lucrari de constructii - schela metalica tubulara pentru inaltimi peste 7 m, inclusiv streasinile din PFL sau plasa de protectie cu toate materialele necesare si ancorare de elementele constructiei</w:t>
            </w:r>
          </w:p>
          <w:p w14:paraId="289E9FCE" w14:textId="77777777" w:rsidR="00DD5A79" w:rsidRPr="00AD3CA7" w:rsidRDefault="00DD5A79" w:rsidP="00DB1C9A">
            <w:pPr>
              <w:rPr>
                <w:sz w:val="24"/>
                <w:szCs w:val="24"/>
                <w:lang w:val="pt-BR"/>
              </w:rPr>
            </w:pPr>
          </w:p>
        </w:tc>
        <w:tc>
          <w:tcPr>
            <w:tcW w:w="1384" w:type="dxa"/>
            <w:tcBorders>
              <w:top w:val="single" w:sz="4" w:space="0" w:color="auto"/>
              <w:bottom w:val="single" w:sz="4" w:space="0" w:color="auto"/>
            </w:tcBorders>
            <w:vAlign w:val="center"/>
          </w:tcPr>
          <w:p w14:paraId="68655DED" w14:textId="77777777" w:rsidR="00DD5A79" w:rsidRPr="00AD3CA7" w:rsidRDefault="00DD5A79" w:rsidP="00DB1C9A">
            <w:pPr>
              <w:jc w:val="center"/>
              <w:rPr>
                <w:sz w:val="24"/>
                <w:szCs w:val="24"/>
              </w:rPr>
            </w:pPr>
            <w:r w:rsidRPr="00AD3CA7">
              <w:rPr>
                <w:sz w:val="24"/>
                <w:szCs w:val="24"/>
              </w:rPr>
              <w:lastRenderedPageBreak/>
              <w:t>m2</w:t>
            </w:r>
          </w:p>
        </w:tc>
        <w:tc>
          <w:tcPr>
            <w:tcW w:w="1418" w:type="dxa"/>
            <w:tcBorders>
              <w:top w:val="single" w:sz="4" w:space="0" w:color="auto"/>
              <w:bottom w:val="single" w:sz="4" w:space="0" w:color="auto"/>
            </w:tcBorders>
            <w:vAlign w:val="center"/>
          </w:tcPr>
          <w:p w14:paraId="13D140DD" w14:textId="77777777" w:rsidR="00DD5A79" w:rsidRPr="00AD3CA7" w:rsidRDefault="00DD5A79" w:rsidP="00DB1C9A">
            <w:pPr>
              <w:jc w:val="center"/>
              <w:rPr>
                <w:sz w:val="24"/>
                <w:szCs w:val="24"/>
              </w:rPr>
            </w:pPr>
            <w:r w:rsidRPr="00AD3CA7">
              <w:rPr>
                <w:sz w:val="24"/>
                <w:szCs w:val="24"/>
              </w:rPr>
              <w:t>50,00</w:t>
            </w:r>
          </w:p>
        </w:tc>
      </w:tr>
    </w:tbl>
    <w:p w14:paraId="17066D7C" w14:textId="77777777" w:rsidR="00DD5A79" w:rsidRPr="00AD3CA7" w:rsidRDefault="00DD5A79" w:rsidP="00DD5A79">
      <w:pPr>
        <w:rPr>
          <w:sz w:val="28"/>
          <w:szCs w:val="28"/>
          <w:lang w:val="en-US"/>
        </w:rPr>
      </w:pPr>
      <w:r w:rsidRPr="00AD3CA7">
        <w:rPr>
          <w:sz w:val="24"/>
          <w:szCs w:val="24"/>
        </w:rPr>
        <w:t xml:space="preserve"> </w:t>
      </w:r>
      <w:r w:rsidRPr="00AD3CA7">
        <w:rPr>
          <w:sz w:val="24"/>
          <w:szCs w:val="24"/>
          <w:lang w:val="en-US"/>
        </w:rPr>
        <w:tab/>
      </w:r>
      <w:r w:rsidRPr="00AD3CA7">
        <w:rPr>
          <w:sz w:val="28"/>
          <w:szCs w:val="28"/>
          <w:lang w:val="en-US"/>
        </w:rPr>
        <w:t xml:space="preserve">                                                                                                     </w:t>
      </w:r>
    </w:p>
    <w:p w14:paraId="6CA2E471" w14:textId="77777777" w:rsidR="00DD5A79" w:rsidRPr="00AD3CA7" w:rsidRDefault="00DD5A79" w:rsidP="00DD5A79">
      <w:pPr>
        <w:tabs>
          <w:tab w:val="left" w:pos="4786"/>
          <w:tab w:val="left" w:pos="10031"/>
        </w:tabs>
        <w:rPr>
          <w:sz w:val="4"/>
          <w:szCs w:val="4"/>
          <w:lang w:val="ro-RO"/>
        </w:rPr>
      </w:pPr>
      <w:r w:rsidRPr="00AD3CA7">
        <w:rPr>
          <w:sz w:val="24"/>
          <w:szCs w:val="24"/>
          <w:lang w:val="pt-BR"/>
        </w:rPr>
        <w:t xml:space="preserve"> </w:t>
      </w:r>
    </w:p>
    <w:p w14:paraId="4022BE4F" w14:textId="77777777" w:rsidR="00DD5A79" w:rsidRPr="00AD3CA7" w:rsidRDefault="00DD5A79" w:rsidP="00DD5A79">
      <w:pPr>
        <w:jc w:val="right"/>
        <w:rPr>
          <w:b/>
          <w:bCs/>
          <w:i/>
          <w:iCs/>
          <w:sz w:val="22"/>
          <w:szCs w:val="22"/>
          <w:lang w:val="ro-RO"/>
        </w:rPr>
      </w:pPr>
      <w:r w:rsidRPr="00AD3CA7">
        <w:rPr>
          <w:b/>
          <w:bCs/>
          <w:i/>
          <w:iCs/>
          <w:sz w:val="22"/>
          <w:szCs w:val="22"/>
          <w:lang w:val="ro-RO"/>
        </w:rPr>
        <w:t xml:space="preserve">Anexa 4 </w:t>
      </w:r>
    </w:p>
    <w:tbl>
      <w:tblPr>
        <w:tblW w:w="0" w:type="auto"/>
        <w:tblLayout w:type="fixed"/>
        <w:tblLook w:val="0000" w:firstRow="0" w:lastRow="0" w:firstColumn="0" w:lastColumn="0" w:noHBand="0" w:noVBand="0"/>
      </w:tblPr>
      <w:tblGrid>
        <w:gridCol w:w="4786"/>
        <w:gridCol w:w="5245"/>
      </w:tblGrid>
      <w:tr w:rsidR="00DD5A79" w:rsidRPr="00AD3CA7" w14:paraId="67B9A79C" w14:textId="77777777" w:rsidTr="00DB1C9A">
        <w:tblPrEx>
          <w:tblCellMar>
            <w:top w:w="0" w:type="dxa"/>
            <w:bottom w:w="0" w:type="dxa"/>
          </w:tblCellMar>
        </w:tblPrEx>
        <w:tc>
          <w:tcPr>
            <w:tcW w:w="4786" w:type="dxa"/>
            <w:tcBorders>
              <w:top w:val="nil"/>
              <w:left w:val="nil"/>
              <w:bottom w:val="single" w:sz="6" w:space="0" w:color="auto"/>
              <w:right w:val="nil"/>
            </w:tcBorders>
          </w:tcPr>
          <w:p w14:paraId="0FEBAEE6" w14:textId="77777777" w:rsidR="00DD5A79" w:rsidRPr="00AD3CA7" w:rsidRDefault="00DD5A79" w:rsidP="00DB1C9A">
            <w:pPr>
              <w:rPr>
                <w:b/>
                <w:bCs/>
                <w:sz w:val="32"/>
                <w:szCs w:val="32"/>
                <w:lang w:val="pt-BR"/>
              </w:rPr>
            </w:pPr>
            <w:r w:rsidRPr="00AD3CA7">
              <w:rPr>
                <w:b/>
                <w:bCs/>
                <w:sz w:val="28"/>
                <w:szCs w:val="28"/>
                <w:lang w:val="pt-BR"/>
              </w:rPr>
              <w:t xml:space="preserve">               Obiect: Sursa nr.1</w:t>
            </w:r>
          </w:p>
        </w:tc>
        <w:tc>
          <w:tcPr>
            <w:tcW w:w="5245" w:type="dxa"/>
            <w:tcBorders>
              <w:top w:val="nil"/>
              <w:left w:val="nil"/>
              <w:bottom w:val="nil"/>
              <w:right w:val="nil"/>
            </w:tcBorders>
          </w:tcPr>
          <w:p w14:paraId="5FA16AFF" w14:textId="77777777" w:rsidR="00DD5A79" w:rsidRPr="00AD3CA7" w:rsidRDefault="00DD5A79" w:rsidP="00DB1C9A">
            <w:pPr>
              <w:jc w:val="right"/>
              <w:rPr>
                <w:sz w:val="22"/>
                <w:szCs w:val="22"/>
                <w:lang w:val="en-US"/>
              </w:rPr>
            </w:pPr>
            <w:r w:rsidRPr="00AD3CA7">
              <w:rPr>
                <w:sz w:val="22"/>
                <w:szCs w:val="22"/>
                <w:lang w:val="en-US"/>
              </w:rPr>
              <w:t>Formular Nr.1</w:t>
            </w:r>
          </w:p>
          <w:p w14:paraId="4E929061" w14:textId="77777777" w:rsidR="00DD5A79" w:rsidRPr="00AD3CA7" w:rsidRDefault="00DD5A79" w:rsidP="00DB1C9A">
            <w:pPr>
              <w:jc w:val="right"/>
              <w:rPr>
                <w:sz w:val="16"/>
                <w:szCs w:val="16"/>
              </w:rPr>
            </w:pPr>
          </w:p>
        </w:tc>
      </w:tr>
      <w:tr w:rsidR="00DD5A79" w:rsidRPr="00AD3CA7" w14:paraId="01956BF9" w14:textId="77777777" w:rsidTr="00DB1C9A">
        <w:tblPrEx>
          <w:tblCellMar>
            <w:top w:w="0" w:type="dxa"/>
            <w:bottom w:w="0" w:type="dxa"/>
          </w:tblCellMar>
        </w:tblPrEx>
        <w:tc>
          <w:tcPr>
            <w:tcW w:w="4786" w:type="dxa"/>
            <w:tcBorders>
              <w:top w:val="nil"/>
              <w:left w:val="nil"/>
              <w:bottom w:val="nil"/>
              <w:right w:val="nil"/>
            </w:tcBorders>
          </w:tcPr>
          <w:p w14:paraId="58600BB9"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77AEA24D" w14:textId="77777777" w:rsidR="00DD5A79" w:rsidRPr="00AD3CA7" w:rsidRDefault="00DD5A79" w:rsidP="00DB1C9A">
            <w:pPr>
              <w:jc w:val="center"/>
              <w:rPr>
                <w:sz w:val="22"/>
                <w:szCs w:val="22"/>
              </w:rPr>
            </w:pPr>
          </w:p>
        </w:tc>
      </w:tr>
    </w:tbl>
    <w:p w14:paraId="5C5BD6A5" w14:textId="77777777" w:rsidR="00DD5A79" w:rsidRPr="00AD3CA7" w:rsidRDefault="00DD5A79" w:rsidP="00DD5A79">
      <w:pPr>
        <w:rPr>
          <w:sz w:val="22"/>
          <w:szCs w:val="22"/>
        </w:rPr>
      </w:pPr>
    </w:p>
    <w:p w14:paraId="4A4651B5" w14:textId="77777777" w:rsidR="00DD5A79" w:rsidRPr="00AD3CA7" w:rsidRDefault="00DD5A79" w:rsidP="00DD5A79">
      <w:pPr>
        <w:rPr>
          <w:sz w:val="32"/>
          <w:szCs w:val="32"/>
        </w:rPr>
      </w:pPr>
    </w:p>
    <w:p w14:paraId="06B962ED" w14:textId="77777777" w:rsidR="00DD5A79" w:rsidRPr="00AD3CA7" w:rsidRDefault="00DD5A79" w:rsidP="00DD5A79">
      <w:pPr>
        <w:jc w:val="center"/>
        <w:rPr>
          <w:b/>
          <w:bCs/>
          <w:sz w:val="28"/>
          <w:szCs w:val="28"/>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nr.4</w:t>
      </w:r>
    </w:p>
    <w:p w14:paraId="1114CD3B" w14:textId="77777777" w:rsidR="00DD5A79" w:rsidRPr="00AD3CA7" w:rsidRDefault="00DD5A79" w:rsidP="00DD5A79">
      <w:pPr>
        <w:jc w:val="center"/>
        <w:rPr>
          <w:b/>
          <w:bCs/>
          <w:sz w:val="26"/>
          <w:szCs w:val="28"/>
          <w:lang w:val="pt-BR"/>
        </w:rPr>
      </w:pPr>
      <w:r w:rsidRPr="00AD3CA7">
        <w:rPr>
          <w:b/>
          <w:bCs/>
          <w:sz w:val="28"/>
          <w:szCs w:val="28"/>
          <w:lang w:val="pt-BR"/>
        </w:rPr>
        <w:t xml:space="preserve">Lot 3.2. </w:t>
      </w:r>
      <w:r w:rsidRPr="00AD3CA7">
        <w:rPr>
          <w:b/>
          <w:bCs/>
          <w:sz w:val="26"/>
          <w:szCs w:val="28"/>
          <w:lang w:val="pt-BR"/>
        </w:rPr>
        <w:t>Reparația elementelor portante din beton armat a estacadei dintre Gospodăria de păcură  și Clădirea principală de producere, str. Meșterul Manole, 3</w:t>
      </w:r>
    </w:p>
    <w:p w14:paraId="66120D93" w14:textId="77777777" w:rsidR="00DD5A79" w:rsidRPr="00AD3CA7" w:rsidRDefault="00DD5A79" w:rsidP="00DD5A79">
      <w:pPr>
        <w:jc w:val="center"/>
        <w:rPr>
          <w:sz w:val="26"/>
          <w:szCs w:val="24"/>
          <w:lang w:val="pt-BR"/>
        </w:rPr>
      </w:pPr>
    </w:p>
    <w:tbl>
      <w:tblPr>
        <w:tblW w:w="10348" w:type="dxa"/>
        <w:tblInd w:w="-34" w:type="dxa"/>
        <w:tblLayout w:type="fixed"/>
        <w:tblLook w:val="0000" w:firstRow="0" w:lastRow="0" w:firstColumn="0" w:lastColumn="0" w:noHBand="0" w:noVBand="0"/>
      </w:tblPr>
      <w:tblGrid>
        <w:gridCol w:w="709"/>
        <w:gridCol w:w="1701"/>
        <w:gridCol w:w="4961"/>
        <w:gridCol w:w="1560"/>
        <w:gridCol w:w="1417"/>
      </w:tblGrid>
      <w:tr w:rsidR="00DD5A79" w:rsidRPr="00AD3CA7" w14:paraId="2C7C9DE2"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D9FA2A2" w14:textId="77777777" w:rsidR="00DD5A79" w:rsidRPr="00AD3CA7" w:rsidRDefault="00DD5A79" w:rsidP="00DB1C9A">
            <w:pPr>
              <w:ind w:right="-108"/>
              <w:jc w:val="center"/>
              <w:rPr>
                <w:sz w:val="22"/>
                <w:szCs w:val="22"/>
                <w:lang w:val="en-US"/>
              </w:rPr>
            </w:pPr>
            <w:r w:rsidRPr="00AD3CA7">
              <w:rPr>
                <w:sz w:val="22"/>
                <w:szCs w:val="22"/>
              </w:rPr>
              <w:t>№</w:t>
            </w:r>
          </w:p>
          <w:p w14:paraId="502EFFB6"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614C14F"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548C585" w14:textId="77777777" w:rsidR="00DD5A79" w:rsidRPr="00AD3CA7" w:rsidRDefault="00DD5A79" w:rsidP="00DB1C9A">
            <w:pPr>
              <w:jc w:val="center"/>
              <w:rPr>
                <w:sz w:val="22"/>
                <w:szCs w:val="22"/>
                <w:lang w:val="ro-RO"/>
              </w:rPr>
            </w:pPr>
          </w:p>
          <w:p w14:paraId="63CE66A4"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0448DEE"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61058999"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7B0BFAB4"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3C1AD29"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81CD15D" w14:textId="77777777" w:rsidR="00DD5A79" w:rsidRPr="00AD3CA7"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498C3F7" w14:textId="77777777" w:rsidR="00DD5A79" w:rsidRPr="00AD3CA7" w:rsidRDefault="00DD5A79" w:rsidP="00DB1C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3A292D9" w14:textId="77777777" w:rsidR="00DD5A79" w:rsidRPr="00AD3CA7" w:rsidRDefault="00DD5A79" w:rsidP="00DB1C9A">
            <w:pPr>
              <w:jc w:val="center"/>
              <w:rPr>
                <w:sz w:val="22"/>
                <w:szCs w:val="22"/>
                <w:lang w:val="en-US"/>
              </w:rPr>
            </w:pPr>
          </w:p>
        </w:tc>
        <w:tc>
          <w:tcPr>
            <w:tcW w:w="1417" w:type="dxa"/>
            <w:vMerge/>
            <w:tcBorders>
              <w:top w:val="nil"/>
              <w:left w:val="single" w:sz="6" w:space="0" w:color="auto"/>
              <w:bottom w:val="single" w:sz="6" w:space="0" w:color="auto"/>
              <w:right w:val="single" w:sz="4" w:space="0" w:color="auto"/>
            </w:tcBorders>
            <w:shd w:val="pct5" w:color="auto" w:fill="auto"/>
          </w:tcPr>
          <w:p w14:paraId="3EE890E8" w14:textId="77777777" w:rsidR="00DD5A79" w:rsidRPr="00AD3CA7" w:rsidRDefault="00DD5A79" w:rsidP="00DB1C9A">
            <w:pPr>
              <w:jc w:val="center"/>
              <w:rPr>
                <w:sz w:val="22"/>
                <w:szCs w:val="22"/>
                <w:lang w:val="en-US"/>
              </w:rPr>
            </w:pPr>
          </w:p>
        </w:tc>
      </w:tr>
    </w:tbl>
    <w:p w14:paraId="159DD736" w14:textId="77777777" w:rsidR="00DD5A79" w:rsidRPr="00AD3CA7" w:rsidRDefault="00DD5A79" w:rsidP="00DD5A79">
      <w:pPr>
        <w:rPr>
          <w:sz w:val="2"/>
          <w:szCs w:val="2"/>
          <w:lang w:val="en-US"/>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6842B1BB"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355E3FE"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1187C02" w14:textId="77777777" w:rsidR="00DD5A79" w:rsidRPr="00AD3CA7" w:rsidRDefault="00DD5A79" w:rsidP="00DB1C9A">
            <w:pPr>
              <w:ind w:left="-120" w:right="-108"/>
              <w:jc w:val="center"/>
              <w:rPr>
                <w:sz w:val="22"/>
                <w:szCs w:val="22"/>
              </w:rPr>
            </w:pPr>
            <w:r w:rsidRPr="00AD3CA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35A58C7" w14:textId="77777777" w:rsidR="00DD5A79" w:rsidRPr="00AD3CA7" w:rsidRDefault="00DD5A79" w:rsidP="00DB1C9A">
            <w:pPr>
              <w:jc w:val="center"/>
              <w:rPr>
                <w:sz w:val="22"/>
                <w:szCs w:val="22"/>
              </w:rPr>
            </w:pPr>
            <w:r w:rsidRPr="00AD3CA7">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4C0CB477"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E7421D5"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318B8DF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A94C77"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36E762E6" w14:textId="77777777" w:rsidR="00DD5A79" w:rsidRPr="00AD3CA7" w:rsidRDefault="00DD5A79" w:rsidP="00DB1C9A">
            <w:pPr>
              <w:jc w:val="center"/>
              <w:rPr>
                <w:sz w:val="24"/>
                <w:szCs w:val="24"/>
                <w:lang w:val="en-US"/>
              </w:rPr>
            </w:pPr>
            <w:r w:rsidRPr="00AD3CA7">
              <w:rPr>
                <w:sz w:val="24"/>
                <w:szCs w:val="24"/>
                <w:lang w:val="en-US"/>
              </w:rPr>
              <w:t>RpCJ35A</w:t>
            </w:r>
          </w:p>
          <w:p w14:paraId="65C9DA15"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BC0513E" w14:textId="77777777" w:rsidR="00DD5A79" w:rsidRPr="00AD3CA7" w:rsidRDefault="00DD5A79" w:rsidP="00DB1C9A">
            <w:pPr>
              <w:adjustRightInd w:val="0"/>
              <w:rPr>
                <w:sz w:val="24"/>
                <w:szCs w:val="24"/>
                <w:lang w:val="pt-BR"/>
              </w:rPr>
            </w:pPr>
            <w:r w:rsidRPr="00AD3CA7">
              <w:rPr>
                <w:sz w:val="24"/>
                <w:szCs w:val="24"/>
                <w:lang w:val="pt-BR"/>
              </w:rPr>
              <w:t>Desfaceri de tencuieli interioare sau exterioare driscuite la pereti sau tavane</w:t>
            </w:r>
          </w:p>
          <w:p w14:paraId="6BF9636E"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9685DBC"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13E0C8FF" w14:textId="77777777" w:rsidR="00DD5A79" w:rsidRPr="00AD3CA7" w:rsidRDefault="00DD5A79" w:rsidP="00DB1C9A">
            <w:pPr>
              <w:jc w:val="center"/>
              <w:rPr>
                <w:sz w:val="24"/>
                <w:szCs w:val="24"/>
              </w:rPr>
            </w:pPr>
            <w:r w:rsidRPr="00AD3CA7">
              <w:rPr>
                <w:sz w:val="24"/>
                <w:szCs w:val="24"/>
              </w:rPr>
              <w:t>20,00</w:t>
            </w:r>
          </w:p>
        </w:tc>
      </w:tr>
      <w:tr w:rsidR="00DD5A79" w:rsidRPr="00AD3CA7" w14:paraId="6D39C1D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D31B52"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2ACBEEA9" w14:textId="77777777" w:rsidR="00DD5A79" w:rsidRPr="00AD3CA7" w:rsidRDefault="00DD5A79" w:rsidP="00DB1C9A">
            <w:pPr>
              <w:jc w:val="center"/>
              <w:rPr>
                <w:sz w:val="24"/>
                <w:szCs w:val="24"/>
                <w:lang w:val="en-US"/>
              </w:rPr>
            </w:pPr>
            <w:r w:rsidRPr="00AD3CA7">
              <w:rPr>
                <w:sz w:val="24"/>
                <w:szCs w:val="24"/>
                <w:lang w:val="en-US"/>
              </w:rPr>
              <w:t>TsH82A</w:t>
            </w:r>
          </w:p>
          <w:p w14:paraId="6C8F8303"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8A1FE14" w14:textId="77777777" w:rsidR="00DD5A79" w:rsidRPr="00AD3CA7" w:rsidRDefault="00DD5A79" w:rsidP="00DB1C9A">
            <w:pPr>
              <w:adjustRightInd w:val="0"/>
              <w:rPr>
                <w:sz w:val="24"/>
                <w:szCs w:val="24"/>
                <w:lang w:val="en-US"/>
              </w:rPr>
            </w:pPr>
            <w:r w:rsidRPr="00AD3CA7">
              <w:rPr>
                <w:sz w:val="24"/>
                <w:szCs w:val="24"/>
              </w:rPr>
              <w:t>Maturarea aleelor, cu murdarie mica</w:t>
            </w:r>
          </w:p>
          <w:p w14:paraId="599D25FF" w14:textId="77777777" w:rsidR="00DD5A79" w:rsidRPr="00AD3CA7" w:rsidRDefault="00DD5A79" w:rsidP="00DB1C9A">
            <w:pPr>
              <w:rPr>
                <w:sz w:val="24"/>
                <w:szCs w:val="24"/>
              </w:rPr>
            </w:pPr>
          </w:p>
        </w:tc>
        <w:tc>
          <w:tcPr>
            <w:tcW w:w="1418" w:type="dxa"/>
            <w:tcBorders>
              <w:top w:val="single" w:sz="4" w:space="0" w:color="auto"/>
              <w:bottom w:val="single" w:sz="4" w:space="0" w:color="auto"/>
            </w:tcBorders>
            <w:vAlign w:val="center"/>
          </w:tcPr>
          <w:p w14:paraId="7CC79494" w14:textId="77777777" w:rsidR="00DD5A79" w:rsidRPr="00AD3CA7" w:rsidRDefault="00DD5A79" w:rsidP="00DB1C9A">
            <w:pPr>
              <w:jc w:val="center"/>
              <w:rPr>
                <w:sz w:val="24"/>
                <w:szCs w:val="24"/>
              </w:rPr>
            </w:pPr>
            <w:r w:rsidRPr="00AD3CA7">
              <w:rPr>
                <w:sz w:val="24"/>
                <w:szCs w:val="24"/>
              </w:rPr>
              <w:t>100m2</w:t>
            </w:r>
          </w:p>
        </w:tc>
        <w:tc>
          <w:tcPr>
            <w:tcW w:w="1559" w:type="dxa"/>
            <w:tcBorders>
              <w:top w:val="single" w:sz="4" w:space="0" w:color="auto"/>
              <w:bottom w:val="single" w:sz="4" w:space="0" w:color="auto"/>
            </w:tcBorders>
            <w:vAlign w:val="center"/>
          </w:tcPr>
          <w:p w14:paraId="0F9BF604" w14:textId="77777777" w:rsidR="00DD5A79" w:rsidRPr="00AD3CA7" w:rsidRDefault="00DD5A79" w:rsidP="00DB1C9A">
            <w:pPr>
              <w:jc w:val="center"/>
              <w:rPr>
                <w:sz w:val="24"/>
                <w:szCs w:val="24"/>
              </w:rPr>
            </w:pPr>
            <w:r w:rsidRPr="00AD3CA7">
              <w:rPr>
                <w:sz w:val="24"/>
                <w:szCs w:val="24"/>
              </w:rPr>
              <w:t>0,50</w:t>
            </w:r>
          </w:p>
        </w:tc>
      </w:tr>
      <w:tr w:rsidR="00DD5A79" w:rsidRPr="00AD3CA7" w14:paraId="448D9043"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CED68F"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290A0A49" w14:textId="77777777" w:rsidR="00DD5A79" w:rsidRPr="00AD3CA7" w:rsidRDefault="00DD5A79" w:rsidP="00DB1C9A">
            <w:pPr>
              <w:jc w:val="center"/>
              <w:rPr>
                <w:sz w:val="24"/>
                <w:szCs w:val="24"/>
                <w:lang w:val="en-US"/>
              </w:rPr>
            </w:pPr>
            <w:r w:rsidRPr="00AD3CA7">
              <w:rPr>
                <w:sz w:val="24"/>
                <w:szCs w:val="24"/>
                <w:lang w:val="en-US"/>
              </w:rPr>
              <w:t>RpCK10C</w:t>
            </w:r>
          </w:p>
          <w:p w14:paraId="0139604D"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1300BEB" w14:textId="77777777" w:rsidR="00DD5A79" w:rsidRPr="00AD3CA7" w:rsidRDefault="00DD5A79" w:rsidP="00DB1C9A">
            <w:pPr>
              <w:adjustRightInd w:val="0"/>
              <w:rPr>
                <w:sz w:val="24"/>
                <w:szCs w:val="24"/>
                <w:lang w:val="pt-BR"/>
              </w:rPr>
            </w:pPr>
            <w:r w:rsidRPr="00AD3CA7">
              <w:rPr>
                <w:sz w:val="24"/>
                <w:szCs w:val="24"/>
                <w:lang w:val="pt-BR"/>
              </w:rPr>
              <w:t>Curatarea barelor de armatura de rugina executata mecanizat, cu discuri abrazive</w:t>
            </w:r>
          </w:p>
          <w:p w14:paraId="7B45F4B6"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45C9D441"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6AE093A8" w14:textId="77777777" w:rsidR="00DD5A79" w:rsidRPr="00AD3CA7" w:rsidRDefault="00DD5A79" w:rsidP="00DB1C9A">
            <w:pPr>
              <w:jc w:val="center"/>
              <w:rPr>
                <w:sz w:val="24"/>
                <w:szCs w:val="24"/>
              </w:rPr>
            </w:pPr>
            <w:r w:rsidRPr="00AD3CA7">
              <w:rPr>
                <w:sz w:val="24"/>
                <w:szCs w:val="24"/>
              </w:rPr>
              <w:t>5,00</w:t>
            </w:r>
          </w:p>
        </w:tc>
      </w:tr>
      <w:tr w:rsidR="00DD5A79" w:rsidRPr="00AD3CA7" w14:paraId="462DCE9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E43A7A"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1FA40F86" w14:textId="77777777" w:rsidR="00DD5A79" w:rsidRPr="00AD3CA7" w:rsidRDefault="00DD5A79" w:rsidP="00DB1C9A">
            <w:pPr>
              <w:jc w:val="center"/>
              <w:rPr>
                <w:sz w:val="24"/>
                <w:szCs w:val="24"/>
                <w:lang w:val="en-US"/>
              </w:rPr>
            </w:pPr>
            <w:r w:rsidRPr="00AD3CA7">
              <w:rPr>
                <w:sz w:val="24"/>
                <w:szCs w:val="24"/>
                <w:lang w:val="en-US"/>
              </w:rPr>
              <w:t>CB02A</w:t>
            </w:r>
          </w:p>
          <w:p w14:paraId="73F439CE"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B5A8187" w14:textId="77777777" w:rsidR="00DD5A79" w:rsidRPr="00AD3CA7" w:rsidRDefault="00DD5A79" w:rsidP="00DB1C9A">
            <w:pPr>
              <w:adjustRightInd w:val="0"/>
              <w:rPr>
                <w:sz w:val="24"/>
                <w:szCs w:val="24"/>
                <w:lang w:val="pt-BR"/>
              </w:rPr>
            </w:pPr>
            <w:r w:rsidRPr="00AD3CA7">
              <w:rPr>
                <w:sz w:val="24"/>
                <w:szCs w:val="24"/>
                <w:lang w:val="pt-BR"/>
              </w:rPr>
              <w:t>Cofraje din panouri refolosibile, cu asteriala din scinduri de rasinoase scurte si subscurte pentru turnarea betonului in cuzineti, fundatii pahar si fundatii de utilaje inclusiv sprijinirile</w:t>
            </w:r>
          </w:p>
          <w:p w14:paraId="5A28153F"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4EC3FFCE"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50396D95" w14:textId="77777777" w:rsidR="00DD5A79" w:rsidRPr="00AD3CA7" w:rsidRDefault="00DD5A79" w:rsidP="00DB1C9A">
            <w:pPr>
              <w:jc w:val="center"/>
              <w:rPr>
                <w:sz w:val="24"/>
                <w:szCs w:val="24"/>
              </w:rPr>
            </w:pPr>
            <w:r w:rsidRPr="00AD3CA7">
              <w:rPr>
                <w:sz w:val="24"/>
                <w:szCs w:val="24"/>
              </w:rPr>
              <w:t>9,00</w:t>
            </w:r>
          </w:p>
        </w:tc>
      </w:tr>
      <w:tr w:rsidR="00DD5A79" w:rsidRPr="00AD3CA7" w14:paraId="27337003"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5C1C93"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76C10E70" w14:textId="77777777" w:rsidR="00DD5A79" w:rsidRPr="00AD3CA7" w:rsidRDefault="00DD5A79" w:rsidP="00DB1C9A">
            <w:pPr>
              <w:jc w:val="center"/>
              <w:rPr>
                <w:sz w:val="24"/>
                <w:szCs w:val="24"/>
                <w:lang w:val="en-US"/>
              </w:rPr>
            </w:pPr>
            <w:r w:rsidRPr="00AD3CA7">
              <w:rPr>
                <w:sz w:val="24"/>
                <w:szCs w:val="24"/>
                <w:lang w:val="en-US"/>
              </w:rPr>
              <w:t>RpCJ05A</w:t>
            </w:r>
          </w:p>
          <w:p w14:paraId="6753D320"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5D756F5" w14:textId="77777777" w:rsidR="00DD5A79" w:rsidRPr="00AD3CA7" w:rsidRDefault="00DD5A79" w:rsidP="00DB1C9A">
            <w:pPr>
              <w:adjustRightInd w:val="0"/>
              <w:rPr>
                <w:sz w:val="24"/>
                <w:szCs w:val="24"/>
                <w:lang w:val="pt-BR"/>
              </w:rPr>
            </w:pPr>
            <w:r w:rsidRPr="00AD3CA7">
              <w:rPr>
                <w:sz w:val="24"/>
                <w:szCs w:val="24"/>
                <w:lang w:val="pt-BR"/>
              </w:rPr>
              <w:t>Reparatii de tencuieli interioare, subtiri, driscuite, executate la pereti si stilpi din beton armat de 1 cm grosime, cu mortar SCREPA 500 pentru sprit si mortar de var-ciment marca 10 T, pentru grund si stratul vizibil</w:t>
            </w:r>
          </w:p>
          <w:p w14:paraId="012FB0CD"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1D9E5A01"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5EEF8E50" w14:textId="77777777" w:rsidR="00DD5A79" w:rsidRPr="00AD3CA7" w:rsidRDefault="00DD5A79" w:rsidP="00DB1C9A">
            <w:pPr>
              <w:jc w:val="center"/>
              <w:rPr>
                <w:sz w:val="24"/>
                <w:szCs w:val="24"/>
              </w:rPr>
            </w:pPr>
            <w:r w:rsidRPr="00AD3CA7">
              <w:rPr>
                <w:sz w:val="24"/>
                <w:szCs w:val="24"/>
              </w:rPr>
              <w:t>20,00</w:t>
            </w:r>
          </w:p>
        </w:tc>
      </w:tr>
      <w:tr w:rsidR="00DD5A79" w:rsidRPr="00AD3CA7" w14:paraId="6F9183A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5CF642"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386033A5" w14:textId="77777777" w:rsidR="00DD5A79" w:rsidRPr="00AD3CA7" w:rsidRDefault="00DD5A79" w:rsidP="00DB1C9A">
            <w:pPr>
              <w:jc w:val="center"/>
              <w:rPr>
                <w:sz w:val="24"/>
                <w:szCs w:val="24"/>
                <w:lang w:val="en-US"/>
              </w:rPr>
            </w:pPr>
            <w:r w:rsidRPr="00AD3CA7">
              <w:rPr>
                <w:sz w:val="24"/>
                <w:szCs w:val="24"/>
                <w:lang w:val="en-US"/>
              </w:rPr>
              <w:t>RpCJ12A</w:t>
            </w:r>
          </w:p>
          <w:p w14:paraId="5DAA098C"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F3D1A12" w14:textId="77777777" w:rsidR="00DD5A79" w:rsidRPr="00AD3CA7" w:rsidRDefault="00DD5A79" w:rsidP="00DB1C9A">
            <w:pPr>
              <w:adjustRightInd w:val="0"/>
              <w:rPr>
                <w:sz w:val="24"/>
                <w:szCs w:val="24"/>
                <w:lang w:val="pt-BR"/>
              </w:rPr>
            </w:pPr>
            <w:r w:rsidRPr="00AD3CA7">
              <w:rPr>
                <w:sz w:val="24"/>
                <w:szCs w:val="24"/>
                <w:lang w:val="pt-BR"/>
              </w:rPr>
              <w:t>Tencuieli interioare si exterioare sclivisite, executate cu mortar de ciment M 100-T de 2 cm grosime medie, la pereti din beton sau caramida, cu suprafete plane</w:t>
            </w:r>
          </w:p>
          <w:p w14:paraId="461E190D"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0BB3F2E0"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1179251D" w14:textId="77777777" w:rsidR="00DD5A79" w:rsidRPr="00AD3CA7" w:rsidRDefault="00DD5A79" w:rsidP="00DB1C9A">
            <w:pPr>
              <w:jc w:val="center"/>
              <w:rPr>
                <w:sz w:val="24"/>
                <w:szCs w:val="24"/>
              </w:rPr>
            </w:pPr>
            <w:r w:rsidRPr="00AD3CA7">
              <w:rPr>
                <w:sz w:val="24"/>
                <w:szCs w:val="24"/>
              </w:rPr>
              <w:t>20,00</w:t>
            </w:r>
          </w:p>
        </w:tc>
      </w:tr>
      <w:tr w:rsidR="00DD5A79" w:rsidRPr="00AD3CA7" w14:paraId="2FFD7BB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758241" w14:textId="77777777" w:rsidR="00DD5A79" w:rsidRPr="00AD3CA7" w:rsidRDefault="00DD5A79" w:rsidP="00DB1C9A">
            <w:pPr>
              <w:jc w:val="center"/>
              <w:rPr>
                <w:sz w:val="24"/>
                <w:szCs w:val="24"/>
              </w:rPr>
            </w:pPr>
            <w:r w:rsidRPr="00AD3CA7">
              <w:rPr>
                <w:sz w:val="24"/>
                <w:szCs w:val="24"/>
              </w:rPr>
              <w:t>7</w:t>
            </w:r>
          </w:p>
        </w:tc>
        <w:tc>
          <w:tcPr>
            <w:tcW w:w="1701" w:type="dxa"/>
            <w:tcBorders>
              <w:top w:val="single" w:sz="4" w:space="0" w:color="auto"/>
              <w:bottom w:val="single" w:sz="4" w:space="0" w:color="auto"/>
            </w:tcBorders>
            <w:vAlign w:val="center"/>
          </w:tcPr>
          <w:p w14:paraId="0312BB94" w14:textId="77777777" w:rsidR="00DD5A79" w:rsidRPr="00AD3CA7" w:rsidRDefault="00DD5A79" w:rsidP="00DB1C9A">
            <w:pPr>
              <w:jc w:val="center"/>
              <w:rPr>
                <w:sz w:val="24"/>
                <w:szCs w:val="24"/>
                <w:lang w:val="en-US"/>
              </w:rPr>
            </w:pPr>
            <w:r w:rsidRPr="00AD3CA7">
              <w:rPr>
                <w:sz w:val="24"/>
                <w:szCs w:val="24"/>
                <w:lang w:val="en-US"/>
              </w:rPr>
              <w:t>TrI1AA02C2</w:t>
            </w:r>
          </w:p>
          <w:p w14:paraId="00B2C694"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578DCE1"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68BE8EA7"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7173917A"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79A0FC57" w14:textId="77777777" w:rsidR="00DD5A79" w:rsidRPr="00AD3CA7" w:rsidRDefault="00DD5A79" w:rsidP="00DB1C9A">
            <w:pPr>
              <w:jc w:val="center"/>
              <w:rPr>
                <w:sz w:val="24"/>
                <w:szCs w:val="24"/>
              </w:rPr>
            </w:pPr>
            <w:r w:rsidRPr="00AD3CA7">
              <w:rPr>
                <w:sz w:val="24"/>
                <w:szCs w:val="24"/>
              </w:rPr>
              <w:t>1,50</w:t>
            </w:r>
          </w:p>
        </w:tc>
      </w:tr>
      <w:tr w:rsidR="00DD5A79" w:rsidRPr="00AD3CA7" w14:paraId="6191F9A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80A4F4" w14:textId="77777777" w:rsidR="00DD5A79" w:rsidRPr="00AD3CA7" w:rsidRDefault="00DD5A79" w:rsidP="00DB1C9A">
            <w:pPr>
              <w:jc w:val="center"/>
              <w:rPr>
                <w:sz w:val="24"/>
                <w:szCs w:val="24"/>
              </w:rPr>
            </w:pPr>
            <w:r w:rsidRPr="00AD3CA7">
              <w:rPr>
                <w:sz w:val="24"/>
                <w:szCs w:val="24"/>
              </w:rPr>
              <w:t>8</w:t>
            </w:r>
          </w:p>
        </w:tc>
        <w:tc>
          <w:tcPr>
            <w:tcW w:w="1701" w:type="dxa"/>
            <w:tcBorders>
              <w:top w:val="single" w:sz="4" w:space="0" w:color="auto"/>
              <w:bottom w:val="single" w:sz="4" w:space="0" w:color="auto"/>
            </w:tcBorders>
            <w:vAlign w:val="center"/>
          </w:tcPr>
          <w:p w14:paraId="2444ED53" w14:textId="77777777" w:rsidR="00DD5A79" w:rsidRPr="00AD3CA7" w:rsidRDefault="00DD5A79" w:rsidP="00DB1C9A">
            <w:pPr>
              <w:jc w:val="center"/>
              <w:rPr>
                <w:sz w:val="24"/>
                <w:szCs w:val="24"/>
                <w:lang w:val="en-US"/>
              </w:rPr>
            </w:pPr>
            <w:r w:rsidRPr="00AD3CA7">
              <w:rPr>
                <w:sz w:val="24"/>
                <w:szCs w:val="24"/>
                <w:lang w:val="en-US"/>
              </w:rPr>
              <w:t>TsI50B10</w:t>
            </w:r>
          </w:p>
          <w:p w14:paraId="035143F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FA9717C" w14:textId="77777777" w:rsidR="00DD5A79" w:rsidRPr="00AD3CA7" w:rsidRDefault="00DD5A79" w:rsidP="00DB1C9A">
            <w:pPr>
              <w:adjustRightInd w:val="0"/>
              <w:rPr>
                <w:sz w:val="24"/>
                <w:szCs w:val="24"/>
                <w:lang w:val="pt-BR"/>
              </w:rPr>
            </w:pPr>
            <w:r w:rsidRPr="00AD3CA7">
              <w:rPr>
                <w:sz w:val="24"/>
                <w:szCs w:val="24"/>
                <w:lang w:val="pt-BR"/>
              </w:rPr>
              <w:t xml:space="preserve">Transportarea pamintului cu autobasculanta de </w:t>
            </w:r>
          </w:p>
          <w:p w14:paraId="02738D93" w14:textId="77777777" w:rsidR="00DD5A79" w:rsidRPr="00AD3CA7" w:rsidRDefault="00DD5A79" w:rsidP="00DB1C9A">
            <w:pPr>
              <w:adjustRightInd w:val="0"/>
              <w:rPr>
                <w:sz w:val="24"/>
                <w:szCs w:val="24"/>
                <w:lang w:val="pt-BR"/>
              </w:rPr>
            </w:pPr>
            <w:r w:rsidRPr="00AD3CA7">
              <w:rPr>
                <w:sz w:val="24"/>
                <w:szCs w:val="24"/>
                <w:lang w:val="pt-BR"/>
              </w:rPr>
              <w:t>5 t la distanta  de 20 km  (deseuri)</w:t>
            </w:r>
          </w:p>
          <w:p w14:paraId="260AFD9F"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0EB07F9A"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241C0253" w14:textId="77777777" w:rsidR="00DD5A79" w:rsidRPr="00AD3CA7" w:rsidRDefault="00DD5A79" w:rsidP="00DB1C9A">
            <w:pPr>
              <w:jc w:val="center"/>
              <w:rPr>
                <w:sz w:val="24"/>
                <w:szCs w:val="24"/>
              </w:rPr>
            </w:pPr>
            <w:r w:rsidRPr="00AD3CA7">
              <w:rPr>
                <w:sz w:val="24"/>
                <w:szCs w:val="24"/>
              </w:rPr>
              <w:t>1,50</w:t>
            </w:r>
          </w:p>
        </w:tc>
      </w:tr>
      <w:tr w:rsidR="00DD5A79" w:rsidRPr="00AD3CA7" w14:paraId="0177B73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234ACB" w14:textId="77777777" w:rsidR="00DD5A79" w:rsidRPr="00AD3CA7" w:rsidRDefault="00DD5A79" w:rsidP="00DB1C9A">
            <w:pPr>
              <w:jc w:val="center"/>
              <w:rPr>
                <w:sz w:val="24"/>
                <w:szCs w:val="24"/>
              </w:rPr>
            </w:pPr>
            <w:r w:rsidRPr="00AD3CA7">
              <w:rPr>
                <w:sz w:val="24"/>
                <w:szCs w:val="24"/>
              </w:rPr>
              <w:t>9</w:t>
            </w:r>
          </w:p>
        </w:tc>
        <w:tc>
          <w:tcPr>
            <w:tcW w:w="1701" w:type="dxa"/>
            <w:tcBorders>
              <w:top w:val="single" w:sz="4" w:space="0" w:color="auto"/>
              <w:bottom w:val="single" w:sz="4" w:space="0" w:color="auto"/>
            </w:tcBorders>
            <w:vAlign w:val="center"/>
          </w:tcPr>
          <w:p w14:paraId="3CF92064" w14:textId="77777777" w:rsidR="00DD5A79" w:rsidRPr="00AD3CA7" w:rsidRDefault="00DD5A79" w:rsidP="00DB1C9A">
            <w:pPr>
              <w:jc w:val="center"/>
              <w:rPr>
                <w:sz w:val="24"/>
                <w:szCs w:val="24"/>
                <w:lang w:val="en-US"/>
              </w:rPr>
            </w:pPr>
            <w:r w:rsidRPr="00AD3CA7">
              <w:rPr>
                <w:sz w:val="24"/>
                <w:szCs w:val="24"/>
                <w:lang w:val="en-US"/>
              </w:rPr>
              <w:t>RpCH31D</w:t>
            </w:r>
          </w:p>
          <w:p w14:paraId="3C5C8394"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430AA25" w14:textId="77777777" w:rsidR="00DD5A79" w:rsidRPr="00AD3CA7" w:rsidRDefault="00DD5A79" w:rsidP="00DB1C9A">
            <w:pPr>
              <w:adjustRightInd w:val="0"/>
              <w:rPr>
                <w:sz w:val="24"/>
                <w:szCs w:val="24"/>
                <w:lang w:val="pt-BR"/>
              </w:rPr>
            </w:pPr>
            <w:r w:rsidRPr="00AD3CA7">
              <w:rPr>
                <w:sz w:val="24"/>
                <w:szCs w:val="24"/>
                <w:lang w:val="pt-BR"/>
              </w:rPr>
              <w:t>Montarea si demontarea schelei pentru lucrari de constructii - schela metalica tubulara pentru inaltimi peste 7 m, inclusiv streasinile din PFL sau plasa de protectie cu toate materialele necesare si ancorare de elementele constructiei</w:t>
            </w:r>
          </w:p>
          <w:p w14:paraId="19FC1E11"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781A36BB"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20B2ABDB" w14:textId="77777777" w:rsidR="00DD5A79" w:rsidRPr="00AD3CA7" w:rsidRDefault="00DD5A79" w:rsidP="00DB1C9A">
            <w:pPr>
              <w:jc w:val="center"/>
              <w:rPr>
                <w:sz w:val="24"/>
                <w:szCs w:val="24"/>
              </w:rPr>
            </w:pPr>
            <w:r w:rsidRPr="00AD3CA7">
              <w:rPr>
                <w:sz w:val="24"/>
                <w:szCs w:val="24"/>
              </w:rPr>
              <w:t>40,00</w:t>
            </w:r>
          </w:p>
        </w:tc>
      </w:tr>
    </w:tbl>
    <w:p w14:paraId="68BC9DD5" w14:textId="77777777" w:rsidR="00DD5A79" w:rsidRPr="00AD3CA7" w:rsidRDefault="00DD5A79" w:rsidP="00DD5A79">
      <w:pPr>
        <w:rPr>
          <w:sz w:val="6"/>
          <w:szCs w:val="6"/>
        </w:rPr>
      </w:pPr>
      <w:r w:rsidRPr="00AD3CA7">
        <w:rPr>
          <w:sz w:val="24"/>
          <w:szCs w:val="24"/>
        </w:rPr>
        <w:t xml:space="preserve"> </w:t>
      </w:r>
    </w:p>
    <w:p w14:paraId="26FFE0F4" w14:textId="77777777" w:rsidR="00DD5A79" w:rsidRPr="00AD3CA7" w:rsidRDefault="00DD5A79" w:rsidP="00DD5A79">
      <w:pPr>
        <w:rPr>
          <w:sz w:val="24"/>
          <w:szCs w:val="24"/>
          <w:lang w:val="en-US"/>
        </w:rPr>
      </w:pPr>
      <w:r w:rsidRPr="00AD3CA7">
        <w:rPr>
          <w:sz w:val="24"/>
          <w:szCs w:val="24"/>
          <w:lang w:val="en-US"/>
        </w:rPr>
        <w:lastRenderedPageBreak/>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4165B726" w14:textId="77777777" w:rsidR="00DD5A79" w:rsidRPr="00AD3CA7" w:rsidRDefault="00DD5A79" w:rsidP="00DD5A79">
      <w:pPr>
        <w:rPr>
          <w:sz w:val="24"/>
          <w:szCs w:val="24"/>
          <w:lang w:val="en-US"/>
        </w:rPr>
      </w:pPr>
    </w:p>
    <w:p w14:paraId="763003B8" w14:textId="77777777" w:rsidR="00DD5A79" w:rsidRPr="00AD3CA7" w:rsidRDefault="00DD5A79" w:rsidP="00DD5A79">
      <w:pPr>
        <w:jc w:val="right"/>
        <w:rPr>
          <w:b/>
          <w:bCs/>
          <w:i/>
          <w:iCs/>
          <w:sz w:val="22"/>
          <w:szCs w:val="22"/>
          <w:lang w:val="ro-RO"/>
        </w:rPr>
      </w:pPr>
      <w:r w:rsidRPr="00AD3CA7">
        <w:rPr>
          <w:b/>
          <w:bCs/>
          <w:i/>
          <w:iCs/>
          <w:sz w:val="22"/>
          <w:szCs w:val="22"/>
          <w:lang w:val="ro-RO"/>
        </w:rPr>
        <w:t xml:space="preserve">Anexa 5 </w:t>
      </w:r>
    </w:p>
    <w:p w14:paraId="2B0B9EA9" w14:textId="77777777" w:rsidR="00DD5A79" w:rsidRPr="00AD3CA7" w:rsidRDefault="00DD5A79" w:rsidP="00DD5A79">
      <w:pPr>
        <w:jc w:val="right"/>
        <w:rPr>
          <w:kern w:val="2"/>
          <w:sz w:val="16"/>
          <w:szCs w:val="16"/>
          <w:lang w:val="pt-BR"/>
        </w:rPr>
      </w:pPr>
    </w:p>
    <w:tbl>
      <w:tblPr>
        <w:tblW w:w="0" w:type="auto"/>
        <w:tblLayout w:type="fixed"/>
        <w:tblLook w:val="0000" w:firstRow="0" w:lastRow="0" w:firstColumn="0" w:lastColumn="0" w:noHBand="0" w:noVBand="0"/>
      </w:tblPr>
      <w:tblGrid>
        <w:gridCol w:w="4786"/>
        <w:gridCol w:w="5245"/>
      </w:tblGrid>
      <w:tr w:rsidR="00DD5A79" w:rsidRPr="00AD3CA7" w14:paraId="71972659" w14:textId="77777777" w:rsidTr="00DB1C9A">
        <w:tblPrEx>
          <w:tblCellMar>
            <w:top w:w="0" w:type="dxa"/>
            <w:bottom w:w="0" w:type="dxa"/>
          </w:tblCellMar>
        </w:tblPrEx>
        <w:tc>
          <w:tcPr>
            <w:tcW w:w="4786" w:type="dxa"/>
            <w:tcBorders>
              <w:top w:val="nil"/>
              <w:left w:val="nil"/>
              <w:bottom w:val="single" w:sz="6" w:space="0" w:color="auto"/>
              <w:right w:val="nil"/>
            </w:tcBorders>
          </w:tcPr>
          <w:p w14:paraId="77D273C3" w14:textId="77777777" w:rsidR="00DD5A79" w:rsidRPr="00AD3CA7" w:rsidRDefault="00DD5A79" w:rsidP="00DB1C9A">
            <w:pPr>
              <w:rPr>
                <w:b/>
                <w:bCs/>
                <w:sz w:val="32"/>
                <w:szCs w:val="32"/>
                <w:lang w:val="pt-BR"/>
              </w:rPr>
            </w:pPr>
            <w:r w:rsidRPr="00AD3CA7">
              <w:rPr>
                <w:b/>
                <w:bCs/>
                <w:sz w:val="28"/>
                <w:szCs w:val="28"/>
                <w:lang w:val="pt-BR"/>
              </w:rPr>
              <w:t>Obiect:  Sursa nr.1</w:t>
            </w:r>
          </w:p>
        </w:tc>
        <w:tc>
          <w:tcPr>
            <w:tcW w:w="5245" w:type="dxa"/>
            <w:tcBorders>
              <w:top w:val="nil"/>
              <w:left w:val="nil"/>
              <w:bottom w:val="nil"/>
              <w:right w:val="nil"/>
            </w:tcBorders>
          </w:tcPr>
          <w:p w14:paraId="5FAFECC9" w14:textId="77777777" w:rsidR="00DD5A79" w:rsidRPr="00AD3CA7" w:rsidRDefault="00DD5A79" w:rsidP="00DB1C9A">
            <w:pPr>
              <w:jc w:val="right"/>
              <w:rPr>
                <w:sz w:val="22"/>
                <w:szCs w:val="22"/>
                <w:lang w:val="en-US"/>
              </w:rPr>
            </w:pPr>
            <w:r w:rsidRPr="00AD3CA7">
              <w:rPr>
                <w:sz w:val="22"/>
                <w:szCs w:val="22"/>
                <w:lang w:val="en-US"/>
              </w:rPr>
              <w:t>Formular Nr.1</w:t>
            </w:r>
          </w:p>
          <w:p w14:paraId="7B1BB90D" w14:textId="77777777" w:rsidR="00DD5A79" w:rsidRPr="00AD3CA7" w:rsidRDefault="00DD5A79" w:rsidP="00DB1C9A">
            <w:pPr>
              <w:jc w:val="right"/>
              <w:rPr>
                <w:sz w:val="16"/>
                <w:szCs w:val="16"/>
              </w:rPr>
            </w:pPr>
            <w:r w:rsidRPr="00AD3CA7">
              <w:rPr>
                <w:sz w:val="16"/>
                <w:szCs w:val="16"/>
                <w:lang w:val="en-US"/>
              </w:rPr>
              <w:t>WinCmeta</w:t>
            </w:r>
          </w:p>
        </w:tc>
      </w:tr>
      <w:tr w:rsidR="00DD5A79" w:rsidRPr="00AD3CA7" w14:paraId="40F64AA0" w14:textId="77777777" w:rsidTr="00DB1C9A">
        <w:tblPrEx>
          <w:tblCellMar>
            <w:top w:w="0" w:type="dxa"/>
            <w:bottom w:w="0" w:type="dxa"/>
          </w:tblCellMar>
        </w:tblPrEx>
        <w:tc>
          <w:tcPr>
            <w:tcW w:w="4786" w:type="dxa"/>
            <w:tcBorders>
              <w:top w:val="nil"/>
              <w:left w:val="nil"/>
              <w:bottom w:val="nil"/>
              <w:right w:val="nil"/>
            </w:tcBorders>
          </w:tcPr>
          <w:p w14:paraId="4EA723A2"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7D0EEF11" w14:textId="77777777" w:rsidR="00DD5A79" w:rsidRPr="00AD3CA7" w:rsidRDefault="00DD5A79" w:rsidP="00DB1C9A">
            <w:pPr>
              <w:jc w:val="center"/>
              <w:rPr>
                <w:sz w:val="22"/>
                <w:szCs w:val="22"/>
              </w:rPr>
            </w:pPr>
          </w:p>
        </w:tc>
      </w:tr>
    </w:tbl>
    <w:p w14:paraId="4399A1E2" w14:textId="77777777" w:rsidR="00DD5A79" w:rsidRPr="00AD3CA7" w:rsidRDefault="00DD5A79" w:rsidP="00DD5A79">
      <w:pPr>
        <w:rPr>
          <w:sz w:val="22"/>
          <w:szCs w:val="22"/>
        </w:rPr>
      </w:pPr>
    </w:p>
    <w:p w14:paraId="77E4390F" w14:textId="77777777" w:rsidR="00DD5A79" w:rsidRPr="00AD3CA7" w:rsidRDefault="00DD5A79" w:rsidP="00DD5A79">
      <w:pPr>
        <w:rPr>
          <w:sz w:val="22"/>
          <w:szCs w:val="22"/>
        </w:rPr>
      </w:pPr>
    </w:p>
    <w:p w14:paraId="096DEC1D" w14:textId="77777777" w:rsidR="00DD5A79" w:rsidRPr="00AD3CA7" w:rsidRDefault="00DD5A79" w:rsidP="00DD5A79">
      <w:pPr>
        <w:jc w:val="center"/>
        <w:rPr>
          <w:b/>
          <w:bCs/>
          <w:sz w:val="32"/>
          <w:szCs w:val="32"/>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nr.5</w:t>
      </w:r>
    </w:p>
    <w:p w14:paraId="5907CB28" w14:textId="77777777" w:rsidR="00DD5A79" w:rsidRPr="00AD3CA7" w:rsidRDefault="00DD5A79" w:rsidP="00DD5A79">
      <w:pPr>
        <w:jc w:val="center"/>
        <w:rPr>
          <w:b/>
          <w:bCs/>
          <w:sz w:val="26"/>
          <w:szCs w:val="28"/>
          <w:lang w:val="pt-BR"/>
        </w:rPr>
      </w:pPr>
      <w:r w:rsidRPr="00AD3CA7">
        <w:rPr>
          <w:b/>
          <w:bCs/>
          <w:sz w:val="28"/>
          <w:szCs w:val="28"/>
          <w:lang w:val="pt-BR"/>
        </w:rPr>
        <w:t xml:space="preserve">Lot 3.3.  </w:t>
      </w:r>
      <w:r w:rsidRPr="00AD3CA7">
        <w:rPr>
          <w:b/>
          <w:bCs/>
          <w:sz w:val="26"/>
          <w:szCs w:val="28"/>
          <w:lang w:val="pt-BR"/>
        </w:rPr>
        <w:t xml:space="preserve">Lucrări de reparație a tencuielii la clădirea blocului auxiliar comun </w:t>
      </w:r>
    </w:p>
    <w:p w14:paraId="1B09A755" w14:textId="77777777" w:rsidR="00DD5A79" w:rsidRDefault="00DD5A79" w:rsidP="00DD5A79">
      <w:pPr>
        <w:jc w:val="center"/>
        <w:rPr>
          <w:b/>
          <w:bCs/>
          <w:sz w:val="26"/>
          <w:szCs w:val="28"/>
          <w:lang w:val="pt-BR"/>
        </w:rPr>
      </w:pPr>
      <w:r w:rsidRPr="00AD3CA7">
        <w:rPr>
          <w:b/>
          <w:bCs/>
          <w:sz w:val="26"/>
          <w:szCs w:val="28"/>
          <w:lang w:val="pt-BR"/>
        </w:rPr>
        <w:t>din str. Meșterul Manole, 3</w:t>
      </w:r>
    </w:p>
    <w:p w14:paraId="5C652DA3" w14:textId="77777777" w:rsidR="00DD5A79" w:rsidRPr="00AD3CA7" w:rsidRDefault="00DD5A79" w:rsidP="00DD5A79">
      <w:pPr>
        <w:jc w:val="center"/>
        <w:rPr>
          <w:sz w:val="26"/>
          <w:szCs w:val="24"/>
          <w:lang w:val="pt-BR"/>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18E3C754"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094A42D" w14:textId="77777777" w:rsidR="00DD5A79" w:rsidRPr="00AD3CA7" w:rsidRDefault="00DD5A79" w:rsidP="00DB1C9A">
            <w:pPr>
              <w:ind w:right="-108"/>
              <w:jc w:val="center"/>
              <w:rPr>
                <w:sz w:val="22"/>
                <w:szCs w:val="22"/>
                <w:lang w:val="en-US"/>
              </w:rPr>
            </w:pPr>
            <w:r w:rsidRPr="00AD3CA7">
              <w:rPr>
                <w:sz w:val="22"/>
                <w:szCs w:val="22"/>
              </w:rPr>
              <w:t>№</w:t>
            </w:r>
          </w:p>
          <w:p w14:paraId="516B23A5"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6434DDB"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F0E8707" w14:textId="77777777" w:rsidR="00DD5A79" w:rsidRPr="00AD3CA7" w:rsidRDefault="00DD5A79" w:rsidP="00DB1C9A">
            <w:pPr>
              <w:jc w:val="center"/>
              <w:rPr>
                <w:sz w:val="22"/>
                <w:szCs w:val="22"/>
                <w:lang w:val="ro-RO"/>
              </w:rPr>
            </w:pPr>
          </w:p>
          <w:p w14:paraId="5B5EE16C"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61FAC9D1"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D1D521B"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5EA02393"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5629C2E"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30E9987" w14:textId="77777777" w:rsidR="00DD5A79" w:rsidRPr="00AD3CA7"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224C3F5" w14:textId="77777777" w:rsidR="00DD5A79" w:rsidRPr="00AD3CA7" w:rsidRDefault="00DD5A79" w:rsidP="00DB1C9A">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177E67C5" w14:textId="77777777" w:rsidR="00DD5A79" w:rsidRPr="00AD3CA7" w:rsidRDefault="00DD5A79" w:rsidP="00DB1C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75FBB45" w14:textId="77777777" w:rsidR="00DD5A79" w:rsidRPr="00AD3CA7" w:rsidRDefault="00DD5A79" w:rsidP="00DB1C9A">
            <w:pPr>
              <w:jc w:val="center"/>
              <w:rPr>
                <w:sz w:val="22"/>
                <w:szCs w:val="22"/>
                <w:lang w:val="en-US"/>
              </w:rPr>
            </w:pPr>
          </w:p>
        </w:tc>
      </w:tr>
    </w:tbl>
    <w:p w14:paraId="4081B29E" w14:textId="77777777" w:rsidR="00DD5A79" w:rsidRPr="00AD3CA7" w:rsidRDefault="00DD5A79" w:rsidP="00DD5A79">
      <w:pPr>
        <w:rPr>
          <w:sz w:val="2"/>
          <w:szCs w:val="2"/>
          <w:lang w:val="en-US"/>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00EB7CAD"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AAE26AC"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60E7512" w14:textId="77777777" w:rsidR="00DD5A79" w:rsidRPr="00AD3CA7" w:rsidRDefault="00DD5A79" w:rsidP="00DB1C9A">
            <w:pPr>
              <w:ind w:left="-120" w:right="-108"/>
              <w:jc w:val="center"/>
              <w:rPr>
                <w:sz w:val="22"/>
                <w:szCs w:val="22"/>
              </w:rPr>
            </w:pPr>
            <w:r w:rsidRPr="00AD3CA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3ADEC2F" w14:textId="77777777" w:rsidR="00DD5A79" w:rsidRPr="00AD3CA7" w:rsidRDefault="00DD5A79" w:rsidP="00DB1C9A">
            <w:pPr>
              <w:jc w:val="center"/>
              <w:rPr>
                <w:sz w:val="22"/>
                <w:szCs w:val="22"/>
              </w:rPr>
            </w:pPr>
            <w:r w:rsidRPr="00AD3CA7">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024AAD35"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5E36D79"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0A679CA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1AA86A"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4ABBE891" w14:textId="77777777" w:rsidR="00DD5A79" w:rsidRPr="00AD3CA7" w:rsidRDefault="00DD5A79" w:rsidP="00DB1C9A">
            <w:pPr>
              <w:jc w:val="center"/>
              <w:rPr>
                <w:sz w:val="24"/>
                <w:szCs w:val="24"/>
                <w:lang w:val="en-US"/>
              </w:rPr>
            </w:pPr>
            <w:r w:rsidRPr="00AD3CA7">
              <w:rPr>
                <w:sz w:val="24"/>
                <w:szCs w:val="24"/>
                <w:lang w:val="en-US"/>
              </w:rPr>
              <w:t>RpCH31B</w:t>
            </w:r>
          </w:p>
          <w:p w14:paraId="25D5DCF7"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88AC4DA" w14:textId="77777777" w:rsidR="00DD5A79" w:rsidRPr="00AD3CA7" w:rsidRDefault="00DD5A79" w:rsidP="00DB1C9A">
            <w:pPr>
              <w:adjustRightInd w:val="0"/>
              <w:rPr>
                <w:sz w:val="24"/>
                <w:szCs w:val="24"/>
                <w:lang w:val="pt-BR"/>
              </w:rPr>
            </w:pPr>
            <w:r w:rsidRPr="00AD3CA7">
              <w:rPr>
                <w:sz w:val="24"/>
                <w:szCs w:val="24"/>
                <w:lang w:val="pt-BR"/>
              </w:rPr>
              <w:t>Montarea si demontarea schelei pentru lucrari de constructii - schela metalica tubulara pentru lucrari interioare si exterioare peste 7 m inaltime executata din bile manele inclusiv streasina de protectie din PFL sau plasa de protectie cu toate materialele de prindere, ancorare si rigidizare a schelei de elementele constructiei</w:t>
            </w:r>
          </w:p>
          <w:p w14:paraId="1EAE9FDC"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2C378B65"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69EB7EAD" w14:textId="77777777" w:rsidR="00DD5A79" w:rsidRPr="00AD3CA7" w:rsidRDefault="00DD5A79" w:rsidP="00DB1C9A">
            <w:pPr>
              <w:jc w:val="center"/>
              <w:rPr>
                <w:sz w:val="24"/>
                <w:szCs w:val="24"/>
              </w:rPr>
            </w:pPr>
            <w:r w:rsidRPr="00AD3CA7">
              <w:rPr>
                <w:sz w:val="24"/>
                <w:szCs w:val="24"/>
              </w:rPr>
              <w:t>23,00</w:t>
            </w:r>
          </w:p>
        </w:tc>
      </w:tr>
      <w:tr w:rsidR="00DD5A79" w:rsidRPr="00AD3CA7" w14:paraId="5659F20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F15210"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1BE60DC6" w14:textId="77777777" w:rsidR="00DD5A79" w:rsidRPr="00AD3CA7" w:rsidRDefault="00DD5A79" w:rsidP="00DB1C9A">
            <w:pPr>
              <w:jc w:val="center"/>
              <w:rPr>
                <w:sz w:val="24"/>
                <w:szCs w:val="24"/>
                <w:lang w:val="en-US"/>
              </w:rPr>
            </w:pPr>
            <w:r w:rsidRPr="00AD3CA7">
              <w:rPr>
                <w:sz w:val="24"/>
                <w:szCs w:val="24"/>
                <w:lang w:val="en-US"/>
              </w:rPr>
              <w:t>RpCJ35A</w:t>
            </w:r>
          </w:p>
          <w:p w14:paraId="63AB363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A4C2BFB" w14:textId="77777777" w:rsidR="00DD5A79" w:rsidRPr="00AD3CA7" w:rsidRDefault="00DD5A79" w:rsidP="00DB1C9A">
            <w:pPr>
              <w:adjustRightInd w:val="0"/>
              <w:rPr>
                <w:sz w:val="24"/>
                <w:szCs w:val="24"/>
                <w:lang w:val="pt-BR"/>
              </w:rPr>
            </w:pPr>
            <w:r w:rsidRPr="00AD3CA7">
              <w:rPr>
                <w:sz w:val="24"/>
                <w:szCs w:val="24"/>
                <w:lang w:val="pt-BR"/>
              </w:rPr>
              <w:t>Desfaceri de tencuieli interioare sau exterioare driscuite la pereti sau tavane</w:t>
            </w:r>
          </w:p>
          <w:p w14:paraId="17401F04"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11F2A656"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24E3E877" w14:textId="77777777" w:rsidR="00DD5A79" w:rsidRPr="00AD3CA7" w:rsidRDefault="00DD5A79" w:rsidP="00DB1C9A">
            <w:pPr>
              <w:jc w:val="center"/>
              <w:rPr>
                <w:sz w:val="24"/>
                <w:szCs w:val="24"/>
              </w:rPr>
            </w:pPr>
            <w:r w:rsidRPr="00AD3CA7">
              <w:rPr>
                <w:sz w:val="24"/>
                <w:szCs w:val="24"/>
              </w:rPr>
              <w:t>12,00</w:t>
            </w:r>
          </w:p>
        </w:tc>
      </w:tr>
      <w:tr w:rsidR="00DD5A79" w:rsidRPr="00AD3CA7" w14:paraId="580DF20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A7A7E0"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61E01D55" w14:textId="77777777" w:rsidR="00DD5A79" w:rsidRPr="00AD3CA7" w:rsidRDefault="00DD5A79" w:rsidP="00DB1C9A">
            <w:pPr>
              <w:jc w:val="center"/>
              <w:rPr>
                <w:sz w:val="24"/>
                <w:szCs w:val="24"/>
                <w:lang w:val="en-US"/>
              </w:rPr>
            </w:pPr>
            <w:r w:rsidRPr="00AD3CA7">
              <w:rPr>
                <w:sz w:val="24"/>
                <w:szCs w:val="24"/>
                <w:lang w:val="en-US"/>
              </w:rPr>
              <w:t>TsH82A</w:t>
            </w:r>
          </w:p>
          <w:p w14:paraId="6DD2215D"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156E4AC" w14:textId="77777777" w:rsidR="00DD5A79" w:rsidRPr="00AD3CA7" w:rsidRDefault="00DD5A79" w:rsidP="00DB1C9A">
            <w:pPr>
              <w:adjustRightInd w:val="0"/>
              <w:rPr>
                <w:sz w:val="24"/>
                <w:szCs w:val="24"/>
                <w:lang w:val="en-US"/>
              </w:rPr>
            </w:pPr>
            <w:r w:rsidRPr="00AD3CA7">
              <w:rPr>
                <w:sz w:val="24"/>
                <w:szCs w:val="24"/>
              </w:rPr>
              <w:t>Maturarea aleelor, cu murdarie mica</w:t>
            </w:r>
          </w:p>
          <w:p w14:paraId="6D8F65EF" w14:textId="77777777" w:rsidR="00DD5A79" w:rsidRPr="00AD3CA7" w:rsidRDefault="00DD5A79" w:rsidP="00DB1C9A">
            <w:pPr>
              <w:rPr>
                <w:sz w:val="24"/>
                <w:szCs w:val="24"/>
              </w:rPr>
            </w:pPr>
          </w:p>
        </w:tc>
        <w:tc>
          <w:tcPr>
            <w:tcW w:w="1418" w:type="dxa"/>
            <w:tcBorders>
              <w:top w:val="single" w:sz="4" w:space="0" w:color="auto"/>
              <w:bottom w:val="single" w:sz="4" w:space="0" w:color="auto"/>
            </w:tcBorders>
            <w:vAlign w:val="center"/>
          </w:tcPr>
          <w:p w14:paraId="31467EA8" w14:textId="77777777" w:rsidR="00DD5A79" w:rsidRPr="00AD3CA7" w:rsidRDefault="00DD5A79" w:rsidP="00DB1C9A">
            <w:pPr>
              <w:jc w:val="center"/>
              <w:rPr>
                <w:sz w:val="24"/>
                <w:szCs w:val="24"/>
              </w:rPr>
            </w:pPr>
            <w:r w:rsidRPr="00AD3CA7">
              <w:rPr>
                <w:sz w:val="24"/>
                <w:szCs w:val="24"/>
              </w:rPr>
              <w:t>100m2</w:t>
            </w:r>
          </w:p>
        </w:tc>
        <w:tc>
          <w:tcPr>
            <w:tcW w:w="1559" w:type="dxa"/>
            <w:tcBorders>
              <w:top w:val="single" w:sz="4" w:space="0" w:color="auto"/>
              <w:bottom w:val="single" w:sz="4" w:space="0" w:color="auto"/>
            </w:tcBorders>
            <w:vAlign w:val="center"/>
          </w:tcPr>
          <w:p w14:paraId="7875BE2E" w14:textId="77777777" w:rsidR="00DD5A79" w:rsidRPr="00AD3CA7" w:rsidRDefault="00DD5A79" w:rsidP="00DB1C9A">
            <w:pPr>
              <w:jc w:val="center"/>
              <w:rPr>
                <w:sz w:val="24"/>
                <w:szCs w:val="24"/>
              </w:rPr>
            </w:pPr>
            <w:r w:rsidRPr="00AD3CA7">
              <w:rPr>
                <w:sz w:val="24"/>
                <w:szCs w:val="24"/>
              </w:rPr>
              <w:t>0,30</w:t>
            </w:r>
          </w:p>
        </w:tc>
      </w:tr>
      <w:tr w:rsidR="00DD5A79" w:rsidRPr="00AD3CA7" w14:paraId="2377C07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0AF88C"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01EDCBF5" w14:textId="77777777" w:rsidR="00DD5A79" w:rsidRPr="00AD3CA7" w:rsidRDefault="00DD5A79" w:rsidP="00DB1C9A">
            <w:pPr>
              <w:jc w:val="center"/>
              <w:rPr>
                <w:sz w:val="24"/>
                <w:szCs w:val="24"/>
                <w:lang w:val="en-US"/>
              </w:rPr>
            </w:pPr>
            <w:r w:rsidRPr="00AD3CA7">
              <w:rPr>
                <w:sz w:val="24"/>
                <w:szCs w:val="24"/>
                <w:lang w:val="en-US"/>
              </w:rPr>
              <w:t>RpCJ10A</w:t>
            </w:r>
          </w:p>
          <w:p w14:paraId="1AB6393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BBDCA33" w14:textId="77777777" w:rsidR="00DD5A79" w:rsidRPr="00AD3CA7" w:rsidRDefault="00DD5A79" w:rsidP="00DB1C9A">
            <w:pPr>
              <w:adjustRightInd w:val="0"/>
              <w:rPr>
                <w:sz w:val="24"/>
                <w:szCs w:val="24"/>
                <w:lang w:val="pt-BR"/>
              </w:rPr>
            </w:pPr>
            <w:r w:rsidRPr="00AD3CA7">
              <w:rPr>
                <w:sz w:val="24"/>
                <w:szCs w:val="24"/>
                <w:lang w:val="pt-BR"/>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w:t>
            </w:r>
          </w:p>
          <w:p w14:paraId="1B02E17E"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89165E1"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5CFE5109" w14:textId="77777777" w:rsidR="00DD5A79" w:rsidRPr="00AD3CA7" w:rsidRDefault="00DD5A79" w:rsidP="00DB1C9A">
            <w:pPr>
              <w:jc w:val="center"/>
              <w:rPr>
                <w:sz w:val="24"/>
                <w:szCs w:val="24"/>
              </w:rPr>
            </w:pPr>
            <w:r w:rsidRPr="00AD3CA7">
              <w:rPr>
                <w:sz w:val="24"/>
                <w:szCs w:val="24"/>
              </w:rPr>
              <w:t>12,00</w:t>
            </w:r>
          </w:p>
        </w:tc>
      </w:tr>
      <w:tr w:rsidR="00DD5A79" w:rsidRPr="00AD3CA7" w14:paraId="55DDDEB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1FEBFA"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17AC9FA1" w14:textId="77777777" w:rsidR="00DD5A79" w:rsidRPr="00AD3CA7" w:rsidRDefault="00DD5A79" w:rsidP="00DB1C9A">
            <w:pPr>
              <w:jc w:val="center"/>
              <w:rPr>
                <w:sz w:val="24"/>
                <w:szCs w:val="24"/>
                <w:lang w:val="en-US"/>
              </w:rPr>
            </w:pPr>
            <w:r w:rsidRPr="00AD3CA7">
              <w:rPr>
                <w:sz w:val="24"/>
                <w:szCs w:val="24"/>
                <w:lang w:val="en-US"/>
              </w:rPr>
              <w:t>RpCR01A</w:t>
            </w:r>
          </w:p>
          <w:p w14:paraId="547493BE"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754B8F7" w14:textId="77777777" w:rsidR="00DD5A79" w:rsidRPr="00AD3CA7" w:rsidRDefault="00DD5A79" w:rsidP="00DB1C9A">
            <w:pPr>
              <w:adjustRightInd w:val="0"/>
              <w:rPr>
                <w:sz w:val="24"/>
                <w:szCs w:val="24"/>
                <w:lang w:val="pt-BR"/>
              </w:rPr>
            </w:pPr>
            <w:r w:rsidRPr="00AD3CA7">
              <w:rPr>
                <w:sz w:val="24"/>
                <w:szCs w:val="24"/>
                <w:lang w:val="pt-BR"/>
              </w:rPr>
              <w:t>Zugraveli interioare al peretilor si tavanelor in doua straturi cu adaos de coloranti de apa, executate pe tencuieli vechi</w:t>
            </w:r>
          </w:p>
          <w:p w14:paraId="2848A683"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0628ADB6"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619CC27B" w14:textId="77777777" w:rsidR="00DD5A79" w:rsidRPr="00AD3CA7" w:rsidRDefault="00DD5A79" w:rsidP="00DB1C9A">
            <w:pPr>
              <w:jc w:val="center"/>
              <w:rPr>
                <w:sz w:val="24"/>
                <w:szCs w:val="24"/>
              </w:rPr>
            </w:pPr>
            <w:r w:rsidRPr="00AD3CA7">
              <w:rPr>
                <w:sz w:val="24"/>
                <w:szCs w:val="24"/>
              </w:rPr>
              <w:t>12,00</w:t>
            </w:r>
          </w:p>
        </w:tc>
      </w:tr>
      <w:tr w:rsidR="00DD5A79" w:rsidRPr="00AD3CA7" w14:paraId="2DAAAEAF"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B52FBA"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30F4BCFA" w14:textId="77777777" w:rsidR="00DD5A79" w:rsidRPr="00AD3CA7" w:rsidRDefault="00DD5A79" w:rsidP="00DB1C9A">
            <w:pPr>
              <w:jc w:val="center"/>
              <w:rPr>
                <w:sz w:val="24"/>
                <w:szCs w:val="24"/>
                <w:lang w:val="en-US"/>
              </w:rPr>
            </w:pPr>
            <w:r w:rsidRPr="00AD3CA7">
              <w:rPr>
                <w:sz w:val="24"/>
                <w:szCs w:val="24"/>
                <w:lang w:val="en-US"/>
              </w:rPr>
              <w:t>TrI1AA02C2</w:t>
            </w:r>
          </w:p>
          <w:p w14:paraId="38028475"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3A05AD6"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49C9B7E1"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AA02168"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4C2E777C" w14:textId="77777777" w:rsidR="00DD5A79" w:rsidRPr="00AD3CA7" w:rsidRDefault="00DD5A79" w:rsidP="00DB1C9A">
            <w:pPr>
              <w:jc w:val="center"/>
              <w:rPr>
                <w:sz w:val="24"/>
                <w:szCs w:val="24"/>
              </w:rPr>
            </w:pPr>
            <w:r w:rsidRPr="00AD3CA7">
              <w:rPr>
                <w:sz w:val="24"/>
                <w:szCs w:val="24"/>
              </w:rPr>
              <w:t>0,40</w:t>
            </w:r>
          </w:p>
        </w:tc>
      </w:tr>
      <w:tr w:rsidR="00DD5A79" w:rsidRPr="00AD3CA7" w14:paraId="08462EF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FC32DD" w14:textId="77777777" w:rsidR="00DD5A79" w:rsidRPr="00AD3CA7" w:rsidRDefault="00DD5A79" w:rsidP="00DB1C9A">
            <w:pPr>
              <w:jc w:val="center"/>
              <w:rPr>
                <w:sz w:val="24"/>
                <w:szCs w:val="24"/>
              </w:rPr>
            </w:pPr>
            <w:r w:rsidRPr="00AD3CA7">
              <w:rPr>
                <w:sz w:val="24"/>
                <w:szCs w:val="24"/>
              </w:rPr>
              <w:t>7</w:t>
            </w:r>
          </w:p>
        </w:tc>
        <w:tc>
          <w:tcPr>
            <w:tcW w:w="1701" w:type="dxa"/>
            <w:tcBorders>
              <w:top w:val="single" w:sz="4" w:space="0" w:color="auto"/>
              <w:bottom w:val="single" w:sz="4" w:space="0" w:color="auto"/>
            </w:tcBorders>
            <w:vAlign w:val="center"/>
          </w:tcPr>
          <w:p w14:paraId="7138001B" w14:textId="77777777" w:rsidR="00DD5A79" w:rsidRPr="00AD3CA7" w:rsidRDefault="00DD5A79" w:rsidP="00DB1C9A">
            <w:pPr>
              <w:jc w:val="center"/>
              <w:rPr>
                <w:sz w:val="24"/>
                <w:szCs w:val="24"/>
                <w:lang w:val="en-US"/>
              </w:rPr>
            </w:pPr>
            <w:r w:rsidRPr="00AD3CA7">
              <w:rPr>
                <w:sz w:val="24"/>
                <w:szCs w:val="24"/>
                <w:lang w:val="en-US"/>
              </w:rPr>
              <w:t>TsI50B10</w:t>
            </w:r>
          </w:p>
          <w:p w14:paraId="0C68F204"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1192DA4" w14:textId="77777777" w:rsidR="00DD5A79" w:rsidRPr="00AD3CA7" w:rsidRDefault="00DD5A79" w:rsidP="00DB1C9A">
            <w:pPr>
              <w:adjustRightInd w:val="0"/>
              <w:rPr>
                <w:sz w:val="24"/>
                <w:szCs w:val="24"/>
                <w:lang w:val="pt-BR"/>
              </w:rPr>
            </w:pPr>
            <w:r w:rsidRPr="00AD3CA7">
              <w:rPr>
                <w:sz w:val="24"/>
                <w:szCs w:val="24"/>
                <w:lang w:val="pt-BR"/>
              </w:rPr>
              <w:t>Transportarea pamintului cu autobasculanta de</w:t>
            </w:r>
          </w:p>
          <w:p w14:paraId="2DF8AA2C" w14:textId="77777777" w:rsidR="00DD5A79" w:rsidRPr="00AD3CA7" w:rsidRDefault="00DD5A79" w:rsidP="00DB1C9A">
            <w:pPr>
              <w:adjustRightInd w:val="0"/>
              <w:rPr>
                <w:sz w:val="24"/>
                <w:szCs w:val="24"/>
                <w:lang w:val="pt-BR"/>
              </w:rPr>
            </w:pPr>
            <w:r w:rsidRPr="00AD3CA7">
              <w:rPr>
                <w:sz w:val="24"/>
                <w:szCs w:val="24"/>
                <w:lang w:val="pt-BR"/>
              </w:rPr>
              <w:t xml:space="preserve"> 5 t la distanta  de 20 km  (deseuri)</w:t>
            </w:r>
          </w:p>
          <w:p w14:paraId="37A5194D"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3C8651B"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49DB973F" w14:textId="77777777" w:rsidR="00DD5A79" w:rsidRPr="00AD3CA7" w:rsidRDefault="00DD5A79" w:rsidP="00DB1C9A">
            <w:pPr>
              <w:jc w:val="center"/>
              <w:rPr>
                <w:sz w:val="24"/>
                <w:szCs w:val="24"/>
              </w:rPr>
            </w:pPr>
            <w:r w:rsidRPr="00AD3CA7">
              <w:rPr>
                <w:sz w:val="24"/>
                <w:szCs w:val="24"/>
              </w:rPr>
              <w:t>0,40</w:t>
            </w:r>
          </w:p>
        </w:tc>
      </w:tr>
    </w:tbl>
    <w:p w14:paraId="0783B257" w14:textId="77777777" w:rsidR="00DD5A79" w:rsidRPr="00AD3CA7" w:rsidRDefault="00DD5A79" w:rsidP="00DD5A79">
      <w:pPr>
        <w:rPr>
          <w:sz w:val="6"/>
          <w:szCs w:val="6"/>
        </w:rPr>
      </w:pPr>
      <w:r w:rsidRPr="00AD3CA7">
        <w:rPr>
          <w:sz w:val="24"/>
          <w:szCs w:val="24"/>
        </w:rPr>
        <w:t xml:space="preserve"> </w:t>
      </w:r>
    </w:p>
    <w:p w14:paraId="625D5E76"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32FDD12D" w14:textId="77777777" w:rsidR="00DD5A79" w:rsidRPr="00AD3CA7" w:rsidRDefault="00DD5A79" w:rsidP="00DD5A79">
      <w:pPr>
        <w:rPr>
          <w:sz w:val="28"/>
          <w:szCs w:val="28"/>
          <w:lang w:val="en-US"/>
        </w:rPr>
      </w:pPr>
      <w:r w:rsidRPr="00AD3CA7">
        <w:rPr>
          <w:sz w:val="24"/>
          <w:szCs w:val="24"/>
          <w:lang w:val="en-US"/>
        </w:rPr>
        <w:tab/>
      </w:r>
      <w:r w:rsidRPr="00AD3CA7">
        <w:rPr>
          <w:sz w:val="28"/>
          <w:szCs w:val="28"/>
          <w:lang w:val="en-US"/>
        </w:rPr>
        <w:t xml:space="preserve">                                                                                                         </w:t>
      </w:r>
    </w:p>
    <w:p w14:paraId="4E4E6BEF" w14:textId="77777777" w:rsidR="00DD5A79" w:rsidRPr="00AD3CA7" w:rsidRDefault="00DD5A79" w:rsidP="00DD5A79">
      <w:pPr>
        <w:rPr>
          <w:sz w:val="28"/>
          <w:szCs w:val="28"/>
          <w:lang w:val="pt-BR"/>
        </w:rPr>
      </w:pPr>
    </w:p>
    <w:p w14:paraId="318F9FB2" w14:textId="77777777" w:rsidR="00DD5A79" w:rsidRPr="00AD3CA7" w:rsidRDefault="00DD5A79" w:rsidP="00DD5A79">
      <w:pPr>
        <w:rPr>
          <w:sz w:val="28"/>
          <w:szCs w:val="28"/>
          <w:lang w:val="pt-BR"/>
        </w:rPr>
      </w:pPr>
    </w:p>
    <w:p w14:paraId="6DEE2A68" w14:textId="77777777" w:rsidR="00DD5A79" w:rsidRPr="00AD3CA7" w:rsidRDefault="00DD5A79" w:rsidP="00DD5A79">
      <w:pPr>
        <w:rPr>
          <w:sz w:val="28"/>
          <w:szCs w:val="28"/>
          <w:lang w:val="pt-BR"/>
        </w:rPr>
      </w:pPr>
    </w:p>
    <w:p w14:paraId="64DDC134" w14:textId="77777777" w:rsidR="00DD5A79" w:rsidRPr="00AD3CA7" w:rsidRDefault="00DD5A79" w:rsidP="00DD5A79">
      <w:pPr>
        <w:rPr>
          <w:sz w:val="28"/>
          <w:szCs w:val="28"/>
          <w:lang w:val="pt-BR"/>
        </w:rPr>
      </w:pPr>
    </w:p>
    <w:p w14:paraId="2A49D79C" w14:textId="77777777" w:rsidR="00DD5A79" w:rsidRPr="00AD3CA7" w:rsidRDefault="00DD5A79" w:rsidP="00DD5A79">
      <w:pPr>
        <w:rPr>
          <w:sz w:val="28"/>
          <w:szCs w:val="28"/>
          <w:lang w:val="pt-BR"/>
        </w:rPr>
      </w:pPr>
    </w:p>
    <w:p w14:paraId="6DE14ED7" w14:textId="77777777" w:rsidR="00DD5A79" w:rsidRPr="00AD3CA7" w:rsidRDefault="00DD5A79" w:rsidP="00DD5A79">
      <w:pPr>
        <w:tabs>
          <w:tab w:val="left" w:pos="4786"/>
          <w:tab w:val="left" w:pos="10031"/>
        </w:tabs>
        <w:rPr>
          <w:sz w:val="4"/>
          <w:szCs w:val="4"/>
          <w:lang w:val="ro-RO"/>
        </w:rPr>
      </w:pPr>
    </w:p>
    <w:p w14:paraId="779A7FC5" w14:textId="77777777" w:rsidR="00DD5A79" w:rsidRPr="00AD3CA7" w:rsidRDefault="00DD5A79" w:rsidP="00DD5A79">
      <w:pPr>
        <w:jc w:val="right"/>
        <w:rPr>
          <w:b/>
          <w:bCs/>
          <w:i/>
          <w:iCs/>
          <w:sz w:val="22"/>
          <w:szCs w:val="22"/>
          <w:lang w:val="ro-RO"/>
        </w:rPr>
      </w:pPr>
      <w:r w:rsidRPr="00AD3CA7">
        <w:rPr>
          <w:b/>
          <w:bCs/>
          <w:i/>
          <w:iCs/>
          <w:sz w:val="22"/>
          <w:szCs w:val="22"/>
          <w:lang w:val="ro-RO"/>
        </w:rPr>
        <w:t xml:space="preserve">Anexa 6 </w:t>
      </w:r>
    </w:p>
    <w:p w14:paraId="7D249788" w14:textId="77777777" w:rsidR="00DD5A79" w:rsidRPr="00AD3CA7" w:rsidRDefault="00DD5A79" w:rsidP="00DD5A79">
      <w:pPr>
        <w:jc w:val="right"/>
        <w:rPr>
          <w:kern w:val="2"/>
          <w:sz w:val="16"/>
          <w:szCs w:val="16"/>
          <w:lang w:val="pt-BR"/>
        </w:rPr>
      </w:pPr>
    </w:p>
    <w:tbl>
      <w:tblPr>
        <w:tblW w:w="0" w:type="auto"/>
        <w:tblLayout w:type="fixed"/>
        <w:tblLook w:val="0000" w:firstRow="0" w:lastRow="0" w:firstColumn="0" w:lastColumn="0" w:noHBand="0" w:noVBand="0"/>
      </w:tblPr>
      <w:tblGrid>
        <w:gridCol w:w="4786"/>
        <w:gridCol w:w="5245"/>
      </w:tblGrid>
      <w:tr w:rsidR="00DD5A79" w:rsidRPr="00AD3CA7" w14:paraId="7B5D759F" w14:textId="77777777" w:rsidTr="00DB1C9A">
        <w:tblPrEx>
          <w:tblCellMar>
            <w:top w:w="0" w:type="dxa"/>
            <w:bottom w:w="0" w:type="dxa"/>
          </w:tblCellMar>
        </w:tblPrEx>
        <w:tc>
          <w:tcPr>
            <w:tcW w:w="4786" w:type="dxa"/>
            <w:tcBorders>
              <w:top w:val="nil"/>
              <w:left w:val="nil"/>
              <w:bottom w:val="single" w:sz="6" w:space="0" w:color="auto"/>
              <w:right w:val="nil"/>
            </w:tcBorders>
          </w:tcPr>
          <w:p w14:paraId="7FD63D0E" w14:textId="77777777" w:rsidR="00DD5A79" w:rsidRPr="00AD3CA7" w:rsidRDefault="00DD5A79" w:rsidP="00DB1C9A">
            <w:pPr>
              <w:rPr>
                <w:b/>
                <w:bCs/>
                <w:sz w:val="32"/>
                <w:szCs w:val="32"/>
                <w:lang w:val="pt-BR"/>
              </w:rPr>
            </w:pPr>
            <w:r w:rsidRPr="00AD3CA7">
              <w:rPr>
                <w:b/>
                <w:bCs/>
                <w:sz w:val="28"/>
                <w:szCs w:val="28"/>
                <w:lang w:val="pt-BR"/>
              </w:rPr>
              <w:t>Obiect: Sursa nr.1</w:t>
            </w:r>
          </w:p>
        </w:tc>
        <w:tc>
          <w:tcPr>
            <w:tcW w:w="5245" w:type="dxa"/>
            <w:tcBorders>
              <w:top w:val="nil"/>
              <w:left w:val="nil"/>
              <w:bottom w:val="nil"/>
              <w:right w:val="nil"/>
            </w:tcBorders>
          </w:tcPr>
          <w:p w14:paraId="58F13DA4" w14:textId="77777777" w:rsidR="00DD5A79" w:rsidRPr="00AD3CA7" w:rsidRDefault="00DD5A79" w:rsidP="00DB1C9A">
            <w:pPr>
              <w:jc w:val="right"/>
              <w:rPr>
                <w:sz w:val="22"/>
                <w:szCs w:val="22"/>
                <w:lang w:val="en-US"/>
              </w:rPr>
            </w:pPr>
            <w:r w:rsidRPr="00AD3CA7">
              <w:rPr>
                <w:sz w:val="22"/>
                <w:szCs w:val="22"/>
                <w:lang w:val="en-US"/>
              </w:rPr>
              <w:t>Formular Nr.1</w:t>
            </w:r>
          </w:p>
          <w:p w14:paraId="39D6AAA6" w14:textId="77777777" w:rsidR="00DD5A79" w:rsidRPr="00AD3CA7" w:rsidRDefault="00DD5A79" w:rsidP="00DB1C9A">
            <w:pPr>
              <w:jc w:val="right"/>
              <w:rPr>
                <w:sz w:val="16"/>
                <w:szCs w:val="16"/>
              </w:rPr>
            </w:pPr>
          </w:p>
        </w:tc>
      </w:tr>
      <w:tr w:rsidR="00DD5A79" w:rsidRPr="00AD3CA7" w14:paraId="37902E8E" w14:textId="77777777" w:rsidTr="00DB1C9A">
        <w:tblPrEx>
          <w:tblCellMar>
            <w:top w:w="0" w:type="dxa"/>
            <w:bottom w:w="0" w:type="dxa"/>
          </w:tblCellMar>
        </w:tblPrEx>
        <w:tc>
          <w:tcPr>
            <w:tcW w:w="4786" w:type="dxa"/>
            <w:tcBorders>
              <w:top w:val="nil"/>
              <w:left w:val="nil"/>
              <w:bottom w:val="nil"/>
              <w:right w:val="nil"/>
            </w:tcBorders>
          </w:tcPr>
          <w:p w14:paraId="4B76545D"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158F5A84" w14:textId="77777777" w:rsidR="00DD5A79" w:rsidRPr="00AD3CA7" w:rsidRDefault="00DD5A79" w:rsidP="00DB1C9A">
            <w:pPr>
              <w:jc w:val="center"/>
              <w:rPr>
                <w:sz w:val="22"/>
                <w:szCs w:val="22"/>
              </w:rPr>
            </w:pPr>
          </w:p>
        </w:tc>
      </w:tr>
    </w:tbl>
    <w:p w14:paraId="3156C4B2" w14:textId="77777777" w:rsidR="00DD5A79" w:rsidRPr="00AD3CA7" w:rsidRDefault="00DD5A79" w:rsidP="00DD5A79">
      <w:pPr>
        <w:rPr>
          <w:sz w:val="22"/>
          <w:szCs w:val="22"/>
        </w:rPr>
      </w:pPr>
    </w:p>
    <w:p w14:paraId="68C4A299" w14:textId="77777777" w:rsidR="00DD5A79" w:rsidRPr="00AD3CA7" w:rsidRDefault="00DD5A79" w:rsidP="00DD5A79">
      <w:pPr>
        <w:rPr>
          <w:sz w:val="22"/>
          <w:szCs w:val="22"/>
        </w:rPr>
      </w:pPr>
    </w:p>
    <w:p w14:paraId="5A9EC1CA" w14:textId="77777777" w:rsidR="00DD5A79" w:rsidRPr="00AD3CA7" w:rsidRDefault="00DD5A79" w:rsidP="00DD5A79">
      <w:pPr>
        <w:jc w:val="center"/>
        <w:rPr>
          <w:b/>
          <w:bCs/>
          <w:sz w:val="32"/>
          <w:szCs w:val="32"/>
          <w:lang w:val="pt-BR"/>
        </w:rPr>
      </w:pPr>
      <w:r w:rsidRPr="00AD3CA7">
        <w:rPr>
          <w:b/>
          <w:bCs/>
          <w:sz w:val="32"/>
          <w:szCs w:val="32"/>
          <w:lang w:val="pt-BR"/>
        </w:rPr>
        <w:t>Lista cu cantită</w:t>
      </w:r>
      <w:r w:rsidRPr="00AD3CA7">
        <w:rPr>
          <w:b/>
          <w:bCs/>
          <w:sz w:val="32"/>
          <w:szCs w:val="32"/>
          <w:lang w:val="ro-RO"/>
        </w:rPr>
        <w:t>ţile de lucrări</w:t>
      </w:r>
      <w:r w:rsidRPr="00AD3CA7">
        <w:rPr>
          <w:b/>
          <w:bCs/>
          <w:sz w:val="32"/>
          <w:szCs w:val="32"/>
          <w:lang w:val="pt-BR"/>
        </w:rPr>
        <w:t xml:space="preserve">  nr.6</w:t>
      </w:r>
    </w:p>
    <w:p w14:paraId="177D460A" w14:textId="77777777" w:rsidR="00DD5A79" w:rsidRPr="00AD3CA7" w:rsidRDefault="00DD5A79" w:rsidP="00DD5A79">
      <w:pPr>
        <w:jc w:val="center"/>
        <w:rPr>
          <w:b/>
          <w:bCs/>
          <w:sz w:val="26"/>
          <w:szCs w:val="28"/>
          <w:lang w:val="pt-BR"/>
        </w:rPr>
      </w:pPr>
      <w:r w:rsidRPr="00AD3CA7">
        <w:rPr>
          <w:b/>
          <w:bCs/>
          <w:sz w:val="28"/>
          <w:szCs w:val="28"/>
          <w:lang w:val="pt-BR"/>
        </w:rPr>
        <w:t xml:space="preserve">Lot 3.4. </w:t>
      </w:r>
      <w:r w:rsidRPr="00AD3CA7">
        <w:rPr>
          <w:b/>
          <w:bCs/>
          <w:sz w:val="26"/>
          <w:szCs w:val="28"/>
          <w:lang w:val="pt-BR"/>
        </w:rPr>
        <w:t xml:space="preserve">Clădirea principală. Reparația locală a coloanelor din beton armat pentru restabilirea stratului de protecție a armăturii prin aplicarea tencuielii speciale </w:t>
      </w:r>
    </w:p>
    <w:p w14:paraId="3BF4B770" w14:textId="77777777" w:rsidR="00DD5A79" w:rsidRPr="00AD3CA7" w:rsidRDefault="00DD5A79" w:rsidP="00DD5A79">
      <w:pPr>
        <w:jc w:val="center"/>
        <w:rPr>
          <w:b/>
          <w:bCs/>
          <w:sz w:val="26"/>
          <w:szCs w:val="28"/>
          <w:lang w:val="pt-BR"/>
        </w:rPr>
      </w:pPr>
      <w:r w:rsidRPr="00AD3CA7">
        <w:rPr>
          <w:b/>
          <w:bCs/>
          <w:sz w:val="26"/>
          <w:szCs w:val="28"/>
          <w:lang w:val="pt-BR"/>
        </w:rPr>
        <w:t>pe bază de ciment, str. Meșterul Manole, 3</w:t>
      </w:r>
    </w:p>
    <w:p w14:paraId="362E1A4E" w14:textId="77777777" w:rsidR="00DD5A79" w:rsidRPr="00AD3CA7" w:rsidRDefault="00DD5A79" w:rsidP="00DD5A79">
      <w:pPr>
        <w:jc w:val="center"/>
        <w:rPr>
          <w:sz w:val="26"/>
          <w:szCs w:val="24"/>
          <w:lang w:val="pt-BR"/>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774C8F26"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1B3FB47" w14:textId="77777777" w:rsidR="00DD5A79" w:rsidRPr="00AD3CA7" w:rsidRDefault="00DD5A79" w:rsidP="00DB1C9A">
            <w:pPr>
              <w:ind w:right="-108"/>
              <w:jc w:val="center"/>
              <w:rPr>
                <w:sz w:val="22"/>
                <w:szCs w:val="22"/>
                <w:lang w:val="en-US"/>
              </w:rPr>
            </w:pPr>
            <w:r w:rsidRPr="00AD3CA7">
              <w:rPr>
                <w:sz w:val="22"/>
                <w:szCs w:val="22"/>
              </w:rPr>
              <w:t>№</w:t>
            </w:r>
          </w:p>
          <w:p w14:paraId="10BB9D93"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898CE86"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9378E0B" w14:textId="77777777" w:rsidR="00DD5A79" w:rsidRPr="00AD3CA7" w:rsidRDefault="00DD5A79" w:rsidP="00DB1C9A">
            <w:pPr>
              <w:jc w:val="center"/>
              <w:rPr>
                <w:sz w:val="22"/>
                <w:szCs w:val="22"/>
                <w:lang w:val="ro-RO"/>
              </w:rPr>
            </w:pPr>
          </w:p>
          <w:p w14:paraId="13513203"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418" w:type="dxa"/>
            <w:tcBorders>
              <w:top w:val="single" w:sz="6" w:space="0" w:color="auto"/>
              <w:left w:val="single" w:sz="6" w:space="0" w:color="auto"/>
              <w:bottom w:val="nil"/>
              <w:right w:val="single" w:sz="6" w:space="0" w:color="auto"/>
            </w:tcBorders>
            <w:shd w:val="pct5" w:color="auto" w:fill="auto"/>
          </w:tcPr>
          <w:p w14:paraId="2CF853CA" w14:textId="77777777" w:rsidR="00DD5A79" w:rsidRPr="00AD3CA7" w:rsidRDefault="00DD5A79" w:rsidP="00DB1C9A">
            <w:pPr>
              <w:ind w:left="-108" w:right="-108"/>
              <w:jc w:val="center"/>
              <w:rPr>
                <w:sz w:val="22"/>
                <w:szCs w:val="22"/>
                <w:lang w:val="ro-RO"/>
              </w:rPr>
            </w:pPr>
          </w:p>
        </w:tc>
        <w:tc>
          <w:tcPr>
            <w:tcW w:w="1559" w:type="dxa"/>
            <w:vMerge w:val="restart"/>
            <w:tcBorders>
              <w:top w:val="single" w:sz="6" w:space="0" w:color="auto"/>
              <w:left w:val="single" w:sz="6" w:space="0" w:color="auto"/>
              <w:bottom w:val="nil"/>
              <w:right w:val="nil"/>
            </w:tcBorders>
            <w:shd w:val="pct5" w:color="auto" w:fill="auto"/>
          </w:tcPr>
          <w:p w14:paraId="4DB336C9" w14:textId="77777777" w:rsidR="00DD5A79" w:rsidRPr="00AD3CA7" w:rsidRDefault="00DD5A79" w:rsidP="00DB1C9A">
            <w:pPr>
              <w:ind w:left="-108" w:right="-108"/>
              <w:jc w:val="center"/>
              <w:rPr>
                <w:sz w:val="22"/>
                <w:szCs w:val="22"/>
                <w:lang w:val="ro-RO"/>
              </w:rPr>
            </w:pPr>
          </w:p>
          <w:p w14:paraId="6F49A504" w14:textId="77777777" w:rsidR="00DD5A79" w:rsidRPr="00AD3CA7" w:rsidRDefault="00DD5A79" w:rsidP="00DB1C9A">
            <w:pPr>
              <w:ind w:left="-108" w:right="-108"/>
              <w:jc w:val="center"/>
              <w:rPr>
                <w:sz w:val="22"/>
                <w:szCs w:val="22"/>
              </w:rPr>
            </w:pPr>
            <w:r w:rsidRPr="00AD3CA7">
              <w:rPr>
                <w:sz w:val="22"/>
                <w:szCs w:val="22"/>
                <w:lang w:val="ro-RO"/>
              </w:rPr>
              <w:t>Volum</w:t>
            </w:r>
          </w:p>
        </w:tc>
      </w:tr>
      <w:tr w:rsidR="00DD5A79" w:rsidRPr="00AD3CA7" w14:paraId="14213633"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F1C9905"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727242B" w14:textId="77777777" w:rsidR="00DD5A79" w:rsidRPr="00AD3CA7"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3A346CF" w14:textId="77777777" w:rsidR="00DD5A79" w:rsidRPr="00AD3CA7" w:rsidRDefault="00DD5A79" w:rsidP="00DB1C9A">
            <w:pPr>
              <w:jc w:val="center"/>
              <w:rPr>
                <w:sz w:val="22"/>
                <w:szCs w:val="22"/>
                <w:lang w:val="en-US"/>
              </w:rPr>
            </w:pPr>
          </w:p>
        </w:tc>
        <w:tc>
          <w:tcPr>
            <w:tcW w:w="1418" w:type="dxa"/>
            <w:tcBorders>
              <w:top w:val="nil"/>
              <w:left w:val="single" w:sz="6" w:space="0" w:color="auto"/>
              <w:bottom w:val="single" w:sz="6" w:space="0" w:color="auto"/>
              <w:right w:val="single" w:sz="6" w:space="0" w:color="auto"/>
            </w:tcBorders>
            <w:shd w:val="pct5" w:color="auto" w:fill="auto"/>
          </w:tcPr>
          <w:p w14:paraId="39E04E17" w14:textId="77777777" w:rsidR="00DD5A79" w:rsidRPr="00AD3CA7" w:rsidRDefault="00DD5A79" w:rsidP="00DB1C9A">
            <w:pPr>
              <w:jc w:val="center"/>
              <w:rPr>
                <w:sz w:val="22"/>
                <w:szCs w:val="22"/>
                <w:lang w:val="en-US"/>
              </w:rPr>
            </w:pPr>
            <w:r w:rsidRPr="00AD3CA7">
              <w:rPr>
                <w:sz w:val="22"/>
                <w:szCs w:val="22"/>
                <w:lang w:val="ro-RO"/>
              </w:rPr>
              <w:t>Unitatea de măsură</w:t>
            </w:r>
            <w:r w:rsidRPr="00AD3CA7">
              <w:rPr>
                <w:sz w:val="22"/>
                <w:szCs w:val="22"/>
              </w:rPr>
              <w:t xml:space="preserve"> </w:t>
            </w:r>
          </w:p>
        </w:tc>
        <w:tc>
          <w:tcPr>
            <w:tcW w:w="1559" w:type="dxa"/>
            <w:vMerge/>
            <w:tcBorders>
              <w:top w:val="nil"/>
              <w:left w:val="single" w:sz="6" w:space="0" w:color="auto"/>
              <w:bottom w:val="single" w:sz="6" w:space="0" w:color="auto"/>
              <w:right w:val="single" w:sz="6" w:space="0" w:color="auto"/>
            </w:tcBorders>
            <w:shd w:val="pct5" w:color="auto" w:fill="auto"/>
          </w:tcPr>
          <w:p w14:paraId="6D20887E" w14:textId="77777777" w:rsidR="00DD5A79" w:rsidRPr="00AD3CA7" w:rsidRDefault="00DD5A79" w:rsidP="00DB1C9A">
            <w:pPr>
              <w:jc w:val="center"/>
              <w:rPr>
                <w:sz w:val="22"/>
                <w:szCs w:val="22"/>
                <w:lang w:val="en-US"/>
              </w:rPr>
            </w:pPr>
          </w:p>
        </w:tc>
      </w:tr>
    </w:tbl>
    <w:p w14:paraId="5928EFB5" w14:textId="77777777" w:rsidR="00DD5A79" w:rsidRPr="00AD3CA7" w:rsidRDefault="00DD5A79" w:rsidP="00DD5A79">
      <w:pPr>
        <w:rPr>
          <w:sz w:val="2"/>
          <w:szCs w:val="2"/>
          <w:lang w:val="en-US"/>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6069D15E"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280E0E7"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540B1D7" w14:textId="77777777" w:rsidR="00DD5A79" w:rsidRPr="00AD3CA7" w:rsidRDefault="00DD5A79" w:rsidP="00DB1C9A">
            <w:pPr>
              <w:ind w:left="-120" w:right="-108"/>
              <w:jc w:val="center"/>
              <w:rPr>
                <w:sz w:val="22"/>
                <w:szCs w:val="22"/>
              </w:rPr>
            </w:pPr>
            <w:r w:rsidRPr="00AD3CA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DF38096" w14:textId="77777777" w:rsidR="00DD5A79" w:rsidRPr="00AD3CA7" w:rsidRDefault="00DD5A79" w:rsidP="00DB1C9A">
            <w:pPr>
              <w:jc w:val="center"/>
              <w:rPr>
                <w:sz w:val="22"/>
                <w:szCs w:val="22"/>
              </w:rPr>
            </w:pPr>
            <w:r w:rsidRPr="00AD3CA7">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1198E186"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1107BCA"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6EA441C7"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91ECF2"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373BEC09" w14:textId="77777777" w:rsidR="00DD5A79" w:rsidRPr="00AD3CA7" w:rsidRDefault="00DD5A79" w:rsidP="00DB1C9A">
            <w:pPr>
              <w:jc w:val="center"/>
              <w:rPr>
                <w:sz w:val="24"/>
                <w:szCs w:val="24"/>
                <w:lang w:val="en-US"/>
              </w:rPr>
            </w:pPr>
            <w:r w:rsidRPr="00AD3CA7">
              <w:rPr>
                <w:sz w:val="24"/>
                <w:szCs w:val="24"/>
                <w:lang w:val="en-US"/>
              </w:rPr>
              <w:t>RpCJ35A</w:t>
            </w:r>
          </w:p>
          <w:p w14:paraId="10DAF33C"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AB1EFBB" w14:textId="77777777" w:rsidR="00DD5A79" w:rsidRPr="00AD3CA7" w:rsidRDefault="00DD5A79" w:rsidP="00DB1C9A">
            <w:pPr>
              <w:adjustRightInd w:val="0"/>
              <w:rPr>
                <w:sz w:val="24"/>
                <w:szCs w:val="24"/>
                <w:lang w:val="pt-BR"/>
              </w:rPr>
            </w:pPr>
            <w:r w:rsidRPr="00AD3CA7">
              <w:rPr>
                <w:sz w:val="24"/>
                <w:szCs w:val="24"/>
                <w:lang w:val="pt-BR"/>
              </w:rPr>
              <w:t>Desfaceri de tencuieli interioare sau exterioare driscuite la pereti sau tavane</w:t>
            </w:r>
          </w:p>
          <w:p w14:paraId="5746B5D8"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4EBB024C"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77540DD9" w14:textId="77777777" w:rsidR="00DD5A79" w:rsidRPr="00AD3CA7" w:rsidRDefault="00DD5A79" w:rsidP="00DB1C9A">
            <w:pPr>
              <w:jc w:val="center"/>
              <w:rPr>
                <w:sz w:val="24"/>
                <w:szCs w:val="24"/>
              </w:rPr>
            </w:pPr>
            <w:r w:rsidRPr="00AD3CA7">
              <w:rPr>
                <w:sz w:val="24"/>
                <w:szCs w:val="24"/>
              </w:rPr>
              <w:t>10,00</w:t>
            </w:r>
          </w:p>
        </w:tc>
      </w:tr>
      <w:tr w:rsidR="00DD5A79" w:rsidRPr="00AD3CA7" w14:paraId="4B63FF41"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7C6A8D"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7610756B" w14:textId="77777777" w:rsidR="00DD5A79" w:rsidRPr="00AD3CA7" w:rsidRDefault="00DD5A79" w:rsidP="00DB1C9A">
            <w:pPr>
              <w:jc w:val="center"/>
              <w:rPr>
                <w:sz w:val="24"/>
                <w:szCs w:val="24"/>
                <w:lang w:val="en-US"/>
              </w:rPr>
            </w:pPr>
            <w:r w:rsidRPr="00AD3CA7">
              <w:rPr>
                <w:sz w:val="24"/>
                <w:szCs w:val="24"/>
                <w:lang w:val="en-US"/>
              </w:rPr>
              <w:t>TsH82A</w:t>
            </w:r>
          </w:p>
          <w:p w14:paraId="70756DAC"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3FD5D96" w14:textId="77777777" w:rsidR="00DD5A79" w:rsidRPr="00AD3CA7" w:rsidRDefault="00DD5A79" w:rsidP="00DB1C9A">
            <w:pPr>
              <w:adjustRightInd w:val="0"/>
              <w:rPr>
                <w:sz w:val="24"/>
                <w:szCs w:val="24"/>
                <w:lang w:val="en-US"/>
              </w:rPr>
            </w:pPr>
            <w:r w:rsidRPr="00AD3CA7">
              <w:rPr>
                <w:sz w:val="24"/>
                <w:szCs w:val="24"/>
              </w:rPr>
              <w:t>Maturarea aleelor, cu murdarie mica</w:t>
            </w:r>
          </w:p>
          <w:p w14:paraId="09FC384F" w14:textId="77777777" w:rsidR="00DD5A79" w:rsidRPr="00AD3CA7" w:rsidRDefault="00DD5A79" w:rsidP="00DB1C9A">
            <w:pPr>
              <w:rPr>
                <w:sz w:val="24"/>
                <w:szCs w:val="24"/>
              </w:rPr>
            </w:pPr>
          </w:p>
        </w:tc>
        <w:tc>
          <w:tcPr>
            <w:tcW w:w="1418" w:type="dxa"/>
            <w:tcBorders>
              <w:top w:val="single" w:sz="4" w:space="0" w:color="auto"/>
              <w:bottom w:val="single" w:sz="4" w:space="0" w:color="auto"/>
            </w:tcBorders>
            <w:vAlign w:val="center"/>
          </w:tcPr>
          <w:p w14:paraId="2C08E8FF" w14:textId="77777777" w:rsidR="00DD5A79" w:rsidRPr="00AD3CA7" w:rsidRDefault="00DD5A79" w:rsidP="00DB1C9A">
            <w:pPr>
              <w:jc w:val="center"/>
              <w:rPr>
                <w:sz w:val="24"/>
                <w:szCs w:val="24"/>
              </w:rPr>
            </w:pPr>
            <w:r w:rsidRPr="00AD3CA7">
              <w:rPr>
                <w:sz w:val="24"/>
                <w:szCs w:val="24"/>
              </w:rPr>
              <w:t>100m2</w:t>
            </w:r>
          </w:p>
        </w:tc>
        <w:tc>
          <w:tcPr>
            <w:tcW w:w="1559" w:type="dxa"/>
            <w:tcBorders>
              <w:top w:val="single" w:sz="4" w:space="0" w:color="auto"/>
              <w:bottom w:val="single" w:sz="4" w:space="0" w:color="auto"/>
            </w:tcBorders>
            <w:vAlign w:val="center"/>
          </w:tcPr>
          <w:p w14:paraId="6CDF3E40" w14:textId="77777777" w:rsidR="00DD5A79" w:rsidRPr="00AD3CA7" w:rsidRDefault="00DD5A79" w:rsidP="00DB1C9A">
            <w:pPr>
              <w:jc w:val="center"/>
              <w:rPr>
                <w:sz w:val="24"/>
                <w:szCs w:val="24"/>
              </w:rPr>
            </w:pPr>
            <w:r w:rsidRPr="00AD3CA7">
              <w:rPr>
                <w:sz w:val="24"/>
                <w:szCs w:val="24"/>
              </w:rPr>
              <w:t>0,30</w:t>
            </w:r>
          </w:p>
        </w:tc>
      </w:tr>
      <w:tr w:rsidR="00DD5A79" w:rsidRPr="00AD3CA7" w14:paraId="3FF169D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4450EE"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15E19F05" w14:textId="77777777" w:rsidR="00DD5A79" w:rsidRPr="00AD3CA7" w:rsidRDefault="00DD5A79" w:rsidP="00DB1C9A">
            <w:pPr>
              <w:jc w:val="center"/>
              <w:rPr>
                <w:sz w:val="24"/>
                <w:szCs w:val="24"/>
                <w:lang w:val="en-US"/>
              </w:rPr>
            </w:pPr>
            <w:r w:rsidRPr="00AD3CA7">
              <w:rPr>
                <w:sz w:val="24"/>
                <w:szCs w:val="24"/>
                <w:lang w:val="en-US"/>
              </w:rPr>
              <w:t>RpCK10C</w:t>
            </w:r>
          </w:p>
          <w:p w14:paraId="0B9E2D2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E36FCB2" w14:textId="77777777" w:rsidR="00DD5A79" w:rsidRPr="00AD3CA7" w:rsidRDefault="00DD5A79" w:rsidP="00DB1C9A">
            <w:pPr>
              <w:adjustRightInd w:val="0"/>
              <w:rPr>
                <w:sz w:val="24"/>
                <w:szCs w:val="24"/>
                <w:lang w:val="pt-BR"/>
              </w:rPr>
            </w:pPr>
            <w:r w:rsidRPr="00AD3CA7">
              <w:rPr>
                <w:sz w:val="24"/>
                <w:szCs w:val="24"/>
                <w:lang w:val="pt-BR"/>
              </w:rPr>
              <w:t>Curatarea barelor de armatura de rugina executata mecanizat, cu discuri abrazive</w:t>
            </w:r>
          </w:p>
          <w:p w14:paraId="2E89161A"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C21AA53"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12902BEA" w14:textId="77777777" w:rsidR="00DD5A79" w:rsidRPr="00AD3CA7" w:rsidRDefault="00DD5A79" w:rsidP="00DB1C9A">
            <w:pPr>
              <w:jc w:val="center"/>
              <w:rPr>
                <w:sz w:val="24"/>
                <w:szCs w:val="24"/>
              </w:rPr>
            </w:pPr>
            <w:r w:rsidRPr="00AD3CA7">
              <w:rPr>
                <w:sz w:val="24"/>
                <w:szCs w:val="24"/>
              </w:rPr>
              <w:t>2,50</w:t>
            </w:r>
          </w:p>
        </w:tc>
      </w:tr>
      <w:tr w:rsidR="00DD5A79" w:rsidRPr="00AD3CA7" w14:paraId="70088BF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76B2BA"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03B35DF2" w14:textId="77777777" w:rsidR="00DD5A79" w:rsidRPr="00AD3CA7" w:rsidRDefault="00DD5A79" w:rsidP="00DB1C9A">
            <w:pPr>
              <w:jc w:val="center"/>
              <w:rPr>
                <w:sz w:val="24"/>
                <w:szCs w:val="24"/>
                <w:lang w:val="en-US"/>
              </w:rPr>
            </w:pPr>
            <w:r w:rsidRPr="00AD3CA7">
              <w:rPr>
                <w:sz w:val="24"/>
                <w:szCs w:val="24"/>
                <w:lang w:val="en-US"/>
              </w:rPr>
              <w:t>RpCJ10A3</w:t>
            </w:r>
          </w:p>
          <w:p w14:paraId="1327AE43"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454ED4B" w14:textId="77777777" w:rsidR="00DD5A79" w:rsidRPr="00AD3CA7" w:rsidRDefault="00DD5A79" w:rsidP="00DB1C9A">
            <w:pPr>
              <w:adjustRightInd w:val="0"/>
              <w:rPr>
                <w:sz w:val="24"/>
                <w:szCs w:val="24"/>
                <w:lang w:val="pt-BR"/>
              </w:rPr>
            </w:pPr>
            <w:r w:rsidRPr="00AD3CA7">
              <w:rPr>
                <w:sz w:val="24"/>
                <w:szCs w:val="24"/>
                <w:lang w:val="pt-BR"/>
              </w:rPr>
              <w:t>Reparatii de tencuieli interioare, de 3 cm grosime, executate pe impletitura de sirma, driscuite, la pereti, tavane si slituri, cu mortar SCREPA M500 pentru stratul vizibil, aplicate la pereti suprafete curbe</w:t>
            </w:r>
          </w:p>
          <w:p w14:paraId="792055D9"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688A4C8E"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1CA7E4FD" w14:textId="77777777" w:rsidR="00DD5A79" w:rsidRPr="00AD3CA7" w:rsidRDefault="00DD5A79" w:rsidP="00DB1C9A">
            <w:pPr>
              <w:jc w:val="center"/>
              <w:rPr>
                <w:sz w:val="24"/>
                <w:szCs w:val="24"/>
              </w:rPr>
            </w:pPr>
            <w:r w:rsidRPr="00AD3CA7">
              <w:rPr>
                <w:sz w:val="24"/>
                <w:szCs w:val="24"/>
              </w:rPr>
              <w:t>10,00</w:t>
            </w:r>
          </w:p>
        </w:tc>
      </w:tr>
      <w:tr w:rsidR="00DD5A79" w:rsidRPr="00AD3CA7" w14:paraId="2F58061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EF26BB"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7BAD81DC" w14:textId="77777777" w:rsidR="00DD5A79" w:rsidRPr="00AD3CA7" w:rsidRDefault="00DD5A79" w:rsidP="00DB1C9A">
            <w:pPr>
              <w:jc w:val="center"/>
              <w:rPr>
                <w:sz w:val="24"/>
                <w:szCs w:val="24"/>
                <w:lang w:val="en-US"/>
              </w:rPr>
            </w:pPr>
            <w:r w:rsidRPr="00AD3CA7">
              <w:rPr>
                <w:sz w:val="24"/>
                <w:szCs w:val="24"/>
                <w:lang w:val="en-US"/>
              </w:rPr>
              <w:t>TrI1AA02C2</w:t>
            </w:r>
          </w:p>
          <w:p w14:paraId="4A5BE263"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208C768"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65D6B9A5"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799CD91D"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11421623" w14:textId="77777777" w:rsidR="00DD5A79" w:rsidRPr="00AD3CA7" w:rsidRDefault="00DD5A79" w:rsidP="00DB1C9A">
            <w:pPr>
              <w:jc w:val="center"/>
              <w:rPr>
                <w:sz w:val="24"/>
                <w:szCs w:val="24"/>
              </w:rPr>
            </w:pPr>
            <w:r w:rsidRPr="00AD3CA7">
              <w:rPr>
                <w:sz w:val="24"/>
                <w:szCs w:val="24"/>
              </w:rPr>
              <w:t>2,00</w:t>
            </w:r>
          </w:p>
        </w:tc>
      </w:tr>
      <w:tr w:rsidR="00DD5A79" w:rsidRPr="00AD3CA7" w14:paraId="532ED6B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EDB3B5"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6014186B" w14:textId="77777777" w:rsidR="00DD5A79" w:rsidRPr="00AD3CA7" w:rsidRDefault="00DD5A79" w:rsidP="00DB1C9A">
            <w:pPr>
              <w:jc w:val="center"/>
              <w:rPr>
                <w:sz w:val="24"/>
                <w:szCs w:val="24"/>
                <w:lang w:val="en-US"/>
              </w:rPr>
            </w:pPr>
            <w:r w:rsidRPr="00AD3CA7">
              <w:rPr>
                <w:sz w:val="24"/>
                <w:szCs w:val="24"/>
                <w:lang w:val="en-US"/>
              </w:rPr>
              <w:t>TsI50B10</w:t>
            </w:r>
          </w:p>
          <w:p w14:paraId="7DF9AFC3"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ED8C572" w14:textId="77777777" w:rsidR="00DD5A79" w:rsidRPr="00AD3CA7" w:rsidRDefault="00DD5A79" w:rsidP="00DB1C9A">
            <w:pPr>
              <w:adjustRightInd w:val="0"/>
              <w:rPr>
                <w:sz w:val="24"/>
                <w:szCs w:val="24"/>
                <w:lang w:val="pt-BR"/>
              </w:rPr>
            </w:pPr>
            <w:r w:rsidRPr="00AD3CA7">
              <w:rPr>
                <w:sz w:val="24"/>
                <w:szCs w:val="24"/>
                <w:lang w:val="pt-BR"/>
              </w:rPr>
              <w:t xml:space="preserve">Transportarea pamintului cu autobasculanta de </w:t>
            </w:r>
          </w:p>
          <w:p w14:paraId="0D1B9F21" w14:textId="77777777" w:rsidR="00DD5A79" w:rsidRPr="00AD3CA7" w:rsidRDefault="00DD5A79" w:rsidP="00DB1C9A">
            <w:pPr>
              <w:adjustRightInd w:val="0"/>
              <w:rPr>
                <w:sz w:val="24"/>
                <w:szCs w:val="24"/>
                <w:lang w:val="pt-BR"/>
              </w:rPr>
            </w:pPr>
            <w:r w:rsidRPr="00AD3CA7">
              <w:rPr>
                <w:sz w:val="24"/>
                <w:szCs w:val="24"/>
                <w:lang w:val="pt-BR"/>
              </w:rPr>
              <w:t>5 t la distanta  de 20 km  (deseuri)</w:t>
            </w:r>
          </w:p>
          <w:p w14:paraId="77B45A13"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CF087BB"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12940274" w14:textId="77777777" w:rsidR="00DD5A79" w:rsidRPr="00AD3CA7" w:rsidRDefault="00DD5A79" w:rsidP="00DB1C9A">
            <w:pPr>
              <w:jc w:val="center"/>
              <w:rPr>
                <w:sz w:val="24"/>
                <w:szCs w:val="24"/>
              </w:rPr>
            </w:pPr>
            <w:r w:rsidRPr="00AD3CA7">
              <w:rPr>
                <w:sz w:val="24"/>
                <w:szCs w:val="24"/>
              </w:rPr>
              <w:t>0,20</w:t>
            </w:r>
          </w:p>
        </w:tc>
      </w:tr>
      <w:tr w:rsidR="00DD5A79" w:rsidRPr="00AD3CA7" w14:paraId="180FED97"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F0C5C9" w14:textId="77777777" w:rsidR="00DD5A79" w:rsidRPr="00AD3CA7" w:rsidRDefault="00DD5A79" w:rsidP="00DB1C9A">
            <w:pPr>
              <w:jc w:val="center"/>
              <w:rPr>
                <w:sz w:val="24"/>
                <w:szCs w:val="24"/>
              </w:rPr>
            </w:pPr>
            <w:r w:rsidRPr="00AD3CA7">
              <w:rPr>
                <w:sz w:val="24"/>
                <w:szCs w:val="24"/>
              </w:rPr>
              <w:t>7</w:t>
            </w:r>
          </w:p>
        </w:tc>
        <w:tc>
          <w:tcPr>
            <w:tcW w:w="1701" w:type="dxa"/>
            <w:tcBorders>
              <w:top w:val="single" w:sz="4" w:space="0" w:color="auto"/>
              <w:bottom w:val="single" w:sz="4" w:space="0" w:color="auto"/>
            </w:tcBorders>
            <w:vAlign w:val="center"/>
          </w:tcPr>
          <w:p w14:paraId="1DE0818B" w14:textId="77777777" w:rsidR="00DD5A79" w:rsidRPr="00AD3CA7" w:rsidRDefault="00DD5A79" w:rsidP="00DB1C9A">
            <w:pPr>
              <w:jc w:val="center"/>
              <w:rPr>
                <w:sz w:val="24"/>
                <w:szCs w:val="24"/>
                <w:lang w:val="en-US"/>
              </w:rPr>
            </w:pPr>
            <w:r w:rsidRPr="00AD3CA7">
              <w:rPr>
                <w:sz w:val="24"/>
                <w:szCs w:val="24"/>
                <w:lang w:val="en-US"/>
              </w:rPr>
              <w:t>RpCH31D</w:t>
            </w:r>
          </w:p>
          <w:p w14:paraId="48D67CF3"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7844CBE" w14:textId="77777777" w:rsidR="00DD5A79" w:rsidRPr="00AD3CA7" w:rsidRDefault="00DD5A79" w:rsidP="00DB1C9A">
            <w:pPr>
              <w:adjustRightInd w:val="0"/>
              <w:rPr>
                <w:sz w:val="24"/>
                <w:szCs w:val="24"/>
                <w:lang w:val="pt-BR"/>
              </w:rPr>
            </w:pPr>
            <w:r w:rsidRPr="00AD3CA7">
              <w:rPr>
                <w:sz w:val="24"/>
                <w:szCs w:val="24"/>
                <w:lang w:val="pt-BR"/>
              </w:rPr>
              <w:t>Montarea si demontarea schelei pentru lucrari de constructii - schela metalica tubulara pentru inaltimi peste 7 m, inclusiv streasinile din PFL sau plasa de protectie cu toate materialele necesare si ancorare de elementele constructiei</w:t>
            </w:r>
          </w:p>
          <w:p w14:paraId="59810664"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45DEFD59"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16AA2310" w14:textId="77777777" w:rsidR="00DD5A79" w:rsidRPr="00AD3CA7" w:rsidRDefault="00DD5A79" w:rsidP="00DB1C9A">
            <w:pPr>
              <w:jc w:val="center"/>
              <w:rPr>
                <w:sz w:val="24"/>
                <w:szCs w:val="24"/>
              </w:rPr>
            </w:pPr>
            <w:r w:rsidRPr="00AD3CA7">
              <w:rPr>
                <w:sz w:val="24"/>
                <w:szCs w:val="24"/>
              </w:rPr>
              <w:t>30,00</w:t>
            </w:r>
          </w:p>
        </w:tc>
      </w:tr>
    </w:tbl>
    <w:p w14:paraId="361A65FD" w14:textId="77777777" w:rsidR="00DD5A79" w:rsidRPr="00AD3CA7" w:rsidRDefault="00DD5A79" w:rsidP="00DD5A79">
      <w:pPr>
        <w:rPr>
          <w:sz w:val="6"/>
          <w:szCs w:val="6"/>
        </w:rPr>
      </w:pPr>
      <w:r w:rsidRPr="00AD3CA7">
        <w:rPr>
          <w:sz w:val="24"/>
          <w:szCs w:val="24"/>
        </w:rPr>
        <w:t xml:space="preserve"> </w:t>
      </w:r>
    </w:p>
    <w:p w14:paraId="2DC7743A"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57C29C53" w14:textId="77777777" w:rsidR="00DD5A79" w:rsidRPr="00AD3CA7" w:rsidRDefault="00DD5A79" w:rsidP="00DD5A79">
      <w:pPr>
        <w:rPr>
          <w:sz w:val="28"/>
          <w:szCs w:val="28"/>
          <w:lang w:val="en-US"/>
        </w:rPr>
      </w:pPr>
      <w:r w:rsidRPr="00AD3CA7">
        <w:rPr>
          <w:sz w:val="24"/>
          <w:szCs w:val="24"/>
          <w:lang w:val="en-US"/>
        </w:rPr>
        <w:tab/>
      </w:r>
      <w:r w:rsidRPr="00AD3CA7">
        <w:rPr>
          <w:sz w:val="28"/>
          <w:szCs w:val="28"/>
          <w:lang w:val="en-US"/>
        </w:rPr>
        <w:t xml:space="preserve">                                                                                                         </w:t>
      </w:r>
    </w:p>
    <w:p w14:paraId="5FF41263" w14:textId="77777777" w:rsidR="00DD5A79" w:rsidRPr="00AD3CA7" w:rsidRDefault="00DD5A79" w:rsidP="00DD5A79">
      <w:pPr>
        <w:rPr>
          <w:sz w:val="28"/>
          <w:szCs w:val="28"/>
          <w:lang w:val="pt-BR"/>
        </w:rPr>
      </w:pPr>
    </w:p>
    <w:p w14:paraId="317251EF" w14:textId="77777777" w:rsidR="00DD5A79" w:rsidRDefault="00DD5A79" w:rsidP="00DD5A79">
      <w:pPr>
        <w:rPr>
          <w:sz w:val="28"/>
          <w:szCs w:val="28"/>
          <w:lang w:val="pt-BR"/>
        </w:rPr>
      </w:pPr>
    </w:p>
    <w:p w14:paraId="09BDFBDE" w14:textId="77777777" w:rsidR="00DD5A79" w:rsidRDefault="00DD5A79" w:rsidP="00DD5A79">
      <w:pPr>
        <w:rPr>
          <w:sz w:val="28"/>
          <w:szCs w:val="28"/>
          <w:lang w:val="pt-BR"/>
        </w:rPr>
      </w:pPr>
    </w:p>
    <w:p w14:paraId="58743669" w14:textId="77777777" w:rsidR="00DD5A79" w:rsidRPr="00AD3CA7" w:rsidRDefault="00DD5A79" w:rsidP="00DD5A79">
      <w:pPr>
        <w:rPr>
          <w:sz w:val="28"/>
          <w:szCs w:val="28"/>
          <w:lang w:val="pt-BR"/>
        </w:rPr>
      </w:pPr>
    </w:p>
    <w:p w14:paraId="7D582DE9" w14:textId="77777777" w:rsidR="00DD5A79" w:rsidRPr="00AD3CA7" w:rsidRDefault="00DD5A79" w:rsidP="00DD5A79">
      <w:pPr>
        <w:rPr>
          <w:sz w:val="28"/>
          <w:szCs w:val="28"/>
          <w:lang w:val="pt-BR"/>
        </w:rPr>
      </w:pPr>
    </w:p>
    <w:p w14:paraId="3AE646B2" w14:textId="77777777" w:rsidR="00DD5A79" w:rsidRPr="00AD3CA7" w:rsidRDefault="00DD5A79" w:rsidP="00DD5A79">
      <w:pPr>
        <w:rPr>
          <w:sz w:val="28"/>
          <w:szCs w:val="28"/>
          <w:lang w:val="pt-BR"/>
        </w:rPr>
      </w:pPr>
    </w:p>
    <w:p w14:paraId="2F32E8AA" w14:textId="77777777" w:rsidR="00DD5A79" w:rsidRPr="00AD3CA7" w:rsidRDefault="00DD5A79" w:rsidP="00DD5A79">
      <w:pPr>
        <w:rPr>
          <w:sz w:val="28"/>
          <w:szCs w:val="28"/>
          <w:lang w:val="pt-BR"/>
        </w:rPr>
      </w:pPr>
    </w:p>
    <w:p w14:paraId="4F149EF8" w14:textId="77777777" w:rsidR="00DD5A79" w:rsidRPr="00AD3CA7" w:rsidRDefault="00DD5A79" w:rsidP="00DD5A79">
      <w:pPr>
        <w:rPr>
          <w:sz w:val="28"/>
          <w:szCs w:val="28"/>
          <w:lang w:val="pt-BR"/>
        </w:rPr>
      </w:pPr>
    </w:p>
    <w:p w14:paraId="6523686F" w14:textId="77777777" w:rsidR="00DD5A79" w:rsidRPr="00AD3CA7" w:rsidRDefault="00DD5A79" w:rsidP="00DD5A79">
      <w:pPr>
        <w:tabs>
          <w:tab w:val="left" w:pos="4786"/>
          <w:tab w:val="left" w:pos="10031"/>
        </w:tabs>
        <w:rPr>
          <w:sz w:val="4"/>
          <w:szCs w:val="4"/>
          <w:lang w:val="ro-RO"/>
        </w:rPr>
      </w:pPr>
    </w:p>
    <w:p w14:paraId="1A6A4A16" w14:textId="77777777" w:rsidR="00DD5A79" w:rsidRPr="00AD3CA7" w:rsidRDefault="00DD5A79" w:rsidP="00DD5A79">
      <w:pPr>
        <w:jc w:val="right"/>
        <w:rPr>
          <w:b/>
          <w:bCs/>
          <w:i/>
          <w:iCs/>
          <w:sz w:val="22"/>
          <w:szCs w:val="22"/>
          <w:lang w:val="ro-RO"/>
        </w:rPr>
      </w:pPr>
      <w:r w:rsidRPr="00AD3CA7">
        <w:rPr>
          <w:b/>
          <w:bCs/>
          <w:i/>
          <w:iCs/>
          <w:sz w:val="22"/>
          <w:szCs w:val="22"/>
          <w:lang w:val="ro-RO"/>
        </w:rPr>
        <w:t xml:space="preserve">Anexa 7 </w:t>
      </w:r>
    </w:p>
    <w:p w14:paraId="7AA8E6B6" w14:textId="77777777" w:rsidR="00DD5A79" w:rsidRPr="00AD3CA7" w:rsidRDefault="00DD5A79" w:rsidP="00DD5A79">
      <w:pPr>
        <w:jc w:val="right"/>
        <w:rPr>
          <w:kern w:val="2"/>
          <w:sz w:val="16"/>
          <w:szCs w:val="16"/>
          <w:lang w:val="pt-BR"/>
        </w:rPr>
      </w:pPr>
    </w:p>
    <w:tbl>
      <w:tblPr>
        <w:tblW w:w="0" w:type="auto"/>
        <w:tblLayout w:type="fixed"/>
        <w:tblLook w:val="0000" w:firstRow="0" w:lastRow="0" w:firstColumn="0" w:lastColumn="0" w:noHBand="0" w:noVBand="0"/>
      </w:tblPr>
      <w:tblGrid>
        <w:gridCol w:w="4786"/>
        <w:gridCol w:w="5245"/>
      </w:tblGrid>
      <w:tr w:rsidR="00DD5A79" w:rsidRPr="00AD3CA7" w14:paraId="31E68D7F" w14:textId="77777777" w:rsidTr="00DB1C9A">
        <w:tblPrEx>
          <w:tblCellMar>
            <w:top w:w="0" w:type="dxa"/>
            <w:bottom w:w="0" w:type="dxa"/>
          </w:tblCellMar>
        </w:tblPrEx>
        <w:tc>
          <w:tcPr>
            <w:tcW w:w="4786" w:type="dxa"/>
            <w:tcBorders>
              <w:top w:val="nil"/>
              <w:left w:val="nil"/>
              <w:bottom w:val="single" w:sz="6" w:space="0" w:color="auto"/>
              <w:right w:val="nil"/>
            </w:tcBorders>
          </w:tcPr>
          <w:p w14:paraId="3CA7C137" w14:textId="77777777" w:rsidR="00DD5A79" w:rsidRPr="00AD3CA7" w:rsidRDefault="00DD5A79" w:rsidP="00DB1C9A">
            <w:pPr>
              <w:rPr>
                <w:b/>
                <w:bCs/>
                <w:sz w:val="32"/>
                <w:szCs w:val="32"/>
                <w:lang w:val="pt-BR"/>
              </w:rPr>
            </w:pPr>
            <w:r w:rsidRPr="00AD3CA7">
              <w:rPr>
                <w:b/>
                <w:bCs/>
                <w:sz w:val="28"/>
                <w:szCs w:val="28"/>
                <w:lang w:val="pt-BR"/>
              </w:rPr>
              <w:t>Obiect:  Sursa nr.2</w:t>
            </w:r>
          </w:p>
        </w:tc>
        <w:tc>
          <w:tcPr>
            <w:tcW w:w="5245" w:type="dxa"/>
            <w:tcBorders>
              <w:top w:val="nil"/>
              <w:left w:val="nil"/>
              <w:bottom w:val="nil"/>
              <w:right w:val="nil"/>
            </w:tcBorders>
          </w:tcPr>
          <w:p w14:paraId="0AAC2071" w14:textId="77777777" w:rsidR="00DD5A79" w:rsidRPr="00AD3CA7" w:rsidRDefault="00DD5A79" w:rsidP="00DB1C9A">
            <w:pPr>
              <w:jc w:val="right"/>
              <w:rPr>
                <w:sz w:val="22"/>
                <w:szCs w:val="22"/>
                <w:lang w:val="en-US"/>
              </w:rPr>
            </w:pPr>
            <w:r w:rsidRPr="00AD3CA7">
              <w:rPr>
                <w:sz w:val="22"/>
                <w:szCs w:val="22"/>
                <w:lang w:val="en-US"/>
              </w:rPr>
              <w:t>Formular Nr.1</w:t>
            </w:r>
          </w:p>
          <w:p w14:paraId="08655124" w14:textId="77777777" w:rsidR="00DD5A79" w:rsidRPr="00AD3CA7" w:rsidRDefault="00DD5A79" w:rsidP="00DB1C9A">
            <w:pPr>
              <w:jc w:val="right"/>
              <w:rPr>
                <w:sz w:val="16"/>
                <w:szCs w:val="16"/>
              </w:rPr>
            </w:pPr>
          </w:p>
        </w:tc>
      </w:tr>
      <w:tr w:rsidR="00DD5A79" w:rsidRPr="00AD3CA7" w14:paraId="01A7FCF2" w14:textId="77777777" w:rsidTr="00DB1C9A">
        <w:tblPrEx>
          <w:tblCellMar>
            <w:top w:w="0" w:type="dxa"/>
            <w:bottom w:w="0" w:type="dxa"/>
          </w:tblCellMar>
        </w:tblPrEx>
        <w:tc>
          <w:tcPr>
            <w:tcW w:w="4786" w:type="dxa"/>
            <w:tcBorders>
              <w:top w:val="nil"/>
              <w:left w:val="nil"/>
              <w:bottom w:val="nil"/>
              <w:right w:val="nil"/>
            </w:tcBorders>
          </w:tcPr>
          <w:p w14:paraId="74CF1C8C"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488717C7" w14:textId="77777777" w:rsidR="00DD5A79" w:rsidRPr="00AD3CA7" w:rsidRDefault="00DD5A79" w:rsidP="00DB1C9A">
            <w:pPr>
              <w:jc w:val="center"/>
              <w:rPr>
                <w:sz w:val="22"/>
                <w:szCs w:val="22"/>
              </w:rPr>
            </w:pPr>
          </w:p>
        </w:tc>
      </w:tr>
    </w:tbl>
    <w:p w14:paraId="249F869D" w14:textId="77777777" w:rsidR="00DD5A79" w:rsidRPr="00AD3CA7" w:rsidRDefault="00DD5A79" w:rsidP="00DD5A79">
      <w:pPr>
        <w:rPr>
          <w:sz w:val="22"/>
          <w:szCs w:val="22"/>
        </w:rPr>
      </w:pPr>
    </w:p>
    <w:p w14:paraId="16FBFF71" w14:textId="77777777" w:rsidR="00DD5A79" w:rsidRPr="00AD3CA7" w:rsidRDefault="00DD5A79" w:rsidP="00DD5A79">
      <w:pPr>
        <w:rPr>
          <w:sz w:val="22"/>
          <w:szCs w:val="22"/>
        </w:rPr>
      </w:pPr>
    </w:p>
    <w:p w14:paraId="5C835F30" w14:textId="77777777" w:rsidR="00DD5A79" w:rsidRPr="00AD3CA7" w:rsidRDefault="00DD5A79" w:rsidP="00DD5A79">
      <w:pPr>
        <w:jc w:val="center"/>
        <w:rPr>
          <w:b/>
          <w:bCs/>
          <w:sz w:val="32"/>
          <w:szCs w:val="32"/>
          <w:lang w:val="pt-BR"/>
        </w:rPr>
      </w:pPr>
      <w:r w:rsidRPr="00AD3CA7">
        <w:rPr>
          <w:b/>
          <w:bCs/>
          <w:sz w:val="32"/>
          <w:szCs w:val="32"/>
          <w:lang w:val="pt-BR"/>
        </w:rPr>
        <w:t>Lista cu cantită</w:t>
      </w:r>
      <w:r w:rsidRPr="00AD3CA7">
        <w:rPr>
          <w:b/>
          <w:bCs/>
          <w:sz w:val="32"/>
          <w:szCs w:val="32"/>
          <w:lang w:val="ro-RO"/>
        </w:rPr>
        <w:t>ţile de lucrări</w:t>
      </w:r>
      <w:r w:rsidRPr="00AD3CA7">
        <w:rPr>
          <w:b/>
          <w:bCs/>
          <w:sz w:val="32"/>
          <w:szCs w:val="32"/>
          <w:lang w:val="pt-BR"/>
        </w:rPr>
        <w:t xml:space="preserve">  nr.7</w:t>
      </w:r>
    </w:p>
    <w:p w14:paraId="36E7A16C" w14:textId="77777777" w:rsidR="00DD5A79" w:rsidRPr="00AD3CA7" w:rsidRDefault="00DD5A79" w:rsidP="00DD5A79">
      <w:pPr>
        <w:jc w:val="center"/>
        <w:rPr>
          <w:b/>
          <w:bCs/>
          <w:sz w:val="26"/>
          <w:szCs w:val="28"/>
          <w:lang w:val="pt-BR"/>
        </w:rPr>
      </w:pPr>
      <w:r w:rsidRPr="00AD3CA7">
        <w:rPr>
          <w:b/>
          <w:bCs/>
          <w:sz w:val="28"/>
          <w:szCs w:val="28"/>
          <w:lang w:val="pt-BR"/>
        </w:rPr>
        <w:t xml:space="preserve">Lot 3.5.  </w:t>
      </w:r>
      <w:r w:rsidRPr="00AD3CA7">
        <w:rPr>
          <w:b/>
          <w:bCs/>
          <w:sz w:val="26"/>
          <w:szCs w:val="28"/>
          <w:lang w:val="pt-BR"/>
        </w:rPr>
        <w:t>Lucrari de tencuire la elemente portante (coloane, grinzi), și pereti a clădirii principale de producere, str. Vadul lui Vodă, 5</w:t>
      </w:r>
    </w:p>
    <w:p w14:paraId="6F287A75" w14:textId="77777777" w:rsidR="00DD5A79" w:rsidRPr="00AD3CA7" w:rsidRDefault="00DD5A79" w:rsidP="00DD5A79">
      <w:pPr>
        <w:jc w:val="center"/>
        <w:rPr>
          <w:sz w:val="26"/>
          <w:szCs w:val="24"/>
          <w:lang w:val="pt-BR"/>
        </w:rPr>
      </w:pPr>
    </w:p>
    <w:tbl>
      <w:tblPr>
        <w:tblW w:w="10065" w:type="dxa"/>
        <w:tblInd w:w="108" w:type="dxa"/>
        <w:tblLayout w:type="fixed"/>
        <w:tblLook w:val="0000" w:firstRow="0" w:lastRow="0" w:firstColumn="0" w:lastColumn="0" w:noHBand="0" w:noVBand="0"/>
      </w:tblPr>
      <w:tblGrid>
        <w:gridCol w:w="709"/>
        <w:gridCol w:w="1701"/>
        <w:gridCol w:w="4820"/>
        <w:gridCol w:w="1275"/>
        <w:gridCol w:w="1560"/>
      </w:tblGrid>
      <w:tr w:rsidR="00DD5A79" w:rsidRPr="00AD3CA7" w14:paraId="747DFEC5"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EEECC9E" w14:textId="77777777" w:rsidR="00DD5A79" w:rsidRPr="00AD3CA7" w:rsidRDefault="00DD5A79" w:rsidP="00DB1C9A">
            <w:pPr>
              <w:ind w:right="-108"/>
              <w:jc w:val="center"/>
              <w:rPr>
                <w:sz w:val="22"/>
                <w:szCs w:val="22"/>
                <w:lang w:val="en-US"/>
              </w:rPr>
            </w:pPr>
            <w:r w:rsidRPr="00AD3CA7">
              <w:rPr>
                <w:sz w:val="22"/>
                <w:szCs w:val="22"/>
              </w:rPr>
              <w:t>№</w:t>
            </w:r>
          </w:p>
          <w:p w14:paraId="2A2CBBD1"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12E027E"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820" w:type="dxa"/>
            <w:vMerge w:val="restart"/>
            <w:tcBorders>
              <w:top w:val="single" w:sz="6" w:space="0" w:color="auto"/>
              <w:left w:val="single" w:sz="6" w:space="0" w:color="auto"/>
              <w:bottom w:val="nil"/>
              <w:right w:val="nil"/>
            </w:tcBorders>
            <w:shd w:val="pct5" w:color="auto" w:fill="auto"/>
          </w:tcPr>
          <w:p w14:paraId="2D224CC7" w14:textId="77777777" w:rsidR="00DD5A79" w:rsidRPr="00AD3CA7" w:rsidRDefault="00DD5A79" w:rsidP="00DB1C9A">
            <w:pPr>
              <w:jc w:val="center"/>
              <w:rPr>
                <w:sz w:val="22"/>
                <w:szCs w:val="22"/>
                <w:lang w:val="ro-RO"/>
              </w:rPr>
            </w:pPr>
          </w:p>
          <w:p w14:paraId="17E84031"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275" w:type="dxa"/>
            <w:vMerge w:val="restart"/>
            <w:tcBorders>
              <w:top w:val="single" w:sz="6" w:space="0" w:color="auto"/>
              <w:left w:val="single" w:sz="6" w:space="0" w:color="auto"/>
              <w:bottom w:val="nil"/>
              <w:right w:val="nil"/>
            </w:tcBorders>
            <w:shd w:val="pct5" w:color="auto" w:fill="auto"/>
          </w:tcPr>
          <w:p w14:paraId="43F35FBB"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tcPr>
          <w:p w14:paraId="6AAC7128"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37F1EA41"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0A3B358"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3240079" w14:textId="77777777" w:rsidR="00DD5A79" w:rsidRPr="00AD3CA7" w:rsidRDefault="00DD5A79" w:rsidP="00DB1C9A">
            <w:pPr>
              <w:jc w:val="center"/>
              <w:rPr>
                <w:sz w:val="22"/>
                <w:szCs w:val="22"/>
                <w:lang w:val="en-US"/>
              </w:rPr>
            </w:pPr>
          </w:p>
        </w:tc>
        <w:tc>
          <w:tcPr>
            <w:tcW w:w="4820" w:type="dxa"/>
            <w:vMerge/>
            <w:tcBorders>
              <w:top w:val="nil"/>
              <w:left w:val="single" w:sz="6" w:space="0" w:color="auto"/>
              <w:bottom w:val="single" w:sz="6" w:space="0" w:color="auto"/>
              <w:right w:val="single" w:sz="6" w:space="0" w:color="auto"/>
            </w:tcBorders>
            <w:shd w:val="pct5" w:color="auto" w:fill="auto"/>
          </w:tcPr>
          <w:p w14:paraId="57330310" w14:textId="77777777" w:rsidR="00DD5A79" w:rsidRPr="00AD3CA7" w:rsidRDefault="00DD5A79" w:rsidP="00DB1C9A">
            <w:pPr>
              <w:jc w:val="center"/>
              <w:rPr>
                <w:sz w:val="22"/>
                <w:szCs w:val="22"/>
                <w:lang w:val="en-US"/>
              </w:rPr>
            </w:pPr>
          </w:p>
        </w:tc>
        <w:tc>
          <w:tcPr>
            <w:tcW w:w="1275" w:type="dxa"/>
            <w:vMerge/>
            <w:tcBorders>
              <w:top w:val="nil"/>
              <w:left w:val="single" w:sz="6" w:space="0" w:color="auto"/>
              <w:bottom w:val="single" w:sz="6" w:space="0" w:color="auto"/>
              <w:right w:val="single" w:sz="6" w:space="0" w:color="auto"/>
            </w:tcBorders>
            <w:shd w:val="pct5" w:color="auto" w:fill="auto"/>
          </w:tcPr>
          <w:p w14:paraId="5B09663C" w14:textId="77777777" w:rsidR="00DD5A79" w:rsidRPr="00AD3CA7" w:rsidRDefault="00DD5A79" w:rsidP="00DB1C9A">
            <w:pPr>
              <w:jc w:val="center"/>
              <w:rPr>
                <w:sz w:val="22"/>
                <w:szCs w:val="22"/>
                <w:lang w:val="en-US"/>
              </w:rPr>
            </w:pPr>
          </w:p>
        </w:tc>
        <w:tc>
          <w:tcPr>
            <w:tcW w:w="1560" w:type="dxa"/>
            <w:vMerge/>
            <w:tcBorders>
              <w:top w:val="nil"/>
              <w:left w:val="single" w:sz="6" w:space="0" w:color="auto"/>
              <w:bottom w:val="single" w:sz="6" w:space="0" w:color="auto"/>
              <w:right w:val="single" w:sz="4" w:space="0" w:color="auto"/>
            </w:tcBorders>
            <w:shd w:val="pct5" w:color="auto" w:fill="auto"/>
          </w:tcPr>
          <w:p w14:paraId="12A3FB71" w14:textId="77777777" w:rsidR="00DD5A79" w:rsidRPr="00AD3CA7" w:rsidRDefault="00DD5A79" w:rsidP="00DB1C9A">
            <w:pPr>
              <w:jc w:val="center"/>
              <w:rPr>
                <w:sz w:val="22"/>
                <w:szCs w:val="22"/>
                <w:lang w:val="en-US"/>
              </w:rPr>
            </w:pPr>
          </w:p>
        </w:tc>
      </w:tr>
    </w:tbl>
    <w:p w14:paraId="56B48F09" w14:textId="77777777" w:rsidR="00DD5A79" w:rsidRPr="00AD3CA7" w:rsidRDefault="00DD5A79" w:rsidP="00DD5A79">
      <w:pPr>
        <w:rPr>
          <w:sz w:val="2"/>
          <w:szCs w:val="2"/>
          <w:lang w:val="en-US"/>
        </w:rPr>
      </w:pPr>
    </w:p>
    <w:tbl>
      <w:tblPr>
        <w:tblW w:w="10065" w:type="dxa"/>
        <w:tblInd w:w="108" w:type="dxa"/>
        <w:tblLayout w:type="fixed"/>
        <w:tblLook w:val="0000" w:firstRow="0" w:lastRow="0" w:firstColumn="0" w:lastColumn="0" w:noHBand="0" w:noVBand="0"/>
      </w:tblPr>
      <w:tblGrid>
        <w:gridCol w:w="709"/>
        <w:gridCol w:w="1701"/>
        <w:gridCol w:w="4820"/>
        <w:gridCol w:w="1275"/>
        <w:gridCol w:w="1560"/>
      </w:tblGrid>
      <w:tr w:rsidR="00DD5A79" w:rsidRPr="00AD3CA7" w14:paraId="3523EF1B"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7E03AC9"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03C2E27" w14:textId="77777777" w:rsidR="00DD5A79" w:rsidRPr="00AD3CA7" w:rsidRDefault="00DD5A79" w:rsidP="00DB1C9A">
            <w:pPr>
              <w:ind w:left="-120" w:right="-108"/>
              <w:jc w:val="center"/>
              <w:rPr>
                <w:sz w:val="22"/>
                <w:szCs w:val="22"/>
              </w:rPr>
            </w:pPr>
            <w:r w:rsidRPr="00AD3CA7">
              <w:rPr>
                <w:sz w:val="22"/>
                <w:szCs w:val="22"/>
              </w:rPr>
              <w:t>2</w:t>
            </w:r>
          </w:p>
        </w:tc>
        <w:tc>
          <w:tcPr>
            <w:tcW w:w="4820" w:type="dxa"/>
            <w:tcBorders>
              <w:top w:val="single" w:sz="6" w:space="0" w:color="auto"/>
              <w:left w:val="single" w:sz="6" w:space="0" w:color="auto"/>
              <w:bottom w:val="double" w:sz="6" w:space="0" w:color="auto"/>
              <w:right w:val="nil"/>
            </w:tcBorders>
            <w:shd w:val="pct5" w:color="auto" w:fill="auto"/>
          </w:tcPr>
          <w:p w14:paraId="3FC34EAE" w14:textId="77777777" w:rsidR="00DD5A79" w:rsidRPr="00AD3CA7" w:rsidRDefault="00DD5A79" w:rsidP="00DB1C9A">
            <w:pPr>
              <w:jc w:val="center"/>
              <w:rPr>
                <w:sz w:val="22"/>
                <w:szCs w:val="22"/>
              </w:rPr>
            </w:pPr>
            <w:r w:rsidRPr="00AD3CA7">
              <w:rPr>
                <w:sz w:val="22"/>
                <w:szCs w:val="22"/>
              </w:rPr>
              <w:t>3</w:t>
            </w:r>
          </w:p>
        </w:tc>
        <w:tc>
          <w:tcPr>
            <w:tcW w:w="1275" w:type="dxa"/>
            <w:tcBorders>
              <w:top w:val="single" w:sz="6" w:space="0" w:color="auto"/>
              <w:left w:val="single" w:sz="6" w:space="0" w:color="auto"/>
              <w:bottom w:val="double" w:sz="6" w:space="0" w:color="auto"/>
              <w:right w:val="nil"/>
            </w:tcBorders>
            <w:shd w:val="pct5" w:color="auto" w:fill="auto"/>
          </w:tcPr>
          <w:p w14:paraId="42AE521C" w14:textId="77777777" w:rsidR="00DD5A79" w:rsidRPr="00AD3CA7" w:rsidRDefault="00DD5A79" w:rsidP="00DB1C9A">
            <w:pPr>
              <w:ind w:left="-108" w:right="-108"/>
              <w:jc w:val="center"/>
              <w:rPr>
                <w:sz w:val="22"/>
                <w:szCs w:val="22"/>
              </w:rPr>
            </w:pPr>
            <w:r w:rsidRPr="00AD3CA7">
              <w:rPr>
                <w:sz w:val="22"/>
                <w:szCs w:val="22"/>
              </w:rPr>
              <w:t>4</w:t>
            </w:r>
          </w:p>
        </w:tc>
        <w:tc>
          <w:tcPr>
            <w:tcW w:w="1560" w:type="dxa"/>
            <w:tcBorders>
              <w:top w:val="single" w:sz="6" w:space="0" w:color="auto"/>
              <w:left w:val="single" w:sz="6" w:space="0" w:color="auto"/>
              <w:bottom w:val="double" w:sz="6" w:space="0" w:color="auto"/>
              <w:right w:val="single" w:sz="4" w:space="0" w:color="auto"/>
            </w:tcBorders>
            <w:shd w:val="pct5" w:color="auto" w:fill="auto"/>
          </w:tcPr>
          <w:p w14:paraId="3490E167"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764F32C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98AB9C"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01FC607C" w14:textId="77777777" w:rsidR="00DD5A79" w:rsidRPr="00AD3CA7" w:rsidRDefault="00DD5A79" w:rsidP="00DB1C9A">
            <w:pPr>
              <w:jc w:val="center"/>
              <w:rPr>
                <w:sz w:val="24"/>
                <w:szCs w:val="24"/>
                <w:lang w:val="en-US"/>
              </w:rPr>
            </w:pPr>
            <w:r w:rsidRPr="00AD3CA7">
              <w:rPr>
                <w:sz w:val="24"/>
                <w:szCs w:val="24"/>
                <w:lang w:val="en-US"/>
              </w:rPr>
              <w:t>RpCJ35A</w:t>
            </w:r>
          </w:p>
          <w:p w14:paraId="4A0E1C3C"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1A5E0391" w14:textId="77777777" w:rsidR="00DD5A79" w:rsidRPr="00AD3CA7" w:rsidRDefault="00DD5A79" w:rsidP="00DB1C9A">
            <w:pPr>
              <w:adjustRightInd w:val="0"/>
              <w:rPr>
                <w:sz w:val="24"/>
                <w:szCs w:val="24"/>
                <w:lang w:val="pt-BR"/>
              </w:rPr>
            </w:pPr>
            <w:r w:rsidRPr="00AD3CA7">
              <w:rPr>
                <w:sz w:val="24"/>
                <w:szCs w:val="24"/>
                <w:lang w:val="pt-BR"/>
              </w:rPr>
              <w:t>Desfaceri de tencuieli interioare sau exterioare driscuite la pereti sau tavane</w:t>
            </w:r>
          </w:p>
          <w:p w14:paraId="23BB8D05" w14:textId="77777777" w:rsidR="00DD5A79" w:rsidRPr="00AD3CA7" w:rsidRDefault="00DD5A79" w:rsidP="00DB1C9A">
            <w:pPr>
              <w:rPr>
                <w:sz w:val="24"/>
                <w:szCs w:val="24"/>
                <w:lang w:val="pt-BR"/>
              </w:rPr>
            </w:pPr>
          </w:p>
        </w:tc>
        <w:tc>
          <w:tcPr>
            <w:tcW w:w="1275" w:type="dxa"/>
            <w:tcBorders>
              <w:top w:val="single" w:sz="4" w:space="0" w:color="auto"/>
              <w:bottom w:val="single" w:sz="4" w:space="0" w:color="auto"/>
            </w:tcBorders>
            <w:vAlign w:val="center"/>
          </w:tcPr>
          <w:p w14:paraId="6D1DCD42" w14:textId="77777777" w:rsidR="00DD5A79" w:rsidRPr="00AD3CA7" w:rsidRDefault="00DD5A79" w:rsidP="00DB1C9A">
            <w:pPr>
              <w:jc w:val="center"/>
              <w:rPr>
                <w:sz w:val="24"/>
                <w:szCs w:val="24"/>
              </w:rPr>
            </w:pPr>
            <w:r w:rsidRPr="00AD3CA7">
              <w:rPr>
                <w:sz w:val="24"/>
                <w:szCs w:val="24"/>
              </w:rPr>
              <w:t>m2</w:t>
            </w:r>
          </w:p>
        </w:tc>
        <w:tc>
          <w:tcPr>
            <w:tcW w:w="1560" w:type="dxa"/>
            <w:tcBorders>
              <w:top w:val="single" w:sz="4" w:space="0" w:color="auto"/>
              <w:bottom w:val="single" w:sz="4" w:space="0" w:color="auto"/>
            </w:tcBorders>
            <w:vAlign w:val="center"/>
          </w:tcPr>
          <w:p w14:paraId="2B585204" w14:textId="77777777" w:rsidR="00DD5A79" w:rsidRPr="00AD3CA7" w:rsidRDefault="00DD5A79" w:rsidP="00DB1C9A">
            <w:pPr>
              <w:jc w:val="center"/>
              <w:rPr>
                <w:sz w:val="24"/>
                <w:szCs w:val="24"/>
              </w:rPr>
            </w:pPr>
            <w:r w:rsidRPr="00AD3CA7">
              <w:rPr>
                <w:sz w:val="24"/>
                <w:szCs w:val="24"/>
              </w:rPr>
              <w:t>30,00</w:t>
            </w:r>
          </w:p>
        </w:tc>
      </w:tr>
      <w:tr w:rsidR="00DD5A79" w:rsidRPr="00AD3CA7" w14:paraId="39066D5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5CCA06"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1DBF2338" w14:textId="77777777" w:rsidR="00DD5A79" w:rsidRPr="00AD3CA7" w:rsidRDefault="00DD5A79" w:rsidP="00DB1C9A">
            <w:pPr>
              <w:jc w:val="center"/>
              <w:rPr>
                <w:sz w:val="24"/>
                <w:szCs w:val="24"/>
                <w:lang w:val="en-US"/>
              </w:rPr>
            </w:pPr>
            <w:r w:rsidRPr="00AD3CA7">
              <w:rPr>
                <w:sz w:val="24"/>
                <w:szCs w:val="24"/>
                <w:lang w:val="en-US"/>
              </w:rPr>
              <w:t>TsH82A</w:t>
            </w:r>
          </w:p>
          <w:p w14:paraId="48B6E96B"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2C25920D" w14:textId="77777777" w:rsidR="00DD5A79" w:rsidRPr="00AD3CA7" w:rsidRDefault="00DD5A79" w:rsidP="00DB1C9A">
            <w:pPr>
              <w:adjustRightInd w:val="0"/>
              <w:rPr>
                <w:sz w:val="24"/>
                <w:szCs w:val="24"/>
                <w:lang w:val="en-US"/>
              </w:rPr>
            </w:pPr>
            <w:r w:rsidRPr="00AD3CA7">
              <w:rPr>
                <w:sz w:val="24"/>
                <w:szCs w:val="24"/>
              </w:rPr>
              <w:t>Maturarea aleelor, cu murdarie mica</w:t>
            </w:r>
          </w:p>
          <w:p w14:paraId="3860D0F1" w14:textId="77777777" w:rsidR="00DD5A79" w:rsidRPr="00AD3CA7" w:rsidRDefault="00DD5A79" w:rsidP="00DB1C9A">
            <w:pPr>
              <w:rPr>
                <w:sz w:val="24"/>
                <w:szCs w:val="24"/>
              </w:rPr>
            </w:pPr>
          </w:p>
        </w:tc>
        <w:tc>
          <w:tcPr>
            <w:tcW w:w="1275" w:type="dxa"/>
            <w:tcBorders>
              <w:top w:val="single" w:sz="4" w:space="0" w:color="auto"/>
              <w:bottom w:val="single" w:sz="4" w:space="0" w:color="auto"/>
            </w:tcBorders>
            <w:vAlign w:val="center"/>
          </w:tcPr>
          <w:p w14:paraId="753C8DAE" w14:textId="77777777" w:rsidR="00DD5A79" w:rsidRPr="00AD3CA7" w:rsidRDefault="00DD5A79" w:rsidP="00DB1C9A">
            <w:pPr>
              <w:jc w:val="center"/>
              <w:rPr>
                <w:sz w:val="24"/>
                <w:szCs w:val="24"/>
              </w:rPr>
            </w:pPr>
            <w:r w:rsidRPr="00AD3CA7">
              <w:rPr>
                <w:sz w:val="24"/>
                <w:szCs w:val="24"/>
              </w:rPr>
              <w:t>100m2</w:t>
            </w:r>
          </w:p>
        </w:tc>
        <w:tc>
          <w:tcPr>
            <w:tcW w:w="1560" w:type="dxa"/>
            <w:tcBorders>
              <w:top w:val="single" w:sz="4" w:space="0" w:color="auto"/>
              <w:bottom w:val="single" w:sz="4" w:space="0" w:color="auto"/>
            </w:tcBorders>
            <w:vAlign w:val="center"/>
          </w:tcPr>
          <w:p w14:paraId="2F144E23" w14:textId="77777777" w:rsidR="00DD5A79" w:rsidRPr="00AD3CA7" w:rsidRDefault="00DD5A79" w:rsidP="00DB1C9A">
            <w:pPr>
              <w:jc w:val="center"/>
              <w:rPr>
                <w:sz w:val="24"/>
                <w:szCs w:val="24"/>
              </w:rPr>
            </w:pPr>
            <w:r w:rsidRPr="00AD3CA7">
              <w:rPr>
                <w:sz w:val="24"/>
                <w:szCs w:val="24"/>
              </w:rPr>
              <w:t>0,30</w:t>
            </w:r>
          </w:p>
        </w:tc>
      </w:tr>
      <w:tr w:rsidR="00DD5A79" w:rsidRPr="00AD3CA7" w14:paraId="53EDBEF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9E1154"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390B921E" w14:textId="77777777" w:rsidR="00DD5A79" w:rsidRPr="00AD3CA7" w:rsidRDefault="00DD5A79" w:rsidP="00DB1C9A">
            <w:pPr>
              <w:jc w:val="center"/>
              <w:rPr>
                <w:sz w:val="24"/>
                <w:szCs w:val="24"/>
                <w:lang w:val="en-US"/>
              </w:rPr>
            </w:pPr>
            <w:r w:rsidRPr="00AD3CA7">
              <w:rPr>
                <w:sz w:val="24"/>
                <w:szCs w:val="24"/>
                <w:lang w:val="en-US"/>
              </w:rPr>
              <w:t>RpCK10C</w:t>
            </w:r>
          </w:p>
          <w:p w14:paraId="0BF15122"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43C23CB9" w14:textId="77777777" w:rsidR="00DD5A79" w:rsidRPr="00AD3CA7" w:rsidRDefault="00DD5A79" w:rsidP="00DB1C9A">
            <w:pPr>
              <w:adjustRightInd w:val="0"/>
              <w:rPr>
                <w:sz w:val="24"/>
                <w:szCs w:val="24"/>
                <w:lang w:val="pt-BR"/>
              </w:rPr>
            </w:pPr>
            <w:r w:rsidRPr="00AD3CA7">
              <w:rPr>
                <w:sz w:val="24"/>
                <w:szCs w:val="24"/>
                <w:lang w:val="pt-BR"/>
              </w:rPr>
              <w:t>Curatarea barelor de armatura de rugina executata mecanizat, cu discuri abrazive</w:t>
            </w:r>
          </w:p>
          <w:p w14:paraId="0DA067F7" w14:textId="77777777" w:rsidR="00DD5A79" w:rsidRPr="00AD3CA7" w:rsidRDefault="00DD5A79" w:rsidP="00DB1C9A">
            <w:pPr>
              <w:rPr>
                <w:sz w:val="24"/>
                <w:szCs w:val="24"/>
                <w:lang w:val="pt-BR"/>
              </w:rPr>
            </w:pPr>
          </w:p>
        </w:tc>
        <w:tc>
          <w:tcPr>
            <w:tcW w:w="1275" w:type="dxa"/>
            <w:tcBorders>
              <w:top w:val="single" w:sz="4" w:space="0" w:color="auto"/>
              <w:bottom w:val="single" w:sz="4" w:space="0" w:color="auto"/>
            </w:tcBorders>
            <w:vAlign w:val="center"/>
          </w:tcPr>
          <w:p w14:paraId="5DC131A4" w14:textId="77777777" w:rsidR="00DD5A79" w:rsidRPr="00AD3CA7" w:rsidRDefault="00DD5A79" w:rsidP="00DB1C9A">
            <w:pPr>
              <w:jc w:val="center"/>
              <w:rPr>
                <w:sz w:val="24"/>
                <w:szCs w:val="24"/>
              </w:rPr>
            </w:pPr>
            <w:r w:rsidRPr="00AD3CA7">
              <w:rPr>
                <w:sz w:val="24"/>
                <w:szCs w:val="24"/>
              </w:rPr>
              <w:t>m2</w:t>
            </w:r>
          </w:p>
        </w:tc>
        <w:tc>
          <w:tcPr>
            <w:tcW w:w="1560" w:type="dxa"/>
            <w:tcBorders>
              <w:top w:val="single" w:sz="4" w:space="0" w:color="auto"/>
              <w:bottom w:val="single" w:sz="4" w:space="0" w:color="auto"/>
            </w:tcBorders>
            <w:vAlign w:val="center"/>
          </w:tcPr>
          <w:p w14:paraId="579A4249" w14:textId="77777777" w:rsidR="00DD5A79" w:rsidRPr="00AD3CA7" w:rsidRDefault="00DD5A79" w:rsidP="00DB1C9A">
            <w:pPr>
              <w:jc w:val="center"/>
              <w:rPr>
                <w:sz w:val="24"/>
                <w:szCs w:val="24"/>
              </w:rPr>
            </w:pPr>
            <w:r w:rsidRPr="00AD3CA7">
              <w:rPr>
                <w:sz w:val="24"/>
                <w:szCs w:val="24"/>
              </w:rPr>
              <w:t>5,00</w:t>
            </w:r>
          </w:p>
        </w:tc>
      </w:tr>
      <w:tr w:rsidR="00DD5A79" w:rsidRPr="00AD3CA7" w14:paraId="6568910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C3D867"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0E51DCFC" w14:textId="77777777" w:rsidR="00DD5A79" w:rsidRPr="00AD3CA7" w:rsidRDefault="00DD5A79" w:rsidP="00DB1C9A">
            <w:pPr>
              <w:jc w:val="center"/>
              <w:rPr>
                <w:sz w:val="24"/>
                <w:szCs w:val="24"/>
                <w:lang w:val="en-US"/>
              </w:rPr>
            </w:pPr>
            <w:r w:rsidRPr="00AD3CA7">
              <w:rPr>
                <w:sz w:val="24"/>
                <w:szCs w:val="24"/>
                <w:lang w:val="en-US"/>
              </w:rPr>
              <w:t>RpCJ05A</w:t>
            </w:r>
          </w:p>
          <w:p w14:paraId="759762CB"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4BB60F3D" w14:textId="77777777" w:rsidR="00DD5A79" w:rsidRPr="00AD3CA7" w:rsidRDefault="00DD5A79" w:rsidP="00DB1C9A">
            <w:pPr>
              <w:adjustRightInd w:val="0"/>
              <w:rPr>
                <w:sz w:val="24"/>
                <w:szCs w:val="24"/>
                <w:lang w:val="pt-BR"/>
              </w:rPr>
            </w:pPr>
            <w:r w:rsidRPr="00AD3CA7">
              <w:rPr>
                <w:sz w:val="24"/>
                <w:szCs w:val="24"/>
                <w:lang w:val="pt-BR"/>
              </w:rPr>
              <w:t>Reparatii de tencuieli interioare, subtiri, driscuite, executate la pereti si stilpi din beton armat de 1 cm grosime, cu mortar de ciment-var marca 100 T pentru sprit si mortar de var-ciment marca 10 T, pentru grund si stratul vizibil</w:t>
            </w:r>
          </w:p>
          <w:p w14:paraId="22737CFD" w14:textId="77777777" w:rsidR="00DD5A79" w:rsidRPr="00AD3CA7" w:rsidRDefault="00DD5A79" w:rsidP="00DB1C9A">
            <w:pPr>
              <w:rPr>
                <w:sz w:val="24"/>
                <w:szCs w:val="24"/>
                <w:lang w:val="pt-BR"/>
              </w:rPr>
            </w:pPr>
          </w:p>
        </w:tc>
        <w:tc>
          <w:tcPr>
            <w:tcW w:w="1275" w:type="dxa"/>
            <w:tcBorders>
              <w:top w:val="single" w:sz="4" w:space="0" w:color="auto"/>
              <w:bottom w:val="single" w:sz="4" w:space="0" w:color="auto"/>
            </w:tcBorders>
            <w:vAlign w:val="center"/>
          </w:tcPr>
          <w:p w14:paraId="438EC9FB" w14:textId="77777777" w:rsidR="00DD5A79" w:rsidRPr="00AD3CA7" w:rsidRDefault="00DD5A79" w:rsidP="00DB1C9A">
            <w:pPr>
              <w:jc w:val="center"/>
              <w:rPr>
                <w:sz w:val="24"/>
                <w:szCs w:val="24"/>
              </w:rPr>
            </w:pPr>
            <w:r w:rsidRPr="00AD3CA7">
              <w:rPr>
                <w:sz w:val="24"/>
                <w:szCs w:val="24"/>
              </w:rPr>
              <w:t>m2</w:t>
            </w:r>
          </w:p>
        </w:tc>
        <w:tc>
          <w:tcPr>
            <w:tcW w:w="1560" w:type="dxa"/>
            <w:tcBorders>
              <w:top w:val="single" w:sz="4" w:space="0" w:color="auto"/>
              <w:bottom w:val="single" w:sz="4" w:space="0" w:color="auto"/>
            </w:tcBorders>
            <w:vAlign w:val="center"/>
          </w:tcPr>
          <w:p w14:paraId="57E77461" w14:textId="77777777" w:rsidR="00DD5A79" w:rsidRPr="00AD3CA7" w:rsidRDefault="00DD5A79" w:rsidP="00DB1C9A">
            <w:pPr>
              <w:jc w:val="center"/>
              <w:rPr>
                <w:sz w:val="24"/>
                <w:szCs w:val="24"/>
              </w:rPr>
            </w:pPr>
            <w:r w:rsidRPr="00AD3CA7">
              <w:rPr>
                <w:sz w:val="24"/>
                <w:szCs w:val="24"/>
              </w:rPr>
              <w:t>30,00</w:t>
            </w:r>
          </w:p>
        </w:tc>
      </w:tr>
      <w:tr w:rsidR="00DD5A79" w:rsidRPr="00AD3CA7" w14:paraId="085D215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912ABC"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1721630A" w14:textId="77777777" w:rsidR="00DD5A79" w:rsidRPr="00AD3CA7" w:rsidRDefault="00DD5A79" w:rsidP="00DB1C9A">
            <w:pPr>
              <w:jc w:val="center"/>
              <w:rPr>
                <w:sz w:val="24"/>
                <w:szCs w:val="24"/>
                <w:lang w:val="en-US"/>
              </w:rPr>
            </w:pPr>
            <w:r w:rsidRPr="00AD3CA7">
              <w:rPr>
                <w:sz w:val="24"/>
                <w:szCs w:val="24"/>
                <w:lang w:val="en-US"/>
              </w:rPr>
              <w:t>RpCJ12A</w:t>
            </w:r>
          </w:p>
          <w:p w14:paraId="76E12A1B"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371945D8" w14:textId="77777777" w:rsidR="00DD5A79" w:rsidRPr="00AD3CA7" w:rsidRDefault="00DD5A79" w:rsidP="00DB1C9A">
            <w:pPr>
              <w:adjustRightInd w:val="0"/>
              <w:rPr>
                <w:sz w:val="24"/>
                <w:szCs w:val="24"/>
                <w:lang w:val="pt-BR"/>
              </w:rPr>
            </w:pPr>
            <w:r w:rsidRPr="00AD3CA7">
              <w:rPr>
                <w:sz w:val="24"/>
                <w:szCs w:val="24"/>
                <w:lang w:val="pt-BR"/>
              </w:rPr>
              <w:t>Tencuieli interioare si exterioare sclivisite, executate cu mortar de ciment M 100-T de 2 cm grosime medie, la pereti din beton sau caramida, cu suprafete plane</w:t>
            </w:r>
          </w:p>
          <w:p w14:paraId="5F994902" w14:textId="77777777" w:rsidR="00DD5A79" w:rsidRPr="00AD3CA7" w:rsidRDefault="00DD5A79" w:rsidP="00DB1C9A">
            <w:pPr>
              <w:rPr>
                <w:sz w:val="24"/>
                <w:szCs w:val="24"/>
                <w:lang w:val="pt-BR"/>
              </w:rPr>
            </w:pPr>
          </w:p>
        </w:tc>
        <w:tc>
          <w:tcPr>
            <w:tcW w:w="1275" w:type="dxa"/>
            <w:tcBorders>
              <w:top w:val="single" w:sz="4" w:space="0" w:color="auto"/>
              <w:bottom w:val="single" w:sz="4" w:space="0" w:color="auto"/>
            </w:tcBorders>
            <w:vAlign w:val="center"/>
          </w:tcPr>
          <w:p w14:paraId="1692ADE4" w14:textId="77777777" w:rsidR="00DD5A79" w:rsidRPr="00AD3CA7" w:rsidRDefault="00DD5A79" w:rsidP="00DB1C9A">
            <w:pPr>
              <w:jc w:val="center"/>
              <w:rPr>
                <w:sz w:val="24"/>
                <w:szCs w:val="24"/>
              </w:rPr>
            </w:pPr>
            <w:r w:rsidRPr="00AD3CA7">
              <w:rPr>
                <w:sz w:val="24"/>
                <w:szCs w:val="24"/>
              </w:rPr>
              <w:t>m2</w:t>
            </w:r>
          </w:p>
        </w:tc>
        <w:tc>
          <w:tcPr>
            <w:tcW w:w="1560" w:type="dxa"/>
            <w:tcBorders>
              <w:top w:val="single" w:sz="4" w:space="0" w:color="auto"/>
              <w:bottom w:val="single" w:sz="4" w:space="0" w:color="auto"/>
            </w:tcBorders>
            <w:vAlign w:val="center"/>
          </w:tcPr>
          <w:p w14:paraId="1425C757" w14:textId="77777777" w:rsidR="00DD5A79" w:rsidRPr="00AD3CA7" w:rsidRDefault="00DD5A79" w:rsidP="00DB1C9A">
            <w:pPr>
              <w:jc w:val="center"/>
              <w:rPr>
                <w:sz w:val="24"/>
                <w:szCs w:val="24"/>
              </w:rPr>
            </w:pPr>
            <w:r w:rsidRPr="00AD3CA7">
              <w:rPr>
                <w:sz w:val="24"/>
                <w:szCs w:val="24"/>
              </w:rPr>
              <w:t>30,00</w:t>
            </w:r>
          </w:p>
        </w:tc>
      </w:tr>
      <w:tr w:rsidR="00DD5A79" w:rsidRPr="00AD3CA7" w14:paraId="2CC2995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D493B7"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3133CB84" w14:textId="77777777" w:rsidR="00DD5A79" w:rsidRPr="00AD3CA7" w:rsidRDefault="00DD5A79" w:rsidP="00DB1C9A">
            <w:pPr>
              <w:jc w:val="center"/>
              <w:rPr>
                <w:sz w:val="24"/>
                <w:szCs w:val="24"/>
                <w:lang w:val="en-US"/>
              </w:rPr>
            </w:pPr>
            <w:r w:rsidRPr="00AD3CA7">
              <w:rPr>
                <w:sz w:val="24"/>
                <w:szCs w:val="24"/>
                <w:lang w:val="en-US"/>
              </w:rPr>
              <w:t>TrI1AA02C2</w:t>
            </w:r>
          </w:p>
          <w:p w14:paraId="2B13607E"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21699DF0"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6BDCC3B2" w14:textId="77777777" w:rsidR="00DD5A79" w:rsidRPr="00AD3CA7" w:rsidRDefault="00DD5A79" w:rsidP="00DB1C9A">
            <w:pPr>
              <w:rPr>
                <w:sz w:val="24"/>
                <w:szCs w:val="24"/>
                <w:lang w:val="pt-BR"/>
              </w:rPr>
            </w:pPr>
          </w:p>
        </w:tc>
        <w:tc>
          <w:tcPr>
            <w:tcW w:w="1275" w:type="dxa"/>
            <w:tcBorders>
              <w:top w:val="single" w:sz="4" w:space="0" w:color="auto"/>
              <w:bottom w:val="single" w:sz="4" w:space="0" w:color="auto"/>
            </w:tcBorders>
            <w:vAlign w:val="center"/>
          </w:tcPr>
          <w:p w14:paraId="0F4C76C2" w14:textId="77777777" w:rsidR="00DD5A79" w:rsidRPr="00AD3CA7" w:rsidRDefault="00DD5A79" w:rsidP="00DB1C9A">
            <w:pPr>
              <w:jc w:val="center"/>
              <w:rPr>
                <w:sz w:val="24"/>
                <w:szCs w:val="24"/>
              </w:rPr>
            </w:pPr>
            <w:r w:rsidRPr="00AD3CA7">
              <w:rPr>
                <w:sz w:val="24"/>
                <w:szCs w:val="24"/>
              </w:rPr>
              <w:t>t</w:t>
            </w:r>
          </w:p>
        </w:tc>
        <w:tc>
          <w:tcPr>
            <w:tcW w:w="1560" w:type="dxa"/>
            <w:tcBorders>
              <w:top w:val="single" w:sz="4" w:space="0" w:color="auto"/>
              <w:bottom w:val="single" w:sz="4" w:space="0" w:color="auto"/>
            </w:tcBorders>
            <w:vAlign w:val="center"/>
          </w:tcPr>
          <w:p w14:paraId="0374A3F5" w14:textId="77777777" w:rsidR="00DD5A79" w:rsidRPr="00AD3CA7" w:rsidRDefault="00DD5A79" w:rsidP="00DB1C9A">
            <w:pPr>
              <w:jc w:val="center"/>
              <w:rPr>
                <w:sz w:val="24"/>
                <w:szCs w:val="24"/>
              </w:rPr>
            </w:pPr>
            <w:r w:rsidRPr="00AD3CA7">
              <w:rPr>
                <w:sz w:val="24"/>
                <w:szCs w:val="24"/>
              </w:rPr>
              <w:t>1,20</w:t>
            </w:r>
          </w:p>
        </w:tc>
      </w:tr>
      <w:tr w:rsidR="00DD5A79" w:rsidRPr="00AD3CA7" w14:paraId="75E742D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806B74" w14:textId="77777777" w:rsidR="00DD5A79" w:rsidRPr="00AD3CA7" w:rsidRDefault="00DD5A79" w:rsidP="00DB1C9A">
            <w:pPr>
              <w:jc w:val="center"/>
              <w:rPr>
                <w:sz w:val="24"/>
                <w:szCs w:val="24"/>
              </w:rPr>
            </w:pPr>
            <w:r w:rsidRPr="00AD3CA7">
              <w:rPr>
                <w:sz w:val="24"/>
                <w:szCs w:val="24"/>
              </w:rPr>
              <w:t>7</w:t>
            </w:r>
          </w:p>
        </w:tc>
        <w:tc>
          <w:tcPr>
            <w:tcW w:w="1701" w:type="dxa"/>
            <w:tcBorders>
              <w:top w:val="single" w:sz="4" w:space="0" w:color="auto"/>
              <w:bottom w:val="single" w:sz="4" w:space="0" w:color="auto"/>
            </w:tcBorders>
            <w:vAlign w:val="center"/>
          </w:tcPr>
          <w:p w14:paraId="19A70F5E" w14:textId="77777777" w:rsidR="00DD5A79" w:rsidRPr="00AD3CA7" w:rsidRDefault="00DD5A79" w:rsidP="00DB1C9A">
            <w:pPr>
              <w:jc w:val="center"/>
              <w:rPr>
                <w:sz w:val="24"/>
                <w:szCs w:val="24"/>
                <w:lang w:val="en-US"/>
              </w:rPr>
            </w:pPr>
            <w:r w:rsidRPr="00AD3CA7">
              <w:rPr>
                <w:sz w:val="24"/>
                <w:szCs w:val="24"/>
                <w:lang w:val="en-US"/>
              </w:rPr>
              <w:t>TsI50B10</w:t>
            </w:r>
          </w:p>
          <w:p w14:paraId="390554E7"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1C96EDE6" w14:textId="77777777" w:rsidR="00DD5A79" w:rsidRPr="00AD3CA7" w:rsidRDefault="00DD5A79" w:rsidP="00DB1C9A">
            <w:pPr>
              <w:adjustRightInd w:val="0"/>
              <w:rPr>
                <w:sz w:val="24"/>
                <w:szCs w:val="24"/>
                <w:lang w:val="pt-BR"/>
              </w:rPr>
            </w:pPr>
            <w:r w:rsidRPr="00AD3CA7">
              <w:rPr>
                <w:sz w:val="24"/>
                <w:szCs w:val="24"/>
                <w:lang w:val="pt-BR"/>
              </w:rPr>
              <w:t>Transportarea pamintului cu autobasculanta de 5 t la distanta  de 20 km  (deseuri)</w:t>
            </w:r>
          </w:p>
          <w:p w14:paraId="65314B12" w14:textId="77777777" w:rsidR="00DD5A79" w:rsidRPr="00AD3CA7" w:rsidRDefault="00DD5A79" w:rsidP="00DB1C9A">
            <w:pPr>
              <w:rPr>
                <w:sz w:val="24"/>
                <w:szCs w:val="24"/>
                <w:lang w:val="pt-BR"/>
              </w:rPr>
            </w:pPr>
          </w:p>
        </w:tc>
        <w:tc>
          <w:tcPr>
            <w:tcW w:w="1275" w:type="dxa"/>
            <w:tcBorders>
              <w:top w:val="single" w:sz="4" w:space="0" w:color="auto"/>
              <w:bottom w:val="single" w:sz="4" w:space="0" w:color="auto"/>
            </w:tcBorders>
            <w:vAlign w:val="center"/>
          </w:tcPr>
          <w:p w14:paraId="2F19EC6C" w14:textId="77777777" w:rsidR="00DD5A79" w:rsidRPr="00AD3CA7" w:rsidRDefault="00DD5A79" w:rsidP="00DB1C9A">
            <w:pPr>
              <w:jc w:val="center"/>
              <w:rPr>
                <w:sz w:val="24"/>
                <w:szCs w:val="24"/>
              </w:rPr>
            </w:pPr>
            <w:r w:rsidRPr="00AD3CA7">
              <w:rPr>
                <w:sz w:val="24"/>
                <w:szCs w:val="24"/>
              </w:rPr>
              <w:t>t</w:t>
            </w:r>
          </w:p>
        </w:tc>
        <w:tc>
          <w:tcPr>
            <w:tcW w:w="1560" w:type="dxa"/>
            <w:tcBorders>
              <w:top w:val="single" w:sz="4" w:space="0" w:color="auto"/>
              <w:bottom w:val="single" w:sz="4" w:space="0" w:color="auto"/>
            </w:tcBorders>
            <w:vAlign w:val="center"/>
          </w:tcPr>
          <w:p w14:paraId="108FC0E1" w14:textId="77777777" w:rsidR="00DD5A79" w:rsidRPr="00AD3CA7" w:rsidRDefault="00DD5A79" w:rsidP="00DB1C9A">
            <w:pPr>
              <w:jc w:val="center"/>
              <w:rPr>
                <w:sz w:val="24"/>
                <w:szCs w:val="24"/>
              </w:rPr>
            </w:pPr>
            <w:r w:rsidRPr="00AD3CA7">
              <w:rPr>
                <w:sz w:val="24"/>
                <w:szCs w:val="24"/>
              </w:rPr>
              <w:t>1,20</w:t>
            </w:r>
          </w:p>
        </w:tc>
      </w:tr>
      <w:tr w:rsidR="00DD5A79" w:rsidRPr="00AD3CA7" w14:paraId="48B22CB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FB25EA" w14:textId="77777777" w:rsidR="00DD5A79" w:rsidRPr="00AD3CA7" w:rsidRDefault="00DD5A79" w:rsidP="00DB1C9A">
            <w:pPr>
              <w:jc w:val="center"/>
              <w:rPr>
                <w:sz w:val="24"/>
                <w:szCs w:val="24"/>
              </w:rPr>
            </w:pPr>
            <w:r w:rsidRPr="00AD3CA7">
              <w:rPr>
                <w:sz w:val="24"/>
                <w:szCs w:val="24"/>
              </w:rPr>
              <w:t>8</w:t>
            </w:r>
          </w:p>
        </w:tc>
        <w:tc>
          <w:tcPr>
            <w:tcW w:w="1701" w:type="dxa"/>
            <w:tcBorders>
              <w:top w:val="single" w:sz="4" w:space="0" w:color="auto"/>
              <w:bottom w:val="single" w:sz="4" w:space="0" w:color="auto"/>
            </w:tcBorders>
            <w:vAlign w:val="center"/>
          </w:tcPr>
          <w:p w14:paraId="14EA61B2" w14:textId="77777777" w:rsidR="00DD5A79" w:rsidRPr="00AD3CA7" w:rsidRDefault="00DD5A79" w:rsidP="00DB1C9A">
            <w:pPr>
              <w:jc w:val="center"/>
              <w:rPr>
                <w:sz w:val="24"/>
                <w:szCs w:val="24"/>
                <w:lang w:val="en-US"/>
              </w:rPr>
            </w:pPr>
            <w:r w:rsidRPr="00AD3CA7">
              <w:rPr>
                <w:sz w:val="24"/>
                <w:szCs w:val="24"/>
                <w:lang w:val="en-US"/>
              </w:rPr>
              <w:t>RpCH31D</w:t>
            </w:r>
          </w:p>
          <w:p w14:paraId="7EB29B6A"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250122BA" w14:textId="77777777" w:rsidR="00DD5A79" w:rsidRPr="00AD3CA7" w:rsidRDefault="00DD5A79" w:rsidP="00DB1C9A">
            <w:pPr>
              <w:adjustRightInd w:val="0"/>
              <w:rPr>
                <w:sz w:val="24"/>
                <w:szCs w:val="24"/>
                <w:lang w:val="pt-BR"/>
              </w:rPr>
            </w:pPr>
            <w:r w:rsidRPr="00AD3CA7">
              <w:rPr>
                <w:sz w:val="24"/>
                <w:szCs w:val="24"/>
                <w:lang w:val="pt-BR"/>
              </w:rPr>
              <w:t>Montarea si demontarea schelei pentru lucrari de constructii - schela metalica tubulara pentru inaltimi peste 7 m, inclusiv streasinile din PFL sau plasa de protectie cu toate materialele necesare si ancorare de elementele constructiei</w:t>
            </w:r>
          </w:p>
          <w:p w14:paraId="379DFEBB" w14:textId="77777777" w:rsidR="00DD5A79" w:rsidRPr="00AD3CA7" w:rsidRDefault="00DD5A79" w:rsidP="00DB1C9A">
            <w:pPr>
              <w:rPr>
                <w:sz w:val="24"/>
                <w:szCs w:val="24"/>
                <w:lang w:val="pt-BR"/>
              </w:rPr>
            </w:pPr>
          </w:p>
        </w:tc>
        <w:tc>
          <w:tcPr>
            <w:tcW w:w="1275" w:type="dxa"/>
            <w:tcBorders>
              <w:top w:val="single" w:sz="4" w:space="0" w:color="auto"/>
              <w:bottom w:val="single" w:sz="4" w:space="0" w:color="auto"/>
            </w:tcBorders>
            <w:vAlign w:val="center"/>
          </w:tcPr>
          <w:p w14:paraId="43421883" w14:textId="77777777" w:rsidR="00DD5A79" w:rsidRPr="00AD3CA7" w:rsidRDefault="00DD5A79" w:rsidP="00DB1C9A">
            <w:pPr>
              <w:jc w:val="center"/>
              <w:rPr>
                <w:sz w:val="24"/>
                <w:szCs w:val="24"/>
              </w:rPr>
            </w:pPr>
            <w:r w:rsidRPr="00AD3CA7">
              <w:rPr>
                <w:sz w:val="24"/>
                <w:szCs w:val="24"/>
              </w:rPr>
              <w:t>m2</w:t>
            </w:r>
          </w:p>
        </w:tc>
        <w:tc>
          <w:tcPr>
            <w:tcW w:w="1560" w:type="dxa"/>
            <w:tcBorders>
              <w:top w:val="single" w:sz="4" w:space="0" w:color="auto"/>
              <w:bottom w:val="single" w:sz="4" w:space="0" w:color="auto"/>
            </w:tcBorders>
            <w:vAlign w:val="center"/>
          </w:tcPr>
          <w:p w14:paraId="59B3257E" w14:textId="77777777" w:rsidR="00DD5A79" w:rsidRPr="00AD3CA7" w:rsidRDefault="00DD5A79" w:rsidP="00DB1C9A">
            <w:pPr>
              <w:jc w:val="center"/>
              <w:rPr>
                <w:sz w:val="24"/>
                <w:szCs w:val="24"/>
              </w:rPr>
            </w:pPr>
            <w:r w:rsidRPr="00AD3CA7">
              <w:rPr>
                <w:sz w:val="24"/>
                <w:szCs w:val="24"/>
              </w:rPr>
              <w:t>50,00</w:t>
            </w:r>
          </w:p>
        </w:tc>
      </w:tr>
    </w:tbl>
    <w:p w14:paraId="76693493" w14:textId="77777777" w:rsidR="00DD5A79" w:rsidRPr="00AD3CA7" w:rsidRDefault="00DD5A79" w:rsidP="00DD5A79">
      <w:pPr>
        <w:rPr>
          <w:sz w:val="6"/>
          <w:szCs w:val="6"/>
          <w:lang w:val="ro-RO"/>
        </w:rPr>
      </w:pPr>
      <w:r w:rsidRPr="00AD3CA7">
        <w:rPr>
          <w:sz w:val="24"/>
          <w:szCs w:val="24"/>
        </w:rPr>
        <w:t xml:space="preserve"> </w:t>
      </w:r>
    </w:p>
    <w:p w14:paraId="3D12E709" w14:textId="77777777" w:rsidR="00DD5A79" w:rsidRPr="00AD3CA7" w:rsidRDefault="00DD5A79" w:rsidP="00DD5A79">
      <w:pPr>
        <w:tabs>
          <w:tab w:val="left" w:pos="4786"/>
          <w:tab w:val="left" w:pos="10031"/>
        </w:tabs>
        <w:rPr>
          <w:sz w:val="4"/>
          <w:szCs w:val="4"/>
          <w:lang w:val="ro-RO"/>
        </w:rPr>
      </w:pPr>
    </w:p>
    <w:p w14:paraId="19361306" w14:textId="77777777" w:rsidR="00DD5A79" w:rsidRPr="00AD3CA7" w:rsidRDefault="00DD5A79" w:rsidP="00DD5A79">
      <w:pPr>
        <w:jc w:val="right"/>
        <w:rPr>
          <w:b/>
          <w:bCs/>
          <w:i/>
          <w:iCs/>
          <w:sz w:val="22"/>
          <w:szCs w:val="22"/>
          <w:lang w:val="ro-RO"/>
        </w:rPr>
      </w:pPr>
    </w:p>
    <w:p w14:paraId="4A847CFC" w14:textId="77777777" w:rsidR="00DD5A79" w:rsidRPr="00AD3CA7" w:rsidRDefault="00DD5A79" w:rsidP="00DD5A79">
      <w:pPr>
        <w:jc w:val="right"/>
        <w:rPr>
          <w:b/>
          <w:bCs/>
          <w:i/>
          <w:iCs/>
          <w:sz w:val="22"/>
          <w:szCs w:val="22"/>
          <w:lang w:val="ro-RO"/>
        </w:rPr>
      </w:pPr>
    </w:p>
    <w:p w14:paraId="57BBA50A" w14:textId="77777777" w:rsidR="00DD5A79" w:rsidRPr="00AD3CA7" w:rsidRDefault="00DD5A79" w:rsidP="00DD5A79">
      <w:pPr>
        <w:jc w:val="right"/>
        <w:rPr>
          <w:b/>
          <w:bCs/>
          <w:i/>
          <w:iCs/>
          <w:sz w:val="22"/>
          <w:szCs w:val="22"/>
          <w:lang w:val="ro-RO"/>
        </w:rPr>
      </w:pPr>
    </w:p>
    <w:p w14:paraId="54B75423" w14:textId="77777777" w:rsidR="00DD5A79" w:rsidRPr="00AD3CA7" w:rsidRDefault="00DD5A79" w:rsidP="00DD5A79">
      <w:pPr>
        <w:jc w:val="right"/>
        <w:rPr>
          <w:b/>
          <w:bCs/>
          <w:i/>
          <w:iCs/>
          <w:sz w:val="22"/>
          <w:szCs w:val="22"/>
          <w:lang w:val="ro-RO"/>
        </w:rPr>
      </w:pPr>
    </w:p>
    <w:p w14:paraId="1823A4F3" w14:textId="77777777" w:rsidR="00DD5A79" w:rsidRPr="00AD3CA7" w:rsidRDefault="00DD5A79" w:rsidP="00DD5A79">
      <w:pPr>
        <w:jc w:val="right"/>
        <w:rPr>
          <w:b/>
          <w:bCs/>
          <w:i/>
          <w:iCs/>
          <w:sz w:val="22"/>
          <w:szCs w:val="22"/>
          <w:lang w:val="ro-RO"/>
        </w:rPr>
      </w:pPr>
    </w:p>
    <w:p w14:paraId="2A7BB6C6" w14:textId="77777777" w:rsidR="00DD5A79" w:rsidRPr="00AD3CA7" w:rsidRDefault="00DD5A79" w:rsidP="00DD5A79">
      <w:pPr>
        <w:jc w:val="right"/>
        <w:rPr>
          <w:b/>
          <w:bCs/>
          <w:i/>
          <w:iCs/>
          <w:sz w:val="22"/>
          <w:szCs w:val="22"/>
          <w:lang w:val="ro-RO"/>
        </w:rPr>
      </w:pPr>
    </w:p>
    <w:p w14:paraId="671FA21E" w14:textId="77777777" w:rsidR="00DD5A79" w:rsidRPr="00AD3CA7" w:rsidRDefault="00DD5A79" w:rsidP="00DD5A79">
      <w:pPr>
        <w:jc w:val="right"/>
        <w:rPr>
          <w:b/>
          <w:bCs/>
          <w:i/>
          <w:iCs/>
          <w:sz w:val="22"/>
          <w:szCs w:val="22"/>
          <w:lang w:val="ro-RO"/>
        </w:rPr>
      </w:pPr>
    </w:p>
    <w:p w14:paraId="439B5115" w14:textId="77777777" w:rsidR="00DD5A79" w:rsidRPr="00AD3CA7" w:rsidRDefault="00DD5A79" w:rsidP="00DD5A79">
      <w:pPr>
        <w:jc w:val="right"/>
        <w:rPr>
          <w:b/>
          <w:bCs/>
          <w:i/>
          <w:iCs/>
          <w:sz w:val="22"/>
          <w:szCs w:val="22"/>
          <w:lang w:val="ro-RO"/>
        </w:rPr>
      </w:pPr>
    </w:p>
    <w:p w14:paraId="388279F5" w14:textId="77777777" w:rsidR="00DD5A79" w:rsidRPr="00AD3CA7" w:rsidRDefault="00DD5A79" w:rsidP="00DD5A79">
      <w:pPr>
        <w:jc w:val="right"/>
        <w:rPr>
          <w:b/>
          <w:bCs/>
          <w:i/>
          <w:iCs/>
          <w:sz w:val="22"/>
          <w:szCs w:val="22"/>
          <w:lang w:val="ro-RO"/>
        </w:rPr>
      </w:pPr>
      <w:r w:rsidRPr="00AD3CA7">
        <w:rPr>
          <w:b/>
          <w:bCs/>
          <w:i/>
          <w:iCs/>
          <w:sz w:val="22"/>
          <w:szCs w:val="22"/>
          <w:lang w:val="ro-RO"/>
        </w:rPr>
        <w:t xml:space="preserve">Anexa 8 </w:t>
      </w:r>
    </w:p>
    <w:p w14:paraId="008D71FE" w14:textId="77777777" w:rsidR="00DD5A79" w:rsidRPr="00AD3CA7" w:rsidRDefault="00DD5A79" w:rsidP="00DD5A79">
      <w:pPr>
        <w:jc w:val="right"/>
        <w:rPr>
          <w:kern w:val="2"/>
          <w:sz w:val="16"/>
          <w:szCs w:val="16"/>
          <w:lang w:val="en-US"/>
        </w:rPr>
      </w:pPr>
    </w:p>
    <w:tbl>
      <w:tblPr>
        <w:tblW w:w="0" w:type="auto"/>
        <w:tblLayout w:type="fixed"/>
        <w:tblLook w:val="0000" w:firstRow="0" w:lastRow="0" w:firstColumn="0" w:lastColumn="0" w:noHBand="0" w:noVBand="0"/>
      </w:tblPr>
      <w:tblGrid>
        <w:gridCol w:w="4786"/>
        <w:gridCol w:w="5245"/>
      </w:tblGrid>
      <w:tr w:rsidR="00DD5A79" w:rsidRPr="00AD3CA7" w14:paraId="10F15779" w14:textId="77777777" w:rsidTr="00DB1C9A">
        <w:tblPrEx>
          <w:tblCellMar>
            <w:top w:w="0" w:type="dxa"/>
            <w:bottom w:w="0" w:type="dxa"/>
          </w:tblCellMar>
        </w:tblPrEx>
        <w:tc>
          <w:tcPr>
            <w:tcW w:w="4786" w:type="dxa"/>
            <w:tcBorders>
              <w:top w:val="nil"/>
              <w:left w:val="nil"/>
              <w:bottom w:val="single" w:sz="6" w:space="0" w:color="auto"/>
              <w:right w:val="nil"/>
            </w:tcBorders>
          </w:tcPr>
          <w:p w14:paraId="4D5AC369" w14:textId="77777777" w:rsidR="00DD5A79" w:rsidRPr="00AD3CA7" w:rsidRDefault="00DD5A79" w:rsidP="00DB1C9A">
            <w:pPr>
              <w:rPr>
                <w:b/>
                <w:bCs/>
                <w:sz w:val="32"/>
                <w:szCs w:val="32"/>
                <w:lang w:val="pt-BR"/>
              </w:rPr>
            </w:pPr>
            <w:r w:rsidRPr="00AD3CA7">
              <w:rPr>
                <w:b/>
                <w:bCs/>
                <w:sz w:val="28"/>
                <w:szCs w:val="28"/>
                <w:lang w:val="pt-BR"/>
              </w:rPr>
              <w:t>Obiect:  CT Vest</w:t>
            </w:r>
          </w:p>
        </w:tc>
        <w:tc>
          <w:tcPr>
            <w:tcW w:w="5245" w:type="dxa"/>
            <w:tcBorders>
              <w:top w:val="nil"/>
              <w:left w:val="nil"/>
              <w:bottom w:val="nil"/>
              <w:right w:val="nil"/>
            </w:tcBorders>
          </w:tcPr>
          <w:p w14:paraId="2E077E72" w14:textId="77777777" w:rsidR="00DD5A79" w:rsidRPr="00AD3CA7" w:rsidRDefault="00DD5A79" w:rsidP="00DB1C9A">
            <w:pPr>
              <w:jc w:val="right"/>
              <w:rPr>
                <w:sz w:val="22"/>
                <w:szCs w:val="22"/>
                <w:lang w:val="en-US"/>
              </w:rPr>
            </w:pPr>
            <w:r w:rsidRPr="00AD3CA7">
              <w:rPr>
                <w:sz w:val="22"/>
                <w:szCs w:val="22"/>
                <w:lang w:val="en-US"/>
              </w:rPr>
              <w:t>Formular Nr.1</w:t>
            </w:r>
          </w:p>
          <w:p w14:paraId="708A9E8C" w14:textId="77777777" w:rsidR="00DD5A79" w:rsidRPr="00AD3CA7" w:rsidRDefault="00DD5A79" w:rsidP="00DB1C9A">
            <w:pPr>
              <w:jc w:val="right"/>
              <w:rPr>
                <w:sz w:val="16"/>
                <w:szCs w:val="16"/>
              </w:rPr>
            </w:pPr>
          </w:p>
        </w:tc>
      </w:tr>
      <w:tr w:rsidR="00DD5A79" w:rsidRPr="00AD3CA7" w14:paraId="4706F0D9" w14:textId="77777777" w:rsidTr="00DB1C9A">
        <w:tblPrEx>
          <w:tblCellMar>
            <w:top w:w="0" w:type="dxa"/>
            <w:bottom w:w="0" w:type="dxa"/>
          </w:tblCellMar>
        </w:tblPrEx>
        <w:tc>
          <w:tcPr>
            <w:tcW w:w="4786" w:type="dxa"/>
            <w:tcBorders>
              <w:top w:val="nil"/>
              <w:left w:val="nil"/>
              <w:bottom w:val="nil"/>
              <w:right w:val="nil"/>
            </w:tcBorders>
          </w:tcPr>
          <w:p w14:paraId="15B5851E"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6FC0804D" w14:textId="77777777" w:rsidR="00DD5A79" w:rsidRPr="00AD3CA7" w:rsidRDefault="00DD5A79" w:rsidP="00DB1C9A">
            <w:pPr>
              <w:jc w:val="center"/>
              <w:rPr>
                <w:sz w:val="22"/>
                <w:szCs w:val="22"/>
              </w:rPr>
            </w:pPr>
          </w:p>
        </w:tc>
      </w:tr>
    </w:tbl>
    <w:p w14:paraId="70529DCE" w14:textId="77777777" w:rsidR="00DD5A79" w:rsidRPr="00AD3CA7" w:rsidRDefault="00DD5A79" w:rsidP="00DD5A79">
      <w:pPr>
        <w:rPr>
          <w:sz w:val="22"/>
          <w:szCs w:val="22"/>
        </w:rPr>
      </w:pPr>
    </w:p>
    <w:p w14:paraId="2C7CD409" w14:textId="77777777" w:rsidR="00DD5A79" w:rsidRPr="00AD3CA7" w:rsidRDefault="00DD5A79" w:rsidP="00DD5A79">
      <w:pPr>
        <w:rPr>
          <w:sz w:val="22"/>
          <w:szCs w:val="22"/>
        </w:rPr>
      </w:pPr>
    </w:p>
    <w:p w14:paraId="4BDF1BD6" w14:textId="77777777" w:rsidR="00DD5A79" w:rsidRPr="00AD3CA7" w:rsidRDefault="00DD5A79" w:rsidP="00DD5A79">
      <w:pPr>
        <w:jc w:val="center"/>
        <w:rPr>
          <w:b/>
          <w:bCs/>
          <w:sz w:val="32"/>
          <w:szCs w:val="32"/>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nr.8</w:t>
      </w:r>
    </w:p>
    <w:p w14:paraId="493BADEB" w14:textId="77777777" w:rsidR="00DD5A79" w:rsidRPr="00AD3CA7" w:rsidRDefault="00DD5A79" w:rsidP="00DD5A79">
      <w:pPr>
        <w:jc w:val="center"/>
        <w:rPr>
          <w:b/>
          <w:bCs/>
          <w:sz w:val="26"/>
          <w:szCs w:val="28"/>
          <w:lang w:val="pt-BR"/>
        </w:rPr>
      </w:pPr>
      <w:r w:rsidRPr="00AD3CA7">
        <w:rPr>
          <w:b/>
          <w:bCs/>
          <w:sz w:val="28"/>
          <w:szCs w:val="28"/>
          <w:lang w:val="pt-BR"/>
        </w:rPr>
        <w:t xml:space="preserve">Lot 3.6.  </w:t>
      </w:r>
      <w:r w:rsidRPr="00AD3CA7">
        <w:rPr>
          <w:b/>
          <w:bCs/>
          <w:sz w:val="26"/>
          <w:szCs w:val="28"/>
          <w:lang w:val="pt-BR"/>
        </w:rPr>
        <w:t>Executarea tencuielilor de protecție/finisare în jurul tocurilor</w:t>
      </w:r>
    </w:p>
    <w:p w14:paraId="118BEDA9" w14:textId="77777777" w:rsidR="00DD5A79" w:rsidRPr="00AD3CA7" w:rsidRDefault="00DD5A79" w:rsidP="00DD5A79">
      <w:pPr>
        <w:jc w:val="center"/>
        <w:rPr>
          <w:b/>
          <w:bCs/>
          <w:sz w:val="26"/>
          <w:szCs w:val="28"/>
          <w:lang w:val="pt-BR"/>
        </w:rPr>
      </w:pPr>
      <w:r w:rsidRPr="00AD3CA7">
        <w:rPr>
          <w:b/>
          <w:bCs/>
          <w:sz w:val="26"/>
          <w:szCs w:val="28"/>
          <w:lang w:val="pt-BR"/>
        </w:rPr>
        <w:t xml:space="preserve"> de fereastră nou montate,  str. Prunului, 24</w:t>
      </w:r>
    </w:p>
    <w:p w14:paraId="40292557" w14:textId="77777777" w:rsidR="00DD5A79" w:rsidRPr="00AD3CA7" w:rsidRDefault="00DD5A79" w:rsidP="00DD5A79">
      <w:pPr>
        <w:jc w:val="center"/>
        <w:rPr>
          <w:sz w:val="26"/>
          <w:szCs w:val="24"/>
          <w:lang w:val="pt-BR"/>
        </w:rPr>
      </w:pPr>
    </w:p>
    <w:tbl>
      <w:tblPr>
        <w:tblW w:w="10065" w:type="dxa"/>
        <w:tblInd w:w="108" w:type="dxa"/>
        <w:tblLayout w:type="fixed"/>
        <w:tblLook w:val="0000" w:firstRow="0" w:lastRow="0" w:firstColumn="0" w:lastColumn="0" w:noHBand="0" w:noVBand="0"/>
      </w:tblPr>
      <w:tblGrid>
        <w:gridCol w:w="709"/>
        <w:gridCol w:w="1701"/>
        <w:gridCol w:w="4820"/>
        <w:gridCol w:w="1417"/>
        <w:gridCol w:w="1418"/>
      </w:tblGrid>
      <w:tr w:rsidR="00DD5A79" w:rsidRPr="00AD3CA7" w14:paraId="02D07EEA"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58A563F" w14:textId="77777777" w:rsidR="00DD5A79" w:rsidRPr="00AD3CA7" w:rsidRDefault="00DD5A79" w:rsidP="00DB1C9A">
            <w:pPr>
              <w:ind w:right="-108"/>
              <w:jc w:val="center"/>
              <w:rPr>
                <w:sz w:val="22"/>
                <w:szCs w:val="22"/>
                <w:lang w:val="en-US"/>
              </w:rPr>
            </w:pPr>
            <w:r w:rsidRPr="00AD3CA7">
              <w:rPr>
                <w:sz w:val="22"/>
                <w:szCs w:val="22"/>
              </w:rPr>
              <w:t>№</w:t>
            </w:r>
          </w:p>
          <w:p w14:paraId="271B67FC"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170F1C1"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820" w:type="dxa"/>
            <w:vMerge w:val="restart"/>
            <w:tcBorders>
              <w:top w:val="single" w:sz="6" w:space="0" w:color="auto"/>
              <w:left w:val="single" w:sz="6" w:space="0" w:color="auto"/>
              <w:bottom w:val="nil"/>
              <w:right w:val="nil"/>
            </w:tcBorders>
            <w:shd w:val="pct5" w:color="auto" w:fill="auto"/>
          </w:tcPr>
          <w:p w14:paraId="44F776B1" w14:textId="77777777" w:rsidR="00DD5A79" w:rsidRPr="00AD3CA7" w:rsidRDefault="00DD5A79" w:rsidP="00DB1C9A">
            <w:pPr>
              <w:jc w:val="center"/>
              <w:rPr>
                <w:sz w:val="22"/>
                <w:szCs w:val="22"/>
                <w:lang w:val="ro-RO"/>
              </w:rPr>
            </w:pPr>
          </w:p>
          <w:p w14:paraId="64914E9F"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417" w:type="dxa"/>
            <w:vMerge w:val="restart"/>
            <w:tcBorders>
              <w:top w:val="single" w:sz="6" w:space="0" w:color="auto"/>
              <w:left w:val="single" w:sz="6" w:space="0" w:color="auto"/>
              <w:bottom w:val="nil"/>
              <w:right w:val="nil"/>
            </w:tcBorders>
            <w:shd w:val="pct5" w:color="auto" w:fill="auto"/>
          </w:tcPr>
          <w:p w14:paraId="3582204D"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tcPr>
          <w:p w14:paraId="5C1DEB15"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15E2F319"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3A19B45"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9CE6BC1" w14:textId="77777777" w:rsidR="00DD5A79" w:rsidRPr="00AD3CA7" w:rsidRDefault="00DD5A79" w:rsidP="00DB1C9A">
            <w:pPr>
              <w:jc w:val="center"/>
              <w:rPr>
                <w:sz w:val="22"/>
                <w:szCs w:val="22"/>
                <w:lang w:val="en-US"/>
              </w:rPr>
            </w:pPr>
          </w:p>
        </w:tc>
        <w:tc>
          <w:tcPr>
            <w:tcW w:w="4820" w:type="dxa"/>
            <w:vMerge/>
            <w:tcBorders>
              <w:top w:val="nil"/>
              <w:left w:val="single" w:sz="6" w:space="0" w:color="auto"/>
              <w:bottom w:val="single" w:sz="6" w:space="0" w:color="auto"/>
              <w:right w:val="single" w:sz="6" w:space="0" w:color="auto"/>
            </w:tcBorders>
            <w:shd w:val="pct5" w:color="auto" w:fill="auto"/>
          </w:tcPr>
          <w:p w14:paraId="3F0892BF" w14:textId="77777777" w:rsidR="00DD5A79" w:rsidRPr="00AD3CA7" w:rsidRDefault="00DD5A79" w:rsidP="00DB1C9A">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46F275BD" w14:textId="77777777" w:rsidR="00DD5A79" w:rsidRPr="00AD3CA7" w:rsidRDefault="00DD5A79" w:rsidP="00DB1C9A">
            <w:pPr>
              <w:jc w:val="center"/>
              <w:rPr>
                <w:sz w:val="22"/>
                <w:szCs w:val="22"/>
                <w:lang w:val="en-US"/>
              </w:rPr>
            </w:pPr>
          </w:p>
        </w:tc>
        <w:tc>
          <w:tcPr>
            <w:tcW w:w="1418" w:type="dxa"/>
            <w:vMerge/>
            <w:tcBorders>
              <w:top w:val="nil"/>
              <w:left w:val="single" w:sz="6" w:space="0" w:color="auto"/>
              <w:bottom w:val="single" w:sz="6" w:space="0" w:color="auto"/>
              <w:right w:val="single" w:sz="4" w:space="0" w:color="auto"/>
            </w:tcBorders>
            <w:shd w:val="pct5" w:color="auto" w:fill="auto"/>
          </w:tcPr>
          <w:p w14:paraId="5E9BB105" w14:textId="77777777" w:rsidR="00DD5A79" w:rsidRPr="00AD3CA7" w:rsidRDefault="00DD5A79" w:rsidP="00DB1C9A">
            <w:pPr>
              <w:jc w:val="center"/>
              <w:rPr>
                <w:sz w:val="22"/>
                <w:szCs w:val="22"/>
                <w:lang w:val="en-US"/>
              </w:rPr>
            </w:pPr>
          </w:p>
        </w:tc>
      </w:tr>
    </w:tbl>
    <w:p w14:paraId="3E94B73C" w14:textId="77777777" w:rsidR="00DD5A79" w:rsidRPr="00AD3CA7" w:rsidRDefault="00DD5A79" w:rsidP="00DD5A79">
      <w:pPr>
        <w:rPr>
          <w:sz w:val="2"/>
          <w:szCs w:val="2"/>
          <w:lang w:val="en-US"/>
        </w:rPr>
      </w:pPr>
    </w:p>
    <w:tbl>
      <w:tblPr>
        <w:tblW w:w="10065" w:type="dxa"/>
        <w:tblInd w:w="108" w:type="dxa"/>
        <w:tblLayout w:type="fixed"/>
        <w:tblLook w:val="0000" w:firstRow="0" w:lastRow="0" w:firstColumn="0" w:lastColumn="0" w:noHBand="0" w:noVBand="0"/>
      </w:tblPr>
      <w:tblGrid>
        <w:gridCol w:w="709"/>
        <w:gridCol w:w="1701"/>
        <w:gridCol w:w="4820"/>
        <w:gridCol w:w="1417"/>
        <w:gridCol w:w="1418"/>
      </w:tblGrid>
      <w:tr w:rsidR="00DD5A79" w:rsidRPr="00AD3CA7" w14:paraId="12E5126D"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A4658A1"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7C2FE8B" w14:textId="77777777" w:rsidR="00DD5A79" w:rsidRPr="00AD3CA7" w:rsidRDefault="00DD5A79" w:rsidP="00DB1C9A">
            <w:pPr>
              <w:ind w:left="-120" w:right="-108"/>
              <w:jc w:val="center"/>
              <w:rPr>
                <w:sz w:val="22"/>
                <w:szCs w:val="22"/>
              </w:rPr>
            </w:pPr>
            <w:r w:rsidRPr="00AD3CA7">
              <w:rPr>
                <w:sz w:val="22"/>
                <w:szCs w:val="22"/>
              </w:rPr>
              <w:t>2</w:t>
            </w:r>
          </w:p>
        </w:tc>
        <w:tc>
          <w:tcPr>
            <w:tcW w:w="4820" w:type="dxa"/>
            <w:tcBorders>
              <w:top w:val="single" w:sz="6" w:space="0" w:color="auto"/>
              <w:left w:val="single" w:sz="6" w:space="0" w:color="auto"/>
              <w:bottom w:val="double" w:sz="6" w:space="0" w:color="auto"/>
              <w:right w:val="nil"/>
            </w:tcBorders>
            <w:shd w:val="pct5" w:color="auto" w:fill="auto"/>
          </w:tcPr>
          <w:p w14:paraId="7EABDD1B" w14:textId="77777777" w:rsidR="00DD5A79" w:rsidRPr="00AD3CA7" w:rsidRDefault="00DD5A79" w:rsidP="00DB1C9A">
            <w:pPr>
              <w:jc w:val="center"/>
              <w:rPr>
                <w:sz w:val="22"/>
                <w:szCs w:val="22"/>
              </w:rPr>
            </w:pPr>
            <w:r w:rsidRPr="00AD3CA7">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14:paraId="224E4102" w14:textId="77777777" w:rsidR="00DD5A79" w:rsidRPr="00AD3CA7" w:rsidRDefault="00DD5A79" w:rsidP="00DB1C9A">
            <w:pPr>
              <w:ind w:left="-108" w:right="-108"/>
              <w:jc w:val="center"/>
              <w:rPr>
                <w:sz w:val="22"/>
                <w:szCs w:val="22"/>
              </w:rPr>
            </w:pPr>
            <w:r w:rsidRPr="00AD3CA7">
              <w:rPr>
                <w:sz w:val="22"/>
                <w:szCs w:val="22"/>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2F20A84B"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05B02D6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009684"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269B4BA1" w14:textId="77777777" w:rsidR="00DD5A79" w:rsidRPr="00AD3CA7" w:rsidRDefault="00DD5A79" w:rsidP="00DB1C9A">
            <w:pPr>
              <w:jc w:val="center"/>
              <w:rPr>
                <w:sz w:val="24"/>
                <w:szCs w:val="24"/>
                <w:lang w:val="en-US"/>
              </w:rPr>
            </w:pPr>
            <w:r w:rsidRPr="00AD3CA7">
              <w:rPr>
                <w:sz w:val="24"/>
                <w:szCs w:val="24"/>
                <w:lang w:val="en-US"/>
              </w:rPr>
              <w:t>RpCJ35A</w:t>
            </w:r>
          </w:p>
          <w:p w14:paraId="2EB114C4"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5A765C4C" w14:textId="77777777" w:rsidR="00DD5A79" w:rsidRPr="00AD3CA7" w:rsidRDefault="00DD5A79" w:rsidP="00DB1C9A">
            <w:pPr>
              <w:adjustRightInd w:val="0"/>
              <w:rPr>
                <w:sz w:val="24"/>
                <w:szCs w:val="24"/>
                <w:lang w:val="pt-BR"/>
              </w:rPr>
            </w:pPr>
            <w:r w:rsidRPr="00AD3CA7">
              <w:rPr>
                <w:sz w:val="24"/>
                <w:szCs w:val="24"/>
                <w:lang w:val="pt-BR"/>
              </w:rPr>
              <w:t>Desfaceri de tencuieli interioare sau exterioare driscuite la pereti sau tavane</w:t>
            </w:r>
          </w:p>
          <w:p w14:paraId="09BFB930" w14:textId="77777777" w:rsidR="00DD5A79" w:rsidRPr="00AD3CA7" w:rsidRDefault="00DD5A79" w:rsidP="00DB1C9A">
            <w:pPr>
              <w:rPr>
                <w:sz w:val="24"/>
                <w:szCs w:val="24"/>
                <w:lang w:val="pt-BR"/>
              </w:rPr>
            </w:pPr>
          </w:p>
        </w:tc>
        <w:tc>
          <w:tcPr>
            <w:tcW w:w="1417" w:type="dxa"/>
            <w:tcBorders>
              <w:top w:val="single" w:sz="4" w:space="0" w:color="auto"/>
              <w:bottom w:val="single" w:sz="4" w:space="0" w:color="auto"/>
            </w:tcBorders>
            <w:vAlign w:val="center"/>
          </w:tcPr>
          <w:p w14:paraId="1B30174B" w14:textId="77777777" w:rsidR="00DD5A79" w:rsidRPr="00AD3CA7" w:rsidRDefault="00DD5A79" w:rsidP="00DB1C9A">
            <w:pPr>
              <w:jc w:val="center"/>
              <w:rPr>
                <w:sz w:val="24"/>
                <w:szCs w:val="24"/>
              </w:rPr>
            </w:pPr>
            <w:r w:rsidRPr="00AD3CA7">
              <w:rPr>
                <w:sz w:val="24"/>
                <w:szCs w:val="24"/>
              </w:rPr>
              <w:t>m2</w:t>
            </w:r>
          </w:p>
        </w:tc>
        <w:tc>
          <w:tcPr>
            <w:tcW w:w="1418" w:type="dxa"/>
            <w:tcBorders>
              <w:top w:val="single" w:sz="4" w:space="0" w:color="auto"/>
              <w:bottom w:val="single" w:sz="4" w:space="0" w:color="auto"/>
            </w:tcBorders>
            <w:vAlign w:val="center"/>
          </w:tcPr>
          <w:p w14:paraId="1EFA5C35" w14:textId="77777777" w:rsidR="00DD5A79" w:rsidRPr="00AD3CA7" w:rsidRDefault="00DD5A79" w:rsidP="00DB1C9A">
            <w:pPr>
              <w:jc w:val="center"/>
              <w:rPr>
                <w:sz w:val="24"/>
                <w:szCs w:val="24"/>
              </w:rPr>
            </w:pPr>
            <w:r w:rsidRPr="00AD3CA7">
              <w:rPr>
                <w:sz w:val="24"/>
                <w:szCs w:val="24"/>
              </w:rPr>
              <w:t>65,00</w:t>
            </w:r>
          </w:p>
        </w:tc>
      </w:tr>
      <w:tr w:rsidR="00DD5A79" w:rsidRPr="00AD3CA7" w14:paraId="02ECF74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CB9613"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67492AD2" w14:textId="77777777" w:rsidR="00DD5A79" w:rsidRPr="00AD3CA7" w:rsidRDefault="00DD5A79" w:rsidP="00DB1C9A">
            <w:pPr>
              <w:jc w:val="center"/>
              <w:rPr>
                <w:sz w:val="24"/>
                <w:szCs w:val="24"/>
                <w:lang w:val="en-US"/>
              </w:rPr>
            </w:pPr>
            <w:r w:rsidRPr="00AD3CA7">
              <w:rPr>
                <w:sz w:val="24"/>
                <w:szCs w:val="24"/>
                <w:lang w:val="en-US"/>
              </w:rPr>
              <w:t>RpCR42A</w:t>
            </w:r>
          </w:p>
          <w:p w14:paraId="7CFCA4E9"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034F6AB2" w14:textId="77777777" w:rsidR="00DD5A79" w:rsidRPr="00AD3CA7" w:rsidRDefault="00DD5A79" w:rsidP="00DB1C9A">
            <w:pPr>
              <w:adjustRightInd w:val="0"/>
              <w:rPr>
                <w:sz w:val="24"/>
                <w:szCs w:val="24"/>
                <w:lang w:val="pt-BR"/>
              </w:rPr>
            </w:pPr>
            <w:r w:rsidRPr="00AD3CA7">
              <w:rPr>
                <w:sz w:val="24"/>
                <w:szCs w:val="24"/>
                <w:lang w:val="pt-BR"/>
              </w:rPr>
              <w:t xml:space="preserve">Curatarea manuala a suprafetelor  fatadelor de vopsea, cu utilizarea tehnologiei de alpinism: fatade simple, de vopsea de var </w:t>
            </w:r>
          </w:p>
          <w:p w14:paraId="18BCDF72" w14:textId="77777777" w:rsidR="00DD5A79" w:rsidRPr="00AD3CA7" w:rsidRDefault="00DD5A79" w:rsidP="00DB1C9A">
            <w:pPr>
              <w:rPr>
                <w:sz w:val="24"/>
                <w:szCs w:val="24"/>
                <w:lang w:val="pt-BR"/>
              </w:rPr>
            </w:pPr>
          </w:p>
        </w:tc>
        <w:tc>
          <w:tcPr>
            <w:tcW w:w="1417" w:type="dxa"/>
            <w:tcBorders>
              <w:top w:val="single" w:sz="4" w:space="0" w:color="auto"/>
              <w:bottom w:val="single" w:sz="4" w:space="0" w:color="auto"/>
            </w:tcBorders>
            <w:vAlign w:val="center"/>
          </w:tcPr>
          <w:p w14:paraId="20D4D569" w14:textId="77777777" w:rsidR="00DD5A79" w:rsidRPr="00AD3CA7" w:rsidRDefault="00DD5A79" w:rsidP="00DB1C9A">
            <w:pPr>
              <w:jc w:val="center"/>
              <w:rPr>
                <w:sz w:val="24"/>
                <w:szCs w:val="24"/>
              </w:rPr>
            </w:pPr>
            <w:r w:rsidRPr="00AD3CA7">
              <w:rPr>
                <w:sz w:val="24"/>
                <w:szCs w:val="24"/>
              </w:rPr>
              <w:t>m2</w:t>
            </w:r>
          </w:p>
        </w:tc>
        <w:tc>
          <w:tcPr>
            <w:tcW w:w="1418" w:type="dxa"/>
            <w:tcBorders>
              <w:top w:val="single" w:sz="4" w:space="0" w:color="auto"/>
              <w:bottom w:val="single" w:sz="4" w:space="0" w:color="auto"/>
            </w:tcBorders>
            <w:vAlign w:val="center"/>
          </w:tcPr>
          <w:p w14:paraId="200BE215" w14:textId="77777777" w:rsidR="00DD5A79" w:rsidRPr="00AD3CA7" w:rsidRDefault="00DD5A79" w:rsidP="00DB1C9A">
            <w:pPr>
              <w:jc w:val="center"/>
              <w:rPr>
                <w:sz w:val="24"/>
                <w:szCs w:val="24"/>
              </w:rPr>
            </w:pPr>
            <w:r w:rsidRPr="00AD3CA7">
              <w:rPr>
                <w:sz w:val="24"/>
                <w:szCs w:val="24"/>
              </w:rPr>
              <w:t>65,00</w:t>
            </w:r>
          </w:p>
        </w:tc>
      </w:tr>
      <w:tr w:rsidR="00DD5A79" w:rsidRPr="00AD3CA7" w14:paraId="2285F15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D81D3D"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18E685F5" w14:textId="77777777" w:rsidR="00DD5A79" w:rsidRPr="00AD3CA7" w:rsidRDefault="00DD5A79" w:rsidP="00DB1C9A">
            <w:pPr>
              <w:jc w:val="center"/>
              <w:rPr>
                <w:sz w:val="24"/>
                <w:szCs w:val="24"/>
                <w:lang w:val="en-US"/>
              </w:rPr>
            </w:pPr>
            <w:r w:rsidRPr="00AD3CA7">
              <w:rPr>
                <w:sz w:val="24"/>
                <w:szCs w:val="24"/>
                <w:lang w:val="en-US"/>
              </w:rPr>
              <w:t>TsH82A</w:t>
            </w:r>
          </w:p>
          <w:p w14:paraId="5EADB57C"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491839B4" w14:textId="77777777" w:rsidR="00DD5A79" w:rsidRPr="00AD3CA7" w:rsidRDefault="00DD5A79" w:rsidP="00DB1C9A">
            <w:pPr>
              <w:adjustRightInd w:val="0"/>
              <w:rPr>
                <w:sz w:val="24"/>
                <w:szCs w:val="24"/>
                <w:lang w:val="en-US"/>
              </w:rPr>
            </w:pPr>
            <w:r w:rsidRPr="00AD3CA7">
              <w:rPr>
                <w:sz w:val="24"/>
                <w:szCs w:val="24"/>
              </w:rPr>
              <w:t>Maturarea aleelor, cu murdarie mica</w:t>
            </w:r>
          </w:p>
          <w:p w14:paraId="416A7832" w14:textId="77777777" w:rsidR="00DD5A79" w:rsidRPr="00AD3CA7" w:rsidRDefault="00DD5A79" w:rsidP="00DB1C9A">
            <w:pPr>
              <w:rPr>
                <w:sz w:val="24"/>
                <w:szCs w:val="24"/>
              </w:rPr>
            </w:pPr>
          </w:p>
        </w:tc>
        <w:tc>
          <w:tcPr>
            <w:tcW w:w="1417" w:type="dxa"/>
            <w:tcBorders>
              <w:top w:val="single" w:sz="4" w:space="0" w:color="auto"/>
              <w:bottom w:val="single" w:sz="4" w:space="0" w:color="auto"/>
            </w:tcBorders>
            <w:vAlign w:val="center"/>
          </w:tcPr>
          <w:p w14:paraId="2C91ECC8" w14:textId="77777777" w:rsidR="00DD5A79" w:rsidRPr="00AD3CA7" w:rsidRDefault="00DD5A79" w:rsidP="00DB1C9A">
            <w:pPr>
              <w:jc w:val="center"/>
              <w:rPr>
                <w:sz w:val="24"/>
                <w:szCs w:val="24"/>
              </w:rPr>
            </w:pPr>
            <w:r w:rsidRPr="00AD3CA7">
              <w:rPr>
                <w:sz w:val="24"/>
                <w:szCs w:val="24"/>
              </w:rPr>
              <w:t>100m2</w:t>
            </w:r>
          </w:p>
        </w:tc>
        <w:tc>
          <w:tcPr>
            <w:tcW w:w="1418" w:type="dxa"/>
            <w:tcBorders>
              <w:top w:val="single" w:sz="4" w:space="0" w:color="auto"/>
              <w:bottom w:val="single" w:sz="4" w:space="0" w:color="auto"/>
            </w:tcBorders>
            <w:vAlign w:val="center"/>
          </w:tcPr>
          <w:p w14:paraId="75358D98" w14:textId="77777777" w:rsidR="00DD5A79" w:rsidRPr="00AD3CA7" w:rsidRDefault="00DD5A79" w:rsidP="00DB1C9A">
            <w:pPr>
              <w:jc w:val="center"/>
              <w:rPr>
                <w:sz w:val="24"/>
                <w:szCs w:val="24"/>
              </w:rPr>
            </w:pPr>
            <w:r w:rsidRPr="00AD3CA7">
              <w:rPr>
                <w:sz w:val="24"/>
                <w:szCs w:val="24"/>
              </w:rPr>
              <w:t>1,50</w:t>
            </w:r>
          </w:p>
        </w:tc>
      </w:tr>
      <w:tr w:rsidR="00DD5A79" w:rsidRPr="00AD3CA7" w14:paraId="51AD7EB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893B0E"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36AB3964" w14:textId="77777777" w:rsidR="00DD5A79" w:rsidRPr="00AD3CA7" w:rsidRDefault="00DD5A79" w:rsidP="00DB1C9A">
            <w:pPr>
              <w:jc w:val="center"/>
              <w:rPr>
                <w:sz w:val="24"/>
                <w:szCs w:val="24"/>
                <w:lang w:val="en-US"/>
              </w:rPr>
            </w:pPr>
            <w:r w:rsidRPr="00AD3CA7">
              <w:rPr>
                <w:sz w:val="24"/>
                <w:szCs w:val="24"/>
                <w:lang w:val="en-US"/>
              </w:rPr>
              <w:t>RpCJ39A</w:t>
            </w:r>
          </w:p>
          <w:p w14:paraId="61C578BC"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6FB5A21B" w14:textId="77777777" w:rsidR="00DD5A79" w:rsidRPr="00AD3CA7" w:rsidRDefault="00DD5A79" w:rsidP="00DB1C9A">
            <w:pPr>
              <w:adjustRightInd w:val="0"/>
              <w:rPr>
                <w:sz w:val="24"/>
                <w:szCs w:val="24"/>
                <w:lang w:val="pt-BR"/>
              </w:rPr>
            </w:pPr>
            <w:r w:rsidRPr="00AD3CA7">
              <w:rPr>
                <w:sz w:val="24"/>
                <w:szCs w:val="24"/>
                <w:lang w:val="pt-BR"/>
              </w:rPr>
              <w:t>Reparatii de tencuieli in asize de fatade din piatra si beton cu utilizarea tehnologiei de alpinism: cu adeziv de gresie portelanata, grosimea stratului de 40 mm, lungimea tencuielii in asize 4 m, cu suprafata unor locuri separate: pina la 5 m2</w:t>
            </w:r>
          </w:p>
          <w:p w14:paraId="2618CF89" w14:textId="77777777" w:rsidR="00DD5A79" w:rsidRPr="00AD3CA7" w:rsidRDefault="00DD5A79" w:rsidP="00DB1C9A">
            <w:pPr>
              <w:rPr>
                <w:sz w:val="24"/>
                <w:szCs w:val="24"/>
                <w:lang w:val="pt-BR"/>
              </w:rPr>
            </w:pPr>
          </w:p>
        </w:tc>
        <w:tc>
          <w:tcPr>
            <w:tcW w:w="1417" w:type="dxa"/>
            <w:tcBorders>
              <w:top w:val="single" w:sz="4" w:space="0" w:color="auto"/>
              <w:bottom w:val="single" w:sz="4" w:space="0" w:color="auto"/>
            </w:tcBorders>
            <w:vAlign w:val="center"/>
          </w:tcPr>
          <w:p w14:paraId="20DE79A3" w14:textId="77777777" w:rsidR="00DD5A79" w:rsidRPr="00AD3CA7" w:rsidRDefault="00DD5A79" w:rsidP="00DB1C9A">
            <w:pPr>
              <w:jc w:val="center"/>
              <w:rPr>
                <w:sz w:val="24"/>
                <w:szCs w:val="24"/>
              </w:rPr>
            </w:pPr>
            <w:r w:rsidRPr="00AD3CA7">
              <w:rPr>
                <w:sz w:val="24"/>
                <w:szCs w:val="24"/>
              </w:rPr>
              <w:t>m2</w:t>
            </w:r>
          </w:p>
        </w:tc>
        <w:tc>
          <w:tcPr>
            <w:tcW w:w="1418" w:type="dxa"/>
            <w:tcBorders>
              <w:top w:val="single" w:sz="4" w:space="0" w:color="auto"/>
              <w:bottom w:val="single" w:sz="4" w:space="0" w:color="auto"/>
            </w:tcBorders>
            <w:vAlign w:val="center"/>
          </w:tcPr>
          <w:p w14:paraId="11ED24E7" w14:textId="77777777" w:rsidR="00DD5A79" w:rsidRPr="00AD3CA7" w:rsidRDefault="00DD5A79" w:rsidP="00DB1C9A">
            <w:pPr>
              <w:jc w:val="center"/>
              <w:rPr>
                <w:sz w:val="24"/>
                <w:szCs w:val="24"/>
              </w:rPr>
            </w:pPr>
            <w:r w:rsidRPr="00AD3CA7">
              <w:rPr>
                <w:sz w:val="24"/>
                <w:szCs w:val="24"/>
              </w:rPr>
              <w:t>130,00</w:t>
            </w:r>
          </w:p>
        </w:tc>
      </w:tr>
      <w:tr w:rsidR="00DD5A79" w:rsidRPr="00AD3CA7" w14:paraId="3F6C087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E339A8"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33278938" w14:textId="77777777" w:rsidR="00DD5A79" w:rsidRPr="00AD3CA7" w:rsidRDefault="00DD5A79" w:rsidP="00DB1C9A">
            <w:pPr>
              <w:jc w:val="center"/>
              <w:rPr>
                <w:sz w:val="24"/>
                <w:szCs w:val="24"/>
                <w:lang w:val="en-US"/>
              </w:rPr>
            </w:pPr>
            <w:r w:rsidRPr="00AD3CA7">
              <w:rPr>
                <w:sz w:val="24"/>
                <w:szCs w:val="24"/>
                <w:lang w:val="en-US"/>
              </w:rPr>
              <w:t>RpCR39A</w:t>
            </w:r>
          </w:p>
          <w:p w14:paraId="0EC8031C"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2A2C13E1" w14:textId="77777777" w:rsidR="00DD5A79" w:rsidRPr="00AD3CA7" w:rsidRDefault="00DD5A79" w:rsidP="00DB1C9A">
            <w:pPr>
              <w:adjustRightInd w:val="0"/>
              <w:rPr>
                <w:sz w:val="24"/>
                <w:szCs w:val="24"/>
                <w:lang w:val="pt-BR"/>
              </w:rPr>
            </w:pPr>
            <w:r w:rsidRPr="00AD3CA7">
              <w:rPr>
                <w:sz w:val="24"/>
                <w:szCs w:val="24"/>
                <w:lang w:val="pt-BR"/>
              </w:rPr>
              <w:t>Vopsitorii perclorvinilice la fatade pe suprafete pregatite mecanizat cu utilizarea tehnologiei de alpinism: intr-un strat fatade simple</w:t>
            </w:r>
          </w:p>
          <w:p w14:paraId="780355E2" w14:textId="77777777" w:rsidR="00DD5A79" w:rsidRPr="00AD3CA7" w:rsidRDefault="00DD5A79" w:rsidP="00DB1C9A">
            <w:pPr>
              <w:rPr>
                <w:sz w:val="24"/>
                <w:szCs w:val="24"/>
                <w:lang w:val="pt-BR"/>
              </w:rPr>
            </w:pPr>
          </w:p>
        </w:tc>
        <w:tc>
          <w:tcPr>
            <w:tcW w:w="1417" w:type="dxa"/>
            <w:tcBorders>
              <w:top w:val="single" w:sz="4" w:space="0" w:color="auto"/>
              <w:bottom w:val="single" w:sz="4" w:space="0" w:color="auto"/>
            </w:tcBorders>
            <w:vAlign w:val="center"/>
          </w:tcPr>
          <w:p w14:paraId="3302B351" w14:textId="77777777" w:rsidR="00DD5A79" w:rsidRPr="00AD3CA7" w:rsidRDefault="00DD5A79" w:rsidP="00DB1C9A">
            <w:pPr>
              <w:jc w:val="center"/>
              <w:rPr>
                <w:sz w:val="24"/>
                <w:szCs w:val="24"/>
              </w:rPr>
            </w:pPr>
            <w:r w:rsidRPr="00AD3CA7">
              <w:rPr>
                <w:sz w:val="24"/>
                <w:szCs w:val="24"/>
              </w:rPr>
              <w:t>m2</w:t>
            </w:r>
          </w:p>
        </w:tc>
        <w:tc>
          <w:tcPr>
            <w:tcW w:w="1418" w:type="dxa"/>
            <w:tcBorders>
              <w:top w:val="single" w:sz="4" w:space="0" w:color="auto"/>
              <w:bottom w:val="single" w:sz="4" w:space="0" w:color="auto"/>
            </w:tcBorders>
            <w:vAlign w:val="center"/>
          </w:tcPr>
          <w:p w14:paraId="09A5F9C7" w14:textId="77777777" w:rsidR="00DD5A79" w:rsidRPr="00AD3CA7" w:rsidRDefault="00DD5A79" w:rsidP="00DB1C9A">
            <w:pPr>
              <w:jc w:val="center"/>
              <w:rPr>
                <w:sz w:val="24"/>
                <w:szCs w:val="24"/>
              </w:rPr>
            </w:pPr>
            <w:r w:rsidRPr="00AD3CA7">
              <w:rPr>
                <w:sz w:val="24"/>
                <w:szCs w:val="24"/>
              </w:rPr>
              <w:t>130,00</w:t>
            </w:r>
          </w:p>
        </w:tc>
      </w:tr>
      <w:tr w:rsidR="00DD5A79" w:rsidRPr="00AD3CA7" w14:paraId="606EF75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8E3193"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2010948B" w14:textId="77777777" w:rsidR="00DD5A79" w:rsidRPr="00AD3CA7" w:rsidRDefault="00DD5A79" w:rsidP="00DB1C9A">
            <w:pPr>
              <w:jc w:val="center"/>
              <w:rPr>
                <w:sz w:val="24"/>
                <w:szCs w:val="24"/>
                <w:lang w:val="en-US"/>
              </w:rPr>
            </w:pPr>
            <w:r w:rsidRPr="00AD3CA7">
              <w:rPr>
                <w:sz w:val="24"/>
                <w:szCs w:val="24"/>
                <w:lang w:val="en-US"/>
              </w:rPr>
              <w:t>TrI1AA02C2</w:t>
            </w:r>
          </w:p>
          <w:p w14:paraId="371F5E8E"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497B410E"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187B9D44" w14:textId="77777777" w:rsidR="00DD5A79" w:rsidRPr="00AD3CA7" w:rsidRDefault="00DD5A79" w:rsidP="00DB1C9A">
            <w:pPr>
              <w:rPr>
                <w:sz w:val="24"/>
                <w:szCs w:val="24"/>
                <w:lang w:val="pt-BR"/>
              </w:rPr>
            </w:pPr>
          </w:p>
        </w:tc>
        <w:tc>
          <w:tcPr>
            <w:tcW w:w="1417" w:type="dxa"/>
            <w:tcBorders>
              <w:top w:val="single" w:sz="4" w:space="0" w:color="auto"/>
              <w:bottom w:val="single" w:sz="4" w:space="0" w:color="auto"/>
            </w:tcBorders>
            <w:vAlign w:val="center"/>
          </w:tcPr>
          <w:p w14:paraId="594CF1C0" w14:textId="77777777" w:rsidR="00DD5A79" w:rsidRPr="00AD3CA7" w:rsidRDefault="00DD5A79" w:rsidP="00DB1C9A">
            <w:pPr>
              <w:jc w:val="center"/>
              <w:rPr>
                <w:sz w:val="24"/>
                <w:szCs w:val="24"/>
              </w:rPr>
            </w:pPr>
            <w:r w:rsidRPr="00AD3CA7">
              <w:rPr>
                <w:sz w:val="24"/>
                <w:szCs w:val="24"/>
              </w:rPr>
              <w:t>t</w:t>
            </w:r>
          </w:p>
        </w:tc>
        <w:tc>
          <w:tcPr>
            <w:tcW w:w="1418" w:type="dxa"/>
            <w:tcBorders>
              <w:top w:val="single" w:sz="4" w:space="0" w:color="auto"/>
              <w:bottom w:val="single" w:sz="4" w:space="0" w:color="auto"/>
            </w:tcBorders>
            <w:vAlign w:val="center"/>
          </w:tcPr>
          <w:p w14:paraId="77E3277E" w14:textId="77777777" w:rsidR="00DD5A79" w:rsidRPr="00AD3CA7" w:rsidRDefault="00DD5A79" w:rsidP="00DB1C9A">
            <w:pPr>
              <w:jc w:val="center"/>
              <w:rPr>
                <w:sz w:val="24"/>
                <w:szCs w:val="24"/>
              </w:rPr>
            </w:pPr>
            <w:r w:rsidRPr="00AD3CA7">
              <w:rPr>
                <w:sz w:val="24"/>
                <w:szCs w:val="24"/>
              </w:rPr>
              <w:t>2,00</w:t>
            </w:r>
          </w:p>
        </w:tc>
      </w:tr>
      <w:tr w:rsidR="00DD5A79" w:rsidRPr="00AD3CA7" w14:paraId="24FECBE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12EA05" w14:textId="77777777" w:rsidR="00DD5A79" w:rsidRPr="00AD3CA7" w:rsidRDefault="00DD5A79" w:rsidP="00DB1C9A">
            <w:pPr>
              <w:jc w:val="center"/>
              <w:rPr>
                <w:sz w:val="24"/>
                <w:szCs w:val="24"/>
              </w:rPr>
            </w:pPr>
            <w:r w:rsidRPr="00AD3CA7">
              <w:rPr>
                <w:sz w:val="24"/>
                <w:szCs w:val="24"/>
              </w:rPr>
              <w:t>7</w:t>
            </w:r>
          </w:p>
        </w:tc>
        <w:tc>
          <w:tcPr>
            <w:tcW w:w="1701" w:type="dxa"/>
            <w:tcBorders>
              <w:top w:val="single" w:sz="4" w:space="0" w:color="auto"/>
              <w:bottom w:val="single" w:sz="4" w:space="0" w:color="auto"/>
            </w:tcBorders>
            <w:vAlign w:val="center"/>
          </w:tcPr>
          <w:p w14:paraId="1CA88481" w14:textId="77777777" w:rsidR="00DD5A79" w:rsidRPr="00AD3CA7" w:rsidRDefault="00DD5A79" w:rsidP="00DB1C9A">
            <w:pPr>
              <w:jc w:val="center"/>
              <w:rPr>
                <w:sz w:val="24"/>
                <w:szCs w:val="24"/>
                <w:lang w:val="en-US"/>
              </w:rPr>
            </w:pPr>
            <w:r w:rsidRPr="00AD3CA7">
              <w:rPr>
                <w:sz w:val="24"/>
                <w:szCs w:val="24"/>
                <w:lang w:val="en-US"/>
              </w:rPr>
              <w:t>TsI50B10</w:t>
            </w:r>
          </w:p>
          <w:p w14:paraId="07F015AB"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207BFB91" w14:textId="77777777" w:rsidR="00DD5A79" w:rsidRPr="00AD3CA7" w:rsidRDefault="00DD5A79" w:rsidP="00DB1C9A">
            <w:pPr>
              <w:adjustRightInd w:val="0"/>
              <w:rPr>
                <w:sz w:val="24"/>
                <w:szCs w:val="24"/>
                <w:lang w:val="pt-BR"/>
              </w:rPr>
            </w:pPr>
            <w:r w:rsidRPr="00AD3CA7">
              <w:rPr>
                <w:sz w:val="24"/>
                <w:szCs w:val="24"/>
                <w:lang w:val="pt-BR"/>
              </w:rPr>
              <w:t>Transportarea pamintului cu autobasculanta de 5 t la distanta  de 20 km  (deseuri)</w:t>
            </w:r>
          </w:p>
          <w:p w14:paraId="4F6EB73A" w14:textId="77777777" w:rsidR="00DD5A79" w:rsidRPr="00AD3CA7" w:rsidRDefault="00DD5A79" w:rsidP="00DB1C9A">
            <w:pPr>
              <w:rPr>
                <w:sz w:val="24"/>
                <w:szCs w:val="24"/>
                <w:lang w:val="pt-BR"/>
              </w:rPr>
            </w:pPr>
          </w:p>
        </w:tc>
        <w:tc>
          <w:tcPr>
            <w:tcW w:w="1417" w:type="dxa"/>
            <w:tcBorders>
              <w:top w:val="single" w:sz="4" w:space="0" w:color="auto"/>
              <w:bottom w:val="single" w:sz="4" w:space="0" w:color="auto"/>
            </w:tcBorders>
            <w:vAlign w:val="center"/>
          </w:tcPr>
          <w:p w14:paraId="657805D5" w14:textId="77777777" w:rsidR="00DD5A79" w:rsidRPr="00AD3CA7" w:rsidRDefault="00DD5A79" w:rsidP="00DB1C9A">
            <w:pPr>
              <w:jc w:val="center"/>
              <w:rPr>
                <w:sz w:val="24"/>
                <w:szCs w:val="24"/>
              </w:rPr>
            </w:pPr>
            <w:r w:rsidRPr="00AD3CA7">
              <w:rPr>
                <w:sz w:val="24"/>
                <w:szCs w:val="24"/>
              </w:rPr>
              <w:t>t</w:t>
            </w:r>
          </w:p>
        </w:tc>
        <w:tc>
          <w:tcPr>
            <w:tcW w:w="1418" w:type="dxa"/>
            <w:tcBorders>
              <w:top w:val="single" w:sz="4" w:space="0" w:color="auto"/>
              <w:bottom w:val="single" w:sz="4" w:space="0" w:color="auto"/>
            </w:tcBorders>
            <w:vAlign w:val="center"/>
          </w:tcPr>
          <w:p w14:paraId="4884AD72" w14:textId="77777777" w:rsidR="00DD5A79" w:rsidRPr="00AD3CA7" w:rsidRDefault="00DD5A79" w:rsidP="00DB1C9A">
            <w:pPr>
              <w:jc w:val="center"/>
              <w:rPr>
                <w:sz w:val="24"/>
                <w:szCs w:val="24"/>
              </w:rPr>
            </w:pPr>
            <w:r w:rsidRPr="00AD3CA7">
              <w:rPr>
                <w:sz w:val="24"/>
                <w:szCs w:val="24"/>
              </w:rPr>
              <w:t>0,20</w:t>
            </w:r>
          </w:p>
        </w:tc>
      </w:tr>
    </w:tbl>
    <w:p w14:paraId="5DE210F2" w14:textId="77777777" w:rsidR="00DD5A79" w:rsidRPr="00AD3CA7" w:rsidRDefault="00DD5A79" w:rsidP="00DD5A79">
      <w:pPr>
        <w:rPr>
          <w:sz w:val="6"/>
          <w:szCs w:val="6"/>
        </w:rPr>
      </w:pPr>
      <w:r w:rsidRPr="00AD3CA7">
        <w:rPr>
          <w:sz w:val="24"/>
          <w:szCs w:val="24"/>
        </w:rPr>
        <w:t xml:space="preserve"> </w:t>
      </w:r>
    </w:p>
    <w:p w14:paraId="44B1098D"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56C846CE" w14:textId="77777777" w:rsidR="00DD5A79" w:rsidRPr="00AD3CA7" w:rsidRDefault="00DD5A79" w:rsidP="00DD5A79">
      <w:pPr>
        <w:rPr>
          <w:sz w:val="28"/>
          <w:szCs w:val="28"/>
          <w:lang w:val="en-US"/>
        </w:rPr>
      </w:pPr>
      <w:r w:rsidRPr="00AD3CA7">
        <w:rPr>
          <w:sz w:val="24"/>
          <w:szCs w:val="24"/>
          <w:lang w:val="en-US"/>
        </w:rPr>
        <w:tab/>
      </w:r>
      <w:r w:rsidRPr="00AD3CA7">
        <w:rPr>
          <w:sz w:val="28"/>
          <w:szCs w:val="28"/>
          <w:lang w:val="en-US"/>
        </w:rPr>
        <w:t xml:space="preserve">                                                                                                         </w:t>
      </w:r>
    </w:p>
    <w:p w14:paraId="5C512BD8" w14:textId="77777777" w:rsidR="00DD5A79" w:rsidRPr="00AD3CA7" w:rsidRDefault="00DD5A79" w:rsidP="00DD5A79">
      <w:pPr>
        <w:rPr>
          <w:i/>
          <w:iCs/>
          <w:sz w:val="22"/>
          <w:szCs w:val="22"/>
          <w:lang w:val="pt-BR"/>
        </w:rPr>
      </w:pPr>
    </w:p>
    <w:p w14:paraId="310BE399" w14:textId="77777777" w:rsidR="00DD5A79" w:rsidRPr="00AD3CA7" w:rsidRDefault="00DD5A79" w:rsidP="00DD5A79">
      <w:pPr>
        <w:rPr>
          <w:sz w:val="4"/>
          <w:szCs w:val="4"/>
          <w:lang w:val="ro-RO"/>
        </w:rPr>
      </w:pPr>
      <w:r w:rsidRPr="00AD3CA7">
        <w:rPr>
          <w:sz w:val="28"/>
          <w:szCs w:val="28"/>
          <w:lang w:val="en-US"/>
        </w:rPr>
        <w:t xml:space="preserve">         </w:t>
      </w:r>
    </w:p>
    <w:p w14:paraId="30272E2A" w14:textId="77777777" w:rsidR="00DD5A79" w:rsidRPr="00AD3CA7" w:rsidRDefault="00DD5A79" w:rsidP="00DD5A79">
      <w:pPr>
        <w:rPr>
          <w:b/>
          <w:bCs/>
          <w:i/>
          <w:iCs/>
          <w:sz w:val="22"/>
          <w:szCs w:val="22"/>
          <w:lang w:val="ro-RO"/>
        </w:rPr>
      </w:pPr>
    </w:p>
    <w:p w14:paraId="6A22C2F8" w14:textId="77777777" w:rsidR="00DD5A79" w:rsidRPr="00AD3CA7" w:rsidRDefault="00DD5A79" w:rsidP="00DD5A79">
      <w:pPr>
        <w:jc w:val="right"/>
        <w:rPr>
          <w:b/>
          <w:bCs/>
          <w:i/>
          <w:iCs/>
          <w:sz w:val="22"/>
          <w:szCs w:val="22"/>
          <w:lang w:val="ro-RO"/>
        </w:rPr>
      </w:pPr>
    </w:p>
    <w:p w14:paraId="529E8965" w14:textId="77777777" w:rsidR="00DD5A79" w:rsidRPr="00AD3CA7" w:rsidRDefault="00DD5A79" w:rsidP="00DD5A79">
      <w:pPr>
        <w:jc w:val="right"/>
        <w:rPr>
          <w:b/>
          <w:bCs/>
          <w:i/>
          <w:iCs/>
          <w:sz w:val="22"/>
          <w:szCs w:val="22"/>
          <w:lang w:val="ro-RO"/>
        </w:rPr>
      </w:pPr>
    </w:p>
    <w:p w14:paraId="2709D7B6" w14:textId="77777777" w:rsidR="00DD5A79" w:rsidRPr="00AD3CA7" w:rsidRDefault="00DD5A79" w:rsidP="00DD5A79">
      <w:pPr>
        <w:jc w:val="right"/>
        <w:rPr>
          <w:b/>
          <w:bCs/>
          <w:i/>
          <w:iCs/>
          <w:sz w:val="22"/>
          <w:szCs w:val="22"/>
          <w:lang w:val="ro-RO"/>
        </w:rPr>
      </w:pPr>
    </w:p>
    <w:p w14:paraId="3FA529CC" w14:textId="77777777" w:rsidR="00DD5A79" w:rsidRPr="00AD3CA7" w:rsidRDefault="00DD5A79" w:rsidP="00DD5A79">
      <w:pPr>
        <w:jc w:val="right"/>
        <w:rPr>
          <w:b/>
          <w:bCs/>
          <w:i/>
          <w:iCs/>
          <w:sz w:val="22"/>
          <w:szCs w:val="22"/>
          <w:lang w:val="ro-RO"/>
        </w:rPr>
      </w:pPr>
    </w:p>
    <w:p w14:paraId="3E41584B" w14:textId="77777777" w:rsidR="00DD5A79" w:rsidRPr="00AD3CA7" w:rsidRDefault="00DD5A79" w:rsidP="00DD5A79">
      <w:pPr>
        <w:jc w:val="right"/>
        <w:rPr>
          <w:b/>
          <w:bCs/>
          <w:i/>
          <w:iCs/>
          <w:sz w:val="22"/>
          <w:szCs w:val="22"/>
          <w:lang w:val="ro-RO"/>
        </w:rPr>
      </w:pPr>
    </w:p>
    <w:p w14:paraId="6BE4FF46" w14:textId="77777777" w:rsidR="00DD5A79" w:rsidRPr="00AD3CA7" w:rsidRDefault="00DD5A79" w:rsidP="00DD5A79">
      <w:pPr>
        <w:jc w:val="right"/>
        <w:rPr>
          <w:b/>
          <w:bCs/>
          <w:i/>
          <w:iCs/>
          <w:sz w:val="22"/>
          <w:szCs w:val="22"/>
          <w:lang w:val="ro-RO"/>
        </w:rPr>
      </w:pPr>
    </w:p>
    <w:p w14:paraId="4B220BF4" w14:textId="77777777" w:rsidR="00DD5A79" w:rsidRPr="00AD3CA7" w:rsidRDefault="00DD5A79" w:rsidP="00DD5A79">
      <w:pPr>
        <w:jc w:val="right"/>
        <w:rPr>
          <w:b/>
          <w:bCs/>
          <w:i/>
          <w:iCs/>
          <w:sz w:val="22"/>
          <w:szCs w:val="22"/>
          <w:lang w:val="ro-RO"/>
        </w:rPr>
      </w:pPr>
    </w:p>
    <w:p w14:paraId="74315C4A" w14:textId="77777777" w:rsidR="00DD5A79" w:rsidRPr="00AD3CA7" w:rsidRDefault="00DD5A79" w:rsidP="00DD5A79">
      <w:pPr>
        <w:jc w:val="right"/>
        <w:rPr>
          <w:b/>
          <w:bCs/>
          <w:i/>
          <w:iCs/>
          <w:sz w:val="22"/>
          <w:szCs w:val="22"/>
          <w:lang w:val="ro-RO"/>
        </w:rPr>
      </w:pPr>
    </w:p>
    <w:p w14:paraId="24AE7C1E" w14:textId="77777777" w:rsidR="00DD5A79" w:rsidRPr="00AD3CA7" w:rsidRDefault="00DD5A79" w:rsidP="00DD5A79">
      <w:pPr>
        <w:jc w:val="right"/>
        <w:rPr>
          <w:b/>
          <w:bCs/>
          <w:i/>
          <w:iCs/>
          <w:sz w:val="22"/>
          <w:szCs w:val="22"/>
          <w:lang w:val="ro-RO"/>
        </w:rPr>
      </w:pPr>
    </w:p>
    <w:p w14:paraId="54DC60D7" w14:textId="77777777" w:rsidR="00DD5A79" w:rsidRPr="00AD3CA7" w:rsidRDefault="00DD5A79" w:rsidP="00DD5A79">
      <w:pPr>
        <w:jc w:val="right"/>
        <w:rPr>
          <w:b/>
          <w:bCs/>
          <w:i/>
          <w:iCs/>
          <w:sz w:val="22"/>
          <w:szCs w:val="22"/>
          <w:lang w:val="ro-RO"/>
        </w:rPr>
      </w:pPr>
      <w:r w:rsidRPr="00AD3CA7">
        <w:rPr>
          <w:b/>
          <w:bCs/>
          <w:i/>
          <w:iCs/>
          <w:sz w:val="22"/>
          <w:szCs w:val="22"/>
          <w:lang w:val="ro-RO"/>
        </w:rPr>
        <w:t xml:space="preserve">Anexa 9 </w:t>
      </w:r>
    </w:p>
    <w:p w14:paraId="257BFF0F"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tbl>
      <w:tblPr>
        <w:tblW w:w="0" w:type="auto"/>
        <w:tblLayout w:type="fixed"/>
        <w:tblLook w:val="0000" w:firstRow="0" w:lastRow="0" w:firstColumn="0" w:lastColumn="0" w:noHBand="0" w:noVBand="0"/>
      </w:tblPr>
      <w:tblGrid>
        <w:gridCol w:w="4786"/>
        <w:gridCol w:w="5245"/>
      </w:tblGrid>
      <w:tr w:rsidR="00DD5A79" w:rsidRPr="00AD3CA7" w14:paraId="08106CD9" w14:textId="77777777" w:rsidTr="00DB1C9A">
        <w:tblPrEx>
          <w:tblCellMar>
            <w:top w:w="0" w:type="dxa"/>
            <w:bottom w:w="0" w:type="dxa"/>
          </w:tblCellMar>
        </w:tblPrEx>
        <w:tc>
          <w:tcPr>
            <w:tcW w:w="4786" w:type="dxa"/>
            <w:tcBorders>
              <w:top w:val="nil"/>
              <w:left w:val="nil"/>
              <w:bottom w:val="single" w:sz="6" w:space="0" w:color="auto"/>
              <w:right w:val="nil"/>
            </w:tcBorders>
          </w:tcPr>
          <w:p w14:paraId="20F4ABF5" w14:textId="77777777" w:rsidR="00DD5A79" w:rsidRPr="00AD3CA7" w:rsidRDefault="00DD5A79" w:rsidP="00DB1C9A">
            <w:pPr>
              <w:rPr>
                <w:b/>
                <w:bCs/>
                <w:sz w:val="32"/>
                <w:szCs w:val="32"/>
                <w:lang w:val="pt-BR"/>
              </w:rPr>
            </w:pPr>
            <w:r w:rsidRPr="00AD3CA7">
              <w:rPr>
                <w:b/>
                <w:bCs/>
                <w:sz w:val="28"/>
                <w:szCs w:val="28"/>
                <w:lang w:val="pt-BR"/>
              </w:rPr>
              <w:t>Obiect: CT Sud</w:t>
            </w:r>
          </w:p>
        </w:tc>
        <w:tc>
          <w:tcPr>
            <w:tcW w:w="5245" w:type="dxa"/>
            <w:tcBorders>
              <w:top w:val="nil"/>
              <w:left w:val="nil"/>
              <w:bottom w:val="nil"/>
              <w:right w:val="nil"/>
            </w:tcBorders>
          </w:tcPr>
          <w:p w14:paraId="657590BF" w14:textId="77777777" w:rsidR="00DD5A79" w:rsidRPr="00AD3CA7" w:rsidRDefault="00DD5A79" w:rsidP="00DB1C9A">
            <w:pPr>
              <w:jc w:val="right"/>
              <w:rPr>
                <w:sz w:val="22"/>
                <w:szCs w:val="22"/>
                <w:lang w:val="en-US"/>
              </w:rPr>
            </w:pPr>
            <w:r w:rsidRPr="00AD3CA7">
              <w:rPr>
                <w:sz w:val="22"/>
                <w:szCs w:val="22"/>
                <w:lang w:val="en-US"/>
              </w:rPr>
              <w:t>Formular Nr.1</w:t>
            </w:r>
          </w:p>
          <w:p w14:paraId="6A3ED8CF" w14:textId="77777777" w:rsidR="00DD5A79" w:rsidRPr="00AD3CA7" w:rsidRDefault="00DD5A79" w:rsidP="00DB1C9A">
            <w:pPr>
              <w:jc w:val="right"/>
              <w:rPr>
                <w:sz w:val="16"/>
                <w:szCs w:val="16"/>
              </w:rPr>
            </w:pPr>
          </w:p>
        </w:tc>
      </w:tr>
      <w:tr w:rsidR="00DD5A79" w:rsidRPr="00AD3CA7" w14:paraId="377BE9CD" w14:textId="77777777" w:rsidTr="00DB1C9A">
        <w:tblPrEx>
          <w:tblCellMar>
            <w:top w:w="0" w:type="dxa"/>
            <w:bottom w:w="0" w:type="dxa"/>
          </w:tblCellMar>
        </w:tblPrEx>
        <w:tc>
          <w:tcPr>
            <w:tcW w:w="4786" w:type="dxa"/>
            <w:tcBorders>
              <w:top w:val="nil"/>
              <w:left w:val="nil"/>
              <w:bottom w:val="nil"/>
              <w:right w:val="nil"/>
            </w:tcBorders>
          </w:tcPr>
          <w:p w14:paraId="792C66AB"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376BA3E9" w14:textId="77777777" w:rsidR="00DD5A79" w:rsidRPr="00AD3CA7" w:rsidRDefault="00DD5A79" w:rsidP="00DB1C9A">
            <w:pPr>
              <w:jc w:val="center"/>
              <w:rPr>
                <w:sz w:val="22"/>
                <w:szCs w:val="22"/>
              </w:rPr>
            </w:pPr>
          </w:p>
        </w:tc>
      </w:tr>
    </w:tbl>
    <w:p w14:paraId="27C5343E" w14:textId="77777777" w:rsidR="00DD5A79" w:rsidRPr="00AD3CA7" w:rsidRDefault="00DD5A79" w:rsidP="00DD5A79">
      <w:pPr>
        <w:rPr>
          <w:sz w:val="22"/>
          <w:szCs w:val="22"/>
        </w:rPr>
      </w:pPr>
    </w:p>
    <w:p w14:paraId="5371EF09" w14:textId="77777777" w:rsidR="00DD5A79" w:rsidRPr="00AD3CA7" w:rsidRDefault="00DD5A79" w:rsidP="00DD5A79">
      <w:pPr>
        <w:rPr>
          <w:sz w:val="32"/>
          <w:szCs w:val="32"/>
        </w:rPr>
      </w:pPr>
    </w:p>
    <w:p w14:paraId="54EC152B" w14:textId="77777777" w:rsidR="00DD5A79" w:rsidRPr="00AD3CA7" w:rsidRDefault="00DD5A79" w:rsidP="00DD5A79">
      <w:pPr>
        <w:jc w:val="center"/>
        <w:rPr>
          <w:b/>
          <w:bCs/>
          <w:sz w:val="28"/>
          <w:szCs w:val="28"/>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nr.9</w:t>
      </w:r>
    </w:p>
    <w:p w14:paraId="7FF4F7D8" w14:textId="77777777" w:rsidR="00DD5A79" w:rsidRDefault="00DD5A79" w:rsidP="00DD5A79">
      <w:pPr>
        <w:jc w:val="center"/>
        <w:rPr>
          <w:b/>
          <w:bCs/>
          <w:sz w:val="26"/>
          <w:szCs w:val="28"/>
          <w:lang w:val="pt-BR"/>
        </w:rPr>
      </w:pPr>
      <w:r w:rsidRPr="00AD3CA7">
        <w:rPr>
          <w:b/>
          <w:bCs/>
          <w:sz w:val="28"/>
          <w:szCs w:val="28"/>
          <w:lang w:val="pt-BR"/>
        </w:rPr>
        <w:t xml:space="preserve">Lot 3.7.  </w:t>
      </w:r>
      <w:r w:rsidRPr="00AD3CA7">
        <w:rPr>
          <w:b/>
          <w:bCs/>
          <w:sz w:val="26"/>
          <w:szCs w:val="28"/>
          <w:lang w:val="pt-BR"/>
        </w:rPr>
        <w:t>Tencuirea zidăriei din cărămidă a canalelor de evacuare a gazelor de ardere a cazanelor de apă fierbinte, CT Sud, str. Grenoble, 9</w:t>
      </w:r>
    </w:p>
    <w:p w14:paraId="73D528E1" w14:textId="77777777" w:rsidR="00DD5A79" w:rsidRPr="00AD3CA7" w:rsidRDefault="00DD5A79" w:rsidP="00DD5A79">
      <w:pPr>
        <w:jc w:val="center"/>
        <w:rPr>
          <w:sz w:val="26"/>
          <w:szCs w:val="24"/>
          <w:lang w:val="pt-BR"/>
        </w:rPr>
      </w:pPr>
    </w:p>
    <w:tbl>
      <w:tblPr>
        <w:tblW w:w="10206" w:type="dxa"/>
        <w:tblInd w:w="108" w:type="dxa"/>
        <w:tblLayout w:type="fixed"/>
        <w:tblLook w:val="0000" w:firstRow="0" w:lastRow="0" w:firstColumn="0" w:lastColumn="0" w:noHBand="0" w:noVBand="0"/>
      </w:tblPr>
      <w:tblGrid>
        <w:gridCol w:w="709"/>
        <w:gridCol w:w="1701"/>
        <w:gridCol w:w="4961"/>
        <w:gridCol w:w="1418"/>
        <w:gridCol w:w="1417"/>
      </w:tblGrid>
      <w:tr w:rsidR="00DD5A79" w:rsidRPr="00AD3CA7" w14:paraId="38635C8F"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38E330D" w14:textId="77777777" w:rsidR="00DD5A79" w:rsidRPr="00AD3CA7" w:rsidRDefault="00DD5A79" w:rsidP="00DB1C9A">
            <w:pPr>
              <w:ind w:right="-108"/>
              <w:jc w:val="center"/>
              <w:rPr>
                <w:sz w:val="22"/>
                <w:szCs w:val="22"/>
                <w:lang w:val="en-US"/>
              </w:rPr>
            </w:pPr>
            <w:r w:rsidRPr="00AD3CA7">
              <w:rPr>
                <w:sz w:val="22"/>
                <w:szCs w:val="22"/>
              </w:rPr>
              <w:t>№</w:t>
            </w:r>
          </w:p>
          <w:p w14:paraId="1149688B"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83C68C6"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08C4A52" w14:textId="77777777" w:rsidR="00DD5A79" w:rsidRPr="00AD3CA7" w:rsidRDefault="00DD5A79" w:rsidP="00DB1C9A">
            <w:pPr>
              <w:jc w:val="center"/>
              <w:rPr>
                <w:sz w:val="22"/>
                <w:szCs w:val="22"/>
                <w:lang w:val="ro-RO"/>
              </w:rPr>
            </w:pPr>
          </w:p>
          <w:p w14:paraId="310C1630"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37BC0694"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43553F1F"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08BF315C"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6E29AB0"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E552961" w14:textId="77777777" w:rsidR="00DD5A79" w:rsidRPr="00AD3CA7"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421471B" w14:textId="77777777" w:rsidR="00DD5A79" w:rsidRPr="00AD3CA7" w:rsidRDefault="00DD5A79" w:rsidP="00DB1C9A">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7BB19A9E" w14:textId="77777777" w:rsidR="00DD5A79" w:rsidRPr="00AD3CA7" w:rsidRDefault="00DD5A79" w:rsidP="00DB1C9A">
            <w:pPr>
              <w:jc w:val="center"/>
              <w:rPr>
                <w:sz w:val="22"/>
                <w:szCs w:val="22"/>
                <w:lang w:val="en-US"/>
              </w:rPr>
            </w:pPr>
          </w:p>
        </w:tc>
        <w:tc>
          <w:tcPr>
            <w:tcW w:w="1417" w:type="dxa"/>
            <w:vMerge/>
            <w:tcBorders>
              <w:top w:val="nil"/>
              <w:left w:val="single" w:sz="6" w:space="0" w:color="auto"/>
              <w:bottom w:val="single" w:sz="6" w:space="0" w:color="auto"/>
              <w:right w:val="single" w:sz="4" w:space="0" w:color="auto"/>
            </w:tcBorders>
            <w:shd w:val="pct5" w:color="auto" w:fill="auto"/>
          </w:tcPr>
          <w:p w14:paraId="678587FF" w14:textId="77777777" w:rsidR="00DD5A79" w:rsidRPr="00AD3CA7" w:rsidRDefault="00DD5A79" w:rsidP="00DB1C9A">
            <w:pPr>
              <w:jc w:val="center"/>
              <w:rPr>
                <w:sz w:val="22"/>
                <w:szCs w:val="22"/>
                <w:lang w:val="en-US"/>
              </w:rPr>
            </w:pPr>
          </w:p>
        </w:tc>
      </w:tr>
    </w:tbl>
    <w:p w14:paraId="29D5433B" w14:textId="77777777" w:rsidR="00DD5A79" w:rsidRPr="00AD3CA7" w:rsidRDefault="00DD5A79" w:rsidP="00DD5A79">
      <w:pPr>
        <w:rPr>
          <w:sz w:val="2"/>
          <w:szCs w:val="2"/>
          <w:lang w:val="en-US"/>
        </w:rPr>
      </w:pPr>
    </w:p>
    <w:tbl>
      <w:tblPr>
        <w:tblW w:w="10206" w:type="dxa"/>
        <w:tblInd w:w="108" w:type="dxa"/>
        <w:tblLayout w:type="fixed"/>
        <w:tblLook w:val="0000" w:firstRow="0" w:lastRow="0" w:firstColumn="0" w:lastColumn="0" w:noHBand="0" w:noVBand="0"/>
      </w:tblPr>
      <w:tblGrid>
        <w:gridCol w:w="709"/>
        <w:gridCol w:w="1701"/>
        <w:gridCol w:w="4961"/>
        <w:gridCol w:w="1418"/>
        <w:gridCol w:w="1417"/>
      </w:tblGrid>
      <w:tr w:rsidR="00DD5A79" w:rsidRPr="00AD3CA7" w14:paraId="5E3FBBD9"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580F9BC"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FF99030" w14:textId="77777777" w:rsidR="00DD5A79" w:rsidRPr="00AD3CA7" w:rsidRDefault="00DD5A79" w:rsidP="00DB1C9A">
            <w:pPr>
              <w:ind w:left="-120" w:right="-108"/>
              <w:jc w:val="center"/>
              <w:rPr>
                <w:sz w:val="22"/>
                <w:szCs w:val="22"/>
              </w:rPr>
            </w:pPr>
            <w:r w:rsidRPr="00AD3CA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41D7B0C" w14:textId="77777777" w:rsidR="00DD5A79" w:rsidRPr="00AD3CA7" w:rsidRDefault="00DD5A79" w:rsidP="00DB1C9A">
            <w:pPr>
              <w:jc w:val="center"/>
              <w:rPr>
                <w:sz w:val="22"/>
                <w:szCs w:val="22"/>
              </w:rPr>
            </w:pPr>
            <w:r w:rsidRPr="00AD3CA7">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0A064DB6" w14:textId="77777777" w:rsidR="00DD5A79" w:rsidRPr="00AD3CA7" w:rsidRDefault="00DD5A79" w:rsidP="00DB1C9A">
            <w:pPr>
              <w:ind w:left="-108" w:right="-108"/>
              <w:jc w:val="center"/>
              <w:rPr>
                <w:sz w:val="22"/>
                <w:szCs w:val="22"/>
              </w:rPr>
            </w:pPr>
            <w:r w:rsidRPr="00AD3CA7">
              <w:rPr>
                <w:sz w:val="22"/>
                <w:szCs w:val="22"/>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2EDFE422"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3754E124"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166952"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4CD3416F" w14:textId="77777777" w:rsidR="00DD5A79" w:rsidRPr="00AD3CA7" w:rsidRDefault="00DD5A79" w:rsidP="00DB1C9A">
            <w:pPr>
              <w:jc w:val="center"/>
              <w:rPr>
                <w:sz w:val="24"/>
                <w:szCs w:val="24"/>
                <w:lang w:val="en-US"/>
              </w:rPr>
            </w:pPr>
            <w:r w:rsidRPr="00AD3CA7">
              <w:rPr>
                <w:sz w:val="24"/>
                <w:szCs w:val="24"/>
                <w:lang w:val="en-US"/>
              </w:rPr>
              <w:t>RpCH31B</w:t>
            </w:r>
          </w:p>
          <w:p w14:paraId="5F822693"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F0EBAC8" w14:textId="77777777" w:rsidR="00DD5A79" w:rsidRPr="00AD3CA7" w:rsidRDefault="00DD5A79" w:rsidP="00DB1C9A">
            <w:pPr>
              <w:adjustRightInd w:val="0"/>
              <w:rPr>
                <w:sz w:val="24"/>
                <w:szCs w:val="24"/>
                <w:lang w:val="pt-BR"/>
              </w:rPr>
            </w:pPr>
            <w:r w:rsidRPr="00AD3CA7">
              <w:rPr>
                <w:sz w:val="24"/>
                <w:szCs w:val="24"/>
                <w:lang w:val="pt-BR"/>
              </w:rPr>
              <w:t>Montarea si demontarea schelei pentru lucrari de constructii - schela metalica tubulara pentru lucrari interioare si exterioare peste 7 m inaltime executata din bile manele inclusiv streasina de protectie din PFL sau plasa de protectie cu toate materialele de prindere, ancorare si rigidizare a schelei de elementele constructiei</w:t>
            </w:r>
          </w:p>
          <w:p w14:paraId="13205B48"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B5A9DB7" w14:textId="77777777" w:rsidR="00DD5A79" w:rsidRPr="00AD3CA7" w:rsidRDefault="00DD5A79" w:rsidP="00DB1C9A">
            <w:pPr>
              <w:jc w:val="center"/>
              <w:rPr>
                <w:sz w:val="24"/>
                <w:szCs w:val="24"/>
              </w:rPr>
            </w:pPr>
            <w:r w:rsidRPr="00AD3CA7">
              <w:rPr>
                <w:sz w:val="24"/>
                <w:szCs w:val="24"/>
              </w:rPr>
              <w:t>m2</w:t>
            </w:r>
          </w:p>
        </w:tc>
        <w:tc>
          <w:tcPr>
            <w:tcW w:w="1417" w:type="dxa"/>
            <w:tcBorders>
              <w:top w:val="single" w:sz="4" w:space="0" w:color="auto"/>
              <w:bottom w:val="single" w:sz="4" w:space="0" w:color="auto"/>
            </w:tcBorders>
            <w:vAlign w:val="center"/>
          </w:tcPr>
          <w:p w14:paraId="3E61570A" w14:textId="77777777" w:rsidR="00DD5A79" w:rsidRPr="00AD3CA7" w:rsidRDefault="00DD5A79" w:rsidP="00DB1C9A">
            <w:pPr>
              <w:jc w:val="center"/>
              <w:rPr>
                <w:sz w:val="24"/>
                <w:szCs w:val="24"/>
              </w:rPr>
            </w:pPr>
            <w:r w:rsidRPr="00AD3CA7">
              <w:rPr>
                <w:sz w:val="24"/>
                <w:szCs w:val="24"/>
              </w:rPr>
              <w:t>50,00</w:t>
            </w:r>
          </w:p>
        </w:tc>
      </w:tr>
      <w:tr w:rsidR="00DD5A79" w:rsidRPr="00AD3CA7" w14:paraId="003004D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4DF8FF"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20561D17" w14:textId="77777777" w:rsidR="00DD5A79" w:rsidRPr="00AD3CA7" w:rsidRDefault="00DD5A79" w:rsidP="00DB1C9A">
            <w:pPr>
              <w:jc w:val="center"/>
              <w:rPr>
                <w:sz w:val="24"/>
                <w:szCs w:val="24"/>
                <w:lang w:val="en-US"/>
              </w:rPr>
            </w:pPr>
            <w:r w:rsidRPr="00AD3CA7">
              <w:rPr>
                <w:sz w:val="24"/>
                <w:szCs w:val="24"/>
                <w:lang w:val="en-US"/>
              </w:rPr>
              <w:t>RpCJ35A</w:t>
            </w:r>
          </w:p>
          <w:p w14:paraId="22A6B5A7"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0938748" w14:textId="77777777" w:rsidR="00DD5A79" w:rsidRPr="00AD3CA7" w:rsidRDefault="00DD5A79" w:rsidP="00DB1C9A">
            <w:pPr>
              <w:adjustRightInd w:val="0"/>
              <w:rPr>
                <w:sz w:val="24"/>
                <w:szCs w:val="24"/>
                <w:lang w:val="pt-BR"/>
              </w:rPr>
            </w:pPr>
            <w:r w:rsidRPr="00AD3CA7">
              <w:rPr>
                <w:sz w:val="24"/>
                <w:szCs w:val="24"/>
                <w:lang w:val="pt-BR"/>
              </w:rPr>
              <w:t>Desfaceri de tencuieli interioare sau exterioare driscuite la pereti sau tavane</w:t>
            </w:r>
          </w:p>
          <w:p w14:paraId="66B9B729"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7DB49035" w14:textId="77777777" w:rsidR="00DD5A79" w:rsidRPr="00AD3CA7" w:rsidRDefault="00DD5A79" w:rsidP="00DB1C9A">
            <w:pPr>
              <w:jc w:val="center"/>
              <w:rPr>
                <w:sz w:val="24"/>
                <w:szCs w:val="24"/>
              </w:rPr>
            </w:pPr>
            <w:r w:rsidRPr="00AD3CA7">
              <w:rPr>
                <w:sz w:val="24"/>
                <w:szCs w:val="24"/>
              </w:rPr>
              <w:t>m2</w:t>
            </w:r>
          </w:p>
        </w:tc>
        <w:tc>
          <w:tcPr>
            <w:tcW w:w="1417" w:type="dxa"/>
            <w:tcBorders>
              <w:top w:val="single" w:sz="4" w:space="0" w:color="auto"/>
              <w:bottom w:val="single" w:sz="4" w:space="0" w:color="auto"/>
            </w:tcBorders>
            <w:vAlign w:val="center"/>
          </w:tcPr>
          <w:p w14:paraId="130D4C2D" w14:textId="77777777" w:rsidR="00DD5A79" w:rsidRPr="00AD3CA7" w:rsidRDefault="00DD5A79" w:rsidP="00DB1C9A">
            <w:pPr>
              <w:jc w:val="center"/>
              <w:rPr>
                <w:sz w:val="24"/>
                <w:szCs w:val="24"/>
              </w:rPr>
            </w:pPr>
            <w:r w:rsidRPr="00AD3CA7">
              <w:rPr>
                <w:sz w:val="24"/>
                <w:szCs w:val="24"/>
              </w:rPr>
              <w:t>15,00</w:t>
            </w:r>
          </w:p>
        </w:tc>
      </w:tr>
      <w:tr w:rsidR="00DD5A79" w:rsidRPr="00AD3CA7" w14:paraId="30FBC834"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3638D8"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342F8BAA" w14:textId="77777777" w:rsidR="00DD5A79" w:rsidRPr="00AD3CA7" w:rsidRDefault="00DD5A79" w:rsidP="00DB1C9A">
            <w:pPr>
              <w:jc w:val="center"/>
              <w:rPr>
                <w:sz w:val="24"/>
                <w:szCs w:val="24"/>
                <w:lang w:val="en-US"/>
              </w:rPr>
            </w:pPr>
            <w:r w:rsidRPr="00AD3CA7">
              <w:rPr>
                <w:sz w:val="24"/>
                <w:szCs w:val="24"/>
                <w:lang w:val="en-US"/>
              </w:rPr>
              <w:t>TsH82A</w:t>
            </w:r>
          </w:p>
          <w:p w14:paraId="1F0DCEC7"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FC26FD9" w14:textId="77777777" w:rsidR="00DD5A79" w:rsidRPr="00AD3CA7" w:rsidRDefault="00DD5A79" w:rsidP="00DB1C9A">
            <w:pPr>
              <w:adjustRightInd w:val="0"/>
              <w:rPr>
                <w:sz w:val="24"/>
                <w:szCs w:val="24"/>
                <w:lang w:val="en-US"/>
              </w:rPr>
            </w:pPr>
            <w:r w:rsidRPr="00AD3CA7">
              <w:rPr>
                <w:sz w:val="24"/>
                <w:szCs w:val="24"/>
              </w:rPr>
              <w:t>Maturarea aleelor, cu murdarie mica</w:t>
            </w:r>
          </w:p>
          <w:p w14:paraId="1149C395" w14:textId="77777777" w:rsidR="00DD5A79" w:rsidRPr="00AD3CA7" w:rsidRDefault="00DD5A79" w:rsidP="00DB1C9A">
            <w:pPr>
              <w:rPr>
                <w:sz w:val="24"/>
                <w:szCs w:val="24"/>
              </w:rPr>
            </w:pPr>
          </w:p>
        </w:tc>
        <w:tc>
          <w:tcPr>
            <w:tcW w:w="1418" w:type="dxa"/>
            <w:tcBorders>
              <w:top w:val="single" w:sz="4" w:space="0" w:color="auto"/>
              <w:bottom w:val="single" w:sz="4" w:space="0" w:color="auto"/>
            </w:tcBorders>
            <w:vAlign w:val="center"/>
          </w:tcPr>
          <w:p w14:paraId="55E0E665" w14:textId="77777777" w:rsidR="00DD5A79" w:rsidRPr="00AD3CA7" w:rsidRDefault="00DD5A79" w:rsidP="00DB1C9A">
            <w:pPr>
              <w:jc w:val="center"/>
              <w:rPr>
                <w:sz w:val="24"/>
                <w:szCs w:val="24"/>
              </w:rPr>
            </w:pPr>
            <w:r w:rsidRPr="00AD3CA7">
              <w:rPr>
                <w:sz w:val="24"/>
                <w:szCs w:val="24"/>
              </w:rPr>
              <w:t>100m2</w:t>
            </w:r>
          </w:p>
        </w:tc>
        <w:tc>
          <w:tcPr>
            <w:tcW w:w="1417" w:type="dxa"/>
            <w:tcBorders>
              <w:top w:val="single" w:sz="4" w:space="0" w:color="auto"/>
              <w:bottom w:val="single" w:sz="4" w:space="0" w:color="auto"/>
            </w:tcBorders>
            <w:vAlign w:val="center"/>
          </w:tcPr>
          <w:p w14:paraId="2FF3A488" w14:textId="77777777" w:rsidR="00DD5A79" w:rsidRPr="00AD3CA7" w:rsidRDefault="00DD5A79" w:rsidP="00DB1C9A">
            <w:pPr>
              <w:jc w:val="center"/>
              <w:rPr>
                <w:sz w:val="24"/>
                <w:szCs w:val="24"/>
              </w:rPr>
            </w:pPr>
            <w:r w:rsidRPr="00AD3CA7">
              <w:rPr>
                <w:sz w:val="24"/>
                <w:szCs w:val="24"/>
              </w:rPr>
              <w:t>0,15</w:t>
            </w:r>
          </w:p>
        </w:tc>
      </w:tr>
      <w:tr w:rsidR="00DD5A79" w:rsidRPr="00AD3CA7" w14:paraId="6F0FE20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3C41B7"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10B1E69F" w14:textId="77777777" w:rsidR="00DD5A79" w:rsidRPr="00AD3CA7" w:rsidRDefault="00DD5A79" w:rsidP="00DB1C9A">
            <w:pPr>
              <w:jc w:val="center"/>
              <w:rPr>
                <w:sz w:val="24"/>
                <w:szCs w:val="24"/>
                <w:lang w:val="en-US"/>
              </w:rPr>
            </w:pPr>
            <w:r w:rsidRPr="00AD3CA7">
              <w:rPr>
                <w:sz w:val="24"/>
                <w:szCs w:val="24"/>
                <w:lang w:val="en-US"/>
              </w:rPr>
              <w:t>RpCG29A</w:t>
            </w:r>
          </w:p>
          <w:p w14:paraId="13E90CC6"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E9BC571" w14:textId="77777777" w:rsidR="00DD5A79" w:rsidRPr="00AD3CA7" w:rsidRDefault="00DD5A79" w:rsidP="00DB1C9A">
            <w:pPr>
              <w:adjustRightInd w:val="0"/>
              <w:rPr>
                <w:sz w:val="24"/>
                <w:szCs w:val="24"/>
                <w:lang w:val="pt-BR"/>
              </w:rPr>
            </w:pPr>
            <w:r w:rsidRPr="00AD3CA7">
              <w:rPr>
                <w:sz w:val="24"/>
                <w:szCs w:val="24"/>
                <w:lang w:val="pt-BR"/>
              </w:rPr>
              <w:t>Demolarea peretilor de zidarie din caramida sau BCA de 6-8 cm grosime</w:t>
            </w:r>
          </w:p>
          <w:p w14:paraId="68F2851F"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3AE9E6E1" w14:textId="77777777" w:rsidR="00DD5A79" w:rsidRPr="00AD3CA7" w:rsidRDefault="00DD5A79" w:rsidP="00DB1C9A">
            <w:pPr>
              <w:jc w:val="center"/>
              <w:rPr>
                <w:sz w:val="24"/>
                <w:szCs w:val="24"/>
              </w:rPr>
            </w:pPr>
            <w:r w:rsidRPr="00AD3CA7">
              <w:rPr>
                <w:sz w:val="24"/>
                <w:szCs w:val="24"/>
              </w:rPr>
              <w:t>m2</w:t>
            </w:r>
          </w:p>
        </w:tc>
        <w:tc>
          <w:tcPr>
            <w:tcW w:w="1417" w:type="dxa"/>
            <w:tcBorders>
              <w:top w:val="single" w:sz="4" w:space="0" w:color="auto"/>
              <w:bottom w:val="single" w:sz="4" w:space="0" w:color="auto"/>
            </w:tcBorders>
            <w:vAlign w:val="center"/>
          </w:tcPr>
          <w:p w14:paraId="3A4B1FCE" w14:textId="77777777" w:rsidR="00DD5A79" w:rsidRPr="00AD3CA7" w:rsidRDefault="00DD5A79" w:rsidP="00DB1C9A">
            <w:pPr>
              <w:jc w:val="center"/>
              <w:rPr>
                <w:sz w:val="24"/>
                <w:szCs w:val="24"/>
              </w:rPr>
            </w:pPr>
            <w:r w:rsidRPr="00AD3CA7">
              <w:rPr>
                <w:sz w:val="24"/>
                <w:szCs w:val="24"/>
              </w:rPr>
              <w:t>2,50</w:t>
            </w:r>
          </w:p>
        </w:tc>
      </w:tr>
      <w:tr w:rsidR="00DD5A79" w:rsidRPr="00AD3CA7" w14:paraId="297C055F"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5FD9C0"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2B316A1A" w14:textId="77777777" w:rsidR="00DD5A79" w:rsidRPr="00AD3CA7" w:rsidRDefault="00DD5A79" w:rsidP="00DB1C9A">
            <w:pPr>
              <w:jc w:val="center"/>
              <w:rPr>
                <w:sz w:val="24"/>
                <w:szCs w:val="24"/>
                <w:lang w:val="en-US"/>
              </w:rPr>
            </w:pPr>
            <w:r w:rsidRPr="00AD3CA7">
              <w:rPr>
                <w:sz w:val="24"/>
                <w:szCs w:val="24"/>
                <w:lang w:val="en-US"/>
              </w:rPr>
              <w:t>CD50A</w:t>
            </w:r>
          </w:p>
          <w:p w14:paraId="21C028A3"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3E3A9BD" w14:textId="77777777" w:rsidR="00DD5A79" w:rsidRPr="00AD3CA7" w:rsidRDefault="00DD5A79" w:rsidP="00DB1C9A">
            <w:pPr>
              <w:adjustRightInd w:val="0"/>
              <w:rPr>
                <w:sz w:val="24"/>
                <w:szCs w:val="24"/>
                <w:lang w:val="pt-BR"/>
              </w:rPr>
            </w:pPr>
            <w:r w:rsidRPr="00AD3CA7">
              <w:rPr>
                <w:sz w:val="24"/>
                <w:szCs w:val="24"/>
                <w:lang w:val="pt-BR"/>
              </w:rPr>
              <w:t>Zidarie din caramida simpla, format 250 x 120 x 65 la pereti exteriori cu inaltimea pina la 4 m</w:t>
            </w:r>
          </w:p>
          <w:p w14:paraId="2FF39E2A"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30077751" w14:textId="77777777" w:rsidR="00DD5A79" w:rsidRPr="00AD3CA7" w:rsidRDefault="00DD5A79" w:rsidP="00DB1C9A">
            <w:pPr>
              <w:jc w:val="center"/>
              <w:rPr>
                <w:sz w:val="24"/>
                <w:szCs w:val="24"/>
              </w:rPr>
            </w:pPr>
            <w:r w:rsidRPr="00AD3CA7">
              <w:rPr>
                <w:sz w:val="24"/>
                <w:szCs w:val="24"/>
              </w:rPr>
              <w:t>m3</w:t>
            </w:r>
          </w:p>
        </w:tc>
        <w:tc>
          <w:tcPr>
            <w:tcW w:w="1417" w:type="dxa"/>
            <w:tcBorders>
              <w:top w:val="single" w:sz="4" w:space="0" w:color="auto"/>
              <w:bottom w:val="single" w:sz="4" w:space="0" w:color="auto"/>
            </w:tcBorders>
            <w:vAlign w:val="center"/>
          </w:tcPr>
          <w:p w14:paraId="297931E6" w14:textId="77777777" w:rsidR="00DD5A79" w:rsidRPr="00AD3CA7" w:rsidRDefault="00DD5A79" w:rsidP="00DB1C9A">
            <w:pPr>
              <w:jc w:val="center"/>
              <w:rPr>
                <w:sz w:val="24"/>
                <w:szCs w:val="24"/>
              </w:rPr>
            </w:pPr>
            <w:r w:rsidRPr="00AD3CA7">
              <w:rPr>
                <w:sz w:val="24"/>
                <w:szCs w:val="24"/>
              </w:rPr>
              <w:t>0,30</w:t>
            </w:r>
          </w:p>
        </w:tc>
      </w:tr>
      <w:tr w:rsidR="00DD5A79" w:rsidRPr="00AD3CA7" w14:paraId="41A8497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E6C590"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5135D3B1" w14:textId="77777777" w:rsidR="00DD5A79" w:rsidRPr="00AD3CA7" w:rsidRDefault="00DD5A79" w:rsidP="00DB1C9A">
            <w:pPr>
              <w:jc w:val="center"/>
              <w:rPr>
                <w:sz w:val="24"/>
                <w:szCs w:val="24"/>
                <w:lang w:val="en-US"/>
              </w:rPr>
            </w:pPr>
            <w:r w:rsidRPr="00AD3CA7">
              <w:rPr>
                <w:sz w:val="24"/>
                <w:szCs w:val="24"/>
                <w:lang w:val="en-US"/>
              </w:rPr>
              <w:t>RpCJ10A</w:t>
            </w:r>
          </w:p>
          <w:p w14:paraId="190717D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02AC4E9" w14:textId="77777777" w:rsidR="00DD5A79" w:rsidRPr="00AD3CA7" w:rsidRDefault="00DD5A79" w:rsidP="00DB1C9A">
            <w:pPr>
              <w:adjustRightInd w:val="0"/>
              <w:rPr>
                <w:sz w:val="24"/>
                <w:szCs w:val="24"/>
                <w:lang w:val="pt-BR"/>
              </w:rPr>
            </w:pPr>
            <w:r w:rsidRPr="00AD3CA7">
              <w:rPr>
                <w:sz w:val="24"/>
                <w:szCs w:val="24"/>
                <w:lang w:val="pt-BR"/>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w:t>
            </w:r>
          </w:p>
          <w:p w14:paraId="43D0F9C2"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430A5C85" w14:textId="77777777" w:rsidR="00DD5A79" w:rsidRPr="00AD3CA7" w:rsidRDefault="00DD5A79" w:rsidP="00DB1C9A">
            <w:pPr>
              <w:jc w:val="center"/>
              <w:rPr>
                <w:sz w:val="24"/>
                <w:szCs w:val="24"/>
              </w:rPr>
            </w:pPr>
            <w:r w:rsidRPr="00AD3CA7">
              <w:rPr>
                <w:sz w:val="24"/>
                <w:szCs w:val="24"/>
              </w:rPr>
              <w:t>m2</w:t>
            </w:r>
          </w:p>
        </w:tc>
        <w:tc>
          <w:tcPr>
            <w:tcW w:w="1417" w:type="dxa"/>
            <w:tcBorders>
              <w:top w:val="single" w:sz="4" w:space="0" w:color="auto"/>
              <w:bottom w:val="single" w:sz="4" w:space="0" w:color="auto"/>
            </w:tcBorders>
            <w:vAlign w:val="center"/>
          </w:tcPr>
          <w:p w14:paraId="7F8C3A5F" w14:textId="77777777" w:rsidR="00DD5A79" w:rsidRPr="00AD3CA7" w:rsidRDefault="00DD5A79" w:rsidP="00DB1C9A">
            <w:pPr>
              <w:jc w:val="center"/>
              <w:rPr>
                <w:sz w:val="24"/>
                <w:szCs w:val="24"/>
              </w:rPr>
            </w:pPr>
            <w:r w:rsidRPr="00AD3CA7">
              <w:rPr>
                <w:sz w:val="24"/>
                <w:szCs w:val="24"/>
              </w:rPr>
              <w:t>15,00</w:t>
            </w:r>
          </w:p>
        </w:tc>
      </w:tr>
      <w:tr w:rsidR="00DD5A79" w:rsidRPr="00AD3CA7" w14:paraId="65A76CC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175D47" w14:textId="77777777" w:rsidR="00DD5A79" w:rsidRPr="00AD3CA7" w:rsidRDefault="00DD5A79" w:rsidP="00DB1C9A">
            <w:pPr>
              <w:jc w:val="center"/>
              <w:rPr>
                <w:sz w:val="24"/>
                <w:szCs w:val="24"/>
              </w:rPr>
            </w:pPr>
            <w:r w:rsidRPr="00AD3CA7">
              <w:rPr>
                <w:sz w:val="24"/>
                <w:szCs w:val="24"/>
              </w:rPr>
              <w:t>7</w:t>
            </w:r>
          </w:p>
        </w:tc>
        <w:tc>
          <w:tcPr>
            <w:tcW w:w="1701" w:type="dxa"/>
            <w:tcBorders>
              <w:top w:val="single" w:sz="4" w:space="0" w:color="auto"/>
              <w:bottom w:val="single" w:sz="4" w:space="0" w:color="auto"/>
            </w:tcBorders>
            <w:vAlign w:val="center"/>
          </w:tcPr>
          <w:p w14:paraId="4B626115" w14:textId="77777777" w:rsidR="00DD5A79" w:rsidRPr="00AD3CA7" w:rsidRDefault="00DD5A79" w:rsidP="00DB1C9A">
            <w:pPr>
              <w:jc w:val="center"/>
              <w:rPr>
                <w:sz w:val="24"/>
                <w:szCs w:val="24"/>
                <w:lang w:val="en-US"/>
              </w:rPr>
            </w:pPr>
            <w:r w:rsidRPr="00AD3CA7">
              <w:rPr>
                <w:sz w:val="24"/>
                <w:szCs w:val="24"/>
                <w:lang w:val="en-US"/>
              </w:rPr>
              <w:t>TrI1AA02C2</w:t>
            </w:r>
          </w:p>
          <w:p w14:paraId="183338E0"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0199F7A"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7207C457"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2F042037" w14:textId="77777777" w:rsidR="00DD5A79" w:rsidRPr="00AD3CA7" w:rsidRDefault="00DD5A79" w:rsidP="00DB1C9A">
            <w:pPr>
              <w:jc w:val="center"/>
              <w:rPr>
                <w:sz w:val="24"/>
                <w:szCs w:val="24"/>
              </w:rPr>
            </w:pPr>
            <w:r w:rsidRPr="00AD3CA7">
              <w:rPr>
                <w:sz w:val="24"/>
                <w:szCs w:val="24"/>
              </w:rPr>
              <w:t>t</w:t>
            </w:r>
          </w:p>
        </w:tc>
        <w:tc>
          <w:tcPr>
            <w:tcW w:w="1417" w:type="dxa"/>
            <w:tcBorders>
              <w:top w:val="single" w:sz="4" w:space="0" w:color="auto"/>
              <w:bottom w:val="single" w:sz="4" w:space="0" w:color="auto"/>
            </w:tcBorders>
            <w:vAlign w:val="center"/>
          </w:tcPr>
          <w:p w14:paraId="4C54A0BE" w14:textId="77777777" w:rsidR="00DD5A79" w:rsidRPr="00AD3CA7" w:rsidRDefault="00DD5A79" w:rsidP="00DB1C9A">
            <w:pPr>
              <w:jc w:val="center"/>
              <w:rPr>
                <w:sz w:val="24"/>
                <w:szCs w:val="24"/>
              </w:rPr>
            </w:pPr>
            <w:r w:rsidRPr="00AD3CA7">
              <w:rPr>
                <w:sz w:val="24"/>
                <w:szCs w:val="24"/>
              </w:rPr>
              <w:t>0,20</w:t>
            </w:r>
          </w:p>
        </w:tc>
      </w:tr>
      <w:tr w:rsidR="00DD5A79" w:rsidRPr="00AD3CA7" w14:paraId="2ECAD00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05846E" w14:textId="77777777" w:rsidR="00DD5A79" w:rsidRPr="00AD3CA7" w:rsidRDefault="00DD5A79" w:rsidP="00DB1C9A">
            <w:pPr>
              <w:jc w:val="center"/>
              <w:rPr>
                <w:sz w:val="24"/>
                <w:szCs w:val="24"/>
              </w:rPr>
            </w:pPr>
            <w:r w:rsidRPr="00AD3CA7">
              <w:rPr>
                <w:sz w:val="24"/>
                <w:szCs w:val="24"/>
              </w:rPr>
              <w:t>8</w:t>
            </w:r>
          </w:p>
        </w:tc>
        <w:tc>
          <w:tcPr>
            <w:tcW w:w="1701" w:type="dxa"/>
            <w:tcBorders>
              <w:top w:val="single" w:sz="4" w:space="0" w:color="auto"/>
              <w:bottom w:val="single" w:sz="4" w:space="0" w:color="auto"/>
            </w:tcBorders>
            <w:vAlign w:val="center"/>
          </w:tcPr>
          <w:p w14:paraId="65B6643F" w14:textId="77777777" w:rsidR="00DD5A79" w:rsidRPr="00AD3CA7" w:rsidRDefault="00DD5A79" w:rsidP="00DB1C9A">
            <w:pPr>
              <w:jc w:val="center"/>
              <w:rPr>
                <w:sz w:val="24"/>
                <w:szCs w:val="24"/>
                <w:lang w:val="en-US"/>
              </w:rPr>
            </w:pPr>
            <w:r w:rsidRPr="00AD3CA7">
              <w:rPr>
                <w:sz w:val="24"/>
                <w:szCs w:val="24"/>
                <w:lang w:val="en-US"/>
              </w:rPr>
              <w:t>TsI50B10</w:t>
            </w:r>
          </w:p>
          <w:p w14:paraId="2130C17F"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67BDB3C" w14:textId="77777777" w:rsidR="00DD5A79" w:rsidRPr="00AD3CA7" w:rsidRDefault="00DD5A79" w:rsidP="00DB1C9A">
            <w:pPr>
              <w:adjustRightInd w:val="0"/>
              <w:rPr>
                <w:sz w:val="24"/>
                <w:szCs w:val="24"/>
                <w:lang w:val="pt-BR"/>
              </w:rPr>
            </w:pPr>
            <w:r w:rsidRPr="00AD3CA7">
              <w:rPr>
                <w:sz w:val="24"/>
                <w:szCs w:val="24"/>
                <w:lang w:val="pt-BR"/>
              </w:rPr>
              <w:t xml:space="preserve">Transportarea pamintului cu autobasculanta de </w:t>
            </w:r>
          </w:p>
          <w:p w14:paraId="38966C2E" w14:textId="77777777" w:rsidR="00DD5A79" w:rsidRPr="00AD3CA7" w:rsidRDefault="00DD5A79" w:rsidP="00DB1C9A">
            <w:pPr>
              <w:adjustRightInd w:val="0"/>
              <w:rPr>
                <w:sz w:val="24"/>
                <w:szCs w:val="24"/>
                <w:lang w:val="pt-BR"/>
              </w:rPr>
            </w:pPr>
            <w:r w:rsidRPr="00AD3CA7">
              <w:rPr>
                <w:sz w:val="24"/>
                <w:szCs w:val="24"/>
                <w:lang w:val="pt-BR"/>
              </w:rPr>
              <w:t>5 t la distanta  de 20 km  (deseuri)</w:t>
            </w:r>
          </w:p>
          <w:p w14:paraId="7DC10350"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70A915C3" w14:textId="77777777" w:rsidR="00DD5A79" w:rsidRPr="00AD3CA7" w:rsidRDefault="00DD5A79" w:rsidP="00DB1C9A">
            <w:pPr>
              <w:jc w:val="center"/>
              <w:rPr>
                <w:sz w:val="24"/>
                <w:szCs w:val="24"/>
              </w:rPr>
            </w:pPr>
            <w:r w:rsidRPr="00AD3CA7">
              <w:rPr>
                <w:sz w:val="24"/>
                <w:szCs w:val="24"/>
              </w:rPr>
              <w:t>t</w:t>
            </w:r>
          </w:p>
        </w:tc>
        <w:tc>
          <w:tcPr>
            <w:tcW w:w="1417" w:type="dxa"/>
            <w:tcBorders>
              <w:top w:val="single" w:sz="4" w:space="0" w:color="auto"/>
              <w:bottom w:val="single" w:sz="4" w:space="0" w:color="auto"/>
            </w:tcBorders>
            <w:vAlign w:val="center"/>
          </w:tcPr>
          <w:p w14:paraId="21B4C3DE" w14:textId="77777777" w:rsidR="00DD5A79" w:rsidRPr="00AD3CA7" w:rsidRDefault="00DD5A79" w:rsidP="00DB1C9A">
            <w:pPr>
              <w:jc w:val="center"/>
              <w:rPr>
                <w:sz w:val="24"/>
                <w:szCs w:val="24"/>
              </w:rPr>
            </w:pPr>
            <w:r w:rsidRPr="00AD3CA7">
              <w:rPr>
                <w:sz w:val="24"/>
                <w:szCs w:val="24"/>
              </w:rPr>
              <w:t>0,20</w:t>
            </w:r>
          </w:p>
        </w:tc>
      </w:tr>
    </w:tbl>
    <w:p w14:paraId="359B4EBF" w14:textId="77777777" w:rsidR="00DD5A79" w:rsidRPr="00AD3CA7" w:rsidRDefault="00DD5A79" w:rsidP="00DD5A79">
      <w:pPr>
        <w:rPr>
          <w:sz w:val="6"/>
          <w:szCs w:val="6"/>
        </w:rPr>
      </w:pPr>
      <w:r w:rsidRPr="00AD3CA7">
        <w:rPr>
          <w:sz w:val="24"/>
          <w:szCs w:val="24"/>
        </w:rPr>
        <w:t xml:space="preserve"> </w:t>
      </w:r>
    </w:p>
    <w:p w14:paraId="2228C3B0"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10E809A9" w14:textId="77777777" w:rsidR="00DD5A79" w:rsidRPr="00AD3CA7" w:rsidRDefault="00DD5A79" w:rsidP="00DD5A79">
      <w:pPr>
        <w:rPr>
          <w:sz w:val="28"/>
          <w:szCs w:val="28"/>
          <w:lang w:val="en-US"/>
        </w:rPr>
      </w:pPr>
      <w:r w:rsidRPr="00AD3CA7">
        <w:rPr>
          <w:sz w:val="24"/>
          <w:szCs w:val="24"/>
          <w:lang w:val="en-US"/>
        </w:rPr>
        <w:lastRenderedPageBreak/>
        <w:tab/>
      </w:r>
      <w:r w:rsidRPr="00AD3CA7">
        <w:rPr>
          <w:sz w:val="28"/>
          <w:szCs w:val="28"/>
          <w:lang w:val="en-US"/>
        </w:rPr>
        <w:t xml:space="preserve">                                                                                                         </w:t>
      </w:r>
    </w:p>
    <w:p w14:paraId="30C76041" w14:textId="77777777" w:rsidR="00DD5A79" w:rsidRDefault="00DD5A79" w:rsidP="00DD5A79">
      <w:pPr>
        <w:rPr>
          <w:sz w:val="28"/>
          <w:szCs w:val="28"/>
        </w:rPr>
      </w:pPr>
    </w:p>
    <w:p w14:paraId="6BC45881" w14:textId="77777777" w:rsidR="00DD5A79" w:rsidRPr="004107F4" w:rsidRDefault="00DD5A79" w:rsidP="00DD5A79">
      <w:pPr>
        <w:rPr>
          <w:sz w:val="28"/>
          <w:szCs w:val="28"/>
        </w:rPr>
      </w:pPr>
    </w:p>
    <w:p w14:paraId="66844439" w14:textId="77777777" w:rsidR="00DD5A79" w:rsidRPr="00AD3CA7" w:rsidRDefault="00DD5A79" w:rsidP="00DD5A79">
      <w:pPr>
        <w:rPr>
          <w:sz w:val="28"/>
          <w:szCs w:val="28"/>
          <w:lang w:val="en-US"/>
        </w:rPr>
      </w:pPr>
    </w:p>
    <w:p w14:paraId="7B3A262E" w14:textId="77777777" w:rsidR="00DD5A79" w:rsidRPr="00AD3CA7" w:rsidRDefault="00DD5A79" w:rsidP="00DD5A79">
      <w:pPr>
        <w:tabs>
          <w:tab w:val="left" w:pos="4786"/>
          <w:tab w:val="left" w:pos="10031"/>
        </w:tabs>
        <w:rPr>
          <w:sz w:val="4"/>
          <w:szCs w:val="4"/>
          <w:lang w:val="ro-RO"/>
        </w:rPr>
      </w:pPr>
    </w:p>
    <w:p w14:paraId="00D7AD00" w14:textId="77777777" w:rsidR="00DD5A79" w:rsidRPr="00AD3CA7" w:rsidRDefault="00DD5A79" w:rsidP="00DD5A79">
      <w:pPr>
        <w:rPr>
          <w:sz w:val="4"/>
          <w:szCs w:val="4"/>
          <w:lang w:val="ro-RO"/>
        </w:rPr>
      </w:pPr>
      <w:r w:rsidRPr="00AD3CA7">
        <w:rPr>
          <w:sz w:val="28"/>
          <w:szCs w:val="28"/>
          <w:lang w:val="en-US"/>
        </w:rPr>
        <w:t xml:space="preserve">         </w:t>
      </w:r>
    </w:p>
    <w:p w14:paraId="6D1476E5" w14:textId="77777777" w:rsidR="00DD5A79" w:rsidRPr="00AD3CA7" w:rsidRDefault="00DD5A79" w:rsidP="00DD5A79">
      <w:pPr>
        <w:jc w:val="right"/>
        <w:rPr>
          <w:b/>
          <w:bCs/>
          <w:i/>
          <w:iCs/>
          <w:sz w:val="22"/>
          <w:szCs w:val="22"/>
          <w:lang w:val="ro-RO"/>
        </w:rPr>
      </w:pPr>
      <w:r w:rsidRPr="00AD3CA7">
        <w:rPr>
          <w:b/>
          <w:bCs/>
          <w:i/>
          <w:iCs/>
          <w:sz w:val="22"/>
          <w:szCs w:val="22"/>
          <w:lang w:val="ro-RO"/>
        </w:rPr>
        <w:t>Anexa 10</w:t>
      </w:r>
    </w:p>
    <w:p w14:paraId="45221B3D" w14:textId="77777777" w:rsidR="00DD5A79" w:rsidRPr="00AD3CA7" w:rsidRDefault="00DD5A79" w:rsidP="00DD5A79">
      <w:pPr>
        <w:rPr>
          <w:i/>
          <w:iCs/>
          <w:sz w:val="22"/>
          <w:szCs w:val="22"/>
          <w:lang w:val="ro-RO"/>
        </w:rPr>
      </w:pPr>
      <w:r w:rsidRPr="00AD3CA7">
        <w:rPr>
          <w:sz w:val="24"/>
          <w:szCs w:val="24"/>
          <w:lang w:val="pt-BR"/>
        </w:rPr>
        <w:tab/>
      </w:r>
      <w:r w:rsidRPr="00AD3CA7">
        <w:rPr>
          <w:sz w:val="24"/>
          <w:szCs w:val="24"/>
          <w:lang w:val="pt-BR"/>
        </w:rPr>
        <w:tab/>
      </w:r>
      <w:r w:rsidRPr="00AD3CA7">
        <w:rPr>
          <w:sz w:val="24"/>
          <w:szCs w:val="24"/>
          <w:lang w:val="pt-BR"/>
        </w:rPr>
        <w:tab/>
      </w:r>
      <w:r w:rsidRPr="00AD3CA7">
        <w:rPr>
          <w:sz w:val="24"/>
          <w:szCs w:val="24"/>
          <w:lang w:val="pt-BR"/>
        </w:rPr>
        <w:tab/>
      </w:r>
      <w:r w:rsidRPr="00AD3CA7">
        <w:rPr>
          <w:sz w:val="24"/>
          <w:szCs w:val="24"/>
          <w:lang w:val="pt-BR"/>
        </w:rPr>
        <w:tab/>
      </w:r>
      <w:r w:rsidRPr="00AD3CA7">
        <w:rPr>
          <w:sz w:val="24"/>
          <w:szCs w:val="24"/>
          <w:lang w:val="pt-BR"/>
        </w:rPr>
        <w:tab/>
        <w:t xml:space="preserve">                                                                             </w:t>
      </w:r>
    </w:p>
    <w:tbl>
      <w:tblPr>
        <w:tblW w:w="0" w:type="auto"/>
        <w:tblLayout w:type="fixed"/>
        <w:tblLook w:val="0000" w:firstRow="0" w:lastRow="0" w:firstColumn="0" w:lastColumn="0" w:noHBand="0" w:noVBand="0"/>
      </w:tblPr>
      <w:tblGrid>
        <w:gridCol w:w="4786"/>
        <w:gridCol w:w="5245"/>
      </w:tblGrid>
      <w:tr w:rsidR="00DD5A79" w:rsidRPr="00AD3CA7" w14:paraId="6E54941E" w14:textId="77777777" w:rsidTr="00DB1C9A">
        <w:tblPrEx>
          <w:tblCellMar>
            <w:top w:w="0" w:type="dxa"/>
            <w:bottom w:w="0" w:type="dxa"/>
          </w:tblCellMar>
        </w:tblPrEx>
        <w:tc>
          <w:tcPr>
            <w:tcW w:w="4786" w:type="dxa"/>
            <w:tcBorders>
              <w:top w:val="nil"/>
              <w:left w:val="nil"/>
              <w:bottom w:val="single" w:sz="6" w:space="0" w:color="auto"/>
              <w:right w:val="nil"/>
            </w:tcBorders>
          </w:tcPr>
          <w:p w14:paraId="487BD5B1" w14:textId="77777777" w:rsidR="00DD5A79" w:rsidRPr="00AD3CA7" w:rsidRDefault="00DD5A79" w:rsidP="00DB1C9A">
            <w:pPr>
              <w:rPr>
                <w:b/>
                <w:bCs/>
                <w:sz w:val="32"/>
                <w:szCs w:val="32"/>
                <w:lang w:val="pt-BR"/>
              </w:rPr>
            </w:pPr>
            <w:r w:rsidRPr="00AD3CA7">
              <w:rPr>
                <w:b/>
                <w:bCs/>
                <w:sz w:val="28"/>
                <w:szCs w:val="28"/>
                <w:lang w:val="pt-BR"/>
              </w:rPr>
              <w:t>Obiect:  CT  Sud</w:t>
            </w:r>
          </w:p>
        </w:tc>
        <w:tc>
          <w:tcPr>
            <w:tcW w:w="5245" w:type="dxa"/>
            <w:tcBorders>
              <w:top w:val="nil"/>
              <w:left w:val="nil"/>
              <w:bottom w:val="nil"/>
              <w:right w:val="nil"/>
            </w:tcBorders>
          </w:tcPr>
          <w:p w14:paraId="51C1BBAB" w14:textId="77777777" w:rsidR="00DD5A79" w:rsidRPr="00AD3CA7" w:rsidRDefault="00DD5A79" w:rsidP="00DB1C9A">
            <w:pPr>
              <w:jc w:val="right"/>
              <w:rPr>
                <w:sz w:val="22"/>
                <w:szCs w:val="22"/>
                <w:lang w:val="en-US"/>
              </w:rPr>
            </w:pPr>
            <w:r w:rsidRPr="00AD3CA7">
              <w:rPr>
                <w:sz w:val="22"/>
                <w:szCs w:val="22"/>
                <w:lang w:val="en-US"/>
              </w:rPr>
              <w:t>Formular Nr.1</w:t>
            </w:r>
          </w:p>
          <w:p w14:paraId="10497D32" w14:textId="77777777" w:rsidR="00DD5A79" w:rsidRPr="00AD3CA7" w:rsidRDefault="00DD5A79" w:rsidP="00DB1C9A">
            <w:pPr>
              <w:jc w:val="right"/>
              <w:rPr>
                <w:sz w:val="16"/>
                <w:szCs w:val="16"/>
              </w:rPr>
            </w:pPr>
          </w:p>
        </w:tc>
      </w:tr>
      <w:tr w:rsidR="00DD5A79" w:rsidRPr="00AD3CA7" w14:paraId="1CE3FF09" w14:textId="77777777" w:rsidTr="00DB1C9A">
        <w:tblPrEx>
          <w:tblCellMar>
            <w:top w:w="0" w:type="dxa"/>
            <w:bottom w:w="0" w:type="dxa"/>
          </w:tblCellMar>
        </w:tblPrEx>
        <w:tc>
          <w:tcPr>
            <w:tcW w:w="4786" w:type="dxa"/>
            <w:tcBorders>
              <w:top w:val="nil"/>
              <w:left w:val="nil"/>
              <w:bottom w:val="nil"/>
              <w:right w:val="nil"/>
            </w:tcBorders>
          </w:tcPr>
          <w:p w14:paraId="3DC34280"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06DB0F3B" w14:textId="77777777" w:rsidR="00DD5A79" w:rsidRPr="00AD3CA7" w:rsidRDefault="00DD5A79" w:rsidP="00DB1C9A">
            <w:pPr>
              <w:jc w:val="center"/>
              <w:rPr>
                <w:sz w:val="22"/>
                <w:szCs w:val="22"/>
              </w:rPr>
            </w:pPr>
          </w:p>
        </w:tc>
      </w:tr>
    </w:tbl>
    <w:p w14:paraId="71BBC360" w14:textId="77777777" w:rsidR="00DD5A79" w:rsidRPr="00AD3CA7" w:rsidRDefault="00DD5A79" w:rsidP="00DD5A79">
      <w:pPr>
        <w:rPr>
          <w:sz w:val="22"/>
          <w:szCs w:val="22"/>
        </w:rPr>
      </w:pPr>
    </w:p>
    <w:p w14:paraId="4B43222D" w14:textId="77777777" w:rsidR="00DD5A79" w:rsidRPr="00AD3CA7" w:rsidRDefault="00DD5A79" w:rsidP="00DD5A79">
      <w:pPr>
        <w:rPr>
          <w:sz w:val="22"/>
          <w:szCs w:val="22"/>
        </w:rPr>
      </w:pPr>
    </w:p>
    <w:p w14:paraId="6982EC31" w14:textId="77777777" w:rsidR="00DD5A79" w:rsidRPr="00AD3CA7" w:rsidRDefault="00DD5A79" w:rsidP="00DD5A79">
      <w:pPr>
        <w:jc w:val="center"/>
        <w:rPr>
          <w:b/>
          <w:bCs/>
          <w:sz w:val="32"/>
          <w:szCs w:val="32"/>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nr.10</w:t>
      </w:r>
    </w:p>
    <w:p w14:paraId="5EABF774" w14:textId="77777777" w:rsidR="00DD5A79" w:rsidRPr="00AD3CA7" w:rsidRDefault="00DD5A79" w:rsidP="00DD5A79">
      <w:pPr>
        <w:jc w:val="center"/>
        <w:rPr>
          <w:b/>
          <w:bCs/>
          <w:sz w:val="26"/>
          <w:szCs w:val="28"/>
          <w:lang w:val="pt-BR"/>
        </w:rPr>
      </w:pPr>
      <w:r w:rsidRPr="00AD3CA7">
        <w:rPr>
          <w:b/>
          <w:bCs/>
          <w:sz w:val="28"/>
          <w:szCs w:val="28"/>
          <w:lang w:val="pt-BR"/>
        </w:rPr>
        <w:t xml:space="preserve">Lot 3.8. </w:t>
      </w:r>
      <w:r w:rsidRPr="00AD3CA7">
        <w:rPr>
          <w:b/>
          <w:bCs/>
          <w:sz w:val="26"/>
          <w:szCs w:val="28"/>
          <w:lang w:val="pt-BR"/>
        </w:rPr>
        <w:t>Reparația pilonilor de susținere a rețelelor termice Raza II,</w:t>
      </w:r>
    </w:p>
    <w:p w14:paraId="06410D50" w14:textId="77777777" w:rsidR="00DD5A79" w:rsidRDefault="00DD5A79" w:rsidP="00DD5A79">
      <w:pPr>
        <w:jc w:val="center"/>
        <w:rPr>
          <w:b/>
          <w:bCs/>
          <w:sz w:val="26"/>
          <w:szCs w:val="28"/>
          <w:lang w:val="pt-BR"/>
        </w:rPr>
      </w:pPr>
      <w:r w:rsidRPr="00AD3CA7">
        <w:rPr>
          <w:b/>
          <w:bCs/>
          <w:sz w:val="26"/>
          <w:szCs w:val="28"/>
          <w:lang w:val="pt-BR"/>
        </w:rPr>
        <w:t>str. Grenoble, 9</w:t>
      </w:r>
    </w:p>
    <w:p w14:paraId="08A86652" w14:textId="77777777" w:rsidR="00DD5A79" w:rsidRPr="00AD3CA7" w:rsidRDefault="00DD5A79" w:rsidP="00DD5A79">
      <w:pPr>
        <w:jc w:val="center"/>
        <w:rPr>
          <w:sz w:val="26"/>
          <w:szCs w:val="24"/>
          <w:lang w:val="pt-BR"/>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4860FAFB"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F6A0A5E" w14:textId="77777777" w:rsidR="00DD5A79" w:rsidRPr="00AD3CA7" w:rsidRDefault="00DD5A79" w:rsidP="00DB1C9A">
            <w:pPr>
              <w:ind w:right="-108"/>
              <w:jc w:val="center"/>
              <w:rPr>
                <w:sz w:val="22"/>
                <w:szCs w:val="22"/>
                <w:lang w:val="en-US"/>
              </w:rPr>
            </w:pPr>
            <w:r w:rsidRPr="00AD3CA7">
              <w:rPr>
                <w:sz w:val="22"/>
                <w:szCs w:val="22"/>
              </w:rPr>
              <w:t>№</w:t>
            </w:r>
          </w:p>
          <w:p w14:paraId="621C82ED"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AD7A293"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D84D17F" w14:textId="77777777" w:rsidR="00DD5A79" w:rsidRPr="00AD3CA7" w:rsidRDefault="00DD5A79" w:rsidP="00DB1C9A">
            <w:pPr>
              <w:jc w:val="center"/>
              <w:rPr>
                <w:sz w:val="22"/>
                <w:szCs w:val="22"/>
                <w:lang w:val="ro-RO"/>
              </w:rPr>
            </w:pPr>
          </w:p>
          <w:p w14:paraId="2B65C4C9"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7A3B3014"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BB06008"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66D3D386"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B89547C"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E7B0910" w14:textId="77777777" w:rsidR="00DD5A79" w:rsidRPr="00AD3CA7"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11799DC" w14:textId="77777777" w:rsidR="00DD5A79" w:rsidRPr="00AD3CA7" w:rsidRDefault="00DD5A79" w:rsidP="00DB1C9A">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017647E5" w14:textId="77777777" w:rsidR="00DD5A79" w:rsidRPr="00AD3CA7" w:rsidRDefault="00DD5A79" w:rsidP="00DB1C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1B0CDCC" w14:textId="77777777" w:rsidR="00DD5A79" w:rsidRPr="00AD3CA7" w:rsidRDefault="00DD5A79" w:rsidP="00DB1C9A">
            <w:pPr>
              <w:jc w:val="center"/>
              <w:rPr>
                <w:sz w:val="22"/>
                <w:szCs w:val="22"/>
                <w:lang w:val="en-US"/>
              </w:rPr>
            </w:pPr>
          </w:p>
        </w:tc>
      </w:tr>
    </w:tbl>
    <w:p w14:paraId="6766A703" w14:textId="77777777" w:rsidR="00DD5A79" w:rsidRPr="00AD3CA7" w:rsidRDefault="00DD5A79" w:rsidP="00DD5A79">
      <w:pPr>
        <w:rPr>
          <w:sz w:val="2"/>
          <w:szCs w:val="2"/>
          <w:lang w:val="en-US"/>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300FF7A0"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82212D3"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E3928B4" w14:textId="77777777" w:rsidR="00DD5A79" w:rsidRPr="00AD3CA7" w:rsidRDefault="00DD5A79" w:rsidP="00DB1C9A">
            <w:pPr>
              <w:ind w:left="-120" w:right="-108"/>
              <w:jc w:val="center"/>
              <w:rPr>
                <w:sz w:val="22"/>
                <w:szCs w:val="22"/>
              </w:rPr>
            </w:pPr>
            <w:r w:rsidRPr="00AD3CA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1DB6B7D" w14:textId="77777777" w:rsidR="00DD5A79" w:rsidRPr="00AD3CA7" w:rsidRDefault="00DD5A79" w:rsidP="00DB1C9A">
            <w:pPr>
              <w:jc w:val="center"/>
              <w:rPr>
                <w:sz w:val="22"/>
                <w:szCs w:val="22"/>
              </w:rPr>
            </w:pPr>
            <w:r w:rsidRPr="00AD3CA7">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09B77C0C"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F1E7F8C"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52F2AE33"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9B7FD3"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3B83C587" w14:textId="77777777" w:rsidR="00DD5A79" w:rsidRPr="00AD3CA7" w:rsidRDefault="00DD5A79" w:rsidP="00DB1C9A">
            <w:pPr>
              <w:jc w:val="center"/>
              <w:rPr>
                <w:sz w:val="24"/>
                <w:szCs w:val="24"/>
                <w:lang w:val="en-US"/>
              </w:rPr>
            </w:pPr>
            <w:r w:rsidRPr="00AD3CA7">
              <w:rPr>
                <w:sz w:val="24"/>
                <w:szCs w:val="24"/>
                <w:lang w:val="en-US"/>
              </w:rPr>
              <w:t>RpCB18C</w:t>
            </w:r>
          </w:p>
          <w:p w14:paraId="493D99E5"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B45B577" w14:textId="77777777" w:rsidR="00DD5A79" w:rsidRPr="00AD3CA7" w:rsidRDefault="00DD5A79" w:rsidP="00DB1C9A">
            <w:pPr>
              <w:adjustRightInd w:val="0"/>
              <w:rPr>
                <w:sz w:val="24"/>
                <w:szCs w:val="24"/>
                <w:lang w:val="en-US"/>
              </w:rPr>
            </w:pPr>
            <w:r w:rsidRPr="00AD3CA7">
              <w:rPr>
                <w:sz w:val="24"/>
                <w:szCs w:val="24"/>
                <w:lang w:val="en-US"/>
              </w:rPr>
              <w:t>Demolarea betoanelor vechi cu mijloace manuale, beton armat  in fundatii, pereti, stilpi etc</w:t>
            </w:r>
          </w:p>
          <w:p w14:paraId="1C4F76D1" w14:textId="77777777" w:rsidR="00DD5A79" w:rsidRPr="00AD3CA7" w:rsidRDefault="00DD5A79" w:rsidP="00DB1C9A">
            <w:pPr>
              <w:rPr>
                <w:sz w:val="24"/>
                <w:szCs w:val="24"/>
                <w:lang w:val="en-US"/>
              </w:rPr>
            </w:pPr>
          </w:p>
        </w:tc>
        <w:tc>
          <w:tcPr>
            <w:tcW w:w="1418" w:type="dxa"/>
            <w:tcBorders>
              <w:top w:val="single" w:sz="4" w:space="0" w:color="auto"/>
              <w:bottom w:val="single" w:sz="4" w:space="0" w:color="auto"/>
            </w:tcBorders>
            <w:vAlign w:val="center"/>
          </w:tcPr>
          <w:p w14:paraId="2F8DE893" w14:textId="77777777" w:rsidR="00DD5A79" w:rsidRPr="00AD3CA7" w:rsidRDefault="00DD5A79" w:rsidP="00DB1C9A">
            <w:pPr>
              <w:jc w:val="center"/>
              <w:rPr>
                <w:sz w:val="24"/>
                <w:szCs w:val="24"/>
              </w:rPr>
            </w:pPr>
            <w:r w:rsidRPr="00AD3CA7">
              <w:rPr>
                <w:sz w:val="24"/>
                <w:szCs w:val="24"/>
              </w:rPr>
              <w:t>m3</w:t>
            </w:r>
          </w:p>
        </w:tc>
        <w:tc>
          <w:tcPr>
            <w:tcW w:w="1559" w:type="dxa"/>
            <w:tcBorders>
              <w:top w:val="single" w:sz="4" w:space="0" w:color="auto"/>
              <w:bottom w:val="single" w:sz="4" w:space="0" w:color="auto"/>
            </w:tcBorders>
            <w:vAlign w:val="center"/>
          </w:tcPr>
          <w:p w14:paraId="72200F2A" w14:textId="77777777" w:rsidR="00DD5A79" w:rsidRPr="00AD3CA7" w:rsidRDefault="00DD5A79" w:rsidP="00DB1C9A">
            <w:pPr>
              <w:jc w:val="center"/>
              <w:rPr>
                <w:sz w:val="24"/>
                <w:szCs w:val="24"/>
              </w:rPr>
            </w:pPr>
            <w:r w:rsidRPr="00AD3CA7">
              <w:rPr>
                <w:sz w:val="24"/>
                <w:szCs w:val="24"/>
              </w:rPr>
              <w:t>1,50</w:t>
            </w:r>
          </w:p>
        </w:tc>
      </w:tr>
      <w:tr w:rsidR="00DD5A79" w:rsidRPr="00AD3CA7" w14:paraId="59CEAC5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11C2C1"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1B6932FE" w14:textId="77777777" w:rsidR="00DD5A79" w:rsidRPr="00AD3CA7" w:rsidRDefault="00DD5A79" w:rsidP="00DB1C9A">
            <w:pPr>
              <w:jc w:val="center"/>
              <w:rPr>
                <w:sz w:val="24"/>
                <w:szCs w:val="24"/>
                <w:lang w:val="en-US"/>
              </w:rPr>
            </w:pPr>
            <w:r w:rsidRPr="00AD3CA7">
              <w:rPr>
                <w:sz w:val="24"/>
                <w:szCs w:val="24"/>
                <w:lang w:val="en-US"/>
              </w:rPr>
              <w:t>RpCD01A</w:t>
            </w:r>
          </w:p>
          <w:p w14:paraId="2DD5FBB0"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525585F" w14:textId="77777777" w:rsidR="00DD5A79" w:rsidRPr="00AD3CA7" w:rsidRDefault="00DD5A79" w:rsidP="00DB1C9A">
            <w:pPr>
              <w:adjustRightInd w:val="0"/>
              <w:rPr>
                <w:sz w:val="24"/>
                <w:szCs w:val="24"/>
                <w:lang w:val="en-US"/>
              </w:rPr>
            </w:pPr>
            <w:r w:rsidRPr="00AD3CA7">
              <w:rPr>
                <w:sz w:val="24"/>
                <w:szCs w:val="24"/>
                <w:lang w:val="en-US"/>
              </w:rPr>
              <w:t>Armaturi din otel-beton OB 37, cu diam de pina la 8 mm inclusiv, fasonate in ateliere de santier, fasonarea armaturilor pentru fundatii si radiere</w:t>
            </w:r>
          </w:p>
          <w:p w14:paraId="04BBE84B" w14:textId="77777777" w:rsidR="00DD5A79" w:rsidRPr="00AD3CA7" w:rsidRDefault="00DD5A79" w:rsidP="00DB1C9A">
            <w:pPr>
              <w:rPr>
                <w:sz w:val="24"/>
                <w:szCs w:val="24"/>
                <w:lang w:val="en-US"/>
              </w:rPr>
            </w:pPr>
          </w:p>
        </w:tc>
        <w:tc>
          <w:tcPr>
            <w:tcW w:w="1418" w:type="dxa"/>
            <w:tcBorders>
              <w:top w:val="single" w:sz="4" w:space="0" w:color="auto"/>
              <w:bottom w:val="single" w:sz="4" w:space="0" w:color="auto"/>
            </w:tcBorders>
            <w:vAlign w:val="center"/>
          </w:tcPr>
          <w:p w14:paraId="37CB2611" w14:textId="77777777" w:rsidR="00DD5A79" w:rsidRPr="00AD3CA7" w:rsidRDefault="00DD5A79" w:rsidP="00DB1C9A">
            <w:pPr>
              <w:jc w:val="center"/>
              <w:rPr>
                <w:sz w:val="24"/>
                <w:szCs w:val="24"/>
              </w:rPr>
            </w:pPr>
            <w:r w:rsidRPr="00AD3CA7">
              <w:rPr>
                <w:sz w:val="24"/>
                <w:szCs w:val="24"/>
              </w:rPr>
              <w:t>kg</w:t>
            </w:r>
          </w:p>
        </w:tc>
        <w:tc>
          <w:tcPr>
            <w:tcW w:w="1559" w:type="dxa"/>
            <w:tcBorders>
              <w:top w:val="single" w:sz="4" w:space="0" w:color="auto"/>
              <w:bottom w:val="single" w:sz="4" w:space="0" w:color="auto"/>
            </w:tcBorders>
            <w:vAlign w:val="center"/>
          </w:tcPr>
          <w:p w14:paraId="07802316" w14:textId="77777777" w:rsidR="00DD5A79" w:rsidRPr="00AD3CA7" w:rsidRDefault="00DD5A79" w:rsidP="00DB1C9A">
            <w:pPr>
              <w:jc w:val="center"/>
              <w:rPr>
                <w:sz w:val="24"/>
                <w:szCs w:val="24"/>
              </w:rPr>
            </w:pPr>
            <w:r w:rsidRPr="00AD3CA7">
              <w:rPr>
                <w:sz w:val="24"/>
                <w:szCs w:val="24"/>
              </w:rPr>
              <w:t>58,00</w:t>
            </w:r>
          </w:p>
        </w:tc>
      </w:tr>
      <w:tr w:rsidR="00DD5A79" w:rsidRPr="00AD3CA7" w14:paraId="71BB972F"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B6DCB9"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4A3E91DA" w14:textId="77777777" w:rsidR="00DD5A79" w:rsidRPr="00AD3CA7" w:rsidRDefault="00DD5A79" w:rsidP="00DB1C9A">
            <w:pPr>
              <w:jc w:val="center"/>
              <w:rPr>
                <w:sz w:val="24"/>
                <w:szCs w:val="24"/>
                <w:lang w:val="en-US"/>
              </w:rPr>
            </w:pPr>
            <w:r w:rsidRPr="00AD3CA7">
              <w:rPr>
                <w:sz w:val="24"/>
                <w:szCs w:val="24"/>
                <w:lang w:val="en-US"/>
              </w:rPr>
              <w:t>RpCC01A</w:t>
            </w:r>
          </w:p>
          <w:p w14:paraId="5D6E4092"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9AFFBDA" w14:textId="77777777" w:rsidR="00DD5A79" w:rsidRPr="00AD3CA7" w:rsidRDefault="00DD5A79" w:rsidP="00DB1C9A">
            <w:pPr>
              <w:adjustRightInd w:val="0"/>
              <w:rPr>
                <w:sz w:val="24"/>
                <w:szCs w:val="24"/>
                <w:lang w:val="en-US"/>
              </w:rPr>
            </w:pPr>
            <w:r w:rsidRPr="00AD3CA7">
              <w:rPr>
                <w:sz w:val="24"/>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14:paraId="1F5DB9BB" w14:textId="77777777" w:rsidR="00DD5A79" w:rsidRPr="00AD3CA7" w:rsidRDefault="00DD5A79" w:rsidP="00DB1C9A">
            <w:pPr>
              <w:rPr>
                <w:sz w:val="24"/>
                <w:szCs w:val="24"/>
                <w:lang w:val="en-US"/>
              </w:rPr>
            </w:pPr>
          </w:p>
        </w:tc>
        <w:tc>
          <w:tcPr>
            <w:tcW w:w="1418" w:type="dxa"/>
            <w:tcBorders>
              <w:top w:val="single" w:sz="4" w:space="0" w:color="auto"/>
              <w:bottom w:val="single" w:sz="4" w:space="0" w:color="auto"/>
            </w:tcBorders>
            <w:vAlign w:val="center"/>
          </w:tcPr>
          <w:p w14:paraId="69AB051C"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60EFFCA1" w14:textId="77777777" w:rsidR="00DD5A79" w:rsidRPr="00AD3CA7" w:rsidRDefault="00DD5A79" w:rsidP="00DB1C9A">
            <w:pPr>
              <w:jc w:val="center"/>
              <w:rPr>
                <w:sz w:val="24"/>
                <w:szCs w:val="24"/>
              </w:rPr>
            </w:pPr>
            <w:r w:rsidRPr="00AD3CA7">
              <w:rPr>
                <w:sz w:val="24"/>
                <w:szCs w:val="24"/>
              </w:rPr>
              <w:t>13,20</w:t>
            </w:r>
          </w:p>
        </w:tc>
      </w:tr>
      <w:tr w:rsidR="00DD5A79" w:rsidRPr="00AD3CA7" w14:paraId="723FD7E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A3D917"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5CCC1A4D" w14:textId="77777777" w:rsidR="00DD5A79" w:rsidRPr="00AD3CA7" w:rsidRDefault="00DD5A79" w:rsidP="00DB1C9A">
            <w:pPr>
              <w:jc w:val="center"/>
              <w:rPr>
                <w:sz w:val="24"/>
                <w:szCs w:val="24"/>
                <w:lang w:val="en-US"/>
              </w:rPr>
            </w:pPr>
            <w:r w:rsidRPr="00AD3CA7">
              <w:rPr>
                <w:sz w:val="24"/>
                <w:szCs w:val="24"/>
                <w:lang w:val="en-US"/>
              </w:rPr>
              <w:t>RpCB03A1</w:t>
            </w:r>
          </w:p>
          <w:p w14:paraId="1D19D8BD"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39C7932" w14:textId="77777777" w:rsidR="00DD5A79" w:rsidRPr="00AD3CA7" w:rsidRDefault="00DD5A79" w:rsidP="00DB1C9A">
            <w:pPr>
              <w:adjustRightInd w:val="0"/>
              <w:rPr>
                <w:sz w:val="24"/>
                <w:szCs w:val="24"/>
                <w:lang w:val="en-US"/>
              </w:rPr>
            </w:pPr>
            <w:r w:rsidRPr="00AD3CA7">
              <w:rPr>
                <w:sz w:val="24"/>
                <w:szCs w:val="24"/>
                <w:lang w:val="en-US"/>
              </w:rPr>
              <w:t>Beton armat turnat in buiandrugi, centuri, cornise izolate, pereti despartitori, parapeti de scari si balcoane, stilpi decorativi, cuzineti din beton armat, pentru montarea stilpilor metalici la cladiri existente preparat manual si turnare cu mijloace clasice cu beton armat clasa C-15/12 Bc15 (B200)</w:t>
            </w:r>
          </w:p>
          <w:p w14:paraId="24E21EED" w14:textId="77777777" w:rsidR="00DD5A79" w:rsidRPr="00AD3CA7" w:rsidRDefault="00DD5A79" w:rsidP="00DB1C9A">
            <w:pPr>
              <w:rPr>
                <w:sz w:val="24"/>
                <w:szCs w:val="24"/>
                <w:lang w:val="en-US"/>
              </w:rPr>
            </w:pPr>
          </w:p>
        </w:tc>
        <w:tc>
          <w:tcPr>
            <w:tcW w:w="1418" w:type="dxa"/>
            <w:tcBorders>
              <w:top w:val="single" w:sz="4" w:space="0" w:color="auto"/>
              <w:bottom w:val="single" w:sz="4" w:space="0" w:color="auto"/>
            </w:tcBorders>
            <w:vAlign w:val="center"/>
          </w:tcPr>
          <w:p w14:paraId="11C92093" w14:textId="77777777" w:rsidR="00DD5A79" w:rsidRPr="00AD3CA7" w:rsidRDefault="00DD5A79" w:rsidP="00DB1C9A">
            <w:pPr>
              <w:jc w:val="center"/>
              <w:rPr>
                <w:sz w:val="24"/>
                <w:szCs w:val="24"/>
              </w:rPr>
            </w:pPr>
            <w:r w:rsidRPr="00AD3CA7">
              <w:rPr>
                <w:sz w:val="24"/>
                <w:szCs w:val="24"/>
              </w:rPr>
              <w:t>m3</w:t>
            </w:r>
          </w:p>
        </w:tc>
        <w:tc>
          <w:tcPr>
            <w:tcW w:w="1559" w:type="dxa"/>
            <w:tcBorders>
              <w:top w:val="single" w:sz="4" w:space="0" w:color="auto"/>
              <w:bottom w:val="single" w:sz="4" w:space="0" w:color="auto"/>
            </w:tcBorders>
            <w:vAlign w:val="center"/>
          </w:tcPr>
          <w:p w14:paraId="6BF35CE6" w14:textId="77777777" w:rsidR="00DD5A79" w:rsidRPr="00AD3CA7" w:rsidRDefault="00DD5A79" w:rsidP="00DB1C9A">
            <w:pPr>
              <w:jc w:val="center"/>
              <w:rPr>
                <w:sz w:val="24"/>
                <w:szCs w:val="24"/>
              </w:rPr>
            </w:pPr>
            <w:r w:rsidRPr="00AD3CA7">
              <w:rPr>
                <w:sz w:val="24"/>
                <w:szCs w:val="24"/>
              </w:rPr>
              <w:t>1,50</w:t>
            </w:r>
          </w:p>
        </w:tc>
      </w:tr>
      <w:tr w:rsidR="00DD5A79" w:rsidRPr="00AD3CA7" w14:paraId="7634FE1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4B2FA9"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5D701F6A" w14:textId="77777777" w:rsidR="00DD5A79" w:rsidRPr="00AD3CA7" w:rsidRDefault="00DD5A79" w:rsidP="00DB1C9A">
            <w:pPr>
              <w:jc w:val="center"/>
              <w:rPr>
                <w:sz w:val="24"/>
                <w:szCs w:val="24"/>
                <w:lang w:val="en-US"/>
              </w:rPr>
            </w:pPr>
            <w:r w:rsidRPr="00AD3CA7">
              <w:rPr>
                <w:sz w:val="24"/>
                <w:szCs w:val="24"/>
                <w:lang w:val="en-US"/>
              </w:rPr>
              <w:t>CB11A</w:t>
            </w:r>
          </w:p>
          <w:p w14:paraId="3172081D"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EAE1BDF" w14:textId="77777777" w:rsidR="00DD5A79" w:rsidRPr="00AD3CA7" w:rsidRDefault="00DD5A79" w:rsidP="00DB1C9A">
            <w:pPr>
              <w:adjustRightInd w:val="0"/>
              <w:rPr>
                <w:sz w:val="24"/>
                <w:szCs w:val="24"/>
                <w:lang w:val="pt-BR"/>
              </w:rPr>
            </w:pPr>
            <w:r w:rsidRPr="00AD3CA7">
              <w:rPr>
                <w:sz w:val="24"/>
                <w:szCs w:val="24"/>
                <w:lang w:val="pt-BR"/>
              </w:rPr>
              <w:t>Sustineri cu popi extensibili de inventar, folosite pentru montarea placilor prefabricate, a predalelor, la turnarea planseilor partial sau total monolite cu grinzi sau la grinzi monolite cu plansee prefabricate tip PE 3100 R</w:t>
            </w:r>
          </w:p>
          <w:p w14:paraId="787023F5"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01206837"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534AC359" w14:textId="77777777" w:rsidR="00DD5A79" w:rsidRPr="00AD3CA7" w:rsidRDefault="00DD5A79" w:rsidP="00DB1C9A">
            <w:pPr>
              <w:jc w:val="center"/>
              <w:rPr>
                <w:sz w:val="24"/>
                <w:szCs w:val="24"/>
              </w:rPr>
            </w:pPr>
            <w:r w:rsidRPr="00AD3CA7">
              <w:rPr>
                <w:sz w:val="24"/>
                <w:szCs w:val="24"/>
              </w:rPr>
              <w:t>24,00</w:t>
            </w:r>
          </w:p>
        </w:tc>
      </w:tr>
      <w:tr w:rsidR="00DD5A79" w:rsidRPr="00AD3CA7" w14:paraId="245CA31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052FC4"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64066A03" w14:textId="77777777" w:rsidR="00DD5A79" w:rsidRPr="00AD3CA7" w:rsidRDefault="00DD5A79" w:rsidP="00DB1C9A">
            <w:pPr>
              <w:jc w:val="center"/>
              <w:rPr>
                <w:sz w:val="24"/>
                <w:szCs w:val="24"/>
                <w:lang w:val="en-US"/>
              </w:rPr>
            </w:pPr>
            <w:r w:rsidRPr="00AD3CA7">
              <w:rPr>
                <w:sz w:val="24"/>
                <w:szCs w:val="24"/>
                <w:lang w:val="en-US"/>
              </w:rPr>
              <w:t>TrI1AA02C2</w:t>
            </w:r>
          </w:p>
          <w:p w14:paraId="651DDFF0"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624D4C7"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0E03A0ED"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3C415447"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314AF9C4" w14:textId="77777777" w:rsidR="00DD5A79" w:rsidRPr="00AD3CA7" w:rsidRDefault="00DD5A79" w:rsidP="00DB1C9A">
            <w:pPr>
              <w:jc w:val="center"/>
              <w:rPr>
                <w:sz w:val="24"/>
                <w:szCs w:val="24"/>
              </w:rPr>
            </w:pPr>
            <w:r w:rsidRPr="00AD3CA7">
              <w:rPr>
                <w:sz w:val="24"/>
                <w:szCs w:val="24"/>
              </w:rPr>
              <w:t>2,40</w:t>
            </w:r>
          </w:p>
        </w:tc>
      </w:tr>
      <w:tr w:rsidR="00DD5A79" w:rsidRPr="00AD3CA7" w14:paraId="09E0C087"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EA008D" w14:textId="77777777" w:rsidR="00DD5A79" w:rsidRPr="00AD3CA7" w:rsidRDefault="00DD5A79" w:rsidP="00DB1C9A">
            <w:pPr>
              <w:jc w:val="center"/>
              <w:rPr>
                <w:sz w:val="24"/>
                <w:szCs w:val="24"/>
              </w:rPr>
            </w:pPr>
            <w:r w:rsidRPr="00AD3CA7">
              <w:rPr>
                <w:sz w:val="24"/>
                <w:szCs w:val="24"/>
              </w:rPr>
              <w:t>7</w:t>
            </w:r>
          </w:p>
        </w:tc>
        <w:tc>
          <w:tcPr>
            <w:tcW w:w="1701" w:type="dxa"/>
            <w:tcBorders>
              <w:top w:val="single" w:sz="4" w:space="0" w:color="auto"/>
              <w:bottom w:val="single" w:sz="4" w:space="0" w:color="auto"/>
            </w:tcBorders>
            <w:vAlign w:val="center"/>
          </w:tcPr>
          <w:p w14:paraId="7C23EE78" w14:textId="77777777" w:rsidR="00DD5A79" w:rsidRPr="00AD3CA7" w:rsidRDefault="00DD5A79" w:rsidP="00DB1C9A">
            <w:pPr>
              <w:jc w:val="center"/>
              <w:rPr>
                <w:sz w:val="24"/>
                <w:szCs w:val="24"/>
                <w:lang w:val="en-US"/>
              </w:rPr>
            </w:pPr>
            <w:r w:rsidRPr="00AD3CA7">
              <w:rPr>
                <w:sz w:val="24"/>
                <w:szCs w:val="24"/>
                <w:lang w:val="en-US"/>
              </w:rPr>
              <w:t>TsI50B10</w:t>
            </w:r>
          </w:p>
          <w:p w14:paraId="09807C37"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2129FEF5" w14:textId="77777777" w:rsidR="00DD5A79" w:rsidRPr="00AD3CA7" w:rsidRDefault="00DD5A79" w:rsidP="00DB1C9A">
            <w:pPr>
              <w:adjustRightInd w:val="0"/>
              <w:rPr>
                <w:sz w:val="24"/>
                <w:szCs w:val="24"/>
                <w:lang w:val="pt-BR"/>
              </w:rPr>
            </w:pPr>
            <w:r w:rsidRPr="00AD3CA7">
              <w:rPr>
                <w:sz w:val="24"/>
                <w:szCs w:val="24"/>
                <w:lang w:val="pt-BR"/>
              </w:rPr>
              <w:t xml:space="preserve">Transportarea pamintului cu autobasculanta de </w:t>
            </w:r>
          </w:p>
          <w:p w14:paraId="6326C096" w14:textId="77777777" w:rsidR="00DD5A79" w:rsidRPr="00AD3CA7" w:rsidRDefault="00DD5A79" w:rsidP="00DB1C9A">
            <w:pPr>
              <w:adjustRightInd w:val="0"/>
              <w:rPr>
                <w:sz w:val="24"/>
                <w:szCs w:val="24"/>
                <w:lang w:val="pt-BR"/>
              </w:rPr>
            </w:pPr>
            <w:r w:rsidRPr="00AD3CA7">
              <w:rPr>
                <w:sz w:val="24"/>
                <w:szCs w:val="24"/>
                <w:lang w:val="pt-BR"/>
              </w:rPr>
              <w:t>5 t la distanta  de 20 km  (deseuri)</w:t>
            </w:r>
          </w:p>
          <w:p w14:paraId="60B7348C"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6F67DAF0" w14:textId="77777777" w:rsidR="00DD5A79" w:rsidRPr="00AD3CA7" w:rsidRDefault="00DD5A79" w:rsidP="00DB1C9A">
            <w:pPr>
              <w:jc w:val="center"/>
              <w:rPr>
                <w:sz w:val="24"/>
                <w:szCs w:val="24"/>
              </w:rPr>
            </w:pPr>
            <w:r w:rsidRPr="00AD3CA7">
              <w:rPr>
                <w:sz w:val="24"/>
                <w:szCs w:val="24"/>
              </w:rPr>
              <w:lastRenderedPageBreak/>
              <w:t>t</w:t>
            </w:r>
          </w:p>
        </w:tc>
        <w:tc>
          <w:tcPr>
            <w:tcW w:w="1559" w:type="dxa"/>
            <w:tcBorders>
              <w:top w:val="single" w:sz="4" w:space="0" w:color="auto"/>
              <w:bottom w:val="single" w:sz="4" w:space="0" w:color="auto"/>
            </w:tcBorders>
            <w:vAlign w:val="center"/>
          </w:tcPr>
          <w:p w14:paraId="7E472198" w14:textId="77777777" w:rsidR="00DD5A79" w:rsidRPr="00AD3CA7" w:rsidRDefault="00DD5A79" w:rsidP="00DB1C9A">
            <w:pPr>
              <w:jc w:val="center"/>
              <w:rPr>
                <w:sz w:val="24"/>
                <w:szCs w:val="24"/>
              </w:rPr>
            </w:pPr>
            <w:r w:rsidRPr="00AD3CA7">
              <w:rPr>
                <w:sz w:val="24"/>
                <w:szCs w:val="24"/>
              </w:rPr>
              <w:t>2,40</w:t>
            </w:r>
          </w:p>
        </w:tc>
      </w:tr>
    </w:tbl>
    <w:p w14:paraId="0E46BBB6" w14:textId="77777777" w:rsidR="00DD5A79" w:rsidRPr="00AD3CA7" w:rsidRDefault="00DD5A79" w:rsidP="00DD5A79">
      <w:pPr>
        <w:rPr>
          <w:sz w:val="6"/>
          <w:szCs w:val="6"/>
        </w:rPr>
      </w:pPr>
      <w:r w:rsidRPr="00AD3CA7">
        <w:rPr>
          <w:sz w:val="24"/>
          <w:szCs w:val="24"/>
        </w:rPr>
        <w:t xml:space="preserve"> </w:t>
      </w:r>
    </w:p>
    <w:p w14:paraId="4A9BDF3A"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58CF910E" w14:textId="77777777" w:rsidR="00DD5A79" w:rsidRPr="00AD3CA7" w:rsidRDefault="00DD5A79" w:rsidP="00DD5A79">
      <w:pPr>
        <w:rPr>
          <w:sz w:val="28"/>
          <w:szCs w:val="28"/>
          <w:lang w:val="en-US"/>
        </w:rPr>
      </w:pPr>
      <w:r w:rsidRPr="00AD3CA7">
        <w:rPr>
          <w:sz w:val="24"/>
          <w:szCs w:val="24"/>
          <w:lang w:val="en-US"/>
        </w:rPr>
        <w:tab/>
      </w:r>
      <w:r w:rsidRPr="00AD3CA7">
        <w:rPr>
          <w:sz w:val="28"/>
          <w:szCs w:val="28"/>
          <w:lang w:val="en-US"/>
        </w:rPr>
        <w:t xml:space="preserve">                                                                                                         </w:t>
      </w:r>
    </w:p>
    <w:p w14:paraId="2DFCAFE3" w14:textId="77777777" w:rsidR="00DD5A79" w:rsidRDefault="00DD5A79" w:rsidP="00DD5A79">
      <w:pPr>
        <w:jc w:val="center"/>
        <w:rPr>
          <w:sz w:val="24"/>
          <w:szCs w:val="24"/>
          <w:lang w:val="pt-BR"/>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pt-BR"/>
        </w:rPr>
        <w:tab/>
      </w:r>
      <w:r w:rsidRPr="00AD3CA7">
        <w:rPr>
          <w:sz w:val="24"/>
          <w:szCs w:val="24"/>
          <w:lang w:val="pt-BR"/>
        </w:rPr>
        <w:tab/>
      </w:r>
      <w:r w:rsidRPr="00AD3CA7">
        <w:rPr>
          <w:sz w:val="24"/>
          <w:szCs w:val="24"/>
          <w:lang w:val="pt-BR"/>
        </w:rPr>
        <w:tab/>
      </w:r>
      <w:r w:rsidRPr="00AD3CA7">
        <w:rPr>
          <w:sz w:val="24"/>
          <w:szCs w:val="24"/>
          <w:lang w:val="pt-BR"/>
        </w:rPr>
        <w:tab/>
      </w:r>
    </w:p>
    <w:p w14:paraId="51F45D39" w14:textId="77777777" w:rsidR="00DD5A79" w:rsidRPr="00AD3CA7" w:rsidRDefault="00DD5A79" w:rsidP="00DD5A79">
      <w:pPr>
        <w:jc w:val="center"/>
        <w:rPr>
          <w:b/>
          <w:bCs/>
          <w:i/>
          <w:iCs/>
          <w:sz w:val="22"/>
          <w:szCs w:val="22"/>
          <w:lang w:val="ro-RO"/>
        </w:rPr>
      </w:pPr>
    </w:p>
    <w:p w14:paraId="26A931AB" w14:textId="77777777" w:rsidR="00DD5A79" w:rsidRPr="00AD3CA7" w:rsidRDefault="00DD5A79" w:rsidP="00DD5A79">
      <w:pPr>
        <w:jc w:val="right"/>
        <w:rPr>
          <w:b/>
          <w:bCs/>
          <w:i/>
          <w:iCs/>
          <w:sz w:val="22"/>
          <w:szCs w:val="22"/>
          <w:lang w:val="ro-RO"/>
        </w:rPr>
      </w:pPr>
      <w:r w:rsidRPr="00AD3CA7">
        <w:rPr>
          <w:b/>
          <w:bCs/>
          <w:i/>
          <w:iCs/>
          <w:sz w:val="22"/>
          <w:szCs w:val="22"/>
          <w:lang w:val="ro-RO"/>
        </w:rPr>
        <w:t>Anexa 11</w:t>
      </w:r>
    </w:p>
    <w:p w14:paraId="43E33E6B" w14:textId="77777777" w:rsidR="00DD5A79" w:rsidRPr="00AD3CA7" w:rsidRDefault="00DD5A79" w:rsidP="00DD5A79">
      <w:pPr>
        <w:jc w:val="right"/>
        <w:rPr>
          <w:kern w:val="2"/>
          <w:sz w:val="16"/>
          <w:szCs w:val="16"/>
          <w:lang w:val="en-US"/>
        </w:rPr>
      </w:pPr>
    </w:p>
    <w:tbl>
      <w:tblPr>
        <w:tblW w:w="0" w:type="auto"/>
        <w:tblLayout w:type="fixed"/>
        <w:tblLook w:val="0000" w:firstRow="0" w:lastRow="0" w:firstColumn="0" w:lastColumn="0" w:noHBand="0" w:noVBand="0"/>
      </w:tblPr>
      <w:tblGrid>
        <w:gridCol w:w="4786"/>
        <w:gridCol w:w="5245"/>
      </w:tblGrid>
      <w:tr w:rsidR="00DD5A79" w:rsidRPr="00AD3CA7" w14:paraId="74912F56" w14:textId="77777777" w:rsidTr="00DB1C9A">
        <w:tblPrEx>
          <w:tblCellMar>
            <w:top w:w="0" w:type="dxa"/>
            <w:bottom w:w="0" w:type="dxa"/>
          </w:tblCellMar>
        </w:tblPrEx>
        <w:tc>
          <w:tcPr>
            <w:tcW w:w="4786" w:type="dxa"/>
            <w:tcBorders>
              <w:top w:val="nil"/>
              <w:left w:val="nil"/>
              <w:bottom w:val="single" w:sz="6" w:space="0" w:color="auto"/>
              <w:right w:val="nil"/>
            </w:tcBorders>
          </w:tcPr>
          <w:p w14:paraId="7FDE6BC7" w14:textId="77777777" w:rsidR="00DD5A79" w:rsidRPr="00AD3CA7" w:rsidRDefault="00DD5A79" w:rsidP="00DB1C9A">
            <w:pPr>
              <w:rPr>
                <w:b/>
                <w:bCs/>
                <w:sz w:val="32"/>
                <w:szCs w:val="32"/>
                <w:lang w:val="pt-BR"/>
              </w:rPr>
            </w:pPr>
            <w:r w:rsidRPr="00AD3CA7">
              <w:rPr>
                <w:b/>
                <w:bCs/>
                <w:sz w:val="28"/>
                <w:szCs w:val="28"/>
                <w:lang w:val="pt-BR"/>
              </w:rPr>
              <w:t>Obiect: Sursa nr.1</w:t>
            </w:r>
          </w:p>
        </w:tc>
        <w:tc>
          <w:tcPr>
            <w:tcW w:w="5245" w:type="dxa"/>
            <w:tcBorders>
              <w:top w:val="nil"/>
              <w:left w:val="nil"/>
              <w:bottom w:val="nil"/>
              <w:right w:val="nil"/>
            </w:tcBorders>
          </w:tcPr>
          <w:p w14:paraId="12D9BA7D" w14:textId="77777777" w:rsidR="00DD5A79" w:rsidRPr="00AD3CA7" w:rsidRDefault="00DD5A79" w:rsidP="00DB1C9A">
            <w:pPr>
              <w:jc w:val="right"/>
              <w:rPr>
                <w:sz w:val="22"/>
                <w:szCs w:val="22"/>
                <w:lang w:val="en-US"/>
              </w:rPr>
            </w:pPr>
            <w:r w:rsidRPr="00AD3CA7">
              <w:rPr>
                <w:sz w:val="22"/>
                <w:szCs w:val="22"/>
                <w:lang w:val="en-US"/>
              </w:rPr>
              <w:t>Formular Nr.1</w:t>
            </w:r>
          </w:p>
          <w:p w14:paraId="45D4175D" w14:textId="77777777" w:rsidR="00DD5A79" w:rsidRPr="00AD3CA7" w:rsidRDefault="00DD5A79" w:rsidP="00DB1C9A">
            <w:pPr>
              <w:jc w:val="right"/>
              <w:rPr>
                <w:sz w:val="16"/>
                <w:szCs w:val="16"/>
              </w:rPr>
            </w:pPr>
            <w:r w:rsidRPr="00AD3CA7">
              <w:rPr>
                <w:sz w:val="16"/>
                <w:szCs w:val="16"/>
                <w:lang w:val="en-US"/>
              </w:rPr>
              <w:t>WinCmeta</w:t>
            </w:r>
          </w:p>
        </w:tc>
      </w:tr>
      <w:tr w:rsidR="00DD5A79" w:rsidRPr="00AD3CA7" w14:paraId="09239F99" w14:textId="77777777" w:rsidTr="00DB1C9A">
        <w:tblPrEx>
          <w:tblCellMar>
            <w:top w:w="0" w:type="dxa"/>
            <w:bottom w:w="0" w:type="dxa"/>
          </w:tblCellMar>
        </w:tblPrEx>
        <w:tc>
          <w:tcPr>
            <w:tcW w:w="4786" w:type="dxa"/>
            <w:tcBorders>
              <w:top w:val="nil"/>
              <w:left w:val="nil"/>
              <w:bottom w:val="nil"/>
              <w:right w:val="nil"/>
            </w:tcBorders>
          </w:tcPr>
          <w:p w14:paraId="00D1ED4F"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108994F1" w14:textId="77777777" w:rsidR="00DD5A79" w:rsidRPr="00AD3CA7" w:rsidRDefault="00DD5A79" w:rsidP="00DB1C9A">
            <w:pPr>
              <w:jc w:val="center"/>
              <w:rPr>
                <w:sz w:val="22"/>
                <w:szCs w:val="22"/>
              </w:rPr>
            </w:pPr>
          </w:p>
        </w:tc>
      </w:tr>
    </w:tbl>
    <w:p w14:paraId="36AE587B" w14:textId="77777777" w:rsidR="00DD5A79" w:rsidRPr="00AD3CA7" w:rsidRDefault="00DD5A79" w:rsidP="00DD5A79">
      <w:pPr>
        <w:rPr>
          <w:sz w:val="22"/>
          <w:szCs w:val="22"/>
        </w:rPr>
      </w:pPr>
    </w:p>
    <w:p w14:paraId="5985491A" w14:textId="77777777" w:rsidR="00DD5A79" w:rsidRPr="00AD3CA7" w:rsidRDefault="00DD5A79" w:rsidP="00DD5A79">
      <w:pPr>
        <w:rPr>
          <w:sz w:val="22"/>
          <w:szCs w:val="22"/>
          <w:lang w:val="ro-RO"/>
        </w:rPr>
      </w:pPr>
    </w:p>
    <w:p w14:paraId="69524781" w14:textId="77777777" w:rsidR="00DD5A79" w:rsidRPr="00AD3CA7" w:rsidRDefault="00DD5A79" w:rsidP="00DD5A79">
      <w:pPr>
        <w:rPr>
          <w:sz w:val="22"/>
          <w:szCs w:val="22"/>
          <w:lang w:val="ro-RO"/>
        </w:rPr>
      </w:pPr>
    </w:p>
    <w:p w14:paraId="148E10A2" w14:textId="77777777" w:rsidR="00DD5A79" w:rsidRPr="00AD3CA7" w:rsidRDefault="00DD5A79" w:rsidP="00DD5A79">
      <w:pPr>
        <w:jc w:val="center"/>
        <w:rPr>
          <w:b/>
          <w:bCs/>
          <w:sz w:val="32"/>
          <w:szCs w:val="32"/>
          <w:lang w:val="pt-BR"/>
        </w:rPr>
      </w:pPr>
      <w:r w:rsidRPr="00AD3CA7">
        <w:rPr>
          <w:b/>
          <w:bCs/>
          <w:sz w:val="32"/>
          <w:szCs w:val="32"/>
          <w:lang w:val="pt-BR"/>
        </w:rPr>
        <w:t>Lista cu cantită</w:t>
      </w:r>
      <w:r w:rsidRPr="00AD3CA7">
        <w:rPr>
          <w:b/>
          <w:bCs/>
          <w:sz w:val="32"/>
          <w:szCs w:val="32"/>
          <w:lang w:val="ro-RO"/>
        </w:rPr>
        <w:t>ţile de lucrări</w:t>
      </w:r>
      <w:r w:rsidRPr="00AD3CA7">
        <w:rPr>
          <w:b/>
          <w:bCs/>
          <w:sz w:val="32"/>
          <w:szCs w:val="32"/>
          <w:lang w:val="pt-BR"/>
        </w:rPr>
        <w:t xml:space="preserve"> nr.11</w:t>
      </w:r>
    </w:p>
    <w:p w14:paraId="2920D87E" w14:textId="77777777" w:rsidR="00DD5A79" w:rsidRPr="00AD3CA7" w:rsidRDefault="00DD5A79" w:rsidP="00DD5A79">
      <w:pPr>
        <w:jc w:val="center"/>
        <w:rPr>
          <w:b/>
          <w:bCs/>
          <w:sz w:val="26"/>
          <w:szCs w:val="28"/>
          <w:lang w:val="pt-BR"/>
        </w:rPr>
      </w:pPr>
      <w:r w:rsidRPr="00AD3CA7">
        <w:rPr>
          <w:b/>
          <w:bCs/>
          <w:sz w:val="28"/>
          <w:szCs w:val="28"/>
          <w:lang w:val="pt-BR"/>
        </w:rPr>
        <w:t xml:space="preserve">Lot 4.1.  </w:t>
      </w:r>
      <w:r w:rsidRPr="00AD3CA7">
        <w:rPr>
          <w:b/>
          <w:bCs/>
          <w:sz w:val="26"/>
          <w:szCs w:val="28"/>
          <w:lang w:val="pt-BR"/>
        </w:rPr>
        <w:t xml:space="preserve">Etanșarea umpluturii dintre panourile de perete a clădirii depozitului de </w:t>
      </w:r>
    </w:p>
    <w:p w14:paraId="6C1E11BE" w14:textId="77777777" w:rsidR="00DD5A79" w:rsidRPr="00AD3CA7" w:rsidRDefault="00DD5A79" w:rsidP="00DD5A79">
      <w:pPr>
        <w:jc w:val="center"/>
        <w:rPr>
          <w:b/>
          <w:bCs/>
          <w:sz w:val="26"/>
          <w:szCs w:val="28"/>
          <w:lang w:val="pt-BR"/>
        </w:rPr>
      </w:pPr>
      <w:r w:rsidRPr="00AD3CA7">
        <w:rPr>
          <w:b/>
          <w:bCs/>
          <w:sz w:val="26"/>
          <w:szCs w:val="28"/>
          <w:lang w:val="pt-BR"/>
        </w:rPr>
        <w:t>reagenți chimici, Sursa 1, str. Mesterul Manole, 3</w:t>
      </w:r>
    </w:p>
    <w:p w14:paraId="589B9A29" w14:textId="77777777" w:rsidR="00DD5A79" w:rsidRPr="00AD3CA7" w:rsidRDefault="00DD5A79" w:rsidP="00DD5A79">
      <w:pPr>
        <w:jc w:val="center"/>
        <w:rPr>
          <w:sz w:val="26"/>
          <w:szCs w:val="24"/>
          <w:lang w:val="pt-BR"/>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1011D30B"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47605B6" w14:textId="77777777" w:rsidR="00DD5A79" w:rsidRPr="00AD3CA7" w:rsidRDefault="00DD5A79" w:rsidP="00DB1C9A">
            <w:pPr>
              <w:ind w:right="-108"/>
              <w:jc w:val="center"/>
              <w:rPr>
                <w:sz w:val="22"/>
                <w:szCs w:val="22"/>
                <w:lang w:val="en-US"/>
              </w:rPr>
            </w:pPr>
            <w:r w:rsidRPr="00AD3CA7">
              <w:rPr>
                <w:sz w:val="22"/>
                <w:szCs w:val="22"/>
              </w:rPr>
              <w:t>№</w:t>
            </w:r>
          </w:p>
          <w:p w14:paraId="1EC609C3"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E712DDF"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6F9880C" w14:textId="77777777" w:rsidR="00DD5A79" w:rsidRPr="00AD3CA7" w:rsidRDefault="00DD5A79" w:rsidP="00DB1C9A">
            <w:pPr>
              <w:jc w:val="center"/>
              <w:rPr>
                <w:sz w:val="22"/>
                <w:szCs w:val="22"/>
                <w:lang w:val="ro-RO"/>
              </w:rPr>
            </w:pPr>
          </w:p>
          <w:p w14:paraId="6DE50B80"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06F710DC"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F4E7601"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000C2450"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6D9F5D6"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2B8C5FE" w14:textId="77777777" w:rsidR="00DD5A79" w:rsidRPr="00AD3CA7"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5908467" w14:textId="77777777" w:rsidR="00DD5A79" w:rsidRPr="00AD3CA7" w:rsidRDefault="00DD5A79" w:rsidP="00DB1C9A">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5434492B" w14:textId="77777777" w:rsidR="00DD5A79" w:rsidRPr="00AD3CA7" w:rsidRDefault="00DD5A79" w:rsidP="00DB1C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4E7EA15" w14:textId="77777777" w:rsidR="00DD5A79" w:rsidRPr="00AD3CA7" w:rsidRDefault="00DD5A79" w:rsidP="00DB1C9A">
            <w:pPr>
              <w:jc w:val="center"/>
              <w:rPr>
                <w:sz w:val="22"/>
                <w:szCs w:val="22"/>
                <w:lang w:val="en-US"/>
              </w:rPr>
            </w:pPr>
          </w:p>
        </w:tc>
      </w:tr>
    </w:tbl>
    <w:p w14:paraId="6CD9CE20" w14:textId="77777777" w:rsidR="00DD5A79" w:rsidRPr="00AD3CA7" w:rsidRDefault="00DD5A79" w:rsidP="00DD5A79">
      <w:pPr>
        <w:rPr>
          <w:sz w:val="2"/>
          <w:szCs w:val="2"/>
          <w:lang w:val="en-US"/>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21C089AB"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AC5A340"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B14BF05" w14:textId="77777777" w:rsidR="00DD5A79" w:rsidRPr="00AD3CA7" w:rsidRDefault="00DD5A79" w:rsidP="00DB1C9A">
            <w:pPr>
              <w:ind w:left="-120" w:right="-108"/>
              <w:jc w:val="center"/>
              <w:rPr>
                <w:sz w:val="22"/>
                <w:szCs w:val="22"/>
              </w:rPr>
            </w:pPr>
            <w:r w:rsidRPr="00AD3CA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5F0E488" w14:textId="77777777" w:rsidR="00DD5A79" w:rsidRPr="00AD3CA7" w:rsidRDefault="00DD5A79" w:rsidP="00DB1C9A">
            <w:pPr>
              <w:jc w:val="center"/>
              <w:rPr>
                <w:sz w:val="22"/>
                <w:szCs w:val="22"/>
              </w:rPr>
            </w:pPr>
            <w:r w:rsidRPr="00AD3CA7">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757BF458"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F59C3FD"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3B70F9F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6E26E8"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06D77E8E" w14:textId="77777777" w:rsidR="00DD5A79" w:rsidRPr="00AD3CA7" w:rsidRDefault="00DD5A79" w:rsidP="00DB1C9A">
            <w:pPr>
              <w:jc w:val="center"/>
              <w:rPr>
                <w:sz w:val="24"/>
                <w:szCs w:val="24"/>
                <w:lang w:val="en-US"/>
              </w:rPr>
            </w:pPr>
            <w:r w:rsidRPr="00AD3CA7">
              <w:rPr>
                <w:sz w:val="24"/>
                <w:szCs w:val="24"/>
                <w:lang w:val="en-US"/>
              </w:rPr>
              <w:t>CP31A</w:t>
            </w:r>
          </w:p>
          <w:p w14:paraId="141ED333"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D98F52F" w14:textId="77777777" w:rsidR="00DD5A79" w:rsidRPr="00AD3CA7" w:rsidRDefault="00DD5A79" w:rsidP="00DB1C9A">
            <w:pPr>
              <w:adjustRightInd w:val="0"/>
              <w:rPr>
                <w:sz w:val="24"/>
                <w:szCs w:val="24"/>
                <w:lang w:val="pt-BR"/>
              </w:rPr>
            </w:pPr>
            <w:r w:rsidRPr="00AD3CA7">
              <w:rPr>
                <w:sz w:val="24"/>
                <w:szCs w:val="24"/>
                <w:lang w:val="pt-BR"/>
              </w:rPr>
              <w:t>Etansarea rosturilor dintre  panourile de fatade la constructii industriale, cu inaltimea pina la 35 m, rosturi verticale, cu strat suport din polistiren celular obisnuit, de 24 mm grosime si 60-80 mm latime si ecran de etansare din chit, inclusiv umplerea spatiului dintre panouri si stilpii halei industriale cu vata minerala, fara lianti si cu mortar de ciment marca M 100-T</w:t>
            </w:r>
          </w:p>
          <w:p w14:paraId="70030BF9"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3FEF520F" w14:textId="77777777" w:rsidR="00DD5A79" w:rsidRPr="00AD3CA7" w:rsidRDefault="00DD5A79" w:rsidP="00DB1C9A">
            <w:pPr>
              <w:jc w:val="center"/>
              <w:rPr>
                <w:sz w:val="24"/>
                <w:szCs w:val="24"/>
              </w:rPr>
            </w:pPr>
            <w:r w:rsidRPr="00AD3CA7">
              <w:rPr>
                <w:sz w:val="24"/>
                <w:szCs w:val="24"/>
              </w:rPr>
              <w:t>m</w:t>
            </w:r>
          </w:p>
        </w:tc>
        <w:tc>
          <w:tcPr>
            <w:tcW w:w="1559" w:type="dxa"/>
            <w:tcBorders>
              <w:top w:val="single" w:sz="4" w:space="0" w:color="auto"/>
              <w:bottom w:val="single" w:sz="4" w:space="0" w:color="auto"/>
            </w:tcBorders>
            <w:vAlign w:val="center"/>
          </w:tcPr>
          <w:p w14:paraId="5B2BD400" w14:textId="77777777" w:rsidR="00DD5A79" w:rsidRPr="00AD3CA7" w:rsidRDefault="00DD5A79" w:rsidP="00DB1C9A">
            <w:pPr>
              <w:jc w:val="center"/>
              <w:rPr>
                <w:sz w:val="24"/>
                <w:szCs w:val="24"/>
              </w:rPr>
            </w:pPr>
            <w:r w:rsidRPr="00AD3CA7">
              <w:rPr>
                <w:sz w:val="24"/>
                <w:szCs w:val="24"/>
              </w:rPr>
              <w:t>70,00</w:t>
            </w:r>
          </w:p>
        </w:tc>
      </w:tr>
      <w:tr w:rsidR="00DD5A79" w:rsidRPr="00AD3CA7" w14:paraId="6A9FEF3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314247"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14C892AF" w14:textId="77777777" w:rsidR="00DD5A79" w:rsidRPr="00AD3CA7" w:rsidRDefault="00DD5A79" w:rsidP="00DB1C9A">
            <w:pPr>
              <w:jc w:val="center"/>
              <w:rPr>
                <w:sz w:val="24"/>
                <w:szCs w:val="24"/>
                <w:lang w:val="en-US"/>
              </w:rPr>
            </w:pPr>
            <w:r w:rsidRPr="00AD3CA7">
              <w:rPr>
                <w:sz w:val="24"/>
                <w:szCs w:val="24"/>
                <w:lang w:val="en-US"/>
              </w:rPr>
              <w:t>TsH82A</w:t>
            </w:r>
          </w:p>
          <w:p w14:paraId="6DB004D6"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4B6679A" w14:textId="77777777" w:rsidR="00DD5A79" w:rsidRPr="00AD3CA7" w:rsidRDefault="00DD5A79" w:rsidP="00DB1C9A">
            <w:pPr>
              <w:adjustRightInd w:val="0"/>
              <w:rPr>
                <w:sz w:val="24"/>
                <w:szCs w:val="24"/>
                <w:lang w:val="en-US"/>
              </w:rPr>
            </w:pPr>
            <w:r w:rsidRPr="00AD3CA7">
              <w:rPr>
                <w:sz w:val="24"/>
                <w:szCs w:val="24"/>
              </w:rPr>
              <w:t>Maturarea aleelor, cu murdarie mica</w:t>
            </w:r>
          </w:p>
          <w:p w14:paraId="34B13B1D" w14:textId="77777777" w:rsidR="00DD5A79" w:rsidRPr="00AD3CA7" w:rsidRDefault="00DD5A79" w:rsidP="00DB1C9A">
            <w:pPr>
              <w:rPr>
                <w:sz w:val="24"/>
                <w:szCs w:val="24"/>
              </w:rPr>
            </w:pPr>
          </w:p>
        </w:tc>
        <w:tc>
          <w:tcPr>
            <w:tcW w:w="1418" w:type="dxa"/>
            <w:tcBorders>
              <w:top w:val="single" w:sz="4" w:space="0" w:color="auto"/>
              <w:bottom w:val="single" w:sz="4" w:space="0" w:color="auto"/>
            </w:tcBorders>
            <w:vAlign w:val="center"/>
          </w:tcPr>
          <w:p w14:paraId="0E359BE8" w14:textId="77777777" w:rsidR="00DD5A79" w:rsidRPr="00AD3CA7" w:rsidRDefault="00DD5A79" w:rsidP="00DB1C9A">
            <w:pPr>
              <w:jc w:val="center"/>
              <w:rPr>
                <w:sz w:val="24"/>
                <w:szCs w:val="24"/>
              </w:rPr>
            </w:pPr>
            <w:r w:rsidRPr="00AD3CA7">
              <w:rPr>
                <w:sz w:val="24"/>
                <w:szCs w:val="24"/>
              </w:rPr>
              <w:t>100m2</w:t>
            </w:r>
          </w:p>
        </w:tc>
        <w:tc>
          <w:tcPr>
            <w:tcW w:w="1559" w:type="dxa"/>
            <w:tcBorders>
              <w:top w:val="single" w:sz="4" w:space="0" w:color="auto"/>
              <w:bottom w:val="single" w:sz="4" w:space="0" w:color="auto"/>
            </w:tcBorders>
            <w:vAlign w:val="center"/>
          </w:tcPr>
          <w:p w14:paraId="39AADAFD" w14:textId="77777777" w:rsidR="00DD5A79" w:rsidRPr="00AD3CA7" w:rsidRDefault="00DD5A79" w:rsidP="00DB1C9A">
            <w:pPr>
              <w:jc w:val="center"/>
              <w:rPr>
                <w:sz w:val="24"/>
                <w:szCs w:val="24"/>
              </w:rPr>
            </w:pPr>
            <w:r w:rsidRPr="00AD3CA7">
              <w:rPr>
                <w:sz w:val="24"/>
                <w:szCs w:val="24"/>
              </w:rPr>
              <w:t>1,00</w:t>
            </w:r>
          </w:p>
        </w:tc>
      </w:tr>
      <w:tr w:rsidR="00DD5A79" w:rsidRPr="00AD3CA7" w14:paraId="5C2C39C3"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A983AD"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462D4423" w14:textId="77777777" w:rsidR="00DD5A79" w:rsidRPr="00AD3CA7" w:rsidRDefault="00DD5A79" w:rsidP="00DB1C9A">
            <w:pPr>
              <w:jc w:val="center"/>
              <w:rPr>
                <w:sz w:val="24"/>
                <w:szCs w:val="24"/>
                <w:lang w:val="en-US"/>
              </w:rPr>
            </w:pPr>
            <w:r w:rsidRPr="00AD3CA7">
              <w:rPr>
                <w:sz w:val="24"/>
                <w:szCs w:val="24"/>
                <w:lang w:val="en-US"/>
              </w:rPr>
              <w:t>TrI1AA02C2</w:t>
            </w:r>
          </w:p>
          <w:p w14:paraId="519BC6B5"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022FF58"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39AABAE5"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65D0BA8E"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1391D1D9" w14:textId="77777777" w:rsidR="00DD5A79" w:rsidRPr="00AD3CA7" w:rsidRDefault="00DD5A79" w:rsidP="00DB1C9A">
            <w:pPr>
              <w:jc w:val="center"/>
              <w:rPr>
                <w:sz w:val="24"/>
                <w:szCs w:val="24"/>
              </w:rPr>
            </w:pPr>
            <w:r w:rsidRPr="00AD3CA7">
              <w:rPr>
                <w:sz w:val="24"/>
                <w:szCs w:val="24"/>
              </w:rPr>
              <w:t>1,00</w:t>
            </w:r>
          </w:p>
        </w:tc>
      </w:tr>
      <w:tr w:rsidR="00DD5A79" w:rsidRPr="00AD3CA7" w14:paraId="5329D23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B0D611"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4611170D" w14:textId="77777777" w:rsidR="00DD5A79" w:rsidRPr="00AD3CA7" w:rsidRDefault="00DD5A79" w:rsidP="00DB1C9A">
            <w:pPr>
              <w:jc w:val="center"/>
              <w:rPr>
                <w:sz w:val="24"/>
                <w:szCs w:val="24"/>
                <w:lang w:val="en-US"/>
              </w:rPr>
            </w:pPr>
            <w:r w:rsidRPr="00AD3CA7">
              <w:rPr>
                <w:sz w:val="24"/>
                <w:szCs w:val="24"/>
                <w:lang w:val="en-US"/>
              </w:rPr>
              <w:t>TsI50B10</w:t>
            </w:r>
          </w:p>
          <w:p w14:paraId="18AE3580"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E4738ED" w14:textId="77777777" w:rsidR="00DD5A79" w:rsidRPr="00AD3CA7" w:rsidRDefault="00DD5A79" w:rsidP="00DB1C9A">
            <w:pPr>
              <w:adjustRightInd w:val="0"/>
              <w:rPr>
                <w:sz w:val="24"/>
                <w:szCs w:val="24"/>
                <w:lang w:val="pt-BR"/>
              </w:rPr>
            </w:pPr>
            <w:r w:rsidRPr="00AD3CA7">
              <w:rPr>
                <w:sz w:val="24"/>
                <w:szCs w:val="24"/>
                <w:lang w:val="pt-BR"/>
              </w:rPr>
              <w:t>Transportarea pamintului cu autobasculanta de</w:t>
            </w:r>
          </w:p>
          <w:p w14:paraId="3D5FDC9A" w14:textId="77777777" w:rsidR="00DD5A79" w:rsidRPr="00AD3CA7" w:rsidRDefault="00DD5A79" w:rsidP="00DB1C9A">
            <w:pPr>
              <w:adjustRightInd w:val="0"/>
              <w:rPr>
                <w:sz w:val="24"/>
                <w:szCs w:val="24"/>
                <w:lang w:val="pt-BR"/>
              </w:rPr>
            </w:pPr>
            <w:r w:rsidRPr="00AD3CA7">
              <w:rPr>
                <w:sz w:val="24"/>
                <w:szCs w:val="24"/>
                <w:lang w:val="pt-BR"/>
              </w:rPr>
              <w:t xml:space="preserve"> 5 t la distanta  de 20 km  (deseuri)</w:t>
            </w:r>
          </w:p>
          <w:p w14:paraId="219EC734"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634CE5C3"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18175BCF" w14:textId="77777777" w:rsidR="00DD5A79" w:rsidRPr="00AD3CA7" w:rsidRDefault="00DD5A79" w:rsidP="00DB1C9A">
            <w:pPr>
              <w:jc w:val="center"/>
              <w:rPr>
                <w:sz w:val="24"/>
                <w:szCs w:val="24"/>
              </w:rPr>
            </w:pPr>
            <w:r w:rsidRPr="00AD3CA7">
              <w:rPr>
                <w:sz w:val="24"/>
                <w:szCs w:val="24"/>
              </w:rPr>
              <w:t>1,00</w:t>
            </w:r>
          </w:p>
        </w:tc>
      </w:tr>
    </w:tbl>
    <w:p w14:paraId="0673574A" w14:textId="77777777" w:rsidR="00DD5A79" w:rsidRPr="00AD3CA7" w:rsidRDefault="00DD5A79" w:rsidP="00DD5A79">
      <w:pPr>
        <w:rPr>
          <w:sz w:val="6"/>
          <w:szCs w:val="6"/>
        </w:rPr>
      </w:pPr>
      <w:r w:rsidRPr="00AD3CA7">
        <w:rPr>
          <w:sz w:val="24"/>
          <w:szCs w:val="24"/>
        </w:rPr>
        <w:t xml:space="preserve"> </w:t>
      </w:r>
    </w:p>
    <w:p w14:paraId="11E85F4B"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1A9C7692" w14:textId="77777777" w:rsidR="00DD5A79" w:rsidRPr="00AD3CA7" w:rsidRDefault="00DD5A79" w:rsidP="00DD5A79">
      <w:pPr>
        <w:rPr>
          <w:sz w:val="28"/>
          <w:szCs w:val="28"/>
          <w:lang w:val="en-US"/>
        </w:rPr>
      </w:pPr>
      <w:r w:rsidRPr="00AD3CA7">
        <w:rPr>
          <w:sz w:val="24"/>
          <w:szCs w:val="24"/>
          <w:lang w:val="en-US"/>
        </w:rPr>
        <w:tab/>
      </w:r>
      <w:r w:rsidRPr="00AD3CA7">
        <w:rPr>
          <w:sz w:val="28"/>
          <w:szCs w:val="28"/>
          <w:lang w:val="en-US"/>
        </w:rPr>
        <w:t xml:space="preserve">                                                                                                       </w:t>
      </w:r>
    </w:p>
    <w:p w14:paraId="7F7D8CF6" w14:textId="77777777" w:rsidR="00DD5A79" w:rsidRPr="00AD3CA7" w:rsidRDefault="00DD5A79" w:rsidP="00DD5A79">
      <w:pPr>
        <w:rPr>
          <w:sz w:val="28"/>
          <w:szCs w:val="28"/>
          <w:lang w:val="en-US"/>
        </w:rPr>
      </w:pPr>
    </w:p>
    <w:p w14:paraId="0E95B5FA" w14:textId="77777777" w:rsidR="00DD5A79" w:rsidRPr="00AD3CA7" w:rsidRDefault="00DD5A79" w:rsidP="00DD5A79">
      <w:pPr>
        <w:rPr>
          <w:sz w:val="28"/>
          <w:szCs w:val="28"/>
          <w:lang w:val="en-US"/>
        </w:rPr>
      </w:pPr>
    </w:p>
    <w:p w14:paraId="2072EDFF" w14:textId="77777777" w:rsidR="00DD5A79" w:rsidRPr="00AD3CA7" w:rsidRDefault="00DD5A79" w:rsidP="00DD5A79">
      <w:pPr>
        <w:rPr>
          <w:sz w:val="28"/>
          <w:szCs w:val="28"/>
          <w:lang w:val="en-US"/>
        </w:rPr>
      </w:pPr>
    </w:p>
    <w:p w14:paraId="74210F9F" w14:textId="77777777" w:rsidR="00DD5A79" w:rsidRPr="00AD3CA7" w:rsidRDefault="00DD5A79" w:rsidP="00DD5A79">
      <w:pPr>
        <w:rPr>
          <w:sz w:val="28"/>
          <w:szCs w:val="28"/>
          <w:lang w:val="en-US"/>
        </w:rPr>
      </w:pPr>
    </w:p>
    <w:p w14:paraId="33614B9C" w14:textId="77777777" w:rsidR="00DD5A79" w:rsidRPr="00AD3CA7" w:rsidRDefault="00DD5A79" w:rsidP="00DD5A79">
      <w:pPr>
        <w:rPr>
          <w:sz w:val="28"/>
          <w:szCs w:val="28"/>
          <w:lang w:val="en-US"/>
        </w:rPr>
      </w:pPr>
    </w:p>
    <w:p w14:paraId="369E7B76" w14:textId="77777777" w:rsidR="00DD5A79" w:rsidRDefault="00DD5A79" w:rsidP="00DD5A79">
      <w:pPr>
        <w:rPr>
          <w:sz w:val="28"/>
          <w:szCs w:val="28"/>
        </w:rPr>
      </w:pPr>
    </w:p>
    <w:p w14:paraId="78F324E5" w14:textId="77777777" w:rsidR="00DD5A79" w:rsidRDefault="00DD5A79" w:rsidP="00DD5A79">
      <w:pPr>
        <w:rPr>
          <w:sz w:val="28"/>
          <w:szCs w:val="28"/>
        </w:rPr>
      </w:pPr>
    </w:p>
    <w:p w14:paraId="22DB6CE3" w14:textId="77777777" w:rsidR="00DD5A79" w:rsidRDefault="00DD5A79" w:rsidP="00DD5A79">
      <w:pPr>
        <w:rPr>
          <w:sz w:val="28"/>
          <w:szCs w:val="28"/>
        </w:rPr>
      </w:pPr>
    </w:p>
    <w:p w14:paraId="56ED1881" w14:textId="77777777" w:rsidR="00DD5A79" w:rsidRDefault="00DD5A79" w:rsidP="00DD5A79">
      <w:pPr>
        <w:rPr>
          <w:sz w:val="28"/>
          <w:szCs w:val="28"/>
        </w:rPr>
      </w:pPr>
    </w:p>
    <w:p w14:paraId="60D1F71C" w14:textId="77777777" w:rsidR="00DD5A79" w:rsidRDefault="00DD5A79" w:rsidP="00DD5A79">
      <w:pPr>
        <w:rPr>
          <w:sz w:val="28"/>
          <w:szCs w:val="28"/>
        </w:rPr>
      </w:pPr>
    </w:p>
    <w:p w14:paraId="7201DCBD" w14:textId="77777777" w:rsidR="00DD5A79" w:rsidRPr="004107F4" w:rsidRDefault="00DD5A79" w:rsidP="00DD5A79">
      <w:pPr>
        <w:rPr>
          <w:sz w:val="28"/>
          <w:szCs w:val="28"/>
        </w:rPr>
      </w:pPr>
    </w:p>
    <w:p w14:paraId="4C7E2A42" w14:textId="77777777" w:rsidR="00DD5A79" w:rsidRPr="00AD3CA7" w:rsidRDefault="00DD5A79" w:rsidP="00DD5A79">
      <w:pPr>
        <w:rPr>
          <w:sz w:val="28"/>
          <w:szCs w:val="28"/>
          <w:lang w:val="en-US"/>
        </w:rPr>
      </w:pPr>
    </w:p>
    <w:p w14:paraId="1F27F986" w14:textId="77777777" w:rsidR="00DD5A79" w:rsidRPr="00AD3CA7" w:rsidRDefault="00DD5A79" w:rsidP="00DD5A79">
      <w:pPr>
        <w:rPr>
          <w:sz w:val="28"/>
          <w:szCs w:val="28"/>
          <w:lang w:val="en-US"/>
        </w:rPr>
      </w:pPr>
    </w:p>
    <w:p w14:paraId="5B9C5176" w14:textId="77777777" w:rsidR="00DD5A79" w:rsidRPr="00AD3CA7" w:rsidRDefault="00DD5A79" w:rsidP="00DD5A79">
      <w:pPr>
        <w:rPr>
          <w:sz w:val="28"/>
          <w:szCs w:val="28"/>
          <w:lang w:val="en-US"/>
        </w:rPr>
      </w:pPr>
    </w:p>
    <w:p w14:paraId="16EDF629" w14:textId="77777777" w:rsidR="00DD5A79" w:rsidRDefault="00DD5A79" w:rsidP="00DD5A79">
      <w:pPr>
        <w:rPr>
          <w:sz w:val="28"/>
          <w:szCs w:val="28"/>
          <w:lang w:val="en-US"/>
        </w:rPr>
      </w:pPr>
    </w:p>
    <w:p w14:paraId="420931A6" w14:textId="77777777" w:rsidR="00DD5A79" w:rsidRPr="00AD3CA7" w:rsidRDefault="00DD5A79" w:rsidP="00DD5A79">
      <w:pPr>
        <w:jc w:val="right"/>
        <w:rPr>
          <w:b/>
          <w:bCs/>
          <w:i/>
          <w:iCs/>
          <w:sz w:val="22"/>
          <w:szCs w:val="22"/>
          <w:lang w:val="ro-RO"/>
        </w:rPr>
      </w:pPr>
      <w:r w:rsidRPr="00AD3CA7">
        <w:rPr>
          <w:b/>
          <w:bCs/>
          <w:i/>
          <w:iCs/>
          <w:sz w:val="22"/>
          <w:szCs w:val="22"/>
          <w:lang w:val="ro-RO"/>
        </w:rPr>
        <w:t>Anexa 12</w:t>
      </w:r>
    </w:p>
    <w:p w14:paraId="75C29454" w14:textId="77777777" w:rsidR="00DD5A79" w:rsidRPr="00AD3CA7" w:rsidRDefault="00DD5A79" w:rsidP="00DD5A79">
      <w:pPr>
        <w:jc w:val="right"/>
        <w:rPr>
          <w:kern w:val="2"/>
          <w:sz w:val="16"/>
          <w:szCs w:val="16"/>
          <w:lang w:val="en-US"/>
        </w:rPr>
      </w:pPr>
    </w:p>
    <w:p w14:paraId="44C1515A" w14:textId="77777777" w:rsidR="00DD5A79" w:rsidRPr="00AD3CA7" w:rsidRDefault="00DD5A79" w:rsidP="00DD5A79">
      <w:pPr>
        <w:tabs>
          <w:tab w:val="left" w:pos="4786"/>
          <w:tab w:val="left" w:pos="10031"/>
        </w:tabs>
        <w:rPr>
          <w:sz w:val="4"/>
          <w:szCs w:val="4"/>
          <w:lang w:val="ro-RO"/>
        </w:rPr>
      </w:pPr>
    </w:p>
    <w:tbl>
      <w:tblPr>
        <w:tblW w:w="0" w:type="auto"/>
        <w:tblLayout w:type="fixed"/>
        <w:tblLook w:val="0000" w:firstRow="0" w:lastRow="0" w:firstColumn="0" w:lastColumn="0" w:noHBand="0" w:noVBand="0"/>
      </w:tblPr>
      <w:tblGrid>
        <w:gridCol w:w="4786"/>
        <w:gridCol w:w="5245"/>
      </w:tblGrid>
      <w:tr w:rsidR="00DD5A79" w:rsidRPr="00AD3CA7" w14:paraId="4ABEDE33" w14:textId="77777777" w:rsidTr="00DB1C9A">
        <w:tblPrEx>
          <w:tblCellMar>
            <w:top w:w="0" w:type="dxa"/>
            <w:bottom w:w="0" w:type="dxa"/>
          </w:tblCellMar>
        </w:tblPrEx>
        <w:tc>
          <w:tcPr>
            <w:tcW w:w="4786" w:type="dxa"/>
            <w:tcBorders>
              <w:top w:val="nil"/>
              <w:left w:val="nil"/>
              <w:bottom w:val="single" w:sz="6" w:space="0" w:color="auto"/>
              <w:right w:val="nil"/>
            </w:tcBorders>
          </w:tcPr>
          <w:p w14:paraId="475AC6D5" w14:textId="77777777" w:rsidR="00DD5A79" w:rsidRPr="00AD3CA7" w:rsidRDefault="00DD5A79" w:rsidP="00DB1C9A">
            <w:pPr>
              <w:rPr>
                <w:b/>
                <w:bCs/>
                <w:sz w:val="32"/>
                <w:szCs w:val="32"/>
                <w:lang w:val="pt-BR"/>
              </w:rPr>
            </w:pPr>
            <w:r w:rsidRPr="00AD3CA7">
              <w:rPr>
                <w:b/>
                <w:bCs/>
                <w:sz w:val="28"/>
                <w:szCs w:val="28"/>
                <w:lang w:val="pt-BR"/>
              </w:rPr>
              <w:t>Obiect:  Sursa nr.1</w:t>
            </w:r>
          </w:p>
        </w:tc>
        <w:tc>
          <w:tcPr>
            <w:tcW w:w="5245" w:type="dxa"/>
            <w:tcBorders>
              <w:top w:val="nil"/>
              <w:left w:val="nil"/>
              <w:bottom w:val="nil"/>
              <w:right w:val="nil"/>
            </w:tcBorders>
          </w:tcPr>
          <w:p w14:paraId="008AAAC1" w14:textId="77777777" w:rsidR="00DD5A79" w:rsidRPr="00AD3CA7" w:rsidRDefault="00DD5A79" w:rsidP="00DB1C9A">
            <w:pPr>
              <w:jc w:val="right"/>
              <w:rPr>
                <w:sz w:val="22"/>
                <w:szCs w:val="22"/>
                <w:lang w:val="en-US"/>
              </w:rPr>
            </w:pPr>
            <w:r w:rsidRPr="00AD3CA7">
              <w:rPr>
                <w:sz w:val="22"/>
                <w:szCs w:val="22"/>
                <w:lang w:val="en-US"/>
              </w:rPr>
              <w:t>Formular Nr.1</w:t>
            </w:r>
          </w:p>
          <w:p w14:paraId="62C56BA1" w14:textId="77777777" w:rsidR="00DD5A79" w:rsidRPr="00AD3CA7" w:rsidRDefault="00DD5A79" w:rsidP="00DB1C9A">
            <w:pPr>
              <w:jc w:val="right"/>
              <w:rPr>
                <w:sz w:val="16"/>
                <w:szCs w:val="16"/>
              </w:rPr>
            </w:pPr>
          </w:p>
        </w:tc>
      </w:tr>
      <w:tr w:rsidR="00DD5A79" w:rsidRPr="00AD3CA7" w14:paraId="3462C0B1" w14:textId="77777777" w:rsidTr="00DB1C9A">
        <w:tblPrEx>
          <w:tblCellMar>
            <w:top w:w="0" w:type="dxa"/>
            <w:bottom w:w="0" w:type="dxa"/>
          </w:tblCellMar>
        </w:tblPrEx>
        <w:tc>
          <w:tcPr>
            <w:tcW w:w="4786" w:type="dxa"/>
            <w:tcBorders>
              <w:top w:val="nil"/>
              <w:left w:val="nil"/>
              <w:bottom w:val="nil"/>
              <w:right w:val="nil"/>
            </w:tcBorders>
          </w:tcPr>
          <w:p w14:paraId="175F2040"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3764E2EF" w14:textId="77777777" w:rsidR="00DD5A79" w:rsidRPr="00AD3CA7" w:rsidRDefault="00DD5A79" w:rsidP="00DB1C9A">
            <w:pPr>
              <w:jc w:val="center"/>
              <w:rPr>
                <w:sz w:val="22"/>
                <w:szCs w:val="22"/>
              </w:rPr>
            </w:pPr>
          </w:p>
        </w:tc>
      </w:tr>
    </w:tbl>
    <w:p w14:paraId="4B872649" w14:textId="77777777" w:rsidR="00DD5A79" w:rsidRPr="00AD3CA7" w:rsidRDefault="00DD5A79" w:rsidP="00DD5A79">
      <w:pPr>
        <w:rPr>
          <w:sz w:val="22"/>
          <w:szCs w:val="22"/>
          <w:lang w:val="ro-RO"/>
        </w:rPr>
      </w:pPr>
    </w:p>
    <w:p w14:paraId="1AD48C26" w14:textId="77777777" w:rsidR="00DD5A79" w:rsidRPr="00AD3CA7" w:rsidRDefault="00DD5A79" w:rsidP="00DD5A79">
      <w:pPr>
        <w:jc w:val="center"/>
        <w:rPr>
          <w:b/>
          <w:bCs/>
          <w:sz w:val="28"/>
          <w:szCs w:val="28"/>
          <w:lang w:val="pt-BR"/>
        </w:rPr>
      </w:pPr>
      <w:r w:rsidRPr="00AD3CA7">
        <w:rPr>
          <w:b/>
          <w:bCs/>
          <w:sz w:val="28"/>
          <w:szCs w:val="28"/>
          <w:lang w:val="pt-BR"/>
        </w:rPr>
        <w:t>Lista cu cantita</w:t>
      </w:r>
      <w:r w:rsidRPr="00AD3CA7">
        <w:rPr>
          <w:b/>
          <w:bCs/>
          <w:sz w:val="28"/>
          <w:szCs w:val="28"/>
          <w:lang w:val="ro-RO"/>
        </w:rPr>
        <w:t>ţile de lucrări</w:t>
      </w:r>
      <w:r w:rsidRPr="00AD3CA7">
        <w:rPr>
          <w:b/>
          <w:bCs/>
          <w:sz w:val="28"/>
          <w:szCs w:val="28"/>
          <w:lang w:val="pt-BR"/>
        </w:rPr>
        <w:t xml:space="preserve"> nr.12</w:t>
      </w:r>
    </w:p>
    <w:p w14:paraId="6711482C" w14:textId="77777777" w:rsidR="00DD5A79" w:rsidRPr="00AD3CA7" w:rsidRDefault="00DD5A79" w:rsidP="00DD5A79">
      <w:pPr>
        <w:jc w:val="center"/>
        <w:rPr>
          <w:b/>
          <w:bCs/>
          <w:sz w:val="26"/>
          <w:szCs w:val="28"/>
          <w:lang w:val="pt-BR"/>
        </w:rPr>
      </w:pPr>
      <w:r w:rsidRPr="00AD3CA7">
        <w:rPr>
          <w:b/>
          <w:bCs/>
          <w:sz w:val="28"/>
          <w:szCs w:val="28"/>
          <w:lang w:val="pt-BR"/>
        </w:rPr>
        <w:t xml:space="preserve">Lot 4.2.  </w:t>
      </w:r>
      <w:r w:rsidRPr="00AD3CA7">
        <w:rPr>
          <w:b/>
          <w:bCs/>
          <w:sz w:val="26"/>
          <w:szCs w:val="28"/>
          <w:lang w:val="pt-BR"/>
        </w:rPr>
        <w:t xml:space="preserve">Etanșarea umpluturii dintre panourile de perete a clădirii </w:t>
      </w:r>
    </w:p>
    <w:p w14:paraId="1D0AACEF" w14:textId="77777777" w:rsidR="00DD5A79" w:rsidRPr="00AD3CA7" w:rsidRDefault="00DD5A79" w:rsidP="00DD5A79">
      <w:pPr>
        <w:jc w:val="center"/>
        <w:rPr>
          <w:b/>
          <w:bCs/>
          <w:sz w:val="26"/>
          <w:szCs w:val="28"/>
          <w:lang w:val="pt-BR"/>
        </w:rPr>
      </w:pPr>
      <w:r w:rsidRPr="00AD3CA7">
        <w:rPr>
          <w:b/>
          <w:bCs/>
          <w:sz w:val="26"/>
          <w:szCs w:val="28"/>
          <w:lang w:val="pt-BR"/>
        </w:rPr>
        <w:t>de pompe de antiincendiu Sursa 1, str. Meșterul Manole, 3</w:t>
      </w:r>
    </w:p>
    <w:p w14:paraId="3D990459" w14:textId="77777777" w:rsidR="00DD5A79" w:rsidRPr="00AD3CA7" w:rsidRDefault="00DD5A79" w:rsidP="00DD5A79">
      <w:pPr>
        <w:jc w:val="center"/>
        <w:rPr>
          <w:sz w:val="24"/>
          <w:szCs w:val="24"/>
          <w:lang w:val="pt-BR"/>
        </w:rPr>
      </w:pPr>
    </w:p>
    <w:tbl>
      <w:tblPr>
        <w:tblW w:w="10348" w:type="dxa"/>
        <w:tblInd w:w="-34" w:type="dxa"/>
        <w:tblLayout w:type="fixed"/>
        <w:tblLook w:val="0000" w:firstRow="0" w:lastRow="0" w:firstColumn="0" w:lastColumn="0" w:noHBand="0" w:noVBand="0"/>
      </w:tblPr>
      <w:tblGrid>
        <w:gridCol w:w="709"/>
        <w:gridCol w:w="1701"/>
        <w:gridCol w:w="4820"/>
        <w:gridCol w:w="1559"/>
        <w:gridCol w:w="1559"/>
      </w:tblGrid>
      <w:tr w:rsidR="00DD5A79" w:rsidRPr="00AD3CA7" w14:paraId="54E26615" w14:textId="77777777" w:rsidTr="00DB1C9A">
        <w:tblPrEx>
          <w:tblCellMar>
            <w:top w:w="0" w:type="dxa"/>
            <w:bottom w:w="0" w:type="dxa"/>
          </w:tblCellMar>
        </w:tblPrEx>
        <w:trPr>
          <w:cantSplit/>
          <w:trHeight w:val="521"/>
        </w:trPr>
        <w:tc>
          <w:tcPr>
            <w:tcW w:w="709" w:type="dxa"/>
            <w:tcBorders>
              <w:top w:val="single" w:sz="6" w:space="0" w:color="auto"/>
              <w:left w:val="single" w:sz="6" w:space="0" w:color="auto"/>
              <w:bottom w:val="nil"/>
              <w:right w:val="nil"/>
            </w:tcBorders>
            <w:shd w:val="pct5" w:color="auto" w:fill="auto"/>
          </w:tcPr>
          <w:p w14:paraId="324894A9" w14:textId="77777777" w:rsidR="00DD5A79" w:rsidRPr="00AD3CA7" w:rsidRDefault="00DD5A79" w:rsidP="00DB1C9A">
            <w:pPr>
              <w:ind w:right="-108"/>
              <w:jc w:val="center"/>
              <w:rPr>
                <w:sz w:val="22"/>
                <w:szCs w:val="22"/>
                <w:lang w:val="en-US"/>
              </w:rPr>
            </w:pPr>
            <w:r w:rsidRPr="00AD3CA7">
              <w:rPr>
                <w:sz w:val="22"/>
                <w:szCs w:val="22"/>
              </w:rPr>
              <w:t>№</w:t>
            </w:r>
          </w:p>
          <w:p w14:paraId="257BF86E"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tcBorders>
              <w:top w:val="single" w:sz="6" w:space="0" w:color="auto"/>
              <w:left w:val="single" w:sz="6" w:space="0" w:color="auto"/>
              <w:bottom w:val="nil"/>
              <w:right w:val="nil"/>
            </w:tcBorders>
            <w:shd w:val="pct5" w:color="auto" w:fill="auto"/>
          </w:tcPr>
          <w:p w14:paraId="1FF6500E"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820" w:type="dxa"/>
            <w:tcBorders>
              <w:top w:val="single" w:sz="6" w:space="0" w:color="auto"/>
              <w:left w:val="single" w:sz="6" w:space="0" w:color="auto"/>
              <w:bottom w:val="nil"/>
              <w:right w:val="nil"/>
            </w:tcBorders>
            <w:shd w:val="pct5" w:color="auto" w:fill="auto"/>
          </w:tcPr>
          <w:p w14:paraId="4769F67D" w14:textId="77777777" w:rsidR="00DD5A79" w:rsidRPr="00AD3CA7" w:rsidRDefault="00DD5A79" w:rsidP="00DB1C9A">
            <w:pPr>
              <w:jc w:val="center"/>
              <w:rPr>
                <w:sz w:val="22"/>
                <w:szCs w:val="22"/>
                <w:lang w:val="ro-RO"/>
              </w:rPr>
            </w:pPr>
          </w:p>
          <w:p w14:paraId="4721E53D"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559" w:type="dxa"/>
            <w:tcBorders>
              <w:top w:val="single" w:sz="6" w:space="0" w:color="auto"/>
              <w:left w:val="single" w:sz="6" w:space="0" w:color="auto"/>
              <w:bottom w:val="nil"/>
              <w:right w:val="nil"/>
            </w:tcBorders>
            <w:shd w:val="pct5" w:color="auto" w:fill="auto"/>
          </w:tcPr>
          <w:p w14:paraId="7A64281A"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59" w:type="dxa"/>
            <w:tcBorders>
              <w:top w:val="single" w:sz="6" w:space="0" w:color="auto"/>
              <w:left w:val="single" w:sz="6" w:space="0" w:color="auto"/>
              <w:right w:val="single" w:sz="6" w:space="0" w:color="auto"/>
            </w:tcBorders>
            <w:shd w:val="pct5" w:color="auto" w:fill="auto"/>
          </w:tcPr>
          <w:p w14:paraId="6F637091" w14:textId="77777777" w:rsidR="00DD5A79" w:rsidRPr="00AD3CA7" w:rsidRDefault="00DD5A79" w:rsidP="00DB1C9A">
            <w:pPr>
              <w:ind w:left="-108" w:right="-108"/>
              <w:jc w:val="center"/>
              <w:rPr>
                <w:sz w:val="22"/>
                <w:szCs w:val="22"/>
                <w:lang w:val="ro-RO"/>
              </w:rPr>
            </w:pPr>
            <w:r w:rsidRPr="00AD3CA7">
              <w:rPr>
                <w:sz w:val="22"/>
                <w:szCs w:val="22"/>
                <w:lang w:val="ro-RO"/>
              </w:rPr>
              <w:t>Volum</w:t>
            </w:r>
          </w:p>
        </w:tc>
      </w:tr>
    </w:tbl>
    <w:p w14:paraId="0C7313C4" w14:textId="77777777" w:rsidR="00DD5A79" w:rsidRPr="00AD3CA7" w:rsidRDefault="00DD5A79" w:rsidP="00DD5A79">
      <w:pPr>
        <w:rPr>
          <w:sz w:val="2"/>
          <w:szCs w:val="2"/>
          <w:lang w:val="en-US"/>
        </w:rPr>
      </w:pPr>
    </w:p>
    <w:tbl>
      <w:tblPr>
        <w:tblW w:w="10348" w:type="dxa"/>
        <w:tblInd w:w="-34" w:type="dxa"/>
        <w:tblLayout w:type="fixed"/>
        <w:tblLook w:val="0000" w:firstRow="0" w:lastRow="0" w:firstColumn="0" w:lastColumn="0" w:noHBand="0" w:noVBand="0"/>
      </w:tblPr>
      <w:tblGrid>
        <w:gridCol w:w="709"/>
        <w:gridCol w:w="1701"/>
        <w:gridCol w:w="4820"/>
        <w:gridCol w:w="1559"/>
        <w:gridCol w:w="1559"/>
      </w:tblGrid>
      <w:tr w:rsidR="00DD5A79" w:rsidRPr="00AD3CA7" w14:paraId="6027E616"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5C9FB67"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0BE76E9" w14:textId="77777777" w:rsidR="00DD5A79" w:rsidRPr="00AD3CA7" w:rsidRDefault="00DD5A79" w:rsidP="00DB1C9A">
            <w:pPr>
              <w:ind w:left="-120" w:right="-108"/>
              <w:jc w:val="center"/>
              <w:rPr>
                <w:sz w:val="22"/>
                <w:szCs w:val="22"/>
              </w:rPr>
            </w:pPr>
            <w:r w:rsidRPr="00AD3CA7">
              <w:rPr>
                <w:sz w:val="22"/>
                <w:szCs w:val="22"/>
              </w:rPr>
              <w:t>2</w:t>
            </w:r>
          </w:p>
        </w:tc>
        <w:tc>
          <w:tcPr>
            <w:tcW w:w="4820" w:type="dxa"/>
            <w:tcBorders>
              <w:top w:val="single" w:sz="6" w:space="0" w:color="auto"/>
              <w:left w:val="single" w:sz="6" w:space="0" w:color="auto"/>
              <w:bottom w:val="double" w:sz="6" w:space="0" w:color="auto"/>
              <w:right w:val="nil"/>
            </w:tcBorders>
            <w:shd w:val="pct5" w:color="auto" w:fill="auto"/>
          </w:tcPr>
          <w:p w14:paraId="45E48FFA" w14:textId="77777777" w:rsidR="00DD5A79" w:rsidRPr="00AD3CA7" w:rsidRDefault="00DD5A79" w:rsidP="00DB1C9A">
            <w:pPr>
              <w:jc w:val="center"/>
              <w:rPr>
                <w:sz w:val="22"/>
                <w:szCs w:val="22"/>
              </w:rPr>
            </w:pPr>
            <w:r w:rsidRPr="00AD3CA7">
              <w:rPr>
                <w:sz w:val="22"/>
                <w:szCs w:val="22"/>
              </w:rPr>
              <w:t>3</w:t>
            </w:r>
          </w:p>
        </w:tc>
        <w:tc>
          <w:tcPr>
            <w:tcW w:w="1559" w:type="dxa"/>
            <w:tcBorders>
              <w:top w:val="single" w:sz="6" w:space="0" w:color="auto"/>
              <w:left w:val="single" w:sz="6" w:space="0" w:color="auto"/>
              <w:bottom w:val="double" w:sz="6" w:space="0" w:color="auto"/>
              <w:right w:val="nil"/>
            </w:tcBorders>
            <w:shd w:val="pct5" w:color="auto" w:fill="auto"/>
          </w:tcPr>
          <w:p w14:paraId="6C7440A9"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2E1813D"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08FE9C6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B2CD87"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6783B7B1" w14:textId="77777777" w:rsidR="00DD5A79" w:rsidRPr="00AD3CA7" w:rsidRDefault="00DD5A79" w:rsidP="00DB1C9A">
            <w:pPr>
              <w:jc w:val="center"/>
              <w:rPr>
                <w:sz w:val="24"/>
                <w:szCs w:val="24"/>
                <w:lang w:val="en-US"/>
              </w:rPr>
            </w:pPr>
            <w:r w:rsidRPr="00AD3CA7">
              <w:rPr>
                <w:sz w:val="24"/>
                <w:szCs w:val="24"/>
                <w:lang w:val="en-US"/>
              </w:rPr>
              <w:t>RpCJ35A</w:t>
            </w:r>
          </w:p>
          <w:p w14:paraId="432AE0AF"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5EFA7C2E" w14:textId="77777777" w:rsidR="00DD5A79" w:rsidRPr="00AD3CA7" w:rsidRDefault="00DD5A79" w:rsidP="00DB1C9A">
            <w:pPr>
              <w:adjustRightInd w:val="0"/>
              <w:rPr>
                <w:sz w:val="24"/>
                <w:szCs w:val="24"/>
                <w:lang w:val="pt-BR"/>
              </w:rPr>
            </w:pPr>
            <w:r w:rsidRPr="00AD3CA7">
              <w:rPr>
                <w:sz w:val="24"/>
                <w:szCs w:val="24"/>
                <w:lang w:val="pt-BR"/>
              </w:rPr>
              <w:t>Desfaceri de tencuieli interioare sau exterioare driscuite la pereti sau tavane</w:t>
            </w:r>
          </w:p>
          <w:p w14:paraId="4A7ACC0C" w14:textId="77777777" w:rsidR="00DD5A79" w:rsidRPr="00AD3CA7" w:rsidRDefault="00DD5A79" w:rsidP="00DB1C9A">
            <w:pPr>
              <w:rPr>
                <w:sz w:val="24"/>
                <w:szCs w:val="24"/>
                <w:lang w:val="pt-BR"/>
              </w:rPr>
            </w:pPr>
          </w:p>
        </w:tc>
        <w:tc>
          <w:tcPr>
            <w:tcW w:w="1559" w:type="dxa"/>
            <w:tcBorders>
              <w:top w:val="single" w:sz="4" w:space="0" w:color="auto"/>
              <w:bottom w:val="single" w:sz="4" w:space="0" w:color="auto"/>
            </w:tcBorders>
            <w:vAlign w:val="center"/>
          </w:tcPr>
          <w:p w14:paraId="63F2D24E"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757AF464" w14:textId="77777777" w:rsidR="00DD5A79" w:rsidRPr="00AD3CA7" w:rsidRDefault="00DD5A79" w:rsidP="00DB1C9A">
            <w:pPr>
              <w:jc w:val="center"/>
              <w:rPr>
                <w:sz w:val="24"/>
                <w:szCs w:val="24"/>
              </w:rPr>
            </w:pPr>
            <w:r w:rsidRPr="00AD3CA7">
              <w:rPr>
                <w:sz w:val="24"/>
                <w:szCs w:val="24"/>
              </w:rPr>
              <w:t>6,00</w:t>
            </w:r>
          </w:p>
        </w:tc>
      </w:tr>
      <w:tr w:rsidR="00DD5A79" w:rsidRPr="00AD3CA7" w14:paraId="78F31B1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C33A31"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1E9C3FAC" w14:textId="77777777" w:rsidR="00DD5A79" w:rsidRPr="00AD3CA7" w:rsidRDefault="00DD5A79" w:rsidP="00DB1C9A">
            <w:pPr>
              <w:jc w:val="center"/>
              <w:rPr>
                <w:sz w:val="24"/>
                <w:szCs w:val="24"/>
                <w:lang w:val="en-US"/>
              </w:rPr>
            </w:pPr>
            <w:r w:rsidRPr="00AD3CA7">
              <w:rPr>
                <w:sz w:val="24"/>
                <w:szCs w:val="24"/>
                <w:lang w:val="en-US"/>
              </w:rPr>
              <w:t>CP29A</w:t>
            </w:r>
          </w:p>
          <w:p w14:paraId="6B43631A"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133DD070" w14:textId="77777777" w:rsidR="00DD5A79" w:rsidRPr="00AD3CA7" w:rsidRDefault="00DD5A79" w:rsidP="00DB1C9A">
            <w:pPr>
              <w:adjustRightInd w:val="0"/>
              <w:rPr>
                <w:sz w:val="24"/>
                <w:szCs w:val="24"/>
                <w:lang w:val="pt-BR"/>
              </w:rPr>
            </w:pPr>
            <w:r w:rsidRPr="00AD3CA7">
              <w:rPr>
                <w:sz w:val="24"/>
                <w:szCs w:val="24"/>
                <w:lang w:val="pt-BR"/>
              </w:rPr>
              <w:t>Izolarea hidrofuga si termica a rosturilor verticale dintre panourile mari de fatada executata cu pinza bitumata neacoperita si fisii din polistiren celular obisnuit de 24 mm grosime, prevazute cu bariera de vapori din folie de polietilena de 0,2 mm grosime, avind latimea fisiilor de pina la 20 cm inclusiv</w:t>
            </w:r>
          </w:p>
          <w:p w14:paraId="4572130E" w14:textId="77777777" w:rsidR="00DD5A79" w:rsidRPr="00AD3CA7" w:rsidRDefault="00DD5A79" w:rsidP="00DB1C9A">
            <w:pPr>
              <w:rPr>
                <w:sz w:val="24"/>
                <w:szCs w:val="24"/>
                <w:lang w:val="pt-BR"/>
              </w:rPr>
            </w:pPr>
          </w:p>
        </w:tc>
        <w:tc>
          <w:tcPr>
            <w:tcW w:w="1559" w:type="dxa"/>
            <w:tcBorders>
              <w:top w:val="single" w:sz="4" w:space="0" w:color="auto"/>
              <w:bottom w:val="single" w:sz="4" w:space="0" w:color="auto"/>
            </w:tcBorders>
            <w:vAlign w:val="center"/>
          </w:tcPr>
          <w:p w14:paraId="4451ED08" w14:textId="77777777" w:rsidR="00DD5A79" w:rsidRPr="00AD3CA7" w:rsidRDefault="00DD5A79" w:rsidP="00DB1C9A">
            <w:pPr>
              <w:jc w:val="center"/>
              <w:rPr>
                <w:sz w:val="24"/>
                <w:szCs w:val="24"/>
              </w:rPr>
            </w:pPr>
            <w:r w:rsidRPr="00AD3CA7">
              <w:rPr>
                <w:sz w:val="24"/>
                <w:szCs w:val="24"/>
              </w:rPr>
              <w:t>m</w:t>
            </w:r>
          </w:p>
        </w:tc>
        <w:tc>
          <w:tcPr>
            <w:tcW w:w="1559" w:type="dxa"/>
            <w:tcBorders>
              <w:top w:val="single" w:sz="4" w:space="0" w:color="auto"/>
              <w:bottom w:val="single" w:sz="4" w:space="0" w:color="auto"/>
            </w:tcBorders>
            <w:vAlign w:val="center"/>
          </w:tcPr>
          <w:p w14:paraId="15FF29CB" w14:textId="77777777" w:rsidR="00DD5A79" w:rsidRPr="00AD3CA7" w:rsidRDefault="00DD5A79" w:rsidP="00DB1C9A">
            <w:pPr>
              <w:jc w:val="center"/>
              <w:rPr>
                <w:sz w:val="24"/>
                <w:szCs w:val="24"/>
              </w:rPr>
            </w:pPr>
            <w:r w:rsidRPr="00AD3CA7">
              <w:rPr>
                <w:sz w:val="24"/>
                <w:szCs w:val="24"/>
              </w:rPr>
              <w:t>24,00</w:t>
            </w:r>
          </w:p>
        </w:tc>
      </w:tr>
      <w:tr w:rsidR="00DD5A79" w:rsidRPr="00AD3CA7" w14:paraId="6B040CC3"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6288F0"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5C2C1B5B" w14:textId="77777777" w:rsidR="00DD5A79" w:rsidRPr="00AD3CA7" w:rsidRDefault="00DD5A79" w:rsidP="00DB1C9A">
            <w:pPr>
              <w:jc w:val="center"/>
              <w:rPr>
                <w:sz w:val="24"/>
                <w:szCs w:val="24"/>
                <w:lang w:val="en-US"/>
              </w:rPr>
            </w:pPr>
            <w:r w:rsidRPr="00AD3CA7">
              <w:rPr>
                <w:sz w:val="24"/>
                <w:szCs w:val="24"/>
                <w:lang w:val="en-US"/>
              </w:rPr>
              <w:t>TsH82A</w:t>
            </w:r>
          </w:p>
          <w:p w14:paraId="2322466E"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74F4B1AA" w14:textId="77777777" w:rsidR="00DD5A79" w:rsidRPr="00AD3CA7" w:rsidRDefault="00DD5A79" w:rsidP="00DB1C9A">
            <w:pPr>
              <w:adjustRightInd w:val="0"/>
              <w:rPr>
                <w:sz w:val="24"/>
                <w:szCs w:val="24"/>
                <w:lang w:val="en-US"/>
              </w:rPr>
            </w:pPr>
            <w:r w:rsidRPr="00AD3CA7">
              <w:rPr>
                <w:sz w:val="24"/>
                <w:szCs w:val="24"/>
              </w:rPr>
              <w:t>Maturarea aleelor, cu murdarie mica</w:t>
            </w:r>
          </w:p>
          <w:p w14:paraId="6A50C070" w14:textId="77777777" w:rsidR="00DD5A79" w:rsidRPr="00AD3CA7" w:rsidRDefault="00DD5A79" w:rsidP="00DB1C9A">
            <w:pPr>
              <w:rPr>
                <w:sz w:val="24"/>
                <w:szCs w:val="24"/>
              </w:rPr>
            </w:pPr>
          </w:p>
        </w:tc>
        <w:tc>
          <w:tcPr>
            <w:tcW w:w="1559" w:type="dxa"/>
            <w:tcBorders>
              <w:top w:val="single" w:sz="4" w:space="0" w:color="auto"/>
              <w:bottom w:val="single" w:sz="4" w:space="0" w:color="auto"/>
            </w:tcBorders>
            <w:vAlign w:val="center"/>
          </w:tcPr>
          <w:p w14:paraId="36F3884B" w14:textId="77777777" w:rsidR="00DD5A79" w:rsidRPr="00AD3CA7" w:rsidRDefault="00DD5A79" w:rsidP="00DB1C9A">
            <w:pPr>
              <w:jc w:val="center"/>
              <w:rPr>
                <w:sz w:val="24"/>
                <w:szCs w:val="24"/>
              </w:rPr>
            </w:pPr>
            <w:r w:rsidRPr="00AD3CA7">
              <w:rPr>
                <w:sz w:val="24"/>
                <w:szCs w:val="24"/>
              </w:rPr>
              <w:t>100m2</w:t>
            </w:r>
          </w:p>
        </w:tc>
        <w:tc>
          <w:tcPr>
            <w:tcW w:w="1559" w:type="dxa"/>
            <w:tcBorders>
              <w:top w:val="single" w:sz="4" w:space="0" w:color="auto"/>
              <w:bottom w:val="single" w:sz="4" w:space="0" w:color="auto"/>
            </w:tcBorders>
            <w:vAlign w:val="center"/>
          </w:tcPr>
          <w:p w14:paraId="37C06589" w14:textId="77777777" w:rsidR="00DD5A79" w:rsidRPr="00AD3CA7" w:rsidRDefault="00DD5A79" w:rsidP="00DB1C9A">
            <w:pPr>
              <w:jc w:val="center"/>
              <w:rPr>
                <w:sz w:val="24"/>
                <w:szCs w:val="24"/>
              </w:rPr>
            </w:pPr>
            <w:r w:rsidRPr="00AD3CA7">
              <w:rPr>
                <w:sz w:val="24"/>
                <w:szCs w:val="24"/>
              </w:rPr>
              <w:t>0,50</w:t>
            </w:r>
          </w:p>
        </w:tc>
      </w:tr>
      <w:tr w:rsidR="00DD5A79" w:rsidRPr="00AD3CA7" w14:paraId="1B3C144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6A866F"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32B411E3" w14:textId="77777777" w:rsidR="00DD5A79" w:rsidRPr="00AD3CA7" w:rsidRDefault="00DD5A79" w:rsidP="00DB1C9A">
            <w:pPr>
              <w:jc w:val="center"/>
              <w:rPr>
                <w:sz w:val="24"/>
                <w:szCs w:val="24"/>
                <w:lang w:val="en-US"/>
              </w:rPr>
            </w:pPr>
            <w:r w:rsidRPr="00AD3CA7">
              <w:rPr>
                <w:sz w:val="24"/>
                <w:szCs w:val="24"/>
                <w:lang w:val="en-US"/>
              </w:rPr>
              <w:t>TrI1AA02C2</w:t>
            </w:r>
          </w:p>
          <w:p w14:paraId="411F08D5"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5EA2A546"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20AB5CBA" w14:textId="77777777" w:rsidR="00DD5A79" w:rsidRPr="00AD3CA7" w:rsidRDefault="00DD5A79" w:rsidP="00DB1C9A">
            <w:pPr>
              <w:rPr>
                <w:sz w:val="24"/>
                <w:szCs w:val="24"/>
                <w:lang w:val="pt-BR"/>
              </w:rPr>
            </w:pPr>
          </w:p>
        </w:tc>
        <w:tc>
          <w:tcPr>
            <w:tcW w:w="1559" w:type="dxa"/>
            <w:tcBorders>
              <w:top w:val="single" w:sz="4" w:space="0" w:color="auto"/>
              <w:bottom w:val="single" w:sz="4" w:space="0" w:color="auto"/>
            </w:tcBorders>
            <w:vAlign w:val="center"/>
          </w:tcPr>
          <w:p w14:paraId="69110D6E"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4E3D2833" w14:textId="77777777" w:rsidR="00DD5A79" w:rsidRPr="00AD3CA7" w:rsidRDefault="00DD5A79" w:rsidP="00DB1C9A">
            <w:pPr>
              <w:jc w:val="center"/>
              <w:rPr>
                <w:sz w:val="24"/>
                <w:szCs w:val="24"/>
              </w:rPr>
            </w:pPr>
            <w:r w:rsidRPr="00AD3CA7">
              <w:rPr>
                <w:sz w:val="24"/>
                <w:szCs w:val="24"/>
              </w:rPr>
              <w:t>1,20</w:t>
            </w:r>
          </w:p>
        </w:tc>
      </w:tr>
      <w:tr w:rsidR="00DD5A79" w:rsidRPr="00AD3CA7" w14:paraId="48BD4ED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E3BDC3"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3DF3E258" w14:textId="77777777" w:rsidR="00DD5A79" w:rsidRPr="00AD3CA7" w:rsidRDefault="00DD5A79" w:rsidP="00DB1C9A">
            <w:pPr>
              <w:jc w:val="center"/>
              <w:rPr>
                <w:sz w:val="24"/>
                <w:szCs w:val="24"/>
                <w:lang w:val="en-US"/>
              </w:rPr>
            </w:pPr>
            <w:r w:rsidRPr="00AD3CA7">
              <w:rPr>
                <w:sz w:val="24"/>
                <w:szCs w:val="24"/>
                <w:lang w:val="en-US"/>
              </w:rPr>
              <w:t>TsI50B10</w:t>
            </w:r>
          </w:p>
          <w:p w14:paraId="503F113A"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1E84ADF2" w14:textId="77777777" w:rsidR="00DD5A79" w:rsidRPr="00AD3CA7" w:rsidRDefault="00DD5A79" w:rsidP="00DB1C9A">
            <w:pPr>
              <w:adjustRightInd w:val="0"/>
              <w:rPr>
                <w:sz w:val="24"/>
                <w:szCs w:val="24"/>
                <w:lang w:val="pt-BR"/>
              </w:rPr>
            </w:pPr>
            <w:r w:rsidRPr="00AD3CA7">
              <w:rPr>
                <w:sz w:val="24"/>
                <w:szCs w:val="24"/>
                <w:lang w:val="pt-BR"/>
              </w:rPr>
              <w:t>Transportarea pamintului cu autobasculanta de 5 t la distanta  de 20 km  (deseuri)</w:t>
            </w:r>
          </w:p>
          <w:p w14:paraId="6311E884" w14:textId="77777777" w:rsidR="00DD5A79" w:rsidRPr="00AD3CA7" w:rsidRDefault="00DD5A79" w:rsidP="00DB1C9A">
            <w:pPr>
              <w:rPr>
                <w:sz w:val="24"/>
                <w:szCs w:val="24"/>
                <w:lang w:val="pt-BR"/>
              </w:rPr>
            </w:pPr>
          </w:p>
        </w:tc>
        <w:tc>
          <w:tcPr>
            <w:tcW w:w="1559" w:type="dxa"/>
            <w:tcBorders>
              <w:top w:val="single" w:sz="4" w:space="0" w:color="auto"/>
              <w:bottom w:val="single" w:sz="4" w:space="0" w:color="auto"/>
            </w:tcBorders>
            <w:vAlign w:val="center"/>
          </w:tcPr>
          <w:p w14:paraId="4111F45B"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68D8302E" w14:textId="77777777" w:rsidR="00DD5A79" w:rsidRPr="00AD3CA7" w:rsidRDefault="00DD5A79" w:rsidP="00DB1C9A">
            <w:pPr>
              <w:jc w:val="center"/>
              <w:rPr>
                <w:sz w:val="24"/>
                <w:szCs w:val="24"/>
              </w:rPr>
            </w:pPr>
            <w:r w:rsidRPr="00AD3CA7">
              <w:rPr>
                <w:sz w:val="24"/>
                <w:szCs w:val="24"/>
              </w:rPr>
              <w:t>1,20</w:t>
            </w:r>
          </w:p>
        </w:tc>
      </w:tr>
      <w:tr w:rsidR="00DD5A79" w:rsidRPr="00AD3CA7" w14:paraId="12B7E5F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869128"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427B7975" w14:textId="77777777" w:rsidR="00DD5A79" w:rsidRPr="00AD3CA7" w:rsidRDefault="00DD5A79" w:rsidP="00DB1C9A">
            <w:pPr>
              <w:jc w:val="center"/>
              <w:rPr>
                <w:sz w:val="24"/>
                <w:szCs w:val="24"/>
                <w:lang w:val="en-US"/>
              </w:rPr>
            </w:pPr>
            <w:r w:rsidRPr="00AD3CA7">
              <w:rPr>
                <w:sz w:val="24"/>
                <w:szCs w:val="24"/>
                <w:lang w:val="en-US"/>
              </w:rPr>
              <w:t>CB14A</w:t>
            </w:r>
          </w:p>
          <w:p w14:paraId="15EF53C0"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196CA2DA" w14:textId="77777777" w:rsidR="00DD5A79" w:rsidRPr="00AD3CA7" w:rsidRDefault="00DD5A79" w:rsidP="00DB1C9A">
            <w:pPr>
              <w:adjustRightInd w:val="0"/>
              <w:rPr>
                <w:sz w:val="24"/>
                <w:szCs w:val="24"/>
                <w:lang w:val="pt-BR"/>
              </w:rPr>
            </w:pPr>
            <w:r w:rsidRPr="00AD3CA7">
              <w:rPr>
                <w:sz w:val="24"/>
                <w:szCs w:val="24"/>
                <w:lang w:val="pt-BR"/>
              </w:rPr>
              <w:t>Schela metalica tubulara pentru lucrari pe suprafete verticale la inaltimi pina la 30 m inclusiv, cu imobilizarea schelei timp de 25 zile (200 ore)</w:t>
            </w:r>
          </w:p>
          <w:p w14:paraId="77B03E36" w14:textId="77777777" w:rsidR="00DD5A79" w:rsidRPr="00AD3CA7" w:rsidRDefault="00DD5A79" w:rsidP="00DB1C9A">
            <w:pPr>
              <w:rPr>
                <w:sz w:val="24"/>
                <w:szCs w:val="24"/>
                <w:lang w:val="pt-BR"/>
              </w:rPr>
            </w:pPr>
          </w:p>
        </w:tc>
        <w:tc>
          <w:tcPr>
            <w:tcW w:w="1559" w:type="dxa"/>
            <w:tcBorders>
              <w:top w:val="single" w:sz="4" w:space="0" w:color="auto"/>
              <w:bottom w:val="single" w:sz="4" w:space="0" w:color="auto"/>
            </w:tcBorders>
            <w:vAlign w:val="center"/>
          </w:tcPr>
          <w:p w14:paraId="3F4FA696"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6DB6A3D4" w14:textId="77777777" w:rsidR="00DD5A79" w:rsidRPr="00AD3CA7" w:rsidRDefault="00DD5A79" w:rsidP="00DB1C9A">
            <w:pPr>
              <w:jc w:val="center"/>
              <w:rPr>
                <w:sz w:val="24"/>
                <w:szCs w:val="24"/>
              </w:rPr>
            </w:pPr>
            <w:r w:rsidRPr="00AD3CA7">
              <w:rPr>
                <w:sz w:val="24"/>
                <w:szCs w:val="24"/>
              </w:rPr>
              <w:t>250,00</w:t>
            </w:r>
          </w:p>
        </w:tc>
      </w:tr>
    </w:tbl>
    <w:p w14:paraId="33FE0894" w14:textId="77777777" w:rsidR="00DD5A79" w:rsidRPr="00AD3CA7" w:rsidRDefault="00DD5A79" w:rsidP="00DD5A79">
      <w:pPr>
        <w:rPr>
          <w:sz w:val="6"/>
          <w:szCs w:val="6"/>
        </w:rPr>
      </w:pPr>
      <w:r w:rsidRPr="00AD3CA7">
        <w:rPr>
          <w:sz w:val="24"/>
          <w:szCs w:val="24"/>
        </w:rPr>
        <w:t xml:space="preserve"> </w:t>
      </w:r>
    </w:p>
    <w:p w14:paraId="339BD30F"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7BFCB040" w14:textId="77777777" w:rsidR="00DD5A79" w:rsidRPr="00AD3CA7" w:rsidRDefault="00DD5A79" w:rsidP="00DD5A79">
      <w:pPr>
        <w:rPr>
          <w:sz w:val="28"/>
          <w:szCs w:val="28"/>
          <w:lang w:val="en-US"/>
        </w:rPr>
      </w:pPr>
      <w:r w:rsidRPr="00AD3CA7">
        <w:rPr>
          <w:sz w:val="24"/>
          <w:szCs w:val="24"/>
          <w:lang w:val="en-US"/>
        </w:rPr>
        <w:tab/>
      </w:r>
      <w:r w:rsidRPr="00AD3CA7">
        <w:rPr>
          <w:sz w:val="28"/>
          <w:szCs w:val="28"/>
          <w:lang w:val="en-US"/>
        </w:rPr>
        <w:t xml:space="preserve"> </w:t>
      </w:r>
    </w:p>
    <w:p w14:paraId="2802843B" w14:textId="77777777" w:rsidR="00DD5A79" w:rsidRPr="00AD3CA7" w:rsidRDefault="00DD5A79" w:rsidP="00DD5A79">
      <w:pPr>
        <w:rPr>
          <w:sz w:val="28"/>
          <w:szCs w:val="28"/>
          <w:lang w:val="en-US"/>
        </w:rPr>
      </w:pPr>
    </w:p>
    <w:p w14:paraId="0397A461" w14:textId="77777777" w:rsidR="00DD5A79" w:rsidRPr="00AD3CA7" w:rsidRDefault="00DD5A79" w:rsidP="00DD5A79">
      <w:pPr>
        <w:rPr>
          <w:sz w:val="28"/>
          <w:szCs w:val="28"/>
          <w:lang w:val="en-US"/>
        </w:rPr>
      </w:pPr>
    </w:p>
    <w:p w14:paraId="6B89C1A7" w14:textId="77777777" w:rsidR="00DD5A79" w:rsidRPr="00AD3CA7" w:rsidRDefault="00DD5A79" w:rsidP="00DD5A79">
      <w:pPr>
        <w:rPr>
          <w:sz w:val="28"/>
          <w:szCs w:val="28"/>
          <w:lang w:val="en-US"/>
        </w:rPr>
      </w:pPr>
    </w:p>
    <w:p w14:paraId="1ED70826" w14:textId="77777777" w:rsidR="00DD5A79" w:rsidRPr="00AD3CA7" w:rsidRDefault="00DD5A79" w:rsidP="00DD5A79">
      <w:pPr>
        <w:rPr>
          <w:sz w:val="28"/>
          <w:szCs w:val="28"/>
          <w:lang w:val="en-US"/>
        </w:rPr>
      </w:pPr>
    </w:p>
    <w:p w14:paraId="3A60639C" w14:textId="77777777" w:rsidR="00DD5A79" w:rsidRPr="00AD3CA7" w:rsidRDefault="00DD5A79" w:rsidP="00DD5A79">
      <w:pPr>
        <w:rPr>
          <w:sz w:val="28"/>
          <w:szCs w:val="28"/>
          <w:lang w:val="en-US"/>
        </w:rPr>
      </w:pPr>
    </w:p>
    <w:p w14:paraId="1EDA2E4B" w14:textId="77777777" w:rsidR="00DD5A79" w:rsidRPr="00AD3CA7" w:rsidRDefault="00DD5A79" w:rsidP="00DD5A79">
      <w:pPr>
        <w:rPr>
          <w:sz w:val="28"/>
          <w:szCs w:val="28"/>
          <w:lang w:val="en-US"/>
        </w:rPr>
      </w:pPr>
    </w:p>
    <w:p w14:paraId="332EA5D3" w14:textId="77777777" w:rsidR="00DD5A79" w:rsidRPr="00AD3CA7" w:rsidRDefault="00DD5A79" w:rsidP="00DD5A79">
      <w:pPr>
        <w:rPr>
          <w:sz w:val="28"/>
          <w:szCs w:val="28"/>
          <w:lang w:val="en-US"/>
        </w:rPr>
      </w:pPr>
    </w:p>
    <w:p w14:paraId="1F9C5A6F" w14:textId="77777777" w:rsidR="00DD5A79" w:rsidRPr="00AD3CA7" w:rsidRDefault="00DD5A79" w:rsidP="00DD5A79">
      <w:pPr>
        <w:rPr>
          <w:sz w:val="28"/>
          <w:szCs w:val="28"/>
          <w:lang w:val="en-US"/>
        </w:rPr>
      </w:pPr>
    </w:p>
    <w:p w14:paraId="4C461270" w14:textId="77777777" w:rsidR="00DD5A79" w:rsidRPr="00AD3CA7" w:rsidRDefault="00DD5A79" w:rsidP="00DD5A79">
      <w:pPr>
        <w:rPr>
          <w:sz w:val="28"/>
          <w:szCs w:val="28"/>
          <w:lang w:val="en-US"/>
        </w:rPr>
      </w:pPr>
    </w:p>
    <w:p w14:paraId="373E42C8" w14:textId="77777777" w:rsidR="00DD5A79" w:rsidRPr="00AD3CA7" w:rsidRDefault="00DD5A79" w:rsidP="00DD5A79">
      <w:pPr>
        <w:rPr>
          <w:sz w:val="28"/>
          <w:szCs w:val="28"/>
          <w:lang w:val="en-US"/>
        </w:rPr>
      </w:pPr>
    </w:p>
    <w:p w14:paraId="6A94C24E" w14:textId="77777777" w:rsidR="00DD5A79" w:rsidRPr="00AD3CA7" w:rsidRDefault="00DD5A79" w:rsidP="00DD5A79">
      <w:pPr>
        <w:rPr>
          <w:sz w:val="28"/>
          <w:szCs w:val="28"/>
          <w:lang w:val="en-US"/>
        </w:rPr>
      </w:pPr>
    </w:p>
    <w:p w14:paraId="67EF0765" w14:textId="77777777" w:rsidR="00DD5A79" w:rsidRPr="00AD3CA7" w:rsidRDefault="00DD5A79" w:rsidP="00DD5A79">
      <w:pPr>
        <w:rPr>
          <w:sz w:val="24"/>
          <w:szCs w:val="24"/>
          <w:lang w:val="en-US"/>
        </w:rPr>
      </w:pPr>
    </w:p>
    <w:p w14:paraId="57FB9E75" w14:textId="77777777" w:rsidR="00DD5A79" w:rsidRPr="00AD3CA7" w:rsidRDefault="00DD5A79" w:rsidP="00DD5A79">
      <w:pPr>
        <w:tabs>
          <w:tab w:val="left" w:pos="4786"/>
          <w:tab w:val="left" w:pos="10031"/>
        </w:tabs>
        <w:rPr>
          <w:sz w:val="4"/>
          <w:szCs w:val="4"/>
          <w:lang w:val="ro-RO"/>
        </w:rPr>
      </w:pPr>
      <w:r w:rsidRPr="00AD3CA7">
        <w:rPr>
          <w:sz w:val="24"/>
          <w:szCs w:val="24"/>
          <w:lang w:val="pt-BR"/>
        </w:rPr>
        <w:t xml:space="preserve"> </w:t>
      </w:r>
    </w:p>
    <w:p w14:paraId="6AFAD681" w14:textId="77777777" w:rsidR="00DD5A79" w:rsidRPr="00AD3CA7" w:rsidRDefault="00DD5A79" w:rsidP="00DD5A79">
      <w:pPr>
        <w:jc w:val="right"/>
        <w:rPr>
          <w:b/>
          <w:bCs/>
          <w:i/>
          <w:iCs/>
          <w:sz w:val="22"/>
          <w:szCs w:val="22"/>
          <w:lang w:val="ro-RO"/>
        </w:rPr>
      </w:pPr>
      <w:r w:rsidRPr="00AD3CA7">
        <w:rPr>
          <w:b/>
          <w:bCs/>
          <w:i/>
          <w:iCs/>
          <w:sz w:val="22"/>
          <w:szCs w:val="22"/>
          <w:lang w:val="ro-RO"/>
        </w:rPr>
        <w:t>Anexa 13</w:t>
      </w:r>
    </w:p>
    <w:p w14:paraId="3403F133" w14:textId="77777777" w:rsidR="00DD5A79" w:rsidRPr="00AD3CA7" w:rsidRDefault="00DD5A79" w:rsidP="00DD5A79">
      <w:pPr>
        <w:jc w:val="right"/>
        <w:rPr>
          <w:kern w:val="2"/>
          <w:sz w:val="16"/>
          <w:szCs w:val="16"/>
          <w:lang w:val="en-US"/>
        </w:rPr>
      </w:pPr>
    </w:p>
    <w:tbl>
      <w:tblPr>
        <w:tblW w:w="0" w:type="auto"/>
        <w:tblLayout w:type="fixed"/>
        <w:tblLook w:val="0000" w:firstRow="0" w:lastRow="0" w:firstColumn="0" w:lastColumn="0" w:noHBand="0" w:noVBand="0"/>
      </w:tblPr>
      <w:tblGrid>
        <w:gridCol w:w="4786"/>
        <w:gridCol w:w="5245"/>
      </w:tblGrid>
      <w:tr w:rsidR="00DD5A79" w:rsidRPr="00AD3CA7" w14:paraId="0D43C3FF" w14:textId="77777777" w:rsidTr="00DB1C9A">
        <w:tblPrEx>
          <w:tblCellMar>
            <w:top w:w="0" w:type="dxa"/>
            <w:bottom w:w="0" w:type="dxa"/>
          </w:tblCellMar>
        </w:tblPrEx>
        <w:tc>
          <w:tcPr>
            <w:tcW w:w="4786" w:type="dxa"/>
            <w:tcBorders>
              <w:top w:val="nil"/>
              <w:left w:val="nil"/>
              <w:bottom w:val="single" w:sz="6" w:space="0" w:color="auto"/>
              <w:right w:val="nil"/>
            </w:tcBorders>
          </w:tcPr>
          <w:p w14:paraId="1648FF61" w14:textId="77777777" w:rsidR="00DD5A79" w:rsidRPr="00AD3CA7" w:rsidRDefault="00DD5A79" w:rsidP="00DB1C9A">
            <w:pPr>
              <w:rPr>
                <w:b/>
                <w:bCs/>
                <w:sz w:val="32"/>
                <w:szCs w:val="32"/>
                <w:lang w:val="pt-BR"/>
              </w:rPr>
            </w:pPr>
            <w:r w:rsidRPr="00AD3CA7">
              <w:rPr>
                <w:b/>
                <w:bCs/>
                <w:sz w:val="28"/>
                <w:szCs w:val="28"/>
                <w:lang w:val="pt-BR"/>
              </w:rPr>
              <w:t>Obiect: Sursa nr.2</w:t>
            </w:r>
          </w:p>
        </w:tc>
        <w:tc>
          <w:tcPr>
            <w:tcW w:w="5245" w:type="dxa"/>
            <w:tcBorders>
              <w:top w:val="nil"/>
              <w:left w:val="nil"/>
              <w:bottom w:val="nil"/>
              <w:right w:val="nil"/>
            </w:tcBorders>
          </w:tcPr>
          <w:p w14:paraId="0979FB84" w14:textId="77777777" w:rsidR="00DD5A79" w:rsidRPr="00AD3CA7" w:rsidRDefault="00DD5A79" w:rsidP="00DB1C9A">
            <w:pPr>
              <w:jc w:val="right"/>
              <w:rPr>
                <w:sz w:val="22"/>
                <w:szCs w:val="22"/>
                <w:lang w:val="en-US"/>
              </w:rPr>
            </w:pPr>
            <w:r w:rsidRPr="00AD3CA7">
              <w:rPr>
                <w:sz w:val="22"/>
                <w:szCs w:val="22"/>
                <w:lang w:val="en-US"/>
              </w:rPr>
              <w:t>Formular Nr.1</w:t>
            </w:r>
          </w:p>
          <w:p w14:paraId="27B2B12D" w14:textId="77777777" w:rsidR="00DD5A79" w:rsidRPr="00AD3CA7" w:rsidRDefault="00DD5A79" w:rsidP="00DB1C9A">
            <w:pPr>
              <w:jc w:val="right"/>
              <w:rPr>
                <w:sz w:val="16"/>
                <w:szCs w:val="16"/>
              </w:rPr>
            </w:pPr>
            <w:r w:rsidRPr="00AD3CA7">
              <w:rPr>
                <w:sz w:val="16"/>
                <w:szCs w:val="16"/>
                <w:lang w:val="en-US"/>
              </w:rPr>
              <w:t>WinCmeta</w:t>
            </w:r>
          </w:p>
        </w:tc>
      </w:tr>
      <w:tr w:rsidR="00DD5A79" w:rsidRPr="00AD3CA7" w14:paraId="150F6BDD" w14:textId="77777777" w:rsidTr="00DB1C9A">
        <w:tblPrEx>
          <w:tblCellMar>
            <w:top w:w="0" w:type="dxa"/>
            <w:bottom w:w="0" w:type="dxa"/>
          </w:tblCellMar>
        </w:tblPrEx>
        <w:tc>
          <w:tcPr>
            <w:tcW w:w="4786" w:type="dxa"/>
            <w:tcBorders>
              <w:top w:val="nil"/>
              <w:left w:val="nil"/>
              <w:bottom w:val="nil"/>
              <w:right w:val="nil"/>
            </w:tcBorders>
          </w:tcPr>
          <w:p w14:paraId="7BC2CD66"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7B4EB1FF" w14:textId="77777777" w:rsidR="00DD5A79" w:rsidRPr="00AD3CA7" w:rsidRDefault="00DD5A79" w:rsidP="00DB1C9A">
            <w:pPr>
              <w:jc w:val="center"/>
              <w:rPr>
                <w:sz w:val="22"/>
                <w:szCs w:val="22"/>
              </w:rPr>
            </w:pPr>
          </w:p>
        </w:tc>
      </w:tr>
    </w:tbl>
    <w:p w14:paraId="0BA9CA3D" w14:textId="77777777" w:rsidR="00DD5A79" w:rsidRPr="00AD3CA7" w:rsidRDefault="00DD5A79" w:rsidP="00DD5A79">
      <w:pPr>
        <w:rPr>
          <w:sz w:val="22"/>
          <w:szCs w:val="22"/>
        </w:rPr>
      </w:pPr>
    </w:p>
    <w:p w14:paraId="0BC04E8B" w14:textId="77777777" w:rsidR="00DD5A79" w:rsidRPr="00AD3CA7" w:rsidRDefault="00DD5A79" w:rsidP="00DD5A79">
      <w:pPr>
        <w:rPr>
          <w:sz w:val="22"/>
          <w:szCs w:val="22"/>
        </w:rPr>
      </w:pPr>
    </w:p>
    <w:p w14:paraId="6B91EFCD" w14:textId="77777777" w:rsidR="00DD5A79" w:rsidRPr="00AD3CA7" w:rsidRDefault="00DD5A79" w:rsidP="00DD5A79">
      <w:pPr>
        <w:jc w:val="center"/>
        <w:rPr>
          <w:b/>
          <w:bCs/>
          <w:sz w:val="32"/>
          <w:szCs w:val="32"/>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nr.13</w:t>
      </w:r>
    </w:p>
    <w:p w14:paraId="58A98C59" w14:textId="77777777" w:rsidR="00DD5A79" w:rsidRPr="00AD3CA7" w:rsidRDefault="00DD5A79" w:rsidP="00DD5A79">
      <w:pPr>
        <w:jc w:val="center"/>
        <w:rPr>
          <w:b/>
          <w:bCs/>
          <w:sz w:val="26"/>
          <w:szCs w:val="28"/>
          <w:lang w:val="pt-BR"/>
        </w:rPr>
      </w:pPr>
      <w:r w:rsidRPr="00AD3CA7">
        <w:rPr>
          <w:b/>
          <w:bCs/>
          <w:sz w:val="28"/>
          <w:szCs w:val="28"/>
          <w:lang w:val="pt-BR"/>
        </w:rPr>
        <w:t xml:space="preserve">Lot 4.3.  </w:t>
      </w:r>
      <w:r w:rsidRPr="00AD3CA7">
        <w:rPr>
          <w:b/>
          <w:bCs/>
          <w:sz w:val="26"/>
          <w:szCs w:val="28"/>
          <w:lang w:val="pt-BR"/>
        </w:rPr>
        <w:t>Reparația tencuielii și izolarea hidrofobă a rosturilor dintre panouri</w:t>
      </w:r>
    </w:p>
    <w:p w14:paraId="7B7A1C5A" w14:textId="77777777" w:rsidR="00DD5A79" w:rsidRPr="00AD3CA7" w:rsidRDefault="00DD5A79" w:rsidP="00DD5A79">
      <w:pPr>
        <w:jc w:val="center"/>
        <w:rPr>
          <w:b/>
          <w:bCs/>
          <w:sz w:val="26"/>
          <w:szCs w:val="28"/>
          <w:lang w:val="pt-BR"/>
        </w:rPr>
      </w:pPr>
      <w:r w:rsidRPr="00AD3CA7">
        <w:rPr>
          <w:b/>
          <w:bCs/>
          <w:sz w:val="26"/>
          <w:szCs w:val="28"/>
          <w:lang w:val="pt-BR"/>
        </w:rPr>
        <w:t xml:space="preserve">  la încăperea dispozitivelor electrice din clădirea stației de tratare a apei , </w:t>
      </w:r>
    </w:p>
    <w:p w14:paraId="169EA9BA" w14:textId="77777777" w:rsidR="00DD5A79" w:rsidRPr="00AD3CA7" w:rsidRDefault="00DD5A79" w:rsidP="00DD5A79">
      <w:pPr>
        <w:jc w:val="center"/>
        <w:rPr>
          <w:b/>
          <w:bCs/>
          <w:sz w:val="26"/>
          <w:szCs w:val="28"/>
          <w:lang w:val="pt-BR"/>
        </w:rPr>
      </w:pPr>
      <w:r w:rsidRPr="00AD3CA7">
        <w:rPr>
          <w:b/>
          <w:bCs/>
          <w:sz w:val="26"/>
          <w:szCs w:val="28"/>
          <w:lang w:val="pt-BR"/>
        </w:rPr>
        <w:t xml:space="preserve"> Sursa nr.2, str. Vadul lui Vodă, 5</w:t>
      </w:r>
    </w:p>
    <w:p w14:paraId="5FE1EFF4" w14:textId="77777777" w:rsidR="00DD5A79" w:rsidRPr="00AD3CA7" w:rsidRDefault="00DD5A79" w:rsidP="00DD5A79">
      <w:pPr>
        <w:jc w:val="center"/>
        <w:rPr>
          <w:sz w:val="26"/>
          <w:szCs w:val="24"/>
          <w:lang w:val="pt-BR"/>
        </w:rPr>
      </w:pPr>
    </w:p>
    <w:tbl>
      <w:tblPr>
        <w:tblW w:w="10207" w:type="dxa"/>
        <w:tblInd w:w="-34" w:type="dxa"/>
        <w:tblLayout w:type="fixed"/>
        <w:tblLook w:val="0000" w:firstRow="0" w:lastRow="0" w:firstColumn="0" w:lastColumn="0" w:noHBand="0" w:noVBand="0"/>
      </w:tblPr>
      <w:tblGrid>
        <w:gridCol w:w="709"/>
        <w:gridCol w:w="1701"/>
        <w:gridCol w:w="4820"/>
        <w:gridCol w:w="1417"/>
        <w:gridCol w:w="1560"/>
      </w:tblGrid>
      <w:tr w:rsidR="00DD5A79" w:rsidRPr="00AD3CA7" w14:paraId="15D334B7"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9BF43FF" w14:textId="77777777" w:rsidR="00DD5A79" w:rsidRPr="00AD3CA7" w:rsidRDefault="00DD5A79" w:rsidP="00DB1C9A">
            <w:pPr>
              <w:ind w:right="-108"/>
              <w:jc w:val="center"/>
              <w:rPr>
                <w:sz w:val="22"/>
                <w:szCs w:val="22"/>
                <w:lang w:val="en-US"/>
              </w:rPr>
            </w:pPr>
            <w:r w:rsidRPr="00AD3CA7">
              <w:rPr>
                <w:sz w:val="22"/>
                <w:szCs w:val="22"/>
              </w:rPr>
              <w:t>№</w:t>
            </w:r>
          </w:p>
          <w:p w14:paraId="39A07E1B"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D129E02"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820" w:type="dxa"/>
            <w:vMerge w:val="restart"/>
            <w:tcBorders>
              <w:top w:val="single" w:sz="6" w:space="0" w:color="auto"/>
              <w:left w:val="single" w:sz="6" w:space="0" w:color="auto"/>
              <w:bottom w:val="nil"/>
              <w:right w:val="nil"/>
            </w:tcBorders>
            <w:shd w:val="pct5" w:color="auto" w:fill="auto"/>
          </w:tcPr>
          <w:p w14:paraId="2E44A884" w14:textId="77777777" w:rsidR="00DD5A79" w:rsidRPr="00AD3CA7" w:rsidRDefault="00DD5A79" w:rsidP="00DB1C9A">
            <w:pPr>
              <w:jc w:val="center"/>
              <w:rPr>
                <w:sz w:val="22"/>
                <w:szCs w:val="22"/>
                <w:lang w:val="ro-RO"/>
              </w:rPr>
            </w:pPr>
          </w:p>
          <w:p w14:paraId="1B01981D"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417" w:type="dxa"/>
            <w:vMerge w:val="restart"/>
            <w:tcBorders>
              <w:top w:val="single" w:sz="6" w:space="0" w:color="auto"/>
              <w:left w:val="single" w:sz="6" w:space="0" w:color="auto"/>
              <w:bottom w:val="nil"/>
              <w:right w:val="nil"/>
            </w:tcBorders>
            <w:shd w:val="pct5" w:color="auto" w:fill="auto"/>
          </w:tcPr>
          <w:p w14:paraId="273540F1"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tcPr>
          <w:p w14:paraId="41091E10"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2317449A"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29A0F58"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B4B8C05" w14:textId="77777777" w:rsidR="00DD5A79" w:rsidRPr="00AD3CA7" w:rsidRDefault="00DD5A79" w:rsidP="00DB1C9A">
            <w:pPr>
              <w:jc w:val="center"/>
              <w:rPr>
                <w:sz w:val="22"/>
                <w:szCs w:val="22"/>
                <w:lang w:val="en-US"/>
              </w:rPr>
            </w:pPr>
          </w:p>
        </w:tc>
        <w:tc>
          <w:tcPr>
            <w:tcW w:w="4820" w:type="dxa"/>
            <w:vMerge/>
            <w:tcBorders>
              <w:top w:val="nil"/>
              <w:left w:val="single" w:sz="6" w:space="0" w:color="auto"/>
              <w:bottom w:val="single" w:sz="6" w:space="0" w:color="auto"/>
              <w:right w:val="single" w:sz="6" w:space="0" w:color="auto"/>
            </w:tcBorders>
            <w:shd w:val="pct5" w:color="auto" w:fill="auto"/>
          </w:tcPr>
          <w:p w14:paraId="2C47689F" w14:textId="77777777" w:rsidR="00DD5A79" w:rsidRPr="00AD3CA7" w:rsidRDefault="00DD5A79" w:rsidP="00DB1C9A">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4A855635" w14:textId="77777777" w:rsidR="00DD5A79" w:rsidRPr="00AD3CA7" w:rsidRDefault="00DD5A79" w:rsidP="00DB1C9A">
            <w:pPr>
              <w:jc w:val="center"/>
              <w:rPr>
                <w:sz w:val="22"/>
                <w:szCs w:val="22"/>
                <w:lang w:val="en-US"/>
              </w:rPr>
            </w:pPr>
          </w:p>
        </w:tc>
        <w:tc>
          <w:tcPr>
            <w:tcW w:w="1560" w:type="dxa"/>
            <w:vMerge/>
            <w:tcBorders>
              <w:top w:val="nil"/>
              <w:left w:val="single" w:sz="6" w:space="0" w:color="auto"/>
              <w:bottom w:val="single" w:sz="6" w:space="0" w:color="auto"/>
              <w:right w:val="single" w:sz="4" w:space="0" w:color="auto"/>
            </w:tcBorders>
            <w:shd w:val="pct5" w:color="auto" w:fill="auto"/>
          </w:tcPr>
          <w:p w14:paraId="7848FCCD" w14:textId="77777777" w:rsidR="00DD5A79" w:rsidRPr="00AD3CA7" w:rsidRDefault="00DD5A79" w:rsidP="00DB1C9A">
            <w:pPr>
              <w:jc w:val="center"/>
              <w:rPr>
                <w:sz w:val="22"/>
                <w:szCs w:val="22"/>
                <w:lang w:val="en-US"/>
              </w:rPr>
            </w:pPr>
          </w:p>
        </w:tc>
      </w:tr>
    </w:tbl>
    <w:p w14:paraId="4EAF92CC" w14:textId="77777777" w:rsidR="00DD5A79" w:rsidRPr="00AD3CA7" w:rsidRDefault="00DD5A79" w:rsidP="00DD5A79">
      <w:pPr>
        <w:rPr>
          <w:sz w:val="2"/>
          <w:szCs w:val="2"/>
          <w:lang w:val="en-US"/>
        </w:rPr>
      </w:pPr>
    </w:p>
    <w:tbl>
      <w:tblPr>
        <w:tblW w:w="10207" w:type="dxa"/>
        <w:tblInd w:w="-34" w:type="dxa"/>
        <w:tblLayout w:type="fixed"/>
        <w:tblLook w:val="0000" w:firstRow="0" w:lastRow="0" w:firstColumn="0" w:lastColumn="0" w:noHBand="0" w:noVBand="0"/>
      </w:tblPr>
      <w:tblGrid>
        <w:gridCol w:w="709"/>
        <w:gridCol w:w="1701"/>
        <w:gridCol w:w="4820"/>
        <w:gridCol w:w="1417"/>
        <w:gridCol w:w="1560"/>
      </w:tblGrid>
      <w:tr w:rsidR="00DD5A79" w:rsidRPr="00AD3CA7" w14:paraId="1FA405FC"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09F878F"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3203E8F" w14:textId="77777777" w:rsidR="00DD5A79" w:rsidRPr="00AD3CA7" w:rsidRDefault="00DD5A79" w:rsidP="00DB1C9A">
            <w:pPr>
              <w:ind w:left="-120" w:right="-108"/>
              <w:jc w:val="center"/>
              <w:rPr>
                <w:sz w:val="22"/>
                <w:szCs w:val="22"/>
              </w:rPr>
            </w:pPr>
            <w:r w:rsidRPr="00AD3CA7">
              <w:rPr>
                <w:sz w:val="22"/>
                <w:szCs w:val="22"/>
              </w:rPr>
              <w:t>2</w:t>
            </w:r>
          </w:p>
        </w:tc>
        <w:tc>
          <w:tcPr>
            <w:tcW w:w="4820" w:type="dxa"/>
            <w:tcBorders>
              <w:top w:val="single" w:sz="6" w:space="0" w:color="auto"/>
              <w:left w:val="single" w:sz="6" w:space="0" w:color="auto"/>
              <w:bottom w:val="double" w:sz="6" w:space="0" w:color="auto"/>
              <w:right w:val="nil"/>
            </w:tcBorders>
            <w:shd w:val="pct5" w:color="auto" w:fill="auto"/>
          </w:tcPr>
          <w:p w14:paraId="470CC3F9" w14:textId="77777777" w:rsidR="00DD5A79" w:rsidRPr="00AD3CA7" w:rsidRDefault="00DD5A79" w:rsidP="00DB1C9A">
            <w:pPr>
              <w:jc w:val="center"/>
              <w:rPr>
                <w:sz w:val="22"/>
                <w:szCs w:val="22"/>
              </w:rPr>
            </w:pPr>
            <w:r w:rsidRPr="00AD3CA7">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14:paraId="4FC700FF" w14:textId="77777777" w:rsidR="00DD5A79" w:rsidRPr="00AD3CA7" w:rsidRDefault="00DD5A79" w:rsidP="00DB1C9A">
            <w:pPr>
              <w:ind w:left="-108" w:right="-108"/>
              <w:jc w:val="center"/>
              <w:rPr>
                <w:sz w:val="22"/>
                <w:szCs w:val="22"/>
              </w:rPr>
            </w:pPr>
            <w:r w:rsidRPr="00AD3CA7">
              <w:rPr>
                <w:sz w:val="22"/>
                <w:szCs w:val="22"/>
              </w:rPr>
              <w:t>4</w:t>
            </w:r>
          </w:p>
        </w:tc>
        <w:tc>
          <w:tcPr>
            <w:tcW w:w="1560" w:type="dxa"/>
            <w:tcBorders>
              <w:top w:val="single" w:sz="6" w:space="0" w:color="auto"/>
              <w:left w:val="single" w:sz="6" w:space="0" w:color="auto"/>
              <w:bottom w:val="double" w:sz="6" w:space="0" w:color="auto"/>
              <w:right w:val="single" w:sz="4" w:space="0" w:color="auto"/>
            </w:tcBorders>
            <w:shd w:val="pct5" w:color="auto" w:fill="auto"/>
          </w:tcPr>
          <w:p w14:paraId="207E12CD"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1604B26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866145"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284E9445" w14:textId="77777777" w:rsidR="00DD5A79" w:rsidRPr="00AD3CA7" w:rsidRDefault="00DD5A79" w:rsidP="00DB1C9A">
            <w:pPr>
              <w:jc w:val="center"/>
              <w:rPr>
                <w:sz w:val="24"/>
                <w:szCs w:val="24"/>
                <w:lang w:val="en-US"/>
              </w:rPr>
            </w:pPr>
            <w:r w:rsidRPr="00AD3CA7">
              <w:rPr>
                <w:sz w:val="24"/>
                <w:szCs w:val="24"/>
                <w:lang w:val="en-US"/>
              </w:rPr>
              <w:t>RpCJ35A</w:t>
            </w:r>
          </w:p>
          <w:p w14:paraId="699AECD0"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777BC7EB" w14:textId="77777777" w:rsidR="00DD5A79" w:rsidRPr="00AD3CA7" w:rsidRDefault="00DD5A79" w:rsidP="00DB1C9A">
            <w:pPr>
              <w:adjustRightInd w:val="0"/>
              <w:rPr>
                <w:sz w:val="24"/>
                <w:szCs w:val="24"/>
                <w:lang w:val="pt-BR"/>
              </w:rPr>
            </w:pPr>
          </w:p>
          <w:p w14:paraId="62B172D6" w14:textId="77777777" w:rsidR="00DD5A79" w:rsidRPr="00AD3CA7" w:rsidRDefault="00DD5A79" w:rsidP="00DB1C9A">
            <w:pPr>
              <w:adjustRightInd w:val="0"/>
              <w:rPr>
                <w:sz w:val="24"/>
                <w:szCs w:val="24"/>
                <w:lang w:val="pt-BR"/>
              </w:rPr>
            </w:pPr>
            <w:r w:rsidRPr="00AD3CA7">
              <w:rPr>
                <w:sz w:val="24"/>
                <w:szCs w:val="24"/>
                <w:lang w:val="pt-BR"/>
              </w:rPr>
              <w:t>Desfaceri de tencuieli interioare sau exterioare driscuite la pereti sau tavane</w:t>
            </w:r>
          </w:p>
          <w:p w14:paraId="4C8F6E4F" w14:textId="77777777" w:rsidR="00DD5A79" w:rsidRPr="00AD3CA7" w:rsidRDefault="00DD5A79" w:rsidP="00DB1C9A">
            <w:pPr>
              <w:rPr>
                <w:sz w:val="24"/>
                <w:szCs w:val="24"/>
                <w:lang w:val="pt-BR"/>
              </w:rPr>
            </w:pPr>
          </w:p>
        </w:tc>
        <w:tc>
          <w:tcPr>
            <w:tcW w:w="1417" w:type="dxa"/>
            <w:tcBorders>
              <w:top w:val="single" w:sz="4" w:space="0" w:color="auto"/>
              <w:bottom w:val="single" w:sz="4" w:space="0" w:color="auto"/>
            </w:tcBorders>
            <w:vAlign w:val="center"/>
          </w:tcPr>
          <w:p w14:paraId="35879C20" w14:textId="77777777" w:rsidR="00DD5A79" w:rsidRPr="00AD3CA7" w:rsidRDefault="00DD5A79" w:rsidP="00DB1C9A">
            <w:pPr>
              <w:jc w:val="center"/>
              <w:rPr>
                <w:sz w:val="24"/>
                <w:szCs w:val="24"/>
              </w:rPr>
            </w:pPr>
            <w:r w:rsidRPr="00AD3CA7">
              <w:rPr>
                <w:sz w:val="24"/>
                <w:szCs w:val="24"/>
              </w:rPr>
              <w:t>m2</w:t>
            </w:r>
          </w:p>
        </w:tc>
        <w:tc>
          <w:tcPr>
            <w:tcW w:w="1560" w:type="dxa"/>
            <w:tcBorders>
              <w:top w:val="single" w:sz="4" w:space="0" w:color="auto"/>
              <w:bottom w:val="single" w:sz="4" w:space="0" w:color="auto"/>
            </w:tcBorders>
            <w:vAlign w:val="center"/>
          </w:tcPr>
          <w:p w14:paraId="2E7D3FC8" w14:textId="77777777" w:rsidR="00DD5A79" w:rsidRPr="00AD3CA7" w:rsidRDefault="00DD5A79" w:rsidP="00DB1C9A">
            <w:pPr>
              <w:jc w:val="center"/>
              <w:rPr>
                <w:sz w:val="24"/>
                <w:szCs w:val="24"/>
              </w:rPr>
            </w:pPr>
            <w:r w:rsidRPr="00AD3CA7">
              <w:rPr>
                <w:sz w:val="24"/>
                <w:szCs w:val="24"/>
              </w:rPr>
              <w:t>15,00</w:t>
            </w:r>
          </w:p>
        </w:tc>
      </w:tr>
      <w:tr w:rsidR="00DD5A79" w:rsidRPr="00AD3CA7" w14:paraId="5A02E41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3DC01C"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54FFDB12" w14:textId="77777777" w:rsidR="00DD5A79" w:rsidRPr="00AD3CA7" w:rsidRDefault="00DD5A79" w:rsidP="00DB1C9A">
            <w:pPr>
              <w:jc w:val="center"/>
              <w:rPr>
                <w:sz w:val="24"/>
                <w:szCs w:val="24"/>
                <w:lang w:val="en-US"/>
              </w:rPr>
            </w:pPr>
            <w:r w:rsidRPr="00AD3CA7">
              <w:rPr>
                <w:sz w:val="24"/>
                <w:szCs w:val="24"/>
                <w:lang w:val="en-US"/>
              </w:rPr>
              <w:t>RpCJ12A</w:t>
            </w:r>
          </w:p>
          <w:p w14:paraId="768426C4"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46D01641" w14:textId="77777777" w:rsidR="00DD5A79" w:rsidRPr="00AD3CA7" w:rsidRDefault="00DD5A79" w:rsidP="00DB1C9A">
            <w:pPr>
              <w:adjustRightInd w:val="0"/>
              <w:rPr>
                <w:sz w:val="24"/>
                <w:szCs w:val="24"/>
                <w:lang w:val="pt-BR"/>
              </w:rPr>
            </w:pPr>
            <w:r w:rsidRPr="00AD3CA7">
              <w:rPr>
                <w:sz w:val="24"/>
                <w:szCs w:val="24"/>
                <w:lang w:val="pt-BR"/>
              </w:rPr>
              <w:t>Tencuieli interioare si exterioare sclivisite, executate cu mortar de ciment M 100-T de 2 cm grosime medie, la pereti din beton sau caramida, cu suprafete plane</w:t>
            </w:r>
          </w:p>
          <w:p w14:paraId="37F28891" w14:textId="77777777" w:rsidR="00DD5A79" w:rsidRPr="00AD3CA7" w:rsidRDefault="00DD5A79" w:rsidP="00DB1C9A">
            <w:pPr>
              <w:rPr>
                <w:sz w:val="24"/>
                <w:szCs w:val="24"/>
                <w:lang w:val="pt-BR"/>
              </w:rPr>
            </w:pPr>
          </w:p>
        </w:tc>
        <w:tc>
          <w:tcPr>
            <w:tcW w:w="1417" w:type="dxa"/>
            <w:tcBorders>
              <w:top w:val="single" w:sz="4" w:space="0" w:color="auto"/>
              <w:bottom w:val="single" w:sz="4" w:space="0" w:color="auto"/>
            </w:tcBorders>
            <w:vAlign w:val="center"/>
          </w:tcPr>
          <w:p w14:paraId="6E6DEB0E" w14:textId="77777777" w:rsidR="00DD5A79" w:rsidRPr="00AD3CA7" w:rsidRDefault="00DD5A79" w:rsidP="00DB1C9A">
            <w:pPr>
              <w:jc w:val="center"/>
              <w:rPr>
                <w:sz w:val="24"/>
                <w:szCs w:val="24"/>
              </w:rPr>
            </w:pPr>
            <w:r w:rsidRPr="00AD3CA7">
              <w:rPr>
                <w:sz w:val="24"/>
                <w:szCs w:val="24"/>
              </w:rPr>
              <w:t>m2</w:t>
            </w:r>
          </w:p>
        </w:tc>
        <w:tc>
          <w:tcPr>
            <w:tcW w:w="1560" w:type="dxa"/>
            <w:tcBorders>
              <w:top w:val="single" w:sz="4" w:space="0" w:color="auto"/>
              <w:bottom w:val="single" w:sz="4" w:space="0" w:color="auto"/>
            </w:tcBorders>
            <w:vAlign w:val="center"/>
          </w:tcPr>
          <w:p w14:paraId="09DF63C3" w14:textId="77777777" w:rsidR="00DD5A79" w:rsidRPr="00AD3CA7" w:rsidRDefault="00DD5A79" w:rsidP="00DB1C9A">
            <w:pPr>
              <w:jc w:val="center"/>
              <w:rPr>
                <w:sz w:val="24"/>
                <w:szCs w:val="24"/>
              </w:rPr>
            </w:pPr>
            <w:r w:rsidRPr="00AD3CA7">
              <w:rPr>
                <w:sz w:val="24"/>
                <w:szCs w:val="24"/>
              </w:rPr>
              <w:t>15,00</w:t>
            </w:r>
          </w:p>
        </w:tc>
      </w:tr>
      <w:tr w:rsidR="00DD5A79" w:rsidRPr="00AD3CA7" w14:paraId="43720C5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F42ACE"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211AF761" w14:textId="77777777" w:rsidR="00DD5A79" w:rsidRPr="00AD3CA7" w:rsidRDefault="00DD5A79" w:rsidP="00DB1C9A">
            <w:pPr>
              <w:jc w:val="center"/>
              <w:rPr>
                <w:sz w:val="24"/>
                <w:szCs w:val="24"/>
                <w:lang w:val="en-US"/>
              </w:rPr>
            </w:pPr>
            <w:r w:rsidRPr="00AD3CA7">
              <w:rPr>
                <w:sz w:val="24"/>
                <w:szCs w:val="24"/>
                <w:lang w:val="en-US"/>
              </w:rPr>
              <w:t>CP31A</w:t>
            </w:r>
          </w:p>
          <w:p w14:paraId="22911636" w14:textId="77777777" w:rsidR="00DD5A79" w:rsidRPr="00AD3CA7" w:rsidRDefault="00DD5A79" w:rsidP="00DB1C9A">
            <w:pPr>
              <w:jc w:val="center"/>
              <w:rPr>
                <w:sz w:val="24"/>
                <w:szCs w:val="24"/>
              </w:rPr>
            </w:pPr>
          </w:p>
        </w:tc>
        <w:tc>
          <w:tcPr>
            <w:tcW w:w="4820" w:type="dxa"/>
            <w:tcBorders>
              <w:top w:val="single" w:sz="4" w:space="0" w:color="auto"/>
              <w:bottom w:val="single" w:sz="4" w:space="0" w:color="auto"/>
            </w:tcBorders>
            <w:vAlign w:val="center"/>
          </w:tcPr>
          <w:p w14:paraId="330DE485" w14:textId="77777777" w:rsidR="00DD5A79" w:rsidRPr="00AD3CA7" w:rsidRDefault="00DD5A79" w:rsidP="00DB1C9A">
            <w:pPr>
              <w:adjustRightInd w:val="0"/>
              <w:rPr>
                <w:sz w:val="24"/>
                <w:szCs w:val="24"/>
                <w:lang w:val="pt-BR"/>
              </w:rPr>
            </w:pPr>
            <w:r w:rsidRPr="00AD3CA7">
              <w:rPr>
                <w:sz w:val="24"/>
                <w:szCs w:val="24"/>
                <w:lang w:val="pt-BR"/>
              </w:rPr>
              <w:t>Etansarea rosturilor dintre  panourile de fatade la constructii industriale, cu inaltimea pina la 35 m, rosturi verticale, cu strat suport din polistiren celular obisnuit, de 24 mm grosime si 60-80 mm latime si ecran de etansare din chit, inclusiv umplerea spatiului dintre panouri si stilpii halei industriale cu vata minerala, fara lianti si cu mortar de ciment marca M 100-T</w:t>
            </w:r>
          </w:p>
          <w:p w14:paraId="3704800F" w14:textId="77777777" w:rsidR="00DD5A79" w:rsidRPr="00AD3CA7" w:rsidRDefault="00DD5A79" w:rsidP="00DB1C9A">
            <w:pPr>
              <w:rPr>
                <w:sz w:val="24"/>
                <w:szCs w:val="24"/>
                <w:lang w:val="pt-BR"/>
              </w:rPr>
            </w:pPr>
          </w:p>
        </w:tc>
        <w:tc>
          <w:tcPr>
            <w:tcW w:w="1417" w:type="dxa"/>
            <w:tcBorders>
              <w:top w:val="single" w:sz="4" w:space="0" w:color="auto"/>
              <w:bottom w:val="single" w:sz="4" w:space="0" w:color="auto"/>
            </w:tcBorders>
            <w:vAlign w:val="center"/>
          </w:tcPr>
          <w:p w14:paraId="42B18CB3" w14:textId="77777777" w:rsidR="00DD5A79" w:rsidRPr="00AD3CA7" w:rsidRDefault="00DD5A79" w:rsidP="00DB1C9A">
            <w:pPr>
              <w:jc w:val="center"/>
              <w:rPr>
                <w:sz w:val="24"/>
                <w:szCs w:val="24"/>
              </w:rPr>
            </w:pPr>
            <w:r w:rsidRPr="00AD3CA7">
              <w:rPr>
                <w:sz w:val="24"/>
                <w:szCs w:val="24"/>
              </w:rPr>
              <w:t>m</w:t>
            </w:r>
          </w:p>
        </w:tc>
        <w:tc>
          <w:tcPr>
            <w:tcW w:w="1560" w:type="dxa"/>
            <w:tcBorders>
              <w:top w:val="single" w:sz="4" w:space="0" w:color="auto"/>
              <w:bottom w:val="single" w:sz="4" w:space="0" w:color="auto"/>
            </w:tcBorders>
            <w:vAlign w:val="center"/>
          </w:tcPr>
          <w:p w14:paraId="306F9348" w14:textId="77777777" w:rsidR="00DD5A79" w:rsidRPr="00AD3CA7" w:rsidRDefault="00DD5A79" w:rsidP="00DB1C9A">
            <w:pPr>
              <w:jc w:val="center"/>
              <w:rPr>
                <w:sz w:val="24"/>
                <w:szCs w:val="24"/>
              </w:rPr>
            </w:pPr>
            <w:r w:rsidRPr="00AD3CA7">
              <w:rPr>
                <w:sz w:val="24"/>
                <w:szCs w:val="24"/>
              </w:rPr>
              <w:t>24,00</w:t>
            </w:r>
          </w:p>
        </w:tc>
      </w:tr>
    </w:tbl>
    <w:p w14:paraId="095067FC" w14:textId="77777777" w:rsidR="00DD5A79" w:rsidRPr="00AD3CA7" w:rsidRDefault="00DD5A79" w:rsidP="00DD5A79">
      <w:pPr>
        <w:rPr>
          <w:sz w:val="6"/>
          <w:szCs w:val="6"/>
        </w:rPr>
      </w:pPr>
      <w:r w:rsidRPr="00AD3CA7">
        <w:rPr>
          <w:sz w:val="24"/>
          <w:szCs w:val="24"/>
        </w:rPr>
        <w:t xml:space="preserve"> </w:t>
      </w:r>
    </w:p>
    <w:p w14:paraId="6CB1E41E"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7F894E3A" w14:textId="77777777" w:rsidR="00DD5A79" w:rsidRPr="00AD3CA7" w:rsidRDefault="00DD5A79" w:rsidP="00DD5A79">
      <w:pPr>
        <w:rPr>
          <w:sz w:val="24"/>
          <w:szCs w:val="24"/>
          <w:lang w:val="en-US"/>
        </w:rPr>
      </w:pPr>
      <w:r w:rsidRPr="00AD3CA7">
        <w:rPr>
          <w:sz w:val="24"/>
          <w:szCs w:val="24"/>
          <w:lang w:val="en-US"/>
        </w:rPr>
        <w:tab/>
      </w:r>
      <w:r w:rsidRPr="00AD3CA7">
        <w:rPr>
          <w:sz w:val="28"/>
          <w:szCs w:val="28"/>
          <w:lang w:val="en-US"/>
        </w:rPr>
        <w:t xml:space="preserve"> </w:t>
      </w:r>
    </w:p>
    <w:p w14:paraId="518B06AC" w14:textId="77777777" w:rsidR="00DD5A79" w:rsidRPr="00AD3CA7" w:rsidRDefault="00DD5A79" w:rsidP="00DD5A79">
      <w:pPr>
        <w:tabs>
          <w:tab w:val="left" w:pos="4786"/>
          <w:tab w:val="left" w:pos="10031"/>
        </w:tabs>
        <w:rPr>
          <w:sz w:val="24"/>
          <w:szCs w:val="24"/>
          <w:lang w:val="pt-BR"/>
        </w:rPr>
      </w:pPr>
      <w:r w:rsidRPr="00AD3CA7">
        <w:rPr>
          <w:sz w:val="24"/>
          <w:szCs w:val="24"/>
          <w:lang w:val="pt-BR"/>
        </w:rPr>
        <w:t xml:space="preserve"> </w:t>
      </w:r>
    </w:p>
    <w:p w14:paraId="5D8BDB36" w14:textId="77777777" w:rsidR="00DD5A79" w:rsidRPr="00AD3CA7" w:rsidRDefault="00DD5A79" w:rsidP="00DD5A79">
      <w:pPr>
        <w:tabs>
          <w:tab w:val="left" w:pos="4786"/>
          <w:tab w:val="left" w:pos="10031"/>
        </w:tabs>
        <w:rPr>
          <w:sz w:val="24"/>
          <w:szCs w:val="24"/>
          <w:lang w:val="pt-BR"/>
        </w:rPr>
      </w:pPr>
    </w:p>
    <w:p w14:paraId="59658194" w14:textId="77777777" w:rsidR="00DD5A79" w:rsidRPr="00AD3CA7" w:rsidRDefault="00DD5A79" w:rsidP="00DD5A79">
      <w:pPr>
        <w:tabs>
          <w:tab w:val="left" w:pos="4786"/>
          <w:tab w:val="left" w:pos="10031"/>
        </w:tabs>
        <w:rPr>
          <w:sz w:val="24"/>
          <w:szCs w:val="24"/>
          <w:lang w:val="pt-BR"/>
        </w:rPr>
      </w:pPr>
    </w:p>
    <w:p w14:paraId="2628F83D" w14:textId="77777777" w:rsidR="00DD5A79" w:rsidRPr="00AD3CA7" w:rsidRDefault="00DD5A79" w:rsidP="00DD5A79">
      <w:pPr>
        <w:tabs>
          <w:tab w:val="left" w:pos="4786"/>
          <w:tab w:val="left" w:pos="10031"/>
        </w:tabs>
        <w:rPr>
          <w:sz w:val="24"/>
          <w:szCs w:val="24"/>
          <w:lang w:val="pt-BR"/>
        </w:rPr>
      </w:pPr>
    </w:p>
    <w:p w14:paraId="0CC7FE1A" w14:textId="77777777" w:rsidR="00DD5A79" w:rsidRPr="00AD3CA7" w:rsidRDefault="00DD5A79" w:rsidP="00DD5A79">
      <w:pPr>
        <w:tabs>
          <w:tab w:val="left" w:pos="4786"/>
          <w:tab w:val="left" w:pos="10031"/>
        </w:tabs>
        <w:rPr>
          <w:sz w:val="24"/>
          <w:szCs w:val="24"/>
          <w:lang w:val="pt-BR"/>
        </w:rPr>
      </w:pPr>
    </w:p>
    <w:p w14:paraId="6F6BD8ED" w14:textId="77777777" w:rsidR="00DD5A79" w:rsidRPr="00AD3CA7" w:rsidRDefault="00DD5A79" w:rsidP="00DD5A79">
      <w:pPr>
        <w:tabs>
          <w:tab w:val="left" w:pos="4786"/>
          <w:tab w:val="left" w:pos="10031"/>
        </w:tabs>
        <w:rPr>
          <w:sz w:val="24"/>
          <w:szCs w:val="24"/>
          <w:lang w:val="pt-BR"/>
        </w:rPr>
      </w:pPr>
    </w:p>
    <w:p w14:paraId="176DDFC1" w14:textId="77777777" w:rsidR="00DD5A79" w:rsidRPr="00AD3CA7" w:rsidRDefault="00DD5A79" w:rsidP="00DD5A79">
      <w:pPr>
        <w:tabs>
          <w:tab w:val="left" w:pos="4786"/>
          <w:tab w:val="left" w:pos="10031"/>
        </w:tabs>
        <w:rPr>
          <w:sz w:val="24"/>
          <w:szCs w:val="24"/>
          <w:lang w:val="pt-BR"/>
        </w:rPr>
      </w:pPr>
    </w:p>
    <w:p w14:paraId="6D2DB911" w14:textId="77777777" w:rsidR="00DD5A79" w:rsidRDefault="00DD5A79" w:rsidP="00DD5A79">
      <w:pPr>
        <w:tabs>
          <w:tab w:val="left" w:pos="4786"/>
          <w:tab w:val="left" w:pos="10031"/>
        </w:tabs>
        <w:rPr>
          <w:sz w:val="24"/>
          <w:szCs w:val="24"/>
        </w:rPr>
      </w:pPr>
    </w:p>
    <w:p w14:paraId="0E21A5BC" w14:textId="77777777" w:rsidR="00DD5A79" w:rsidRDefault="00DD5A79" w:rsidP="00DD5A79">
      <w:pPr>
        <w:tabs>
          <w:tab w:val="left" w:pos="4786"/>
          <w:tab w:val="left" w:pos="10031"/>
        </w:tabs>
        <w:rPr>
          <w:sz w:val="24"/>
          <w:szCs w:val="24"/>
        </w:rPr>
      </w:pPr>
    </w:p>
    <w:p w14:paraId="3BDFC7C8" w14:textId="77777777" w:rsidR="00DD5A79" w:rsidRDefault="00DD5A79" w:rsidP="00DD5A79">
      <w:pPr>
        <w:tabs>
          <w:tab w:val="left" w:pos="4786"/>
          <w:tab w:val="left" w:pos="10031"/>
        </w:tabs>
        <w:rPr>
          <w:sz w:val="24"/>
          <w:szCs w:val="24"/>
        </w:rPr>
      </w:pPr>
    </w:p>
    <w:p w14:paraId="13001D20" w14:textId="77777777" w:rsidR="00DD5A79" w:rsidRPr="004107F4" w:rsidRDefault="00DD5A79" w:rsidP="00DD5A79">
      <w:pPr>
        <w:tabs>
          <w:tab w:val="left" w:pos="4786"/>
          <w:tab w:val="left" w:pos="10031"/>
        </w:tabs>
        <w:rPr>
          <w:sz w:val="24"/>
          <w:szCs w:val="24"/>
        </w:rPr>
      </w:pPr>
    </w:p>
    <w:p w14:paraId="066A0376" w14:textId="77777777" w:rsidR="00DD5A79" w:rsidRPr="00AD3CA7" w:rsidRDefault="00DD5A79" w:rsidP="00DD5A79">
      <w:pPr>
        <w:tabs>
          <w:tab w:val="left" w:pos="4786"/>
          <w:tab w:val="left" w:pos="10031"/>
        </w:tabs>
        <w:rPr>
          <w:sz w:val="24"/>
          <w:szCs w:val="24"/>
          <w:lang w:val="pt-BR"/>
        </w:rPr>
      </w:pPr>
    </w:p>
    <w:p w14:paraId="2C136723" w14:textId="77777777" w:rsidR="00DD5A79" w:rsidRPr="00AD3CA7" w:rsidRDefault="00DD5A79" w:rsidP="00DD5A79">
      <w:pPr>
        <w:tabs>
          <w:tab w:val="left" w:pos="4786"/>
          <w:tab w:val="left" w:pos="10031"/>
        </w:tabs>
        <w:rPr>
          <w:sz w:val="24"/>
          <w:szCs w:val="24"/>
          <w:lang w:val="pt-BR"/>
        </w:rPr>
      </w:pPr>
    </w:p>
    <w:p w14:paraId="7F687610" w14:textId="77777777" w:rsidR="00DD5A79" w:rsidRPr="00AD3CA7" w:rsidRDefault="00DD5A79" w:rsidP="00DD5A79">
      <w:pPr>
        <w:tabs>
          <w:tab w:val="left" w:pos="4786"/>
          <w:tab w:val="left" w:pos="10031"/>
        </w:tabs>
        <w:rPr>
          <w:sz w:val="24"/>
          <w:szCs w:val="24"/>
          <w:lang w:val="pt-BR"/>
        </w:rPr>
      </w:pPr>
    </w:p>
    <w:p w14:paraId="65864789" w14:textId="77777777" w:rsidR="00DD5A79" w:rsidRPr="00AD3CA7" w:rsidRDefault="00DD5A79" w:rsidP="00DD5A79">
      <w:pPr>
        <w:tabs>
          <w:tab w:val="left" w:pos="4786"/>
          <w:tab w:val="left" w:pos="10031"/>
        </w:tabs>
        <w:rPr>
          <w:sz w:val="24"/>
          <w:szCs w:val="24"/>
          <w:lang w:val="pt-BR"/>
        </w:rPr>
      </w:pPr>
    </w:p>
    <w:p w14:paraId="6B733932" w14:textId="77777777" w:rsidR="00DD5A79" w:rsidRPr="00AD3CA7" w:rsidRDefault="00DD5A79" w:rsidP="00DD5A79">
      <w:pPr>
        <w:tabs>
          <w:tab w:val="left" w:pos="4786"/>
          <w:tab w:val="left" w:pos="10031"/>
        </w:tabs>
        <w:rPr>
          <w:sz w:val="24"/>
          <w:szCs w:val="24"/>
          <w:lang w:val="pt-BR"/>
        </w:rPr>
      </w:pPr>
    </w:p>
    <w:p w14:paraId="3E66189E" w14:textId="77777777" w:rsidR="00DD5A79" w:rsidRPr="00AD3CA7" w:rsidRDefault="00DD5A79" w:rsidP="00DD5A79">
      <w:pPr>
        <w:tabs>
          <w:tab w:val="left" w:pos="4786"/>
          <w:tab w:val="left" w:pos="10031"/>
        </w:tabs>
        <w:rPr>
          <w:sz w:val="24"/>
          <w:szCs w:val="24"/>
          <w:lang w:val="pt-BR"/>
        </w:rPr>
      </w:pPr>
    </w:p>
    <w:p w14:paraId="6DCB3D23" w14:textId="77777777" w:rsidR="00DD5A79" w:rsidRPr="00AD3CA7" w:rsidRDefault="00DD5A79" w:rsidP="00DD5A79">
      <w:pPr>
        <w:tabs>
          <w:tab w:val="left" w:pos="4786"/>
          <w:tab w:val="left" w:pos="10031"/>
        </w:tabs>
        <w:rPr>
          <w:sz w:val="24"/>
          <w:szCs w:val="24"/>
          <w:lang w:val="pt-BR"/>
        </w:rPr>
      </w:pPr>
    </w:p>
    <w:p w14:paraId="28F55C74" w14:textId="77777777" w:rsidR="00DD5A79" w:rsidRPr="00AD3CA7" w:rsidRDefault="00DD5A79" w:rsidP="00DD5A79">
      <w:pPr>
        <w:tabs>
          <w:tab w:val="left" w:pos="4786"/>
          <w:tab w:val="left" w:pos="10031"/>
        </w:tabs>
        <w:rPr>
          <w:sz w:val="4"/>
          <w:szCs w:val="4"/>
          <w:lang w:val="ro-RO"/>
        </w:rPr>
      </w:pPr>
    </w:p>
    <w:p w14:paraId="67E8A7FA" w14:textId="77777777" w:rsidR="00DD5A79" w:rsidRPr="00AD3CA7" w:rsidRDefault="00DD5A79" w:rsidP="00DD5A79">
      <w:pPr>
        <w:jc w:val="right"/>
        <w:rPr>
          <w:b/>
          <w:bCs/>
          <w:i/>
          <w:iCs/>
          <w:sz w:val="22"/>
          <w:szCs w:val="22"/>
          <w:lang w:val="ro-RO"/>
        </w:rPr>
      </w:pPr>
      <w:r w:rsidRPr="00AD3CA7">
        <w:rPr>
          <w:b/>
          <w:bCs/>
          <w:i/>
          <w:iCs/>
          <w:sz w:val="22"/>
          <w:szCs w:val="22"/>
          <w:lang w:val="ro-RO"/>
        </w:rPr>
        <w:t>Anexa 14</w:t>
      </w:r>
    </w:p>
    <w:p w14:paraId="638119DB" w14:textId="77777777" w:rsidR="00DD5A79" w:rsidRPr="00AD3CA7" w:rsidRDefault="00DD5A79" w:rsidP="00DD5A79">
      <w:pPr>
        <w:jc w:val="right"/>
        <w:rPr>
          <w:kern w:val="2"/>
          <w:sz w:val="16"/>
          <w:szCs w:val="16"/>
          <w:lang w:val="en-US"/>
        </w:rPr>
      </w:pPr>
    </w:p>
    <w:tbl>
      <w:tblPr>
        <w:tblW w:w="0" w:type="auto"/>
        <w:tblLayout w:type="fixed"/>
        <w:tblLook w:val="0000" w:firstRow="0" w:lastRow="0" w:firstColumn="0" w:lastColumn="0" w:noHBand="0" w:noVBand="0"/>
      </w:tblPr>
      <w:tblGrid>
        <w:gridCol w:w="4786"/>
        <w:gridCol w:w="5245"/>
      </w:tblGrid>
      <w:tr w:rsidR="00DD5A79" w:rsidRPr="00AD3CA7" w14:paraId="52B5CC60" w14:textId="77777777" w:rsidTr="00DB1C9A">
        <w:tblPrEx>
          <w:tblCellMar>
            <w:top w:w="0" w:type="dxa"/>
            <w:bottom w:w="0" w:type="dxa"/>
          </w:tblCellMar>
        </w:tblPrEx>
        <w:tc>
          <w:tcPr>
            <w:tcW w:w="4786" w:type="dxa"/>
            <w:tcBorders>
              <w:top w:val="nil"/>
              <w:left w:val="nil"/>
              <w:bottom w:val="single" w:sz="6" w:space="0" w:color="auto"/>
              <w:right w:val="nil"/>
            </w:tcBorders>
          </w:tcPr>
          <w:p w14:paraId="6AC9BFF2" w14:textId="77777777" w:rsidR="00DD5A79" w:rsidRPr="00AD3CA7" w:rsidRDefault="00DD5A79" w:rsidP="00DB1C9A">
            <w:pPr>
              <w:rPr>
                <w:b/>
                <w:bCs/>
                <w:sz w:val="32"/>
                <w:szCs w:val="32"/>
                <w:lang w:val="pt-BR"/>
              </w:rPr>
            </w:pPr>
            <w:r w:rsidRPr="00AD3CA7">
              <w:rPr>
                <w:b/>
                <w:bCs/>
                <w:sz w:val="28"/>
                <w:szCs w:val="28"/>
                <w:lang w:val="pt-BR"/>
              </w:rPr>
              <w:t>Obiect:  Sursa nr.2</w:t>
            </w:r>
          </w:p>
        </w:tc>
        <w:tc>
          <w:tcPr>
            <w:tcW w:w="5245" w:type="dxa"/>
            <w:tcBorders>
              <w:top w:val="nil"/>
              <w:left w:val="nil"/>
              <w:bottom w:val="nil"/>
              <w:right w:val="nil"/>
            </w:tcBorders>
          </w:tcPr>
          <w:p w14:paraId="58D59B80" w14:textId="77777777" w:rsidR="00DD5A79" w:rsidRPr="00AD3CA7" w:rsidRDefault="00DD5A79" w:rsidP="00DB1C9A">
            <w:pPr>
              <w:jc w:val="right"/>
              <w:rPr>
                <w:sz w:val="22"/>
                <w:szCs w:val="22"/>
                <w:lang w:val="en-US"/>
              </w:rPr>
            </w:pPr>
            <w:r w:rsidRPr="00AD3CA7">
              <w:rPr>
                <w:sz w:val="22"/>
                <w:szCs w:val="22"/>
                <w:lang w:val="en-US"/>
              </w:rPr>
              <w:t>Formular Nr.1</w:t>
            </w:r>
          </w:p>
          <w:p w14:paraId="15BB6F9E" w14:textId="77777777" w:rsidR="00DD5A79" w:rsidRPr="00AD3CA7" w:rsidRDefault="00DD5A79" w:rsidP="00DB1C9A">
            <w:pPr>
              <w:jc w:val="right"/>
              <w:rPr>
                <w:sz w:val="16"/>
                <w:szCs w:val="16"/>
              </w:rPr>
            </w:pPr>
          </w:p>
        </w:tc>
      </w:tr>
      <w:tr w:rsidR="00DD5A79" w:rsidRPr="00AD3CA7" w14:paraId="605B3147" w14:textId="77777777" w:rsidTr="00DB1C9A">
        <w:tblPrEx>
          <w:tblCellMar>
            <w:top w:w="0" w:type="dxa"/>
            <w:bottom w:w="0" w:type="dxa"/>
          </w:tblCellMar>
        </w:tblPrEx>
        <w:tc>
          <w:tcPr>
            <w:tcW w:w="4786" w:type="dxa"/>
            <w:tcBorders>
              <w:top w:val="nil"/>
              <w:left w:val="nil"/>
              <w:bottom w:val="nil"/>
              <w:right w:val="nil"/>
            </w:tcBorders>
          </w:tcPr>
          <w:p w14:paraId="236E5FC2"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5C5C69FF" w14:textId="77777777" w:rsidR="00DD5A79" w:rsidRPr="00AD3CA7" w:rsidRDefault="00DD5A79" w:rsidP="00DB1C9A">
            <w:pPr>
              <w:jc w:val="center"/>
              <w:rPr>
                <w:sz w:val="22"/>
                <w:szCs w:val="22"/>
              </w:rPr>
            </w:pPr>
          </w:p>
        </w:tc>
      </w:tr>
    </w:tbl>
    <w:p w14:paraId="257E623D" w14:textId="77777777" w:rsidR="00DD5A79" w:rsidRPr="00AD3CA7" w:rsidRDefault="00DD5A79" w:rsidP="00DD5A79">
      <w:pPr>
        <w:rPr>
          <w:sz w:val="22"/>
          <w:szCs w:val="22"/>
        </w:rPr>
      </w:pPr>
    </w:p>
    <w:p w14:paraId="7C8B71C8" w14:textId="77777777" w:rsidR="00DD5A79" w:rsidRPr="00AD3CA7" w:rsidRDefault="00DD5A79" w:rsidP="00DD5A79">
      <w:pPr>
        <w:rPr>
          <w:sz w:val="32"/>
          <w:szCs w:val="32"/>
        </w:rPr>
      </w:pPr>
    </w:p>
    <w:p w14:paraId="0C990BA2" w14:textId="77777777" w:rsidR="00DD5A79" w:rsidRPr="00AD3CA7" w:rsidRDefault="00DD5A79" w:rsidP="00DD5A79">
      <w:pPr>
        <w:jc w:val="center"/>
        <w:rPr>
          <w:b/>
          <w:bCs/>
          <w:sz w:val="28"/>
          <w:szCs w:val="28"/>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nr.14</w:t>
      </w:r>
    </w:p>
    <w:p w14:paraId="665FF0A2" w14:textId="77777777" w:rsidR="00DD5A79" w:rsidRPr="00395921" w:rsidRDefault="00DD5A79" w:rsidP="00DD5A79">
      <w:pPr>
        <w:jc w:val="center"/>
        <w:rPr>
          <w:b/>
          <w:bCs/>
          <w:sz w:val="26"/>
          <w:szCs w:val="28"/>
          <w:lang w:val="en-US"/>
        </w:rPr>
      </w:pPr>
      <w:r w:rsidRPr="00AD3CA7">
        <w:rPr>
          <w:b/>
          <w:bCs/>
          <w:sz w:val="28"/>
          <w:szCs w:val="28"/>
          <w:lang w:val="pt-BR"/>
        </w:rPr>
        <w:t xml:space="preserve">Lot 4.4. </w:t>
      </w:r>
      <w:r w:rsidRPr="00AD3CA7">
        <w:rPr>
          <w:b/>
          <w:bCs/>
          <w:sz w:val="26"/>
          <w:szCs w:val="28"/>
          <w:lang w:val="pt-BR"/>
        </w:rPr>
        <w:t xml:space="preserve">Etansarea rosturilor suprafetelor peretilor exteriori cu material de </w:t>
      </w:r>
    </w:p>
    <w:p w14:paraId="099F6C31" w14:textId="77777777" w:rsidR="00DD5A79" w:rsidRPr="00395921" w:rsidRDefault="00DD5A79" w:rsidP="00DD5A79">
      <w:pPr>
        <w:jc w:val="center"/>
        <w:rPr>
          <w:b/>
          <w:bCs/>
          <w:sz w:val="26"/>
          <w:szCs w:val="28"/>
          <w:lang w:val="en-US"/>
        </w:rPr>
      </w:pPr>
      <w:r w:rsidRPr="00AD3CA7">
        <w:rPr>
          <w:b/>
          <w:bCs/>
          <w:sz w:val="26"/>
          <w:szCs w:val="28"/>
          <w:lang w:val="pt-BR"/>
        </w:rPr>
        <w:t xml:space="preserve">etansare elastic a cladirii curățarea chimică a apei, </w:t>
      </w:r>
    </w:p>
    <w:p w14:paraId="44065883" w14:textId="77777777" w:rsidR="00DD5A79" w:rsidRPr="00AD3CA7" w:rsidRDefault="00DD5A79" w:rsidP="00DD5A79">
      <w:pPr>
        <w:jc w:val="center"/>
        <w:rPr>
          <w:b/>
          <w:bCs/>
          <w:sz w:val="26"/>
          <w:szCs w:val="28"/>
          <w:lang w:val="pt-BR"/>
        </w:rPr>
      </w:pPr>
      <w:r w:rsidRPr="00AD3CA7">
        <w:rPr>
          <w:b/>
          <w:bCs/>
          <w:sz w:val="26"/>
          <w:szCs w:val="28"/>
          <w:lang w:val="pt-BR"/>
        </w:rPr>
        <w:t>Sursa nr.2, str. Vadul lui Vod</w:t>
      </w:r>
      <w:r w:rsidRPr="00AD3CA7">
        <w:rPr>
          <w:b/>
          <w:bCs/>
          <w:sz w:val="26"/>
          <w:szCs w:val="28"/>
          <w:lang w:val="ro-RO"/>
        </w:rPr>
        <w:t>ă</w:t>
      </w:r>
      <w:r w:rsidRPr="00AD3CA7">
        <w:rPr>
          <w:b/>
          <w:bCs/>
          <w:sz w:val="26"/>
          <w:szCs w:val="28"/>
          <w:lang w:val="pt-BR"/>
        </w:rPr>
        <w:t>, 5</w:t>
      </w:r>
    </w:p>
    <w:p w14:paraId="427E62B8" w14:textId="77777777" w:rsidR="00DD5A79" w:rsidRPr="00AD3CA7" w:rsidRDefault="00DD5A79" w:rsidP="00DD5A79">
      <w:pPr>
        <w:jc w:val="center"/>
        <w:rPr>
          <w:sz w:val="26"/>
          <w:szCs w:val="24"/>
          <w:lang w:val="pt-BR"/>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198E6995"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59E117A" w14:textId="77777777" w:rsidR="00DD5A79" w:rsidRPr="00AD3CA7" w:rsidRDefault="00DD5A79" w:rsidP="00DB1C9A">
            <w:pPr>
              <w:ind w:right="-108"/>
              <w:jc w:val="center"/>
              <w:rPr>
                <w:sz w:val="22"/>
                <w:szCs w:val="22"/>
                <w:lang w:val="en-US"/>
              </w:rPr>
            </w:pPr>
            <w:r w:rsidRPr="00AD3CA7">
              <w:rPr>
                <w:sz w:val="22"/>
                <w:szCs w:val="22"/>
              </w:rPr>
              <w:t>№</w:t>
            </w:r>
          </w:p>
          <w:p w14:paraId="1C1126A0"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9038F88"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8A63237" w14:textId="77777777" w:rsidR="00DD5A79" w:rsidRPr="00AD3CA7" w:rsidRDefault="00DD5A79" w:rsidP="00DB1C9A">
            <w:pPr>
              <w:jc w:val="center"/>
              <w:rPr>
                <w:sz w:val="22"/>
                <w:szCs w:val="22"/>
                <w:lang w:val="ro-RO"/>
              </w:rPr>
            </w:pPr>
          </w:p>
          <w:p w14:paraId="1AE151B5"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51084B9E"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649D573"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4B1862CD"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7753394"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6485BF4" w14:textId="77777777" w:rsidR="00DD5A79" w:rsidRPr="00AD3CA7"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0FC7968" w14:textId="77777777" w:rsidR="00DD5A79" w:rsidRPr="00AD3CA7" w:rsidRDefault="00DD5A79" w:rsidP="00DB1C9A">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40CA557C" w14:textId="77777777" w:rsidR="00DD5A79" w:rsidRPr="00AD3CA7" w:rsidRDefault="00DD5A79" w:rsidP="00DB1C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D3E538F" w14:textId="77777777" w:rsidR="00DD5A79" w:rsidRPr="00AD3CA7" w:rsidRDefault="00DD5A79" w:rsidP="00DB1C9A">
            <w:pPr>
              <w:jc w:val="center"/>
              <w:rPr>
                <w:sz w:val="22"/>
                <w:szCs w:val="22"/>
                <w:lang w:val="en-US"/>
              </w:rPr>
            </w:pPr>
          </w:p>
        </w:tc>
      </w:tr>
    </w:tbl>
    <w:p w14:paraId="019321C0" w14:textId="77777777" w:rsidR="00DD5A79" w:rsidRPr="00AD3CA7" w:rsidRDefault="00DD5A79" w:rsidP="00DD5A79">
      <w:pPr>
        <w:rPr>
          <w:sz w:val="2"/>
          <w:szCs w:val="2"/>
          <w:lang w:val="en-US"/>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1FB4349B"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4827CF9"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D01151B" w14:textId="77777777" w:rsidR="00DD5A79" w:rsidRPr="00AD3CA7" w:rsidRDefault="00DD5A79" w:rsidP="00DB1C9A">
            <w:pPr>
              <w:ind w:left="-120" w:right="-108"/>
              <w:jc w:val="center"/>
              <w:rPr>
                <w:sz w:val="22"/>
                <w:szCs w:val="22"/>
              </w:rPr>
            </w:pPr>
            <w:r w:rsidRPr="00AD3CA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D937812" w14:textId="77777777" w:rsidR="00DD5A79" w:rsidRPr="00AD3CA7" w:rsidRDefault="00DD5A79" w:rsidP="00DB1C9A">
            <w:pPr>
              <w:jc w:val="center"/>
              <w:rPr>
                <w:sz w:val="22"/>
                <w:szCs w:val="22"/>
              </w:rPr>
            </w:pPr>
            <w:r w:rsidRPr="00AD3CA7">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2D721B20"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D876ED9"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0E60F321"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52D382"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0788FAB8" w14:textId="77777777" w:rsidR="00DD5A79" w:rsidRPr="00AD3CA7" w:rsidRDefault="00DD5A79" w:rsidP="00DB1C9A">
            <w:pPr>
              <w:jc w:val="center"/>
              <w:rPr>
                <w:sz w:val="24"/>
                <w:szCs w:val="24"/>
                <w:lang w:val="en-US"/>
              </w:rPr>
            </w:pPr>
            <w:r w:rsidRPr="00AD3CA7">
              <w:rPr>
                <w:sz w:val="24"/>
                <w:szCs w:val="24"/>
                <w:lang w:val="en-US"/>
              </w:rPr>
              <w:t>RpCJ35A</w:t>
            </w:r>
          </w:p>
          <w:p w14:paraId="2D072C2D"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7369131" w14:textId="77777777" w:rsidR="00DD5A79" w:rsidRPr="00AD3CA7" w:rsidRDefault="00DD5A79" w:rsidP="00DB1C9A">
            <w:pPr>
              <w:adjustRightInd w:val="0"/>
              <w:rPr>
                <w:sz w:val="24"/>
                <w:szCs w:val="24"/>
                <w:lang w:val="pt-BR"/>
              </w:rPr>
            </w:pPr>
            <w:r w:rsidRPr="00AD3CA7">
              <w:rPr>
                <w:sz w:val="24"/>
                <w:szCs w:val="24"/>
                <w:lang w:val="pt-BR"/>
              </w:rPr>
              <w:t>Desfaceri de tencuieli interioare sau exterioare driscuite la pereti sau tavane</w:t>
            </w:r>
          </w:p>
          <w:p w14:paraId="536CCC48"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0FE5CAF0"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7DA7186C" w14:textId="77777777" w:rsidR="00DD5A79" w:rsidRPr="00AD3CA7" w:rsidRDefault="00DD5A79" w:rsidP="00DB1C9A">
            <w:pPr>
              <w:jc w:val="center"/>
              <w:rPr>
                <w:sz w:val="24"/>
                <w:szCs w:val="24"/>
              </w:rPr>
            </w:pPr>
            <w:r w:rsidRPr="00AD3CA7">
              <w:rPr>
                <w:sz w:val="24"/>
                <w:szCs w:val="24"/>
              </w:rPr>
              <w:t>50,00</w:t>
            </w:r>
          </w:p>
        </w:tc>
      </w:tr>
      <w:tr w:rsidR="00DD5A79" w:rsidRPr="00AD3CA7" w14:paraId="65DE873F"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5BF143"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3A435AA0" w14:textId="77777777" w:rsidR="00DD5A79" w:rsidRPr="00AD3CA7" w:rsidRDefault="00DD5A79" w:rsidP="00DB1C9A">
            <w:pPr>
              <w:jc w:val="center"/>
              <w:rPr>
                <w:sz w:val="24"/>
                <w:szCs w:val="24"/>
                <w:lang w:val="en-US"/>
              </w:rPr>
            </w:pPr>
            <w:r w:rsidRPr="00AD3CA7">
              <w:rPr>
                <w:sz w:val="24"/>
                <w:szCs w:val="24"/>
                <w:lang w:val="en-US"/>
              </w:rPr>
              <w:t>RpCK10C</w:t>
            </w:r>
          </w:p>
          <w:p w14:paraId="44F88A4F"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DDEDEE8" w14:textId="77777777" w:rsidR="00DD5A79" w:rsidRPr="00AD3CA7" w:rsidRDefault="00DD5A79" w:rsidP="00DB1C9A">
            <w:pPr>
              <w:adjustRightInd w:val="0"/>
              <w:rPr>
                <w:sz w:val="24"/>
                <w:szCs w:val="24"/>
                <w:lang w:val="pt-BR"/>
              </w:rPr>
            </w:pPr>
            <w:r w:rsidRPr="00AD3CA7">
              <w:rPr>
                <w:sz w:val="24"/>
                <w:szCs w:val="24"/>
                <w:lang w:val="pt-BR"/>
              </w:rPr>
              <w:t>Curatarea barelor de armatura de rugina executata mecanizat, cu discuri abrazive</w:t>
            </w:r>
          </w:p>
          <w:p w14:paraId="3A1A1477"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158FFD30"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4FF0D9C0" w14:textId="77777777" w:rsidR="00DD5A79" w:rsidRPr="00AD3CA7" w:rsidRDefault="00DD5A79" w:rsidP="00DB1C9A">
            <w:pPr>
              <w:jc w:val="center"/>
              <w:rPr>
                <w:sz w:val="24"/>
                <w:szCs w:val="24"/>
              </w:rPr>
            </w:pPr>
            <w:r w:rsidRPr="00AD3CA7">
              <w:rPr>
                <w:sz w:val="24"/>
                <w:szCs w:val="24"/>
              </w:rPr>
              <w:t>7,00</w:t>
            </w:r>
          </w:p>
        </w:tc>
      </w:tr>
      <w:tr w:rsidR="00DD5A79" w:rsidRPr="00AD3CA7" w14:paraId="69FB6E21"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F75654"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3FB79135" w14:textId="77777777" w:rsidR="00DD5A79" w:rsidRPr="00AD3CA7" w:rsidRDefault="00DD5A79" w:rsidP="00DB1C9A">
            <w:pPr>
              <w:jc w:val="center"/>
              <w:rPr>
                <w:sz w:val="24"/>
                <w:szCs w:val="24"/>
                <w:lang w:val="en-US"/>
              </w:rPr>
            </w:pPr>
            <w:r w:rsidRPr="00AD3CA7">
              <w:rPr>
                <w:sz w:val="24"/>
                <w:szCs w:val="24"/>
                <w:lang w:val="en-US"/>
              </w:rPr>
              <w:t>RpIzA03A</w:t>
            </w:r>
          </w:p>
          <w:p w14:paraId="004A7D0B"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4ABB9DB" w14:textId="77777777" w:rsidR="00DD5A79" w:rsidRPr="00AD3CA7" w:rsidRDefault="00DD5A79" w:rsidP="00DB1C9A">
            <w:pPr>
              <w:adjustRightInd w:val="0"/>
              <w:rPr>
                <w:sz w:val="24"/>
                <w:szCs w:val="24"/>
                <w:lang w:val="pt-BR"/>
              </w:rPr>
            </w:pPr>
            <w:r w:rsidRPr="00AD3CA7">
              <w:rPr>
                <w:sz w:val="24"/>
                <w:szCs w:val="24"/>
                <w:lang w:val="pt-BR"/>
              </w:rPr>
              <w:t>Pregatirea suprafetelor de beton tencuite ori netencuite sau de metal in vederea protectiei anticorozive, prin curatare cu peria de sirma</w:t>
            </w:r>
          </w:p>
          <w:p w14:paraId="0B05DC82"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7AE90FD6"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5A116FD0" w14:textId="77777777" w:rsidR="00DD5A79" w:rsidRPr="00AD3CA7" w:rsidRDefault="00DD5A79" w:rsidP="00DB1C9A">
            <w:pPr>
              <w:jc w:val="center"/>
              <w:rPr>
                <w:sz w:val="24"/>
                <w:szCs w:val="24"/>
              </w:rPr>
            </w:pPr>
            <w:r w:rsidRPr="00AD3CA7">
              <w:rPr>
                <w:sz w:val="24"/>
                <w:szCs w:val="24"/>
              </w:rPr>
              <w:t>25,00</w:t>
            </w:r>
          </w:p>
        </w:tc>
      </w:tr>
      <w:tr w:rsidR="00DD5A79" w:rsidRPr="00AD3CA7" w14:paraId="1666DE6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BCD395"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000DF50B" w14:textId="77777777" w:rsidR="00DD5A79" w:rsidRPr="00AD3CA7" w:rsidRDefault="00DD5A79" w:rsidP="00DB1C9A">
            <w:pPr>
              <w:jc w:val="center"/>
              <w:rPr>
                <w:sz w:val="24"/>
                <w:szCs w:val="24"/>
                <w:lang w:val="en-US"/>
              </w:rPr>
            </w:pPr>
            <w:r w:rsidRPr="00AD3CA7">
              <w:rPr>
                <w:sz w:val="24"/>
                <w:szCs w:val="24"/>
                <w:lang w:val="en-US"/>
              </w:rPr>
              <w:t>RpCJ12A</w:t>
            </w:r>
          </w:p>
          <w:p w14:paraId="327E487D"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1AFC4AB" w14:textId="77777777" w:rsidR="00DD5A79" w:rsidRPr="00AD3CA7" w:rsidRDefault="00DD5A79" w:rsidP="00DB1C9A">
            <w:pPr>
              <w:adjustRightInd w:val="0"/>
              <w:rPr>
                <w:sz w:val="24"/>
                <w:szCs w:val="24"/>
                <w:lang w:val="pt-BR"/>
              </w:rPr>
            </w:pPr>
            <w:r w:rsidRPr="00AD3CA7">
              <w:rPr>
                <w:sz w:val="24"/>
                <w:szCs w:val="24"/>
                <w:lang w:val="pt-BR"/>
              </w:rPr>
              <w:t>Tencuieli interioare si exterioare sclivisite, executate cu mortar de ciment M 100-T de 2 cm grosime medie, la pereti din beton sau caramida, cu suprafete plane</w:t>
            </w:r>
          </w:p>
          <w:p w14:paraId="3F18B2C2"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318E7FC3"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42C83A06" w14:textId="77777777" w:rsidR="00DD5A79" w:rsidRPr="00AD3CA7" w:rsidRDefault="00DD5A79" w:rsidP="00DB1C9A">
            <w:pPr>
              <w:jc w:val="center"/>
              <w:rPr>
                <w:sz w:val="24"/>
                <w:szCs w:val="24"/>
              </w:rPr>
            </w:pPr>
            <w:r w:rsidRPr="00AD3CA7">
              <w:rPr>
                <w:sz w:val="24"/>
                <w:szCs w:val="24"/>
              </w:rPr>
              <w:t>70,00</w:t>
            </w:r>
          </w:p>
        </w:tc>
      </w:tr>
      <w:tr w:rsidR="00DD5A79" w:rsidRPr="00AD3CA7" w14:paraId="18862E37"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6E2627"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33BA63C3" w14:textId="77777777" w:rsidR="00DD5A79" w:rsidRPr="00AD3CA7" w:rsidRDefault="00DD5A79" w:rsidP="00DB1C9A">
            <w:pPr>
              <w:jc w:val="center"/>
              <w:rPr>
                <w:sz w:val="24"/>
                <w:szCs w:val="24"/>
                <w:lang w:val="en-US"/>
              </w:rPr>
            </w:pPr>
            <w:r w:rsidRPr="00AD3CA7">
              <w:rPr>
                <w:sz w:val="24"/>
                <w:szCs w:val="24"/>
                <w:lang w:val="en-US"/>
              </w:rPr>
              <w:t>CP31A</w:t>
            </w:r>
          </w:p>
          <w:p w14:paraId="1091EF2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99097AA" w14:textId="77777777" w:rsidR="00DD5A79" w:rsidRPr="00AD3CA7" w:rsidRDefault="00DD5A79" w:rsidP="00DB1C9A">
            <w:pPr>
              <w:adjustRightInd w:val="0"/>
              <w:rPr>
                <w:sz w:val="24"/>
                <w:szCs w:val="24"/>
                <w:lang w:val="pt-BR"/>
              </w:rPr>
            </w:pPr>
            <w:r w:rsidRPr="00AD3CA7">
              <w:rPr>
                <w:sz w:val="24"/>
                <w:szCs w:val="24"/>
                <w:lang w:val="pt-BR"/>
              </w:rPr>
              <w:t>Etansarea rosturilor dintre  panourile de fatade la constructii industriale, cu inaltimea pina la 35 m, rosturi verticale, cu strat suport din polistiren celular obisnuit, de 24 mm grosime si 60-80 mm latime si ecran de etansare din chit, inclusiv umplerea spatiului dintre panouri si stilpii halei industriale cu vata minerala, fara lianti si cu mortar de ciment marca M 100-T</w:t>
            </w:r>
          </w:p>
          <w:p w14:paraId="4B172F32"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37A7438" w14:textId="77777777" w:rsidR="00DD5A79" w:rsidRPr="00AD3CA7" w:rsidRDefault="00DD5A79" w:rsidP="00DB1C9A">
            <w:pPr>
              <w:jc w:val="center"/>
              <w:rPr>
                <w:sz w:val="24"/>
                <w:szCs w:val="24"/>
              </w:rPr>
            </w:pPr>
            <w:r w:rsidRPr="00AD3CA7">
              <w:rPr>
                <w:sz w:val="24"/>
                <w:szCs w:val="24"/>
              </w:rPr>
              <w:t>m</w:t>
            </w:r>
          </w:p>
        </w:tc>
        <w:tc>
          <w:tcPr>
            <w:tcW w:w="1559" w:type="dxa"/>
            <w:tcBorders>
              <w:top w:val="single" w:sz="4" w:space="0" w:color="auto"/>
              <w:bottom w:val="single" w:sz="4" w:space="0" w:color="auto"/>
            </w:tcBorders>
            <w:vAlign w:val="center"/>
          </w:tcPr>
          <w:p w14:paraId="1BC96721" w14:textId="77777777" w:rsidR="00DD5A79" w:rsidRPr="00AD3CA7" w:rsidRDefault="00DD5A79" w:rsidP="00DB1C9A">
            <w:pPr>
              <w:jc w:val="center"/>
              <w:rPr>
                <w:sz w:val="24"/>
                <w:szCs w:val="24"/>
              </w:rPr>
            </w:pPr>
            <w:r w:rsidRPr="00AD3CA7">
              <w:rPr>
                <w:sz w:val="24"/>
                <w:szCs w:val="24"/>
              </w:rPr>
              <w:t>130,00</w:t>
            </w:r>
          </w:p>
        </w:tc>
      </w:tr>
      <w:tr w:rsidR="00DD5A79" w:rsidRPr="00AD3CA7" w14:paraId="737B6AD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A7A38F"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303A8BE7" w14:textId="77777777" w:rsidR="00DD5A79" w:rsidRPr="00AD3CA7" w:rsidRDefault="00DD5A79" w:rsidP="00DB1C9A">
            <w:pPr>
              <w:jc w:val="center"/>
              <w:rPr>
                <w:sz w:val="24"/>
                <w:szCs w:val="24"/>
                <w:lang w:val="en-US"/>
              </w:rPr>
            </w:pPr>
            <w:r w:rsidRPr="00AD3CA7">
              <w:rPr>
                <w:sz w:val="24"/>
                <w:szCs w:val="24"/>
                <w:lang w:val="en-US"/>
              </w:rPr>
              <w:t>CB14A</w:t>
            </w:r>
          </w:p>
          <w:p w14:paraId="5115E692"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03B5E15" w14:textId="77777777" w:rsidR="00DD5A79" w:rsidRPr="00AD3CA7" w:rsidRDefault="00DD5A79" w:rsidP="00DB1C9A">
            <w:pPr>
              <w:adjustRightInd w:val="0"/>
              <w:rPr>
                <w:sz w:val="24"/>
                <w:szCs w:val="24"/>
                <w:lang w:val="pt-BR"/>
              </w:rPr>
            </w:pPr>
            <w:r w:rsidRPr="00AD3CA7">
              <w:rPr>
                <w:sz w:val="24"/>
                <w:szCs w:val="24"/>
                <w:lang w:val="pt-BR"/>
              </w:rPr>
              <w:t>Schela metalica tubulara pentru lucrari pe suprafete verticale la inaltimi pina la 30 m inclusiv, cu imobilizarea schelei timp de 25 zile (200 ore)</w:t>
            </w:r>
          </w:p>
          <w:p w14:paraId="10952CD0"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45E4F197"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7B151960" w14:textId="77777777" w:rsidR="00DD5A79" w:rsidRPr="00AD3CA7" w:rsidRDefault="00DD5A79" w:rsidP="00DB1C9A">
            <w:pPr>
              <w:jc w:val="center"/>
              <w:rPr>
                <w:sz w:val="24"/>
                <w:szCs w:val="24"/>
              </w:rPr>
            </w:pPr>
            <w:r w:rsidRPr="00AD3CA7">
              <w:rPr>
                <w:sz w:val="24"/>
                <w:szCs w:val="24"/>
              </w:rPr>
              <w:t>90,00</w:t>
            </w:r>
          </w:p>
        </w:tc>
      </w:tr>
      <w:tr w:rsidR="00DD5A79" w:rsidRPr="00AD3CA7" w14:paraId="1FEF60C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BD9FFA" w14:textId="77777777" w:rsidR="00DD5A79" w:rsidRPr="00AD3CA7" w:rsidRDefault="00DD5A79" w:rsidP="00DB1C9A">
            <w:pPr>
              <w:jc w:val="center"/>
              <w:rPr>
                <w:sz w:val="24"/>
                <w:szCs w:val="24"/>
              </w:rPr>
            </w:pPr>
            <w:r w:rsidRPr="00AD3CA7">
              <w:rPr>
                <w:sz w:val="24"/>
                <w:szCs w:val="24"/>
              </w:rPr>
              <w:t>7</w:t>
            </w:r>
          </w:p>
        </w:tc>
        <w:tc>
          <w:tcPr>
            <w:tcW w:w="1701" w:type="dxa"/>
            <w:tcBorders>
              <w:top w:val="single" w:sz="4" w:space="0" w:color="auto"/>
              <w:bottom w:val="single" w:sz="4" w:space="0" w:color="auto"/>
            </w:tcBorders>
            <w:vAlign w:val="center"/>
          </w:tcPr>
          <w:p w14:paraId="65AF21BE" w14:textId="77777777" w:rsidR="00DD5A79" w:rsidRPr="00AD3CA7" w:rsidRDefault="00DD5A79" w:rsidP="00DB1C9A">
            <w:pPr>
              <w:jc w:val="center"/>
              <w:rPr>
                <w:sz w:val="24"/>
                <w:szCs w:val="24"/>
                <w:lang w:val="en-US"/>
              </w:rPr>
            </w:pPr>
            <w:r w:rsidRPr="00AD3CA7">
              <w:rPr>
                <w:sz w:val="24"/>
                <w:szCs w:val="24"/>
                <w:lang w:val="en-US"/>
              </w:rPr>
              <w:t>TrI1AA02C2</w:t>
            </w:r>
          </w:p>
          <w:p w14:paraId="0AAE73C2"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19B8502"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264A8C06"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14EA840B"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03D866E0" w14:textId="77777777" w:rsidR="00DD5A79" w:rsidRPr="00AD3CA7" w:rsidRDefault="00DD5A79" w:rsidP="00DB1C9A">
            <w:pPr>
              <w:jc w:val="center"/>
              <w:rPr>
                <w:sz w:val="24"/>
                <w:szCs w:val="24"/>
              </w:rPr>
            </w:pPr>
            <w:r w:rsidRPr="00AD3CA7">
              <w:rPr>
                <w:sz w:val="24"/>
                <w:szCs w:val="24"/>
              </w:rPr>
              <w:t>3,00</w:t>
            </w:r>
          </w:p>
        </w:tc>
      </w:tr>
      <w:tr w:rsidR="00DD5A79" w:rsidRPr="00AD3CA7" w14:paraId="58C1A5D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60EED0" w14:textId="77777777" w:rsidR="00DD5A79" w:rsidRPr="00AD3CA7" w:rsidRDefault="00DD5A79" w:rsidP="00DB1C9A">
            <w:pPr>
              <w:jc w:val="center"/>
              <w:rPr>
                <w:sz w:val="24"/>
                <w:szCs w:val="24"/>
              </w:rPr>
            </w:pPr>
            <w:r w:rsidRPr="00AD3CA7">
              <w:rPr>
                <w:sz w:val="24"/>
                <w:szCs w:val="24"/>
              </w:rPr>
              <w:lastRenderedPageBreak/>
              <w:t>8</w:t>
            </w:r>
          </w:p>
        </w:tc>
        <w:tc>
          <w:tcPr>
            <w:tcW w:w="1701" w:type="dxa"/>
            <w:tcBorders>
              <w:top w:val="single" w:sz="4" w:space="0" w:color="auto"/>
              <w:bottom w:val="single" w:sz="4" w:space="0" w:color="auto"/>
            </w:tcBorders>
            <w:vAlign w:val="center"/>
          </w:tcPr>
          <w:p w14:paraId="4AB67BB3" w14:textId="77777777" w:rsidR="00DD5A79" w:rsidRPr="00AD3CA7" w:rsidRDefault="00DD5A79" w:rsidP="00DB1C9A">
            <w:pPr>
              <w:jc w:val="center"/>
              <w:rPr>
                <w:sz w:val="24"/>
                <w:szCs w:val="24"/>
                <w:lang w:val="en-US"/>
              </w:rPr>
            </w:pPr>
            <w:r w:rsidRPr="00AD3CA7">
              <w:rPr>
                <w:sz w:val="24"/>
                <w:szCs w:val="24"/>
                <w:lang w:val="en-US"/>
              </w:rPr>
              <w:t>TsI50B10</w:t>
            </w:r>
          </w:p>
          <w:p w14:paraId="55B46F92"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6292350" w14:textId="77777777" w:rsidR="00DD5A79" w:rsidRPr="00AD3CA7" w:rsidRDefault="00DD5A79" w:rsidP="00DB1C9A">
            <w:pPr>
              <w:adjustRightInd w:val="0"/>
              <w:rPr>
                <w:sz w:val="24"/>
                <w:szCs w:val="24"/>
                <w:lang w:val="pt-BR"/>
              </w:rPr>
            </w:pPr>
            <w:r w:rsidRPr="00AD3CA7">
              <w:rPr>
                <w:sz w:val="24"/>
                <w:szCs w:val="24"/>
                <w:lang w:val="pt-BR"/>
              </w:rPr>
              <w:t>Transportarea pamintului cu autobasculanta de 5 t la distanta  de 20 km  (deseuri)</w:t>
            </w:r>
          </w:p>
          <w:p w14:paraId="733C5D6C"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6DD8DC43"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3386E310" w14:textId="77777777" w:rsidR="00DD5A79" w:rsidRPr="00AD3CA7" w:rsidRDefault="00DD5A79" w:rsidP="00DB1C9A">
            <w:pPr>
              <w:jc w:val="center"/>
              <w:rPr>
                <w:sz w:val="24"/>
                <w:szCs w:val="24"/>
              </w:rPr>
            </w:pPr>
            <w:r w:rsidRPr="00AD3CA7">
              <w:rPr>
                <w:sz w:val="24"/>
                <w:szCs w:val="24"/>
              </w:rPr>
              <w:t>3,00</w:t>
            </w:r>
          </w:p>
        </w:tc>
      </w:tr>
    </w:tbl>
    <w:p w14:paraId="18051350" w14:textId="77777777" w:rsidR="00DD5A79" w:rsidRPr="00AD3CA7" w:rsidRDefault="00DD5A79" w:rsidP="00DD5A79">
      <w:pPr>
        <w:rPr>
          <w:sz w:val="6"/>
          <w:szCs w:val="6"/>
        </w:rPr>
      </w:pPr>
      <w:r w:rsidRPr="00AD3CA7">
        <w:rPr>
          <w:sz w:val="24"/>
          <w:szCs w:val="24"/>
        </w:rPr>
        <w:t xml:space="preserve"> </w:t>
      </w:r>
    </w:p>
    <w:p w14:paraId="15C2997D"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65871771" w14:textId="77777777" w:rsidR="00DD5A79" w:rsidRPr="00AD3CA7" w:rsidRDefault="00DD5A79" w:rsidP="00DD5A79">
      <w:pPr>
        <w:rPr>
          <w:i/>
          <w:iCs/>
          <w:sz w:val="22"/>
          <w:szCs w:val="22"/>
          <w:lang w:val="pt-BR"/>
        </w:rPr>
      </w:pPr>
      <w:r w:rsidRPr="00AD3CA7">
        <w:rPr>
          <w:sz w:val="24"/>
          <w:szCs w:val="24"/>
          <w:lang w:val="en-US"/>
        </w:rPr>
        <w:tab/>
      </w:r>
      <w:r w:rsidRPr="00AD3CA7">
        <w:rPr>
          <w:sz w:val="28"/>
          <w:szCs w:val="28"/>
          <w:lang w:val="en-US"/>
        </w:rPr>
        <w:t xml:space="preserve">                                                                                                         </w:t>
      </w:r>
      <w:r w:rsidRPr="00AD3CA7">
        <w:rPr>
          <w:sz w:val="24"/>
          <w:szCs w:val="24"/>
          <w:lang w:val="pt-BR"/>
        </w:rPr>
        <w:tab/>
      </w:r>
    </w:p>
    <w:p w14:paraId="0A9B2B63" w14:textId="77777777" w:rsidR="00DD5A79" w:rsidRPr="00AD3CA7" w:rsidRDefault="00DD5A79" w:rsidP="00DD5A79">
      <w:pPr>
        <w:tabs>
          <w:tab w:val="left" w:pos="4786"/>
          <w:tab w:val="left" w:pos="10031"/>
        </w:tabs>
        <w:rPr>
          <w:sz w:val="4"/>
          <w:szCs w:val="4"/>
          <w:lang w:val="ro-RO"/>
        </w:rPr>
      </w:pPr>
    </w:p>
    <w:p w14:paraId="7DDC2690" w14:textId="77777777" w:rsidR="00DD5A79" w:rsidRPr="00AD3CA7" w:rsidRDefault="00DD5A79" w:rsidP="00DD5A79">
      <w:pPr>
        <w:jc w:val="right"/>
        <w:rPr>
          <w:b/>
          <w:bCs/>
          <w:i/>
          <w:iCs/>
          <w:sz w:val="22"/>
          <w:szCs w:val="22"/>
          <w:lang w:val="ro-RO"/>
        </w:rPr>
      </w:pPr>
      <w:r w:rsidRPr="00AD3CA7">
        <w:rPr>
          <w:b/>
          <w:bCs/>
          <w:i/>
          <w:iCs/>
          <w:sz w:val="22"/>
          <w:szCs w:val="22"/>
          <w:lang w:val="ro-RO"/>
        </w:rPr>
        <w:t>Anexa 15</w:t>
      </w:r>
    </w:p>
    <w:p w14:paraId="01C06BF6" w14:textId="77777777" w:rsidR="00DD5A79" w:rsidRPr="00AD3CA7" w:rsidRDefault="00DD5A79" w:rsidP="00DD5A79">
      <w:pPr>
        <w:jc w:val="right"/>
        <w:rPr>
          <w:i/>
          <w:iCs/>
          <w:sz w:val="22"/>
          <w:szCs w:val="22"/>
          <w:lang w:val="ro-RO"/>
        </w:rPr>
      </w:pPr>
    </w:p>
    <w:tbl>
      <w:tblPr>
        <w:tblW w:w="0" w:type="auto"/>
        <w:tblLayout w:type="fixed"/>
        <w:tblLook w:val="0000" w:firstRow="0" w:lastRow="0" w:firstColumn="0" w:lastColumn="0" w:noHBand="0" w:noVBand="0"/>
      </w:tblPr>
      <w:tblGrid>
        <w:gridCol w:w="4786"/>
        <w:gridCol w:w="5245"/>
      </w:tblGrid>
      <w:tr w:rsidR="00DD5A79" w:rsidRPr="00AD3CA7" w14:paraId="3270A175" w14:textId="77777777" w:rsidTr="00DB1C9A">
        <w:tblPrEx>
          <w:tblCellMar>
            <w:top w:w="0" w:type="dxa"/>
            <w:bottom w:w="0" w:type="dxa"/>
          </w:tblCellMar>
        </w:tblPrEx>
        <w:tc>
          <w:tcPr>
            <w:tcW w:w="4786" w:type="dxa"/>
            <w:tcBorders>
              <w:top w:val="nil"/>
              <w:left w:val="nil"/>
              <w:bottom w:val="single" w:sz="6" w:space="0" w:color="auto"/>
              <w:right w:val="nil"/>
            </w:tcBorders>
          </w:tcPr>
          <w:p w14:paraId="4DFA6368" w14:textId="77777777" w:rsidR="00DD5A79" w:rsidRPr="00AD3CA7" w:rsidRDefault="00DD5A79" w:rsidP="00DB1C9A">
            <w:pPr>
              <w:rPr>
                <w:b/>
                <w:bCs/>
                <w:sz w:val="32"/>
                <w:szCs w:val="32"/>
                <w:lang w:val="pt-BR"/>
              </w:rPr>
            </w:pPr>
            <w:r w:rsidRPr="00AD3CA7">
              <w:rPr>
                <w:b/>
                <w:bCs/>
                <w:sz w:val="28"/>
                <w:szCs w:val="28"/>
                <w:lang w:val="pt-BR"/>
              </w:rPr>
              <w:t xml:space="preserve">Obiect: Sursa nr.2 </w:t>
            </w:r>
          </w:p>
        </w:tc>
        <w:tc>
          <w:tcPr>
            <w:tcW w:w="5245" w:type="dxa"/>
            <w:tcBorders>
              <w:top w:val="nil"/>
              <w:left w:val="nil"/>
              <w:bottom w:val="nil"/>
              <w:right w:val="nil"/>
            </w:tcBorders>
          </w:tcPr>
          <w:p w14:paraId="19C4589D" w14:textId="77777777" w:rsidR="00DD5A79" w:rsidRPr="00AD3CA7" w:rsidRDefault="00DD5A79" w:rsidP="00DB1C9A">
            <w:pPr>
              <w:jc w:val="right"/>
              <w:rPr>
                <w:sz w:val="22"/>
                <w:szCs w:val="22"/>
                <w:lang w:val="en-US"/>
              </w:rPr>
            </w:pPr>
            <w:r w:rsidRPr="00AD3CA7">
              <w:rPr>
                <w:sz w:val="22"/>
                <w:szCs w:val="22"/>
                <w:lang w:val="en-US"/>
              </w:rPr>
              <w:t>Formular Nr.1</w:t>
            </w:r>
          </w:p>
          <w:p w14:paraId="1C88429F" w14:textId="77777777" w:rsidR="00DD5A79" w:rsidRPr="00AD3CA7" w:rsidRDefault="00DD5A79" w:rsidP="00DB1C9A">
            <w:pPr>
              <w:jc w:val="right"/>
              <w:rPr>
                <w:sz w:val="16"/>
                <w:szCs w:val="16"/>
              </w:rPr>
            </w:pPr>
          </w:p>
        </w:tc>
      </w:tr>
      <w:tr w:rsidR="00DD5A79" w:rsidRPr="00AD3CA7" w14:paraId="22CD20FC" w14:textId="77777777" w:rsidTr="00DB1C9A">
        <w:tblPrEx>
          <w:tblCellMar>
            <w:top w:w="0" w:type="dxa"/>
            <w:bottom w:w="0" w:type="dxa"/>
          </w:tblCellMar>
        </w:tblPrEx>
        <w:tc>
          <w:tcPr>
            <w:tcW w:w="4786" w:type="dxa"/>
            <w:tcBorders>
              <w:top w:val="nil"/>
              <w:left w:val="nil"/>
              <w:bottom w:val="nil"/>
              <w:right w:val="nil"/>
            </w:tcBorders>
          </w:tcPr>
          <w:p w14:paraId="25EEDB39"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575CEBC1" w14:textId="77777777" w:rsidR="00DD5A79" w:rsidRPr="00AD3CA7" w:rsidRDefault="00DD5A79" w:rsidP="00DB1C9A">
            <w:pPr>
              <w:jc w:val="center"/>
              <w:rPr>
                <w:sz w:val="22"/>
                <w:szCs w:val="22"/>
              </w:rPr>
            </w:pPr>
          </w:p>
        </w:tc>
      </w:tr>
    </w:tbl>
    <w:p w14:paraId="32771D2B" w14:textId="77777777" w:rsidR="00DD5A79" w:rsidRPr="00AD3CA7" w:rsidRDefault="00DD5A79" w:rsidP="00DD5A79">
      <w:pPr>
        <w:rPr>
          <w:sz w:val="22"/>
          <w:szCs w:val="22"/>
        </w:rPr>
      </w:pPr>
    </w:p>
    <w:p w14:paraId="1EA6C840" w14:textId="77777777" w:rsidR="00DD5A79" w:rsidRPr="00AD3CA7" w:rsidRDefault="00DD5A79" w:rsidP="00DD5A79">
      <w:pPr>
        <w:rPr>
          <w:sz w:val="32"/>
          <w:szCs w:val="32"/>
        </w:rPr>
      </w:pPr>
    </w:p>
    <w:p w14:paraId="7F5CF99E" w14:textId="77777777" w:rsidR="00DD5A79" w:rsidRPr="00AD3CA7" w:rsidRDefault="00DD5A79" w:rsidP="00DD5A79">
      <w:pPr>
        <w:jc w:val="center"/>
        <w:rPr>
          <w:b/>
          <w:bCs/>
          <w:sz w:val="28"/>
          <w:szCs w:val="28"/>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nr.15</w:t>
      </w:r>
    </w:p>
    <w:p w14:paraId="2CE10F58" w14:textId="77777777" w:rsidR="00DD5A79" w:rsidRPr="00AD3CA7" w:rsidRDefault="00DD5A79" w:rsidP="00DD5A79">
      <w:pPr>
        <w:jc w:val="center"/>
        <w:rPr>
          <w:b/>
          <w:bCs/>
          <w:sz w:val="26"/>
          <w:szCs w:val="28"/>
          <w:lang w:val="pt-BR"/>
        </w:rPr>
      </w:pPr>
      <w:r w:rsidRPr="00AD3CA7">
        <w:rPr>
          <w:b/>
          <w:bCs/>
          <w:sz w:val="28"/>
          <w:szCs w:val="28"/>
          <w:lang w:val="pt-BR"/>
        </w:rPr>
        <w:t xml:space="preserve">Lot 4.5.  </w:t>
      </w:r>
      <w:r w:rsidRPr="00AD3CA7">
        <w:rPr>
          <w:b/>
          <w:bCs/>
          <w:sz w:val="26"/>
          <w:szCs w:val="28"/>
          <w:lang w:val="pt-BR"/>
        </w:rPr>
        <w:t xml:space="preserve">Etanșarea rosturilor suprafetelor pereților exteriori cu material </w:t>
      </w:r>
    </w:p>
    <w:p w14:paraId="51168101" w14:textId="77777777" w:rsidR="00DD5A79" w:rsidRPr="00AD3CA7" w:rsidRDefault="00DD5A79" w:rsidP="00DD5A79">
      <w:pPr>
        <w:jc w:val="center"/>
        <w:rPr>
          <w:b/>
          <w:bCs/>
          <w:sz w:val="26"/>
          <w:szCs w:val="28"/>
          <w:lang w:val="pt-BR"/>
        </w:rPr>
      </w:pPr>
      <w:r w:rsidRPr="00AD3CA7">
        <w:rPr>
          <w:b/>
          <w:bCs/>
          <w:sz w:val="26"/>
          <w:szCs w:val="28"/>
          <w:lang w:val="pt-BR"/>
        </w:rPr>
        <w:t xml:space="preserve">de etanșare elastic a clădirilor curățarea preliminară a apei, </w:t>
      </w:r>
    </w:p>
    <w:p w14:paraId="675FDBA0" w14:textId="77777777" w:rsidR="00DD5A79" w:rsidRPr="00AD3CA7" w:rsidRDefault="00DD5A79" w:rsidP="00DD5A79">
      <w:pPr>
        <w:jc w:val="center"/>
        <w:rPr>
          <w:b/>
          <w:bCs/>
          <w:sz w:val="26"/>
          <w:szCs w:val="28"/>
          <w:lang w:val="pt-BR"/>
        </w:rPr>
      </w:pPr>
      <w:r w:rsidRPr="00AD3CA7">
        <w:rPr>
          <w:b/>
          <w:bCs/>
          <w:sz w:val="26"/>
          <w:szCs w:val="28"/>
          <w:lang w:val="pt-BR"/>
        </w:rPr>
        <w:t>Sursa nr.2, str. Vadul lui Voda, 5</w:t>
      </w:r>
    </w:p>
    <w:p w14:paraId="63798847" w14:textId="77777777" w:rsidR="00DD5A79" w:rsidRPr="00AD3CA7" w:rsidRDefault="00DD5A79" w:rsidP="00DD5A79">
      <w:pPr>
        <w:jc w:val="center"/>
        <w:rPr>
          <w:sz w:val="26"/>
          <w:szCs w:val="24"/>
          <w:lang w:val="pt-BR"/>
        </w:rPr>
      </w:pPr>
    </w:p>
    <w:tbl>
      <w:tblPr>
        <w:tblW w:w="10206" w:type="dxa"/>
        <w:tblInd w:w="108" w:type="dxa"/>
        <w:tblLayout w:type="fixed"/>
        <w:tblLook w:val="0000" w:firstRow="0" w:lastRow="0" w:firstColumn="0" w:lastColumn="0" w:noHBand="0" w:noVBand="0"/>
      </w:tblPr>
      <w:tblGrid>
        <w:gridCol w:w="567"/>
        <w:gridCol w:w="1701"/>
        <w:gridCol w:w="4961"/>
        <w:gridCol w:w="1418"/>
        <w:gridCol w:w="1559"/>
      </w:tblGrid>
      <w:tr w:rsidR="00DD5A79" w:rsidRPr="00AD3CA7" w14:paraId="7BDD7DEC" w14:textId="77777777" w:rsidTr="00DB1C9A">
        <w:tblPrEx>
          <w:tblCellMar>
            <w:top w:w="0" w:type="dxa"/>
            <w:bottom w:w="0" w:type="dxa"/>
          </w:tblCellMar>
        </w:tblPrEx>
        <w:trPr>
          <w:cantSplit/>
          <w:trHeight w:val="253"/>
        </w:trPr>
        <w:tc>
          <w:tcPr>
            <w:tcW w:w="567" w:type="dxa"/>
            <w:vMerge w:val="restart"/>
            <w:tcBorders>
              <w:top w:val="single" w:sz="6" w:space="0" w:color="auto"/>
              <w:left w:val="single" w:sz="6" w:space="0" w:color="auto"/>
              <w:bottom w:val="nil"/>
              <w:right w:val="nil"/>
            </w:tcBorders>
            <w:shd w:val="pct5" w:color="auto" w:fill="auto"/>
          </w:tcPr>
          <w:p w14:paraId="486DEEFF" w14:textId="77777777" w:rsidR="00DD5A79" w:rsidRPr="00AD3CA7" w:rsidRDefault="00DD5A79" w:rsidP="00DB1C9A">
            <w:pPr>
              <w:ind w:right="-108"/>
              <w:jc w:val="center"/>
              <w:rPr>
                <w:sz w:val="22"/>
                <w:szCs w:val="22"/>
                <w:lang w:val="en-US"/>
              </w:rPr>
            </w:pPr>
            <w:r w:rsidRPr="00AD3CA7">
              <w:rPr>
                <w:sz w:val="22"/>
                <w:szCs w:val="22"/>
              </w:rPr>
              <w:t>№</w:t>
            </w:r>
          </w:p>
          <w:p w14:paraId="3C76995C"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CE62767"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482711D" w14:textId="77777777" w:rsidR="00DD5A79" w:rsidRPr="00AD3CA7" w:rsidRDefault="00DD5A79" w:rsidP="00DB1C9A">
            <w:pPr>
              <w:jc w:val="center"/>
              <w:rPr>
                <w:sz w:val="22"/>
                <w:szCs w:val="22"/>
                <w:lang w:val="ro-RO"/>
              </w:rPr>
            </w:pPr>
          </w:p>
          <w:p w14:paraId="6B3A1F14" w14:textId="77777777" w:rsidR="00DD5A79" w:rsidRPr="00AD3CA7" w:rsidRDefault="00DD5A79" w:rsidP="00DB1C9A">
            <w:pPr>
              <w:jc w:val="center"/>
              <w:rPr>
                <w:sz w:val="22"/>
                <w:szCs w:val="22"/>
                <w:lang w:val="ro-RO"/>
              </w:rPr>
            </w:pPr>
            <w:r w:rsidRPr="00AD3CA7">
              <w:rPr>
                <w:sz w:val="22"/>
                <w:szCs w:val="22"/>
                <w:lang w:val="ro-RO"/>
              </w:rPr>
              <w:t xml:space="preserve">Denumire lucrărilor  </w:t>
            </w:r>
          </w:p>
          <w:p w14:paraId="2FC72F4A" w14:textId="77777777" w:rsidR="00DD5A79" w:rsidRPr="00AD3CA7" w:rsidRDefault="00DD5A79" w:rsidP="00DB1C9A">
            <w:pPr>
              <w:jc w:val="center"/>
              <w:rPr>
                <w:sz w:val="22"/>
                <w:szCs w:val="22"/>
              </w:rPr>
            </w:pPr>
            <w:r w:rsidRPr="00AD3CA7">
              <w:rPr>
                <w:sz w:val="22"/>
                <w:szCs w:val="22"/>
                <w:lang w:val="ro-RO"/>
              </w:rPr>
              <w:t xml:space="preserve">     </w:t>
            </w:r>
          </w:p>
        </w:tc>
        <w:tc>
          <w:tcPr>
            <w:tcW w:w="1418" w:type="dxa"/>
            <w:vMerge w:val="restart"/>
            <w:tcBorders>
              <w:top w:val="single" w:sz="6" w:space="0" w:color="auto"/>
              <w:left w:val="single" w:sz="6" w:space="0" w:color="auto"/>
              <w:bottom w:val="nil"/>
              <w:right w:val="nil"/>
            </w:tcBorders>
            <w:shd w:val="pct5" w:color="auto" w:fill="auto"/>
          </w:tcPr>
          <w:p w14:paraId="076DE874"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E7B50F5"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7EE5C590" w14:textId="77777777" w:rsidTr="00DB1C9A">
        <w:tblPrEx>
          <w:tblCellMar>
            <w:top w:w="0" w:type="dxa"/>
            <w:bottom w:w="0" w:type="dxa"/>
          </w:tblCellMar>
        </w:tblPrEx>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7B34CC67"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3928D6B" w14:textId="77777777" w:rsidR="00DD5A79" w:rsidRPr="00AD3CA7"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8482168" w14:textId="77777777" w:rsidR="00DD5A79" w:rsidRPr="00AD3CA7" w:rsidRDefault="00DD5A79" w:rsidP="00DB1C9A">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22365CF6" w14:textId="77777777" w:rsidR="00DD5A79" w:rsidRPr="00AD3CA7" w:rsidRDefault="00DD5A79" w:rsidP="00DB1C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A991C77" w14:textId="77777777" w:rsidR="00DD5A79" w:rsidRPr="00AD3CA7" w:rsidRDefault="00DD5A79" w:rsidP="00DB1C9A">
            <w:pPr>
              <w:jc w:val="center"/>
              <w:rPr>
                <w:sz w:val="22"/>
                <w:szCs w:val="22"/>
                <w:lang w:val="en-US"/>
              </w:rPr>
            </w:pPr>
          </w:p>
        </w:tc>
      </w:tr>
    </w:tbl>
    <w:p w14:paraId="4FD91854" w14:textId="77777777" w:rsidR="00DD5A79" w:rsidRPr="00AD3CA7" w:rsidRDefault="00DD5A79" w:rsidP="00DD5A79">
      <w:pPr>
        <w:rPr>
          <w:sz w:val="2"/>
          <w:szCs w:val="2"/>
          <w:lang w:val="en-US"/>
        </w:rPr>
      </w:pPr>
    </w:p>
    <w:tbl>
      <w:tblPr>
        <w:tblW w:w="10206" w:type="dxa"/>
        <w:tblInd w:w="108" w:type="dxa"/>
        <w:tblLayout w:type="fixed"/>
        <w:tblLook w:val="0000" w:firstRow="0" w:lastRow="0" w:firstColumn="0" w:lastColumn="0" w:noHBand="0" w:noVBand="0"/>
      </w:tblPr>
      <w:tblGrid>
        <w:gridCol w:w="567"/>
        <w:gridCol w:w="1701"/>
        <w:gridCol w:w="4961"/>
        <w:gridCol w:w="1418"/>
        <w:gridCol w:w="1559"/>
      </w:tblGrid>
      <w:tr w:rsidR="00DD5A79" w:rsidRPr="00AD3CA7" w14:paraId="3E3919EF" w14:textId="77777777" w:rsidTr="00DB1C9A">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14:paraId="56872176"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91B88A2" w14:textId="77777777" w:rsidR="00DD5A79" w:rsidRPr="00AD3CA7" w:rsidRDefault="00DD5A79" w:rsidP="00DB1C9A">
            <w:pPr>
              <w:ind w:left="-120" w:right="-108"/>
              <w:jc w:val="center"/>
              <w:rPr>
                <w:sz w:val="22"/>
                <w:szCs w:val="22"/>
              </w:rPr>
            </w:pPr>
            <w:r w:rsidRPr="00AD3CA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0555D62" w14:textId="77777777" w:rsidR="00DD5A79" w:rsidRPr="00AD3CA7" w:rsidRDefault="00DD5A79" w:rsidP="00DB1C9A">
            <w:pPr>
              <w:jc w:val="center"/>
              <w:rPr>
                <w:sz w:val="22"/>
                <w:szCs w:val="22"/>
              </w:rPr>
            </w:pPr>
            <w:r w:rsidRPr="00AD3CA7">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75EC4AB8"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4FB780C"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199E745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2FA4BACB"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5D9ED6D6" w14:textId="77777777" w:rsidR="00DD5A79" w:rsidRPr="00AD3CA7" w:rsidRDefault="00DD5A79" w:rsidP="00DB1C9A">
            <w:pPr>
              <w:jc w:val="center"/>
              <w:rPr>
                <w:sz w:val="24"/>
                <w:szCs w:val="24"/>
                <w:lang w:val="en-US"/>
              </w:rPr>
            </w:pPr>
            <w:r w:rsidRPr="00AD3CA7">
              <w:rPr>
                <w:sz w:val="24"/>
                <w:szCs w:val="24"/>
                <w:lang w:val="en-US"/>
              </w:rPr>
              <w:t>CP31A</w:t>
            </w:r>
          </w:p>
          <w:p w14:paraId="31A4A875"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4DF6CBE" w14:textId="77777777" w:rsidR="00DD5A79" w:rsidRPr="00AD3CA7" w:rsidRDefault="00DD5A79" w:rsidP="00DB1C9A">
            <w:pPr>
              <w:adjustRightInd w:val="0"/>
              <w:rPr>
                <w:sz w:val="24"/>
                <w:szCs w:val="24"/>
                <w:lang w:val="pt-BR"/>
              </w:rPr>
            </w:pPr>
            <w:r w:rsidRPr="00AD3CA7">
              <w:rPr>
                <w:sz w:val="24"/>
                <w:szCs w:val="24"/>
                <w:lang w:val="pt-BR"/>
              </w:rPr>
              <w:t>Etansarea rosturilor dintre  panourile de fatade la constructii industriale, cu inaltimea pina la 35 m, rosturi verticale, cu strat suport din polistiren celular obisnuit, de 24 mm grosime si 60-80 mm latime si ecran de etansare din chit, inclusiv umplerea spatiului dintre panouri si stilpii halei industriale cu vata minerala, fara lianti si cu mortar de ciment marca M 100-T</w:t>
            </w:r>
          </w:p>
          <w:p w14:paraId="5A5B7F80"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03374079" w14:textId="77777777" w:rsidR="00DD5A79" w:rsidRPr="00AD3CA7" w:rsidRDefault="00DD5A79" w:rsidP="00DB1C9A">
            <w:pPr>
              <w:jc w:val="center"/>
              <w:rPr>
                <w:sz w:val="24"/>
                <w:szCs w:val="24"/>
              </w:rPr>
            </w:pPr>
            <w:r w:rsidRPr="00AD3CA7">
              <w:rPr>
                <w:sz w:val="24"/>
                <w:szCs w:val="24"/>
              </w:rPr>
              <w:t>m</w:t>
            </w:r>
          </w:p>
        </w:tc>
        <w:tc>
          <w:tcPr>
            <w:tcW w:w="1559" w:type="dxa"/>
            <w:tcBorders>
              <w:top w:val="single" w:sz="4" w:space="0" w:color="auto"/>
              <w:bottom w:val="single" w:sz="4" w:space="0" w:color="auto"/>
            </w:tcBorders>
            <w:vAlign w:val="center"/>
          </w:tcPr>
          <w:p w14:paraId="79B115CE" w14:textId="77777777" w:rsidR="00DD5A79" w:rsidRPr="00AD3CA7" w:rsidRDefault="00DD5A79" w:rsidP="00DB1C9A">
            <w:pPr>
              <w:jc w:val="center"/>
              <w:rPr>
                <w:sz w:val="24"/>
                <w:szCs w:val="24"/>
              </w:rPr>
            </w:pPr>
            <w:r w:rsidRPr="00AD3CA7">
              <w:rPr>
                <w:sz w:val="24"/>
                <w:szCs w:val="24"/>
              </w:rPr>
              <w:t>110,00</w:t>
            </w:r>
          </w:p>
        </w:tc>
      </w:tr>
      <w:tr w:rsidR="00DD5A79" w:rsidRPr="00AD3CA7" w14:paraId="1FF03FE5"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6EE27C7B"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01CE6815" w14:textId="77777777" w:rsidR="00DD5A79" w:rsidRPr="00AD3CA7" w:rsidRDefault="00DD5A79" w:rsidP="00DB1C9A">
            <w:pPr>
              <w:jc w:val="center"/>
              <w:rPr>
                <w:sz w:val="24"/>
                <w:szCs w:val="24"/>
                <w:lang w:val="en-US"/>
              </w:rPr>
            </w:pPr>
            <w:r w:rsidRPr="00AD3CA7">
              <w:rPr>
                <w:sz w:val="24"/>
                <w:szCs w:val="24"/>
                <w:lang w:val="en-US"/>
              </w:rPr>
              <w:t>TsH82A</w:t>
            </w:r>
          </w:p>
          <w:p w14:paraId="667BA89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0FFCD8D" w14:textId="77777777" w:rsidR="00DD5A79" w:rsidRPr="00AD3CA7" w:rsidRDefault="00DD5A79" w:rsidP="00DB1C9A">
            <w:pPr>
              <w:adjustRightInd w:val="0"/>
              <w:rPr>
                <w:sz w:val="24"/>
                <w:szCs w:val="24"/>
                <w:lang w:val="en-US"/>
              </w:rPr>
            </w:pPr>
            <w:r w:rsidRPr="00AD3CA7">
              <w:rPr>
                <w:sz w:val="24"/>
                <w:szCs w:val="24"/>
              </w:rPr>
              <w:t>Maturarea aleelor, cu murdarie mica</w:t>
            </w:r>
          </w:p>
          <w:p w14:paraId="607D6E24" w14:textId="77777777" w:rsidR="00DD5A79" w:rsidRPr="00AD3CA7" w:rsidRDefault="00DD5A79" w:rsidP="00DB1C9A">
            <w:pPr>
              <w:rPr>
                <w:sz w:val="24"/>
                <w:szCs w:val="24"/>
              </w:rPr>
            </w:pPr>
          </w:p>
        </w:tc>
        <w:tc>
          <w:tcPr>
            <w:tcW w:w="1418" w:type="dxa"/>
            <w:tcBorders>
              <w:top w:val="single" w:sz="4" w:space="0" w:color="auto"/>
              <w:bottom w:val="single" w:sz="4" w:space="0" w:color="auto"/>
            </w:tcBorders>
            <w:vAlign w:val="center"/>
          </w:tcPr>
          <w:p w14:paraId="46F745B3" w14:textId="77777777" w:rsidR="00DD5A79" w:rsidRPr="00AD3CA7" w:rsidRDefault="00DD5A79" w:rsidP="00DB1C9A">
            <w:pPr>
              <w:jc w:val="center"/>
              <w:rPr>
                <w:sz w:val="24"/>
                <w:szCs w:val="24"/>
              </w:rPr>
            </w:pPr>
            <w:r w:rsidRPr="00AD3CA7">
              <w:rPr>
                <w:sz w:val="24"/>
                <w:szCs w:val="24"/>
              </w:rPr>
              <w:t>100m2</w:t>
            </w:r>
          </w:p>
        </w:tc>
        <w:tc>
          <w:tcPr>
            <w:tcW w:w="1559" w:type="dxa"/>
            <w:tcBorders>
              <w:top w:val="single" w:sz="4" w:space="0" w:color="auto"/>
              <w:bottom w:val="single" w:sz="4" w:space="0" w:color="auto"/>
            </w:tcBorders>
            <w:vAlign w:val="center"/>
          </w:tcPr>
          <w:p w14:paraId="1739D014" w14:textId="77777777" w:rsidR="00DD5A79" w:rsidRPr="00AD3CA7" w:rsidRDefault="00DD5A79" w:rsidP="00DB1C9A">
            <w:pPr>
              <w:jc w:val="center"/>
              <w:rPr>
                <w:sz w:val="24"/>
                <w:szCs w:val="24"/>
              </w:rPr>
            </w:pPr>
            <w:r w:rsidRPr="00AD3CA7">
              <w:rPr>
                <w:sz w:val="24"/>
                <w:szCs w:val="24"/>
              </w:rPr>
              <w:t>1,50</w:t>
            </w:r>
          </w:p>
        </w:tc>
      </w:tr>
      <w:tr w:rsidR="00DD5A79" w:rsidRPr="00AD3CA7" w14:paraId="61FAA05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5ED0099C"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6E0D8235" w14:textId="77777777" w:rsidR="00DD5A79" w:rsidRPr="00AD3CA7" w:rsidRDefault="00DD5A79" w:rsidP="00DB1C9A">
            <w:pPr>
              <w:jc w:val="center"/>
              <w:rPr>
                <w:sz w:val="24"/>
                <w:szCs w:val="24"/>
                <w:lang w:val="en-US"/>
              </w:rPr>
            </w:pPr>
            <w:r w:rsidRPr="00AD3CA7">
              <w:rPr>
                <w:sz w:val="24"/>
                <w:szCs w:val="24"/>
                <w:lang w:val="en-US"/>
              </w:rPr>
              <w:t>TrI1AA02C2</w:t>
            </w:r>
          </w:p>
          <w:p w14:paraId="1749119C"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693545F1"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3BC91833"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2CB23AB7"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4C833E52" w14:textId="77777777" w:rsidR="00DD5A79" w:rsidRPr="00AD3CA7" w:rsidRDefault="00DD5A79" w:rsidP="00DB1C9A">
            <w:pPr>
              <w:jc w:val="center"/>
              <w:rPr>
                <w:sz w:val="24"/>
                <w:szCs w:val="24"/>
              </w:rPr>
            </w:pPr>
            <w:r w:rsidRPr="00AD3CA7">
              <w:rPr>
                <w:sz w:val="24"/>
                <w:szCs w:val="24"/>
              </w:rPr>
              <w:t>1,00</w:t>
            </w:r>
          </w:p>
        </w:tc>
      </w:tr>
      <w:tr w:rsidR="00DD5A79" w:rsidRPr="00AD3CA7" w14:paraId="36C8FBC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66E5E732"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1CE34ED8" w14:textId="77777777" w:rsidR="00DD5A79" w:rsidRPr="00AD3CA7" w:rsidRDefault="00DD5A79" w:rsidP="00DB1C9A">
            <w:pPr>
              <w:jc w:val="center"/>
              <w:rPr>
                <w:sz w:val="24"/>
                <w:szCs w:val="24"/>
                <w:lang w:val="en-US"/>
              </w:rPr>
            </w:pPr>
            <w:r w:rsidRPr="00AD3CA7">
              <w:rPr>
                <w:sz w:val="24"/>
                <w:szCs w:val="24"/>
                <w:lang w:val="en-US"/>
              </w:rPr>
              <w:t>TsI50B10</w:t>
            </w:r>
          </w:p>
          <w:p w14:paraId="57547A9A"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EF04062" w14:textId="77777777" w:rsidR="00DD5A79" w:rsidRPr="00AD3CA7" w:rsidRDefault="00DD5A79" w:rsidP="00DB1C9A">
            <w:pPr>
              <w:adjustRightInd w:val="0"/>
              <w:rPr>
                <w:sz w:val="24"/>
                <w:szCs w:val="24"/>
                <w:lang w:val="pt-BR"/>
              </w:rPr>
            </w:pPr>
            <w:r w:rsidRPr="00AD3CA7">
              <w:rPr>
                <w:sz w:val="24"/>
                <w:szCs w:val="24"/>
                <w:lang w:val="pt-BR"/>
              </w:rPr>
              <w:t>Transportarea pamintului cu autobasculanta de 5 t la distanta  de 20 km  (deseuri)</w:t>
            </w:r>
          </w:p>
          <w:p w14:paraId="41E2D2A8"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35B855D1"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7BC10425" w14:textId="77777777" w:rsidR="00DD5A79" w:rsidRPr="00AD3CA7" w:rsidRDefault="00DD5A79" w:rsidP="00DB1C9A">
            <w:pPr>
              <w:jc w:val="center"/>
              <w:rPr>
                <w:sz w:val="24"/>
                <w:szCs w:val="24"/>
              </w:rPr>
            </w:pPr>
            <w:r w:rsidRPr="00AD3CA7">
              <w:rPr>
                <w:sz w:val="24"/>
                <w:szCs w:val="24"/>
              </w:rPr>
              <w:t>1,00</w:t>
            </w:r>
          </w:p>
        </w:tc>
      </w:tr>
    </w:tbl>
    <w:p w14:paraId="576EB569" w14:textId="77777777" w:rsidR="00DD5A79" w:rsidRPr="00AD3CA7" w:rsidRDefault="00DD5A79" w:rsidP="00DD5A79">
      <w:pPr>
        <w:rPr>
          <w:sz w:val="6"/>
          <w:szCs w:val="6"/>
        </w:rPr>
      </w:pPr>
      <w:r w:rsidRPr="00AD3CA7">
        <w:rPr>
          <w:sz w:val="24"/>
          <w:szCs w:val="24"/>
        </w:rPr>
        <w:t xml:space="preserve"> </w:t>
      </w:r>
    </w:p>
    <w:p w14:paraId="4D3273FB"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2398412C" w14:textId="77777777" w:rsidR="00DD5A79" w:rsidRPr="00AD3CA7" w:rsidRDefault="00DD5A79" w:rsidP="00DD5A79">
      <w:pPr>
        <w:rPr>
          <w:sz w:val="28"/>
          <w:szCs w:val="28"/>
          <w:lang w:val="en-US"/>
        </w:rPr>
      </w:pPr>
      <w:r w:rsidRPr="00AD3CA7">
        <w:rPr>
          <w:sz w:val="24"/>
          <w:szCs w:val="24"/>
          <w:lang w:val="en-US"/>
        </w:rPr>
        <w:tab/>
      </w:r>
      <w:r w:rsidRPr="00AD3CA7">
        <w:rPr>
          <w:sz w:val="28"/>
          <w:szCs w:val="28"/>
          <w:lang w:val="en-US"/>
        </w:rPr>
        <w:t xml:space="preserve">                                                                                                         </w:t>
      </w:r>
    </w:p>
    <w:p w14:paraId="2308F86C" w14:textId="77777777" w:rsidR="00DD5A79" w:rsidRPr="00AD3CA7" w:rsidRDefault="00DD5A79" w:rsidP="00DD5A79">
      <w:pPr>
        <w:jc w:val="right"/>
        <w:rPr>
          <w:i/>
          <w:iCs/>
          <w:sz w:val="22"/>
          <w:szCs w:val="22"/>
          <w:lang w:val="ro-RO"/>
        </w:rPr>
      </w:pPr>
    </w:p>
    <w:p w14:paraId="2A2F0CFF" w14:textId="77777777" w:rsidR="00DD5A79" w:rsidRPr="00AD3CA7" w:rsidRDefault="00DD5A79" w:rsidP="00DD5A79">
      <w:pPr>
        <w:jc w:val="right"/>
        <w:rPr>
          <w:i/>
          <w:iCs/>
          <w:sz w:val="22"/>
          <w:szCs w:val="22"/>
          <w:lang w:val="ro-RO"/>
        </w:rPr>
      </w:pPr>
    </w:p>
    <w:p w14:paraId="6A124A3B" w14:textId="77777777" w:rsidR="00DD5A79" w:rsidRPr="00AD3CA7" w:rsidRDefault="00DD5A79" w:rsidP="00DD5A79">
      <w:pPr>
        <w:jc w:val="right"/>
        <w:rPr>
          <w:i/>
          <w:iCs/>
          <w:sz w:val="22"/>
          <w:szCs w:val="22"/>
          <w:lang w:val="ro-RO"/>
        </w:rPr>
      </w:pPr>
    </w:p>
    <w:p w14:paraId="5AB6B118" w14:textId="77777777" w:rsidR="00DD5A79" w:rsidRPr="00AD3CA7" w:rsidRDefault="00DD5A79" w:rsidP="00DD5A79">
      <w:pPr>
        <w:jc w:val="right"/>
        <w:rPr>
          <w:i/>
          <w:iCs/>
          <w:sz w:val="22"/>
          <w:szCs w:val="22"/>
          <w:lang w:val="ro-RO"/>
        </w:rPr>
      </w:pPr>
    </w:p>
    <w:p w14:paraId="2DB4C2A2" w14:textId="77777777" w:rsidR="00DD5A79" w:rsidRPr="00AD3CA7" w:rsidRDefault="00DD5A79" w:rsidP="00DD5A79">
      <w:pPr>
        <w:jc w:val="right"/>
        <w:rPr>
          <w:i/>
          <w:iCs/>
          <w:sz w:val="22"/>
          <w:szCs w:val="22"/>
          <w:lang w:val="ro-RO"/>
        </w:rPr>
      </w:pPr>
    </w:p>
    <w:p w14:paraId="0A9B7D53" w14:textId="77777777" w:rsidR="00DD5A79" w:rsidRPr="00AD3CA7" w:rsidRDefault="00DD5A79" w:rsidP="00DD5A79">
      <w:pPr>
        <w:jc w:val="right"/>
        <w:rPr>
          <w:i/>
          <w:iCs/>
          <w:sz w:val="22"/>
          <w:szCs w:val="22"/>
          <w:lang w:val="ro-RO"/>
        </w:rPr>
      </w:pPr>
    </w:p>
    <w:p w14:paraId="0A237CAC" w14:textId="77777777" w:rsidR="00DD5A79" w:rsidRPr="00AD3CA7" w:rsidRDefault="00DD5A79" w:rsidP="00DD5A79">
      <w:pPr>
        <w:jc w:val="right"/>
        <w:rPr>
          <w:i/>
          <w:iCs/>
          <w:sz w:val="22"/>
          <w:szCs w:val="22"/>
          <w:lang w:val="ro-RO"/>
        </w:rPr>
      </w:pPr>
    </w:p>
    <w:p w14:paraId="0E7289B6" w14:textId="77777777" w:rsidR="00DD5A79" w:rsidRPr="00AD3CA7" w:rsidRDefault="00DD5A79" w:rsidP="00DD5A79">
      <w:pPr>
        <w:jc w:val="right"/>
        <w:rPr>
          <w:i/>
          <w:iCs/>
          <w:sz w:val="22"/>
          <w:szCs w:val="22"/>
          <w:lang w:val="ro-RO"/>
        </w:rPr>
      </w:pPr>
    </w:p>
    <w:p w14:paraId="5B19B992" w14:textId="77777777" w:rsidR="00DD5A79" w:rsidRPr="00AD3CA7" w:rsidRDefault="00DD5A79" w:rsidP="00DD5A79">
      <w:pPr>
        <w:jc w:val="right"/>
        <w:rPr>
          <w:i/>
          <w:iCs/>
          <w:sz w:val="22"/>
          <w:szCs w:val="22"/>
          <w:lang w:val="ro-RO"/>
        </w:rPr>
      </w:pPr>
    </w:p>
    <w:p w14:paraId="04F1078F" w14:textId="77777777" w:rsidR="00DD5A79" w:rsidRPr="00AD3CA7" w:rsidRDefault="00DD5A79" w:rsidP="00DD5A79">
      <w:pPr>
        <w:jc w:val="right"/>
        <w:rPr>
          <w:i/>
          <w:iCs/>
          <w:sz w:val="22"/>
          <w:szCs w:val="22"/>
          <w:lang w:val="ro-RO"/>
        </w:rPr>
      </w:pPr>
    </w:p>
    <w:p w14:paraId="2DBBB38B" w14:textId="77777777" w:rsidR="00DD5A79" w:rsidRPr="00AD3CA7" w:rsidRDefault="00DD5A79" w:rsidP="00DD5A79">
      <w:pPr>
        <w:jc w:val="right"/>
        <w:rPr>
          <w:i/>
          <w:iCs/>
          <w:sz w:val="22"/>
          <w:szCs w:val="22"/>
          <w:lang w:val="ro-RO"/>
        </w:rPr>
      </w:pPr>
    </w:p>
    <w:p w14:paraId="14E3B6FD" w14:textId="77777777" w:rsidR="00DD5A79" w:rsidRPr="00AD3CA7" w:rsidRDefault="00DD5A79" w:rsidP="00DD5A79">
      <w:pPr>
        <w:jc w:val="right"/>
        <w:rPr>
          <w:i/>
          <w:iCs/>
          <w:sz w:val="22"/>
          <w:szCs w:val="22"/>
          <w:lang w:val="ro-RO"/>
        </w:rPr>
      </w:pPr>
    </w:p>
    <w:p w14:paraId="7EEFB311" w14:textId="77777777" w:rsidR="00DD5A79" w:rsidRPr="00AD3CA7" w:rsidRDefault="00DD5A79" w:rsidP="00DD5A79">
      <w:pPr>
        <w:jc w:val="right"/>
        <w:rPr>
          <w:i/>
          <w:iCs/>
          <w:sz w:val="22"/>
          <w:szCs w:val="22"/>
          <w:lang w:val="ro-RO"/>
        </w:rPr>
      </w:pPr>
    </w:p>
    <w:p w14:paraId="4CB584FE" w14:textId="77777777" w:rsidR="00DD5A79" w:rsidRPr="00AD3CA7" w:rsidRDefault="00DD5A79" w:rsidP="00DD5A79">
      <w:pPr>
        <w:jc w:val="right"/>
        <w:rPr>
          <w:i/>
          <w:iCs/>
          <w:sz w:val="22"/>
          <w:szCs w:val="22"/>
          <w:lang w:val="ro-RO"/>
        </w:rPr>
      </w:pPr>
    </w:p>
    <w:p w14:paraId="6ABBDAD0" w14:textId="77777777" w:rsidR="00DD5A79" w:rsidRPr="00AD3CA7" w:rsidRDefault="00DD5A79" w:rsidP="00DD5A79">
      <w:pPr>
        <w:jc w:val="right"/>
        <w:rPr>
          <w:i/>
          <w:iCs/>
          <w:sz w:val="22"/>
          <w:szCs w:val="22"/>
          <w:lang w:val="ro-RO"/>
        </w:rPr>
      </w:pPr>
    </w:p>
    <w:p w14:paraId="43C655E6" w14:textId="77777777" w:rsidR="00DD5A79" w:rsidRPr="00AD3CA7" w:rsidRDefault="00DD5A79" w:rsidP="00DD5A79">
      <w:pPr>
        <w:jc w:val="right"/>
        <w:rPr>
          <w:i/>
          <w:iCs/>
          <w:sz w:val="22"/>
          <w:szCs w:val="22"/>
          <w:lang w:val="ro-RO"/>
        </w:rPr>
      </w:pPr>
    </w:p>
    <w:p w14:paraId="2ADA2775" w14:textId="77777777" w:rsidR="00DD5A79" w:rsidRPr="00AD3CA7" w:rsidRDefault="00DD5A79" w:rsidP="00DD5A79">
      <w:pPr>
        <w:jc w:val="right"/>
        <w:rPr>
          <w:i/>
          <w:iCs/>
          <w:sz w:val="22"/>
          <w:szCs w:val="22"/>
          <w:lang w:val="ro-RO"/>
        </w:rPr>
      </w:pPr>
    </w:p>
    <w:p w14:paraId="0E287140" w14:textId="77777777" w:rsidR="00DD5A79" w:rsidRPr="00AD3CA7" w:rsidRDefault="00DD5A79" w:rsidP="00DD5A79">
      <w:pPr>
        <w:jc w:val="right"/>
        <w:rPr>
          <w:i/>
          <w:iCs/>
          <w:sz w:val="22"/>
          <w:szCs w:val="22"/>
          <w:lang w:val="ro-RO"/>
        </w:rPr>
      </w:pPr>
    </w:p>
    <w:p w14:paraId="408D4B23" w14:textId="77777777" w:rsidR="00DD5A79" w:rsidRPr="00AD3CA7" w:rsidRDefault="00DD5A79" w:rsidP="00DD5A79">
      <w:pPr>
        <w:jc w:val="right"/>
        <w:rPr>
          <w:i/>
          <w:iCs/>
          <w:sz w:val="22"/>
          <w:szCs w:val="22"/>
          <w:lang w:val="ro-RO"/>
        </w:rPr>
      </w:pPr>
    </w:p>
    <w:p w14:paraId="078861F9" w14:textId="77777777" w:rsidR="00DD5A79" w:rsidRPr="00AD3CA7" w:rsidRDefault="00DD5A79" w:rsidP="00DD5A79">
      <w:pPr>
        <w:tabs>
          <w:tab w:val="left" w:pos="4786"/>
          <w:tab w:val="left" w:pos="10031"/>
        </w:tabs>
        <w:rPr>
          <w:sz w:val="4"/>
          <w:szCs w:val="4"/>
          <w:lang w:val="ro-RO"/>
        </w:rPr>
      </w:pPr>
    </w:p>
    <w:p w14:paraId="16234249" w14:textId="77777777" w:rsidR="00DD5A79" w:rsidRPr="00AD3CA7" w:rsidRDefault="00DD5A79" w:rsidP="00DD5A79">
      <w:pPr>
        <w:jc w:val="right"/>
        <w:rPr>
          <w:b/>
          <w:bCs/>
          <w:i/>
          <w:iCs/>
          <w:sz w:val="22"/>
          <w:szCs w:val="22"/>
          <w:lang w:val="ro-RO"/>
        </w:rPr>
      </w:pPr>
      <w:r w:rsidRPr="00AD3CA7">
        <w:rPr>
          <w:b/>
          <w:bCs/>
          <w:i/>
          <w:iCs/>
          <w:sz w:val="22"/>
          <w:szCs w:val="22"/>
          <w:lang w:val="ro-RO"/>
        </w:rPr>
        <w:t>Anexa 16</w:t>
      </w:r>
    </w:p>
    <w:p w14:paraId="61B2A02B" w14:textId="77777777" w:rsidR="00DD5A79" w:rsidRPr="00AD3CA7" w:rsidRDefault="00DD5A79" w:rsidP="00DD5A79">
      <w:pPr>
        <w:jc w:val="right"/>
        <w:rPr>
          <w:kern w:val="2"/>
          <w:sz w:val="16"/>
          <w:szCs w:val="16"/>
          <w:lang w:val="en-US"/>
        </w:rPr>
      </w:pPr>
    </w:p>
    <w:tbl>
      <w:tblPr>
        <w:tblW w:w="0" w:type="auto"/>
        <w:tblLayout w:type="fixed"/>
        <w:tblLook w:val="0000" w:firstRow="0" w:lastRow="0" w:firstColumn="0" w:lastColumn="0" w:noHBand="0" w:noVBand="0"/>
      </w:tblPr>
      <w:tblGrid>
        <w:gridCol w:w="4786"/>
        <w:gridCol w:w="5245"/>
      </w:tblGrid>
      <w:tr w:rsidR="00DD5A79" w:rsidRPr="00AD3CA7" w14:paraId="28514A96" w14:textId="77777777" w:rsidTr="00DB1C9A">
        <w:tblPrEx>
          <w:tblCellMar>
            <w:top w:w="0" w:type="dxa"/>
            <w:bottom w:w="0" w:type="dxa"/>
          </w:tblCellMar>
        </w:tblPrEx>
        <w:tc>
          <w:tcPr>
            <w:tcW w:w="4786" w:type="dxa"/>
            <w:tcBorders>
              <w:top w:val="nil"/>
              <w:left w:val="nil"/>
              <w:bottom w:val="single" w:sz="6" w:space="0" w:color="auto"/>
              <w:right w:val="nil"/>
            </w:tcBorders>
          </w:tcPr>
          <w:p w14:paraId="1CB76D90" w14:textId="77777777" w:rsidR="00DD5A79" w:rsidRPr="00AD3CA7" w:rsidRDefault="00DD5A79" w:rsidP="00DB1C9A">
            <w:pPr>
              <w:rPr>
                <w:b/>
                <w:bCs/>
                <w:sz w:val="32"/>
                <w:szCs w:val="32"/>
                <w:lang w:val="pt-BR"/>
              </w:rPr>
            </w:pPr>
            <w:r w:rsidRPr="00AD3CA7">
              <w:rPr>
                <w:b/>
                <w:bCs/>
                <w:sz w:val="28"/>
                <w:szCs w:val="28"/>
                <w:lang w:val="pt-BR"/>
              </w:rPr>
              <w:t>Obiect:  Sursa nr.1</w:t>
            </w:r>
          </w:p>
        </w:tc>
        <w:tc>
          <w:tcPr>
            <w:tcW w:w="5245" w:type="dxa"/>
            <w:tcBorders>
              <w:top w:val="nil"/>
              <w:left w:val="nil"/>
              <w:bottom w:val="nil"/>
              <w:right w:val="nil"/>
            </w:tcBorders>
          </w:tcPr>
          <w:p w14:paraId="43F2DBEB" w14:textId="77777777" w:rsidR="00DD5A79" w:rsidRPr="00AD3CA7" w:rsidRDefault="00DD5A79" w:rsidP="00DB1C9A">
            <w:pPr>
              <w:jc w:val="right"/>
              <w:rPr>
                <w:sz w:val="22"/>
                <w:szCs w:val="22"/>
                <w:lang w:val="en-US"/>
              </w:rPr>
            </w:pPr>
            <w:r w:rsidRPr="00AD3CA7">
              <w:rPr>
                <w:sz w:val="22"/>
                <w:szCs w:val="22"/>
                <w:lang w:val="en-US"/>
              </w:rPr>
              <w:t>Formular Nr.1</w:t>
            </w:r>
          </w:p>
          <w:p w14:paraId="56EB9F76" w14:textId="77777777" w:rsidR="00DD5A79" w:rsidRPr="00AD3CA7" w:rsidRDefault="00DD5A79" w:rsidP="00DB1C9A">
            <w:pPr>
              <w:jc w:val="right"/>
              <w:rPr>
                <w:sz w:val="16"/>
                <w:szCs w:val="16"/>
              </w:rPr>
            </w:pPr>
          </w:p>
        </w:tc>
      </w:tr>
      <w:tr w:rsidR="00DD5A79" w:rsidRPr="00AD3CA7" w14:paraId="539F6B18" w14:textId="77777777" w:rsidTr="00DB1C9A">
        <w:tblPrEx>
          <w:tblCellMar>
            <w:top w:w="0" w:type="dxa"/>
            <w:bottom w:w="0" w:type="dxa"/>
          </w:tblCellMar>
        </w:tblPrEx>
        <w:tc>
          <w:tcPr>
            <w:tcW w:w="4786" w:type="dxa"/>
            <w:tcBorders>
              <w:top w:val="nil"/>
              <w:left w:val="nil"/>
              <w:bottom w:val="nil"/>
              <w:right w:val="nil"/>
            </w:tcBorders>
          </w:tcPr>
          <w:p w14:paraId="51A7125D"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11786AA1" w14:textId="77777777" w:rsidR="00DD5A79" w:rsidRPr="00AD3CA7" w:rsidRDefault="00DD5A79" w:rsidP="00DB1C9A">
            <w:pPr>
              <w:jc w:val="center"/>
              <w:rPr>
                <w:sz w:val="22"/>
                <w:szCs w:val="22"/>
              </w:rPr>
            </w:pPr>
          </w:p>
        </w:tc>
      </w:tr>
    </w:tbl>
    <w:p w14:paraId="25DC51EF" w14:textId="77777777" w:rsidR="00DD5A79" w:rsidRPr="00AD3CA7" w:rsidRDefault="00DD5A79" w:rsidP="00DD5A79">
      <w:pPr>
        <w:rPr>
          <w:sz w:val="22"/>
          <w:szCs w:val="22"/>
        </w:rPr>
      </w:pPr>
    </w:p>
    <w:p w14:paraId="10400BFA" w14:textId="77777777" w:rsidR="00DD5A79" w:rsidRPr="00AD3CA7" w:rsidRDefault="00DD5A79" w:rsidP="00DD5A79">
      <w:pPr>
        <w:rPr>
          <w:sz w:val="22"/>
          <w:szCs w:val="22"/>
        </w:rPr>
      </w:pPr>
    </w:p>
    <w:p w14:paraId="04183A9C" w14:textId="77777777" w:rsidR="00DD5A79" w:rsidRPr="00AD3CA7" w:rsidRDefault="00DD5A79" w:rsidP="00DD5A79">
      <w:pPr>
        <w:jc w:val="center"/>
        <w:rPr>
          <w:b/>
          <w:bCs/>
          <w:sz w:val="32"/>
          <w:szCs w:val="32"/>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nr.16</w:t>
      </w:r>
    </w:p>
    <w:p w14:paraId="308D1C69" w14:textId="77777777" w:rsidR="00DD5A79" w:rsidRPr="00AD3CA7" w:rsidRDefault="00DD5A79" w:rsidP="00DD5A79">
      <w:pPr>
        <w:jc w:val="center"/>
        <w:rPr>
          <w:b/>
          <w:bCs/>
          <w:sz w:val="26"/>
          <w:szCs w:val="28"/>
          <w:lang w:val="pt-BR"/>
        </w:rPr>
      </w:pPr>
      <w:r w:rsidRPr="00AD3CA7">
        <w:rPr>
          <w:b/>
          <w:bCs/>
          <w:sz w:val="28"/>
          <w:szCs w:val="28"/>
          <w:lang w:val="pt-BR"/>
        </w:rPr>
        <w:t xml:space="preserve">Lot 5.1.  </w:t>
      </w:r>
      <w:r w:rsidRPr="00AD3CA7">
        <w:rPr>
          <w:b/>
          <w:bCs/>
          <w:sz w:val="26"/>
          <w:szCs w:val="28"/>
          <w:lang w:val="pt-BR"/>
        </w:rPr>
        <w:t>Lucrari de reparatie în incinta cantinei, str. Meșterul Manole, 3</w:t>
      </w:r>
    </w:p>
    <w:p w14:paraId="3087A24A" w14:textId="77777777" w:rsidR="00DD5A79" w:rsidRPr="00AD3CA7" w:rsidRDefault="00DD5A79" w:rsidP="00DD5A79">
      <w:pPr>
        <w:jc w:val="center"/>
        <w:rPr>
          <w:sz w:val="24"/>
          <w:szCs w:val="24"/>
          <w:lang w:val="pt-BR"/>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3234AF81"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E69C8EC" w14:textId="77777777" w:rsidR="00DD5A79" w:rsidRPr="00AD3CA7" w:rsidRDefault="00DD5A79" w:rsidP="00DB1C9A">
            <w:pPr>
              <w:ind w:right="-108"/>
              <w:jc w:val="center"/>
              <w:rPr>
                <w:sz w:val="22"/>
                <w:szCs w:val="22"/>
                <w:lang w:val="en-US"/>
              </w:rPr>
            </w:pPr>
            <w:r w:rsidRPr="00AD3CA7">
              <w:rPr>
                <w:sz w:val="22"/>
                <w:szCs w:val="22"/>
              </w:rPr>
              <w:t>№</w:t>
            </w:r>
          </w:p>
          <w:p w14:paraId="1B4DEFFC"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7FC5FC1"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7F23459" w14:textId="77777777" w:rsidR="00DD5A79" w:rsidRPr="00AD3CA7" w:rsidRDefault="00DD5A79" w:rsidP="00DB1C9A">
            <w:pPr>
              <w:jc w:val="center"/>
              <w:rPr>
                <w:sz w:val="22"/>
                <w:szCs w:val="22"/>
                <w:lang w:val="ro-RO"/>
              </w:rPr>
            </w:pPr>
          </w:p>
          <w:p w14:paraId="31CF0DE1"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6F543884"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D09209C"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7611D63F"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A3DAF7F"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B82677E" w14:textId="77777777" w:rsidR="00DD5A79" w:rsidRPr="00AD3CA7" w:rsidRDefault="00DD5A79" w:rsidP="00DB1C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4C903C5" w14:textId="77777777" w:rsidR="00DD5A79" w:rsidRPr="00AD3CA7" w:rsidRDefault="00DD5A79" w:rsidP="00DB1C9A">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5EA282D8" w14:textId="77777777" w:rsidR="00DD5A79" w:rsidRPr="00AD3CA7" w:rsidRDefault="00DD5A79" w:rsidP="00DB1C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B827010" w14:textId="77777777" w:rsidR="00DD5A79" w:rsidRPr="00AD3CA7" w:rsidRDefault="00DD5A79" w:rsidP="00DB1C9A">
            <w:pPr>
              <w:jc w:val="center"/>
              <w:rPr>
                <w:sz w:val="22"/>
                <w:szCs w:val="22"/>
                <w:lang w:val="en-US"/>
              </w:rPr>
            </w:pPr>
          </w:p>
        </w:tc>
      </w:tr>
    </w:tbl>
    <w:p w14:paraId="2555372F" w14:textId="77777777" w:rsidR="00DD5A79" w:rsidRPr="00AD3CA7" w:rsidRDefault="00DD5A79" w:rsidP="00DD5A79">
      <w:pPr>
        <w:rPr>
          <w:sz w:val="2"/>
          <w:szCs w:val="2"/>
          <w:lang w:val="en-US"/>
        </w:rPr>
      </w:pPr>
    </w:p>
    <w:tbl>
      <w:tblPr>
        <w:tblW w:w="10348" w:type="dxa"/>
        <w:tblInd w:w="-34" w:type="dxa"/>
        <w:tblLayout w:type="fixed"/>
        <w:tblLook w:val="0000" w:firstRow="0" w:lastRow="0" w:firstColumn="0" w:lastColumn="0" w:noHBand="0" w:noVBand="0"/>
      </w:tblPr>
      <w:tblGrid>
        <w:gridCol w:w="709"/>
        <w:gridCol w:w="1701"/>
        <w:gridCol w:w="4961"/>
        <w:gridCol w:w="1418"/>
        <w:gridCol w:w="1559"/>
      </w:tblGrid>
      <w:tr w:rsidR="00DD5A79" w:rsidRPr="00AD3CA7" w14:paraId="0781A515"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132C922"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45B0CFF" w14:textId="77777777" w:rsidR="00DD5A79" w:rsidRPr="00AD3CA7" w:rsidRDefault="00DD5A79" w:rsidP="00DB1C9A">
            <w:pPr>
              <w:ind w:left="-120" w:right="-108"/>
              <w:jc w:val="center"/>
              <w:rPr>
                <w:sz w:val="22"/>
                <w:szCs w:val="22"/>
              </w:rPr>
            </w:pPr>
            <w:r w:rsidRPr="00AD3CA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40E5ED7" w14:textId="77777777" w:rsidR="00DD5A79" w:rsidRPr="00AD3CA7" w:rsidRDefault="00DD5A79" w:rsidP="00DB1C9A">
            <w:pPr>
              <w:jc w:val="center"/>
              <w:rPr>
                <w:sz w:val="22"/>
                <w:szCs w:val="22"/>
              </w:rPr>
            </w:pPr>
            <w:r w:rsidRPr="00AD3CA7">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46592D88"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634828F"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48A8CDA4"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A6D725"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029868FB" w14:textId="77777777" w:rsidR="00DD5A79" w:rsidRPr="00AD3CA7" w:rsidRDefault="00DD5A79" w:rsidP="00DB1C9A">
            <w:pPr>
              <w:jc w:val="center"/>
              <w:rPr>
                <w:sz w:val="24"/>
                <w:szCs w:val="24"/>
                <w:lang w:val="en-US"/>
              </w:rPr>
            </w:pPr>
            <w:r w:rsidRPr="00AD3CA7">
              <w:rPr>
                <w:sz w:val="24"/>
                <w:szCs w:val="24"/>
                <w:lang w:val="en-US"/>
              </w:rPr>
              <w:t>RpCM33A</w:t>
            </w:r>
          </w:p>
          <w:p w14:paraId="2C00240D"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C73C96A" w14:textId="77777777" w:rsidR="00DD5A79" w:rsidRPr="00AD3CA7" w:rsidRDefault="00DD5A79" w:rsidP="00DB1C9A">
            <w:pPr>
              <w:adjustRightInd w:val="0"/>
              <w:rPr>
                <w:sz w:val="24"/>
                <w:szCs w:val="24"/>
                <w:lang w:val="pt-BR"/>
              </w:rPr>
            </w:pPr>
            <w:r w:rsidRPr="00AD3CA7">
              <w:rPr>
                <w:sz w:val="24"/>
                <w:szCs w:val="24"/>
                <w:lang w:val="pt-BR"/>
              </w:rPr>
              <w:t>Demontarea placajelor din faianta, gresie, ceramica</w:t>
            </w:r>
          </w:p>
          <w:p w14:paraId="2102A4F4"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7D7ED604"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05E54C32" w14:textId="77777777" w:rsidR="00DD5A79" w:rsidRPr="00AD3CA7" w:rsidRDefault="00DD5A79" w:rsidP="00DB1C9A">
            <w:pPr>
              <w:jc w:val="center"/>
              <w:rPr>
                <w:sz w:val="24"/>
                <w:szCs w:val="24"/>
              </w:rPr>
            </w:pPr>
            <w:r w:rsidRPr="00AD3CA7">
              <w:rPr>
                <w:sz w:val="24"/>
                <w:szCs w:val="24"/>
              </w:rPr>
              <w:t>160,00</w:t>
            </w:r>
          </w:p>
        </w:tc>
      </w:tr>
      <w:tr w:rsidR="00DD5A79" w:rsidRPr="00AD3CA7" w14:paraId="67BA8FA4"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E5DE41"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238C16A4" w14:textId="77777777" w:rsidR="00DD5A79" w:rsidRPr="00AD3CA7" w:rsidRDefault="00DD5A79" w:rsidP="00DB1C9A">
            <w:pPr>
              <w:jc w:val="center"/>
              <w:rPr>
                <w:sz w:val="24"/>
                <w:szCs w:val="24"/>
                <w:lang w:val="en-US"/>
              </w:rPr>
            </w:pPr>
            <w:r w:rsidRPr="00AD3CA7">
              <w:rPr>
                <w:sz w:val="24"/>
                <w:szCs w:val="24"/>
                <w:lang w:val="en-US"/>
              </w:rPr>
              <w:t>RpCK42A</w:t>
            </w:r>
          </w:p>
          <w:p w14:paraId="504D5FCD"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43612D97" w14:textId="77777777" w:rsidR="00DD5A79" w:rsidRPr="00AD3CA7" w:rsidRDefault="00DD5A79" w:rsidP="00DB1C9A">
            <w:pPr>
              <w:adjustRightInd w:val="0"/>
              <w:rPr>
                <w:sz w:val="24"/>
                <w:szCs w:val="24"/>
                <w:lang w:val="pt-BR"/>
              </w:rPr>
            </w:pPr>
            <w:r w:rsidRPr="00AD3CA7">
              <w:rPr>
                <w:sz w:val="24"/>
                <w:szCs w:val="24"/>
                <w:lang w:val="pt-BR"/>
              </w:rPr>
              <w:t>Desfacerea pardoselilor reci din beton sau mortar de ciment</w:t>
            </w:r>
          </w:p>
          <w:p w14:paraId="021EC5D6"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71985D42"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7D3EA7DC" w14:textId="77777777" w:rsidR="00DD5A79" w:rsidRPr="00AD3CA7" w:rsidRDefault="00DD5A79" w:rsidP="00DB1C9A">
            <w:pPr>
              <w:jc w:val="center"/>
              <w:rPr>
                <w:sz w:val="24"/>
                <w:szCs w:val="24"/>
              </w:rPr>
            </w:pPr>
            <w:r w:rsidRPr="00AD3CA7">
              <w:rPr>
                <w:sz w:val="24"/>
                <w:szCs w:val="24"/>
              </w:rPr>
              <w:t>30,00</w:t>
            </w:r>
          </w:p>
        </w:tc>
      </w:tr>
      <w:tr w:rsidR="00DD5A79" w:rsidRPr="00AD3CA7" w14:paraId="57B12AE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2575FE"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672C954C" w14:textId="77777777" w:rsidR="00DD5A79" w:rsidRPr="00AD3CA7" w:rsidRDefault="00DD5A79" w:rsidP="00DB1C9A">
            <w:pPr>
              <w:jc w:val="center"/>
              <w:rPr>
                <w:sz w:val="24"/>
                <w:szCs w:val="24"/>
                <w:lang w:val="en-US"/>
              </w:rPr>
            </w:pPr>
            <w:r w:rsidRPr="00AD3CA7">
              <w:rPr>
                <w:sz w:val="24"/>
                <w:szCs w:val="24"/>
                <w:lang w:val="en-US"/>
              </w:rPr>
              <w:t>CG01A</w:t>
            </w:r>
          </w:p>
          <w:p w14:paraId="3468608C"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234CAFD5" w14:textId="77777777" w:rsidR="00DD5A79" w:rsidRPr="00AD3CA7" w:rsidRDefault="00DD5A79" w:rsidP="00DB1C9A">
            <w:pPr>
              <w:adjustRightInd w:val="0"/>
              <w:rPr>
                <w:sz w:val="24"/>
                <w:szCs w:val="24"/>
                <w:lang w:val="pt-BR"/>
              </w:rPr>
            </w:pPr>
            <w:r w:rsidRPr="00AD3CA7">
              <w:rPr>
                <w:sz w:val="24"/>
                <w:szCs w:val="24"/>
                <w:lang w:val="pt-BR"/>
              </w:rPr>
              <w:t xml:space="preserve">Strat suport pentru pardoseli executat din mortar din ciment M 100-T de 3 cm grosime cu fata driscuita fin </w:t>
            </w:r>
          </w:p>
          <w:p w14:paraId="5002311B"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7F22B185"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71013DEA" w14:textId="77777777" w:rsidR="00DD5A79" w:rsidRPr="00AD3CA7" w:rsidRDefault="00DD5A79" w:rsidP="00DB1C9A">
            <w:pPr>
              <w:jc w:val="center"/>
              <w:rPr>
                <w:sz w:val="24"/>
                <w:szCs w:val="24"/>
              </w:rPr>
            </w:pPr>
            <w:r w:rsidRPr="00AD3CA7">
              <w:rPr>
                <w:sz w:val="24"/>
                <w:szCs w:val="24"/>
              </w:rPr>
              <w:t>130,00</w:t>
            </w:r>
          </w:p>
        </w:tc>
      </w:tr>
      <w:tr w:rsidR="00DD5A79" w:rsidRPr="00AD3CA7" w14:paraId="456C7E8D"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C895BF"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24259D73" w14:textId="77777777" w:rsidR="00DD5A79" w:rsidRPr="00AD3CA7" w:rsidRDefault="00DD5A79" w:rsidP="00DB1C9A">
            <w:pPr>
              <w:jc w:val="center"/>
              <w:rPr>
                <w:sz w:val="24"/>
                <w:szCs w:val="24"/>
                <w:lang w:val="en-US"/>
              </w:rPr>
            </w:pPr>
            <w:r w:rsidRPr="00AD3CA7">
              <w:rPr>
                <w:sz w:val="24"/>
                <w:szCs w:val="24"/>
                <w:lang w:val="en-US"/>
              </w:rPr>
              <w:t>CG56B</w:t>
            </w:r>
          </w:p>
          <w:p w14:paraId="52160F2E"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33513FB6" w14:textId="77777777" w:rsidR="00DD5A79" w:rsidRPr="00AD3CA7" w:rsidRDefault="00DD5A79" w:rsidP="00DB1C9A">
            <w:pPr>
              <w:adjustRightInd w:val="0"/>
              <w:rPr>
                <w:sz w:val="24"/>
                <w:szCs w:val="24"/>
                <w:lang w:val="pt-BR"/>
              </w:rPr>
            </w:pPr>
            <w:r w:rsidRPr="00AD3CA7">
              <w:rPr>
                <w:sz w:val="24"/>
                <w:szCs w:val="24"/>
                <w:lang w:val="pt-BR"/>
              </w:rPr>
              <w:t>Sapa din amestec de autonivelare "Nivelir": grosime 20 mm</w:t>
            </w:r>
          </w:p>
          <w:p w14:paraId="4F060774"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3558BAEB"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280791AE" w14:textId="77777777" w:rsidR="00DD5A79" w:rsidRPr="00AD3CA7" w:rsidRDefault="00DD5A79" w:rsidP="00DB1C9A">
            <w:pPr>
              <w:jc w:val="center"/>
              <w:rPr>
                <w:sz w:val="24"/>
                <w:szCs w:val="24"/>
              </w:rPr>
            </w:pPr>
            <w:r w:rsidRPr="00AD3CA7">
              <w:rPr>
                <w:sz w:val="24"/>
                <w:szCs w:val="24"/>
              </w:rPr>
              <w:t>40,00</w:t>
            </w:r>
          </w:p>
        </w:tc>
      </w:tr>
      <w:tr w:rsidR="00DD5A79" w:rsidRPr="00AD3CA7" w14:paraId="6CBFFE5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3FC5DB"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1F964C36" w14:textId="77777777" w:rsidR="00DD5A79" w:rsidRPr="00AD3CA7" w:rsidRDefault="00DD5A79" w:rsidP="00DB1C9A">
            <w:pPr>
              <w:jc w:val="center"/>
              <w:rPr>
                <w:sz w:val="24"/>
                <w:szCs w:val="24"/>
                <w:lang w:val="en-US"/>
              </w:rPr>
            </w:pPr>
            <w:r w:rsidRPr="00AD3CA7">
              <w:rPr>
                <w:sz w:val="24"/>
                <w:szCs w:val="24"/>
                <w:lang w:val="en-US"/>
              </w:rPr>
              <w:t>CG47D</w:t>
            </w:r>
          </w:p>
          <w:p w14:paraId="63F66B96"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F8A4DA1" w14:textId="77777777" w:rsidR="00DD5A79" w:rsidRPr="00AD3CA7" w:rsidRDefault="00DD5A79" w:rsidP="00DB1C9A">
            <w:pPr>
              <w:adjustRightInd w:val="0"/>
              <w:rPr>
                <w:sz w:val="24"/>
                <w:szCs w:val="24"/>
                <w:lang w:val="pt-BR"/>
              </w:rPr>
            </w:pPr>
            <w:r w:rsidRPr="00AD3CA7">
              <w:rPr>
                <w:sz w:val="24"/>
                <w:szCs w:val="24"/>
                <w:lang w:val="pt-BR"/>
              </w:rPr>
              <w:t xml:space="preserve">Pardoseli din placi de gresie ceramica, inclusiv stratul suport din adezivi (amestec uscat), dimensiuni  placi: peste 300 x 300 mm </w:t>
            </w:r>
          </w:p>
          <w:p w14:paraId="77D10827"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2932CB50"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1CAE7B61" w14:textId="77777777" w:rsidR="00DD5A79" w:rsidRPr="00AD3CA7" w:rsidRDefault="00DD5A79" w:rsidP="00DB1C9A">
            <w:pPr>
              <w:jc w:val="center"/>
              <w:rPr>
                <w:sz w:val="24"/>
                <w:szCs w:val="24"/>
              </w:rPr>
            </w:pPr>
            <w:r w:rsidRPr="00AD3CA7">
              <w:rPr>
                <w:sz w:val="24"/>
                <w:szCs w:val="24"/>
              </w:rPr>
              <w:t>160,00</w:t>
            </w:r>
          </w:p>
        </w:tc>
      </w:tr>
      <w:tr w:rsidR="00DD5A79" w:rsidRPr="00AD3CA7" w14:paraId="7C42686B"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8E5CF4"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1C90B969" w14:textId="77777777" w:rsidR="00DD5A79" w:rsidRPr="00AD3CA7" w:rsidRDefault="00DD5A79" w:rsidP="00DB1C9A">
            <w:pPr>
              <w:jc w:val="center"/>
              <w:rPr>
                <w:sz w:val="24"/>
                <w:szCs w:val="24"/>
                <w:lang w:val="en-US"/>
              </w:rPr>
            </w:pPr>
            <w:r w:rsidRPr="00AD3CA7">
              <w:rPr>
                <w:sz w:val="24"/>
                <w:szCs w:val="24"/>
                <w:lang w:val="en-US"/>
              </w:rPr>
              <w:t>RpAcA48B</w:t>
            </w:r>
          </w:p>
          <w:p w14:paraId="7725B08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7BF244DE" w14:textId="77777777" w:rsidR="00DD5A79" w:rsidRPr="00AD3CA7" w:rsidRDefault="00DD5A79" w:rsidP="00DB1C9A">
            <w:pPr>
              <w:adjustRightInd w:val="0"/>
              <w:rPr>
                <w:sz w:val="24"/>
                <w:szCs w:val="24"/>
                <w:lang w:val="pt-BR"/>
              </w:rPr>
            </w:pPr>
            <w:r w:rsidRPr="00AD3CA7">
              <w:rPr>
                <w:sz w:val="24"/>
                <w:szCs w:val="24"/>
                <w:lang w:val="pt-BR"/>
              </w:rPr>
              <w:t>Demontarea conductelor din fonta de presiune, cu mufa, avind diametrul de 80-125 mm</w:t>
            </w:r>
          </w:p>
          <w:p w14:paraId="1848F568"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41FB5AE4" w14:textId="77777777" w:rsidR="00DD5A79" w:rsidRPr="00AD3CA7" w:rsidRDefault="00DD5A79" w:rsidP="00DB1C9A">
            <w:pPr>
              <w:jc w:val="center"/>
              <w:rPr>
                <w:sz w:val="24"/>
                <w:szCs w:val="24"/>
              </w:rPr>
            </w:pPr>
            <w:r w:rsidRPr="00AD3CA7">
              <w:rPr>
                <w:sz w:val="24"/>
                <w:szCs w:val="24"/>
              </w:rPr>
              <w:t>m</w:t>
            </w:r>
          </w:p>
        </w:tc>
        <w:tc>
          <w:tcPr>
            <w:tcW w:w="1559" w:type="dxa"/>
            <w:tcBorders>
              <w:top w:val="single" w:sz="4" w:space="0" w:color="auto"/>
              <w:bottom w:val="single" w:sz="4" w:space="0" w:color="auto"/>
            </w:tcBorders>
            <w:vAlign w:val="center"/>
          </w:tcPr>
          <w:p w14:paraId="62DABAF0" w14:textId="77777777" w:rsidR="00DD5A79" w:rsidRPr="00AD3CA7" w:rsidRDefault="00DD5A79" w:rsidP="00DB1C9A">
            <w:pPr>
              <w:jc w:val="center"/>
              <w:rPr>
                <w:sz w:val="24"/>
                <w:szCs w:val="24"/>
              </w:rPr>
            </w:pPr>
            <w:r w:rsidRPr="00AD3CA7">
              <w:rPr>
                <w:sz w:val="24"/>
                <w:szCs w:val="24"/>
              </w:rPr>
              <w:t>18,00</w:t>
            </w:r>
          </w:p>
        </w:tc>
      </w:tr>
      <w:tr w:rsidR="00DD5A79" w:rsidRPr="00AD3CA7" w14:paraId="5A8C427F"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ACCBE8" w14:textId="77777777" w:rsidR="00DD5A79" w:rsidRPr="00AD3CA7" w:rsidRDefault="00DD5A79" w:rsidP="00DB1C9A">
            <w:pPr>
              <w:jc w:val="center"/>
              <w:rPr>
                <w:sz w:val="24"/>
                <w:szCs w:val="24"/>
              </w:rPr>
            </w:pPr>
            <w:r w:rsidRPr="00AD3CA7">
              <w:rPr>
                <w:sz w:val="24"/>
                <w:szCs w:val="24"/>
              </w:rPr>
              <w:t>7</w:t>
            </w:r>
          </w:p>
        </w:tc>
        <w:tc>
          <w:tcPr>
            <w:tcW w:w="1701" w:type="dxa"/>
            <w:tcBorders>
              <w:top w:val="single" w:sz="4" w:space="0" w:color="auto"/>
              <w:bottom w:val="single" w:sz="4" w:space="0" w:color="auto"/>
            </w:tcBorders>
            <w:vAlign w:val="center"/>
          </w:tcPr>
          <w:p w14:paraId="721740A5" w14:textId="77777777" w:rsidR="00DD5A79" w:rsidRPr="00AD3CA7" w:rsidRDefault="00DD5A79" w:rsidP="00DB1C9A">
            <w:pPr>
              <w:jc w:val="center"/>
              <w:rPr>
                <w:sz w:val="24"/>
                <w:szCs w:val="24"/>
                <w:lang w:val="en-US"/>
              </w:rPr>
            </w:pPr>
            <w:r w:rsidRPr="00AD3CA7">
              <w:rPr>
                <w:sz w:val="24"/>
                <w:szCs w:val="24"/>
                <w:lang w:val="en-US"/>
              </w:rPr>
              <w:t>SB06C</w:t>
            </w:r>
          </w:p>
          <w:p w14:paraId="0117F115"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0E885EEA" w14:textId="77777777" w:rsidR="00DD5A79" w:rsidRPr="00AD3CA7" w:rsidRDefault="00DD5A79" w:rsidP="00DB1C9A">
            <w:pPr>
              <w:adjustRightInd w:val="0"/>
              <w:rPr>
                <w:sz w:val="24"/>
                <w:szCs w:val="24"/>
                <w:lang w:val="pt-BR"/>
              </w:rPr>
            </w:pPr>
            <w:r w:rsidRPr="00AD3CA7">
              <w:rPr>
                <w:sz w:val="24"/>
                <w:szCs w:val="24"/>
                <w:lang w:val="pt-BR"/>
              </w:rPr>
              <w:t>Piesa de legatura (cot, piesa de curatire, mufa dubla, compensator de dilatatie si reductie) din teava  PVC tip usor (U), montata prin lipire,  avind diametrul de 75 mm</w:t>
            </w:r>
          </w:p>
          <w:p w14:paraId="20ADF7E6"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4D0BFD12"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5FF87ACF" w14:textId="77777777" w:rsidR="00DD5A79" w:rsidRPr="00AD3CA7" w:rsidRDefault="00DD5A79" w:rsidP="00DB1C9A">
            <w:pPr>
              <w:jc w:val="center"/>
              <w:rPr>
                <w:sz w:val="24"/>
                <w:szCs w:val="24"/>
              </w:rPr>
            </w:pPr>
            <w:r w:rsidRPr="00AD3CA7">
              <w:rPr>
                <w:sz w:val="24"/>
                <w:szCs w:val="24"/>
              </w:rPr>
              <w:t>9,00</w:t>
            </w:r>
          </w:p>
        </w:tc>
      </w:tr>
      <w:tr w:rsidR="00DD5A79" w:rsidRPr="00AD3CA7" w14:paraId="189D329C"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DFE02C" w14:textId="77777777" w:rsidR="00DD5A79" w:rsidRPr="00AD3CA7" w:rsidRDefault="00DD5A79" w:rsidP="00DB1C9A">
            <w:pPr>
              <w:jc w:val="center"/>
              <w:rPr>
                <w:sz w:val="24"/>
                <w:szCs w:val="24"/>
              </w:rPr>
            </w:pPr>
            <w:r w:rsidRPr="00AD3CA7">
              <w:rPr>
                <w:sz w:val="24"/>
                <w:szCs w:val="24"/>
              </w:rPr>
              <w:t>8</w:t>
            </w:r>
          </w:p>
        </w:tc>
        <w:tc>
          <w:tcPr>
            <w:tcW w:w="1701" w:type="dxa"/>
            <w:tcBorders>
              <w:top w:val="single" w:sz="4" w:space="0" w:color="auto"/>
              <w:bottom w:val="single" w:sz="4" w:space="0" w:color="auto"/>
            </w:tcBorders>
            <w:vAlign w:val="center"/>
          </w:tcPr>
          <w:p w14:paraId="14A7D041" w14:textId="77777777" w:rsidR="00DD5A79" w:rsidRPr="00AD3CA7" w:rsidRDefault="00DD5A79" w:rsidP="00DB1C9A">
            <w:pPr>
              <w:jc w:val="center"/>
              <w:rPr>
                <w:sz w:val="24"/>
                <w:szCs w:val="24"/>
                <w:lang w:val="en-US"/>
              </w:rPr>
            </w:pPr>
            <w:r w:rsidRPr="00AD3CA7">
              <w:rPr>
                <w:sz w:val="24"/>
                <w:szCs w:val="24"/>
                <w:lang w:val="en-US"/>
              </w:rPr>
              <w:t>SB24D</w:t>
            </w:r>
          </w:p>
          <w:p w14:paraId="04ED000B"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132762D7" w14:textId="77777777" w:rsidR="00DD5A79" w:rsidRPr="00AD3CA7" w:rsidRDefault="00DD5A79" w:rsidP="00DB1C9A">
            <w:pPr>
              <w:adjustRightInd w:val="0"/>
              <w:rPr>
                <w:sz w:val="24"/>
                <w:szCs w:val="24"/>
                <w:lang w:val="pt-BR"/>
              </w:rPr>
            </w:pPr>
            <w:r w:rsidRPr="00AD3CA7">
              <w:rPr>
                <w:sz w:val="24"/>
                <w:szCs w:val="24"/>
                <w:lang w:val="pt-BR"/>
              </w:rPr>
              <w:t>Sifon de pardoseala din fonta emailata, simplu, avind diametrul de 75 mm</w:t>
            </w:r>
          </w:p>
          <w:p w14:paraId="69079876"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6370D635" w14:textId="77777777" w:rsidR="00DD5A79" w:rsidRPr="00AD3CA7" w:rsidRDefault="00DD5A79" w:rsidP="00DB1C9A">
            <w:pPr>
              <w:jc w:val="center"/>
              <w:rPr>
                <w:sz w:val="24"/>
                <w:szCs w:val="24"/>
              </w:rPr>
            </w:pPr>
            <w:r w:rsidRPr="00AD3CA7">
              <w:rPr>
                <w:sz w:val="24"/>
                <w:szCs w:val="24"/>
              </w:rPr>
              <w:t>buc</w:t>
            </w:r>
          </w:p>
        </w:tc>
        <w:tc>
          <w:tcPr>
            <w:tcW w:w="1559" w:type="dxa"/>
            <w:tcBorders>
              <w:top w:val="single" w:sz="4" w:space="0" w:color="auto"/>
              <w:bottom w:val="single" w:sz="4" w:space="0" w:color="auto"/>
            </w:tcBorders>
            <w:vAlign w:val="center"/>
          </w:tcPr>
          <w:p w14:paraId="7AD6AC4E" w14:textId="77777777" w:rsidR="00DD5A79" w:rsidRPr="00AD3CA7" w:rsidRDefault="00DD5A79" w:rsidP="00DB1C9A">
            <w:pPr>
              <w:jc w:val="center"/>
              <w:rPr>
                <w:sz w:val="24"/>
                <w:szCs w:val="24"/>
              </w:rPr>
            </w:pPr>
            <w:r w:rsidRPr="00AD3CA7">
              <w:rPr>
                <w:sz w:val="24"/>
                <w:szCs w:val="24"/>
              </w:rPr>
              <w:t>3,00</w:t>
            </w:r>
          </w:p>
        </w:tc>
      </w:tr>
      <w:tr w:rsidR="00DD5A79" w:rsidRPr="00AD3CA7" w14:paraId="6DD6ECD6"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AB5154" w14:textId="77777777" w:rsidR="00DD5A79" w:rsidRPr="00AD3CA7" w:rsidRDefault="00DD5A79" w:rsidP="00DB1C9A">
            <w:pPr>
              <w:jc w:val="center"/>
              <w:rPr>
                <w:sz w:val="24"/>
                <w:szCs w:val="24"/>
              </w:rPr>
            </w:pPr>
            <w:r w:rsidRPr="00AD3CA7">
              <w:rPr>
                <w:sz w:val="24"/>
                <w:szCs w:val="24"/>
              </w:rPr>
              <w:t>9</w:t>
            </w:r>
          </w:p>
        </w:tc>
        <w:tc>
          <w:tcPr>
            <w:tcW w:w="1701" w:type="dxa"/>
            <w:tcBorders>
              <w:top w:val="single" w:sz="4" w:space="0" w:color="auto"/>
              <w:bottom w:val="single" w:sz="4" w:space="0" w:color="auto"/>
            </w:tcBorders>
            <w:vAlign w:val="center"/>
          </w:tcPr>
          <w:p w14:paraId="045BE860" w14:textId="77777777" w:rsidR="00DD5A79" w:rsidRPr="00AD3CA7" w:rsidRDefault="00DD5A79" w:rsidP="00DB1C9A">
            <w:pPr>
              <w:jc w:val="center"/>
              <w:rPr>
                <w:sz w:val="24"/>
                <w:szCs w:val="24"/>
                <w:lang w:val="en-US"/>
              </w:rPr>
            </w:pPr>
            <w:r w:rsidRPr="00AD3CA7">
              <w:rPr>
                <w:sz w:val="24"/>
                <w:szCs w:val="24"/>
                <w:lang w:val="en-US"/>
              </w:rPr>
              <w:t>SB05D</w:t>
            </w:r>
          </w:p>
          <w:p w14:paraId="54EE4AB8" w14:textId="77777777" w:rsidR="00DD5A79" w:rsidRPr="00AD3CA7" w:rsidRDefault="00DD5A79" w:rsidP="00DB1C9A">
            <w:pPr>
              <w:jc w:val="center"/>
              <w:rPr>
                <w:sz w:val="24"/>
                <w:szCs w:val="24"/>
              </w:rPr>
            </w:pPr>
          </w:p>
        </w:tc>
        <w:tc>
          <w:tcPr>
            <w:tcW w:w="4961" w:type="dxa"/>
            <w:tcBorders>
              <w:top w:val="single" w:sz="4" w:space="0" w:color="auto"/>
              <w:bottom w:val="single" w:sz="4" w:space="0" w:color="auto"/>
            </w:tcBorders>
            <w:vAlign w:val="center"/>
          </w:tcPr>
          <w:p w14:paraId="54B55640" w14:textId="77777777" w:rsidR="00DD5A79" w:rsidRPr="00AD3CA7" w:rsidRDefault="00DD5A79" w:rsidP="00DB1C9A">
            <w:pPr>
              <w:adjustRightInd w:val="0"/>
              <w:rPr>
                <w:sz w:val="24"/>
                <w:szCs w:val="24"/>
                <w:lang w:val="pt-BR"/>
              </w:rPr>
            </w:pPr>
            <w:r w:rsidRPr="00AD3CA7">
              <w:rPr>
                <w:sz w:val="24"/>
                <w:szCs w:val="24"/>
                <w:lang w:val="pt-BR"/>
              </w:rPr>
              <w:t>Teava din PVC neplastifiata tip usor(U) pentru canalizare, imbinata prin lipire,  montata aparent sau ingropata sub pardoseala, avind diametrul de 75 mm</w:t>
            </w:r>
          </w:p>
          <w:p w14:paraId="4BBAB42F"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49F4E3B" w14:textId="77777777" w:rsidR="00DD5A79" w:rsidRPr="00AD3CA7" w:rsidRDefault="00DD5A79" w:rsidP="00DB1C9A">
            <w:pPr>
              <w:jc w:val="center"/>
              <w:rPr>
                <w:sz w:val="24"/>
                <w:szCs w:val="24"/>
              </w:rPr>
            </w:pPr>
            <w:r w:rsidRPr="00AD3CA7">
              <w:rPr>
                <w:sz w:val="24"/>
                <w:szCs w:val="24"/>
              </w:rPr>
              <w:t>m</w:t>
            </w:r>
          </w:p>
        </w:tc>
        <w:tc>
          <w:tcPr>
            <w:tcW w:w="1559" w:type="dxa"/>
            <w:tcBorders>
              <w:top w:val="single" w:sz="4" w:space="0" w:color="auto"/>
              <w:bottom w:val="single" w:sz="4" w:space="0" w:color="auto"/>
            </w:tcBorders>
            <w:vAlign w:val="center"/>
          </w:tcPr>
          <w:p w14:paraId="7E89217E" w14:textId="77777777" w:rsidR="00DD5A79" w:rsidRPr="00AD3CA7" w:rsidRDefault="00DD5A79" w:rsidP="00DB1C9A">
            <w:pPr>
              <w:jc w:val="center"/>
              <w:rPr>
                <w:sz w:val="24"/>
                <w:szCs w:val="24"/>
              </w:rPr>
            </w:pPr>
            <w:r w:rsidRPr="00AD3CA7">
              <w:rPr>
                <w:sz w:val="24"/>
                <w:szCs w:val="24"/>
              </w:rPr>
              <w:t>18,00</w:t>
            </w:r>
          </w:p>
        </w:tc>
      </w:tr>
    </w:tbl>
    <w:p w14:paraId="6948B691" w14:textId="77777777" w:rsidR="00DD5A79" w:rsidRPr="00AD3CA7" w:rsidRDefault="00DD5A79" w:rsidP="00DD5A79">
      <w:pPr>
        <w:rPr>
          <w:sz w:val="6"/>
          <w:szCs w:val="6"/>
        </w:rPr>
      </w:pPr>
      <w:r w:rsidRPr="00AD3CA7">
        <w:rPr>
          <w:sz w:val="24"/>
          <w:szCs w:val="24"/>
        </w:rPr>
        <w:t xml:space="preserve"> </w:t>
      </w:r>
    </w:p>
    <w:p w14:paraId="2590B703" w14:textId="77777777" w:rsidR="00DD5A79" w:rsidRPr="00AD3CA7" w:rsidRDefault="00DD5A79" w:rsidP="00DD5A79">
      <w:pPr>
        <w:rPr>
          <w:sz w:val="24"/>
          <w:szCs w:val="24"/>
          <w:lang w:val="en-US"/>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3BC9BBDE" w14:textId="77777777" w:rsidR="00DD5A79" w:rsidRPr="00AD3CA7" w:rsidRDefault="00DD5A79" w:rsidP="00DD5A79">
      <w:pPr>
        <w:rPr>
          <w:sz w:val="28"/>
          <w:szCs w:val="28"/>
          <w:lang w:val="en-US"/>
        </w:rPr>
      </w:pPr>
      <w:r w:rsidRPr="00AD3CA7">
        <w:rPr>
          <w:sz w:val="24"/>
          <w:szCs w:val="24"/>
          <w:lang w:val="en-US"/>
        </w:rPr>
        <w:lastRenderedPageBreak/>
        <w:tab/>
      </w:r>
      <w:r w:rsidRPr="00AD3CA7">
        <w:rPr>
          <w:sz w:val="28"/>
          <w:szCs w:val="28"/>
          <w:lang w:val="en-US"/>
        </w:rPr>
        <w:t xml:space="preserve">                                                                                                         </w:t>
      </w:r>
    </w:p>
    <w:p w14:paraId="4538FBF4" w14:textId="77777777" w:rsidR="00DD5A79" w:rsidRPr="00AD3CA7" w:rsidRDefault="00DD5A79" w:rsidP="00DD5A79">
      <w:pPr>
        <w:jc w:val="center"/>
        <w:rPr>
          <w:sz w:val="28"/>
          <w:szCs w:val="28"/>
          <w:lang w:val="en-US"/>
        </w:rPr>
      </w:pPr>
    </w:p>
    <w:p w14:paraId="3626A458" w14:textId="77777777" w:rsidR="00DD5A79" w:rsidRPr="00AD3CA7" w:rsidRDefault="00DD5A79" w:rsidP="00DD5A79">
      <w:pPr>
        <w:jc w:val="right"/>
        <w:rPr>
          <w:i/>
          <w:iCs/>
          <w:sz w:val="22"/>
          <w:szCs w:val="22"/>
          <w:lang w:val="ro-RO"/>
        </w:rPr>
      </w:pPr>
    </w:p>
    <w:p w14:paraId="037BA29B" w14:textId="77777777" w:rsidR="00DD5A79" w:rsidRPr="00AD3CA7" w:rsidRDefault="00DD5A79" w:rsidP="00DD5A79">
      <w:pPr>
        <w:jc w:val="right"/>
        <w:rPr>
          <w:i/>
          <w:iCs/>
          <w:sz w:val="22"/>
          <w:szCs w:val="22"/>
          <w:lang w:val="ro-RO"/>
        </w:rPr>
      </w:pPr>
    </w:p>
    <w:p w14:paraId="3919D798" w14:textId="77777777" w:rsidR="00DD5A79" w:rsidRDefault="00DD5A79" w:rsidP="00DD5A79">
      <w:pPr>
        <w:jc w:val="right"/>
        <w:rPr>
          <w:i/>
          <w:iCs/>
          <w:sz w:val="22"/>
          <w:szCs w:val="22"/>
        </w:rPr>
      </w:pPr>
    </w:p>
    <w:p w14:paraId="2F70C068" w14:textId="77777777" w:rsidR="00DD5A79" w:rsidRPr="0047715C" w:rsidRDefault="00DD5A79" w:rsidP="00DD5A79">
      <w:pPr>
        <w:jc w:val="right"/>
        <w:rPr>
          <w:i/>
          <w:iCs/>
          <w:sz w:val="22"/>
          <w:szCs w:val="22"/>
        </w:rPr>
      </w:pPr>
    </w:p>
    <w:p w14:paraId="139215A0" w14:textId="77777777" w:rsidR="00DD5A79" w:rsidRPr="00AD3CA7" w:rsidRDefault="00DD5A79" w:rsidP="00DD5A79">
      <w:pPr>
        <w:jc w:val="right"/>
        <w:rPr>
          <w:i/>
          <w:iCs/>
          <w:sz w:val="22"/>
          <w:szCs w:val="22"/>
          <w:lang w:val="ro-RO"/>
        </w:rPr>
      </w:pPr>
    </w:p>
    <w:p w14:paraId="6654454F" w14:textId="77777777" w:rsidR="00DD5A79" w:rsidRPr="00AD3CA7" w:rsidRDefault="00DD5A79" w:rsidP="00DD5A79">
      <w:pPr>
        <w:tabs>
          <w:tab w:val="left" w:pos="4786"/>
          <w:tab w:val="left" w:pos="10031"/>
        </w:tabs>
        <w:rPr>
          <w:sz w:val="4"/>
          <w:szCs w:val="4"/>
          <w:lang w:val="ro-RO"/>
        </w:rPr>
      </w:pPr>
    </w:p>
    <w:p w14:paraId="49F3CBA7" w14:textId="77777777" w:rsidR="00DD5A79" w:rsidRPr="00AD3CA7" w:rsidRDefault="00DD5A79" w:rsidP="00DD5A79">
      <w:pPr>
        <w:jc w:val="right"/>
        <w:rPr>
          <w:b/>
          <w:bCs/>
          <w:i/>
          <w:iCs/>
          <w:sz w:val="22"/>
          <w:szCs w:val="22"/>
          <w:lang w:val="ro-RO"/>
        </w:rPr>
      </w:pPr>
      <w:r w:rsidRPr="00AD3CA7">
        <w:rPr>
          <w:b/>
          <w:bCs/>
          <w:i/>
          <w:iCs/>
          <w:sz w:val="22"/>
          <w:szCs w:val="22"/>
          <w:lang w:val="ro-RO"/>
        </w:rPr>
        <w:t>Anexa 17</w:t>
      </w:r>
    </w:p>
    <w:tbl>
      <w:tblPr>
        <w:tblW w:w="0" w:type="auto"/>
        <w:tblLayout w:type="fixed"/>
        <w:tblLook w:val="0000" w:firstRow="0" w:lastRow="0" w:firstColumn="0" w:lastColumn="0" w:noHBand="0" w:noVBand="0"/>
      </w:tblPr>
      <w:tblGrid>
        <w:gridCol w:w="4786"/>
        <w:gridCol w:w="5245"/>
      </w:tblGrid>
      <w:tr w:rsidR="00DD5A79" w:rsidRPr="00AD3CA7" w14:paraId="7845692C" w14:textId="77777777" w:rsidTr="00DB1C9A">
        <w:tblPrEx>
          <w:tblCellMar>
            <w:top w:w="0" w:type="dxa"/>
            <w:bottom w:w="0" w:type="dxa"/>
          </w:tblCellMar>
        </w:tblPrEx>
        <w:tc>
          <w:tcPr>
            <w:tcW w:w="4786" w:type="dxa"/>
            <w:tcBorders>
              <w:top w:val="nil"/>
              <w:left w:val="nil"/>
              <w:bottom w:val="single" w:sz="6" w:space="0" w:color="auto"/>
              <w:right w:val="nil"/>
            </w:tcBorders>
          </w:tcPr>
          <w:p w14:paraId="28D8AB59" w14:textId="77777777" w:rsidR="00DD5A79" w:rsidRPr="00AD3CA7" w:rsidRDefault="00DD5A79" w:rsidP="00DB1C9A">
            <w:pPr>
              <w:rPr>
                <w:b/>
                <w:bCs/>
                <w:sz w:val="32"/>
                <w:szCs w:val="32"/>
                <w:lang w:val="en-US"/>
              </w:rPr>
            </w:pPr>
            <w:r w:rsidRPr="00AD3CA7">
              <w:rPr>
                <w:b/>
                <w:bCs/>
                <w:sz w:val="28"/>
                <w:szCs w:val="28"/>
                <w:lang w:val="pt-BR"/>
              </w:rPr>
              <w:t>Obiect:  CT-6161</w:t>
            </w:r>
          </w:p>
        </w:tc>
        <w:tc>
          <w:tcPr>
            <w:tcW w:w="5245" w:type="dxa"/>
            <w:tcBorders>
              <w:top w:val="nil"/>
              <w:left w:val="nil"/>
              <w:bottom w:val="nil"/>
              <w:right w:val="nil"/>
            </w:tcBorders>
          </w:tcPr>
          <w:p w14:paraId="1B323B78" w14:textId="77777777" w:rsidR="00DD5A79" w:rsidRPr="00AD3CA7" w:rsidRDefault="00DD5A79" w:rsidP="00DB1C9A">
            <w:pPr>
              <w:jc w:val="right"/>
              <w:rPr>
                <w:sz w:val="22"/>
                <w:szCs w:val="22"/>
                <w:lang w:val="en-US"/>
              </w:rPr>
            </w:pPr>
            <w:r w:rsidRPr="00AD3CA7">
              <w:rPr>
                <w:sz w:val="22"/>
                <w:szCs w:val="22"/>
                <w:lang w:val="en-US"/>
              </w:rPr>
              <w:t>Formular Nr.1</w:t>
            </w:r>
          </w:p>
          <w:p w14:paraId="71201EAB" w14:textId="77777777" w:rsidR="00DD5A79" w:rsidRPr="00AD3CA7" w:rsidRDefault="00DD5A79" w:rsidP="00DB1C9A">
            <w:pPr>
              <w:jc w:val="right"/>
              <w:rPr>
                <w:sz w:val="16"/>
                <w:szCs w:val="16"/>
              </w:rPr>
            </w:pPr>
          </w:p>
        </w:tc>
      </w:tr>
      <w:tr w:rsidR="00DD5A79" w:rsidRPr="00AD3CA7" w14:paraId="747C87FF" w14:textId="77777777" w:rsidTr="00DB1C9A">
        <w:tblPrEx>
          <w:tblCellMar>
            <w:top w:w="0" w:type="dxa"/>
            <w:bottom w:w="0" w:type="dxa"/>
          </w:tblCellMar>
        </w:tblPrEx>
        <w:tc>
          <w:tcPr>
            <w:tcW w:w="4786" w:type="dxa"/>
            <w:tcBorders>
              <w:top w:val="nil"/>
              <w:left w:val="nil"/>
              <w:bottom w:val="nil"/>
              <w:right w:val="nil"/>
            </w:tcBorders>
          </w:tcPr>
          <w:p w14:paraId="19E0C249" w14:textId="77777777" w:rsidR="00DD5A79" w:rsidRPr="00AD3CA7" w:rsidRDefault="00DD5A79" w:rsidP="00DB1C9A">
            <w:pPr>
              <w:rPr>
                <w:sz w:val="22"/>
                <w:szCs w:val="22"/>
              </w:rPr>
            </w:pPr>
            <w:r w:rsidRPr="00AD3CA7">
              <w:rPr>
                <w:sz w:val="22"/>
                <w:szCs w:val="22"/>
              </w:rPr>
              <w:t>(</w:t>
            </w:r>
            <w:r w:rsidRPr="00AD3CA7">
              <w:rPr>
                <w:sz w:val="22"/>
                <w:szCs w:val="22"/>
                <w:lang w:val="en-US"/>
              </w:rPr>
              <w:t>denumirea obiectivului)</w:t>
            </w:r>
          </w:p>
        </w:tc>
        <w:tc>
          <w:tcPr>
            <w:tcW w:w="5245" w:type="dxa"/>
            <w:tcBorders>
              <w:top w:val="nil"/>
              <w:left w:val="nil"/>
              <w:bottom w:val="nil"/>
              <w:right w:val="nil"/>
            </w:tcBorders>
          </w:tcPr>
          <w:p w14:paraId="5E8A2363" w14:textId="77777777" w:rsidR="00DD5A79" w:rsidRPr="00AD3CA7" w:rsidRDefault="00DD5A79" w:rsidP="00DB1C9A">
            <w:pPr>
              <w:jc w:val="center"/>
              <w:rPr>
                <w:sz w:val="22"/>
                <w:szCs w:val="22"/>
              </w:rPr>
            </w:pPr>
          </w:p>
        </w:tc>
      </w:tr>
    </w:tbl>
    <w:p w14:paraId="687A2537" w14:textId="77777777" w:rsidR="00DD5A79" w:rsidRPr="00AD3CA7" w:rsidRDefault="00DD5A79" w:rsidP="00DD5A79">
      <w:pPr>
        <w:rPr>
          <w:sz w:val="22"/>
          <w:szCs w:val="22"/>
        </w:rPr>
      </w:pPr>
    </w:p>
    <w:p w14:paraId="30F29842" w14:textId="77777777" w:rsidR="00DD5A79" w:rsidRPr="00AD3CA7" w:rsidRDefault="00DD5A79" w:rsidP="00DD5A79">
      <w:pPr>
        <w:jc w:val="center"/>
        <w:rPr>
          <w:b/>
          <w:bCs/>
          <w:sz w:val="40"/>
          <w:szCs w:val="40"/>
          <w:lang w:val="pt-BR"/>
        </w:rPr>
      </w:pPr>
      <w:r w:rsidRPr="00AD3CA7">
        <w:rPr>
          <w:b/>
          <w:bCs/>
          <w:sz w:val="32"/>
          <w:szCs w:val="32"/>
          <w:lang w:val="pt-BR"/>
        </w:rPr>
        <w:t>Lista cu cantita</w:t>
      </w:r>
      <w:r w:rsidRPr="00AD3CA7">
        <w:rPr>
          <w:b/>
          <w:bCs/>
          <w:sz w:val="32"/>
          <w:szCs w:val="32"/>
          <w:lang w:val="ro-RO"/>
        </w:rPr>
        <w:t>ţile de lucrări</w:t>
      </w:r>
      <w:r w:rsidRPr="00AD3CA7">
        <w:rPr>
          <w:b/>
          <w:bCs/>
          <w:sz w:val="32"/>
          <w:szCs w:val="32"/>
          <w:lang w:val="pt-BR"/>
        </w:rPr>
        <w:t xml:space="preserve"> nr. 17</w:t>
      </w:r>
    </w:p>
    <w:p w14:paraId="65C7D751" w14:textId="77777777" w:rsidR="00DD5A79" w:rsidRPr="00AD3CA7" w:rsidRDefault="00DD5A79" w:rsidP="00DD5A79">
      <w:pPr>
        <w:jc w:val="center"/>
        <w:rPr>
          <w:b/>
          <w:bCs/>
          <w:sz w:val="26"/>
          <w:szCs w:val="28"/>
          <w:lang w:val="pt-BR"/>
        </w:rPr>
      </w:pPr>
      <w:r w:rsidRPr="00AD3CA7">
        <w:rPr>
          <w:b/>
          <w:bCs/>
          <w:sz w:val="28"/>
          <w:szCs w:val="28"/>
          <w:lang w:val="pt-BR"/>
        </w:rPr>
        <w:t xml:space="preserve">Lot 5.2.  </w:t>
      </w:r>
      <w:r w:rsidRPr="00AD3CA7">
        <w:rPr>
          <w:b/>
          <w:bCs/>
          <w:sz w:val="26"/>
          <w:szCs w:val="28"/>
          <w:lang w:val="pt-BR"/>
        </w:rPr>
        <w:t xml:space="preserve">Vopsirea peretilor exteriori ai Centralei Termice, </w:t>
      </w:r>
    </w:p>
    <w:p w14:paraId="3E9C393C" w14:textId="77777777" w:rsidR="00DD5A79" w:rsidRPr="00395921" w:rsidRDefault="00DD5A79" w:rsidP="00DD5A79">
      <w:pPr>
        <w:jc w:val="center"/>
        <w:rPr>
          <w:b/>
          <w:bCs/>
          <w:sz w:val="26"/>
          <w:szCs w:val="28"/>
          <w:lang w:val="en-US"/>
        </w:rPr>
      </w:pPr>
      <w:r w:rsidRPr="00AD3CA7">
        <w:rPr>
          <w:b/>
          <w:bCs/>
          <w:sz w:val="26"/>
          <w:szCs w:val="28"/>
          <w:lang w:val="pt-BR"/>
        </w:rPr>
        <w:t xml:space="preserve">CT- 6161, or. </w:t>
      </w:r>
      <w:r w:rsidRPr="00AD3CA7">
        <w:rPr>
          <w:b/>
          <w:bCs/>
          <w:sz w:val="26"/>
          <w:szCs w:val="28"/>
          <w:lang w:val="en-US"/>
        </w:rPr>
        <w:t>Stauceni, str. Industriala, 3a</w:t>
      </w:r>
    </w:p>
    <w:p w14:paraId="0A4C817A" w14:textId="77777777" w:rsidR="00DD5A79" w:rsidRPr="00395921" w:rsidRDefault="00DD5A79" w:rsidP="00DD5A79">
      <w:pPr>
        <w:jc w:val="center"/>
        <w:rPr>
          <w:sz w:val="26"/>
          <w:szCs w:val="24"/>
          <w:lang w:val="en-US"/>
        </w:rPr>
      </w:pPr>
    </w:p>
    <w:tbl>
      <w:tblPr>
        <w:tblW w:w="10490" w:type="dxa"/>
        <w:tblInd w:w="-34" w:type="dxa"/>
        <w:tblLayout w:type="fixed"/>
        <w:tblLook w:val="0000" w:firstRow="0" w:lastRow="0" w:firstColumn="0" w:lastColumn="0" w:noHBand="0" w:noVBand="0"/>
      </w:tblPr>
      <w:tblGrid>
        <w:gridCol w:w="709"/>
        <w:gridCol w:w="1701"/>
        <w:gridCol w:w="5103"/>
        <w:gridCol w:w="1418"/>
        <w:gridCol w:w="1559"/>
      </w:tblGrid>
      <w:tr w:rsidR="00DD5A79" w:rsidRPr="00AD3CA7" w14:paraId="79105F34" w14:textId="77777777" w:rsidTr="00DB1C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40FCE28" w14:textId="77777777" w:rsidR="00DD5A79" w:rsidRPr="00AD3CA7" w:rsidRDefault="00DD5A79" w:rsidP="00DB1C9A">
            <w:pPr>
              <w:ind w:right="-108"/>
              <w:jc w:val="center"/>
              <w:rPr>
                <w:sz w:val="22"/>
                <w:szCs w:val="22"/>
                <w:lang w:val="en-US"/>
              </w:rPr>
            </w:pPr>
            <w:r w:rsidRPr="00AD3CA7">
              <w:rPr>
                <w:sz w:val="22"/>
                <w:szCs w:val="22"/>
              </w:rPr>
              <w:t>№</w:t>
            </w:r>
          </w:p>
          <w:p w14:paraId="5D64AE25" w14:textId="77777777" w:rsidR="00DD5A79" w:rsidRPr="00AD3CA7" w:rsidRDefault="00DD5A79" w:rsidP="00DB1C9A">
            <w:pPr>
              <w:ind w:right="-108"/>
              <w:jc w:val="center"/>
              <w:rPr>
                <w:sz w:val="22"/>
                <w:szCs w:val="22"/>
              </w:rPr>
            </w:pPr>
            <w:r w:rsidRPr="00AD3CA7">
              <w:rPr>
                <w:sz w:val="22"/>
                <w:szCs w:val="22"/>
              </w:rPr>
              <w:t xml:space="preserve"> </w:t>
            </w:r>
            <w:r w:rsidRPr="00AD3CA7">
              <w:rPr>
                <w:sz w:val="22"/>
                <w:szCs w:val="22"/>
                <w:lang w:val="en-US"/>
              </w:rPr>
              <w:t>crt</w:t>
            </w:r>
            <w:r w:rsidRPr="00AD3CA7">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A79A491" w14:textId="77777777" w:rsidR="00DD5A79" w:rsidRPr="00AD3CA7" w:rsidRDefault="00DD5A79" w:rsidP="00DB1C9A">
            <w:pPr>
              <w:ind w:left="-120" w:right="-108"/>
              <w:jc w:val="center"/>
              <w:rPr>
                <w:sz w:val="22"/>
                <w:szCs w:val="22"/>
                <w:lang w:val="pt-BR"/>
              </w:rPr>
            </w:pPr>
            <w:r w:rsidRPr="00AD3CA7">
              <w:rPr>
                <w:sz w:val="22"/>
                <w:szCs w:val="22"/>
                <w:lang w:val="ro-RO"/>
              </w:rPr>
              <w:t>Simbol</w:t>
            </w:r>
            <w:r w:rsidRPr="00AD3CA7">
              <w:rPr>
                <w:sz w:val="22"/>
                <w:szCs w:val="22"/>
                <w:lang w:val="pt-BR"/>
              </w:rPr>
              <w:t xml:space="preserve"> </w:t>
            </w:r>
            <w:r w:rsidRPr="00AD3CA7">
              <w:rPr>
                <w:sz w:val="22"/>
                <w:szCs w:val="22"/>
                <w:lang w:val="ro-RO"/>
              </w:rPr>
              <w:t xml:space="preserve">norme si cod </w:t>
            </w:r>
            <w:r w:rsidRPr="00AD3CA7">
              <w:rPr>
                <w:sz w:val="22"/>
                <w:szCs w:val="22"/>
                <w:lang w:val="pt-BR"/>
              </w:rPr>
              <w:t xml:space="preserve"> </w:t>
            </w:r>
            <w:r w:rsidRPr="00AD3CA7">
              <w:rPr>
                <w:sz w:val="22"/>
                <w:szCs w:val="22"/>
                <w:lang w:val="ro-RO"/>
              </w:rPr>
              <w:t xml:space="preserve">resurse  </w:t>
            </w:r>
          </w:p>
        </w:tc>
        <w:tc>
          <w:tcPr>
            <w:tcW w:w="5103" w:type="dxa"/>
            <w:vMerge w:val="restart"/>
            <w:tcBorders>
              <w:top w:val="single" w:sz="6" w:space="0" w:color="auto"/>
              <w:left w:val="single" w:sz="6" w:space="0" w:color="auto"/>
              <w:bottom w:val="nil"/>
              <w:right w:val="nil"/>
            </w:tcBorders>
            <w:shd w:val="pct5" w:color="auto" w:fill="auto"/>
          </w:tcPr>
          <w:p w14:paraId="27AB5ACB" w14:textId="77777777" w:rsidR="00DD5A79" w:rsidRPr="00AD3CA7" w:rsidRDefault="00DD5A79" w:rsidP="00DB1C9A">
            <w:pPr>
              <w:jc w:val="center"/>
              <w:rPr>
                <w:sz w:val="22"/>
                <w:szCs w:val="22"/>
                <w:lang w:val="ro-RO"/>
              </w:rPr>
            </w:pPr>
          </w:p>
          <w:p w14:paraId="73C6EAFF" w14:textId="77777777" w:rsidR="00DD5A79" w:rsidRPr="00AD3CA7" w:rsidRDefault="00DD5A79" w:rsidP="00DB1C9A">
            <w:pPr>
              <w:jc w:val="center"/>
              <w:rPr>
                <w:sz w:val="22"/>
                <w:szCs w:val="22"/>
              </w:rPr>
            </w:pPr>
            <w:r w:rsidRPr="00AD3CA7">
              <w:rPr>
                <w:sz w:val="22"/>
                <w:szCs w:val="22"/>
                <w:lang w:val="ro-RO"/>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31321CE4" w14:textId="77777777" w:rsidR="00DD5A79" w:rsidRPr="00AD3CA7" w:rsidRDefault="00DD5A79" w:rsidP="00DB1C9A">
            <w:pPr>
              <w:ind w:left="-108" w:right="-108"/>
              <w:jc w:val="center"/>
              <w:rPr>
                <w:sz w:val="22"/>
                <w:szCs w:val="22"/>
              </w:rPr>
            </w:pPr>
            <w:r w:rsidRPr="00AD3CA7">
              <w:rPr>
                <w:sz w:val="22"/>
                <w:szCs w:val="22"/>
                <w:lang w:val="ro-RO"/>
              </w:rPr>
              <w:t>Unitatea de măsură</w:t>
            </w:r>
            <w:r w:rsidRPr="00AD3CA7">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A8B322A" w14:textId="77777777" w:rsidR="00DD5A79" w:rsidRPr="00AD3CA7" w:rsidRDefault="00DD5A79" w:rsidP="00DB1C9A">
            <w:pPr>
              <w:ind w:left="-108" w:right="-108"/>
              <w:jc w:val="center"/>
              <w:rPr>
                <w:sz w:val="22"/>
                <w:szCs w:val="22"/>
                <w:lang w:val="en-US"/>
              </w:rPr>
            </w:pPr>
            <w:r w:rsidRPr="00AD3CA7">
              <w:rPr>
                <w:sz w:val="22"/>
                <w:szCs w:val="22"/>
                <w:lang w:val="ro-RO"/>
              </w:rPr>
              <w:t xml:space="preserve">Volum </w:t>
            </w:r>
          </w:p>
        </w:tc>
      </w:tr>
      <w:tr w:rsidR="00DD5A79" w:rsidRPr="00AD3CA7" w14:paraId="27BA4A44" w14:textId="77777777" w:rsidTr="00DB1C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42147F4" w14:textId="77777777" w:rsidR="00DD5A79" w:rsidRPr="00AD3CA7" w:rsidRDefault="00DD5A79" w:rsidP="00DB1C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BD20B13" w14:textId="77777777" w:rsidR="00DD5A79" w:rsidRPr="00AD3CA7" w:rsidRDefault="00DD5A79" w:rsidP="00DB1C9A">
            <w:pPr>
              <w:jc w:val="center"/>
              <w:rPr>
                <w:sz w:val="22"/>
                <w:szCs w:val="22"/>
                <w:lang w:val="en-US"/>
              </w:rPr>
            </w:pPr>
          </w:p>
        </w:tc>
        <w:tc>
          <w:tcPr>
            <w:tcW w:w="5103" w:type="dxa"/>
            <w:vMerge/>
            <w:tcBorders>
              <w:top w:val="nil"/>
              <w:left w:val="single" w:sz="6" w:space="0" w:color="auto"/>
              <w:bottom w:val="single" w:sz="6" w:space="0" w:color="auto"/>
              <w:right w:val="single" w:sz="6" w:space="0" w:color="auto"/>
            </w:tcBorders>
            <w:shd w:val="pct5" w:color="auto" w:fill="auto"/>
          </w:tcPr>
          <w:p w14:paraId="13FF8A8F" w14:textId="77777777" w:rsidR="00DD5A79" w:rsidRPr="00AD3CA7" w:rsidRDefault="00DD5A79" w:rsidP="00DB1C9A">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4D733B55" w14:textId="77777777" w:rsidR="00DD5A79" w:rsidRPr="00AD3CA7" w:rsidRDefault="00DD5A79" w:rsidP="00DB1C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8B80C3C" w14:textId="77777777" w:rsidR="00DD5A79" w:rsidRPr="00AD3CA7" w:rsidRDefault="00DD5A79" w:rsidP="00DB1C9A">
            <w:pPr>
              <w:jc w:val="center"/>
              <w:rPr>
                <w:sz w:val="22"/>
                <w:szCs w:val="22"/>
                <w:lang w:val="en-US"/>
              </w:rPr>
            </w:pPr>
          </w:p>
        </w:tc>
      </w:tr>
    </w:tbl>
    <w:p w14:paraId="30BFDED5" w14:textId="77777777" w:rsidR="00DD5A79" w:rsidRPr="00AD3CA7" w:rsidRDefault="00DD5A79" w:rsidP="00DD5A79">
      <w:pPr>
        <w:rPr>
          <w:sz w:val="2"/>
          <w:szCs w:val="2"/>
          <w:lang w:val="en-US"/>
        </w:rPr>
      </w:pPr>
    </w:p>
    <w:tbl>
      <w:tblPr>
        <w:tblW w:w="10490" w:type="dxa"/>
        <w:tblInd w:w="-34" w:type="dxa"/>
        <w:tblLayout w:type="fixed"/>
        <w:tblLook w:val="0000" w:firstRow="0" w:lastRow="0" w:firstColumn="0" w:lastColumn="0" w:noHBand="0" w:noVBand="0"/>
      </w:tblPr>
      <w:tblGrid>
        <w:gridCol w:w="709"/>
        <w:gridCol w:w="1701"/>
        <w:gridCol w:w="5103"/>
        <w:gridCol w:w="1418"/>
        <w:gridCol w:w="1559"/>
      </w:tblGrid>
      <w:tr w:rsidR="00DD5A79" w:rsidRPr="00AD3CA7" w14:paraId="0B23B58F" w14:textId="77777777" w:rsidTr="00DB1C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BD459D6" w14:textId="77777777" w:rsidR="00DD5A79" w:rsidRPr="00AD3CA7" w:rsidRDefault="00DD5A79" w:rsidP="00DB1C9A">
            <w:pPr>
              <w:ind w:right="-108"/>
              <w:jc w:val="center"/>
              <w:rPr>
                <w:sz w:val="22"/>
                <w:szCs w:val="22"/>
              </w:rPr>
            </w:pPr>
            <w:r w:rsidRPr="00AD3CA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C873305" w14:textId="77777777" w:rsidR="00DD5A79" w:rsidRPr="00AD3CA7" w:rsidRDefault="00DD5A79" w:rsidP="00DB1C9A">
            <w:pPr>
              <w:ind w:left="-120" w:right="-108"/>
              <w:jc w:val="center"/>
              <w:rPr>
                <w:sz w:val="22"/>
                <w:szCs w:val="22"/>
              </w:rPr>
            </w:pPr>
            <w:r w:rsidRPr="00AD3CA7">
              <w:rPr>
                <w:sz w:val="22"/>
                <w:szCs w:val="22"/>
              </w:rPr>
              <w:t>2</w:t>
            </w:r>
          </w:p>
        </w:tc>
        <w:tc>
          <w:tcPr>
            <w:tcW w:w="5103" w:type="dxa"/>
            <w:tcBorders>
              <w:top w:val="single" w:sz="6" w:space="0" w:color="auto"/>
              <w:left w:val="single" w:sz="6" w:space="0" w:color="auto"/>
              <w:bottom w:val="double" w:sz="6" w:space="0" w:color="auto"/>
              <w:right w:val="nil"/>
            </w:tcBorders>
            <w:shd w:val="pct5" w:color="auto" w:fill="auto"/>
          </w:tcPr>
          <w:p w14:paraId="59BD1D35" w14:textId="77777777" w:rsidR="00DD5A79" w:rsidRPr="00AD3CA7" w:rsidRDefault="00DD5A79" w:rsidP="00DB1C9A">
            <w:pPr>
              <w:jc w:val="center"/>
              <w:rPr>
                <w:sz w:val="22"/>
                <w:szCs w:val="22"/>
              </w:rPr>
            </w:pPr>
            <w:r w:rsidRPr="00AD3CA7">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471664A7" w14:textId="77777777" w:rsidR="00DD5A79" w:rsidRPr="00AD3CA7" w:rsidRDefault="00DD5A79" w:rsidP="00DB1C9A">
            <w:pPr>
              <w:ind w:left="-108" w:right="-108"/>
              <w:jc w:val="center"/>
              <w:rPr>
                <w:sz w:val="22"/>
                <w:szCs w:val="22"/>
              </w:rPr>
            </w:pPr>
            <w:r w:rsidRPr="00AD3CA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12031CF" w14:textId="77777777" w:rsidR="00DD5A79" w:rsidRPr="00AD3CA7" w:rsidRDefault="00DD5A79" w:rsidP="00DB1C9A">
            <w:pPr>
              <w:ind w:left="-108" w:right="-108"/>
              <w:jc w:val="center"/>
              <w:rPr>
                <w:sz w:val="22"/>
                <w:szCs w:val="22"/>
              </w:rPr>
            </w:pPr>
            <w:r w:rsidRPr="00AD3CA7">
              <w:rPr>
                <w:sz w:val="22"/>
                <w:szCs w:val="22"/>
              </w:rPr>
              <w:t>5</w:t>
            </w:r>
          </w:p>
        </w:tc>
      </w:tr>
      <w:tr w:rsidR="00DD5A79" w:rsidRPr="00AD3CA7" w14:paraId="2432670A"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F8DCE1" w14:textId="77777777" w:rsidR="00DD5A79" w:rsidRPr="00AD3CA7" w:rsidRDefault="00DD5A79" w:rsidP="00DB1C9A">
            <w:pPr>
              <w:jc w:val="center"/>
              <w:rPr>
                <w:sz w:val="24"/>
                <w:szCs w:val="24"/>
              </w:rPr>
            </w:pPr>
            <w:r w:rsidRPr="00AD3CA7">
              <w:rPr>
                <w:sz w:val="24"/>
                <w:szCs w:val="24"/>
              </w:rPr>
              <w:t>1</w:t>
            </w:r>
          </w:p>
        </w:tc>
        <w:tc>
          <w:tcPr>
            <w:tcW w:w="1701" w:type="dxa"/>
            <w:tcBorders>
              <w:top w:val="single" w:sz="4" w:space="0" w:color="auto"/>
              <w:bottom w:val="single" w:sz="4" w:space="0" w:color="auto"/>
            </w:tcBorders>
            <w:vAlign w:val="center"/>
          </w:tcPr>
          <w:p w14:paraId="2D3E8AD7" w14:textId="77777777" w:rsidR="00DD5A79" w:rsidRPr="00AD3CA7" w:rsidRDefault="00DD5A79" w:rsidP="00DB1C9A">
            <w:pPr>
              <w:jc w:val="center"/>
              <w:rPr>
                <w:sz w:val="24"/>
                <w:szCs w:val="24"/>
                <w:lang w:val="en-US"/>
              </w:rPr>
            </w:pPr>
            <w:r w:rsidRPr="00AD3CA7">
              <w:rPr>
                <w:sz w:val="24"/>
                <w:szCs w:val="24"/>
                <w:lang w:val="en-US"/>
              </w:rPr>
              <w:t>RpCH31B</w:t>
            </w:r>
          </w:p>
          <w:p w14:paraId="5361318C" w14:textId="77777777" w:rsidR="00DD5A79" w:rsidRPr="00AD3CA7" w:rsidRDefault="00DD5A79" w:rsidP="00DB1C9A">
            <w:pPr>
              <w:jc w:val="center"/>
              <w:rPr>
                <w:sz w:val="24"/>
                <w:szCs w:val="24"/>
              </w:rPr>
            </w:pPr>
          </w:p>
        </w:tc>
        <w:tc>
          <w:tcPr>
            <w:tcW w:w="5103" w:type="dxa"/>
            <w:tcBorders>
              <w:top w:val="single" w:sz="4" w:space="0" w:color="auto"/>
              <w:bottom w:val="single" w:sz="4" w:space="0" w:color="auto"/>
            </w:tcBorders>
            <w:vAlign w:val="center"/>
          </w:tcPr>
          <w:p w14:paraId="52B6A0B9" w14:textId="77777777" w:rsidR="00DD5A79" w:rsidRPr="00AD3CA7" w:rsidRDefault="00DD5A79" w:rsidP="00DB1C9A">
            <w:pPr>
              <w:adjustRightInd w:val="0"/>
              <w:rPr>
                <w:sz w:val="24"/>
                <w:szCs w:val="24"/>
                <w:lang w:val="pt-BR"/>
              </w:rPr>
            </w:pPr>
            <w:r w:rsidRPr="00AD3CA7">
              <w:rPr>
                <w:sz w:val="24"/>
                <w:szCs w:val="24"/>
                <w:lang w:val="pt-BR"/>
              </w:rPr>
              <w:t>Montarea si demontarea schelei pentru lucrari de constructii - schela metalica tubulara pentru lucrari interioare si exterioare peste 7 m inaltime executata din bile manele inclusiv streasina de protectie din PFL sau plasa de protectie cu toate materialele de prindere, ancorare si rigidizare a schelei de elementele constructiei</w:t>
            </w:r>
          </w:p>
          <w:p w14:paraId="4340C361"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269448D7"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21BB2976" w14:textId="77777777" w:rsidR="00DD5A79" w:rsidRPr="00AD3CA7" w:rsidRDefault="00DD5A79" w:rsidP="00DB1C9A">
            <w:pPr>
              <w:jc w:val="center"/>
              <w:rPr>
                <w:sz w:val="24"/>
                <w:szCs w:val="24"/>
              </w:rPr>
            </w:pPr>
            <w:r w:rsidRPr="00AD3CA7">
              <w:rPr>
                <w:sz w:val="24"/>
                <w:szCs w:val="24"/>
              </w:rPr>
              <w:t>480,00</w:t>
            </w:r>
          </w:p>
        </w:tc>
      </w:tr>
      <w:tr w:rsidR="00DD5A79" w:rsidRPr="00AD3CA7" w14:paraId="54F39740"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A7B5F0" w14:textId="77777777" w:rsidR="00DD5A79" w:rsidRPr="00AD3CA7" w:rsidRDefault="00DD5A79" w:rsidP="00DB1C9A">
            <w:pPr>
              <w:jc w:val="center"/>
              <w:rPr>
                <w:sz w:val="24"/>
                <w:szCs w:val="24"/>
              </w:rPr>
            </w:pPr>
            <w:r w:rsidRPr="00AD3CA7">
              <w:rPr>
                <w:sz w:val="24"/>
                <w:szCs w:val="24"/>
              </w:rPr>
              <w:t>2</w:t>
            </w:r>
          </w:p>
        </w:tc>
        <w:tc>
          <w:tcPr>
            <w:tcW w:w="1701" w:type="dxa"/>
            <w:tcBorders>
              <w:top w:val="single" w:sz="4" w:space="0" w:color="auto"/>
              <w:bottom w:val="single" w:sz="4" w:space="0" w:color="auto"/>
            </w:tcBorders>
            <w:vAlign w:val="center"/>
          </w:tcPr>
          <w:p w14:paraId="08FB80B9" w14:textId="77777777" w:rsidR="00DD5A79" w:rsidRPr="00AD3CA7" w:rsidRDefault="00DD5A79" w:rsidP="00DB1C9A">
            <w:pPr>
              <w:jc w:val="center"/>
              <w:rPr>
                <w:sz w:val="24"/>
                <w:szCs w:val="24"/>
                <w:lang w:val="en-US"/>
              </w:rPr>
            </w:pPr>
            <w:r w:rsidRPr="00AD3CA7">
              <w:rPr>
                <w:sz w:val="24"/>
                <w:szCs w:val="24"/>
                <w:lang w:val="en-US"/>
              </w:rPr>
              <w:t>RpCJ05A</w:t>
            </w:r>
          </w:p>
          <w:p w14:paraId="3385E617" w14:textId="77777777" w:rsidR="00DD5A79" w:rsidRPr="00AD3CA7" w:rsidRDefault="00DD5A79" w:rsidP="00DB1C9A">
            <w:pPr>
              <w:jc w:val="center"/>
              <w:rPr>
                <w:sz w:val="24"/>
                <w:szCs w:val="24"/>
              </w:rPr>
            </w:pPr>
          </w:p>
        </w:tc>
        <w:tc>
          <w:tcPr>
            <w:tcW w:w="5103" w:type="dxa"/>
            <w:tcBorders>
              <w:top w:val="single" w:sz="4" w:space="0" w:color="auto"/>
              <w:bottom w:val="single" w:sz="4" w:space="0" w:color="auto"/>
            </w:tcBorders>
            <w:vAlign w:val="center"/>
          </w:tcPr>
          <w:p w14:paraId="32D8D2A1" w14:textId="77777777" w:rsidR="00DD5A79" w:rsidRPr="00AD3CA7" w:rsidRDefault="00DD5A79" w:rsidP="00DB1C9A">
            <w:pPr>
              <w:adjustRightInd w:val="0"/>
              <w:rPr>
                <w:sz w:val="24"/>
                <w:szCs w:val="24"/>
                <w:lang w:val="pt-BR"/>
              </w:rPr>
            </w:pPr>
            <w:r w:rsidRPr="00AD3CA7">
              <w:rPr>
                <w:sz w:val="24"/>
                <w:szCs w:val="24"/>
                <w:lang w:val="pt-BR"/>
              </w:rPr>
              <w:t>Reparatii de tencuieli interioare, subtiri, driscuite, executate la pereti si stilpi din beton armat de 1 cm grosime, cu mortar de ciment-var marca 100 T pentru sprit si mortar de var-ciment marca 10 T, pentru grund si stratul vizibil</w:t>
            </w:r>
          </w:p>
          <w:p w14:paraId="43152EE6"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1EB5012D"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20FAEA19" w14:textId="77777777" w:rsidR="00DD5A79" w:rsidRPr="00AD3CA7" w:rsidRDefault="00DD5A79" w:rsidP="00DB1C9A">
            <w:pPr>
              <w:jc w:val="center"/>
              <w:rPr>
                <w:sz w:val="24"/>
                <w:szCs w:val="24"/>
              </w:rPr>
            </w:pPr>
            <w:r w:rsidRPr="00AD3CA7">
              <w:rPr>
                <w:sz w:val="24"/>
                <w:szCs w:val="24"/>
              </w:rPr>
              <w:t>20,00</w:t>
            </w:r>
          </w:p>
        </w:tc>
      </w:tr>
      <w:tr w:rsidR="00DD5A79" w:rsidRPr="00AD3CA7" w14:paraId="36277E53"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FE47BF" w14:textId="77777777" w:rsidR="00DD5A79" w:rsidRPr="00AD3CA7" w:rsidRDefault="00DD5A79" w:rsidP="00DB1C9A">
            <w:pPr>
              <w:jc w:val="center"/>
              <w:rPr>
                <w:sz w:val="24"/>
                <w:szCs w:val="24"/>
              </w:rPr>
            </w:pPr>
            <w:r w:rsidRPr="00AD3CA7">
              <w:rPr>
                <w:sz w:val="24"/>
                <w:szCs w:val="24"/>
              </w:rPr>
              <w:t>3</w:t>
            </w:r>
          </w:p>
        </w:tc>
        <w:tc>
          <w:tcPr>
            <w:tcW w:w="1701" w:type="dxa"/>
            <w:tcBorders>
              <w:top w:val="single" w:sz="4" w:space="0" w:color="auto"/>
              <w:bottom w:val="single" w:sz="4" w:space="0" w:color="auto"/>
            </w:tcBorders>
            <w:vAlign w:val="center"/>
          </w:tcPr>
          <w:p w14:paraId="79132786" w14:textId="77777777" w:rsidR="00DD5A79" w:rsidRPr="00AD3CA7" w:rsidRDefault="00DD5A79" w:rsidP="00DB1C9A">
            <w:pPr>
              <w:jc w:val="center"/>
              <w:rPr>
                <w:sz w:val="24"/>
                <w:szCs w:val="24"/>
                <w:lang w:val="en-US"/>
              </w:rPr>
            </w:pPr>
            <w:r w:rsidRPr="00AD3CA7">
              <w:rPr>
                <w:sz w:val="24"/>
                <w:szCs w:val="24"/>
                <w:lang w:val="en-US"/>
              </w:rPr>
              <w:t>CN53A</w:t>
            </w:r>
          </w:p>
          <w:p w14:paraId="6EE04845" w14:textId="77777777" w:rsidR="00DD5A79" w:rsidRPr="00AD3CA7" w:rsidRDefault="00DD5A79" w:rsidP="00DB1C9A">
            <w:pPr>
              <w:jc w:val="center"/>
              <w:rPr>
                <w:sz w:val="24"/>
                <w:szCs w:val="24"/>
              </w:rPr>
            </w:pPr>
          </w:p>
        </w:tc>
        <w:tc>
          <w:tcPr>
            <w:tcW w:w="5103" w:type="dxa"/>
            <w:tcBorders>
              <w:top w:val="single" w:sz="4" w:space="0" w:color="auto"/>
              <w:bottom w:val="single" w:sz="4" w:space="0" w:color="auto"/>
            </w:tcBorders>
            <w:vAlign w:val="center"/>
          </w:tcPr>
          <w:p w14:paraId="2D41845E" w14:textId="77777777" w:rsidR="00DD5A79" w:rsidRPr="00AD3CA7" w:rsidRDefault="00DD5A79" w:rsidP="00DB1C9A">
            <w:pPr>
              <w:adjustRightInd w:val="0"/>
              <w:rPr>
                <w:sz w:val="24"/>
                <w:szCs w:val="24"/>
                <w:lang w:val="pt-BR"/>
              </w:rPr>
            </w:pPr>
            <w:r w:rsidRPr="00AD3CA7">
              <w:rPr>
                <w:sz w:val="24"/>
                <w:szCs w:val="24"/>
                <w:lang w:val="pt-BR"/>
              </w:rPr>
              <w:t xml:space="preserve">Grunduirea suprafetelor interioare a peretilor si tavanelor </w:t>
            </w:r>
          </w:p>
          <w:p w14:paraId="457FC305"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1696B7C"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544D57A0" w14:textId="77777777" w:rsidR="00DD5A79" w:rsidRPr="00AD3CA7" w:rsidRDefault="00DD5A79" w:rsidP="00DB1C9A">
            <w:pPr>
              <w:jc w:val="center"/>
              <w:rPr>
                <w:sz w:val="24"/>
                <w:szCs w:val="24"/>
              </w:rPr>
            </w:pPr>
            <w:r w:rsidRPr="00AD3CA7">
              <w:rPr>
                <w:sz w:val="24"/>
                <w:szCs w:val="24"/>
              </w:rPr>
              <w:t>480,00</w:t>
            </w:r>
          </w:p>
        </w:tc>
      </w:tr>
      <w:tr w:rsidR="00DD5A79" w:rsidRPr="00AD3CA7" w14:paraId="41BAFA52"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2610E4" w14:textId="77777777" w:rsidR="00DD5A79" w:rsidRPr="00AD3CA7" w:rsidRDefault="00DD5A79" w:rsidP="00DB1C9A">
            <w:pPr>
              <w:jc w:val="center"/>
              <w:rPr>
                <w:sz w:val="24"/>
                <w:szCs w:val="24"/>
              </w:rPr>
            </w:pPr>
            <w:r w:rsidRPr="00AD3CA7">
              <w:rPr>
                <w:sz w:val="24"/>
                <w:szCs w:val="24"/>
              </w:rPr>
              <w:t>4</w:t>
            </w:r>
          </w:p>
        </w:tc>
        <w:tc>
          <w:tcPr>
            <w:tcW w:w="1701" w:type="dxa"/>
            <w:tcBorders>
              <w:top w:val="single" w:sz="4" w:space="0" w:color="auto"/>
              <w:bottom w:val="single" w:sz="4" w:space="0" w:color="auto"/>
            </w:tcBorders>
            <w:vAlign w:val="center"/>
          </w:tcPr>
          <w:p w14:paraId="6362D364" w14:textId="77777777" w:rsidR="00DD5A79" w:rsidRPr="00AD3CA7" w:rsidRDefault="00DD5A79" w:rsidP="00DB1C9A">
            <w:pPr>
              <w:jc w:val="center"/>
              <w:rPr>
                <w:sz w:val="24"/>
                <w:szCs w:val="24"/>
                <w:lang w:val="en-US"/>
              </w:rPr>
            </w:pPr>
            <w:r w:rsidRPr="00AD3CA7">
              <w:rPr>
                <w:sz w:val="24"/>
                <w:szCs w:val="24"/>
                <w:lang w:val="en-US"/>
              </w:rPr>
              <w:t>CN05A</w:t>
            </w:r>
          </w:p>
          <w:p w14:paraId="615497FD" w14:textId="77777777" w:rsidR="00DD5A79" w:rsidRPr="00AD3CA7" w:rsidRDefault="00DD5A79" w:rsidP="00DB1C9A">
            <w:pPr>
              <w:jc w:val="center"/>
              <w:rPr>
                <w:sz w:val="24"/>
                <w:szCs w:val="24"/>
              </w:rPr>
            </w:pPr>
          </w:p>
        </w:tc>
        <w:tc>
          <w:tcPr>
            <w:tcW w:w="5103" w:type="dxa"/>
            <w:tcBorders>
              <w:top w:val="single" w:sz="4" w:space="0" w:color="auto"/>
              <w:bottom w:val="single" w:sz="4" w:space="0" w:color="auto"/>
            </w:tcBorders>
            <w:vAlign w:val="center"/>
          </w:tcPr>
          <w:p w14:paraId="0557BE00" w14:textId="77777777" w:rsidR="00DD5A79" w:rsidRPr="00AD3CA7" w:rsidRDefault="00DD5A79" w:rsidP="00DB1C9A">
            <w:pPr>
              <w:adjustRightInd w:val="0"/>
              <w:rPr>
                <w:sz w:val="24"/>
                <w:szCs w:val="24"/>
                <w:lang w:val="pt-BR"/>
              </w:rPr>
            </w:pPr>
            <w:r w:rsidRPr="00AD3CA7">
              <w:rPr>
                <w:sz w:val="24"/>
                <w:szCs w:val="24"/>
                <w:lang w:val="pt-BR"/>
              </w:rPr>
              <w:t>Vopsitorii obisnuite interioare si exterioare executate manual cu vopsea pe baza de poliacetat de vinil in solutie apoasa aplicate pe tencuieli driscuite (vopsea cauciucata rezistenta la raze ultraviolete)</w:t>
            </w:r>
          </w:p>
          <w:p w14:paraId="1220A77F"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09C66E09"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1C77F9E8" w14:textId="77777777" w:rsidR="00DD5A79" w:rsidRPr="00AD3CA7" w:rsidRDefault="00DD5A79" w:rsidP="00DB1C9A">
            <w:pPr>
              <w:jc w:val="center"/>
              <w:rPr>
                <w:sz w:val="24"/>
                <w:szCs w:val="24"/>
              </w:rPr>
            </w:pPr>
            <w:r w:rsidRPr="00AD3CA7">
              <w:rPr>
                <w:sz w:val="24"/>
                <w:szCs w:val="24"/>
              </w:rPr>
              <w:t>480,00</w:t>
            </w:r>
          </w:p>
        </w:tc>
      </w:tr>
      <w:tr w:rsidR="00DD5A79" w:rsidRPr="00AD3CA7" w14:paraId="037DD3D8"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21E8BE" w14:textId="77777777" w:rsidR="00DD5A79" w:rsidRPr="00AD3CA7" w:rsidRDefault="00DD5A79" w:rsidP="00DB1C9A">
            <w:pPr>
              <w:jc w:val="center"/>
              <w:rPr>
                <w:sz w:val="24"/>
                <w:szCs w:val="24"/>
              </w:rPr>
            </w:pPr>
            <w:r w:rsidRPr="00AD3CA7">
              <w:rPr>
                <w:sz w:val="24"/>
                <w:szCs w:val="24"/>
              </w:rPr>
              <w:t>5</w:t>
            </w:r>
          </w:p>
        </w:tc>
        <w:tc>
          <w:tcPr>
            <w:tcW w:w="1701" w:type="dxa"/>
            <w:tcBorders>
              <w:top w:val="single" w:sz="4" w:space="0" w:color="auto"/>
              <w:bottom w:val="single" w:sz="4" w:space="0" w:color="auto"/>
            </w:tcBorders>
            <w:vAlign w:val="center"/>
          </w:tcPr>
          <w:p w14:paraId="58EA8967" w14:textId="77777777" w:rsidR="00DD5A79" w:rsidRPr="00AD3CA7" w:rsidRDefault="00DD5A79" w:rsidP="00DB1C9A">
            <w:pPr>
              <w:jc w:val="center"/>
              <w:rPr>
                <w:sz w:val="24"/>
                <w:szCs w:val="24"/>
                <w:lang w:val="en-US"/>
              </w:rPr>
            </w:pPr>
            <w:r w:rsidRPr="00AD3CA7">
              <w:rPr>
                <w:sz w:val="24"/>
                <w:szCs w:val="24"/>
                <w:lang w:val="en-US"/>
              </w:rPr>
              <w:t>CE05A</w:t>
            </w:r>
          </w:p>
          <w:p w14:paraId="38A62017" w14:textId="77777777" w:rsidR="00DD5A79" w:rsidRPr="00AD3CA7" w:rsidRDefault="00DD5A79" w:rsidP="00DB1C9A">
            <w:pPr>
              <w:jc w:val="center"/>
              <w:rPr>
                <w:sz w:val="24"/>
                <w:szCs w:val="24"/>
              </w:rPr>
            </w:pPr>
          </w:p>
        </w:tc>
        <w:tc>
          <w:tcPr>
            <w:tcW w:w="5103" w:type="dxa"/>
            <w:tcBorders>
              <w:top w:val="single" w:sz="4" w:space="0" w:color="auto"/>
              <w:bottom w:val="single" w:sz="4" w:space="0" w:color="auto"/>
            </w:tcBorders>
            <w:vAlign w:val="center"/>
          </w:tcPr>
          <w:p w14:paraId="5829ECDE" w14:textId="77777777" w:rsidR="00DD5A79" w:rsidRPr="00AD3CA7" w:rsidRDefault="00DD5A79" w:rsidP="00DB1C9A">
            <w:pPr>
              <w:adjustRightInd w:val="0"/>
              <w:rPr>
                <w:sz w:val="24"/>
                <w:szCs w:val="24"/>
                <w:lang w:val="en-US"/>
              </w:rPr>
            </w:pPr>
            <w:r w:rsidRPr="00AD3CA7">
              <w:rPr>
                <w:sz w:val="24"/>
                <w:szCs w:val="24"/>
                <w:lang w:val="pt-BR"/>
              </w:rPr>
              <w:t xml:space="preserve">Invelitori din tabla plana zincata sau tabla plana protejata anticoroziv,fixata cu agrafe, executata cu incheeturi duble in ambele sensuri,  executate pe suprafete mai mari de 40 mp cu foi din tabla de 0,4 mm grosime, inclusiv executarea doliilor, sorturilor, racordurilor la cosuri etc. </w:t>
            </w:r>
            <w:r w:rsidRPr="00AD3CA7">
              <w:rPr>
                <w:sz w:val="24"/>
                <w:szCs w:val="24"/>
              </w:rPr>
              <w:t>(culoare la alegerea beneficiarului)</w:t>
            </w:r>
          </w:p>
          <w:p w14:paraId="5B70EAAC" w14:textId="77777777" w:rsidR="00DD5A79" w:rsidRPr="00AD3CA7" w:rsidRDefault="00DD5A79" w:rsidP="00DB1C9A">
            <w:pPr>
              <w:rPr>
                <w:sz w:val="24"/>
                <w:szCs w:val="24"/>
              </w:rPr>
            </w:pPr>
          </w:p>
        </w:tc>
        <w:tc>
          <w:tcPr>
            <w:tcW w:w="1418" w:type="dxa"/>
            <w:tcBorders>
              <w:top w:val="single" w:sz="4" w:space="0" w:color="auto"/>
              <w:bottom w:val="single" w:sz="4" w:space="0" w:color="auto"/>
            </w:tcBorders>
            <w:vAlign w:val="center"/>
          </w:tcPr>
          <w:p w14:paraId="15E7A327" w14:textId="77777777" w:rsidR="00DD5A79" w:rsidRPr="00AD3CA7" w:rsidRDefault="00DD5A79" w:rsidP="00DB1C9A">
            <w:pPr>
              <w:jc w:val="center"/>
              <w:rPr>
                <w:sz w:val="24"/>
                <w:szCs w:val="24"/>
              </w:rPr>
            </w:pPr>
            <w:r w:rsidRPr="00AD3CA7">
              <w:rPr>
                <w:sz w:val="24"/>
                <w:szCs w:val="24"/>
              </w:rPr>
              <w:t>m2</w:t>
            </w:r>
          </w:p>
        </w:tc>
        <w:tc>
          <w:tcPr>
            <w:tcW w:w="1559" w:type="dxa"/>
            <w:tcBorders>
              <w:top w:val="single" w:sz="4" w:space="0" w:color="auto"/>
              <w:bottom w:val="single" w:sz="4" w:space="0" w:color="auto"/>
            </w:tcBorders>
            <w:vAlign w:val="center"/>
          </w:tcPr>
          <w:p w14:paraId="726ABA66" w14:textId="77777777" w:rsidR="00DD5A79" w:rsidRPr="00AD3CA7" w:rsidRDefault="00DD5A79" w:rsidP="00DB1C9A">
            <w:pPr>
              <w:jc w:val="center"/>
              <w:rPr>
                <w:sz w:val="24"/>
                <w:szCs w:val="24"/>
              </w:rPr>
            </w:pPr>
            <w:r w:rsidRPr="00AD3CA7">
              <w:rPr>
                <w:sz w:val="24"/>
                <w:szCs w:val="24"/>
              </w:rPr>
              <w:t>30,00</w:t>
            </w:r>
          </w:p>
        </w:tc>
      </w:tr>
      <w:tr w:rsidR="00DD5A79" w:rsidRPr="00AD3CA7" w14:paraId="1D367AF3"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34B175" w14:textId="77777777" w:rsidR="00DD5A79" w:rsidRPr="00AD3CA7" w:rsidRDefault="00DD5A79" w:rsidP="00DB1C9A">
            <w:pPr>
              <w:jc w:val="center"/>
              <w:rPr>
                <w:sz w:val="24"/>
                <w:szCs w:val="24"/>
              </w:rPr>
            </w:pPr>
            <w:r w:rsidRPr="00AD3CA7">
              <w:rPr>
                <w:sz w:val="24"/>
                <w:szCs w:val="24"/>
              </w:rPr>
              <w:t>6</w:t>
            </w:r>
          </w:p>
        </w:tc>
        <w:tc>
          <w:tcPr>
            <w:tcW w:w="1701" w:type="dxa"/>
            <w:tcBorders>
              <w:top w:val="single" w:sz="4" w:space="0" w:color="auto"/>
              <w:bottom w:val="single" w:sz="4" w:space="0" w:color="auto"/>
            </w:tcBorders>
            <w:vAlign w:val="center"/>
          </w:tcPr>
          <w:p w14:paraId="39887A85" w14:textId="77777777" w:rsidR="00DD5A79" w:rsidRPr="00AD3CA7" w:rsidRDefault="00DD5A79" w:rsidP="00DB1C9A">
            <w:pPr>
              <w:jc w:val="center"/>
              <w:rPr>
                <w:sz w:val="24"/>
                <w:szCs w:val="24"/>
                <w:lang w:val="en-US"/>
              </w:rPr>
            </w:pPr>
            <w:r w:rsidRPr="00AD3CA7">
              <w:rPr>
                <w:sz w:val="24"/>
                <w:szCs w:val="24"/>
                <w:lang w:val="en-US"/>
              </w:rPr>
              <w:t>TrI1AA02C2</w:t>
            </w:r>
          </w:p>
          <w:p w14:paraId="43D10FD1" w14:textId="77777777" w:rsidR="00DD5A79" w:rsidRPr="00AD3CA7" w:rsidRDefault="00DD5A79" w:rsidP="00DB1C9A">
            <w:pPr>
              <w:jc w:val="center"/>
              <w:rPr>
                <w:sz w:val="24"/>
                <w:szCs w:val="24"/>
              </w:rPr>
            </w:pPr>
          </w:p>
        </w:tc>
        <w:tc>
          <w:tcPr>
            <w:tcW w:w="5103" w:type="dxa"/>
            <w:tcBorders>
              <w:top w:val="single" w:sz="4" w:space="0" w:color="auto"/>
              <w:bottom w:val="single" w:sz="4" w:space="0" w:color="auto"/>
            </w:tcBorders>
            <w:vAlign w:val="center"/>
          </w:tcPr>
          <w:p w14:paraId="4658940D" w14:textId="77777777" w:rsidR="00DD5A79" w:rsidRPr="00AD3CA7" w:rsidRDefault="00DD5A79" w:rsidP="00DB1C9A">
            <w:pPr>
              <w:adjustRightInd w:val="0"/>
              <w:rPr>
                <w:sz w:val="24"/>
                <w:szCs w:val="24"/>
                <w:lang w:val="pt-BR"/>
              </w:rPr>
            </w:pPr>
            <w:r w:rsidRPr="00AD3CA7">
              <w:rPr>
                <w:sz w:val="24"/>
                <w:szCs w:val="24"/>
                <w:lang w:val="pt-BR"/>
              </w:rPr>
              <w:t>Incarcarea materialelor din grupa A - grele, in bulgari prin aruncare - de pe rampa sau teren, in auto categoria 2 (deseuri)</w:t>
            </w:r>
          </w:p>
          <w:p w14:paraId="4F34895E"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2D86C267"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25DCA86F" w14:textId="77777777" w:rsidR="00DD5A79" w:rsidRPr="00AD3CA7" w:rsidRDefault="00DD5A79" w:rsidP="00DB1C9A">
            <w:pPr>
              <w:jc w:val="center"/>
              <w:rPr>
                <w:sz w:val="24"/>
                <w:szCs w:val="24"/>
              </w:rPr>
            </w:pPr>
            <w:r w:rsidRPr="00AD3CA7">
              <w:rPr>
                <w:sz w:val="24"/>
                <w:szCs w:val="24"/>
              </w:rPr>
              <w:t>0,40</w:t>
            </w:r>
          </w:p>
        </w:tc>
      </w:tr>
      <w:tr w:rsidR="00DD5A79" w:rsidRPr="00AD3CA7" w14:paraId="054ED19E" w14:textId="77777777" w:rsidTr="00DB1C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1780D6" w14:textId="77777777" w:rsidR="00DD5A79" w:rsidRPr="00AD3CA7" w:rsidRDefault="00DD5A79" w:rsidP="00DB1C9A">
            <w:pPr>
              <w:jc w:val="center"/>
              <w:rPr>
                <w:sz w:val="24"/>
                <w:szCs w:val="24"/>
              </w:rPr>
            </w:pPr>
            <w:r w:rsidRPr="00AD3CA7">
              <w:rPr>
                <w:sz w:val="24"/>
                <w:szCs w:val="24"/>
              </w:rPr>
              <w:lastRenderedPageBreak/>
              <w:t>7</w:t>
            </w:r>
          </w:p>
        </w:tc>
        <w:tc>
          <w:tcPr>
            <w:tcW w:w="1701" w:type="dxa"/>
            <w:tcBorders>
              <w:top w:val="single" w:sz="4" w:space="0" w:color="auto"/>
              <w:bottom w:val="single" w:sz="4" w:space="0" w:color="auto"/>
            </w:tcBorders>
            <w:vAlign w:val="center"/>
          </w:tcPr>
          <w:p w14:paraId="76B6734C" w14:textId="77777777" w:rsidR="00DD5A79" w:rsidRPr="00AD3CA7" w:rsidRDefault="00DD5A79" w:rsidP="00DB1C9A">
            <w:pPr>
              <w:jc w:val="center"/>
              <w:rPr>
                <w:sz w:val="24"/>
                <w:szCs w:val="24"/>
                <w:lang w:val="en-US"/>
              </w:rPr>
            </w:pPr>
            <w:r w:rsidRPr="00AD3CA7">
              <w:rPr>
                <w:sz w:val="24"/>
                <w:szCs w:val="24"/>
                <w:lang w:val="en-US"/>
              </w:rPr>
              <w:t>TsI50B10</w:t>
            </w:r>
          </w:p>
          <w:p w14:paraId="5072177B" w14:textId="77777777" w:rsidR="00DD5A79" w:rsidRPr="00AD3CA7" w:rsidRDefault="00DD5A79" w:rsidP="00DB1C9A">
            <w:pPr>
              <w:jc w:val="center"/>
              <w:rPr>
                <w:sz w:val="24"/>
                <w:szCs w:val="24"/>
              </w:rPr>
            </w:pPr>
          </w:p>
        </w:tc>
        <w:tc>
          <w:tcPr>
            <w:tcW w:w="5103" w:type="dxa"/>
            <w:tcBorders>
              <w:top w:val="single" w:sz="4" w:space="0" w:color="auto"/>
              <w:bottom w:val="single" w:sz="4" w:space="0" w:color="auto"/>
            </w:tcBorders>
            <w:vAlign w:val="center"/>
          </w:tcPr>
          <w:p w14:paraId="43FBA0AD" w14:textId="77777777" w:rsidR="00DD5A79" w:rsidRPr="00395921" w:rsidRDefault="00DD5A79" w:rsidP="00DB1C9A">
            <w:pPr>
              <w:adjustRightInd w:val="0"/>
              <w:rPr>
                <w:sz w:val="24"/>
                <w:szCs w:val="24"/>
                <w:lang w:val="en-US"/>
              </w:rPr>
            </w:pPr>
            <w:r w:rsidRPr="00AD3CA7">
              <w:rPr>
                <w:sz w:val="24"/>
                <w:szCs w:val="24"/>
                <w:lang w:val="pt-BR"/>
              </w:rPr>
              <w:t xml:space="preserve">Transportarea pamintului cu autobasculanta de </w:t>
            </w:r>
          </w:p>
          <w:p w14:paraId="274FE245" w14:textId="77777777" w:rsidR="00DD5A79" w:rsidRPr="00AD3CA7" w:rsidRDefault="00DD5A79" w:rsidP="00DB1C9A">
            <w:pPr>
              <w:adjustRightInd w:val="0"/>
              <w:rPr>
                <w:sz w:val="24"/>
                <w:szCs w:val="24"/>
                <w:lang w:val="pt-BR"/>
              </w:rPr>
            </w:pPr>
            <w:r w:rsidRPr="00AD3CA7">
              <w:rPr>
                <w:sz w:val="24"/>
                <w:szCs w:val="24"/>
                <w:lang w:val="pt-BR"/>
              </w:rPr>
              <w:t>5 t la distanta  de 20 km  (deseuri)</w:t>
            </w:r>
          </w:p>
          <w:p w14:paraId="3EA8273D" w14:textId="77777777" w:rsidR="00DD5A79" w:rsidRPr="00AD3CA7" w:rsidRDefault="00DD5A79" w:rsidP="00DB1C9A">
            <w:pPr>
              <w:rPr>
                <w:sz w:val="24"/>
                <w:szCs w:val="24"/>
                <w:lang w:val="pt-BR"/>
              </w:rPr>
            </w:pPr>
          </w:p>
        </w:tc>
        <w:tc>
          <w:tcPr>
            <w:tcW w:w="1418" w:type="dxa"/>
            <w:tcBorders>
              <w:top w:val="single" w:sz="4" w:space="0" w:color="auto"/>
              <w:bottom w:val="single" w:sz="4" w:space="0" w:color="auto"/>
            </w:tcBorders>
            <w:vAlign w:val="center"/>
          </w:tcPr>
          <w:p w14:paraId="53F63583" w14:textId="77777777" w:rsidR="00DD5A79" w:rsidRPr="00AD3CA7" w:rsidRDefault="00DD5A79" w:rsidP="00DB1C9A">
            <w:pPr>
              <w:jc w:val="center"/>
              <w:rPr>
                <w:sz w:val="24"/>
                <w:szCs w:val="24"/>
              </w:rPr>
            </w:pPr>
            <w:r w:rsidRPr="00AD3CA7">
              <w:rPr>
                <w:sz w:val="24"/>
                <w:szCs w:val="24"/>
              </w:rPr>
              <w:t>t</w:t>
            </w:r>
          </w:p>
        </w:tc>
        <w:tc>
          <w:tcPr>
            <w:tcW w:w="1559" w:type="dxa"/>
            <w:tcBorders>
              <w:top w:val="single" w:sz="4" w:space="0" w:color="auto"/>
              <w:bottom w:val="single" w:sz="4" w:space="0" w:color="auto"/>
            </w:tcBorders>
            <w:vAlign w:val="center"/>
          </w:tcPr>
          <w:p w14:paraId="276FC114" w14:textId="77777777" w:rsidR="00DD5A79" w:rsidRPr="00AD3CA7" w:rsidRDefault="00DD5A79" w:rsidP="00DB1C9A">
            <w:pPr>
              <w:jc w:val="center"/>
              <w:rPr>
                <w:sz w:val="24"/>
                <w:szCs w:val="24"/>
              </w:rPr>
            </w:pPr>
            <w:r w:rsidRPr="00AD3CA7">
              <w:rPr>
                <w:sz w:val="24"/>
                <w:szCs w:val="24"/>
              </w:rPr>
              <w:t>0,40</w:t>
            </w:r>
          </w:p>
        </w:tc>
      </w:tr>
    </w:tbl>
    <w:p w14:paraId="3BCC5A76" w14:textId="77777777" w:rsidR="00DD5A79" w:rsidRPr="00AD3CA7" w:rsidRDefault="00DD5A79" w:rsidP="00DD5A79">
      <w:pPr>
        <w:rPr>
          <w:sz w:val="6"/>
          <w:szCs w:val="6"/>
        </w:rPr>
      </w:pPr>
      <w:r w:rsidRPr="00AD3CA7">
        <w:rPr>
          <w:sz w:val="24"/>
          <w:szCs w:val="24"/>
        </w:rPr>
        <w:t xml:space="preserve"> </w:t>
      </w:r>
    </w:p>
    <w:p w14:paraId="29B74652" w14:textId="77777777" w:rsidR="00DD5A79" w:rsidRPr="00EB7C18" w:rsidRDefault="00DD5A79" w:rsidP="00DD5A79">
      <w:pPr>
        <w:rPr>
          <w:sz w:val="24"/>
          <w:szCs w:val="24"/>
        </w:rPr>
      </w:pP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r w:rsidRPr="00AD3CA7">
        <w:rPr>
          <w:sz w:val="24"/>
          <w:szCs w:val="24"/>
          <w:lang w:val="en-US"/>
        </w:rPr>
        <w:tab/>
      </w:r>
    </w:p>
    <w:p w14:paraId="77118F61" w14:textId="77777777" w:rsidR="00DD5A79" w:rsidRPr="00AD3CA7" w:rsidRDefault="00DD5A79" w:rsidP="00DD5A79">
      <w:pPr>
        <w:rPr>
          <w:b/>
          <w:bCs/>
          <w:i/>
          <w:iCs/>
          <w:sz w:val="22"/>
          <w:szCs w:val="22"/>
          <w:lang w:val="ro-RO"/>
        </w:rPr>
      </w:pPr>
      <w:r w:rsidRPr="00AD3CA7">
        <w:rPr>
          <w:sz w:val="24"/>
          <w:szCs w:val="24"/>
          <w:lang w:val="en-US"/>
        </w:rPr>
        <w:tab/>
      </w:r>
      <w:r w:rsidRPr="00AD3CA7">
        <w:rPr>
          <w:sz w:val="28"/>
          <w:szCs w:val="28"/>
          <w:lang w:val="en-US"/>
        </w:rPr>
        <w:t xml:space="preserve">                                                                                                         </w:t>
      </w:r>
      <w:r w:rsidRPr="00AD3CA7">
        <w:rPr>
          <w:b/>
          <w:bCs/>
          <w:i/>
          <w:iCs/>
          <w:sz w:val="22"/>
          <w:szCs w:val="22"/>
          <w:lang w:val="ro-RO"/>
        </w:rPr>
        <w:t>Anexa 18</w:t>
      </w:r>
    </w:p>
    <w:p w14:paraId="77B66309" w14:textId="77777777" w:rsidR="00DD5A79" w:rsidRPr="0047715C" w:rsidRDefault="00DD5A79" w:rsidP="00DD5A79">
      <w:pPr>
        <w:tabs>
          <w:tab w:val="left" w:pos="4786"/>
          <w:tab w:val="left" w:pos="10031"/>
        </w:tabs>
        <w:jc w:val="center"/>
        <w:rPr>
          <w:sz w:val="22"/>
          <w:szCs w:val="22"/>
          <w:lang w:val="en-US"/>
        </w:rPr>
      </w:pPr>
      <w:r w:rsidRPr="00AD3CA7">
        <w:rPr>
          <w:b/>
          <w:bCs/>
          <w:sz w:val="28"/>
          <w:szCs w:val="28"/>
          <w:lang w:val="ro-RO"/>
        </w:rPr>
        <w:t>Proiect SP-69/25-CE</w:t>
      </w:r>
      <w:r w:rsidRPr="00AD3CA7">
        <w:rPr>
          <w:b/>
          <w:bCs/>
          <w:sz w:val="22"/>
          <w:szCs w:val="22"/>
          <w:lang w:val="ro-RO"/>
        </w:rPr>
        <w:t>(separat)</w:t>
      </w:r>
    </w:p>
    <w:p w14:paraId="2904EF11" w14:textId="77777777" w:rsidR="003A7CB6" w:rsidRDefault="003A7CB6"/>
    <w:sectPr w:rsidR="003A7CB6" w:rsidSect="00DD5A79">
      <w:footerReference w:type="default" r:id="rId6"/>
      <w:pgSz w:w="11907" w:h="16840" w:code="9"/>
      <w:pgMar w:top="568" w:right="708" w:bottom="426" w:left="993" w:header="709" w:footer="709" w:gutter="0"/>
      <w:cols w:space="709"/>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imSun">
    <w:altName w:val="???????????????????????????????"/>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25891" w14:textId="77777777" w:rsidR="00DD5A79" w:rsidRDefault="00DD5A79">
    <w:pPr>
      <w:pStyle w:val="af1"/>
      <w:jc w:val="center"/>
    </w:pPr>
    <w:r>
      <w:fldChar w:fldCharType="begin"/>
    </w:r>
    <w:r>
      <w:instrText xml:space="preserve"> PAGE   \* MERGEFORMAT </w:instrText>
    </w:r>
    <w:r>
      <w:fldChar w:fldCharType="separate"/>
    </w:r>
    <w:r>
      <w:rPr>
        <w:noProof/>
      </w:rPr>
      <w:t>21</w:t>
    </w:r>
    <w:r>
      <w:fldChar w:fldCharType="end"/>
    </w:r>
  </w:p>
  <w:p w14:paraId="140C75BD" w14:textId="77777777" w:rsidR="00DD5A79" w:rsidRDefault="00DD5A79">
    <w:pPr>
      <w:pStyle w:val="af1"/>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020C"/>
    <w:multiLevelType w:val="hybridMultilevel"/>
    <w:tmpl w:val="FFFFFFFF"/>
    <w:lvl w:ilvl="0" w:tplc="86DC505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7212EC3"/>
    <w:multiLevelType w:val="multilevel"/>
    <w:tmpl w:val="FFFFFFFF"/>
    <w:lvl w:ilvl="0">
      <w:start w:val="2"/>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b w:val="0"/>
        <w:bCs w:val="0"/>
      </w:rPr>
    </w:lvl>
    <w:lvl w:ilvl="2">
      <w:start w:val="1"/>
      <w:numFmt w:val="decimal"/>
      <w:lvlText w:val="%1.%2.%3"/>
      <w:lvlJc w:val="left"/>
      <w:pPr>
        <w:ind w:left="2140" w:hanging="720"/>
      </w:pPr>
      <w:rPr>
        <w:rFonts w:cs="Times New Roman" w:hint="default"/>
      </w:rPr>
    </w:lvl>
    <w:lvl w:ilvl="3">
      <w:start w:val="1"/>
      <w:numFmt w:val="decimal"/>
      <w:lvlText w:val="%1.%2.%3.%4"/>
      <w:lvlJc w:val="left"/>
      <w:pPr>
        <w:ind w:left="2850" w:hanging="720"/>
      </w:pPr>
      <w:rPr>
        <w:rFonts w:cs="Times New Roman" w:hint="default"/>
      </w:rPr>
    </w:lvl>
    <w:lvl w:ilvl="4">
      <w:start w:val="1"/>
      <w:numFmt w:val="decimal"/>
      <w:lvlText w:val="%1.%2.%3.%4.%5"/>
      <w:lvlJc w:val="left"/>
      <w:pPr>
        <w:ind w:left="3920" w:hanging="1080"/>
      </w:pPr>
      <w:rPr>
        <w:rFonts w:cs="Times New Roman" w:hint="default"/>
      </w:rPr>
    </w:lvl>
    <w:lvl w:ilvl="5">
      <w:start w:val="1"/>
      <w:numFmt w:val="decimal"/>
      <w:lvlText w:val="%1.%2.%3.%4.%5.%6"/>
      <w:lvlJc w:val="left"/>
      <w:pPr>
        <w:ind w:left="4630" w:hanging="1080"/>
      </w:pPr>
      <w:rPr>
        <w:rFonts w:cs="Times New Roman" w:hint="default"/>
      </w:rPr>
    </w:lvl>
    <w:lvl w:ilvl="6">
      <w:start w:val="1"/>
      <w:numFmt w:val="decimal"/>
      <w:lvlText w:val="%1.%2.%3.%4.%5.%6.%7"/>
      <w:lvlJc w:val="left"/>
      <w:pPr>
        <w:ind w:left="5700" w:hanging="1440"/>
      </w:pPr>
      <w:rPr>
        <w:rFonts w:cs="Times New Roman" w:hint="default"/>
      </w:rPr>
    </w:lvl>
    <w:lvl w:ilvl="7">
      <w:start w:val="1"/>
      <w:numFmt w:val="decimal"/>
      <w:lvlText w:val="%1.%2.%3.%4.%5.%6.%7.%8"/>
      <w:lvlJc w:val="left"/>
      <w:pPr>
        <w:ind w:left="6410" w:hanging="1440"/>
      </w:pPr>
      <w:rPr>
        <w:rFonts w:cs="Times New Roman" w:hint="default"/>
      </w:rPr>
    </w:lvl>
    <w:lvl w:ilvl="8">
      <w:start w:val="1"/>
      <w:numFmt w:val="decimal"/>
      <w:lvlText w:val="%1.%2.%3.%4.%5.%6.%7.%8.%9"/>
      <w:lvlJc w:val="left"/>
      <w:pPr>
        <w:ind w:left="7480" w:hanging="1800"/>
      </w:pPr>
      <w:rPr>
        <w:rFonts w:cs="Times New Roman" w:hint="default"/>
      </w:rPr>
    </w:lvl>
  </w:abstractNum>
  <w:abstractNum w:abstractNumId="2" w15:restartNumberingAfterBreak="0">
    <w:nsid w:val="0EB73E63"/>
    <w:multiLevelType w:val="multilevel"/>
    <w:tmpl w:val="FFFFFFFF"/>
    <w:lvl w:ilvl="0">
      <w:start w:val="10"/>
      <w:numFmt w:val="decimal"/>
      <w:lvlText w:val="%1"/>
      <w:lvlJc w:val="left"/>
      <w:pPr>
        <w:ind w:left="420" w:hanging="420"/>
      </w:pPr>
      <w:rPr>
        <w:rFonts w:cs="Times New Roman" w:hint="default"/>
      </w:rPr>
    </w:lvl>
    <w:lvl w:ilvl="1">
      <w:start w:val="1"/>
      <w:numFmt w:val="decimal"/>
      <w:lvlText w:val="%1.%2"/>
      <w:lvlJc w:val="left"/>
      <w:pPr>
        <w:ind w:left="988" w:hanging="420"/>
      </w:pPr>
      <w:rPr>
        <w:rFonts w:cs="Times New Roman" w:hint="default"/>
        <w:b w:val="0"/>
        <w:bCs/>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3" w15:restartNumberingAfterBreak="0">
    <w:nsid w:val="14FD5181"/>
    <w:multiLevelType w:val="multilevel"/>
    <w:tmpl w:val="FFFFFFFF"/>
    <w:lvl w:ilvl="0">
      <w:start w:val="5"/>
      <w:numFmt w:val="decimal"/>
      <w:lvlText w:val="%1"/>
      <w:lvlJc w:val="left"/>
      <w:pPr>
        <w:ind w:left="360" w:hanging="360"/>
      </w:pPr>
      <w:rPr>
        <w:rFonts w:cs="Times New Roman" w:hint="default"/>
      </w:rPr>
    </w:lvl>
    <w:lvl w:ilvl="1">
      <w:start w:val="5"/>
      <w:numFmt w:val="decimal"/>
      <w:lvlText w:val="%1.%2"/>
      <w:lvlJc w:val="left"/>
      <w:pPr>
        <w:ind w:left="928" w:hanging="36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4" w15:restartNumberingAfterBreak="0">
    <w:nsid w:val="2E610AAF"/>
    <w:multiLevelType w:val="multilevel"/>
    <w:tmpl w:val="FFFFFFFF"/>
    <w:lvl w:ilvl="0">
      <w:start w:val="9"/>
      <w:numFmt w:val="decimal"/>
      <w:lvlText w:val="%1"/>
      <w:lvlJc w:val="left"/>
      <w:pPr>
        <w:ind w:left="360" w:hanging="360"/>
      </w:pPr>
      <w:rPr>
        <w:rFonts w:cs="Times New Roman" w:hint="default"/>
        <w:b/>
        <w:bCs w:val="0"/>
      </w:rPr>
    </w:lvl>
    <w:lvl w:ilvl="1">
      <w:start w:val="4"/>
      <w:numFmt w:val="decimal"/>
      <w:lvlText w:val="%1.%2"/>
      <w:lvlJc w:val="left"/>
      <w:pPr>
        <w:ind w:left="928" w:hanging="360"/>
      </w:pPr>
      <w:rPr>
        <w:rFonts w:cs="Times New Roman" w:hint="default"/>
        <w:b w:val="0"/>
      </w:rPr>
    </w:lvl>
    <w:lvl w:ilvl="2">
      <w:start w:val="1"/>
      <w:numFmt w:val="decimal"/>
      <w:lvlText w:val="%1.%2.%3"/>
      <w:lvlJc w:val="left"/>
      <w:pPr>
        <w:ind w:left="1856" w:hanging="720"/>
      </w:pPr>
      <w:rPr>
        <w:rFonts w:cs="Times New Roman" w:hint="default"/>
        <w:b w:val="0"/>
      </w:rPr>
    </w:lvl>
    <w:lvl w:ilvl="3">
      <w:start w:val="1"/>
      <w:numFmt w:val="decimal"/>
      <w:lvlText w:val="%1.%2.%3.%4"/>
      <w:lvlJc w:val="left"/>
      <w:pPr>
        <w:ind w:left="2424" w:hanging="720"/>
      </w:pPr>
      <w:rPr>
        <w:rFonts w:cs="Times New Roman" w:hint="default"/>
        <w:b w:val="0"/>
      </w:rPr>
    </w:lvl>
    <w:lvl w:ilvl="4">
      <w:start w:val="1"/>
      <w:numFmt w:val="decimal"/>
      <w:lvlText w:val="%1.%2.%3.%4.%5"/>
      <w:lvlJc w:val="left"/>
      <w:pPr>
        <w:ind w:left="3352" w:hanging="1080"/>
      </w:pPr>
      <w:rPr>
        <w:rFonts w:cs="Times New Roman" w:hint="default"/>
        <w:b w:val="0"/>
      </w:rPr>
    </w:lvl>
    <w:lvl w:ilvl="5">
      <w:start w:val="1"/>
      <w:numFmt w:val="decimal"/>
      <w:lvlText w:val="%1.%2.%3.%4.%5.%6"/>
      <w:lvlJc w:val="left"/>
      <w:pPr>
        <w:ind w:left="3920" w:hanging="1080"/>
      </w:pPr>
      <w:rPr>
        <w:rFonts w:cs="Times New Roman" w:hint="default"/>
        <w:b w:val="0"/>
      </w:rPr>
    </w:lvl>
    <w:lvl w:ilvl="6">
      <w:start w:val="1"/>
      <w:numFmt w:val="decimal"/>
      <w:lvlText w:val="%1.%2.%3.%4.%5.%6.%7"/>
      <w:lvlJc w:val="left"/>
      <w:pPr>
        <w:ind w:left="4848" w:hanging="1440"/>
      </w:pPr>
      <w:rPr>
        <w:rFonts w:cs="Times New Roman" w:hint="default"/>
        <w:b w:val="0"/>
      </w:rPr>
    </w:lvl>
    <w:lvl w:ilvl="7">
      <w:start w:val="1"/>
      <w:numFmt w:val="decimal"/>
      <w:lvlText w:val="%1.%2.%3.%4.%5.%6.%7.%8"/>
      <w:lvlJc w:val="left"/>
      <w:pPr>
        <w:ind w:left="5416" w:hanging="1440"/>
      </w:pPr>
      <w:rPr>
        <w:rFonts w:cs="Times New Roman" w:hint="default"/>
        <w:b w:val="0"/>
      </w:rPr>
    </w:lvl>
    <w:lvl w:ilvl="8">
      <w:start w:val="1"/>
      <w:numFmt w:val="decimal"/>
      <w:lvlText w:val="%1.%2.%3.%4.%5.%6.%7.%8.%9"/>
      <w:lvlJc w:val="left"/>
      <w:pPr>
        <w:ind w:left="6344" w:hanging="1800"/>
      </w:pPr>
      <w:rPr>
        <w:rFonts w:cs="Times New Roman" w:hint="default"/>
        <w:b w:val="0"/>
      </w:rPr>
    </w:lvl>
  </w:abstractNum>
  <w:abstractNum w:abstractNumId="5" w15:restartNumberingAfterBreak="0">
    <w:nsid w:val="30D506A1"/>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bCs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6" w15:restartNumberingAfterBreak="0">
    <w:nsid w:val="3E3B1CEB"/>
    <w:multiLevelType w:val="multilevel"/>
    <w:tmpl w:val="FFFFFFFF"/>
    <w:lvl w:ilvl="0">
      <w:start w:val="2"/>
      <w:numFmt w:val="decimal"/>
      <w:lvlText w:val="%1"/>
      <w:lvlJc w:val="left"/>
      <w:pPr>
        <w:ind w:left="360" w:hanging="360"/>
      </w:pPr>
      <w:rPr>
        <w:rFonts w:cs="Times New Roman" w:hint="default"/>
        <w:u w:val="none"/>
      </w:rPr>
    </w:lvl>
    <w:lvl w:ilvl="1">
      <w:start w:val="7"/>
      <w:numFmt w:val="decimal"/>
      <w:lvlText w:val="%1.%2"/>
      <w:lvlJc w:val="left"/>
      <w:pPr>
        <w:ind w:left="1070" w:hanging="360"/>
      </w:pPr>
      <w:rPr>
        <w:rFonts w:cs="Times New Roman" w:hint="default"/>
        <w:u w:val="none"/>
      </w:rPr>
    </w:lvl>
    <w:lvl w:ilvl="2">
      <w:start w:val="1"/>
      <w:numFmt w:val="decimal"/>
      <w:lvlText w:val="%1.%2.%3"/>
      <w:lvlJc w:val="left"/>
      <w:pPr>
        <w:ind w:left="2140" w:hanging="720"/>
      </w:pPr>
      <w:rPr>
        <w:rFonts w:cs="Times New Roman" w:hint="default"/>
        <w:u w:val="none"/>
      </w:rPr>
    </w:lvl>
    <w:lvl w:ilvl="3">
      <w:start w:val="1"/>
      <w:numFmt w:val="decimal"/>
      <w:lvlText w:val="%1.%2.%3.%4"/>
      <w:lvlJc w:val="left"/>
      <w:pPr>
        <w:ind w:left="2850" w:hanging="720"/>
      </w:pPr>
      <w:rPr>
        <w:rFonts w:cs="Times New Roman" w:hint="default"/>
        <w:u w:val="none"/>
      </w:rPr>
    </w:lvl>
    <w:lvl w:ilvl="4">
      <w:start w:val="1"/>
      <w:numFmt w:val="decimal"/>
      <w:lvlText w:val="%1.%2.%3.%4.%5"/>
      <w:lvlJc w:val="left"/>
      <w:pPr>
        <w:ind w:left="3920" w:hanging="1080"/>
      </w:pPr>
      <w:rPr>
        <w:rFonts w:cs="Times New Roman" w:hint="default"/>
        <w:u w:val="none"/>
      </w:rPr>
    </w:lvl>
    <w:lvl w:ilvl="5">
      <w:start w:val="1"/>
      <w:numFmt w:val="decimal"/>
      <w:lvlText w:val="%1.%2.%3.%4.%5.%6"/>
      <w:lvlJc w:val="left"/>
      <w:pPr>
        <w:ind w:left="4630" w:hanging="1080"/>
      </w:pPr>
      <w:rPr>
        <w:rFonts w:cs="Times New Roman" w:hint="default"/>
        <w:u w:val="none"/>
      </w:rPr>
    </w:lvl>
    <w:lvl w:ilvl="6">
      <w:start w:val="1"/>
      <w:numFmt w:val="decimal"/>
      <w:lvlText w:val="%1.%2.%3.%4.%5.%6.%7"/>
      <w:lvlJc w:val="left"/>
      <w:pPr>
        <w:ind w:left="5700" w:hanging="1440"/>
      </w:pPr>
      <w:rPr>
        <w:rFonts w:cs="Times New Roman" w:hint="default"/>
        <w:u w:val="none"/>
      </w:rPr>
    </w:lvl>
    <w:lvl w:ilvl="7">
      <w:start w:val="1"/>
      <w:numFmt w:val="decimal"/>
      <w:lvlText w:val="%1.%2.%3.%4.%5.%6.%7.%8"/>
      <w:lvlJc w:val="left"/>
      <w:pPr>
        <w:ind w:left="6410" w:hanging="1440"/>
      </w:pPr>
      <w:rPr>
        <w:rFonts w:cs="Times New Roman" w:hint="default"/>
        <w:u w:val="none"/>
      </w:rPr>
    </w:lvl>
    <w:lvl w:ilvl="8">
      <w:start w:val="1"/>
      <w:numFmt w:val="decimal"/>
      <w:lvlText w:val="%1.%2.%3.%4.%5.%6.%7.%8.%9"/>
      <w:lvlJc w:val="left"/>
      <w:pPr>
        <w:ind w:left="7480" w:hanging="1800"/>
      </w:pPr>
      <w:rPr>
        <w:rFonts w:cs="Times New Roman" w:hint="default"/>
        <w:u w:val="none"/>
      </w:rPr>
    </w:lvl>
  </w:abstractNum>
  <w:abstractNum w:abstractNumId="7" w15:restartNumberingAfterBreak="0">
    <w:nsid w:val="55C108BC"/>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2."/>
      <w:lvlJc w:val="left"/>
      <w:pPr>
        <w:ind w:left="928" w:hanging="360"/>
      </w:pPr>
      <w:rPr>
        <w:rFonts w:ascii="Times New Roman" w:eastAsia="MS Mincho" w:hAnsi="Times New Roman" w:cs="Times New Roman"/>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8" w15:restartNumberingAfterBreak="0">
    <w:nsid w:val="6309171E"/>
    <w:multiLevelType w:val="multilevel"/>
    <w:tmpl w:val="FFFFFFFF"/>
    <w:lvl w:ilvl="0">
      <w:start w:val="6"/>
      <w:numFmt w:val="decimal"/>
      <w:lvlText w:val="%1"/>
      <w:lvlJc w:val="left"/>
      <w:pPr>
        <w:ind w:left="360" w:hanging="360"/>
      </w:pPr>
      <w:rPr>
        <w:rFonts w:cs="Times New Roman" w:hint="default"/>
        <w:b/>
        <w:bCs w:val="0"/>
      </w:rPr>
    </w:lvl>
    <w:lvl w:ilvl="1">
      <w:start w:val="1"/>
      <w:numFmt w:val="decimal"/>
      <w:lvlText w:val="%1.%2"/>
      <w:lvlJc w:val="left"/>
      <w:pPr>
        <w:ind w:left="928" w:hanging="360"/>
      </w:pPr>
      <w:rPr>
        <w:rFonts w:cs="Times New Roman" w:hint="default"/>
        <w:b w:val="0"/>
        <w:bCs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9" w15:restartNumberingAfterBreak="0">
    <w:nsid w:val="6B9039E8"/>
    <w:multiLevelType w:val="multilevel"/>
    <w:tmpl w:val="FFFFFFFF"/>
    <w:lvl w:ilvl="0">
      <w:start w:val="11"/>
      <w:numFmt w:val="decimal"/>
      <w:lvlText w:val="%1"/>
      <w:lvlJc w:val="left"/>
      <w:pPr>
        <w:ind w:left="420" w:hanging="420"/>
      </w:pPr>
      <w:rPr>
        <w:rFonts w:cs="Times New Roman" w:hint="default"/>
      </w:rPr>
    </w:lvl>
    <w:lvl w:ilvl="1">
      <w:start w:val="1"/>
      <w:numFmt w:val="decimal"/>
      <w:lvlText w:val="%1.%2"/>
      <w:lvlJc w:val="left"/>
      <w:pPr>
        <w:ind w:left="704" w:hanging="420"/>
      </w:pPr>
      <w:rPr>
        <w:rFonts w:cs="Times New Roman" w:hint="default"/>
      </w:rPr>
    </w:lvl>
    <w:lvl w:ilvl="2">
      <w:start w:val="1"/>
      <w:numFmt w:val="decimal"/>
      <w:lvlText w:val="%1.%2.%3"/>
      <w:lvlJc w:val="left"/>
      <w:pPr>
        <w:ind w:left="2576" w:hanging="720"/>
      </w:pPr>
      <w:rPr>
        <w:rFonts w:cs="Times New Roman" w:hint="default"/>
      </w:rPr>
    </w:lvl>
    <w:lvl w:ilvl="3">
      <w:start w:val="1"/>
      <w:numFmt w:val="decimal"/>
      <w:lvlText w:val="%1.%2.%3.%4"/>
      <w:lvlJc w:val="left"/>
      <w:pPr>
        <w:ind w:left="3504" w:hanging="720"/>
      </w:pPr>
      <w:rPr>
        <w:rFonts w:cs="Times New Roman" w:hint="default"/>
      </w:rPr>
    </w:lvl>
    <w:lvl w:ilvl="4">
      <w:start w:val="1"/>
      <w:numFmt w:val="decimal"/>
      <w:lvlText w:val="%1.%2.%3.%4.%5"/>
      <w:lvlJc w:val="left"/>
      <w:pPr>
        <w:ind w:left="4792" w:hanging="1080"/>
      </w:pPr>
      <w:rPr>
        <w:rFonts w:cs="Times New Roman" w:hint="default"/>
      </w:rPr>
    </w:lvl>
    <w:lvl w:ilvl="5">
      <w:start w:val="1"/>
      <w:numFmt w:val="decimal"/>
      <w:lvlText w:val="%1.%2.%3.%4.%5.%6"/>
      <w:lvlJc w:val="left"/>
      <w:pPr>
        <w:ind w:left="5720" w:hanging="1080"/>
      </w:pPr>
      <w:rPr>
        <w:rFonts w:cs="Times New Roman" w:hint="default"/>
      </w:rPr>
    </w:lvl>
    <w:lvl w:ilvl="6">
      <w:start w:val="1"/>
      <w:numFmt w:val="decimal"/>
      <w:lvlText w:val="%1.%2.%3.%4.%5.%6.%7"/>
      <w:lvlJc w:val="left"/>
      <w:pPr>
        <w:ind w:left="7008" w:hanging="1440"/>
      </w:pPr>
      <w:rPr>
        <w:rFonts w:cs="Times New Roman" w:hint="default"/>
      </w:rPr>
    </w:lvl>
    <w:lvl w:ilvl="7">
      <w:start w:val="1"/>
      <w:numFmt w:val="decimal"/>
      <w:lvlText w:val="%1.%2.%3.%4.%5.%6.%7.%8"/>
      <w:lvlJc w:val="left"/>
      <w:pPr>
        <w:ind w:left="7936" w:hanging="1440"/>
      </w:pPr>
      <w:rPr>
        <w:rFonts w:cs="Times New Roman" w:hint="default"/>
      </w:rPr>
    </w:lvl>
    <w:lvl w:ilvl="8">
      <w:start w:val="1"/>
      <w:numFmt w:val="decimal"/>
      <w:lvlText w:val="%1.%2.%3.%4.%5.%6.%7.%8.%9"/>
      <w:lvlJc w:val="left"/>
      <w:pPr>
        <w:ind w:left="9224" w:hanging="1800"/>
      </w:pPr>
      <w:rPr>
        <w:rFonts w:cs="Times New Roman" w:hint="default"/>
      </w:rPr>
    </w:lvl>
  </w:abstractNum>
  <w:abstractNum w:abstractNumId="10" w15:restartNumberingAfterBreak="0">
    <w:nsid w:val="6F100EBD"/>
    <w:multiLevelType w:val="multilevel"/>
    <w:tmpl w:val="FFFFFFFF"/>
    <w:lvl w:ilvl="0">
      <w:start w:val="9"/>
      <w:numFmt w:val="decimal"/>
      <w:lvlText w:val="%1"/>
      <w:lvlJc w:val="left"/>
      <w:pPr>
        <w:ind w:left="360" w:hanging="360"/>
      </w:pPr>
      <w:rPr>
        <w:rFonts w:cs="Times New Roman" w:hint="default"/>
        <w:b w:val="0"/>
      </w:rPr>
    </w:lvl>
    <w:lvl w:ilvl="1">
      <w:start w:val="1"/>
      <w:numFmt w:val="decimal"/>
      <w:lvlText w:val="%1.%2"/>
      <w:lvlJc w:val="left"/>
      <w:pPr>
        <w:ind w:left="928"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11" w15:restartNumberingAfterBreak="0">
    <w:nsid w:val="75A80454"/>
    <w:multiLevelType w:val="multilevel"/>
    <w:tmpl w:val="FFFFFFFF"/>
    <w:lvl w:ilvl="0">
      <w:start w:val="1"/>
      <w:numFmt w:val="decimal"/>
      <w:suff w:val="space"/>
      <w:lvlText w:val="%1."/>
      <w:lvlJc w:val="left"/>
      <w:pPr>
        <w:ind w:left="720" w:hanging="360"/>
      </w:pPr>
      <w:rPr>
        <w:rFonts w:cs="Times New Roman" w:hint="default"/>
        <w:b/>
        <w:sz w:val="24"/>
      </w:rPr>
    </w:lvl>
    <w:lvl w:ilvl="1">
      <w:start w:val="1"/>
      <w:numFmt w:val="decimal"/>
      <w:pStyle w:val="11"/>
      <w:isLgl/>
      <w:lvlText w:val="6.%2."/>
      <w:lvlJc w:val="left"/>
      <w:pPr>
        <w:ind w:left="720" w:hanging="360"/>
      </w:pPr>
      <w:rPr>
        <w:rFonts w:cs="Times New Roman" w:hint="default"/>
        <w:b w:val="0"/>
        <w:bCs w:val="0"/>
        <w:i w:val="0"/>
        <w:sz w:val="24"/>
        <w:szCs w:val="24"/>
        <w:u w:val="none"/>
      </w:rPr>
    </w:lvl>
    <w:lvl w:ilvl="2">
      <w:start w:val="1"/>
      <w:numFmt w:val="none"/>
      <w:pStyle w:val="111"/>
      <w:isLgl/>
      <w:lvlText w:val="10.7."/>
      <w:lvlJc w:val="left"/>
      <w:pPr>
        <w:ind w:left="1080" w:hanging="720"/>
      </w:pPr>
      <w:rPr>
        <w:rFonts w:cs="Times New Roman" w:hint="default"/>
        <w:b w:val="0"/>
        <w:i w:val="0"/>
        <w:sz w:val="24"/>
      </w:rPr>
    </w:lvl>
    <w:lvl w:ilvl="3">
      <w:start w:val="1"/>
      <w:numFmt w:val="decimal"/>
      <w:isLgl/>
      <w:lvlText w:val="%1.%2.%3.%4."/>
      <w:lvlJc w:val="left"/>
      <w:pPr>
        <w:ind w:left="1080" w:hanging="720"/>
      </w:pPr>
      <w:rPr>
        <w:rFonts w:cs="Times New Roman" w:hint="default"/>
        <w:b w:val="0"/>
        <w:i w:val="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15:restartNumberingAfterBreak="0">
    <w:nsid w:val="7A2F4118"/>
    <w:multiLevelType w:val="multilevel"/>
    <w:tmpl w:val="FFFFFFFF"/>
    <w:lvl w:ilvl="0">
      <w:start w:val="4"/>
      <w:numFmt w:val="decimal"/>
      <w:lvlText w:val="%1"/>
      <w:lvlJc w:val="left"/>
      <w:pPr>
        <w:ind w:left="360" w:hanging="360"/>
      </w:pPr>
      <w:rPr>
        <w:rFonts w:cs="Times New Roman" w:hint="default"/>
      </w:rPr>
    </w:lvl>
    <w:lvl w:ilvl="1">
      <w:start w:val="2"/>
      <w:numFmt w:val="decimal"/>
      <w:lvlText w:val="%1.%2"/>
      <w:lvlJc w:val="left"/>
      <w:pPr>
        <w:ind w:left="928" w:hanging="36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13" w15:restartNumberingAfterBreak="0">
    <w:nsid w:val="7CEA5F45"/>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2."/>
      <w:lvlJc w:val="left"/>
      <w:pPr>
        <w:ind w:left="928" w:hanging="360"/>
      </w:pPr>
      <w:rPr>
        <w:rFonts w:ascii="Times New Roman" w:eastAsia="MS Mincho" w:hAnsi="Times New Roman" w:cs="Times New Roman"/>
        <w:b/>
        <w:bCs/>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num w:numId="1" w16cid:durableId="265382723">
    <w:abstractNumId w:val="13"/>
  </w:num>
  <w:num w:numId="2" w16cid:durableId="1149708750">
    <w:abstractNumId w:val="11"/>
  </w:num>
  <w:num w:numId="3" w16cid:durableId="213203493">
    <w:abstractNumId w:val="1"/>
  </w:num>
  <w:num w:numId="4" w16cid:durableId="1412891844">
    <w:abstractNumId w:val="12"/>
  </w:num>
  <w:num w:numId="5" w16cid:durableId="224418047">
    <w:abstractNumId w:val="5"/>
  </w:num>
  <w:num w:numId="6" w16cid:durableId="2008633075">
    <w:abstractNumId w:val="3"/>
  </w:num>
  <w:num w:numId="7" w16cid:durableId="2026059294">
    <w:abstractNumId w:val="8"/>
  </w:num>
  <w:num w:numId="8" w16cid:durableId="1838686250">
    <w:abstractNumId w:val="4"/>
  </w:num>
  <w:num w:numId="9" w16cid:durableId="658772672">
    <w:abstractNumId w:val="2"/>
  </w:num>
  <w:num w:numId="10" w16cid:durableId="50273433">
    <w:abstractNumId w:val="7"/>
  </w:num>
  <w:num w:numId="11" w16cid:durableId="1067728404">
    <w:abstractNumId w:val="6"/>
  </w:num>
  <w:num w:numId="12" w16cid:durableId="1087925077">
    <w:abstractNumId w:val="0"/>
  </w:num>
  <w:num w:numId="13" w16cid:durableId="1490247567">
    <w:abstractNumId w:val="10"/>
  </w:num>
  <w:num w:numId="14" w16cid:durableId="13043076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A79"/>
    <w:rsid w:val="00305E2B"/>
    <w:rsid w:val="003A7CB6"/>
    <w:rsid w:val="00460659"/>
    <w:rsid w:val="00DD5A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980AD"/>
  <w15:chartTrackingRefBased/>
  <w15:docId w15:val="{18D8C25A-9543-464F-A9B3-2EDD3529A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5A79"/>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DD5A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D5A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D5A7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D5A7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D5A7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D5A79"/>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D5A79"/>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D5A79"/>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D5A79"/>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5A7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D5A7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D5A7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D5A7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D5A7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D5A7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D5A79"/>
    <w:rPr>
      <w:rFonts w:eastAsiaTheme="majorEastAsia" w:cstheme="majorBidi"/>
      <w:color w:val="595959" w:themeColor="text1" w:themeTint="A6"/>
    </w:rPr>
  </w:style>
  <w:style w:type="character" w:customStyle="1" w:styleId="80">
    <w:name w:val="Заголовок 8 Знак"/>
    <w:basedOn w:val="a0"/>
    <w:link w:val="8"/>
    <w:uiPriority w:val="9"/>
    <w:semiHidden/>
    <w:rsid w:val="00DD5A7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D5A79"/>
    <w:rPr>
      <w:rFonts w:eastAsiaTheme="majorEastAsia" w:cstheme="majorBidi"/>
      <w:color w:val="272727" w:themeColor="text1" w:themeTint="D8"/>
    </w:rPr>
  </w:style>
  <w:style w:type="paragraph" w:styleId="a3">
    <w:name w:val="Title"/>
    <w:basedOn w:val="a"/>
    <w:next w:val="a"/>
    <w:link w:val="a4"/>
    <w:uiPriority w:val="10"/>
    <w:qFormat/>
    <w:rsid w:val="00DD5A7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D5A7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D5A7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D5A7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D5A79"/>
    <w:pPr>
      <w:spacing w:before="160"/>
      <w:jc w:val="center"/>
    </w:pPr>
    <w:rPr>
      <w:i/>
      <w:iCs/>
      <w:color w:val="404040" w:themeColor="text1" w:themeTint="BF"/>
    </w:rPr>
  </w:style>
  <w:style w:type="character" w:customStyle="1" w:styleId="22">
    <w:name w:val="Цитата 2 Знак"/>
    <w:basedOn w:val="a0"/>
    <w:link w:val="21"/>
    <w:uiPriority w:val="29"/>
    <w:rsid w:val="00DD5A79"/>
    <w:rPr>
      <w:i/>
      <w:iCs/>
      <w:color w:val="404040" w:themeColor="text1" w:themeTint="BF"/>
    </w:rPr>
  </w:style>
  <w:style w:type="paragraph" w:styleId="a7">
    <w:name w:val="List Paragraph"/>
    <w:aliases w:val="HotarirePunct1,Lista 1,body 2,lp1,lp11,List Paragraph1 Caracter,List Paragraph 1"/>
    <w:basedOn w:val="a"/>
    <w:link w:val="a8"/>
    <w:uiPriority w:val="34"/>
    <w:qFormat/>
    <w:rsid w:val="00DD5A79"/>
    <w:pPr>
      <w:ind w:left="720"/>
      <w:contextualSpacing/>
    </w:pPr>
  </w:style>
  <w:style w:type="character" w:styleId="a9">
    <w:name w:val="Intense Emphasis"/>
    <w:basedOn w:val="a0"/>
    <w:uiPriority w:val="21"/>
    <w:qFormat/>
    <w:rsid w:val="00DD5A79"/>
    <w:rPr>
      <w:i/>
      <w:iCs/>
      <w:color w:val="0F4761" w:themeColor="accent1" w:themeShade="BF"/>
    </w:rPr>
  </w:style>
  <w:style w:type="paragraph" w:styleId="aa">
    <w:name w:val="Intense Quote"/>
    <w:basedOn w:val="a"/>
    <w:next w:val="a"/>
    <w:link w:val="ab"/>
    <w:uiPriority w:val="30"/>
    <w:qFormat/>
    <w:rsid w:val="00DD5A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DD5A79"/>
    <w:rPr>
      <w:i/>
      <w:iCs/>
      <w:color w:val="0F4761" w:themeColor="accent1" w:themeShade="BF"/>
    </w:rPr>
  </w:style>
  <w:style w:type="character" w:styleId="ac">
    <w:name w:val="Intense Reference"/>
    <w:basedOn w:val="a0"/>
    <w:uiPriority w:val="32"/>
    <w:qFormat/>
    <w:rsid w:val="00DD5A79"/>
    <w:rPr>
      <w:b/>
      <w:bCs/>
      <w:smallCaps/>
      <w:color w:val="0F4761" w:themeColor="accent1" w:themeShade="BF"/>
      <w:spacing w:val="5"/>
    </w:rPr>
  </w:style>
  <w:style w:type="character" w:customStyle="1" w:styleId="ad">
    <w:name w:val="Основной шрифт"/>
    <w:uiPriority w:val="99"/>
    <w:rsid w:val="00DD5A79"/>
  </w:style>
  <w:style w:type="paragraph" w:styleId="ae">
    <w:name w:val="No Spacing"/>
    <w:uiPriority w:val="1"/>
    <w:qFormat/>
    <w:rsid w:val="00DD5A79"/>
    <w:pPr>
      <w:spacing w:after="0" w:line="240" w:lineRule="auto"/>
    </w:pPr>
    <w:rPr>
      <w:rFonts w:ascii="Calibri" w:eastAsia="Times New Roman" w:hAnsi="Calibri" w:cs="Times New Roman"/>
      <w:kern w:val="0"/>
      <w14:ligatures w14:val="none"/>
    </w:rPr>
  </w:style>
  <w:style w:type="paragraph" w:styleId="af">
    <w:name w:val="footnote text"/>
    <w:basedOn w:val="a"/>
    <w:link w:val="af0"/>
    <w:uiPriority w:val="99"/>
    <w:unhideWhenUsed/>
    <w:rsid w:val="00DD5A79"/>
    <w:pPr>
      <w:autoSpaceDE/>
      <w:autoSpaceDN/>
    </w:pPr>
    <w:rPr>
      <w:lang w:eastAsia="en-US"/>
    </w:rPr>
  </w:style>
  <w:style w:type="character" w:customStyle="1" w:styleId="af0">
    <w:name w:val="Текст сноски Знак"/>
    <w:basedOn w:val="a0"/>
    <w:link w:val="af"/>
    <w:uiPriority w:val="99"/>
    <w:rsid w:val="00DD5A79"/>
    <w:rPr>
      <w:rFonts w:ascii="Times New Roman" w:eastAsia="Times New Roman" w:hAnsi="Times New Roman" w:cs="Times New Roman"/>
      <w:kern w:val="0"/>
      <w:sz w:val="20"/>
      <w:szCs w:val="20"/>
      <w14:ligatures w14:val="none"/>
    </w:rPr>
  </w:style>
  <w:style w:type="paragraph" w:styleId="af1">
    <w:name w:val="footer"/>
    <w:basedOn w:val="a"/>
    <w:link w:val="af2"/>
    <w:uiPriority w:val="99"/>
    <w:unhideWhenUsed/>
    <w:rsid w:val="00DD5A79"/>
    <w:pPr>
      <w:tabs>
        <w:tab w:val="center" w:pos="4677"/>
        <w:tab w:val="right" w:pos="9355"/>
      </w:tabs>
    </w:pPr>
  </w:style>
  <w:style w:type="character" w:customStyle="1" w:styleId="af2">
    <w:name w:val="Нижний колонтитул Знак"/>
    <w:basedOn w:val="a0"/>
    <w:link w:val="af1"/>
    <w:uiPriority w:val="99"/>
    <w:rsid w:val="00DD5A79"/>
    <w:rPr>
      <w:rFonts w:ascii="Times New Roman" w:eastAsia="Times New Roman" w:hAnsi="Times New Roman" w:cs="Times New Roman"/>
      <w:kern w:val="0"/>
      <w:sz w:val="20"/>
      <w:szCs w:val="20"/>
      <w:lang w:eastAsia="ru-RU"/>
      <w14:ligatures w14:val="none"/>
    </w:rPr>
  </w:style>
  <w:style w:type="paragraph" w:styleId="af3">
    <w:name w:val="header"/>
    <w:basedOn w:val="a"/>
    <w:link w:val="af4"/>
    <w:uiPriority w:val="99"/>
    <w:unhideWhenUsed/>
    <w:rsid w:val="00DD5A79"/>
    <w:pPr>
      <w:tabs>
        <w:tab w:val="center" w:pos="4677"/>
        <w:tab w:val="right" w:pos="9355"/>
      </w:tabs>
    </w:pPr>
  </w:style>
  <w:style w:type="character" w:customStyle="1" w:styleId="af4">
    <w:name w:val="Верхний колонтитул Знак"/>
    <w:basedOn w:val="a0"/>
    <w:link w:val="af3"/>
    <w:uiPriority w:val="99"/>
    <w:rsid w:val="00DD5A79"/>
    <w:rPr>
      <w:rFonts w:ascii="Times New Roman" w:eastAsia="Times New Roman" w:hAnsi="Times New Roman" w:cs="Times New Roman"/>
      <w:kern w:val="0"/>
      <w:sz w:val="20"/>
      <w:szCs w:val="20"/>
      <w:lang w:eastAsia="ru-RU"/>
      <w14:ligatures w14:val="none"/>
    </w:rPr>
  </w:style>
  <w:style w:type="character" w:styleId="af5">
    <w:name w:val="Hyperlink"/>
    <w:basedOn w:val="a0"/>
    <w:uiPriority w:val="99"/>
    <w:unhideWhenUsed/>
    <w:rsid w:val="00DD5A79"/>
    <w:rPr>
      <w:rFonts w:cs="Times New Roman"/>
      <w:color w:val="0000FF"/>
      <w:u w:val="single"/>
    </w:rPr>
  </w:style>
  <w:style w:type="character" w:styleId="af6">
    <w:name w:val="Unresolved Mention"/>
    <w:basedOn w:val="a0"/>
    <w:uiPriority w:val="99"/>
    <w:semiHidden/>
    <w:unhideWhenUsed/>
    <w:rsid w:val="00DD5A79"/>
    <w:rPr>
      <w:rFonts w:cs="Times New Roman"/>
      <w:color w:val="605E5C"/>
      <w:shd w:val="clear" w:color="auto" w:fill="E1DFDD"/>
    </w:rPr>
  </w:style>
  <w:style w:type="paragraph" w:customStyle="1" w:styleId="Default">
    <w:name w:val="Default"/>
    <w:rsid w:val="00DD5A79"/>
    <w:pPr>
      <w:autoSpaceDE w:val="0"/>
      <w:autoSpaceDN w:val="0"/>
      <w:adjustRightInd w:val="0"/>
      <w:spacing w:after="0" w:line="240" w:lineRule="auto"/>
    </w:pPr>
    <w:rPr>
      <w:rFonts w:ascii="Times New Roman" w:eastAsia="Times New Roman" w:hAnsi="Times New Roman" w:cs="Times New Roman"/>
      <w:color w:val="000000"/>
      <w:kern w:val="0"/>
      <w:sz w:val="24"/>
      <w:szCs w:val="24"/>
      <w:lang w:val="ro-RO"/>
      <w14:ligatures w14:val="none"/>
    </w:rPr>
  </w:style>
  <w:style w:type="paragraph" w:styleId="af7">
    <w:name w:val="Balloon Text"/>
    <w:basedOn w:val="a"/>
    <w:link w:val="af8"/>
    <w:uiPriority w:val="99"/>
    <w:semiHidden/>
    <w:unhideWhenUsed/>
    <w:rsid w:val="00DD5A79"/>
    <w:rPr>
      <w:rFonts w:ascii="Segoe UI" w:hAnsi="Segoe UI" w:cs="Segoe UI"/>
      <w:sz w:val="18"/>
      <w:szCs w:val="18"/>
    </w:rPr>
  </w:style>
  <w:style w:type="character" w:customStyle="1" w:styleId="af8">
    <w:name w:val="Текст выноски Знак"/>
    <w:basedOn w:val="a0"/>
    <w:link w:val="af7"/>
    <w:uiPriority w:val="99"/>
    <w:semiHidden/>
    <w:rsid w:val="00DD5A79"/>
    <w:rPr>
      <w:rFonts w:ascii="Segoe UI" w:eastAsia="Times New Roman" w:hAnsi="Segoe UI" w:cs="Segoe UI"/>
      <w:kern w:val="0"/>
      <w:sz w:val="18"/>
      <w:szCs w:val="18"/>
      <w:lang w:eastAsia="ru-RU"/>
      <w14:ligatures w14:val="none"/>
    </w:rPr>
  </w:style>
  <w:style w:type="paragraph" w:customStyle="1" w:styleId="11">
    <w:name w:val="1.1."/>
    <w:basedOn w:val="a7"/>
    <w:link w:val="11Caracter"/>
    <w:qFormat/>
    <w:rsid w:val="00DD5A79"/>
    <w:pPr>
      <w:numPr>
        <w:ilvl w:val="1"/>
        <w:numId w:val="2"/>
      </w:numPr>
      <w:spacing w:before="120" w:line="360" w:lineRule="auto"/>
      <w:jc w:val="both"/>
    </w:pPr>
    <w:rPr>
      <w:color w:val="000000"/>
      <w:spacing w:val="-3"/>
      <w:sz w:val="24"/>
      <w:lang w:val="ro-RO"/>
    </w:rPr>
  </w:style>
  <w:style w:type="character" w:customStyle="1" w:styleId="a8">
    <w:name w:val="Абзац списка Знак"/>
    <w:aliases w:val="HotarirePunct1 Знак,Lista 1 Знак,body 2 Знак,lp1 Знак,lp11 Знак,List Paragraph1 Caracter Знак,List Paragraph 1 Знак"/>
    <w:link w:val="a7"/>
    <w:uiPriority w:val="34"/>
    <w:rsid w:val="00DD5A79"/>
  </w:style>
  <w:style w:type="paragraph" w:customStyle="1" w:styleId="111">
    <w:name w:val="1.1.1."/>
    <w:basedOn w:val="a7"/>
    <w:qFormat/>
    <w:rsid w:val="00DD5A79"/>
    <w:pPr>
      <w:numPr>
        <w:ilvl w:val="2"/>
        <w:numId w:val="2"/>
      </w:numPr>
      <w:spacing w:before="120" w:after="120" w:line="360" w:lineRule="auto"/>
      <w:ind w:left="1800" w:hanging="180"/>
      <w:jc w:val="both"/>
    </w:pPr>
    <w:rPr>
      <w:bCs/>
      <w:sz w:val="24"/>
      <w:lang w:val="ro-RO"/>
    </w:rPr>
  </w:style>
  <w:style w:type="character" w:customStyle="1" w:styleId="11Caracter">
    <w:name w:val="1.1. Caracter"/>
    <w:link w:val="11"/>
    <w:rsid w:val="00DD5A79"/>
    <w:rPr>
      <w:rFonts w:ascii="Times New Roman" w:eastAsia="Times New Roman" w:hAnsi="Times New Roman" w:cs="Times New Roman"/>
      <w:color w:val="000000"/>
      <w:spacing w:val="-3"/>
      <w:kern w:val="0"/>
      <w:sz w:val="24"/>
      <w:lang w:val="ro-RO"/>
      <w14:ligatures w14:val="none"/>
    </w:rPr>
  </w:style>
  <w:style w:type="paragraph" w:customStyle="1" w:styleId="12">
    <w:name w:val="1."/>
    <w:basedOn w:val="a"/>
    <w:link w:val="1Caracter"/>
    <w:qFormat/>
    <w:rsid w:val="00DD5A79"/>
    <w:pPr>
      <w:autoSpaceDE/>
      <w:autoSpaceDN/>
      <w:spacing w:line="360" w:lineRule="auto"/>
      <w:ind w:left="426" w:hanging="426"/>
    </w:pPr>
    <w:rPr>
      <w:b/>
      <w:spacing w:val="-3"/>
      <w:sz w:val="24"/>
      <w:szCs w:val="22"/>
      <w:lang w:val="ro-RO" w:eastAsia="en-US"/>
    </w:rPr>
  </w:style>
  <w:style w:type="character" w:customStyle="1" w:styleId="1Caracter">
    <w:name w:val="1. Caracter"/>
    <w:link w:val="12"/>
    <w:rsid w:val="00DD5A79"/>
    <w:rPr>
      <w:rFonts w:ascii="Times New Roman" w:eastAsia="Times New Roman" w:hAnsi="Times New Roman" w:cs="Times New Roman"/>
      <w:b/>
      <w:spacing w:val="-3"/>
      <w:kern w:val="0"/>
      <w:sz w:val="24"/>
      <w:lang w:val="ro-RO"/>
      <w14:ligatures w14:val="none"/>
    </w:rPr>
  </w:style>
  <w:style w:type="paragraph" w:styleId="af9">
    <w:name w:val="Normal (Web)"/>
    <w:basedOn w:val="a"/>
    <w:uiPriority w:val="99"/>
    <w:unhideWhenUsed/>
    <w:rsid w:val="00DD5A79"/>
    <w:pPr>
      <w:autoSpaceDE/>
      <w:autoSpaceDN/>
      <w:spacing w:before="100" w:beforeAutospacing="1" w:after="100" w:afterAutospacing="1"/>
    </w:pPr>
    <w:rPr>
      <w:sz w:val="24"/>
      <w:szCs w:val="24"/>
    </w:rPr>
  </w:style>
  <w:style w:type="paragraph" w:styleId="afa">
    <w:name w:val="Revision"/>
    <w:hidden/>
    <w:uiPriority w:val="99"/>
    <w:semiHidden/>
    <w:rsid w:val="00DD5A79"/>
    <w:pPr>
      <w:spacing w:after="0" w:line="240" w:lineRule="auto"/>
    </w:pPr>
    <w:rPr>
      <w:rFonts w:ascii="Times New Roman" w:eastAsia="Times New Roman" w:hAnsi="Times New Roman" w:cs="Times New Roman"/>
      <w:kern w:val="0"/>
      <w:sz w:val="20"/>
      <w:szCs w:val="20"/>
      <w:lang w:eastAsia="ru-RU"/>
      <w14:ligatures w14:val="none"/>
    </w:rPr>
  </w:style>
  <w:style w:type="character" w:styleId="afb">
    <w:name w:val="annotation reference"/>
    <w:basedOn w:val="a0"/>
    <w:uiPriority w:val="99"/>
    <w:rsid w:val="00DD5A79"/>
    <w:rPr>
      <w:rFonts w:cs="Times New Roman"/>
      <w:sz w:val="16"/>
      <w:szCs w:val="16"/>
    </w:rPr>
  </w:style>
  <w:style w:type="paragraph" w:styleId="afc">
    <w:name w:val="annotation text"/>
    <w:basedOn w:val="a"/>
    <w:link w:val="afd"/>
    <w:uiPriority w:val="99"/>
    <w:rsid w:val="00DD5A79"/>
  </w:style>
  <w:style w:type="character" w:customStyle="1" w:styleId="afd">
    <w:name w:val="Текст примечания Знак"/>
    <w:basedOn w:val="a0"/>
    <w:link w:val="afc"/>
    <w:uiPriority w:val="99"/>
    <w:rsid w:val="00DD5A79"/>
    <w:rPr>
      <w:rFonts w:ascii="Times New Roman" w:eastAsia="Times New Roman" w:hAnsi="Times New Roman" w:cs="Times New Roman"/>
      <w:kern w:val="0"/>
      <w:sz w:val="20"/>
      <w:szCs w:val="20"/>
      <w:lang w:eastAsia="ru-RU"/>
      <w14:ligatures w14:val="none"/>
    </w:rPr>
  </w:style>
  <w:style w:type="table" w:customStyle="1" w:styleId="13">
    <w:name w:val="Сетка таблицы1"/>
    <w:basedOn w:val="a1"/>
    <w:next w:val="afe"/>
    <w:rsid w:val="00DD5A79"/>
    <w:pPr>
      <w:spacing w:after="0" w:line="240" w:lineRule="auto"/>
    </w:pPr>
    <w:rPr>
      <w:rFonts w:ascii="Calibri" w:eastAsia="Times New Roman"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annotation subject"/>
    <w:basedOn w:val="afc"/>
    <w:next w:val="afc"/>
    <w:link w:val="aff0"/>
    <w:uiPriority w:val="99"/>
    <w:rsid w:val="00DD5A79"/>
    <w:rPr>
      <w:b/>
      <w:bCs/>
    </w:rPr>
  </w:style>
  <w:style w:type="character" w:customStyle="1" w:styleId="aff0">
    <w:name w:val="Тема примечания Знак"/>
    <w:basedOn w:val="afd"/>
    <w:link w:val="aff"/>
    <w:uiPriority w:val="99"/>
    <w:rsid w:val="00DD5A79"/>
    <w:rPr>
      <w:rFonts w:ascii="Times New Roman" w:eastAsia="Times New Roman" w:hAnsi="Times New Roman" w:cs="Times New Roman"/>
      <w:b/>
      <w:bCs/>
      <w:kern w:val="0"/>
      <w:sz w:val="20"/>
      <w:szCs w:val="20"/>
      <w:lang w:eastAsia="ru-RU"/>
      <w14:ligatures w14:val="none"/>
    </w:rPr>
  </w:style>
  <w:style w:type="table" w:styleId="afe">
    <w:name w:val="Table Grid"/>
    <w:basedOn w:val="a1"/>
    <w:uiPriority w:val="59"/>
    <w:rsid w:val="00DD5A79"/>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s://termoelectrica.md/ordin-cu-privire-la-determinarea-valorii-de-deviz-a-lucrarilor-efectuate-de-catre-antreprenor/"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7300</Words>
  <Characters>41612</Characters>
  <Application>Microsoft Office Word</Application>
  <DocSecurity>0</DocSecurity>
  <Lines>346</Lines>
  <Paragraphs>97</Paragraphs>
  <ScaleCrop>false</ScaleCrop>
  <Company/>
  <LinksUpToDate>false</LinksUpToDate>
  <CharactersWithSpaces>48815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2026-08-06T10:41:00Z</dcterms:created>
  <dcterms:modified xsi:type="dcterms:W3CDTF">2026-08-06T10:42:00Z</dcterms:modified>
</cp:coreProperties>
</file>