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632811B" w14:textId="77777777" w:rsidR="00197455" w:rsidRDefault="00197455" w:rsidP="00197455">
      <w:pPr>
        <w:pStyle w:val="2"/>
        <w:rPr>
          <w:lang w:val="en-US"/>
        </w:rPr>
      </w:pPr>
    </w:p>
    <w:p w14:paraId="4A8FC2CC" w14:textId="77777777" w:rsidR="00197455" w:rsidRDefault="00197455" w:rsidP="00197455">
      <w:pPr>
        <w:pStyle w:val="Default"/>
        <w:jc w:val="right"/>
        <w:rPr>
          <w:sz w:val="23"/>
          <w:szCs w:val="23"/>
        </w:rPr>
      </w:pPr>
      <w:r>
        <w:t xml:space="preserve"> </w:t>
      </w:r>
      <w:proofErr w:type="spellStart"/>
      <w:r>
        <w:rPr>
          <w:sz w:val="23"/>
          <w:szCs w:val="23"/>
        </w:rPr>
        <w:t>Anexa</w:t>
      </w:r>
      <w:proofErr w:type="spellEnd"/>
      <w:r>
        <w:rPr>
          <w:sz w:val="23"/>
          <w:szCs w:val="23"/>
        </w:rPr>
        <w:t xml:space="preserve"> nr. 1 </w:t>
      </w:r>
    </w:p>
    <w:p w14:paraId="0830EBB9" w14:textId="77777777" w:rsidR="00197455" w:rsidRDefault="00197455" w:rsidP="00197455">
      <w:pPr>
        <w:pStyle w:val="Default"/>
        <w:jc w:val="right"/>
        <w:rPr>
          <w:sz w:val="23"/>
          <w:szCs w:val="23"/>
        </w:rPr>
      </w:pPr>
      <w:r>
        <w:rPr>
          <w:sz w:val="23"/>
          <w:szCs w:val="23"/>
        </w:rPr>
        <w:t xml:space="preserve">la </w:t>
      </w:r>
      <w:proofErr w:type="spellStart"/>
      <w:r>
        <w:rPr>
          <w:sz w:val="23"/>
          <w:szCs w:val="23"/>
        </w:rPr>
        <w:t>Regulamentul</w:t>
      </w:r>
      <w:proofErr w:type="spellEnd"/>
      <w:r>
        <w:rPr>
          <w:sz w:val="23"/>
          <w:szCs w:val="23"/>
        </w:rPr>
        <w:t xml:space="preserve"> cu </w:t>
      </w:r>
      <w:proofErr w:type="spellStart"/>
      <w:r>
        <w:rPr>
          <w:sz w:val="23"/>
          <w:szCs w:val="23"/>
        </w:rPr>
        <w:t>privire</w:t>
      </w:r>
      <w:proofErr w:type="spellEnd"/>
      <w:r>
        <w:rPr>
          <w:sz w:val="23"/>
          <w:szCs w:val="23"/>
        </w:rPr>
        <w:t xml:space="preserve"> la </w:t>
      </w:r>
      <w:proofErr w:type="spellStart"/>
      <w:r>
        <w:rPr>
          <w:sz w:val="23"/>
          <w:szCs w:val="23"/>
        </w:rPr>
        <w:t>achizițiile</w:t>
      </w:r>
      <w:proofErr w:type="spellEnd"/>
      <w:r>
        <w:rPr>
          <w:sz w:val="23"/>
          <w:szCs w:val="23"/>
        </w:rPr>
        <w:t xml:space="preserve"> </w:t>
      </w:r>
    </w:p>
    <w:p w14:paraId="57CFC2FD" w14:textId="77777777" w:rsidR="00197455" w:rsidRDefault="00197455" w:rsidP="00197455">
      <w:pPr>
        <w:jc w:val="right"/>
        <w:rPr>
          <w:sz w:val="23"/>
          <w:szCs w:val="23"/>
          <w:lang w:val="en-US"/>
        </w:rPr>
      </w:pPr>
      <w:r>
        <w:rPr>
          <w:sz w:val="23"/>
          <w:szCs w:val="23"/>
          <w:lang w:val="en-US"/>
        </w:rPr>
        <w:t>publice de valoare mică</w:t>
      </w:r>
    </w:p>
    <w:p w14:paraId="5878593F" w14:textId="77777777" w:rsidR="00197455" w:rsidRDefault="00197455" w:rsidP="00197455">
      <w:pPr>
        <w:pStyle w:val="Default"/>
      </w:pPr>
    </w:p>
    <w:p w14:paraId="1C04B0F6" w14:textId="77777777" w:rsidR="00197455" w:rsidRDefault="00197455" w:rsidP="00197455">
      <w:pPr>
        <w:pStyle w:val="Default"/>
        <w:jc w:val="center"/>
        <w:rPr>
          <w:b/>
        </w:rPr>
      </w:pPr>
      <w:r>
        <w:rPr>
          <w:b/>
          <w:bCs/>
        </w:rPr>
        <w:t>ANUNŢ DE PARTICIPARE SIMPLIFICAT</w:t>
      </w:r>
    </w:p>
    <w:p w14:paraId="7B05967E" w14:textId="77777777" w:rsidR="00197455" w:rsidRDefault="00197455" w:rsidP="00197455">
      <w:pPr>
        <w:pStyle w:val="Default"/>
        <w:jc w:val="center"/>
        <w:rPr>
          <w:b/>
        </w:rPr>
      </w:pPr>
      <w:r>
        <w:rPr>
          <w:b/>
        </w:rPr>
        <w:t>PENTRU ACHIZIȚIA DE VALOARE MICĂ</w:t>
      </w:r>
    </w:p>
    <w:p w14:paraId="206B6AC5" w14:textId="77777777" w:rsidR="00197455" w:rsidRDefault="00197455" w:rsidP="00197455">
      <w:pPr>
        <w:pStyle w:val="Default"/>
        <w:jc w:val="center"/>
        <w:rPr>
          <w:b/>
        </w:rPr>
      </w:pPr>
    </w:p>
    <w:p w14:paraId="53EBB8F1" w14:textId="77777777" w:rsidR="00197455" w:rsidRDefault="00197455" w:rsidP="00197455">
      <w:pPr>
        <w:pStyle w:val="Default"/>
        <w:rPr>
          <w:sz w:val="28"/>
          <w:szCs w:val="28"/>
          <w:lang w:val="it-IT"/>
        </w:rPr>
      </w:pPr>
      <w:proofErr w:type="spellStart"/>
      <w:r>
        <w:rPr>
          <w:sz w:val="23"/>
          <w:szCs w:val="23"/>
        </w:rPr>
        <w:t>Privind</w:t>
      </w:r>
      <w:proofErr w:type="spellEnd"/>
      <w:r>
        <w:rPr>
          <w:sz w:val="23"/>
          <w:szCs w:val="23"/>
        </w:rPr>
        <w:t xml:space="preserve"> </w:t>
      </w:r>
      <w:proofErr w:type="spellStart"/>
      <w:r>
        <w:rPr>
          <w:sz w:val="23"/>
          <w:szCs w:val="23"/>
        </w:rPr>
        <w:t>achiziţionarea</w:t>
      </w:r>
      <w:proofErr w:type="spellEnd"/>
      <w:r>
        <w:rPr>
          <w:sz w:val="23"/>
          <w:szCs w:val="23"/>
        </w:rPr>
        <w:t xml:space="preserve"> </w:t>
      </w:r>
      <w:r>
        <w:t xml:space="preserve">“ Piatra </w:t>
      </w:r>
      <w:proofErr w:type="spellStart"/>
      <w:r>
        <w:t>sparta</w:t>
      </w:r>
      <w:proofErr w:type="spellEnd"/>
      <w:r>
        <w:t xml:space="preserve"> </w:t>
      </w:r>
      <w:proofErr w:type="spellStart"/>
      <w:r>
        <w:t>pentru</w:t>
      </w:r>
      <w:proofErr w:type="spellEnd"/>
      <w:r>
        <w:t xml:space="preserve"> </w:t>
      </w:r>
      <w:proofErr w:type="spellStart"/>
      <w:r>
        <w:t>necesitatile</w:t>
      </w:r>
      <w:proofErr w:type="spellEnd"/>
      <w:r>
        <w:t xml:space="preserve"> </w:t>
      </w:r>
      <w:proofErr w:type="spellStart"/>
      <w:r>
        <w:t>Primariei</w:t>
      </w:r>
      <w:proofErr w:type="spellEnd"/>
      <w:r>
        <w:rPr>
          <w:shd w:val="clear" w:color="auto" w:fill="FFFFFF" w:themeFill="background1"/>
          <w:lang w:val="it-IT" w:eastAsia="ru-RU"/>
        </w:rPr>
        <w:t xml:space="preserve">  s.Horesti r.Ialoveni</w:t>
      </w:r>
    </w:p>
    <w:p w14:paraId="1522EA4B" w14:textId="77777777" w:rsidR="00197455" w:rsidRDefault="00197455" w:rsidP="00197455">
      <w:pPr>
        <w:pStyle w:val="Default"/>
        <w:rPr>
          <w:sz w:val="23"/>
          <w:szCs w:val="23"/>
        </w:rPr>
      </w:pPr>
      <w:proofErr w:type="spellStart"/>
      <w:r>
        <w:rPr>
          <w:sz w:val="23"/>
          <w:szCs w:val="23"/>
        </w:rPr>
        <w:t>Prin</w:t>
      </w:r>
      <w:proofErr w:type="spellEnd"/>
      <w:r>
        <w:rPr>
          <w:sz w:val="23"/>
          <w:szCs w:val="23"/>
        </w:rPr>
        <w:t xml:space="preserve">   </w:t>
      </w:r>
      <w:proofErr w:type="spellStart"/>
      <w:r>
        <w:rPr>
          <w:sz w:val="23"/>
          <w:szCs w:val="23"/>
        </w:rPr>
        <w:t>achiziţie</w:t>
      </w:r>
      <w:proofErr w:type="spellEnd"/>
      <w:r>
        <w:rPr>
          <w:sz w:val="23"/>
          <w:szCs w:val="23"/>
        </w:rPr>
        <w:t xml:space="preserve">   </w:t>
      </w:r>
      <w:proofErr w:type="spellStart"/>
      <w:r>
        <w:rPr>
          <w:sz w:val="23"/>
          <w:szCs w:val="23"/>
        </w:rPr>
        <w:t>publică</w:t>
      </w:r>
      <w:proofErr w:type="spellEnd"/>
      <w:r>
        <w:rPr>
          <w:sz w:val="23"/>
          <w:szCs w:val="23"/>
        </w:rPr>
        <w:t xml:space="preserve">  de </w:t>
      </w:r>
      <w:proofErr w:type="spellStart"/>
      <w:r>
        <w:rPr>
          <w:sz w:val="23"/>
          <w:szCs w:val="23"/>
        </w:rPr>
        <w:t>valoare</w:t>
      </w:r>
      <w:proofErr w:type="spellEnd"/>
      <w:r>
        <w:rPr>
          <w:sz w:val="23"/>
          <w:szCs w:val="23"/>
        </w:rPr>
        <w:t xml:space="preserve">  </w:t>
      </w:r>
      <w:proofErr w:type="spellStart"/>
      <w:r>
        <w:rPr>
          <w:sz w:val="23"/>
          <w:szCs w:val="23"/>
        </w:rPr>
        <w:t>mică</w:t>
      </w:r>
      <w:proofErr w:type="spellEnd"/>
      <w:r>
        <w:rPr>
          <w:sz w:val="23"/>
          <w:szCs w:val="23"/>
        </w:rPr>
        <w:t xml:space="preserve">. </w:t>
      </w:r>
    </w:p>
    <w:p w14:paraId="7782F292" w14:textId="77777777" w:rsidR="00197455" w:rsidRDefault="00197455" w:rsidP="00197455">
      <w:pPr>
        <w:pStyle w:val="Default"/>
        <w:spacing w:line="360" w:lineRule="auto"/>
      </w:pPr>
    </w:p>
    <w:p w14:paraId="75A0B522" w14:textId="77777777" w:rsidR="00197455" w:rsidRDefault="00197455" w:rsidP="00197455">
      <w:pPr>
        <w:pStyle w:val="Default"/>
        <w:spacing w:line="360" w:lineRule="auto"/>
      </w:pPr>
      <w:r>
        <w:t xml:space="preserve">1. </w:t>
      </w:r>
      <w:proofErr w:type="spellStart"/>
      <w:r>
        <w:t>Denumirea</w:t>
      </w:r>
      <w:proofErr w:type="spellEnd"/>
      <w:r>
        <w:t xml:space="preserve"> </w:t>
      </w:r>
      <w:proofErr w:type="spellStart"/>
      <w:r>
        <w:t>autorităţii</w:t>
      </w:r>
      <w:proofErr w:type="spellEnd"/>
      <w:r>
        <w:t xml:space="preserve"> </w:t>
      </w:r>
      <w:proofErr w:type="spellStart"/>
      <w:r>
        <w:t>contractante_</w:t>
      </w:r>
      <w:r>
        <w:rPr>
          <w:b/>
          <w:bCs/>
          <w:u w:val="single"/>
        </w:rPr>
        <w:t>Primăria</w:t>
      </w:r>
      <w:proofErr w:type="spellEnd"/>
      <w:r>
        <w:rPr>
          <w:b/>
          <w:bCs/>
          <w:u w:val="single"/>
        </w:rPr>
        <w:t xml:space="preserve"> </w:t>
      </w:r>
      <w:proofErr w:type="spellStart"/>
      <w:r>
        <w:rPr>
          <w:b/>
          <w:bCs/>
          <w:u w:val="single"/>
        </w:rPr>
        <w:t>s.Horesti</w:t>
      </w:r>
      <w:proofErr w:type="spellEnd"/>
      <w:r>
        <w:rPr>
          <w:b/>
          <w:bCs/>
          <w:u w:val="single"/>
        </w:rPr>
        <w:t xml:space="preserve">  </w:t>
      </w:r>
      <w:proofErr w:type="spellStart"/>
      <w:r>
        <w:rPr>
          <w:b/>
          <w:bCs/>
          <w:u w:val="single"/>
        </w:rPr>
        <w:t>r.Ialoveni</w:t>
      </w:r>
      <w:proofErr w:type="spellEnd"/>
      <w:r>
        <w:t xml:space="preserve"> </w:t>
      </w:r>
    </w:p>
    <w:p w14:paraId="3151E159" w14:textId="77777777" w:rsidR="00197455" w:rsidRDefault="00197455" w:rsidP="00197455">
      <w:pPr>
        <w:pStyle w:val="Default"/>
        <w:spacing w:line="360" w:lineRule="auto"/>
      </w:pPr>
      <w:r>
        <w:t xml:space="preserve">2. IDNO </w:t>
      </w:r>
      <w:r>
        <w:rPr>
          <w:u w:val="single"/>
        </w:rPr>
        <w:t>1007601009521</w:t>
      </w:r>
    </w:p>
    <w:p w14:paraId="2D3EE0E2" w14:textId="77777777" w:rsidR="00197455" w:rsidRDefault="00197455" w:rsidP="00197455">
      <w:pPr>
        <w:pStyle w:val="Default"/>
        <w:spacing w:line="360" w:lineRule="auto"/>
      </w:pPr>
      <w:r>
        <w:t xml:space="preserve">3. </w:t>
      </w:r>
      <w:proofErr w:type="spellStart"/>
      <w:r>
        <w:t>Adresa:</w:t>
      </w:r>
      <w:r>
        <w:rPr>
          <w:u w:val="single"/>
        </w:rPr>
        <w:t>s.Horesti</w:t>
      </w:r>
      <w:proofErr w:type="spellEnd"/>
      <w:r>
        <w:rPr>
          <w:u w:val="single"/>
        </w:rPr>
        <w:t xml:space="preserve"> </w:t>
      </w:r>
      <w:proofErr w:type="spellStart"/>
      <w:r>
        <w:rPr>
          <w:u w:val="single"/>
        </w:rPr>
        <w:t>r.Ialoveni</w:t>
      </w:r>
      <w:proofErr w:type="spellEnd"/>
      <w:r>
        <w:t xml:space="preserve"> </w:t>
      </w:r>
    </w:p>
    <w:p w14:paraId="604617DD" w14:textId="77777777" w:rsidR="00197455" w:rsidRDefault="00197455" w:rsidP="00197455">
      <w:pPr>
        <w:pStyle w:val="Default"/>
        <w:spacing w:line="360" w:lineRule="auto"/>
      </w:pPr>
      <w:r>
        <w:t xml:space="preserve">4. </w:t>
      </w:r>
      <w:proofErr w:type="spellStart"/>
      <w:r>
        <w:t>Numărul</w:t>
      </w:r>
      <w:proofErr w:type="spellEnd"/>
      <w:r>
        <w:t xml:space="preserve"> de telefon:</w:t>
      </w:r>
      <w:r>
        <w:rPr>
          <w:u w:val="single"/>
        </w:rPr>
        <w:t>026858236/068064666</w:t>
      </w:r>
      <w:r>
        <w:t xml:space="preserve"> </w:t>
      </w:r>
    </w:p>
    <w:p w14:paraId="7C0E6A59" w14:textId="77777777" w:rsidR="00197455" w:rsidRDefault="00197455" w:rsidP="00197455">
      <w:pPr>
        <w:pStyle w:val="Default"/>
        <w:spacing w:line="360" w:lineRule="auto"/>
      </w:pPr>
      <w:r>
        <w:t xml:space="preserve">5. </w:t>
      </w:r>
      <w:proofErr w:type="spellStart"/>
      <w:r>
        <w:t>Adresa</w:t>
      </w:r>
      <w:proofErr w:type="spellEnd"/>
      <w:r>
        <w:t xml:space="preserve"> de e-mail </w:t>
      </w:r>
      <w:hyperlink r:id="rId10" w:tgtFrame="_blank" w:history="1">
        <w:r>
          <w:rPr>
            <w:rStyle w:val="af4"/>
            <w:color w:val="3C4043"/>
            <w:shd w:val="clear" w:color="auto" w:fill="FFFFFF"/>
          </w:rPr>
          <w:t>primaria.horesti1617@gmail.com</w:t>
        </w:r>
      </w:hyperlink>
    </w:p>
    <w:p w14:paraId="5012DC35" w14:textId="77777777" w:rsidR="00197455" w:rsidRDefault="00197455" w:rsidP="00197455">
      <w:pPr>
        <w:pStyle w:val="Default"/>
        <w:spacing w:line="360" w:lineRule="auto"/>
      </w:pPr>
      <w:r>
        <w:t xml:space="preserve"> 6. </w:t>
      </w:r>
      <w:proofErr w:type="spellStart"/>
      <w:r>
        <w:t>Adresa</w:t>
      </w:r>
      <w:proofErr w:type="spellEnd"/>
      <w:r>
        <w:t xml:space="preserve"> de e-mail </w:t>
      </w:r>
      <w:proofErr w:type="spellStart"/>
      <w:r>
        <w:t>sau</w:t>
      </w:r>
      <w:proofErr w:type="spellEnd"/>
      <w:r>
        <w:t xml:space="preserve"> </w:t>
      </w:r>
      <w:proofErr w:type="spellStart"/>
      <w:r>
        <w:t>pagina</w:t>
      </w:r>
      <w:proofErr w:type="spellEnd"/>
      <w:r>
        <w:t xml:space="preserve"> web </w:t>
      </w:r>
      <w:proofErr w:type="spellStart"/>
      <w:r>
        <w:t>oficială</w:t>
      </w:r>
      <w:proofErr w:type="spellEnd"/>
      <w:r>
        <w:t xml:space="preserve"> de la care se </w:t>
      </w:r>
      <w:proofErr w:type="spellStart"/>
      <w:r>
        <w:t>va</w:t>
      </w:r>
      <w:proofErr w:type="spellEnd"/>
      <w:r>
        <w:t xml:space="preserve"> </w:t>
      </w:r>
      <w:proofErr w:type="spellStart"/>
      <w:r>
        <w:t>putea</w:t>
      </w:r>
      <w:proofErr w:type="spellEnd"/>
      <w:r>
        <w:t xml:space="preserve"> </w:t>
      </w:r>
      <w:proofErr w:type="spellStart"/>
      <w:r>
        <w:t>obţine</w:t>
      </w:r>
      <w:proofErr w:type="spellEnd"/>
      <w:r>
        <w:t xml:space="preserve"> </w:t>
      </w:r>
      <w:proofErr w:type="spellStart"/>
      <w:r>
        <w:t>accesul</w:t>
      </w:r>
      <w:proofErr w:type="spellEnd"/>
      <w:r>
        <w:t xml:space="preserve"> la </w:t>
      </w:r>
      <w:proofErr w:type="spellStart"/>
      <w:r>
        <w:t>documentaţia</w:t>
      </w:r>
      <w:proofErr w:type="spellEnd"/>
      <w:r>
        <w:t xml:space="preserve"> de </w:t>
      </w:r>
      <w:proofErr w:type="spellStart"/>
      <w:r>
        <w:t>atribuire</w:t>
      </w:r>
      <w:proofErr w:type="spellEnd"/>
      <w:r>
        <w:t xml:space="preserve">: </w:t>
      </w:r>
      <w:proofErr w:type="spellStart"/>
      <w:r>
        <w:rPr>
          <w:b/>
          <w:bCs/>
        </w:rPr>
        <w:t>documentaţia</w:t>
      </w:r>
      <w:proofErr w:type="spellEnd"/>
      <w:r>
        <w:rPr>
          <w:b/>
          <w:bCs/>
        </w:rPr>
        <w:t xml:space="preserve"> de </w:t>
      </w:r>
      <w:proofErr w:type="spellStart"/>
      <w:r>
        <w:rPr>
          <w:b/>
          <w:bCs/>
        </w:rPr>
        <w:t>atribuire</w:t>
      </w:r>
      <w:proofErr w:type="spellEnd"/>
      <w:r>
        <w:rPr>
          <w:b/>
          <w:bCs/>
        </w:rPr>
        <w:t xml:space="preserve"> </w:t>
      </w:r>
      <w:proofErr w:type="spellStart"/>
      <w:r>
        <w:rPr>
          <w:b/>
          <w:bCs/>
        </w:rPr>
        <w:t>este</w:t>
      </w:r>
      <w:proofErr w:type="spellEnd"/>
      <w:r>
        <w:rPr>
          <w:b/>
          <w:bCs/>
        </w:rPr>
        <w:t xml:space="preserve"> </w:t>
      </w:r>
      <w:proofErr w:type="spellStart"/>
      <w:r>
        <w:rPr>
          <w:b/>
          <w:bCs/>
        </w:rPr>
        <w:t>anexată</w:t>
      </w:r>
      <w:proofErr w:type="spellEnd"/>
      <w:r>
        <w:rPr>
          <w:b/>
          <w:bCs/>
        </w:rPr>
        <w:t xml:space="preserve"> </w:t>
      </w:r>
      <w:proofErr w:type="spellStart"/>
      <w:r>
        <w:rPr>
          <w:b/>
          <w:bCs/>
        </w:rPr>
        <w:t>în</w:t>
      </w:r>
      <w:proofErr w:type="spellEnd"/>
      <w:r>
        <w:rPr>
          <w:b/>
          <w:bCs/>
        </w:rPr>
        <w:t xml:space="preserve"> </w:t>
      </w:r>
      <w:proofErr w:type="spellStart"/>
      <w:r>
        <w:rPr>
          <w:b/>
          <w:bCs/>
        </w:rPr>
        <w:t>cadrul</w:t>
      </w:r>
      <w:proofErr w:type="spellEnd"/>
      <w:r>
        <w:rPr>
          <w:b/>
          <w:bCs/>
        </w:rPr>
        <w:t xml:space="preserve"> </w:t>
      </w:r>
      <w:proofErr w:type="spellStart"/>
      <w:r>
        <w:rPr>
          <w:b/>
          <w:bCs/>
        </w:rPr>
        <w:t>procedurii</w:t>
      </w:r>
      <w:proofErr w:type="spellEnd"/>
      <w:r>
        <w:rPr>
          <w:b/>
          <w:bCs/>
        </w:rPr>
        <w:t xml:space="preserve"> </w:t>
      </w:r>
      <w:proofErr w:type="spellStart"/>
      <w:r>
        <w:rPr>
          <w:b/>
          <w:bCs/>
        </w:rPr>
        <w:t>în</w:t>
      </w:r>
      <w:proofErr w:type="spellEnd"/>
      <w:r>
        <w:rPr>
          <w:b/>
          <w:bCs/>
        </w:rPr>
        <w:t xml:space="preserve"> SIA RSAP. </w:t>
      </w:r>
    </w:p>
    <w:p w14:paraId="7E96AB1A" w14:textId="77777777" w:rsidR="00197455" w:rsidRDefault="00197455" w:rsidP="00197455">
      <w:pPr>
        <w:pStyle w:val="Default"/>
        <w:spacing w:line="360" w:lineRule="auto"/>
      </w:pPr>
      <w:r>
        <w:t xml:space="preserve">7. </w:t>
      </w:r>
      <w:proofErr w:type="spellStart"/>
      <w:r>
        <w:t>Tipul</w:t>
      </w:r>
      <w:proofErr w:type="spellEnd"/>
      <w:r>
        <w:t xml:space="preserve"> </w:t>
      </w:r>
      <w:proofErr w:type="spellStart"/>
      <w:r>
        <w:t>autorităţii</w:t>
      </w:r>
      <w:proofErr w:type="spellEnd"/>
      <w:r>
        <w:t xml:space="preserve"> </w:t>
      </w:r>
      <w:proofErr w:type="spellStart"/>
      <w:r>
        <w:t>contractante</w:t>
      </w:r>
      <w:proofErr w:type="spellEnd"/>
      <w:r>
        <w:t xml:space="preserve"> </w:t>
      </w:r>
      <w:proofErr w:type="spellStart"/>
      <w:r>
        <w:t>şi</w:t>
      </w:r>
      <w:proofErr w:type="spellEnd"/>
      <w:r>
        <w:t xml:space="preserve"> </w:t>
      </w:r>
      <w:proofErr w:type="spellStart"/>
      <w:r>
        <w:t>obiectul</w:t>
      </w:r>
      <w:proofErr w:type="spellEnd"/>
      <w:r>
        <w:t xml:space="preserve"> principal de </w:t>
      </w:r>
      <w:proofErr w:type="spellStart"/>
      <w:r>
        <w:t>activitate</w:t>
      </w:r>
      <w:proofErr w:type="spellEnd"/>
      <w:r>
        <w:t xml:space="preserve">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menţiunea</w:t>
      </w:r>
      <w:proofErr w:type="spellEnd"/>
      <w:r>
        <w:t xml:space="preserve"> </w:t>
      </w:r>
      <w:proofErr w:type="spellStart"/>
      <w:r>
        <w:t>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o </w:t>
      </w:r>
      <w:proofErr w:type="spellStart"/>
      <w:r>
        <w:t>autoritate</w:t>
      </w:r>
      <w:proofErr w:type="spellEnd"/>
      <w:r>
        <w:t xml:space="preserve"> </w:t>
      </w:r>
      <w:proofErr w:type="spellStart"/>
      <w:r>
        <w:t>centrală</w:t>
      </w:r>
      <w:proofErr w:type="spellEnd"/>
      <w:r>
        <w:t xml:space="preserve"> de </w:t>
      </w:r>
      <w:proofErr w:type="spellStart"/>
      <w:r>
        <w:t>achiziţie</w:t>
      </w:r>
      <w:proofErr w:type="spellEnd"/>
      <w:r>
        <w:t xml:space="preserve"> </w:t>
      </w:r>
      <w:proofErr w:type="spellStart"/>
      <w:r>
        <w:t>sau</w:t>
      </w:r>
      <w:proofErr w:type="spellEnd"/>
      <w:r>
        <w:t xml:space="preserve"> </w:t>
      </w:r>
      <w:proofErr w:type="spellStart"/>
      <w:r>
        <w:t>că</w:t>
      </w:r>
      <w:proofErr w:type="spellEnd"/>
      <w:r>
        <w:t xml:space="preserve"> </w:t>
      </w:r>
      <w:proofErr w:type="spellStart"/>
      <w:r>
        <w:t>achiziţia</w:t>
      </w:r>
      <w:proofErr w:type="spellEnd"/>
      <w:r>
        <w:t xml:space="preserve"> </w:t>
      </w:r>
      <w:proofErr w:type="spellStart"/>
      <w:r>
        <w:t>implică</w:t>
      </w:r>
      <w:proofErr w:type="spellEnd"/>
      <w:r>
        <w:t xml:space="preserve"> o </w:t>
      </w:r>
      <w:proofErr w:type="spellStart"/>
      <w:r>
        <w:t>altă</w:t>
      </w:r>
      <w:proofErr w:type="spellEnd"/>
      <w:r>
        <w:t xml:space="preserve"> </w:t>
      </w:r>
      <w:proofErr w:type="spellStart"/>
      <w:r>
        <w:t>formă</w:t>
      </w:r>
      <w:proofErr w:type="spellEnd"/>
      <w:r>
        <w:t xml:space="preserve"> de </w:t>
      </w:r>
      <w:proofErr w:type="spellStart"/>
      <w:r>
        <w:t>achiziţie</w:t>
      </w:r>
      <w:proofErr w:type="spellEnd"/>
      <w:r>
        <w:t xml:space="preserve"> </w:t>
      </w:r>
      <w:proofErr w:type="spellStart"/>
      <w:r>
        <w:t>comună</w:t>
      </w:r>
      <w:proofErr w:type="spellEnd"/>
      <w:r>
        <w:t xml:space="preserve">) </w:t>
      </w:r>
      <w:r>
        <w:rPr>
          <w:u w:val="single"/>
        </w:rPr>
        <w:t xml:space="preserve">APL </w:t>
      </w:r>
      <w:proofErr w:type="spellStart"/>
      <w:r>
        <w:rPr>
          <w:u w:val="single"/>
        </w:rPr>
        <w:t>Nivel</w:t>
      </w:r>
      <w:proofErr w:type="spellEnd"/>
      <w:r>
        <w:rPr>
          <w:u w:val="single"/>
        </w:rPr>
        <w:t xml:space="preserve"> 1</w:t>
      </w:r>
      <w:r>
        <w:t xml:space="preserve"> </w:t>
      </w:r>
    </w:p>
    <w:p w14:paraId="752EFA14" w14:textId="77777777" w:rsidR="00197455" w:rsidRDefault="00197455" w:rsidP="00197455">
      <w:pPr>
        <w:spacing w:line="360" w:lineRule="auto"/>
        <w:rPr>
          <w:sz w:val="23"/>
          <w:szCs w:val="23"/>
          <w:lang w:val="en-US"/>
        </w:rPr>
      </w:pPr>
      <w:r>
        <w:rPr>
          <w:lang w:val="en-US"/>
        </w:rPr>
        <w:t>8. Cumpărătorul invită operatorii economici interesaţi, care îi pot satisface necesităţile, să participe la procedura de achiziţie privind livrarea/prestarea următoarelor bunuri/servicii</w:t>
      </w:r>
      <w:r>
        <w:rPr>
          <w:sz w:val="23"/>
          <w:szCs w:val="23"/>
          <w:lang w:val="en-US"/>
        </w:rPr>
        <w:t>:</w:t>
      </w:r>
    </w:p>
    <w:tbl>
      <w:tblPr>
        <w:tblStyle w:val="af2"/>
        <w:tblW w:w="0" w:type="auto"/>
        <w:tblLayout w:type="fixed"/>
        <w:tblLook w:val="04A0" w:firstRow="1" w:lastRow="0" w:firstColumn="1" w:lastColumn="0" w:noHBand="0" w:noVBand="1"/>
      </w:tblPr>
      <w:tblGrid>
        <w:gridCol w:w="504"/>
        <w:gridCol w:w="1022"/>
        <w:gridCol w:w="2268"/>
        <w:gridCol w:w="992"/>
        <w:gridCol w:w="1276"/>
        <w:gridCol w:w="1843"/>
        <w:gridCol w:w="1666"/>
      </w:tblGrid>
      <w:tr w:rsidR="00197455" w14:paraId="32320338" w14:textId="77777777" w:rsidTr="00197455">
        <w:trPr>
          <w:trHeight w:val="1182"/>
        </w:trPr>
        <w:tc>
          <w:tcPr>
            <w:tcW w:w="504" w:type="dxa"/>
            <w:tcBorders>
              <w:top w:val="single" w:sz="4" w:space="0" w:color="auto"/>
              <w:left w:val="single" w:sz="4" w:space="0" w:color="auto"/>
              <w:bottom w:val="single" w:sz="4" w:space="0" w:color="auto"/>
              <w:right w:val="single" w:sz="4" w:space="0" w:color="auto"/>
            </w:tcBorders>
            <w:hideMark/>
          </w:tcPr>
          <w:p w14:paraId="263CD85D" w14:textId="77777777" w:rsidR="00197455" w:rsidRDefault="00197455">
            <w:pPr>
              <w:jc w:val="center"/>
              <w:rPr>
                <w:lang w:val="en-US"/>
              </w:rPr>
            </w:pPr>
            <w:r>
              <w:rPr>
                <w:lang w:val="en-US"/>
              </w:rPr>
              <w:t>Nr.</w:t>
            </w:r>
          </w:p>
          <w:p w14:paraId="07452E72" w14:textId="77777777" w:rsidR="00197455" w:rsidRDefault="00197455">
            <w:pPr>
              <w:jc w:val="center"/>
              <w:rPr>
                <w:sz w:val="22"/>
                <w:szCs w:val="22"/>
                <w:lang w:val="en-US"/>
              </w:rPr>
            </w:pPr>
            <w:r>
              <w:rPr>
                <w:lang w:val="en-US"/>
              </w:rPr>
              <w:t>crt</w:t>
            </w:r>
          </w:p>
        </w:tc>
        <w:tc>
          <w:tcPr>
            <w:tcW w:w="1022" w:type="dxa"/>
            <w:tcBorders>
              <w:top w:val="single" w:sz="4" w:space="0" w:color="auto"/>
              <w:left w:val="single" w:sz="4" w:space="0" w:color="auto"/>
              <w:bottom w:val="single" w:sz="4" w:space="0" w:color="auto"/>
              <w:right w:val="single" w:sz="4" w:space="0" w:color="auto"/>
            </w:tcBorders>
            <w:hideMark/>
          </w:tcPr>
          <w:p w14:paraId="041389E9" w14:textId="77777777" w:rsidR="00197455" w:rsidRDefault="00197455">
            <w:pPr>
              <w:jc w:val="center"/>
              <w:rPr>
                <w:sz w:val="22"/>
                <w:szCs w:val="22"/>
                <w:lang w:val="en-US"/>
              </w:rPr>
            </w:pPr>
            <w:r>
              <w:rPr>
                <w:lang w:val="en-US"/>
              </w:rPr>
              <w:t>Codul CPV</w:t>
            </w:r>
          </w:p>
        </w:tc>
        <w:tc>
          <w:tcPr>
            <w:tcW w:w="2268" w:type="dxa"/>
            <w:tcBorders>
              <w:top w:val="single" w:sz="4" w:space="0" w:color="auto"/>
              <w:left w:val="single" w:sz="4" w:space="0" w:color="auto"/>
              <w:bottom w:val="single" w:sz="4" w:space="0" w:color="auto"/>
              <w:right w:val="single" w:sz="4" w:space="0" w:color="auto"/>
            </w:tcBorders>
            <w:hideMark/>
          </w:tcPr>
          <w:p w14:paraId="7C9E4F7C" w14:textId="77777777" w:rsidR="00197455" w:rsidRDefault="00197455">
            <w:pPr>
              <w:jc w:val="center"/>
              <w:rPr>
                <w:sz w:val="22"/>
                <w:szCs w:val="22"/>
                <w:lang w:val="en-US"/>
              </w:rPr>
            </w:pPr>
            <w:r>
              <w:rPr>
                <w:lang w:val="en-US"/>
              </w:rPr>
              <w:t>Denumirea bunurilor/serviciilor</w:t>
            </w:r>
          </w:p>
        </w:tc>
        <w:tc>
          <w:tcPr>
            <w:tcW w:w="992" w:type="dxa"/>
            <w:tcBorders>
              <w:top w:val="single" w:sz="4" w:space="0" w:color="auto"/>
              <w:left w:val="single" w:sz="4" w:space="0" w:color="auto"/>
              <w:bottom w:val="single" w:sz="4" w:space="0" w:color="auto"/>
              <w:right w:val="single" w:sz="4" w:space="0" w:color="auto"/>
            </w:tcBorders>
            <w:hideMark/>
          </w:tcPr>
          <w:p w14:paraId="605C4FD1" w14:textId="77777777" w:rsidR="00197455" w:rsidRDefault="00197455">
            <w:pPr>
              <w:jc w:val="center"/>
              <w:rPr>
                <w:sz w:val="22"/>
                <w:szCs w:val="22"/>
                <w:lang w:val="en-US"/>
              </w:rPr>
            </w:pPr>
            <w:r>
              <w:rPr>
                <w:lang w:val="en-US"/>
              </w:rPr>
              <w:t>Unitatea de masura</w:t>
            </w:r>
          </w:p>
        </w:tc>
        <w:tc>
          <w:tcPr>
            <w:tcW w:w="1276" w:type="dxa"/>
            <w:tcBorders>
              <w:top w:val="single" w:sz="4" w:space="0" w:color="auto"/>
              <w:left w:val="single" w:sz="4" w:space="0" w:color="auto"/>
              <w:bottom w:val="single" w:sz="4" w:space="0" w:color="auto"/>
              <w:right w:val="single" w:sz="4" w:space="0" w:color="auto"/>
            </w:tcBorders>
            <w:hideMark/>
          </w:tcPr>
          <w:p w14:paraId="506EE3DC" w14:textId="77777777" w:rsidR="00197455" w:rsidRDefault="00197455">
            <w:pPr>
              <w:jc w:val="center"/>
              <w:rPr>
                <w:sz w:val="22"/>
                <w:szCs w:val="22"/>
                <w:lang w:val="en-US"/>
              </w:rPr>
            </w:pPr>
            <w:r>
              <w:rPr>
                <w:lang w:val="en-US"/>
              </w:rPr>
              <w:t>Cantitatea</w:t>
            </w:r>
          </w:p>
        </w:tc>
        <w:tc>
          <w:tcPr>
            <w:tcW w:w="1843" w:type="dxa"/>
            <w:tcBorders>
              <w:top w:val="single" w:sz="4" w:space="0" w:color="auto"/>
              <w:left w:val="single" w:sz="4" w:space="0" w:color="auto"/>
              <w:bottom w:val="single" w:sz="4" w:space="0" w:color="auto"/>
              <w:right w:val="single" w:sz="4" w:space="0" w:color="auto"/>
            </w:tcBorders>
            <w:hideMark/>
          </w:tcPr>
          <w:p w14:paraId="49284E15" w14:textId="77777777" w:rsidR="00197455" w:rsidRDefault="00197455">
            <w:pPr>
              <w:jc w:val="center"/>
              <w:rPr>
                <w:sz w:val="22"/>
                <w:szCs w:val="22"/>
                <w:lang w:val="en-US"/>
              </w:rPr>
            </w:pPr>
            <w:r>
              <w:rPr>
                <w:lang w:val="en-US"/>
              </w:rPr>
              <w:t>Specificare tehnica deplina solicitata,standartele de referinta</w:t>
            </w:r>
          </w:p>
        </w:tc>
        <w:tc>
          <w:tcPr>
            <w:tcW w:w="1666" w:type="dxa"/>
            <w:tcBorders>
              <w:top w:val="single" w:sz="4" w:space="0" w:color="auto"/>
              <w:left w:val="single" w:sz="4" w:space="0" w:color="auto"/>
              <w:bottom w:val="single" w:sz="4" w:space="0" w:color="auto"/>
              <w:right w:val="single" w:sz="4" w:space="0" w:color="auto"/>
            </w:tcBorders>
            <w:hideMark/>
          </w:tcPr>
          <w:p w14:paraId="2A484955" w14:textId="77777777" w:rsidR="00197455" w:rsidRDefault="00197455">
            <w:pPr>
              <w:jc w:val="center"/>
              <w:rPr>
                <w:sz w:val="22"/>
                <w:szCs w:val="22"/>
                <w:lang w:val="en-US"/>
              </w:rPr>
            </w:pPr>
            <w:r>
              <w:rPr>
                <w:lang w:val="en-US"/>
              </w:rPr>
              <w:t>Valoarea estimate (se va indica pe fiecare lot in parte)</w:t>
            </w:r>
          </w:p>
        </w:tc>
      </w:tr>
      <w:tr w:rsidR="00197455" w14:paraId="133FEB42" w14:textId="77777777" w:rsidTr="00197455">
        <w:tc>
          <w:tcPr>
            <w:tcW w:w="504" w:type="dxa"/>
            <w:tcBorders>
              <w:top w:val="single" w:sz="4" w:space="0" w:color="auto"/>
              <w:left w:val="single" w:sz="4" w:space="0" w:color="auto"/>
              <w:bottom w:val="single" w:sz="4" w:space="0" w:color="auto"/>
              <w:right w:val="single" w:sz="4" w:space="0" w:color="auto"/>
            </w:tcBorders>
          </w:tcPr>
          <w:p w14:paraId="43B23DCE" w14:textId="77777777" w:rsidR="00197455" w:rsidRDefault="00197455">
            <w:pPr>
              <w:rPr>
                <w:sz w:val="22"/>
                <w:szCs w:val="22"/>
                <w:lang w:val="en-US"/>
              </w:rPr>
            </w:pPr>
          </w:p>
        </w:tc>
        <w:tc>
          <w:tcPr>
            <w:tcW w:w="1022" w:type="dxa"/>
            <w:tcBorders>
              <w:top w:val="single" w:sz="4" w:space="0" w:color="auto"/>
              <w:left w:val="single" w:sz="4" w:space="0" w:color="auto"/>
              <w:bottom w:val="single" w:sz="4" w:space="0" w:color="auto"/>
              <w:right w:val="single" w:sz="4" w:space="0" w:color="auto"/>
            </w:tcBorders>
          </w:tcPr>
          <w:p w14:paraId="27F9E619" w14:textId="77777777" w:rsidR="00197455" w:rsidRDefault="00197455">
            <w:pPr>
              <w:rPr>
                <w:sz w:val="16"/>
                <w:szCs w:val="16"/>
                <w:lang w:val="en-US"/>
              </w:rPr>
            </w:pPr>
          </w:p>
        </w:tc>
        <w:tc>
          <w:tcPr>
            <w:tcW w:w="2268" w:type="dxa"/>
            <w:tcBorders>
              <w:top w:val="single" w:sz="4" w:space="0" w:color="auto"/>
              <w:left w:val="single" w:sz="4" w:space="0" w:color="auto"/>
              <w:bottom w:val="single" w:sz="4" w:space="0" w:color="auto"/>
              <w:right w:val="single" w:sz="4" w:space="0" w:color="auto"/>
            </w:tcBorders>
            <w:hideMark/>
          </w:tcPr>
          <w:p w14:paraId="38FD13E4" w14:textId="77777777" w:rsidR="00197455" w:rsidRDefault="00197455">
            <w:pPr>
              <w:jc w:val="center"/>
              <w:rPr>
                <w:b/>
                <w:lang w:val="en-US"/>
              </w:rPr>
            </w:pPr>
            <w:r>
              <w:rPr>
                <w:b/>
                <w:lang w:val="en-US"/>
              </w:rPr>
              <w:t>Lotul 1</w:t>
            </w:r>
          </w:p>
        </w:tc>
        <w:tc>
          <w:tcPr>
            <w:tcW w:w="992" w:type="dxa"/>
            <w:tcBorders>
              <w:top w:val="single" w:sz="4" w:space="0" w:color="auto"/>
              <w:left w:val="single" w:sz="4" w:space="0" w:color="auto"/>
              <w:bottom w:val="single" w:sz="4" w:space="0" w:color="auto"/>
              <w:right w:val="single" w:sz="4" w:space="0" w:color="auto"/>
            </w:tcBorders>
          </w:tcPr>
          <w:p w14:paraId="5FF0DE41" w14:textId="77777777" w:rsidR="00197455" w:rsidRDefault="00197455">
            <w:pP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tcPr>
          <w:p w14:paraId="368B47F1" w14:textId="77777777" w:rsidR="00197455" w:rsidRDefault="00197455">
            <w:pPr>
              <w:rPr>
                <w:sz w:val="22"/>
                <w:szCs w:val="22"/>
                <w:lang w:val="en-US"/>
              </w:rPr>
            </w:pPr>
          </w:p>
        </w:tc>
        <w:tc>
          <w:tcPr>
            <w:tcW w:w="1843" w:type="dxa"/>
            <w:tcBorders>
              <w:top w:val="single" w:sz="4" w:space="0" w:color="auto"/>
              <w:left w:val="single" w:sz="4" w:space="0" w:color="auto"/>
              <w:bottom w:val="single" w:sz="4" w:space="0" w:color="auto"/>
              <w:right w:val="single" w:sz="4" w:space="0" w:color="auto"/>
            </w:tcBorders>
          </w:tcPr>
          <w:p w14:paraId="1853CAB6" w14:textId="77777777" w:rsidR="00197455" w:rsidRDefault="00197455">
            <w:pPr>
              <w:rPr>
                <w:sz w:val="22"/>
                <w:szCs w:val="22"/>
                <w:lang w:val="en-US"/>
              </w:rPr>
            </w:pPr>
          </w:p>
        </w:tc>
        <w:tc>
          <w:tcPr>
            <w:tcW w:w="1666" w:type="dxa"/>
            <w:tcBorders>
              <w:top w:val="single" w:sz="4" w:space="0" w:color="auto"/>
              <w:left w:val="single" w:sz="4" w:space="0" w:color="auto"/>
              <w:bottom w:val="single" w:sz="4" w:space="0" w:color="auto"/>
              <w:right w:val="single" w:sz="4" w:space="0" w:color="auto"/>
            </w:tcBorders>
          </w:tcPr>
          <w:p w14:paraId="619459A5" w14:textId="77777777" w:rsidR="00197455" w:rsidRDefault="00197455">
            <w:pPr>
              <w:rPr>
                <w:sz w:val="22"/>
                <w:szCs w:val="22"/>
                <w:lang w:val="en-US"/>
              </w:rPr>
            </w:pPr>
          </w:p>
        </w:tc>
      </w:tr>
      <w:tr w:rsidR="00197455" w14:paraId="7B23C6D0" w14:textId="77777777" w:rsidTr="00197455">
        <w:tc>
          <w:tcPr>
            <w:tcW w:w="504" w:type="dxa"/>
            <w:tcBorders>
              <w:top w:val="single" w:sz="4" w:space="0" w:color="auto"/>
              <w:left w:val="single" w:sz="4" w:space="0" w:color="auto"/>
              <w:bottom w:val="single" w:sz="4" w:space="0" w:color="auto"/>
              <w:right w:val="single" w:sz="4" w:space="0" w:color="auto"/>
            </w:tcBorders>
            <w:hideMark/>
          </w:tcPr>
          <w:p w14:paraId="1630EE10" w14:textId="77777777" w:rsidR="00197455" w:rsidRDefault="00197455">
            <w:pPr>
              <w:rPr>
                <w:sz w:val="22"/>
                <w:szCs w:val="22"/>
                <w:lang w:val="en-US"/>
              </w:rPr>
            </w:pPr>
            <w:r>
              <w:rPr>
                <w:lang w:val="en-US"/>
              </w:rPr>
              <w:t>1</w:t>
            </w:r>
          </w:p>
        </w:tc>
        <w:tc>
          <w:tcPr>
            <w:tcW w:w="1022" w:type="dxa"/>
            <w:tcBorders>
              <w:top w:val="single" w:sz="4" w:space="0" w:color="auto"/>
              <w:left w:val="single" w:sz="4" w:space="0" w:color="auto"/>
              <w:bottom w:val="single" w:sz="4" w:space="0" w:color="auto"/>
              <w:right w:val="single" w:sz="4" w:space="0" w:color="auto"/>
            </w:tcBorders>
            <w:vAlign w:val="center"/>
            <w:hideMark/>
          </w:tcPr>
          <w:p w14:paraId="6E29A04B" w14:textId="77777777" w:rsidR="00197455" w:rsidRDefault="00197455">
            <w:pPr>
              <w:shd w:val="clear" w:color="auto" w:fill="FFFFFF" w:themeFill="background1"/>
              <w:spacing w:before="120"/>
              <w:jc w:val="center"/>
              <w:rPr>
                <w:sz w:val="18"/>
                <w:szCs w:val="18"/>
                <w:lang w:eastAsia="ru-RU"/>
              </w:rPr>
            </w:pPr>
            <w:r>
              <w:rPr>
                <w:sz w:val="18"/>
                <w:szCs w:val="18"/>
              </w:rPr>
              <w:t>44110000-4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DF75E32" w14:textId="77777777" w:rsidR="00197455" w:rsidRDefault="00197455">
            <w:pPr>
              <w:shd w:val="clear" w:color="auto" w:fill="FFFFFF" w:themeFill="background1"/>
              <w:spacing w:before="120"/>
              <w:jc w:val="center"/>
              <w:rPr>
                <w:sz w:val="20"/>
                <w:szCs w:val="20"/>
                <w:lang w:val="en-US" w:eastAsia="ru-RU"/>
              </w:rPr>
            </w:pPr>
            <w:r>
              <w:rPr>
                <w:sz w:val="20"/>
                <w:szCs w:val="20"/>
                <w:lang w:val="en-US" w:eastAsia="ru-RU"/>
              </w:rPr>
              <w:t xml:space="preserve">Piatra Sparta </w:t>
            </w:r>
          </w:p>
          <w:p w14:paraId="25E5953C" w14:textId="77777777" w:rsidR="00197455" w:rsidRDefault="00197455">
            <w:pPr>
              <w:shd w:val="clear" w:color="auto" w:fill="FFFFFF" w:themeFill="background1"/>
              <w:spacing w:before="120"/>
              <w:jc w:val="center"/>
              <w:rPr>
                <w:sz w:val="20"/>
                <w:szCs w:val="20"/>
                <w:lang w:val="en-US" w:eastAsia="ru-RU"/>
              </w:rPr>
            </w:pPr>
            <w:r>
              <w:rPr>
                <w:sz w:val="20"/>
                <w:szCs w:val="20"/>
                <w:lang w:val="en-US" w:eastAsia="ru-RU"/>
              </w:rPr>
              <w:t xml:space="preserve"> 20/40 mm</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9AD5F1" w14:textId="77777777" w:rsidR="00197455" w:rsidRDefault="00197455">
            <w:pPr>
              <w:ind w:right="-108"/>
              <w:jc w:val="both"/>
              <w:rPr>
                <w:color w:val="000000"/>
                <w:lang w:eastAsia="ru-RU"/>
              </w:rPr>
            </w:pPr>
            <w:r>
              <w:rPr>
                <w:color w:val="000000"/>
                <w:lang w:eastAsia="ru-RU"/>
              </w:rPr>
              <w:t>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60E72C4" w14:textId="77777777" w:rsidR="00197455" w:rsidRDefault="00197455">
            <w:pPr>
              <w:shd w:val="clear" w:color="auto" w:fill="FFFFFF" w:themeFill="background1"/>
              <w:spacing w:before="120"/>
              <w:jc w:val="center"/>
              <w:rPr>
                <w:sz w:val="20"/>
                <w:szCs w:val="20"/>
                <w:lang w:val="en-US" w:eastAsia="ru-RU"/>
              </w:rPr>
            </w:pPr>
            <w:r>
              <w:rPr>
                <w:sz w:val="20"/>
                <w:szCs w:val="20"/>
                <w:lang w:val="en-US" w:eastAsia="ru-RU"/>
              </w:rPr>
              <w:t>175</w:t>
            </w:r>
          </w:p>
        </w:tc>
        <w:tc>
          <w:tcPr>
            <w:tcW w:w="1843" w:type="dxa"/>
            <w:tcBorders>
              <w:top w:val="single" w:sz="4" w:space="0" w:color="auto"/>
              <w:left w:val="single" w:sz="4" w:space="0" w:color="auto"/>
              <w:bottom w:val="single" w:sz="4" w:space="0" w:color="auto"/>
              <w:right w:val="single" w:sz="4" w:space="0" w:color="auto"/>
            </w:tcBorders>
            <w:hideMark/>
          </w:tcPr>
          <w:p w14:paraId="4355988D" w14:textId="4CA657D9" w:rsidR="00197455" w:rsidRDefault="00197455">
            <w:pPr>
              <w:rPr>
                <w:sz w:val="22"/>
                <w:szCs w:val="22"/>
                <w:lang w:val="en-US"/>
              </w:rPr>
            </w:pPr>
            <w:r>
              <w:rPr>
                <w:lang w:val="en-US"/>
              </w:rPr>
              <w:t xml:space="preserve">Petris fractia 20/40 mm duritatea </w:t>
            </w:r>
            <w:r>
              <w:rPr>
                <w:lang w:val="en-US"/>
              </w:rPr>
              <w:lastRenderedPageBreak/>
              <w:t>M400</w:t>
            </w:r>
            <w:r w:rsidR="00E251AD">
              <w:rPr>
                <w:lang w:val="en-US"/>
              </w:rPr>
              <w:t>(livrare)</w:t>
            </w:r>
          </w:p>
        </w:tc>
        <w:tc>
          <w:tcPr>
            <w:tcW w:w="1666" w:type="dxa"/>
            <w:tcBorders>
              <w:top w:val="single" w:sz="4" w:space="0" w:color="auto"/>
              <w:left w:val="single" w:sz="4" w:space="0" w:color="auto"/>
              <w:bottom w:val="single" w:sz="4" w:space="0" w:color="auto"/>
              <w:right w:val="single" w:sz="4" w:space="0" w:color="auto"/>
            </w:tcBorders>
          </w:tcPr>
          <w:p w14:paraId="45CA40C6" w14:textId="77777777" w:rsidR="00197455" w:rsidRDefault="00197455">
            <w:pPr>
              <w:rPr>
                <w:sz w:val="22"/>
                <w:szCs w:val="22"/>
                <w:lang w:val="en-US"/>
              </w:rPr>
            </w:pPr>
          </w:p>
        </w:tc>
      </w:tr>
      <w:tr w:rsidR="00197455" w14:paraId="37D045B9" w14:textId="77777777" w:rsidTr="00197455">
        <w:tc>
          <w:tcPr>
            <w:tcW w:w="504" w:type="dxa"/>
            <w:tcBorders>
              <w:top w:val="single" w:sz="4" w:space="0" w:color="auto"/>
              <w:left w:val="single" w:sz="4" w:space="0" w:color="auto"/>
              <w:bottom w:val="single" w:sz="4" w:space="0" w:color="auto"/>
              <w:right w:val="single" w:sz="4" w:space="0" w:color="auto"/>
            </w:tcBorders>
            <w:hideMark/>
          </w:tcPr>
          <w:p w14:paraId="268F266E" w14:textId="77777777" w:rsidR="00197455" w:rsidRDefault="00197455">
            <w:pPr>
              <w:rPr>
                <w:sz w:val="22"/>
                <w:szCs w:val="22"/>
                <w:lang w:val="en-US"/>
              </w:rPr>
            </w:pPr>
            <w:r>
              <w:rPr>
                <w:lang w:val="en-US"/>
              </w:rPr>
              <w:lastRenderedPageBreak/>
              <w:t>2</w:t>
            </w:r>
          </w:p>
        </w:tc>
        <w:tc>
          <w:tcPr>
            <w:tcW w:w="1022" w:type="dxa"/>
            <w:tcBorders>
              <w:top w:val="single" w:sz="4" w:space="0" w:color="auto"/>
              <w:left w:val="single" w:sz="4" w:space="0" w:color="auto"/>
              <w:bottom w:val="single" w:sz="4" w:space="0" w:color="auto"/>
              <w:right w:val="single" w:sz="4" w:space="0" w:color="auto"/>
            </w:tcBorders>
            <w:vAlign w:val="center"/>
            <w:hideMark/>
          </w:tcPr>
          <w:p w14:paraId="5CC21004" w14:textId="77777777" w:rsidR="00197455" w:rsidRDefault="00197455">
            <w:pPr>
              <w:shd w:val="clear" w:color="auto" w:fill="FFFFFF" w:themeFill="background1"/>
              <w:spacing w:before="120"/>
              <w:jc w:val="center"/>
              <w:rPr>
                <w:sz w:val="18"/>
                <w:szCs w:val="18"/>
                <w:lang w:eastAsia="ru-RU"/>
              </w:rPr>
            </w:pPr>
            <w:r>
              <w:rPr>
                <w:sz w:val="18"/>
                <w:szCs w:val="18"/>
              </w:rPr>
              <w:t>44110000-4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BED634A" w14:textId="77777777" w:rsidR="00197455" w:rsidRDefault="00197455">
            <w:pPr>
              <w:shd w:val="clear" w:color="auto" w:fill="FFFFFF" w:themeFill="background1"/>
              <w:spacing w:before="120"/>
              <w:jc w:val="center"/>
              <w:rPr>
                <w:sz w:val="20"/>
                <w:szCs w:val="20"/>
                <w:lang w:val="en-US" w:eastAsia="ru-RU"/>
              </w:rPr>
            </w:pPr>
            <w:r>
              <w:rPr>
                <w:sz w:val="20"/>
                <w:szCs w:val="20"/>
                <w:lang w:val="en-US" w:eastAsia="ru-RU"/>
              </w:rPr>
              <w:t xml:space="preserve">Piatra Sparta </w:t>
            </w:r>
          </w:p>
          <w:p w14:paraId="7D06CEB1" w14:textId="77777777" w:rsidR="00197455" w:rsidRDefault="00197455">
            <w:pPr>
              <w:shd w:val="clear" w:color="auto" w:fill="FFFFFF" w:themeFill="background1"/>
              <w:spacing w:before="120"/>
              <w:jc w:val="center"/>
              <w:rPr>
                <w:sz w:val="20"/>
                <w:szCs w:val="20"/>
                <w:lang w:eastAsia="ru-RU"/>
              </w:rPr>
            </w:pPr>
            <w:r>
              <w:rPr>
                <w:sz w:val="20"/>
                <w:szCs w:val="20"/>
                <w:lang w:val="en-US" w:eastAsia="ru-RU"/>
              </w:rPr>
              <w:t>5/20 mm</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346114" w14:textId="77777777" w:rsidR="00197455" w:rsidRDefault="00197455">
            <w:pPr>
              <w:ind w:right="-108"/>
              <w:jc w:val="both"/>
              <w:rPr>
                <w:color w:val="000000"/>
                <w:lang w:eastAsia="ru-RU"/>
              </w:rPr>
            </w:pPr>
            <w:r>
              <w:rPr>
                <w:color w:val="000000"/>
                <w:lang w:eastAsia="ru-RU"/>
              </w:rPr>
              <w:t>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97CEAA6" w14:textId="77777777" w:rsidR="00197455" w:rsidRDefault="00197455">
            <w:pPr>
              <w:shd w:val="clear" w:color="auto" w:fill="FFFFFF" w:themeFill="background1"/>
              <w:spacing w:before="120"/>
              <w:jc w:val="center"/>
              <w:rPr>
                <w:sz w:val="20"/>
                <w:szCs w:val="20"/>
                <w:lang w:val="en-US" w:eastAsia="ru-RU"/>
              </w:rPr>
            </w:pPr>
            <w:r>
              <w:rPr>
                <w:sz w:val="20"/>
                <w:szCs w:val="20"/>
                <w:lang w:val="en-US" w:eastAsia="ru-RU"/>
              </w:rPr>
              <w:t>150</w:t>
            </w:r>
          </w:p>
        </w:tc>
        <w:tc>
          <w:tcPr>
            <w:tcW w:w="1843" w:type="dxa"/>
            <w:tcBorders>
              <w:top w:val="single" w:sz="4" w:space="0" w:color="auto"/>
              <w:left w:val="single" w:sz="4" w:space="0" w:color="auto"/>
              <w:bottom w:val="single" w:sz="4" w:space="0" w:color="auto"/>
              <w:right w:val="single" w:sz="4" w:space="0" w:color="auto"/>
            </w:tcBorders>
            <w:hideMark/>
          </w:tcPr>
          <w:p w14:paraId="0842A67E" w14:textId="77777777" w:rsidR="00197455" w:rsidRDefault="00197455">
            <w:pPr>
              <w:rPr>
                <w:lang w:val="en-US"/>
              </w:rPr>
            </w:pPr>
            <w:r>
              <w:rPr>
                <w:lang w:val="en-US"/>
              </w:rPr>
              <w:t xml:space="preserve">Petris fractia </w:t>
            </w:r>
          </w:p>
          <w:p w14:paraId="7FF9EE7C" w14:textId="2484FF84" w:rsidR="00197455" w:rsidRDefault="00197455">
            <w:pPr>
              <w:rPr>
                <w:bCs/>
                <w:lang w:val="en-US"/>
              </w:rPr>
            </w:pPr>
            <w:r>
              <w:rPr>
                <w:lang w:val="en-US"/>
              </w:rPr>
              <w:t>5/20 mm duritatea M400</w:t>
            </w:r>
            <w:r w:rsidR="00E251AD">
              <w:rPr>
                <w:lang w:val="en-US"/>
              </w:rPr>
              <w:t>(livrare)</w:t>
            </w:r>
          </w:p>
        </w:tc>
        <w:tc>
          <w:tcPr>
            <w:tcW w:w="1666" w:type="dxa"/>
            <w:tcBorders>
              <w:top w:val="single" w:sz="4" w:space="0" w:color="auto"/>
              <w:left w:val="single" w:sz="4" w:space="0" w:color="auto"/>
              <w:bottom w:val="single" w:sz="4" w:space="0" w:color="auto"/>
              <w:right w:val="single" w:sz="4" w:space="0" w:color="auto"/>
            </w:tcBorders>
          </w:tcPr>
          <w:p w14:paraId="323F0C86" w14:textId="77777777" w:rsidR="00197455" w:rsidRDefault="00197455">
            <w:pPr>
              <w:rPr>
                <w:sz w:val="22"/>
                <w:szCs w:val="22"/>
                <w:lang w:val="en-US"/>
              </w:rPr>
            </w:pPr>
          </w:p>
        </w:tc>
      </w:tr>
      <w:tr w:rsidR="00197455" w14:paraId="3639B736" w14:textId="77777777" w:rsidTr="00197455">
        <w:tc>
          <w:tcPr>
            <w:tcW w:w="504" w:type="dxa"/>
            <w:tcBorders>
              <w:top w:val="single" w:sz="4" w:space="0" w:color="auto"/>
              <w:left w:val="single" w:sz="4" w:space="0" w:color="auto"/>
              <w:bottom w:val="single" w:sz="4" w:space="0" w:color="auto"/>
              <w:right w:val="single" w:sz="4" w:space="0" w:color="auto"/>
            </w:tcBorders>
            <w:hideMark/>
          </w:tcPr>
          <w:p w14:paraId="4C0FAA44" w14:textId="77777777" w:rsidR="00197455" w:rsidRDefault="00197455">
            <w:pPr>
              <w:rPr>
                <w:sz w:val="22"/>
                <w:szCs w:val="22"/>
                <w:lang w:val="en-US"/>
              </w:rPr>
            </w:pPr>
            <w:r>
              <w:rPr>
                <w:lang w:val="en-US"/>
              </w:rPr>
              <w:t>3</w:t>
            </w:r>
          </w:p>
        </w:tc>
        <w:tc>
          <w:tcPr>
            <w:tcW w:w="1022" w:type="dxa"/>
            <w:tcBorders>
              <w:top w:val="single" w:sz="4" w:space="0" w:color="auto"/>
              <w:left w:val="single" w:sz="4" w:space="0" w:color="auto"/>
              <w:bottom w:val="single" w:sz="4" w:space="0" w:color="auto"/>
              <w:right w:val="single" w:sz="4" w:space="0" w:color="auto"/>
            </w:tcBorders>
            <w:vAlign w:val="center"/>
            <w:hideMark/>
          </w:tcPr>
          <w:p w14:paraId="1003C74D" w14:textId="77777777" w:rsidR="00197455" w:rsidRDefault="00197455">
            <w:pPr>
              <w:shd w:val="clear" w:color="auto" w:fill="FFFFFF" w:themeFill="background1"/>
              <w:spacing w:before="120"/>
              <w:jc w:val="center"/>
              <w:rPr>
                <w:sz w:val="18"/>
                <w:szCs w:val="18"/>
                <w:lang w:eastAsia="ru-RU"/>
              </w:rPr>
            </w:pPr>
            <w:r>
              <w:rPr>
                <w:sz w:val="18"/>
                <w:szCs w:val="18"/>
              </w:rPr>
              <w:t>44110000-4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C018B38" w14:textId="77777777" w:rsidR="00197455" w:rsidRDefault="00197455">
            <w:pPr>
              <w:shd w:val="clear" w:color="auto" w:fill="FFFFFF" w:themeFill="background1"/>
              <w:spacing w:before="120"/>
              <w:jc w:val="center"/>
              <w:rPr>
                <w:sz w:val="20"/>
                <w:szCs w:val="20"/>
                <w:lang w:val="en-US" w:eastAsia="ru-RU"/>
              </w:rPr>
            </w:pPr>
            <w:r>
              <w:rPr>
                <w:sz w:val="20"/>
                <w:szCs w:val="20"/>
                <w:lang w:val="en-US" w:eastAsia="ru-RU"/>
              </w:rPr>
              <w:t>Savura din piatra but</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46D0AA" w14:textId="77777777" w:rsidR="00197455" w:rsidRDefault="00197455">
            <w:pPr>
              <w:ind w:right="-108"/>
              <w:jc w:val="both"/>
              <w:rPr>
                <w:color w:val="000000"/>
                <w:lang w:eastAsia="ru-RU"/>
              </w:rPr>
            </w:pPr>
            <w:r>
              <w:rPr>
                <w:color w:val="000000"/>
                <w:lang w:eastAsia="ru-RU"/>
              </w:rPr>
              <w:t>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1BFE432" w14:textId="77777777" w:rsidR="00197455" w:rsidRDefault="00197455">
            <w:pPr>
              <w:shd w:val="clear" w:color="auto" w:fill="FFFFFF" w:themeFill="background1"/>
              <w:spacing w:before="120"/>
              <w:jc w:val="center"/>
              <w:rPr>
                <w:sz w:val="20"/>
                <w:szCs w:val="20"/>
                <w:lang w:val="en-US" w:eastAsia="ru-RU"/>
              </w:rPr>
            </w:pPr>
            <w:r>
              <w:rPr>
                <w:sz w:val="20"/>
                <w:szCs w:val="20"/>
                <w:lang w:val="en-US" w:eastAsia="ru-RU"/>
              </w:rPr>
              <w:t>100</w:t>
            </w:r>
          </w:p>
        </w:tc>
        <w:tc>
          <w:tcPr>
            <w:tcW w:w="1843" w:type="dxa"/>
            <w:tcBorders>
              <w:top w:val="single" w:sz="4" w:space="0" w:color="auto"/>
              <w:left w:val="single" w:sz="4" w:space="0" w:color="auto"/>
              <w:bottom w:val="single" w:sz="4" w:space="0" w:color="auto"/>
              <w:right w:val="single" w:sz="4" w:space="0" w:color="auto"/>
            </w:tcBorders>
            <w:hideMark/>
          </w:tcPr>
          <w:p w14:paraId="49A23538" w14:textId="1D4B4312" w:rsidR="00197455" w:rsidRDefault="00197455">
            <w:pPr>
              <w:rPr>
                <w:bCs/>
                <w:lang w:val="en-US"/>
              </w:rPr>
            </w:pPr>
            <w:r>
              <w:rPr>
                <w:sz w:val="20"/>
                <w:szCs w:val="20"/>
                <w:lang w:val="en-US" w:eastAsia="ru-RU"/>
              </w:rPr>
              <w:t>Savura din piatra but</w:t>
            </w:r>
            <w:r w:rsidR="00E251AD">
              <w:rPr>
                <w:lang w:val="en-US"/>
              </w:rPr>
              <w:t>(livrare)</w:t>
            </w:r>
          </w:p>
        </w:tc>
        <w:tc>
          <w:tcPr>
            <w:tcW w:w="1666" w:type="dxa"/>
            <w:tcBorders>
              <w:top w:val="single" w:sz="4" w:space="0" w:color="auto"/>
              <w:left w:val="single" w:sz="4" w:space="0" w:color="auto"/>
              <w:bottom w:val="single" w:sz="4" w:space="0" w:color="auto"/>
              <w:right w:val="single" w:sz="4" w:space="0" w:color="auto"/>
            </w:tcBorders>
          </w:tcPr>
          <w:p w14:paraId="6EE08420" w14:textId="77777777" w:rsidR="00197455" w:rsidRDefault="00197455">
            <w:pPr>
              <w:rPr>
                <w:sz w:val="22"/>
                <w:szCs w:val="22"/>
                <w:lang w:val="en-US"/>
              </w:rPr>
            </w:pPr>
          </w:p>
        </w:tc>
      </w:tr>
      <w:tr w:rsidR="00197455" w14:paraId="1B7677E5" w14:textId="77777777" w:rsidTr="00197455">
        <w:tc>
          <w:tcPr>
            <w:tcW w:w="504" w:type="dxa"/>
            <w:tcBorders>
              <w:top w:val="single" w:sz="4" w:space="0" w:color="auto"/>
              <w:left w:val="single" w:sz="4" w:space="0" w:color="auto"/>
              <w:bottom w:val="single" w:sz="4" w:space="0" w:color="auto"/>
              <w:right w:val="single" w:sz="4" w:space="0" w:color="auto"/>
            </w:tcBorders>
            <w:hideMark/>
          </w:tcPr>
          <w:p w14:paraId="5F36688F" w14:textId="77777777" w:rsidR="00197455" w:rsidRDefault="00197455">
            <w:pPr>
              <w:rPr>
                <w:sz w:val="22"/>
                <w:szCs w:val="22"/>
                <w:lang w:val="en-US"/>
              </w:rPr>
            </w:pPr>
            <w:r>
              <w:rPr>
                <w:lang w:val="en-US"/>
              </w:rPr>
              <w:t>4</w:t>
            </w:r>
          </w:p>
        </w:tc>
        <w:tc>
          <w:tcPr>
            <w:tcW w:w="1022" w:type="dxa"/>
            <w:tcBorders>
              <w:top w:val="single" w:sz="4" w:space="0" w:color="auto"/>
              <w:left w:val="single" w:sz="4" w:space="0" w:color="auto"/>
              <w:bottom w:val="single" w:sz="4" w:space="0" w:color="auto"/>
              <w:right w:val="single" w:sz="4" w:space="0" w:color="auto"/>
            </w:tcBorders>
            <w:vAlign w:val="center"/>
            <w:hideMark/>
          </w:tcPr>
          <w:p w14:paraId="45561CE7" w14:textId="77777777" w:rsidR="00197455" w:rsidRDefault="00197455">
            <w:pPr>
              <w:shd w:val="clear" w:color="auto" w:fill="FFFFFF" w:themeFill="background1"/>
              <w:spacing w:before="120"/>
              <w:jc w:val="center"/>
              <w:rPr>
                <w:sz w:val="18"/>
                <w:szCs w:val="18"/>
                <w:lang w:eastAsia="ru-RU"/>
              </w:rPr>
            </w:pPr>
            <w:r>
              <w:rPr>
                <w:sz w:val="18"/>
                <w:szCs w:val="18"/>
              </w:rPr>
              <w:t>44110000-4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39F936D" w14:textId="77777777" w:rsidR="00197455" w:rsidRDefault="00197455">
            <w:pPr>
              <w:shd w:val="clear" w:color="auto" w:fill="FFFFFF" w:themeFill="background1"/>
              <w:spacing w:before="120"/>
              <w:jc w:val="center"/>
              <w:rPr>
                <w:i/>
                <w:sz w:val="20"/>
                <w:szCs w:val="20"/>
                <w:lang w:val="en-US" w:eastAsia="ru-RU"/>
              </w:rPr>
            </w:pPr>
            <w:r>
              <w:rPr>
                <w:sz w:val="20"/>
                <w:szCs w:val="20"/>
              </w:rPr>
              <w:t xml:space="preserve">Nisip </w:t>
            </w:r>
            <w:r>
              <w:rPr>
                <w:sz w:val="20"/>
                <w:szCs w:val="20"/>
                <w:lang w:val="en-US"/>
              </w:rPr>
              <w:t>spalat</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E77757" w14:textId="77777777" w:rsidR="00197455" w:rsidRDefault="00197455">
            <w:pPr>
              <w:ind w:right="-108"/>
              <w:jc w:val="both"/>
              <w:rPr>
                <w:color w:val="000000"/>
                <w:lang w:eastAsia="ru-RU"/>
              </w:rPr>
            </w:pPr>
            <w:r>
              <w:rPr>
                <w:color w:val="000000"/>
                <w:lang w:eastAsia="ru-RU"/>
              </w:rPr>
              <w:t>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9DA2E08" w14:textId="77777777" w:rsidR="00197455" w:rsidRDefault="00197455">
            <w:pPr>
              <w:shd w:val="clear" w:color="auto" w:fill="FFFFFF" w:themeFill="background1"/>
              <w:spacing w:before="120"/>
              <w:jc w:val="center"/>
              <w:rPr>
                <w:sz w:val="20"/>
                <w:szCs w:val="20"/>
                <w:lang w:val="en-US" w:eastAsia="ru-RU"/>
              </w:rPr>
            </w:pPr>
            <w:r>
              <w:rPr>
                <w:sz w:val="20"/>
                <w:szCs w:val="20"/>
                <w:lang w:val="en-US" w:eastAsia="ru-RU"/>
              </w:rPr>
              <w:t>25</w:t>
            </w:r>
          </w:p>
        </w:tc>
        <w:tc>
          <w:tcPr>
            <w:tcW w:w="1843" w:type="dxa"/>
            <w:tcBorders>
              <w:top w:val="single" w:sz="4" w:space="0" w:color="auto"/>
              <w:left w:val="single" w:sz="4" w:space="0" w:color="auto"/>
              <w:bottom w:val="single" w:sz="4" w:space="0" w:color="auto"/>
              <w:right w:val="single" w:sz="4" w:space="0" w:color="auto"/>
            </w:tcBorders>
            <w:hideMark/>
          </w:tcPr>
          <w:p w14:paraId="3224B243" w14:textId="21D9F70E" w:rsidR="00197455" w:rsidRDefault="00197455">
            <w:pPr>
              <w:rPr>
                <w:bCs/>
                <w:lang w:val="en-US"/>
              </w:rPr>
            </w:pPr>
            <w:r>
              <w:rPr>
                <w:bCs/>
                <w:lang w:val="en-US"/>
              </w:rPr>
              <w:t>nisip spalat</w:t>
            </w:r>
            <w:r w:rsidR="00E251AD">
              <w:rPr>
                <w:bCs/>
                <w:lang w:val="en-US"/>
              </w:rPr>
              <w:t xml:space="preserve"> </w:t>
            </w:r>
            <w:r w:rsidR="00E251AD">
              <w:rPr>
                <w:lang w:val="en-US"/>
              </w:rPr>
              <w:t>(livrare)</w:t>
            </w:r>
          </w:p>
        </w:tc>
        <w:tc>
          <w:tcPr>
            <w:tcW w:w="1666" w:type="dxa"/>
            <w:tcBorders>
              <w:top w:val="single" w:sz="4" w:space="0" w:color="auto"/>
              <w:left w:val="single" w:sz="4" w:space="0" w:color="auto"/>
              <w:bottom w:val="single" w:sz="4" w:space="0" w:color="auto"/>
              <w:right w:val="single" w:sz="4" w:space="0" w:color="auto"/>
            </w:tcBorders>
          </w:tcPr>
          <w:p w14:paraId="44D78783" w14:textId="77777777" w:rsidR="00197455" w:rsidRDefault="00197455">
            <w:pPr>
              <w:rPr>
                <w:sz w:val="22"/>
                <w:szCs w:val="22"/>
                <w:lang w:val="en-US"/>
              </w:rPr>
            </w:pPr>
          </w:p>
        </w:tc>
      </w:tr>
      <w:tr w:rsidR="00197455" w14:paraId="50264B07" w14:textId="77777777" w:rsidTr="00197455">
        <w:tc>
          <w:tcPr>
            <w:tcW w:w="504" w:type="dxa"/>
            <w:tcBorders>
              <w:top w:val="single" w:sz="4" w:space="0" w:color="auto"/>
              <w:left w:val="single" w:sz="4" w:space="0" w:color="auto"/>
              <w:bottom w:val="single" w:sz="4" w:space="0" w:color="auto"/>
              <w:right w:val="single" w:sz="4" w:space="0" w:color="auto"/>
            </w:tcBorders>
            <w:hideMark/>
          </w:tcPr>
          <w:p w14:paraId="2AE254B9" w14:textId="0F12507C" w:rsidR="00197455" w:rsidRDefault="00E251AD">
            <w:pPr>
              <w:rPr>
                <w:sz w:val="22"/>
                <w:szCs w:val="22"/>
                <w:lang w:val="en-US"/>
              </w:rPr>
            </w:pPr>
            <w:r>
              <w:rPr>
                <w:lang w:val="en-US"/>
              </w:rPr>
              <w:t>5</w:t>
            </w:r>
          </w:p>
        </w:tc>
        <w:tc>
          <w:tcPr>
            <w:tcW w:w="1022" w:type="dxa"/>
            <w:tcBorders>
              <w:top w:val="single" w:sz="4" w:space="0" w:color="auto"/>
              <w:left w:val="single" w:sz="4" w:space="0" w:color="auto"/>
              <w:bottom w:val="single" w:sz="4" w:space="0" w:color="auto"/>
              <w:right w:val="single" w:sz="4" w:space="0" w:color="auto"/>
            </w:tcBorders>
            <w:vAlign w:val="center"/>
            <w:hideMark/>
          </w:tcPr>
          <w:p w14:paraId="47D91074" w14:textId="77777777" w:rsidR="00197455" w:rsidRDefault="00197455">
            <w:pPr>
              <w:shd w:val="clear" w:color="auto" w:fill="FFFFFF" w:themeFill="background1"/>
              <w:spacing w:before="120"/>
              <w:jc w:val="center"/>
              <w:rPr>
                <w:sz w:val="18"/>
                <w:szCs w:val="18"/>
              </w:rPr>
            </w:pPr>
            <w:r>
              <w:rPr>
                <w:sz w:val="18"/>
                <w:szCs w:val="18"/>
              </w:rPr>
              <w:t>44110000-4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D590469" w14:textId="77777777" w:rsidR="00197455" w:rsidRDefault="00197455">
            <w:pPr>
              <w:shd w:val="clear" w:color="auto" w:fill="FFFFFF" w:themeFill="background1"/>
              <w:spacing w:before="120"/>
              <w:jc w:val="center"/>
              <w:rPr>
                <w:i/>
                <w:sz w:val="20"/>
                <w:szCs w:val="20"/>
                <w:lang w:eastAsia="ru-RU"/>
              </w:rPr>
            </w:pPr>
            <w:r>
              <w:rPr>
                <w:sz w:val="20"/>
                <w:szCs w:val="20"/>
              </w:rPr>
              <w:t>Nisip PGS</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0B1AEC" w14:textId="77777777" w:rsidR="00197455" w:rsidRDefault="00197455">
            <w:pPr>
              <w:ind w:right="-108"/>
              <w:jc w:val="both"/>
              <w:rPr>
                <w:color w:val="000000"/>
                <w:lang w:eastAsia="ru-RU"/>
              </w:rPr>
            </w:pPr>
            <w:r>
              <w:rPr>
                <w:color w:val="000000"/>
                <w:lang w:eastAsia="ru-RU"/>
              </w:rPr>
              <w:t>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4147D11" w14:textId="77777777" w:rsidR="00197455" w:rsidRDefault="00197455">
            <w:pPr>
              <w:shd w:val="clear" w:color="auto" w:fill="FFFFFF" w:themeFill="background1"/>
              <w:spacing w:before="120"/>
              <w:jc w:val="center"/>
              <w:rPr>
                <w:sz w:val="20"/>
                <w:szCs w:val="20"/>
                <w:lang w:val="en-US" w:eastAsia="ru-RU"/>
              </w:rPr>
            </w:pPr>
            <w:r>
              <w:rPr>
                <w:sz w:val="20"/>
                <w:szCs w:val="20"/>
                <w:lang w:val="en-US" w:eastAsia="ru-RU"/>
              </w:rPr>
              <w:t>25</w:t>
            </w:r>
          </w:p>
        </w:tc>
        <w:tc>
          <w:tcPr>
            <w:tcW w:w="1843" w:type="dxa"/>
            <w:tcBorders>
              <w:top w:val="single" w:sz="4" w:space="0" w:color="auto"/>
              <w:left w:val="single" w:sz="4" w:space="0" w:color="auto"/>
              <w:bottom w:val="single" w:sz="4" w:space="0" w:color="auto"/>
              <w:right w:val="single" w:sz="4" w:space="0" w:color="auto"/>
            </w:tcBorders>
            <w:hideMark/>
          </w:tcPr>
          <w:p w14:paraId="610ECAE4" w14:textId="41E78BAF" w:rsidR="00197455" w:rsidRDefault="00197455">
            <w:pPr>
              <w:rPr>
                <w:bCs/>
                <w:lang w:val="en-US"/>
              </w:rPr>
            </w:pPr>
            <w:r>
              <w:rPr>
                <w:bCs/>
                <w:lang w:val="en-US"/>
              </w:rPr>
              <w:t>PGS</w:t>
            </w:r>
            <w:r w:rsidR="00E251AD">
              <w:rPr>
                <w:bCs/>
                <w:lang w:val="en-US"/>
              </w:rPr>
              <w:t xml:space="preserve"> </w:t>
            </w:r>
            <w:bookmarkStart w:id="70" w:name="_GoBack"/>
            <w:bookmarkEnd w:id="70"/>
            <w:r w:rsidR="00E251AD">
              <w:rPr>
                <w:lang w:val="en-US"/>
              </w:rPr>
              <w:t>(livrare)</w:t>
            </w:r>
          </w:p>
        </w:tc>
        <w:tc>
          <w:tcPr>
            <w:tcW w:w="1666" w:type="dxa"/>
            <w:tcBorders>
              <w:top w:val="single" w:sz="4" w:space="0" w:color="auto"/>
              <w:left w:val="single" w:sz="4" w:space="0" w:color="auto"/>
              <w:bottom w:val="single" w:sz="4" w:space="0" w:color="auto"/>
              <w:right w:val="single" w:sz="4" w:space="0" w:color="auto"/>
            </w:tcBorders>
          </w:tcPr>
          <w:p w14:paraId="0F8A853E" w14:textId="77777777" w:rsidR="00197455" w:rsidRDefault="00197455">
            <w:pPr>
              <w:rPr>
                <w:sz w:val="22"/>
                <w:szCs w:val="22"/>
                <w:lang w:val="en-US"/>
              </w:rPr>
            </w:pPr>
          </w:p>
        </w:tc>
      </w:tr>
      <w:tr w:rsidR="00197455" w14:paraId="02D54A09" w14:textId="77777777" w:rsidTr="00197455">
        <w:tc>
          <w:tcPr>
            <w:tcW w:w="504" w:type="dxa"/>
            <w:tcBorders>
              <w:top w:val="single" w:sz="4" w:space="0" w:color="auto"/>
              <w:left w:val="single" w:sz="4" w:space="0" w:color="auto"/>
              <w:bottom w:val="single" w:sz="4" w:space="0" w:color="auto"/>
              <w:right w:val="single" w:sz="4" w:space="0" w:color="auto"/>
            </w:tcBorders>
          </w:tcPr>
          <w:p w14:paraId="68192B86" w14:textId="77777777" w:rsidR="00197455" w:rsidRDefault="00197455">
            <w:pPr>
              <w:rPr>
                <w:sz w:val="22"/>
                <w:szCs w:val="22"/>
                <w:lang w:val="en-US"/>
              </w:rPr>
            </w:pPr>
          </w:p>
        </w:tc>
        <w:tc>
          <w:tcPr>
            <w:tcW w:w="1022" w:type="dxa"/>
            <w:tcBorders>
              <w:top w:val="single" w:sz="4" w:space="0" w:color="auto"/>
              <w:left w:val="single" w:sz="4" w:space="0" w:color="auto"/>
              <w:bottom w:val="single" w:sz="4" w:space="0" w:color="auto"/>
              <w:right w:val="single" w:sz="4" w:space="0" w:color="auto"/>
            </w:tcBorders>
          </w:tcPr>
          <w:p w14:paraId="28A7A7AC" w14:textId="77777777" w:rsidR="00197455" w:rsidRDefault="00197455">
            <w:pPr>
              <w:rPr>
                <w:sz w:val="16"/>
                <w:szCs w:val="16"/>
                <w:lang w:val="en-US"/>
              </w:rPr>
            </w:pPr>
          </w:p>
        </w:tc>
        <w:tc>
          <w:tcPr>
            <w:tcW w:w="2268" w:type="dxa"/>
            <w:tcBorders>
              <w:top w:val="single" w:sz="4" w:space="0" w:color="auto"/>
              <w:left w:val="single" w:sz="4" w:space="0" w:color="auto"/>
              <w:bottom w:val="single" w:sz="4" w:space="0" w:color="auto"/>
              <w:right w:val="single" w:sz="4" w:space="0" w:color="auto"/>
            </w:tcBorders>
            <w:hideMark/>
          </w:tcPr>
          <w:p w14:paraId="42D82BDB" w14:textId="77777777" w:rsidR="00197455" w:rsidRDefault="00197455">
            <w:pPr>
              <w:jc w:val="both"/>
              <w:rPr>
                <w:lang w:val="en-US"/>
              </w:rPr>
            </w:pPr>
            <w:r>
              <w:rPr>
                <w:lang w:val="en-US"/>
              </w:rPr>
              <w:t>TOTAL</w:t>
            </w:r>
          </w:p>
        </w:tc>
        <w:tc>
          <w:tcPr>
            <w:tcW w:w="992" w:type="dxa"/>
            <w:tcBorders>
              <w:top w:val="single" w:sz="4" w:space="0" w:color="auto"/>
              <w:left w:val="single" w:sz="4" w:space="0" w:color="auto"/>
              <w:bottom w:val="single" w:sz="4" w:space="0" w:color="auto"/>
              <w:right w:val="single" w:sz="4" w:space="0" w:color="auto"/>
            </w:tcBorders>
            <w:vAlign w:val="bottom"/>
          </w:tcPr>
          <w:p w14:paraId="7A173723" w14:textId="77777777" w:rsidR="00197455" w:rsidRDefault="00197455">
            <w:pPr>
              <w:ind w:right="-108"/>
              <w:jc w:val="both"/>
              <w:rPr>
                <w:b/>
                <w:color w:val="000000"/>
                <w:lang w:val="en-US" w:eastAsia="ru-RU"/>
              </w:rPr>
            </w:pPr>
          </w:p>
        </w:tc>
        <w:tc>
          <w:tcPr>
            <w:tcW w:w="1276" w:type="dxa"/>
            <w:tcBorders>
              <w:top w:val="single" w:sz="4" w:space="0" w:color="auto"/>
              <w:left w:val="single" w:sz="4" w:space="0" w:color="auto"/>
              <w:bottom w:val="single" w:sz="4" w:space="0" w:color="auto"/>
              <w:right w:val="single" w:sz="4" w:space="0" w:color="auto"/>
            </w:tcBorders>
          </w:tcPr>
          <w:p w14:paraId="67AB3DF6" w14:textId="77777777" w:rsidR="00197455" w:rsidRDefault="00197455">
            <w:pPr>
              <w:rPr>
                <w:b/>
                <w:color w:val="000000"/>
                <w:lang w:val="en-US" w:eastAsia="ru-RU"/>
              </w:rPr>
            </w:pPr>
          </w:p>
        </w:tc>
        <w:tc>
          <w:tcPr>
            <w:tcW w:w="1843" w:type="dxa"/>
            <w:tcBorders>
              <w:top w:val="single" w:sz="4" w:space="0" w:color="auto"/>
              <w:left w:val="single" w:sz="4" w:space="0" w:color="auto"/>
              <w:bottom w:val="single" w:sz="4" w:space="0" w:color="auto"/>
              <w:right w:val="single" w:sz="4" w:space="0" w:color="auto"/>
            </w:tcBorders>
          </w:tcPr>
          <w:p w14:paraId="2F74F723" w14:textId="77777777" w:rsidR="00197455" w:rsidRDefault="00197455">
            <w:pPr>
              <w:rPr>
                <w:bCs/>
                <w:lang w:val="en-US"/>
              </w:rPr>
            </w:pPr>
          </w:p>
        </w:tc>
        <w:tc>
          <w:tcPr>
            <w:tcW w:w="1666" w:type="dxa"/>
            <w:tcBorders>
              <w:top w:val="single" w:sz="4" w:space="0" w:color="auto"/>
              <w:left w:val="single" w:sz="4" w:space="0" w:color="auto"/>
              <w:bottom w:val="single" w:sz="4" w:space="0" w:color="auto"/>
              <w:right w:val="single" w:sz="4" w:space="0" w:color="auto"/>
            </w:tcBorders>
            <w:hideMark/>
          </w:tcPr>
          <w:p w14:paraId="3539BB5A" w14:textId="77777777" w:rsidR="00197455" w:rsidRDefault="00197455">
            <w:pPr>
              <w:rPr>
                <w:sz w:val="22"/>
                <w:szCs w:val="22"/>
                <w:lang w:val="en-US"/>
              </w:rPr>
            </w:pPr>
            <w:r>
              <w:rPr>
                <w:lang w:val="en-US"/>
              </w:rPr>
              <w:t>140000.00</w:t>
            </w:r>
          </w:p>
        </w:tc>
      </w:tr>
    </w:tbl>
    <w:p w14:paraId="4B85E2AE" w14:textId="77777777" w:rsidR="00197455" w:rsidRDefault="00197455" w:rsidP="00197455">
      <w:pPr>
        <w:pStyle w:val="Default"/>
        <w:rPr>
          <w:rFonts w:ascii="Times New Roman" w:hAnsi="Times New Roman" w:cs="Times New Roman"/>
          <w:sz w:val="23"/>
          <w:szCs w:val="23"/>
          <w:lang w:eastAsia="en-US"/>
        </w:rPr>
      </w:pPr>
    </w:p>
    <w:p w14:paraId="6A561BE1" w14:textId="77777777" w:rsidR="00197455" w:rsidRDefault="00197455" w:rsidP="00197455">
      <w:pPr>
        <w:pStyle w:val="Default"/>
        <w:rPr>
          <w:sz w:val="23"/>
          <w:szCs w:val="23"/>
        </w:rPr>
      </w:pPr>
      <w:r>
        <w:rPr>
          <w:sz w:val="23"/>
          <w:szCs w:val="23"/>
        </w:rPr>
        <w:t xml:space="preserve">9. </w:t>
      </w:r>
      <w:proofErr w:type="spellStart"/>
      <w:r>
        <w:rPr>
          <w:sz w:val="23"/>
          <w:szCs w:val="23"/>
        </w:rPr>
        <w:t>În</w:t>
      </w:r>
      <w:proofErr w:type="spellEnd"/>
      <w:r>
        <w:rPr>
          <w:sz w:val="23"/>
          <w:szCs w:val="23"/>
        </w:rPr>
        <w:t xml:space="preserve"> </w:t>
      </w:r>
      <w:proofErr w:type="spellStart"/>
      <w:r>
        <w:rPr>
          <w:sz w:val="23"/>
          <w:szCs w:val="23"/>
        </w:rPr>
        <w:t>cazul</w:t>
      </w:r>
      <w:proofErr w:type="spellEnd"/>
      <w:r>
        <w:rPr>
          <w:sz w:val="23"/>
          <w:szCs w:val="23"/>
        </w:rPr>
        <w:t xml:space="preserve"> </w:t>
      </w:r>
      <w:proofErr w:type="spellStart"/>
      <w:r>
        <w:rPr>
          <w:sz w:val="23"/>
          <w:szCs w:val="23"/>
        </w:rPr>
        <w:t>în</w:t>
      </w:r>
      <w:proofErr w:type="spellEnd"/>
      <w:r>
        <w:rPr>
          <w:sz w:val="23"/>
          <w:szCs w:val="23"/>
        </w:rPr>
        <w:t xml:space="preserve"> care </w:t>
      </w:r>
      <w:proofErr w:type="spellStart"/>
      <w:r>
        <w:rPr>
          <w:sz w:val="23"/>
          <w:szCs w:val="23"/>
        </w:rPr>
        <w:t>contractul</w:t>
      </w:r>
      <w:proofErr w:type="spellEnd"/>
      <w:r>
        <w:rPr>
          <w:sz w:val="23"/>
          <w:szCs w:val="23"/>
        </w:rPr>
        <w:t xml:space="preserve"> </w:t>
      </w:r>
      <w:proofErr w:type="spellStart"/>
      <w:r>
        <w:rPr>
          <w:sz w:val="23"/>
          <w:szCs w:val="23"/>
        </w:rPr>
        <w:t>este</w:t>
      </w:r>
      <w:proofErr w:type="spellEnd"/>
      <w:r>
        <w:rPr>
          <w:sz w:val="23"/>
          <w:szCs w:val="23"/>
        </w:rPr>
        <w:t xml:space="preserve"> </w:t>
      </w:r>
      <w:proofErr w:type="spellStart"/>
      <w:r>
        <w:rPr>
          <w:sz w:val="23"/>
          <w:szCs w:val="23"/>
        </w:rPr>
        <w:t>împărţit</w:t>
      </w:r>
      <w:proofErr w:type="spellEnd"/>
      <w:r>
        <w:rPr>
          <w:sz w:val="23"/>
          <w:szCs w:val="23"/>
        </w:rPr>
        <w:t xml:space="preserve"> </w:t>
      </w:r>
      <w:proofErr w:type="spellStart"/>
      <w:r>
        <w:rPr>
          <w:sz w:val="23"/>
          <w:szCs w:val="23"/>
        </w:rPr>
        <w:t>pe</w:t>
      </w:r>
      <w:proofErr w:type="spellEnd"/>
      <w:r>
        <w:rPr>
          <w:sz w:val="23"/>
          <w:szCs w:val="23"/>
        </w:rPr>
        <w:t xml:space="preserve"> </w:t>
      </w:r>
      <w:proofErr w:type="spellStart"/>
      <w:r>
        <w:rPr>
          <w:sz w:val="23"/>
          <w:szCs w:val="23"/>
        </w:rPr>
        <w:t>loturi</w:t>
      </w:r>
      <w:proofErr w:type="spellEnd"/>
      <w:r>
        <w:rPr>
          <w:sz w:val="23"/>
          <w:szCs w:val="23"/>
        </w:rPr>
        <w:t xml:space="preserve">, un operator economic </w:t>
      </w:r>
      <w:proofErr w:type="spellStart"/>
      <w:r>
        <w:rPr>
          <w:sz w:val="23"/>
          <w:szCs w:val="23"/>
        </w:rPr>
        <w:t>poate</w:t>
      </w:r>
      <w:proofErr w:type="spellEnd"/>
      <w:r>
        <w:rPr>
          <w:sz w:val="23"/>
          <w:szCs w:val="23"/>
        </w:rPr>
        <w:t xml:space="preserve"> </w:t>
      </w:r>
      <w:proofErr w:type="spellStart"/>
      <w:r>
        <w:rPr>
          <w:sz w:val="23"/>
          <w:szCs w:val="23"/>
        </w:rPr>
        <w:t>depune</w:t>
      </w:r>
      <w:proofErr w:type="spellEnd"/>
      <w:r>
        <w:rPr>
          <w:sz w:val="23"/>
          <w:szCs w:val="23"/>
        </w:rPr>
        <w:t xml:space="preserve"> </w:t>
      </w:r>
      <w:proofErr w:type="spellStart"/>
      <w:r>
        <w:rPr>
          <w:sz w:val="23"/>
          <w:szCs w:val="23"/>
        </w:rPr>
        <w:t>oferta</w:t>
      </w:r>
      <w:proofErr w:type="spellEnd"/>
      <w:r>
        <w:rPr>
          <w:sz w:val="23"/>
          <w:szCs w:val="23"/>
        </w:rPr>
        <w:t xml:space="preserve"> (se </w:t>
      </w:r>
      <w:proofErr w:type="spellStart"/>
      <w:r>
        <w:rPr>
          <w:sz w:val="23"/>
          <w:szCs w:val="23"/>
        </w:rPr>
        <w:t>va</w:t>
      </w:r>
      <w:proofErr w:type="spellEnd"/>
      <w:r>
        <w:rPr>
          <w:sz w:val="23"/>
          <w:szCs w:val="23"/>
        </w:rPr>
        <w:t xml:space="preserve"> </w:t>
      </w:r>
      <w:proofErr w:type="spellStart"/>
      <w:r>
        <w:rPr>
          <w:sz w:val="23"/>
          <w:szCs w:val="23"/>
        </w:rPr>
        <w:t>selecta</w:t>
      </w:r>
      <w:proofErr w:type="spellEnd"/>
      <w:r>
        <w:rPr>
          <w:sz w:val="23"/>
          <w:szCs w:val="23"/>
        </w:rPr>
        <w:t xml:space="preserve">): </w:t>
      </w:r>
    </w:p>
    <w:p w14:paraId="04788273" w14:textId="77777777" w:rsidR="00197455" w:rsidRDefault="00197455" w:rsidP="00197455">
      <w:pPr>
        <w:pStyle w:val="Default"/>
        <w:rPr>
          <w:sz w:val="23"/>
          <w:szCs w:val="23"/>
        </w:rPr>
      </w:pPr>
      <w:r>
        <w:rPr>
          <w:sz w:val="23"/>
          <w:szCs w:val="23"/>
        </w:rPr>
        <w:t xml:space="preserve">1) </w:t>
      </w:r>
      <w:proofErr w:type="spellStart"/>
      <w:r>
        <w:rPr>
          <w:sz w:val="23"/>
          <w:szCs w:val="23"/>
        </w:rPr>
        <w:t>pentru</w:t>
      </w:r>
      <w:proofErr w:type="spellEnd"/>
      <w:r>
        <w:rPr>
          <w:sz w:val="23"/>
          <w:szCs w:val="23"/>
        </w:rPr>
        <w:t xml:space="preserve"> un </w:t>
      </w:r>
      <w:proofErr w:type="spellStart"/>
      <w:r>
        <w:rPr>
          <w:sz w:val="23"/>
          <w:szCs w:val="23"/>
        </w:rPr>
        <w:t>singur</w:t>
      </w:r>
      <w:proofErr w:type="spellEnd"/>
      <w:r>
        <w:rPr>
          <w:sz w:val="23"/>
          <w:szCs w:val="23"/>
        </w:rPr>
        <w:t xml:space="preserve"> lot; </w:t>
      </w:r>
    </w:p>
    <w:p w14:paraId="1E3124FC" w14:textId="77777777" w:rsidR="00197455" w:rsidRDefault="00197455" w:rsidP="00197455">
      <w:pPr>
        <w:pStyle w:val="Default"/>
        <w:rPr>
          <w:sz w:val="23"/>
          <w:szCs w:val="23"/>
        </w:rPr>
      </w:pPr>
      <w:r>
        <w:rPr>
          <w:sz w:val="23"/>
          <w:szCs w:val="23"/>
        </w:rPr>
        <w:t xml:space="preserve">2) </w:t>
      </w:r>
      <w:proofErr w:type="spellStart"/>
      <w:r>
        <w:rPr>
          <w:sz w:val="23"/>
          <w:szCs w:val="23"/>
        </w:rPr>
        <w:t>pentru</w:t>
      </w:r>
      <w:proofErr w:type="spellEnd"/>
      <w:r>
        <w:rPr>
          <w:sz w:val="23"/>
          <w:szCs w:val="23"/>
        </w:rPr>
        <w:t xml:space="preserve"> </w:t>
      </w:r>
      <w:proofErr w:type="spellStart"/>
      <w:r>
        <w:rPr>
          <w:sz w:val="23"/>
          <w:szCs w:val="23"/>
        </w:rPr>
        <w:t>mai</w:t>
      </w:r>
      <w:proofErr w:type="spellEnd"/>
      <w:r>
        <w:rPr>
          <w:sz w:val="23"/>
          <w:szCs w:val="23"/>
        </w:rPr>
        <w:t xml:space="preserve"> </w:t>
      </w:r>
      <w:proofErr w:type="spellStart"/>
      <w:r>
        <w:rPr>
          <w:sz w:val="23"/>
          <w:szCs w:val="23"/>
        </w:rPr>
        <w:t>multe</w:t>
      </w:r>
      <w:proofErr w:type="spellEnd"/>
      <w:r>
        <w:rPr>
          <w:sz w:val="23"/>
          <w:szCs w:val="23"/>
        </w:rPr>
        <w:t xml:space="preserve"> </w:t>
      </w:r>
      <w:proofErr w:type="spellStart"/>
      <w:r>
        <w:rPr>
          <w:sz w:val="23"/>
          <w:szCs w:val="23"/>
        </w:rPr>
        <w:t>loturi</w:t>
      </w:r>
      <w:proofErr w:type="spellEnd"/>
      <w:r>
        <w:rPr>
          <w:sz w:val="23"/>
          <w:szCs w:val="23"/>
        </w:rPr>
        <w:t xml:space="preserve">; </w:t>
      </w:r>
    </w:p>
    <w:p w14:paraId="5E649BA8" w14:textId="77777777" w:rsidR="00197455" w:rsidRDefault="00197455" w:rsidP="00197455">
      <w:pPr>
        <w:pStyle w:val="Default"/>
        <w:rPr>
          <w:sz w:val="23"/>
          <w:szCs w:val="23"/>
        </w:rPr>
      </w:pPr>
      <w:r>
        <w:rPr>
          <w:b/>
          <w:bCs/>
          <w:sz w:val="23"/>
          <w:szCs w:val="23"/>
        </w:rPr>
        <w:t xml:space="preserve">3) </w:t>
      </w:r>
      <w:proofErr w:type="spellStart"/>
      <w:r>
        <w:rPr>
          <w:b/>
          <w:bCs/>
          <w:sz w:val="23"/>
          <w:szCs w:val="23"/>
        </w:rPr>
        <w:t>pentru</w:t>
      </w:r>
      <w:proofErr w:type="spellEnd"/>
      <w:r>
        <w:rPr>
          <w:b/>
          <w:bCs/>
          <w:sz w:val="23"/>
          <w:szCs w:val="23"/>
        </w:rPr>
        <w:t xml:space="preserve"> </w:t>
      </w:r>
      <w:proofErr w:type="spellStart"/>
      <w:r>
        <w:rPr>
          <w:b/>
          <w:bCs/>
          <w:sz w:val="23"/>
          <w:szCs w:val="23"/>
        </w:rPr>
        <w:t>toate</w:t>
      </w:r>
      <w:proofErr w:type="spellEnd"/>
      <w:r>
        <w:rPr>
          <w:b/>
          <w:bCs/>
          <w:sz w:val="23"/>
          <w:szCs w:val="23"/>
        </w:rPr>
        <w:t xml:space="preserve"> </w:t>
      </w:r>
      <w:proofErr w:type="spellStart"/>
      <w:r>
        <w:rPr>
          <w:b/>
          <w:bCs/>
          <w:sz w:val="23"/>
          <w:szCs w:val="23"/>
        </w:rPr>
        <w:t>loturile</w:t>
      </w:r>
      <w:proofErr w:type="spellEnd"/>
      <w:r>
        <w:rPr>
          <w:b/>
          <w:bCs/>
          <w:sz w:val="23"/>
          <w:szCs w:val="23"/>
        </w:rPr>
        <w:t xml:space="preserve">; </w:t>
      </w:r>
    </w:p>
    <w:p w14:paraId="54B45A24" w14:textId="77777777" w:rsidR="00197455" w:rsidRDefault="00197455" w:rsidP="00197455">
      <w:pPr>
        <w:rPr>
          <w:sz w:val="23"/>
          <w:szCs w:val="23"/>
          <w:lang w:val="en-US"/>
        </w:rPr>
      </w:pPr>
      <w:r>
        <w:rPr>
          <w:sz w:val="23"/>
          <w:szCs w:val="23"/>
          <w:lang w:val="en-US"/>
        </w:rPr>
        <w:t>4) alte limitări privind numărul de loturi care pot fi atribuite aceluiaşi ofertant_______________</w:t>
      </w:r>
    </w:p>
    <w:p w14:paraId="25F2F650" w14:textId="77777777" w:rsidR="00197455" w:rsidRDefault="00197455" w:rsidP="00197455">
      <w:pPr>
        <w:pStyle w:val="Default"/>
        <w:spacing w:line="360" w:lineRule="auto"/>
        <w:rPr>
          <w:sz w:val="23"/>
          <w:szCs w:val="23"/>
        </w:rPr>
      </w:pPr>
      <w:r>
        <w:rPr>
          <w:sz w:val="23"/>
          <w:szCs w:val="23"/>
        </w:rPr>
        <w:t xml:space="preserve">10. </w:t>
      </w:r>
      <w:proofErr w:type="spellStart"/>
      <w:r>
        <w:rPr>
          <w:sz w:val="23"/>
          <w:szCs w:val="23"/>
        </w:rPr>
        <w:t>Termenele</w:t>
      </w:r>
      <w:proofErr w:type="spellEnd"/>
      <w:r>
        <w:rPr>
          <w:sz w:val="23"/>
          <w:szCs w:val="23"/>
        </w:rPr>
        <w:t xml:space="preserve"> </w:t>
      </w:r>
      <w:proofErr w:type="spellStart"/>
      <w:r>
        <w:rPr>
          <w:sz w:val="23"/>
          <w:szCs w:val="23"/>
        </w:rPr>
        <w:t>şi</w:t>
      </w:r>
      <w:proofErr w:type="spellEnd"/>
      <w:r>
        <w:rPr>
          <w:sz w:val="23"/>
          <w:szCs w:val="23"/>
        </w:rPr>
        <w:t xml:space="preserve"> </w:t>
      </w:r>
      <w:proofErr w:type="spellStart"/>
      <w:r>
        <w:rPr>
          <w:sz w:val="23"/>
          <w:szCs w:val="23"/>
        </w:rPr>
        <w:t>condiţiile</w:t>
      </w:r>
      <w:proofErr w:type="spellEnd"/>
      <w:r>
        <w:rPr>
          <w:sz w:val="23"/>
          <w:szCs w:val="23"/>
        </w:rPr>
        <w:t xml:space="preserve"> de </w:t>
      </w:r>
      <w:proofErr w:type="spellStart"/>
      <w:r>
        <w:rPr>
          <w:sz w:val="23"/>
          <w:szCs w:val="23"/>
        </w:rPr>
        <w:t>livrare</w:t>
      </w:r>
      <w:proofErr w:type="spellEnd"/>
      <w:r>
        <w:rPr>
          <w:sz w:val="23"/>
          <w:szCs w:val="23"/>
        </w:rPr>
        <w:t>/</w:t>
      </w:r>
      <w:proofErr w:type="spellStart"/>
      <w:r>
        <w:rPr>
          <w:sz w:val="23"/>
          <w:szCs w:val="23"/>
        </w:rPr>
        <w:t>prestare</w:t>
      </w:r>
      <w:proofErr w:type="spellEnd"/>
      <w:r>
        <w:rPr>
          <w:sz w:val="23"/>
          <w:szCs w:val="23"/>
        </w:rPr>
        <w:t xml:space="preserve"> </w:t>
      </w:r>
      <w:proofErr w:type="spellStart"/>
      <w:r>
        <w:rPr>
          <w:sz w:val="23"/>
          <w:szCs w:val="23"/>
        </w:rPr>
        <w:t>solicitate</w:t>
      </w:r>
      <w:proofErr w:type="spellEnd"/>
      <w:r>
        <w:rPr>
          <w:sz w:val="23"/>
          <w:szCs w:val="23"/>
        </w:rPr>
        <w:t xml:space="preserve"> </w:t>
      </w:r>
      <w:proofErr w:type="spellStart"/>
      <w:r>
        <w:rPr>
          <w:sz w:val="23"/>
          <w:szCs w:val="23"/>
        </w:rPr>
        <w:t>timp</w:t>
      </w:r>
      <w:proofErr w:type="spellEnd"/>
      <w:r>
        <w:rPr>
          <w:sz w:val="23"/>
          <w:szCs w:val="23"/>
        </w:rPr>
        <w:t xml:space="preserve"> de </w:t>
      </w:r>
      <w:r>
        <w:rPr>
          <w:b/>
          <w:bCs/>
          <w:sz w:val="23"/>
          <w:szCs w:val="23"/>
        </w:rPr>
        <w:t xml:space="preserve">20 </w:t>
      </w:r>
      <w:proofErr w:type="spellStart"/>
      <w:r>
        <w:rPr>
          <w:b/>
          <w:bCs/>
          <w:sz w:val="23"/>
          <w:szCs w:val="23"/>
        </w:rPr>
        <w:t>zile</w:t>
      </w:r>
      <w:proofErr w:type="spellEnd"/>
      <w:r>
        <w:rPr>
          <w:b/>
          <w:bCs/>
          <w:sz w:val="23"/>
          <w:szCs w:val="23"/>
        </w:rPr>
        <w:t xml:space="preserve"> de la </w:t>
      </w:r>
      <w:proofErr w:type="spellStart"/>
      <w:r>
        <w:rPr>
          <w:b/>
          <w:bCs/>
          <w:sz w:val="23"/>
          <w:szCs w:val="23"/>
        </w:rPr>
        <w:t>semnarea</w:t>
      </w:r>
      <w:proofErr w:type="spellEnd"/>
      <w:r>
        <w:rPr>
          <w:b/>
          <w:bCs/>
          <w:sz w:val="23"/>
          <w:szCs w:val="23"/>
        </w:rPr>
        <w:t xml:space="preserve"> </w:t>
      </w:r>
      <w:proofErr w:type="spellStart"/>
      <w:r>
        <w:rPr>
          <w:b/>
          <w:bCs/>
          <w:sz w:val="23"/>
          <w:szCs w:val="23"/>
        </w:rPr>
        <w:t>contractului</w:t>
      </w:r>
      <w:proofErr w:type="spellEnd"/>
    </w:p>
    <w:p w14:paraId="74E02FBB" w14:textId="77777777" w:rsidR="00197455" w:rsidRDefault="00197455" w:rsidP="00197455">
      <w:pPr>
        <w:pStyle w:val="Default"/>
        <w:spacing w:line="360" w:lineRule="auto"/>
        <w:rPr>
          <w:sz w:val="23"/>
          <w:szCs w:val="23"/>
        </w:rPr>
      </w:pPr>
      <w:r>
        <w:rPr>
          <w:sz w:val="23"/>
          <w:szCs w:val="23"/>
        </w:rPr>
        <w:t xml:space="preserve">11. </w:t>
      </w:r>
      <w:proofErr w:type="spellStart"/>
      <w:r>
        <w:rPr>
          <w:sz w:val="23"/>
          <w:szCs w:val="23"/>
        </w:rPr>
        <w:t>Termenul</w:t>
      </w:r>
      <w:proofErr w:type="spellEnd"/>
      <w:r>
        <w:rPr>
          <w:sz w:val="23"/>
          <w:szCs w:val="23"/>
        </w:rPr>
        <w:t xml:space="preserve"> de </w:t>
      </w:r>
      <w:proofErr w:type="spellStart"/>
      <w:r>
        <w:rPr>
          <w:sz w:val="23"/>
          <w:szCs w:val="23"/>
        </w:rPr>
        <w:t>valabilitate</w:t>
      </w:r>
      <w:proofErr w:type="spellEnd"/>
      <w:r>
        <w:rPr>
          <w:sz w:val="23"/>
          <w:szCs w:val="23"/>
        </w:rPr>
        <w:t xml:space="preserve"> a </w:t>
      </w:r>
      <w:proofErr w:type="spellStart"/>
      <w:r>
        <w:rPr>
          <w:sz w:val="23"/>
          <w:szCs w:val="23"/>
        </w:rPr>
        <w:t>contractului</w:t>
      </w:r>
      <w:proofErr w:type="spellEnd"/>
      <w:r>
        <w:rPr>
          <w:sz w:val="23"/>
          <w:szCs w:val="23"/>
        </w:rPr>
        <w:t xml:space="preserve">   </w:t>
      </w:r>
      <w:r>
        <w:rPr>
          <w:b/>
          <w:bCs/>
          <w:sz w:val="23"/>
          <w:szCs w:val="23"/>
        </w:rPr>
        <w:t>31.12.2024</w:t>
      </w:r>
      <w:r>
        <w:rPr>
          <w:sz w:val="23"/>
          <w:szCs w:val="23"/>
        </w:rPr>
        <w:t xml:space="preserve"> </w:t>
      </w:r>
    </w:p>
    <w:p w14:paraId="5793FC83" w14:textId="77777777" w:rsidR="00197455" w:rsidRDefault="00197455" w:rsidP="00197455">
      <w:pPr>
        <w:rPr>
          <w:sz w:val="23"/>
          <w:szCs w:val="23"/>
          <w:lang w:val="en-US"/>
        </w:rPr>
      </w:pPr>
      <w:r>
        <w:rPr>
          <w:sz w:val="23"/>
          <w:szCs w:val="23"/>
          <w:lang w:val="en-US"/>
        </w:rPr>
        <w:t>12. Scurtă descriere (indicați după caz) a criteriilor de calificare:</w:t>
      </w:r>
    </w:p>
    <w:tbl>
      <w:tblPr>
        <w:tblStyle w:val="Grigliatabella2"/>
        <w:tblW w:w="0" w:type="auto"/>
        <w:tblLook w:val="04A0" w:firstRow="1" w:lastRow="0" w:firstColumn="1" w:lastColumn="0" w:noHBand="0" w:noVBand="1"/>
      </w:tblPr>
      <w:tblGrid>
        <w:gridCol w:w="563"/>
        <w:gridCol w:w="3466"/>
        <w:gridCol w:w="3353"/>
        <w:gridCol w:w="1599"/>
      </w:tblGrid>
      <w:tr w:rsidR="00197455" w14:paraId="2ABFEF84" w14:textId="77777777" w:rsidTr="00197455">
        <w:tc>
          <w:tcPr>
            <w:tcW w:w="570" w:type="dxa"/>
            <w:tcBorders>
              <w:top w:val="single" w:sz="4" w:space="0" w:color="auto"/>
              <w:left w:val="single" w:sz="4" w:space="0" w:color="auto"/>
              <w:bottom w:val="single" w:sz="4" w:space="0" w:color="auto"/>
              <w:right w:val="single" w:sz="4" w:space="0" w:color="auto"/>
            </w:tcBorders>
            <w:hideMark/>
          </w:tcPr>
          <w:p w14:paraId="634B16DD" w14:textId="77777777" w:rsidR="00197455" w:rsidRDefault="00197455">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679" w:type="dxa"/>
            <w:tcBorders>
              <w:top w:val="single" w:sz="4" w:space="0" w:color="auto"/>
              <w:left w:val="single" w:sz="4" w:space="0" w:color="auto"/>
              <w:bottom w:val="single" w:sz="4" w:space="0" w:color="auto"/>
              <w:right w:val="single" w:sz="4" w:space="0" w:color="auto"/>
            </w:tcBorders>
            <w:hideMark/>
          </w:tcPr>
          <w:p w14:paraId="52B8FDFE" w14:textId="77777777" w:rsidR="00197455" w:rsidRDefault="00197455">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483" w:type="dxa"/>
            <w:tcBorders>
              <w:top w:val="single" w:sz="4" w:space="0" w:color="auto"/>
              <w:left w:val="single" w:sz="4" w:space="0" w:color="auto"/>
              <w:bottom w:val="single" w:sz="4" w:space="0" w:color="auto"/>
              <w:right w:val="single" w:sz="4" w:space="0" w:color="auto"/>
            </w:tcBorders>
            <w:hideMark/>
          </w:tcPr>
          <w:p w14:paraId="1DF4CDB8" w14:textId="77777777" w:rsidR="00197455" w:rsidRDefault="00197455">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13" w:type="dxa"/>
            <w:tcBorders>
              <w:top w:val="single" w:sz="4" w:space="0" w:color="auto"/>
              <w:left w:val="single" w:sz="4" w:space="0" w:color="auto"/>
              <w:bottom w:val="single" w:sz="4" w:space="0" w:color="auto"/>
              <w:right w:val="single" w:sz="4" w:space="0" w:color="auto"/>
            </w:tcBorders>
            <w:hideMark/>
          </w:tcPr>
          <w:p w14:paraId="5384DA85" w14:textId="77777777" w:rsidR="00197455" w:rsidRDefault="00197455">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197455" w14:paraId="7342CF52" w14:textId="77777777" w:rsidTr="00197455">
        <w:tc>
          <w:tcPr>
            <w:tcW w:w="570" w:type="dxa"/>
            <w:tcBorders>
              <w:top w:val="single" w:sz="4" w:space="0" w:color="auto"/>
              <w:left w:val="single" w:sz="4" w:space="0" w:color="auto"/>
              <w:bottom w:val="single" w:sz="4" w:space="0" w:color="auto"/>
              <w:right w:val="single" w:sz="4" w:space="0" w:color="auto"/>
            </w:tcBorders>
            <w:hideMark/>
          </w:tcPr>
          <w:p w14:paraId="20547492" w14:textId="77777777" w:rsidR="00197455" w:rsidRDefault="00197455">
            <w:pPr>
              <w:shd w:val="clear" w:color="auto" w:fill="FFFFFF" w:themeFill="background1"/>
              <w:tabs>
                <w:tab w:val="left" w:pos="612"/>
              </w:tabs>
              <w:spacing w:before="120" w:after="120"/>
              <w:rPr>
                <w:iCs/>
                <w:sz w:val="20"/>
                <w:szCs w:val="20"/>
                <w:lang w:eastAsia="ru-RU"/>
              </w:rPr>
            </w:pPr>
            <w:r>
              <w:rPr>
                <w:iCs/>
                <w:sz w:val="20"/>
                <w:szCs w:val="20"/>
                <w:lang w:eastAsia="ru-RU"/>
              </w:rPr>
              <w:t>1</w:t>
            </w:r>
          </w:p>
        </w:tc>
        <w:tc>
          <w:tcPr>
            <w:tcW w:w="3679" w:type="dxa"/>
            <w:tcBorders>
              <w:top w:val="single" w:sz="4" w:space="0" w:color="auto"/>
              <w:left w:val="single" w:sz="4" w:space="0" w:color="auto"/>
              <w:bottom w:val="single" w:sz="4" w:space="0" w:color="auto"/>
              <w:right w:val="single" w:sz="4" w:space="0" w:color="auto"/>
            </w:tcBorders>
            <w:hideMark/>
          </w:tcPr>
          <w:p w14:paraId="6308C1CE" w14:textId="77777777" w:rsidR="00197455" w:rsidRDefault="00197455">
            <w:pPr>
              <w:tabs>
                <w:tab w:val="left" w:pos="612"/>
              </w:tabs>
              <w:spacing w:after="120"/>
              <w:rPr>
                <w:sz w:val="20"/>
                <w:szCs w:val="20"/>
                <w:lang w:eastAsia="ru-RU"/>
              </w:rPr>
            </w:pPr>
            <w:r>
              <w:rPr>
                <w:sz w:val="20"/>
                <w:szCs w:val="20"/>
                <w:lang w:eastAsia="ru-RU"/>
              </w:rPr>
              <w:t>Oferta</w:t>
            </w:r>
          </w:p>
        </w:tc>
        <w:tc>
          <w:tcPr>
            <w:tcW w:w="3483" w:type="dxa"/>
            <w:tcBorders>
              <w:top w:val="single" w:sz="4" w:space="0" w:color="auto"/>
              <w:left w:val="single" w:sz="4" w:space="0" w:color="auto"/>
              <w:bottom w:val="single" w:sz="4" w:space="0" w:color="auto"/>
              <w:right w:val="single" w:sz="4" w:space="0" w:color="auto"/>
            </w:tcBorders>
            <w:hideMark/>
          </w:tcPr>
          <w:p w14:paraId="61FFE196" w14:textId="77777777" w:rsidR="00197455" w:rsidRDefault="00197455">
            <w:pPr>
              <w:tabs>
                <w:tab w:val="left" w:pos="612"/>
              </w:tabs>
              <w:spacing w:after="120"/>
              <w:rPr>
                <w:sz w:val="20"/>
                <w:szCs w:val="20"/>
                <w:lang w:eastAsia="ru-RU"/>
              </w:rPr>
            </w:pPr>
            <w:r>
              <w:rPr>
                <w:sz w:val="20"/>
                <w:szCs w:val="20"/>
                <w:lang w:eastAsia="ru-RU"/>
              </w:rPr>
              <w:t xml:space="preserve">Original.Confirmata prin aplicarea semnaturii si stampilei parcipantului </w:t>
            </w:r>
            <w:r>
              <w:rPr>
                <w:b/>
                <w:sz w:val="20"/>
                <w:szCs w:val="20"/>
                <w:lang w:eastAsia="ru-RU"/>
              </w:rPr>
              <w:t>(semnatura  electronica)</w:t>
            </w:r>
          </w:p>
        </w:tc>
        <w:tc>
          <w:tcPr>
            <w:tcW w:w="1613" w:type="dxa"/>
            <w:tcBorders>
              <w:top w:val="single" w:sz="4" w:space="0" w:color="auto"/>
              <w:left w:val="single" w:sz="4" w:space="0" w:color="auto"/>
              <w:bottom w:val="single" w:sz="4" w:space="0" w:color="auto"/>
              <w:right w:val="single" w:sz="4" w:space="0" w:color="auto"/>
            </w:tcBorders>
            <w:hideMark/>
          </w:tcPr>
          <w:p w14:paraId="307E2AF5" w14:textId="77777777" w:rsidR="00197455" w:rsidRDefault="00197455">
            <w:pPr>
              <w:tabs>
                <w:tab w:val="left" w:pos="612"/>
              </w:tabs>
              <w:spacing w:after="120"/>
              <w:rPr>
                <w:sz w:val="20"/>
                <w:szCs w:val="20"/>
                <w:lang w:eastAsia="ru-RU"/>
              </w:rPr>
            </w:pPr>
            <w:r>
              <w:rPr>
                <w:sz w:val="20"/>
                <w:szCs w:val="20"/>
                <w:lang w:eastAsia="ru-RU"/>
              </w:rPr>
              <w:t xml:space="preserve">Da </w:t>
            </w:r>
          </w:p>
        </w:tc>
      </w:tr>
      <w:tr w:rsidR="00197455" w14:paraId="046B8E52" w14:textId="77777777" w:rsidTr="00197455">
        <w:tc>
          <w:tcPr>
            <w:tcW w:w="570" w:type="dxa"/>
            <w:tcBorders>
              <w:top w:val="single" w:sz="4" w:space="0" w:color="auto"/>
              <w:left w:val="single" w:sz="4" w:space="0" w:color="auto"/>
              <w:bottom w:val="single" w:sz="4" w:space="0" w:color="auto"/>
              <w:right w:val="single" w:sz="4" w:space="0" w:color="auto"/>
            </w:tcBorders>
            <w:hideMark/>
          </w:tcPr>
          <w:p w14:paraId="65186038" w14:textId="77777777" w:rsidR="00197455" w:rsidRDefault="00197455">
            <w:pPr>
              <w:shd w:val="clear" w:color="auto" w:fill="FFFFFF" w:themeFill="background1"/>
              <w:tabs>
                <w:tab w:val="left" w:pos="612"/>
              </w:tabs>
              <w:spacing w:before="120" w:after="120"/>
              <w:rPr>
                <w:iCs/>
                <w:sz w:val="20"/>
                <w:szCs w:val="20"/>
                <w:lang w:eastAsia="ru-RU"/>
              </w:rPr>
            </w:pPr>
            <w:r>
              <w:rPr>
                <w:iCs/>
                <w:sz w:val="20"/>
                <w:szCs w:val="20"/>
                <w:lang w:eastAsia="ru-RU"/>
              </w:rPr>
              <w:t>2</w:t>
            </w:r>
          </w:p>
        </w:tc>
        <w:tc>
          <w:tcPr>
            <w:tcW w:w="3679" w:type="dxa"/>
            <w:tcBorders>
              <w:top w:val="single" w:sz="4" w:space="0" w:color="auto"/>
              <w:left w:val="single" w:sz="4" w:space="0" w:color="auto"/>
              <w:bottom w:val="single" w:sz="4" w:space="0" w:color="auto"/>
              <w:right w:val="single" w:sz="4" w:space="0" w:color="auto"/>
            </w:tcBorders>
            <w:hideMark/>
          </w:tcPr>
          <w:p w14:paraId="73301FAE" w14:textId="77777777" w:rsidR="00197455" w:rsidRDefault="00197455">
            <w:pPr>
              <w:tabs>
                <w:tab w:val="left" w:pos="612"/>
              </w:tabs>
              <w:spacing w:after="120"/>
              <w:rPr>
                <w:sz w:val="20"/>
                <w:szCs w:val="20"/>
                <w:lang w:eastAsia="ru-RU"/>
              </w:rPr>
            </w:pPr>
            <w:r>
              <w:rPr>
                <w:sz w:val="20"/>
                <w:szCs w:val="20"/>
                <w:lang w:eastAsia="ru-RU"/>
              </w:rPr>
              <w:t>Certificat/Decizie de inregistrare a intreprinderii/Extras din Registru de Stat al persoanelor juridice</w:t>
            </w:r>
          </w:p>
        </w:tc>
        <w:tc>
          <w:tcPr>
            <w:tcW w:w="3483" w:type="dxa"/>
            <w:tcBorders>
              <w:top w:val="single" w:sz="4" w:space="0" w:color="auto"/>
              <w:left w:val="single" w:sz="4" w:space="0" w:color="auto"/>
              <w:bottom w:val="single" w:sz="4" w:space="0" w:color="auto"/>
              <w:right w:val="single" w:sz="4" w:space="0" w:color="auto"/>
            </w:tcBorders>
            <w:hideMark/>
          </w:tcPr>
          <w:p w14:paraId="183C402A" w14:textId="77777777" w:rsidR="00197455" w:rsidRDefault="00197455">
            <w:pPr>
              <w:tabs>
                <w:tab w:val="left" w:pos="612"/>
              </w:tabs>
              <w:spacing w:after="120"/>
              <w:rPr>
                <w:sz w:val="20"/>
                <w:szCs w:val="20"/>
                <w:lang w:eastAsia="ru-RU"/>
              </w:rPr>
            </w:pPr>
            <w:r>
              <w:rPr>
                <w:sz w:val="20"/>
                <w:szCs w:val="20"/>
                <w:lang w:eastAsia="ru-RU"/>
              </w:rPr>
              <w:t>Copie.Confirmata prin apicarea semnaturii si stampilei participantului</w:t>
            </w:r>
            <w:r>
              <w:rPr>
                <w:b/>
                <w:sz w:val="20"/>
                <w:szCs w:val="20"/>
                <w:lang w:eastAsia="ru-RU"/>
              </w:rPr>
              <w:t>(semnatura  electronica)</w:t>
            </w:r>
          </w:p>
        </w:tc>
        <w:tc>
          <w:tcPr>
            <w:tcW w:w="1613" w:type="dxa"/>
            <w:tcBorders>
              <w:top w:val="single" w:sz="4" w:space="0" w:color="auto"/>
              <w:left w:val="single" w:sz="4" w:space="0" w:color="auto"/>
              <w:bottom w:val="single" w:sz="4" w:space="0" w:color="auto"/>
              <w:right w:val="single" w:sz="4" w:space="0" w:color="auto"/>
            </w:tcBorders>
            <w:hideMark/>
          </w:tcPr>
          <w:p w14:paraId="5A7638BD" w14:textId="77777777" w:rsidR="00197455" w:rsidRDefault="00197455">
            <w:pPr>
              <w:tabs>
                <w:tab w:val="left" w:pos="612"/>
              </w:tabs>
              <w:spacing w:after="120"/>
              <w:rPr>
                <w:b/>
                <w:sz w:val="20"/>
                <w:szCs w:val="20"/>
                <w:lang w:eastAsia="ru-RU"/>
              </w:rPr>
            </w:pPr>
            <w:r>
              <w:rPr>
                <w:sz w:val="20"/>
                <w:szCs w:val="20"/>
                <w:lang w:eastAsia="ru-RU"/>
              </w:rPr>
              <w:t>Da</w:t>
            </w:r>
          </w:p>
        </w:tc>
      </w:tr>
      <w:tr w:rsidR="00197455" w14:paraId="058ABC1F" w14:textId="77777777" w:rsidTr="00197455">
        <w:tc>
          <w:tcPr>
            <w:tcW w:w="570" w:type="dxa"/>
            <w:tcBorders>
              <w:top w:val="single" w:sz="4" w:space="0" w:color="auto"/>
              <w:left w:val="single" w:sz="4" w:space="0" w:color="auto"/>
              <w:bottom w:val="single" w:sz="4" w:space="0" w:color="auto"/>
              <w:right w:val="single" w:sz="4" w:space="0" w:color="auto"/>
            </w:tcBorders>
            <w:hideMark/>
          </w:tcPr>
          <w:p w14:paraId="2D3F833B" w14:textId="77777777" w:rsidR="00197455" w:rsidRDefault="00197455">
            <w:pPr>
              <w:shd w:val="clear" w:color="auto" w:fill="FFFFFF" w:themeFill="background1"/>
              <w:tabs>
                <w:tab w:val="left" w:pos="612"/>
              </w:tabs>
              <w:spacing w:before="120" w:after="120"/>
              <w:rPr>
                <w:iCs/>
                <w:sz w:val="20"/>
                <w:szCs w:val="20"/>
                <w:lang w:eastAsia="ru-RU"/>
              </w:rPr>
            </w:pPr>
            <w:r>
              <w:rPr>
                <w:iCs/>
                <w:sz w:val="20"/>
                <w:szCs w:val="20"/>
                <w:lang w:eastAsia="ru-RU"/>
              </w:rPr>
              <w:t>3</w:t>
            </w:r>
          </w:p>
        </w:tc>
        <w:tc>
          <w:tcPr>
            <w:tcW w:w="3679" w:type="dxa"/>
            <w:tcBorders>
              <w:top w:val="single" w:sz="4" w:space="0" w:color="auto"/>
              <w:left w:val="single" w:sz="4" w:space="0" w:color="auto"/>
              <w:bottom w:val="single" w:sz="4" w:space="0" w:color="auto"/>
              <w:right w:val="single" w:sz="4" w:space="0" w:color="auto"/>
            </w:tcBorders>
            <w:hideMark/>
          </w:tcPr>
          <w:p w14:paraId="789A450C" w14:textId="77777777" w:rsidR="00197455" w:rsidRDefault="00197455">
            <w:pPr>
              <w:tabs>
                <w:tab w:val="left" w:pos="612"/>
              </w:tabs>
              <w:spacing w:before="120" w:after="120"/>
              <w:rPr>
                <w:iCs/>
                <w:sz w:val="20"/>
                <w:szCs w:val="20"/>
                <w:lang w:val="it-IT"/>
              </w:rPr>
            </w:pPr>
            <w:r>
              <w:rPr>
                <w:iCs/>
                <w:sz w:val="20"/>
                <w:szCs w:val="20"/>
                <w:lang w:val="it-IT"/>
              </w:rPr>
              <w:t>Specificatii tehnice</w:t>
            </w:r>
          </w:p>
        </w:tc>
        <w:tc>
          <w:tcPr>
            <w:tcW w:w="3483" w:type="dxa"/>
            <w:tcBorders>
              <w:top w:val="single" w:sz="4" w:space="0" w:color="auto"/>
              <w:left w:val="single" w:sz="4" w:space="0" w:color="auto"/>
              <w:bottom w:val="single" w:sz="4" w:space="0" w:color="auto"/>
              <w:right w:val="single" w:sz="4" w:space="0" w:color="auto"/>
            </w:tcBorders>
            <w:hideMark/>
          </w:tcPr>
          <w:p w14:paraId="5157DCA9" w14:textId="77777777" w:rsidR="00197455" w:rsidRDefault="00197455">
            <w:pPr>
              <w:tabs>
                <w:tab w:val="left" w:pos="612"/>
              </w:tabs>
              <w:spacing w:before="120" w:after="120"/>
              <w:rPr>
                <w:iCs/>
                <w:sz w:val="20"/>
                <w:szCs w:val="20"/>
                <w:lang w:val="en-US"/>
              </w:rPr>
            </w:pPr>
            <w:r>
              <w:rPr>
                <w:iCs/>
                <w:sz w:val="20"/>
                <w:szCs w:val="20"/>
                <w:lang w:val="it-IT"/>
              </w:rPr>
              <w:t>Anexele Confirmate semnate si stampilate(semnatura electronica)</w:t>
            </w:r>
          </w:p>
        </w:tc>
        <w:tc>
          <w:tcPr>
            <w:tcW w:w="1613" w:type="dxa"/>
            <w:tcBorders>
              <w:top w:val="single" w:sz="4" w:space="0" w:color="auto"/>
              <w:left w:val="single" w:sz="4" w:space="0" w:color="auto"/>
              <w:bottom w:val="single" w:sz="4" w:space="0" w:color="auto"/>
              <w:right w:val="single" w:sz="4" w:space="0" w:color="auto"/>
            </w:tcBorders>
            <w:hideMark/>
          </w:tcPr>
          <w:p w14:paraId="32B9309D" w14:textId="77777777" w:rsidR="00197455" w:rsidRDefault="00197455">
            <w:pPr>
              <w:tabs>
                <w:tab w:val="left" w:pos="612"/>
              </w:tabs>
              <w:spacing w:before="120" w:after="120"/>
              <w:rPr>
                <w:iCs/>
                <w:sz w:val="20"/>
                <w:szCs w:val="20"/>
              </w:rPr>
            </w:pPr>
            <w:r>
              <w:rPr>
                <w:iCs/>
                <w:sz w:val="20"/>
                <w:szCs w:val="20"/>
              </w:rPr>
              <w:t>Da</w:t>
            </w:r>
          </w:p>
        </w:tc>
      </w:tr>
      <w:tr w:rsidR="00197455" w14:paraId="71DD6F71" w14:textId="77777777" w:rsidTr="00197455">
        <w:tc>
          <w:tcPr>
            <w:tcW w:w="570" w:type="dxa"/>
            <w:tcBorders>
              <w:top w:val="single" w:sz="4" w:space="0" w:color="auto"/>
              <w:left w:val="single" w:sz="4" w:space="0" w:color="auto"/>
              <w:bottom w:val="single" w:sz="4" w:space="0" w:color="auto"/>
              <w:right w:val="single" w:sz="4" w:space="0" w:color="auto"/>
            </w:tcBorders>
            <w:hideMark/>
          </w:tcPr>
          <w:p w14:paraId="365FB6DF" w14:textId="77777777" w:rsidR="00197455" w:rsidRDefault="00197455">
            <w:pPr>
              <w:shd w:val="clear" w:color="auto" w:fill="FFFFFF" w:themeFill="background1"/>
              <w:tabs>
                <w:tab w:val="left" w:pos="612"/>
              </w:tabs>
              <w:spacing w:before="120" w:after="120"/>
              <w:rPr>
                <w:iCs/>
                <w:sz w:val="20"/>
                <w:szCs w:val="20"/>
                <w:lang w:eastAsia="ru-RU"/>
              </w:rPr>
            </w:pPr>
            <w:r>
              <w:rPr>
                <w:iCs/>
                <w:sz w:val="20"/>
                <w:szCs w:val="20"/>
                <w:lang w:eastAsia="ru-RU"/>
              </w:rPr>
              <w:t>4</w:t>
            </w:r>
          </w:p>
        </w:tc>
        <w:tc>
          <w:tcPr>
            <w:tcW w:w="3679" w:type="dxa"/>
            <w:tcBorders>
              <w:top w:val="single" w:sz="4" w:space="0" w:color="auto"/>
              <w:left w:val="single" w:sz="4" w:space="0" w:color="auto"/>
              <w:bottom w:val="single" w:sz="4" w:space="0" w:color="auto"/>
              <w:right w:val="single" w:sz="4" w:space="0" w:color="auto"/>
            </w:tcBorders>
            <w:hideMark/>
          </w:tcPr>
          <w:p w14:paraId="10F7590A" w14:textId="77777777" w:rsidR="00197455" w:rsidRDefault="00197455">
            <w:pPr>
              <w:tabs>
                <w:tab w:val="left" w:pos="612"/>
              </w:tabs>
              <w:spacing w:before="120" w:after="120"/>
              <w:rPr>
                <w:iCs/>
                <w:sz w:val="20"/>
                <w:szCs w:val="20"/>
                <w:lang w:val="it-IT"/>
              </w:rPr>
            </w:pPr>
            <w:r>
              <w:rPr>
                <w:iCs/>
                <w:sz w:val="20"/>
                <w:szCs w:val="20"/>
                <w:lang w:val="it-IT"/>
              </w:rPr>
              <w:t>Specificatii de pret</w:t>
            </w:r>
          </w:p>
        </w:tc>
        <w:tc>
          <w:tcPr>
            <w:tcW w:w="3483" w:type="dxa"/>
            <w:tcBorders>
              <w:top w:val="single" w:sz="4" w:space="0" w:color="auto"/>
              <w:left w:val="single" w:sz="4" w:space="0" w:color="auto"/>
              <w:bottom w:val="single" w:sz="4" w:space="0" w:color="auto"/>
              <w:right w:val="single" w:sz="4" w:space="0" w:color="auto"/>
            </w:tcBorders>
            <w:hideMark/>
          </w:tcPr>
          <w:p w14:paraId="7C1F87CE" w14:textId="77777777" w:rsidR="00197455" w:rsidRDefault="00197455">
            <w:pPr>
              <w:tabs>
                <w:tab w:val="left" w:pos="612"/>
              </w:tabs>
              <w:spacing w:before="120" w:after="120"/>
              <w:rPr>
                <w:iCs/>
                <w:sz w:val="20"/>
                <w:szCs w:val="20"/>
                <w:lang w:val="it-IT"/>
              </w:rPr>
            </w:pPr>
            <w:r>
              <w:rPr>
                <w:iCs/>
                <w:sz w:val="20"/>
                <w:szCs w:val="20"/>
                <w:lang w:val="it-IT"/>
              </w:rPr>
              <w:t>Anexele Confirmate semnate si stampilate(semnatura electronica)</w:t>
            </w:r>
          </w:p>
        </w:tc>
        <w:tc>
          <w:tcPr>
            <w:tcW w:w="1613" w:type="dxa"/>
            <w:tcBorders>
              <w:top w:val="single" w:sz="4" w:space="0" w:color="auto"/>
              <w:left w:val="single" w:sz="4" w:space="0" w:color="auto"/>
              <w:bottom w:val="single" w:sz="4" w:space="0" w:color="auto"/>
              <w:right w:val="single" w:sz="4" w:space="0" w:color="auto"/>
            </w:tcBorders>
            <w:hideMark/>
          </w:tcPr>
          <w:p w14:paraId="60A9EC5C" w14:textId="77777777" w:rsidR="00197455" w:rsidRDefault="00197455">
            <w:pPr>
              <w:tabs>
                <w:tab w:val="left" w:pos="612"/>
              </w:tabs>
              <w:spacing w:before="120" w:after="120"/>
              <w:rPr>
                <w:iCs/>
                <w:sz w:val="20"/>
                <w:szCs w:val="20"/>
                <w:lang w:val="it-IT"/>
              </w:rPr>
            </w:pPr>
            <w:r>
              <w:rPr>
                <w:iCs/>
                <w:sz w:val="20"/>
                <w:szCs w:val="20"/>
                <w:lang w:val="it-IT"/>
              </w:rPr>
              <w:t>Da</w:t>
            </w:r>
          </w:p>
        </w:tc>
      </w:tr>
      <w:tr w:rsidR="00197455" w14:paraId="38AD6E4E" w14:textId="77777777" w:rsidTr="00197455">
        <w:tc>
          <w:tcPr>
            <w:tcW w:w="570" w:type="dxa"/>
            <w:tcBorders>
              <w:top w:val="single" w:sz="4" w:space="0" w:color="auto"/>
              <w:left w:val="single" w:sz="4" w:space="0" w:color="auto"/>
              <w:bottom w:val="single" w:sz="4" w:space="0" w:color="auto"/>
              <w:right w:val="single" w:sz="4" w:space="0" w:color="auto"/>
            </w:tcBorders>
            <w:hideMark/>
          </w:tcPr>
          <w:p w14:paraId="57094314" w14:textId="77777777" w:rsidR="00197455" w:rsidRDefault="00197455">
            <w:pPr>
              <w:shd w:val="clear" w:color="auto" w:fill="FFFFFF" w:themeFill="background1"/>
              <w:tabs>
                <w:tab w:val="left" w:pos="612"/>
              </w:tabs>
              <w:spacing w:before="120" w:after="120"/>
              <w:rPr>
                <w:iCs/>
                <w:sz w:val="20"/>
                <w:szCs w:val="20"/>
                <w:lang w:eastAsia="ru-RU"/>
              </w:rPr>
            </w:pPr>
            <w:r>
              <w:rPr>
                <w:iCs/>
                <w:sz w:val="20"/>
                <w:szCs w:val="20"/>
                <w:lang w:eastAsia="ru-RU"/>
              </w:rPr>
              <w:t>5</w:t>
            </w:r>
          </w:p>
        </w:tc>
        <w:tc>
          <w:tcPr>
            <w:tcW w:w="3679" w:type="dxa"/>
            <w:tcBorders>
              <w:top w:val="single" w:sz="4" w:space="0" w:color="auto"/>
              <w:left w:val="single" w:sz="4" w:space="0" w:color="auto"/>
              <w:bottom w:val="single" w:sz="4" w:space="0" w:color="auto"/>
              <w:right w:val="single" w:sz="4" w:space="0" w:color="auto"/>
            </w:tcBorders>
            <w:vAlign w:val="center"/>
            <w:hideMark/>
          </w:tcPr>
          <w:p w14:paraId="195F2804" w14:textId="77777777" w:rsidR="00197455" w:rsidRDefault="00197455">
            <w:pPr>
              <w:tabs>
                <w:tab w:val="left" w:pos="612"/>
              </w:tabs>
              <w:rPr>
                <w:sz w:val="18"/>
                <w:szCs w:val="22"/>
              </w:rPr>
            </w:pPr>
            <w:r>
              <w:rPr>
                <w:sz w:val="18"/>
              </w:rPr>
              <w:t>Date despre ofertant</w:t>
            </w:r>
          </w:p>
        </w:tc>
        <w:tc>
          <w:tcPr>
            <w:tcW w:w="3483" w:type="dxa"/>
            <w:tcBorders>
              <w:top w:val="single" w:sz="4" w:space="0" w:color="auto"/>
              <w:left w:val="single" w:sz="4" w:space="0" w:color="auto"/>
              <w:bottom w:val="single" w:sz="4" w:space="0" w:color="auto"/>
              <w:right w:val="single" w:sz="4" w:space="0" w:color="auto"/>
            </w:tcBorders>
            <w:vAlign w:val="center"/>
            <w:hideMark/>
          </w:tcPr>
          <w:p w14:paraId="728EDB72" w14:textId="77777777" w:rsidR="00197455" w:rsidRDefault="00197455">
            <w:pPr>
              <w:tabs>
                <w:tab w:val="left" w:pos="612"/>
              </w:tabs>
              <w:rPr>
                <w:sz w:val="18"/>
                <w:szCs w:val="22"/>
                <w:lang w:val="en-US"/>
              </w:rPr>
            </w:pPr>
            <w:r>
              <w:rPr>
                <w:sz w:val="18"/>
                <w:lang w:val="en-US"/>
              </w:rPr>
              <w:t>Confirmat prin semnătura electronică</w:t>
            </w:r>
          </w:p>
        </w:tc>
        <w:tc>
          <w:tcPr>
            <w:tcW w:w="1613" w:type="dxa"/>
            <w:tcBorders>
              <w:top w:val="single" w:sz="4" w:space="0" w:color="auto"/>
              <w:left w:val="single" w:sz="4" w:space="0" w:color="auto"/>
              <w:bottom w:val="single" w:sz="4" w:space="0" w:color="auto"/>
              <w:right w:val="single" w:sz="4" w:space="0" w:color="auto"/>
            </w:tcBorders>
            <w:hideMark/>
          </w:tcPr>
          <w:p w14:paraId="6D8594E1" w14:textId="77777777" w:rsidR="00197455" w:rsidRDefault="00197455">
            <w:pPr>
              <w:tabs>
                <w:tab w:val="left" w:pos="612"/>
              </w:tabs>
              <w:spacing w:before="120" w:after="120"/>
              <w:rPr>
                <w:iCs/>
                <w:sz w:val="20"/>
                <w:szCs w:val="20"/>
                <w:lang w:val="it-IT"/>
              </w:rPr>
            </w:pPr>
            <w:r>
              <w:rPr>
                <w:iCs/>
                <w:sz w:val="20"/>
                <w:szCs w:val="20"/>
                <w:lang w:val="it-IT"/>
              </w:rPr>
              <w:t>Da</w:t>
            </w:r>
          </w:p>
        </w:tc>
      </w:tr>
      <w:tr w:rsidR="00197455" w14:paraId="39B7F584" w14:textId="77777777" w:rsidTr="00197455">
        <w:tc>
          <w:tcPr>
            <w:tcW w:w="570" w:type="dxa"/>
            <w:tcBorders>
              <w:top w:val="single" w:sz="4" w:space="0" w:color="auto"/>
              <w:left w:val="single" w:sz="4" w:space="0" w:color="auto"/>
              <w:bottom w:val="single" w:sz="4" w:space="0" w:color="auto"/>
              <w:right w:val="single" w:sz="4" w:space="0" w:color="auto"/>
            </w:tcBorders>
            <w:hideMark/>
          </w:tcPr>
          <w:p w14:paraId="706D75D5" w14:textId="77777777" w:rsidR="00197455" w:rsidRDefault="00197455">
            <w:pPr>
              <w:shd w:val="clear" w:color="auto" w:fill="FFFFFF" w:themeFill="background1"/>
              <w:tabs>
                <w:tab w:val="left" w:pos="612"/>
              </w:tabs>
              <w:spacing w:before="120" w:after="120"/>
              <w:rPr>
                <w:iCs/>
                <w:sz w:val="20"/>
                <w:szCs w:val="20"/>
                <w:lang w:eastAsia="ru-RU"/>
              </w:rPr>
            </w:pPr>
            <w:r>
              <w:rPr>
                <w:iCs/>
                <w:sz w:val="20"/>
                <w:szCs w:val="20"/>
                <w:lang w:eastAsia="ru-RU"/>
              </w:rPr>
              <w:t>6</w:t>
            </w:r>
          </w:p>
        </w:tc>
        <w:tc>
          <w:tcPr>
            <w:tcW w:w="3679" w:type="dxa"/>
            <w:tcBorders>
              <w:top w:val="single" w:sz="4" w:space="0" w:color="auto"/>
              <w:left w:val="single" w:sz="4" w:space="0" w:color="auto"/>
              <w:bottom w:val="single" w:sz="4" w:space="0" w:color="auto"/>
              <w:right w:val="single" w:sz="4" w:space="0" w:color="auto"/>
            </w:tcBorders>
            <w:vAlign w:val="center"/>
            <w:hideMark/>
          </w:tcPr>
          <w:p w14:paraId="324E61DE" w14:textId="77777777" w:rsidR="00197455" w:rsidRDefault="00197455">
            <w:pPr>
              <w:tabs>
                <w:tab w:val="left" w:pos="612"/>
              </w:tabs>
              <w:rPr>
                <w:sz w:val="18"/>
                <w:szCs w:val="22"/>
              </w:rPr>
            </w:pPr>
            <w:r>
              <w:rPr>
                <w:sz w:val="18"/>
              </w:rPr>
              <w:t>Declaratie privind valbilitatea ofertei (15 zile)</w:t>
            </w:r>
          </w:p>
        </w:tc>
        <w:tc>
          <w:tcPr>
            <w:tcW w:w="3483" w:type="dxa"/>
            <w:tcBorders>
              <w:top w:val="single" w:sz="4" w:space="0" w:color="auto"/>
              <w:left w:val="single" w:sz="4" w:space="0" w:color="auto"/>
              <w:bottom w:val="single" w:sz="4" w:space="0" w:color="auto"/>
              <w:right w:val="single" w:sz="4" w:space="0" w:color="auto"/>
            </w:tcBorders>
            <w:vAlign w:val="center"/>
            <w:hideMark/>
          </w:tcPr>
          <w:p w14:paraId="040D544C" w14:textId="77777777" w:rsidR="00197455" w:rsidRDefault="00197455">
            <w:pPr>
              <w:tabs>
                <w:tab w:val="left" w:pos="612"/>
              </w:tabs>
              <w:rPr>
                <w:sz w:val="18"/>
                <w:szCs w:val="22"/>
              </w:rPr>
            </w:pPr>
            <w:r>
              <w:rPr>
                <w:iCs/>
                <w:sz w:val="20"/>
                <w:szCs w:val="20"/>
                <w:lang w:val="it-IT"/>
              </w:rPr>
              <w:t>Confirmate semnate si stampilate(semnatura electronica)</w:t>
            </w:r>
          </w:p>
        </w:tc>
        <w:tc>
          <w:tcPr>
            <w:tcW w:w="1613" w:type="dxa"/>
            <w:tcBorders>
              <w:top w:val="single" w:sz="4" w:space="0" w:color="auto"/>
              <w:left w:val="single" w:sz="4" w:space="0" w:color="auto"/>
              <w:bottom w:val="single" w:sz="4" w:space="0" w:color="auto"/>
              <w:right w:val="single" w:sz="4" w:space="0" w:color="auto"/>
            </w:tcBorders>
            <w:hideMark/>
          </w:tcPr>
          <w:p w14:paraId="0E67A880" w14:textId="77777777" w:rsidR="00197455" w:rsidRDefault="00197455">
            <w:pPr>
              <w:tabs>
                <w:tab w:val="left" w:pos="612"/>
              </w:tabs>
              <w:spacing w:before="120" w:after="120"/>
              <w:rPr>
                <w:iCs/>
                <w:sz w:val="20"/>
                <w:szCs w:val="20"/>
                <w:lang w:val="it-IT"/>
              </w:rPr>
            </w:pPr>
            <w:r>
              <w:rPr>
                <w:iCs/>
                <w:sz w:val="20"/>
                <w:szCs w:val="20"/>
                <w:lang w:val="it-IT"/>
              </w:rPr>
              <w:t>Da</w:t>
            </w:r>
          </w:p>
        </w:tc>
      </w:tr>
      <w:tr w:rsidR="00197455" w14:paraId="6BE3690A" w14:textId="77777777" w:rsidTr="00197455">
        <w:tc>
          <w:tcPr>
            <w:tcW w:w="570" w:type="dxa"/>
            <w:tcBorders>
              <w:top w:val="single" w:sz="4" w:space="0" w:color="auto"/>
              <w:left w:val="single" w:sz="4" w:space="0" w:color="auto"/>
              <w:bottom w:val="single" w:sz="4" w:space="0" w:color="auto"/>
              <w:right w:val="single" w:sz="4" w:space="0" w:color="auto"/>
            </w:tcBorders>
            <w:hideMark/>
          </w:tcPr>
          <w:p w14:paraId="61529993" w14:textId="77777777" w:rsidR="00197455" w:rsidRDefault="00197455">
            <w:pPr>
              <w:shd w:val="clear" w:color="auto" w:fill="FFFFFF" w:themeFill="background1"/>
              <w:tabs>
                <w:tab w:val="left" w:pos="612"/>
              </w:tabs>
              <w:spacing w:before="120" w:after="120"/>
              <w:rPr>
                <w:iCs/>
                <w:sz w:val="20"/>
                <w:szCs w:val="20"/>
                <w:lang w:eastAsia="ru-RU"/>
              </w:rPr>
            </w:pPr>
            <w:r>
              <w:rPr>
                <w:iCs/>
                <w:sz w:val="20"/>
                <w:szCs w:val="20"/>
                <w:lang w:eastAsia="ru-RU"/>
              </w:rPr>
              <w:t>7</w:t>
            </w:r>
          </w:p>
        </w:tc>
        <w:tc>
          <w:tcPr>
            <w:tcW w:w="3679" w:type="dxa"/>
            <w:tcBorders>
              <w:top w:val="single" w:sz="4" w:space="0" w:color="auto"/>
              <w:left w:val="single" w:sz="4" w:space="0" w:color="auto"/>
              <w:bottom w:val="single" w:sz="4" w:space="0" w:color="auto"/>
              <w:right w:val="single" w:sz="4" w:space="0" w:color="auto"/>
            </w:tcBorders>
            <w:vAlign w:val="center"/>
            <w:hideMark/>
          </w:tcPr>
          <w:p w14:paraId="38DA8753" w14:textId="77777777" w:rsidR="00197455" w:rsidRDefault="00197455">
            <w:pPr>
              <w:tabs>
                <w:tab w:val="left" w:pos="612"/>
              </w:tabs>
              <w:rPr>
                <w:sz w:val="18"/>
                <w:szCs w:val="22"/>
              </w:rPr>
            </w:pPr>
            <w:r>
              <w:rPr>
                <w:sz w:val="18"/>
              </w:rPr>
              <w:t>Certificat de atribuire a contului bancar</w:t>
            </w:r>
          </w:p>
        </w:tc>
        <w:tc>
          <w:tcPr>
            <w:tcW w:w="3483" w:type="dxa"/>
            <w:tcBorders>
              <w:top w:val="single" w:sz="4" w:space="0" w:color="auto"/>
              <w:left w:val="single" w:sz="4" w:space="0" w:color="auto"/>
              <w:bottom w:val="single" w:sz="4" w:space="0" w:color="auto"/>
              <w:right w:val="single" w:sz="4" w:space="0" w:color="auto"/>
            </w:tcBorders>
            <w:vAlign w:val="center"/>
            <w:hideMark/>
          </w:tcPr>
          <w:p w14:paraId="32865CB6" w14:textId="77777777" w:rsidR="00197455" w:rsidRDefault="00197455">
            <w:pPr>
              <w:tabs>
                <w:tab w:val="left" w:pos="612"/>
              </w:tabs>
              <w:rPr>
                <w:iCs/>
                <w:sz w:val="20"/>
                <w:szCs w:val="20"/>
              </w:rPr>
            </w:pPr>
            <w:r>
              <w:rPr>
                <w:iCs/>
                <w:sz w:val="20"/>
                <w:szCs w:val="20"/>
                <w:lang w:val="it-IT"/>
              </w:rPr>
              <w:t>Confirmate semnate si stampilate(semnatura electronica)</w:t>
            </w:r>
          </w:p>
        </w:tc>
        <w:tc>
          <w:tcPr>
            <w:tcW w:w="1613" w:type="dxa"/>
            <w:tcBorders>
              <w:top w:val="single" w:sz="4" w:space="0" w:color="auto"/>
              <w:left w:val="single" w:sz="4" w:space="0" w:color="auto"/>
              <w:bottom w:val="single" w:sz="4" w:space="0" w:color="auto"/>
              <w:right w:val="single" w:sz="4" w:space="0" w:color="auto"/>
            </w:tcBorders>
            <w:hideMark/>
          </w:tcPr>
          <w:p w14:paraId="679F789F" w14:textId="77777777" w:rsidR="00197455" w:rsidRDefault="00197455">
            <w:pPr>
              <w:tabs>
                <w:tab w:val="left" w:pos="612"/>
              </w:tabs>
              <w:spacing w:before="120" w:after="120"/>
              <w:rPr>
                <w:iCs/>
                <w:sz w:val="20"/>
                <w:szCs w:val="20"/>
                <w:lang w:val="it-IT"/>
              </w:rPr>
            </w:pPr>
            <w:r>
              <w:rPr>
                <w:iCs/>
                <w:sz w:val="20"/>
                <w:szCs w:val="20"/>
                <w:lang w:val="it-IT"/>
              </w:rPr>
              <w:t>Da</w:t>
            </w:r>
          </w:p>
        </w:tc>
      </w:tr>
    </w:tbl>
    <w:p w14:paraId="0E419973" w14:textId="77777777" w:rsidR="00197455" w:rsidRDefault="00197455" w:rsidP="00197455">
      <w:pPr>
        <w:rPr>
          <w:rFonts w:asciiTheme="minorHAnsi" w:hAnsiTheme="minorHAnsi" w:cstheme="minorBidi"/>
          <w:sz w:val="23"/>
          <w:szCs w:val="23"/>
          <w:lang w:val="en-US"/>
        </w:rPr>
      </w:pPr>
    </w:p>
    <w:p w14:paraId="05A88B26" w14:textId="77777777" w:rsidR="00197455" w:rsidRDefault="00197455" w:rsidP="00197455">
      <w:pPr>
        <w:pStyle w:val="Default"/>
        <w:spacing w:line="360" w:lineRule="auto"/>
      </w:pPr>
      <w:r>
        <w:t xml:space="preserve">13. </w:t>
      </w:r>
      <w:proofErr w:type="spellStart"/>
      <w:r>
        <w:t>Tehnici</w:t>
      </w:r>
      <w:proofErr w:type="spellEnd"/>
      <w:r>
        <w:t xml:space="preserve"> </w:t>
      </w:r>
      <w:proofErr w:type="spellStart"/>
      <w:r>
        <w:t>şi</w:t>
      </w:r>
      <w:proofErr w:type="spellEnd"/>
      <w:r>
        <w:t xml:space="preserve"> </w:t>
      </w:r>
      <w:proofErr w:type="spellStart"/>
      <w:r>
        <w:t>instrumente</w:t>
      </w:r>
      <w:proofErr w:type="spellEnd"/>
      <w:r>
        <w:t xml:space="preserve"> </w:t>
      </w:r>
      <w:proofErr w:type="spellStart"/>
      <w:r>
        <w:t>specifice</w:t>
      </w:r>
      <w:proofErr w:type="spellEnd"/>
      <w:r>
        <w:t xml:space="preserve"> de </w:t>
      </w:r>
      <w:proofErr w:type="spellStart"/>
      <w:r>
        <w:t>atribuire</w:t>
      </w:r>
      <w:proofErr w:type="spellEnd"/>
      <w:r>
        <w:t xml:space="preserve"> (</w:t>
      </w:r>
      <w:proofErr w:type="spellStart"/>
      <w:r>
        <w:t>după</w:t>
      </w:r>
      <w:proofErr w:type="spellEnd"/>
      <w:r>
        <w:t xml:space="preserve"> </w:t>
      </w:r>
      <w:proofErr w:type="spellStart"/>
      <w:r>
        <w:t>caz</w:t>
      </w:r>
      <w:proofErr w:type="spellEnd"/>
      <w:r>
        <w:t xml:space="preserve">, </w:t>
      </w:r>
      <w:proofErr w:type="spellStart"/>
      <w:r>
        <w:t>specificaţi</w:t>
      </w:r>
      <w:proofErr w:type="spellEnd"/>
      <w:r>
        <w:t xml:space="preserve"> </w:t>
      </w:r>
      <w:proofErr w:type="spellStart"/>
      <w:r>
        <w:t>dacă</w:t>
      </w:r>
      <w:proofErr w:type="spellEnd"/>
      <w:r>
        <w:t xml:space="preserve"> se </w:t>
      </w:r>
      <w:proofErr w:type="spellStart"/>
      <w:r>
        <w:t>va</w:t>
      </w:r>
      <w:proofErr w:type="spellEnd"/>
      <w:r>
        <w:t xml:space="preserve"> </w:t>
      </w:r>
      <w:proofErr w:type="spellStart"/>
      <w:r>
        <w:t>utiliza</w:t>
      </w:r>
      <w:proofErr w:type="spellEnd"/>
      <w:r>
        <w:t xml:space="preserve"> </w:t>
      </w:r>
      <w:proofErr w:type="spellStart"/>
      <w:r>
        <w:t>licitaţia</w:t>
      </w:r>
      <w:proofErr w:type="spellEnd"/>
      <w:r>
        <w:t xml:space="preserve"> electronica)  </w:t>
      </w:r>
      <w:proofErr w:type="spellStart"/>
      <w:r>
        <w:rPr>
          <w:u w:val="single"/>
        </w:rPr>
        <w:t>Licitatie</w:t>
      </w:r>
      <w:proofErr w:type="spellEnd"/>
      <w:r>
        <w:rPr>
          <w:u w:val="single"/>
        </w:rPr>
        <w:t xml:space="preserve"> electronica.</w:t>
      </w:r>
      <w:r>
        <w:t xml:space="preserve"> </w:t>
      </w:r>
    </w:p>
    <w:p w14:paraId="2DEEF763" w14:textId="77777777" w:rsidR="00197455" w:rsidRDefault="00197455" w:rsidP="00197455">
      <w:pPr>
        <w:pStyle w:val="Default"/>
        <w:spacing w:line="360" w:lineRule="auto"/>
      </w:pPr>
      <w:r>
        <w:t xml:space="preserve">14. </w:t>
      </w:r>
      <w:proofErr w:type="spellStart"/>
      <w:r>
        <w:t>Condiţii</w:t>
      </w:r>
      <w:proofErr w:type="spellEnd"/>
      <w:r>
        <w:t xml:space="preserve"> </w:t>
      </w:r>
      <w:proofErr w:type="spellStart"/>
      <w:r>
        <w:t>speciale</w:t>
      </w:r>
      <w:proofErr w:type="spellEnd"/>
      <w:r>
        <w:t xml:space="preserve"> de care </w:t>
      </w:r>
      <w:proofErr w:type="spellStart"/>
      <w:r>
        <w:t>depinde</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indicaţi</w:t>
      </w:r>
      <w:proofErr w:type="spellEnd"/>
      <w:r>
        <w:t xml:space="preserve"> </w:t>
      </w:r>
      <w:proofErr w:type="spellStart"/>
      <w:r>
        <w:t>după</w:t>
      </w:r>
      <w:proofErr w:type="spellEnd"/>
      <w:r>
        <w:t xml:space="preserve"> caz)_______________________________________________________________________ </w:t>
      </w:r>
    </w:p>
    <w:p w14:paraId="43956EDA" w14:textId="77777777" w:rsidR="00197455" w:rsidRDefault="00197455" w:rsidP="00197455">
      <w:pPr>
        <w:pStyle w:val="Default"/>
        <w:spacing w:line="360" w:lineRule="auto"/>
      </w:pPr>
      <w:r>
        <w:lastRenderedPageBreak/>
        <w:t xml:space="preserve">15. </w:t>
      </w:r>
      <w:proofErr w:type="spellStart"/>
      <w:r>
        <w:t>Ofertele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valută</w:t>
      </w:r>
      <w:proofErr w:type="spellEnd"/>
      <w:r>
        <w:t xml:space="preserve">: </w:t>
      </w:r>
      <w:proofErr w:type="spellStart"/>
      <w:r>
        <w:rPr>
          <w:b/>
          <w:bCs/>
        </w:rPr>
        <w:t>lei,MD</w:t>
      </w:r>
      <w:proofErr w:type="spellEnd"/>
      <w:r>
        <w:rPr>
          <w:b/>
          <w:bCs/>
        </w:rPr>
        <w:t xml:space="preserve"> </w:t>
      </w:r>
    </w:p>
    <w:p w14:paraId="56CA6B86" w14:textId="77777777" w:rsidR="00197455" w:rsidRDefault="00197455" w:rsidP="00197455">
      <w:pPr>
        <w:pStyle w:val="Default"/>
        <w:spacing w:line="360" w:lineRule="auto"/>
      </w:pPr>
      <w:r>
        <w:t xml:space="preserve">16. </w:t>
      </w:r>
      <w:proofErr w:type="spellStart"/>
      <w:r>
        <w:t>Criteriul</w:t>
      </w:r>
      <w:proofErr w:type="spellEnd"/>
      <w:r>
        <w:t xml:space="preserve"> de </w:t>
      </w:r>
      <w:proofErr w:type="spellStart"/>
      <w:r>
        <w:t>evaluare</w:t>
      </w:r>
      <w:proofErr w:type="spellEnd"/>
      <w:r>
        <w:t xml:space="preserve"> </w:t>
      </w:r>
      <w:proofErr w:type="spellStart"/>
      <w:r>
        <w:t>aplicat</w:t>
      </w:r>
      <w:proofErr w:type="spellEnd"/>
      <w:r>
        <w:t xml:space="preserve"> </w:t>
      </w:r>
      <w:proofErr w:type="spellStart"/>
      <w:r>
        <w:t>pentru</w:t>
      </w:r>
      <w:proofErr w:type="spellEnd"/>
      <w:r>
        <w:t xml:space="preserve"> </w:t>
      </w:r>
      <w:proofErr w:type="spellStart"/>
      <w:r>
        <w:t>atribuirea</w:t>
      </w:r>
      <w:proofErr w:type="spellEnd"/>
      <w:r>
        <w:t xml:space="preserve"> </w:t>
      </w:r>
      <w:proofErr w:type="spellStart"/>
      <w:r>
        <w:t>contractului</w:t>
      </w:r>
      <w:proofErr w:type="spellEnd"/>
      <w:r>
        <w:t xml:space="preserve">: </w:t>
      </w:r>
      <w:proofErr w:type="spellStart"/>
      <w:r>
        <w:rPr>
          <w:b/>
          <w:bCs/>
        </w:rPr>
        <w:t>cel</w:t>
      </w:r>
      <w:proofErr w:type="spellEnd"/>
      <w:r>
        <w:rPr>
          <w:b/>
          <w:bCs/>
        </w:rPr>
        <w:t xml:space="preserve"> </w:t>
      </w:r>
      <w:proofErr w:type="spellStart"/>
      <w:r>
        <w:rPr>
          <w:b/>
          <w:bCs/>
        </w:rPr>
        <w:t>mai</w:t>
      </w:r>
      <w:proofErr w:type="spellEnd"/>
      <w:r>
        <w:rPr>
          <w:b/>
          <w:bCs/>
        </w:rPr>
        <w:t xml:space="preserve"> </w:t>
      </w:r>
      <w:proofErr w:type="spellStart"/>
      <w:r>
        <w:rPr>
          <w:b/>
          <w:bCs/>
        </w:rPr>
        <w:t>scăzut</w:t>
      </w:r>
      <w:proofErr w:type="spellEnd"/>
      <w:r>
        <w:rPr>
          <w:b/>
          <w:bCs/>
        </w:rPr>
        <w:t xml:space="preserve"> </w:t>
      </w:r>
      <w:proofErr w:type="spellStart"/>
      <w:r>
        <w:rPr>
          <w:b/>
          <w:bCs/>
        </w:rPr>
        <w:t>preț</w:t>
      </w:r>
      <w:proofErr w:type="spellEnd"/>
      <w:r>
        <w:rPr>
          <w:b/>
          <w:bCs/>
        </w:rPr>
        <w:t xml:space="preserve"> </w:t>
      </w:r>
    </w:p>
    <w:p w14:paraId="2E8BD4B7" w14:textId="77777777" w:rsidR="00197455" w:rsidRDefault="00197455" w:rsidP="00197455">
      <w:pPr>
        <w:spacing w:line="360" w:lineRule="auto"/>
        <w:rPr>
          <w:sz w:val="23"/>
          <w:szCs w:val="23"/>
          <w:lang w:val="en-US"/>
        </w:rPr>
      </w:pPr>
      <w:r>
        <w:rPr>
          <w:lang w:val="en-US"/>
        </w:rPr>
        <w:t>17. Factorii de evaluare</w:t>
      </w:r>
      <w:r>
        <w:rPr>
          <w:sz w:val="23"/>
          <w:szCs w:val="23"/>
          <w:lang w:val="en-US"/>
        </w:rPr>
        <w:t xml:space="preserve"> a celei mai avantajoase oferte din punct de vedere economic, precum şi ponderile lor:</w:t>
      </w:r>
    </w:p>
    <w:tbl>
      <w:tblPr>
        <w:tblStyle w:val="af2"/>
        <w:tblW w:w="0" w:type="auto"/>
        <w:tblLook w:val="04A0" w:firstRow="1" w:lastRow="0" w:firstColumn="1" w:lastColumn="0" w:noHBand="0" w:noVBand="1"/>
      </w:tblPr>
      <w:tblGrid>
        <w:gridCol w:w="2993"/>
        <w:gridCol w:w="2994"/>
        <w:gridCol w:w="2994"/>
      </w:tblGrid>
      <w:tr w:rsidR="00197455" w14:paraId="47985EB4" w14:textId="77777777" w:rsidTr="00197455">
        <w:tc>
          <w:tcPr>
            <w:tcW w:w="3115" w:type="dxa"/>
            <w:tcBorders>
              <w:top w:val="single" w:sz="4" w:space="0" w:color="auto"/>
              <w:left w:val="single" w:sz="4" w:space="0" w:color="auto"/>
              <w:bottom w:val="single" w:sz="4" w:space="0" w:color="auto"/>
              <w:right w:val="single" w:sz="4" w:space="0" w:color="auto"/>
            </w:tcBorders>
          </w:tcPr>
          <w:p w14:paraId="456C2C93" w14:textId="77777777" w:rsidR="00197455" w:rsidRDefault="00197455">
            <w:pPr>
              <w:rPr>
                <w:sz w:val="22"/>
                <w:szCs w:val="22"/>
                <w:lang w:val="en-US"/>
              </w:rPr>
            </w:pPr>
          </w:p>
        </w:tc>
        <w:tc>
          <w:tcPr>
            <w:tcW w:w="3115" w:type="dxa"/>
            <w:tcBorders>
              <w:top w:val="single" w:sz="4" w:space="0" w:color="auto"/>
              <w:left w:val="single" w:sz="4" w:space="0" w:color="auto"/>
              <w:bottom w:val="single" w:sz="4" w:space="0" w:color="auto"/>
              <w:right w:val="single" w:sz="4" w:space="0" w:color="auto"/>
            </w:tcBorders>
          </w:tcPr>
          <w:p w14:paraId="61F6D0CD" w14:textId="77777777" w:rsidR="00197455" w:rsidRDefault="00197455">
            <w:pPr>
              <w:rPr>
                <w:sz w:val="22"/>
                <w:szCs w:val="22"/>
                <w:lang w:val="en-US"/>
              </w:rPr>
            </w:pPr>
          </w:p>
        </w:tc>
        <w:tc>
          <w:tcPr>
            <w:tcW w:w="3115" w:type="dxa"/>
            <w:tcBorders>
              <w:top w:val="single" w:sz="4" w:space="0" w:color="auto"/>
              <w:left w:val="single" w:sz="4" w:space="0" w:color="auto"/>
              <w:bottom w:val="single" w:sz="4" w:space="0" w:color="auto"/>
              <w:right w:val="single" w:sz="4" w:space="0" w:color="auto"/>
            </w:tcBorders>
          </w:tcPr>
          <w:p w14:paraId="54B53AAA" w14:textId="77777777" w:rsidR="00197455" w:rsidRDefault="00197455">
            <w:pPr>
              <w:rPr>
                <w:sz w:val="22"/>
                <w:szCs w:val="22"/>
                <w:lang w:val="en-US"/>
              </w:rPr>
            </w:pPr>
          </w:p>
        </w:tc>
      </w:tr>
      <w:tr w:rsidR="00197455" w14:paraId="5A7269A9" w14:textId="77777777" w:rsidTr="00197455">
        <w:tc>
          <w:tcPr>
            <w:tcW w:w="3115" w:type="dxa"/>
            <w:tcBorders>
              <w:top w:val="single" w:sz="4" w:space="0" w:color="auto"/>
              <w:left w:val="single" w:sz="4" w:space="0" w:color="auto"/>
              <w:bottom w:val="single" w:sz="4" w:space="0" w:color="auto"/>
              <w:right w:val="single" w:sz="4" w:space="0" w:color="auto"/>
            </w:tcBorders>
          </w:tcPr>
          <w:p w14:paraId="3B75FC27" w14:textId="77777777" w:rsidR="00197455" w:rsidRDefault="00197455">
            <w:pPr>
              <w:rPr>
                <w:sz w:val="22"/>
                <w:szCs w:val="22"/>
                <w:lang w:val="en-US"/>
              </w:rPr>
            </w:pPr>
          </w:p>
        </w:tc>
        <w:tc>
          <w:tcPr>
            <w:tcW w:w="3115" w:type="dxa"/>
            <w:tcBorders>
              <w:top w:val="single" w:sz="4" w:space="0" w:color="auto"/>
              <w:left w:val="single" w:sz="4" w:space="0" w:color="auto"/>
              <w:bottom w:val="single" w:sz="4" w:space="0" w:color="auto"/>
              <w:right w:val="single" w:sz="4" w:space="0" w:color="auto"/>
            </w:tcBorders>
          </w:tcPr>
          <w:p w14:paraId="38573910" w14:textId="77777777" w:rsidR="00197455" w:rsidRDefault="00197455">
            <w:pPr>
              <w:rPr>
                <w:sz w:val="22"/>
                <w:szCs w:val="22"/>
                <w:lang w:val="en-US"/>
              </w:rPr>
            </w:pPr>
          </w:p>
        </w:tc>
        <w:tc>
          <w:tcPr>
            <w:tcW w:w="3115" w:type="dxa"/>
            <w:tcBorders>
              <w:top w:val="single" w:sz="4" w:space="0" w:color="auto"/>
              <w:left w:val="single" w:sz="4" w:space="0" w:color="auto"/>
              <w:bottom w:val="single" w:sz="4" w:space="0" w:color="auto"/>
              <w:right w:val="single" w:sz="4" w:space="0" w:color="auto"/>
            </w:tcBorders>
          </w:tcPr>
          <w:p w14:paraId="0534ECF0" w14:textId="77777777" w:rsidR="00197455" w:rsidRDefault="00197455">
            <w:pPr>
              <w:rPr>
                <w:sz w:val="22"/>
                <w:szCs w:val="22"/>
                <w:lang w:val="en-US"/>
              </w:rPr>
            </w:pPr>
          </w:p>
        </w:tc>
      </w:tr>
    </w:tbl>
    <w:p w14:paraId="724C5441" w14:textId="77777777" w:rsidR="00197455" w:rsidRDefault="00197455" w:rsidP="00197455">
      <w:pPr>
        <w:rPr>
          <w:rFonts w:asciiTheme="minorHAnsi" w:hAnsiTheme="minorHAnsi" w:cstheme="minorBidi"/>
          <w:sz w:val="22"/>
          <w:szCs w:val="22"/>
          <w:lang w:val="en-US"/>
        </w:rPr>
      </w:pPr>
    </w:p>
    <w:p w14:paraId="754935F9" w14:textId="77777777" w:rsidR="00197455" w:rsidRDefault="00197455" w:rsidP="00197455">
      <w:pPr>
        <w:pStyle w:val="Default"/>
        <w:spacing w:line="360" w:lineRule="auto"/>
      </w:pPr>
      <w:r>
        <w:t xml:space="preserve">18. </w:t>
      </w:r>
      <w:proofErr w:type="spellStart"/>
      <w:r>
        <w:t>Termenul-limită</w:t>
      </w:r>
      <w:proofErr w:type="spellEnd"/>
      <w:r>
        <w:t xml:space="preserve"> de </w:t>
      </w:r>
      <w:proofErr w:type="spellStart"/>
      <w:r>
        <w:t>depunere</w:t>
      </w:r>
      <w:proofErr w:type="spellEnd"/>
      <w:r>
        <w:t>/</w:t>
      </w:r>
      <w:proofErr w:type="spellStart"/>
      <w:r>
        <w:t>deschidere</w:t>
      </w:r>
      <w:proofErr w:type="spellEnd"/>
      <w:r>
        <w:t xml:space="preserve"> a </w:t>
      </w:r>
      <w:proofErr w:type="spellStart"/>
      <w:r>
        <w:t>ofertelor</w:t>
      </w:r>
      <w:proofErr w:type="spellEnd"/>
      <w:r>
        <w:t xml:space="preserve">: </w:t>
      </w:r>
    </w:p>
    <w:p w14:paraId="14A8951C" w14:textId="77777777" w:rsidR="00197455" w:rsidRDefault="00197455" w:rsidP="00197455">
      <w:pPr>
        <w:pStyle w:val="Default"/>
        <w:spacing w:line="360" w:lineRule="auto"/>
      </w:pPr>
      <w:r>
        <w:t>- conform SIA ,,RSAP”/</w:t>
      </w:r>
      <w:proofErr w:type="spellStart"/>
      <w:r>
        <w:t>până</w:t>
      </w:r>
      <w:proofErr w:type="spellEnd"/>
      <w:r>
        <w:t xml:space="preserve"> la: </w:t>
      </w:r>
      <w:r>
        <w:rPr>
          <w:i/>
          <w:iCs/>
        </w:rPr>
        <w:t>(</w:t>
      </w:r>
      <w:proofErr w:type="spellStart"/>
      <w:r>
        <w:rPr>
          <w:i/>
          <w:iCs/>
        </w:rPr>
        <w:t>ora</w:t>
      </w:r>
      <w:proofErr w:type="spellEnd"/>
      <w:r>
        <w:rPr>
          <w:i/>
          <w:iCs/>
        </w:rPr>
        <w:t xml:space="preserve"> </w:t>
      </w:r>
      <w:proofErr w:type="spellStart"/>
      <w:r>
        <w:rPr>
          <w:i/>
          <w:iCs/>
        </w:rPr>
        <w:t>exactă</w:t>
      </w:r>
      <w:proofErr w:type="spellEnd"/>
      <w:r>
        <w:rPr>
          <w:i/>
          <w:iCs/>
        </w:rPr>
        <w:t>)</w:t>
      </w:r>
      <w:r>
        <w:t>__</w:t>
      </w:r>
      <w:r>
        <w:rPr>
          <w:b/>
          <w:bCs/>
        </w:rPr>
        <w:t xml:space="preserve">Conform SIA ,,RSAP,, </w:t>
      </w:r>
    </w:p>
    <w:p w14:paraId="226D0C32" w14:textId="77777777" w:rsidR="00197455" w:rsidRDefault="00197455" w:rsidP="00197455">
      <w:pPr>
        <w:pStyle w:val="Default"/>
        <w:spacing w:line="360" w:lineRule="auto"/>
      </w:pPr>
      <w:r>
        <w:t xml:space="preserve">- </w:t>
      </w:r>
      <w:proofErr w:type="spellStart"/>
      <w:r>
        <w:t>pe</w:t>
      </w:r>
      <w:proofErr w:type="spellEnd"/>
      <w:r>
        <w:t xml:space="preserve">: </w:t>
      </w:r>
      <w:r>
        <w:rPr>
          <w:i/>
          <w:iCs/>
        </w:rPr>
        <w:t>(data)</w:t>
      </w:r>
      <w:r>
        <w:t xml:space="preserve">_____________________________________________________________ </w:t>
      </w:r>
    </w:p>
    <w:p w14:paraId="4C799668" w14:textId="77777777" w:rsidR="00197455" w:rsidRDefault="00197455" w:rsidP="00197455">
      <w:pPr>
        <w:pStyle w:val="Default"/>
        <w:spacing w:line="360" w:lineRule="auto"/>
      </w:pPr>
      <w:r>
        <w:t xml:space="preserve">19. </w:t>
      </w:r>
      <w:proofErr w:type="spellStart"/>
      <w:r>
        <w:t>Adresa</w:t>
      </w:r>
      <w:proofErr w:type="spellEnd"/>
      <w:r>
        <w:t xml:space="preserve"> la care </w:t>
      </w:r>
      <w:proofErr w:type="spellStart"/>
      <w:r>
        <w:t>trebuie</w:t>
      </w:r>
      <w:proofErr w:type="spellEnd"/>
      <w:r>
        <w:t xml:space="preserve"> </w:t>
      </w:r>
      <w:proofErr w:type="spellStart"/>
      <w:r>
        <w:t>transmise</w:t>
      </w:r>
      <w:proofErr w:type="spellEnd"/>
      <w:r>
        <w:t xml:space="preserve"> </w:t>
      </w:r>
      <w:proofErr w:type="spellStart"/>
      <w:r>
        <w:t>ofertele</w:t>
      </w:r>
      <w:proofErr w:type="spellEnd"/>
      <w:r>
        <w:t xml:space="preserve"> </w:t>
      </w:r>
      <w:proofErr w:type="spellStart"/>
      <w:r>
        <w:t>sau</w:t>
      </w:r>
      <w:proofErr w:type="spellEnd"/>
      <w:r>
        <w:t xml:space="preserve"> </w:t>
      </w:r>
      <w:proofErr w:type="spellStart"/>
      <w:r>
        <w:t>cererile</w:t>
      </w:r>
      <w:proofErr w:type="spellEnd"/>
      <w:r>
        <w:t xml:space="preserve"> de </w:t>
      </w:r>
      <w:proofErr w:type="spellStart"/>
      <w:r>
        <w:t>participare</w:t>
      </w:r>
      <w:proofErr w:type="spellEnd"/>
      <w:r>
        <w:t>:</w:t>
      </w:r>
    </w:p>
    <w:p w14:paraId="6F8BEF1E" w14:textId="77777777" w:rsidR="00197455" w:rsidRDefault="00197455" w:rsidP="00197455">
      <w:pPr>
        <w:pStyle w:val="Default"/>
        <w:spacing w:line="360" w:lineRule="auto"/>
      </w:pPr>
      <w:proofErr w:type="spellStart"/>
      <w:r>
        <w:rPr>
          <w:b/>
          <w:bCs/>
          <w:i/>
          <w:iCs/>
        </w:rPr>
        <w:t>Ofertele</w:t>
      </w:r>
      <w:proofErr w:type="spellEnd"/>
      <w:r>
        <w:rPr>
          <w:b/>
          <w:bCs/>
          <w:i/>
          <w:iCs/>
        </w:rPr>
        <w:t xml:space="preserve"> </w:t>
      </w:r>
      <w:proofErr w:type="spellStart"/>
      <w:r>
        <w:rPr>
          <w:b/>
          <w:bCs/>
          <w:i/>
          <w:iCs/>
        </w:rPr>
        <w:t>sau</w:t>
      </w:r>
      <w:proofErr w:type="spellEnd"/>
      <w:r>
        <w:rPr>
          <w:b/>
          <w:bCs/>
          <w:i/>
          <w:iCs/>
        </w:rPr>
        <w:t xml:space="preserve"> </w:t>
      </w:r>
      <w:proofErr w:type="spellStart"/>
      <w:r>
        <w:rPr>
          <w:b/>
          <w:bCs/>
          <w:i/>
          <w:iCs/>
        </w:rPr>
        <w:t>cererile</w:t>
      </w:r>
      <w:proofErr w:type="spellEnd"/>
      <w:r>
        <w:rPr>
          <w:b/>
          <w:bCs/>
          <w:i/>
          <w:iCs/>
        </w:rPr>
        <w:t xml:space="preserve"> de </w:t>
      </w:r>
      <w:proofErr w:type="spellStart"/>
      <w:r>
        <w:rPr>
          <w:b/>
          <w:bCs/>
          <w:i/>
          <w:iCs/>
        </w:rPr>
        <w:t>participare</w:t>
      </w:r>
      <w:proofErr w:type="spellEnd"/>
      <w:r>
        <w:rPr>
          <w:b/>
          <w:bCs/>
          <w:i/>
          <w:iCs/>
        </w:rPr>
        <w:t xml:space="preserve"> </w:t>
      </w:r>
      <w:proofErr w:type="spellStart"/>
      <w:r>
        <w:rPr>
          <w:b/>
          <w:bCs/>
          <w:i/>
          <w:iCs/>
        </w:rPr>
        <w:t>vor</w:t>
      </w:r>
      <w:proofErr w:type="spellEnd"/>
      <w:r>
        <w:rPr>
          <w:b/>
          <w:bCs/>
          <w:i/>
          <w:iCs/>
        </w:rPr>
        <w:t xml:space="preserve"> fi </w:t>
      </w:r>
      <w:proofErr w:type="spellStart"/>
      <w:r>
        <w:rPr>
          <w:b/>
          <w:bCs/>
          <w:i/>
          <w:iCs/>
        </w:rPr>
        <w:t>depuse</w:t>
      </w:r>
      <w:proofErr w:type="spellEnd"/>
      <w:r>
        <w:rPr>
          <w:b/>
          <w:bCs/>
          <w:i/>
          <w:iCs/>
        </w:rPr>
        <w:t xml:space="preserve"> electronic </w:t>
      </w:r>
      <w:proofErr w:type="spellStart"/>
      <w:r>
        <w:rPr>
          <w:b/>
          <w:bCs/>
          <w:i/>
          <w:iCs/>
        </w:rPr>
        <w:t>prin</w:t>
      </w:r>
      <w:proofErr w:type="spellEnd"/>
      <w:r>
        <w:rPr>
          <w:b/>
          <w:bCs/>
          <w:i/>
          <w:iCs/>
        </w:rPr>
        <w:t xml:space="preserve"> </w:t>
      </w:r>
      <w:proofErr w:type="spellStart"/>
      <w:r>
        <w:rPr>
          <w:b/>
          <w:bCs/>
          <w:i/>
          <w:iCs/>
        </w:rPr>
        <w:t>intermediul</w:t>
      </w:r>
      <w:proofErr w:type="spellEnd"/>
      <w:r>
        <w:rPr>
          <w:b/>
          <w:bCs/>
          <w:i/>
          <w:iCs/>
        </w:rPr>
        <w:t xml:space="preserve"> SIA ,,RSAP”. </w:t>
      </w:r>
    </w:p>
    <w:p w14:paraId="66613BD8" w14:textId="77777777" w:rsidR="00197455" w:rsidRDefault="00197455" w:rsidP="00197455">
      <w:pPr>
        <w:pStyle w:val="Default"/>
        <w:spacing w:line="360" w:lineRule="auto"/>
      </w:pPr>
      <w:r>
        <w:t xml:space="preserve">20. </w:t>
      </w:r>
      <w:proofErr w:type="spellStart"/>
      <w:r>
        <w:t>Termenul</w:t>
      </w:r>
      <w:proofErr w:type="spellEnd"/>
      <w:r>
        <w:t xml:space="preserve"> de </w:t>
      </w:r>
      <w:proofErr w:type="spellStart"/>
      <w:r>
        <w:t>valabilitate</w:t>
      </w:r>
      <w:proofErr w:type="spellEnd"/>
      <w:r>
        <w:t xml:space="preserve"> a </w:t>
      </w:r>
      <w:proofErr w:type="spellStart"/>
      <w:r>
        <w:t>ofertelor</w:t>
      </w:r>
      <w:proofErr w:type="spellEnd"/>
      <w:r>
        <w:t xml:space="preserve">: </w:t>
      </w:r>
      <w:r>
        <w:rPr>
          <w:b/>
          <w:bCs/>
        </w:rPr>
        <w:t xml:space="preserve">15 </w:t>
      </w:r>
      <w:proofErr w:type="spellStart"/>
      <w:r>
        <w:rPr>
          <w:b/>
          <w:bCs/>
        </w:rPr>
        <w:t>zile</w:t>
      </w:r>
      <w:proofErr w:type="spellEnd"/>
      <w:r>
        <w:rPr>
          <w:b/>
          <w:bCs/>
        </w:rPr>
        <w:t xml:space="preserve"> </w:t>
      </w:r>
    </w:p>
    <w:p w14:paraId="3B41C7AD" w14:textId="77777777" w:rsidR="00197455" w:rsidRDefault="00197455" w:rsidP="00197455">
      <w:pPr>
        <w:pStyle w:val="Default"/>
        <w:spacing w:line="360" w:lineRule="auto"/>
      </w:pPr>
      <w:r>
        <w:t xml:space="preserve">21. </w:t>
      </w:r>
      <w:proofErr w:type="spellStart"/>
      <w:r>
        <w:t>Locul</w:t>
      </w:r>
      <w:proofErr w:type="spellEnd"/>
      <w:r>
        <w:t xml:space="preserve"> </w:t>
      </w:r>
      <w:proofErr w:type="spellStart"/>
      <w:r>
        <w:t>deschiderii</w:t>
      </w:r>
      <w:proofErr w:type="spellEnd"/>
      <w:r>
        <w:t xml:space="preserve"> </w:t>
      </w:r>
      <w:proofErr w:type="spellStart"/>
      <w:r>
        <w:t>ofertelor:</w:t>
      </w:r>
      <w:r>
        <w:rPr>
          <w:b/>
          <w:bCs/>
        </w:rPr>
        <w:t>SIA</w:t>
      </w:r>
      <w:proofErr w:type="spellEnd"/>
      <w:r>
        <w:rPr>
          <w:b/>
          <w:bCs/>
        </w:rPr>
        <w:t xml:space="preserve"> ,,RSAP,,</w:t>
      </w:r>
    </w:p>
    <w:p w14:paraId="65961B80" w14:textId="77777777" w:rsidR="00197455" w:rsidRDefault="00197455" w:rsidP="00197455">
      <w:pPr>
        <w:spacing w:line="360" w:lineRule="auto"/>
        <w:rPr>
          <w:b/>
          <w:lang w:val="en-US"/>
        </w:rPr>
      </w:pPr>
      <w:r>
        <w:rPr>
          <w:b/>
          <w:lang w:val="en-US"/>
        </w:rPr>
        <w:t>Ofertele intirziate vor fi respinse.</w:t>
      </w:r>
    </w:p>
    <w:p w14:paraId="4AA9EDAB" w14:textId="77777777" w:rsidR="00197455" w:rsidRDefault="00197455" w:rsidP="00197455">
      <w:pPr>
        <w:rPr>
          <w:b/>
          <w:lang w:val="en-US"/>
        </w:rPr>
      </w:pPr>
      <w:r>
        <w:rPr>
          <w:lang w:val="en-US"/>
        </w:rPr>
        <w:t>22.Limba sau limbile in care trebuie redactate ofertele sau cererile de participare</w:t>
      </w:r>
      <w:r>
        <w:rPr>
          <w:b/>
          <w:lang w:val="en-US"/>
        </w:rPr>
        <w:t>:Limba de stat</w:t>
      </w:r>
    </w:p>
    <w:p w14:paraId="740F8FBC" w14:textId="77777777" w:rsidR="00197455" w:rsidRDefault="00197455" w:rsidP="00197455">
      <w:pPr>
        <w:rPr>
          <w:lang w:val="en-US"/>
        </w:rPr>
      </w:pPr>
      <w:r>
        <w:rPr>
          <w:lang w:val="en-US"/>
        </w:rPr>
        <w:t>23.Alte informatii relevante_________________</w:t>
      </w:r>
    </w:p>
    <w:p w14:paraId="140A1E9A" w14:textId="77777777" w:rsidR="00197455" w:rsidRDefault="00197455" w:rsidP="00197455">
      <w:pPr>
        <w:rPr>
          <w:lang w:val="en-US"/>
        </w:rPr>
      </w:pPr>
    </w:p>
    <w:p w14:paraId="6344C4CC" w14:textId="77777777" w:rsidR="00197455" w:rsidRDefault="00197455" w:rsidP="00197455">
      <w:pPr>
        <w:rPr>
          <w:lang w:val="en-US"/>
        </w:rPr>
      </w:pPr>
    </w:p>
    <w:p w14:paraId="603EB18E" w14:textId="77777777" w:rsidR="00197455" w:rsidRDefault="00197455" w:rsidP="00197455">
      <w:pPr>
        <w:rPr>
          <w:lang w:val="en-US"/>
        </w:rPr>
      </w:pPr>
      <w:r>
        <w:rPr>
          <w:lang w:val="en-US"/>
        </w:rPr>
        <w:t>Conducatorul de lucru:   Cigoreanu Petru __________________</w:t>
      </w:r>
    </w:p>
    <w:p w14:paraId="16F126AE" w14:textId="77777777" w:rsidR="001C1C70" w:rsidRDefault="001C1C70" w:rsidP="00443BED">
      <w:pPr>
        <w:tabs>
          <w:tab w:val="decimal" w:pos="8364"/>
        </w:tabs>
        <w:spacing w:line="276" w:lineRule="auto"/>
        <w:ind w:right="-144"/>
        <w:jc w:val="center"/>
        <w:rPr>
          <w:b/>
          <w:bCs/>
          <w:color w:val="000000"/>
          <w:lang w:val="en-US"/>
        </w:rPr>
      </w:pPr>
    </w:p>
    <w:p w14:paraId="602E808E" w14:textId="77777777" w:rsidR="00197455" w:rsidRDefault="00197455" w:rsidP="00443BED">
      <w:pPr>
        <w:tabs>
          <w:tab w:val="decimal" w:pos="8364"/>
        </w:tabs>
        <w:spacing w:line="276" w:lineRule="auto"/>
        <w:ind w:right="-144"/>
        <w:jc w:val="center"/>
        <w:rPr>
          <w:b/>
          <w:bCs/>
          <w:color w:val="000000"/>
          <w:lang w:val="en-US"/>
        </w:rPr>
      </w:pPr>
    </w:p>
    <w:p w14:paraId="7306BDF8" w14:textId="77777777" w:rsidR="00197455" w:rsidRDefault="00197455" w:rsidP="00443BED">
      <w:pPr>
        <w:tabs>
          <w:tab w:val="decimal" w:pos="8364"/>
        </w:tabs>
        <w:spacing w:line="276" w:lineRule="auto"/>
        <w:ind w:right="-144"/>
        <w:jc w:val="center"/>
        <w:rPr>
          <w:b/>
          <w:bCs/>
          <w:color w:val="000000"/>
          <w:lang w:val="en-US"/>
        </w:rPr>
      </w:pPr>
    </w:p>
    <w:p w14:paraId="64B2D2FF" w14:textId="77777777" w:rsidR="00197455" w:rsidRDefault="00197455" w:rsidP="00443BED">
      <w:pPr>
        <w:tabs>
          <w:tab w:val="decimal" w:pos="8364"/>
        </w:tabs>
        <w:spacing w:line="276" w:lineRule="auto"/>
        <w:ind w:right="-144"/>
        <w:jc w:val="center"/>
        <w:rPr>
          <w:b/>
          <w:bCs/>
          <w:color w:val="000000"/>
          <w:lang w:val="en-US"/>
        </w:rPr>
      </w:pPr>
    </w:p>
    <w:p w14:paraId="3B555CE0" w14:textId="77777777" w:rsidR="00197455" w:rsidRDefault="00197455" w:rsidP="00443BED">
      <w:pPr>
        <w:tabs>
          <w:tab w:val="decimal" w:pos="8364"/>
        </w:tabs>
        <w:spacing w:line="276" w:lineRule="auto"/>
        <w:ind w:right="-144"/>
        <w:jc w:val="center"/>
        <w:rPr>
          <w:b/>
          <w:bCs/>
          <w:color w:val="000000"/>
          <w:lang w:val="en-US"/>
        </w:rPr>
      </w:pPr>
    </w:p>
    <w:p w14:paraId="54D8C7DA" w14:textId="77777777" w:rsidR="00197455" w:rsidRPr="00197455" w:rsidRDefault="00197455" w:rsidP="00443BED">
      <w:pPr>
        <w:tabs>
          <w:tab w:val="decimal" w:pos="8364"/>
        </w:tabs>
        <w:spacing w:line="276" w:lineRule="auto"/>
        <w:ind w:right="-144"/>
        <w:jc w:val="center"/>
        <w:rPr>
          <w:b/>
          <w:bCs/>
          <w:color w:val="000000"/>
          <w:lang w:val="en-US"/>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lastRenderedPageBreak/>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lastRenderedPageBreak/>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 xml:space="preserve">(dacă este cazul, mențiunea că autoritatea contractantă este o autoritate centrală de </w:t>
            </w:r>
            <w:r w:rsidRPr="00657833">
              <w:rPr>
                <w:rFonts w:eastAsia="Calibri"/>
                <w:i/>
                <w:noProof w:val="0"/>
                <w:sz w:val="20"/>
                <w:szCs w:val="20"/>
              </w:rPr>
              <w:lastRenderedPageBreak/>
              <w:t>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lastRenderedPageBreak/>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A537D1">
              <w:fldChar w:fldCharType="begin"/>
            </w:r>
            <w:r w:rsidR="00A537D1">
              <w:instrText xml:space="preserve"> HYPERLINK "http://www.mtender.gov.md" </w:instrText>
            </w:r>
            <w:r w:rsidR="00A537D1">
              <w:fldChar w:fldCharType="separate"/>
            </w:r>
            <w:r w:rsidRPr="00130A49">
              <w:rPr>
                <w:i/>
                <w:noProof w:val="0"/>
                <w:color w:val="0000FF"/>
                <w:u w:val="single"/>
                <w:lang w:eastAsia="ro-RO"/>
              </w:rPr>
              <w:t>www.mtender.gov.md</w:t>
            </w:r>
            <w:r w:rsidR="00A537D1">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preţul actualizat al contractului de achiziţii </w:t>
            </w:r>
            <w:r w:rsidRPr="00130A49">
              <w:rPr>
                <w:i/>
                <w:noProof w:val="0"/>
                <w:color w:val="000000"/>
              </w:rPr>
              <w:lastRenderedPageBreak/>
              <w:t>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w:t>
      </w:r>
      <w:r w:rsidRPr="009637D1">
        <w:rPr>
          <w:rFonts w:ascii="Times New Roman" w:hAnsi="Times New Roman"/>
          <w:szCs w:val="24"/>
        </w:rPr>
        <w:lastRenderedPageBreak/>
        <w:t>.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lastRenderedPageBreak/>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lastRenderedPageBreak/>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lastRenderedPageBreak/>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lastRenderedPageBreak/>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251A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251AD">
                  <w:pPr>
                    <w:framePr w:hSpace="180" w:wrap="around" w:vAnchor="page" w:hAnchor="margin" w:y="347"/>
                    <w:jc w:val="right"/>
                    <w:rPr>
                      <w:noProof w:val="0"/>
                      <w:lang w:val="it-IT"/>
                    </w:rPr>
                  </w:pPr>
                </w:p>
                <w:p w14:paraId="0CC6F2E5" w14:textId="77777777" w:rsidR="00845C1B" w:rsidRDefault="00845C1B" w:rsidP="00E251AD">
                  <w:pPr>
                    <w:framePr w:hSpace="180" w:wrap="around" w:vAnchor="page" w:hAnchor="margin" w:y="347"/>
                    <w:jc w:val="right"/>
                    <w:rPr>
                      <w:noProof w:val="0"/>
                      <w:lang w:val="it-IT"/>
                    </w:rPr>
                  </w:pPr>
                </w:p>
                <w:p w14:paraId="62771B7D" w14:textId="77777777" w:rsidR="00845C1B" w:rsidRDefault="00845C1B" w:rsidP="00E251AD">
                  <w:pPr>
                    <w:framePr w:hSpace="180" w:wrap="around" w:vAnchor="page" w:hAnchor="margin" w:y="347"/>
                    <w:jc w:val="right"/>
                    <w:rPr>
                      <w:noProof w:val="0"/>
                      <w:lang w:val="it-IT"/>
                    </w:rPr>
                  </w:pPr>
                </w:p>
                <w:p w14:paraId="300EBE38" w14:textId="168318D1" w:rsidR="009613A9" w:rsidRPr="00DC35AC" w:rsidRDefault="00381725" w:rsidP="00E251A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251A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251A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251AD">
                  <w:pPr>
                    <w:framePr w:hSpace="180" w:wrap="around" w:vAnchor="page" w:hAnchor="margin" w:y="347"/>
                    <w:jc w:val="right"/>
                    <w:rPr>
                      <w:noProof w:val="0"/>
                      <w:lang w:val="it-IT"/>
                    </w:rPr>
                  </w:pPr>
                </w:p>
                <w:p w14:paraId="18FE8BE1" w14:textId="298987EE" w:rsidR="00C25482" w:rsidRPr="00DC35AC" w:rsidRDefault="00C25482" w:rsidP="00E251A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251A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251A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251A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251A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251A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251A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251A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251A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251AD">
                  <w:pPr>
                    <w:framePr w:hSpace="180" w:wrap="around" w:vAnchor="page" w:hAnchor="margin" w:y="347"/>
                  </w:pPr>
                </w:p>
              </w:tc>
              <w:tc>
                <w:tcPr>
                  <w:tcW w:w="1249" w:type="dxa"/>
                  <w:gridSpan w:val="3"/>
                </w:tcPr>
                <w:p w14:paraId="25A190B6" w14:textId="77777777" w:rsidR="00C25482" w:rsidRPr="00C00499" w:rsidRDefault="00C25482" w:rsidP="00E251AD">
                  <w:pPr>
                    <w:framePr w:hSpace="180" w:wrap="around" w:vAnchor="page" w:hAnchor="margin" w:y="347"/>
                  </w:pPr>
                </w:p>
              </w:tc>
              <w:tc>
                <w:tcPr>
                  <w:tcW w:w="2001" w:type="dxa"/>
                  <w:gridSpan w:val="7"/>
                </w:tcPr>
                <w:p w14:paraId="46E478D9" w14:textId="36924D05" w:rsidR="00C25482" w:rsidRPr="00C00499" w:rsidRDefault="00C25482" w:rsidP="00E251A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251A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251A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251A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251A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251A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251A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251AD">
                  <w:pPr>
                    <w:framePr w:hSpace="180" w:wrap="around" w:vAnchor="page" w:hAnchor="margin" w:y="347"/>
                    <w:jc w:val="center"/>
                    <w:rPr>
                      <w:b/>
                      <w:sz w:val="20"/>
                    </w:rPr>
                  </w:pPr>
                  <w:r w:rsidRPr="0028367D">
                    <w:rPr>
                      <w:b/>
                      <w:sz w:val="20"/>
                    </w:rPr>
                    <w:t>Suma</w:t>
                  </w:r>
                </w:p>
                <w:p w14:paraId="241DE82A" w14:textId="77777777" w:rsidR="00C25482" w:rsidRPr="0028367D" w:rsidRDefault="00C25482" w:rsidP="00E251AD">
                  <w:pPr>
                    <w:framePr w:hSpace="180" w:wrap="around" w:vAnchor="page" w:hAnchor="margin" w:y="347"/>
                    <w:jc w:val="center"/>
                    <w:rPr>
                      <w:b/>
                      <w:sz w:val="20"/>
                    </w:rPr>
                  </w:pPr>
                  <w:r w:rsidRPr="0028367D">
                    <w:rPr>
                      <w:b/>
                      <w:sz w:val="20"/>
                    </w:rPr>
                    <w:t>fără</w:t>
                  </w:r>
                </w:p>
                <w:p w14:paraId="2A606634" w14:textId="77777777" w:rsidR="00C25482" w:rsidRPr="0028367D" w:rsidRDefault="00C25482" w:rsidP="00E251A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251AD">
                  <w:pPr>
                    <w:framePr w:hSpace="180" w:wrap="around" w:vAnchor="page" w:hAnchor="margin" w:y="347"/>
                    <w:jc w:val="center"/>
                    <w:rPr>
                      <w:b/>
                      <w:sz w:val="20"/>
                    </w:rPr>
                  </w:pPr>
                  <w:r w:rsidRPr="0028367D">
                    <w:rPr>
                      <w:b/>
                      <w:sz w:val="20"/>
                    </w:rPr>
                    <w:t>Suma</w:t>
                  </w:r>
                </w:p>
                <w:p w14:paraId="0D6E9C91" w14:textId="77777777" w:rsidR="00C25482" w:rsidRPr="0028367D" w:rsidRDefault="00C25482" w:rsidP="00E251A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251A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251A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251A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251A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251A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251A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251A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251A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251A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251A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251A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251A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251A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251A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251A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251A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251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251A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251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251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251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251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251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251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251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251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251A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251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251A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251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251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251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251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251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251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251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251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251A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E251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E251A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E251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E251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251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251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251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251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251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251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251AD">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251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251A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251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251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251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251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251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251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251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251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251A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251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E251A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251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E251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251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251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251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251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251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251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251A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251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251A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251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251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251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251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251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251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251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251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251A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251AD">
                  <w:pPr>
                    <w:framePr w:hSpace="180" w:wrap="around" w:vAnchor="page" w:hAnchor="margin" w:y="347"/>
                    <w:tabs>
                      <w:tab w:val="left" w:pos="6120"/>
                    </w:tabs>
                    <w:rPr>
                      <w:sz w:val="20"/>
                    </w:rPr>
                  </w:pPr>
                </w:p>
                <w:p w14:paraId="15135DCC" w14:textId="77777777" w:rsidR="00C25482" w:rsidRPr="00845C1B" w:rsidRDefault="00C25482" w:rsidP="00E251A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251AD">
                  <w:pPr>
                    <w:framePr w:hSpace="180" w:wrap="around" w:vAnchor="page" w:hAnchor="margin" w:y="347"/>
                    <w:rPr>
                      <w:sz w:val="20"/>
                    </w:rPr>
                  </w:pPr>
                </w:p>
                <w:p w14:paraId="1FA8F12B" w14:textId="362C50DE" w:rsidR="00C25482" w:rsidRPr="00845C1B" w:rsidRDefault="00C25482" w:rsidP="00E251A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251A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251A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251A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42539D" w14:textId="77777777" w:rsidR="001A58D8" w:rsidRDefault="001A58D8" w:rsidP="00A20ACF">
      <w:r>
        <w:separator/>
      </w:r>
    </w:p>
  </w:endnote>
  <w:endnote w:type="continuationSeparator" w:id="0">
    <w:p w14:paraId="577E13DE" w14:textId="77777777" w:rsidR="001A58D8" w:rsidRDefault="001A58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E251AD">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21E2FE" w14:textId="77777777" w:rsidR="001A58D8" w:rsidRDefault="001A58D8" w:rsidP="00A20ACF">
      <w:r>
        <w:separator/>
      </w:r>
    </w:p>
  </w:footnote>
  <w:footnote w:type="continuationSeparator" w:id="0">
    <w:p w14:paraId="1811F423" w14:textId="77777777" w:rsidR="001A58D8" w:rsidRDefault="001A58D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455"/>
    <w:rsid w:val="001A1797"/>
    <w:rsid w:val="001A192A"/>
    <w:rsid w:val="001A19FD"/>
    <w:rsid w:val="001A1A16"/>
    <w:rsid w:val="001A2344"/>
    <w:rsid w:val="001A3D3F"/>
    <w:rsid w:val="001A4150"/>
    <w:rsid w:val="001A4DB4"/>
    <w:rsid w:val="001A5517"/>
    <w:rsid w:val="001A58C5"/>
    <w:rsid w:val="001A58D8"/>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7D1"/>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1A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860290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0" Type="http://schemas.openxmlformats.org/officeDocument/2006/relationships/hyperlink" Target="mailto:primaria.horesti1617@gmail.com"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4C754-2A8F-4405-B043-886878DFE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1946</TotalTime>
  <Pages>60</Pages>
  <Words>20860</Words>
  <Characters>118905</Characters>
  <Application>Microsoft Office Word</Application>
  <DocSecurity>0</DocSecurity>
  <Lines>990</Lines>
  <Paragraphs>278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139487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122</cp:revision>
  <cp:lastPrinted>2021-03-10T08:12:00Z</cp:lastPrinted>
  <dcterms:created xsi:type="dcterms:W3CDTF">2021-04-23T08:53:00Z</dcterms:created>
  <dcterms:modified xsi:type="dcterms:W3CDTF">2024-04-12T13:15:00Z</dcterms:modified>
</cp:coreProperties>
</file>