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D2D72" w14:textId="77777777" w:rsidR="0067411C" w:rsidRPr="00D33E32" w:rsidRDefault="0067411C" w:rsidP="00CE2B49">
      <w:pPr>
        <w:jc w:val="right"/>
        <w:outlineLvl w:val="0"/>
        <w:rPr>
          <w:bCs/>
          <w:noProof w:val="0"/>
          <w:sz w:val="20"/>
          <w:szCs w:val="20"/>
          <w:lang w:eastAsia="ru-RU"/>
        </w:rPr>
      </w:pPr>
      <w:bookmarkStart w:id="0" w:name="_Hlk77770922"/>
      <w:r w:rsidRPr="00D33E32">
        <w:rPr>
          <w:bCs/>
          <w:noProof w:val="0"/>
          <w:sz w:val="20"/>
          <w:szCs w:val="20"/>
          <w:lang w:eastAsia="ru-RU"/>
        </w:rPr>
        <w:t>Anexa nr. 2</w:t>
      </w:r>
    </w:p>
    <w:p w14:paraId="531549D3" w14:textId="77777777" w:rsidR="0067411C" w:rsidRPr="00D33E32" w:rsidRDefault="0067411C" w:rsidP="0067411C">
      <w:pPr>
        <w:jc w:val="right"/>
        <w:outlineLvl w:val="0"/>
        <w:rPr>
          <w:bCs/>
          <w:noProof w:val="0"/>
          <w:sz w:val="20"/>
          <w:szCs w:val="20"/>
          <w:lang w:eastAsia="ru-RU"/>
        </w:rPr>
      </w:pPr>
      <w:r w:rsidRPr="00D33E32">
        <w:rPr>
          <w:bCs/>
          <w:noProof w:val="0"/>
          <w:sz w:val="20"/>
          <w:szCs w:val="20"/>
          <w:lang w:eastAsia="ru-RU"/>
        </w:rPr>
        <w:t>La Documentația standard nr. 115 din 15.09.2021</w:t>
      </w:r>
    </w:p>
    <w:p w14:paraId="25AE1EC1" w14:textId="77777777" w:rsidR="00021248" w:rsidRPr="00CE2B49" w:rsidRDefault="00021248" w:rsidP="0067411C">
      <w:pPr>
        <w:outlineLvl w:val="0"/>
        <w:rPr>
          <w:b/>
          <w:noProof w:val="0"/>
          <w:sz w:val="20"/>
          <w:szCs w:val="20"/>
          <w:lang w:eastAsia="ru-RU"/>
        </w:rPr>
      </w:pPr>
    </w:p>
    <w:p w14:paraId="540A9128" w14:textId="1B90AAE2" w:rsidR="00457886" w:rsidRPr="00D33E32" w:rsidRDefault="00262591" w:rsidP="00A61657">
      <w:pPr>
        <w:jc w:val="center"/>
        <w:outlineLvl w:val="0"/>
        <w:rPr>
          <w:b/>
          <w:noProof w:val="0"/>
          <w:lang w:eastAsia="ru-RU"/>
        </w:rPr>
      </w:pPr>
      <w:r w:rsidRPr="00D33E32">
        <w:rPr>
          <w:b/>
          <w:noProof w:val="0"/>
          <w:lang w:eastAsia="ru-RU"/>
        </w:rPr>
        <w:t>ANUNȚ DE PARTICIPARE</w:t>
      </w:r>
      <w:bookmarkEnd w:id="0"/>
    </w:p>
    <w:p w14:paraId="5F42346D" w14:textId="38B45EDE" w:rsidR="007C583B" w:rsidRDefault="00262591" w:rsidP="00CE2B49">
      <w:pPr>
        <w:jc w:val="center"/>
        <w:rPr>
          <w:b/>
          <w:bCs/>
          <w:i/>
        </w:rPr>
      </w:pPr>
      <w:r w:rsidRPr="00D33E32">
        <w:rPr>
          <w:noProof w:val="0"/>
          <w:lang w:eastAsia="ru-RU"/>
        </w:rPr>
        <w:t>privind achiziționarea</w:t>
      </w:r>
      <w:r w:rsidR="001C0241" w:rsidRPr="00D33E32">
        <w:rPr>
          <w:noProof w:val="0"/>
          <w:lang w:eastAsia="ru-RU"/>
        </w:rPr>
        <w:t>:</w:t>
      </w:r>
      <w:r w:rsidRPr="00D33E32">
        <w:rPr>
          <w:noProof w:val="0"/>
          <w:lang w:eastAsia="ru-RU"/>
        </w:rPr>
        <w:t xml:space="preserve"> </w:t>
      </w:r>
      <w:r w:rsidR="00F75F2C" w:rsidRPr="00D33E32">
        <w:rPr>
          <w:b/>
          <w:bCs/>
          <w:i/>
          <w:lang w:eastAsia="zh-CN"/>
        </w:rPr>
        <w:t>„</w:t>
      </w:r>
      <w:r w:rsidR="00F0329D" w:rsidRPr="00141ADE">
        <w:rPr>
          <w:b/>
          <w:bCs/>
          <w:i/>
          <w:iCs/>
        </w:rPr>
        <w:t>Pâine pentru anul 2026</w:t>
      </w:r>
      <w:r w:rsidR="00F75F2C" w:rsidRPr="00D33E32">
        <w:rPr>
          <w:b/>
          <w:bCs/>
          <w:i/>
        </w:rPr>
        <w:t>”</w:t>
      </w:r>
    </w:p>
    <w:p w14:paraId="267FE8B0" w14:textId="77777777" w:rsidR="00CE2B49" w:rsidRPr="00CE2B49" w:rsidRDefault="00CE2B49" w:rsidP="00CE2B49">
      <w:pPr>
        <w:jc w:val="center"/>
        <w:rPr>
          <w:b/>
          <w:bCs/>
          <w:i/>
          <w:sz w:val="12"/>
          <w:szCs w:val="12"/>
        </w:rPr>
      </w:pPr>
    </w:p>
    <w:p w14:paraId="614BF925" w14:textId="4D360F44" w:rsidR="00262591" w:rsidRPr="00D33E32" w:rsidRDefault="00262591" w:rsidP="00946BFE">
      <w:pPr>
        <w:shd w:val="clear" w:color="auto" w:fill="FFFFFF" w:themeFill="background1"/>
        <w:spacing w:line="276" w:lineRule="auto"/>
        <w:ind w:left="2268" w:hanging="2268"/>
        <w:jc w:val="both"/>
        <w:rPr>
          <w:i/>
          <w:iCs/>
          <w:noProof w:val="0"/>
          <w:lang w:eastAsia="ru-RU"/>
        </w:rPr>
      </w:pPr>
      <w:r w:rsidRPr="00D33E32">
        <w:rPr>
          <w:b/>
          <w:bCs/>
          <w:noProof w:val="0"/>
          <w:lang w:eastAsia="ru-RU"/>
        </w:rPr>
        <w:t>prin procedura de achiziție</w:t>
      </w:r>
      <w:r w:rsidR="001036CB" w:rsidRPr="00D33E32">
        <w:rPr>
          <w:b/>
          <w:bCs/>
          <w:noProof w:val="0"/>
          <w:lang w:eastAsia="ru-RU"/>
        </w:rPr>
        <w:t>:</w:t>
      </w:r>
      <w:r w:rsidR="002D1D68" w:rsidRPr="00D33E32">
        <w:rPr>
          <w:noProof w:val="0"/>
          <w:lang w:eastAsia="ru-RU"/>
        </w:rPr>
        <w:t xml:space="preserve"> </w:t>
      </w:r>
      <w:r w:rsidR="00B67A0F" w:rsidRPr="00D33E32">
        <w:rPr>
          <w:b/>
          <w:i/>
          <w:iCs/>
          <w:u w:val="single"/>
        </w:rPr>
        <w:t>Licitație Deschisă</w:t>
      </w:r>
      <w:r w:rsidR="00E92667" w:rsidRPr="00D33E32">
        <w:rPr>
          <w:i/>
          <w:iCs/>
          <w:noProof w:val="0"/>
          <w:u w:val="single"/>
          <w:lang w:eastAsia="ru-RU"/>
        </w:rPr>
        <w:t>.</w:t>
      </w:r>
    </w:p>
    <w:p w14:paraId="71E2F521" w14:textId="77777777" w:rsidR="007C583B" w:rsidRPr="00D33E32" w:rsidRDefault="007C583B" w:rsidP="00F0159E">
      <w:pPr>
        <w:tabs>
          <w:tab w:val="left" w:pos="284"/>
          <w:tab w:val="right" w:pos="9531"/>
        </w:tabs>
        <w:spacing w:line="276" w:lineRule="auto"/>
        <w:jc w:val="both"/>
        <w:rPr>
          <w:sz w:val="20"/>
          <w:szCs w:val="20"/>
        </w:rPr>
      </w:pPr>
    </w:p>
    <w:p w14:paraId="3AA1F0C2" w14:textId="04321723" w:rsidR="00A67305" w:rsidRPr="00D33E32" w:rsidRDefault="00A67305" w:rsidP="00F0159E">
      <w:pPr>
        <w:tabs>
          <w:tab w:val="left" w:pos="284"/>
          <w:tab w:val="right" w:pos="9531"/>
        </w:tabs>
        <w:spacing w:line="276" w:lineRule="auto"/>
        <w:jc w:val="both"/>
        <w:rPr>
          <w:sz w:val="22"/>
          <w:szCs w:val="22"/>
        </w:rPr>
      </w:pPr>
      <w:r w:rsidRPr="00D33E32">
        <w:rPr>
          <w:b/>
          <w:bCs/>
          <w:sz w:val="22"/>
          <w:szCs w:val="22"/>
        </w:rPr>
        <w:t>Procedura a fost inclusă în planul de achiziții publice a autorității contractante (Da/Nu)</w:t>
      </w:r>
      <w:r w:rsidRPr="00D33E32">
        <w:rPr>
          <w:sz w:val="22"/>
          <w:szCs w:val="22"/>
        </w:rPr>
        <w:t xml:space="preserve">: </w:t>
      </w:r>
      <w:r w:rsidR="002C51B6" w:rsidRPr="00D33E32">
        <w:rPr>
          <w:sz w:val="22"/>
          <w:szCs w:val="22"/>
        </w:rPr>
        <w:t>da</w:t>
      </w:r>
    </w:p>
    <w:p w14:paraId="719E2707" w14:textId="26939926" w:rsidR="00F0159E" w:rsidRPr="00D33E32" w:rsidRDefault="00A67305" w:rsidP="00135FA0">
      <w:pPr>
        <w:tabs>
          <w:tab w:val="left" w:pos="284"/>
          <w:tab w:val="right" w:pos="426"/>
        </w:tabs>
        <w:rPr>
          <w:sz w:val="22"/>
          <w:szCs w:val="22"/>
        </w:rPr>
      </w:pPr>
      <w:r w:rsidRPr="00D33E32">
        <w:rPr>
          <w:b/>
          <w:bCs/>
          <w:sz w:val="22"/>
          <w:szCs w:val="22"/>
        </w:rPr>
        <w:t>Link-ul către planul de achiziții publice publicat</w:t>
      </w:r>
      <w:r w:rsidRPr="00D33E32">
        <w:rPr>
          <w:sz w:val="22"/>
          <w:szCs w:val="22"/>
        </w:rPr>
        <w:t>:</w:t>
      </w:r>
      <w:r w:rsidR="00D70544" w:rsidRPr="00D33E32">
        <w:rPr>
          <w:sz w:val="22"/>
          <w:szCs w:val="22"/>
        </w:rPr>
        <w:t xml:space="preserve"> </w:t>
      </w:r>
      <w:hyperlink r:id="rId6" w:history="1">
        <w:r w:rsidR="00D70544" w:rsidRPr="00D33E32">
          <w:rPr>
            <w:rStyle w:val="a6"/>
            <w:sz w:val="22"/>
            <w:szCs w:val="22"/>
          </w:rPr>
          <w:t xml:space="preserve">https://drive.google.com/drive/folders/ </w:t>
        </w:r>
      </w:hyperlink>
      <w:r w:rsidR="00B55C46" w:rsidRPr="00D33E32">
        <w:rPr>
          <w:rStyle w:val="a6"/>
          <w:sz w:val="22"/>
          <w:szCs w:val="22"/>
        </w:rPr>
        <w:t>1xrLz17wzy9mhEu9hFvs9iT8Dj8znWMyn</w:t>
      </w:r>
      <w:r w:rsidR="00BE49F7" w:rsidRPr="00D33E32">
        <w:rPr>
          <w:sz w:val="22"/>
          <w:szCs w:val="22"/>
        </w:rPr>
        <w:t xml:space="preserve"> </w:t>
      </w:r>
    </w:p>
    <w:p w14:paraId="5B4C2E9A" w14:textId="77777777" w:rsidR="00262591" w:rsidRPr="00D33E32" w:rsidRDefault="00262591" w:rsidP="000D233F">
      <w:pPr>
        <w:shd w:val="clear" w:color="auto" w:fill="FFFFFF" w:themeFill="background1"/>
        <w:rPr>
          <w:noProof w:val="0"/>
          <w:sz w:val="20"/>
          <w:szCs w:val="20"/>
          <w:lang w:eastAsia="ru-RU"/>
        </w:rPr>
      </w:pPr>
    </w:p>
    <w:p w14:paraId="25301FEC" w14:textId="3BEDA63D" w:rsidR="00D31273" w:rsidRPr="00D33E32" w:rsidRDefault="00262591" w:rsidP="00D31273">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D33E32">
        <w:rPr>
          <w:b/>
          <w:bCs/>
          <w:noProof w:val="0"/>
          <w:sz w:val="22"/>
          <w:szCs w:val="22"/>
          <w:lang w:eastAsia="ru-RU"/>
        </w:rPr>
        <w:t>Denumirea autorității contractante</w:t>
      </w:r>
      <w:r w:rsidRPr="00D33E32">
        <w:rPr>
          <w:noProof w:val="0"/>
          <w:sz w:val="22"/>
          <w:szCs w:val="22"/>
          <w:lang w:eastAsia="ru-RU"/>
        </w:rPr>
        <w:t xml:space="preserve">: </w:t>
      </w:r>
      <w:r w:rsidR="000D233F" w:rsidRPr="00D33E32">
        <w:rPr>
          <w:bCs/>
          <w:sz w:val="22"/>
          <w:szCs w:val="22"/>
        </w:rPr>
        <w:t>Administrația Națională a Penitenciarelor</w:t>
      </w:r>
    </w:p>
    <w:p w14:paraId="0EC9BE0D" w14:textId="77777777" w:rsidR="000D233F" w:rsidRPr="00D33E3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D33E32">
        <w:rPr>
          <w:b/>
          <w:bCs/>
          <w:noProof w:val="0"/>
          <w:sz w:val="22"/>
          <w:szCs w:val="22"/>
          <w:lang w:eastAsia="ru-RU"/>
        </w:rPr>
        <w:t>IDNO</w:t>
      </w:r>
      <w:r w:rsidRPr="00D33E32">
        <w:rPr>
          <w:noProof w:val="0"/>
          <w:sz w:val="22"/>
          <w:szCs w:val="22"/>
          <w:lang w:eastAsia="ru-RU"/>
        </w:rPr>
        <w:t>:</w:t>
      </w:r>
      <w:r w:rsidR="000D233F" w:rsidRPr="00D33E32">
        <w:rPr>
          <w:noProof w:val="0"/>
          <w:sz w:val="22"/>
          <w:szCs w:val="22"/>
          <w:lang w:eastAsia="ru-RU"/>
        </w:rPr>
        <w:t xml:space="preserve"> </w:t>
      </w:r>
      <w:r w:rsidR="000D233F" w:rsidRPr="00D33E32">
        <w:rPr>
          <w:bCs/>
          <w:sz w:val="22"/>
          <w:szCs w:val="22"/>
        </w:rPr>
        <w:t>1006601001012</w:t>
      </w:r>
    </w:p>
    <w:p w14:paraId="6C8CBB7B" w14:textId="51942AB4" w:rsidR="00262591" w:rsidRPr="00D33E3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D33E32">
        <w:rPr>
          <w:b/>
          <w:bCs/>
          <w:noProof w:val="0"/>
          <w:sz w:val="22"/>
          <w:szCs w:val="22"/>
          <w:lang w:eastAsia="ru-RU"/>
        </w:rPr>
        <w:t>Adresa</w:t>
      </w:r>
      <w:r w:rsidR="000D233F" w:rsidRPr="00D33E32">
        <w:rPr>
          <w:noProof w:val="0"/>
          <w:sz w:val="22"/>
          <w:szCs w:val="22"/>
          <w:lang w:eastAsia="ru-RU"/>
        </w:rPr>
        <w:t xml:space="preserve">: </w:t>
      </w:r>
      <w:r w:rsidR="000D233F" w:rsidRPr="00D33E32">
        <w:rPr>
          <w:bCs/>
          <w:sz w:val="22"/>
          <w:szCs w:val="22"/>
        </w:rPr>
        <w:t>mun</w:t>
      </w:r>
      <w:r w:rsidR="0084423B" w:rsidRPr="00D33E32">
        <w:rPr>
          <w:bCs/>
          <w:sz w:val="22"/>
          <w:szCs w:val="22"/>
        </w:rPr>
        <w:t>icipiul</w:t>
      </w:r>
      <w:r w:rsidR="000D233F" w:rsidRPr="00D33E32">
        <w:rPr>
          <w:bCs/>
          <w:sz w:val="22"/>
          <w:szCs w:val="22"/>
        </w:rPr>
        <w:t xml:space="preserve"> Chișinău, str</w:t>
      </w:r>
      <w:r w:rsidR="00323774" w:rsidRPr="00D33E32">
        <w:rPr>
          <w:bCs/>
          <w:sz w:val="22"/>
          <w:szCs w:val="22"/>
        </w:rPr>
        <w:t>.</w:t>
      </w:r>
      <w:r w:rsidR="000D233F" w:rsidRPr="00D33E32">
        <w:rPr>
          <w:bCs/>
          <w:sz w:val="22"/>
          <w:szCs w:val="22"/>
        </w:rPr>
        <w:t xml:space="preserve"> N. Titulescu</w:t>
      </w:r>
      <w:r w:rsidR="00323774" w:rsidRPr="00D33E32">
        <w:rPr>
          <w:bCs/>
          <w:sz w:val="22"/>
          <w:szCs w:val="22"/>
        </w:rPr>
        <w:t>,</w:t>
      </w:r>
      <w:r w:rsidR="000D233F" w:rsidRPr="00D33E32">
        <w:rPr>
          <w:bCs/>
          <w:sz w:val="22"/>
          <w:szCs w:val="22"/>
        </w:rPr>
        <w:t xml:space="preserve"> 35</w:t>
      </w:r>
      <w:r w:rsidR="000D233F" w:rsidRPr="00D33E32">
        <w:rPr>
          <w:noProof w:val="0"/>
          <w:sz w:val="22"/>
          <w:szCs w:val="22"/>
          <w:lang w:eastAsia="ru-RU"/>
        </w:rPr>
        <w:t xml:space="preserve"> </w:t>
      </w:r>
    </w:p>
    <w:p w14:paraId="6E0157D0" w14:textId="34F47FE1" w:rsidR="00262591" w:rsidRPr="00D33E3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D33E32">
        <w:rPr>
          <w:b/>
          <w:bCs/>
          <w:noProof w:val="0"/>
          <w:sz w:val="22"/>
          <w:szCs w:val="22"/>
          <w:lang w:eastAsia="ru-RU"/>
        </w:rPr>
        <w:t>Numărul de telefon/fax</w:t>
      </w:r>
      <w:r w:rsidRPr="00D33E32">
        <w:rPr>
          <w:noProof w:val="0"/>
          <w:sz w:val="22"/>
          <w:szCs w:val="22"/>
          <w:lang w:eastAsia="ru-RU"/>
        </w:rPr>
        <w:t xml:space="preserve">: </w:t>
      </w:r>
      <w:r w:rsidR="00B624F7" w:rsidRPr="00D33E32">
        <w:rPr>
          <w:noProof w:val="0"/>
          <w:sz w:val="22"/>
          <w:szCs w:val="22"/>
          <w:lang w:eastAsia="ru-RU"/>
        </w:rPr>
        <w:t>022 - 409 -</w:t>
      </w:r>
      <w:r w:rsidR="00637B74" w:rsidRPr="00D33E32">
        <w:rPr>
          <w:noProof w:val="0"/>
          <w:sz w:val="22"/>
          <w:szCs w:val="22"/>
          <w:lang w:eastAsia="ru-RU"/>
        </w:rPr>
        <w:t xml:space="preserve"> 775</w:t>
      </w:r>
      <w:r w:rsidR="00B624F7" w:rsidRPr="00D33E32">
        <w:rPr>
          <w:noProof w:val="0"/>
          <w:sz w:val="22"/>
          <w:szCs w:val="22"/>
          <w:lang w:eastAsia="ru-RU"/>
        </w:rPr>
        <w:t xml:space="preserve"> / </w:t>
      </w:r>
      <w:r w:rsidR="000D233F" w:rsidRPr="00D33E32">
        <w:rPr>
          <w:sz w:val="22"/>
          <w:szCs w:val="22"/>
        </w:rPr>
        <w:t>022 - 409 -</w:t>
      </w:r>
      <w:r w:rsidR="00637B74" w:rsidRPr="00D33E32">
        <w:rPr>
          <w:sz w:val="22"/>
          <w:szCs w:val="22"/>
        </w:rPr>
        <w:t xml:space="preserve"> </w:t>
      </w:r>
      <w:r w:rsidR="001F740D">
        <w:rPr>
          <w:sz w:val="22"/>
          <w:szCs w:val="22"/>
        </w:rPr>
        <w:t>719</w:t>
      </w:r>
      <w:r w:rsidR="000D233F" w:rsidRPr="00D33E32">
        <w:rPr>
          <w:sz w:val="22"/>
          <w:szCs w:val="22"/>
        </w:rPr>
        <w:t xml:space="preserve"> </w:t>
      </w:r>
    </w:p>
    <w:p w14:paraId="4492C9C3" w14:textId="59D3BA86" w:rsidR="00262591" w:rsidRPr="00D33E32"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D33E32">
        <w:rPr>
          <w:b/>
          <w:bCs/>
          <w:noProof w:val="0"/>
          <w:sz w:val="22"/>
          <w:szCs w:val="22"/>
          <w:lang w:eastAsia="ru-RU"/>
        </w:rPr>
        <w:t>Adresa de e-mail și pagina web oficială ale autorității contractante</w:t>
      </w:r>
      <w:r w:rsidRPr="00D33E32">
        <w:rPr>
          <w:noProof w:val="0"/>
          <w:sz w:val="22"/>
          <w:szCs w:val="22"/>
          <w:lang w:eastAsia="ru-RU"/>
        </w:rPr>
        <w:t>:</w:t>
      </w:r>
      <w:r w:rsidR="000D233F" w:rsidRPr="00D33E32">
        <w:rPr>
          <w:noProof w:val="0"/>
          <w:sz w:val="22"/>
          <w:szCs w:val="22"/>
          <w:lang w:eastAsia="ru-RU"/>
        </w:rPr>
        <w:t xml:space="preserve"> </w:t>
      </w:r>
      <w:hyperlink r:id="rId7" w:history="1">
        <w:r w:rsidR="00F0159E" w:rsidRPr="00D33E32">
          <w:rPr>
            <w:rStyle w:val="a6"/>
            <w:sz w:val="22"/>
            <w:szCs w:val="22"/>
          </w:rPr>
          <w:t>anp@anp.gov.md/</w:t>
        </w:r>
      </w:hyperlink>
      <w:r w:rsidR="00994484" w:rsidRPr="00D33E32">
        <w:rPr>
          <w:rStyle w:val="a6"/>
          <w:sz w:val="22"/>
          <w:szCs w:val="22"/>
        </w:rPr>
        <w:t>, www.anp.gov.md</w:t>
      </w:r>
    </w:p>
    <w:p w14:paraId="4E5319C7" w14:textId="3D095E50" w:rsidR="00262591" w:rsidRPr="00D33E32" w:rsidRDefault="00262591" w:rsidP="00994484">
      <w:pPr>
        <w:numPr>
          <w:ilvl w:val="0"/>
          <w:numId w:val="2"/>
        </w:numPr>
        <w:shd w:val="clear" w:color="auto" w:fill="FFFFFF" w:themeFill="background1"/>
        <w:tabs>
          <w:tab w:val="right" w:pos="284"/>
        </w:tabs>
        <w:spacing w:line="276" w:lineRule="auto"/>
        <w:ind w:left="284" w:hanging="284"/>
        <w:jc w:val="both"/>
        <w:rPr>
          <w:noProof w:val="0"/>
          <w:sz w:val="22"/>
          <w:szCs w:val="22"/>
          <w:lang w:eastAsia="ru-RU"/>
        </w:rPr>
      </w:pPr>
      <w:r w:rsidRPr="00D33E32">
        <w:rPr>
          <w:b/>
          <w:bCs/>
          <w:noProof w:val="0"/>
          <w:sz w:val="22"/>
          <w:szCs w:val="22"/>
          <w:lang w:eastAsia="ru-RU"/>
        </w:rPr>
        <w:t xml:space="preserve">Adresa de e-mail sau pagina web oficială de la care se va putea obține accesul la documentația de atribuire: </w:t>
      </w:r>
      <w:r w:rsidRPr="00D33E32">
        <w:rPr>
          <w:noProof w:val="0"/>
          <w:sz w:val="22"/>
          <w:szCs w:val="22"/>
          <w:lang w:eastAsia="ru-RU"/>
        </w:rPr>
        <w:t>documentația de atribuire este anexată în cadrul procedurii în SIA RSAP</w:t>
      </w:r>
      <w:r w:rsidR="000D233F" w:rsidRPr="00D33E32">
        <w:rPr>
          <w:noProof w:val="0"/>
          <w:sz w:val="22"/>
          <w:szCs w:val="22"/>
          <w:lang w:eastAsia="ru-RU"/>
        </w:rPr>
        <w:t xml:space="preserve"> </w:t>
      </w:r>
      <w:r w:rsidR="00EB073C" w:rsidRPr="00D33E32">
        <w:rPr>
          <w:noProof w:val="0"/>
          <w:sz w:val="22"/>
          <w:szCs w:val="22"/>
          <w:lang w:eastAsia="ru-RU"/>
        </w:rPr>
        <w:t>–</w:t>
      </w:r>
      <w:r w:rsidR="000D233F" w:rsidRPr="00D33E32">
        <w:rPr>
          <w:i/>
          <w:noProof w:val="0"/>
          <w:sz w:val="22"/>
          <w:szCs w:val="22"/>
          <w:lang w:eastAsia="ru-RU"/>
        </w:rPr>
        <w:t xml:space="preserve"> </w:t>
      </w:r>
      <w:hyperlink r:id="rId8" w:history="1">
        <w:r w:rsidR="00AF0407" w:rsidRPr="00D33E32">
          <w:rPr>
            <w:rStyle w:val="a6"/>
            <w:sz w:val="22"/>
            <w:szCs w:val="22"/>
          </w:rPr>
          <w:t>tatiana.gutium@anp.gov.md</w:t>
        </w:r>
      </w:hyperlink>
      <w:r w:rsidR="00EB073C" w:rsidRPr="00D33E32">
        <w:rPr>
          <w:sz w:val="22"/>
          <w:szCs w:val="22"/>
        </w:rPr>
        <w:t xml:space="preserve"> </w:t>
      </w:r>
    </w:p>
    <w:p w14:paraId="11975DCA" w14:textId="12FD790C" w:rsidR="001C4099" w:rsidRPr="00D33E32" w:rsidRDefault="00262591" w:rsidP="001C4099">
      <w:pPr>
        <w:numPr>
          <w:ilvl w:val="0"/>
          <w:numId w:val="2"/>
        </w:numPr>
        <w:shd w:val="clear" w:color="auto" w:fill="FFFFFF" w:themeFill="background1"/>
        <w:tabs>
          <w:tab w:val="left" w:pos="142"/>
          <w:tab w:val="left" w:pos="284"/>
        </w:tabs>
        <w:spacing w:line="276" w:lineRule="auto"/>
        <w:ind w:left="284" w:hanging="284"/>
        <w:jc w:val="both"/>
        <w:rPr>
          <w:noProof w:val="0"/>
          <w:sz w:val="22"/>
          <w:szCs w:val="22"/>
          <w:lang w:eastAsia="ru-RU"/>
        </w:rPr>
      </w:pPr>
      <w:r w:rsidRPr="00D33E32">
        <w:rPr>
          <w:b/>
          <w:bCs/>
          <w:noProof w:val="0"/>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D33E32">
        <w:rPr>
          <w:noProof w:val="0"/>
          <w:sz w:val="22"/>
          <w:szCs w:val="22"/>
          <w:lang w:eastAsia="ru-RU"/>
        </w:rPr>
        <w:t xml:space="preserve"> </w:t>
      </w:r>
      <w:r w:rsidR="001C4099" w:rsidRPr="00D33E32">
        <w:rPr>
          <w:sz w:val="22"/>
          <w:szCs w:val="22"/>
        </w:rPr>
        <w:t>organiza</w:t>
      </w:r>
      <w:r w:rsidR="00A30C86" w:rsidRPr="00D33E32">
        <w:rPr>
          <w:sz w:val="22"/>
          <w:szCs w:val="22"/>
        </w:rPr>
        <w:t>ț</w:t>
      </w:r>
      <w:r w:rsidR="001C4099" w:rsidRPr="00D33E32">
        <w:rPr>
          <w:sz w:val="22"/>
          <w:szCs w:val="22"/>
        </w:rPr>
        <w:t>ie</w:t>
      </w:r>
      <w:r w:rsidR="000D233F" w:rsidRPr="00D33E32">
        <w:rPr>
          <w:sz w:val="22"/>
          <w:szCs w:val="22"/>
        </w:rPr>
        <w:t xml:space="preserve"> de stat cu statut special</w:t>
      </w:r>
      <w:r w:rsidR="00892CB2" w:rsidRPr="00D33E32">
        <w:rPr>
          <w:sz w:val="22"/>
          <w:szCs w:val="22"/>
        </w:rPr>
        <w:t>.</w:t>
      </w:r>
    </w:p>
    <w:p w14:paraId="4E132F6E" w14:textId="0A7DA7B4" w:rsidR="006A3ECF" w:rsidRPr="00D33E32" w:rsidRDefault="00262591" w:rsidP="001C4099">
      <w:pPr>
        <w:numPr>
          <w:ilvl w:val="0"/>
          <w:numId w:val="2"/>
        </w:numPr>
        <w:shd w:val="clear" w:color="auto" w:fill="FFFFFF" w:themeFill="background1"/>
        <w:tabs>
          <w:tab w:val="left" w:pos="142"/>
          <w:tab w:val="left" w:pos="284"/>
        </w:tabs>
        <w:spacing w:line="276" w:lineRule="auto"/>
        <w:ind w:left="284" w:hanging="284"/>
        <w:jc w:val="both"/>
        <w:rPr>
          <w:b/>
          <w:bCs/>
          <w:noProof w:val="0"/>
          <w:sz w:val="22"/>
          <w:szCs w:val="22"/>
          <w:lang w:eastAsia="ru-RU"/>
        </w:rPr>
      </w:pPr>
      <w:r w:rsidRPr="00D33E32">
        <w:rPr>
          <w:b/>
          <w:bCs/>
          <w:noProof w:val="0"/>
          <w:sz w:val="22"/>
          <w:szCs w:val="22"/>
          <w:lang w:eastAsia="ru-RU"/>
        </w:rPr>
        <w:t>Cumpărătorul invită operatorii economici interesați, care îi pot satisface necesitățile, să participe la procedura de achiziție privind livrarea/prestarea următoarelor bunuri/servicii:</w:t>
      </w:r>
    </w:p>
    <w:tbl>
      <w:tblPr>
        <w:tblW w:w="10206" w:type="dxa"/>
        <w:tblInd w:w="137" w:type="dxa"/>
        <w:tblLayout w:type="fixed"/>
        <w:tblLook w:val="04A0" w:firstRow="1" w:lastRow="0" w:firstColumn="1" w:lastColumn="0" w:noHBand="0" w:noVBand="1"/>
      </w:tblPr>
      <w:tblGrid>
        <w:gridCol w:w="427"/>
        <w:gridCol w:w="709"/>
        <w:gridCol w:w="1558"/>
        <w:gridCol w:w="1280"/>
        <w:gridCol w:w="4815"/>
        <w:gridCol w:w="1417"/>
      </w:tblGrid>
      <w:tr w:rsidR="0042033A" w:rsidRPr="00A743B9" w14:paraId="32BE2635" w14:textId="77777777" w:rsidTr="0042033A">
        <w:trPr>
          <w:trHeight w:val="1028"/>
        </w:trPr>
        <w:tc>
          <w:tcPr>
            <w:tcW w:w="4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4758CF" w14:textId="77777777" w:rsidR="0042033A" w:rsidRPr="00A743B9" w:rsidRDefault="0042033A" w:rsidP="00444B55">
            <w:pPr>
              <w:pStyle w:val="ab"/>
              <w:ind w:left="-108" w:right="-107"/>
              <w:jc w:val="center"/>
              <w:rPr>
                <w:rFonts w:ascii="Times New Roman" w:hAnsi="Times New Roman" w:cs="Times New Roman"/>
                <w:b/>
              </w:rPr>
            </w:pPr>
            <w:r w:rsidRPr="00A743B9">
              <w:rPr>
                <w:rFonts w:ascii="Times New Roman" w:hAnsi="Times New Roman" w:cs="Times New Roman"/>
                <w:b/>
              </w:rPr>
              <w:t>Nr.</w:t>
            </w:r>
          </w:p>
          <w:p w14:paraId="2226D23F" w14:textId="77777777" w:rsidR="0042033A" w:rsidRPr="00A743B9" w:rsidRDefault="0042033A" w:rsidP="00444B55">
            <w:pPr>
              <w:pStyle w:val="ab"/>
              <w:ind w:left="-108" w:right="-107"/>
              <w:jc w:val="center"/>
              <w:rPr>
                <w:rFonts w:ascii="Times New Roman" w:hAnsi="Times New Roman" w:cs="Times New Roman"/>
                <w:b/>
              </w:rPr>
            </w:pPr>
            <w:r w:rsidRPr="00A743B9">
              <w:rPr>
                <w:rFonts w:ascii="Times New Roman" w:hAnsi="Times New Roman" w:cs="Times New Roman"/>
                <w:b/>
              </w:rPr>
              <w:t>lot</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5C7495" w14:textId="77777777" w:rsidR="0042033A" w:rsidRPr="00A743B9" w:rsidRDefault="0042033A" w:rsidP="00444B55">
            <w:pPr>
              <w:pStyle w:val="ab"/>
              <w:jc w:val="center"/>
              <w:rPr>
                <w:rFonts w:ascii="Times New Roman" w:hAnsi="Times New Roman" w:cs="Times New Roman"/>
                <w:b/>
              </w:rPr>
            </w:pPr>
            <w:r w:rsidRPr="00A743B9">
              <w:rPr>
                <w:rFonts w:ascii="Times New Roman" w:hAnsi="Times New Roman" w:cs="Times New Roman"/>
                <w:b/>
              </w:rPr>
              <w:t>Cod CPV</w:t>
            </w:r>
          </w:p>
        </w:tc>
        <w:tc>
          <w:tcPr>
            <w:tcW w:w="15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F14CB9" w14:textId="77777777" w:rsidR="0042033A" w:rsidRPr="00A743B9" w:rsidRDefault="0042033A" w:rsidP="00444B55">
            <w:pPr>
              <w:pStyle w:val="ab"/>
              <w:jc w:val="center"/>
              <w:rPr>
                <w:rFonts w:ascii="Times New Roman" w:hAnsi="Times New Roman" w:cs="Times New Roman"/>
                <w:b/>
              </w:rPr>
            </w:pPr>
            <w:r w:rsidRPr="00A743B9">
              <w:rPr>
                <w:rFonts w:ascii="Times New Roman" w:hAnsi="Times New Roman" w:cs="Times New Roman"/>
                <w:b/>
              </w:rPr>
              <w:t>Denumirea</w:t>
            </w:r>
          </w:p>
          <w:p w14:paraId="3B1931D2" w14:textId="77777777" w:rsidR="0042033A" w:rsidRPr="00A743B9" w:rsidRDefault="0042033A" w:rsidP="00444B55">
            <w:pPr>
              <w:pStyle w:val="ab"/>
              <w:jc w:val="center"/>
              <w:rPr>
                <w:rFonts w:ascii="Times New Roman" w:hAnsi="Times New Roman" w:cs="Times New Roman"/>
                <w:b/>
              </w:rPr>
            </w:pPr>
            <w:r w:rsidRPr="00A743B9">
              <w:rPr>
                <w:rFonts w:ascii="Times New Roman" w:hAnsi="Times New Roman" w:cs="Times New Roman"/>
                <w:b/>
              </w:rPr>
              <w:t>bunurilor</w:t>
            </w:r>
          </w:p>
        </w:tc>
        <w:tc>
          <w:tcPr>
            <w:tcW w:w="12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990C3F" w14:textId="77777777" w:rsidR="0042033A" w:rsidRPr="00A743B9" w:rsidRDefault="0042033A" w:rsidP="00444B55">
            <w:pPr>
              <w:pStyle w:val="ab"/>
              <w:jc w:val="center"/>
              <w:rPr>
                <w:rFonts w:ascii="Times New Roman" w:hAnsi="Times New Roman" w:cs="Times New Roman"/>
                <w:b/>
              </w:rPr>
            </w:pPr>
            <w:r w:rsidRPr="00A743B9">
              <w:rPr>
                <w:rFonts w:ascii="Times New Roman" w:hAnsi="Times New Roman" w:cs="Times New Roman"/>
                <w:b/>
              </w:rPr>
              <w:t>Cantitate/ Unitate de măsură</w:t>
            </w:r>
          </w:p>
        </w:tc>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77A741" w14:textId="77777777" w:rsidR="0042033A" w:rsidRPr="00A743B9" w:rsidRDefault="0042033A" w:rsidP="00444B55">
            <w:pPr>
              <w:pStyle w:val="ab"/>
              <w:jc w:val="center"/>
              <w:rPr>
                <w:rFonts w:ascii="Times New Roman" w:hAnsi="Times New Roman" w:cs="Times New Roman"/>
                <w:b/>
              </w:rPr>
            </w:pPr>
            <w:r w:rsidRPr="00A743B9">
              <w:rPr>
                <w:rFonts w:ascii="Times New Roman" w:hAnsi="Times New Roman" w:cs="Times New Roman"/>
                <w:b/>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581E55" w14:textId="77777777" w:rsidR="0042033A" w:rsidRDefault="0042033A" w:rsidP="00444B55">
            <w:pPr>
              <w:pStyle w:val="ab"/>
              <w:ind w:left="-108" w:right="-108"/>
              <w:jc w:val="center"/>
              <w:rPr>
                <w:rFonts w:ascii="Times New Roman" w:hAnsi="Times New Roman" w:cs="Times New Roman"/>
              </w:rPr>
            </w:pPr>
            <w:r w:rsidRPr="00A83672">
              <w:rPr>
                <w:rFonts w:ascii="Times New Roman" w:hAnsi="Times New Roman" w:cs="Times New Roman"/>
              </w:rPr>
              <w:t>Valoarea estimată lei,</w:t>
            </w:r>
            <w:r w:rsidRPr="00A83672">
              <w:rPr>
                <w:rFonts w:ascii="Times New Roman" w:hAnsi="Times New Roman" w:cs="Times New Roman"/>
              </w:rPr>
              <w:br/>
              <w:t xml:space="preserve">fără TVA </w:t>
            </w:r>
          </w:p>
          <w:p w14:paraId="7E90AC25" w14:textId="77777777" w:rsidR="0042033A" w:rsidRPr="00A83672" w:rsidRDefault="0042033A" w:rsidP="00444B55">
            <w:pPr>
              <w:pStyle w:val="ab"/>
              <w:ind w:left="-108" w:right="-108"/>
              <w:jc w:val="center"/>
              <w:rPr>
                <w:rFonts w:ascii="Times New Roman" w:hAnsi="Times New Roman" w:cs="Times New Roman"/>
                <w:i/>
                <w:sz w:val="16"/>
                <w:szCs w:val="16"/>
              </w:rPr>
            </w:pPr>
            <w:r w:rsidRPr="00A83672">
              <w:rPr>
                <w:rFonts w:ascii="Times New Roman" w:hAnsi="Times New Roman" w:cs="Times New Roman"/>
                <w:i/>
                <w:sz w:val="16"/>
                <w:szCs w:val="16"/>
              </w:rPr>
              <w:t>(pentru fiecare</w:t>
            </w:r>
          </w:p>
          <w:p w14:paraId="0F28FEA8" w14:textId="77777777" w:rsidR="0042033A" w:rsidRPr="00A743B9" w:rsidRDefault="0042033A" w:rsidP="00444B55">
            <w:pPr>
              <w:pStyle w:val="ab"/>
              <w:ind w:left="-108" w:right="-108"/>
              <w:jc w:val="center"/>
            </w:pPr>
            <w:r w:rsidRPr="00A83672">
              <w:rPr>
                <w:rFonts w:ascii="Times New Roman" w:hAnsi="Times New Roman" w:cs="Times New Roman"/>
                <w:i/>
                <w:sz w:val="16"/>
                <w:szCs w:val="16"/>
              </w:rPr>
              <w:t>lot în parte)</w:t>
            </w:r>
          </w:p>
        </w:tc>
      </w:tr>
      <w:tr w:rsidR="0042033A" w:rsidRPr="00A743B9" w14:paraId="477B2040" w14:textId="77777777" w:rsidTr="0042033A">
        <w:trPr>
          <w:trHeight w:val="199"/>
        </w:trPr>
        <w:tc>
          <w:tcPr>
            <w:tcW w:w="427" w:type="dxa"/>
            <w:tcBorders>
              <w:top w:val="single" w:sz="4" w:space="0" w:color="auto"/>
              <w:left w:val="single" w:sz="4" w:space="0" w:color="auto"/>
              <w:bottom w:val="single" w:sz="4" w:space="0" w:color="auto"/>
              <w:right w:val="single" w:sz="4" w:space="0" w:color="auto"/>
            </w:tcBorders>
            <w:vAlign w:val="center"/>
          </w:tcPr>
          <w:p w14:paraId="43CC9B6A" w14:textId="77777777" w:rsidR="0042033A" w:rsidRPr="00A743B9" w:rsidRDefault="0042033A" w:rsidP="00444B55">
            <w:pPr>
              <w:pStyle w:val="ab"/>
              <w:ind w:left="-108" w:right="-107"/>
              <w:jc w:val="center"/>
              <w:rPr>
                <w:rFonts w:ascii="Times New Roman" w:hAnsi="Times New Roman" w:cs="Times New Roman"/>
              </w:rPr>
            </w:pPr>
            <w:r w:rsidRPr="00A743B9">
              <w:rPr>
                <w:rFonts w:ascii="Times New Roman" w:hAnsi="Times New Roman" w:cs="Times New Roman"/>
              </w:rPr>
              <w:t>1</w:t>
            </w:r>
          </w:p>
        </w:tc>
        <w:tc>
          <w:tcPr>
            <w:tcW w:w="709" w:type="dxa"/>
            <w:vMerge w:val="restart"/>
            <w:tcBorders>
              <w:top w:val="single" w:sz="4" w:space="0" w:color="auto"/>
              <w:left w:val="single" w:sz="4" w:space="0" w:color="auto"/>
              <w:right w:val="single" w:sz="4" w:space="0" w:color="auto"/>
            </w:tcBorders>
            <w:textDirection w:val="btLr"/>
            <w:vAlign w:val="center"/>
          </w:tcPr>
          <w:p w14:paraId="1B731B62" w14:textId="77777777" w:rsidR="0042033A" w:rsidRPr="00120A86" w:rsidRDefault="0042033A" w:rsidP="00444B55">
            <w:pPr>
              <w:pStyle w:val="ab"/>
              <w:jc w:val="center"/>
              <w:rPr>
                <w:rFonts w:ascii="Times New Roman" w:hAnsi="Times New Roman" w:cs="Times New Roman"/>
              </w:rPr>
            </w:pPr>
            <w:r w:rsidRPr="00120A86">
              <w:rPr>
                <w:rFonts w:ascii="Times New Roman" w:hAnsi="Times New Roman" w:cs="Times New Roman"/>
              </w:rPr>
              <w:t>15811100-7</w:t>
            </w:r>
          </w:p>
        </w:tc>
        <w:tc>
          <w:tcPr>
            <w:tcW w:w="1558" w:type="dxa"/>
            <w:tcBorders>
              <w:top w:val="single" w:sz="4" w:space="0" w:color="auto"/>
              <w:left w:val="single" w:sz="4" w:space="0" w:color="auto"/>
              <w:bottom w:val="single" w:sz="4" w:space="0" w:color="auto"/>
              <w:right w:val="single" w:sz="4" w:space="0" w:color="auto"/>
            </w:tcBorders>
            <w:vAlign w:val="center"/>
          </w:tcPr>
          <w:p w14:paraId="29EE4B54" w14:textId="77777777" w:rsidR="0042033A" w:rsidRPr="00885E79" w:rsidRDefault="0042033A" w:rsidP="00444B55">
            <w:pPr>
              <w:pStyle w:val="ab"/>
              <w:spacing w:after="100" w:afterAutospacing="1"/>
              <w:rPr>
                <w:rFonts w:ascii="Times New Roman" w:hAnsi="Times New Roman" w:cs="Times New Roman"/>
                <w:b/>
              </w:rPr>
            </w:pPr>
            <w:r w:rsidRPr="00885E79">
              <w:rPr>
                <w:rFonts w:ascii="Times New Roman" w:hAnsi="Times New Roman" w:cs="Times New Roman"/>
                <w:b/>
              </w:rPr>
              <w:t>P-1 Taraclia</w:t>
            </w:r>
          </w:p>
        </w:tc>
        <w:tc>
          <w:tcPr>
            <w:tcW w:w="1280" w:type="dxa"/>
            <w:tcBorders>
              <w:top w:val="single" w:sz="4" w:space="0" w:color="auto"/>
              <w:left w:val="single" w:sz="4" w:space="0" w:color="auto"/>
              <w:bottom w:val="single" w:sz="4" w:space="0" w:color="auto"/>
              <w:right w:val="single" w:sz="4" w:space="0" w:color="auto"/>
            </w:tcBorders>
            <w:vAlign w:val="center"/>
          </w:tcPr>
          <w:p w14:paraId="35CCAF5B" w14:textId="77777777" w:rsidR="0042033A" w:rsidRPr="00A743B9" w:rsidRDefault="0042033A" w:rsidP="00444B55">
            <w:pPr>
              <w:pStyle w:val="ab"/>
              <w:spacing w:after="100" w:afterAutospacing="1"/>
              <w:rPr>
                <w:rFonts w:ascii="Times New Roman" w:hAnsi="Times New Roman" w:cs="Times New Roman"/>
              </w:rPr>
            </w:pPr>
            <w:r w:rsidRPr="00A743B9">
              <w:rPr>
                <w:rFonts w:ascii="Times New Roman" w:hAnsi="Times New Roman" w:cs="Times New Roman"/>
              </w:rPr>
              <w:t>46 000 kg</w:t>
            </w:r>
          </w:p>
        </w:tc>
        <w:tc>
          <w:tcPr>
            <w:tcW w:w="4815" w:type="dxa"/>
            <w:vMerge w:val="restart"/>
            <w:tcBorders>
              <w:top w:val="single" w:sz="4" w:space="0" w:color="auto"/>
              <w:left w:val="single" w:sz="4" w:space="0" w:color="auto"/>
              <w:right w:val="single" w:sz="4" w:space="0" w:color="auto"/>
            </w:tcBorders>
            <w:vAlign w:val="center"/>
          </w:tcPr>
          <w:p w14:paraId="087007BC" w14:textId="77777777" w:rsidR="0042033A" w:rsidRPr="00A743B9" w:rsidRDefault="0042033A" w:rsidP="00444B55">
            <w:pPr>
              <w:pStyle w:val="ab"/>
              <w:jc w:val="both"/>
              <w:rPr>
                <w:rFonts w:ascii="Times New Roman" w:hAnsi="Times New Roman" w:cs="Times New Roman"/>
              </w:rPr>
            </w:pPr>
            <w:r w:rsidRPr="00A743B9">
              <w:rPr>
                <w:rFonts w:ascii="Times New Roman" w:hAnsi="Times New Roman" w:cs="Times New Roman"/>
              </w:rPr>
              <w:t xml:space="preserve">Pâine din făină de grâu de calitatea  II, dar nu mai mult de 70%, în amestec cu calitatea I. În ambalaj de 400 gr/buc. Conform cerințelor HG nr. 775/2007, HG nr. 520/2010, Legii nr. 279/2017. Termen de valabilitate minim 36 ore de la data livrării. </w:t>
            </w:r>
          </w:p>
          <w:p w14:paraId="4CE56A53" w14:textId="77777777" w:rsidR="0042033A" w:rsidRDefault="0042033A" w:rsidP="00444B55">
            <w:pPr>
              <w:pStyle w:val="ab"/>
              <w:jc w:val="both"/>
              <w:rPr>
                <w:rFonts w:ascii="Times New Roman" w:hAnsi="Times New Roman" w:cs="Times New Roman"/>
              </w:rPr>
            </w:pPr>
            <w:r w:rsidRPr="003E179F">
              <w:rPr>
                <w:rFonts w:ascii="Times New Roman" w:hAnsi="Times New Roman" w:cs="Times New Roman"/>
                <w:b/>
                <w:i/>
              </w:rPr>
              <w:t>Termen de livrare</w:t>
            </w:r>
            <w:r w:rsidRPr="00A743B9">
              <w:rPr>
                <w:rFonts w:ascii="Times New Roman" w:hAnsi="Times New Roman" w:cs="Times New Roman"/>
              </w:rPr>
              <w:t xml:space="preserve">: zilnic, în perioada 01.01.26 - 31.12.26, la solicitarea instituțiilor penitenciare și Centrului de instruire, în baza cererii remise prin poșta electronică de către persoanele responsabile. La livrare se va prezenta copia actului ce confirmă calitatea produselor, </w:t>
            </w:r>
            <w:r w:rsidRPr="00A743B9">
              <w:rPr>
                <w:rFonts w:ascii="Times New Roman" w:eastAsiaTheme="minorEastAsia" w:hAnsi="Times New Roman" w:cs="Times New Roman"/>
                <w:lang w:val="zh-CN"/>
              </w:rPr>
              <w:t xml:space="preserve">confirmat prin </w:t>
            </w:r>
            <w:r w:rsidRPr="00A743B9">
              <w:rPr>
                <w:rFonts w:ascii="Times New Roman" w:eastAsiaTheme="minorEastAsia" w:hAnsi="Times New Roman" w:cs="Times New Roman"/>
              </w:rPr>
              <w:t xml:space="preserve">semnătura și </w:t>
            </w:r>
            <w:r w:rsidRPr="00A743B9">
              <w:rPr>
                <w:rFonts w:ascii="Times New Roman" w:eastAsiaTheme="minorEastAsia" w:hAnsi="Times New Roman" w:cs="Times New Roman"/>
                <w:lang w:val="zh-CN"/>
              </w:rPr>
              <w:t>ștampila</w:t>
            </w:r>
            <w:r w:rsidRPr="00A743B9">
              <w:rPr>
                <w:rFonts w:ascii="Times New Roman" w:eastAsiaTheme="minorEastAsia" w:hAnsi="Times New Roman" w:cs="Times New Roman"/>
              </w:rPr>
              <w:t xml:space="preserve"> </w:t>
            </w:r>
            <w:r w:rsidRPr="00A743B9">
              <w:rPr>
                <w:rFonts w:ascii="Times New Roman" w:eastAsiaTheme="minorEastAsia" w:hAnsi="Times New Roman" w:cs="Times New Roman"/>
                <w:lang w:val="zh-CN"/>
              </w:rPr>
              <w:t>umedă</w:t>
            </w:r>
            <w:r w:rsidRPr="00A743B9">
              <w:rPr>
                <w:rFonts w:ascii="Times New Roman" w:eastAsiaTheme="minorEastAsia" w:hAnsi="Times New Roman" w:cs="Times New Roman"/>
              </w:rPr>
              <w:t xml:space="preserve"> sau semnat electronic</w:t>
            </w:r>
            <w:r w:rsidRPr="00A743B9">
              <w:rPr>
                <w:rFonts w:ascii="Times New Roman" w:eastAsiaTheme="minorEastAsia" w:hAnsi="Times New Roman" w:cs="Times New Roman"/>
                <w:lang w:val="zh-CN"/>
              </w:rPr>
              <w:t xml:space="preserve">.                                                                                                                                                                                                                                            </w:t>
            </w:r>
            <w:r w:rsidRPr="003E179F">
              <w:rPr>
                <w:rFonts w:ascii="Times New Roman" w:hAnsi="Times New Roman" w:cs="Times New Roman"/>
                <w:b/>
                <w:i/>
              </w:rPr>
              <w:t>Timpul de livrare</w:t>
            </w:r>
            <w:r w:rsidRPr="00A743B9">
              <w:rPr>
                <w:rFonts w:ascii="Times New Roman" w:hAnsi="Times New Roman" w:cs="Times New Roman"/>
              </w:rPr>
              <w:t>: luni – vineri, ora 8:00 - 16:30</w:t>
            </w:r>
            <w:r w:rsidRPr="0064268A">
              <w:rPr>
                <w:rFonts w:ascii="Times New Roman" w:hAnsi="Times New Roman" w:cs="Times New Roman"/>
              </w:rPr>
              <w:t>.</w:t>
            </w:r>
          </w:p>
          <w:p w14:paraId="182CC061" w14:textId="77777777" w:rsidR="0042033A" w:rsidRPr="00A743B9" w:rsidRDefault="0042033A" w:rsidP="00444B55">
            <w:pPr>
              <w:pStyle w:val="ab"/>
              <w:jc w:val="both"/>
              <w:rPr>
                <w:rFonts w:ascii="Times New Roman" w:hAnsi="Times New Roman" w:cs="Times New Roman"/>
                <w:noProof/>
              </w:rPr>
            </w:pPr>
            <w:r w:rsidRPr="0064268A">
              <w:rPr>
                <w:rFonts w:ascii="Times New Roman" w:hAnsi="Times New Roman" w:cs="Times New Roman"/>
                <w:b/>
                <w:bCs/>
                <w:i/>
                <w:iCs/>
              </w:rPr>
              <w:t>Locul Livrării</w:t>
            </w:r>
            <w:r>
              <w:rPr>
                <w:rFonts w:ascii="Times New Roman" w:hAnsi="Times New Roman" w:cs="Times New Roman"/>
              </w:rPr>
              <w:t>: Instituțiile penitenciare și Centrul de instruire.</w:t>
            </w:r>
          </w:p>
        </w:tc>
        <w:tc>
          <w:tcPr>
            <w:tcW w:w="1417" w:type="dxa"/>
            <w:tcBorders>
              <w:top w:val="single" w:sz="4" w:space="0" w:color="auto"/>
              <w:left w:val="single" w:sz="4" w:space="0" w:color="auto"/>
              <w:bottom w:val="single" w:sz="4" w:space="0" w:color="auto"/>
              <w:right w:val="single" w:sz="4" w:space="0" w:color="auto"/>
            </w:tcBorders>
            <w:vAlign w:val="center"/>
          </w:tcPr>
          <w:p w14:paraId="07DD14FF" w14:textId="77777777" w:rsidR="0042033A" w:rsidRPr="00A743B9" w:rsidRDefault="0042033A" w:rsidP="00444B55">
            <w:pPr>
              <w:pStyle w:val="ab"/>
              <w:rPr>
                <w:rFonts w:ascii="Times New Roman" w:hAnsi="Times New Roman" w:cs="Times New Roman"/>
              </w:rPr>
            </w:pPr>
            <w:r w:rsidRPr="00A743B9">
              <w:rPr>
                <w:rFonts w:ascii="Times New Roman" w:hAnsi="Times New Roman" w:cs="Times New Roman"/>
              </w:rPr>
              <w:t>368 000,00</w:t>
            </w:r>
          </w:p>
        </w:tc>
      </w:tr>
      <w:tr w:rsidR="0042033A" w:rsidRPr="00A743B9" w14:paraId="0BFEC5CC" w14:textId="77777777" w:rsidTr="0042033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59911822" w14:textId="77777777" w:rsidR="0042033A" w:rsidRPr="00A743B9" w:rsidRDefault="0042033A" w:rsidP="00444B55">
            <w:pPr>
              <w:pStyle w:val="ab"/>
              <w:ind w:left="-108" w:right="-107"/>
              <w:jc w:val="center"/>
              <w:rPr>
                <w:rFonts w:ascii="Times New Roman" w:hAnsi="Times New Roman" w:cs="Times New Roman"/>
              </w:rPr>
            </w:pPr>
            <w:r w:rsidRPr="00A743B9">
              <w:rPr>
                <w:rFonts w:ascii="Times New Roman" w:hAnsi="Times New Roman" w:cs="Times New Roman"/>
              </w:rPr>
              <w:t>2</w:t>
            </w:r>
          </w:p>
        </w:tc>
        <w:tc>
          <w:tcPr>
            <w:tcW w:w="709" w:type="dxa"/>
            <w:vMerge/>
            <w:tcBorders>
              <w:left w:val="single" w:sz="4" w:space="0" w:color="auto"/>
              <w:right w:val="single" w:sz="4" w:space="0" w:color="auto"/>
            </w:tcBorders>
            <w:vAlign w:val="center"/>
          </w:tcPr>
          <w:p w14:paraId="2E57A4DF" w14:textId="77777777" w:rsidR="0042033A" w:rsidRPr="00A743B9" w:rsidRDefault="0042033A" w:rsidP="00444B55">
            <w:pPr>
              <w:pStyle w:val="ab"/>
              <w:rPr>
                <w:rFonts w:ascii="Times New Roman" w:hAnsi="Times New Roman" w:cs="Times New Roman"/>
              </w:rPr>
            </w:pPr>
          </w:p>
        </w:tc>
        <w:tc>
          <w:tcPr>
            <w:tcW w:w="1558" w:type="dxa"/>
            <w:tcBorders>
              <w:top w:val="single" w:sz="4" w:space="0" w:color="auto"/>
              <w:left w:val="single" w:sz="4" w:space="0" w:color="auto"/>
              <w:bottom w:val="single" w:sz="4" w:space="0" w:color="auto"/>
              <w:right w:val="single" w:sz="4" w:space="0" w:color="auto"/>
            </w:tcBorders>
            <w:vAlign w:val="center"/>
          </w:tcPr>
          <w:p w14:paraId="735CD4A7" w14:textId="77777777" w:rsidR="0042033A" w:rsidRPr="00885E79" w:rsidRDefault="0042033A" w:rsidP="00444B55">
            <w:pPr>
              <w:pStyle w:val="ab"/>
              <w:spacing w:after="100" w:afterAutospacing="1"/>
              <w:rPr>
                <w:rFonts w:ascii="Times New Roman" w:hAnsi="Times New Roman" w:cs="Times New Roman"/>
                <w:b/>
              </w:rPr>
            </w:pPr>
            <w:r w:rsidRPr="00885E79">
              <w:rPr>
                <w:rFonts w:ascii="Times New Roman" w:hAnsi="Times New Roman" w:cs="Times New Roman"/>
                <w:b/>
              </w:rPr>
              <w:t>P-2 Lipcani</w:t>
            </w:r>
          </w:p>
        </w:tc>
        <w:tc>
          <w:tcPr>
            <w:tcW w:w="1280" w:type="dxa"/>
            <w:tcBorders>
              <w:top w:val="single" w:sz="4" w:space="0" w:color="auto"/>
              <w:left w:val="single" w:sz="4" w:space="0" w:color="auto"/>
              <w:bottom w:val="single" w:sz="4" w:space="0" w:color="auto"/>
              <w:right w:val="single" w:sz="4" w:space="0" w:color="auto"/>
            </w:tcBorders>
          </w:tcPr>
          <w:p w14:paraId="4B56FC1C" w14:textId="77777777" w:rsidR="0042033A" w:rsidRPr="00A743B9" w:rsidRDefault="0042033A" w:rsidP="00444B55">
            <w:pPr>
              <w:pStyle w:val="ab"/>
              <w:spacing w:after="100" w:afterAutospacing="1"/>
              <w:rPr>
                <w:rFonts w:ascii="Times New Roman" w:hAnsi="Times New Roman" w:cs="Times New Roman"/>
              </w:rPr>
            </w:pPr>
            <w:r w:rsidRPr="00A743B9">
              <w:rPr>
                <w:rFonts w:ascii="Times New Roman" w:hAnsi="Times New Roman" w:cs="Times New Roman"/>
              </w:rPr>
              <w:t>50 000 kg</w:t>
            </w:r>
          </w:p>
        </w:tc>
        <w:tc>
          <w:tcPr>
            <w:tcW w:w="4815" w:type="dxa"/>
            <w:vMerge/>
            <w:tcBorders>
              <w:left w:val="single" w:sz="4" w:space="0" w:color="auto"/>
              <w:right w:val="single" w:sz="4" w:space="0" w:color="auto"/>
            </w:tcBorders>
            <w:vAlign w:val="center"/>
          </w:tcPr>
          <w:p w14:paraId="6312984F" w14:textId="77777777" w:rsidR="0042033A" w:rsidRPr="00A743B9" w:rsidRDefault="0042033A" w:rsidP="00444B55">
            <w:pPr>
              <w:pStyle w:val="ab"/>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5B69FC3E" w14:textId="77777777" w:rsidR="0042033A" w:rsidRPr="00A743B9" w:rsidRDefault="0042033A" w:rsidP="00444B55">
            <w:pPr>
              <w:pStyle w:val="ab"/>
              <w:rPr>
                <w:rFonts w:ascii="Times New Roman" w:hAnsi="Times New Roman" w:cs="Times New Roman"/>
              </w:rPr>
            </w:pPr>
            <w:r w:rsidRPr="00A743B9">
              <w:rPr>
                <w:rFonts w:ascii="Times New Roman" w:hAnsi="Times New Roman" w:cs="Times New Roman"/>
              </w:rPr>
              <w:t>400 000,00</w:t>
            </w:r>
          </w:p>
        </w:tc>
      </w:tr>
      <w:tr w:rsidR="0042033A" w:rsidRPr="00A743B9" w14:paraId="4B8AF1EF" w14:textId="77777777" w:rsidTr="0042033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47F6CC78" w14:textId="77777777" w:rsidR="0042033A" w:rsidRPr="00A743B9" w:rsidRDefault="0042033A" w:rsidP="00444B55">
            <w:pPr>
              <w:pStyle w:val="ab"/>
              <w:ind w:left="-108" w:right="-107"/>
              <w:jc w:val="center"/>
              <w:rPr>
                <w:rFonts w:ascii="Times New Roman" w:hAnsi="Times New Roman" w:cs="Times New Roman"/>
              </w:rPr>
            </w:pPr>
            <w:r w:rsidRPr="00A743B9">
              <w:rPr>
                <w:rFonts w:ascii="Times New Roman" w:hAnsi="Times New Roman" w:cs="Times New Roman"/>
              </w:rPr>
              <w:t>3</w:t>
            </w:r>
          </w:p>
        </w:tc>
        <w:tc>
          <w:tcPr>
            <w:tcW w:w="709" w:type="dxa"/>
            <w:vMerge/>
            <w:tcBorders>
              <w:left w:val="single" w:sz="4" w:space="0" w:color="auto"/>
              <w:right w:val="single" w:sz="4" w:space="0" w:color="auto"/>
            </w:tcBorders>
            <w:vAlign w:val="center"/>
          </w:tcPr>
          <w:p w14:paraId="620EFB9F" w14:textId="77777777" w:rsidR="0042033A" w:rsidRPr="00A743B9" w:rsidRDefault="0042033A" w:rsidP="00444B55">
            <w:pPr>
              <w:pStyle w:val="ab"/>
              <w:rPr>
                <w:rFonts w:ascii="Times New Roman" w:hAnsi="Times New Roman" w:cs="Times New Roman"/>
              </w:rPr>
            </w:pPr>
          </w:p>
        </w:tc>
        <w:tc>
          <w:tcPr>
            <w:tcW w:w="1558" w:type="dxa"/>
            <w:tcBorders>
              <w:top w:val="single" w:sz="4" w:space="0" w:color="auto"/>
              <w:left w:val="single" w:sz="4" w:space="0" w:color="auto"/>
              <w:bottom w:val="single" w:sz="4" w:space="0" w:color="auto"/>
              <w:right w:val="single" w:sz="4" w:space="0" w:color="auto"/>
            </w:tcBorders>
            <w:vAlign w:val="center"/>
          </w:tcPr>
          <w:p w14:paraId="73D7EF68" w14:textId="77777777" w:rsidR="0042033A" w:rsidRPr="00885E79" w:rsidRDefault="0042033A" w:rsidP="00444B55">
            <w:pPr>
              <w:pStyle w:val="ab"/>
              <w:spacing w:after="100" w:afterAutospacing="1"/>
              <w:rPr>
                <w:rFonts w:ascii="Times New Roman" w:hAnsi="Times New Roman" w:cs="Times New Roman"/>
                <w:b/>
              </w:rPr>
            </w:pPr>
            <w:r w:rsidRPr="00885E79">
              <w:rPr>
                <w:rFonts w:ascii="Times New Roman" w:hAnsi="Times New Roman" w:cs="Times New Roman"/>
                <w:b/>
              </w:rPr>
              <w:t>P-3 Leova</w:t>
            </w:r>
          </w:p>
        </w:tc>
        <w:tc>
          <w:tcPr>
            <w:tcW w:w="1280" w:type="dxa"/>
            <w:tcBorders>
              <w:top w:val="single" w:sz="4" w:space="0" w:color="auto"/>
              <w:left w:val="single" w:sz="4" w:space="0" w:color="auto"/>
              <w:bottom w:val="single" w:sz="4" w:space="0" w:color="auto"/>
              <w:right w:val="single" w:sz="4" w:space="0" w:color="auto"/>
            </w:tcBorders>
          </w:tcPr>
          <w:p w14:paraId="3E085128" w14:textId="77777777" w:rsidR="0042033A" w:rsidRPr="00A743B9" w:rsidRDefault="0042033A" w:rsidP="00444B55">
            <w:pPr>
              <w:pStyle w:val="ab"/>
              <w:spacing w:after="100" w:afterAutospacing="1"/>
              <w:rPr>
                <w:rFonts w:ascii="Times New Roman" w:hAnsi="Times New Roman" w:cs="Times New Roman"/>
              </w:rPr>
            </w:pPr>
            <w:r w:rsidRPr="00A743B9">
              <w:rPr>
                <w:rFonts w:ascii="Times New Roman" w:hAnsi="Times New Roman" w:cs="Times New Roman"/>
              </w:rPr>
              <w:t>52 000 kg</w:t>
            </w:r>
          </w:p>
        </w:tc>
        <w:tc>
          <w:tcPr>
            <w:tcW w:w="4815" w:type="dxa"/>
            <w:vMerge/>
            <w:tcBorders>
              <w:left w:val="single" w:sz="4" w:space="0" w:color="auto"/>
              <w:right w:val="single" w:sz="4" w:space="0" w:color="auto"/>
            </w:tcBorders>
            <w:vAlign w:val="center"/>
          </w:tcPr>
          <w:p w14:paraId="601E466B" w14:textId="77777777" w:rsidR="0042033A" w:rsidRPr="00A743B9" w:rsidRDefault="0042033A" w:rsidP="00444B55">
            <w:pPr>
              <w:pStyle w:val="ab"/>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04805D60" w14:textId="77777777" w:rsidR="0042033A" w:rsidRPr="00A743B9" w:rsidRDefault="0042033A" w:rsidP="00444B55">
            <w:pPr>
              <w:pStyle w:val="ab"/>
              <w:rPr>
                <w:rFonts w:ascii="Times New Roman" w:hAnsi="Times New Roman" w:cs="Times New Roman"/>
              </w:rPr>
            </w:pPr>
            <w:r w:rsidRPr="00A743B9">
              <w:rPr>
                <w:rFonts w:ascii="Times New Roman" w:hAnsi="Times New Roman" w:cs="Times New Roman"/>
              </w:rPr>
              <w:t>416 000,00</w:t>
            </w:r>
          </w:p>
        </w:tc>
      </w:tr>
      <w:tr w:rsidR="0042033A" w:rsidRPr="00A743B9" w14:paraId="3570CAB8" w14:textId="77777777" w:rsidTr="0042033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2C70314C" w14:textId="77777777" w:rsidR="0042033A" w:rsidRPr="00A743B9" w:rsidRDefault="0042033A" w:rsidP="00444B55">
            <w:pPr>
              <w:pStyle w:val="ab"/>
              <w:ind w:left="-108" w:right="-107"/>
              <w:jc w:val="center"/>
              <w:rPr>
                <w:rFonts w:ascii="Times New Roman" w:hAnsi="Times New Roman" w:cs="Times New Roman"/>
              </w:rPr>
            </w:pPr>
            <w:r w:rsidRPr="00A743B9">
              <w:rPr>
                <w:rFonts w:ascii="Times New Roman" w:hAnsi="Times New Roman" w:cs="Times New Roman"/>
              </w:rPr>
              <w:t>4</w:t>
            </w:r>
          </w:p>
        </w:tc>
        <w:tc>
          <w:tcPr>
            <w:tcW w:w="709" w:type="dxa"/>
            <w:vMerge/>
            <w:tcBorders>
              <w:left w:val="single" w:sz="4" w:space="0" w:color="auto"/>
              <w:right w:val="single" w:sz="4" w:space="0" w:color="auto"/>
            </w:tcBorders>
            <w:vAlign w:val="center"/>
          </w:tcPr>
          <w:p w14:paraId="671FF16C" w14:textId="77777777" w:rsidR="0042033A" w:rsidRPr="00A743B9" w:rsidRDefault="0042033A" w:rsidP="00444B55">
            <w:pPr>
              <w:pStyle w:val="ab"/>
              <w:rPr>
                <w:rFonts w:ascii="Times New Roman" w:hAnsi="Times New Roman" w:cs="Times New Roman"/>
              </w:rPr>
            </w:pPr>
          </w:p>
        </w:tc>
        <w:tc>
          <w:tcPr>
            <w:tcW w:w="1558" w:type="dxa"/>
            <w:tcBorders>
              <w:top w:val="single" w:sz="4" w:space="0" w:color="auto"/>
              <w:left w:val="single" w:sz="4" w:space="0" w:color="auto"/>
              <w:bottom w:val="single" w:sz="4" w:space="0" w:color="auto"/>
              <w:right w:val="single" w:sz="4" w:space="0" w:color="auto"/>
            </w:tcBorders>
            <w:vAlign w:val="center"/>
          </w:tcPr>
          <w:p w14:paraId="4F7D9AA5" w14:textId="77777777" w:rsidR="0042033A" w:rsidRPr="00885E79" w:rsidRDefault="0042033A" w:rsidP="00444B55">
            <w:pPr>
              <w:pStyle w:val="ab"/>
              <w:spacing w:after="100" w:afterAutospacing="1"/>
              <w:rPr>
                <w:rFonts w:ascii="Times New Roman" w:hAnsi="Times New Roman" w:cs="Times New Roman"/>
                <w:b/>
              </w:rPr>
            </w:pPr>
            <w:r w:rsidRPr="00885E79">
              <w:rPr>
                <w:rFonts w:ascii="Times New Roman" w:hAnsi="Times New Roman" w:cs="Times New Roman"/>
                <w:b/>
              </w:rPr>
              <w:t>P-4 Cricova</w:t>
            </w:r>
          </w:p>
        </w:tc>
        <w:tc>
          <w:tcPr>
            <w:tcW w:w="1280" w:type="dxa"/>
            <w:tcBorders>
              <w:top w:val="single" w:sz="4" w:space="0" w:color="auto"/>
              <w:left w:val="single" w:sz="4" w:space="0" w:color="auto"/>
              <w:bottom w:val="single" w:sz="4" w:space="0" w:color="auto"/>
              <w:right w:val="single" w:sz="4" w:space="0" w:color="auto"/>
            </w:tcBorders>
          </w:tcPr>
          <w:p w14:paraId="20A280B0" w14:textId="77777777" w:rsidR="0042033A" w:rsidRPr="00A743B9" w:rsidRDefault="0042033A" w:rsidP="00444B55">
            <w:pPr>
              <w:pStyle w:val="ab"/>
              <w:spacing w:after="100" w:afterAutospacing="1"/>
              <w:rPr>
                <w:rFonts w:ascii="Times New Roman" w:hAnsi="Times New Roman" w:cs="Times New Roman"/>
              </w:rPr>
            </w:pPr>
            <w:r w:rsidRPr="00A743B9">
              <w:rPr>
                <w:rFonts w:ascii="Times New Roman" w:hAnsi="Times New Roman" w:cs="Times New Roman"/>
              </w:rPr>
              <w:t>98 000 kg</w:t>
            </w:r>
          </w:p>
        </w:tc>
        <w:tc>
          <w:tcPr>
            <w:tcW w:w="4815" w:type="dxa"/>
            <w:vMerge/>
            <w:tcBorders>
              <w:left w:val="single" w:sz="4" w:space="0" w:color="auto"/>
              <w:right w:val="single" w:sz="4" w:space="0" w:color="auto"/>
            </w:tcBorders>
            <w:vAlign w:val="center"/>
          </w:tcPr>
          <w:p w14:paraId="152FA420" w14:textId="77777777" w:rsidR="0042033A" w:rsidRPr="00A743B9" w:rsidRDefault="0042033A" w:rsidP="00444B55">
            <w:pPr>
              <w:pStyle w:val="ab"/>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5FB81E57" w14:textId="77777777" w:rsidR="0042033A" w:rsidRPr="00A743B9" w:rsidRDefault="0042033A" w:rsidP="00444B55">
            <w:pPr>
              <w:pStyle w:val="ab"/>
              <w:rPr>
                <w:rFonts w:ascii="Times New Roman" w:hAnsi="Times New Roman" w:cs="Times New Roman"/>
              </w:rPr>
            </w:pPr>
            <w:r w:rsidRPr="00A743B9">
              <w:rPr>
                <w:rFonts w:ascii="Times New Roman" w:hAnsi="Times New Roman" w:cs="Times New Roman"/>
              </w:rPr>
              <w:t>784 000,00</w:t>
            </w:r>
          </w:p>
        </w:tc>
      </w:tr>
      <w:tr w:rsidR="0042033A" w:rsidRPr="00A743B9" w14:paraId="01655D74" w14:textId="77777777" w:rsidTr="0042033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431DC9E3" w14:textId="77777777" w:rsidR="0042033A" w:rsidRPr="00A743B9" w:rsidRDefault="0042033A" w:rsidP="00444B55">
            <w:pPr>
              <w:pStyle w:val="ab"/>
              <w:ind w:left="-108" w:right="-107"/>
              <w:jc w:val="center"/>
              <w:rPr>
                <w:rFonts w:ascii="Times New Roman" w:hAnsi="Times New Roman" w:cs="Times New Roman"/>
              </w:rPr>
            </w:pPr>
            <w:r w:rsidRPr="00A743B9">
              <w:rPr>
                <w:rFonts w:ascii="Times New Roman" w:hAnsi="Times New Roman" w:cs="Times New Roman"/>
              </w:rPr>
              <w:t>5</w:t>
            </w:r>
          </w:p>
        </w:tc>
        <w:tc>
          <w:tcPr>
            <w:tcW w:w="709" w:type="dxa"/>
            <w:vMerge/>
            <w:tcBorders>
              <w:left w:val="single" w:sz="4" w:space="0" w:color="auto"/>
              <w:right w:val="single" w:sz="4" w:space="0" w:color="auto"/>
            </w:tcBorders>
            <w:vAlign w:val="center"/>
          </w:tcPr>
          <w:p w14:paraId="68D6E985" w14:textId="77777777" w:rsidR="0042033A" w:rsidRPr="00A743B9" w:rsidRDefault="0042033A" w:rsidP="00444B55">
            <w:pPr>
              <w:pStyle w:val="ab"/>
              <w:rPr>
                <w:rFonts w:ascii="Times New Roman" w:hAnsi="Times New Roman" w:cs="Times New Roman"/>
              </w:rPr>
            </w:pPr>
          </w:p>
        </w:tc>
        <w:tc>
          <w:tcPr>
            <w:tcW w:w="1558" w:type="dxa"/>
            <w:tcBorders>
              <w:top w:val="single" w:sz="4" w:space="0" w:color="auto"/>
              <w:left w:val="single" w:sz="4" w:space="0" w:color="auto"/>
              <w:bottom w:val="single" w:sz="4" w:space="0" w:color="auto"/>
              <w:right w:val="single" w:sz="4" w:space="0" w:color="auto"/>
            </w:tcBorders>
            <w:vAlign w:val="center"/>
          </w:tcPr>
          <w:p w14:paraId="17C98E47" w14:textId="77777777" w:rsidR="0042033A" w:rsidRPr="00885E79" w:rsidRDefault="0042033A" w:rsidP="00444B55">
            <w:pPr>
              <w:pStyle w:val="ab"/>
              <w:spacing w:after="100" w:afterAutospacing="1"/>
              <w:rPr>
                <w:rFonts w:ascii="Times New Roman" w:hAnsi="Times New Roman" w:cs="Times New Roman"/>
                <w:b/>
              </w:rPr>
            </w:pPr>
            <w:r w:rsidRPr="00885E79">
              <w:rPr>
                <w:rFonts w:ascii="Times New Roman" w:hAnsi="Times New Roman" w:cs="Times New Roman"/>
                <w:b/>
              </w:rPr>
              <w:t>P-5 Cahul</w:t>
            </w:r>
          </w:p>
        </w:tc>
        <w:tc>
          <w:tcPr>
            <w:tcW w:w="1280" w:type="dxa"/>
            <w:tcBorders>
              <w:top w:val="single" w:sz="4" w:space="0" w:color="auto"/>
              <w:left w:val="single" w:sz="4" w:space="0" w:color="auto"/>
              <w:bottom w:val="single" w:sz="4" w:space="0" w:color="auto"/>
              <w:right w:val="single" w:sz="4" w:space="0" w:color="auto"/>
            </w:tcBorders>
          </w:tcPr>
          <w:p w14:paraId="2A63F00B" w14:textId="77777777" w:rsidR="0042033A" w:rsidRPr="00A743B9" w:rsidRDefault="0042033A" w:rsidP="00444B55">
            <w:pPr>
              <w:pStyle w:val="ab"/>
              <w:spacing w:after="100" w:afterAutospacing="1"/>
              <w:rPr>
                <w:rFonts w:ascii="Times New Roman" w:hAnsi="Times New Roman" w:cs="Times New Roman"/>
              </w:rPr>
            </w:pPr>
            <w:r w:rsidRPr="00A743B9">
              <w:rPr>
                <w:rFonts w:ascii="Times New Roman" w:hAnsi="Times New Roman" w:cs="Times New Roman"/>
              </w:rPr>
              <w:t>21 000 kg</w:t>
            </w:r>
          </w:p>
        </w:tc>
        <w:tc>
          <w:tcPr>
            <w:tcW w:w="4815" w:type="dxa"/>
            <w:vMerge/>
            <w:tcBorders>
              <w:left w:val="single" w:sz="4" w:space="0" w:color="auto"/>
              <w:right w:val="single" w:sz="4" w:space="0" w:color="auto"/>
            </w:tcBorders>
            <w:vAlign w:val="center"/>
          </w:tcPr>
          <w:p w14:paraId="56FC9CF4" w14:textId="77777777" w:rsidR="0042033A" w:rsidRPr="00A743B9" w:rsidRDefault="0042033A" w:rsidP="00444B55">
            <w:pPr>
              <w:pStyle w:val="ab"/>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341E1701" w14:textId="77777777" w:rsidR="0042033A" w:rsidRPr="00A743B9" w:rsidRDefault="0042033A" w:rsidP="00444B55">
            <w:pPr>
              <w:pStyle w:val="ab"/>
              <w:rPr>
                <w:rFonts w:ascii="Times New Roman" w:hAnsi="Times New Roman" w:cs="Times New Roman"/>
              </w:rPr>
            </w:pPr>
            <w:r w:rsidRPr="00A743B9">
              <w:rPr>
                <w:rFonts w:ascii="Times New Roman" w:hAnsi="Times New Roman" w:cs="Times New Roman"/>
              </w:rPr>
              <w:t>168 000,00</w:t>
            </w:r>
          </w:p>
        </w:tc>
      </w:tr>
      <w:tr w:rsidR="0042033A" w:rsidRPr="00A743B9" w14:paraId="3006F368" w14:textId="77777777" w:rsidTr="0042033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28BEE7AF" w14:textId="77777777" w:rsidR="0042033A" w:rsidRPr="00A743B9" w:rsidRDefault="0042033A" w:rsidP="00444B55">
            <w:pPr>
              <w:pStyle w:val="ab"/>
              <w:ind w:left="-108" w:right="-107"/>
              <w:jc w:val="center"/>
              <w:rPr>
                <w:rFonts w:ascii="Times New Roman" w:hAnsi="Times New Roman" w:cs="Times New Roman"/>
              </w:rPr>
            </w:pPr>
            <w:r w:rsidRPr="00A743B9">
              <w:rPr>
                <w:rFonts w:ascii="Times New Roman" w:hAnsi="Times New Roman" w:cs="Times New Roman"/>
              </w:rPr>
              <w:t>6</w:t>
            </w:r>
          </w:p>
        </w:tc>
        <w:tc>
          <w:tcPr>
            <w:tcW w:w="709" w:type="dxa"/>
            <w:vMerge/>
            <w:tcBorders>
              <w:left w:val="single" w:sz="4" w:space="0" w:color="auto"/>
              <w:right w:val="single" w:sz="4" w:space="0" w:color="auto"/>
            </w:tcBorders>
            <w:vAlign w:val="center"/>
          </w:tcPr>
          <w:p w14:paraId="3ECAF56C" w14:textId="77777777" w:rsidR="0042033A" w:rsidRPr="00A743B9" w:rsidRDefault="0042033A" w:rsidP="00444B55">
            <w:pPr>
              <w:pStyle w:val="ab"/>
              <w:rPr>
                <w:rFonts w:ascii="Times New Roman" w:hAnsi="Times New Roman" w:cs="Times New Roman"/>
              </w:rPr>
            </w:pPr>
          </w:p>
        </w:tc>
        <w:tc>
          <w:tcPr>
            <w:tcW w:w="1558" w:type="dxa"/>
            <w:tcBorders>
              <w:top w:val="single" w:sz="4" w:space="0" w:color="auto"/>
              <w:left w:val="single" w:sz="4" w:space="0" w:color="auto"/>
              <w:bottom w:val="single" w:sz="4" w:space="0" w:color="auto"/>
              <w:right w:val="single" w:sz="4" w:space="0" w:color="auto"/>
            </w:tcBorders>
            <w:vAlign w:val="center"/>
          </w:tcPr>
          <w:p w14:paraId="0B361534" w14:textId="77777777" w:rsidR="0042033A" w:rsidRPr="00885E79" w:rsidRDefault="0042033A" w:rsidP="00444B55">
            <w:pPr>
              <w:pStyle w:val="ab"/>
              <w:spacing w:after="100" w:afterAutospacing="1"/>
              <w:rPr>
                <w:rFonts w:ascii="Times New Roman" w:hAnsi="Times New Roman" w:cs="Times New Roman"/>
                <w:b/>
              </w:rPr>
            </w:pPr>
            <w:r w:rsidRPr="00885E79">
              <w:rPr>
                <w:rFonts w:ascii="Times New Roman" w:hAnsi="Times New Roman" w:cs="Times New Roman"/>
                <w:b/>
              </w:rPr>
              <w:t>P-6 Soroca</w:t>
            </w:r>
          </w:p>
        </w:tc>
        <w:tc>
          <w:tcPr>
            <w:tcW w:w="1280" w:type="dxa"/>
            <w:tcBorders>
              <w:top w:val="single" w:sz="4" w:space="0" w:color="auto"/>
              <w:left w:val="single" w:sz="4" w:space="0" w:color="auto"/>
              <w:bottom w:val="single" w:sz="4" w:space="0" w:color="auto"/>
              <w:right w:val="single" w:sz="4" w:space="0" w:color="auto"/>
            </w:tcBorders>
          </w:tcPr>
          <w:p w14:paraId="34D82955" w14:textId="77777777" w:rsidR="0042033A" w:rsidRPr="00A743B9" w:rsidRDefault="0042033A" w:rsidP="00444B55">
            <w:pPr>
              <w:pStyle w:val="ab"/>
              <w:spacing w:after="100" w:afterAutospacing="1"/>
              <w:rPr>
                <w:rFonts w:ascii="Times New Roman" w:hAnsi="Times New Roman" w:cs="Times New Roman"/>
              </w:rPr>
            </w:pPr>
            <w:r w:rsidRPr="00A743B9">
              <w:rPr>
                <w:rFonts w:ascii="Times New Roman" w:hAnsi="Times New Roman" w:cs="Times New Roman"/>
              </w:rPr>
              <w:t>110 000 kg</w:t>
            </w:r>
          </w:p>
        </w:tc>
        <w:tc>
          <w:tcPr>
            <w:tcW w:w="4815" w:type="dxa"/>
            <w:vMerge/>
            <w:tcBorders>
              <w:left w:val="single" w:sz="4" w:space="0" w:color="auto"/>
              <w:right w:val="single" w:sz="4" w:space="0" w:color="auto"/>
            </w:tcBorders>
            <w:vAlign w:val="center"/>
          </w:tcPr>
          <w:p w14:paraId="63B6799E" w14:textId="77777777" w:rsidR="0042033A" w:rsidRPr="00A743B9" w:rsidRDefault="0042033A" w:rsidP="00444B55">
            <w:pPr>
              <w:pStyle w:val="ab"/>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6A649722" w14:textId="77777777" w:rsidR="0042033A" w:rsidRPr="00A743B9" w:rsidRDefault="0042033A" w:rsidP="00444B55">
            <w:pPr>
              <w:pStyle w:val="ab"/>
              <w:rPr>
                <w:rFonts w:ascii="Times New Roman" w:hAnsi="Times New Roman" w:cs="Times New Roman"/>
              </w:rPr>
            </w:pPr>
            <w:r w:rsidRPr="00A743B9">
              <w:rPr>
                <w:rFonts w:ascii="Times New Roman" w:hAnsi="Times New Roman" w:cs="Times New Roman"/>
              </w:rPr>
              <w:t>880 000,00</w:t>
            </w:r>
          </w:p>
        </w:tc>
      </w:tr>
      <w:tr w:rsidR="0042033A" w:rsidRPr="00A743B9" w14:paraId="5E8BA048" w14:textId="77777777" w:rsidTr="0042033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15B4A085" w14:textId="77777777" w:rsidR="0042033A" w:rsidRPr="00A743B9" w:rsidRDefault="0042033A" w:rsidP="00444B55">
            <w:pPr>
              <w:pStyle w:val="ab"/>
              <w:ind w:left="-108" w:right="-107"/>
              <w:jc w:val="center"/>
              <w:rPr>
                <w:rFonts w:ascii="Times New Roman" w:hAnsi="Times New Roman" w:cs="Times New Roman"/>
              </w:rPr>
            </w:pPr>
            <w:r w:rsidRPr="00A743B9">
              <w:rPr>
                <w:rFonts w:ascii="Times New Roman" w:hAnsi="Times New Roman" w:cs="Times New Roman"/>
              </w:rPr>
              <w:t>7</w:t>
            </w:r>
          </w:p>
        </w:tc>
        <w:tc>
          <w:tcPr>
            <w:tcW w:w="709" w:type="dxa"/>
            <w:vMerge/>
            <w:tcBorders>
              <w:left w:val="single" w:sz="4" w:space="0" w:color="auto"/>
              <w:right w:val="single" w:sz="4" w:space="0" w:color="auto"/>
            </w:tcBorders>
            <w:vAlign w:val="center"/>
          </w:tcPr>
          <w:p w14:paraId="4D7EC996" w14:textId="77777777" w:rsidR="0042033A" w:rsidRPr="00A743B9" w:rsidRDefault="0042033A" w:rsidP="00444B55">
            <w:pPr>
              <w:pStyle w:val="ab"/>
              <w:rPr>
                <w:rFonts w:ascii="Times New Roman" w:hAnsi="Times New Roman" w:cs="Times New Roman"/>
              </w:rPr>
            </w:pPr>
          </w:p>
        </w:tc>
        <w:tc>
          <w:tcPr>
            <w:tcW w:w="1558" w:type="dxa"/>
            <w:tcBorders>
              <w:top w:val="single" w:sz="4" w:space="0" w:color="auto"/>
              <w:left w:val="single" w:sz="4" w:space="0" w:color="auto"/>
              <w:bottom w:val="single" w:sz="4" w:space="0" w:color="auto"/>
              <w:right w:val="single" w:sz="4" w:space="0" w:color="auto"/>
            </w:tcBorders>
            <w:vAlign w:val="center"/>
          </w:tcPr>
          <w:p w14:paraId="14084CF9" w14:textId="77777777" w:rsidR="0042033A" w:rsidRPr="00885E79" w:rsidRDefault="0042033A" w:rsidP="00444B55">
            <w:pPr>
              <w:pStyle w:val="ab"/>
              <w:spacing w:after="100" w:afterAutospacing="1"/>
              <w:rPr>
                <w:rFonts w:ascii="Times New Roman" w:hAnsi="Times New Roman" w:cs="Times New Roman"/>
                <w:b/>
              </w:rPr>
            </w:pPr>
            <w:r w:rsidRPr="00885E79">
              <w:rPr>
                <w:rFonts w:ascii="Times New Roman" w:hAnsi="Times New Roman" w:cs="Times New Roman"/>
                <w:b/>
              </w:rPr>
              <w:t>P-7 Rusca</w:t>
            </w:r>
          </w:p>
        </w:tc>
        <w:tc>
          <w:tcPr>
            <w:tcW w:w="1280" w:type="dxa"/>
            <w:tcBorders>
              <w:top w:val="single" w:sz="4" w:space="0" w:color="auto"/>
              <w:left w:val="single" w:sz="4" w:space="0" w:color="auto"/>
              <w:bottom w:val="single" w:sz="4" w:space="0" w:color="auto"/>
              <w:right w:val="single" w:sz="4" w:space="0" w:color="auto"/>
            </w:tcBorders>
          </w:tcPr>
          <w:p w14:paraId="1D7D98E4" w14:textId="77777777" w:rsidR="0042033A" w:rsidRPr="00A743B9" w:rsidRDefault="0042033A" w:rsidP="00444B55">
            <w:pPr>
              <w:pStyle w:val="ab"/>
              <w:spacing w:after="100" w:afterAutospacing="1"/>
              <w:rPr>
                <w:rFonts w:ascii="Times New Roman" w:hAnsi="Times New Roman" w:cs="Times New Roman"/>
              </w:rPr>
            </w:pPr>
            <w:r w:rsidRPr="00A743B9">
              <w:rPr>
                <w:rFonts w:ascii="Times New Roman" w:hAnsi="Times New Roman" w:cs="Times New Roman"/>
              </w:rPr>
              <w:t>35 000 kg</w:t>
            </w:r>
          </w:p>
        </w:tc>
        <w:tc>
          <w:tcPr>
            <w:tcW w:w="4815" w:type="dxa"/>
            <w:vMerge/>
            <w:tcBorders>
              <w:left w:val="single" w:sz="4" w:space="0" w:color="auto"/>
              <w:right w:val="single" w:sz="4" w:space="0" w:color="auto"/>
            </w:tcBorders>
            <w:vAlign w:val="center"/>
          </w:tcPr>
          <w:p w14:paraId="765F31A6" w14:textId="77777777" w:rsidR="0042033A" w:rsidRPr="00A743B9" w:rsidRDefault="0042033A" w:rsidP="00444B55">
            <w:pPr>
              <w:pStyle w:val="ab"/>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3D00B0CE" w14:textId="77777777" w:rsidR="0042033A" w:rsidRPr="00A743B9" w:rsidRDefault="0042033A" w:rsidP="00444B55">
            <w:pPr>
              <w:pStyle w:val="ab"/>
              <w:rPr>
                <w:rFonts w:ascii="Times New Roman" w:hAnsi="Times New Roman" w:cs="Times New Roman"/>
              </w:rPr>
            </w:pPr>
            <w:r w:rsidRPr="00A743B9">
              <w:rPr>
                <w:rFonts w:ascii="Times New Roman" w:hAnsi="Times New Roman" w:cs="Times New Roman"/>
              </w:rPr>
              <w:t>280 000,00</w:t>
            </w:r>
          </w:p>
        </w:tc>
      </w:tr>
      <w:tr w:rsidR="0042033A" w:rsidRPr="00A743B9" w14:paraId="575D2919" w14:textId="77777777" w:rsidTr="0042033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2D90D501" w14:textId="77777777" w:rsidR="0042033A" w:rsidRPr="00A743B9" w:rsidRDefault="0042033A" w:rsidP="00444B55">
            <w:pPr>
              <w:pStyle w:val="ab"/>
              <w:ind w:left="-108" w:right="-107"/>
              <w:jc w:val="center"/>
              <w:rPr>
                <w:rFonts w:ascii="Times New Roman" w:hAnsi="Times New Roman" w:cs="Times New Roman"/>
              </w:rPr>
            </w:pPr>
            <w:r w:rsidRPr="00A743B9">
              <w:rPr>
                <w:rFonts w:ascii="Times New Roman" w:hAnsi="Times New Roman" w:cs="Times New Roman"/>
              </w:rPr>
              <w:t>8</w:t>
            </w:r>
          </w:p>
        </w:tc>
        <w:tc>
          <w:tcPr>
            <w:tcW w:w="709" w:type="dxa"/>
            <w:vMerge/>
            <w:tcBorders>
              <w:left w:val="single" w:sz="4" w:space="0" w:color="auto"/>
              <w:right w:val="single" w:sz="4" w:space="0" w:color="auto"/>
            </w:tcBorders>
            <w:vAlign w:val="center"/>
          </w:tcPr>
          <w:p w14:paraId="284861F4" w14:textId="77777777" w:rsidR="0042033A" w:rsidRPr="00A743B9" w:rsidRDefault="0042033A" w:rsidP="00444B55">
            <w:pPr>
              <w:pStyle w:val="ab"/>
              <w:rPr>
                <w:rFonts w:ascii="Times New Roman" w:hAnsi="Times New Roman" w:cs="Times New Roman"/>
              </w:rPr>
            </w:pPr>
          </w:p>
        </w:tc>
        <w:tc>
          <w:tcPr>
            <w:tcW w:w="1558" w:type="dxa"/>
            <w:tcBorders>
              <w:top w:val="single" w:sz="4" w:space="0" w:color="auto"/>
              <w:left w:val="single" w:sz="4" w:space="0" w:color="auto"/>
              <w:bottom w:val="single" w:sz="4" w:space="0" w:color="auto"/>
              <w:right w:val="single" w:sz="4" w:space="0" w:color="auto"/>
            </w:tcBorders>
            <w:vAlign w:val="center"/>
          </w:tcPr>
          <w:p w14:paraId="7BE29844" w14:textId="77777777" w:rsidR="0042033A" w:rsidRPr="00885E79" w:rsidRDefault="0042033A" w:rsidP="00444B55">
            <w:pPr>
              <w:pStyle w:val="ab"/>
              <w:spacing w:after="100" w:afterAutospacing="1"/>
              <w:rPr>
                <w:rFonts w:ascii="Times New Roman" w:hAnsi="Times New Roman" w:cs="Times New Roman"/>
                <w:b/>
              </w:rPr>
            </w:pPr>
            <w:r w:rsidRPr="00885E79">
              <w:rPr>
                <w:rFonts w:ascii="Times New Roman" w:hAnsi="Times New Roman" w:cs="Times New Roman"/>
                <w:b/>
              </w:rPr>
              <w:t>P-9 Pruncul</w:t>
            </w:r>
          </w:p>
        </w:tc>
        <w:tc>
          <w:tcPr>
            <w:tcW w:w="1280" w:type="dxa"/>
            <w:tcBorders>
              <w:top w:val="single" w:sz="4" w:space="0" w:color="auto"/>
              <w:left w:val="single" w:sz="4" w:space="0" w:color="auto"/>
              <w:bottom w:val="single" w:sz="4" w:space="0" w:color="auto"/>
              <w:right w:val="single" w:sz="4" w:space="0" w:color="auto"/>
            </w:tcBorders>
          </w:tcPr>
          <w:p w14:paraId="3EF8659C" w14:textId="77777777" w:rsidR="0042033A" w:rsidRPr="00A743B9" w:rsidRDefault="0042033A" w:rsidP="00444B55">
            <w:pPr>
              <w:pStyle w:val="ab"/>
              <w:spacing w:after="100" w:afterAutospacing="1"/>
              <w:rPr>
                <w:rFonts w:ascii="Times New Roman" w:hAnsi="Times New Roman" w:cs="Times New Roman"/>
              </w:rPr>
            </w:pPr>
            <w:r w:rsidRPr="00A743B9">
              <w:rPr>
                <w:rFonts w:ascii="Times New Roman" w:hAnsi="Times New Roman" w:cs="Times New Roman"/>
              </w:rPr>
              <w:t>63 000 kg</w:t>
            </w:r>
          </w:p>
        </w:tc>
        <w:tc>
          <w:tcPr>
            <w:tcW w:w="4815" w:type="dxa"/>
            <w:vMerge/>
            <w:tcBorders>
              <w:left w:val="single" w:sz="4" w:space="0" w:color="auto"/>
              <w:right w:val="single" w:sz="4" w:space="0" w:color="auto"/>
            </w:tcBorders>
            <w:vAlign w:val="center"/>
          </w:tcPr>
          <w:p w14:paraId="5A5EE3B8" w14:textId="77777777" w:rsidR="0042033A" w:rsidRPr="00A743B9" w:rsidRDefault="0042033A" w:rsidP="00444B55">
            <w:pPr>
              <w:pStyle w:val="ab"/>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0552DFB7" w14:textId="77777777" w:rsidR="0042033A" w:rsidRPr="00A743B9" w:rsidRDefault="0042033A" w:rsidP="00444B55">
            <w:pPr>
              <w:pStyle w:val="ab"/>
              <w:rPr>
                <w:rFonts w:ascii="Times New Roman" w:hAnsi="Times New Roman" w:cs="Times New Roman"/>
              </w:rPr>
            </w:pPr>
            <w:r w:rsidRPr="00A743B9">
              <w:rPr>
                <w:rFonts w:ascii="Times New Roman" w:hAnsi="Times New Roman" w:cs="Times New Roman"/>
              </w:rPr>
              <w:t>504 000,00</w:t>
            </w:r>
          </w:p>
        </w:tc>
      </w:tr>
      <w:tr w:rsidR="0042033A" w:rsidRPr="00A743B9" w14:paraId="04E30A34" w14:textId="77777777" w:rsidTr="0042033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2BFE9813" w14:textId="77777777" w:rsidR="0042033A" w:rsidRPr="00A743B9" w:rsidRDefault="0042033A" w:rsidP="00444B55">
            <w:pPr>
              <w:pStyle w:val="ab"/>
              <w:ind w:left="-108" w:right="-107"/>
              <w:jc w:val="center"/>
              <w:rPr>
                <w:rFonts w:ascii="Times New Roman" w:hAnsi="Times New Roman" w:cs="Times New Roman"/>
              </w:rPr>
            </w:pPr>
            <w:r w:rsidRPr="00A743B9">
              <w:rPr>
                <w:rFonts w:ascii="Times New Roman" w:hAnsi="Times New Roman" w:cs="Times New Roman"/>
              </w:rPr>
              <w:t>9</w:t>
            </w:r>
          </w:p>
        </w:tc>
        <w:tc>
          <w:tcPr>
            <w:tcW w:w="709" w:type="dxa"/>
            <w:vMerge/>
            <w:tcBorders>
              <w:left w:val="single" w:sz="4" w:space="0" w:color="auto"/>
              <w:right w:val="single" w:sz="4" w:space="0" w:color="auto"/>
            </w:tcBorders>
            <w:vAlign w:val="center"/>
          </w:tcPr>
          <w:p w14:paraId="611CCB45" w14:textId="77777777" w:rsidR="0042033A" w:rsidRPr="00A743B9" w:rsidRDefault="0042033A" w:rsidP="00444B55">
            <w:pPr>
              <w:pStyle w:val="ab"/>
              <w:rPr>
                <w:rFonts w:ascii="Times New Roman" w:hAnsi="Times New Roman" w:cs="Times New Roman"/>
              </w:rPr>
            </w:pPr>
          </w:p>
        </w:tc>
        <w:tc>
          <w:tcPr>
            <w:tcW w:w="1558" w:type="dxa"/>
            <w:tcBorders>
              <w:top w:val="single" w:sz="4" w:space="0" w:color="auto"/>
              <w:left w:val="single" w:sz="4" w:space="0" w:color="auto"/>
              <w:bottom w:val="single" w:sz="4" w:space="0" w:color="auto"/>
              <w:right w:val="single" w:sz="4" w:space="0" w:color="auto"/>
            </w:tcBorders>
            <w:vAlign w:val="center"/>
          </w:tcPr>
          <w:p w14:paraId="28AF0304" w14:textId="77777777" w:rsidR="0042033A" w:rsidRPr="00885E79" w:rsidRDefault="0042033A" w:rsidP="00444B55">
            <w:pPr>
              <w:pStyle w:val="ab"/>
              <w:spacing w:after="100" w:afterAutospacing="1"/>
              <w:rPr>
                <w:rFonts w:ascii="Times New Roman" w:hAnsi="Times New Roman" w:cs="Times New Roman"/>
                <w:b/>
              </w:rPr>
            </w:pPr>
            <w:r w:rsidRPr="00885E79">
              <w:rPr>
                <w:rFonts w:ascii="Times New Roman" w:hAnsi="Times New Roman" w:cs="Times New Roman"/>
                <w:b/>
              </w:rPr>
              <w:t>P-10 Goian</w:t>
            </w:r>
          </w:p>
        </w:tc>
        <w:tc>
          <w:tcPr>
            <w:tcW w:w="1280" w:type="dxa"/>
            <w:tcBorders>
              <w:top w:val="single" w:sz="4" w:space="0" w:color="auto"/>
              <w:left w:val="single" w:sz="4" w:space="0" w:color="auto"/>
              <w:bottom w:val="single" w:sz="4" w:space="0" w:color="auto"/>
              <w:right w:val="single" w:sz="4" w:space="0" w:color="auto"/>
            </w:tcBorders>
          </w:tcPr>
          <w:p w14:paraId="5D1367F9" w14:textId="77777777" w:rsidR="0042033A" w:rsidRPr="00A743B9" w:rsidRDefault="0042033A" w:rsidP="00444B55">
            <w:pPr>
              <w:pStyle w:val="ab"/>
              <w:spacing w:after="100" w:afterAutospacing="1"/>
              <w:rPr>
                <w:rFonts w:ascii="Times New Roman" w:hAnsi="Times New Roman" w:cs="Times New Roman"/>
              </w:rPr>
            </w:pPr>
            <w:r w:rsidRPr="00A743B9">
              <w:rPr>
                <w:rFonts w:ascii="Times New Roman" w:hAnsi="Times New Roman" w:cs="Times New Roman"/>
              </w:rPr>
              <w:t>10 700 kg</w:t>
            </w:r>
          </w:p>
        </w:tc>
        <w:tc>
          <w:tcPr>
            <w:tcW w:w="4815" w:type="dxa"/>
            <w:vMerge/>
            <w:tcBorders>
              <w:left w:val="single" w:sz="4" w:space="0" w:color="auto"/>
              <w:right w:val="single" w:sz="4" w:space="0" w:color="auto"/>
            </w:tcBorders>
            <w:vAlign w:val="center"/>
          </w:tcPr>
          <w:p w14:paraId="4C88AC26" w14:textId="77777777" w:rsidR="0042033A" w:rsidRPr="00A743B9" w:rsidRDefault="0042033A" w:rsidP="00444B55">
            <w:pPr>
              <w:pStyle w:val="ab"/>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32410ED7" w14:textId="77777777" w:rsidR="0042033A" w:rsidRPr="00A743B9" w:rsidRDefault="0042033A" w:rsidP="00444B55">
            <w:pPr>
              <w:pStyle w:val="ab"/>
              <w:rPr>
                <w:rFonts w:ascii="Times New Roman" w:hAnsi="Times New Roman" w:cs="Times New Roman"/>
              </w:rPr>
            </w:pPr>
            <w:r w:rsidRPr="00A743B9">
              <w:rPr>
                <w:rFonts w:ascii="Times New Roman" w:hAnsi="Times New Roman" w:cs="Times New Roman"/>
              </w:rPr>
              <w:t>85 600,00</w:t>
            </w:r>
          </w:p>
        </w:tc>
      </w:tr>
      <w:tr w:rsidR="0042033A" w:rsidRPr="00A743B9" w14:paraId="2D96F7C9" w14:textId="77777777" w:rsidTr="0042033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150B13EE" w14:textId="77777777" w:rsidR="0042033A" w:rsidRPr="00A743B9" w:rsidRDefault="0042033A" w:rsidP="00444B55">
            <w:pPr>
              <w:pStyle w:val="ab"/>
              <w:ind w:left="-108" w:right="-107"/>
              <w:jc w:val="center"/>
              <w:rPr>
                <w:rFonts w:ascii="Times New Roman" w:hAnsi="Times New Roman" w:cs="Times New Roman"/>
              </w:rPr>
            </w:pPr>
            <w:r w:rsidRPr="00A743B9">
              <w:rPr>
                <w:rFonts w:ascii="Times New Roman" w:hAnsi="Times New Roman" w:cs="Times New Roman"/>
              </w:rPr>
              <w:t>10</w:t>
            </w:r>
          </w:p>
        </w:tc>
        <w:tc>
          <w:tcPr>
            <w:tcW w:w="709" w:type="dxa"/>
            <w:vMerge/>
            <w:tcBorders>
              <w:left w:val="single" w:sz="4" w:space="0" w:color="auto"/>
              <w:right w:val="single" w:sz="4" w:space="0" w:color="auto"/>
            </w:tcBorders>
            <w:vAlign w:val="center"/>
          </w:tcPr>
          <w:p w14:paraId="65085D49" w14:textId="77777777" w:rsidR="0042033A" w:rsidRPr="00A743B9" w:rsidRDefault="0042033A" w:rsidP="00444B55">
            <w:pPr>
              <w:pStyle w:val="ab"/>
              <w:rPr>
                <w:rFonts w:ascii="Times New Roman" w:hAnsi="Times New Roman" w:cs="Times New Roman"/>
              </w:rPr>
            </w:pPr>
          </w:p>
        </w:tc>
        <w:tc>
          <w:tcPr>
            <w:tcW w:w="1558" w:type="dxa"/>
            <w:tcBorders>
              <w:top w:val="single" w:sz="4" w:space="0" w:color="auto"/>
              <w:left w:val="single" w:sz="4" w:space="0" w:color="auto"/>
              <w:bottom w:val="single" w:sz="4" w:space="0" w:color="auto"/>
              <w:right w:val="single" w:sz="4" w:space="0" w:color="auto"/>
            </w:tcBorders>
            <w:vAlign w:val="center"/>
          </w:tcPr>
          <w:p w14:paraId="0CEFB2D5" w14:textId="77777777" w:rsidR="0042033A" w:rsidRPr="00885E79" w:rsidRDefault="0042033A" w:rsidP="00444B55">
            <w:pPr>
              <w:pStyle w:val="ab"/>
              <w:spacing w:after="100" w:afterAutospacing="1"/>
              <w:rPr>
                <w:rFonts w:ascii="Times New Roman" w:hAnsi="Times New Roman" w:cs="Times New Roman"/>
                <w:b/>
              </w:rPr>
            </w:pPr>
            <w:r w:rsidRPr="00885E79">
              <w:rPr>
                <w:rFonts w:ascii="Times New Roman" w:hAnsi="Times New Roman" w:cs="Times New Roman"/>
                <w:b/>
              </w:rPr>
              <w:t>P-11 Bălți</w:t>
            </w:r>
          </w:p>
        </w:tc>
        <w:tc>
          <w:tcPr>
            <w:tcW w:w="1280" w:type="dxa"/>
            <w:tcBorders>
              <w:top w:val="single" w:sz="4" w:space="0" w:color="auto"/>
              <w:left w:val="single" w:sz="4" w:space="0" w:color="auto"/>
              <w:bottom w:val="single" w:sz="4" w:space="0" w:color="auto"/>
              <w:right w:val="single" w:sz="4" w:space="0" w:color="auto"/>
            </w:tcBorders>
          </w:tcPr>
          <w:p w14:paraId="62AC4BC6" w14:textId="77777777" w:rsidR="0042033A" w:rsidRPr="00A743B9" w:rsidRDefault="0042033A" w:rsidP="00444B55">
            <w:pPr>
              <w:pStyle w:val="ab"/>
              <w:spacing w:after="100" w:afterAutospacing="1"/>
              <w:rPr>
                <w:rFonts w:ascii="Times New Roman" w:hAnsi="Times New Roman" w:cs="Times New Roman"/>
              </w:rPr>
            </w:pPr>
            <w:r w:rsidRPr="00A743B9">
              <w:rPr>
                <w:rFonts w:ascii="Times New Roman" w:hAnsi="Times New Roman" w:cs="Times New Roman"/>
              </w:rPr>
              <w:t>51 000 kg</w:t>
            </w:r>
          </w:p>
        </w:tc>
        <w:tc>
          <w:tcPr>
            <w:tcW w:w="4815" w:type="dxa"/>
            <w:vMerge/>
            <w:tcBorders>
              <w:left w:val="single" w:sz="4" w:space="0" w:color="auto"/>
              <w:right w:val="single" w:sz="4" w:space="0" w:color="auto"/>
            </w:tcBorders>
            <w:vAlign w:val="center"/>
          </w:tcPr>
          <w:p w14:paraId="06E3E631" w14:textId="77777777" w:rsidR="0042033A" w:rsidRPr="00A743B9" w:rsidRDefault="0042033A" w:rsidP="00444B55">
            <w:pPr>
              <w:pStyle w:val="ab"/>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7002918E" w14:textId="77777777" w:rsidR="0042033A" w:rsidRPr="00A743B9" w:rsidRDefault="0042033A" w:rsidP="00444B55">
            <w:pPr>
              <w:pStyle w:val="ab"/>
              <w:rPr>
                <w:rFonts w:ascii="Times New Roman" w:hAnsi="Times New Roman" w:cs="Times New Roman"/>
              </w:rPr>
            </w:pPr>
            <w:r w:rsidRPr="00A743B9">
              <w:rPr>
                <w:rFonts w:ascii="Times New Roman" w:hAnsi="Times New Roman" w:cs="Times New Roman"/>
              </w:rPr>
              <w:t>408 000,00</w:t>
            </w:r>
          </w:p>
        </w:tc>
      </w:tr>
      <w:tr w:rsidR="0042033A" w:rsidRPr="00A743B9" w14:paraId="21645D35" w14:textId="77777777" w:rsidTr="0042033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13ACB5F6" w14:textId="77777777" w:rsidR="0042033A" w:rsidRPr="00A743B9" w:rsidRDefault="0042033A" w:rsidP="00444B55">
            <w:pPr>
              <w:pStyle w:val="ab"/>
              <w:ind w:left="-108" w:right="-107"/>
              <w:jc w:val="center"/>
              <w:rPr>
                <w:rFonts w:ascii="Times New Roman" w:hAnsi="Times New Roman" w:cs="Times New Roman"/>
              </w:rPr>
            </w:pPr>
            <w:r w:rsidRPr="00A743B9">
              <w:rPr>
                <w:rFonts w:ascii="Times New Roman" w:hAnsi="Times New Roman" w:cs="Times New Roman"/>
              </w:rPr>
              <w:t>11</w:t>
            </w:r>
          </w:p>
        </w:tc>
        <w:tc>
          <w:tcPr>
            <w:tcW w:w="709" w:type="dxa"/>
            <w:vMerge/>
            <w:tcBorders>
              <w:left w:val="single" w:sz="4" w:space="0" w:color="auto"/>
              <w:right w:val="single" w:sz="4" w:space="0" w:color="auto"/>
            </w:tcBorders>
            <w:vAlign w:val="center"/>
          </w:tcPr>
          <w:p w14:paraId="63CD4CF9" w14:textId="77777777" w:rsidR="0042033A" w:rsidRPr="00A743B9" w:rsidRDefault="0042033A" w:rsidP="00444B55">
            <w:pPr>
              <w:pStyle w:val="ab"/>
              <w:rPr>
                <w:rFonts w:ascii="Times New Roman" w:hAnsi="Times New Roman" w:cs="Times New Roman"/>
              </w:rPr>
            </w:pPr>
          </w:p>
        </w:tc>
        <w:tc>
          <w:tcPr>
            <w:tcW w:w="1558" w:type="dxa"/>
            <w:tcBorders>
              <w:top w:val="single" w:sz="4" w:space="0" w:color="auto"/>
              <w:left w:val="single" w:sz="4" w:space="0" w:color="auto"/>
              <w:bottom w:val="single" w:sz="4" w:space="0" w:color="auto"/>
              <w:right w:val="single" w:sz="4" w:space="0" w:color="auto"/>
            </w:tcBorders>
            <w:vAlign w:val="center"/>
          </w:tcPr>
          <w:p w14:paraId="560EC58C" w14:textId="77777777" w:rsidR="0042033A" w:rsidRPr="00885E79" w:rsidRDefault="0042033A" w:rsidP="00444B55">
            <w:pPr>
              <w:pStyle w:val="ab"/>
              <w:spacing w:after="100" w:afterAutospacing="1"/>
              <w:rPr>
                <w:rFonts w:ascii="Times New Roman" w:hAnsi="Times New Roman" w:cs="Times New Roman"/>
                <w:b/>
              </w:rPr>
            </w:pPr>
            <w:r w:rsidRPr="00885E79">
              <w:rPr>
                <w:rFonts w:ascii="Times New Roman" w:hAnsi="Times New Roman" w:cs="Times New Roman"/>
                <w:b/>
              </w:rPr>
              <w:t>P-13 Chișinău</w:t>
            </w:r>
          </w:p>
        </w:tc>
        <w:tc>
          <w:tcPr>
            <w:tcW w:w="1280" w:type="dxa"/>
            <w:tcBorders>
              <w:top w:val="single" w:sz="4" w:space="0" w:color="auto"/>
              <w:left w:val="single" w:sz="4" w:space="0" w:color="auto"/>
              <w:bottom w:val="single" w:sz="4" w:space="0" w:color="auto"/>
              <w:right w:val="single" w:sz="4" w:space="0" w:color="auto"/>
            </w:tcBorders>
          </w:tcPr>
          <w:p w14:paraId="0FBD6494" w14:textId="77777777" w:rsidR="0042033A" w:rsidRPr="00A743B9" w:rsidRDefault="0042033A" w:rsidP="00444B55">
            <w:pPr>
              <w:pStyle w:val="ab"/>
              <w:spacing w:after="100" w:afterAutospacing="1"/>
              <w:rPr>
                <w:rFonts w:ascii="Times New Roman" w:hAnsi="Times New Roman" w:cs="Times New Roman"/>
              </w:rPr>
            </w:pPr>
            <w:r w:rsidRPr="00A743B9">
              <w:rPr>
                <w:rFonts w:ascii="Times New Roman" w:hAnsi="Times New Roman" w:cs="Times New Roman"/>
              </w:rPr>
              <w:t>130 000 kg</w:t>
            </w:r>
          </w:p>
        </w:tc>
        <w:tc>
          <w:tcPr>
            <w:tcW w:w="4815" w:type="dxa"/>
            <w:vMerge/>
            <w:tcBorders>
              <w:left w:val="single" w:sz="4" w:space="0" w:color="auto"/>
              <w:right w:val="single" w:sz="4" w:space="0" w:color="auto"/>
            </w:tcBorders>
            <w:vAlign w:val="center"/>
          </w:tcPr>
          <w:p w14:paraId="6FC837A3" w14:textId="77777777" w:rsidR="0042033A" w:rsidRPr="00A743B9" w:rsidRDefault="0042033A" w:rsidP="00444B55">
            <w:pPr>
              <w:pStyle w:val="ab"/>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6F0B590E" w14:textId="77777777" w:rsidR="0042033A" w:rsidRPr="00A743B9" w:rsidRDefault="0042033A" w:rsidP="00444B55">
            <w:pPr>
              <w:pStyle w:val="ab"/>
              <w:rPr>
                <w:rFonts w:ascii="Times New Roman" w:hAnsi="Times New Roman" w:cs="Times New Roman"/>
              </w:rPr>
            </w:pPr>
            <w:r w:rsidRPr="00A743B9">
              <w:rPr>
                <w:rFonts w:ascii="Times New Roman" w:hAnsi="Times New Roman" w:cs="Times New Roman"/>
              </w:rPr>
              <w:t>1 040 000,00</w:t>
            </w:r>
          </w:p>
        </w:tc>
      </w:tr>
      <w:tr w:rsidR="0042033A" w:rsidRPr="00A743B9" w14:paraId="3554CD2A" w14:textId="77777777" w:rsidTr="0042033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22587C1E" w14:textId="77777777" w:rsidR="0042033A" w:rsidRPr="00A743B9" w:rsidRDefault="0042033A" w:rsidP="00444B55">
            <w:pPr>
              <w:pStyle w:val="ab"/>
              <w:ind w:left="-108" w:right="-107"/>
              <w:jc w:val="center"/>
              <w:rPr>
                <w:rFonts w:ascii="Times New Roman" w:hAnsi="Times New Roman" w:cs="Times New Roman"/>
              </w:rPr>
            </w:pPr>
            <w:r w:rsidRPr="00A743B9">
              <w:rPr>
                <w:rFonts w:ascii="Times New Roman" w:hAnsi="Times New Roman" w:cs="Times New Roman"/>
              </w:rPr>
              <w:t>12</w:t>
            </w:r>
          </w:p>
        </w:tc>
        <w:tc>
          <w:tcPr>
            <w:tcW w:w="709" w:type="dxa"/>
            <w:vMerge/>
            <w:tcBorders>
              <w:left w:val="single" w:sz="4" w:space="0" w:color="auto"/>
              <w:right w:val="single" w:sz="4" w:space="0" w:color="auto"/>
            </w:tcBorders>
            <w:vAlign w:val="center"/>
          </w:tcPr>
          <w:p w14:paraId="379E57C7" w14:textId="77777777" w:rsidR="0042033A" w:rsidRPr="00A743B9" w:rsidRDefault="0042033A" w:rsidP="00444B55">
            <w:pPr>
              <w:pStyle w:val="ab"/>
              <w:rPr>
                <w:rFonts w:ascii="Times New Roman" w:hAnsi="Times New Roman" w:cs="Times New Roman"/>
              </w:rPr>
            </w:pPr>
          </w:p>
        </w:tc>
        <w:tc>
          <w:tcPr>
            <w:tcW w:w="1558" w:type="dxa"/>
            <w:tcBorders>
              <w:top w:val="single" w:sz="4" w:space="0" w:color="auto"/>
              <w:left w:val="single" w:sz="4" w:space="0" w:color="auto"/>
              <w:bottom w:val="single" w:sz="4" w:space="0" w:color="auto"/>
              <w:right w:val="single" w:sz="4" w:space="0" w:color="auto"/>
            </w:tcBorders>
            <w:vAlign w:val="center"/>
          </w:tcPr>
          <w:p w14:paraId="509A2EB4" w14:textId="77777777" w:rsidR="0042033A" w:rsidRPr="00885E79" w:rsidRDefault="0042033A" w:rsidP="00444B55">
            <w:pPr>
              <w:pStyle w:val="ab"/>
              <w:spacing w:after="100" w:afterAutospacing="1"/>
              <w:rPr>
                <w:rFonts w:ascii="Times New Roman" w:hAnsi="Times New Roman" w:cs="Times New Roman"/>
                <w:b/>
              </w:rPr>
            </w:pPr>
            <w:r w:rsidRPr="00885E79">
              <w:rPr>
                <w:rFonts w:ascii="Times New Roman" w:hAnsi="Times New Roman" w:cs="Times New Roman"/>
                <w:b/>
              </w:rPr>
              <w:t>P-15 Cricova</w:t>
            </w:r>
          </w:p>
        </w:tc>
        <w:tc>
          <w:tcPr>
            <w:tcW w:w="1280" w:type="dxa"/>
            <w:tcBorders>
              <w:top w:val="single" w:sz="4" w:space="0" w:color="auto"/>
              <w:left w:val="single" w:sz="4" w:space="0" w:color="auto"/>
              <w:bottom w:val="single" w:sz="4" w:space="0" w:color="auto"/>
              <w:right w:val="single" w:sz="4" w:space="0" w:color="auto"/>
            </w:tcBorders>
          </w:tcPr>
          <w:p w14:paraId="45FE9F2F" w14:textId="77777777" w:rsidR="0042033A" w:rsidRPr="00A743B9" w:rsidRDefault="0042033A" w:rsidP="00444B55">
            <w:pPr>
              <w:pStyle w:val="ab"/>
              <w:spacing w:after="100" w:afterAutospacing="1"/>
              <w:rPr>
                <w:rFonts w:ascii="Times New Roman" w:hAnsi="Times New Roman" w:cs="Times New Roman"/>
              </w:rPr>
            </w:pPr>
            <w:r w:rsidRPr="00A743B9">
              <w:rPr>
                <w:rFonts w:ascii="Times New Roman" w:hAnsi="Times New Roman" w:cs="Times New Roman"/>
              </w:rPr>
              <w:t>58 000 kg</w:t>
            </w:r>
          </w:p>
        </w:tc>
        <w:tc>
          <w:tcPr>
            <w:tcW w:w="4815" w:type="dxa"/>
            <w:vMerge/>
            <w:tcBorders>
              <w:left w:val="single" w:sz="4" w:space="0" w:color="auto"/>
              <w:right w:val="single" w:sz="4" w:space="0" w:color="auto"/>
            </w:tcBorders>
            <w:vAlign w:val="center"/>
          </w:tcPr>
          <w:p w14:paraId="542DA836" w14:textId="77777777" w:rsidR="0042033A" w:rsidRPr="00A743B9" w:rsidRDefault="0042033A" w:rsidP="00444B55">
            <w:pPr>
              <w:pStyle w:val="ab"/>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769B0D29" w14:textId="77777777" w:rsidR="0042033A" w:rsidRPr="00A743B9" w:rsidRDefault="0042033A" w:rsidP="00444B55">
            <w:pPr>
              <w:pStyle w:val="ab"/>
              <w:rPr>
                <w:rFonts w:ascii="Times New Roman" w:hAnsi="Times New Roman" w:cs="Times New Roman"/>
              </w:rPr>
            </w:pPr>
            <w:r w:rsidRPr="00A743B9">
              <w:rPr>
                <w:rFonts w:ascii="Times New Roman" w:hAnsi="Times New Roman" w:cs="Times New Roman"/>
              </w:rPr>
              <w:t>464 000,00</w:t>
            </w:r>
          </w:p>
        </w:tc>
      </w:tr>
      <w:tr w:rsidR="0042033A" w:rsidRPr="00A743B9" w14:paraId="0BBB07ED" w14:textId="77777777" w:rsidTr="0042033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114F940F" w14:textId="77777777" w:rsidR="0042033A" w:rsidRPr="00A743B9" w:rsidRDefault="0042033A" w:rsidP="00444B55">
            <w:pPr>
              <w:pStyle w:val="ab"/>
              <w:ind w:left="-108" w:right="-107"/>
              <w:jc w:val="center"/>
              <w:rPr>
                <w:rFonts w:ascii="Times New Roman" w:hAnsi="Times New Roman" w:cs="Times New Roman"/>
              </w:rPr>
            </w:pPr>
            <w:r w:rsidRPr="00A743B9">
              <w:rPr>
                <w:rFonts w:ascii="Times New Roman" w:hAnsi="Times New Roman" w:cs="Times New Roman"/>
              </w:rPr>
              <w:t>13</w:t>
            </w:r>
          </w:p>
        </w:tc>
        <w:tc>
          <w:tcPr>
            <w:tcW w:w="709" w:type="dxa"/>
            <w:vMerge/>
            <w:tcBorders>
              <w:left w:val="single" w:sz="4" w:space="0" w:color="auto"/>
              <w:right w:val="single" w:sz="4" w:space="0" w:color="auto"/>
            </w:tcBorders>
            <w:vAlign w:val="center"/>
          </w:tcPr>
          <w:p w14:paraId="34EFC816" w14:textId="77777777" w:rsidR="0042033A" w:rsidRPr="00A743B9" w:rsidRDefault="0042033A" w:rsidP="00444B55">
            <w:pPr>
              <w:pStyle w:val="ab"/>
              <w:rPr>
                <w:rFonts w:ascii="Times New Roman" w:hAnsi="Times New Roman" w:cs="Times New Roman"/>
              </w:rPr>
            </w:pPr>
          </w:p>
        </w:tc>
        <w:tc>
          <w:tcPr>
            <w:tcW w:w="1558" w:type="dxa"/>
            <w:tcBorders>
              <w:top w:val="single" w:sz="4" w:space="0" w:color="auto"/>
              <w:left w:val="single" w:sz="4" w:space="0" w:color="auto"/>
              <w:bottom w:val="single" w:sz="4" w:space="0" w:color="auto"/>
              <w:right w:val="single" w:sz="4" w:space="0" w:color="auto"/>
            </w:tcBorders>
            <w:vAlign w:val="center"/>
          </w:tcPr>
          <w:p w14:paraId="6DDBB627" w14:textId="77777777" w:rsidR="0042033A" w:rsidRPr="00885E79" w:rsidRDefault="0042033A" w:rsidP="00444B55">
            <w:pPr>
              <w:pStyle w:val="ab"/>
              <w:spacing w:after="100" w:afterAutospacing="1"/>
              <w:rPr>
                <w:rFonts w:ascii="Times New Roman" w:hAnsi="Times New Roman" w:cs="Times New Roman"/>
                <w:b/>
              </w:rPr>
            </w:pPr>
            <w:r w:rsidRPr="00885E79">
              <w:rPr>
                <w:rFonts w:ascii="Times New Roman" w:hAnsi="Times New Roman" w:cs="Times New Roman"/>
                <w:b/>
              </w:rPr>
              <w:t>P-16 Pruncul</w:t>
            </w:r>
          </w:p>
        </w:tc>
        <w:tc>
          <w:tcPr>
            <w:tcW w:w="1280" w:type="dxa"/>
            <w:tcBorders>
              <w:top w:val="single" w:sz="4" w:space="0" w:color="auto"/>
              <w:left w:val="single" w:sz="4" w:space="0" w:color="auto"/>
              <w:bottom w:val="single" w:sz="4" w:space="0" w:color="auto"/>
              <w:right w:val="single" w:sz="4" w:space="0" w:color="auto"/>
            </w:tcBorders>
          </w:tcPr>
          <w:p w14:paraId="20E7DEEC" w14:textId="77777777" w:rsidR="0042033A" w:rsidRPr="00A743B9" w:rsidRDefault="0042033A" w:rsidP="00444B55">
            <w:pPr>
              <w:pStyle w:val="ab"/>
              <w:spacing w:after="100" w:afterAutospacing="1"/>
              <w:rPr>
                <w:rFonts w:ascii="Times New Roman" w:hAnsi="Times New Roman" w:cs="Times New Roman"/>
              </w:rPr>
            </w:pPr>
            <w:r w:rsidRPr="00A743B9">
              <w:rPr>
                <w:rFonts w:ascii="Times New Roman" w:hAnsi="Times New Roman" w:cs="Times New Roman"/>
              </w:rPr>
              <w:t>18 000 kg</w:t>
            </w:r>
          </w:p>
        </w:tc>
        <w:tc>
          <w:tcPr>
            <w:tcW w:w="4815" w:type="dxa"/>
            <w:vMerge/>
            <w:tcBorders>
              <w:left w:val="single" w:sz="4" w:space="0" w:color="auto"/>
              <w:right w:val="single" w:sz="4" w:space="0" w:color="auto"/>
            </w:tcBorders>
            <w:vAlign w:val="center"/>
          </w:tcPr>
          <w:p w14:paraId="7A5FB4CF" w14:textId="77777777" w:rsidR="0042033A" w:rsidRPr="00A743B9" w:rsidRDefault="0042033A" w:rsidP="00444B55">
            <w:pPr>
              <w:pStyle w:val="ab"/>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44A8686D" w14:textId="77777777" w:rsidR="0042033A" w:rsidRPr="00A743B9" w:rsidRDefault="0042033A" w:rsidP="00444B55">
            <w:pPr>
              <w:pStyle w:val="ab"/>
              <w:rPr>
                <w:rFonts w:ascii="Times New Roman" w:hAnsi="Times New Roman" w:cs="Times New Roman"/>
              </w:rPr>
            </w:pPr>
            <w:r w:rsidRPr="00A743B9">
              <w:rPr>
                <w:rFonts w:ascii="Times New Roman" w:hAnsi="Times New Roman" w:cs="Times New Roman"/>
              </w:rPr>
              <w:t>144 000,00</w:t>
            </w:r>
          </w:p>
        </w:tc>
      </w:tr>
      <w:tr w:rsidR="0042033A" w:rsidRPr="00A743B9" w14:paraId="2C1AA4AD" w14:textId="77777777" w:rsidTr="0042033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212BB8E9" w14:textId="77777777" w:rsidR="0042033A" w:rsidRPr="00A743B9" w:rsidRDefault="0042033A" w:rsidP="00444B55">
            <w:pPr>
              <w:pStyle w:val="ab"/>
              <w:ind w:left="-108" w:right="-107"/>
              <w:jc w:val="center"/>
              <w:rPr>
                <w:rFonts w:ascii="Times New Roman" w:hAnsi="Times New Roman" w:cs="Times New Roman"/>
              </w:rPr>
            </w:pPr>
            <w:r w:rsidRPr="00A743B9">
              <w:rPr>
                <w:rFonts w:ascii="Times New Roman" w:hAnsi="Times New Roman" w:cs="Times New Roman"/>
              </w:rPr>
              <w:t>14</w:t>
            </w:r>
          </w:p>
        </w:tc>
        <w:tc>
          <w:tcPr>
            <w:tcW w:w="709" w:type="dxa"/>
            <w:vMerge/>
            <w:tcBorders>
              <w:left w:val="single" w:sz="4" w:space="0" w:color="auto"/>
              <w:right w:val="single" w:sz="4" w:space="0" w:color="auto"/>
            </w:tcBorders>
            <w:vAlign w:val="center"/>
          </w:tcPr>
          <w:p w14:paraId="256183C2" w14:textId="77777777" w:rsidR="0042033A" w:rsidRPr="00A743B9" w:rsidRDefault="0042033A" w:rsidP="00444B55">
            <w:pPr>
              <w:pStyle w:val="ab"/>
              <w:rPr>
                <w:rFonts w:ascii="Times New Roman" w:hAnsi="Times New Roman" w:cs="Times New Roman"/>
              </w:rPr>
            </w:pPr>
          </w:p>
        </w:tc>
        <w:tc>
          <w:tcPr>
            <w:tcW w:w="1558" w:type="dxa"/>
            <w:tcBorders>
              <w:top w:val="single" w:sz="4" w:space="0" w:color="auto"/>
              <w:left w:val="single" w:sz="4" w:space="0" w:color="auto"/>
              <w:bottom w:val="single" w:sz="4" w:space="0" w:color="auto"/>
              <w:right w:val="single" w:sz="4" w:space="0" w:color="auto"/>
            </w:tcBorders>
            <w:vAlign w:val="center"/>
          </w:tcPr>
          <w:p w14:paraId="29087D66" w14:textId="77777777" w:rsidR="0042033A" w:rsidRPr="00885E79" w:rsidRDefault="0042033A" w:rsidP="00444B55">
            <w:pPr>
              <w:pStyle w:val="ab"/>
              <w:spacing w:after="100" w:afterAutospacing="1"/>
              <w:rPr>
                <w:rFonts w:ascii="Times New Roman" w:hAnsi="Times New Roman" w:cs="Times New Roman"/>
                <w:b/>
              </w:rPr>
            </w:pPr>
            <w:r w:rsidRPr="00885E79">
              <w:rPr>
                <w:rFonts w:ascii="Times New Roman" w:hAnsi="Times New Roman" w:cs="Times New Roman"/>
                <w:b/>
              </w:rPr>
              <w:t>P-17 Rezina</w:t>
            </w:r>
          </w:p>
        </w:tc>
        <w:tc>
          <w:tcPr>
            <w:tcW w:w="1280" w:type="dxa"/>
            <w:tcBorders>
              <w:top w:val="single" w:sz="4" w:space="0" w:color="auto"/>
              <w:left w:val="single" w:sz="4" w:space="0" w:color="auto"/>
              <w:bottom w:val="single" w:sz="4" w:space="0" w:color="auto"/>
              <w:right w:val="single" w:sz="4" w:space="0" w:color="auto"/>
            </w:tcBorders>
          </w:tcPr>
          <w:p w14:paraId="45BF7650" w14:textId="77777777" w:rsidR="0042033A" w:rsidRPr="00A743B9" w:rsidRDefault="0042033A" w:rsidP="00444B55">
            <w:pPr>
              <w:pStyle w:val="ab"/>
              <w:spacing w:after="100" w:afterAutospacing="1"/>
              <w:rPr>
                <w:rFonts w:ascii="Times New Roman" w:hAnsi="Times New Roman" w:cs="Times New Roman"/>
              </w:rPr>
            </w:pPr>
            <w:r w:rsidRPr="00A743B9">
              <w:rPr>
                <w:rFonts w:ascii="Times New Roman" w:hAnsi="Times New Roman" w:cs="Times New Roman"/>
              </w:rPr>
              <w:t>33 000 kg</w:t>
            </w:r>
          </w:p>
        </w:tc>
        <w:tc>
          <w:tcPr>
            <w:tcW w:w="4815" w:type="dxa"/>
            <w:vMerge/>
            <w:tcBorders>
              <w:left w:val="single" w:sz="4" w:space="0" w:color="auto"/>
              <w:right w:val="single" w:sz="4" w:space="0" w:color="auto"/>
            </w:tcBorders>
            <w:vAlign w:val="center"/>
          </w:tcPr>
          <w:p w14:paraId="5D2AC71C" w14:textId="77777777" w:rsidR="0042033A" w:rsidRPr="00A743B9" w:rsidRDefault="0042033A" w:rsidP="00444B55">
            <w:pPr>
              <w:pStyle w:val="ab"/>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4D25542A" w14:textId="77777777" w:rsidR="0042033A" w:rsidRPr="00A743B9" w:rsidRDefault="0042033A" w:rsidP="00444B55">
            <w:pPr>
              <w:pStyle w:val="ab"/>
              <w:rPr>
                <w:rFonts w:ascii="Times New Roman" w:hAnsi="Times New Roman" w:cs="Times New Roman"/>
              </w:rPr>
            </w:pPr>
            <w:r w:rsidRPr="00A743B9">
              <w:rPr>
                <w:rFonts w:ascii="Times New Roman" w:hAnsi="Times New Roman" w:cs="Times New Roman"/>
              </w:rPr>
              <w:t>264 000,00</w:t>
            </w:r>
          </w:p>
        </w:tc>
      </w:tr>
      <w:tr w:rsidR="0042033A" w:rsidRPr="00A743B9" w14:paraId="7331E8FE" w14:textId="77777777" w:rsidTr="0042033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152C5D63" w14:textId="77777777" w:rsidR="0042033A" w:rsidRPr="00A743B9" w:rsidRDefault="0042033A" w:rsidP="00444B55">
            <w:pPr>
              <w:pStyle w:val="ab"/>
              <w:ind w:left="-108" w:right="-107"/>
              <w:jc w:val="center"/>
              <w:rPr>
                <w:rFonts w:ascii="Times New Roman" w:hAnsi="Times New Roman" w:cs="Times New Roman"/>
              </w:rPr>
            </w:pPr>
            <w:r w:rsidRPr="00A743B9">
              <w:rPr>
                <w:rFonts w:ascii="Times New Roman" w:hAnsi="Times New Roman" w:cs="Times New Roman"/>
              </w:rPr>
              <w:t>15</w:t>
            </w:r>
          </w:p>
        </w:tc>
        <w:tc>
          <w:tcPr>
            <w:tcW w:w="709" w:type="dxa"/>
            <w:vMerge/>
            <w:tcBorders>
              <w:left w:val="single" w:sz="4" w:space="0" w:color="auto"/>
              <w:right w:val="single" w:sz="4" w:space="0" w:color="auto"/>
            </w:tcBorders>
            <w:vAlign w:val="center"/>
          </w:tcPr>
          <w:p w14:paraId="62075EF4" w14:textId="77777777" w:rsidR="0042033A" w:rsidRPr="00A743B9" w:rsidRDefault="0042033A" w:rsidP="00444B55">
            <w:pPr>
              <w:pStyle w:val="ab"/>
              <w:rPr>
                <w:rFonts w:ascii="Times New Roman" w:hAnsi="Times New Roman" w:cs="Times New Roman"/>
              </w:rPr>
            </w:pPr>
          </w:p>
        </w:tc>
        <w:tc>
          <w:tcPr>
            <w:tcW w:w="1558" w:type="dxa"/>
            <w:tcBorders>
              <w:top w:val="single" w:sz="4" w:space="0" w:color="auto"/>
              <w:left w:val="single" w:sz="4" w:space="0" w:color="auto"/>
              <w:bottom w:val="single" w:sz="4" w:space="0" w:color="auto"/>
              <w:right w:val="single" w:sz="4" w:space="0" w:color="auto"/>
            </w:tcBorders>
            <w:vAlign w:val="center"/>
          </w:tcPr>
          <w:p w14:paraId="4FD29520" w14:textId="77777777" w:rsidR="0042033A" w:rsidRPr="00885E79" w:rsidRDefault="0042033A" w:rsidP="00444B55">
            <w:pPr>
              <w:pStyle w:val="ab"/>
              <w:spacing w:after="100" w:afterAutospacing="1"/>
              <w:rPr>
                <w:rFonts w:ascii="Times New Roman" w:hAnsi="Times New Roman" w:cs="Times New Roman"/>
                <w:b/>
              </w:rPr>
            </w:pPr>
            <w:r w:rsidRPr="00885E79">
              <w:rPr>
                <w:rFonts w:ascii="Times New Roman" w:hAnsi="Times New Roman" w:cs="Times New Roman"/>
                <w:b/>
              </w:rPr>
              <w:t>P-18 Brănești</w:t>
            </w:r>
          </w:p>
        </w:tc>
        <w:tc>
          <w:tcPr>
            <w:tcW w:w="1280" w:type="dxa"/>
            <w:tcBorders>
              <w:top w:val="single" w:sz="4" w:space="0" w:color="auto"/>
              <w:left w:val="single" w:sz="4" w:space="0" w:color="auto"/>
              <w:bottom w:val="single" w:sz="4" w:space="0" w:color="auto"/>
              <w:right w:val="single" w:sz="4" w:space="0" w:color="auto"/>
            </w:tcBorders>
          </w:tcPr>
          <w:p w14:paraId="5CAFC856" w14:textId="77777777" w:rsidR="0042033A" w:rsidRPr="00A743B9" w:rsidRDefault="0042033A" w:rsidP="00444B55">
            <w:pPr>
              <w:pStyle w:val="ab"/>
              <w:spacing w:after="100" w:afterAutospacing="1"/>
              <w:rPr>
                <w:rFonts w:ascii="Times New Roman" w:hAnsi="Times New Roman" w:cs="Times New Roman"/>
              </w:rPr>
            </w:pPr>
            <w:r w:rsidRPr="00A743B9">
              <w:rPr>
                <w:rFonts w:ascii="Times New Roman" w:hAnsi="Times New Roman" w:cs="Times New Roman"/>
              </w:rPr>
              <w:t>95 000 kg</w:t>
            </w:r>
          </w:p>
        </w:tc>
        <w:tc>
          <w:tcPr>
            <w:tcW w:w="4815" w:type="dxa"/>
            <w:vMerge/>
            <w:tcBorders>
              <w:left w:val="single" w:sz="4" w:space="0" w:color="auto"/>
              <w:right w:val="single" w:sz="4" w:space="0" w:color="auto"/>
            </w:tcBorders>
            <w:vAlign w:val="center"/>
          </w:tcPr>
          <w:p w14:paraId="5EA571AB" w14:textId="77777777" w:rsidR="0042033A" w:rsidRPr="00A743B9" w:rsidRDefault="0042033A" w:rsidP="00444B55">
            <w:pPr>
              <w:pStyle w:val="ab"/>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0C069294" w14:textId="77777777" w:rsidR="0042033A" w:rsidRPr="00A743B9" w:rsidRDefault="0042033A" w:rsidP="00444B55">
            <w:pPr>
              <w:pStyle w:val="ab"/>
              <w:rPr>
                <w:rFonts w:ascii="Times New Roman" w:hAnsi="Times New Roman" w:cs="Times New Roman"/>
              </w:rPr>
            </w:pPr>
            <w:r w:rsidRPr="00A743B9">
              <w:rPr>
                <w:rFonts w:ascii="Times New Roman" w:hAnsi="Times New Roman" w:cs="Times New Roman"/>
              </w:rPr>
              <w:t>760 000,00</w:t>
            </w:r>
          </w:p>
        </w:tc>
      </w:tr>
      <w:tr w:rsidR="0042033A" w:rsidRPr="00A743B9" w14:paraId="6AA96218" w14:textId="77777777" w:rsidTr="0042033A">
        <w:trPr>
          <w:trHeight w:val="85"/>
        </w:trPr>
        <w:tc>
          <w:tcPr>
            <w:tcW w:w="427" w:type="dxa"/>
            <w:tcBorders>
              <w:top w:val="single" w:sz="4" w:space="0" w:color="auto"/>
              <w:left w:val="single" w:sz="4" w:space="0" w:color="auto"/>
              <w:bottom w:val="single" w:sz="4" w:space="0" w:color="auto"/>
              <w:right w:val="single" w:sz="4" w:space="0" w:color="auto"/>
            </w:tcBorders>
            <w:vAlign w:val="center"/>
          </w:tcPr>
          <w:p w14:paraId="5CC43F13" w14:textId="77777777" w:rsidR="0042033A" w:rsidRPr="00A743B9" w:rsidRDefault="0042033A" w:rsidP="00444B55">
            <w:pPr>
              <w:pStyle w:val="ab"/>
              <w:ind w:left="-108" w:right="-107"/>
              <w:jc w:val="center"/>
              <w:rPr>
                <w:rFonts w:ascii="Times New Roman" w:hAnsi="Times New Roman" w:cs="Times New Roman"/>
              </w:rPr>
            </w:pPr>
            <w:r w:rsidRPr="00A743B9">
              <w:rPr>
                <w:rFonts w:ascii="Times New Roman" w:hAnsi="Times New Roman" w:cs="Times New Roman"/>
              </w:rPr>
              <w:t>16</w:t>
            </w:r>
          </w:p>
        </w:tc>
        <w:tc>
          <w:tcPr>
            <w:tcW w:w="709" w:type="dxa"/>
            <w:vMerge/>
            <w:tcBorders>
              <w:left w:val="single" w:sz="4" w:space="0" w:color="auto"/>
              <w:right w:val="single" w:sz="4" w:space="0" w:color="auto"/>
            </w:tcBorders>
            <w:vAlign w:val="center"/>
          </w:tcPr>
          <w:p w14:paraId="6FB49DD5" w14:textId="77777777" w:rsidR="0042033A" w:rsidRPr="00A743B9" w:rsidRDefault="0042033A" w:rsidP="00444B55">
            <w:pPr>
              <w:pStyle w:val="ab"/>
              <w:rPr>
                <w:rFonts w:ascii="Times New Roman" w:hAnsi="Times New Roman" w:cs="Times New Roman"/>
              </w:rPr>
            </w:pPr>
          </w:p>
        </w:tc>
        <w:tc>
          <w:tcPr>
            <w:tcW w:w="1558" w:type="dxa"/>
            <w:tcBorders>
              <w:top w:val="single" w:sz="4" w:space="0" w:color="auto"/>
              <w:left w:val="single" w:sz="4" w:space="0" w:color="auto"/>
              <w:bottom w:val="single" w:sz="4" w:space="0" w:color="auto"/>
              <w:right w:val="single" w:sz="4" w:space="0" w:color="auto"/>
            </w:tcBorders>
            <w:vAlign w:val="center"/>
          </w:tcPr>
          <w:p w14:paraId="7F17DDB9" w14:textId="77777777" w:rsidR="0042033A" w:rsidRPr="00885E79" w:rsidRDefault="0042033A" w:rsidP="00444B55">
            <w:pPr>
              <w:pStyle w:val="ab"/>
              <w:spacing w:after="100" w:afterAutospacing="1"/>
              <w:rPr>
                <w:rFonts w:ascii="Times New Roman" w:hAnsi="Times New Roman" w:cs="Times New Roman"/>
                <w:b/>
              </w:rPr>
            </w:pPr>
            <w:r w:rsidRPr="00885E79">
              <w:rPr>
                <w:rFonts w:ascii="Times New Roman" w:hAnsi="Times New Roman" w:cs="Times New Roman"/>
                <w:b/>
              </w:rPr>
              <w:t>CI-Goian</w:t>
            </w:r>
          </w:p>
        </w:tc>
        <w:tc>
          <w:tcPr>
            <w:tcW w:w="1280" w:type="dxa"/>
            <w:tcBorders>
              <w:top w:val="single" w:sz="4" w:space="0" w:color="auto"/>
              <w:left w:val="single" w:sz="4" w:space="0" w:color="auto"/>
              <w:bottom w:val="single" w:sz="4" w:space="0" w:color="auto"/>
              <w:right w:val="single" w:sz="4" w:space="0" w:color="auto"/>
            </w:tcBorders>
          </w:tcPr>
          <w:p w14:paraId="51A21165" w14:textId="77777777" w:rsidR="0042033A" w:rsidRPr="00A743B9" w:rsidRDefault="0042033A" w:rsidP="00444B55">
            <w:pPr>
              <w:pStyle w:val="ab"/>
              <w:spacing w:after="100" w:afterAutospacing="1"/>
              <w:rPr>
                <w:rFonts w:ascii="Times New Roman" w:hAnsi="Times New Roman" w:cs="Times New Roman"/>
              </w:rPr>
            </w:pPr>
            <w:r w:rsidRPr="00A743B9">
              <w:rPr>
                <w:rFonts w:ascii="Times New Roman" w:hAnsi="Times New Roman" w:cs="Times New Roman"/>
              </w:rPr>
              <w:t>3 000 kg</w:t>
            </w:r>
          </w:p>
        </w:tc>
        <w:tc>
          <w:tcPr>
            <w:tcW w:w="4815" w:type="dxa"/>
            <w:vMerge/>
            <w:tcBorders>
              <w:left w:val="single" w:sz="4" w:space="0" w:color="auto"/>
              <w:bottom w:val="single" w:sz="4" w:space="0" w:color="auto"/>
              <w:right w:val="single" w:sz="4" w:space="0" w:color="auto"/>
            </w:tcBorders>
            <w:vAlign w:val="center"/>
          </w:tcPr>
          <w:p w14:paraId="51822E06" w14:textId="77777777" w:rsidR="0042033A" w:rsidRPr="00A743B9" w:rsidRDefault="0042033A" w:rsidP="00444B55">
            <w:pPr>
              <w:pStyle w:val="ab"/>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vAlign w:val="center"/>
          </w:tcPr>
          <w:p w14:paraId="0A2C9052" w14:textId="77777777" w:rsidR="0042033A" w:rsidRPr="00A743B9" w:rsidRDefault="0042033A" w:rsidP="00444B55">
            <w:pPr>
              <w:pStyle w:val="ab"/>
              <w:rPr>
                <w:rFonts w:ascii="Times New Roman" w:hAnsi="Times New Roman" w:cs="Times New Roman"/>
              </w:rPr>
            </w:pPr>
            <w:r w:rsidRPr="00A743B9">
              <w:rPr>
                <w:rFonts w:ascii="Times New Roman" w:hAnsi="Times New Roman" w:cs="Times New Roman"/>
              </w:rPr>
              <w:t>24 000,00</w:t>
            </w:r>
          </w:p>
        </w:tc>
      </w:tr>
      <w:tr w:rsidR="0042033A" w:rsidRPr="00A743B9" w14:paraId="1D5A3B33" w14:textId="77777777" w:rsidTr="0042033A">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7F25176B" w14:textId="77777777" w:rsidR="0042033A" w:rsidRPr="00A743B9" w:rsidRDefault="0042033A" w:rsidP="00444B55">
            <w:pPr>
              <w:pStyle w:val="ab"/>
              <w:ind w:left="-108" w:right="-107"/>
              <w:jc w:val="center"/>
              <w:rPr>
                <w:rFonts w:ascii="Times New Roman" w:hAnsi="Times New Roman" w:cs="Times New Roman"/>
              </w:rPr>
            </w:pPr>
            <w:r w:rsidRPr="00A743B9">
              <w:rPr>
                <w:rFonts w:ascii="Times New Roman" w:hAnsi="Times New Roman" w:cs="Times New Roman"/>
              </w:rPr>
              <w:t>17</w:t>
            </w:r>
          </w:p>
        </w:tc>
        <w:tc>
          <w:tcPr>
            <w:tcW w:w="709" w:type="dxa"/>
            <w:vMerge/>
            <w:tcBorders>
              <w:left w:val="single" w:sz="4" w:space="0" w:color="auto"/>
              <w:bottom w:val="single" w:sz="4" w:space="0" w:color="auto"/>
              <w:right w:val="single" w:sz="4" w:space="0" w:color="auto"/>
            </w:tcBorders>
            <w:vAlign w:val="center"/>
          </w:tcPr>
          <w:p w14:paraId="4D0068DE" w14:textId="77777777" w:rsidR="0042033A" w:rsidRPr="00A743B9" w:rsidRDefault="0042033A" w:rsidP="00444B55">
            <w:pPr>
              <w:pStyle w:val="ab"/>
              <w:rPr>
                <w:rFonts w:ascii="Times New Roman" w:hAnsi="Times New Roman" w:cs="Times New Roman"/>
              </w:rPr>
            </w:pPr>
          </w:p>
        </w:tc>
        <w:tc>
          <w:tcPr>
            <w:tcW w:w="1558" w:type="dxa"/>
            <w:tcBorders>
              <w:top w:val="single" w:sz="4" w:space="0" w:color="auto"/>
              <w:left w:val="single" w:sz="4" w:space="0" w:color="auto"/>
              <w:bottom w:val="single" w:sz="4" w:space="0" w:color="auto"/>
              <w:right w:val="single" w:sz="4" w:space="0" w:color="auto"/>
            </w:tcBorders>
            <w:vAlign w:val="center"/>
          </w:tcPr>
          <w:p w14:paraId="23C3F660" w14:textId="77777777" w:rsidR="0042033A" w:rsidRPr="00885E79" w:rsidRDefault="0042033A" w:rsidP="00444B55">
            <w:pPr>
              <w:pStyle w:val="ab"/>
              <w:rPr>
                <w:rFonts w:ascii="Times New Roman" w:hAnsi="Times New Roman" w:cs="Times New Roman"/>
                <w:b/>
              </w:rPr>
            </w:pPr>
            <w:r w:rsidRPr="00885E79">
              <w:rPr>
                <w:rFonts w:ascii="Times New Roman" w:hAnsi="Times New Roman" w:cs="Times New Roman"/>
                <w:b/>
              </w:rPr>
              <w:t>CI-Goian</w:t>
            </w:r>
          </w:p>
        </w:tc>
        <w:tc>
          <w:tcPr>
            <w:tcW w:w="1280" w:type="dxa"/>
            <w:tcBorders>
              <w:top w:val="single" w:sz="4" w:space="0" w:color="auto"/>
              <w:left w:val="single" w:sz="4" w:space="0" w:color="auto"/>
              <w:bottom w:val="single" w:sz="4" w:space="0" w:color="auto"/>
              <w:right w:val="single" w:sz="4" w:space="0" w:color="auto"/>
            </w:tcBorders>
            <w:vAlign w:val="center"/>
          </w:tcPr>
          <w:p w14:paraId="2FCF7FAB" w14:textId="77777777" w:rsidR="0042033A" w:rsidRPr="00A743B9" w:rsidRDefault="0042033A" w:rsidP="00444B55">
            <w:pPr>
              <w:pStyle w:val="ab"/>
              <w:rPr>
                <w:rFonts w:ascii="Times New Roman" w:hAnsi="Times New Roman" w:cs="Times New Roman"/>
              </w:rPr>
            </w:pPr>
            <w:r w:rsidRPr="00A743B9">
              <w:rPr>
                <w:rFonts w:ascii="Times New Roman" w:hAnsi="Times New Roman" w:cs="Times New Roman"/>
              </w:rPr>
              <w:t>4 000 kg</w:t>
            </w:r>
          </w:p>
        </w:tc>
        <w:tc>
          <w:tcPr>
            <w:tcW w:w="4815" w:type="dxa"/>
            <w:tcBorders>
              <w:top w:val="single" w:sz="4" w:space="0" w:color="auto"/>
              <w:left w:val="single" w:sz="4" w:space="0" w:color="auto"/>
              <w:bottom w:val="single" w:sz="4" w:space="0" w:color="auto"/>
              <w:right w:val="single" w:sz="4" w:space="0" w:color="auto"/>
            </w:tcBorders>
            <w:vAlign w:val="center"/>
          </w:tcPr>
          <w:p w14:paraId="46617ED7" w14:textId="77777777" w:rsidR="0042033A" w:rsidRPr="00A743B9" w:rsidRDefault="0042033A" w:rsidP="00444B55">
            <w:pPr>
              <w:pStyle w:val="ab"/>
              <w:jc w:val="both"/>
              <w:rPr>
                <w:rFonts w:ascii="Times New Roman" w:hAnsi="Times New Roman" w:cs="Times New Roman"/>
                <w:noProof/>
              </w:rPr>
            </w:pPr>
            <w:r w:rsidRPr="00A743B9">
              <w:rPr>
                <w:rFonts w:ascii="Times New Roman" w:hAnsi="Times New Roman" w:cs="Times New Roman"/>
                <w:noProof/>
              </w:rPr>
              <w:t xml:space="preserve">Pîine din făină de grîu, calitatea I, </w:t>
            </w:r>
            <w:r w:rsidRPr="00A743B9">
              <w:rPr>
                <w:rFonts w:ascii="Times New Roman" w:hAnsi="Times New Roman" w:cs="Times New Roman"/>
              </w:rPr>
              <w:t xml:space="preserve">în ambalaj de </w:t>
            </w:r>
            <w:r w:rsidRPr="00A743B9">
              <w:rPr>
                <w:rFonts w:ascii="Times New Roman" w:hAnsi="Times New Roman" w:cs="Times New Roman"/>
                <w:noProof/>
              </w:rPr>
              <w:t xml:space="preserve">500 gr/buc. Produsele de panificaţie, după obţinerea indicilor de calitate şi de inofensivitate, vor fi feliate, ambalate și etichetate individual. Conform cerințelor Legii nr. 279/2017, Legii nr. 306/2018 și HG nr. 775/2007. </w:t>
            </w:r>
          </w:p>
          <w:p w14:paraId="68521FF9" w14:textId="6CDFDD46" w:rsidR="0079657F" w:rsidRPr="00A743B9" w:rsidRDefault="0042033A" w:rsidP="006B043B">
            <w:pPr>
              <w:pStyle w:val="ab"/>
              <w:jc w:val="both"/>
              <w:rPr>
                <w:rFonts w:ascii="Times New Roman" w:hAnsi="Times New Roman" w:cs="Times New Roman"/>
              </w:rPr>
            </w:pPr>
            <w:r w:rsidRPr="00915D76">
              <w:rPr>
                <w:rFonts w:ascii="Times New Roman" w:hAnsi="Times New Roman" w:cs="Times New Roman"/>
                <w:b/>
                <w:i/>
              </w:rPr>
              <w:t>Termen de livrare</w:t>
            </w:r>
            <w:r w:rsidRPr="00A743B9">
              <w:rPr>
                <w:rFonts w:ascii="Times New Roman" w:hAnsi="Times New Roman" w:cs="Times New Roman"/>
              </w:rPr>
              <w:t>: zilnic, în perioada 01.01.26 - 31.12.26, la solicitarea Centrului de instruire, în baza cererii remise prin poșta electronică de către persoana responsa</w:t>
            </w:r>
            <w:r w:rsidR="005F6CC4">
              <w:rPr>
                <w:rFonts w:ascii="Times New Roman" w:hAnsi="Times New Roman" w:cs="Times New Roman"/>
              </w:rPr>
              <w:t>bilă. La livrare se va prezenta</w:t>
            </w:r>
          </w:p>
        </w:tc>
        <w:tc>
          <w:tcPr>
            <w:tcW w:w="1417" w:type="dxa"/>
            <w:tcBorders>
              <w:top w:val="single" w:sz="4" w:space="0" w:color="auto"/>
              <w:left w:val="single" w:sz="4" w:space="0" w:color="auto"/>
              <w:bottom w:val="single" w:sz="4" w:space="0" w:color="auto"/>
              <w:right w:val="single" w:sz="4" w:space="0" w:color="auto"/>
            </w:tcBorders>
            <w:vAlign w:val="center"/>
          </w:tcPr>
          <w:p w14:paraId="31A18AE5" w14:textId="77777777" w:rsidR="0042033A" w:rsidRPr="00A743B9" w:rsidRDefault="0042033A" w:rsidP="00444B55">
            <w:pPr>
              <w:pStyle w:val="ab"/>
              <w:rPr>
                <w:rFonts w:ascii="Times New Roman" w:hAnsi="Times New Roman" w:cs="Times New Roman"/>
              </w:rPr>
            </w:pPr>
            <w:r w:rsidRPr="00A743B9">
              <w:rPr>
                <w:rFonts w:ascii="Times New Roman" w:hAnsi="Times New Roman" w:cs="Times New Roman"/>
              </w:rPr>
              <w:t>50 000,00</w:t>
            </w:r>
          </w:p>
        </w:tc>
      </w:tr>
      <w:tr w:rsidR="005F6CC4" w:rsidRPr="00A743B9" w14:paraId="2B67E7CF" w14:textId="77777777" w:rsidTr="007674EE">
        <w:trPr>
          <w:trHeight w:val="70"/>
        </w:trPr>
        <w:tc>
          <w:tcPr>
            <w:tcW w:w="427" w:type="dxa"/>
            <w:tcBorders>
              <w:top w:val="single" w:sz="4" w:space="0" w:color="auto"/>
              <w:left w:val="single" w:sz="4" w:space="0" w:color="auto"/>
              <w:bottom w:val="single" w:sz="4" w:space="0" w:color="auto"/>
              <w:right w:val="single" w:sz="4" w:space="0" w:color="auto"/>
            </w:tcBorders>
            <w:vAlign w:val="center"/>
          </w:tcPr>
          <w:p w14:paraId="406975E7" w14:textId="77777777" w:rsidR="005F6CC4" w:rsidRPr="00A743B9" w:rsidRDefault="005F6CC4" w:rsidP="00444B55">
            <w:pPr>
              <w:pStyle w:val="ab"/>
              <w:ind w:left="-108" w:right="-107"/>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vAlign w:val="center"/>
          </w:tcPr>
          <w:p w14:paraId="28DCE62D" w14:textId="77777777" w:rsidR="005F6CC4" w:rsidRPr="00A743B9" w:rsidRDefault="005F6CC4" w:rsidP="00444B55">
            <w:pPr>
              <w:pStyle w:val="ab"/>
              <w:rPr>
                <w:rFonts w:ascii="Times New Roman" w:hAnsi="Times New Roman" w:cs="Times New Roman"/>
              </w:rPr>
            </w:pPr>
          </w:p>
        </w:tc>
        <w:tc>
          <w:tcPr>
            <w:tcW w:w="1558" w:type="dxa"/>
            <w:tcBorders>
              <w:top w:val="single" w:sz="4" w:space="0" w:color="auto"/>
              <w:left w:val="single" w:sz="4" w:space="0" w:color="auto"/>
              <w:bottom w:val="single" w:sz="4" w:space="0" w:color="auto"/>
              <w:right w:val="single" w:sz="4" w:space="0" w:color="auto"/>
            </w:tcBorders>
            <w:vAlign w:val="center"/>
          </w:tcPr>
          <w:p w14:paraId="3D771C39" w14:textId="77777777" w:rsidR="005F6CC4" w:rsidRPr="00885E79" w:rsidRDefault="005F6CC4" w:rsidP="00444B55">
            <w:pPr>
              <w:pStyle w:val="ab"/>
              <w:rPr>
                <w:rFonts w:ascii="Times New Roman" w:hAnsi="Times New Roman" w:cs="Times New Roman"/>
                <w:b/>
              </w:rPr>
            </w:pPr>
          </w:p>
        </w:tc>
        <w:tc>
          <w:tcPr>
            <w:tcW w:w="1280" w:type="dxa"/>
            <w:tcBorders>
              <w:top w:val="single" w:sz="4" w:space="0" w:color="auto"/>
              <w:left w:val="single" w:sz="4" w:space="0" w:color="auto"/>
              <w:bottom w:val="single" w:sz="4" w:space="0" w:color="auto"/>
              <w:right w:val="single" w:sz="4" w:space="0" w:color="auto"/>
            </w:tcBorders>
            <w:vAlign w:val="center"/>
          </w:tcPr>
          <w:p w14:paraId="1D828250" w14:textId="77777777" w:rsidR="005F6CC4" w:rsidRPr="00A743B9" w:rsidRDefault="005F6CC4" w:rsidP="00444B55">
            <w:pPr>
              <w:pStyle w:val="ab"/>
              <w:rPr>
                <w:rFonts w:ascii="Times New Roman" w:hAnsi="Times New Roman" w:cs="Times New Roman"/>
              </w:rPr>
            </w:pPr>
          </w:p>
        </w:tc>
        <w:tc>
          <w:tcPr>
            <w:tcW w:w="4815" w:type="dxa"/>
            <w:tcBorders>
              <w:top w:val="single" w:sz="4" w:space="0" w:color="auto"/>
              <w:left w:val="single" w:sz="4" w:space="0" w:color="auto"/>
              <w:bottom w:val="single" w:sz="4" w:space="0" w:color="auto"/>
              <w:right w:val="single" w:sz="4" w:space="0" w:color="auto"/>
            </w:tcBorders>
            <w:vAlign w:val="center"/>
          </w:tcPr>
          <w:p w14:paraId="2E8A21B6" w14:textId="77777777" w:rsidR="005F6CC4" w:rsidRDefault="005F6CC4" w:rsidP="005F6CC4">
            <w:pPr>
              <w:pStyle w:val="ab"/>
              <w:jc w:val="both"/>
              <w:rPr>
                <w:rFonts w:ascii="Times New Roman" w:hAnsi="Times New Roman" w:cs="Times New Roman"/>
              </w:rPr>
            </w:pPr>
            <w:r w:rsidRPr="00A743B9">
              <w:rPr>
                <w:rFonts w:ascii="Times New Roman" w:hAnsi="Times New Roman" w:cs="Times New Roman"/>
              </w:rPr>
              <w:t xml:space="preserve">copia actului ce confirmă calitatea produselor, </w:t>
            </w:r>
            <w:r w:rsidRPr="00A743B9">
              <w:rPr>
                <w:rFonts w:ascii="Times New Roman" w:eastAsiaTheme="minorEastAsia" w:hAnsi="Times New Roman" w:cs="Times New Roman"/>
                <w:lang w:val="zh-CN"/>
              </w:rPr>
              <w:t xml:space="preserve">confirmat prin </w:t>
            </w:r>
            <w:r w:rsidRPr="00A743B9">
              <w:rPr>
                <w:rFonts w:ascii="Times New Roman" w:eastAsiaTheme="minorEastAsia" w:hAnsi="Times New Roman" w:cs="Times New Roman"/>
              </w:rPr>
              <w:t xml:space="preserve">semnătura și </w:t>
            </w:r>
            <w:r w:rsidRPr="00A743B9">
              <w:rPr>
                <w:rFonts w:ascii="Times New Roman" w:eastAsiaTheme="minorEastAsia" w:hAnsi="Times New Roman" w:cs="Times New Roman"/>
                <w:lang w:val="zh-CN"/>
              </w:rPr>
              <w:t>ștampila</w:t>
            </w:r>
            <w:r w:rsidRPr="00A743B9">
              <w:rPr>
                <w:rFonts w:ascii="Times New Roman" w:eastAsiaTheme="minorEastAsia" w:hAnsi="Times New Roman" w:cs="Times New Roman"/>
              </w:rPr>
              <w:t xml:space="preserve"> </w:t>
            </w:r>
            <w:r w:rsidRPr="00A743B9">
              <w:rPr>
                <w:rFonts w:ascii="Times New Roman" w:eastAsiaTheme="minorEastAsia" w:hAnsi="Times New Roman" w:cs="Times New Roman"/>
                <w:lang w:val="zh-CN"/>
              </w:rPr>
              <w:t>umedă</w:t>
            </w:r>
            <w:r w:rsidRPr="00A743B9">
              <w:rPr>
                <w:rFonts w:ascii="Times New Roman" w:eastAsiaTheme="minorEastAsia" w:hAnsi="Times New Roman" w:cs="Times New Roman"/>
              </w:rPr>
              <w:t xml:space="preserve"> sau semnat</w:t>
            </w:r>
            <w:r>
              <w:rPr>
                <w:rFonts w:ascii="Times New Roman" w:eastAsiaTheme="minorEastAsia" w:hAnsi="Times New Roman" w:cs="Times New Roman"/>
              </w:rPr>
              <w:t xml:space="preserve"> </w:t>
            </w:r>
            <w:r w:rsidRPr="00A743B9">
              <w:rPr>
                <w:rFonts w:ascii="Times New Roman" w:eastAsiaTheme="minorEastAsia" w:hAnsi="Times New Roman" w:cs="Times New Roman"/>
              </w:rPr>
              <w:t>e</w:t>
            </w:r>
            <w:r>
              <w:rPr>
                <w:rFonts w:ascii="Times New Roman" w:eastAsiaTheme="minorEastAsia" w:hAnsi="Times New Roman" w:cs="Times New Roman"/>
              </w:rPr>
              <w:t>le</w:t>
            </w:r>
            <w:r w:rsidRPr="00A743B9">
              <w:rPr>
                <w:rFonts w:ascii="Times New Roman" w:eastAsiaTheme="minorEastAsia" w:hAnsi="Times New Roman" w:cs="Times New Roman"/>
              </w:rPr>
              <w:t>ctronic.</w:t>
            </w:r>
            <w:r>
              <w:rPr>
                <w:rFonts w:ascii="Times New Roman" w:eastAsiaTheme="minorEastAsia" w:hAnsi="Times New Roman" w:cs="Times New Roman"/>
              </w:rPr>
              <w:t xml:space="preserve"> </w:t>
            </w:r>
            <w:proofErr w:type="spellStart"/>
            <w:r w:rsidRPr="00730B19">
              <w:rPr>
                <w:rFonts w:ascii="Times New Roman" w:eastAsiaTheme="minorEastAsia" w:hAnsi="Times New Roman" w:cs="Times New Roman"/>
                <w:color w:val="FFFFFF" w:themeColor="background1"/>
              </w:rPr>
              <w:t>Hgjhjhgjhgjh</w:t>
            </w:r>
            <w:proofErr w:type="spellEnd"/>
            <w:r w:rsidRPr="00730B19">
              <w:rPr>
                <w:rFonts w:ascii="Times New Roman" w:eastAsiaTheme="minorEastAsia" w:hAnsi="Times New Roman" w:cs="Times New Roman"/>
                <w:color w:val="FFFFFF" w:themeColor="background1"/>
              </w:rPr>
              <w:t xml:space="preserve"> jkjkgjkjgk kllkl</w:t>
            </w:r>
            <w:r w:rsidRPr="00730B19">
              <w:rPr>
                <w:rFonts w:ascii="Times New Roman" w:eastAsiaTheme="minorEastAsia" w:hAnsi="Times New Roman" w:cs="Times New Roman"/>
                <w:color w:val="FFFFFF" w:themeColor="background1"/>
                <w:lang w:val="zh-CN"/>
              </w:rPr>
              <w:t xml:space="preserve"> </w:t>
            </w:r>
            <w:proofErr w:type="spellStart"/>
            <w:r>
              <w:rPr>
                <w:rFonts w:ascii="Times New Roman" w:eastAsiaTheme="minorEastAsia" w:hAnsi="Times New Roman" w:cs="Times New Roman"/>
                <w:color w:val="FFFFFF" w:themeColor="background1"/>
              </w:rPr>
              <w:t>gj</w:t>
            </w:r>
            <w:proofErr w:type="spellEnd"/>
            <w:r w:rsidRPr="00A743B9">
              <w:rPr>
                <w:rFonts w:ascii="Times New Roman" w:eastAsiaTheme="minorEastAsia" w:hAnsi="Times New Roman" w:cs="Times New Roman"/>
                <w:color w:val="FFFFFF" w:themeColor="background1"/>
                <w:lang w:val="zh-CN"/>
              </w:rPr>
              <w:t xml:space="preserve">                                                                                                                                                                                                                                     </w:t>
            </w:r>
            <w:r w:rsidRPr="003E179F">
              <w:rPr>
                <w:rFonts w:ascii="Times New Roman" w:hAnsi="Times New Roman" w:cs="Times New Roman"/>
                <w:b/>
                <w:i/>
              </w:rPr>
              <w:t>Timpul de livrare</w:t>
            </w:r>
            <w:r w:rsidRPr="00A743B9">
              <w:rPr>
                <w:rFonts w:ascii="Times New Roman" w:hAnsi="Times New Roman" w:cs="Times New Roman"/>
              </w:rPr>
              <w:t>: luni – vineri, ora 8:00 - 16:30</w:t>
            </w:r>
            <w:r w:rsidRPr="0064268A">
              <w:rPr>
                <w:rFonts w:ascii="Times New Roman" w:hAnsi="Times New Roman" w:cs="Times New Roman"/>
              </w:rPr>
              <w:t>.</w:t>
            </w:r>
          </w:p>
          <w:p w14:paraId="32CDF51B" w14:textId="043C0FC6" w:rsidR="005F6CC4" w:rsidRPr="00A743B9" w:rsidRDefault="005F6CC4" w:rsidP="005F6CC4">
            <w:pPr>
              <w:pStyle w:val="ab"/>
              <w:jc w:val="both"/>
              <w:rPr>
                <w:rFonts w:ascii="Times New Roman" w:hAnsi="Times New Roman" w:cs="Times New Roman"/>
                <w:noProof/>
              </w:rPr>
            </w:pPr>
            <w:r w:rsidRPr="0064268A">
              <w:rPr>
                <w:rFonts w:ascii="Times New Roman" w:hAnsi="Times New Roman" w:cs="Times New Roman"/>
                <w:b/>
                <w:bCs/>
                <w:i/>
                <w:iCs/>
              </w:rPr>
              <w:t>Locul Livrării</w:t>
            </w:r>
            <w:r>
              <w:rPr>
                <w:rFonts w:ascii="Times New Roman" w:hAnsi="Times New Roman" w:cs="Times New Roman"/>
              </w:rPr>
              <w:t>: Centrul de instruire.</w:t>
            </w:r>
          </w:p>
        </w:tc>
        <w:tc>
          <w:tcPr>
            <w:tcW w:w="1417" w:type="dxa"/>
            <w:tcBorders>
              <w:top w:val="single" w:sz="4" w:space="0" w:color="auto"/>
              <w:left w:val="single" w:sz="4" w:space="0" w:color="auto"/>
              <w:bottom w:val="single" w:sz="4" w:space="0" w:color="auto"/>
              <w:right w:val="single" w:sz="4" w:space="0" w:color="auto"/>
            </w:tcBorders>
            <w:vAlign w:val="center"/>
          </w:tcPr>
          <w:p w14:paraId="2240CF92" w14:textId="77777777" w:rsidR="005F6CC4" w:rsidRPr="00A743B9" w:rsidRDefault="005F6CC4" w:rsidP="00444B55">
            <w:pPr>
              <w:pStyle w:val="ab"/>
              <w:rPr>
                <w:rFonts w:ascii="Times New Roman" w:hAnsi="Times New Roman" w:cs="Times New Roman"/>
              </w:rPr>
            </w:pPr>
          </w:p>
        </w:tc>
      </w:tr>
      <w:tr w:rsidR="0042033A" w:rsidRPr="00A743B9" w14:paraId="41C46C80" w14:textId="77777777" w:rsidTr="0042033A">
        <w:trPr>
          <w:trHeight w:val="55"/>
        </w:trPr>
        <w:tc>
          <w:tcPr>
            <w:tcW w:w="8789" w:type="dxa"/>
            <w:gridSpan w:val="5"/>
            <w:tcBorders>
              <w:top w:val="single" w:sz="4" w:space="0" w:color="auto"/>
              <w:left w:val="single" w:sz="4" w:space="0" w:color="auto"/>
              <w:bottom w:val="single" w:sz="4" w:space="0" w:color="auto"/>
              <w:right w:val="single" w:sz="4" w:space="0" w:color="auto"/>
            </w:tcBorders>
            <w:vAlign w:val="center"/>
          </w:tcPr>
          <w:p w14:paraId="299DDC5C" w14:textId="77777777" w:rsidR="0042033A" w:rsidRPr="008C58D8" w:rsidRDefault="0042033A" w:rsidP="00444B55">
            <w:pPr>
              <w:pStyle w:val="ab"/>
              <w:jc w:val="center"/>
              <w:rPr>
                <w:rFonts w:ascii="Times New Roman" w:hAnsi="Times New Roman" w:cs="Times New Roman"/>
                <w:b/>
                <w:lang w:val="zh-CN"/>
              </w:rPr>
            </w:pPr>
            <w:r w:rsidRPr="008C58D8">
              <w:rPr>
                <w:rFonts w:ascii="Times New Roman" w:hAnsi="Times New Roman" w:cs="Times New Roman"/>
                <w:b/>
                <w:lang w:val="zh-CN"/>
              </w:rPr>
              <w:t>TOTAL</w:t>
            </w:r>
          </w:p>
        </w:tc>
        <w:tc>
          <w:tcPr>
            <w:tcW w:w="1417" w:type="dxa"/>
            <w:tcBorders>
              <w:top w:val="single" w:sz="4" w:space="0" w:color="auto"/>
              <w:left w:val="single" w:sz="4" w:space="0" w:color="auto"/>
              <w:bottom w:val="single" w:sz="4" w:space="0" w:color="auto"/>
              <w:right w:val="single" w:sz="4" w:space="0" w:color="auto"/>
            </w:tcBorders>
            <w:vAlign w:val="center"/>
          </w:tcPr>
          <w:p w14:paraId="281B7E2E" w14:textId="77777777" w:rsidR="0042033A" w:rsidRPr="008C58D8" w:rsidRDefault="0042033A" w:rsidP="00444B55">
            <w:pPr>
              <w:pStyle w:val="ab"/>
              <w:rPr>
                <w:rFonts w:ascii="Times New Roman" w:hAnsi="Times New Roman" w:cs="Times New Roman"/>
                <w:b/>
              </w:rPr>
            </w:pPr>
            <w:r w:rsidRPr="008C58D8">
              <w:rPr>
                <w:rFonts w:ascii="Times New Roman" w:hAnsi="Times New Roman" w:cs="Times New Roman"/>
                <w:b/>
              </w:rPr>
              <w:t>7 039 600,00</w:t>
            </w:r>
          </w:p>
        </w:tc>
      </w:tr>
    </w:tbl>
    <w:p w14:paraId="4DE41D8A" w14:textId="77777777" w:rsidR="001C4099" w:rsidRPr="00D33E32" w:rsidRDefault="001C4099" w:rsidP="001C4099">
      <w:pPr>
        <w:shd w:val="clear" w:color="auto" w:fill="FFFFFF" w:themeFill="background1"/>
        <w:tabs>
          <w:tab w:val="left" w:pos="142"/>
          <w:tab w:val="left" w:pos="284"/>
        </w:tabs>
        <w:spacing w:line="276" w:lineRule="auto"/>
        <w:ind w:left="284"/>
        <w:jc w:val="both"/>
        <w:rPr>
          <w:b/>
          <w:bCs/>
          <w:noProof w:val="0"/>
          <w:lang w:eastAsia="ru-RU"/>
        </w:rPr>
      </w:pPr>
    </w:p>
    <w:p w14:paraId="2CD6E639" w14:textId="2FDF8802" w:rsidR="00262591" w:rsidRPr="00D33E32" w:rsidRDefault="00262591" w:rsidP="00655E88">
      <w:pPr>
        <w:pStyle w:val="ab"/>
        <w:numPr>
          <w:ilvl w:val="0"/>
          <w:numId w:val="2"/>
        </w:numPr>
        <w:spacing w:line="276" w:lineRule="auto"/>
        <w:ind w:left="426"/>
        <w:rPr>
          <w:rFonts w:ascii="Times New Roman" w:hAnsi="Times New Roman" w:cs="Times New Roman"/>
          <w:b/>
          <w:bCs/>
          <w:lang w:eastAsia="ru-RU"/>
        </w:rPr>
      </w:pPr>
      <w:r w:rsidRPr="00D33E32">
        <w:rPr>
          <w:rFonts w:ascii="Times New Roman" w:hAnsi="Times New Roman" w:cs="Times New Roman"/>
          <w:b/>
          <w:bCs/>
          <w:lang w:eastAsia="ru-RU"/>
        </w:rPr>
        <w:t xml:space="preserve">În cazul procedurilor de preselecție se indică numărul minim al </w:t>
      </w:r>
      <w:r w:rsidR="00573B5E" w:rsidRPr="00D33E32">
        <w:rPr>
          <w:rFonts w:ascii="Times New Roman" w:hAnsi="Times New Roman" w:cs="Times New Roman"/>
          <w:b/>
          <w:bCs/>
          <w:lang w:eastAsia="ru-RU"/>
        </w:rPr>
        <w:t>candidaților</w:t>
      </w:r>
      <w:r w:rsidRPr="00D33E32">
        <w:rPr>
          <w:rFonts w:ascii="Times New Roman" w:hAnsi="Times New Roman" w:cs="Times New Roman"/>
          <w:b/>
          <w:bCs/>
          <w:lang w:eastAsia="ru-RU"/>
        </w:rPr>
        <w:t xml:space="preserve"> </w:t>
      </w:r>
      <w:proofErr w:type="spellStart"/>
      <w:r w:rsidRPr="00D33E32">
        <w:rPr>
          <w:rFonts w:ascii="Times New Roman" w:hAnsi="Times New Roman" w:cs="Times New Roman"/>
          <w:b/>
          <w:bCs/>
          <w:lang w:eastAsia="ru-RU"/>
        </w:rPr>
        <w:t>şi</w:t>
      </w:r>
      <w:proofErr w:type="spellEnd"/>
      <w:r w:rsidRPr="00D33E32">
        <w:rPr>
          <w:rFonts w:ascii="Times New Roman" w:hAnsi="Times New Roman" w:cs="Times New Roman"/>
          <w:b/>
          <w:bCs/>
          <w:lang w:eastAsia="ru-RU"/>
        </w:rPr>
        <w:t>, dacă este cazul, numărul maxim al acestora</w:t>
      </w:r>
      <w:r w:rsidR="00513B7C" w:rsidRPr="00D33E32">
        <w:rPr>
          <w:rFonts w:ascii="Times New Roman" w:hAnsi="Times New Roman" w:cs="Times New Roman"/>
          <w:b/>
          <w:bCs/>
          <w:lang w:eastAsia="ru-RU"/>
        </w:rPr>
        <w:t xml:space="preserve">: </w:t>
      </w:r>
      <w:r w:rsidR="00F66252" w:rsidRPr="00D33E32">
        <w:rPr>
          <w:rFonts w:ascii="Times New Roman" w:hAnsi="Times New Roman" w:cs="Times New Roman"/>
          <w:b/>
          <w:bCs/>
          <w:lang w:eastAsia="ru-RU"/>
        </w:rPr>
        <w:t>-</w:t>
      </w:r>
    </w:p>
    <w:p w14:paraId="334F40F6" w14:textId="77777777" w:rsidR="00DE185B" w:rsidRPr="00D33E32" w:rsidRDefault="00262591" w:rsidP="00F66252">
      <w:pPr>
        <w:numPr>
          <w:ilvl w:val="0"/>
          <w:numId w:val="2"/>
        </w:numPr>
        <w:shd w:val="clear" w:color="auto" w:fill="FFFFFF" w:themeFill="background1"/>
        <w:tabs>
          <w:tab w:val="right" w:pos="426"/>
        </w:tabs>
        <w:ind w:left="426" w:hanging="426"/>
        <w:jc w:val="both"/>
        <w:rPr>
          <w:noProof w:val="0"/>
          <w:sz w:val="22"/>
          <w:szCs w:val="22"/>
          <w:lang w:eastAsia="ru-RU"/>
        </w:rPr>
      </w:pPr>
      <w:r w:rsidRPr="00D33E32">
        <w:rPr>
          <w:b/>
          <w:bCs/>
          <w:noProof w:val="0"/>
          <w:sz w:val="22"/>
          <w:szCs w:val="22"/>
          <w:lang w:eastAsia="ru-RU"/>
        </w:rPr>
        <w:t>În cazul în care contractul este împărțit pe loturi un operator economic poate depune oferta</w:t>
      </w:r>
    </w:p>
    <w:p w14:paraId="47D926E9" w14:textId="766B9C6C" w:rsidR="00F66252" w:rsidRPr="00D33E32" w:rsidRDefault="00262591" w:rsidP="00D31273">
      <w:pPr>
        <w:pStyle w:val="a"/>
        <w:numPr>
          <w:ilvl w:val="0"/>
          <w:numId w:val="0"/>
        </w:numPr>
        <w:spacing w:line="276" w:lineRule="auto"/>
        <w:ind w:left="360"/>
        <w:rPr>
          <w:b/>
          <w:bCs/>
          <w:sz w:val="22"/>
          <w:szCs w:val="22"/>
          <w:lang w:val="ro-RO" w:eastAsia="ru-RU"/>
        </w:rPr>
      </w:pPr>
      <w:r w:rsidRPr="00D33E32">
        <w:rPr>
          <w:b/>
          <w:bCs/>
          <w:sz w:val="22"/>
          <w:szCs w:val="22"/>
          <w:lang w:val="ro-RO" w:eastAsia="ru-RU"/>
        </w:rPr>
        <w:t xml:space="preserve"> (se va selecta):</w:t>
      </w:r>
      <w:r w:rsidR="00F66252" w:rsidRPr="00D33E32">
        <w:rPr>
          <w:b/>
          <w:sz w:val="22"/>
          <w:szCs w:val="22"/>
          <w:lang w:val="ro-RO"/>
        </w:rPr>
        <w:t xml:space="preserve"> </w:t>
      </w:r>
      <w:r w:rsidR="00F66252" w:rsidRPr="00D33E32">
        <w:rPr>
          <w:bCs/>
          <w:sz w:val="22"/>
          <w:szCs w:val="22"/>
          <w:u w:val="single"/>
          <w:lang w:val="ro-RO"/>
        </w:rPr>
        <w:t xml:space="preserve">pentru </w:t>
      </w:r>
      <w:r w:rsidR="00A618AD" w:rsidRPr="00D33E32">
        <w:rPr>
          <w:bCs/>
          <w:sz w:val="22"/>
          <w:szCs w:val="22"/>
          <w:u w:val="single"/>
          <w:lang w:val="ro-RO"/>
        </w:rPr>
        <w:t>mai multe loturi</w:t>
      </w:r>
      <w:r w:rsidR="00D15FFE" w:rsidRPr="00D33E32">
        <w:rPr>
          <w:bCs/>
          <w:sz w:val="22"/>
          <w:szCs w:val="22"/>
          <w:lang w:val="ro-RO"/>
        </w:rPr>
        <w:t>.</w:t>
      </w:r>
    </w:p>
    <w:p w14:paraId="3912B158" w14:textId="2C8F1D86" w:rsidR="000135D1" w:rsidRPr="00D33E32" w:rsidRDefault="000135D1" w:rsidP="00D31273">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sidRPr="00D33E32">
        <w:rPr>
          <w:b/>
          <w:sz w:val="22"/>
          <w:szCs w:val="22"/>
          <w:lang w:val="ro-RO" w:eastAsia="ru-RU"/>
        </w:rPr>
        <w:t>Evaluarea va fi efectuată</w:t>
      </w:r>
      <w:r w:rsidR="005A6BC6" w:rsidRPr="00D33E32">
        <w:rPr>
          <w:b/>
          <w:sz w:val="22"/>
          <w:szCs w:val="22"/>
          <w:lang w:val="ro-RO" w:eastAsia="ru-RU"/>
        </w:rPr>
        <w:t>:</w:t>
      </w:r>
      <w:r w:rsidRPr="00D33E32">
        <w:rPr>
          <w:b/>
          <w:sz w:val="22"/>
          <w:szCs w:val="22"/>
          <w:lang w:val="ro-RO" w:eastAsia="ru-RU"/>
        </w:rPr>
        <w:t xml:space="preserve"> </w:t>
      </w:r>
      <w:r w:rsidRPr="00D33E32">
        <w:rPr>
          <w:bCs/>
          <w:sz w:val="22"/>
          <w:szCs w:val="22"/>
          <w:u w:val="single"/>
          <w:lang w:val="ro-RO" w:eastAsia="ru-RU"/>
        </w:rPr>
        <w:t xml:space="preserve">pe </w:t>
      </w:r>
      <w:r w:rsidR="00B01E1C" w:rsidRPr="00D33E32">
        <w:rPr>
          <w:bCs/>
          <w:sz w:val="22"/>
          <w:szCs w:val="22"/>
          <w:u w:val="single"/>
          <w:lang w:val="ro-RO" w:eastAsia="ru-RU"/>
        </w:rPr>
        <w:t xml:space="preserve">fiecare </w:t>
      </w:r>
      <w:r w:rsidR="00877237" w:rsidRPr="00D33E32">
        <w:rPr>
          <w:bCs/>
          <w:sz w:val="22"/>
          <w:szCs w:val="22"/>
          <w:u w:val="single"/>
          <w:lang w:val="ro-RO" w:eastAsia="ru-RU"/>
        </w:rPr>
        <w:t>lot</w:t>
      </w:r>
      <w:r w:rsidR="00B01E1C" w:rsidRPr="00D33E32">
        <w:rPr>
          <w:bCs/>
          <w:sz w:val="22"/>
          <w:szCs w:val="22"/>
          <w:u w:val="single"/>
          <w:lang w:val="ro-RO" w:eastAsia="ru-RU"/>
        </w:rPr>
        <w:t xml:space="preserve"> în parte</w:t>
      </w:r>
      <w:r w:rsidR="008A1D50" w:rsidRPr="00D33E32">
        <w:rPr>
          <w:bCs/>
          <w:sz w:val="22"/>
          <w:szCs w:val="22"/>
          <w:lang w:val="ro-RO" w:eastAsia="ru-RU"/>
        </w:rPr>
        <w:t>.</w:t>
      </w:r>
      <w:r w:rsidRPr="00D33E32">
        <w:rPr>
          <w:b/>
          <w:sz w:val="22"/>
          <w:szCs w:val="22"/>
          <w:lang w:val="ro-RO" w:eastAsia="ru-RU"/>
        </w:rPr>
        <w:t xml:space="preserve"> </w:t>
      </w:r>
    </w:p>
    <w:p w14:paraId="1D2A3E4F" w14:textId="3D9522A6" w:rsidR="00F0159E" w:rsidRPr="00D33E32" w:rsidRDefault="00262591" w:rsidP="00D31273">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D33E32">
        <w:rPr>
          <w:b/>
          <w:bCs/>
          <w:noProof w:val="0"/>
          <w:sz w:val="22"/>
          <w:szCs w:val="22"/>
          <w:lang w:eastAsia="ru-RU"/>
        </w:rPr>
        <w:t>Admiterea sau interzicerea ofertelor alternative</w:t>
      </w:r>
      <w:r w:rsidRPr="00D33E32">
        <w:rPr>
          <w:noProof w:val="0"/>
          <w:sz w:val="22"/>
          <w:szCs w:val="22"/>
          <w:lang w:eastAsia="ru-RU"/>
        </w:rPr>
        <w:t xml:space="preserve">: </w:t>
      </w:r>
      <w:r w:rsidR="005A6BC6" w:rsidRPr="00D33E32">
        <w:rPr>
          <w:sz w:val="22"/>
          <w:szCs w:val="22"/>
          <w:u w:val="single"/>
        </w:rPr>
        <w:t>n</w:t>
      </w:r>
      <w:r w:rsidR="00491150" w:rsidRPr="00D33E32">
        <w:rPr>
          <w:sz w:val="22"/>
          <w:szCs w:val="22"/>
          <w:u w:val="single"/>
        </w:rPr>
        <w:t>u se admite</w:t>
      </w:r>
      <w:r w:rsidR="00E1108A" w:rsidRPr="00D33E32">
        <w:rPr>
          <w:noProof w:val="0"/>
          <w:sz w:val="22"/>
          <w:szCs w:val="22"/>
          <w:lang w:eastAsia="ru-RU"/>
        </w:rPr>
        <w:t>.</w:t>
      </w:r>
      <w:r w:rsidR="00491150" w:rsidRPr="00D33E32">
        <w:rPr>
          <w:noProof w:val="0"/>
          <w:sz w:val="22"/>
          <w:szCs w:val="22"/>
          <w:lang w:eastAsia="ru-RU"/>
        </w:rPr>
        <w:t xml:space="preserve"> </w:t>
      </w:r>
    </w:p>
    <w:p w14:paraId="09E25DC6" w14:textId="77777777" w:rsidR="00EB2F58" w:rsidRPr="00EB2F58" w:rsidRDefault="00262591" w:rsidP="00227024">
      <w:pPr>
        <w:pStyle w:val="ab"/>
        <w:numPr>
          <w:ilvl w:val="0"/>
          <w:numId w:val="2"/>
        </w:numPr>
        <w:ind w:left="426" w:hanging="426"/>
        <w:jc w:val="both"/>
        <w:rPr>
          <w:rFonts w:ascii="Times New Roman" w:hAnsi="Times New Roman" w:cs="Times New Roman"/>
        </w:rPr>
      </w:pPr>
      <w:r w:rsidRPr="00227024">
        <w:rPr>
          <w:rFonts w:ascii="Times New Roman" w:hAnsi="Times New Roman" w:cs="Times New Roman"/>
          <w:b/>
          <w:bCs/>
          <w:lang w:eastAsia="ru-RU"/>
        </w:rPr>
        <w:t>Termenii și condițiile de livrare/prestare solicitați</w:t>
      </w:r>
      <w:r w:rsidRPr="00227024">
        <w:rPr>
          <w:rFonts w:ascii="Times New Roman" w:hAnsi="Times New Roman" w:cs="Times New Roman"/>
          <w:lang w:eastAsia="ru-RU"/>
        </w:rPr>
        <w:t>:</w:t>
      </w:r>
      <w:r w:rsidR="00491150" w:rsidRPr="00227024">
        <w:rPr>
          <w:rFonts w:ascii="Times New Roman" w:hAnsi="Times New Roman" w:cs="Times New Roman"/>
          <w:lang w:eastAsia="ru-RU"/>
        </w:rPr>
        <w:t xml:space="preserve"> </w:t>
      </w:r>
      <w:r w:rsidR="00227024" w:rsidRPr="00227024">
        <w:rPr>
          <w:rFonts w:ascii="Times New Roman" w:hAnsi="Times New Roman" w:cs="Times New Roman"/>
        </w:rPr>
        <w:t xml:space="preserve">zilnic, în perioada 01.01.26 - 31.12.26, la solicitarea instituțiilor penitenciare și Centrului de instruire, în baza cererii remise prin poșta electronică de către persoanele responsabile. La livrare se va prezenta copia actului ce confirmă calitatea produselor, </w:t>
      </w:r>
      <w:r w:rsidR="00227024" w:rsidRPr="00227024">
        <w:rPr>
          <w:rFonts w:ascii="Times New Roman" w:eastAsiaTheme="minorEastAsia" w:hAnsi="Times New Roman" w:cs="Times New Roman"/>
          <w:lang w:val="zh-CN"/>
        </w:rPr>
        <w:t xml:space="preserve">confirmat prin </w:t>
      </w:r>
      <w:r w:rsidR="00227024" w:rsidRPr="00227024">
        <w:rPr>
          <w:rFonts w:ascii="Times New Roman" w:eastAsiaTheme="minorEastAsia" w:hAnsi="Times New Roman" w:cs="Times New Roman"/>
        </w:rPr>
        <w:t xml:space="preserve">semnătura </w:t>
      </w:r>
      <w:r w:rsidR="00227024">
        <w:rPr>
          <w:rFonts w:ascii="Times New Roman" w:eastAsiaTheme="minorEastAsia" w:hAnsi="Times New Roman" w:cs="Times New Roman"/>
        </w:rPr>
        <w:t xml:space="preserve">și ștampila umedă sau semnat electronic. </w:t>
      </w:r>
      <w:r w:rsidR="003379C5" w:rsidRPr="003379C5">
        <w:rPr>
          <w:rFonts w:ascii="Times New Roman" w:hAnsi="Times New Roman" w:cs="Times New Roman"/>
          <w:color w:val="000000" w:themeColor="text1"/>
        </w:rPr>
        <w:t>Livrarea se va face din contul ofertantului</w:t>
      </w:r>
      <w:r w:rsidR="003379C5" w:rsidRPr="003379C5">
        <w:rPr>
          <w:rFonts w:ascii="Times New Roman" w:eastAsiaTheme="minorEastAsia" w:hAnsi="Times New Roman" w:cs="Times New Roman"/>
          <w:b/>
        </w:rPr>
        <w:t>.</w:t>
      </w:r>
      <w:r w:rsidR="003379C5">
        <w:rPr>
          <w:rFonts w:ascii="Times New Roman" w:eastAsiaTheme="minorEastAsia" w:hAnsi="Times New Roman" w:cs="Times New Roman"/>
          <w:b/>
        </w:rPr>
        <w:t xml:space="preserve"> </w:t>
      </w:r>
    </w:p>
    <w:p w14:paraId="06838087" w14:textId="77777777" w:rsidR="00EB2F58" w:rsidRDefault="00227024" w:rsidP="00EB2F58">
      <w:pPr>
        <w:pStyle w:val="ab"/>
        <w:ind w:left="426"/>
        <w:jc w:val="both"/>
        <w:rPr>
          <w:rFonts w:ascii="Times New Roman" w:eastAsiaTheme="minorEastAsia" w:hAnsi="Times New Roman" w:cs="Times New Roman"/>
        </w:rPr>
      </w:pPr>
      <w:r w:rsidRPr="00227024">
        <w:rPr>
          <w:rFonts w:ascii="Times New Roman" w:eastAsiaTheme="minorEastAsia" w:hAnsi="Times New Roman" w:cs="Times New Roman"/>
          <w:b/>
        </w:rPr>
        <w:t>Timpul de livrare</w:t>
      </w:r>
      <w:r>
        <w:rPr>
          <w:rFonts w:ascii="Times New Roman" w:eastAsiaTheme="minorEastAsia" w:hAnsi="Times New Roman" w:cs="Times New Roman"/>
        </w:rPr>
        <w:t xml:space="preserve">: luni – vineri, ora: 8:00 – 16:30. </w:t>
      </w:r>
    </w:p>
    <w:p w14:paraId="7C24B8E1" w14:textId="7DE674F6" w:rsidR="00227024" w:rsidRPr="00227024" w:rsidRDefault="00227024" w:rsidP="00EB2F58">
      <w:pPr>
        <w:pStyle w:val="ab"/>
        <w:ind w:left="426"/>
        <w:jc w:val="both"/>
        <w:rPr>
          <w:rFonts w:ascii="Times New Roman" w:hAnsi="Times New Roman" w:cs="Times New Roman"/>
        </w:rPr>
      </w:pPr>
      <w:r w:rsidRPr="00227024">
        <w:rPr>
          <w:rFonts w:ascii="Times New Roman" w:eastAsiaTheme="minorEastAsia" w:hAnsi="Times New Roman" w:cs="Times New Roman"/>
          <w:b/>
        </w:rPr>
        <w:t>Locul de livrare</w:t>
      </w:r>
      <w:r>
        <w:rPr>
          <w:rFonts w:ascii="Times New Roman" w:eastAsiaTheme="minorEastAsia" w:hAnsi="Times New Roman" w:cs="Times New Roman"/>
        </w:rPr>
        <w:t>: Instituțiile penitenciare și Centrul de instruire.</w:t>
      </w:r>
    </w:p>
    <w:p w14:paraId="71A94627" w14:textId="693C16E5" w:rsidR="00262591" w:rsidRPr="00D33E32" w:rsidRDefault="00262591" w:rsidP="00DB7EC3">
      <w:pPr>
        <w:numPr>
          <w:ilvl w:val="0"/>
          <w:numId w:val="2"/>
        </w:numPr>
        <w:shd w:val="clear" w:color="auto" w:fill="FFFFFF" w:themeFill="background1"/>
        <w:tabs>
          <w:tab w:val="right" w:pos="0"/>
          <w:tab w:val="left" w:pos="426"/>
        </w:tabs>
        <w:spacing w:before="120" w:line="276" w:lineRule="auto"/>
        <w:ind w:left="0" w:firstLine="0"/>
        <w:jc w:val="both"/>
        <w:rPr>
          <w:noProof w:val="0"/>
          <w:sz w:val="22"/>
          <w:szCs w:val="22"/>
          <w:lang w:eastAsia="ru-RU"/>
        </w:rPr>
      </w:pPr>
      <w:r w:rsidRPr="00D33E32">
        <w:rPr>
          <w:b/>
          <w:bCs/>
          <w:noProof w:val="0"/>
          <w:sz w:val="22"/>
          <w:szCs w:val="22"/>
          <w:lang w:eastAsia="ru-RU"/>
        </w:rPr>
        <w:t>Termenul de valabilitate a contractului</w:t>
      </w:r>
      <w:r w:rsidRPr="00D33E32">
        <w:rPr>
          <w:noProof w:val="0"/>
          <w:sz w:val="22"/>
          <w:szCs w:val="22"/>
          <w:lang w:eastAsia="ru-RU"/>
        </w:rPr>
        <w:t>:</w:t>
      </w:r>
      <w:r w:rsidR="009C0484" w:rsidRPr="00D33E32">
        <w:rPr>
          <w:noProof w:val="0"/>
          <w:sz w:val="22"/>
          <w:szCs w:val="22"/>
          <w:lang w:eastAsia="ru-RU"/>
        </w:rPr>
        <w:t xml:space="preserve"> </w:t>
      </w:r>
      <w:r w:rsidR="009C0484" w:rsidRPr="00D33E32">
        <w:rPr>
          <w:bCs/>
          <w:noProof w:val="0"/>
          <w:sz w:val="22"/>
          <w:szCs w:val="22"/>
          <w:lang w:eastAsia="ru-RU"/>
        </w:rPr>
        <w:t>31.12.202</w:t>
      </w:r>
      <w:r w:rsidR="00EB2F58">
        <w:rPr>
          <w:bCs/>
          <w:noProof w:val="0"/>
          <w:sz w:val="22"/>
          <w:szCs w:val="22"/>
          <w:lang w:eastAsia="ru-RU"/>
        </w:rPr>
        <w:t>6</w:t>
      </w:r>
      <w:r w:rsidR="005D670D" w:rsidRPr="00D33E32">
        <w:rPr>
          <w:bCs/>
          <w:noProof w:val="0"/>
          <w:sz w:val="22"/>
          <w:szCs w:val="22"/>
          <w:lang w:eastAsia="ru-RU"/>
        </w:rPr>
        <w:t>.</w:t>
      </w:r>
    </w:p>
    <w:p w14:paraId="776A37B6" w14:textId="6D030CD2" w:rsidR="00832E56" w:rsidRPr="00D33E32" w:rsidRDefault="00262591" w:rsidP="00832E56">
      <w:pPr>
        <w:numPr>
          <w:ilvl w:val="0"/>
          <w:numId w:val="2"/>
        </w:numPr>
        <w:tabs>
          <w:tab w:val="right" w:pos="284"/>
          <w:tab w:val="left" w:pos="426"/>
        </w:tabs>
        <w:spacing w:before="120"/>
        <w:ind w:left="426" w:hanging="426"/>
        <w:jc w:val="both"/>
        <w:rPr>
          <w:noProof w:val="0"/>
          <w:sz w:val="22"/>
          <w:szCs w:val="22"/>
          <w:lang w:eastAsia="ru-RU"/>
        </w:rPr>
      </w:pPr>
      <w:r w:rsidRPr="00D33E32">
        <w:rPr>
          <w:b/>
          <w:bCs/>
          <w:noProof w:val="0"/>
          <w:sz w:val="22"/>
          <w:szCs w:val="22"/>
          <w:lang w:eastAsia="ru-RU"/>
        </w:rPr>
        <w:t>Contract de achiziție rezervat atelierelor protejate sau că acesta poate fi executat numai în cadrul unor programe de angajare protejată (după caz):</w:t>
      </w:r>
      <w:r w:rsidR="009C0484" w:rsidRPr="00D33E32">
        <w:rPr>
          <w:noProof w:val="0"/>
          <w:sz w:val="22"/>
          <w:szCs w:val="22"/>
          <w:lang w:eastAsia="ru-RU"/>
        </w:rPr>
        <w:t xml:space="preserve"> </w:t>
      </w:r>
      <w:r w:rsidR="00832E56" w:rsidRPr="00D33E32">
        <w:rPr>
          <w:noProof w:val="0"/>
          <w:sz w:val="22"/>
          <w:szCs w:val="22"/>
          <w:lang w:eastAsia="ru-RU"/>
        </w:rPr>
        <w:t>n</w:t>
      </w:r>
      <w:r w:rsidR="009C0484" w:rsidRPr="00D33E32">
        <w:rPr>
          <w:noProof w:val="0"/>
          <w:sz w:val="22"/>
          <w:szCs w:val="22"/>
          <w:lang w:eastAsia="ru-RU"/>
        </w:rPr>
        <w:t>u</w:t>
      </w:r>
      <w:r w:rsidR="005D670D" w:rsidRPr="00D33E32">
        <w:rPr>
          <w:noProof w:val="0"/>
          <w:sz w:val="22"/>
          <w:szCs w:val="22"/>
          <w:lang w:eastAsia="ru-RU"/>
        </w:rPr>
        <w:t>.</w:t>
      </w:r>
    </w:p>
    <w:p w14:paraId="0C3F02DB" w14:textId="290FC5E2" w:rsidR="00832E56" w:rsidRPr="00D33E32" w:rsidRDefault="00262591" w:rsidP="00832E56">
      <w:pPr>
        <w:numPr>
          <w:ilvl w:val="0"/>
          <w:numId w:val="2"/>
        </w:numPr>
        <w:tabs>
          <w:tab w:val="right" w:pos="284"/>
          <w:tab w:val="left" w:pos="426"/>
        </w:tabs>
        <w:spacing w:before="120"/>
        <w:ind w:left="426" w:hanging="426"/>
        <w:jc w:val="both"/>
        <w:rPr>
          <w:noProof w:val="0"/>
          <w:sz w:val="22"/>
          <w:szCs w:val="22"/>
          <w:lang w:eastAsia="ru-RU"/>
        </w:rPr>
      </w:pPr>
      <w:r w:rsidRPr="00D33E32">
        <w:rPr>
          <w:b/>
          <w:bCs/>
          <w:noProof w:val="0"/>
          <w:sz w:val="22"/>
          <w:szCs w:val="22"/>
          <w:lang w:eastAsia="ru-RU"/>
        </w:rPr>
        <w:t xml:space="preserve">Prestarea serviciului este rezervată unei anumite profesii în temeiul unor legi sau al unor </w:t>
      </w:r>
      <w:r w:rsidR="009C0484" w:rsidRPr="00D33E32">
        <w:rPr>
          <w:b/>
          <w:bCs/>
          <w:noProof w:val="0"/>
          <w:sz w:val="22"/>
          <w:szCs w:val="22"/>
          <w:lang w:eastAsia="ru-RU"/>
        </w:rPr>
        <w:t>acte administrative (după caz):</w:t>
      </w:r>
      <w:r w:rsidR="009C0484" w:rsidRPr="00D33E32">
        <w:rPr>
          <w:noProof w:val="0"/>
          <w:sz w:val="22"/>
          <w:szCs w:val="22"/>
          <w:lang w:eastAsia="ru-RU"/>
        </w:rPr>
        <w:t xml:space="preserve"> </w:t>
      </w:r>
      <w:r w:rsidR="00832E56" w:rsidRPr="00D33E32">
        <w:rPr>
          <w:noProof w:val="0"/>
          <w:sz w:val="22"/>
          <w:szCs w:val="22"/>
          <w:lang w:eastAsia="ru-RU"/>
        </w:rPr>
        <w:t>n</w:t>
      </w:r>
      <w:r w:rsidR="009C0484" w:rsidRPr="00D33E32">
        <w:rPr>
          <w:noProof w:val="0"/>
          <w:sz w:val="22"/>
          <w:szCs w:val="22"/>
          <w:lang w:eastAsia="ru-RU"/>
        </w:rPr>
        <w:t>u</w:t>
      </w:r>
      <w:r w:rsidR="005D670D" w:rsidRPr="00D33E32">
        <w:rPr>
          <w:noProof w:val="0"/>
          <w:sz w:val="22"/>
          <w:szCs w:val="22"/>
          <w:lang w:eastAsia="ru-RU"/>
        </w:rPr>
        <w:t>.</w:t>
      </w:r>
    </w:p>
    <w:p w14:paraId="5A4B44D5" w14:textId="77777777" w:rsidR="00832E56" w:rsidRPr="00D33E32" w:rsidRDefault="00262591" w:rsidP="00832E56">
      <w:pPr>
        <w:numPr>
          <w:ilvl w:val="0"/>
          <w:numId w:val="2"/>
        </w:numPr>
        <w:tabs>
          <w:tab w:val="right" w:pos="284"/>
          <w:tab w:val="left" w:pos="426"/>
        </w:tabs>
        <w:spacing w:before="120"/>
        <w:ind w:left="426" w:hanging="426"/>
        <w:jc w:val="both"/>
        <w:rPr>
          <w:b/>
          <w:sz w:val="22"/>
          <w:szCs w:val="22"/>
          <w:lang w:eastAsia="ru-RU"/>
        </w:rPr>
      </w:pPr>
      <w:r w:rsidRPr="00D33E32">
        <w:rPr>
          <w:b/>
          <w:bCs/>
          <w:noProof w:val="0"/>
          <w:sz w:val="22"/>
          <w:szCs w:val="22"/>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4C6AE866" w14:textId="324F67E9" w:rsidR="003716FB" w:rsidRPr="00D33E32" w:rsidRDefault="003716FB" w:rsidP="003716FB">
      <w:pPr>
        <w:tabs>
          <w:tab w:val="right" w:pos="426"/>
          <w:tab w:val="left" w:pos="709"/>
          <w:tab w:val="left" w:pos="851"/>
        </w:tabs>
        <w:jc w:val="both"/>
        <w:rPr>
          <w:i/>
        </w:rPr>
      </w:pPr>
    </w:p>
    <w:tbl>
      <w:tblPr>
        <w:tblStyle w:val="a5"/>
        <w:tblW w:w="10206" w:type="dxa"/>
        <w:tblInd w:w="-5" w:type="dxa"/>
        <w:tblLayout w:type="fixed"/>
        <w:tblLook w:val="04A0" w:firstRow="1" w:lastRow="0" w:firstColumn="1" w:lastColumn="0" w:noHBand="0" w:noVBand="1"/>
      </w:tblPr>
      <w:tblGrid>
        <w:gridCol w:w="425"/>
        <w:gridCol w:w="2835"/>
        <w:gridCol w:w="5199"/>
        <w:gridCol w:w="1747"/>
      </w:tblGrid>
      <w:tr w:rsidR="0067388A" w:rsidRPr="00D33E32" w14:paraId="01A373C0" w14:textId="77777777" w:rsidTr="00716103">
        <w:trPr>
          <w:trHeight w:val="348"/>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CE7E0C" w14:textId="77777777" w:rsidR="003716FB" w:rsidRPr="00D33E32" w:rsidRDefault="003716FB" w:rsidP="00F82D26">
            <w:pPr>
              <w:shd w:val="clear" w:color="auto" w:fill="FFFFFF"/>
              <w:tabs>
                <w:tab w:val="left" w:pos="612"/>
              </w:tabs>
              <w:spacing w:before="120" w:after="120"/>
              <w:ind w:left="-103" w:right="-110"/>
              <w:jc w:val="center"/>
              <w:rPr>
                <w:b/>
                <w:iCs/>
                <w:sz w:val="22"/>
                <w:szCs w:val="22"/>
              </w:rPr>
            </w:pPr>
            <w:r w:rsidRPr="00D33E32">
              <w:rPr>
                <w:b/>
                <w:iCs/>
                <w:sz w:val="22"/>
                <w:szCs w:val="22"/>
              </w:rPr>
              <w:t>Nr. d/o</w:t>
            </w:r>
          </w:p>
        </w:tc>
        <w:tc>
          <w:tcPr>
            <w:tcW w:w="28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C64FCE" w14:textId="77777777" w:rsidR="003716FB" w:rsidRPr="00D33E32" w:rsidRDefault="003716FB" w:rsidP="00F82D26">
            <w:pPr>
              <w:shd w:val="clear" w:color="auto" w:fill="FFFFFF"/>
              <w:tabs>
                <w:tab w:val="left" w:pos="612"/>
              </w:tabs>
              <w:spacing w:before="120" w:after="120"/>
              <w:jc w:val="center"/>
              <w:rPr>
                <w:b/>
                <w:iCs/>
                <w:sz w:val="22"/>
                <w:szCs w:val="22"/>
              </w:rPr>
            </w:pPr>
            <w:r w:rsidRPr="00D33E32">
              <w:rPr>
                <w:b/>
                <w:iCs/>
                <w:sz w:val="22"/>
                <w:szCs w:val="22"/>
              </w:rPr>
              <w:t>Descrierea criteriului/cerinței</w:t>
            </w:r>
          </w:p>
        </w:tc>
        <w:tc>
          <w:tcPr>
            <w:tcW w:w="52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F04337" w14:textId="77777777" w:rsidR="003716FB" w:rsidRPr="00D33E32" w:rsidRDefault="003716FB" w:rsidP="00F82D26">
            <w:pPr>
              <w:shd w:val="clear" w:color="auto" w:fill="FFFFFF"/>
              <w:tabs>
                <w:tab w:val="left" w:pos="612"/>
              </w:tabs>
              <w:spacing w:before="120" w:after="120"/>
              <w:jc w:val="center"/>
              <w:rPr>
                <w:b/>
                <w:iCs/>
                <w:sz w:val="22"/>
                <w:szCs w:val="22"/>
                <w:highlight w:val="lightGray"/>
              </w:rPr>
            </w:pPr>
            <w:r w:rsidRPr="00D33E32">
              <w:rPr>
                <w:b/>
                <w:iCs/>
                <w:sz w:val="22"/>
                <w:szCs w:val="22"/>
              </w:rPr>
              <w:t>Mod de demonstrare a îndeplinirii criteriului/cerinței:</w:t>
            </w:r>
          </w:p>
        </w:tc>
        <w:tc>
          <w:tcPr>
            <w:tcW w:w="1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4F635A" w14:textId="77777777" w:rsidR="003716FB" w:rsidRPr="00D33E32" w:rsidRDefault="003716FB" w:rsidP="00F82D26">
            <w:pPr>
              <w:ind w:left="-102" w:right="-103"/>
              <w:jc w:val="center"/>
              <w:rPr>
                <w:rFonts w:eastAsiaTheme="minorHAnsi"/>
                <w:b/>
                <w:color w:val="FF0000"/>
                <w:sz w:val="22"/>
                <w:szCs w:val="22"/>
                <w:u w:val="single"/>
              </w:rPr>
            </w:pPr>
            <w:r w:rsidRPr="00D33E32">
              <w:rPr>
                <w:b/>
                <w:iCs/>
                <w:sz w:val="22"/>
                <w:szCs w:val="22"/>
              </w:rPr>
              <w:t>Nivelul minim/</w:t>
            </w:r>
            <w:r w:rsidRPr="00D33E32">
              <w:rPr>
                <w:b/>
                <w:iCs/>
                <w:sz w:val="22"/>
                <w:szCs w:val="22"/>
              </w:rPr>
              <w:br/>
              <w:t>Obligativitatea</w:t>
            </w:r>
          </w:p>
        </w:tc>
      </w:tr>
      <w:tr w:rsidR="003716FB" w:rsidRPr="00D33E32" w14:paraId="06C78789" w14:textId="77777777" w:rsidTr="00B614D6">
        <w:trPr>
          <w:trHeight w:val="348"/>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4466C9DE" w14:textId="77777777" w:rsidR="009431F0" w:rsidRPr="009518E5" w:rsidRDefault="009431F0" w:rsidP="009431F0">
            <w:pPr>
              <w:pStyle w:val="Frspaiere1"/>
              <w:jc w:val="center"/>
              <w:rPr>
                <w:rFonts w:ascii="Times New Roman" w:hAnsi="Times New Roman"/>
                <w:b/>
                <w:bCs/>
              </w:rPr>
            </w:pPr>
            <w:r w:rsidRPr="00837DB7">
              <w:rPr>
                <w:rFonts w:ascii="Times New Roman" w:hAnsi="Times New Roman"/>
                <w:b/>
                <w:bCs/>
              </w:rPr>
              <w:t>Scurtă descriere a criteriilor de selecție:</w:t>
            </w:r>
          </w:p>
          <w:p w14:paraId="365B1A59" w14:textId="77777777" w:rsidR="009431F0" w:rsidRPr="00C30A0E" w:rsidRDefault="009431F0" w:rsidP="009431F0">
            <w:pPr>
              <w:pStyle w:val="Frspaiere1"/>
              <w:jc w:val="both"/>
              <w:rPr>
                <w:rFonts w:ascii="Times New Roman" w:hAnsi="Times New Roman"/>
              </w:rPr>
            </w:pPr>
            <w:r w:rsidRPr="00C30A0E">
              <w:rPr>
                <w:rFonts w:ascii="Times New Roman" w:hAnsi="Times New Roman"/>
              </w:rPr>
              <w:t xml:space="preserve">     În situația identificării de către ANP a diferenței între suma prețurilor unitare și prețul total din Anexa nr.</w:t>
            </w:r>
            <w:r>
              <w:rPr>
                <w:rFonts w:ascii="Times New Roman" w:hAnsi="Times New Roman"/>
              </w:rPr>
              <w:t xml:space="preserve"> </w:t>
            </w:r>
            <w:r w:rsidRPr="00C30A0E">
              <w:rPr>
                <w:rFonts w:ascii="Times New Roman" w:hAnsi="Times New Roman"/>
              </w:rPr>
              <w:t xml:space="preserve">23 din Documentația standard, </w:t>
            </w:r>
            <w:r w:rsidRPr="001F3839">
              <w:rPr>
                <w:rFonts w:ascii="Times New Roman" w:hAnsi="Times New Roman"/>
                <w:b/>
              </w:rPr>
              <w:t>urmează a fi luat în calcul prețul unitar fără TVA</w:t>
            </w:r>
            <w:r w:rsidRPr="00C30A0E">
              <w:rPr>
                <w:rFonts w:ascii="Times New Roman" w:hAnsi="Times New Roman"/>
              </w:rPr>
              <w:t>, iar suma totală va fi corectată corespunzător, fiind coordonată în prealabil cu operatorul economic. Dacă ofertantul nu va accepta corecția acestor erori, oferta, în consecință, va fi respinsă.</w:t>
            </w:r>
          </w:p>
          <w:p w14:paraId="600E93DC" w14:textId="77777777" w:rsidR="009431F0" w:rsidRDefault="009431F0" w:rsidP="009431F0">
            <w:pPr>
              <w:pStyle w:val="Frspaiere1"/>
              <w:jc w:val="both"/>
              <w:rPr>
                <w:rFonts w:ascii="Times New Roman" w:hAnsi="Times New Roman"/>
                <w:lang w:val="ro-RO"/>
              </w:rPr>
            </w:pPr>
            <w:r>
              <w:rPr>
                <w:rFonts w:ascii="Times New Roman" w:hAnsi="Times New Roman"/>
              </w:rPr>
              <w:t xml:space="preserve">     </w:t>
            </w:r>
            <w:r w:rsidRPr="00C30A0E">
              <w:rPr>
                <w:rFonts w:ascii="Times New Roman" w:hAnsi="Times New Roman"/>
              </w:rPr>
              <w:t>În temeiul art.</w:t>
            </w:r>
            <w:r>
              <w:rPr>
                <w:rFonts w:ascii="Times New Roman" w:hAnsi="Times New Roman"/>
              </w:rPr>
              <w:t xml:space="preserve"> </w:t>
            </w:r>
            <w:r w:rsidRPr="00C30A0E">
              <w:rPr>
                <w:rFonts w:ascii="Times New Roman" w:hAnsi="Times New Roman"/>
              </w:rPr>
              <w:t>19 alin. 3 lit. d) din  Legea nr. 131/2015, privind achizițiile publice, ANP va exclude din procedura de atribuire a contractului de achiziții publice orice ofertant în cazul prezentării informațiilor false sau ne prezentării informațiilor solicitate</w:t>
            </w:r>
            <w:r w:rsidRPr="00C30A0E">
              <w:rPr>
                <w:rFonts w:ascii="Times New Roman" w:hAnsi="Times New Roman"/>
                <w:lang w:val="ro-RO"/>
              </w:rPr>
              <w:t xml:space="preserve"> de ANP, în scopul demonstrării îndeplinirii criteriilor de calificare și selecție.</w:t>
            </w:r>
          </w:p>
          <w:p w14:paraId="3D587D31" w14:textId="2A4B3C5C" w:rsidR="003716FB" w:rsidRPr="00D33E32" w:rsidRDefault="009431F0" w:rsidP="009431F0">
            <w:pPr>
              <w:ind w:right="33" w:hanging="34"/>
              <w:jc w:val="both"/>
              <w:rPr>
                <w:b/>
                <w:iCs/>
                <w:sz w:val="22"/>
                <w:szCs w:val="22"/>
              </w:rPr>
            </w:pPr>
            <w:r>
              <w:t xml:space="preserve">     </w:t>
            </w:r>
            <w:r w:rsidRPr="00C30A0E">
              <w:t xml:space="preserve">Conform pct. 58, secțiunea a 3-a din Documentația standard, </w:t>
            </w:r>
            <w:r w:rsidRPr="00FA3950">
              <w:rPr>
                <w:b/>
              </w:rPr>
              <w:t>prețurile pentru bunurile</w:t>
            </w:r>
            <w:r w:rsidRPr="00C30A0E">
              <w:t xml:space="preserve"> / serviciile solicitate </w:t>
            </w:r>
            <w:r w:rsidRPr="00FA3950">
              <w:rPr>
                <w:b/>
              </w:rPr>
              <w:t>se indică în lei moldoveneşti, cu două cifre după virgulă</w:t>
            </w:r>
            <w:r w:rsidRPr="00C30A0E">
              <w:t>.</w:t>
            </w:r>
          </w:p>
        </w:tc>
      </w:tr>
      <w:tr w:rsidR="003716FB" w:rsidRPr="00D33E32" w14:paraId="6F973B87" w14:textId="77777777" w:rsidTr="00716103">
        <w:trPr>
          <w:trHeight w:val="532"/>
        </w:trPr>
        <w:tc>
          <w:tcPr>
            <w:tcW w:w="425" w:type="dxa"/>
            <w:tcBorders>
              <w:top w:val="single" w:sz="4" w:space="0" w:color="auto"/>
              <w:left w:val="single" w:sz="4" w:space="0" w:color="auto"/>
              <w:bottom w:val="single" w:sz="4" w:space="0" w:color="auto"/>
              <w:right w:val="single" w:sz="4" w:space="0" w:color="auto"/>
            </w:tcBorders>
            <w:vAlign w:val="center"/>
            <w:hideMark/>
          </w:tcPr>
          <w:p w14:paraId="769C508F" w14:textId="77777777" w:rsidR="003716FB" w:rsidRPr="00D33E32" w:rsidRDefault="003716FB" w:rsidP="00F82D26">
            <w:pPr>
              <w:shd w:val="clear" w:color="auto" w:fill="FFFFFF"/>
              <w:tabs>
                <w:tab w:val="left" w:pos="612"/>
              </w:tabs>
              <w:jc w:val="center"/>
              <w:rPr>
                <w:bCs/>
                <w:iCs/>
                <w:sz w:val="22"/>
                <w:szCs w:val="22"/>
              </w:rPr>
            </w:pPr>
            <w:r w:rsidRPr="00D33E32">
              <w:rPr>
                <w:bCs/>
                <w:iCs/>
                <w:sz w:val="22"/>
                <w:szCs w:val="22"/>
              </w:rPr>
              <w:t>1.</w:t>
            </w:r>
          </w:p>
        </w:tc>
        <w:tc>
          <w:tcPr>
            <w:tcW w:w="2833" w:type="dxa"/>
            <w:tcBorders>
              <w:top w:val="single" w:sz="4" w:space="0" w:color="auto"/>
              <w:left w:val="single" w:sz="4" w:space="0" w:color="auto"/>
              <w:bottom w:val="single" w:sz="4" w:space="0" w:color="auto"/>
              <w:right w:val="single" w:sz="4" w:space="0" w:color="auto"/>
            </w:tcBorders>
            <w:vAlign w:val="center"/>
            <w:hideMark/>
          </w:tcPr>
          <w:p w14:paraId="65CB668C" w14:textId="77777777" w:rsidR="003716FB" w:rsidRPr="00D33E32" w:rsidRDefault="003716FB" w:rsidP="00F82D26">
            <w:pPr>
              <w:shd w:val="clear" w:color="auto" w:fill="FFFFFF"/>
              <w:tabs>
                <w:tab w:val="left" w:pos="612"/>
              </w:tabs>
              <w:rPr>
                <w:bCs/>
                <w:iCs/>
                <w:sz w:val="22"/>
                <w:szCs w:val="22"/>
              </w:rPr>
            </w:pPr>
            <w:r w:rsidRPr="00D33E32">
              <w:rPr>
                <w:bCs/>
                <w:iCs/>
                <w:sz w:val="22"/>
                <w:szCs w:val="22"/>
              </w:rPr>
              <w:t>Cerere de participare</w:t>
            </w:r>
          </w:p>
        </w:tc>
        <w:tc>
          <w:tcPr>
            <w:tcW w:w="5201" w:type="dxa"/>
            <w:tcBorders>
              <w:top w:val="single" w:sz="4" w:space="0" w:color="auto"/>
              <w:left w:val="single" w:sz="4" w:space="0" w:color="auto"/>
              <w:bottom w:val="single" w:sz="4" w:space="0" w:color="auto"/>
              <w:right w:val="single" w:sz="4" w:space="0" w:color="auto"/>
            </w:tcBorders>
            <w:vAlign w:val="center"/>
            <w:hideMark/>
          </w:tcPr>
          <w:p w14:paraId="472A041E" w14:textId="46963B78" w:rsidR="003716FB" w:rsidRPr="00D33E32" w:rsidRDefault="003716FB" w:rsidP="005E059A">
            <w:pPr>
              <w:jc w:val="both"/>
              <w:rPr>
                <w:rFonts w:eastAsiaTheme="minorHAnsi"/>
                <w:sz w:val="22"/>
                <w:szCs w:val="22"/>
              </w:rPr>
            </w:pPr>
            <w:r w:rsidRPr="00D33E32">
              <w:rPr>
                <w:sz w:val="22"/>
                <w:szCs w:val="22"/>
                <w:lang w:eastAsia="zh-CN"/>
              </w:rPr>
              <w:t xml:space="preserve">Completat în conformitate cu </w:t>
            </w:r>
            <w:r w:rsidRPr="00D33E32">
              <w:rPr>
                <w:b/>
                <w:bCs/>
                <w:i/>
                <w:iCs/>
                <w:sz w:val="22"/>
                <w:szCs w:val="22"/>
                <w:lang w:eastAsia="zh-CN"/>
              </w:rPr>
              <w:t>Anexa nr. 7</w:t>
            </w:r>
            <w:r w:rsidRPr="00D33E32">
              <w:rPr>
                <w:sz w:val="22"/>
                <w:szCs w:val="22"/>
                <w:lang w:eastAsia="zh-CN"/>
              </w:rPr>
              <w:t xml:space="preserve"> din Documentația standard - </w:t>
            </w:r>
            <w:r w:rsidRPr="00D33E32">
              <w:rPr>
                <w:bCs/>
                <w:sz w:val="22"/>
                <w:szCs w:val="22"/>
                <w:lang w:eastAsia="zh-CN"/>
              </w:rPr>
              <w:t>confirmat prin ștampila și semnătura participantului sau semnat electronic.</w:t>
            </w:r>
          </w:p>
        </w:tc>
        <w:tc>
          <w:tcPr>
            <w:tcW w:w="1747" w:type="dxa"/>
            <w:tcBorders>
              <w:top w:val="single" w:sz="4" w:space="0" w:color="auto"/>
              <w:left w:val="single" w:sz="4" w:space="0" w:color="auto"/>
              <w:bottom w:val="single" w:sz="4" w:space="0" w:color="auto"/>
              <w:right w:val="single" w:sz="4" w:space="0" w:color="auto"/>
            </w:tcBorders>
            <w:vAlign w:val="center"/>
          </w:tcPr>
          <w:p w14:paraId="31ECC505" w14:textId="77777777" w:rsidR="003716FB" w:rsidRPr="00D33E32" w:rsidRDefault="003716FB" w:rsidP="00C52E16">
            <w:pPr>
              <w:shd w:val="clear" w:color="auto" w:fill="FFFFFF"/>
              <w:tabs>
                <w:tab w:val="left" w:pos="612"/>
              </w:tabs>
              <w:jc w:val="center"/>
              <w:rPr>
                <w:b/>
                <w:sz w:val="22"/>
                <w:szCs w:val="22"/>
              </w:rPr>
            </w:pPr>
            <w:r w:rsidRPr="00D33E32">
              <w:rPr>
                <w:b/>
                <w:sz w:val="22"/>
                <w:szCs w:val="22"/>
              </w:rPr>
              <w:t>Obligatoriu</w:t>
            </w:r>
          </w:p>
          <w:p w14:paraId="634F2DA7" w14:textId="77777777" w:rsidR="003716FB" w:rsidRPr="00D33E32" w:rsidRDefault="003716FB" w:rsidP="00C52E16">
            <w:pPr>
              <w:jc w:val="center"/>
              <w:rPr>
                <w:b/>
                <w:iCs/>
                <w:sz w:val="22"/>
                <w:szCs w:val="22"/>
              </w:rPr>
            </w:pPr>
          </w:p>
        </w:tc>
      </w:tr>
      <w:tr w:rsidR="003716FB" w:rsidRPr="00D33E32" w14:paraId="6AAC6FDD" w14:textId="77777777" w:rsidTr="00716103">
        <w:trPr>
          <w:trHeight w:val="266"/>
        </w:trPr>
        <w:tc>
          <w:tcPr>
            <w:tcW w:w="425" w:type="dxa"/>
            <w:tcBorders>
              <w:top w:val="single" w:sz="4" w:space="0" w:color="auto"/>
              <w:left w:val="single" w:sz="4" w:space="0" w:color="auto"/>
              <w:bottom w:val="single" w:sz="4" w:space="0" w:color="auto"/>
              <w:right w:val="single" w:sz="4" w:space="0" w:color="auto"/>
            </w:tcBorders>
            <w:vAlign w:val="center"/>
            <w:hideMark/>
          </w:tcPr>
          <w:p w14:paraId="17D39E69" w14:textId="77777777" w:rsidR="003716FB" w:rsidRPr="00D33E32" w:rsidRDefault="003716FB" w:rsidP="00F82D26">
            <w:pPr>
              <w:shd w:val="clear" w:color="auto" w:fill="FFFFFF"/>
              <w:tabs>
                <w:tab w:val="left" w:pos="612"/>
              </w:tabs>
              <w:jc w:val="center"/>
              <w:rPr>
                <w:bCs/>
                <w:iCs/>
                <w:sz w:val="22"/>
                <w:szCs w:val="22"/>
              </w:rPr>
            </w:pPr>
            <w:r w:rsidRPr="00D33E32">
              <w:rPr>
                <w:bCs/>
                <w:iCs/>
                <w:sz w:val="22"/>
                <w:szCs w:val="22"/>
              </w:rPr>
              <w:t>2.</w:t>
            </w:r>
          </w:p>
        </w:tc>
        <w:tc>
          <w:tcPr>
            <w:tcW w:w="2833" w:type="dxa"/>
            <w:tcBorders>
              <w:top w:val="single" w:sz="4" w:space="0" w:color="auto"/>
              <w:left w:val="single" w:sz="4" w:space="0" w:color="auto"/>
              <w:bottom w:val="single" w:sz="4" w:space="0" w:color="auto"/>
              <w:right w:val="single" w:sz="4" w:space="0" w:color="auto"/>
            </w:tcBorders>
            <w:vAlign w:val="center"/>
            <w:hideMark/>
          </w:tcPr>
          <w:p w14:paraId="2C70D912" w14:textId="77777777" w:rsidR="003716FB" w:rsidRPr="00D33E32" w:rsidRDefault="003716FB" w:rsidP="00F82D26">
            <w:pPr>
              <w:shd w:val="clear" w:color="auto" w:fill="FFFFFF"/>
              <w:tabs>
                <w:tab w:val="left" w:pos="612"/>
              </w:tabs>
              <w:rPr>
                <w:bCs/>
                <w:iCs/>
                <w:sz w:val="22"/>
                <w:szCs w:val="22"/>
              </w:rPr>
            </w:pPr>
            <w:r w:rsidRPr="00D33E32">
              <w:rPr>
                <w:bCs/>
                <w:iCs/>
                <w:sz w:val="22"/>
                <w:szCs w:val="22"/>
              </w:rPr>
              <w:t>Declarație privind valabilitatea ofertei</w:t>
            </w:r>
          </w:p>
        </w:tc>
        <w:tc>
          <w:tcPr>
            <w:tcW w:w="5201" w:type="dxa"/>
            <w:tcBorders>
              <w:top w:val="single" w:sz="4" w:space="0" w:color="auto"/>
              <w:left w:val="single" w:sz="4" w:space="0" w:color="auto"/>
              <w:bottom w:val="single" w:sz="4" w:space="0" w:color="auto"/>
              <w:right w:val="single" w:sz="4" w:space="0" w:color="auto"/>
            </w:tcBorders>
            <w:vAlign w:val="center"/>
            <w:hideMark/>
          </w:tcPr>
          <w:p w14:paraId="0044407D" w14:textId="478DFC27" w:rsidR="003716FB" w:rsidRPr="00D33E32" w:rsidRDefault="003716FB" w:rsidP="005E059A">
            <w:pPr>
              <w:ind w:hanging="6"/>
              <w:jc w:val="both"/>
              <w:rPr>
                <w:sz w:val="22"/>
                <w:szCs w:val="22"/>
              </w:rPr>
            </w:pPr>
            <w:r w:rsidRPr="00D33E32">
              <w:rPr>
                <w:sz w:val="22"/>
                <w:szCs w:val="22"/>
                <w:lang w:eastAsia="zh-CN"/>
              </w:rPr>
              <w:t xml:space="preserve">Completat  </w:t>
            </w:r>
            <w:r w:rsidRPr="00D33E32">
              <w:rPr>
                <w:sz w:val="22"/>
                <w:szCs w:val="22"/>
              </w:rPr>
              <w:t xml:space="preserve">în conformitate cu </w:t>
            </w:r>
            <w:r w:rsidRPr="00D33E32">
              <w:rPr>
                <w:b/>
                <w:bCs/>
                <w:i/>
                <w:iCs/>
                <w:sz w:val="22"/>
                <w:szCs w:val="22"/>
              </w:rPr>
              <w:t>A</w:t>
            </w:r>
            <w:r w:rsidRPr="00D33E32">
              <w:rPr>
                <w:b/>
                <w:i/>
                <w:iCs/>
                <w:sz w:val="22"/>
                <w:szCs w:val="22"/>
              </w:rPr>
              <w:t>nexa nr. 8</w:t>
            </w:r>
            <w:r w:rsidRPr="00D33E32">
              <w:rPr>
                <w:b/>
                <w:iCs/>
                <w:sz w:val="22"/>
                <w:szCs w:val="22"/>
              </w:rPr>
              <w:t xml:space="preserve"> </w:t>
            </w:r>
            <w:r w:rsidRPr="00D33E32">
              <w:rPr>
                <w:bCs/>
                <w:iCs/>
                <w:sz w:val="22"/>
                <w:szCs w:val="22"/>
              </w:rPr>
              <w:t>din</w:t>
            </w:r>
            <w:r w:rsidRPr="00D33E32">
              <w:rPr>
                <w:b/>
                <w:iCs/>
                <w:sz w:val="22"/>
                <w:szCs w:val="22"/>
              </w:rPr>
              <w:t xml:space="preserve"> </w:t>
            </w:r>
            <w:r w:rsidRPr="00D33E32">
              <w:rPr>
                <w:sz w:val="22"/>
                <w:szCs w:val="22"/>
                <w:lang w:eastAsia="zh-CN"/>
              </w:rPr>
              <w:t>Documentația standard</w:t>
            </w:r>
            <w:r w:rsidRPr="00D33E32">
              <w:rPr>
                <w:sz w:val="22"/>
                <w:szCs w:val="22"/>
              </w:rPr>
              <w:t xml:space="preserve"> - </w:t>
            </w:r>
            <w:r w:rsidRPr="00D33E32">
              <w:rPr>
                <w:bCs/>
                <w:sz w:val="22"/>
                <w:szCs w:val="22"/>
                <w:lang w:eastAsia="zh-CN"/>
              </w:rPr>
              <w:t>confirmat prin ștampila și semnătura participantului sau semnat electronic.</w:t>
            </w:r>
            <w:r w:rsidRPr="00D33E32">
              <w:rPr>
                <w:b/>
                <w:bCs/>
                <w:sz w:val="22"/>
                <w:szCs w:val="22"/>
                <w:lang w:eastAsia="zh-CN"/>
              </w:rPr>
              <w:t xml:space="preserve"> </w:t>
            </w:r>
            <w:r w:rsidRPr="00D33E32">
              <w:rPr>
                <w:sz w:val="22"/>
                <w:szCs w:val="22"/>
              </w:rPr>
              <w:t xml:space="preserve">Termenul de valabilitate - </w:t>
            </w:r>
            <w:r w:rsidR="00991AF0" w:rsidRPr="00D33E32">
              <w:rPr>
                <w:b/>
                <w:sz w:val="22"/>
                <w:szCs w:val="22"/>
              </w:rPr>
              <w:t>9</w:t>
            </w:r>
            <w:r w:rsidRPr="00D33E32">
              <w:rPr>
                <w:b/>
                <w:sz w:val="22"/>
                <w:szCs w:val="22"/>
              </w:rPr>
              <w:t xml:space="preserve">0 zile  </w:t>
            </w:r>
            <w:r w:rsidRPr="00D33E32">
              <w:rPr>
                <w:sz w:val="22"/>
                <w:szCs w:val="22"/>
              </w:rPr>
              <w:t>din data limită de depunere a ofertelor.</w:t>
            </w:r>
          </w:p>
        </w:tc>
        <w:tc>
          <w:tcPr>
            <w:tcW w:w="1747" w:type="dxa"/>
            <w:tcBorders>
              <w:top w:val="single" w:sz="4" w:space="0" w:color="auto"/>
              <w:left w:val="single" w:sz="4" w:space="0" w:color="auto"/>
              <w:bottom w:val="single" w:sz="4" w:space="0" w:color="auto"/>
              <w:right w:val="single" w:sz="4" w:space="0" w:color="auto"/>
            </w:tcBorders>
            <w:vAlign w:val="center"/>
          </w:tcPr>
          <w:p w14:paraId="79090908" w14:textId="52CFE28D" w:rsidR="003716FB" w:rsidRPr="00D33E32" w:rsidRDefault="003716FB" w:rsidP="00C52E16">
            <w:pPr>
              <w:shd w:val="clear" w:color="auto" w:fill="FFFFFF"/>
              <w:tabs>
                <w:tab w:val="left" w:pos="612"/>
              </w:tabs>
              <w:jc w:val="center"/>
              <w:rPr>
                <w:b/>
                <w:sz w:val="22"/>
                <w:szCs w:val="22"/>
              </w:rPr>
            </w:pPr>
            <w:r w:rsidRPr="00D33E32">
              <w:rPr>
                <w:b/>
                <w:sz w:val="22"/>
                <w:szCs w:val="22"/>
              </w:rPr>
              <w:t>Obligatoriu</w:t>
            </w:r>
          </w:p>
        </w:tc>
      </w:tr>
      <w:tr w:rsidR="003716FB" w:rsidRPr="00D33E32" w14:paraId="2B747E24" w14:textId="77777777" w:rsidTr="00716103">
        <w:trPr>
          <w:trHeight w:val="315"/>
        </w:trPr>
        <w:tc>
          <w:tcPr>
            <w:tcW w:w="425" w:type="dxa"/>
            <w:tcBorders>
              <w:top w:val="single" w:sz="4" w:space="0" w:color="auto"/>
              <w:left w:val="single" w:sz="4" w:space="0" w:color="auto"/>
              <w:bottom w:val="single" w:sz="4" w:space="0" w:color="auto"/>
              <w:right w:val="single" w:sz="4" w:space="0" w:color="auto"/>
            </w:tcBorders>
            <w:vAlign w:val="center"/>
            <w:hideMark/>
          </w:tcPr>
          <w:p w14:paraId="744C6A24" w14:textId="77777777" w:rsidR="003716FB" w:rsidRPr="00D33E32" w:rsidRDefault="003716FB" w:rsidP="00F82D26">
            <w:pPr>
              <w:shd w:val="clear" w:color="auto" w:fill="FFFFFF"/>
              <w:tabs>
                <w:tab w:val="left" w:pos="612"/>
              </w:tabs>
              <w:jc w:val="center"/>
              <w:rPr>
                <w:bCs/>
                <w:iCs/>
                <w:sz w:val="22"/>
                <w:szCs w:val="22"/>
              </w:rPr>
            </w:pPr>
            <w:r w:rsidRPr="00D33E32">
              <w:rPr>
                <w:bCs/>
                <w:iCs/>
                <w:sz w:val="22"/>
                <w:szCs w:val="22"/>
              </w:rPr>
              <w:t>3.</w:t>
            </w:r>
          </w:p>
        </w:tc>
        <w:tc>
          <w:tcPr>
            <w:tcW w:w="2833" w:type="dxa"/>
            <w:tcBorders>
              <w:top w:val="single" w:sz="4" w:space="0" w:color="auto"/>
              <w:left w:val="single" w:sz="4" w:space="0" w:color="auto"/>
              <w:bottom w:val="single" w:sz="4" w:space="0" w:color="auto"/>
              <w:right w:val="single" w:sz="4" w:space="0" w:color="auto"/>
            </w:tcBorders>
            <w:vAlign w:val="center"/>
          </w:tcPr>
          <w:p w14:paraId="3290E6C2" w14:textId="77777777" w:rsidR="003716FB" w:rsidRPr="00D33E32" w:rsidRDefault="003716FB" w:rsidP="00F82D26">
            <w:pPr>
              <w:ind w:right="-108"/>
              <w:rPr>
                <w:bCs/>
                <w:sz w:val="22"/>
                <w:szCs w:val="22"/>
                <w:u w:val="single"/>
              </w:rPr>
            </w:pPr>
            <w:r w:rsidRPr="00D33E32">
              <w:rPr>
                <w:bCs/>
                <w:iCs/>
                <w:sz w:val="22"/>
                <w:szCs w:val="22"/>
              </w:rPr>
              <w:t>Garanția pentru ofertă, 1%</w:t>
            </w:r>
          </w:p>
        </w:tc>
        <w:tc>
          <w:tcPr>
            <w:tcW w:w="5201" w:type="dxa"/>
            <w:tcBorders>
              <w:top w:val="single" w:sz="4" w:space="0" w:color="auto"/>
              <w:left w:val="single" w:sz="4" w:space="0" w:color="auto"/>
              <w:bottom w:val="single" w:sz="4" w:space="0" w:color="auto"/>
              <w:right w:val="single" w:sz="4" w:space="0" w:color="auto"/>
            </w:tcBorders>
            <w:hideMark/>
          </w:tcPr>
          <w:p w14:paraId="7BF167BB" w14:textId="62DCAEB8" w:rsidR="003716FB" w:rsidRPr="00D33E32" w:rsidRDefault="003716FB" w:rsidP="005E059A">
            <w:pPr>
              <w:jc w:val="both"/>
              <w:rPr>
                <w:iCs/>
                <w:sz w:val="22"/>
                <w:szCs w:val="22"/>
                <w:lang w:eastAsia="zh-CN"/>
              </w:rPr>
            </w:pPr>
            <w:r w:rsidRPr="00D33E32">
              <w:rPr>
                <w:iCs/>
                <w:sz w:val="22"/>
                <w:szCs w:val="22"/>
                <w:lang w:eastAsia="zh-CN"/>
              </w:rPr>
              <w:t xml:space="preserve">Completat în conformitate cu </w:t>
            </w:r>
            <w:r w:rsidRPr="00D33E32">
              <w:rPr>
                <w:b/>
                <w:bCs/>
                <w:i/>
                <w:sz w:val="22"/>
                <w:szCs w:val="22"/>
                <w:lang w:eastAsia="zh-CN"/>
              </w:rPr>
              <w:t>Anexa nr. 9</w:t>
            </w:r>
            <w:r w:rsidRPr="00D33E32">
              <w:rPr>
                <w:b/>
                <w:bCs/>
                <w:iCs/>
                <w:sz w:val="22"/>
                <w:szCs w:val="22"/>
                <w:lang w:eastAsia="zh-CN"/>
              </w:rPr>
              <w:t xml:space="preserve"> </w:t>
            </w:r>
            <w:r w:rsidRPr="00D33E32">
              <w:rPr>
                <w:iCs/>
                <w:sz w:val="22"/>
                <w:szCs w:val="22"/>
                <w:lang w:eastAsia="zh-CN"/>
              </w:rPr>
              <w:t xml:space="preserve">din Documentația standard, în original, emisă de o bancă comercială  </w:t>
            </w:r>
          </w:p>
          <w:p w14:paraId="7725672B" w14:textId="77777777" w:rsidR="003716FB" w:rsidRPr="00D33E32" w:rsidRDefault="003716FB" w:rsidP="005E059A">
            <w:pPr>
              <w:jc w:val="both"/>
              <w:rPr>
                <w:i/>
                <w:iCs/>
                <w:sz w:val="22"/>
                <w:szCs w:val="22"/>
                <w:lang w:eastAsia="zh-CN"/>
              </w:rPr>
            </w:pPr>
            <w:r w:rsidRPr="00D33E32">
              <w:rPr>
                <w:i/>
                <w:iCs/>
                <w:sz w:val="22"/>
                <w:szCs w:val="22"/>
                <w:lang w:eastAsia="zh-CN"/>
              </w:rPr>
              <w:t xml:space="preserve">sau </w:t>
            </w:r>
          </w:p>
          <w:p w14:paraId="70F3CEBC" w14:textId="77777777" w:rsidR="003716FB" w:rsidRPr="00D33E32" w:rsidRDefault="003716FB" w:rsidP="005E059A">
            <w:pPr>
              <w:jc w:val="both"/>
              <w:rPr>
                <w:iCs/>
                <w:sz w:val="22"/>
                <w:szCs w:val="22"/>
                <w:lang w:eastAsia="zh-CN"/>
              </w:rPr>
            </w:pPr>
            <w:r w:rsidRPr="00D33E32">
              <w:rPr>
                <w:iCs/>
                <w:sz w:val="22"/>
                <w:szCs w:val="22"/>
                <w:lang w:eastAsia="zh-CN"/>
              </w:rPr>
              <w:lastRenderedPageBreak/>
              <w:t xml:space="preserve">prin transfer la contul autorității contractante </w:t>
            </w:r>
          </w:p>
          <w:p w14:paraId="544EF4B6" w14:textId="77777777" w:rsidR="003716FB" w:rsidRPr="00D33E32" w:rsidRDefault="003716FB" w:rsidP="005E059A">
            <w:pPr>
              <w:jc w:val="both"/>
              <w:rPr>
                <w:iCs/>
                <w:sz w:val="22"/>
                <w:szCs w:val="22"/>
                <w:lang w:eastAsia="zh-CN"/>
              </w:rPr>
            </w:pPr>
            <w:r w:rsidRPr="00D33E32">
              <w:rPr>
                <w:iCs/>
                <w:sz w:val="22"/>
                <w:szCs w:val="22"/>
                <w:lang w:eastAsia="zh-CN"/>
              </w:rPr>
              <w:t>(ordin de plată) conform datelor:</w:t>
            </w:r>
          </w:p>
          <w:p w14:paraId="740ED20A" w14:textId="77777777" w:rsidR="003716FB" w:rsidRPr="00D33E32" w:rsidRDefault="003716FB" w:rsidP="005E059A">
            <w:pPr>
              <w:jc w:val="both"/>
              <w:rPr>
                <w:iCs/>
                <w:sz w:val="22"/>
                <w:szCs w:val="22"/>
                <w:lang w:eastAsia="zh-CN"/>
              </w:rPr>
            </w:pPr>
            <w:r w:rsidRPr="00D33E32">
              <w:rPr>
                <w:iCs/>
                <w:sz w:val="22"/>
                <w:szCs w:val="22"/>
                <w:lang w:eastAsia="zh-CN"/>
              </w:rPr>
              <w:t>Beneficiarul plății: Administrația Națională a Penitenciarelor;</w:t>
            </w:r>
          </w:p>
          <w:p w14:paraId="779CC75C" w14:textId="77777777" w:rsidR="003716FB" w:rsidRPr="00D33E32" w:rsidRDefault="003716FB" w:rsidP="005E059A">
            <w:pPr>
              <w:jc w:val="both"/>
              <w:rPr>
                <w:iCs/>
                <w:sz w:val="22"/>
                <w:szCs w:val="22"/>
                <w:lang w:eastAsia="zh-CN"/>
              </w:rPr>
            </w:pPr>
            <w:r w:rsidRPr="00D33E32">
              <w:rPr>
                <w:iCs/>
                <w:sz w:val="22"/>
                <w:szCs w:val="22"/>
                <w:lang w:eastAsia="zh-CN"/>
              </w:rPr>
              <w:t>Denumirea băncii: MF–Trezoreria de Stat;</w:t>
            </w:r>
          </w:p>
          <w:p w14:paraId="54990CD5" w14:textId="77777777" w:rsidR="003716FB" w:rsidRPr="00D33E32" w:rsidRDefault="003716FB" w:rsidP="005E059A">
            <w:pPr>
              <w:jc w:val="both"/>
              <w:rPr>
                <w:iCs/>
                <w:sz w:val="22"/>
                <w:szCs w:val="22"/>
                <w:lang w:eastAsia="zh-CN"/>
              </w:rPr>
            </w:pPr>
            <w:r w:rsidRPr="00D33E32">
              <w:rPr>
                <w:iCs/>
                <w:sz w:val="22"/>
                <w:szCs w:val="22"/>
                <w:lang w:eastAsia="zh-CN"/>
              </w:rPr>
              <w:t>Cod fiscal: 1006601001012;</w:t>
            </w:r>
          </w:p>
          <w:p w14:paraId="0E8E1D53" w14:textId="77777777" w:rsidR="003716FB" w:rsidRPr="00D33E32" w:rsidRDefault="003716FB" w:rsidP="005E059A">
            <w:pPr>
              <w:jc w:val="both"/>
              <w:rPr>
                <w:iCs/>
                <w:sz w:val="22"/>
                <w:szCs w:val="22"/>
                <w:lang w:eastAsia="zh-CN"/>
              </w:rPr>
            </w:pPr>
            <w:r w:rsidRPr="00D33E32">
              <w:rPr>
                <w:iCs/>
                <w:sz w:val="22"/>
                <w:szCs w:val="22"/>
                <w:lang w:eastAsia="zh-CN"/>
              </w:rPr>
              <w:t>Cod bancar: TREZMD2X.</w:t>
            </w:r>
          </w:p>
          <w:p w14:paraId="7D07B9BD" w14:textId="77777777" w:rsidR="003716FB" w:rsidRPr="00D33E32" w:rsidRDefault="003716FB" w:rsidP="005E059A">
            <w:pPr>
              <w:jc w:val="both"/>
              <w:rPr>
                <w:iCs/>
                <w:sz w:val="22"/>
                <w:szCs w:val="22"/>
                <w:lang w:eastAsia="zh-CN"/>
              </w:rPr>
            </w:pPr>
            <w:r w:rsidRPr="00D33E32">
              <w:rPr>
                <w:iCs/>
                <w:sz w:val="22"/>
                <w:szCs w:val="22"/>
                <w:lang w:eastAsia="zh-CN"/>
              </w:rPr>
              <w:t>Cod IBAN: MD88TRPCAA518410A00452AA.</w:t>
            </w:r>
          </w:p>
          <w:p w14:paraId="2C6D7788" w14:textId="77777777" w:rsidR="003716FB" w:rsidRPr="00D33E32" w:rsidRDefault="003716FB" w:rsidP="005E059A">
            <w:pPr>
              <w:jc w:val="both"/>
              <w:rPr>
                <w:iCs/>
                <w:sz w:val="22"/>
                <w:szCs w:val="22"/>
                <w:lang w:eastAsia="zh-CN"/>
              </w:rPr>
            </w:pPr>
            <w:r w:rsidRPr="00D33E32">
              <w:rPr>
                <w:b/>
                <w:bCs/>
                <w:i/>
                <w:sz w:val="22"/>
                <w:szCs w:val="22"/>
                <w:lang w:eastAsia="zh-CN"/>
              </w:rPr>
              <w:t>notă:</w:t>
            </w:r>
            <w:r w:rsidRPr="00D33E32">
              <w:rPr>
                <w:b/>
                <w:i/>
                <w:iCs/>
                <w:sz w:val="22"/>
                <w:szCs w:val="22"/>
                <w:lang w:eastAsia="zh-CN"/>
              </w:rPr>
              <w:t xml:space="preserve"> „Garanția pentru ofertă”</w:t>
            </w:r>
            <w:r w:rsidRPr="00D33E32">
              <w:rPr>
                <w:iCs/>
                <w:sz w:val="22"/>
                <w:szCs w:val="22"/>
                <w:lang w:eastAsia="zh-CN"/>
              </w:rPr>
              <w:t xml:space="preserve"> </w:t>
            </w:r>
            <w:r w:rsidRPr="00D33E32">
              <w:rPr>
                <w:b/>
                <w:bCs/>
                <w:i/>
                <w:iCs/>
                <w:sz w:val="22"/>
                <w:szCs w:val="22"/>
                <w:lang w:eastAsia="zh-CN"/>
              </w:rPr>
              <w:t>cu ulterioara încărcare a ordinului de plată în SIA RSAP</w:t>
            </w:r>
            <w:r w:rsidRPr="00D33E32">
              <w:rPr>
                <w:iCs/>
                <w:sz w:val="22"/>
                <w:szCs w:val="22"/>
                <w:lang w:eastAsia="zh-CN"/>
              </w:rPr>
              <w:t>.</w:t>
            </w:r>
          </w:p>
          <w:p w14:paraId="7E8F5739" w14:textId="3E3D73B7" w:rsidR="003716FB" w:rsidRPr="00D33E32" w:rsidRDefault="003716FB" w:rsidP="005E059A">
            <w:pPr>
              <w:jc w:val="both"/>
              <w:rPr>
                <w:iCs/>
                <w:sz w:val="22"/>
                <w:szCs w:val="22"/>
                <w:lang w:eastAsia="zh-CN"/>
              </w:rPr>
            </w:pPr>
            <w:r w:rsidRPr="00D33E32">
              <w:rPr>
                <w:iCs/>
                <w:sz w:val="22"/>
                <w:szCs w:val="22"/>
                <w:lang w:eastAsia="zh-CN"/>
              </w:rPr>
              <w:t xml:space="preserve">Termenul de valabilitate să fie egal cu perioada de valabilitate a ofertei - </w:t>
            </w:r>
            <w:r w:rsidR="00991AF0" w:rsidRPr="00D33E32">
              <w:rPr>
                <w:b/>
                <w:bCs/>
                <w:iCs/>
                <w:sz w:val="22"/>
                <w:szCs w:val="22"/>
                <w:lang w:eastAsia="zh-CN"/>
              </w:rPr>
              <w:t>9</w:t>
            </w:r>
            <w:r w:rsidRPr="00D33E32">
              <w:rPr>
                <w:b/>
                <w:bCs/>
                <w:iCs/>
                <w:sz w:val="22"/>
                <w:szCs w:val="22"/>
                <w:lang w:eastAsia="zh-CN"/>
              </w:rPr>
              <w:t xml:space="preserve">0 zile </w:t>
            </w:r>
            <w:r w:rsidRPr="00D33E32">
              <w:rPr>
                <w:iCs/>
                <w:sz w:val="22"/>
                <w:szCs w:val="22"/>
                <w:lang w:eastAsia="zh-CN"/>
              </w:rPr>
              <w:t xml:space="preserve">din data limită de depunere a ofertelor. </w:t>
            </w:r>
          </w:p>
        </w:tc>
        <w:tc>
          <w:tcPr>
            <w:tcW w:w="1747" w:type="dxa"/>
            <w:tcBorders>
              <w:top w:val="single" w:sz="4" w:space="0" w:color="auto"/>
              <w:left w:val="single" w:sz="4" w:space="0" w:color="auto"/>
              <w:bottom w:val="single" w:sz="4" w:space="0" w:color="auto"/>
              <w:right w:val="single" w:sz="4" w:space="0" w:color="auto"/>
            </w:tcBorders>
            <w:vAlign w:val="center"/>
          </w:tcPr>
          <w:p w14:paraId="434AE65E" w14:textId="0C3309FA" w:rsidR="003716FB" w:rsidRPr="00D33E32" w:rsidRDefault="003716FB" w:rsidP="00C52E16">
            <w:pPr>
              <w:shd w:val="clear" w:color="auto" w:fill="FFFFFF"/>
              <w:tabs>
                <w:tab w:val="left" w:pos="612"/>
              </w:tabs>
              <w:jc w:val="center"/>
              <w:rPr>
                <w:b/>
                <w:sz w:val="22"/>
                <w:szCs w:val="22"/>
              </w:rPr>
            </w:pPr>
            <w:r w:rsidRPr="00D33E32">
              <w:rPr>
                <w:b/>
                <w:sz w:val="22"/>
                <w:szCs w:val="22"/>
              </w:rPr>
              <w:lastRenderedPageBreak/>
              <w:t>Obligatoriu</w:t>
            </w:r>
          </w:p>
        </w:tc>
      </w:tr>
      <w:tr w:rsidR="003716FB" w:rsidRPr="00D33E32" w14:paraId="172E4636" w14:textId="77777777" w:rsidTr="00716103">
        <w:tc>
          <w:tcPr>
            <w:tcW w:w="425" w:type="dxa"/>
            <w:tcBorders>
              <w:top w:val="single" w:sz="4" w:space="0" w:color="auto"/>
              <w:left w:val="single" w:sz="4" w:space="0" w:color="auto"/>
              <w:bottom w:val="single" w:sz="4" w:space="0" w:color="auto"/>
              <w:right w:val="single" w:sz="4" w:space="0" w:color="auto"/>
            </w:tcBorders>
            <w:vAlign w:val="center"/>
            <w:hideMark/>
          </w:tcPr>
          <w:p w14:paraId="2F17E453" w14:textId="77777777" w:rsidR="003716FB" w:rsidRPr="00D33E32" w:rsidRDefault="003716FB" w:rsidP="00F82D26">
            <w:pPr>
              <w:shd w:val="clear" w:color="auto" w:fill="FFFFFF"/>
              <w:tabs>
                <w:tab w:val="left" w:pos="612"/>
              </w:tabs>
              <w:spacing w:before="120" w:after="120"/>
              <w:jc w:val="center"/>
              <w:rPr>
                <w:bCs/>
                <w:iCs/>
                <w:sz w:val="22"/>
                <w:szCs w:val="22"/>
              </w:rPr>
            </w:pPr>
            <w:r w:rsidRPr="00D33E32">
              <w:rPr>
                <w:bCs/>
                <w:iCs/>
                <w:sz w:val="22"/>
                <w:szCs w:val="22"/>
              </w:rPr>
              <w:t>4.</w:t>
            </w:r>
          </w:p>
        </w:tc>
        <w:tc>
          <w:tcPr>
            <w:tcW w:w="2833" w:type="dxa"/>
            <w:tcBorders>
              <w:top w:val="single" w:sz="4" w:space="0" w:color="auto"/>
              <w:left w:val="single" w:sz="4" w:space="0" w:color="auto"/>
              <w:bottom w:val="single" w:sz="4" w:space="0" w:color="auto"/>
              <w:right w:val="single" w:sz="4" w:space="0" w:color="auto"/>
            </w:tcBorders>
            <w:vAlign w:val="center"/>
            <w:hideMark/>
          </w:tcPr>
          <w:p w14:paraId="429F154D" w14:textId="77777777" w:rsidR="003716FB" w:rsidRPr="00D33E32" w:rsidRDefault="003716FB" w:rsidP="00F82D26">
            <w:pPr>
              <w:rPr>
                <w:bCs/>
                <w:sz w:val="22"/>
                <w:szCs w:val="22"/>
              </w:rPr>
            </w:pPr>
            <w:r w:rsidRPr="00D33E32">
              <w:rPr>
                <w:bCs/>
                <w:sz w:val="22"/>
                <w:szCs w:val="22"/>
              </w:rPr>
              <w:t>Specificații tehnice</w:t>
            </w:r>
          </w:p>
        </w:tc>
        <w:tc>
          <w:tcPr>
            <w:tcW w:w="5201" w:type="dxa"/>
            <w:tcBorders>
              <w:top w:val="single" w:sz="4" w:space="0" w:color="auto"/>
              <w:left w:val="single" w:sz="4" w:space="0" w:color="auto"/>
              <w:bottom w:val="single" w:sz="4" w:space="0" w:color="auto"/>
              <w:right w:val="single" w:sz="4" w:space="0" w:color="auto"/>
            </w:tcBorders>
            <w:hideMark/>
          </w:tcPr>
          <w:p w14:paraId="7C81A3FC" w14:textId="5BCB3460" w:rsidR="003716FB" w:rsidRPr="00D33E32" w:rsidRDefault="003716FB" w:rsidP="00E23299">
            <w:pPr>
              <w:jc w:val="both"/>
              <w:rPr>
                <w:bCs/>
                <w:sz w:val="22"/>
                <w:szCs w:val="22"/>
                <w:lang w:eastAsia="zh-CN"/>
              </w:rPr>
            </w:pPr>
            <w:r w:rsidRPr="00D33E32">
              <w:rPr>
                <w:sz w:val="22"/>
                <w:szCs w:val="22"/>
              </w:rPr>
              <w:t xml:space="preserve">Completat  în conformitate </w:t>
            </w:r>
            <w:r w:rsidRPr="00D33E32">
              <w:rPr>
                <w:bCs/>
                <w:sz w:val="22"/>
                <w:szCs w:val="22"/>
              </w:rPr>
              <w:t>cu</w:t>
            </w:r>
            <w:r w:rsidRPr="00D33E32">
              <w:rPr>
                <w:b/>
                <w:sz w:val="22"/>
                <w:szCs w:val="22"/>
              </w:rPr>
              <w:t xml:space="preserve"> </w:t>
            </w:r>
            <w:r w:rsidRPr="00D33E32">
              <w:rPr>
                <w:b/>
                <w:i/>
                <w:iCs/>
                <w:sz w:val="22"/>
                <w:szCs w:val="22"/>
              </w:rPr>
              <w:t>Anexa nr. 22</w:t>
            </w:r>
            <w:r w:rsidRPr="00D33E32">
              <w:rPr>
                <w:b/>
                <w:sz w:val="22"/>
                <w:szCs w:val="22"/>
              </w:rPr>
              <w:t xml:space="preserve"> </w:t>
            </w:r>
            <w:r w:rsidRPr="00D33E32">
              <w:rPr>
                <w:sz w:val="22"/>
                <w:szCs w:val="22"/>
                <w:lang w:eastAsia="zh-CN"/>
              </w:rPr>
              <w:t>din</w:t>
            </w:r>
            <w:r w:rsidRPr="00D33E32">
              <w:rPr>
                <w:b/>
                <w:sz w:val="22"/>
                <w:szCs w:val="22"/>
              </w:rPr>
              <w:t xml:space="preserve"> </w:t>
            </w:r>
            <w:r w:rsidRPr="00D33E32">
              <w:rPr>
                <w:sz w:val="22"/>
                <w:szCs w:val="22"/>
                <w:lang w:eastAsia="zh-CN"/>
              </w:rPr>
              <w:t xml:space="preserve">Documentația standard </w:t>
            </w:r>
            <w:r w:rsidRPr="00D33E32">
              <w:rPr>
                <w:sz w:val="22"/>
                <w:szCs w:val="22"/>
              </w:rPr>
              <w:t xml:space="preserve">- </w:t>
            </w:r>
            <w:r w:rsidRPr="00D33E32">
              <w:rPr>
                <w:bCs/>
                <w:sz w:val="22"/>
                <w:szCs w:val="22"/>
                <w:lang w:eastAsia="zh-CN"/>
              </w:rPr>
              <w:t>confirmat prin ștampila și semnătura participantului sau semnat electronic.</w:t>
            </w:r>
          </w:p>
        </w:tc>
        <w:tc>
          <w:tcPr>
            <w:tcW w:w="1747" w:type="dxa"/>
            <w:tcBorders>
              <w:top w:val="single" w:sz="4" w:space="0" w:color="auto"/>
              <w:left w:val="single" w:sz="4" w:space="0" w:color="auto"/>
              <w:bottom w:val="single" w:sz="4" w:space="0" w:color="auto"/>
              <w:right w:val="single" w:sz="4" w:space="0" w:color="auto"/>
            </w:tcBorders>
            <w:vAlign w:val="center"/>
            <w:hideMark/>
          </w:tcPr>
          <w:p w14:paraId="147CEA1E" w14:textId="77777777" w:rsidR="003716FB" w:rsidRPr="00D33E32" w:rsidRDefault="003716FB" w:rsidP="00F82D26">
            <w:pPr>
              <w:shd w:val="clear" w:color="auto" w:fill="FFFFFF"/>
              <w:tabs>
                <w:tab w:val="left" w:pos="612"/>
              </w:tabs>
              <w:spacing w:before="120" w:after="120"/>
              <w:jc w:val="center"/>
              <w:rPr>
                <w:b/>
                <w:sz w:val="22"/>
                <w:szCs w:val="22"/>
              </w:rPr>
            </w:pPr>
            <w:r w:rsidRPr="00D33E32">
              <w:rPr>
                <w:b/>
                <w:sz w:val="22"/>
                <w:szCs w:val="22"/>
              </w:rPr>
              <w:t>Obligatoriu</w:t>
            </w:r>
          </w:p>
        </w:tc>
      </w:tr>
      <w:tr w:rsidR="003716FB" w:rsidRPr="00D33E32" w14:paraId="1D0ECA62" w14:textId="77777777" w:rsidTr="00716103">
        <w:trPr>
          <w:trHeight w:val="443"/>
        </w:trPr>
        <w:tc>
          <w:tcPr>
            <w:tcW w:w="425" w:type="dxa"/>
            <w:tcBorders>
              <w:top w:val="single" w:sz="4" w:space="0" w:color="auto"/>
              <w:left w:val="single" w:sz="4" w:space="0" w:color="auto"/>
              <w:bottom w:val="single" w:sz="4" w:space="0" w:color="auto"/>
              <w:right w:val="single" w:sz="4" w:space="0" w:color="auto"/>
            </w:tcBorders>
            <w:vAlign w:val="center"/>
            <w:hideMark/>
          </w:tcPr>
          <w:p w14:paraId="654839C4" w14:textId="77777777" w:rsidR="003716FB" w:rsidRPr="00D33E32" w:rsidRDefault="003716FB" w:rsidP="00F82D26">
            <w:pPr>
              <w:shd w:val="clear" w:color="auto" w:fill="FFFFFF"/>
              <w:tabs>
                <w:tab w:val="left" w:pos="612"/>
              </w:tabs>
              <w:spacing w:before="120" w:after="120"/>
              <w:jc w:val="center"/>
              <w:rPr>
                <w:bCs/>
                <w:iCs/>
                <w:sz w:val="22"/>
                <w:szCs w:val="22"/>
              </w:rPr>
            </w:pPr>
            <w:r w:rsidRPr="00D33E32">
              <w:rPr>
                <w:bCs/>
                <w:iCs/>
                <w:sz w:val="22"/>
                <w:szCs w:val="22"/>
              </w:rPr>
              <w:t>5.</w:t>
            </w:r>
          </w:p>
        </w:tc>
        <w:tc>
          <w:tcPr>
            <w:tcW w:w="2833" w:type="dxa"/>
            <w:tcBorders>
              <w:top w:val="single" w:sz="4" w:space="0" w:color="auto"/>
              <w:left w:val="single" w:sz="4" w:space="0" w:color="auto"/>
              <w:bottom w:val="single" w:sz="4" w:space="0" w:color="auto"/>
              <w:right w:val="single" w:sz="4" w:space="0" w:color="auto"/>
            </w:tcBorders>
            <w:vAlign w:val="center"/>
            <w:hideMark/>
          </w:tcPr>
          <w:p w14:paraId="1EDCFE3B" w14:textId="77777777" w:rsidR="003716FB" w:rsidRPr="00D33E32" w:rsidRDefault="003716FB" w:rsidP="00F82D26">
            <w:pPr>
              <w:rPr>
                <w:bCs/>
                <w:sz w:val="22"/>
                <w:szCs w:val="22"/>
              </w:rPr>
            </w:pPr>
            <w:r w:rsidRPr="00D33E32">
              <w:rPr>
                <w:bCs/>
                <w:sz w:val="22"/>
                <w:szCs w:val="22"/>
              </w:rPr>
              <w:t>Specificații de preț</w:t>
            </w:r>
          </w:p>
        </w:tc>
        <w:tc>
          <w:tcPr>
            <w:tcW w:w="5201" w:type="dxa"/>
            <w:tcBorders>
              <w:top w:val="single" w:sz="4" w:space="0" w:color="auto"/>
              <w:left w:val="single" w:sz="4" w:space="0" w:color="auto"/>
              <w:bottom w:val="single" w:sz="4" w:space="0" w:color="auto"/>
              <w:right w:val="single" w:sz="4" w:space="0" w:color="auto"/>
            </w:tcBorders>
            <w:hideMark/>
          </w:tcPr>
          <w:p w14:paraId="1F11D1BC" w14:textId="7DE51E3A" w:rsidR="003716FB" w:rsidRPr="00D33E32" w:rsidRDefault="003716FB" w:rsidP="005E059A">
            <w:pPr>
              <w:ind w:right="-9"/>
              <w:jc w:val="both"/>
              <w:rPr>
                <w:bCs/>
                <w:sz w:val="22"/>
                <w:szCs w:val="22"/>
                <w:lang w:eastAsia="zh-CN"/>
              </w:rPr>
            </w:pPr>
            <w:r w:rsidRPr="00D33E32">
              <w:rPr>
                <w:sz w:val="22"/>
                <w:szCs w:val="22"/>
              </w:rPr>
              <w:t xml:space="preserve">Completat  în conformitate </w:t>
            </w:r>
            <w:r w:rsidRPr="00D33E32">
              <w:rPr>
                <w:bCs/>
                <w:sz w:val="22"/>
                <w:szCs w:val="22"/>
              </w:rPr>
              <w:t>cu</w:t>
            </w:r>
            <w:r w:rsidRPr="00D33E32">
              <w:rPr>
                <w:b/>
                <w:sz w:val="22"/>
                <w:szCs w:val="22"/>
              </w:rPr>
              <w:t xml:space="preserve"> </w:t>
            </w:r>
            <w:r w:rsidRPr="00D33E32">
              <w:rPr>
                <w:b/>
                <w:i/>
                <w:iCs/>
                <w:sz w:val="22"/>
                <w:szCs w:val="22"/>
              </w:rPr>
              <w:t>Anex</w:t>
            </w:r>
            <w:r w:rsidR="003B61CC" w:rsidRPr="00D33E32">
              <w:rPr>
                <w:b/>
                <w:i/>
                <w:iCs/>
                <w:sz w:val="22"/>
                <w:szCs w:val="22"/>
              </w:rPr>
              <w:t>a</w:t>
            </w:r>
            <w:r w:rsidRPr="00D33E32">
              <w:rPr>
                <w:b/>
                <w:i/>
                <w:iCs/>
                <w:sz w:val="22"/>
                <w:szCs w:val="22"/>
              </w:rPr>
              <w:t xml:space="preserve"> nr. 23</w:t>
            </w:r>
            <w:r w:rsidRPr="00D33E32">
              <w:rPr>
                <w:b/>
                <w:sz w:val="22"/>
                <w:szCs w:val="22"/>
              </w:rPr>
              <w:t xml:space="preserve"> </w:t>
            </w:r>
            <w:r w:rsidRPr="00D33E32">
              <w:rPr>
                <w:sz w:val="22"/>
                <w:szCs w:val="22"/>
                <w:lang w:eastAsia="zh-CN"/>
              </w:rPr>
              <w:t>din</w:t>
            </w:r>
            <w:r w:rsidRPr="00D33E32">
              <w:rPr>
                <w:b/>
                <w:sz w:val="22"/>
                <w:szCs w:val="22"/>
              </w:rPr>
              <w:t xml:space="preserve"> </w:t>
            </w:r>
            <w:r w:rsidRPr="00D33E32">
              <w:rPr>
                <w:sz w:val="22"/>
                <w:szCs w:val="22"/>
                <w:lang w:eastAsia="zh-CN"/>
              </w:rPr>
              <w:t xml:space="preserve">Documentația standard </w:t>
            </w:r>
            <w:r w:rsidRPr="00D33E32">
              <w:rPr>
                <w:sz w:val="22"/>
                <w:szCs w:val="22"/>
              </w:rPr>
              <w:t xml:space="preserve">- </w:t>
            </w:r>
            <w:r w:rsidRPr="00D33E32">
              <w:rPr>
                <w:bCs/>
                <w:sz w:val="22"/>
                <w:szCs w:val="22"/>
                <w:lang w:eastAsia="zh-CN"/>
              </w:rPr>
              <w:t>confirmat prin ștampila și semnătura participantului sau semnat electronic.</w:t>
            </w:r>
          </w:p>
          <w:p w14:paraId="09A7EAE6" w14:textId="06727796" w:rsidR="003716FB" w:rsidRPr="00D33E32" w:rsidRDefault="003716FB" w:rsidP="005E059A">
            <w:pPr>
              <w:ind w:right="-9"/>
              <w:jc w:val="both"/>
              <w:rPr>
                <w:sz w:val="22"/>
                <w:szCs w:val="22"/>
                <w:lang w:eastAsia="zh-CN"/>
              </w:rPr>
            </w:pPr>
            <w:r w:rsidRPr="00D33E32">
              <w:rPr>
                <w:b/>
                <w:bCs/>
                <w:i/>
                <w:sz w:val="22"/>
                <w:szCs w:val="22"/>
                <w:u w:val="single"/>
                <w:lang w:eastAsia="zh-CN"/>
              </w:rPr>
              <w:t xml:space="preserve">După finisarea licitației electronice </w:t>
            </w:r>
            <w:r w:rsidRPr="00D33E32">
              <w:rPr>
                <w:b/>
                <w:i/>
                <w:iCs/>
                <w:sz w:val="22"/>
                <w:szCs w:val="22"/>
                <w:u w:val="single"/>
                <w:lang w:eastAsia="zh-CN"/>
              </w:rPr>
              <w:t>„Specificația de preț” va fi actualizată în termen de</w:t>
            </w:r>
            <w:r w:rsidR="00282EC4" w:rsidRPr="00D33E32">
              <w:rPr>
                <w:b/>
                <w:i/>
                <w:iCs/>
                <w:sz w:val="22"/>
                <w:szCs w:val="22"/>
                <w:u w:val="single"/>
                <w:lang w:eastAsia="zh-CN"/>
              </w:rPr>
              <w:t xml:space="preserve"> 1 zile</w:t>
            </w:r>
            <w:r w:rsidRPr="00D33E32">
              <w:rPr>
                <w:b/>
                <w:i/>
                <w:iCs/>
                <w:sz w:val="22"/>
                <w:szCs w:val="22"/>
                <w:u w:val="single"/>
                <w:lang w:eastAsia="zh-CN"/>
              </w:rPr>
              <w:t xml:space="preserve"> calendaristice</w:t>
            </w:r>
            <w:r w:rsidRPr="00D33E32">
              <w:rPr>
                <w:iCs/>
                <w:sz w:val="22"/>
                <w:szCs w:val="22"/>
                <w:lang w:eastAsia="zh-CN"/>
              </w:rPr>
              <w:t>.</w:t>
            </w:r>
          </w:p>
        </w:tc>
        <w:tc>
          <w:tcPr>
            <w:tcW w:w="1747" w:type="dxa"/>
            <w:tcBorders>
              <w:top w:val="single" w:sz="4" w:space="0" w:color="auto"/>
              <w:left w:val="single" w:sz="4" w:space="0" w:color="auto"/>
              <w:bottom w:val="single" w:sz="4" w:space="0" w:color="auto"/>
              <w:right w:val="single" w:sz="4" w:space="0" w:color="auto"/>
            </w:tcBorders>
            <w:vAlign w:val="center"/>
            <w:hideMark/>
          </w:tcPr>
          <w:p w14:paraId="09EB259E" w14:textId="77777777" w:rsidR="003716FB" w:rsidRPr="00D33E32" w:rsidRDefault="003716FB" w:rsidP="00F82D26">
            <w:pPr>
              <w:shd w:val="clear" w:color="auto" w:fill="FFFFFF"/>
              <w:tabs>
                <w:tab w:val="left" w:pos="612"/>
              </w:tabs>
              <w:spacing w:before="120" w:after="120"/>
              <w:jc w:val="center"/>
              <w:rPr>
                <w:b/>
                <w:sz w:val="22"/>
                <w:szCs w:val="22"/>
              </w:rPr>
            </w:pPr>
            <w:r w:rsidRPr="00D33E32">
              <w:rPr>
                <w:b/>
                <w:sz w:val="22"/>
                <w:szCs w:val="22"/>
              </w:rPr>
              <w:t>Obligatoriu</w:t>
            </w:r>
          </w:p>
        </w:tc>
      </w:tr>
      <w:tr w:rsidR="003716FB" w:rsidRPr="00D33E32" w14:paraId="64829EBC" w14:textId="77777777" w:rsidTr="00716103">
        <w:trPr>
          <w:trHeight w:val="355"/>
        </w:trPr>
        <w:tc>
          <w:tcPr>
            <w:tcW w:w="425" w:type="dxa"/>
            <w:tcBorders>
              <w:top w:val="single" w:sz="4" w:space="0" w:color="auto"/>
              <w:left w:val="single" w:sz="4" w:space="0" w:color="auto"/>
              <w:bottom w:val="single" w:sz="4" w:space="0" w:color="auto"/>
              <w:right w:val="single" w:sz="4" w:space="0" w:color="auto"/>
            </w:tcBorders>
            <w:vAlign w:val="center"/>
            <w:hideMark/>
          </w:tcPr>
          <w:p w14:paraId="5B76DCFA" w14:textId="77777777" w:rsidR="003716FB" w:rsidRPr="00D33E32" w:rsidRDefault="003716FB" w:rsidP="00F82D26">
            <w:pPr>
              <w:shd w:val="clear" w:color="auto" w:fill="FFFFFF"/>
              <w:tabs>
                <w:tab w:val="left" w:pos="612"/>
              </w:tabs>
              <w:spacing w:before="120" w:after="120"/>
              <w:jc w:val="center"/>
              <w:rPr>
                <w:bCs/>
                <w:iCs/>
                <w:sz w:val="22"/>
                <w:szCs w:val="22"/>
              </w:rPr>
            </w:pPr>
            <w:r w:rsidRPr="00D33E32">
              <w:rPr>
                <w:bCs/>
                <w:iCs/>
                <w:sz w:val="22"/>
                <w:szCs w:val="22"/>
              </w:rPr>
              <w:t>6.</w:t>
            </w:r>
          </w:p>
        </w:tc>
        <w:tc>
          <w:tcPr>
            <w:tcW w:w="2833" w:type="dxa"/>
            <w:tcBorders>
              <w:top w:val="single" w:sz="4" w:space="0" w:color="auto"/>
              <w:left w:val="single" w:sz="4" w:space="0" w:color="auto"/>
              <w:bottom w:val="single" w:sz="4" w:space="0" w:color="auto"/>
              <w:right w:val="single" w:sz="4" w:space="0" w:color="auto"/>
            </w:tcBorders>
            <w:vAlign w:val="center"/>
            <w:hideMark/>
          </w:tcPr>
          <w:p w14:paraId="7A0858AE" w14:textId="77777777" w:rsidR="003716FB" w:rsidRPr="00D33E32" w:rsidRDefault="003716FB" w:rsidP="00F82D26">
            <w:pPr>
              <w:tabs>
                <w:tab w:val="left" w:pos="612"/>
              </w:tabs>
              <w:spacing w:before="120" w:after="120"/>
              <w:rPr>
                <w:bCs/>
                <w:iCs/>
                <w:sz w:val="22"/>
                <w:szCs w:val="22"/>
              </w:rPr>
            </w:pPr>
            <w:r w:rsidRPr="00D33E32">
              <w:rPr>
                <w:bCs/>
                <w:iCs/>
                <w:sz w:val="22"/>
                <w:szCs w:val="22"/>
              </w:rPr>
              <w:t>DUAE</w:t>
            </w:r>
          </w:p>
        </w:tc>
        <w:tc>
          <w:tcPr>
            <w:tcW w:w="5201" w:type="dxa"/>
            <w:tcBorders>
              <w:top w:val="single" w:sz="4" w:space="0" w:color="auto"/>
              <w:left w:val="single" w:sz="4" w:space="0" w:color="auto"/>
              <w:bottom w:val="single" w:sz="4" w:space="0" w:color="auto"/>
              <w:right w:val="single" w:sz="4" w:space="0" w:color="auto"/>
            </w:tcBorders>
            <w:hideMark/>
          </w:tcPr>
          <w:p w14:paraId="2D3F00B3" w14:textId="77777777" w:rsidR="003716FB" w:rsidRPr="00D33E32" w:rsidRDefault="003716FB" w:rsidP="00F82D26">
            <w:pPr>
              <w:ind w:left="30" w:right="-112" w:hanging="6"/>
              <w:rPr>
                <w:sz w:val="22"/>
                <w:szCs w:val="22"/>
              </w:rPr>
            </w:pPr>
            <w:r w:rsidRPr="00D33E32">
              <w:rPr>
                <w:sz w:val="22"/>
                <w:szCs w:val="22"/>
                <w:lang w:eastAsia="zh-CN"/>
              </w:rPr>
              <w:t xml:space="preserve">Completat </w:t>
            </w:r>
            <w:r w:rsidRPr="00D33E32">
              <w:rPr>
                <w:sz w:val="22"/>
                <w:szCs w:val="22"/>
              </w:rPr>
              <w:t xml:space="preserve">conform modelului anexat de către AC - </w:t>
            </w:r>
            <w:r w:rsidRPr="00D33E32">
              <w:rPr>
                <w:bCs/>
                <w:sz w:val="22"/>
                <w:szCs w:val="22"/>
                <w:lang w:eastAsia="zh-CN"/>
              </w:rPr>
              <w:t>confirmat prin ștampila și semnătura participantului sau semnat electronic.</w:t>
            </w:r>
          </w:p>
        </w:tc>
        <w:tc>
          <w:tcPr>
            <w:tcW w:w="1747" w:type="dxa"/>
            <w:tcBorders>
              <w:top w:val="single" w:sz="4" w:space="0" w:color="auto"/>
              <w:left w:val="single" w:sz="4" w:space="0" w:color="auto"/>
              <w:bottom w:val="single" w:sz="4" w:space="0" w:color="auto"/>
              <w:right w:val="single" w:sz="4" w:space="0" w:color="auto"/>
            </w:tcBorders>
            <w:vAlign w:val="center"/>
            <w:hideMark/>
          </w:tcPr>
          <w:p w14:paraId="650AA5AC" w14:textId="77777777" w:rsidR="003716FB" w:rsidRPr="00D33E32" w:rsidRDefault="003716FB" w:rsidP="00F82D26">
            <w:pPr>
              <w:shd w:val="clear" w:color="auto" w:fill="FFFFFF"/>
              <w:tabs>
                <w:tab w:val="left" w:pos="612"/>
              </w:tabs>
              <w:spacing w:before="120" w:after="120"/>
              <w:jc w:val="center"/>
              <w:rPr>
                <w:b/>
                <w:sz w:val="22"/>
                <w:szCs w:val="22"/>
              </w:rPr>
            </w:pPr>
            <w:r w:rsidRPr="00D33E32">
              <w:rPr>
                <w:b/>
                <w:sz w:val="22"/>
                <w:szCs w:val="22"/>
              </w:rPr>
              <w:t>Obligatoriu</w:t>
            </w:r>
          </w:p>
        </w:tc>
      </w:tr>
      <w:tr w:rsidR="003716FB" w:rsidRPr="00D33E32" w14:paraId="4CCBF878" w14:textId="77777777" w:rsidTr="00B614D6">
        <w:trPr>
          <w:trHeight w:val="469"/>
        </w:trPr>
        <w:tc>
          <w:tcPr>
            <w:tcW w:w="10206" w:type="dxa"/>
            <w:gridSpan w:val="4"/>
            <w:tcBorders>
              <w:top w:val="single" w:sz="4" w:space="0" w:color="auto"/>
              <w:left w:val="single" w:sz="4" w:space="0" w:color="auto"/>
              <w:bottom w:val="single" w:sz="4" w:space="0" w:color="auto"/>
              <w:right w:val="single" w:sz="4" w:space="0" w:color="auto"/>
            </w:tcBorders>
            <w:vAlign w:val="center"/>
            <w:hideMark/>
          </w:tcPr>
          <w:p w14:paraId="021077AE" w14:textId="77777777" w:rsidR="003716FB" w:rsidRPr="00D33E32" w:rsidRDefault="003716FB" w:rsidP="00F82D26">
            <w:pPr>
              <w:shd w:val="clear" w:color="auto" w:fill="FFFFFF"/>
              <w:tabs>
                <w:tab w:val="left" w:pos="612"/>
              </w:tabs>
              <w:jc w:val="both"/>
              <w:rPr>
                <w:sz w:val="22"/>
                <w:szCs w:val="22"/>
              </w:rPr>
            </w:pPr>
            <w:r w:rsidRPr="00D33E32">
              <w:rPr>
                <w:sz w:val="22"/>
                <w:szCs w:val="22"/>
              </w:rPr>
              <w:t xml:space="preserve">     Conform art. 20  alin. 8, Legea nr. 131 din 03.07.2015, privind achiziţiile publice, ofertantul clasat pe primul loc va prezenta (prin mijloace electronice, cu aplicarea semnăturii electronice</w:t>
            </w:r>
            <w:r w:rsidRPr="00D33E32">
              <w:rPr>
                <w:b/>
                <w:bCs/>
                <w:sz w:val="22"/>
                <w:szCs w:val="22"/>
              </w:rPr>
              <w:t>) în termen de 3 zile</w:t>
            </w:r>
            <w:r w:rsidRPr="00D33E32">
              <w:rPr>
                <w:sz w:val="22"/>
                <w:szCs w:val="22"/>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BD5AC1" w:rsidRPr="00716103" w14:paraId="04B90170" w14:textId="09922E1A" w:rsidTr="00716103">
        <w:trPr>
          <w:trHeight w:val="182"/>
        </w:trPr>
        <w:tc>
          <w:tcPr>
            <w:tcW w:w="425" w:type="dxa"/>
            <w:tcBorders>
              <w:top w:val="single" w:sz="4" w:space="0" w:color="auto"/>
              <w:left w:val="single" w:sz="4" w:space="0" w:color="auto"/>
              <w:bottom w:val="single" w:sz="4" w:space="0" w:color="auto"/>
              <w:right w:val="single" w:sz="4" w:space="0" w:color="auto"/>
            </w:tcBorders>
            <w:vAlign w:val="center"/>
            <w:hideMark/>
          </w:tcPr>
          <w:p w14:paraId="4807FE85" w14:textId="77777777"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1.</w:t>
            </w:r>
          </w:p>
        </w:tc>
        <w:tc>
          <w:tcPr>
            <w:tcW w:w="2836" w:type="dxa"/>
            <w:tcBorders>
              <w:top w:val="single" w:sz="4" w:space="0" w:color="auto"/>
              <w:left w:val="single" w:sz="4" w:space="0" w:color="auto"/>
              <w:bottom w:val="single" w:sz="4" w:space="0" w:color="auto"/>
              <w:right w:val="single" w:sz="4" w:space="0" w:color="auto"/>
            </w:tcBorders>
            <w:vAlign w:val="center"/>
            <w:hideMark/>
          </w:tcPr>
          <w:p w14:paraId="75BC0683" w14:textId="77777777" w:rsidR="00BD5AC1" w:rsidRPr="00716103" w:rsidRDefault="00BD5AC1" w:rsidP="00F82D26">
            <w:pPr>
              <w:rPr>
                <w:bCs/>
                <w:sz w:val="22"/>
                <w:szCs w:val="22"/>
                <w:lang w:eastAsia="ro-RO"/>
              </w:rPr>
            </w:pPr>
            <w:r w:rsidRPr="00716103">
              <w:rPr>
                <w:bCs/>
                <w:sz w:val="22"/>
                <w:szCs w:val="22"/>
              </w:rPr>
              <w:t>Dovada înregistrării de stat</w:t>
            </w:r>
          </w:p>
        </w:tc>
        <w:tc>
          <w:tcPr>
            <w:tcW w:w="5198" w:type="dxa"/>
            <w:tcBorders>
              <w:top w:val="single" w:sz="4" w:space="0" w:color="auto"/>
              <w:left w:val="single" w:sz="4" w:space="0" w:color="auto"/>
              <w:bottom w:val="single" w:sz="4" w:space="0" w:color="auto"/>
              <w:right w:val="single" w:sz="4" w:space="0" w:color="auto"/>
            </w:tcBorders>
            <w:vAlign w:val="center"/>
            <w:hideMark/>
          </w:tcPr>
          <w:p w14:paraId="4952B365" w14:textId="3DEF0BCF" w:rsidR="00BD5AC1" w:rsidRPr="00716103" w:rsidRDefault="00BD5AC1" w:rsidP="005E059A">
            <w:pPr>
              <w:jc w:val="both"/>
              <w:rPr>
                <w:rFonts w:eastAsiaTheme="minorHAnsi"/>
                <w:sz w:val="22"/>
                <w:szCs w:val="22"/>
              </w:rPr>
            </w:pPr>
            <w:r w:rsidRPr="00716103">
              <w:rPr>
                <w:rFonts w:eastAsia="Calibri"/>
                <w:sz w:val="22"/>
                <w:szCs w:val="22"/>
                <w:lang w:eastAsia="ro-RO"/>
              </w:rPr>
              <w:t xml:space="preserve">Certificat/decizie de înregistrare a întreprinderii /extras din Registrul de Stat al persoanelor juridice, copie </w:t>
            </w:r>
            <w:r w:rsidRPr="00716103">
              <w:rPr>
                <w:bCs/>
                <w:sz w:val="22"/>
                <w:szCs w:val="22"/>
                <w:lang w:eastAsia="zh-CN"/>
              </w:rPr>
              <w:t>confirmată prin ștampila și semnătura participantului sau semnată electronic.</w:t>
            </w:r>
          </w:p>
        </w:tc>
        <w:tc>
          <w:tcPr>
            <w:tcW w:w="1747" w:type="dxa"/>
            <w:tcBorders>
              <w:top w:val="single" w:sz="4" w:space="0" w:color="auto"/>
              <w:left w:val="single" w:sz="4" w:space="0" w:color="auto"/>
              <w:bottom w:val="single" w:sz="4" w:space="0" w:color="auto"/>
              <w:right w:val="single" w:sz="4" w:space="0" w:color="auto"/>
            </w:tcBorders>
            <w:vAlign w:val="center"/>
          </w:tcPr>
          <w:p w14:paraId="47FF53B7" w14:textId="593FCA01" w:rsidR="00BD5AC1" w:rsidRPr="00716103" w:rsidRDefault="00716103" w:rsidP="00716103">
            <w:pPr>
              <w:jc w:val="center"/>
              <w:rPr>
                <w:rFonts w:eastAsiaTheme="minorHAnsi"/>
                <w:sz w:val="22"/>
                <w:szCs w:val="22"/>
              </w:rPr>
            </w:pPr>
            <w:r w:rsidRPr="00716103">
              <w:rPr>
                <w:b/>
                <w:sz w:val="22"/>
                <w:szCs w:val="22"/>
              </w:rPr>
              <w:t>Obligatoriu</w:t>
            </w:r>
          </w:p>
        </w:tc>
      </w:tr>
      <w:tr w:rsidR="00BD5AC1" w:rsidRPr="00716103" w14:paraId="27345A66" w14:textId="1127B5D9" w:rsidTr="00716103">
        <w:trPr>
          <w:trHeight w:val="182"/>
        </w:trPr>
        <w:tc>
          <w:tcPr>
            <w:tcW w:w="425" w:type="dxa"/>
            <w:tcBorders>
              <w:top w:val="single" w:sz="4" w:space="0" w:color="auto"/>
              <w:left w:val="single" w:sz="4" w:space="0" w:color="auto"/>
              <w:bottom w:val="single" w:sz="4" w:space="0" w:color="auto"/>
              <w:right w:val="single" w:sz="4" w:space="0" w:color="auto"/>
            </w:tcBorders>
            <w:vAlign w:val="center"/>
          </w:tcPr>
          <w:p w14:paraId="4878CDB3" w14:textId="77777777"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2.</w:t>
            </w:r>
          </w:p>
        </w:tc>
        <w:tc>
          <w:tcPr>
            <w:tcW w:w="2836" w:type="dxa"/>
            <w:tcBorders>
              <w:top w:val="single" w:sz="4" w:space="0" w:color="auto"/>
              <w:left w:val="single" w:sz="4" w:space="0" w:color="auto"/>
              <w:bottom w:val="single" w:sz="4" w:space="0" w:color="auto"/>
              <w:right w:val="single" w:sz="4" w:space="0" w:color="auto"/>
            </w:tcBorders>
            <w:vAlign w:val="center"/>
          </w:tcPr>
          <w:p w14:paraId="5D7825B7" w14:textId="77777777" w:rsidR="00BD5AC1" w:rsidRPr="00716103" w:rsidRDefault="00BD5AC1" w:rsidP="00F82D26">
            <w:pPr>
              <w:rPr>
                <w:bCs/>
                <w:sz w:val="22"/>
                <w:szCs w:val="22"/>
                <w:lang w:eastAsia="ro-RO"/>
              </w:rPr>
            </w:pPr>
            <w:r w:rsidRPr="00716103">
              <w:rPr>
                <w:bCs/>
                <w:sz w:val="22"/>
                <w:szCs w:val="22"/>
                <w:lang w:eastAsia="ro-RO"/>
              </w:rPr>
              <w:t>Certificat de atribuire al contului bancar</w:t>
            </w:r>
          </w:p>
        </w:tc>
        <w:tc>
          <w:tcPr>
            <w:tcW w:w="5198" w:type="dxa"/>
            <w:tcBorders>
              <w:top w:val="single" w:sz="4" w:space="0" w:color="auto"/>
              <w:left w:val="single" w:sz="4" w:space="0" w:color="auto"/>
              <w:bottom w:val="single" w:sz="4" w:space="0" w:color="auto"/>
              <w:right w:val="single" w:sz="4" w:space="0" w:color="auto"/>
            </w:tcBorders>
            <w:vAlign w:val="center"/>
          </w:tcPr>
          <w:p w14:paraId="654BC794" w14:textId="16A4CCF5" w:rsidR="00BD5AC1" w:rsidRPr="00716103" w:rsidRDefault="00BD5AC1" w:rsidP="005E059A">
            <w:pPr>
              <w:jc w:val="both"/>
              <w:rPr>
                <w:sz w:val="22"/>
                <w:szCs w:val="22"/>
                <w:lang w:eastAsia="ro-RO"/>
              </w:rPr>
            </w:pPr>
            <w:r w:rsidRPr="00716103">
              <w:rPr>
                <w:sz w:val="22"/>
                <w:szCs w:val="22"/>
                <w:lang w:eastAsia="ro-RO"/>
              </w:rPr>
              <w:t xml:space="preserve">Eliberat de banca deținătoare de cont, copie </w:t>
            </w:r>
            <w:r w:rsidRPr="00716103">
              <w:rPr>
                <w:bCs/>
                <w:sz w:val="22"/>
                <w:szCs w:val="22"/>
                <w:lang w:eastAsia="zh-CN"/>
              </w:rPr>
              <w:t>confirmată prin ștampila și semnătura participantului sau semnată electronic.</w:t>
            </w:r>
          </w:p>
        </w:tc>
        <w:tc>
          <w:tcPr>
            <w:tcW w:w="1747" w:type="dxa"/>
            <w:tcBorders>
              <w:top w:val="single" w:sz="4" w:space="0" w:color="auto"/>
              <w:left w:val="single" w:sz="4" w:space="0" w:color="auto"/>
              <w:bottom w:val="single" w:sz="4" w:space="0" w:color="auto"/>
              <w:right w:val="single" w:sz="4" w:space="0" w:color="auto"/>
            </w:tcBorders>
            <w:vAlign w:val="center"/>
          </w:tcPr>
          <w:p w14:paraId="3B77F9E8" w14:textId="7F356E30" w:rsidR="00BD5AC1" w:rsidRPr="00716103" w:rsidRDefault="00716103" w:rsidP="00716103">
            <w:pPr>
              <w:jc w:val="center"/>
              <w:rPr>
                <w:sz w:val="22"/>
                <w:szCs w:val="22"/>
                <w:lang w:eastAsia="ro-RO"/>
              </w:rPr>
            </w:pPr>
            <w:r w:rsidRPr="00716103">
              <w:rPr>
                <w:b/>
                <w:sz w:val="22"/>
                <w:szCs w:val="22"/>
              </w:rPr>
              <w:t>Obligatoriu</w:t>
            </w:r>
          </w:p>
        </w:tc>
      </w:tr>
      <w:tr w:rsidR="00BD5AC1" w:rsidRPr="00716103" w14:paraId="097F9A9F" w14:textId="4C67DE64" w:rsidTr="00716103">
        <w:trPr>
          <w:trHeight w:val="182"/>
        </w:trPr>
        <w:tc>
          <w:tcPr>
            <w:tcW w:w="425" w:type="dxa"/>
            <w:tcBorders>
              <w:top w:val="single" w:sz="4" w:space="0" w:color="auto"/>
              <w:left w:val="single" w:sz="4" w:space="0" w:color="auto"/>
              <w:bottom w:val="single" w:sz="4" w:space="0" w:color="auto"/>
              <w:right w:val="single" w:sz="4" w:space="0" w:color="auto"/>
            </w:tcBorders>
            <w:vAlign w:val="center"/>
          </w:tcPr>
          <w:p w14:paraId="1E7CC888" w14:textId="77777777"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3.</w:t>
            </w:r>
          </w:p>
        </w:tc>
        <w:tc>
          <w:tcPr>
            <w:tcW w:w="2836" w:type="dxa"/>
            <w:tcBorders>
              <w:top w:val="single" w:sz="4" w:space="0" w:color="auto"/>
              <w:left w:val="single" w:sz="4" w:space="0" w:color="auto"/>
              <w:bottom w:val="single" w:sz="4" w:space="0" w:color="auto"/>
              <w:right w:val="single" w:sz="4" w:space="0" w:color="auto"/>
            </w:tcBorders>
            <w:vAlign w:val="center"/>
          </w:tcPr>
          <w:p w14:paraId="3425DC34" w14:textId="77777777" w:rsidR="00BD5AC1" w:rsidRPr="00716103" w:rsidRDefault="00BD5AC1" w:rsidP="00F82D26">
            <w:pPr>
              <w:rPr>
                <w:bCs/>
                <w:sz w:val="22"/>
                <w:szCs w:val="22"/>
                <w:lang w:eastAsia="ro-RO"/>
              </w:rPr>
            </w:pPr>
            <w:r w:rsidRPr="00716103">
              <w:rPr>
                <w:bCs/>
                <w:sz w:val="22"/>
                <w:szCs w:val="22"/>
                <w:lang w:eastAsia="ro-RO"/>
              </w:rPr>
              <w:t xml:space="preserve">Declarație </w:t>
            </w:r>
            <w:r w:rsidRPr="00716103">
              <w:rPr>
                <w:bCs/>
                <w:sz w:val="22"/>
                <w:szCs w:val="22"/>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198" w:type="dxa"/>
            <w:tcBorders>
              <w:top w:val="single" w:sz="4" w:space="0" w:color="auto"/>
              <w:left w:val="single" w:sz="4" w:space="0" w:color="auto"/>
              <w:bottom w:val="single" w:sz="4" w:space="0" w:color="auto"/>
              <w:right w:val="single" w:sz="4" w:space="0" w:color="auto"/>
            </w:tcBorders>
            <w:vAlign w:val="center"/>
          </w:tcPr>
          <w:p w14:paraId="2B7D85B7" w14:textId="5F997784" w:rsidR="00BD5AC1" w:rsidRPr="00716103" w:rsidRDefault="00BD5AC1" w:rsidP="005E059A">
            <w:pPr>
              <w:jc w:val="both"/>
              <w:rPr>
                <w:rFonts w:eastAsiaTheme="minorHAnsi"/>
                <w:sz w:val="22"/>
                <w:szCs w:val="22"/>
              </w:rPr>
            </w:pPr>
            <w:r w:rsidRPr="00716103">
              <w:rPr>
                <w:sz w:val="22"/>
                <w:szCs w:val="22"/>
              </w:rPr>
              <w:t>Completat  în conformitate cu ordinul Ministerului Finanțelor</w:t>
            </w:r>
            <w:r w:rsidRPr="00716103">
              <w:rPr>
                <w:rFonts w:eastAsiaTheme="minorHAnsi"/>
                <w:sz w:val="22"/>
                <w:szCs w:val="22"/>
              </w:rPr>
              <w:t xml:space="preserve"> </w:t>
            </w:r>
            <w:r w:rsidRPr="00716103">
              <w:rPr>
                <w:sz w:val="22"/>
                <w:szCs w:val="22"/>
              </w:rPr>
              <w:t>nr. 145 din 24.11.2020 -</w:t>
            </w:r>
            <w:r w:rsidRPr="00716103">
              <w:rPr>
                <w:sz w:val="22"/>
                <w:szCs w:val="22"/>
                <w:lang w:eastAsia="ro-RO"/>
              </w:rPr>
              <w:t xml:space="preserve"> </w:t>
            </w:r>
            <w:r w:rsidRPr="00716103">
              <w:rPr>
                <w:bCs/>
                <w:sz w:val="22"/>
                <w:szCs w:val="22"/>
                <w:lang w:eastAsia="zh-CN"/>
              </w:rPr>
              <w:t xml:space="preserve">confirmat prin ștampila și semnătura participantului sau semnat electronic, </w:t>
            </w:r>
            <w:r w:rsidRPr="00716103">
              <w:rPr>
                <w:b/>
                <w:i/>
                <w:iCs/>
                <w:sz w:val="22"/>
                <w:szCs w:val="22"/>
                <w:lang w:eastAsia="zh-CN"/>
              </w:rPr>
              <w:t>doar de ofertantul desemnat câștigător</w:t>
            </w:r>
            <w:r w:rsidRPr="00716103">
              <w:rPr>
                <w:bCs/>
                <w:i/>
                <w:iCs/>
                <w:sz w:val="22"/>
                <w:szCs w:val="22"/>
                <w:lang w:eastAsia="zh-CN"/>
              </w:rPr>
              <w:t>.</w:t>
            </w:r>
          </w:p>
        </w:tc>
        <w:tc>
          <w:tcPr>
            <w:tcW w:w="1747" w:type="dxa"/>
            <w:tcBorders>
              <w:top w:val="single" w:sz="4" w:space="0" w:color="auto"/>
              <w:left w:val="single" w:sz="4" w:space="0" w:color="auto"/>
              <w:bottom w:val="single" w:sz="4" w:space="0" w:color="auto"/>
              <w:right w:val="single" w:sz="4" w:space="0" w:color="auto"/>
            </w:tcBorders>
            <w:vAlign w:val="center"/>
          </w:tcPr>
          <w:p w14:paraId="47CB9232" w14:textId="3FD121DF" w:rsidR="00BD5AC1" w:rsidRPr="00716103" w:rsidRDefault="00716103" w:rsidP="00716103">
            <w:pPr>
              <w:jc w:val="center"/>
              <w:rPr>
                <w:rFonts w:eastAsiaTheme="minorHAnsi"/>
                <w:sz w:val="22"/>
                <w:szCs w:val="22"/>
              </w:rPr>
            </w:pPr>
            <w:r w:rsidRPr="00716103">
              <w:rPr>
                <w:b/>
                <w:sz w:val="22"/>
                <w:szCs w:val="22"/>
              </w:rPr>
              <w:t>Obligatoriu</w:t>
            </w:r>
          </w:p>
        </w:tc>
      </w:tr>
      <w:tr w:rsidR="00BD5AC1" w:rsidRPr="00716103" w14:paraId="52F93024" w14:textId="3998534F" w:rsidTr="00716103">
        <w:trPr>
          <w:trHeight w:val="234"/>
        </w:trPr>
        <w:tc>
          <w:tcPr>
            <w:tcW w:w="425" w:type="dxa"/>
            <w:tcBorders>
              <w:top w:val="single" w:sz="4" w:space="0" w:color="auto"/>
              <w:left w:val="single" w:sz="4" w:space="0" w:color="auto"/>
              <w:bottom w:val="single" w:sz="4" w:space="0" w:color="auto"/>
              <w:right w:val="single" w:sz="4" w:space="0" w:color="auto"/>
            </w:tcBorders>
            <w:vAlign w:val="center"/>
            <w:hideMark/>
          </w:tcPr>
          <w:p w14:paraId="7F5B70C4" w14:textId="77777777"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4.</w:t>
            </w:r>
          </w:p>
        </w:tc>
        <w:tc>
          <w:tcPr>
            <w:tcW w:w="2836" w:type="dxa"/>
            <w:tcBorders>
              <w:top w:val="single" w:sz="4" w:space="0" w:color="auto"/>
              <w:left w:val="single" w:sz="4" w:space="0" w:color="auto"/>
              <w:bottom w:val="single" w:sz="4" w:space="0" w:color="auto"/>
              <w:right w:val="single" w:sz="4" w:space="0" w:color="auto"/>
            </w:tcBorders>
            <w:vAlign w:val="center"/>
            <w:hideMark/>
          </w:tcPr>
          <w:p w14:paraId="1E48BAD4" w14:textId="43BC814C" w:rsidR="00BD5AC1" w:rsidRPr="00F2138A" w:rsidRDefault="00BD5AC1" w:rsidP="00F82D26">
            <w:pPr>
              <w:rPr>
                <w:sz w:val="22"/>
                <w:szCs w:val="22"/>
              </w:rPr>
            </w:pPr>
            <w:r w:rsidRPr="00F2138A">
              <w:rPr>
                <w:rFonts w:eastAsia="SimSun"/>
                <w:sz w:val="22"/>
                <w:szCs w:val="22"/>
                <w:lang w:val="ro-MD"/>
              </w:rPr>
              <w:t>Autorizaţie sanitar-veterinară de funcţionare</w:t>
            </w:r>
          </w:p>
        </w:tc>
        <w:tc>
          <w:tcPr>
            <w:tcW w:w="5198" w:type="dxa"/>
            <w:tcBorders>
              <w:top w:val="single" w:sz="4" w:space="0" w:color="auto"/>
              <w:left w:val="single" w:sz="4" w:space="0" w:color="auto"/>
              <w:bottom w:val="single" w:sz="4" w:space="0" w:color="auto"/>
              <w:right w:val="single" w:sz="4" w:space="0" w:color="auto"/>
            </w:tcBorders>
            <w:vAlign w:val="center"/>
            <w:hideMark/>
          </w:tcPr>
          <w:p w14:paraId="67340D90" w14:textId="44528D18" w:rsidR="00BD5AC1" w:rsidRPr="00716103" w:rsidRDefault="00BD5AC1" w:rsidP="005E059A">
            <w:pPr>
              <w:jc w:val="both"/>
              <w:rPr>
                <w:rFonts w:eastAsia="Calibri"/>
                <w:sz w:val="22"/>
                <w:szCs w:val="22"/>
                <w:lang w:eastAsia="ro-RO"/>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747" w:type="dxa"/>
            <w:tcBorders>
              <w:top w:val="single" w:sz="4" w:space="0" w:color="auto"/>
              <w:left w:val="single" w:sz="4" w:space="0" w:color="auto"/>
              <w:bottom w:val="single" w:sz="4" w:space="0" w:color="auto"/>
              <w:right w:val="single" w:sz="4" w:space="0" w:color="auto"/>
            </w:tcBorders>
            <w:vAlign w:val="center"/>
          </w:tcPr>
          <w:p w14:paraId="23C0C5DB" w14:textId="550D3A5B" w:rsidR="00BD5AC1" w:rsidRPr="00716103" w:rsidRDefault="00716103" w:rsidP="00716103">
            <w:pPr>
              <w:jc w:val="center"/>
              <w:rPr>
                <w:rFonts w:eastAsia="Calibri"/>
                <w:sz w:val="22"/>
                <w:szCs w:val="22"/>
                <w:lang w:eastAsia="ro-RO"/>
              </w:rPr>
            </w:pPr>
            <w:r w:rsidRPr="00716103">
              <w:rPr>
                <w:b/>
                <w:sz w:val="22"/>
                <w:szCs w:val="22"/>
              </w:rPr>
              <w:t>Obligatoriu</w:t>
            </w:r>
          </w:p>
        </w:tc>
      </w:tr>
      <w:tr w:rsidR="00BD5AC1" w:rsidRPr="00716103" w14:paraId="50A8F825" w14:textId="60B329D7" w:rsidTr="00716103">
        <w:trPr>
          <w:trHeight w:val="234"/>
        </w:trPr>
        <w:tc>
          <w:tcPr>
            <w:tcW w:w="425" w:type="dxa"/>
            <w:tcBorders>
              <w:top w:val="single" w:sz="4" w:space="0" w:color="auto"/>
              <w:left w:val="single" w:sz="4" w:space="0" w:color="auto"/>
              <w:bottom w:val="single" w:sz="4" w:space="0" w:color="auto"/>
              <w:right w:val="single" w:sz="4" w:space="0" w:color="auto"/>
            </w:tcBorders>
            <w:vAlign w:val="center"/>
          </w:tcPr>
          <w:p w14:paraId="2CAEDA9A" w14:textId="42C82EED"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5.</w:t>
            </w:r>
          </w:p>
        </w:tc>
        <w:tc>
          <w:tcPr>
            <w:tcW w:w="2836" w:type="dxa"/>
            <w:tcBorders>
              <w:top w:val="single" w:sz="4" w:space="0" w:color="auto"/>
              <w:left w:val="single" w:sz="4" w:space="0" w:color="auto"/>
              <w:bottom w:val="single" w:sz="4" w:space="0" w:color="auto"/>
              <w:right w:val="single" w:sz="4" w:space="0" w:color="auto"/>
            </w:tcBorders>
            <w:vAlign w:val="center"/>
          </w:tcPr>
          <w:p w14:paraId="4B052029" w14:textId="07DDE676" w:rsidR="00BD5AC1" w:rsidRPr="00F2138A" w:rsidRDefault="00BD5AC1" w:rsidP="00F82D26">
            <w:pPr>
              <w:rPr>
                <w:sz w:val="22"/>
                <w:szCs w:val="22"/>
              </w:rPr>
            </w:pPr>
            <w:r w:rsidRPr="00F2138A">
              <w:rPr>
                <w:rFonts w:eastAsia="SimSun"/>
                <w:sz w:val="22"/>
                <w:szCs w:val="22"/>
                <w:lang w:val="ro-MD"/>
              </w:rPr>
              <w:t>Autorizație sanitară veterinară de funcționare a transportului</w:t>
            </w:r>
          </w:p>
        </w:tc>
        <w:tc>
          <w:tcPr>
            <w:tcW w:w="5198" w:type="dxa"/>
            <w:tcBorders>
              <w:top w:val="single" w:sz="4" w:space="0" w:color="auto"/>
              <w:left w:val="single" w:sz="4" w:space="0" w:color="auto"/>
              <w:bottom w:val="single" w:sz="4" w:space="0" w:color="auto"/>
              <w:right w:val="single" w:sz="4" w:space="0" w:color="auto"/>
            </w:tcBorders>
            <w:vAlign w:val="center"/>
          </w:tcPr>
          <w:p w14:paraId="1EAF930C" w14:textId="2DFB98AD" w:rsidR="00BD5AC1" w:rsidRPr="00716103" w:rsidRDefault="00BD5AC1" w:rsidP="005E059A">
            <w:pPr>
              <w:jc w:val="both"/>
              <w:rPr>
                <w:sz w:val="22"/>
                <w:szCs w:val="22"/>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747" w:type="dxa"/>
            <w:tcBorders>
              <w:top w:val="single" w:sz="4" w:space="0" w:color="auto"/>
              <w:left w:val="single" w:sz="4" w:space="0" w:color="auto"/>
              <w:bottom w:val="single" w:sz="4" w:space="0" w:color="auto"/>
              <w:right w:val="single" w:sz="4" w:space="0" w:color="auto"/>
            </w:tcBorders>
            <w:vAlign w:val="center"/>
          </w:tcPr>
          <w:p w14:paraId="5459106B" w14:textId="7784A6CC" w:rsidR="00BD5AC1" w:rsidRPr="00716103" w:rsidRDefault="00716103" w:rsidP="00716103">
            <w:pPr>
              <w:jc w:val="center"/>
              <w:rPr>
                <w:sz w:val="22"/>
                <w:szCs w:val="22"/>
              </w:rPr>
            </w:pPr>
            <w:r w:rsidRPr="00716103">
              <w:rPr>
                <w:b/>
                <w:sz w:val="22"/>
                <w:szCs w:val="22"/>
              </w:rPr>
              <w:t>Obligatoriu</w:t>
            </w:r>
          </w:p>
        </w:tc>
      </w:tr>
      <w:tr w:rsidR="00BD5AC1" w:rsidRPr="00716103" w14:paraId="001F107D" w14:textId="29A59120" w:rsidTr="00716103">
        <w:trPr>
          <w:trHeight w:val="234"/>
        </w:trPr>
        <w:tc>
          <w:tcPr>
            <w:tcW w:w="425" w:type="dxa"/>
            <w:tcBorders>
              <w:top w:val="single" w:sz="4" w:space="0" w:color="auto"/>
              <w:left w:val="single" w:sz="4" w:space="0" w:color="auto"/>
              <w:bottom w:val="single" w:sz="4" w:space="0" w:color="auto"/>
              <w:right w:val="single" w:sz="4" w:space="0" w:color="auto"/>
            </w:tcBorders>
            <w:vAlign w:val="center"/>
          </w:tcPr>
          <w:p w14:paraId="36C54ADE" w14:textId="14BD17B0"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6.</w:t>
            </w:r>
          </w:p>
        </w:tc>
        <w:tc>
          <w:tcPr>
            <w:tcW w:w="2836" w:type="dxa"/>
            <w:tcBorders>
              <w:top w:val="single" w:sz="4" w:space="0" w:color="auto"/>
              <w:left w:val="single" w:sz="4" w:space="0" w:color="auto"/>
              <w:bottom w:val="single" w:sz="4" w:space="0" w:color="auto"/>
              <w:right w:val="single" w:sz="4" w:space="0" w:color="auto"/>
            </w:tcBorders>
            <w:vAlign w:val="center"/>
          </w:tcPr>
          <w:p w14:paraId="49D5F7F2" w14:textId="14982884" w:rsidR="00BD5AC1" w:rsidRPr="00F2138A" w:rsidRDefault="00BD5AC1" w:rsidP="00F82D26">
            <w:pPr>
              <w:rPr>
                <w:sz w:val="22"/>
                <w:szCs w:val="22"/>
              </w:rPr>
            </w:pPr>
            <w:r w:rsidRPr="00F2138A">
              <w:rPr>
                <w:rFonts w:eastAsia="SimSun"/>
                <w:sz w:val="22"/>
                <w:szCs w:val="22"/>
                <w:lang w:val="ro-MD"/>
              </w:rPr>
              <w:t>Certificat de conformitate/ calitate/ inofensivitate al materiei prime (făină de grâu)</w:t>
            </w:r>
          </w:p>
        </w:tc>
        <w:tc>
          <w:tcPr>
            <w:tcW w:w="5198" w:type="dxa"/>
            <w:tcBorders>
              <w:top w:val="single" w:sz="4" w:space="0" w:color="auto"/>
              <w:left w:val="single" w:sz="4" w:space="0" w:color="auto"/>
              <w:bottom w:val="single" w:sz="4" w:space="0" w:color="auto"/>
              <w:right w:val="single" w:sz="4" w:space="0" w:color="auto"/>
            </w:tcBorders>
            <w:vAlign w:val="center"/>
          </w:tcPr>
          <w:p w14:paraId="3095DBD4" w14:textId="281CFF37" w:rsidR="00BD5AC1" w:rsidRPr="00716103" w:rsidRDefault="00BD5AC1" w:rsidP="005E059A">
            <w:pPr>
              <w:jc w:val="both"/>
              <w:rPr>
                <w:sz w:val="22"/>
                <w:szCs w:val="22"/>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747" w:type="dxa"/>
            <w:tcBorders>
              <w:top w:val="single" w:sz="4" w:space="0" w:color="auto"/>
              <w:left w:val="single" w:sz="4" w:space="0" w:color="auto"/>
              <w:bottom w:val="single" w:sz="4" w:space="0" w:color="auto"/>
              <w:right w:val="single" w:sz="4" w:space="0" w:color="auto"/>
            </w:tcBorders>
            <w:vAlign w:val="center"/>
          </w:tcPr>
          <w:p w14:paraId="4FBD4A99" w14:textId="36FFD5F9" w:rsidR="00BD5AC1" w:rsidRPr="00716103" w:rsidRDefault="00716103" w:rsidP="00716103">
            <w:pPr>
              <w:jc w:val="center"/>
              <w:rPr>
                <w:sz w:val="22"/>
                <w:szCs w:val="22"/>
              </w:rPr>
            </w:pPr>
            <w:r w:rsidRPr="00716103">
              <w:rPr>
                <w:b/>
                <w:sz w:val="22"/>
                <w:szCs w:val="22"/>
              </w:rPr>
              <w:t>Obligatoriu</w:t>
            </w:r>
          </w:p>
        </w:tc>
      </w:tr>
      <w:tr w:rsidR="00BD5AC1" w:rsidRPr="00716103" w14:paraId="032C3034" w14:textId="4A214025" w:rsidTr="00716103">
        <w:trPr>
          <w:trHeight w:val="234"/>
        </w:trPr>
        <w:tc>
          <w:tcPr>
            <w:tcW w:w="425" w:type="dxa"/>
            <w:tcBorders>
              <w:top w:val="single" w:sz="4" w:space="0" w:color="auto"/>
              <w:left w:val="single" w:sz="4" w:space="0" w:color="auto"/>
              <w:bottom w:val="single" w:sz="4" w:space="0" w:color="auto"/>
              <w:right w:val="single" w:sz="4" w:space="0" w:color="auto"/>
            </w:tcBorders>
            <w:vAlign w:val="center"/>
          </w:tcPr>
          <w:p w14:paraId="3FFB33A6" w14:textId="354277C8"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7.</w:t>
            </w:r>
          </w:p>
        </w:tc>
        <w:tc>
          <w:tcPr>
            <w:tcW w:w="2836" w:type="dxa"/>
            <w:tcBorders>
              <w:top w:val="single" w:sz="4" w:space="0" w:color="auto"/>
              <w:left w:val="single" w:sz="4" w:space="0" w:color="auto"/>
              <w:bottom w:val="single" w:sz="4" w:space="0" w:color="auto"/>
              <w:right w:val="single" w:sz="4" w:space="0" w:color="auto"/>
            </w:tcBorders>
            <w:vAlign w:val="center"/>
          </w:tcPr>
          <w:p w14:paraId="22F93083" w14:textId="1C11C7F2" w:rsidR="00BD5AC1" w:rsidRPr="00F2138A" w:rsidRDefault="00BD5AC1" w:rsidP="00F82D26">
            <w:pPr>
              <w:rPr>
                <w:sz w:val="22"/>
                <w:szCs w:val="22"/>
              </w:rPr>
            </w:pPr>
            <w:r w:rsidRPr="00F2138A">
              <w:rPr>
                <w:rFonts w:eastAsia="SimSun"/>
                <w:sz w:val="22"/>
                <w:szCs w:val="22"/>
                <w:lang w:val="ro-MD"/>
              </w:rPr>
              <w:t xml:space="preserve">Certificat privind confirmarea deținerii stocului </w:t>
            </w:r>
            <w:r w:rsidRPr="00F2138A">
              <w:rPr>
                <w:rFonts w:eastAsia="SimSun"/>
                <w:sz w:val="22"/>
                <w:szCs w:val="22"/>
                <w:lang w:val="ro-MD"/>
              </w:rPr>
              <w:lastRenderedPageBreak/>
              <w:t>de făină/grâu, necesar îndeplinirii contractului de achiziție pe o perioadă  de cel puțin 10 zile</w:t>
            </w:r>
          </w:p>
        </w:tc>
        <w:tc>
          <w:tcPr>
            <w:tcW w:w="5198" w:type="dxa"/>
            <w:tcBorders>
              <w:top w:val="single" w:sz="4" w:space="0" w:color="auto"/>
              <w:left w:val="single" w:sz="4" w:space="0" w:color="auto"/>
              <w:bottom w:val="single" w:sz="4" w:space="0" w:color="auto"/>
              <w:right w:val="single" w:sz="4" w:space="0" w:color="auto"/>
            </w:tcBorders>
            <w:vAlign w:val="center"/>
          </w:tcPr>
          <w:p w14:paraId="4CC6D6D3" w14:textId="77D1AEDA" w:rsidR="00BD5AC1" w:rsidRPr="00716103" w:rsidRDefault="00BD5AC1" w:rsidP="005E059A">
            <w:pPr>
              <w:jc w:val="both"/>
              <w:rPr>
                <w:sz w:val="22"/>
                <w:szCs w:val="22"/>
              </w:rPr>
            </w:pPr>
            <w:r w:rsidRPr="00716103">
              <w:rPr>
                <w:rFonts w:eastAsia="SimSun"/>
                <w:color w:val="000000"/>
                <w:sz w:val="22"/>
                <w:szCs w:val="22"/>
                <w:lang w:val="ro-MD" w:eastAsia="zh-CN"/>
              </w:rPr>
              <w:lastRenderedPageBreak/>
              <w:t xml:space="preserve">Format liber - </w:t>
            </w:r>
            <w:r w:rsidRPr="00716103">
              <w:rPr>
                <w:color w:val="000000"/>
                <w:sz w:val="22"/>
                <w:szCs w:val="22"/>
              </w:rPr>
              <w:t>confirmat prin ștampila și semnătura participantului sau semnat electronic.</w:t>
            </w:r>
          </w:p>
        </w:tc>
        <w:tc>
          <w:tcPr>
            <w:tcW w:w="1747" w:type="dxa"/>
            <w:tcBorders>
              <w:top w:val="single" w:sz="4" w:space="0" w:color="auto"/>
              <w:left w:val="single" w:sz="4" w:space="0" w:color="auto"/>
              <w:bottom w:val="single" w:sz="4" w:space="0" w:color="auto"/>
              <w:right w:val="single" w:sz="4" w:space="0" w:color="auto"/>
            </w:tcBorders>
            <w:vAlign w:val="center"/>
          </w:tcPr>
          <w:p w14:paraId="78A6B563" w14:textId="0FC080A9" w:rsidR="00716103" w:rsidRPr="00716103" w:rsidRDefault="00716103" w:rsidP="00716103">
            <w:pPr>
              <w:jc w:val="center"/>
              <w:rPr>
                <w:sz w:val="22"/>
                <w:szCs w:val="22"/>
              </w:rPr>
            </w:pPr>
          </w:p>
          <w:p w14:paraId="671486A5" w14:textId="197E4B13" w:rsidR="00BD5AC1" w:rsidRPr="00716103" w:rsidRDefault="00716103" w:rsidP="00716103">
            <w:pPr>
              <w:jc w:val="center"/>
              <w:rPr>
                <w:sz w:val="22"/>
                <w:szCs w:val="22"/>
              </w:rPr>
            </w:pPr>
            <w:r w:rsidRPr="00716103">
              <w:rPr>
                <w:b/>
                <w:sz w:val="22"/>
                <w:szCs w:val="22"/>
              </w:rPr>
              <w:t>Obligatoriu</w:t>
            </w:r>
          </w:p>
        </w:tc>
      </w:tr>
      <w:tr w:rsidR="00BD5AC1" w:rsidRPr="00716103" w14:paraId="5842EAD1" w14:textId="612259BF" w:rsidTr="00716103">
        <w:trPr>
          <w:trHeight w:val="234"/>
        </w:trPr>
        <w:tc>
          <w:tcPr>
            <w:tcW w:w="425" w:type="dxa"/>
            <w:tcBorders>
              <w:top w:val="single" w:sz="4" w:space="0" w:color="auto"/>
              <w:left w:val="single" w:sz="4" w:space="0" w:color="auto"/>
              <w:bottom w:val="single" w:sz="4" w:space="0" w:color="auto"/>
              <w:right w:val="single" w:sz="4" w:space="0" w:color="auto"/>
            </w:tcBorders>
            <w:vAlign w:val="center"/>
            <w:hideMark/>
          </w:tcPr>
          <w:p w14:paraId="3CB8C552" w14:textId="7DF9346E" w:rsidR="00BD5AC1" w:rsidRPr="00716103" w:rsidRDefault="00BD5AC1" w:rsidP="00F82D26">
            <w:pPr>
              <w:shd w:val="clear" w:color="auto" w:fill="FFFFFF"/>
              <w:tabs>
                <w:tab w:val="left" w:pos="612"/>
              </w:tabs>
              <w:spacing w:before="120" w:after="120"/>
              <w:jc w:val="center"/>
              <w:rPr>
                <w:iCs/>
                <w:sz w:val="22"/>
                <w:szCs w:val="22"/>
              </w:rPr>
            </w:pPr>
            <w:r w:rsidRPr="00716103">
              <w:rPr>
                <w:iCs/>
                <w:sz w:val="22"/>
                <w:szCs w:val="22"/>
              </w:rPr>
              <w:t>8.</w:t>
            </w:r>
          </w:p>
        </w:tc>
        <w:tc>
          <w:tcPr>
            <w:tcW w:w="2836" w:type="dxa"/>
            <w:tcBorders>
              <w:top w:val="single" w:sz="4" w:space="0" w:color="auto"/>
              <w:left w:val="single" w:sz="4" w:space="0" w:color="auto"/>
              <w:bottom w:val="single" w:sz="4" w:space="0" w:color="auto"/>
              <w:right w:val="single" w:sz="4" w:space="0" w:color="auto"/>
            </w:tcBorders>
            <w:vAlign w:val="center"/>
            <w:hideMark/>
          </w:tcPr>
          <w:p w14:paraId="1776B861" w14:textId="5AB2D16D" w:rsidR="00BD5AC1" w:rsidRPr="00F2138A" w:rsidRDefault="00BD5AC1" w:rsidP="00F82D26">
            <w:pPr>
              <w:rPr>
                <w:rFonts w:eastAsiaTheme="minorHAnsi"/>
                <w:sz w:val="22"/>
                <w:szCs w:val="22"/>
              </w:rPr>
            </w:pPr>
            <w:r w:rsidRPr="00F2138A">
              <w:rPr>
                <w:rFonts w:eastAsia="SimSun"/>
                <w:sz w:val="22"/>
                <w:szCs w:val="22"/>
                <w:lang w:val="ro-MD"/>
              </w:rPr>
              <w:t>Certificat privind deținerea laboratorului atestat pentru efectuarea controlului permanent asupra calității sau contract de colaborare cu un asemenea laborator</w:t>
            </w:r>
          </w:p>
        </w:tc>
        <w:tc>
          <w:tcPr>
            <w:tcW w:w="5198" w:type="dxa"/>
            <w:tcBorders>
              <w:top w:val="single" w:sz="4" w:space="0" w:color="auto"/>
              <w:left w:val="single" w:sz="4" w:space="0" w:color="auto"/>
              <w:bottom w:val="single" w:sz="4" w:space="0" w:color="auto"/>
              <w:right w:val="single" w:sz="4" w:space="0" w:color="auto"/>
            </w:tcBorders>
            <w:vAlign w:val="center"/>
            <w:hideMark/>
          </w:tcPr>
          <w:p w14:paraId="408C0FB2" w14:textId="77D05441" w:rsidR="00BD5AC1" w:rsidRPr="00716103" w:rsidRDefault="00BD5AC1" w:rsidP="00DB6AA1">
            <w:pPr>
              <w:jc w:val="both"/>
              <w:rPr>
                <w:sz w:val="22"/>
                <w:szCs w:val="22"/>
              </w:rPr>
            </w:pPr>
            <w:r w:rsidRPr="00716103">
              <w:rPr>
                <w:color w:val="000000"/>
                <w:sz w:val="22"/>
                <w:szCs w:val="22"/>
              </w:rPr>
              <w:t>Confirmat prin ștampila și semnătura participantului sau semnat electronic.</w:t>
            </w:r>
          </w:p>
        </w:tc>
        <w:tc>
          <w:tcPr>
            <w:tcW w:w="1747" w:type="dxa"/>
            <w:tcBorders>
              <w:top w:val="single" w:sz="4" w:space="0" w:color="auto"/>
              <w:left w:val="single" w:sz="4" w:space="0" w:color="auto"/>
              <w:bottom w:val="single" w:sz="4" w:space="0" w:color="auto"/>
              <w:right w:val="single" w:sz="4" w:space="0" w:color="auto"/>
            </w:tcBorders>
            <w:vAlign w:val="center"/>
          </w:tcPr>
          <w:p w14:paraId="7DD9E4DA" w14:textId="1D12D74B" w:rsidR="00BD5AC1" w:rsidRPr="00716103" w:rsidRDefault="00716103" w:rsidP="00716103">
            <w:pPr>
              <w:jc w:val="center"/>
              <w:rPr>
                <w:sz w:val="22"/>
                <w:szCs w:val="22"/>
              </w:rPr>
            </w:pPr>
            <w:r w:rsidRPr="00716103">
              <w:rPr>
                <w:b/>
                <w:sz w:val="22"/>
                <w:szCs w:val="22"/>
              </w:rPr>
              <w:t>Obligatoriu</w:t>
            </w:r>
          </w:p>
        </w:tc>
      </w:tr>
      <w:tr w:rsidR="00BD5AC1" w:rsidRPr="00716103" w14:paraId="681987A4" w14:textId="21816672" w:rsidTr="00716103">
        <w:tc>
          <w:tcPr>
            <w:tcW w:w="425" w:type="dxa"/>
            <w:tcBorders>
              <w:top w:val="single" w:sz="4" w:space="0" w:color="auto"/>
              <w:left w:val="single" w:sz="4" w:space="0" w:color="auto"/>
              <w:bottom w:val="single" w:sz="4" w:space="0" w:color="auto"/>
              <w:right w:val="single" w:sz="4" w:space="0" w:color="auto"/>
            </w:tcBorders>
            <w:vAlign w:val="center"/>
          </w:tcPr>
          <w:p w14:paraId="5B70FA36" w14:textId="04C64271" w:rsidR="00BD5AC1" w:rsidRPr="00716103" w:rsidRDefault="00BD5AC1" w:rsidP="00804F41">
            <w:pPr>
              <w:shd w:val="clear" w:color="auto" w:fill="FFFFFF"/>
              <w:tabs>
                <w:tab w:val="left" w:pos="612"/>
              </w:tabs>
              <w:spacing w:before="120" w:after="120"/>
              <w:ind w:left="-105" w:right="-111"/>
              <w:jc w:val="center"/>
              <w:rPr>
                <w:iCs/>
                <w:sz w:val="22"/>
                <w:szCs w:val="22"/>
              </w:rPr>
            </w:pPr>
            <w:r w:rsidRPr="00716103">
              <w:rPr>
                <w:iCs/>
                <w:sz w:val="22"/>
                <w:szCs w:val="22"/>
              </w:rPr>
              <w:t>9.</w:t>
            </w:r>
          </w:p>
        </w:tc>
        <w:tc>
          <w:tcPr>
            <w:tcW w:w="2836" w:type="dxa"/>
            <w:tcBorders>
              <w:top w:val="single" w:sz="4" w:space="0" w:color="auto"/>
              <w:left w:val="single" w:sz="4" w:space="0" w:color="auto"/>
              <w:bottom w:val="single" w:sz="4" w:space="0" w:color="auto"/>
              <w:right w:val="single" w:sz="4" w:space="0" w:color="auto"/>
            </w:tcBorders>
            <w:vAlign w:val="center"/>
          </w:tcPr>
          <w:p w14:paraId="183BC435" w14:textId="67FFF4DD" w:rsidR="00BD5AC1" w:rsidRPr="00F2138A" w:rsidRDefault="00BD5AC1" w:rsidP="00804F41">
            <w:pPr>
              <w:pStyle w:val="Frspaiere1"/>
              <w:ind w:left="38" w:right="-46"/>
              <w:rPr>
                <w:rFonts w:ascii="Times New Roman" w:eastAsiaTheme="minorHAnsi" w:hAnsi="Times New Roman"/>
                <w:lang w:val="ro-RO" w:eastAsia="en-US"/>
              </w:rPr>
            </w:pPr>
            <w:r w:rsidRPr="00F2138A">
              <w:rPr>
                <w:rFonts w:ascii="Times New Roman" w:eastAsia="SimSun" w:hAnsi="Times New Roman"/>
                <w:noProof/>
                <w:lang w:val="ro-MD"/>
              </w:rPr>
              <w:t>Raport de încercări</w:t>
            </w:r>
          </w:p>
        </w:tc>
        <w:tc>
          <w:tcPr>
            <w:tcW w:w="5198" w:type="dxa"/>
            <w:tcBorders>
              <w:top w:val="single" w:sz="4" w:space="0" w:color="auto"/>
              <w:left w:val="single" w:sz="4" w:space="0" w:color="auto"/>
              <w:bottom w:val="single" w:sz="4" w:space="0" w:color="auto"/>
              <w:right w:val="single" w:sz="4" w:space="0" w:color="auto"/>
            </w:tcBorders>
            <w:vAlign w:val="center"/>
          </w:tcPr>
          <w:p w14:paraId="47E2EFE2" w14:textId="0D040322" w:rsidR="00BD5AC1" w:rsidRPr="00716103" w:rsidRDefault="00BD5AC1" w:rsidP="003E4D7A">
            <w:pPr>
              <w:pStyle w:val="ab"/>
              <w:ind w:right="31"/>
              <w:jc w:val="both"/>
              <w:rPr>
                <w:rFonts w:ascii="Times New Roman" w:eastAsia="Calibri" w:hAnsi="Times New Roman" w:cs="Times New Roman"/>
                <w:b/>
                <w:bCs/>
              </w:rPr>
            </w:pPr>
            <w:r w:rsidRPr="00716103">
              <w:rPr>
                <w:rFonts w:ascii="Times New Roman" w:hAnsi="Times New Roman" w:cs="Times New Roman"/>
                <w:noProof/>
                <w:color w:val="000000"/>
                <w:lang w:val="ro-MD"/>
              </w:rPr>
              <w:t xml:space="preserve">Se va prezenta la livrare copia originalului actualizat, eliberat de organul abilitat - </w:t>
            </w:r>
            <w:r w:rsidRPr="00716103">
              <w:rPr>
                <w:rFonts w:ascii="Times New Roman" w:hAnsi="Times New Roman" w:cs="Times New Roman"/>
                <w:color w:val="000000"/>
              </w:rPr>
              <w:t>confirmat prin ștampila și semnătura participantului sau semnat electronic.</w:t>
            </w:r>
          </w:p>
        </w:tc>
        <w:tc>
          <w:tcPr>
            <w:tcW w:w="1747" w:type="dxa"/>
            <w:tcBorders>
              <w:top w:val="single" w:sz="4" w:space="0" w:color="auto"/>
              <w:left w:val="single" w:sz="4" w:space="0" w:color="auto"/>
              <w:bottom w:val="single" w:sz="4" w:space="0" w:color="auto"/>
              <w:right w:val="single" w:sz="4" w:space="0" w:color="auto"/>
            </w:tcBorders>
            <w:vAlign w:val="center"/>
          </w:tcPr>
          <w:p w14:paraId="7C43FA8D" w14:textId="76DA2558" w:rsidR="00BD5AC1" w:rsidRPr="00716103" w:rsidRDefault="00716103" w:rsidP="00716103">
            <w:pPr>
              <w:pStyle w:val="ab"/>
              <w:ind w:right="31"/>
              <w:jc w:val="center"/>
              <w:rPr>
                <w:rFonts w:ascii="Times New Roman" w:eastAsia="Calibri" w:hAnsi="Times New Roman" w:cs="Times New Roman"/>
                <w:b/>
                <w:bCs/>
              </w:rPr>
            </w:pPr>
            <w:r w:rsidRPr="00716103">
              <w:rPr>
                <w:rFonts w:ascii="Times New Roman" w:hAnsi="Times New Roman" w:cs="Times New Roman"/>
                <w:b/>
              </w:rPr>
              <w:t>Obligatoriu</w:t>
            </w:r>
          </w:p>
        </w:tc>
      </w:tr>
      <w:tr w:rsidR="00BD5AC1" w:rsidRPr="00716103" w14:paraId="265273CB" w14:textId="51AE5DF4" w:rsidTr="00716103">
        <w:tc>
          <w:tcPr>
            <w:tcW w:w="425" w:type="dxa"/>
            <w:tcBorders>
              <w:top w:val="single" w:sz="4" w:space="0" w:color="auto"/>
              <w:left w:val="single" w:sz="4" w:space="0" w:color="auto"/>
              <w:bottom w:val="single" w:sz="4" w:space="0" w:color="auto"/>
              <w:right w:val="single" w:sz="4" w:space="0" w:color="auto"/>
            </w:tcBorders>
            <w:vAlign w:val="center"/>
            <w:hideMark/>
          </w:tcPr>
          <w:p w14:paraId="57D8029F" w14:textId="15AE1959" w:rsidR="00BD5AC1" w:rsidRPr="00716103" w:rsidRDefault="00BD5AC1" w:rsidP="00804F41">
            <w:pPr>
              <w:shd w:val="clear" w:color="auto" w:fill="FFFFFF"/>
              <w:tabs>
                <w:tab w:val="left" w:pos="612"/>
              </w:tabs>
              <w:spacing w:before="120" w:after="120"/>
              <w:ind w:left="-108" w:right="-108"/>
              <w:jc w:val="center"/>
              <w:rPr>
                <w:iCs/>
                <w:sz w:val="22"/>
                <w:szCs w:val="22"/>
              </w:rPr>
            </w:pPr>
            <w:r w:rsidRPr="00716103">
              <w:rPr>
                <w:iCs/>
                <w:sz w:val="22"/>
                <w:szCs w:val="22"/>
              </w:rPr>
              <w:t>10.</w:t>
            </w:r>
          </w:p>
        </w:tc>
        <w:tc>
          <w:tcPr>
            <w:tcW w:w="2836" w:type="dxa"/>
            <w:tcBorders>
              <w:top w:val="single" w:sz="4" w:space="0" w:color="auto"/>
              <w:left w:val="single" w:sz="4" w:space="0" w:color="auto"/>
              <w:bottom w:val="single" w:sz="4" w:space="0" w:color="auto"/>
              <w:right w:val="single" w:sz="4" w:space="0" w:color="auto"/>
            </w:tcBorders>
            <w:vAlign w:val="center"/>
            <w:hideMark/>
          </w:tcPr>
          <w:p w14:paraId="14E9716B" w14:textId="77777777" w:rsidR="00BD5AC1" w:rsidRPr="00716103" w:rsidRDefault="00BD5AC1" w:rsidP="00804F41">
            <w:pPr>
              <w:pStyle w:val="Frspaiere1"/>
              <w:ind w:left="34" w:right="-46"/>
              <w:rPr>
                <w:rFonts w:ascii="Times New Roman" w:eastAsiaTheme="minorHAnsi" w:hAnsi="Times New Roman"/>
                <w:color w:val="000000"/>
                <w:lang w:val="ro-RO" w:eastAsia="en-US"/>
              </w:rPr>
            </w:pPr>
            <w:r w:rsidRPr="00716103">
              <w:rPr>
                <w:rFonts w:ascii="Times New Roman" w:eastAsia="Times New Roman" w:hAnsi="Times New Roman"/>
                <w:bCs/>
                <w:lang w:val="ro-RO"/>
              </w:rPr>
              <w:t>Garanția de bună execuție 5% din suma contractului (la semnarea contractului)</w:t>
            </w:r>
          </w:p>
        </w:tc>
        <w:tc>
          <w:tcPr>
            <w:tcW w:w="5198" w:type="dxa"/>
            <w:tcBorders>
              <w:top w:val="single" w:sz="4" w:space="0" w:color="auto"/>
              <w:left w:val="single" w:sz="4" w:space="0" w:color="auto"/>
              <w:bottom w:val="single" w:sz="4" w:space="0" w:color="auto"/>
              <w:right w:val="single" w:sz="4" w:space="0" w:color="auto"/>
            </w:tcBorders>
            <w:vAlign w:val="center"/>
            <w:hideMark/>
          </w:tcPr>
          <w:p w14:paraId="5AB0DFAD" w14:textId="77777777" w:rsidR="00BD5AC1" w:rsidRPr="00716103" w:rsidRDefault="00BD5AC1" w:rsidP="00804F41">
            <w:pPr>
              <w:pStyle w:val="ab"/>
              <w:jc w:val="both"/>
              <w:rPr>
                <w:rFonts w:ascii="Times New Roman" w:hAnsi="Times New Roman" w:cs="Times New Roman"/>
                <w:bCs/>
                <w:lang w:eastAsia="zh-CN"/>
              </w:rPr>
            </w:pPr>
            <w:r w:rsidRPr="00716103">
              <w:rPr>
                <w:rFonts w:ascii="Times New Roman" w:hAnsi="Times New Roman" w:cs="Times New Roman"/>
              </w:rPr>
              <w:t xml:space="preserve">În original, completată în conformitate cu </w:t>
            </w:r>
            <w:r w:rsidRPr="00716103">
              <w:rPr>
                <w:rFonts w:ascii="Times New Roman" w:hAnsi="Times New Roman" w:cs="Times New Roman"/>
                <w:b/>
                <w:i/>
                <w:iCs/>
              </w:rPr>
              <w:t>Anexa nr. 10</w:t>
            </w:r>
            <w:r w:rsidRPr="00716103">
              <w:rPr>
                <w:rFonts w:ascii="Times New Roman" w:hAnsi="Times New Roman" w:cs="Times New Roman"/>
                <w:b/>
              </w:rPr>
              <w:t xml:space="preserve"> </w:t>
            </w:r>
            <w:r w:rsidRPr="00716103">
              <w:rPr>
                <w:rFonts w:ascii="Times New Roman" w:hAnsi="Times New Roman" w:cs="Times New Roman"/>
                <w:iCs/>
              </w:rPr>
              <w:t>din Documentația standard,</w:t>
            </w:r>
            <w:r w:rsidRPr="00716103">
              <w:rPr>
                <w:rFonts w:ascii="Times New Roman" w:hAnsi="Times New Roman" w:cs="Times New Roman"/>
                <w:i/>
              </w:rPr>
              <w:t xml:space="preserve"> </w:t>
            </w:r>
            <w:r w:rsidRPr="00716103">
              <w:rPr>
                <w:rFonts w:ascii="Times New Roman" w:hAnsi="Times New Roman" w:cs="Times New Roman"/>
              </w:rPr>
              <w:t>emisă de o bancă</w:t>
            </w:r>
            <w:r w:rsidRPr="00716103">
              <w:rPr>
                <w:rFonts w:ascii="Times New Roman" w:hAnsi="Times New Roman" w:cs="Times New Roman"/>
                <w:i/>
              </w:rPr>
              <w:t xml:space="preserve"> </w:t>
            </w:r>
            <w:r w:rsidRPr="00716103">
              <w:rPr>
                <w:rFonts w:ascii="Times New Roman" w:hAnsi="Times New Roman" w:cs="Times New Roman"/>
              </w:rPr>
              <w:t xml:space="preserve">comercială, </w:t>
            </w:r>
          </w:p>
          <w:p w14:paraId="4E81C677" w14:textId="77777777" w:rsidR="00BD5AC1" w:rsidRPr="00716103" w:rsidRDefault="00BD5AC1" w:rsidP="00804F41">
            <w:pPr>
              <w:pStyle w:val="ab"/>
              <w:jc w:val="both"/>
              <w:rPr>
                <w:rFonts w:ascii="Times New Roman" w:hAnsi="Times New Roman" w:cs="Times New Roman"/>
                <w:b/>
                <w:bCs/>
                <w:i/>
              </w:rPr>
            </w:pPr>
            <w:r w:rsidRPr="00716103">
              <w:rPr>
                <w:rFonts w:ascii="Times New Roman" w:hAnsi="Times New Roman" w:cs="Times New Roman"/>
                <w:b/>
                <w:bCs/>
                <w:i/>
              </w:rPr>
              <w:t>sau</w:t>
            </w:r>
          </w:p>
          <w:p w14:paraId="63A79C2B" w14:textId="77777777" w:rsidR="00BD5AC1" w:rsidRPr="00716103" w:rsidRDefault="00BD5AC1" w:rsidP="00804F41">
            <w:pPr>
              <w:pStyle w:val="ab"/>
              <w:jc w:val="both"/>
              <w:rPr>
                <w:rFonts w:ascii="Times New Roman" w:eastAsia="Calibri" w:hAnsi="Times New Roman" w:cs="Times New Roman"/>
              </w:rPr>
            </w:pPr>
            <w:r w:rsidRPr="00716103">
              <w:rPr>
                <w:rFonts w:ascii="Times New Roman" w:hAnsi="Times New Roman" w:cs="Times New Roman"/>
              </w:rPr>
              <w:t>prin transfer la contul autorității contractante (ordin de plată) conform următoarelor date:</w:t>
            </w:r>
          </w:p>
          <w:p w14:paraId="301F0EC4" w14:textId="77777777" w:rsidR="00BD5AC1" w:rsidRPr="00716103" w:rsidRDefault="00BD5AC1" w:rsidP="00804F41">
            <w:pPr>
              <w:pStyle w:val="ab"/>
              <w:rPr>
                <w:rFonts w:ascii="Times New Roman" w:hAnsi="Times New Roman" w:cs="Times New Roman"/>
              </w:rPr>
            </w:pPr>
            <w:r w:rsidRPr="00716103">
              <w:rPr>
                <w:rFonts w:ascii="Times New Roman" w:hAnsi="Times New Roman" w:cs="Times New Roman"/>
              </w:rPr>
              <w:t>Beneficiarul plății: Administrația Naţională a Penitenciarelor;</w:t>
            </w:r>
            <w:r w:rsidRPr="00716103">
              <w:rPr>
                <w:rFonts w:ascii="Times New Roman" w:hAnsi="Times New Roman" w:cs="Times New Roman"/>
              </w:rPr>
              <w:br/>
              <w:t>Denumirea băncii: Ministerul Finanțelor – TR Chișinău bugetul de stat;</w:t>
            </w:r>
            <w:r w:rsidRPr="00716103">
              <w:rPr>
                <w:rFonts w:ascii="Times New Roman" w:hAnsi="Times New Roman" w:cs="Times New Roman"/>
              </w:rPr>
              <w:br/>
              <w:t>Cod fiscal: 1006601001012;</w:t>
            </w:r>
            <w:r w:rsidRPr="00716103">
              <w:rPr>
                <w:rFonts w:ascii="Times New Roman" w:hAnsi="Times New Roman" w:cs="Times New Roman"/>
              </w:rPr>
              <w:br/>
              <w:t>Cod bancar: TREZMD2X;</w:t>
            </w:r>
          </w:p>
          <w:p w14:paraId="32863352" w14:textId="77777777" w:rsidR="00BD5AC1" w:rsidRPr="00716103" w:rsidRDefault="00BD5AC1" w:rsidP="00804F41">
            <w:pPr>
              <w:pStyle w:val="ab"/>
              <w:rPr>
                <w:rFonts w:ascii="Times New Roman" w:hAnsi="Times New Roman" w:cs="Times New Roman"/>
              </w:rPr>
            </w:pPr>
            <w:r w:rsidRPr="00716103">
              <w:rPr>
                <w:rFonts w:ascii="Times New Roman" w:hAnsi="Times New Roman" w:cs="Times New Roman"/>
              </w:rPr>
              <w:t>Cod:IBAN:MD74TRPCAA518440D00452AA.</w:t>
            </w:r>
          </w:p>
          <w:p w14:paraId="616B9A84" w14:textId="77777777" w:rsidR="00BD5AC1" w:rsidRPr="00716103" w:rsidRDefault="00BD5AC1" w:rsidP="00804F41">
            <w:pPr>
              <w:pStyle w:val="ab"/>
              <w:jc w:val="both"/>
              <w:rPr>
                <w:rFonts w:ascii="Times New Roman" w:hAnsi="Times New Roman" w:cs="Times New Roman"/>
                <w:b/>
                <w:i/>
              </w:rPr>
            </w:pPr>
            <w:r w:rsidRPr="00716103">
              <w:rPr>
                <w:rFonts w:ascii="Times New Roman" w:hAnsi="Times New Roman" w:cs="Times New Roman"/>
                <w:b/>
                <w:bCs/>
                <w:i/>
                <w:iCs/>
              </w:rPr>
              <w:t>notă:</w:t>
            </w:r>
            <w:r w:rsidRPr="00716103">
              <w:rPr>
                <w:rFonts w:ascii="Times New Roman" w:hAnsi="Times New Roman" w:cs="Times New Roman"/>
                <w:b/>
                <w:i/>
              </w:rPr>
              <w:t xml:space="preserve"> „Garanția de bună execuție”</w:t>
            </w:r>
          </w:p>
          <w:p w14:paraId="7813AFF6" w14:textId="1D97BC2D" w:rsidR="00BD5AC1" w:rsidRPr="00716103" w:rsidRDefault="00BD5AC1" w:rsidP="00804F41">
            <w:pPr>
              <w:pStyle w:val="ab"/>
              <w:jc w:val="both"/>
              <w:rPr>
                <w:rFonts w:ascii="Times New Roman" w:eastAsiaTheme="minorHAnsi" w:hAnsi="Times New Roman" w:cs="Times New Roman"/>
                <w:color w:val="000000"/>
              </w:rPr>
            </w:pPr>
            <w:r w:rsidRPr="00716103">
              <w:rPr>
                <w:rFonts w:ascii="Times New Roman" w:hAnsi="Times New Roman" w:cs="Times New Roman"/>
                <w:bCs/>
              </w:rPr>
              <w:t>Termenul de valabilitate să fie</w:t>
            </w:r>
            <w:r w:rsidRPr="00716103">
              <w:rPr>
                <w:rFonts w:ascii="Times New Roman" w:hAnsi="Times New Roman" w:cs="Times New Roman"/>
                <w:b/>
              </w:rPr>
              <w:t xml:space="preserve"> până la data de 31.12.2026.</w:t>
            </w:r>
          </w:p>
        </w:tc>
        <w:tc>
          <w:tcPr>
            <w:tcW w:w="1747" w:type="dxa"/>
            <w:tcBorders>
              <w:top w:val="single" w:sz="4" w:space="0" w:color="auto"/>
              <w:left w:val="single" w:sz="4" w:space="0" w:color="auto"/>
              <w:bottom w:val="single" w:sz="4" w:space="0" w:color="auto"/>
              <w:right w:val="single" w:sz="4" w:space="0" w:color="auto"/>
            </w:tcBorders>
            <w:vAlign w:val="center"/>
          </w:tcPr>
          <w:p w14:paraId="29573CC6" w14:textId="29D79DA7" w:rsidR="00BD5AC1" w:rsidRPr="00716103" w:rsidRDefault="00716103" w:rsidP="00716103">
            <w:pPr>
              <w:pStyle w:val="ab"/>
              <w:jc w:val="center"/>
              <w:rPr>
                <w:rFonts w:ascii="Times New Roman" w:eastAsiaTheme="minorHAnsi" w:hAnsi="Times New Roman" w:cs="Times New Roman"/>
                <w:color w:val="000000"/>
              </w:rPr>
            </w:pPr>
            <w:r w:rsidRPr="00716103">
              <w:rPr>
                <w:rFonts w:ascii="Times New Roman" w:hAnsi="Times New Roman" w:cs="Times New Roman"/>
                <w:b/>
              </w:rPr>
              <w:t>Obligatoriu</w:t>
            </w:r>
          </w:p>
        </w:tc>
      </w:tr>
    </w:tbl>
    <w:p w14:paraId="3C20B066" w14:textId="77777777" w:rsidR="00B01E1C" w:rsidRDefault="00B01E1C" w:rsidP="003716FB">
      <w:pPr>
        <w:tabs>
          <w:tab w:val="right" w:pos="-284"/>
        </w:tabs>
        <w:ind w:right="-2"/>
        <w:jc w:val="both"/>
        <w:rPr>
          <w:b/>
          <w:sz w:val="22"/>
          <w:szCs w:val="22"/>
        </w:rPr>
      </w:pPr>
    </w:p>
    <w:p w14:paraId="55F82DB3" w14:textId="06718679" w:rsidR="00614693" w:rsidRPr="00614693" w:rsidRDefault="00614693" w:rsidP="003716FB">
      <w:pPr>
        <w:tabs>
          <w:tab w:val="right" w:pos="-284"/>
        </w:tabs>
        <w:ind w:right="-2"/>
        <w:jc w:val="both"/>
        <w:rPr>
          <w:bCs/>
          <w:i/>
          <w:iCs/>
          <w:sz w:val="22"/>
          <w:szCs w:val="22"/>
          <w:lang w:val="en-US"/>
        </w:rPr>
      </w:pPr>
      <w:r w:rsidRPr="00614693">
        <w:rPr>
          <w:b/>
          <w:i/>
          <w:iCs/>
          <w:sz w:val="22"/>
          <w:szCs w:val="22"/>
        </w:rPr>
        <w:t>Notă:</w:t>
      </w:r>
      <w:r w:rsidRPr="00614693">
        <w:rPr>
          <w:bCs/>
          <w:i/>
          <w:iCs/>
          <w:sz w:val="22"/>
          <w:szCs w:val="22"/>
        </w:rPr>
        <w:t xml:space="preserve"> </w:t>
      </w:r>
      <w:r w:rsidRPr="004E7FBD">
        <w:rPr>
          <w:b/>
          <w:i/>
          <w:iCs/>
          <w:sz w:val="22"/>
          <w:szCs w:val="22"/>
        </w:rPr>
        <w:t xml:space="preserve">Conform pct. 38 din HG nr. 695/2025 </w:t>
      </w:r>
      <w:r w:rsidRPr="004E7FBD">
        <w:rPr>
          <w:b/>
          <w:i/>
          <w:iCs/>
          <w:sz w:val="22"/>
          <w:szCs w:val="22"/>
          <w:lang w:val="en-US"/>
        </w:rPr>
        <w:t>pentru aprobarea Regulamentului cu privire la modul</w:t>
      </w:r>
      <w:r w:rsidRPr="004E7FBD">
        <w:rPr>
          <w:b/>
          <w:i/>
          <w:iCs/>
          <w:sz w:val="22"/>
          <w:szCs w:val="22"/>
          <w:lang w:val="en-US"/>
        </w:rPr>
        <w:br/>
        <w:t>de planificare a achizițiilor publice</w:t>
      </w:r>
      <w:r w:rsidRPr="004E7FBD">
        <w:rPr>
          <w:b/>
          <w:i/>
          <w:iCs/>
          <w:sz w:val="22"/>
          <w:szCs w:val="22"/>
          <w:lang w:val="en-US"/>
        </w:rPr>
        <w:t xml:space="preserve"> -</w:t>
      </w:r>
      <w:r w:rsidRPr="004E7FBD">
        <w:rPr>
          <w:b/>
          <w:i/>
          <w:iCs/>
          <w:sz w:val="22"/>
          <w:szCs w:val="22"/>
        </w:rPr>
        <w:t xml:space="preserve"> </w:t>
      </w:r>
      <w:r w:rsidRPr="004E7FBD">
        <w:rPr>
          <w:b/>
          <w:i/>
          <w:sz w:val="22"/>
          <w:szCs w:val="22"/>
          <w:lang w:eastAsia="zh-CN"/>
        </w:rPr>
        <w:t>„</w:t>
      </w:r>
      <w:r w:rsidRPr="004E7FBD">
        <w:rPr>
          <w:b/>
          <w:i/>
          <w:iCs/>
          <w:sz w:val="22"/>
          <w:szCs w:val="22"/>
        </w:rPr>
        <w:t>În situația în care bugetul nu este încă aprobat la data inițierii procedurii de achiziție, autoritatea contractantă poate desfășura procedura de atribuire, cu condiția includerii în documentația de atribuire a unei clauze suspensive care prevede că semnarea contractului este condiționată de aprobarea bugetului și de confirmarea disponibilității fondurilor</w:t>
      </w:r>
      <w:r w:rsidRPr="004E7FBD">
        <w:rPr>
          <w:b/>
          <w:i/>
          <w:iCs/>
          <w:sz w:val="22"/>
          <w:szCs w:val="22"/>
          <w:lang w:val="en-US"/>
        </w:rPr>
        <w:t>”</w:t>
      </w:r>
      <w:r w:rsidR="004C3E00">
        <w:rPr>
          <w:b/>
          <w:i/>
          <w:iCs/>
          <w:sz w:val="22"/>
          <w:szCs w:val="22"/>
          <w:lang w:val="en-US"/>
        </w:rPr>
        <w:t>.</w:t>
      </w:r>
    </w:p>
    <w:p w14:paraId="732A3257" w14:textId="3819839A" w:rsidR="00FA5FC3" w:rsidRPr="00D33E32" w:rsidRDefault="00262591" w:rsidP="00FA5FC3">
      <w:pPr>
        <w:numPr>
          <w:ilvl w:val="0"/>
          <w:numId w:val="2"/>
        </w:numPr>
        <w:shd w:val="clear" w:color="auto" w:fill="FFFFFF" w:themeFill="background1"/>
        <w:tabs>
          <w:tab w:val="right" w:pos="426"/>
        </w:tabs>
        <w:spacing w:before="120"/>
        <w:ind w:left="360"/>
        <w:jc w:val="both"/>
        <w:rPr>
          <w:bCs/>
          <w:noProof w:val="0"/>
          <w:sz w:val="22"/>
          <w:szCs w:val="22"/>
          <w:u w:val="single"/>
          <w:lang w:eastAsia="ru-RU"/>
        </w:rPr>
      </w:pPr>
      <w:r w:rsidRPr="00D33E32">
        <w:rPr>
          <w:b/>
          <w:bCs/>
          <w:noProof w:val="0"/>
          <w:sz w:val="22"/>
          <w:szCs w:val="22"/>
          <w:lang w:eastAsia="ru-RU"/>
        </w:rPr>
        <w:t>Garanția pentru ofertă</w:t>
      </w:r>
      <w:r w:rsidR="00897485" w:rsidRPr="00D33E32">
        <w:rPr>
          <w:noProof w:val="0"/>
          <w:sz w:val="22"/>
          <w:szCs w:val="22"/>
          <w:lang w:eastAsia="ru-RU"/>
        </w:rPr>
        <w:t xml:space="preserve">: </w:t>
      </w:r>
      <w:r w:rsidR="00665DA5" w:rsidRPr="00D33E32">
        <w:rPr>
          <w:sz w:val="22"/>
          <w:szCs w:val="22"/>
        </w:rPr>
        <w:t>e</w:t>
      </w:r>
      <w:r w:rsidR="00897485" w:rsidRPr="00D33E32">
        <w:rPr>
          <w:sz w:val="22"/>
          <w:szCs w:val="22"/>
        </w:rPr>
        <w:t>misă de o bancă</w:t>
      </w:r>
      <w:r w:rsidR="00897485" w:rsidRPr="00D33E32">
        <w:rPr>
          <w:i/>
          <w:sz w:val="22"/>
          <w:szCs w:val="22"/>
        </w:rPr>
        <w:t xml:space="preserve"> </w:t>
      </w:r>
      <w:r w:rsidR="00897485" w:rsidRPr="00D33E32">
        <w:rPr>
          <w:sz w:val="22"/>
          <w:szCs w:val="22"/>
        </w:rPr>
        <w:t>comercială</w:t>
      </w:r>
      <w:r w:rsidR="00FA5FC3" w:rsidRPr="00D33E32">
        <w:rPr>
          <w:sz w:val="22"/>
          <w:szCs w:val="22"/>
        </w:rPr>
        <w:t xml:space="preserve"> sau prin transfer la contul autorității contractante</w:t>
      </w:r>
      <w:r w:rsidR="00897485" w:rsidRPr="00D33E32">
        <w:rPr>
          <w:noProof w:val="0"/>
          <w:sz w:val="22"/>
          <w:szCs w:val="22"/>
          <w:lang w:eastAsia="ru-RU"/>
        </w:rPr>
        <w:t xml:space="preserve">, </w:t>
      </w:r>
      <w:r w:rsidRPr="00D33E32">
        <w:rPr>
          <w:noProof w:val="0"/>
          <w:sz w:val="22"/>
          <w:szCs w:val="22"/>
          <w:lang w:eastAsia="ru-RU"/>
        </w:rPr>
        <w:t>cuantumul</w:t>
      </w:r>
      <w:r w:rsidR="00897485" w:rsidRPr="00D33E32">
        <w:rPr>
          <w:noProof w:val="0"/>
          <w:sz w:val="22"/>
          <w:szCs w:val="22"/>
          <w:lang w:eastAsia="ru-RU"/>
        </w:rPr>
        <w:t xml:space="preserve"> </w:t>
      </w:r>
      <w:r w:rsidR="00E101FF" w:rsidRPr="00D33E32">
        <w:rPr>
          <w:b/>
          <w:noProof w:val="0"/>
          <w:sz w:val="22"/>
          <w:szCs w:val="22"/>
          <w:lang w:eastAsia="ru-RU"/>
        </w:rPr>
        <w:t>1% din</w:t>
      </w:r>
      <w:r w:rsidR="00E101FF" w:rsidRPr="00D33E32">
        <w:rPr>
          <w:b/>
          <w:sz w:val="22"/>
          <w:szCs w:val="22"/>
        </w:rPr>
        <w:t xml:space="preserve"> valoarea ofertei fără TVA</w:t>
      </w:r>
      <w:r w:rsidRPr="00D33E32">
        <w:rPr>
          <w:b/>
          <w:noProof w:val="0"/>
          <w:sz w:val="22"/>
          <w:szCs w:val="22"/>
          <w:lang w:eastAsia="ru-RU"/>
        </w:rPr>
        <w:t>.</w:t>
      </w:r>
    </w:p>
    <w:p w14:paraId="2A6CBF44" w14:textId="6BCE7D0F" w:rsidR="00C07B62" w:rsidRPr="00D33E32" w:rsidRDefault="00262591" w:rsidP="00C07B62">
      <w:pPr>
        <w:numPr>
          <w:ilvl w:val="0"/>
          <w:numId w:val="2"/>
        </w:numPr>
        <w:shd w:val="clear" w:color="auto" w:fill="FFFFFF" w:themeFill="background1"/>
        <w:tabs>
          <w:tab w:val="right" w:pos="426"/>
        </w:tabs>
        <w:spacing w:before="120"/>
        <w:ind w:left="360"/>
        <w:jc w:val="both"/>
        <w:rPr>
          <w:noProof w:val="0"/>
          <w:sz w:val="22"/>
          <w:szCs w:val="22"/>
          <w:lang w:eastAsia="ru-RU"/>
        </w:rPr>
      </w:pPr>
      <w:r w:rsidRPr="00D33E32">
        <w:rPr>
          <w:b/>
          <w:bCs/>
          <w:sz w:val="22"/>
          <w:szCs w:val="22"/>
          <w:lang w:eastAsia="ru-RU"/>
        </w:rPr>
        <w:t>Garanția de bună execuție a contractului</w:t>
      </w:r>
      <w:r w:rsidR="00897485" w:rsidRPr="00D33E32">
        <w:rPr>
          <w:noProof w:val="0"/>
          <w:sz w:val="22"/>
          <w:szCs w:val="22"/>
          <w:lang w:eastAsia="ru-RU"/>
        </w:rPr>
        <w:t xml:space="preserve">: </w:t>
      </w:r>
      <w:r w:rsidR="00FA5FC3" w:rsidRPr="00D33E32">
        <w:rPr>
          <w:sz w:val="22"/>
          <w:szCs w:val="22"/>
        </w:rPr>
        <w:t>e</w:t>
      </w:r>
      <w:r w:rsidR="00897485" w:rsidRPr="00D33E32">
        <w:rPr>
          <w:sz w:val="22"/>
          <w:szCs w:val="22"/>
        </w:rPr>
        <w:t>misă de o bancă</w:t>
      </w:r>
      <w:r w:rsidR="00897485" w:rsidRPr="00D33E32">
        <w:rPr>
          <w:i/>
          <w:sz w:val="22"/>
          <w:szCs w:val="22"/>
        </w:rPr>
        <w:t xml:space="preserve"> </w:t>
      </w:r>
      <w:r w:rsidR="00897485" w:rsidRPr="00D33E32">
        <w:rPr>
          <w:sz w:val="22"/>
          <w:szCs w:val="22"/>
        </w:rPr>
        <w:t>comercială</w:t>
      </w:r>
      <w:r w:rsidR="00FA5FC3" w:rsidRPr="00D33E32">
        <w:rPr>
          <w:sz w:val="22"/>
          <w:szCs w:val="22"/>
        </w:rPr>
        <w:t xml:space="preserve"> sau prin transfer la contul autorității contractante</w:t>
      </w:r>
      <w:r w:rsidR="00897485" w:rsidRPr="00D33E32">
        <w:rPr>
          <w:noProof w:val="0"/>
          <w:sz w:val="22"/>
          <w:szCs w:val="22"/>
          <w:lang w:eastAsia="ru-RU"/>
        </w:rPr>
        <w:t xml:space="preserve">, cuantumul </w:t>
      </w:r>
      <w:r w:rsidR="00897485" w:rsidRPr="00D33E32">
        <w:rPr>
          <w:b/>
          <w:noProof w:val="0"/>
          <w:sz w:val="22"/>
          <w:szCs w:val="22"/>
          <w:lang w:eastAsia="ru-RU"/>
        </w:rPr>
        <w:t xml:space="preserve">5% </w:t>
      </w:r>
      <w:r w:rsidR="00897485" w:rsidRPr="00D33E32">
        <w:rPr>
          <w:b/>
          <w:sz w:val="22"/>
          <w:szCs w:val="22"/>
        </w:rPr>
        <w:t>din suma contractului (în cazul semnării contractului)</w:t>
      </w:r>
      <w:r w:rsidRPr="00D33E32">
        <w:rPr>
          <w:sz w:val="22"/>
          <w:szCs w:val="22"/>
          <w:lang w:eastAsia="ru-RU"/>
        </w:rPr>
        <w:t>.</w:t>
      </w:r>
    </w:p>
    <w:p w14:paraId="40FF6246" w14:textId="77777777" w:rsidR="00C07B62" w:rsidRPr="00D33E32" w:rsidRDefault="00262591" w:rsidP="00C07B62">
      <w:pPr>
        <w:numPr>
          <w:ilvl w:val="0"/>
          <w:numId w:val="2"/>
        </w:numPr>
        <w:shd w:val="clear" w:color="auto" w:fill="FFFFFF" w:themeFill="background1"/>
        <w:tabs>
          <w:tab w:val="right" w:pos="426"/>
        </w:tabs>
        <w:spacing w:before="120"/>
        <w:ind w:left="360"/>
        <w:jc w:val="both"/>
        <w:rPr>
          <w:noProof w:val="0"/>
          <w:sz w:val="22"/>
          <w:szCs w:val="22"/>
          <w:lang w:eastAsia="ru-RU"/>
        </w:rPr>
      </w:pPr>
      <w:r w:rsidRPr="00D33E32">
        <w:rPr>
          <w:b/>
          <w:bCs/>
          <w:noProof w:val="0"/>
          <w:sz w:val="22"/>
          <w:szCs w:val="22"/>
          <w:lang w:eastAsia="ru-RU"/>
        </w:rPr>
        <w:t>Motivul recurgerii la procedura accelerată (în cazul licitației deschise, restrânse și a procedurii negociate), după caz</w:t>
      </w:r>
      <w:r w:rsidR="00C07B62" w:rsidRPr="00D33E32">
        <w:rPr>
          <w:noProof w:val="0"/>
          <w:sz w:val="22"/>
          <w:szCs w:val="22"/>
          <w:lang w:eastAsia="ru-RU"/>
        </w:rPr>
        <w:t>:</w:t>
      </w:r>
      <w:r w:rsidR="00897485" w:rsidRPr="00D33E32">
        <w:rPr>
          <w:noProof w:val="0"/>
          <w:sz w:val="22"/>
          <w:szCs w:val="22"/>
          <w:lang w:eastAsia="ru-RU"/>
        </w:rPr>
        <w:t xml:space="preserve"> </w:t>
      </w:r>
      <w:r w:rsidR="00C07B62" w:rsidRPr="00D33E32">
        <w:rPr>
          <w:noProof w:val="0"/>
          <w:sz w:val="22"/>
          <w:szCs w:val="22"/>
          <w:lang w:eastAsia="ru-RU"/>
        </w:rPr>
        <w:t>-</w:t>
      </w:r>
      <w:r w:rsidR="00897485" w:rsidRPr="00D33E32">
        <w:rPr>
          <w:noProof w:val="0"/>
          <w:sz w:val="22"/>
          <w:szCs w:val="22"/>
          <w:lang w:eastAsia="ru-RU"/>
        </w:rPr>
        <w:t xml:space="preserve"> </w:t>
      </w:r>
    </w:p>
    <w:p w14:paraId="0126B40F" w14:textId="232B5426" w:rsidR="00C2237B" w:rsidRPr="00D33E32" w:rsidRDefault="00262591" w:rsidP="00C2237B">
      <w:pPr>
        <w:numPr>
          <w:ilvl w:val="0"/>
          <w:numId w:val="2"/>
        </w:numPr>
        <w:shd w:val="clear" w:color="auto" w:fill="FFFFFF" w:themeFill="background1"/>
        <w:tabs>
          <w:tab w:val="right" w:pos="426"/>
        </w:tabs>
        <w:spacing w:before="120"/>
        <w:ind w:left="360"/>
        <w:jc w:val="both"/>
        <w:rPr>
          <w:bCs/>
          <w:noProof w:val="0"/>
          <w:sz w:val="22"/>
          <w:szCs w:val="22"/>
          <w:u w:val="single"/>
          <w:lang w:eastAsia="ru-RU"/>
        </w:rPr>
      </w:pPr>
      <w:r w:rsidRPr="00D33E32">
        <w:rPr>
          <w:b/>
          <w:bCs/>
          <w:noProof w:val="0"/>
          <w:sz w:val="22"/>
          <w:szCs w:val="22"/>
          <w:lang w:eastAsia="ru-RU"/>
        </w:rPr>
        <w:t>Tehnici și instrumente specifice de atribuire (dacă este cazul specificați dacă se va utiliza acordul-cadru, sistemul dinamic de achiziție sau licitația electronică):</w:t>
      </w:r>
      <w:r w:rsidR="00897485" w:rsidRPr="00D33E32">
        <w:rPr>
          <w:noProof w:val="0"/>
          <w:sz w:val="22"/>
          <w:szCs w:val="22"/>
          <w:lang w:eastAsia="ru-RU"/>
        </w:rPr>
        <w:t xml:space="preserve"> </w:t>
      </w:r>
      <w:r w:rsidR="00897485" w:rsidRPr="00D33E32">
        <w:rPr>
          <w:bCs/>
          <w:sz w:val="22"/>
          <w:szCs w:val="22"/>
          <w:u w:val="single"/>
        </w:rPr>
        <w:t>licitație electronică în 3 runde cu pasul minim 1%</w:t>
      </w:r>
      <w:r w:rsidR="001B05B5" w:rsidRPr="00D33E32">
        <w:rPr>
          <w:bCs/>
          <w:sz w:val="22"/>
          <w:szCs w:val="22"/>
          <w:u w:val="single"/>
        </w:rPr>
        <w:t>.</w:t>
      </w:r>
    </w:p>
    <w:p w14:paraId="609C3042" w14:textId="54349AE2" w:rsidR="00262591" w:rsidRPr="00D33E32" w:rsidRDefault="00262591" w:rsidP="00C2237B">
      <w:pPr>
        <w:numPr>
          <w:ilvl w:val="0"/>
          <w:numId w:val="2"/>
        </w:numPr>
        <w:shd w:val="clear" w:color="auto" w:fill="FFFFFF" w:themeFill="background1"/>
        <w:tabs>
          <w:tab w:val="right" w:pos="426"/>
        </w:tabs>
        <w:spacing w:before="120"/>
        <w:ind w:left="360"/>
        <w:jc w:val="both"/>
        <w:rPr>
          <w:bCs/>
          <w:noProof w:val="0"/>
          <w:sz w:val="22"/>
          <w:szCs w:val="22"/>
          <w:lang w:eastAsia="ru-RU"/>
        </w:rPr>
      </w:pPr>
      <w:r w:rsidRPr="00D33E32">
        <w:rPr>
          <w:b/>
          <w:bCs/>
          <w:noProof w:val="0"/>
          <w:sz w:val="22"/>
          <w:szCs w:val="22"/>
          <w:lang w:eastAsia="ru-RU"/>
        </w:rPr>
        <w:t>Condiții speciale de care depinde îndeplinirea contractului (indicați după caz)</w:t>
      </w:r>
      <w:r w:rsidRPr="00D33E32">
        <w:rPr>
          <w:noProof w:val="0"/>
          <w:sz w:val="22"/>
          <w:szCs w:val="22"/>
          <w:lang w:eastAsia="ru-RU"/>
        </w:rPr>
        <w:t xml:space="preserve">: </w:t>
      </w:r>
      <w:r w:rsidR="00897485" w:rsidRPr="00D33E32">
        <w:rPr>
          <w:noProof w:val="0"/>
          <w:sz w:val="22"/>
          <w:szCs w:val="22"/>
          <w:lang w:eastAsia="ru-RU"/>
        </w:rPr>
        <w:t xml:space="preserve">- </w:t>
      </w:r>
    </w:p>
    <w:p w14:paraId="1E64A6D1" w14:textId="74EC5CDF" w:rsidR="00AE0144" w:rsidRPr="00D33E32" w:rsidRDefault="00262591" w:rsidP="00AE0144">
      <w:pPr>
        <w:numPr>
          <w:ilvl w:val="0"/>
          <w:numId w:val="2"/>
        </w:numPr>
        <w:tabs>
          <w:tab w:val="right" w:pos="426"/>
        </w:tabs>
        <w:spacing w:before="120"/>
        <w:ind w:left="0" w:firstLine="0"/>
        <w:rPr>
          <w:noProof w:val="0"/>
          <w:sz w:val="22"/>
          <w:szCs w:val="22"/>
          <w:lang w:eastAsia="ru-RU"/>
        </w:rPr>
      </w:pPr>
      <w:bookmarkStart w:id="1" w:name="_Hlk71621175"/>
      <w:r w:rsidRPr="00D33E32">
        <w:rPr>
          <w:b/>
          <w:bCs/>
          <w:noProof w:val="0"/>
          <w:sz w:val="22"/>
          <w:szCs w:val="22"/>
          <w:lang w:eastAsia="ru-RU"/>
        </w:rPr>
        <w:t>Ofertele se prezintă în valuta</w:t>
      </w:r>
      <w:r w:rsidR="00897485" w:rsidRPr="00D33E32">
        <w:rPr>
          <w:noProof w:val="0"/>
          <w:sz w:val="22"/>
          <w:szCs w:val="22"/>
          <w:lang w:eastAsia="ru-RU"/>
        </w:rPr>
        <w:t xml:space="preserve">: </w:t>
      </w:r>
      <w:r w:rsidR="00C2237B" w:rsidRPr="00D33E32">
        <w:rPr>
          <w:noProof w:val="0"/>
          <w:sz w:val="22"/>
          <w:szCs w:val="22"/>
          <w:u w:val="single"/>
          <w:lang w:eastAsia="ru-RU"/>
        </w:rPr>
        <w:t>l</w:t>
      </w:r>
      <w:r w:rsidR="00897485" w:rsidRPr="00D33E32">
        <w:rPr>
          <w:noProof w:val="0"/>
          <w:sz w:val="22"/>
          <w:szCs w:val="22"/>
          <w:u w:val="single"/>
          <w:lang w:eastAsia="ru-RU"/>
        </w:rPr>
        <w:t>e</w:t>
      </w:r>
      <w:r w:rsidR="001B05B5" w:rsidRPr="00D33E32">
        <w:rPr>
          <w:noProof w:val="0"/>
          <w:sz w:val="22"/>
          <w:szCs w:val="22"/>
          <w:u w:val="single"/>
          <w:lang w:eastAsia="ru-RU"/>
        </w:rPr>
        <w:t>i</w:t>
      </w:r>
      <w:r w:rsidR="00897485" w:rsidRPr="00D33E32">
        <w:rPr>
          <w:noProof w:val="0"/>
          <w:sz w:val="22"/>
          <w:szCs w:val="22"/>
          <w:u w:val="single"/>
          <w:lang w:eastAsia="ru-RU"/>
        </w:rPr>
        <w:t xml:space="preserve"> MD</w:t>
      </w:r>
      <w:bookmarkEnd w:id="1"/>
      <w:r w:rsidR="00A40C72" w:rsidRPr="00D33E32">
        <w:rPr>
          <w:noProof w:val="0"/>
          <w:sz w:val="22"/>
          <w:szCs w:val="22"/>
          <w:lang w:eastAsia="ru-RU"/>
        </w:rPr>
        <w:t>.</w:t>
      </w:r>
    </w:p>
    <w:p w14:paraId="3068F860" w14:textId="78B4463E" w:rsidR="00AE0144" w:rsidRPr="00D33E32" w:rsidRDefault="00262591" w:rsidP="00AE0144">
      <w:pPr>
        <w:numPr>
          <w:ilvl w:val="0"/>
          <w:numId w:val="2"/>
        </w:numPr>
        <w:tabs>
          <w:tab w:val="right" w:pos="426"/>
        </w:tabs>
        <w:spacing w:before="120"/>
        <w:ind w:left="426" w:hanging="426"/>
        <w:rPr>
          <w:noProof w:val="0"/>
          <w:sz w:val="22"/>
          <w:szCs w:val="22"/>
          <w:u w:val="single"/>
          <w:lang w:eastAsia="ru-RU"/>
        </w:rPr>
      </w:pPr>
      <w:r w:rsidRPr="00D33E32">
        <w:rPr>
          <w:b/>
          <w:bCs/>
          <w:noProof w:val="0"/>
          <w:sz w:val="22"/>
          <w:szCs w:val="22"/>
          <w:lang w:eastAsia="ru-RU"/>
        </w:rPr>
        <w:t>Criteriul de evaluare aplicat pentru atribuirea contractului</w:t>
      </w:r>
      <w:r w:rsidRPr="00D33E32">
        <w:rPr>
          <w:noProof w:val="0"/>
          <w:sz w:val="22"/>
          <w:szCs w:val="22"/>
          <w:lang w:eastAsia="ru-RU"/>
        </w:rPr>
        <w:t xml:space="preserve">: </w:t>
      </w:r>
      <w:r w:rsidR="00897485" w:rsidRPr="00D33E32">
        <w:rPr>
          <w:bCs/>
          <w:sz w:val="22"/>
          <w:szCs w:val="22"/>
          <w:u w:val="single"/>
        </w:rPr>
        <w:t>cel mai mic preț fără TVA și corespunderea specificației tehnice solicitate</w:t>
      </w:r>
      <w:r w:rsidR="00A40C72" w:rsidRPr="00D33E32">
        <w:rPr>
          <w:bCs/>
          <w:sz w:val="22"/>
          <w:szCs w:val="22"/>
          <w:u w:val="single"/>
        </w:rPr>
        <w:t>.</w:t>
      </w:r>
    </w:p>
    <w:p w14:paraId="56D3A0F8" w14:textId="7A87A02A" w:rsidR="004A5A2F" w:rsidRPr="00D33E32" w:rsidRDefault="00262591" w:rsidP="00230E4B">
      <w:pPr>
        <w:numPr>
          <w:ilvl w:val="0"/>
          <w:numId w:val="2"/>
        </w:numPr>
        <w:tabs>
          <w:tab w:val="right" w:pos="426"/>
        </w:tabs>
        <w:spacing w:before="120"/>
        <w:ind w:left="426" w:hanging="426"/>
        <w:jc w:val="both"/>
        <w:rPr>
          <w:b/>
          <w:bCs/>
          <w:noProof w:val="0"/>
          <w:sz w:val="22"/>
          <w:szCs w:val="22"/>
          <w:lang w:eastAsia="ru-RU"/>
        </w:rPr>
      </w:pPr>
      <w:r w:rsidRPr="00D33E32">
        <w:rPr>
          <w:b/>
          <w:bCs/>
          <w:noProof w:val="0"/>
          <w:sz w:val="22"/>
          <w:szCs w:val="22"/>
          <w:lang w:eastAsia="ru-RU"/>
        </w:rPr>
        <w:t>Factorii de evaluare a ofertei celei mai avantajoase din punct de vedere economic, precum și ponderile lor:</w:t>
      </w:r>
    </w:p>
    <w:tbl>
      <w:tblPr>
        <w:tblStyle w:val="Grigliatabella2"/>
        <w:tblW w:w="10201" w:type="dxa"/>
        <w:tblLook w:val="04A0" w:firstRow="1" w:lastRow="0" w:firstColumn="1" w:lastColumn="0" w:noHBand="0" w:noVBand="1"/>
      </w:tblPr>
      <w:tblGrid>
        <w:gridCol w:w="846"/>
        <w:gridCol w:w="6979"/>
        <w:gridCol w:w="2376"/>
      </w:tblGrid>
      <w:tr w:rsidR="00262591" w:rsidRPr="00D33E32" w14:paraId="5A33EF9E" w14:textId="77777777" w:rsidTr="00741CE7">
        <w:tc>
          <w:tcPr>
            <w:tcW w:w="846" w:type="dxa"/>
          </w:tcPr>
          <w:p w14:paraId="17D53006" w14:textId="77777777" w:rsidR="00262591" w:rsidRPr="00D33E32" w:rsidRDefault="00262591" w:rsidP="00897485">
            <w:pPr>
              <w:shd w:val="clear" w:color="auto" w:fill="FFFFFF" w:themeFill="background1"/>
              <w:tabs>
                <w:tab w:val="left" w:pos="612"/>
              </w:tabs>
              <w:rPr>
                <w:b/>
                <w:iCs/>
                <w:noProof w:val="0"/>
                <w:sz w:val="22"/>
                <w:szCs w:val="22"/>
                <w:lang w:eastAsia="ru-RU"/>
              </w:rPr>
            </w:pPr>
            <w:r w:rsidRPr="00D33E32">
              <w:rPr>
                <w:b/>
                <w:iCs/>
                <w:noProof w:val="0"/>
                <w:sz w:val="22"/>
                <w:szCs w:val="22"/>
                <w:lang w:eastAsia="ru-RU"/>
              </w:rPr>
              <w:t>Nr. d/o</w:t>
            </w:r>
          </w:p>
        </w:tc>
        <w:tc>
          <w:tcPr>
            <w:tcW w:w="6979" w:type="dxa"/>
          </w:tcPr>
          <w:p w14:paraId="68A002E9" w14:textId="77777777" w:rsidR="00262591" w:rsidRPr="00D33E32" w:rsidRDefault="00262591" w:rsidP="00897485">
            <w:pPr>
              <w:shd w:val="clear" w:color="auto" w:fill="FFFFFF" w:themeFill="background1"/>
              <w:tabs>
                <w:tab w:val="left" w:pos="612"/>
              </w:tabs>
              <w:jc w:val="center"/>
              <w:rPr>
                <w:b/>
                <w:iCs/>
                <w:noProof w:val="0"/>
                <w:sz w:val="22"/>
                <w:szCs w:val="22"/>
                <w:lang w:eastAsia="ru-RU"/>
              </w:rPr>
            </w:pPr>
            <w:r w:rsidRPr="00D33E32">
              <w:rPr>
                <w:b/>
                <w:iCs/>
                <w:noProof w:val="0"/>
                <w:sz w:val="22"/>
                <w:szCs w:val="22"/>
                <w:lang w:eastAsia="ru-RU"/>
              </w:rPr>
              <w:t>Denumirea factorului de evaluare</w:t>
            </w:r>
          </w:p>
        </w:tc>
        <w:tc>
          <w:tcPr>
            <w:tcW w:w="2376" w:type="dxa"/>
          </w:tcPr>
          <w:p w14:paraId="5D9C8F57" w14:textId="77777777" w:rsidR="00262591" w:rsidRPr="00D33E32" w:rsidRDefault="00262591" w:rsidP="00897485">
            <w:pPr>
              <w:shd w:val="clear" w:color="auto" w:fill="FFFFFF" w:themeFill="background1"/>
              <w:tabs>
                <w:tab w:val="left" w:pos="612"/>
              </w:tabs>
              <w:jc w:val="center"/>
              <w:rPr>
                <w:b/>
                <w:iCs/>
                <w:noProof w:val="0"/>
                <w:sz w:val="22"/>
                <w:szCs w:val="22"/>
                <w:lang w:eastAsia="ru-RU"/>
              </w:rPr>
            </w:pPr>
            <w:r w:rsidRPr="00D33E32">
              <w:rPr>
                <w:b/>
                <w:iCs/>
                <w:noProof w:val="0"/>
                <w:sz w:val="22"/>
                <w:szCs w:val="22"/>
                <w:lang w:eastAsia="ru-RU"/>
              </w:rPr>
              <w:t>Ponderea%</w:t>
            </w:r>
          </w:p>
        </w:tc>
      </w:tr>
      <w:tr w:rsidR="00262591" w:rsidRPr="00D33E32" w14:paraId="0A48EBC1" w14:textId="77777777" w:rsidTr="00741CE7">
        <w:tc>
          <w:tcPr>
            <w:tcW w:w="846" w:type="dxa"/>
          </w:tcPr>
          <w:p w14:paraId="157C79A3" w14:textId="77777777" w:rsidR="00262591" w:rsidRPr="00D33E32" w:rsidRDefault="00897485" w:rsidP="00CD4FE3">
            <w:pPr>
              <w:shd w:val="clear" w:color="auto" w:fill="FFFFFF" w:themeFill="background1"/>
              <w:tabs>
                <w:tab w:val="left" w:pos="612"/>
              </w:tabs>
              <w:jc w:val="center"/>
              <w:rPr>
                <w:iCs/>
                <w:noProof w:val="0"/>
                <w:sz w:val="22"/>
                <w:szCs w:val="22"/>
                <w:lang w:eastAsia="ru-RU"/>
              </w:rPr>
            </w:pPr>
            <w:r w:rsidRPr="00D33E32">
              <w:rPr>
                <w:iCs/>
                <w:noProof w:val="0"/>
                <w:sz w:val="22"/>
                <w:szCs w:val="22"/>
                <w:lang w:eastAsia="ru-RU"/>
              </w:rPr>
              <w:t>-</w:t>
            </w:r>
          </w:p>
        </w:tc>
        <w:tc>
          <w:tcPr>
            <w:tcW w:w="6979" w:type="dxa"/>
          </w:tcPr>
          <w:p w14:paraId="635311A5" w14:textId="77777777" w:rsidR="00262591" w:rsidRPr="00D33E32" w:rsidRDefault="00897485" w:rsidP="00CD4FE3">
            <w:pPr>
              <w:shd w:val="clear" w:color="auto" w:fill="FFFFFF" w:themeFill="background1"/>
              <w:tabs>
                <w:tab w:val="left" w:pos="612"/>
              </w:tabs>
              <w:jc w:val="center"/>
              <w:rPr>
                <w:iCs/>
                <w:noProof w:val="0"/>
                <w:sz w:val="22"/>
                <w:szCs w:val="22"/>
                <w:lang w:eastAsia="ru-RU"/>
              </w:rPr>
            </w:pPr>
            <w:r w:rsidRPr="00D33E32">
              <w:rPr>
                <w:iCs/>
                <w:noProof w:val="0"/>
                <w:sz w:val="22"/>
                <w:szCs w:val="22"/>
                <w:lang w:eastAsia="ru-RU"/>
              </w:rPr>
              <w:t>-</w:t>
            </w:r>
          </w:p>
        </w:tc>
        <w:tc>
          <w:tcPr>
            <w:tcW w:w="2376" w:type="dxa"/>
          </w:tcPr>
          <w:p w14:paraId="04D8BFF6" w14:textId="77777777" w:rsidR="00262591" w:rsidRPr="00D33E32" w:rsidRDefault="00897485" w:rsidP="00CD4FE3">
            <w:pPr>
              <w:shd w:val="clear" w:color="auto" w:fill="FFFFFF" w:themeFill="background1"/>
              <w:tabs>
                <w:tab w:val="left" w:pos="612"/>
              </w:tabs>
              <w:jc w:val="center"/>
              <w:rPr>
                <w:iCs/>
                <w:noProof w:val="0"/>
                <w:sz w:val="22"/>
                <w:szCs w:val="22"/>
                <w:lang w:eastAsia="ru-RU"/>
              </w:rPr>
            </w:pPr>
            <w:r w:rsidRPr="00D33E32">
              <w:rPr>
                <w:iCs/>
                <w:noProof w:val="0"/>
                <w:sz w:val="22"/>
                <w:szCs w:val="22"/>
                <w:lang w:eastAsia="ru-RU"/>
              </w:rPr>
              <w:t>-</w:t>
            </w:r>
          </w:p>
        </w:tc>
      </w:tr>
    </w:tbl>
    <w:p w14:paraId="30A3A284" w14:textId="77777777" w:rsidR="00B614D6" w:rsidRPr="00D33E32" w:rsidRDefault="00B614D6" w:rsidP="00B614D6">
      <w:pPr>
        <w:shd w:val="clear" w:color="auto" w:fill="FFFFFF" w:themeFill="background1"/>
        <w:tabs>
          <w:tab w:val="right" w:pos="426"/>
        </w:tabs>
        <w:spacing w:line="276" w:lineRule="auto"/>
        <w:ind w:left="360" w:hanging="360"/>
        <w:rPr>
          <w:sz w:val="22"/>
          <w:szCs w:val="22"/>
          <w:lang w:eastAsia="ru-RU"/>
        </w:rPr>
      </w:pPr>
    </w:p>
    <w:p w14:paraId="6595CD46" w14:textId="4310025D" w:rsidR="00262591" w:rsidRPr="00D33E32" w:rsidRDefault="00262591" w:rsidP="00230E4B">
      <w:pPr>
        <w:pStyle w:val="a"/>
        <w:numPr>
          <w:ilvl w:val="0"/>
          <w:numId w:val="2"/>
        </w:numPr>
        <w:shd w:val="clear" w:color="auto" w:fill="FFFFFF" w:themeFill="background1"/>
        <w:tabs>
          <w:tab w:val="clear" w:pos="1134"/>
          <w:tab w:val="right" w:pos="426"/>
        </w:tabs>
        <w:spacing w:line="276" w:lineRule="auto"/>
        <w:ind w:left="284" w:hanging="284"/>
        <w:rPr>
          <w:sz w:val="22"/>
          <w:szCs w:val="22"/>
          <w:lang w:val="ro-RO" w:eastAsia="ru-RU"/>
        </w:rPr>
      </w:pPr>
      <w:r w:rsidRPr="00D33E32">
        <w:rPr>
          <w:b/>
          <w:bCs/>
          <w:sz w:val="22"/>
          <w:szCs w:val="22"/>
          <w:lang w:val="ro-RO" w:eastAsia="ru-RU"/>
        </w:rPr>
        <w:t>Termenul limită de depunere/deschidere a ofertelor</w:t>
      </w:r>
      <w:r w:rsidRPr="00D33E32">
        <w:rPr>
          <w:sz w:val="22"/>
          <w:szCs w:val="22"/>
          <w:lang w:val="ro-RO" w:eastAsia="ru-RU"/>
        </w:rPr>
        <w:t>:</w:t>
      </w:r>
      <w:r w:rsidR="00897485" w:rsidRPr="00D33E32">
        <w:rPr>
          <w:sz w:val="22"/>
          <w:szCs w:val="22"/>
          <w:lang w:val="ro-RO" w:eastAsia="ru-RU"/>
        </w:rPr>
        <w:t xml:space="preserve"> </w:t>
      </w:r>
      <w:r w:rsidR="00897485" w:rsidRPr="00D33E32">
        <w:rPr>
          <w:sz w:val="22"/>
          <w:szCs w:val="22"/>
          <w:lang w:val="ro-RO"/>
        </w:rPr>
        <w:t xml:space="preserve">conform SIA RSAP </w:t>
      </w:r>
      <w:proofErr w:type="spellStart"/>
      <w:r w:rsidR="00897485" w:rsidRPr="00D33E32">
        <w:rPr>
          <w:sz w:val="22"/>
          <w:szCs w:val="22"/>
          <w:lang w:val="ro-RO"/>
        </w:rPr>
        <w:t>MTender</w:t>
      </w:r>
      <w:proofErr w:type="spellEnd"/>
      <w:r w:rsidR="00897485" w:rsidRPr="00D33E32">
        <w:rPr>
          <w:sz w:val="22"/>
          <w:szCs w:val="22"/>
          <w:lang w:val="ro-RO"/>
        </w:rPr>
        <w:t xml:space="preserve"> (achizitii.md)</w:t>
      </w:r>
    </w:p>
    <w:p w14:paraId="0CC1AA05" w14:textId="77777777" w:rsidR="007F1BF0" w:rsidRPr="00D33E32" w:rsidRDefault="007F1BF0" w:rsidP="007F1BF0">
      <w:pPr>
        <w:shd w:val="clear" w:color="auto" w:fill="FFFFFF" w:themeFill="background1"/>
        <w:tabs>
          <w:tab w:val="right" w:pos="426"/>
        </w:tabs>
        <w:spacing w:line="276" w:lineRule="auto"/>
        <w:jc w:val="both"/>
        <w:rPr>
          <w:noProof w:val="0"/>
          <w:sz w:val="12"/>
          <w:szCs w:val="12"/>
          <w:lang w:eastAsia="ru-RU"/>
        </w:rPr>
      </w:pPr>
    </w:p>
    <w:p w14:paraId="41024269" w14:textId="1535C5D0" w:rsidR="007F1BF0" w:rsidRPr="00D33E32" w:rsidRDefault="00262591" w:rsidP="00E835A8">
      <w:pPr>
        <w:numPr>
          <w:ilvl w:val="0"/>
          <w:numId w:val="2"/>
        </w:numPr>
        <w:shd w:val="clear" w:color="auto" w:fill="FFFFFF" w:themeFill="background1"/>
        <w:tabs>
          <w:tab w:val="right" w:pos="426"/>
        </w:tabs>
        <w:ind w:left="0" w:firstLine="0"/>
        <w:rPr>
          <w:bCs/>
          <w:noProof w:val="0"/>
          <w:sz w:val="22"/>
          <w:szCs w:val="22"/>
          <w:lang w:eastAsia="ru-RU"/>
        </w:rPr>
      </w:pPr>
      <w:r w:rsidRPr="00D33E32">
        <w:rPr>
          <w:b/>
          <w:bCs/>
          <w:noProof w:val="0"/>
          <w:sz w:val="22"/>
          <w:szCs w:val="22"/>
          <w:lang w:eastAsia="ru-RU"/>
        </w:rPr>
        <w:t>Adresa la care trebuie transmise ofertele sau cererile de participare</w:t>
      </w:r>
      <w:r w:rsidRPr="00D33E32">
        <w:rPr>
          <w:noProof w:val="0"/>
          <w:sz w:val="22"/>
          <w:szCs w:val="22"/>
          <w:lang w:eastAsia="ru-RU"/>
        </w:rPr>
        <w:t xml:space="preserve">: </w:t>
      </w:r>
      <w:r w:rsidR="00CD4FE3" w:rsidRPr="00D33E32">
        <w:rPr>
          <w:bCs/>
          <w:noProof w:val="0"/>
          <w:sz w:val="22"/>
          <w:szCs w:val="22"/>
          <w:lang w:eastAsia="ru-RU"/>
        </w:rPr>
        <w:t>o</w:t>
      </w:r>
      <w:r w:rsidRPr="00D33E32">
        <w:rPr>
          <w:bCs/>
          <w:noProof w:val="0"/>
          <w:sz w:val="22"/>
          <w:szCs w:val="22"/>
          <w:lang w:eastAsia="ru-RU"/>
        </w:rPr>
        <w:t>fertele sau cererile de participare vor fi depuse electronic prin intermediul SIA RSAP</w:t>
      </w:r>
      <w:r w:rsidR="00E4237C" w:rsidRPr="00D33E32">
        <w:rPr>
          <w:bCs/>
          <w:noProof w:val="0"/>
          <w:sz w:val="22"/>
          <w:szCs w:val="22"/>
          <w:lang w:eastAsia="ru-RU"/>
        </w:rPr>
        <w:t>.</w:t>
      </w:r>
    </w:p>
    <w:p w14:paraId="4AB8AB4B" w14:textId="77777777" w:rsidR="007F1BF0" w:rsidRPr="00D33E32" w:rsidRDefault="007F1BF0" w:rsidP="007F1BF0">
      <w:pPr>
        <w:shd w:val="clear" w:color="auto" w:fill="FFFFFF" w:themeFill="background1"/>
        <w:tabs>
          <w:tab w:val="right" w:pos="426"/>
        </w:tabs>
        <w:rPr>
          <w:bCs/>
          <w:noProof w:val="0"/>
          <w:sz w:val="12"/>
          <w:szCs w:val="12"/>
          <w:lang w:eastAsia="ru-RU"/>
        </w:rPr>
      </w:pPr>
    </w:p>
    <w:p w14:paraId="7FA41A13" w14:textId="7D056BCB" w:rsidR="00262591" w:rsidRPr="00D33E32" w:rsidRDefault="00262591" w:rsidP="00DB7EC3">
      <w:pPr>
        <w:numPr>
          <w:ilvl w:val="0"/>
          <w:numId w:val="2"/>
        </w:numPr>
        <w:tabs>
          <w:tab w:val="right" w:pos="426"/>
        </w:tabs>
        <w:spacing w:line="276" w:lineRule="auto"/>
        <w:ind w:left="0" w:firstLine="0"/>
        <w:jc w:val="both"/>
        <w:rPr>
          <w:noProof w:val="0"/>
          <w:sz w:val="22"/>
          <w:szCs w:val="22"/>
          <w:lang w:eastAsia="ru-RU"/>
        </w:rPr>
      </w:pPr>
      <w:r w:rsidRPr="00D33E32">
        <w:rPr>
          <w:b/>
          <w:bCs/>
          <w:noProof w:val="0"/>
          <w:sz w:val="22"/>
          <w:szCs w:val="22"/>
          <w:lang w:eastAsia="ru-RU"/>
        </w:rPr>
        <w:t>Termenul de valabilitate a ofertelor</w:t>
      </w:r>
      <w:r w:rsidRPr="00D33E32">
        <w:rPr>
          <w:noProof w:val="0"/>
          <w:sz w:val="22"/>
          <w:szCs w:val="22"/>
          <w:lang w:eastAsia="ru-RU"/>
        </w:rPr>
        <w:t>:</w:t>
      </w:r>
      <w:r w:rsidR="00791940" w:rsidRPr="00D33E32">
        <w:rPr>
          <w:sz w:val="22"/>
          <w:szCs w:val="22"/>
        </w:rPr>
        <w:t xml:space="preserve"> </w:t>
      </w:r>
      <w:r w:rsidR="00991AF0" w:rsidRPr="00D33E32">
        <w:rPr>
          <w:b/>
          <w:sz w:val="22"/>
          <w:szCs w:val="22"/>
        </w:rPr>
        <w:t>9</w:t>
      </w:r>
      <w:r w:rsidR="00791940" w:rsidRPr="00D33E32">
        <w:rPr>
          <w:b/>
          <w:sz w:val="22"/>
          <w:szCs w:val="22"/>
        </w:rPr>
        <w:t>0 zile</w:t>
      </w:r>
      <w:r w:rsidR="00791940" w:rsidRPr="00D33E32">
        <w:rPr>
          <w:bCs/>
          <w:sz w:val="22"/>
          <w:szCs w:val="22"/>
        </w:rPr>
        <w:t xml:space="preserve"> </w:t>
      </w:r>
      <w:r w:rsidR="007B4B44" w:rsidRPr="00D33E32">
        <w:rPr>
          <w:bCs/>
          <w:sz w:val="22"/>
          <w:szCs w:val="22"/>
        </w:rPr>
        <w:t>din data limită de depunere a ofertelor</w:t>
      </w:r>
      <w:r w:rsidR="00E4237C" w:rsidRPr="00D33E32">
        <w:rPr>
          <w:bCs/>
          <w:sz w:val="22"/>
          <w:szCs w:val="22"/>
        </w:rPr>
        <w:t>.</w:t>
      </w:r>
    </w:p>
    <w:p w14:paraId="2B56594D" w14:textId="77777777" w:rsidR="007F1BF0" w:rsidRPr="00BA0027" w:rsidRDefault="007F1BF0" w:rsidP="007F1BF0">
      <w:pPr>
        <w:tabs>
          <w:tab w:val="right" w:pos="426"/>
        </w:tabs>
        <w:spacing w:line="276" w:lineRule="auto"/>
        <w:jc w:val="both"/>
        <w:rPr>
          <w:noProof w:val="0"/>
          <w:sz w:val="12"/>
          <w:szCs w:val="12"/>
          <w:lang w:eastAsia="ru-RU"/>
        </w:rPr>
      </w:pPr>
    </w:p>
    <w:p w14:paraId="463E65B8" w14:textId="77777777" w:rsidR="007F1BF0" w:rsidRPr="00D33E32" w:rsidRDefault="00262591" w:rsidP="007F1BF0">
      <w:pPr>
        <w:numPr>
          <w:ilvl w:val="0"/>
          <w:numId w:val="2"/>
        </w:numPr>
        <w:tabs>
          <w:tab w:val="right" w:pos="426"/>
        </w:tabs>
        <w:spacing w:line="276" w:lineRule="auto"/>
        <w:ind w:left="0" w:firstLine="0"/>
        <w:rPr>
          <w:noProof w:val="0"/>
          <w:sz w:val="22"/>
          <w:szCs w:val="22"/>
          <w:lang w:eastAsia="ru-RU"/>
        </w:rPr>
      </w:pPr>
      <w:r w:rsidRPr="00D33E32">
        <w:rPr>
          <w:b/>
          <w:bCs/>
          <w:noProof w:val="0"/>
          <w:sz w:val="22"/>
          <w:szCs w:val="22"/>
          <w:lang w:eastAsia="ru-RU"/>
        </w:rPr>
        <w:t>Locul deschiderii ofertelor</w:t>
      </w:r>
      <w:r w:rsidRPr="00D33E32">
        <w:rPr>
          <w:noProof w:val="0"/>
          <w:sz w:val="22"/>
          <w:szCs w:val="22"/>
          <w:lang w:eastAsia="ru-RU"/>
        </w:rPr>
        <w:t>:</w:t>
      </w:r>
      <w:r w:rsidR="00791940" w:rsidRPr="00D33E32">
        <w:rPr>
          <w:noProof w:val="0"/>
          <w:sz w:val="22"/>
          <w:szCs w:val="22"/>
          <w:lang w:eastAsia="ru-RU"/>
        </w:rPr>
        <w:t xml:space="preserve"> </w:t>
      </w:r>
      <w:r w:rsidR="00791940" w:rsidRPr="00D33E32">
        <w:rPr>
          <w:bCs/>
          <w:sz w:val="22"/>
          <w:szCs w:val="22"/>
        </w:rPr>
        <w:t>SIA RSAP</w:t>
      </w:r>
      <w:r w:rsidR="00CD1718" w:rsidRPr="00D33E32">
        <w:rPr>
          <w:bCs/>
          <w:sz w:val="22"/>
          <w:szCs w:val="22"/>
        </w:rPr>
        <w:t>.</w:t>
      </w:r>
      <w:r w:rsidR="00C2417D" w:rsidRPr="00D33E32">
        <w:rPr>
          <w:bCs/>
          <w:sz w:val="22"/>
          <w:szCs w:val="22"/>
        </w:rPr>
        <w:t xml:space="preserve"> </w:t>
      </w:r>
      <w:r w:rsidRPr="00D33E32">
        <w:rPr>
          <w:bCs/>
          <w:noProof w:val="0"/>
          <w:sz w:val="22"/>
          <w:szCs w:val="22"/>
          <w:lang w:eastAsia="ru-RU"/>
        </w:rPr>
        <w:t>Ofertele întârziate vor fi respinse.</w:t>
      </w:r>
    </w:p>
    <w:p w14:paraId="558947A8" w14:textId="59C71A07" w:rsidR="00791940" w:rsidRPr="00D33E32" w:rsidRDefault="00262591" w:rsidP="007F1BF0">
      <w:pPr>
        <w:ind w:left="360" w:hanging="360"/>
        <w:rPr>
          <w:b/>
          <w:noProof w:val="0"/>
          <w:sz w:val="12"/>
          <w:szCs w:val="12"/>
          <w:lang w:eastAsia="ru-RU"/>
        </w:rPr>
      </w:pPr>
      <w:r w:rsidRPr="00D33E32">
        <w:rPr>
          <w:b/>
          <w:sz w:val="22"/>
          <w:szCs w:val="22"/>
          <w:lang w:eastAsia="ru-RU"/>
        </w:rPr>
        <w:t xml:space="preserve"> </w:t>
      </w:r>
    </w:p>
    <w:p w14:paraId="1A944CFA" w14:textId="08578E63" w:rsidR="00262591" w:rsidRPr="00D33E32" w:rsidRDefault="00262591" w:rsidP="00DB7EC3">
      <w:pPr>
        <w:numPr>
          <w:ilvl w:val="0"/>
          <w:numId w:val="2"/>
        </w:numPr>
        <w:shd w:val="clear" w:color="auto" w:fill="FFFFFF" w:themeFill="background1"/>
        <w:tabs>
          <w:tab w:val="right" w:pos="426"/>
        </w:tabs>
        <w:spacing w:line="276" w:lineRule="auto"/>
        <w:ind w:left="450" w:hanging="450"/>
        <w:jc w:val="both"/>
        <w:rPr>
          <w:bCs/>
          <w:noProof w:val="0"/>
          <w:sz w:val="22"/>
          <w:szCs w:val="22"/>
          <w:lang w:eastAsia="ru-RU"/>
        </w:rPr>
      </w:pPr>
      <w:r w:rsidRPr="00D33E32">
        <w:rPr>
          <w:b/>
          <w:bCs/>
          <w:noProof w:val="0"/>
          <w:sz w:val="22"/>
          <w:szCs w:val="22"/>
          <w:lang w:eastAsia="ru-RU"/>
        </w:rPr>
        <w:t>Persoanele autorizate să asiste la deschiderea ofertelor:</w:t>
      </w:r>
      <w:r w:rsidR="00791940" w:rsidRPr="00D33E32">
        <w:rPr>
          <w:b/>
          <w:bCs/>
          <w:noProof w:val="0"/>
          <w:sz w:val="22"/>
          <w:szCs w:val="22"/>
          <w:lang w:eastAsia="ru-RU"/>
        </w:rPr>
        <w:t xml:space="preserve"> </w:t>
      </w:r>
      <w:r w:rsidR="00CD1718" w:rsidRPr="00D33E32">
        <w:rPr>
          <w:bCs/>
          <w:noProof w:val="0"/>
          <w:sz w:val="22"/>
          <w:szCs w:val="22"/>
          <w:lang w:eastAsia="ru-RU"/>
        </w:rPr>
        <w:t>o</w:t>
      </w:r>
      <w:r w:rsidRPr="00D33E32">
        <w:rPr>
          <w:bCs/>
          <w:noProof w:val="0"/>
          <w:sz w:val="22"/>
          <w:szCs w:val="22"/>
          <w:lang w:eastAsia="ru-RU"/>
        </w:rPr>
        <w:t>fertanții sau reprezentanții acestora au dreptul să participe la des</w:t>
      </w:r>
      <w:r w:rsidR="00DB7EC3" w:rsidRPr="00D33E32">
        <w:rPr>
          <w:bCs/>
          <w:noProof w:val="0"/>
          <w:sz w:val="22"/>
          <w:szCs w:val="22"/>
          <w:lang w:eastAsia="ru-RU"/>
        </w:rPr>
        <w:t xml:space="preserve">chiderea ofertelor, cu excepția </w:t>
      </w:r>
      <w:r w:rsidRPr="00D33E32">
        <w:rPr>
          <w:bCs/>
          <w:noProof w:val="0"/>
          <w:sz w:val="22"/>
          <w:szCs w:val="22"/>
          <w:lang w:eastAsia="ru-RU"/>
        </w:rPr>
        <w:t xml:space="preserve">cazului </w:t>
      </w:r>
      <w:r w:rsidR="00791940" w:rsidRPr="00D33E32">
        <w:rPr>
          <w:bCs/>
          <w:noProof w:val="0"/>
          <w:sz w:val="22"/>
          <w:szCs w:val="22"/>
          <w:lang w:eastAsia="ru-RU"/>
        </w:rPr>
        <w:t>când</w:t>
      </w:r>
      <w:r w:rsidRPr="00D33E32">
        <w:rPr>
          <w:bCs/>
          <w:noProof w:val="0"/>
          <w:sz w:val="22"/>
          <w:szCs w:val="22"/>
          <w:lang w:eastAsia="ru-RU"/>
        </w:rPr>
        <w:t xml:space="preserve"> ofertele au fost depuse prin SIA RSAP.</w:t>
      </w:r>
    </w:p>
    <w:p w14:paraId="5CA0F6F1" w14:textId="77777777" w:rsidR="007F1BF0" w:rsidRPr="00D33E32" w:rsidRDefault="007F1BF0" w:rsidP="007F1BF0">
      <w:pPr>
        <w:pStyle w:val="a"/>
        <w:numPr>
          <w:ilvl w:val="0"/>
          <w:numId w:val="0"/>
        </w:numPr>
        <w:ind w:left="360"/>
        <w:rPr>
          <w:bCs/>
          <w:sz w:val="12"/>
          <w:szCs w:val="12"/>
          <w:lang w:val="ro-RO" w:eastAsia="ru-RU"/>
        </w:rPr>
      </w:pPr>
    </w:p>
    <w:p w14:paraId="4659CBB1" w14:textId="66789656" w:rsidR="00262591" w:rsidRPr="00D33E32" w:rsidRDefault="00262591" w:rsidP="00DB7EC3">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D33E32">
        <w:rPr>
          <w:b/>
          <w:bCs/>
          <w:noProof w:val="0"/>
          <w:sz w:val="22"/>
          <w:szCs w:val="22"/>
          <w:lang w:eastAsia="ru-RU"/>
        </w:rPr>
        <w:t>Limba sau limbile în care trebuie redactate ofertele sau cererile de participare:</w:t>
      </w:r>
      <w:r w:rsidRPr="00D33E32">
        <w:rPr>
          <w:noProof w:val="0"/>
          <w:sz w:val="22"/>
          <w:szCs w:val="22"/>
          <w:lang w:eastAsia="ru-RU"/>
        </w:rPr>
        <w:t xml:space="preserve"> </w:t>
      </w:r>
      <w:r w:rsidR="005D1854" w:rsidRPr="00D33E32">
        <w:rPr>
          <w:bCs/>
          <w:noProof w:val="0"/>
          <w:sz w:val="22"/>
          <w:szCs w:val="22"/>
          <w:lang w:eastAsia="ru-RU"/>
        </w:rPr>
        <w:t>r</w:t>
      </w:r>
      <w:r w:rsidR="00791940" w:rsidRPr="00D33E32">
        <w:rPr>
          <w:bCs/>
          <w:noProof w:val="0"/>
          <w:sz w:val="22"/>
          <w:szCs w:val="22"/>
          <w:lang w:eastAsia="ru-RU"/>
        </w:rPr>
        <w:t>omână</w:t>
      </w:r>
      <w:r w:rsidR="00E66C10" w:rsidRPr="00D33E32">
        <w:rPr>
          <w:bCs/>
          <w:noProof w:val="0"/>
          <w:sz w:val="22"/>
          <w:szCs w:val="22"/>
          <w:lang w:eastAsia="ru-RU"/>
        </w:rPr>
        <w:t>.</w:t>
      </w:r>
      <w:r w:rsidR="00791940" w:rsidRPr="00D33E32">
        <w:rPr>
          <w:bCs/>
          <w:noProof w:val="0"/>
          <w:sz w:val="22"/>
          <w:szCs w:val="22"/>
          <w:lang w:eastAsia="ru-RU"/>
        </w:rPr>
        <w:t xml:space="preserve"> </w:t>
      </w:r>
    </w:p>
    <w:p w14:paraId="7DE819F7" w14:textId="7778F1DE" w:rsidR="00262591" w:rsidRPr="00D33E32" w:rsidRDefault="00262591" w:rsidP="00491580">
      <w:pPr>
        <w:numPr>
          <w:ilvl w:val="0"/>
          <w:numId w:val="2"/>
        </w:numPr>
        <w:shd w:val="clear" w:color="auto" w:fill="FFFFFF" w:themeFill="background1"/>
        <w:tabs>
          <w:tab w:val="right" w:pos="426"/>
        </w:tabs>
        <w:spacing w:before="120" w:line="276" w:lineRule="auto"/>
        <w:ind w:left="0" w:firstLine="0"/>
        <w:jc w:val="both"/>
        <w:rPr>
          <w:bCs/>
          <w:noProof w:val="0"/>
          <w:sz w:val="22"/>
          <w:szCs w:val="22"/>
          <w:lang w:eastAsia="ru-RU"/>
        </w:rPr>
      </w:pPr>
      <w:r w:rsidRPr="00D33E32">
        <w:rPr>
          <w:b/>
          <w:bCs/>
          <w:noProof w:val="0"/>
          <w:sz w:val="22"/>
          <w:szCs w:val="22"/>
          <w:lang w:eastAsia="ru-RU"/>
        </w:rPr>
        <w:t>Respectivul contract se referă la un proiect și/sau program finanțat din fonduri ale Uniunii</w:t>
      </w:r>
      <w:r w:rsidR="00491580" w:rsidRPr="00D33E32">
        <w:rPr>
          <w:b/>
          <w:bCs/>
          <w:noProof w:val="0"/>
          <w:sz w:val="22"/>
          <w:szCs w:val="22"/>
          <w:lang w:eastAsia="ru-RU"/>
        </w:rPr>
        <w:t xml:space="preserve"> </w:t>
      </w:r>
      <w:r w:rsidRPr="00D33E32">
        <w:rPr>
          <w:b/>
          <w:bCs/>
          <w:noProof w:val="0"/>
          <w:sz w:val="22"/>
          <w:szCs w:val="22"/>
          <w:lang w:eastAsia="ru-RU"/>
        </w:rPr>
        <w:t>Europene:</w:t>
      </w:r>
      <w:r w:rsidR="005735F2" w:rsidRPr="00D33E32">
        <w:rPr>
          <w:noProof w:val="0"/>
          <w:sz w:val="22"/>
          <w:szCs w:val="22"/>
          <w:lang w:eastAsia="ru-RU"/>
        </w:rPr>
        <w:t xml:space="preserve"> </w:t>
      </w:r>
      <w:r w:rsidR="005D1854" w:rsidRPr="00D33E32">
        <w:rPr>
          <w:bCs/>
          <w:noProof w:val="0"/>
          <w:sz w:val="22"/>
          <w:szCs w:val="22"/>
          <w:lang w:eastAsia="ru-RU"/>
        </w:rPr>
        <w:t>n</w:t>
      </w:r>
      <w:r w:rsidR="00791940" w:rsidRPr="00D33E32">
        <w:rPr>
          <w:bCs/>
          <w:noProof w:val="0"/>
          <w:sz w:val="22"/>
          <w:szCs w:val="22"/>
          <w:lang w:eastAsia="ru-RU"/>
        </w:rPr>
        <w:t>u</w:t>
      </w:r>
      <w:r w:rsidR="00E66C10" w:rsidRPr="00D33E32">
        <w:rPr>
          <w:bCs/>
          <w:noProof w:val="0"/>
          <w:sz w:val="22"/>
          <w:szCs w:val="22"/>
          <w:lang w:eastAsia="ru-RU"/>
        </w:rPr>
        <w:t>.</w:t>
      </w:r>
      <w:r w:rsidR="00791940" w:rsidRPr="00D33E32">
        <w:rPr>
          <w:bCs/>
          <w:noProof w:val="0"/>
          <w:sz w:val="22"/>
          <w:szCs w:val="22"/>
          <w:lang w:eastAsia="ru-RU"/>
        </w:rPr>
        <w:t xml:space="preserve"> </w:t>
      </w:r>
    </w:p>
    <w:p w14:paraId="4C3922AC" w14:textId="77777777" w:rsidR="00262591" w:rsidRPr="00D33E32" w:rsidRDefault="00262591" w:rsidP="00791940">
      <w:pPr>
        <w:numPr>
          <w:ilvl w:val="0"/>
          <w:numId w:val="2"/>
        </w:numPr>
        <w:shd w:val="clear" w:color="auto" w:fill="FFFFFF" w:themeFill="background1"/>
        <w:tabs>
          <w:tab w:val="right" w:pos="426"/>
        </w:tabs>
        <w:spacing w:before="120"/>
        <w:ind w:left="0" w:firstLine="0"/>
        <w:jc w:val="both"/>
        <w:rPr>
          <w:b/>
          <w:bCs/>
          <w:noProof w:val="0"/>
          <w:sz w:val="22"/>
          <w:szCs w:val="22"/>
          <w:lang w:eastAsia="ru-RU"/>
        </w:rPr>
      </w:pPr>
      <w:r w:rsidRPr="00D33E32">
        <w:rPr>
          <w:b/>
          <w:bCs/>
          <w:noProof w:val="0"/>
          <w:sz w:val="22"/>
          <w:szCs w:val="22"/>
          <w:lang w:eastAsia="ru-RU"/>
        </w:rPr>
        <w:t xml:space="preserve">Denumirea și adresa organismului competent de soluționare a contestațiilor: </w:t>
      </w:r>
    </w:p>
    <w:p w14:paraId="46F409C2" w14:textId="77777777" w:rsidR="00262591" w:rsidRPr="00D33E32" w:rsidRDefault="00262591" w:rsidP="00262591">
      <w:pPr>
        <w:shd w:val="clear" w:color="auto" w:fill="FFFFFF" w:themeFill="background1"/>
        <w:tabs>
          <w:tab w:val="right" w:pos="426"/>
        </w:tabs>
        <w:ind w:left="450"/>
        <w:rPr>
          <w:bCs/>
          <w:iCs/>
          <w:noProof w:val="0"/>
          <w:sz w:val="22"/>
          <w:szCs w:val="22"/>
          <w:lang w:eastAsia="ru-RU"/>
        </w:rPr>
      </w:pPr>
      <w:r w:rsidRPr="00D33E32">
        <w:rPr>
          <w:bCs/>
          <w:iCs/>
          <w:noProof w:val="0"/>
          <w:sz w:val="22"/>
          <w:szCs w:val="22"/>
          <w:lang w:eastAsia="ru-RU"/>
        </w:rPr>
        <w:t>Agenția Națională pentru Soluționarea Contestațiilor</w:t>
      </w:r>
    </w:p>
    <w:p w14:paraId="1B273930" w14:textId="77777777" w:rsidR="00262591" w:rsidRPr="00D33E32" w:rsidRDefault="00262591" w:rsidP="00262591">
      <w:pPr>
        <w:shd w:val="clear" w:color="auto" w:fill="FFFFFF" w:themeFill="background1"/>
        <w:tabs>
          <w:tab w:val="right" w:pos="426"/>
        </w:tabs>
        <w:ind w:left="450"/>
        <w:rPr>
          <w:bCs/>
          <w:iCs/>
          <w:noProof w:val="0"/>
          <w:sz w:val="22"/>
          <w:szCs w:val="22"/>
          <w:lang w:eastAsia="ru-RU"/>
        </w:rPr>
      </w:pPr>
      <w:r w:rsidRPr="00D33E32">
        <w:rPr>
          <w:bCs/>
          <w:iCs/>
          <w:noProof w:val="0"/>
          <w:sz w:val="22"/>
          <w:szCs w:val="22"/>
          <w:lang w:eastAsia="ru-RU"/>
        </w:rPr>
        <w:t>Adresa: mun. Chișinău, bd. Ștefan cel Mare și Sfânt nr.124 (et.4), MD 2001;</w:t>
      </w:r>
    </w:p>
    <w:p w14:paraId="4AC99485" w14:textId="7D336B7C" w:rsidR="00262591" w:rsidRPr="00D33E32" w:rsidRDefault="00262591" w:rsidP="00262591">
      <w:pPr>
        <w:shd w:val="clear" w:color="auto" w:fill="FFFFFF" w:themeFill="background1"/>
        <w:tabs>
          <w:tab w:val="right" w:pos="426"/>
        </w:tabs>
        <w:ind w:left="450"/>
        <w:rPr>
          <w:bCs/>
          <w:iCs/>
          <w:noProof w:val="0"/>
          <w:sz w:val="22"/>
          <w:szCs w:val="22"/>
          <w:lang w:eastAsia="ru-RU"/>
        </w:rPr>
      </w:pPr>
      <w:r w:rsidRPr="00D33E32">
        <w:rPr>
          <w:bCs/>
          <w:iCs/>
          <w:noProof w:val="0"/>
          <w:sz w:val="22"/>
          <w:szCs w:val="22"/>
          <w:lang w:eastAsia="ru-RU"/>
        </w:rPr>
        <w:t>Tel/Fax/email:022-820 652, 022 820-651, contestatii@ansc.md</w:t>
      </w:r>
      <w:r w:rsidR="00D60E01">
        <w:rPr>
          <w:bCs/>
          <w:iCs/>
          <w:noProof w:val="0"/>
          <w:sz w:val="22"/>
          <w:szCs w:val="22"/>
          <w:lang w:eastAsia="ru-RU"/>
        </w:rPr>
        <w:t>.</w:t>
      </w:r>
    </w:p>
    <w:p w14:paraId="325380FE" w14:textId="563A0C97" w:rsidR="00262591" w:rsidRPr="00D33E32" w:rsidRDefault="00262591" w:rsidP="00E16692">
      <w:pPr>
        <w:numPr>
          <w:ilvl w:val="0"/>
          <w:numId w:val="2"/>
        </w:numPr>
        <w:shd w:val="clear" w:color="auto" w:fill="FFFFFF" w:themeFill="background1"/>
        <w:tabs>
          <w:tab w:val="right" w:pos="426"/>
        </w:tabs>
        <w:spacing w:before="120"/>
        <w:ind w:left="426" w:hanging="426"/>
        <w:jc w:val="both"/>
        <w:rPr>
          <w:noProof w:val="0"/>
          <w:color w:val="000000" w:themeColor="text1"/>
          <w:sz w:val="22"/>
          <w:szCs w:val="22"/>
          <w:lang w:eastAsia="ru-RU"/>
        </w:rPr>
      </w:pPr>
      <w:r w:rsidRPr="00D33E32">
        <w:rPr>
          <w:b/>
          <w:bCs/>
          <w:noProof w:val="0"/>
          <w:sz w:val="22"/>
          <w:szCs w:val="22"/>
          <w:lang w:eastAsia="ru-RU"/>
        </w:rPr>
        <w:t>Data (datele) și referința (referințele) publicărilor anterioare în Jurnalul Oficial al Uniunii Europene privind contractul (contractele) la care se referă anunțul respectiv (dacă este cazul):</w:t>
      </w:r>
      <w:r w:rsidR="00E82244" w:rsidRPr="00D33E32">
        <w:rPr>
          <w:noProof w:val="0"/>
          <w:sz w:val="22"/>
          <w:szCs w:val="22"/>
          <w:lang w:eastAsia="ru-RU"/>
        </w:rPr>
        <w:t xml:space="preserve"> </w:t>
      </w:r>
      <w:r w:rsidR="00000435" w:rsidRPr="00D33E32">
        <w:rPr>
          <w:noProof w:val="0"/>
          <w:sz w:val="22"/>
          <w:szCs w:val="22"/>
          <w:lang w:eastAsia="ru-RU"/>
        </w:rPr>
        <w:t xml:space="preserve"> </w:t>
      </w:r>
      <w:r w:rsidR="003F1074" w:rsidRPr="001304D8">
        <w:rPr>
          <w:u w:val="single"/>
        </w:rPr>
        <w:t>https ://enotices2.ted. europa.eu/</w:t>
      </w:r>
      <w:r w:rsidR="00D60E01" w:rsidRPr="001304D8">
        <w:rPr>
          <w:color w:val="000000"/>
          <w:sz w:val="22"/>
          <w:szCs w:val="22"/>
          <w:u w:val="single"/>
          <w:shd w:val="clear" w:color="auto" w:fill="FFFFFF"/>
        </w:rPr>
        <w:t>.</w:t>
      </w:r>
    </w:p>
    <w:p w14:paraId="48885F79" w14:textId="4C2BF137" w:rsidR="007B4B44" w:rsidRPr="00D33E32" w:rsidRDefault="00262591" w:rsidP="0034756B">
      <w:pPr>
        <w:numPr>
          <w:ilvl w:val="0"/>
          <w:numId w:val="2"/>
        </w:numPr>
        <w:shd w:val="clear" w:color="auto" w:fill="FFFFFF" w:themeFill="background1"/>
        <w:tabs>
          <w:tab w:val="right" w:pos="426"/>
        </w:tabs>
        <w:spacing w:before="120"/>
        <w:ind w:left="426" w:hanging="426"/>
        <w:jc w:val="both"/>
        <w:rPr>
          <w:bCs/>
          <w:noProof w:val="0"/>
          <w:sz w:val="22"/>
          <w:szCs w:val="22"/>
          <w:lang w:eastAsia="ru-RU"/>
        </w:rPr>
      </w:pPr>
      <w:r w:rsidRPr="00D33E32">
        <w:rPr>
          <w:b/>
          <w:bCs/>
          <w:noProof w:val="0"/>
          <w:sz w:val="22"/>
          <w:szCs w:val="22"/>
          <w:lang w:eastAsia="ru-RU"/>
        </w:rPr>
        <w:t>În cazul achizițiilor periodice, calendarul estimat pentru publicarea anunțurilor viitoare</w:t>
      </w:r>
      <w:r w:rsidRPr="00D33E32">
        <w:rPr>
          <w:noProof w:val="0"/>
          <w:sz w:val="22"/>
          <w:szCs w:val="22"/>
          <w:shd w:val="clear" w:color="auto" w:fill="FFFFFF" w:themeFill="background1"/>
          <w:lang w:eastAsia="ru-RU"/>
        </w:rPr>
        <w:t>:</w:t>
      </w:r>
      <w:r w:rsidR="00791940" w:rsidRPr="00D33E32">
        <w:rPr>
          <w:noProof w:val="0"/>
          <w:sz w:val="22"/>
          <w:szCs w:val="22"/>
          <w:shd w:val="clear" w:color="auto" w:fill="FFFFFF" w:themeFill="background1"/>
          <w:lang w:eastAsia="ru-RU"/>
        </w:rPr>
        <w:t xml:space="preserve"> </w:t>
      </w:r>
      <w:r w:rsidR="00150D79" w:rsidRPr="00D33E32">
        <w:rPr>
          <w:bCs/>
          <w:noProof w:val="0"/>
          <w:sz w:val="22"/>
          <w:szCs w:val="22"/>
          <w:u w:val="single"/>
          <w:shd w:val="clear" w:color="auto" w:fill="FFFFFF" w:themeFill="background1"/>
          <w:lang w:eastAsia="ru-RU"/>
        </w:rPr>
        <w:t>-</w:t>
      </w:r>
    </w:p>
    <w:p w14:paraId="32C37E93" w14:textId="2D8D1D0E" w:rsidR="00262591" w:rsidRPr="00D33E32" w:rsidRDefault="00262591" w:rsidP="00983412">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D33E32">
        <w:rPr>
          <w:b/>
          <w:bCs/>
          <w:noProof w:val="0"/>
          <w:sz w:val="22"/>
          <w:szCs w:val="22"/>
          <w:lang w:eastAsia="ru-RU"/>
        </w:rPr>
        <w:t xml:space="preserve">Data publicării anunțului de intenție sau, după caz, precizarea că nu a fost publicat un astfel de </w:t>
      </w:r>
      <w:r w:rsidR="00791940" w:rsidRPr="00D33E32">
        <w:rPr>
          <w:b/>
          <w:bCs/>
          <w:noProof w:val="0"/>
          <w:sz w:val="22"/>
          <w:szCs w:val="22"/>
          <w:shd w:val="clear" w:color="auto" w:fill="FFFFFF" w:themeFill="background1"/>
          <w:lang w:eastAsia="ru-RU"/>
        </w:rPr>
        <w:t>anunț</w:t>
      </w:r>
      <w:r w:rsidRPr="00D33E32">
        <w:rPr>
          <w:b/>
          <w:bCs/>
          <w:noProof w:val="0"/>
          <w:sz w:val="22"/>
          <w:szCs w:val="22"/>
          <w:shd w:val="clear" w:color="auto" w:fill="FFFFFF" w:themeFill="background1"/>
          <w:lang w:eastAsia="ru-RU"/>
        </w:rPr>
        <w:t>:</w:t>
      </w:r>
      <w:r w:rsidR="00791940" w:rsidRPr="00D33E32">
        <w:rPr>
          <w:noProof w:val="0"/>
          <w:sz w:val="22"/>
          <w:szCs w:val="22"/>
          <w:shd w:val="clear" w:color="auto" w:fill="FFFFFF" w:themeFill="background1"/>
          <w:lang w:eastAsia="ru-RU"/>
        </w:rPr>
        <w:t xml:space="preserve"> </w:t>
      </w:r>
      <w:r w:rsidR="001304D8">
        <w:rPr>
          <w:noProof w:val="0"/>
          <w:sz w:val="22"/>
          <w:szCs w:val="22"/>
          <w:shd w:val="clear" w:color="auto" w:fill="FFFFFF" w:themeFill="background1"/>
          <w:lang w:eastAsia="ru-RU"/>
        </w:rPr>
        <w:t xml:space="preserve">    </w:t>
      </w:r>
      <w:hyperlink r:id="rId9" w:history="1">
        <w:r w:rsidR="00417524" w:rsidRPr="001304D8">
          <w:rPr>
            <w:rStyle w:val="a6"/>
            <w:color w:val="auto"/>
            <w:sz w:val="22"/>
            <w:szCs w:val="22"/>
          </w:rPr>
          <w:t>https://tender.gov.md/ro/bap/</w:t>
        </w:r>
      </w:hyperlink>
      <w:r w:rsidR="001304D8">
        <w:rPr>
          <w:rStyle w:val="a6"/>
          <w:color w:val="auto"/>
          <w:sz w:val="22"/>
          <w:szCs w:val="22"/>
          <w:u w:val="none"/>
        </w:rPr>
        <w:t>.</w:t>
      </w:r>
      <w:r w:rsidR="00417524" w:rsidRPr="00D33E32">
        <w:rPr>
          <w:sz w:val="22"/>
          <w:szCs w:val="22"/>
        </w:rPr>
        <w:t xml:space="preserve"> </w:t>
      </w:r>
      <w:r w:rsidR="00983412" w:rsidRPr="00D33E32">
        <w:rPr>
          <w:sz w:val="22"/>
          <w:szCs w:val="22"/>
        </w:rPr>
        <w:t xml:space="preserve"> </w:t>
      </w:r>
      <w:r w:rsidR="007B4B44" w:rsidRPr="00D33E32">
        <w:rPr>
          <w:sz w:val="22"/>
          <w:szCs w:val="22"/>
        </w:rPr>
        <w:t xml:space="preserve"> </w:t>
      </w:r>
      <w:r w:rsidR="00791940" w:rsidRPr="00D33E32">
        <w:rPr>
          <w:noProof w:val="0"/>
          <w:sz w:val="22"/>
          <w:szCs w:val="22"/>
          <w:shd w:val="clear" w:color="auto" w:fill="FFFFFF" w:themeFill="background1"/>
          <w:lang w:eastAsia="ru-RU"/>
        </w:rPr>
        <w:t xml:space="preserve"> </w:t>
      </w:r>
    </w:p>
    <w:p w14:paraId="78F91F9D" w14:textId="01C32003" w:rsidR="00B614D6" w:rsidRPr="00D33E32" w:rsidRDefault="00262591" w:rsidP="00B614D6">
      <w:pPr>
        <w:numPr>
          <w:ilvl w:val="0"/>
          <w:numId w:val="2"/>
        </w:numPr>
        <w:shd w:val="clear" w:color="auto" w:fill="FFFFFF" w:themeFill="background1"/>
        <w:tabs>
          <w:tab w:val="right" w:pos="426"/>
        </w:tabs>
        <w:spacing w:before="120"/>
        <w:ind w:left="0" w:firstLine="0"/>
        <w:rPr>
          <w:noProof w:val="0"/>
          <w:sz w:val="22"/>
          <w:szCs w:val="22"/>
          <w:lang w:eastAsia="ru-RU"/>
        </w:rPr>
      </w:pPr>
      <w:r w:rsidRPr="00D33E32">
        <w:rPr>
          <w:b/>
          <w:bCs/>
          <w:noProof w:val="0"/>
          <w:sz w:val="22"/>
          <w:szCs w:val="22"/>
          <w:lang w:eastAsia="ru-RU"/>
        </w:rPr>
        <w:t>Data transmiterii spre publicare a anunțului de participar</w:t>
      </w:r>
      <w:r w:rsidRPr="00D33E32">
        <w:rPr>
          <w:b/>
          <w:bCs/>
          <w:noProof w:val="0"/>
          <w:sz w:val="22"/>
          <w:szCs w:val="22"/>
          <w:shd w:val="clear" w:color="auto" w:fill="FFFFFF" w:themeFill="background1"/>
          <w:lang w:eastAsia="ru-RU"/>
        </w:rPr>
        <w:t>e</w:t>
      </w:r>
      <w:r w:rsidRPr="00D33E32">
        <w:rPr>
          <w:noProof w:val="0"/>
          <w:sz w:val="22"/>
          <w:szCs w:val="22"/>
          <w:shd w:val="clear" w:color="auto" w:fill="FFFFFF" w:themeFill="background1"/>
          <w:lang w:eastAsia="ru-RU"/>
        </w:rPr>
        <w:t>:</w:t>
      </w:r>
      <w:r w:rsidR="00791940" w:rsidRPr="00D33E32">
        <w:rPr>
          <w:noProof w:val="0"/>
          <w:sz w:val="22"/>
          <w:szCs w:val="22"/>
          <w:shd w:val="clear" w:color="auto" w:fill="FFFFFF" w:themeFill="background1"/>
          <w:lang w:eastAsia="ru-RU"/>
        </w:rPr>
        <w:t xml:space="preserve"> </w:t>
      </w:r>
      <w:r w:rsidR="003F1074">
        <w:rPr>
          <w:bCs/>
          <w:noProof w:val="0"/>
          <w:sz w:val="22"/>
          <w:szCs w:val="22"/>
          <w:u w:val="single"/>
          <w:shd w:val="clear" w:color="auto" w:fill="FFFFFF" w:themeFill="background1"/>
          <w:lang w:eastAsia="ru-RU"/>
        </w:rPr>
        <w:t>03</w:t>
      </w:r>
      <w:r w:rsidR="003072A3" w:rsidRPr="00D33E32">
        <w:rPr>
          <w:bCs/>
          <w:noProof w:val="0"/>
          <w:sz w:val="22"/>
          <w:szCs w:val="22"/>
          <w:u w:val="single"/>
          <w:shd w:val="clear" w:color="auto" w:fill="FFFFFF" w:themeFill="background1"/>
          <w:lang w:eastAsia="ru-RU"/>
        </w:rPr>
        <w:t>.</w:t>
      </w:r>
      <w:r w:rsidR="003F1074">
        <w:rPr>
          <w:bCs/>
          <w:noProof w:val="0"/>
          <w:sz w:val="22"/>
          <w:szCs w:val="22"/>
          <w:u w:val="single"/>
          <w:shd w:val="clear" w:color="auto" w:fill="FFFFFF" w:themeFill="background1"/>
          <w:lang w:eastAsia="ru-RU"/>
        </w:rPr>
        <w:t>11</w:t>
      </w:r>
      <w:r w:rsidR="00B614D6" w:rsidRPr="00D33E32">
        <w:rPr>
          <w:bCs/>
          <w:noProof w:val="0"/>
          <w:sz w:val="22"/>
          <w:szCs w:val="22"/>
          <w:u w:val="single"/>
          <w:shd w:val="clear" w:color="auto" w:fill="FFFFFF" w:themeFill="background1"/>
          <w:lang w:eastAsia="ru-RU"/>
        </w:rPr>
        <w:t>.2025</w:t>
      </w:r>
      <w:r w:rsidR="00E66C10" w:rsidRPr="00D33E32">
        <w:rPr>
          <w:bCs/>
          <w:noProof w:val="0"/>
          <w:sz w:val="22"/>
          <w:szCs w:val="22"/>
          <w:shd w:val="clear" w:color="auto" w:fill="FFFFFF" w:themeFill="background1"/>
          <w:lang w:eastAsia="ru-RU"/>
        </w:rPr>
        <w:t>.</w:t>
      </w:r>
      <w:r w:rsidR="00791940" w:rsidRPr="00D33E32">
        <w:rPr>
          <w:noProof w:val="0"/>
          <w:sz w:val="22"/>
          <w:szCs w:val="22"/>
          <w:shd w:val="clear" w:color="auto" w:fill="FFFFFF" w:themeFill="background1"/>
          <w:lang w:eastAsia="ru-RU"/>
        </w:rPr>
        <w:t xml:space="preserve"> </w:t>
      </w:r>
    </w:p>
    <w:p w14:paraId="5150795F" w14:textId="77777777" w:rsidR="00262591" w:rsidRPr="00D33E32" w:rsidRDefault="00262591" w:rsidP="00262591">
      <w:pPr>
        <w:numPr>
          <w:ilvl w:val="0"/>
          <w:numId w:val="2"/>
        </w:numPr>
        <w:shd w:val="clear" w:color="auto" w:fill="FFFFFF" w:themeFill="background1"/>
        <w:tabs>
          <w:tab w:val="right" w:pos="426"/>
        </w:tabs>
        <w:spacing w:before="120"/>
        <w:ind w:left="0" w:firstLine="0"/>
        <w:rPr>
          <w:b/>
          <w:bCs/>
          <w:noProof w:val="0"/>
          <w:sz w:val="22"/>
          <w:szCs w:val="22"/>
          <w:lang w:eastAsia="ru-RU"/>
        </w:rPr>
      </w:pPr>
      <w:r w:rsidRPr="00D33E32">
        <w:rPr>
          <w:b/>
          <w:bCs/>
          <w:noProof w:val="0"/>
          <w:sz w:val="22"/>
          <w:szCs w:val="22"/>
          <w:lang w:eastAsia="ru-RU"/>
        </w:rPr>
        <w:t>În cadrul procedurii de achiziție publică se va utiliza/accepta:</w:t>
      </w:r>
    </w:p>
    <w:p w14:paraId="174D24FB" w14:textId="77777777" w:rsidR="00C2417D" w:rsidRPr="00D33E32" w:rsidRDefault="00C2417D" w:rsidP="00C2417D">
      <w:pPr>
        <w:shd w:val="clear" w:color="auto" w:fill="FFFFFF" w:themeFill="background1"/>
        <w:tabs>
          <w:tab w:val="right" w:pos="426"/>
        </w:tabs>
        <w:rPr>
          <w:noProof w:val="0"/>
          <w:sz w:val="22"/>
          <w:szCs w:val="22"/>
          <w:lang w:eastAsia="ru-RU"/>
        </w:rPr>
      </w:pPr>
    </w:p>
    <w:tbl>
      <w:tblPr>
        <w:tblStyle w:val="Grigliatabella2"/>
        <w:tblW w:w="0" w:type="auto"/>
        <w:tblInd w:w="-5" w:type="dxa"/>
        <w:shd w:val="clear" w:color="auto" w:fill="FFFFFF" w:themeFill="background1"/>
        <w:tblLook w:val="04A0" w:firstRow="1" w:lastRow="0" w:firstColumn="1" w:lastColumn="0" w:noHBand="0" w:noVBand="1"/>
      </w:tblPr>
      <w:tblGrid>
        <w:gridCol w:w="6663"/>
        <w:gridCol w:w="3543"/>
      </w:tblGrid>
      <w:tr w:rsidR="00262591" w:rsidRPr="00D33E32" w14:paraId="76ADE9B3" w14:textId="77777777" w:rsidTr="00B614D6">
        <w:tc>
          <w:tcPr>
            <w:tcW w:w="6663" w:type="dxa"/>
            <w:shd w:val="clear" w:color="auto" w:fill="FFFFFF" w:themeFill="background1"/>
          </w:tcPr>
          <w:p w14:paraId="05906124" w14:textId="77777777" w:rsidR="00262591" w:rsidRPr="00D33E32" w:rsidRDefault="00262591" w:rsidP="00393C5C">
            <w:pPr>
              <w:shd w:val="clear" w:color="auto" w:fill="FFFFFF" w:themeFill="background1"/>
              <w:tabs>
                <w:tab w:val="right" w:pos="426"/>
              </w:tabs>
              <w:rPr>
                <w:b/>
                <w:noProof w:val="0"/>
                <w:sz w:val="22"/>
                <w:szCs w:val="22"/>
                <w:lang w:eastAsia="ru-RU"/>
              </w:rPr>
            </w:pPr>
            <w:r w:rsidRPr="00D33E32">
              <w:rPr>
                <w:b/>
                <w:noProof w:val="0"/>
                <w:sz w:val="22"/>
                <w:szCs w:val="22"/>
                <w:lang w:eastAsia="ru-RU"/>
              </w:rPr>
              <w:t>Denumirea instrumentului electronic</w:t>
            </w:r>
          </w:p>
        </w:tc>
        <w:tc>
          <w:tcPr>
            <w:tcW w:w="3543" w:type="dxa"/>
            <w:shd w:val="clear" w:color="auto" w:fill="FFFFFF" w:themeFill="background1"/>
          </w:tcPr>
          <w:p w14:paraId="0EEB5F26" w14:textId="77777777" w:rsidR="00262591" w:rsidRPr="00D33E32" w:rsidRDefault="00262591" w:rsidP="00393C5C">
            <w:pPr>
              <w:shd w:val="clear" w:color="auto" w:fill="FFFFFF" w:themeFill="background1"/>
              <w:tabs>
                <w:tab w:val="right" w:pos="426"/>
              </w:tabs>
              <w:rPr>
                <w:b/>
                <w:noProof w:val="0"/>
                <w:sz w:val="22"/>
                <w:szCs w:val="22"/>
                <w:lang w:eastAsia="ru-RU"/>
              </w:rPr>
            </w:pPr>
            <w:r w:rsidRPr="00D33E32">
              <w:rPr>
                <w:b/>
                <w:noProof w:val="0"/>
                <w:sz w:val="22"/>
                <w:szCs w:val="22"/>
                <w:lang w:eastAsia="ru-RU"/>
              </w:rPr>
              <w:t>Se va utiliza/accepta sau nu</w:t>
            </w:r>
          </w:p>
        </w:tc>
      </w:tr>
      <w:tr w:rsidR="00791940" w:rsidRPr="00D33E32" w14:paraId="170FD8BC" w14:textId="77777777" w:rsidTr="00B614D6">
        <w:tc>
          <w:tcPr>
            <w:tcW w:w="6663" w:type="dxa"/>
            <w:shd w:val="clear" w:color="auto" w:fill="FFFFFF" w:themeFill="background1"/>
          </w:tcPr>
          <w:p w14:paraId="08EB8160" w14:textId="77777777" w:rsidR="00791940" w:rsidRPr="00D33E32" w:rsidRDefault="00791940" w:rsidP="00791940">
            <w:pPr>
              <w:shd w:val="clear" w:color="auto" w:fill="FFFFFF" w:themeFill="background1"/>
              <w:tabs>
                <w:tab w:val="right" w:pos="426"/>
              </w:tabs>
              <w:rPr>
                <w:noProof w:val="0"/>
                <w:sz w:val="22"/>
                <w:szCs w:val="22"/>
                <w:lang w:eastAsia="ru-RU"/>
              </w:rPr>
            </w:pPr>
            <w:r w:rsidRPr="00D33E32">
              <w:rPr>
                <w:noProof w:val="0"/>
                <w:sz w:val="22"/>
                <w:szCs w:val="22"/>
                <w:lang w:eastAsia="ru-RU"/>
              </w:rPr>
              <w:t>Depunerea electronică a ofertelor sau a cererilor de participare</w:t>
            </w:r>
          </w:p>
        </w:tc>
        <w:tc>
          <w:tcPr>
            <w:tcW w:w="3543" w:type="dxa"/>
            <w:shd w:val="clear" w:color="auto" w:fill="FFFFFF" w:themeFill="background1"/>
            <w:vAlign w:val="center"/>
          </w:tcPr>
          <w:p w14:paraId="4DCEF167" w14:textId="77777777" w:rsidR="00791940" w:rsidRPr="00D33E32" w:rsidRDefault="00791940" w:rsidP="00791940">
            <w:pPr>
              <w:tabs>
                <w:tab w:val="right" w:pos="426"/>
              </w:tabs>
              <w:rPr>
                <w:sz w:val="22"/>
                <w:szCs w:val="22"/>
              </w:rPr>
            </w:pPr>
            <w:r w:rsidRPr="00D33E32">
              <w:rPr>
                <w:sz w:val="22"/>
                <w:szCs w:val="22"/>
              </w:rPr>
              <w:t>da</w:t>
            </w:r>
          </w:p>
        </w:tc>
      </w:tr>
      <w:tr w:rsidR="00196835" w:rsidRPr="00D33E32" w14:paraId="461C5195" w14:textId="77777777" w:rsidTr="00B614D6">
        <w:tc>
          <w:tcPr>
            <w:tcW w:w="6663" w:type="dxa"/>
            <w:shd w:val="clear" w:color="auto" w:fill="FFFFFF" w:themeFill="background1"/>
          </w:tcPr>
          <w:p w14:paraId="55FA4F61" w14:textId="77777777" w:rsidR="00196835" w:rsidRPr="00D33E32" w:rsidRDefault="00196835" w:rsidP="00196835">
            <w:pPr>
              <w:shd w:val="clear" w:color="auto" w:fill="FFFFFF" w:themeFill="background1"/>
              <w:tabs>
                <w:tab w:val="right" w:pos="426"/>
              </w:tabs>
              <w:rPr>
                <w:noProof w:val="0"/>
                <w:sz w:val="22"/>
                <w:szCs w:val="22"/>
                <w:lang w:eastAsia="ru-RU"/>
              </w:rPr>
            </w:pPr>
            <w:r w:rsidRPr="00D33E32">
              <w:rPr>
                <w:noProof w:val="0"/>
                <w:sz w:val="22"/>
                <w:szCs w:val="22"/>
                <w:lang w:eastAsia="ru-RU"/>
              </w:rPr>
              <w:t>Sistemul de comenzi electronice</w:t>
            </w:r>
          </w:p>
        </w:tc>
        <w:tc>
          <w:tcPr>
            <w:tcW w:w="3543" w:type="dxa"/>
            <w:shd w:val="clear" w:color="auto" w:fill="FFFFFF" w:themeFill="background1"/>
          </w:tcPr>
          <w:p w14:paraId="7EC42715" w14:textId="77777777" w:rsidR="00196835" w:rsidRPr="00D33E32" w:rsidRDefault="00196835" w:rsidP="00196835">
            <w:pPr>
              <w:rPr>
                <w:sz w:val="22"/>
                <w:szCs w:val="22"/>
              </w:rPr>
            </w:pPr>
            <w:r w:rsidRPr="00D33E32">
              <w:rPr>
                <w:sz w:val="22"/>
                <w:szCs w:val="22"/>
              </w:rPr>
              <w:t>da</w:t>
            </w:r>
          </w:p>
        </w:tc>
      </w:tr>
      <w:tr w:rsidR="00196835" w:rsidRPr="00D33E32" w14:paraId="7EB1C3AD" w14:textId="77777777" w:rsidTr="00B614D6">
        <w:tc>
          <w:tcPr>
            <w:tcW w:w="6663" w:type="dxa"/>
            <w:shd w:val="clear" w:color="auto" w:fill="FFFFFF" w:themeFill="background1"/>
          </w:tcPr>
          <w:p w14:paraId="47728BD5" w14:textId="77777777" w:rsidR="00196835" w:rsidRPr="00D33E32" w:rsidRDefault="00196835" w:rsidP="00196835">
            <w:pPr>
              <w:shd w:val="clear" w:color="auto" w:fill="FFFFFF" w:themeFill="background1"/>
              <w:tabs>
                <w:tab w:val="right" w:pos="426"/>
              </w:tabs>
              <w:rPr>
                <w:noProof w:val="0"/>
                <w:sz w:val="22"/>
                <w:szCs w:val="22"/>
                <w:lang w:eastAsia="ru-RU"/>
              </w:rPr>
            </w:pPr>
            <w:r w:rsidRPr="00D33E32">
              <w:rPr>
                <w:noProof w:val="0"/>
                <w:sz w:val="22"/>
                <w:szCs w:val="22"/>
                <w:lang w:eastAsia="ru-RU"/>
              </w:rPr>
              <w:t>Facturarea electronică</w:t>
            </w:r>
          </w:p>
        </w:tc>
        <w:tc>
          <w:tcPr>
            <w:tcW w:w="3543" w:type="dxa"/>
            <w:shd w:val="clear" w:color="auto" w:fill="FFFFFF" w:themeFill="background1"/>
          </w:tcPr>
          <w:p w14:paraId="106B47E5" w14:textId="77777777" w:rsidR="00196835" w:rsidRPr="00D33E32" w:rsidRDefault="00196835" w:rsidP="00196835">
            <w:pPr>
              <w:rPr>
                <w:sz w:val="22"/>
                <w:szCs w:val="22"/>
              </w:rPr>
            </w:pPr>
            <w:r w:rsidRPr="00D33E32">
              <w:rPr>
                <w:sz w:val="22"/>
                <w:szCs w:val="22"/>
              </w:rPr>
              <w:t>da</w:t>
            </w:r>
          </w:p>
        </w:tc>
      </w:tr>
      <w:tr w:rsidR="00196835" w:rsidRPr="00D33E32" w14:paraId="5828813D" w14:textId="77777777" w:rsidTr="00B614D6">
        <w:trPr>
          <w:trHeight w:val="77"/>
        </w:trPr>
        <w:tc>
          <w:tcPr>
            <w:tcW w:w="6663" w:type="dxa"/>
            <w:shd w:val="clear" w:color="auto" w:fill="FFFFFF" w:themeFill="background1"/>
          </w:tcPr>
          <w:p w14:paraId="04ACB97D" w14:textId="77777777" w:rsidR="00196835" w:rsidRPr="00D33E32" w:rsidRDefault="00196835" w:rsidP="00196835">
            <w:pPr>
              <w:shd w:val="clear" w:color="auto" w:fill="FFFFFF" w:themeFill="background1"/>
              <w:tabs>
                <w:tab w:val="right" w:pos="426"/>
              </w:tabs>
              <w:rPr>
                <w:noProof w:val="0"/>
                <w:sz w:val="22"/>
                <w:szCs w:val="22"/>
                <w:lang w:eastAsia="ru-RU"/>
              </w:rPr>
            </w:pPr>
            <w:r w:rsidRPr="00D33E32">
              <w:rPr>
                <w:noProof w:val="0"/>
                <w:sz w:val="22"/>
                <w:szCs w:val="22"/>
                <w:lang w:eastAsia="ru-RU"/>
              </w:rPr>
              <w:t>Plățile electronice</w:t>
            </w:r>
          </w:p>
        </w:tc>
        <w:tc>
          <w:tcPr>
            <w:tcW w:w="3543" w:type="dxa"/>
            <w:shd w:val="clear" w:color="auto" w:fill="FFFFFF" w:themeFill="background1"/>
          </w:tcPr>
          <w:p w14:paraId="7154AAC7" w14:textId="77777777" w:rsidR="00196835" w:rsidRPr="00D33E32" w:rsidRDefault="00196835" w:rsidP="00196835">
            <w:pPr>
              <w:rPr>
                <w:sz w:val="22"/>
                <w:szCs w:val="22"/>
              </w:rPr>
            </w:pPr>
            <w:r w:rsidRPr="00D33E32">
              <w:rPr>
                <w:sz w:val="22"/>
                <w:szCs w:val="22"/>
              </w:rPr>
              <w:t>da</w:t>
            </w:r>
          </w:p>
        </w:tc>
      </w:tr>
    </w:tbl>
    <w:p w14:paraId="24F2DF32" w14:textId="77777777" w:rsidR="00C50AA8" w:rsidRPr="00D33E32" w:rsidRDefault="00C50AA8" w:rsidP="00C50AA8">
      <w:pPr>
        <w:shd w:val="clear" w:color="auto" w:fill="FFFFFF" w:themeFill="background1"/>
        <w:tabs>
          <w:tab w:val="right" w:pos="426"/>
        </w:tabs>
        <w:ind w:left="360"/>
        <w:rPr>
          <w:b/>
          <w:noProof w:val="0"/>
          <w:sz w:val="22"/>
          <w:szCs w:val="22"/>
          <w:lang w:eastAsia="ru-RU"/>
        </w:rPr>
      </w:pPr>
    </w:p>
    <w:p w14:paraId="1469596F" w14:textId="146CC5F1" w:rsidR="00262591" w:rsidRPr="00D33E32" w:rsidRDefault="00262591" w:rsidP="000318EB">
      <w:pPr>
        <w:numPr>
          <w:ilvl w:val="0"/>
          <w:numId w:val="2"/>
        </w:numPr>
        <w:shd w:val="clear" w:color="auto" w:fill="FFFFFF" w:themeFill="background1"/>
        <w:tabs>
          <w:tab w:val="right" w:pos="426"/>
        </w:tabs>
        <w:ind w:left="0" w:firstLine="0"/>
        <w:jc w:val="both"/>
        <w:rPr>
          <w:noProof w:val="0"/>
          <w:sz w:val="22"/>
          <w:szCs w:val="22"/>
          <w:lang w:eastAsia="ru-RU"/>
        </w:rPr>
      </w:pPr>
      <w:r w:rsidRPr="00D33E32">
        <w:rPr>
          <w:b/>
          <w:bCs/>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D33E32">
        <w:rPr>
          <w:noProof w:val="0"/>
          <w:sz w:val="22"/>
          <w:szCs w:val="22"/>
          <w:lang w:eastAsia="ru-RU"/>
        </w:rPr>
        <w:t>:</w:t>
      </w:r>
      <w:r w:rsidR="005C28CC" w:rsidRPr="00D33E32">
        <w:rPr>
          <w:noProof w:val="0"/>
          <w:sz w:val="22"/>
          <w:szCs w:val="22"/>
          <w:lang w:eastAsia="ru-RU"/>
        </w:rPr>
        <w:t xml:space="preserve"> </w:t>
      </w:r>
      <w:r w:rsidR="005C28CC" w:rsidRPr="00D33E32">
        <w:rPr>
          <w:bCs/>
          <w:noProof w:val="0"/>
          <w:sz w:val="22"/>
          <w:szCs w:val="22"/>
          <w:lang w:eastAsia="ru-RU"/>
        </w:rPr>
        <w:t>n</w:t>
      </w:r>
      <w:r w:rsidR="00791940" w:rsidRPr="00D33E32">
        <w:rPr>
          <w:bCs/>
          <w:noProof w:val="0"/>
          <w:sz w:val="22"/>
          <w:szCs w:val="22"/>
          <w:lang w:eastAsia="ru-RU"/>
        </w:rPr>
        <w:t xml:space="preserve">u </w:t>
      </w:r>
      <w:r w:rsidRPr="00D33E32">
        <w:rPr>
          <w:bCs/>
          <w:noProof w:val="0"/>
          <w:sz w:val="22"/>
          <w:szCs w:val="22"/>
          <w:lang w:eastAsia="ru-RU"/>
        </w:rPr>
        <w:t xml:space="preserve"> </w:t>
      </w:r>
    </w:p>
    <w:p w14:paraId="2898A9C1" w14:textId="59F35B82" w:rsidR="00262591" w:rsidRPr="00D33E32" w:rsidRDefault="00262591" w:rsidP="00393C5C">
      <w:pPr>
        <w:numPr>
          <w:ilvl w:val="0"/>
          <w:numId w:val="2"/>
        </w:numPr>
        <w:shd w:val="clear" w:color="auto" w:fill="FFFFFF" w:themeFill="background1"/>
        <w:tabs>
          <w:tab w:val="right" w:pos="426"/>
        </w:tabs>
        <w:spacing w:before="120" w:after="120"/>
        <w:ind w:left="0" w:firstLine="0"/>
        <w:rPr>
          <w:noProof w:val="0"/>
          <w:sz w:val="22"/>
          <w:szCs w:val="22"/>
          <w:lang w:eastAsia="ru-RU"/>
        </w:rPr>
      </w:pPr>
      <w:r w:rsidRPr="00D33E32">
        <w:rPr>
          <w:b/>
          <w:bCs/>
          <w:noProof w:val="0"/>
          <w:sz w:val="22"/>
          <w:szCs w:val="22"/>
          <w:lang w:eastAsia="ru-RU"/>
        </w:rPr>
        <w:t>Alte informații relevante</w:t>
      </w:r>
      <w:r w:rsidRPr="00D33E32">
        <w:rPr>
          <w:noProof w:val="0"/>
          <w:sz w:val="22"/>
          <w:szCs w:val="22"/>
          <w:lang w:eastAsia="ru-RU"/>
        </w:rPr>
        <w:t>:</w:t>
      </w:r>
      <w:r w:rsidR="00791940" w:rsidRPr="00D33E32">
        <w:rPr>
          <w:bCs/>
          <w:noProof w:val="0"/>
          <w:sz w:val="22"/>
          <w:szCs w:val="22"/>
          <w:lang w:eastAsia="ru-RU"/>
        </w:rPr>
        <w:t xml:space="preserve"> </w:t>
      </w:r>
      <w:r w:rsidR="005C28CC" w:rsidRPr="00D33E32">
        <w:rPr>
          <w:bCs/>
          <w:noProof w:val="0"/>
          <w:sz w:val="22"/>
          <w:szCs w:val="22"/>
          <w:lang w:eastAsia="ru-RU"/>
        </w:rPr>
        <w:t>-</w:t>
      </w:r>
      <w:r w:rsidR="00791940" w:rsidRPr="00D33E32">
        <w:rPr>
          <w:noProof w:val="0"/>
          <w:sz w:val="22"/>
          <w:szCs w:val="22"/>
          <w:lang w:eastAsia="ru-RU"/>
        </w:rPr>
        <w:t xml:space="preserve"> </w:t>
      </w:r>
      <w:r w:rsidRPr="00D33E32">
        <w:rPr>
          <w:noProof w:val="0"/>
          <w:sz w:val="22"/>
          <w:szCs w:val="22"/>
          <w:lang w:eastAsia="ru-RU"/>
        </w:rPr>
        <w:t xml:space="preserve"> </w:t>
      </w:r>
    </w:p>
    <w:p w14:paraId="03B50DF6" w14:textId="77777777" w:rsidR="00ED72BF" w:rsidRPr="00D33E32" w:rsidRDefault="00ED72BF" w:rsidP="00791940">
      <w:pPr>
        <w:shd w:val="clear" w:color="auto" w:fill="FFFFFF" w:themeFill="background1"/>
        <w:tabs>
          <w:tab w:val="right" w:pos="426"/>
        </w:tabs>
        <w:spacing w:before="120" w:after="120"/>
        <w:rPr>
          <w:b/>
          <w:noProof w:val="0"/>
          <w:sz w:val="22"/>
          <w:szCs w:val="22"/>
          <w:lang w:eastAsia="ru-RU"/>
        </w:rPr>
      </w:pPr>
    </w:p>
    <w:p w14:paraId="6CBD9F20" w14:textId="77777777" w:rsidR="002362CF" w:rsidRPr="00D33E32" w:rsidRDefault="002362CF" w:rsidP="00791940">
      <w:pPr>
        <w:shd w:val="clear" w:color="auto" w:fill="FFFFFF" w:themeFill="background1"/>
        <w:tabs>
          <w:tab w:val="right" w:pos="426"/>
        </w:tabs>
        <w:spacing w:before="120" w:after="120"/>
        <w:rPr>
          <w:b/>
          <w:noProof w:val="0"/>
          <w:sz w:val="22"/>
          <w:szCs w:val="22"/>
          <w:lang w:eastAsia="ru-RU"/>
        </w:rPr>
      </w:pPr>
    </w:p>
    <w:p w14:paraId="53E5365C" w14:textId="77777777" w:rsidR="00000435" w:rsidRPr="00D33E32" w:rsidRDefault="00000435" w:rsidP="00791940">
      <w:pPr>
        <w:shd w:val="clear" w:color="auto" w:fill="FFFFFF" w:themeFill="background1"/>
        <w:tabs>
          <w:tab w:val="right" w:pos="426"/>
        </w:tabs>
        <w:spacing w:before="120" w:after="120"/>
        <w:rPr>
          <w:b/>
          <w:noProof w:val="0"/>
          <w:lang w:eastAsia="ru-RU"/>
        </w:rPr>
      </w:pPr>
    </w:p>
    <w:p w14:paraId="1B6356C5" w14:textId="018EB575" w:rsidR="00262591" w:rsidRPr="00D33E32" w:rsidRDefault="00BE3AD9"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 xml:space="preserve">         P</w:t>
      </w:r>
      <w:r w:rsidR="00E87573" w:rsidRPr="00D33E32">
        <w:rPr>
          <w:b/>
          <w:noProof w:val="0"/>
          <w:lang w:eastAsia="ru-RU"/>
        </w:rPr>
        <w:t>reședintele grupului de lucru</w:t>
      </w:r>
      <w:r w:rsidR="00262591" w:rsidRPr="00D33E32">
        <w:rPr>
          <w:b/>
          <w:noProof w:val="0"/>
          <w:lang w:eastAsia="ru-RU"/>
        </w:rPr>
        <w:t xml:space="preserve">:  </w:t>
      </w:r>
      <w:r w:rsidR="00262591" w:rsidRPr="00D33E32">
        <w:rPr>
          <w:b/>
          <w:noProof w:val="0"/>
          <w:shd w:val="clear" w:color="auto" w:fill="FFFFFF" w:themeFill="background1"/>
          <w:lang w:eastAsia="ru-RU"/>
        </w:rPr>
        <w:t xml:space="preserve">______________________________  </w:t>
      </w:r>
      <w:r w:rsidR="00EB2A23" w:rsidRPr="00D33E32">
        <w:rPr>
          <w:b/>
          <w:noProof w:val="0"/>
          <w:shd w:val="clear" w:color="auto" w:fill="FFFFFF" w:themeFill="background1"/>
          <w:lang w:eastAsia="ru-RU"/>
        </w:rPr>
        <w:t xml:space="preserve"> </w:t>
      </w:r>
      <w:r>
        <w:rPr>
          <w:b/>
          <w:noProof w:val="0"/>
          <w:shd w:val="clear" w:color="auto" w:fill="FFFFFF" w:themeFill="background1"/>
          <w:lang w:eastAsia="ru-RU"/>
        </w:rPr>
        <w:t>Miroslav ȘENDREA</w:t>
      </w:r>
    </w:p>
    <w:p w14:paraId="1B25E934" w14:textId="77777777" w:rsidR="000B719E" w:rsidRDefault="00B614D6">
      <w:r w:rsidRPr="00D33E32">
        <w:t xml:space="preserve">                                                                                                                                                    </w:t>
      </w:r>
      <w:r w:rsidR="00BE3AD9">
        <w:t xml:space="preserve">         </w:t>
      </w:r>
    </w:p>
    <w:p w14:paraId="23B0004D" w14:textId="77777777" w:rsidR="000B719E" w:rsidRDefault="000B719E"/>
    <w:p w14:paraId="320855E0" w14:textId="77777777" w:rsidR="000B719E" w:rsidRDefault="000B719E"/>
    <w:p w14:paraId="4D0473E5" w14:textId="04D34C4B" w:rsidR="00635D3A" w:rsidRPr="00D33E32" w:rsidRDefault="000B719E">
      <w:r>
        <w:t xml:space="preserve">                                                                                                                                                             </w:t>
      </w:r>
      <w:r w:rsidR="00B614D6" w:rsidRPr="00D33E32">
        <w:t>L.Ș.</w:t>
      </w:r>
    </w:p>
    <w:p w14:paraId="5A38A9F1" w14:textId="77777777" w:rsidR="00E17CCC" w:rsidRPr="00D33E32" w:rsidRDefault="00E17CCC"/>
    <w:p w14:paraId="022D6160" w14:textId="77777777" w:rsidR="00E17CCC" w:rsidRPr="00D33E32" w:rsidRDefault="00E17CCC"/>
    <w:p w14:paraId="0F174E00" w14:textId="4098942C" w:rsidR="00E17CCC" w:rsidRPr="00D33E32" w:rsidRDefault="00E17CCC"/>
    <w:sectPr w:rsidR="00E17CCC" w:rsidRPr="00D33E32" w:rsidSect="00880B3D">
      <w:pgSz w:w="12240" w:h="15840" w:code="1"/>
      <w:pgMar w:top="568"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D371A"/>
    <w:multiLevelType w:val="hybridMultilevel"/>
    <w:tmpl w:val="23E20996"/>
    <w:lvl w:ilvl="0" w:tplc="72D856D8">
      <w:numFmt w:val="bullet"/>
      <w:lvlText w:val="-"/>
      <w:lvlJc w:val="left"/>
      <w:pPr>
        <w:ind w:left="4585" w:hanging="360"/>
      </w:pPr>
      <w:rPr>
        <w:rFonts w:ascii="Times New Roman" w:eastAsiaTheme="minorHAnsi" w:hAnsi="Times New Roman" w:cs="Times New Roman" w:hint="default"/>
      </w:rPr>
    </w:lvl>
    <w:lvl w:ilvl="1" w:tplc="04190003" w:tentative="1">
      <w:start w:val="1"/>
      <w:numFmt w:val="bullet"/>
      <w:lvlText w:val="o"/>
      <w:lvlJc w:val="left"/>
      <w:pPr>
        <w:ind w:left="5305" w:hanging="360"/>
      </w:pPr>
      <w:rPr>
        <w:rFonts w:ascii="Courier New" w:hAnsi="Courier New" w:cs="Courier New" w:hint="default"/>
      </w:rPr>
    </w:lvl>
    <w:lvl w:ilvl="2" w:tplc="04190005" w:tentative="1">
      <w:start w:val="1"/>
      <w:numFmt w:val="bullet"/>
      <w:lvlText w:val=""/>
      <w:lvlJc w:val="left"/>
      <w:pPr>
        <w:ind w:left="6025" w:hanging="360"/>
      </w:pPr>
      <w:rPr>
        <w:rFonts w:ascii="Wingdings" w:hAnsi="Wingdings" w:hint="default"/>
      </w:rPr>
    </w:lvl>
    <w:lvl w:ilvl="3" w:tplc="04190001" w:tentative="1">
      <w:start w:val="1"/>
      <w:numFmt w:val="bullet"/>
      <w:lvlText w:val=""/>
      <w:lvlJc w:val="left"/>
      <w:pPr>
        <w:ind w:left="6745" w:hanging="360"/>
      </w:pPr>
      <w:rPr>
        <w:rFonts w:ascii="Symbol" w:hAnsi="Symbol" w:hint="default"/>
      </w:rPr>
    </w:lvl>
    <w:lvl w:ilvl="4" w:tplc="04190003" w:tentative="1">
      <w:start w:val="1"/>
      <w:numFmt w:val="bullet"/>
      <w:lvlText w:val="o"/>
      <w:lvlJc w:val="left"/>
      <w:pPr>
        <w:ind w:left="7465" w:hanging="360"/>
      </w:pPr>
      <w:rPr>
        <w:rFonts w:ascii="Courier New" w:hAnsi="Courier New" w:cs="Courier New" w:hint="default"/>
      </w:rPr>
    </w:lvl>
    <w:lvl w:ilvl="5" w:tplc="04190005" w:tentative="1">
      <w:start w:val="1"/>
      <w:numFmt w:val="bullet"/>
      <w:lvlText w:val=""/>
      <w:lvlJc w:val="left"/>
      <w:pPr>
        <w:ind w:left="8185" w:hanging="360"/>
      </w:pPr>
      <w:rPr>
        <w:rFonts w:ascii="Wingdings" w:hAnsi="Wingdings" w:hint="default"/>
      </w:rPr>
    </w:lvl>
    <w:lvl w:ilvl="6" w:tplc="04190001" w:tentative="1">
      <w:start w:val="1"/>
      <w:numFmt w:val="bullet"/>
      <w:lvlText w:val=""/>
      <w:lvlJc w:val="left"/>
      <w:pPr>
        <w:ind w:left="8905" w:hanging="360"/>
      </w:pPr>
      <w:rPr>
        <w:rFonts w:ascii="Symbol" w:hAnsi="Symbol" w:hint="default"/>
      </w:rPr>
    </w:lvl>
    <w:lvl w:ilvl="7" w:tplc="04190003" w:tentative="1">
      <w:start w:val="1"/>
      <w:numFmt w:val="bullet"/>
      <w:lvlText w:val="o"/>
      <w:lvlJc w:val="left"/>
      <w:pPr>
        <w:ind w:left="9625" w:hanging="360"/>
      </w:pPr>
      <w:rPr>
        <w:rFonts w:ascii="Courier New" w:hAnsi="Courier New" w:cs="Courier New" w:hint="default"/>
      </w:rPr>
    </w:lvl>
    <w:lvl w:ilvl="8" w:tplc="04190005" w:tentative="1">
      <w:start w:val="1"/>
      <w:numFmt w:val="bullet"/>
      <w:lvlText w:val=""/>
      <w:lvlJc w:val="left"/>
      <w:pPr>
        <w:ind w:left="10345" w:hanging="360"/>
      </w:pPr>
      <w:rPr>
        <w:rFonts w:ascii="Wingdings" w:hAnsi="Wingdings" w:hint="default"/>
      </w:rPr>
    </w:lvl>
  </w:abstractNum>
  <w:abstractNum w:abstractNumId="1" w15:restartNumberingAfterBreak="0">
    <w:nsid w:val="15B9026D"/>
    <w:multiLevelType w:val="hybridMultilevel"/>
    <w:tmpl w:val="7B9A22EE"/>
    <w:lvl w:ilvl="0" w:tplc="72D856D8">
      <w:numFmt w:val="bullet"/>
      <w:lvlText w:val="-"/>
      <w:lvlJc w:val="left"/>
      <w:pPr>
        <w:ind w:left="899" w:hanging="360"/>
      </w:pPr>
      <w:rPr>
        <w:rFonts w:ascii="Times New Roman" w:eastAsiaTheme="minorHAnsi" w:hAnsi="Times New Roman" w:cs="Times New Roman" w:hint="default"/>
      </w:rPr>
    </w:lvl>
    <w:lvl w:ilvl="1" w:tplc="04190003" w:tentative="1">
      <w:start w:val="1"/>
      <w:numFmt w:val="bullet"/>
      <w:lvlText w:val="o"/>
      <w:lvlJc w:val="left"/>
      <w:pPr>
        <w:ind w:left="1619" w:hanging="360"/>
      </w:pPr>
      <w:rPr>
        <w:rFonts w:ascii="Courier New" w:hAnsi="Courier New" w:cs="Courier New" w:hint="default"/>
      </w:rPr>
    </w:lvl>
    <w:lvl w:ilvl="2" w:tplc="04190005" w:tentative="1">
      <w:start w:val="1"/>
      <w:numFmt w:val="bullet"/>
      <w:lvlText w:val=""/>
      <w:lvlJc w:val="left"/>
      <w:pPr>
        <w:ind w:left="2339" w:hanging="360"/>
      </w:pPr>
      <w:rPr>
        <w:rFonts w:ascii="Wingdings" w:hAnsi="Wingdings" w:hint="default"/>
      </w:rPr>
    </w:lvl>
    <w:lvl w:ilvl="3" w:tplc="04190001" w:tentative="1">
      <w:start w:val="1"/>
      <w:numFmt w:val="bullet"/>
      <w:lvlText w:val=""/>
      <w:lvlJc w:val="left"/>
      <w:pPr>
        <w:ind w:left="3059" w:hanging="360"/>
      </w:pPr>
      <w:rPr>
        <w:rFonts w:ascii="Symbol" w:hAnsi="Symbol" w:hint="default"/>
      </w:rPr>
    </w:lvl>
    <w:lvl w:ilvl="4" w:tplc="04190003" w:tentative="1">
      <w:start w:val="1"/>
      <w:numFmt w:val="bullet"/>
      <w:lvlText w:val="o"/>
      <w:lvlJc w:val="left"/>
      <w:pPr>
        <w:ind w:left="3779" w:hanging="360"/>
      </w:pPr>
      <w:rPr>
        <w:rFonts w:ascii="Courier New" w:hAnsi="Courier New" w:cs="Courier New" w:hint="default"/>
      </w:rPr>
    </w:lvl>
    <w:lvl w:ilvl="5" w:tplc="04190005" w:tentative="1">
      <w:start w:val="1"/>
      <w:numFmt w:val="bullet"/>
      <w:lvlText w:val=""/>
      <w:lvlJc w:val="left"/>
      <w:pPr>
        <w:ind w:left="4499" w:hanging="360"/>
      </w:pPr>
      <w:rPr>
        <w:rFonts w:ascii="Wingdings" w:hAnsi="Wingdings" w:hint="default"/>
      </w:rPr>
    </w:lvl>
    <w:lvl w:ilvl="6" w:tplc="04190001" w:tentative="1">
      <w:start w:val="1"/>
      <w:numFmt w:val="bullet"/>
      <w:lvlText w:val=""/>
      <w:lvlJc w:val="left"/>
      <w:pPr>
        <w:ind w:left="5219" w:hanging="360"/>
      </w:pPr>
      <w:rPr>
        <w:rFonts w:ascii="Symbol" w:hAnsi="Symbol" w:hint="default"/>
      </w:rPr>
    </w:lvl>
    <w:lvl w:ilvl="7" w:tplc="04190003" w:tentative="1">
      <w:start w:val="1"/>
      <w:numFmt w:val="bullet"/>
      <w:lvlText w:val="o"/>
      <w:lvlJc w:val="left"/>
      <w:pPr>
        <w:ind w:left="5939" w:hanging="360"/>
      </w:pPr>
      <w:rPr>
        <w:rFonts w:ascii="Courier New" w:hAnsi="Courier New" w:cs="Courier New" w:hint="default"/>
      </w:rPr>
    </w:lvl>
    <w:lvl w:ilvl="8" w:tplc="04190005" w:tentative="1">
      <w:start w:val="1"/>
      <w:numFmt w:val="bullet"/>
      <w:lvlText w:val=""/>
      <w:lvlJc w:val="left"/>
      <w:pPr>
        <w:ind w:left="6659" w:hanging="360"/>
      </w:pPr>
      <w:rPr>
        <w:rFonts w:ascii="Wingdings" w:hAnsi="Wingdings" w:hint="default"/>
      </w:rPr>
    </w:lvl>
  </w:abstractNum>
  <w:abstractNum w:abstractNumId="2" w15:restartNumberingAfterBreak="0">
    <w:nsid w:val="1FDB4FEB"/>
    <w:multiLevelType w:val="hybridMultilevel"/>
    <w:tmpl w:val="6D3C1522"/>
    <w:lvl w:ilvl="0" w:tplc="20B8786E">
      <w:numFmt w:val="bullet"/>
      <w:lvlText w:val="-"/>
      <w:lvlJc w:val="left"/>
      <w:pPr>
        <w:ind w:left="360" w:hanging="360"/>
      </w:pPr>
      <w:rPr>
        <w:rFonts w:ascii="Times New Roman" w:eastAsia="Times New Roman" w:hAnsi="Times New Roman" w:cs="Times New Roman" w:hint="default"/>
        <w:color w:val="auto"/>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3"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4777EC5"/>
    <w:multiLevelType w:val="hybridMultilevel"/>
    <w:tmpl w:val="FB50EA06"/>
    <w:lvl w:ilvl="0" w:tplc="65AE3976">
      <w:start w:val="20"/>
      <w:numFmt w:val="bullet"/>
      <w:lvlText w:val="-"/>
      <w:lvlJc w:val="left"/>
      <w:pPr>
        <w:ind w:left="720" w:hanging="360"/>
      </w:pPr>
      <w:rPr>
        <w:rFonts w:ascii="Times New Roman" w:eastAsiaTheme="minorHAnsi" w:hAnsi="Times New Roman" w:cs="Times New Roman" w:hint="default"/>
        <w:color w:val="auto"/>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7"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E3D6768"/>
    <w:multiLevelType w:val="hybridMultilevel"/>
    <w:tmpl w:val="DF3EF242"/>
    <w:lvl w:ilvl="0" w:tplc="7C8EDCC8">
      <w:start w:val="1"/>
      <w:numFmt w:val="decimal"/>
      <w:lvlText w:val="%1."/>
      <w:lvlJc w:val="left"/>
      <w:pPr>
        <w:ind w:left="644" w:hanging="360"/>
      </w:pPr>
      <w:rPr>
        <w:rFonts w:hint="default"/>
        <w:b/>
        <w:b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8815F9"/>
    <w:multiLevelType w:val="hybridMultilevel"/>
    <w:tmpl w:val="5B483D9A"/>
    <w:lvl w:ilvl="0" w:tplc="C46290E8">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10" w15:restartNumberingAfterBreak="0">
    <w:nsid w:val="485C4107"/>
    <w:multiLevelType w:val="hybridMultilevel"/>
    <w:tmpl w:val="ECA2BA1E"/>
    <w:lvl w:ilvl="0" w:tplc="645EC20C">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1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4A5E2EF3"/>
    <w:multiLevelType w:val="hybridMultilevel"/>
    <w:tmpl w:val="2ED89C56"/>
    <w:lvl w:ilvl="0" w:tplc="697C1BCE">
      <w:start w:val="360"/>
      <w:numFmt w:val="decimal"/>
      <w:lvlText w:val="%1"/>
      <w:lvlJc w:val="left"/>
      <w:pPr>
        <w:ind w:left="292" w:hanging="360"/>
      </w:pPr>
      <w:rPr>
        <w:rFonts w:hint="default"/>
      </w:rPr>
    </w:lvl>
    <w:lvl w:ilvl="1" w:tplc="04190019" w:tentative="1">
      <w:start w:val="1"/>
      <w:numFmt w:val="lowerLetter"/>
      <w:lvlText w:val="%2."/>
      <w:lvlJc w:val="left"/>
      <w:pPr>
        <w:ind w:left="1012" w:hanging="360"/>
      </w:pPr>
    </w:lvl>
    <w:lvl w:ilvl="2" w:tplc="0419001B" w:tentative="1">
      <w:start w:val="1"/>
      <w:numFmt w:val="lowerRoman"/>
      <w:lvlText w:val="%3."/>
      <w:lvlJc w:val="right"/>
      <w:pPr>
        <w:ind w:left="1732" w:hanging="180"/>
      </w:pPr>
    </w:lvl>
    <w:lvl w:ilvl="3" w:tplc="0419000F" w:tentative="1">
      <w:start w:val="1"/>
      <w:numFmt w:val="decimal"/>
      <w:lvlText w:val="%4."/>
      <w:lvlJc w:val="left"/>
      <w:pPr>
        <w:ind w:left="2452" w:hanging="360"/>
      </w:pPr>
    </w:lvl>
    <w:lvl w:ilvl="4" w:tplc="04190019" w:tentative="1">
      <w:start w:val="1"/>
      <w:numFmt w:val="lowerLetter"/>
      <w:lvlText w:val="%5."/>
      <w:lvlJc w:val="left"/>
      <w:pPr>
        <w:ind w:left="3172" w:hanging="360"/>
      </w:pPr>
    </w:lvl>
    <w:lvl w:ilvl="5" w:tplc="0419001B" w:tentative="1">
      <w:start w:val="1"/>
      <w:numFmt w:val="lowerRoman"/>
      <w:lvlText w:val="%6."/>
      <w:lvlJc w:val="right"/>
      <w:pPr>
        <w:ind w:left="3892" w:hanging="180"/>
      </w:pPr>
    </w:lvl>
    <w:lvl w:ilvl="6" w:tplc="0419000F" w:tentative="1">
      <w:start w:val="1"/>
      <w:numFmt w:val="decimal"/>
      <w:lvlText w:val="%7."/>
      <w:lvlJc w:val="left"/>
      <w:pPr>
        <w:ind w:left="4612" w:hanging="360"/>
      </w:pPr>
    </w:lvl>
    <w:lvl w:ilvl="7" w:tplc="04190019" w:tentative="1">
      <w:start w:val="1"/>
      <w:numFmt w:val="lowerLetter"/>
      <w:lvlText w:val="%8."/>
      <w:lvlJc w:val="left"/>
      <w:pPr>
        <w:ind w:left="5332" w:hanging="360"/>
      </w:pPr>
    </w:lvl>
    <w:lvl w:ilvl="8" w:tplc="0419001B" w:tentative="1">
      <w:start w:val="1"/>
      <w:numFmt w:val="lowerRoman"/>
      <w:lvlText w:val="%9."/>
      <w:lvlJc w:val="right"/>
      <w:pPr>
        <w:ind w:left="6052" w:hanging="180"/>
      </w:pPr>
    </w:lvl>
  </w:abstractNum>
  <w:abstractNum w:abstractNumId="14" w15:restartNumberingAfterBreak="0">
    <w:nsid w:val="5628742E"/>
    <w:multiLevelType w:val="hybridMultilevel"/>
    <w:tmpl w:val="545E21F6"/>
    <w:lvl w:ilvl="0" w:tplc="08180017">
      <w:start w:val="1"/>
      <w:numFmt w:val="lowerLetter"/>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57F4631B"/>
    <w:multiLevelType w:val="hybridMultilevel"/>
    <w:tmpl w:val="7D8CF93C"/>
    <w:lvl w:ilvl="0" w:tplc="4F78175A">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A004F80"/>
    <w:multiLevelType w:val="hybridMultilevel"/>
    <w:tmpl w:val="BCFA5E2A"/>
    <w:lvl w:ilvl="0" w:tplc="20B8786E">
      <w:numFmt w:val="bullet"/>
      <w:lvlText w:val="-"/>
      <w:lvlJc w:val="left"/>
      <w:pPr>
        <w:ind w:left="720" w:hanging="360"/>
      </w:pPr>
      <w:rPr>
        <w:rFonts w:ascii="Times New Roman" w:eastAsia="Times New Roman" w:hAnsi="Times New Roman" w:cs="Times New Roman"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0ED7146"/>
    <w:multiLevelType w:val="hybridMultilevel"/>
    <w:tmpl w:val="7B3416CA"/>
    <w:lvl w:ilvl="0" w:tplc="92684B52">
      <w:numFmt w:val="bullet"/>
      <w:lvlText w:val="-"/>
      <w:lvlJc w:val="left"/>
      <w:pPr>
        <w:ind w:left="720" w:hanging="360"/>
      </w:pPr>
      <w:rPr>
        <w:rFonts w:ascii="Times New Roman" w:eastAsia="Times New Roman" w:hAnsi="Times New Roman" w:cs="Times New Roman" w:hint="default"/>
        <w:color w:val="auto"/>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0"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7FAE0453"/>
    <w:multiLevelType w:val="hybridMultilevel"/>
    <w:tmpl w:val="EAA2D11E"/>
    <w:lvl w:ilvl="0" w:tplc="11D4491C">
      <w:start w:val="1"/>
      <w:numFmt w:val="bullet"/>
      <w:lvlText w:val="-"/>
      <w:lvlJc w:val="left"/>
      <w:pPr>
        <w:ind w:left="720" w:hanging="360"/>
      </w:pPr>
      <w:rPr>
        <w:rFonts w:ascii="Times New Roman" w:eastAsia="Times New Roman" w:hAnsi="Times New Roman" w:cs="Times New Roman" w:hint="default"/>
        <w:color w:val="auto"/>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245917477">
    <w:abstractNumId w:val="22"/>
  </w:num>
  <w:num w:numId="2" w16cid:durableId="1806393165">
    <w:abstractNumId w:val="8"/>
  </w:num>
  <w:num w:numId="3" w16cid:durableId="1268388047">
    <w:abstractNumId w:val="5"/>
  </w:num>
  <w:num w:numId="4" w16cid:durableId="538783934">
    <w:abstractNumId w:val="17"/>
  </w:num>
  <w:num w:numId="5" w16cid:durableId="949512006">
    <w:abstractNumId w:val="12"/>
  </w:num>
  <w:num w:numId="6" w16cid:durableId="579944998">
    <w:abstractNumId w:val="20"/>
  </w:num>
  <w:num w:numId="7" w16cid:durableId="1839616185">
    <w:abstractNumId w:val="21"/>
  </w:num>
  <w:num w:numId="8" w16cid:durableId="1415739306">
    <w:abstractNumId w:val="7"/>
  </w:num>
  <w:num w:numId="9" w16cid:durableId="539436341">
    <w:abstractNumId w:val="4"/>
  </w:num>
  <w:num w:numId="10" w16cid:durableId="974798417">
    <w:abstractNumId w:val="3"/>
  </w:num>
  <w:num w:numId="11" w16cid:durableId="483278806">
    <w:abstractNumId w:val="16"/>
  </w:num>
  <w:num w:numId="12" w16cid:durableId="592202231">
    <w:abstractNumId w:val="14"/>
  </w:num>
  <w:num w:numId="13" w16cid:durableId="1217033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61646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55791438">
    <w:abstractNumId w:val="2"/>
  </w:num>
  <w:num w:numId="16" w16cid:durableId="112215117">
    <w:abstractNumId w:val="9"/>
  </w:num>
  <w:num w:numId="17" w16cid:durableId="903217889">
    <w:abstractNumId w:val="19"/>
  </w:num>
  <w:num w:numId="18" w16cid:durableId="648821975">
    <w:abstractNumId w:val="11"/>
  </w:num>
  <w:num w:numId="19" w16cid:durableId="879322948">
    <w:abstractNumId w:val="15"/>
  </w:num>
  <w:num w:numId="20" w16cid:durableId="1336112644">
    <w:abstractNumId w:val="18"/>
  </w:num>
  <w:num w:numId="21" w16cid:durableId="340081719">
    <w:abstractNumId w:val="23"/>
  </w:num>
  <w:num w:numId="22" w16cid:durableId="1411001519">
    <w:abstractNumId w:val="13"/>
  </w:num>
  <w:num w:numId="23" w16cid:durableId="1566599515">
    <w:abstractNumId w:val="6"/>
  </w:num>
  <w:num w:numId="24" w16cid:durableId="2037345418">
    <w:abstractNumId w:val="10"/>
  </w:num>
  <w:num w:numId="25" w16cid:durableId="2091147646">
    <w:abstractNumId w:val="0"/>
  </w:num>
  <w:num w:numId="26" w16cid:durableId="13331423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11432"/>
    <w:rsid w:val="000135D1"/>
    <w:rsid w:val="00013B5D"/>
    <w:rsid w:val="00016CF5"/>
    <w:rsid w:val="00020208"/>
    <w:rsid w:val="00021248"/>
    <w:rsid w:val="0003014F"/>
    <w:rsid w:val="000318EB"/>
    <w:rsid w:val="000352C3"/>
    <w:rsid w:val="00046B9B"/>
    <w:rsid w:val="00046C5C"/>
    <w:rsid w:val="0005216D"/>
    <w:rsid w:val="00054455"/>
    <w:rsid w:val="00060456"/>
    <w:rsid w:val="000605E7"/>
    <w:rsid w:val="00062007"/>
    <w:rsid w:val="00066DC1"/>
    <w:rsid w:val="00067CA2"/>
    <w:rsid w:val="00070FFC"/>
    <w:rsid w:val="00082818"/>
    <w:rsid w:val="0008361C"/>
    <w:rsid w:val="00086DB1"/>
    <w:rsid w:val="00087272"/>
    <w:rsid w:val="00092414"/>
    <w:rsid w:val="000925F5"/>
    <w:rsid w:val="00093705"/>
    <w:rsid w:val="00096466"/>
    <w:rsid w:val="00096E8D"/>
    <w:rsid w:val="000A2523"/>
    <w:rsid w:val="000A37F8"/>
    <w:rsid w:val="000B5F52"/>
    <w:rsid w:val="000B719E"/>
    <w:rsid w:val="000C48AB"/>
    <w:rsid w:val="000C65C7"/>
    <w:rsid w:val="000D19F4"/>
    <w:rsid w:val="000D233F"/>
    <w:rsid w:val="000D3ECE"/>
    <w:rsid w:val="000D6EB0"/>
    <w:rsid w:val="000E1496"/>
    <w:rsid w:val="000E1847"/>
    <w:rsid w:val="000E2E21"/>
    <w:rsid w:val="000E2F06"/>
    <w:rsid w:val="000E5C9A"/>
    <w:rsid w:val="000E6F61"/>
    <w:rsid w:val="000F4252"/>
    <w:rsid w:val="000F54E8"/>
    <w:rsid w:val="000F7CB7"/>
    <w:rsid w:val="001036CB"/>
    <w:rsid w:val="0010463E"/>
    <w:rsid w:val="00114498"/>
    <w:rsid w:val="00114BF4"/>
    <w:rsid w:val="0012296C"/>
    <w:rsid w:val="00122CF2"/>
    <w:rsid w:val="001243F0"/>
    <w:rsid w:val="0013018B"/>
    <w:rsid w:val="001304D8"/>
    <w:rsid w:val="001322B5"/>
    <w:rsid w:val="00132D87"/>
    <w:rsid w:val="00135FA0"/>
    <w:rsid w:val="001413FE"/>
    <w:rsid w:val="0014369F"/>
    <w:rsid w:val="00143EC7"/>
    <w:rsid w:val="001443A8"/>
    <w:rsid w:val="00145B91"/>
    <w:rsid w:val="00150359"/>
    <w:rsid w:val="00150D79"/>
    <w:rsid w:val="001621D6"/>
    <w:rsid w:val="001631C6"/>
    <w:rsid w:val="001642CF"/>
    <w:rsid w:val="00164F69"/>
    <w:rsid w:val="0016642F"/>
    <w:rsid w:val="00170E28"/>
    <w:rsid w:val="00171B34"/>
    <w:rsid w:val="0017416C"/>
    <w:rsid w:val="00181524"/>
    <w:rsid w:val="00184DA4"/>
    <w:rsid w:val="00196835"/>
    <w:rsid w:val="001A2861"/>
    <w:rsid w:val="001A34C9"/>
    <w:rsid w:val="001A5CF2"/>
    <w:rsid w:val="001B05B5"/>
    <w:rsid w:val="001B60A8"/>
    <w:rsid w:val="001B673B"/>
    <w:rsid w:val="001B6BD7"/>
    <w:rsid w:val="001B6C3D"/>
    <w:rsid w:val="001B7623"/>
    <w:rsid w:val="001C0241"/>
    <w:rsid w:val="001C1DD4"/>
    <w:rsid w:val="001C20BB"/>
    <w:rsid w:val="001C4099"/>
    <w:rsid w:val="001C424A"/>
    <w:rsid w:val="001D3CE0"/>
    <w:rsid w:val="001D3FF1"/>
    <w:rsid w:val="001E118D"/>
    <w:rsid w:val="001E2837"/>
    <w:rsid w:val="001E2949"/>
    <w:rsid w:val="001E58DB"/>
    <w:rsid w:val="001E5EB9"/>
    <w:rsid w:val="001F12DE"/>
    <w:rsid w:val="001F548E"/>
    <w:rsid w:val="001F574B"/>
    <w:rsid w:val="001F740D"/>
    <w:rsid w:val="00201E0D"/>
    <w:rsid w:val="0021341C"/>
    <w:rsid w:val="00216A5B"/>
    <w:rsid w:val="0021791E"/>
    <w:rsid w:val="002235C7"/>
    <w:rsid w:val="00225AB9"/>
    <w:rsid w:val="00227024"/>
    <w:rsid w:val="00230515"/>
    <w:rsid w:val="00230E4B"/>
    <w:rsid w:val="00231E7E"/>
    <w:rsid w:val="002362CF"/>
    <w:rsid w:val="00240333"/>
    <w:rsid w:val="00243A77"/>
    <w:rsid w:val="00243B6D"/>
    <w:rsid w:val="002476DD"/>
    <w:rsid w:val="002530F5"/>
    <w:rsid w:val="00260369"/>
    <w:rsid w:val="00262591"/>
    <w:rsid w:val="00262EC3"/>
    <w:rsid w:val="00263BED"/>
    <w:rsid w:val="00264CA1"/>
    <w:rsid w:val="00266185"/>
    <w:rsid w:val="00266C57"/>
    <w:rsid w:val="002735DD"/>
    <w:rsid w:val="00273C80"/>
    <w:rsid w:val="00275215"/>
    <w:rsid w:val="00276136"/>
    <w:rsid w:val="00282EC4"/>
    <w:rsid w:val="00286177"/>
    <w:rsid w:val="002904B3"/>
    <w:rsid w:val="002939D2"/>
    <w:rsid w:val="002945FE"/>
    <w:rsid w:val="002971E0"/>
    <w:rsid w:val="002A5913"/>
    <w:rsid w:val="002A5991"/>
    <w:rsid w:val="002A7507"/>
    <w:rsid w:val="002B08FF"/>
    <w:rsid w:val="002C3A41"/>
    <w:rsid w:val="002C51B6"/>
    <w:rsid w:val="002C55FD"/>
    <w:rsid w:val="002C6CBC"/>
    <w:rsid w:val="002C7BB3"/>
    <w:rsid w:val="002D0A9F"/>
    <w:rsid w:val="002D1D68"/>
    <w:rsid w:val="002D4806"/>
    <w:rsid w:val="002E02BA"/>
    <w:rsid w:val="002E04E4"/>
    <w:rsid w:val="002E482E"/>
    <w:rsid w:val="002E698A"/>
    <w:rsid w:val="002F0FF3"/>
    <w:rsid w:val="002F12F3"/>
    <w:rsid w:val="002F40A9"/>
    <w:rsid w:val="002F5CD1"/>
    <w:rsid w:val="002F6462"/>
    <w:rsid w:val="002F6FB2"/>
    <w:rsid w:val="002F7363"/>
    <w:rsid w:val="003072A3"/>
    <w:rsid w:val="003146F2"/>
    <w:rsid w:val="003151D4"/>
    <w:rsid w:val="003154D1"/>
    <w:rsid w:val="003203F3"/>
    <w:rsid w:val="00323774"/>
    <w:rsid w:val="00323E25"/>
    <w:rsid w:val="0032459E"/>
    <w:rsid w:val="00324A9B"/>
    <w:rsid w:val="00327F48"/>
    <w:rsid w:val="00335FD9"/>
    <w:rsid w:val="00336331"/>
    <w:rsid w:val="003379C5"/>
    <w:rsid w:val="00342375"/>
    <w:rsid w:val="00342512"/>
    <w:rsid w:val="003443D0"/>
    <w:rsid w:val="00346E4F"/>
    <w:rsid w:val="0034756B"/>
    <w:rsid w:val="00347B98"/>
    <w:rsid w:val="00350161"/>
    <w:rsid w:val="00357948"/>
    <w:rsid w:val="0036058C"/>
    <w:rsid w:val="00360891"/>
    <w:rsid w:val="0036577D"/>
    <w:rsid w:val="003716FB"/>
    <w:rsid w:val="00380B31"/>
    <w:rsid w:val="003829DD"/>
    <w:rsid w:val="00391B77"/>
    <w:rsid w:val="00393C5C"/>
    <w:rsid w:val="0039790C"/>
    <w:rsid w:val="003A101C"/>
    <w:rsid w:val="003A506E"/>
    <w:rsid w:val="003A6700"/>
    <w:rsid w:val="003B1A9F"/>
    <w:rsid w:val="003B26D4"/>
    <w:rsid w:val="003B5F03"/>
    <w:rsid w:val="003B61CC"/>
    <w:rsid w:val="003C1D63"/>
    <w:rsid w:val="003C4DA5"/>
    <w:rsid w:val="003D0C34"/>
    <w:rsid w:val="003D142B"/>
    <w:rsid w:val="003D41F7"/>
    <w:rsid w:val="003E4D7A"/>
    <w:rsid w:val="003F0A52"/>
    <w:rsid w:val="003F1074"/>
    <w:rsid w:val="003F6CFA"/>
    <w:rsid w:val="004003AB"/>
    <w:rsid w:val="0041095F"/>
    <w:rsid w:val="004162DE"/>
    <w:rsid w:val="00416D78"/>
    <w:rsid w:val="00417524"/>
    <w:rsid w:val="004175D8"/>
    <w:rsid w:val="0042033A"/>
    <w:rsid w:val="00433C4A"/>
    <w:rsid w:val="00434ED2"/>
    <w:rsid w:val="00443FB0"/>
    <w:rsid w:val="0044789C"/>
    <w:rsid w:val="00450BB1"/>
    <w:rsid w:val="00450D8D"/>
    <w:rsid w:val="00451230"/>
    <w:rsid w:val="00453DFB"/>
    <w:rsid w:val="00456314"/>
    <w:rsid w:val="00457886"/>
    <w:rsid w:val="00460BA9"/>
    <w:rsid w:val="00461541"/>
    <w:rsid w:val="004678F4"/>
    <w:rsid w:val="00470B5B"/>
    <w:rsid w:val="00472155"/>
    <w:rsid w:val="00472EA9"/>
    <w:rsid w:val="00474FC7"/>
    <w:rsid w:val="0048160E"/>
    <w:rsid w:val="00482B96"/>
    <w:rsid w:val="004845E5"/>
    <w:rsid w:val="00484857"/>
    <w:rsid w:val="0048524C"/>
    <w:rsid w:val="00485AEA"/>
    <w:rsid w:val="00491150"/>
    <w:rsid w:val="00491580"/>
    <w:rsid w:val="00493356"/>
    <w:rsid w:val="004A1B4C"/>
    <w:rsid w:val="004A2F58"/>
    <w:rsid w:val="004A43A7"/>
    <w:rsid w:val="004A5A2F"/>
    <w:rsid w:val="004A5EBC"/>
    <w:rsid w:val="004A61D0"/>
    <w:rsid w:val="004A714F"/>
    <w:rsid w:val="004B42E2"/>
    <w:rsid w:val="004B634E"/>
    <w:rsid w:val="004C0D62"/>
    <w:rsid w:val="004C24E4"/>
    <w:rsid w:val="004C2BF8"/>
    <w:rsid w:val="004C3E00"/>
    <w:rsid w:val="004C3FAB"/>
    <w:rsid w:val="004D0BC7"/>
    <w:rsid w:val="004D4C1F"/>
    <w:rsid w:val="004D5567"/>
    <w:rsid w:val="004E4C02"/>
    <w:rsid w:val="004E5C01"/>
    <w:rsid w:val="004E5D5C"/>
    <w:rsid w:val="004E5E0B"/>
    <w:rsid w:val="004E6093"/>
    <w:rsid w:val="004E7FBD"/>
    <w:rsid w:val="004F0508"/>
    <w:rsid w:val="004F1999"/>
    <w:rsid w:val="004F6C2C"/>
    <w:rsid w:val="005014F9"/>
    <w:rsid w:val="005066AB"/>
    <w:rsid w:val="005103A9"/>
    <w:rsid w:val="00511B37"/>
    <w:rsid w:val="00513B7C"/>
    <w:rsid w:val="00514F08"/>
    <w:rsid w:val="0051600B"/>
    <w:rsid w:val="005160CB"/>
    <w:rsid w:val="005208ED"/>
    <w:rsid w:val="0052438E"/>
    <w:rsid w:val="005251C4"/>
    <w:rsid w:val="00530A99"/>
    <w:rsid w:val="00532D3D"/>
    <w:rsid w:val="005343C9"/>
    <w:rsid w:val="0053702D"/>
    <w:rsid w:val="0054651B"/>
    <w:rsid w:val="0054717E"/>
    <w:rsid w:val="00552EC6"/>
    <w:rsid w:val="00553F19"/>
    <w:rsid w:val="00554AD3"/>
    <w:rsid w:val="00561888"/>
    <w:rsid w:val="005735F2"/>
    <w:rsid w:val="00573B5E"/>
    <w:rsid w:val="00581FB9"/>
    <w:rsid w:val="00584138"/>
    <w:rsid w:val="00587A68"/>
    <w:rsid w:val="0059215D"/>
    <w:rsid w:val="00593DC8"/>
    <w:rsid w:val="005973FA"/>
    <w:rsid w:val="005979E2"/>
    <w:rsid w:val="005A3668"/>
    <w:rsid w:val="005A6BC6"/>
    <w:rsid w:val="005A77CC"/>
    <w:rsid w:val="005B0A1B"/>
    <w:rsid w:val="005B153D"/>
    <w:rsid w:val="005B2052"/>
    <w:rsid w:val="005B34D7"/>
    <w:rsid w:val="005B6441"/>
    <w:rsid w:val="005B6EA0"/>
    <w:rsid w:val="005B7B45"/>
    <w:rsid w:val="005C03F8"/>
    <w:rsid w:val="005C18DD"/>
    <w:rsid w:val="005C28CC"/>
    <w:rsid w:val="005D1854"/>
    <w:rsid w:val="005D670D"/>
    <w:rsid w:val="005D7328"/>
    <w:rsid w:val="005E059A"/>
    <w:rsid w:val="005E0C38"/>
    <w:rsid w:val="005E3D7F"/>
    <w:rsid w:val="005E4DB5"/>
    <w:rsid w:val="005E6B1B"/>
    <w:rsid w:val="005F0613"/>
    <w:rsid w:val="005F3728"/>
    <w:rsid w:val="005F42A1"/>
    <w:rsid w:val="005F431B"/>
    <w:rsid w:val="005F55FB"/>
    <w:rsid w:val="005F6CC4"/>
    <w:rsid w:val="005F7861"/>
    <w:rsid w:val="006007A6"/>
    <w:rsid w:val="00602033"/>
    <w:rsid w:val="00611391"/>
    <w:rsid w:val="00611BE2"/>
    <w:rsid w:val="00611DE5"/>
    <w:rsid w:val="006121ED"/>
    <w:rsid w:val="00614693"/>
    <w:rsid w:val="00620158"/>
    <w:rsid w:val="0062086C"/>
    <w:rsid w:val="00626AE6"/>
    <w:rsid w:val="00630F29"/>
    <w:rsid w:val="00635D3A"/>
    <w:rsid w:val="00636DD0"/>
    <w:rsid w:val="006374E5"/>
    <w:rsid w:val="00637B74"/>
    <w:rsid w:val="0064607F"/>
    <w:rsid w:val="00650A38"/>
    <w:rsid w:val="006533D0"/>
    <w:rsid w:val="00654B3B"/>
    <w:rsid w:val="00654B89"/>
    <w:rsid w:val="00655E88"/>
    <w:rsid w:val="00663170"/>
    <w:rsid w:val="00664C86"/>
    <w:rsid w:val="00665DA5"/>
    <w:rsid w:val="00671877"/>
    <w:rsid w:val="006720B7"/>
    <w:rsid w:val="0067388A"/>
    <w:rsid w:val="00673924"/>
    <w:rsid w:val="0067411C"/>
    <w:rsid w:val="00676F31"/>
    <w:rsid w:val="0068110F"/>
    <w:rsid w:val="00682EEF"/>
    <w:rsid w:val="0068348A"/>
    <w:rsid w:val="00685259"/>
    <w:rsid w:val="00686845"/>
    <w:rsid w:val="00690AA3"/>
    <w:rsid w:val="00692F6C"/>
    <w:rsid w:val="00693A56"/>
    <w:rsid w:val="006A3DC2"/>
    <w:rsid w:val="006A3ECF"/>
    <w:rsid w:val="006B043B"/>
    <w:rsid w:val="006B1BC2"/>
    <w:rsid w:val="006B6A9B"/>
    <w:rsid w:val="006C2215"/>
    <w:rsid w:val="006C34D4"/>
    <w:rsid w:val="006C6B77"/>
    <w:rsid w:val="006D1DD4"/>
    <w:rsid w:val="006D62B1"/>
    <w:rsid w:val="006F46E8"/>
    <w:rsid w:val="00700110"/>
    <w:rsid w:val="00702EFA"/>
    <w:rsid w:val="00705B4C"/>
    <w:rsid w:val="00706B55"/>
    <w:rsid w:val="00712C6C"/>
    <w:rsid w:val="00716103"/>
    <w:rsid w:val="00716469"/>
    <w:rsid w:val="00721AB2"/>
    <w:rsid w:val="00721ADA"/>
    <w:rsid w:val="00722CCD"/>
    <w:rsid w:val="0072389D"/>
    <w:rsid w:val="00724BA5"/>
    <w:rsid w:val="00724D05"/>
    <w:rsid w:val="00725F48"/>
    <w:rsid w:val="007277ED"/>
    <w:rsid w:val="00741CE7"/>
    <w:rsid w:val="00741FEE"/>
    <w:rsid w:val="00746EF7"/>
    <w:rsid w:val="0075271D"/>
    <w:rsid w:val="007529CE"/>
    <w:rsid w:val="00754632"/>
    <w:rsid w:val="00760E47"/>
    <w:rsid w:val="007618CC"/>
    <w:rsid w:val="007632C8"/>
    <w:rsid w:val="00764A08"/>
    <w:rsid w:val="00766B52"/>
    <w:rsid w:val="007674EE"/>
    <w:rsid w:val="00770C48"/>
    <w:rsid w:val="00773207"/>
    <w:rsid w:val="007762F8"/>
    <w:rsid w:val="00776518"/>
    <w:rsid w:val="0078136C"/>
    <w:rsid w:val="0078300A"/>
    <w:rsid w:val="00785E18"/>
    <w:rsid w:val="00790899"/>
    <w:rsid w:val="00791940"/>
    <w:rsid w:val="00791957"/>
    <w:rsid w:val="007954C0"/>
    <w:rsid w:val="0079657F"/>
    <w:rsid w:val="007A1010"/>
    <w:rsid w:val="007A41EA"/>
    <w:rsid w:val="007B1620"/>
    <w:rsid w:val="007B16B1"/>
    <w:rsid w:val="007B4B44"/>
    <w:rsid w:val="007C2B8B"/>
    <w:rsid w:val="007C2D89"/>
    <w:rsid w:val="007C4663"/>
    <w:rsid w:val="007C583B"/>
    <w:rsid w:val="007C78F6"/>
    <w:rsid w:val="007D3FC7"/>
    <w:rsid w:val="007E25F2"/>
    <w:rsid w:val="007F087C"/>
    <w:rsid w:val="007F0890"/>
    <w:rsid w:val="007F0BA8"/>
    <w:rsid w:val="007F1BF0"/>
    <w:rsid w:val="007F44EA"/>
    <w:rsid w:val="007F57DA"/>
    <w:rsid w:val="00800AF9"/>
    <w:rsid w:val="008030A6"/>
    <w:rsid w:val="00803AE2"/>
    <w:rsid w:val="0080478E"/>
    <w:rsid w:val="00804F41"/>
    <w:rsid w:val="00806EE6"/>
    <w:rsid w:val="00810A08"/>
    <w:rsid w:val="008126E1"/>
    <w:rsid w:val="0081314E"/>
    <w:rsid w:val="00813860"/>
    <w:rsid w:val="00814175"/>
    <w:rsid w:val="008149DA"/>
    <w:rsid w:val="00814A8B"/>
    <w:rsid w:val="008150D7"/>
    <w:rsid w:val="00817CC6"/>
    <w:rsid w:val="008217B7"/>
    <w:rsid w:val="0082223B"/>
    <w:rsid w:val="00827E6B"/>
    <w:rsid w:val="00832E56"/>
    <w:rsid w:val="0083548A"/>
    <w:rsid w:val="008357D2"/>
    <w:rsid w:val="0084423B"/>
    <w:rsid w:val="00845D83"/>
    <w:rsid w:val="00846655"/>
    <w:rsid w:val="00846F1E"/>
    <w:rsid w:val="00847434"/>
    <w:rsid w:val="008545CB"/>
    <w:rsid w:val="00856CD7"/>
    <w:rsid w:val="0086023D"/>
    <w:rsid w:val="008634DF"/>
    <w:rsid w:val="00866C48"/>
    <w:rsid w:val="0087591A"/>
    <w:rsid w:val="00875BE8"/>
    <w:rsid w:val="00875F80"/>
    <w:rsid w:val="00877237"/>
    <w:rsid w:val="00880B3D"/>
    <w:rsid w:val="00891D66"/>
    <w:rsid w:val="00892223"/>
    <w:rsid w:val="00892CB2"/>
    <w:rsid w:val="0089397C"/>
    <w:rsid w:val="008948D8"/>
    <w:rsid w:val="00897485"/>
    <w:rsid w:val="008A18B3"/>
    <w:rsid w:val="008A1D50"/>
    <w:rsid w:val="008A33FE"/>
    <w:rsid w:val="008A436D"/>
    <w:rsid w:val="008A508D"/>
    <w:rsid w:val="008B117C"/>
    <w:rsid w:val="008B21A5"/>
    <w:rsid w:val="008B4C5E"/>
    <w:rsid w:val="008B542C"/>
    <w:rsid w:val="008B6850"/>
    <w:rsid w:val="008C2113"/>
    <w:rsid w:val="008C2EF5"/>
    <w:rsid w:val="008C304A"/>
    <w:rsid w:val="008D2939"/>
    <w:rsid w:val="008D34D0"/>
    <w:rsid w:val="008D4B05"/>
    <w:rsid w:val="008F2B63"/>
    <w:rsid w:val="008F61AD"/>
    <w:rsid w:val="008F7753"/>
    <w:rsid w:val="009050E7"/>
    <w:rsid w:val="0090749D"/>
    <w:rsid w:val="00911070"/>
    <w:rsid w:val="00921C1C"/>
    <w:rsid w:val="00927AC8"/>
    <w:rsid w:val="00933FA5"/>
    <w:rsid w:val="00935A47"/>
    <w:rsid w:val="00935BB4"/>
    <w:rsid w:val="00936287"/>
    <w:rsid w:val="00936EBC"/>
    <w:rsid w:val="00942BD3"/>
    <w:rsid w:val="009431F0"/>
    <w:rsid w:val="00943398"/>
    <w:rsid w:val="009454EF"/>
    <w:rsid w:val="00946BFE"/>
    <w:rsid w:val="00950E58"/>
    <w:rsid w:val="0095134E"/>
    <w:rsid w:val="009527B6"/>
    <w:rsid w:val="0096088E"/>
    <w:rsid w:val="00961393"/>
    <w:rsid w:val="0096258C"/>
    <w:rsid w:val="00970909"/>
    <w:rsid w:val="00972A72"/>
    <w:rsid w:val="00973187"/>
    <w:rsid w:val="0097524E"/>
    <w:rsid w:val="009818DC"/>
    <w:rsid w:val="00983412"/>
    <w:rsid w:val="0098613D"/>
    <w:rsid w:val="00991AF0"/>
    <w:rsid w:val="00993AF6"/>
    <w:rsid w:val="00994484"/>
    <w:rsid w:val="0099614E"/>
    <w:rsid w:val="009A2826"/>
    <w:rsid w:val="009A29D3"/>
    <w:rsid w:val="009A349C"/>
    <w:rsid w:val="009A7AF0"/>
    <w:rsid w:val="009C0484"/>
    <w:rsid w:val="009C0748"/>
    <w:rsid w:val="009C2809"/>
    <w:rsid w:val="009C4AF3"/>
    <w:rsid w:val="009C5955"/>
    <w:rsid w:val="009C5975"/>
    <w:rsid w:val="009C6F0A"/>
    <w:rsid w:val="009C7F15"/>
    <w:rsid w:val="009D42FC"/>
    <w:rsid w:val="009D6702"/>
    <w:rsid w:val="009D7311"/>
    <w:rsid w:val="009E438A"/>
    <w:rsid w:val="009E5307"/>
    <w:rsid w:val="009F28D7"/>
    <w:rsid w:val="009F2FBE"/>
    <w:rsid w:val="009F3B2B"/>
    <w:rsid w:val="00A02A83"/>
    <w:rsid w:val="00A05976"/>
    <w:rsid w:val="00A05AF2"/>
    <w:rsid w:val="00A05EAA"/>
    <w:rsid w:val="00A07DED"/>
    <w:rsid w:val="00A15F01"/>
    <w:rsid w:val="00A16009"/>
    <w:rsid w:val="00A211D9"/>
    <w:rsid w:val="00A274A1"/>
    <w:rsid w:val="00A30C86"/>
    <w:rsid w:val="00A32238"/>
    <w:rsid w:val="00A34F80"/>
    <w:rsid w:val="00A40C72"/>
    <w:rsid w:val="00A41A60"/>
    <w:rsid w:val="00A42546"/>
    <w:rsid w:val="00A4425F"/>
    <w:rsid w:val="00A476B7"/>
    <w:rsid w:val="00A5351C"/>
    <w:rsid w:val="00A56CA4"/>
    <w:rsid w:val="00A60CEA"/>
    <w:rsid w:val="00A61657"/>
    <w:rsid w:val="00A618AD"/>
    <w:rsid w:val="00A61F73"/>
    <w:rsid w:val="00A64F43"/>
    <w:rsid w:val="00A65005"/>
    <w:rsid w:val="00A6651F"/>
    <w:rsid w:val="00A67305"/>
    <w:rsid w:val="00A71DA3"/>
    <w:rsid w:val="00A737D8"/>
    <w:rsid w:val="00A74AEC"/>
    <w:rsid w:val="00A7545F"/>
    <w:rsid w:val="00A811EB"/>
    <w:rsid w:val="00A820AF"/>
    <w:rsid w:val="00A847EB"/>
    <w:rsid w:val="00A87FEA"/>
    <w:rsid w:val="00A90D1E"/>
    <w:rsid w:val="00A916B6"/>
    <w:rsid w:val="00A92419"/>
    <w:rsid w:val="00A957FC"/>
    <w:rsid w:val="00AA3F73"/>
    <w:rsid w:val="00AA4610"/>
    <w:rsid w:val="00AA65A0"/>
    <w:rsid w:val="00AB38BE"/>
    <w:rsid w:val="00AC018E"/>
    <w:rsid w:val="00AC096B"/>
    <w:rsid w:val="00AC338E"/>
    <w:rsid w:val="00AC398D"/>
    <w:rsid w:val="00AD0027"/>
    <w:rsid w:val="00AD6EEA"/>
    <w:rsid w:val="00AD77F1"/>
    <w:rsid w:val="00AE0144"/>
    <w:rsid w:val="00AE4525"/>
    <w:rsid w:val="00AF0407"/>
    <w:rsid w:val="00AF5B66"/>
    <w:rsid w:val="00AF6DC6"/>
    <w:rsid w:val="00AF78EC"/>
    <w:rsid w:val="00AF7E82"/>
    <w:rsid w:val="00B00657"/>
    <w:rsid w:val="00B0135A"/>
    <w:rsid w:val="00B01E1C"/>
    <w:rsid w:val="00B0359B"/>
    <w:rsid w:val="00B07298"/>
    <w:rsid w:val="00B128D3"/>
    <w:rsid w:val="00B14057"/>
    <w:rsid w:val="00B14066"/>
    <w:rsid w:val="00B16DA0"/>
    <w:rsid w:val="00B17E09"/>
    <w:rsid w:val="00B2357C"/>
    <w:rsid w:val="00B25EC2"/>
    <w:rsid w:val="00B30183"/>
    <w:rsid w:val="00B31A48"/>
    <w:rsid w:val="00B37F94"/>
    <w:rsid w:val="00B5048D"/>
    <w:rsid w:val="00B514F0"/>
    <w:rsid w:val="00B52A60"/>
    <w:rsid w:val="00B53B6A"/>
    <w:rsid w:val="00B55C46"/>
    <w:rsid w:val="00B614D6"/>
    <w:rsid w:val="00B624F7"/>
    <w:rsid w:val="00B62D26"/>
    <w:rsid w:val="00B644DF"/>
    <w:rsid w:val="00B65618"/>
    <w:rsid w:val="00B67A0F"/>
    <w:rsid w:val="00B72032"/>
    <w:rsid w:val="00B7226E"/>
    <w:rsid w:val="00B72C69"/>
    <w:rsid w:val="00B807AA"/>
    <w:rsid w:val="00B80E99"/>
    <w:rsid w:val="00B8343B"/>
    <w:rsid w:val="00B8401F"/>
    <w:rsid w:val="00B84DB7"/>
    <w:rsid w:val="00B859E4"/>
    <w:rsid w:val="00B863AC"/>
    <w:rsid w:val="00B86D23"/>
    <w:rsid w:val="00B87AB6"/>
    <w:rsid w:val="00B93ACE"/>
    <w:rsid w:val="00BA0027"/>
    <w:rsid w:val="00BA4D92"/>
    <w:rsid w:val="00BB004F"/>
    <w:rsid w:val="00BB0ECC"/>
    <w:rsid w:val="00BC3960"/>
    <w:rsid w:val="00BC463D"/>
    <w:rsid w:val="00BD039C"/>
    <w:rsid w:val="00BD4545"/>
    <w:rsid w:val="00BD4B33"/>
    <w:rsid w:val="00BD5AC1"/>
    <w:rsid w:val="00BE3AD9"/>
    <w:rsid w:val="00BE49F7"/>
    <w:rsid w:val="00BF4C31"/>
    <w:rsid w:val="00BF4E60"/>
    <w:rsid w:val="00BF62D6"/>
    <w:rsid w:val="00C01CD9"/>
    <w:rsid w:val="00C03B0D"/>
    <w:rsid w:val="00C07B62"/>
    <w:rsid w:val="00C10DC6"/>
    <w:rsid w:val="00C118BC"/>
    <w:rsid w:val="00C16281"/>
    <w:rsid w:val="00C16619"/>
    <w:rsid w:val="00C16B3F"/>
    <w:rsid w:val="00C17974"/>
    <w:rsid w:val="00C2237B"/>
    <w:rsid w:val="00C22D40"/>
    <w:rsid w:val="00C235BB"/>
    <w:rsid w:val="00C2417D"/>
    <w:rsid w:val="00C27B17"/>
    <w:rsid w:val="00C3249D"/>
    <w:rsid w:val="00C378F6"/>
    <w:rsid w:val="00C40E98"/>
    <w:rsid w:val="00C42A3C"/>
    <w:rsid w:val="00C47758"/>
    <w:rsid w:val="00C50940"/>
    <w:rsid w:val="00C50AA8"/>
    <w:rsid w:val="00C52A94"/>
    <w:rsid w:val="00C52E16"/>
    <w:rsid w:val="00C55591"/>
    <w:rsid w:val="00C56D1B"/>
    <w:rsid w:val="00C64C85"/>
    <w:rsid w:val="00C65A9C"/>
    <w:rsid w:val="00C67608"/>
    <w:rsid w:val="00C716C2"/>
    <w:rsid w:val="00C73895"/>
    <w:rsid w:val="00C7459C"/>
    <w:rsid w:val="00C77D34"/>
    <w:rsid w:val="00C80B02"/>
    <w:rsid w:val="00C80F45"/>
    <w:rsid w:val="00C84EC8"/>
    <w:rsid w:val="00C869B5"/>
    <w:rsid w:val="00C873F9"/>
    <w:rsid w:val="00C94336"/>
    <w:rsid w:val="00C97383"/>
    <w:rsid w:val="00CA4407"/>
    <w:rsid w:val="00CA5B0C"/>
    <w:rsid w:val="00CA5E1C"/>
    <w:rsid w:val="00CA642E"/>
    <w:rsid w:val="00CB00DE"/>
    <w:rsid w:val="00CB5D0A"/>
    <w:rsid w:val="00CC4245"/>
    <w:rsid w:val="00CC5E0B"/>
    <w:rsid w:val="00CC69CF"/>
    <w:rsid w:val="00CC7E26"/>
    <w:rsid w:val="00CD1718"/>
    <w:rsid w:val="00CD3B57"/>
    <w:rsid w:val="00CD44D5"/>
    <w:rsid w:val="00CD4FE3"/>
    <w:rsid w:val="00CE29C0"/>
    <w:rsid w:val="00CE2B49"/>
    <w:rsid w:val="00CE458F"/>
    <w:rsid w:val="00CF1554"/>
    <w:rsid w:val="00CF1D67"/>
    <w:rsid w:val="00CF27E8"/>
    <w:rsid w:val="00CF4823"/>
    <w:rsid w:val="00D004BA"/>
    <w:rsid w:val="00D05CA8"/>
    <w:rsid w:val="00D116A3"/>
    <w:rsid w:val="00D12A41"/>
    <w:rsid w:val="00D13DD7"/>
    <w:rsid w:val="00D15FFE"/>
    <w:rsid w:val="00D26D19"/>
    <w:rsid w:val="00D3043B"/>
    <w:rsid w:val="00D31273"/>
    <w:rsid w:val="00D33E32"/>
    <w:rsid w:val="00D34490"/>
    <w:rsid w:val="00D4253D"/>
    <w:rsid w:val="00D42CE7"/>
    <w:rsid w:val="00D44A73"/>
    <w:rsid w:val="00D516F9"/>
    <w:rsid w:val="00D60E01"/>
    <w:rsid w:val="00D624E5"/>
    <w:rsid w:val="00D63BD2"/>
    <w:rsid w:val="00D671B2"/>
    <w:rsid w:val="00D70544"/>
    <w:rsid w:val="00D71190"/>
    <w:rsid w:val="00D75A74"/>
    <w:rsid w:val="00D76C2F"/>
    <w:rsid w:val="00D7797C"/>
    <w:rsid w:val="00D83861"/>
    <w:rsid w:val="00D83BE0"/>
    <w:rsid w:val="00D86499"/>
    <w:rsid w:val="00D908F4"/>
    <w:rsid w:val="00D90CC2"/>
    <w:rsid w:val="00D92A52"/>
    <w:rsid w:val="00D95607"/>
    <w:rsid w:val="00D95627"/>
    <w:rsid w:val="00DB3BA8"/>
    <w:rsid w:val="00DB6AA1"/>
    <w:rsid w:val="00DB7EC3"/>
    <w:rsid w:val="00DC07AC"/>
    <w:rsid w:val="00DC2766"/>
    <w:rsid w:val="00DC2C96"/>
    <w:rsid w:val="00DC5D5C"/>
    <w:rsid w:val="00DD0F08"/>
    <w:rsid w:val="00DD34B2"/>
    <w:rsid w:val="00DD3613"/>
    <w:rsid w:val="00DD38FD"/>
    <w:rsid w:val="00DE185B"/>
    <w:rsid w:val="00DE4B6D"/>
    <w:rsid w:val="00DF0651"/>
    <w:rsid w:val="00DF1151"/>
    <w:rsid w:val="00DF13A6"/>
    <w:rsid w:val="00DF51C4"/>
    <w:rsid w:val="00DF7549"/>
    <w:rsid w:val="00E03D39"/>
    <w:rsid w:val="00E078FA"/>
    <w:rsid w:val="00E101FF"/>
    <w:rsid w:val="00E1108A"/>
    <w:rsid w:val="00E13AFC"/>
    <w:rsid w:val="00E16692"/>
    <w:rsid w:val="00E17CCC"/>
    <w:rsid w:val="00E17DF0"/>
    <w:rsid w:val="00E23299"/>
    <w:rsid w:val="00E25374"/>
    <w:rsid w:val="00E253BB"/>
    <w:rsid w:val="00E33A83"/>
    <w:rsid w:val="00E36049"/>
    <w:rsid w:val="00E3611A"/>
    <w:rsid w:val="00E372CF"/>
    <w:rsid w:val="00E40178"/>
    <w:rsid w:val="00E418FB"/>
    <w:rsid w:val="00E4237C"/>
    <w:rsid w:val="00E42E5B"/>
    <w:rsid w:val="00E437AB"/>
    <w:rsid w:val="00E452F2"/>
    <w:rsid w:val="00E47D2A"/>
    <w:rsid w:val="00E57A36"/>
    <w:rsid w:val="00E60DF8"/>
    <w:rsid w:val="00E63322"/>
    <w:rsid w:val="00E64ABA"/>
    <w:rsid w:val="00E66C10"/>
    <w:rsid w:val="00E67140"/>
    <w:rsid w:val="00E70BAE"/>
    <w:rsid w:val="00E7641C"/>
    <w:rsid w:val="00E8143B"/>
    <w:rsid w:val="00E82244"/>
    <w:rsid w:val="00E82412"/>
    <w:rsid w:val="00E82D98"/>
    <w:rsid w:val="00E835A8"/>
    <w:rsid w:val="00E86EB7"/>
    <w:rsid w:val="00E87573"/>
    <w:rsid w:val="00E9265A"/>
    <w:rsid w:val="00E92667"/>
    <w:rsid w:val="00E92B67"/>
    <w:rsid w:val="00EA1709"/>
    <w:rsid w:val="00EA20DC"/>
    <w:rsid w:val="00EA2ECB"/>
    <w:rsid w:val="00EA4A85"/>
    <w:rsid w:val="00EA60CE"/>
    <w:rsid w:val="00EB037D"/>
    <w:rsid w:val="00EB073C"/>
    <w:rsid w:val="00EB2A23"/>
    <w:rsid w:val="00EB2F58"/>
    <w:rsid w:val="00EB3696"/>
    <w:rsid w:val="00EC2946"/>
    <w:rsid w:val="00EC45B5"/>
    <w:rsid w:val="00EC663A"/>
    <w:rsid w:val="00EC74ED"/>
    <w:rsid w:val="00ED4018"/>
    <w:rsid w:val="00ED5E9E"/>
    <w:rsid w:val="00ED72BF"/>
    <w:rsid w:val="00EE1928"/>
    <w:rsid w:val="00EE2F1F"/>
    <w:rsid w:val="00EE31B1"/>
    <w:rsid w:val="00EE3C44"/>
    <w:rsid w:val="00EF216E"/>
    <w:rsid w:val="00EF4F0B"/>
    <w:rsid w:val="00EF4F0D"/>
    <w:rsid w:val="00EF5678"/>
    <w:rsid w:val="00F0159E"/>
    <w:rsid w:val="00F02567"/>
    <w:rsid w:val="00F0329D"/>
    <w:rsid w:val="00F055E5"/>
    <w:rsid w:val="00F07DC0"/>
    <w:rsid w:val="00F1037F"/>
    <w:rsid w:val="00F10BB1"/>
    <w:rsid w:val="00F11A4C"/>
    <w:rsid w:val="00F11E0E"/>
    <w:rsid w:val="00F126F3"/>
    <w:rsid w:val="00F136B1"/>
    <w:rsid w:val="00F13C15"/>
    <w:rsid w:val="00F15EA9"/>
    <w:rsid w:val="00F2138A"/>
    <w:rsid w:val="00F21F27"/>
    <w:rsid w:val="00F246C5"/>
    <w:rsid w:val="00F253E4"/>
    <w:rsid w:val="00F30AB8"/>
    <w:rsid w:val="00F323E3"/>
    <w:rsid w:val="00F32B7D"/>
    <w:rsid w:val="00F32D75"/>
    <w:rsid w:val="00F36178"/>
    <w:rsid w:val="00F4180B"/>
    <w:rsid w:val="00F41CC0"/>
    <w:rsid w:val="00F4651C"/>
    <w:rsid w:val="00F53CBE"/>
    <w:rsid w:val="00F545B1"/>
    <w:rsid w:val="00F6178D"/>
    <w:rsid w:val="00F64C34"/>
    <w:rsid w:val="00F66252"/>
    <w:rsid w:val="00F6627E"/>
    <w:rsid w:val="00F75F2C"/>
    <w:rsid w:val="00F76D06"/>
    <w:rsid w:val="00F77A8E"/>
    <w:rsid w:val="00F8299E"/>
    <w:rsid w:val="00F9061A"/>
    <w:rsid w:val="00F91CB8"/>
    <w:rsid w:val="00F92495"/>
    <w:rsid w:val="00F9444C"/>
    <w:rsid w:val="00FA0877"/>
    <w:rsid w:val="00FA0AC1"/>
    <w:rsid w:val="00FA0F1D"/>
    <w:rsid w:val="00FA57B8"/>
    <w:rsid w:val="00FA5FC3"/>
    <w:rsid w:val="00FB0320"/>
    <w:rsid w:val="00FB0821"/>
    <w:rsid w:val="00FB2BB1"/>
    <w:rsid w:val="00FB2E30"/>
    <w:rsid w:val="00FB2F3E"/>
    <w:rsid w:val="00FB4D5E"/>
    <w:rsid w:val="00FC20E3"/>
    <w:rsid w:val="00FC28AA"/>
    <w:rsid w:val="00FC5F75"/>
    <w:rsid w:val="00FC71F3"/>
    <w:rsid w:val="00FD1C8F"/>
    <w:rsid w:val="00FD2853"/>
    <w:rsid w:val="00FD479F"/>
    <w:rsid w:val="00FD56D1"/>
    <w:rsid w:val="00FE0D1A"/>
    <w:rsid w:val="00FE1C77"/>
    <w:rsid w:val="00FE2447"/>
    <w:rsid w:val="00FE502D"/>
    <w:rsid w:val="00FF7A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FFE4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uiPriority w:val="9"/>
    <w:semiHidden/>
    <w:unhideWhenUsed/>
    <w:qFormat/>
    <w:rsid w:val="0061469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qFormat/>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1">
    <w:name w:val="Fără spațiere1"/>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character" w:customStyle="1" w:styleId="1">
    <w:name w:val="Неразрешенное упоминание1"/>
    <w:basedOn w:val="a1"/>
    <w:uiPriority w:val="99"/>
    <w:semiHidden/>
    <w:unhideWhenUsed/>
    <w:rsid w:val="00994484"/>
    <w:rPr>
      <w:color w:val="605E5C"/>
      <w:shd w:val="clear" w:color="auto" w:fill="E1DFDD"/>
    </w:rPr>
  </w:style>
  <w:style w:type="paragraph" w:styleId="ab">
    <w:name w:val="No Spacing"/>
    <w:qFormat/>
    <w:rsid w:val="00891D66"/>
    <w:pPr>
      <w:spacing w:after="0" w:line="240" w:lineRule="auto"/>
    </w:pPr>
  </w:style>
  <w:style w:type="character" w:styleId="ac">
    <w:name w:val="FollowedHyperlink"/>
    <w:basedOn w:val="a1"/>
    <w:uiPriority w:val="99"/>
    <w:semiHidden/>
    <w:unhideWhenUsed/>
    <w:rsid w:val="00225AB9"/>
    <w:rPr>
      <w:color w:val="954F72" w:themeColor="followedHyperlink"/>
      <w:u w:val="single"/>
    </w:rPr>
  </w:style>
  <w:style w:type="paragraph" w:styleId="2">
    <w:name w:val="toc 2"/>
    <w:basedOn w:val="a0"/>
    <w:next w:val="a0"/>
    <w:autoRedefine/>
    <w:semiHidden/>
    <w:rsid w:val="00273C80"/>
    <w:pPr>
      <w:tabs>
        <w:tab w:val="left" w:pos="480"/>
        <w:tab w:val="right" w:leader="underscore" w:pos="9072"/>
      </w:tabs>
      <w:spacing w:before="120"/>
    </w:pPr>
    <w:rPr>
      <w:b/>
      <w:bCs/>
      <w:sz w:val="22"/>
      <w:szCs w:val="22"/>
      <w:u w:val="single"/>
      <w:lang w:val="en-US" w:eastAsia="ru-RU"/>
    </w:rPr>
  </w:style>
  <w:style w:type="paragraph" w:styleId="31">
    <w:name w:val="Body Text 3"/>
    <w:basedOn w:val="a0"/>
    <w:link w:val="32"/>
    <w:rsid w:val="00273C80"/>
    <w:rPr>
      <w:rFonts w:ascii="Arial Narrow" w:hAnsi="Arial Narrow"/>
      <w:b/>
      <w:noProof w:val="0"/>
      <w:szCs w:val="20"/>
      <w:lang w:eastAsia="ru-RU"/>
    </w:rPr>
  </w:style>
  <w:style w:type="character" w:customStyle="1" w:styleId="32">
    <w:name w:val="Основной текст 3 Знак"/>
    <w:basedOn w:val="a1"/>
    <w:link w:val="31"/>
    <w:rsid w:val="00273C80"/>
    <w:rPr>
      <w:rFonts w:ascii="Arial Narrow" w:eastAsia="Times New Roman" w:hAnsi="Arial Narrow" w:cs="Times New Roman"/>
      <w:b/>
      <w:sz w:val="24"/>
      <w:szCs w:val="20"/>
      <w:lang w:eastAsia="ru-RU"/>
    </w:rPr>
  </w:style>
  <w:style w:type="paragraph" w:styleId="ad">
    <w:name w:val="Normal (Web)"/>
    <w:basedOn w:val="a0"/>
    <w:uiPriority w:val="99"/>
    <w:semiHidden/>
    <w:unhideWhenUsed/>
    <w:rsid w:val="00286177"/>
    <w:pPr>
      <w:spacing w:before="100" w:beforeAutospacing="1" w:after="100" w:afterAutospacing="1"/>
    </w:pPr>
    <w:rPr>
      <w:noProof w:val="0"/>
      <w:lang w:val="ro-MD" w:eastAsia="ro-MD"/>
    </w:rPr>
  </w:style>
  <w:style w:type="character" w:customStyle="1" w:styleId="40">
    <w:name w:val="Заголовок 4 Знак"/>
    <w:basedOn w:val="a1"/>
    <w:link w:val="4"/>
    <w:uiPriority w:val="9"/>
    <w:semiHidden/>
    <w:rsid w:val="00614693"/>
    <w:rPr>
      <w:rFonts w:asciiTheme="majorHAnsi" w:eastAsiaTheme="majorEastAsia" w:hAnsiTheme="majorHAnsi" w:cstheme="majorBidi"/>
      <w:i/>
      <w:iCs/>
      <w:noProof/>
      <w:color w:val="2F5496"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495131">
      <w:bodyDiv w:val="1"/>
      <w:marLeft w:val="0"/>
      <w:marRight w:val="0"/>
      <w:marTop w:val="0"/>
      <w:marBottom w:val="0"/>
      <w:divBdr>
        <w:top w:val="none" w:sz="0" w:space="0" w:color="auto"/>
        <w:left w:val="none" w:sz="0" w:space="0" w:color="auto"/>
        <w:bottom w:val="none" w:sz="0" w:space="0" w:color="auto"/>
        <w:right w:val="none" w:sz="0" w:space="0" w:color="auto"/>
      </w:divBdr>
    </w:div>
    <w:div w:id="650408336">
      <w:bodyDiv w:val="1"/>
      <w:marLeft w:val="0"/>
      <w:marRight w:val="0"/>
      <w:marTop w:val="0"/>
      <w:marBottom w:val="0"/>
      <w:divBdr>
        <w:top w:val="none" w:sz="0" w:space="0" w:color="auto"/>
        <w:left w:val="none" w:sz="0" w:space="0" w:color="auto"/>
        <w:bottom w:val="none" w:sz="0" w:space="0" w:color="auto"/>
        <w:right w:val="none" w:sz="0" w:space="0" w:color="auto"/>
      </w:divBdr>
    </w:div>
    <w:div w:id="841890493">
      <w:bodyDiv w:val="1"/>
      <w:marLeft w:val="0"/>
      <w:marRight w:val="0"/>
      <w:marTop w:val="0"/>
      <w:marBottom w:val="0"/>
      <w:divBdr>
        <w:top w:val="none" w:sz="0" w:space="0" w:color="auto"/>
        <w:left w:val="none" w:sz="0" w:space="0" w:color="auto"/>
        <w:bottom w:val="none" w:sz="0" w:space="0" w:color="auto"/>
        <w:right w:val="none" w:sz="0" w:space="0" w:color="auto"/>
      </w:divBdr>
    </w:div>
    <w:div w:id="1203518132">
      <w:bodyDiv w:val="1"/>
      <w:marLeft w:val="0"/>
      <w:marRight w:val="0"/>
      <w:marTop w:val="0"/>
      <w:marBottom w:val="0"/>
      <w:divBdr>
        <w:top w:val="none" w:sz="0" w:space="0" w:color="auto"/>
        <w:left w:val="none" w:sz="0" w:space="0" w:color="auto"/>
        <w:bottom w:val="none" w:sz="0" w:space="0" w:color="auto"/>
        <w:right w:val="none" w:sz="0" w:space="0" w:color="auto"/>
      </w:divBdr>
    </w:div>
    <w:div w:id="181564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tiana.gutium@anp.gov.md" TargetMode="External"/><Relationship Id="rId3" Type="http://schemas.openxmlformats.org/officeDocument/2006/relationships/styles" Target="styles.xml"/><Relationship Id="rId7" Type="http://schemas.openxmlformats.org/officeDocument/2006/relationships/hyperlink" Target="mailto:anp@anp.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google.com/drive/folders/%201yrW99JsNGpAvU6ojsaaygW4mn1hN58uO"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ender.gov.md/ro/ba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E7D37-41D4-43E3-8F9A-AB1C0F736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1588</TotalTime>
  <Pages>1</Pages>
  <Words>2422</Words>
  <Characters>13809</Characters>
  <Application>Microsoft Office Word</Application>
  <DocSecurity>0</DocSecurity>
  <Lines>115</Lines>
  <Paragraphs>32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tatiana gutium</cp:lastModifiedBy>
  <cp:revision>1516</cp:revision>
  <cp:lastPrinted>2025-11-03T14:20:00Z</cp:lastPrinted>
  <dcterms:created xsi:type="dcterms:W3CDTF">2023-12-11T06:38:00Z</dcterms:created>
  <dcterms:modified xsi:type="dcterms:W3CDTF">2025-11-03T14:21:00Z</dcterms:modified>
</cp:coreProperties>
</file>