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41DE2353" w:rsidR="00AB4C54" w:rsidRDefault="00AB4C54" w:rsidP="00CE03AE">
            <w:pPr>
              <w:ind w:left="1883" w:hanging="1883"/>
              <w:jc w:val="both"/>
              <w:rPr>
                <w:i/>
              </w:rPr>
            </w:pPr>
            <w:r w:rsidRPr="00E91463">
              <w:rPr>
                <w:i/>
              </w:rPr>
              <w:t>Obiectul achiziției</w:t>
            </w:r>
            <w:r>
              <w:rPr>
                <w:i/>
              </w:rPr>
              <w:t>:</w:t>
            </w:r>
            <w:r w:rsidRPr="00E91463">
              <w:rPr>
                <w:i/>
              </w:rPr>
              <w:t xml:space="preserve"> </w:t>
            </w:r>
            <w:r w:rsidR="00A2604D" w:rsidRPr="00A2604D">
              <w:rPr>
                <w:b/>
                <w:i/>
                <w:iCs/>
                <w:color w:val="4472C4" w:themeColor="accent5"/>
                <w:u w:val="single"/>
              </w:rPr>
              <w:t>Produse lactate (lot anulat chefir) sem.II 2026, repetat</w:t>
            </w:r>
            <w:r w:rsidR="00821DEB">
              <w:rPr>
                <w:b/>
                <w:i/>
                <w:iCs/>
                <w:color w:val="4472C4" w:themeColor="accent5"/>
                <w:u w:val="single"/>
              </w:rPr>
              <w:t xml:space="preserve"> 2</w:t>
            </w:r>
          </w:p>
          <w:p w14:paraId="203A4D98" w14:textId="77777777" w:rsidR="00CE03AE" w:rsidRDefault="00CE03AE" w:rsidP="00CE03AE">
            <w:pPr>
              <w:ind w:left="1883" w:hanging="1883"/>
              <w:jc w:val="both"/>
              <w:rPr>
                <w:i/>
              </w:rPr>
            </w:pPr>
          </w:p>
          <w:p w14:paraId="77BF7172" w14:textId="77777777" w:rsidR="00AB4C54" w:rsidRPr="00E91463" w:rsidRDefault="00AB4C54" w:rsidP="004033E8">
            <w:pPr>
              <w:jc w:val="both"/>
              <w:rPr>
                <w:i/>
              </w:rPr>
            </w:pPr>
            <w:r w:rsidRPr="00E91463">
              <w:rPr>
                <w:i/>
              </w:rPr>
              <w:t xml:space="preserve">Cod CPV: </w:t>
            </w:r>
            <w:r w:rsidR="00B25649">
              <w:rPr>
                <w:i/>
              </w:rPr>
              <w:t>15500000</w:t>
            </w:r>
            <w:r w:rsidR="00281285">
              <w:rPr>
                <w:i/>
              </w:rPr>
              <w:t>-3</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5FFCF739" w:rsidR="00AB4C54" w:rsidRPr="00E91463" w:rsidRDefault="00AB4C54" w:rsidP="004033E8">
            <w:pPr>
              <w:jc w:val="both"/>
              <w:rPr>
                <w:iCs/>
              </w:rPr>
            </w:pPr>
            <w:r w:rsidRPr="00E91463">
              <w:rPr>
                <w:iCs/>
              </w:rPr>
              <w:t>a.</w:t>
            </w:r>
            <w:r w:rsidRPr="00E91463">
              <w:rPr>
                <w:iCs/>
              </w:rPr>
              <w:tab/>
              <w:t xml:space="preserve">Achiziţionarea </w:t>
            </w:r>
            <w:r w:rsidR="00821DEB" w:rsidRPr="00A2604D">
              <w:rPr>
                <w:b/>
                <w:i/>
                <w:iCs/>
                <w:color w:val="4472C4" w:themeColor="accent5"/>
                <w:u w:val="single"/>
              </w:rPr>
              <w:t>Produse lactate (lot anulat chefir) sem.II 2026, repetat</w:t>
            </w:r>
            <w:r w:rsidR="00821DEB">
              <w:rPr>
                <w:b/>
                <w:i/>
                <w:iCs/>
                <w:color w:val="4472C4" w:themeColor="accent5"/>
                <w:u w:val="single"/>
              </w:rPr>
              <w:t xml:space="preserve"> 2</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5788A5B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01.0</w:t>
            </w:r>
            <w:r w:rsidR="007B75A5">
              <w:rPr>
                <w:b/>
                <w:i/>
                <w:color w:val="2F5496" w:themeColor="accent5" w:themeShade="BF"/>
                <w:u w:val="single"/>
                <w:lang w:val="en-US"/>
              </w:rPr>
              <w:t>7</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00B25649" w:rsidRPr="00B25649">
              <w:rPr>
                <w:b/>
                <w:i/>
                <w:color w:val="2F5496" w:themeColor="accent5" w:themeShade="BF"/>
                <w:u w:val="single"/>
                <w:lang w:val="en-US"/>
              </w:rPr>
              <w:t>-</w:t>
            </w:r>
            <w:r w:rsidR="007B75A5">
              <w:rPr>
                <w:b/>
                <w:i/>
                <w:color w:val="2F5496" w:themeColor="accent5" w:themeShade="BF"/>
                <w:u w:val="single"/>
                <w:lang w:val="en-US"/>
              </w:rPr>
              <w:t>31</w:t>
            </w:r>
            <w:r w:rsidR="00B25649" w:rsidRPr="00B25649">
              <w:rPr>
                <w:b/>
                <w:i/>
                <w:color w:val="2F5496" w:themeColor="accent5" w:themeShade="BF"/>
                <w:u w:val="single"/>
                <w:lang w:val="en-US"/>
              </w:rPr>
              <w:t>.</w:t>
            </w:r>
            <w:r w:rsidR="007B75A5">
              <w:rPr>
                <w:b/>
                <w:i/>
                <w:color w:val="2F5496" w:themeColor="accent5" w:themeShade="BF"/>
                <w:u w:val="single"/>
                <w:lang w:val="en-US"/>
              </w:rPr>
              <w:t>12</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A944AAE"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866AD9">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06A52A1D" w:rsidR="00AB4C54" w:rsidRDefault="00AB4C54" w:rsidP="004033E8">
            <w:pPr>
              <w:jc w:val="both"/>
              <w:rPr>
                <w:iCs/>
              </w:rPr>
            </w:pPr>
          </w:p>
          <w:p w14:paraId="094D5D4D" w14:textId="77777777" w:rsidR="00821DEB" w:rsidRPr="00E91463" w:rsidRDefault="00821DEB" w:rsidP="004033E8">
            <w:pPr>
              <w:jc w:val="both"/>
              <w:rPr>
                <w:iCs/>
              </w:rPr>
            </w:pPr>
            <w:bookmarkStart w:id="0" w:name="_GoBack"/>
            <w:bookmarkEnd w:id="0"/>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1AFEDDA8"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D016EE">
              <w:rPr>
                <w:b/>
                <w:iCs/>
                <w:color w:val="2F5496" w:themeColor="accent5" w:themeShade="BF"/>
              </w:rPr>
              <w:t>nu se cere</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51D64E33"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7B75A5">
              <w:rPr>
                <w:b/>
                <w:bCs/>
                <w:i/>
              </w:rPr>
              <w:t>7</w:t>
            </w:r>
            <w:r w:rsidR="00E66CAD" w:rsidRPr="00E66CAD">
              <w:rPr>
                <w:b/>
                <w:bCs/>
                <w:i/>
              </w:rPr>
              <w:t>.202</w:t>
            </w:r>
            <w:r w:rsidR="00851E31">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0A64A19C"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45630A">
              <w:rPr>
                <w:b/>
                <w:i/>
                <w:iCs/>
                <w:color w:val="2F5496" w:themeColor="accent5" w:themeShade="BF"/>
              </w:rPr>
              <w:t>0</w:t>
            </w:r>
            <w:r w:rsidR="007B75A5">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7B75A5">
              <w:rPr>
                <w:b/>
                <w:i/>
                <w:iCs/>
                <w:color w:val="2F5496" w:themeColor="accent5" w:themeShade="BF"/>
              </w:rPr>
              <w:t>7</w:t>
            </w:r>
            <w:r w:rsidR="0045630A">
              <w:rPr>
                <w:b/>
                <w:i/>
                <w:iCs/>
                <w:color w:val="2F5496" w:themeColor="accent5" w:themeShade="BF"/>
              </w:rPr>
              <w:t xml:space="preserve">, iar livrarea bunurilor până la </w:t>
            </w:r>
            <w:r w:rsidR="007B75A5">
              <w:rPr>
                <w:b/>
                <w:i/>
                <w:iCs/>
                <w:color w:val="2F5496" w:themeColor="accent5" w:themeShade="BF"/>
              </w:rPr>
              <w:t>31</w:t>
            </w:r>
            <w:r w:rsidR="0045630A">
              <w:rPr>
                <w:b/>
                <w:i/>
                <w:iCs/>
                <w:color w:val="2F5496" w:themeColor="accent5" w:themeShade="BF"/>
              </w:rPr>
              <w:t>.</w:t>
            </w:r>
            <w:r w:rsidR="007B75A5">
              <w:rPr>
                <w:b/>
                <w:i/>
                <w:iCs/>
                <w:color w:val="2F5496" w:themeColor="accent5" w:themeShade="BF"/>
              </w:rPr>
              <w:t>12</w:t>
            </w:r>
            <w:r w:rsidR="0045630A">
              <w:rPr>
                <w:b/>
                <w:i/>
                <w:iCs/>
                <w:color w:val="2F5496" w:themeColor="accent5" w:themeShade="BF"/>
              </w:rPr>
              <w:t>.202</w:t>
            </w:r>
            <w:r w:rsidR="00851E31">
              <w:rPr>
                <w:b/>
                <w:i/>
                <w:iCs/>
                <w:color w:val="2F5496" w:themeColor="accent5" w:themeShade="BF"/>
              </w:rPr>
              <w:t>6</w:t>
            </w:r>
            <w:r w:rsidR="0045630A">
              <w:rPr>
                <w:b/>
                <w:i/>
                <w:iCs/>
                <w:color w:val="2F5496" w:themeColor="accent5" w:themeShade="BF"/>
              </w:rPr>
              <w:t>.</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1DB9F" w14:textId="77777777" w:rsidR="000760E6" w:rsidRDefault="000760E6" w:rsidP="00AB4C54">
      <w:r>
        <w:separator/>
      </w:r>
    </w:p>
  </w:endnote>
  <w:endnote w:type="continuationSeparator" w:id="0">
    <w:p w14:paraId="5CE8DB4D" w14:textId="77777777" w:rsidR="000760E6" w:rsidRDefault="000760E6"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A0224" w14:textId="77777777" w:rsidR="000760E6" w:rsidRDefault="000760E6" w:rsidP="00AB4C54">
      <w:r>
        <w:separator/>
      </w:r>
    </w:p>
  </w:footnote>
  <w:footnote w:type="continuationSeparator" w:id="0">
    <w:p w14:paraId="521F6027" w14:textId="77777777" w:rsidR="000760E6" w:rsidRDefault="000760E6"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760E6"/>
    <w:rsid w:val="000E7AC0"/>
    <w:rsid w:val="000F5C3E"/>
    <w:rsid w:val="001A11D4"/>
    <w:rsid w:val="00237C2E"/>
    <w:rsid w:val="00281285"/>
    <w:rsid w:val="00281A97"/>
    <w:rsid w:val="0033126E"/>
    <w:rsid w:val="00362D9E"/>
    <w:rsid w:val="00390185"/>
    <w:rsid w:val="003C59E0"/>
    <w:rsid w:val="004205C9"/>
    <w:rsid w:val="0045630A"/>
    <w:rsid w:val="00602991"/>
    <w:rsid w:val="006255F1"/>
    <w:rsid w:val="00683176"/>
    <w:rsid w:val="006975AE"/>
    <w:rsid w:val="007B75A5"/>
    <w:rsid w:val="00821DEB"/>
    <w:rsid w:val="00851E31"/>
    <w:rsid w:val="00866AD9"/>
    <w:rsid w:val="00944486"/>
    <w:rsid w:val="00952405"/>
    <w:rsid w:val="0096313A"/>
    <w:rsid w:val="00A2604D"/>
    <w:rsid w:val="00A27F38"/>
    <w:rsid w:val="00A53403"/>
    <w:rsid w:val="00A77F6B"/>
    <w:rsid w:val="00AB38AD"/>
    <w:rsid w:val="00AB4C54"/>
    <w:rsid w:val="00B25649"/>
    <w:rsid w:val="00C0428D"/>
    <w:rsid w:val="00C642A8"/>
    <w:rsid w:val="00CD568C"/>
    <w:rsid w:val="00CE03AE"/>
    <w:rsid w:val="00D016EE"/>
    <w:rsid w:val="00E32FB6"/>
    <w:rsid w:val="00E66CAD"/>
    <w:rsid w:val="00FA43AC"/>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2836</Words>
  <Characters>16166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29</cp:revision>
  <dcterms:created xsi:type="dcterms:W3CDTF">2021-11-08T12:09:00Z</dcterms:created>
  <dcterms:modified xsi:type="dcterms:W3CDTF">2026-06-23T05:29:00Z</dcterms:modified>
</cp:coreProperties>
</file>