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2357B3">
            <w:pPr>
              <w:spacing w:line="360" w:lineRule="auto"/>
              <w:jc w:val="both"/>
              <w:rPr>
                <w:sz w:val="32"/>
                <w:szCs w:val="32"/>
              </w:rPr>
            </w:pPr>
            <w:r w:rsidRPr="00C60D06">
              <w:rPr>
                <w:sz w:val="32"/>
                <w:szCs w:val="32"/>
              </w:rPr>
              <w:t>Obiectul achiziţiei:</w:t>
            </w:r>
            <w:r w:rsidR="00E92FB9">
              <w:rPr>
                <w:b/>
                <w:sz w:val="32"/>
                <w:szCs w:val="32"/>
              </w:rPr>
              <w:t xml:space="preserve"> </w:t>
            </w:r>
            <w:r w:rsidR="00E92FB9">
              <w:rPr>
                <w:sz w:val="32"/>
                <w:szCs w:val="32"/>
              </w:rPr>
              <w:t>_</w:t>
            </w:r>
            <w:r w:rsidR="005346A9">
              <w:rPr>
                <w:sz w:val="28"/>
                <w:szCs w:val="28"/>
                <w:u w:val="single"/>
              </w:rPr>
              <w:t>combustibil</w:t>
            </w:r>
            <w:r w:rsidR="00E92FB9">
              <w:rPr>
                <w:sz w:val="32"/>
                <w:szCs w:val="32"/>
              </w:rPr>
              <w:t>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5346A9">
              <w:rPr>
                <w:sz w:val="26"/>
                <w:szCs w:val="26"/>
                <w:u w:val="single"/>
              </w:rPr>
              <w:t>09100000-0</w:t>
            </w:r>
            <w:r w:rsidR="00E92FB9">
              <w:rPr>
                <w:sz w:val="32"/>
                <w:szCs w:val="32"/>
              </w:rPr>
              <w:t>_____________</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t>_</w:t>
            </w:r>
            <w:r w:rsidR="002357B3" w:rsidRPr="002357B3">
              <w:rPr>
                <w:sz w:val="32"/>
                <w:szCs w:val="32"/>
                <w:u w:val="single"/>
              </w:rPr>
              <w:t>Agenția Națională pentru Sănătate Publică</w:t>
            </w:r>
            <w:r w:rsidRPr="00C60D06">
              <w:rPr>
                <w:sz w:val="32"/>
                <w:szCs w:val="32"/>
              </w:rPr>
              <w:t>_</w:t>
            </w:r>
          </w:p>
          <w:p w:rsidR="00AE077C" w:rsidRPr="00C60D06" w:rsidRDefault="009168F5" w:rsidP="00AE077C">
            <w:pPr>
              <w:spacing w:line="360" w:lineRule="auto"/>
              <w:jc w:val="both"/>
              <w:rPr>
                <w:sz w:val="32"/>
                <w:szCs w:val="32"/>
              </w:rPr>
            </w:pPr>
            <w:r>
              <w:rPr>
                <w:sz w:val="32"/>
                <w:szCs w:val="32"/>
              </w:rPr>
              <w:t>Procedura achiziţiei:</w:t>
            </w:r>
            <w:r>
              <w:rPr>
                <w:sz w:val="32"/>
                <w:szCs w:val="32"/>
              </w:rPr>
              <w:tab/>
              <w:t xml:space="preserve">           </w:t>
            </w:r>
            <w:r w:rsidR="00AF33B9">
              <w:rPr>
                <w:sz w:val="32"/>
                <w:szCs w:val="32"/>
                <w:u w:val="single"/>
              </w:rPr>
              <w:t>Licitatie dechisa</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Titlu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0F3175">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0F3175">
            <w:pPr>
              <w:pStyle w:val="Titlu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0F3175">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0F3175">
            <w:pPr>
              <w:pStyle w:val="Titlu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0F3175">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0F3175">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0F3175">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0F3175">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0F3175">
            <w:pPr>
              <w:pStyle w:val="Titlu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0F3175">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0F3175">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0F3175">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0F3175">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0F3175">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0F3175">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0F3175">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0F3175">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0F3175">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0F3175">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0F3175">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0F3175">
            <w:pPr>
              <w:pStyle w:val="Listparagraf"/>
              <w:numPr>
                <w:ilvl w:val="0"/>
                <w:numId w:val="28"/>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f"/>
              <w:numPr>
                <w:ilvl w:val="0"/>
                <w:numId w:val="0"/>
              </w:numPr>
              <w:ind w:left="720"/>
            </w:pPr>
          </w:p>
          <w:p w:rsidR="00B41118" w:rsidRPr="00515F72"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0F3175">
            <w:pPr>
              <w:numPr>
                <w:ilvl w:val="0"/>
                <w:numId w:val="23"/>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0F3175">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0F3175">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0F3175">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0F3175">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0F3175">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0F3175">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0F3175">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0F3175">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0F3175">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F3175">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F3175">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0F3175">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0F3175">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0F3175">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0F3175">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0F3175">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0F3175">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0F3175">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0F3175">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0F3175">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0F3175">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00499" w:rsidRDefault="00B41118" w:rsidP="0066419F">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EA1F8A" w:rsidRPr="00EA1F8A" w:rsidRDefault="00EA1F8A" w:rsidP="0066419F">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tc>
      </w:tr>
      <w:tr w:rsidR="00B41118" w:rsidRPr="00C00499" w:rsidTr="00AE077C">
        <w:trPr>
          <w:trHeight w:val="283"/>
        </w:trPr>
        <w:tc>
          <w:tcPr>
            <w:tcW w:w="9747" w:type="dxa"/>
            <w:vAlign w:val="center"/>
          </w:tcPr>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lastRenderedPageBreak/>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w:t>
            </w:r>
            <w:r>
              <w:rPr>
                <w:lang w:val="en-GB"/>
              </w:rPr>
              <w:lastRenderedPageBreak/>
              <w:t xml:space="preserve">contractante în </w:t>
            </w:r>
            <w:r w:rsidR="00EA1F8A">
              <w:rPr>
                <w:lang w:val="en-GB"/>
              </w:rPr>
              <w:t>cel mult</w:t>
            </w:r>
            <w:r>
              <w:rPr>
                <w:lang w:val="en-GB"/>
              </w:rPr>
              <w:t xml:space="preserve"> trei zile de la data expedierii acesteia.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0F3175">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0F3175">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0F3175">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lastRenderedPageBreak/>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w:t>
            </w:r>
            <w:r w:rsidRPr="004E4C42">
              <w:lastRenderedPageBreak/>
              <w:t>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8C7C78"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Titlu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Titlu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0F3175">
            <w:pPr>
              <w:pStyle w:val="Titlu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141"/>
              <w:gridCol w:w="4111"/>
              <w:gridCol w:w="1815"/>
            </w:tblGrid>
            <w:tr w:rsidR="00B41118" w:rsidRPr="001B7344" w:rsidTr="0066419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Nr.</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ind w:firstLine="21"/>
                    <w:jc w:val="center"/>
                    <w:rPr>
                      <w:b/>
                      <w:szCs w:val="22"/>
                    </w:rPr>
                  </w:pPr>
                  <w:r w:rsidRPr="00F650BC">
                    <w:rPr>
                      <w:b/>
                      <w:sz w:val="22"/>
                      <w:szCs w:val="22"/>
                    </w:rPr>
                    <w:t>Rubrica</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Autoritatea contractantă/Organizatorul procedurii, IDNO:</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66419F" w:rsidRDefault="0066419F" w:rsidP="0066419F">
                  <w:pPr>
                    <w:rPr>
                      <w:rFonts w:ascii="Cambria" w:hAnsi="Cambria" w:cs="Cambria"/>
                      <w:b/>
                      <w:i/>
                      <w:noProof w:val="0"/>
                    </w:rPr>
                  </w:pPr>
                  <w:r>
                    <w:rPr>
                      <w:rFonts w:ascii="Cambria" w:hAnsi="Cambria" w:cs="Cambria"/>
                      <w:b/>
                      <w:i/>
                      <w:noProof w:val="0"/>
                    </w:rPr>
                    <w:t xml:space="preserve">Agenția Națională pentru Sănătate Publică, </w:t>
                  </w:r>
                </w:p>
                <w:p w:rsidR="00B41118" w:rsidRPr="00F650BC" w:rsidRDefault="0066419F" w:rsidP="0066419F">
                  <w:pPr>
                    <w:pStyle w:val="Corptext"/>
                    <w:rPr>
                      <w:b/>
                      <w:i/>
                      <w:szCs w:val="22"/>
                    </w:rPr>
                  </w:pPr>
                  <w:r>
                    <w:rPr>
                      <w:rFonts w:ascii="Cambria" w:hAnsi="Cambria" w:cs="Cambria"/>
                      <w:b/>
                      <w:i/>
                    </w:rPr>
                    <w:t>IDNO</w:t>
                  </w:r>
                  <w:r>
                    <w:rPr>
                      <w:rFonts w:ascii="Cambria" w:hAnsi="Cambria" w:cs="Cambria"/>
                      <w:b/>
                      <w:i/>
                      <w:lang w:val="en-US"/>
                    </w:rPr>
                    <w:t xml:space="preserve">: </w:t>
                  </w:r>
                  <w:r>
                    <w:rPr>
                      <w:b/>
                      <w:i/>
                      <w:color w:val="333333"/>
                      <w:shd w:val="clear" w:color="auto" w:fill="FFFFFF"/>
                    </w:rPr>
                    <w:t>1018601000021</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Obiectul achiziției:</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C70E5E" w:rsidRDefault="002011D1" w:rsidP="00AE077C">
                  <w:pPr>
                    <w:pStyle w:val="Corptext"/>
                    <w:rPr>
                      <w:rFonts w:ascii="Times New Roman" w:hAnsi="Times New Roman"/>
                      <w:b/>
                      <w:i/>
                      <w:szCs w:val="22"/>
                    </w:rPr>
                  </w:pPr>
                  <w:proofErr w:type="spellStart"/>
                  <w:r>
                    <w:rPr>
                      <w:rFonts w:ascii="Times New Roman" w:hAnsi="Times New Roman"/>
                      <w:sz w:val="26"/>
                      <w:szCs w:val="26"/>
                      <w:lang w:val="en-US"/>
                    </w:rPr>
                    <w:t>Combustibil</w:t>
                  </w:r>
                  <w:proofErr w:type="spellEnd"/>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Numărul  și tipul procedurii de achiziție: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sidRPr="00F650BC">
                    <w:rPr>
                      <w:b/>
                      <w:i/>
                      <w:sz w:val="22"/>
                      <w:szCs w:val="22"/>
                    </w:rPr>
                    <w:t>Nr.:</w:t>
                  </w:r>
                  <w:r w:rsidR="002011D1">
                    <w:rPr>
                      <w:b/>
                      <w:i/>
                      <w:sz w:val="22"/>
                      <w:szCs w:val="22"/>
                    </w:rPr>
                    <w:t xml:space="preserve"> </w:t>
                  </w:r>
                  <w:r w:rsidR="00537040" w:rsidRPr="00537040">
                    <w:rPr>
                      <w:b/>
                      <w:i/>
                      <w:sz w:val="22"/>
                      <w:szCs w:val="22"/>
                      <w:highlight w:val="yellow"/>
                    </w:rPr>
                    <w:t>21034230</w:t>
                  </w:r>
                </w:p>
                <w:p w:rsidR="00B41118" w:rsidRPr="00F650BC" w:rsidRDefault="00B41118" w:rsidP="009168F5">
                  <w:pPr>
                    <w:pStyle w:val="Corptext"/>
                    <w:rPr>
                      <w:b/>
                      <w:i/>
                      <w:szCs w:val="22"/>
                    </w:rPr>
                  </w:pPr>
                  <w:r w:rsidRPr="00F650BC">
                    <w:rPr>
                      <w:b/>
                      <w:i/>
                      <w:sz w:val="22"/>
                      <w:szCs w:val="22"/>
                    </w:rPr>
                    <w:t>Tipul procedurii de achiziție:</w:t>
                  </w:r>
                  <w:r w:rsidR="0066419F">
                    <w:rPr>
                      <w:b/>
                      <w:i/>
                      <w:sz w:val="22"/>
                      <w:szCs w:val="22"/>
                    </w:rPr>
                    <w:t xml:space="preserve"> </w:t>
                  </w:r>
                  <w:proofErr w:type="spellStart"/>
                  <w:r w:rsidR="00AF33B9" w:rsidRPr="00AF33B9">
                    <w:rPr>
                      <w:sz w:val="22"/>
                      <w:szCs w:val="22"/>
                      <w:highlight w:val="yellow"/>
                      <w:u w:val="single"/>
                    </w:rPr>
                    <w:t>Licitatie</w:t>
                  </w:r>
                  <w:proofErr w:type="spellEnd"/>
                  <w:r w:rsidR="00AF33B9" w:rsidRPr="00AF33B9">
                    <w:rPr>
                      <w:sz w:val="22"/>
                      <w:szCs w:val="22"/>
                      <w:highlight w:val="yellow"/>
                      <w:u w:val="single"/>
                    </w:rPr>
                    <w:t xml:space="preserve"> </w:t>
                  </w:r>
                  <w:proofErr w:type="spellStart"/>
                  <w:r w:rsidR="00AF33B9" w:rsidRPr="00AF33B9">
                    <w:rPr>
                      <w:sz w:val="22"/>
                      <w:szCs w:val="22"/>
                      <w:highlight w:val="yellow"/>
                      <w:u w:val="single"/>
                    </w:rPr>
                    <w:t>dechisa</w:t>
                  </w:r>
                  <w:proofErr w:type="spellEnd"/>
                </w:p>
              </w:tc>
            </w:tr>
            <w:tr w:rsidR="00B41118" w:rsidRPr="00F650BC"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Tipul obiectului de achiziţie: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Pr>
                      <w:b/>
                      <w:i/>
                      <w:sz w:val="22"/>
                      <w:szCs w:val="22"/>
                    </w:rPr>
                    <w:t xml:space="preserve">bunuri </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Codul CPV: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C70E5E" w:rsidRDefault="002011D1" w:rsidP="00AE077C">
                  <w:pPr>
                    <w:pStyle w:val="Corptext"/>
                    <w:rPr>
                      <w:rFonts w:ascii="Times New Roman" w:hAnsi="Times New Roman"/>
                      <w:b/>
                      <w:i/>
                      <w:szCs w:val="22"/>
                    </w:rPr>
                  </w:pPr>
                  <w:r>
                    <w:rPr>
                      <w:rFonts w:ascii="Times New Roman" w:hAnsi="Times New Roman"/>
                    </w:rPr>
                    <w:t>09100000-0</w:t>
                  </w:r>
                </w:p>
              </w:tc>
            </w:tr>
            <w:tr w:rsidR="00B41118" w:rsidRPr="00F650BC"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Sursa alocaţiilor bugetare/banilor publici și perioada bugetară:</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9168F5" w:rsidP="008C7C78">
                  <w:pPr>
                    <w:pStyle w:val="Corptext"/>
                    <w:rPr>
                      <w:b/>
                      <w:i/>
                      <w:szCs w:val="22"/>
                    </w:rPr>
                  </w:pPr>
                  <w:r>
                    <w:rPr>
                      <w:rFonts w:asciiTheme="majorHAnsi" w:hAnsiTheme="majorHAnsi" w:cstheme="majorHAnsi"/>
                      <w:b/>
                      <w:i/>
                    </w:rPr>
                    <w:t>Bugetul de stat, anul 2021</w:t>
                  </w:r>
                  <w:r w:rsidR="008C7C78">
                    <w:rPr>
                      <w:rFonts w:asciiTheme="majorHAnsi" w:hAnsiTheme="majorHAnsi" w:cstheme="majorHAnsi"/>
                      <w:b/>
                      <w:i/>
                    </w:rPr>
                    <w:t>.</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Administratorul alocațiilor bugetare: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7C78" w:rsidP="008C7C78">
                  <w:pPr>
                    <w:pStyle w:val="Corptext"/>
                    <w:rPr>
                      <w:b/>
                      <w:i/>
                      <w:szCs w:val="22"/>
                    </w:rPr>
                  </w:pPr>
                  <w:r>
                    <w:rPr>
                      <w:rFonts w:asciiTheme="majorHAnsi" w:hAnsiTheme="majorHAnsi" w:cstheme="majorHAnsi"/>
                      <w:b/>
                      <w:i/>
                    </w:rPr>
                    <w:t>Ministerul Finanțelor</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8C7C78" w:rsidP="00AE077C">
                  <w:pPr>
                    <w:pStyle w:val="Corptext"/>
                    <w:rPr>
                      <w:b/>
                      <w:i/>
                      <w:szCs w:val="22"/>
                    </w:rPr>
                  </w:pPr>
                  <w:r>
                    <w:rPr>
                      <w:b/>
                      <w:i/>
                      <w:sz w:val="22"/>
                      <w:szCs w:val="22"/>
                    </w:rPr>
                    <w:t>-</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Denumirea cumpărătorului</w:t>
                  </w:r>
                  <w:r>
                    <w:rPr>
                      <w:sz w:val="22"/>
                      <w:szCs w:val="22"/>
                    </w:rPr>
                    <w:t>, IDNO</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8C7C78" w:rsidRDefault="008C7C78" w:rsidP="008C7C78">
                  <w:pPr>
                    <w:rPr>
                      <w:rFonts w:ascii="Cambria" w:hAnsi="Cambria" w:cs="Cambria"/>
                      <w:b/>
                      <w:i/>
                      <w:noProof w:val="0"/>
                    </w:rPr>
                  </w:pPr>
                  <w:r>
                    <w:rPr>
                      <w:rFonts w:ascii="Cambria" w:hAnsi="Cambria" w:cs="Cambria"/>
                      <w:b/>
                      <w:i/>
                      <w:noProof w:val="0"/>
                    </w:rPr>
                    <w:t xml:space="preserve">Agenția Națională pentru Sănătate Publică, </w:t>
                  </w:r>
                </w:p>
                <w:p w:rsidR="00B41118" w:rsidRPr="00F650BC" w:rsidRDefault="008C7C78" w:rsidP="008C7C78">
                  <w:pPr>
                    <w:pStyle w:val="Corptext"/>
                    <w:rPr>
                      <w:b/>
                      <w:i/>
                      <w:szCs w:val="22"/>
                    </w:rPr>
                  </w:pPr>
                  <w:r>
                    <w:rPr>
                      <w:rFonts w:ascii="Cambria" w:hAnsi="Cambria" w:cs="Cambria"/>
                      <w:b/>
                      <w:i/>
                    </w:rPr>
                    <w:t>IDNO</w:t>
                  </w:r>
                  <w:r>
                    <w:rPr>
                      <w:rFonts w:ascii="Cambria" w:hAnsi="Cambria" w:cs="Cambria"/>
                      <w:b/>
                      <w:i/>
                      <w:lang w:val="en-US"/>
                    </w:rPr>
                    <w:t xml:space="preserve">: </w:t>
                  </w:r>
                  <w:r>
                    <w:rPr>
                      <w:b/>
                      <w:i/>
                      <w:color w:val="333333"/>
                      <w:shd w:val="clear" w:color="auto" w:fill="FFFFFF"/>
                    </w:rPr>
                    <w:t>1018601000021</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Destinatarul bunurilor</w:t>
                  </w:r>
                  <w:r>
                    <w:rPr>
                      <w:sz w:val="22"/>
                      <w:szCs w:val="22"/>
                    </w:rPr>
                    <w:t>, IDNO</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8C7C78" w:rsidRDefault="008C7C78" w:rsidP="008C7C78">
                  <w:pPr>
                    <w:rPr>
                      <w:rFonts w:ascii="Cambria" w:hAnsi="Cambria" w:cs="Cambria"/>
                      <w:b/>
                      <w:i/>
                      <w:noProof w:val="0"/>
                    </w:rPr>
                  </w:pPr>
                  <w:r>
                    <w:rPr>
                      <w:rFonts w:ascii="Cambria" w:hAnsi="Cambria" w:cs="Cambria"/>
                      <w:b/>
                      <w:i/>
                      <w:noProof w:val="0"/>
                    </w:rPr>
                    <w:t xml:space="preserve">Agenția Națională pentru Sănătate Publică, </w:t>
                  </w:r>
                </w:p>
                <w:p w:rsidR="00B41118" w:rsidRPr="00F650BC" w:rsidRDefault="008C7C78" w:rsidP="008C7C78">
                  <w:pPr>
                    <w:pStyle w:val="Corptext"/>
                    <w:rPr>
                      <w:b/>
                      <w:i/>
                      <w:szCs w:val="22"/>
                    </w:rPr>
                  </w:pPr>
                  <w:r>
                    <w:rPr>
                      <w:rFonts w:ascii="Cambria" w:hAnsi="Cambria" w:cs="Cambria"/>
                      <w:b/>
                      <w:i/>
                    </w:rPr>
                    <w:t>IDNO</w:t>
                  </w:r>
                  <w:r>
                    <w:rPr>
                      <w:rFonts w:ascii="Cambria" w:hAnsi="Cambria" w:cs="Cambria"/>
                      <w:b/>
                      <w:i/>
                      <w:lang w:val="en-US"/>
                    </w:rPr>
                    <w:t xml:space="preserve">: </w:t>
                  </w:r>
                  <w:r>
                    <w:rPr>
                      <w:b/>
                      <w:i/>
                      <w:color w:val="333333"/>
                      <w:shd w:val="clear" w:color="auto" w:fill="FFFFFF"/>
                    </w:rPr>
                    <w:t>1018601000021</w:t>
                  </w:r>
                </w:p>
              </w:tc>
            </w:tr>
            <w:tr w:rsidR="00B41118" w:rsidRPr="00F650BC"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Limba de comunicare: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7C78" w:rsidP="00AE077C">
                  <w:pPr>
                    <w:pStyle w:val="Corptext"/>
                    <w:rPr>
                      <w:b/>
                      <w:i/>
                      <w:szCs w:val="22"/>
                    </w:rPr>
                  </w:pPr>
                  <w:r>
                    <w:rPr>
                      <w:rFonts w:asciiTheme="majorHAnsi" w:hAnsiTheme="majorHAnsi" w:cstheme="majorHAnsi"/>
                      <w:b/>
                      <w:i/>
                    </w:rPr>
                    <w:t xml:space="preserve">Limba de stat </w:t>
                  </w:r>
                </w:p>
              </w:tc>
            </w:tr>
            <w:tr w:rsidR="00B41118" w:rsidRPr="00F650BC" w:rsidTr="008C7C7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141"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111" w:type="dxa"/>
                  <w:tcBorders>
                    <w:top w:val="single" w:sz="4" w:space="0" w:color="auto"/>
                    <w:left w:val="single" w:sz="4" w:space="0" w:color="auto"/>
                  </w:tcBorders>
                  <w:vAlign w:val="center"/>
                </w:tcPr>
                <w:p w:rsidR="00B41118" w:rsidRPr="00F650BC" w:rsidRDefault="00B41118" w:rsidP="00AE077C">
                  <w:pPr>
                    <w:jc w:val="both"/>
                    <w:rPr>
                      <w:i/>
                    </w:rPr>
                  </w:pPr>
                </w:p>
              </w:tc>
              <w:tc>
                <w:tcPr>
                  <w:tcW w:w="1815" w:type="dxa"/>
                  <w:tcBorders>
                    <w:top w:val="single" w:sz="4" w:space="0" w:color="auto"/>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8C7C7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4111" w:type="dxa"/>
                  <w:tcBorders>
                    <w:left w:val="single" w:sz="4" w:space="0" w:color="auto"/>
                  </w:tcBorders>
                  <w:vAlign w:val="center"/>
                </w:tcPr>
                <w:p w:rsidR="008C7C78" w:rsidRDefault="008C7C78" w:rsidP="008C7C78">
                  <w:pPr>
                    <w:pStyle w:val="Corptext"/>
                    <w:tabs>
                      <w:tab w:val="right" w:pos="4743"/>
                    </w:tabs>
                    <w:rPr>
                      <w:rFonts w:asciiTheme="majorHAnsi" w:hAnsiTheme="majorHAnsi" w:cstheme="majorHAnsi"/>
                      <w:b/>
                      <w:i/>
                      <w:szCs w:val="24"/>
                    </w:rPr>
                  </w:pPr>
                  <w:bookmarkStart w:id="142" w:name="OLE_LINK39"/>
                  <w:bookmarkStart w:id="143" w:name="OLE_LINK40"/>
                  <w:r>
                    <w:rPr>
                      <w:rFonts w:asciiTheme="majorHAnsi" w:hAnsiTheme="majorHAnsi" w:cstheme="majorHAnsi"/>
                      <w:b/>
                      <w:bCs/>
                      <w:i/>
                      <w:color w:val="000000"/>
                      <w:szCs w:val="24"/>
                      <w:lang w:val="en-US" w:eastAsia="ru-RU"/>
                    </w:rPr>
                    <w:t>AGENŢIA NAŢIONALĂ PENTRU SĂNĂTATE PUBLICĂ</w:t>
                  </w:r>
                  <w:r>
                    <w:rPr>
                      <w:rFonts w:asciiTheme="majorHAnsi" w:hAnsiTheme="majorHAnsi" w:cstheme="majorHAnsi"/>
                      <w:b/>
                      <w:i/>
                      <w:szCs w:val="24"/>
                    </w:rPr>
                    <w:t xml:space="preserve">, </w:t>
                  </w:r>
                </w:p>
                <w:p w:rsidR="008C7C78" w:rsidRDefault="008C7C78" w:rsidP="008C7C78">
                  <w:pPr>
                    <w:pStyle w:val="Corptext"/>
                    <w:tabs>
                      <w:tab w:val="right" w:pos="4743"/>
                    </w:tabs>
                    <w:rPr>
                      <w:rFonts w:asciiTheme="majorHAnsi" w:hAnsiTheme="majorHAnsi" w:cstheme="majorHAnsi"/>
                      <w:b/>
                      <w:bCs/>
                      <w:i/>
                      <w:color w:val="000000"/>
                      <w:szCs w:val="24"/>
                      <w:lang w:val="en-US" w:eastAsia="ru-RU"/>
                    </w:rPr>
                  </w:pPr>
                  <w:proofErr w:type="spellStart"/>
                  <w:r>
                    <w:rPr>
                      <w:rFonts w:asciiTheme="majorHAnsi" w:hAnsiTheme="majorHAnsi" w:cstheme="majorHAnsi"/>
                      <w:b/>
                      <w:i/>
                      <w:color w:val="000000"/>
                      <w:szCs w:val="24"/>
                      <w:lang w:val="en-US" w:eastAsia="ru-RU"/>
                    </w:rPr>
                    <w:t>Adresa</w:t>
                  </w:r>
                  <w:proofErr w:type="spellEnd"/>
                  <w:r>
                    <w:rPr>
                      <w:rFonts w:asciiTheme="majorHAnsi" w:hAnsiTheme="majorHAnsi" w:cstheme="majorHAnsi"/>
                      <w:b/>
                      <w:i/>
                      <w:color w:val="000000"/>
                      <w:szCs w:val="24"/>
                      <w:lang w:val="en-US" w:eastAsia="ru-RU"/>
                    </w:rPr>
                    <w:t>: </w:t>
                  </w:r>
                  <w:proofErr w:type="spellStart"/>
                  <w:r>
                    <w:rPr>
                      <w:rFonts w:asciiTheme="majorHAnsi" w:hAnsiTheme="majorHAnsi" w:cstheme="majorHAnsi"/>
                      <w:b/>
                      <w:bCs/>
                      <w:i/>
                      <w:color w:val="000000"/>
                      <w:szCs w:val="24"/>
                      <w:lang w:val="en-US" w:eastAsia="ru-RU"/>
                    </w:rPr>
                    <w:t>Republica</w:t>
                  </w:r>
                  <w:proofErr w:type="spellEnd"/>
                  <w:r>
                    <w:rPr>
                      <w:rFonts w:asciiTheme="majorHAnsi" w:hAnsiTheme="majorHAnsi" w:cstheme="majorHAnsi"/>
                      <w:b/>
                      <w:bCs/>
                      <w:i/>
                      <w:color w:val="000000"/>
                      <w:szCs w:val="24"/>
                      <w:lang w:val="en-US" w:eastAsia="ru-RU"/>
                    </w:rPr>
                    <w:t xml:space="preserve"> Moldova,  </w:t>
                  </w:r>
                </w:p>
                <w:p w:rsidR="008C7C78" w:rsidRDefault="008C7C78" w:rsidP="008C7C78">
                  <w:pPr>
                    <w:pStyle w:val="Corptext"/>
                    <w:tabs>
                      <w:tab w:val="right" w:pos="4743"/>
                    </w:tabs>
                    <w:rPr>
                      <w:rFonts w:asciiTheme="majorHAnsi" w:hAnsiTheme="majorHAnsi" w:cstheme="majorHAnsi"/>
                      <w:b/>
                      <w:bCs/>
                      <w:i/>
                      <w:color w:val="000000"/>
                      <w:szCs w:val="24"/>
                      <w:lang w:val="en-US" w:eastAsia="ru-RU"/>
                    </w:rPr>
                  </w:pPr>
                  <w:proofErr w:type="spellStart"/>
                  <w:proofErr w:type="gramStart"/>
                  <w:r>
                    <w:rPr>
                      <w:rFonts w:asciiTheme="majorHAnsi" w:hAnsiTheme="majorHAnsi" w:cstheme="majorHAnsi"/>
                      <w:b/>
                      <w:bCs/>
                      <w:i/>
                      <w:color w:val="000000"/>
                      <w:szCs w:val="24"/>
                      <w:lang w:val="en-US" w:eastAsia="ru-RU"/>
                    </w:rPr>
                    <w:t>mun</w:t>
                  </w:r>
                  <w:proofErr w:type="spellEnd"/>
                  <w:proofErr w:type="gramEnd"/>
                  <w:r>
                    <w:rPr>
                      <w:rFonts w:asciiTheme="majorHAnsi" w:hAnsiTheme="majorHAnsi" w:cstheme="majorHAnsi"/>
                      <w:b/>
                      <w:bCs/>
                      <w:i/>
                      <w:color w:val="000000"/>
                      <w:szCs w:val="24"/>
                      <w:lang w:val="en-US" w:eastAsia="ru-RU"/>
                    </w:rPr>
                    <w:t xml:space="preserve">. </w:t>
                  </w:r>
                  <w:proofErr w:type="spellStart"/>
                  <w:r>
                    <w:rPr>
                      <w:rFonts w:asciiTheme="majorHAnsi" w:hAnsiTheme="majorHAnsi" w:cstheme="majorHAnsi"/>
                      <w:b/>
                      <w:bCs/>
                      <w:i/>
                      <w:color w:val="000000"/>
                      <w:szCs w:val="24"/>
                      <w:lang w:val="en-US" w:eastAsia="ru-RU"/>
                    </w:rPr>
                    <w:t>Chişinău</w:t>
                  </w:r>
                  <w:proofErr w:type="spellEnd"/>
                  <w:r>
                    <w:rPr>
                      <w:rFonts w:asciiTheme="majorHAnsi" w:hAnsiTheme="majorHAnsi" w:cstheme="majorHAnsi"/>
                      <w:b/>
                      <w:bCs/>
                      <w:i/>
                      <w:color w:val="000000"/>
                      <w:szCs w:val="24"/>
                      <w:lang w:val="en-US" w:eastAsia="ru-RU"/>
                    </w:rPr>
                    <w:t xml:space="preserve">, str. </w:t>
                  </w:r>
                  <w:proofErr w:type="spellStart"/>
                  <w:r>
                    <w:rPr>
                      <w:rFonts w:asciiTheme="majorHAnsi" w:hAnsiTheme="majorHAnsi" w:cstheme="majorHAnsi"/>
                      <w:b/>
                      <w:bCs/>
                      <w:i/>
                      <w:color w:val="000000"/>
                      <w:szCs w:val="24"/>
                      <w:lang w:val="en-US" w:eastAsia="ru-RU"/>
                    </w:rPr>
                    <w:t>Asachi</w:t>
                  </w:r>
                  <w:proofErr w:type="spellEnd"/>
                  <w:r>
                    <w:rPr>
                      <w:rFonts w:asciiTheme="majorHAnsi" w:hAnsiTheme="majorHAnsi" w:cstheme="majorHAnsi"/>
                      <w:b/>
                      <w:bCs/>
                      <w:i/>
                      <w:color w:val="000000"/>
                      <w:szCs w:val="24"/>
                      <w:lang w:val="en-US" w:eastAsia="ru-RU"/>
                    </w:rPr>
                    <w:t xml:space="preserve"> </w:t>
                  </w:r>
                  <w:proofErr w:type="spellStart"/>
                  <w:r>
                    <w:rPr>
                      <w:rFonts w:asciiTheme="majorHAnsi" w:hAnsiTheme="majorHAnsi" w:cstheme="majorHAnsi"/>
                      <w:b/>
                      <w:bCs/>
                      <w:i/>
                      <w:color w:val="000000"/>
                      <w:szCs w:val="24"/>
                      <w:lang w:val="en-US" w:eastAsia="ru-RU"/>
                    </w:rPr>
                    <w:t>Gh</w:t>
                  </w:r>
                  <w:proofErr w:type="spellEnd"/>
                  <w:r>
                    <w:rPr>
                      <w:rFonts w:asciiTheme="majorHAnsi" w:hAnsiTheme="majorHAnsi" w:cstheme="majorHAnsi"/>
                      <w:b/>
                      <w:bCs/>
                      <w:i/>
                      <w:color w:val="000000"/>
                      <w:szCs w:val="24"/>
                      <w:lang w:val="en-US" w:eastAsia="ru-RU"/>
                    </w:rPr>
                    <w:t>., 67A</w:t>
                  </w:r>
                </w:p>
                <w:bookmarkEnd w:id="142"/>
                <w:bookmarkEnd w:id="143"/>
                <w:p w:rsidR="008C7C78" w:rsidRDefault="008C7C78" w:rsidP="008C7C78">
                  <w:pPr>
                    <w:pStyle w:val="Corptext"/>
                    <w:tabs>
                      <w:tab w:val="right" w:pos="4743"/>
                    </w:tabs>
                    <w:rPr>
                      <w:rFonts w:asciiTheme="majorHAnsi" w:hAnsiTheme="majorHAnsi" w:cstheme="majorHAnsi"/>
                      <w:i/>
                      <w:color w:val="000000"/>
                      <w:szCs w:val="24"/>
                      <w:lang w:val="en-US" w:eastAsia="ru-RU"/>
                    </w:rPr>
                  </w:pPr>
                  <w:r>
                    <w:rPr>
                      <w:rFonts w:asciiTheme="majorHAnsi" w:hAnsiTheme="majorHAnsi" w:cstheme="majorHAnsi"/>
                      <w:b/>
                      <w:i/>
                      <w:color w:val="000000"/>
                      <w:szCs w:val="24"/>
                      <w:lang w:val="en-US" w:eastAsia="ru-RU"/>
                    </w:rPr>
                    <w:t>Tel: </w:t>
                  </w:r>
                  <w:r>
                    <w:rPr>
                      <w:rFonts w:asciiTheme="majorHAnsi" w:hAnsiTheme="majorHAnsi" w:cstheme="majorHAnsi"/>
                      <w:b/>
                      <w:bCs/>
                      <w:i/>
                      <w:color w:val="000000"/>
                      <w:szCs w:val="24"/>
                      <w:lang w:val="en-US" w:eastAsia="ru-RU"/>
                    </w:rPr>
                    <w:t>022 574 519</w:t>
                  </w:r>
                  <w:r w:rsidR="00EE1F94">
                    <w:rPr>
                      <w:rFonts w:asciiTheme="majorHAnsi" w:hAnsiTheme="majorHAnsi" w:cstheme="majorHAnsi"/>
                      <w:b/>
                      <w:i/>
                      <w:color w:val="000000"/>
                      <w:szCs w:val="24"/>
                      <w:lang w:val="en-US" w:eastAsia="ru-RU"/>
                    </w:rPr>
                    <w:t> </w:t>
                  </w:r>
                  <w:r>
                    <w:rPr>
                      <w:rFonts w:asciiTheme="majorHAnsi" w:hAnsiTheme="majorHAnsi" w:cstheme="majorHAnsi"/>
                      <w:color w:val="000000"/>
                      <w:szCs w:val="24"/>
                      <w:lang w:val="en-US" w:eastAsia="ru-RU"/>
                    </w:rPr>
                    <w:br/>
                  </w:r>
                  <w:r>
                    <w:rPr>
                      <w:rFonts w:asciiTheme="majorHAnsi" w:hAnsiTheme="majorHAnsi" w:cstheme="majorHAnsi"/>
                      <w:i/>
                      <w:color w:val="000000"/>
                      <w:szCs w:val="24"/>
                      <w:lang w:val="en-US" w:eastAsia="ru-RU"/>
                    </w:rPr>
                    <w:t>E-mail: </w:t>
                  </w:r>
                  <w:hyperlink r:id="rId9" w:history="1">
                    <w:r w:rsidR="00EE1F94" w:rsidRPr="0061541B">
                      <w:rPr>
                        <w:rStyle w:val="Hyperlink"/>
                        <w:rFonts w:asciiTheme="majorHAnsi" w:hAnsiTheme="majorHAnsi" w:cstheme="majorHAnsi"/>
                        <w:b/>
                        <w:bCs/>
                        <w:i/>
                        <w:lang w:eastAsia="ru-RU"/>
                      </w:rPr>
                      <w:t>achizitii@ansp.gov.md</w:t>
                    </w:r>
                  </w:hyperlink>
                  <w:r>
                    <w:rPr>
                      <w:rFonts w:asciiTheme="majorHAnsi" w:hAnsiTheme="majorHAnsi" w:cstheme="majorHAnsi"/>
                      <w:i/>
                      <w:color w:val="000000"/>
                      <w:szCs w:val="24"/>
                      <w:lang w:val="en-US" w:eastAsia="ru-RU"/>
                    </w:rPr>
                    <w:t> </w:t>
                  </w:r>
                </w:p>
                <w:p w:rsidR="00B41118" w:rsidRPr="00D71E6A" w:rsidRDefault="008C7C78" w:rsidP="009168F5">
                  <w:pPr>
                    <w:jc w:val="both"/>
                    <w:rPr>
                      <w:rFonts w:ascii="Baltica RR" w:hAnsi="Baltica RR"/>
                      <w:b/>
                      <w:i/>
                      <w:noProof w:val="0"/>
                      <w:sz w:val="22"/>
                      <w:szCs w:val="22"/>
                    </w:rPr>
                  </w:pPr>
                  <w:r>
                    <w:rPr>
                      <w:rFonts w:asciiTheme="majorHAnsi" w:hAnsiTheme="majorHAnsi" w:cstheme="majorHAnsi"/>
                      <w:i/>
                      <w:lang w:val="en-US"/>
                    </w:rPr>
                    <w:t xml:space="preserve">Persoana de contact – </w:t>
                  </w:r>
                  <w:r w:rsidR="009168F5">
                    <w:rPr>
                      <w:rFonts w:asciiTheme="majorHAnsi" w:hAnsiTheme="majorHAnsi" w:cstheme="majorHAnsi"/>
                      <w:i/>
                      <w:lang w:val="en-US"/>
                    </w:rPr>
                    <w:t>Nadejda Istratii</w:t>
                  </w:r>
                </w:p>
              </w:tc>
              <w:tc>
                <w:tcPr>
                  <w:tcW w:w="1815" w:type="dxa"/>
                  <w:tcBorders>
                    <w:right w:val="single" w:sz="4" w:space="0" w:color="auto"/>
                  </w:tcBorders>
                  <w:vAlign w:val="center"/>
                </w:tcPr>
                <w:p w:rsidR="00B41118" w:rsidRPr="00D71E6A" w:rsidRDefault="00B41118" w:rsidP="00AE077C">
                  <w:pPr>
                    <w:pStyle w:val="Corptext"/>
                    <w:tabs>
                      <w:tab w:val="right" w:pos="4743"/>
                    </w:tabs>
                    <w:rPr>
                      <w:b/>
                      <w:i/>
                      <w:sz w:val="22"/>
                      <w:szCs w:val="22"/>
                    </w:rPr>
                  </w:pPr>
                </w:p>
              </w:tc>
            </w:tr>
            <w:tr w:rsidR="00B41118" w:rsidRPr="00F650BC" w:rsidTr="008C7C78">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4111" w:type="dxa"/>
                  <w:tcBorders>
                    <w:left w:val="single" w:sz="4" w:space="0" w:color="auto"/>
                  </w:tcBorders>
                  <w:vAlign w:val="center"/>
                </w:tcPr>
                <w:p w:rsidR="00B41118" w:rsidRPr="00F650BC" w:rsidRDefault="00B41118" w:rsidP="00AE077C">
                  <w:pPr>
                    <w:tabs>
                      <w:tab w:val="right" w:pos="4743"/>
                    </w:tabs>
                    <w:jc w:val="both"/>
                    <w:rPr>
                      <w:i/>
                    </w:rPr>
                  </w:pPr>
                </w:p>
              </w:tc>
              <w:tc>
                <w:tcPr>
                  <w:tcW w:w="1815" w:type="dxa"/>
                  <w:tcBorders>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8C7C7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4111" w:type="dxa"/>
                  <w:tcBorders>
                    <w:left w:val="single" w:sz="4" w:space="0" w:color="auto"/>
                  </w:tcBorders>
                  <w:vAlign w:val="center"/>
                </w:tcPr>
                <w:p w:rsidR="00B41118" w:rsidRPr="00F650BC" w:rsidRDefault="00B41118" w:rsidP="00AE077C">
                  <w:pPr>
                    <w:tabs>
                      <w:tab w:val="right" w:pos="4743"/>
                    </w:tabs>
                    <w:jc w:val="both"/>
                    <w:rPr>
                      <w:i/>
                    </w:rPr>
                  </w:pPr>
                </w:p>
              </w:tc>
              <w:tc>
                <w:tcPr>
                  <w:tcW w:w="1815" w:type="dxa"/>
                  <w:tcBorders>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EE1F94">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4111" w:type="dxa"/>
                  <w:tcBorders>
                    <w:left w:val="single" w:sz="4" w:space="0" w:color="auto"/>
                    <w:bottom w:val="single" w:sz="4" w:space="0" w:color="auto"/>
                  </w:tcBorders>
                  <w:vAlign w:val="center"/>
                </w:tcPr>
                <w:p w:rsidR="00B41118" w:rsidRPr="00F650BC" w:rsidRDefault="00B41118" w:rsidP="00AE077C">
                  <w:pPr>
                    <w:jc w:val="both"/>
                    <w:rPr>
                      <w:i/>
                    </w:rPr>
                  </w:pPr>
                </w:p>
              </w:tc>
              <w:tc>
                <w:tcPr>
                  <w:tcW w:w="1815" w:type="dxa"/>
                  <w:tcBorders>
                    <w:bottom w:val="single" w:sz="4" w:space="0" w:color="auto"/>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1B7344" w:rsidTr="0066419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Contract de achiziție rezervat atelierelor protejate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25722" w:rsidP="00AE077C">
                  <w:pPr>
                    <w:pStyle w:val="Corptext"/>
                    <w:tabs>
                      <w:tab w:val="right" w:pos="4743"/>
                    </w:tabs>
                    <w:rPr>
                      <w:b/>
                      <w:i/>
                      <w:szCs w:val="22"/>
                    </w:rPr>
                  </w:pPr>
                  <w:r>
                    <w:rPr>
                      <w:b/>
                      <w:i/>
                      <w:sz w:val="22"/>
                      <w:szCs w:val="22"/>
                    </w:rPr>
                    <w:t>nu</w:t>
                  </w:r>
                </w:p>
              </w:tc>
            </w:tr>
            <w:tr w:rsidR="00B41118" w:rsidRPr="00F650BC" w:rsidTr="0066419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Tipul contractului:</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8C7C78" w:rsidRDefault="00EE1F94" w:rsidP="008C7C78">
                  <w:pPr>
                    <w:tabs>
                      <w:tab w:val="left" w:pos="284"/>
                      <w:tab w:val="right" w:pos="9531"/>
                    </w:tabs>
                    <w:spacing w:line="360" w:lineRule="auto"/>
                    <w:rPr>
                      <w:rFonts w:asciiTheme="majorHAnsi" w:hAnsiTheme="majorHAnsi" w:cstheme="majorHAnsi"/>
                      <w:b/>
                      <w:i/>
                      <w:noProof w:val="0"/>
                    </w:rPr>
                  </w:pPr>
                  <w:r>
                    <w:rPr>
                      <w:rFonts w:asciiTheme="majorHAnsi" w:hAnsiTheme="majorHAnsi" w:cstheme="majorHAnsi"/>
                      <w:b/>
                      <w:i/>
                      <w:noProof w:val="0"/>
                    </w:rPr>
                    <w:t>d</w:t>
                  </w:r>
                  <w:r w:rsidR="008C7C78">
                    <w:rPr>
                      <w:rFonts w:asciiTheme="majorHAnsi" w:hAnsiTheme="majorHAnsi" w:cstheme="majorHAnsi"/>
                      <w:b/>
                      <w:i/>
                      <w:noProof w:val="0"/>
                    </w:rPr>
                    <w:t>e</w:t>
                  </w:r>
                  <w:r>
                    <w:rPr>
                      <w:rFonts w:asciiTheme="majorHAnsi" w:hAnsiTheme="majorHAnsi" w:cstheme="majorHAnsi"/>
                      <w:b/>
                      <w:i/>
                      <w:noProof w:val="0"/>
                    </w:rPr>
                    <w:t xml:space="preserve"> achiziții publice</w:t>
                  </w:r>
                  <w:r w:rsidR="008C7C78">
                    <w:rPr>
                      <w:rFonts w:asciiTheme="majorHAnsi" w:hAnsiTheme="majorHAnsi" w:cstheme="majorHAnsi"/>
                      <w:b/>
                      <w:i/>
                      <w:noProof w:val="0"/>
                    </w:rPr>
                    <w:t xml:space="preserve"> </w:t>
                  </w:r>
                </w:p>
                <w:p w:rsidR="00B41118" w:rsidRPr="0005734D" w:rsidRDefault="00B41118" w:rsidP="00AE077C">
                  <w:pPr>
                    <w:tabs>
                      <w:tab w:val="left" w:pos="284"/>
                      <w:tab w:val="right" w:pos="9531"/>
                    </w:tabs>
                    <w:spacing w:line="360" w:lineRule="auto"/>
                    <w:contextualSpacing/>
                    <w:rPr>
                      <w:b/>
                    </w:rPr>
                  </w:pPr>
                </w:p>
              </w:tc>
            </w:tr>
            <w:tr w:rsidR="00B41118" w:rsidRPr="001B7344" w:rsidTr="0066419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tc>
      </w:tr>
      <w:tr w:rsidR="00B41118" w:rsidRPr="00C00499" w:rsidTr="00AE077C">
        <w:trPr>
          <w:trHeight w:val="600"/>
        </w:trPr>
        <w:tc>
          <w:tcPr>
            <w:tcW w:w="9747" w:type="dxa"/>
            <w:vAlign w:val="center"/>
          </w:tcPr>
          <w:p w:rsidR="00E46DD0" w:rsidRDefault="00E46DD0" w:rsidP="00E46DD0">
            <w:pPr>
              <w:pStyle w:val="Titlu2"/>
              <w:keepNext w:val="0"/>
              <w:keepLines w:val="0"/>
              <w:tabs>
                <w:tab w:val="left" w:pos="360"/>
              </w:tabs>
              <w:spacing w:before="0"/>
              <w:ind w:left="720"/>
            </w:pPr>
            <w:bookmarkStart w:id="144" w:name="_Toc392180191"/>
            <w:bookmarkStart w:id="145" w:name="_Toc449539079"/>
          </w:p>
          <w:p w:rsidR="00B41118" w:rsidRDefault="00E46DD0" w:rsidP="00E46DD0">
            <w:pPr>
              <w:pStyle w:val="Titlu2"/>
              <w:keepNext w:val="0"/>
              <w:keepLines w:val="0"/>
              <w:tabs>
                <w:tab w:val="left" w:pos="360"/>
              </w:tabs>
              <w:spacing w:before="0"/>
              <w:ind w:left="720"/>
              <w:jc w:val="center"/>
            </w:pPr>
            <w:r>
              <w:t xml:space="preserve">2. </w:t>
            </w:r>
            <w:r w:rsidR="00B41118" w:rsidRPr="00C00499">
              <w:t>Listă bunurilor</w:t>
            </w:r>
            <w:r w:rsidR="00B41118" w:rsidRPr="00C00499">
              <w:rPr>
                <w:color w:val="FF0000"/>
              </w:rPr>
              <w:t xml:space="preserve"> </w:t>
            </w:r>
            <w:r w:rsidR="00B41118" w:rsidRPr="00C00499">
              <w:t>și specificații tehnice:</w:t>
            </w:r>
            <w:bookmarkEnd w:id="144"/>
            <w:bookmarkEnd w:id="145"/>
          </w:p>
          <w:p w:rsidR="008C7C78" w:rsidRDefault="008C7C78" w:rsidP="008C7C78"/>
          <w:tbl>
            <w:tblPr>
              <w:tblW w:w="9351" w:type="dxa"/>
              <w:tblLayout w:type="fixed"/>
              <w:tblLook w:val="04A0" w:firstRow="1" w:lastRow="0" w:firstColumn="1" w:lastColumn="0" w:noHBand="0" w:noVBand="1"/>
            </w:tblPr>
            <w:tblGrid>
              <w:gridCol w:w="705"/>
              <w:gridCol w:w="1417"/>
              <w:gridCol w:w="1702"/>
              <w:gridCol w:w="850"/>
              <w:gridCol w:w="992"/>
              <w:gridCol w:w="3685"/>
            </w:tblGrid>
            <w:tr w:rsidR="002011D1" w:rsidRPr="00401CD8" w:rsidTr="002011D1">
              <w:trPr>
                <w:trHeight w:val="567"/>
              </w:trPr>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11D1" w:rsidRPr="000C610D" w:rsidRDefault="002011D1" w:rsidP="002011D1">
                  <w:pPr>
                    <w:spacing w:before="120"/>
                    <w:jc w:val="center"/>
                    <w:rPr>
                      <w:b/>
                      <w:sz w:val="22"/>
                      <w:szCs w:val="22"/>
                    </w:rPr>
                  </w:pPr>
                  <w:r w:rsidRPr="000C610D">
                    <w:rPr>
                      <w:b/>
                      <w:sz w:val="22"/>
                      <w:szCs w:val="22"/>
                    </w:rPr>
                    <w:t>Nr. d/o</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11D1" w:rsidRPr="000C610D" w:rsidRDefault="002011D1" w:rsidP="002011D1">
                  <w:pPr>
                    <w:spacing w:before="120"/>
                    <w:jc w:val="center"/>
                    <w:rPr>
                      <w:b/>
                      <w:sz w:val="22"/>
                      <w:szCs w:val="22"/>
                    </w:rPr>
                  </w:pPr>
                  <w:r w:rsidRPr="000C610D">
                    <w:rPr>
                      <w:b/>
                      <w:sz w:val="22"/>
                      <w:szCs w:val="22"/>
                    </w:rPr>
                    <w:t>Cod CPV</w:t>
                  </w: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11D1" w:rsidRPr="000C610D" w:rsidRDefault="002011D1" w:rsidP="002011D1">
                  <w:pPr>
                    <w:spacing w:before="120"/>
                    <w:jc w:val="center"/>
                    <w:rPr>
                      <w:b/>
                      <w:sz w:val="22"/>
                      <w:szCs w:val="22"/>
                    </w:rPr>
                  </w:pPr>
                  <w:r w:rsidRPr="000C610D">
                    <w:rPr>
                      <w:b/>
                      <w:sz w:val="22"/>
                      <w:szCs w:val="22"/>
                    </w:rPr>
                    <w:t xml:space="preserve">Denumirea </w:t>
                  </w:r>
                  <w:r w:rsidRPr="000C610D">
                    <w:rPr>
                      <w:b/>
                      <w:sz w:val="22"/>
                      <w:szCs w:val="22"/>
                      <w:lang w:val="en-US"/>
                    </w:rPr>
                    <w:t>bunurilor</w:t>
                  </w:r>
                  <w:r w:rsidRPr="000C610D">
                    <w:rPr>
                      <w:b/>
                      <w:sz w:val="22"/>
                      <w:szCs w:val="22"/>
                      <w:lang w:val="ro-MO"/>
                    </w:rPr>
                    <w:t xml:space="preserve"> </w:t>
                  </w:r>
                  <w:r w:rsidRPr="000C610D">
                    <w:rPr>
                      <w:b/>
                      <w:sz w:val="22"/>
                      <w:szCs w:val="22"/>
                    </w:rPr>
                    <w:t>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11D1" w:rsidRPr="000C610D" w:rsidRDefault="002011D1" w:rsidP="002011D1">
                  <w:pPr>
                    <w:spacing w:before="120"/>
                    <w:jc w:val="center"/>
                    <w:rPr>
                      <w:b/>
                      <w:sz w:val="22"/>
                      <w:szCs w:val="22"/>
                    </w:rPr>
                  </w:pPr>
                  <w:r w:rsidRPr="000C610D">
                    <w:rPr>
                      <w:b/>
                      <w:sz w:val="22"/>
                      <w:szCs w:val="22"/>
                    </w:rPr>
                    <w:t>Unita</w:t>
                  </w:r>
                  <w:r>
                    <w:rPr>
                      <w:b/>
                      <w:sz w:val="22"/>
                      <w:szCs w:val="22"/>
                      <w:lang w:val="ro-MO"/>
                    </w:rPr>
                    <w:t>-</w:t>
                  </w:r>
                  <w:r w:rsidRPr="000C610D">
                    <w:rPr>
                      <w:b/>
                      <w:sz w:val="22"/>
                      <w:szCs w:val="22"/>
                    </w:rPr>
                    <w:t>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11D1" w:rsidRPr="000C610D" w:rsidRDefault="002011D1" w:rsidP="002011D1">
                  <w:pPr>
                    <w:spacing w:before="120"/>
                    <w:rPr>
                      <w:b/>
                      <w:sz w:val="22"/>
                      <w:szCs w:val="22"/>
                    </w:rPr>
                  </w:pPr>
                  <w:r w:rsidRPr="000C610D">
                    <w:rPr>
                      <w:b/>
                      <w:sz w:val="22"/>
                      <w:szCs w:val="22"/>
                    </w:rPr>
                    <w:t>Canti</w:t>
                  </w:r>
                  <w:r w:rsidRPr="000C610D">
                    <w:rPr>
                      <w:b/>
                      <w:sz w:val="22"/>
                      <w:szCs w:val="22"/>
                      <w:lang w:val="ro-MO"/>
                    </w:rPr>
                    <w:t>-</w:t>
                  </w:r>
                  <w:r w:rsidRPr="000C610D">
                    <w:rPr>
                      <w:b/>
                      <w:sz w:val="22"/>
                      <w:szCs w:val="22"/>
                    </w:rPr>
                    <w:t>tatea</w:t>
                  </w:r>
                </w:p>
              </w:tc>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11D1" w:rsidRPr="000C610D" w:rsidRDefault="002011D1" w:rsidP="002011D1">
                  <w:pPr>
                    <w:spacing w:before="120"/>
                    <w:jc w:val="center"/>
                    <w:rPr>
                      <w:b/>
                      <w:sz w:val="22"/>
                      <w:szCs w:val="22"/>
                    </w:rPr>
                  </w:pPr>
                  <w:r w:rsidRPr="000C610D">
                    <w:rPr>
                      <w:b/>
                      <w:sz w:val="22"/>
                      <w:szCs w:val="22"/>
                    </w:rPr>
                    <w:t>Specificarea tehnică deplină solicitată, Standarde de referință</w:t>
                  </w:r>
                </w:p>
              </w:tc>
            </w:tr>
            <w:tr w:rsidR="002011D1" w:rsidRPr="00401CD8" w:rsidTr="002011D1">
              <w:trPr>
                <w:trHeight w:val="265"/>
              </w:trPr>
              <w:tc>
                <w:tcPr>
                  <w:tcW w:w="705" w:type="dxa"/>
                  <w:tcBorders>
                    <w:top w:val="single" w:sz="4" w:space="0" w:color="000000"/>
                    <w:left w:val="single" w:sz="4" w:space="0" w:color="000000"/>
                    <w:bottom w:val="single" w:sz="4" w:space="0" w:color="000000"/>
                    <w:right w:val="single" w:sz="4" w:space="0" w:color="000000"/>
                  </w:tcBorders>
                  <w:shd w:val="clear" w:color="auto" w:fill="FFFF00"/>
                </w:tcPr>
                <w:p w:rsidR="002011D1" w:rsidRPr="00B97AFE" w:rsidRDefault="002011D1" w:rsidP="002011D1">
                  <w:pPr>
                    <w:jc w:val="center"/>
                    <w:rPr>
                      <w:b/>
                    </w:rPr>
                  </w:pPr>
                  <w:r w:rsidRPr="00B97AFE">
                    <w:rPr>
                      <w:b/>
                      <w:bCs/>
                    </w:rPr>
                    <w:t>1</w:t>
                  </w:r>
                  <w:r>
                    <w:rPr>
                      <w:b/>
                      <w:bCs/>
                    </w:rPr>
                    <w:t>.</w:t>
                  </w:r>
                </w:p>
              </w:tc>
              <w:tc>
                <w:tcPr>
                  <w:tcW w:w="1417" w:type="dxa"/>
                  <w:tcBorders>
                    <w:top w:val="single" w:sz="4" w:space="0" w:color="000000"/>
                    <w:left w:val="single" w:sz="4" w:space="0" w:color="000000"/>
                    <w:bottom w:val="single" w:sz="4" w:space="0" w:color="000000"/>
                    <w:right w:val="single" w:sz="4" w:space="0" w:color="000000"/>
                  </w:tcBorders>
                  <w:shd w:val="clear" w:color="auto" w:fill="FFFF00"/>
                </w:tcPr>
                <w:p w:rsidR="002011D1" w:rsidRPr="00B97AFE" w:rsidRDefault="002011D1" w:rsidP="002011D1">
                  <w:pPr>
                    <w:jc w:val="center"/>
                    <w:rPr>
                      <w:b/>
                      <w:lang w:val="ro-MO"/>
                    </w:rPr>
                  </w:pPr>
                </w:p>
              </w:tc>
              <w:tc>
                <w:tcPr>
                  <w:tcW w:w="1702" w:type="dxa"/>
                  <w:tcBorders>
                    <w:top w:val="single" w:sz="4" w:space="0" w:color="000000"/>
                    <w:left w:val="single" w:sz="4" w:space="0" w:color="000000"/>
                    <w:bottom w:val="single" w:sz="4" w:space="0" w:color="000000"/>
                    <w:right w:val="single" w:sz="4" w:space="0" w:color="000000"/>
                  </w:tcBorders>
                  <w:shd w:val="clear" w:color="auto" w:fill="FFFF00"/>
                </w:tcPr>
                <w:p w:rsidR="002011D1" w:rsidRPr="00B97AFE" w:rsidRDefault="002011D1" w:rsidP="002011D1">
                  <w:pPr>
                    <w:rPr>
                      <w:b/>
                    </w:rPr>
                  </w:pPr>
                  <w:r>
                    <w:rPr>
                      <w:b/>
                    </w:rPr>
                    <w:t>Lot</w:t>
                  </w:r>
                  <w:r w:rsidRPr="00B97AFE">
                    <w:rPr>
                      <w:b/>
                    </w:rPr>
                    <w:t xml:space="preserve"> </w:t>
                  </w:r>
                  <w:r w:rsidRPr="00B97AFE">
                    <w:rPr>
                      <w:b/>
                      <w:lang w:val="ro-MO"/>
                    </w:rPr>
                    <w:t xml:space="preserve">1 </w:t>
                  </w:r>
                </w:p>
              </w:tc>
              <w:tc>
                <w:tcPr>
                  <w:tcW w:w="850" w:type="dxa"/>
                  <w:tcBorders>
                    <w:top w:val="single" w:sz="4" w:space="0" w:color="000000"/>
                    <w:left w:val="single" w:sz="4" w:space="0" w:color="000000"/>
                    <w:bottom w:val="single" w:sz="4" w:space="0" w:color="000000"/>
                    <w:right w:val="single" w:sz="4" w:space="0" w:color="000000"/>
                  </w:tcBorders>
                  <w:shd w:val="clear" w:color="auto" w:fill="FFFF00"/>
                </w:tcPr>
                <w:p w:rsidR="002011D1" w:rsidRPr="0099246D" w:rsidRDefault="002011D1" w:rsidP="002011D1">
                  <w:pPr>
                    <w:jc w:val="center"/>
                    <w:rPr>
                      <w:b/>
                    </w:rPr>
                  </w:pP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2011D1" w:rsidRPr="0099246D" w:rsidRDefault="002011D1" w:rsidP="002011D1">
                  <w:pPr>
                    <w:jc w:val="center"/>
                    <w:rPr>
                      <w:b/>
                    </w:rPr>
                  </w:pPr>
                </w:p>
              </w:tc>
              <w:tc>
                <w:tcPr>
                  <w:tcW w:w="3685" w:type="dxa"/>
                  <w:tcBorders>
                    <w:top w:val="single" w:sz="4" w:space="0" w:color="000000"/>
                    <w:left w:val="single" w:sz="4" w:space="0" w:color="000000"/>
                    <w:bottom w:val="single" w:sz="4" w:space="0" w:color="000000"/>
                    <w:right w:val="single" w:sz="4" w:space="0" w:color="000000"/>
                  </w:tcBorders>
                  <w:shd w:val="clear" w:color="auto" w:fill="FFFF00"/>
                </w:tcPr>
                <w:p w:rsidR="002011D1" w:rsidRPr="0099246D" w:rsidRDefault="002011D1" w:rsidP="002011D1">
                  <w:pPr>
                    <w:rPr>
                      <w:b/>
                    </w:rPr>
                  </w:pPr>
                </w:p>
              </w:tc>
            </w:tr>
            <w:tr w:rsidR="002011D1" w:rsidRPr="00401CD8" w:rsidTr="002011D1">
              <w:trPr>
                <w:trHeight w:val="286"/>
              </w:trPr>
              <w:tc>
                <w:tcPr>
                  <w:tcW w:w="705" w:type="dxa"/>
                  <w:tcBorders>
                    <w:top w:val="single" w:sz="4" w:space="0" w:color="000000"/>
                    <w:left w:val="single" w:sz="4" w:space="0" w:color="000000"/>
                    <w:bottom w:val="single" w:sz="4" w:space="0" w:color="000000"/>
                    <w:right w:val="single" w:sz="4" w:space="0" w:color="000000"/>
                  </w:tcBorders>
                  <w:shd w:val="clear" w:color="auto" w:fill="FFFF00"/>
                </w:tcPr>
                <w:p w:rsidR="002011D1" w:rsidRPr="0099246D" w:rsidRDefault="002011D1" w:rsidP="002011D1">
                  <w:pPr>
                    <w:jc w:val="center"/>
                  </w:pPr>
                  <w:r>
                    <w:t>1</w:t>
                  </w:r>
                  <w:r w:rsidRPr="0099246D">
                    <w:t>.1</w:t>
                  </w:r>
                  <w:r>
                    <w:t>.</w:t>
                  </w:r>
                </w:p>
              </w:tc>
              <w:tc>
                <w:tcPr>
                  <w:tcW w:w="1417" w:type="dxa"/>
                  <w:tcBorders>
                    <w:top w:val="single" w:sz="4" w:space="0" w:color="000000"/>
                    <w:left w:val="single" w:sz="4" w:space="0" w:color="000000"/>
                    <w:bottom w:val="single" w:sz="4" w:space="0" w:color="000000"/>
                    <w:right w:val="single" w:sz="4" w:space="0" w:color="000000"/>
                  </w:tcBorders>
                  <w:shd w:val="clear" w:color="auto" w:fill="FFFF00"/>
                </w:tcPr>
                <w:p w:rsidR="002011D1" w:rsidRPr="001A413E" w:rsidRDefault="002011D1" w:rsidP="002011D1">
                  <w:pPr>
                    <w:rPr>
                      <w:lang w:val="ro-MO"/>
                    </w:rPr>
                  </w:pPr>
                  <w:r w:rsidRPr="001A413E">
                    <w:rPr>
                      <w:lang w:eastAsia="ro-RO"/>
                    </w:rPr>
                    <w:t>09100000-0</w:t>
                  </w:r>
                </w:p>
              </w:tc>
              <w:tc>
                <w:tcPr>
                  <w:tcW w:w="170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2011D1" w:rsidRPr="001A413E" w:rsidRDefault="002011D1" w:rsidP="002011D1">
                  <w:pPr>
                    <w:rPr>
                      <w:sz w:val="22"/>
                      <w:szCs w:val="22"/>
                      <w:lang w:val="en-US"/>
                    </w:rPr>
                  </w:pPr>
                  <w:r w:rsidRPr="001A413E">
                    <w:rPr>
                      <w:sz w:val="22"/>
                      <w:szCs w:val="22"/>
                      <w:lang w:val="en-US"/>
                    </w:rPr>
                    <w:t xml:space="preserve">Benzină Premium 95 </w:t>
                  </w:r>
                </w:p>
              </w:tc>
              <w:tc>
                <w:tcPr>
                  <w:tcW w:w="850"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2011D1" w:rsidRPr="001A413E" w:rsidRDefault="002011D1" w:rsidP="002011D1">
                  <w:pPr>
                    <w:jc w:val="center"/>
                    <w:rPr>
                      <w:sz w:val="22"/>
                      <w:szCs w:val="22"/>
                      <w:lang w:val="ro-MO"/>
                    </w:rPr>
                  </w:pPr>
                  <w:r w:rsidRPr="001A413E">
                    <w:rPr>
                      <w:sz w:val="22"/>
                      <w:szCs w:val="22"/>
                      <w:lang w:val="ro-MO"/>
                    </w:rPr>
                    <w:t>l</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2011D1" w:rsidRPr="001A413E" w:rsidRDefault="009168F5" w:rsidP="002011D1">
                  <w:pPr>
                    <w:jc w:val="center"/>
                    <w:rPr>
                      <w:sz w:val="22"/>
                      <w:szCs w:val="22"/>
                      <w:lang w:val="ro-MO"/>
                    </w:rPr>
                  </w:pPr>
                  <w:r>
                    <w:rPr>
                      <w:sz w:val="22"/>
                      <w:szCs w:val="22"/>
                      <w:lang w:val="ro-MO"/>
                    </w:rPr>
                    <w:t>99152</w:t>
                  </w:r>
                </w:p>
              </w:tc>
              <w:tc>
                <w:tcPr>
                  <w:tcW w:w="3685" w:type="dxa"/>
                  <w:tcBorders>
                    <w:top w:val="single" w:sz="4" w:space="0" w:color="000000"/>
                    <w:left w:val="single" w:sz="4" w:space="0" w:color="000000"/>
                    <w:bottom w:val="single" w:sz="4" w:space="0" w:color="000000"/>
                    <w:right w:val="single" w:sz="4" w:space="0" w:color="000000"/>
                  </w:tcBorders>
                  <w:shd w:val="clear" w:color="auto" w:fill="FFFF00"/>
                </w:tcPr>
                <w:p w:rsidR="002011D1" w:rsidRPr="001A413E" w:rsidRDefault="002011D1" w:rsidP="002011D1">
                  <w:pPr>
                    <w:jc w:val="both"/>
                    <w:rPr>
                      <w:sz w:val="22"/>
                      <w:szCs w:val="22"/>
                      <w:lang w:val="en-US"/>
                    </w:rPr>
                  </w:pPr>
                  <w:r w:rsidRPr="001A413E">
                    <w:rPr>
                      <w:sz w:val="22"/>
                      <w:szCs w:val="22"/>
                      <w:lang w:val="en-US"/>
                    </w:rPr>
                    <w:t>Cifra octanică, COR, min. 95;</w:t>
                  </w:r>
                </w:p>
                <w:p w:rsidR="002011D1" w:rsidRPr="001A413E" w:rsidRDefault="002011D1" w:rsidP="002011D1">
                  <w:pPr>
                    <w:jc w:val="both"/>
                    <w:rPr>
                      <w:sz w:val="22"/>
                      <w:szCs w:val="22"/>
                      <w:lang w:val="en-US"/>
                    </w:rPr>
                  </w:pPr>
                  <w:r w:rsidRPr="001A413E">
                    <w:rPr>
                      <w:sz w:val="22"/>
                      <w:szCs w:val="22"/>
                      <w:lang w:val="en-US"/>
                    </w:rPr>
                    <w:t xml:space="preserve">Standarde de </w:t>
                  </w:r>
                  <w:r w:rsidRPr="001A413E">
                    <w:rPr>
                      <w:sz w:val="22"/>
                      <w:szCs w:val="22"/>
                      <w:lang w:val="ro-MO"/>
                    </w:rPr>
                    <w:t>referință</w:t>
                  </w:r>
                  <w:r w:rsidRPr="001A413E">
                    <w:rPr>
                      <w:sz w:val="22"/>
                      <w:szCs w:val="22"/>
                      <w:lang w:val="en-US"/>
                    </w:rPr>
                    <w:t>: SM, 226:2002 LST EN 288:2013</w:t>
                  </w:r>
                </w:p>
              </w:tc>
            </w:tr>
            <w:tr w:rsidR="002011D1" w:rsidRPr="00401CD8" w:rsidTr="002011D1">
              <w:trPr>
                <w:trHeight w:val="266"/>
              </w:trPr>
              <w:tc>
                <w:tcPr>
                  <w:tcW w:w="705" w:type="dxa"/>
                  <w:tcBorders>
                    <w:top w:val="single" w:sz="4" w:space="0" w:color="000000"/>
                    <w:left w:val="single" w:sz="4" w:space="0" w:color="000000"/>
                    <w:bottom w:val="single" w:sz="4" w:space="0" w:color="000000"/>
                    <w:right w:val="single" w:sz="4" w:space="0" w:color="000000"/>
                  </w:tcBorders>
                  <w:shd w:val="clear" w:color="auto" w:fill="FFFF00"/>
                </w:tcPr>
                <w:p w:rsidR="002011D1" w:rsidRPr="0099246D" w:rsidRDefault="002011D1" w:rsidP="002011D1">
                  <w:pPr>
                    <w:jc w:val="center"/>
                  </w:pPr>
                  <w:r>
                    <w:rPr>
                      <w:b/>
                      <w:bCs/>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FFFF00"/>
                </w:tcPr>
                <w:p w:rsidR="002011D1" w:rsidRPr="0099246D" w:rsidRDefault="002011D1" w:rsidP="002011D1">
                  <w:pPr>
                    <w:jc w:val="center"/>
                    <w:rPr>
                      <w:b/>
                      <w:lang w:val="ro-MO"/>
                    </w:rPr>
                  </w:pPr>
                </w:p>
              </w:tc>
              <w:tc>
                <w:tcPr>
                  <w:tcW w:w="1702" w:type="dxa"/>
                  <w:tcBorders>
                    <w:top w:val="single" w:sz="4" w:space="0" w:color="000000"/>
                    <w:left w:val="single" w:sz="4" w:space="0" w:color="000000"/>
                    <w:bottom w:val="single" w:sz="4" w:space="0" w:color="000000"/>
                    <w:right w:val="single" w:sz="4" w:space="0" w:color="000000"/>
                  </w:tcBorders>
                  <w:shd w:val="clear" w:color="auto" w:fill="FFFF00"/>
                </w:tcPr>
                <w:p w:rsidR="002011D1" w:rsidRPr="0099246D" w:rsidRDefault="002011D1" w:rsidP="002011D1">
                  <w:pPr>
                    <w:rPr>
                      <w:b/>
                    </w:rPr>
                  </w:pPr>
                  <w:r>
                    <w:rPr>
                      <w:b/>
                    </w:rPr>
                    <w:t>Lot</w:t>
                  </w:r>
                  <w:r w:rsidRPr="0099246D">
                    <w:rPr>
                      <w:b/>
                    </w:rPr>
                    <w:t xml:space="preserve"> </w:t>
                  </w:r>
                  <w:r>
                    <w:rPr>
                      <w:b/>
                      <w:lang w:val="ro-MO"/>
                    </w:rPr>
                    <w:t xml:space="preserve">2 </w:t>
                  </w:r>
                </w:p>
              </w:tc>
              <w:tc>
                <w:tcPr>
                  <w:tcW w:w="850" w:type="dxa"/>
                  <w:tcBorders>
                    <w:top w:val="single" w:sz="4" w:space="0" w:color="000000"/>
                    <w:left w:val="single" w:sz="4" w:space="0" w:color="000000"/>
                    <w:bottom w:val="single" w:sz="4" w:space="0" w:color="000000"/>
                    <w:right w:val="single" w:sz="4" w:space="0" w:color="000000"/>
                  </w:tcBorders>
                  <w:shd w:val="clear" w:color="auto" w:fill="FFFF00"/>
                </w:tcPr>
                <w:p w:rsidR="002011D1" w:rsidRPr="0099246D" w:rsidRDefault="002011D1" w:rsidP="002011D1">
                  <w:pPr>
                    <w:jc w:val="center"/>
                    <w:rPr>
                      <w:b/>
                    </w:rPr>
                  </w:pP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2011D1" w:rsidRPr="0099246D" w:rsidRDefault="002011D1" w:rsidP="002011D1">
                  <w:pPr>
                    <w:jc w:val="center"/>
                    <w:rPr>
                      <w:b/>
                    </w:rPr>
                  </w:pPr>
                </w:p>
              </w:tc>
              <w:tc>
                <w:tcPr>
                  <w:tcW w:w="3685" w:type="dxa"/>
                  <w:tcBorders>
                    <w:top w:val="single" w:sz="4" w:space="0" w:color="000000"/>
                    <w:left w:val="single" w:sz="4" w:space="0" w:color="000000"/>
                    <w:bottom w:val="single" w:sz="4" w:space="0" w:color="000000"/>
                    <w:right w:val="single" w:sz="4" w:space="0" w:color="000000"/>
                  </w:tcBorders>
                  <w:shd w:val="clear" w:color="auto" w:fill="FFFF00"/>
                </w:tcPr>
                <w:p w:rsidR="002011D1" w:rsidRPr="00573C20" w:rsidRDefault="002011D1" w:rsidP="002011D1">
                  <w:pPr>
                    <w:jc w:val="both"/>
                    <w:rPr>
                      <w:b/>
                    </w:rPr>
                  </w:pPr>
                </w:p>
              </w:tc>
            </w:tr>
            <w:tr w:rsidR="002011D1" w:rsidRPr="00401CD8" w:rsidTr="002011D1">
              <w:trPr>
                <w:trHeight w:val="427"/>
              </w:trPr>
              <w:tc>
                <w:tcPr>
                  <w:tcW w:w="705" w:type="dxa"/>
                  <w:tcBorders>
                    <w:top w:val="single" w:sz="4" w:space="0" w:color="000000"/>
                    <w:left w:val="single" w:sz="4" w:space="0" w:color="000000"/>
                    <w:bottom w:val="single" w:sz="4" w:space="0" w:color="000000"/>
                    <w:right w:val="single" w:sz="4" w:space="0" w:color="000000"/>
                  </w:tcBorders>
                  <w:shd w:val="clear" w:color="auto" w:fill="FFFF00"/>
                </w:tcPr>
                <w:p w:rsidR="002011D1" w:rsidRPr="0099246D" w:rsidRDefault="002011D1" w:rsidP="002011D1">
                  <w:pPr>
                    <w:jc w:val="center"/>
                  </w:pPr>
                  <w:r>
                    <w:t>2</w:t>
                  </w:r>
                  <w:r w:rsidRPr="0099246D">
                    <w:t>.1</w:t>
                  </w:r>
                  <w:r>
                    <w:t>.</w:t>
                  </w:r>
                </w:p>
              </w:tc>
              <w:tc>
                <w:tcPr>
                  <w:tcW w:w="1417" w:type="dxa"/>
                  <w:tcBorders>
                    <w:top w:val="single" w:sz="4" w:space="0" w:color="000000"/>
                    <w:left w:val="single" w:sz="4" w:space="0" w:color="000000"/>
                    <w:bottom w:val="single" w:sz="4" w:space="0" w:color="000000"/>
                    <w:right w:val="single" w:sz="4" w:space="0" w:color="000000"/>
                  </w:tcBorders>
                  <w:shd w:val="clear" w:color="auto" w:fill="FFFF00"/>
                </w:tcPr>
                <w:p w:rsidR="002011D1" w:rsidRPr="001A413E" w:rsidRDefault="002011D1" w:rsidP="002011D1">
                  <w:r w:rsidRPr="001A413E">
                    <w:rPr>
                      <w:lang w:eastAsia="ro-RO"/>
                    </w:rPr>
                    <w:t>09100000-0</w:t>
                  </w:r>
                </w:p>
              </w:tc>
              <w:tc>
                <w:tcPr>
                  <w:tcW w:w="1702" w:type="dxa"/>
                  <w:tcBorders>
                    <w:top w:val="single" w:sz="4" w:space="0" w:color="000000"/>
                    <w:left w:val="single" w:sz="4" w:space="0" w:color="000000"/>
                    <w:bottom w:val="single" w:sz="4" w:space="0" w:color="000000"/>
                    <w:right w:val="single" w:sz="4" w:space="0" w:color="000000"/>
                  </w:tcBorders>
                  <w:shd w:val="clear" w:color="auto" w:fill="FFFF00"/>
                </w:tcPr>
                <w:p w:rsidR="002011D1" w:rsidRPr="001A413E" w:rsidRDefault="002011D1" w:rsidP="002011D1">
                  <w:pPr>
                    <w:jc w:val="both"/>
                    <w:rPr>
                      <w:sz w:val="22"/>
                      <w:szCs w:val="22"/>
                      <w:lang w:val="en-US"/>
                    </w:rPr>
                  </w:pPr>
                  <w:r w:rsidRPr="001A413E">
                    <w:rPr>
                      <w:sz w:val="22"/>
                      <w:szCs w:val="22"/>
                      <w:lang w:val="en-US"/>
                    </w:rPr>
                    <w:t xml:space="preserve">Motorină </w:t>
                  </w:r>
                </w:p>
                <w:p w:rsidR="002011D1" w:rsidRPr="001A413E" w:rsidRDefault="002011D1" w:rsidP="002011D1">
                  <w:pPr>
                    <w:jc w:val="both"/>
                    <w:rPr>
                      <w:sz w:val="22"/>
                      <w:szCs w:val="22"/>
                      <w:lang w:val="en-US"/>
                    </w:rPr>
                  </w:pPr>
                </w:p>
              </w:tc>
              <w:tc>
                <w:tcPr>
                  <w:tcW w:w="850" w:type="dxa"/>
                  <w:tcBorders>
                    <w:top w:val="single" w:sz="4" w:space="0" w:color="000000"/>
                    <w:left w:val="single" w:sz="4" w:space="0" w:color="000000"/>
                    <w:bottom w:val="single" w:sz="4" w:space="0" w:color="000000"/>
                    <w:right w:val="single" w:sz="4" w:space="0" w:color="000000"/>
                  </w:tcBorders>
                  <w:shd w:val="clear" w:color="auto" w:fill="FFFF00"/>
                </w:tcPr>
                <w:p w:rsidR="002011D1" w:rsidRPr="001A413E" w:rsidRDefault="002011D1" w:rsidP="002011D1">
                  <w:pPr>
                    <w:jc w:val="center"/>
                    <w:rPr>
                      <w:sz w:val="22"/>
                      <w:szCs w:val="22"/>
                      <w:lang w:val="en-US"/>
                    </w:rPr>
                  </w:pPr>
                  <w:r w:rsidRPr="001A413E">
                    <w:rPr>
                      <w:sz w:val="22"/>
                      <w:szCs w:val="22"/>
                      <w:lang w:val="en-US"/>
                    </w:rPr>
                    <w:t>l</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2011D1" w:rsidRPr="001A413E" w:rsidRDefault="009168F5" w:rsidP="002011D1">
                  <w:pPr>
                    <w:jc w:val="center"/>
                    <w:rPr>
                      <w:sz w:val="22"/>
                      <w:szCs w:val="22"/>
                      <w:lang w:val="en-US"/>
                    </w:rPr>
                  </w:pPr>
                  <w:r>
                    <w:rPr>
                      <w:sz w:val="22"/>
                      <w:szCs w:val="22"/>
                      <w:lang w:val="en-US"/>
                    </w:rPr>
                    <w:t>17658</w:t>
                  </w:r>
                </w:p>
              </w:tc>
              <w:tc>
                <w:tcPr>
                  <w:tcW w:w="3685" w:type="dxa"/>
                  <w:tcBorders>
                    <w:top w:val="single" w:sz="4" w:space="0" w:color="000000"/>
                    <w:left w:val="single" w:sz="4" w:space="0" w:color="000000"/>
                    <w:bottom w:val="single" w:sz="4" w:space="0" w:color="000000"/>
                    <w:right w:val="single" w:sz="4" w:space="0" w:color="000000"/>
                  </w:tcBorders>
                  <w:shd w:val="clear" w:color="auto" w:fill="FFFF00"/>
                </w:tcPr>
                <w:p w:rsidR="002011D1" w:rsidRPr="001A413E" w:rsidRDefault="002011D1" w:rsidP="002011D1">
                  <w:pPr>
                    <w:jc w:val="both"/>
                    <w:rPr>
                      <w:sz w:val="22"/>
                      <w:szCs w:val="22"/>
                      <w:lang w:val="en-US"/>
                    </w:rPr>
                  </w:pPr>
                  <w:r w:rsidRPr="001A413E">
                    <w:rPr>
                      <w:sz w:val="22"/>
                      <w:szCs w:val="22"/>
                      <w:lang w:val="en-US"/>
                    </w:rPr>
                    <w:t xml:space="preserve">Aditivii din </w:t>
                  </w:r>
                  <w:r w:rsidRPr="001A413E">
                    <w:rPr>
                      <w:sz w:val="22"/>
                      <w:szCs w:val="22"/>
                      <w:lang w:val="ro-MO"/>
                    </w:rPr>
                    <w:t xml:space="preserve">motorină nu trebuie să conțină compuși ai metalelor și fosforului. Cifra cetanică, min. 51,0. Punct de inflamabilitate, min. 55 </w:t>
                  </w:r>
                  <w:r w:rsidRPr="001A413E">
                    <w:rPr>
                      <w:sz w:val="22"/>
                      <w:szCs w:val="22"/>
                      <w:lang w:val="en-US"/>
                    </w:rPr>
                    <w:t>‘C.</w:t>
                  </w:r>
                </w:p>
                <w:p w:rsidR="002011D1" w:rsidRPr="001A413E" w:rsidRDefault="002011D1" w:rsidP="002011D1">
                  <w:pPr>
                    <w:jc w:val="both"/>
                    <w:rPr>
                      <w:sz w:val="22"/>
                      <w:szCs w:val="22"/>
                      <w:lang w:val="en-US"/>
                    </w:rPr>
                  </w:pPr>
                  <w:r w:rsidRPr="001A413E">
                    <w:rPr>
                      <w:sz w:val="22"/>
                      <w:szCs w:val="22"/>
                      <w:lang w:val="en-US"/>
                    </w:rPr>
                    <w:t>Densitate la 20’C, max. 860,0 kg/m</w:t>
                  </w:r>
                  <w:r w:rsidRPr="001A413E">
                    <w:rPr>
                      <w:sz w:val="22"/>
                      <w:szCs w:val="22"/>
                      <w:vertAlign w:val="superscript"/>
                      <w:lang w:val="en-US"/>
                    </w:rPr>
                    <w:t>3</w:t>
                  </w:r>
                  <w:r w:rsidRPr="001A413E">
                    <w:rPr>
                      <w:sz w:val="22"/>
                      <w:szCs w:val="22"/>
                      <w:lang w:val="en-US"/>
                    </w:rPr>
                    <w:t>.</w:t>
                  </w:r>
                </w:p>
                <w:p w:rsidR="002011D1" w:rsidRPr="001A413E" w:rsidRDefault="002011D1" w:rsidP="002011D1">
                  <w:pPr>
                    <w:jc w:val="both"/>
                    <w:rPr>
                      <w:sz w:val="22"/>
                      <w:szCs w:val="22"/>
                      <w:lang w:val="ro-MO"/>
                    </w:rPr>
                  </w:pPr>
                  <w:r w:rsidRPr="001A413E">
                    <w:rPr>
                      <w:sz w:val="22"/>
                      <w:szCs w:val="22"/>
                      <w:lang w:val="en-US"/>
                    </w:rPr>
                    <w:t>Viscozitate la 40’C, 2,00-4,50 mm</w:t>
                  </w:r>
                  <w:r w:rsidRPr="001A413E">
                    <w:rPr>
                      <w:sz w:val="22"/>
                      <w:szCs w:val="22"/>
                      <w:vertAlign w:val="superscript"/>
                      <w:lang w:val="en-US"/>
                    </w:rPr>
                    <w:t>2</w:t>
                  </w:r>
                  <w:r w:rsidRPr="001A413E">
                    <w:rPr>
                      <w:sz w:val="22"/>
                      <w:szCs w:val="22"/>
                      <w:lang w:val="en-US"/>
                    </w:rPr>
                    <w:t xml:space="preserve">/s de </w:t>
                  </w:r>
                  <w:r w:rsidRPr="001A413E">
                    <w:rPr>
                      <w:sz w:val="22"/>
                      <w:szCs w:val="22"/>
                      <w:lang w:val="ro-MO"/>
                    </w:rPr>
                    <w:t>iarnă și vară.</w:t>
                  </w:r>
                </w:p>
                <w:p w:rsidR="002011D1" w:rsidRPr="001A413E" w:rsidRDefault="002011D1" w:rsidP="002011D1">
                  <w:pPr>
                    <w:jc w:val="both"/>
                    <w:rPr>
                      <w:sz w:val="22"/>
                      <w:szCs w:val="22"/>
                      <w:lang w:val="en-US"/>
                    </w:rPr>
                  </w:pPr>
                  <w:r w:rsidRPr="001A413E">
                    <w:rPr>
                      <w:sz w:val="22"/>
                      <w:szCs w:val="22"/>
                      <w:lang w:val="ro-MO"/>
                    </w:rPr>
                    <w:t>Standarde de referință</w:t>
                  </w:r>
                  <w:r w:rsidRPr="001A413E">
                    <w:rPr>
                      <w:sz w:val="22"/>
                      <w:szCs w:val="22"/>
                      <w:lang w:val="en-US"/>
                    </w:rPr>
                    <w:t>: SM SR EN 590.</w:t>
                  </w:r>
                </w:p>
              </w:tc>
            </w:tr>
          </w:tbl>
          <w:p w:rsidR="008C7C78" w:rsidRPr="008C7C78" w:rsidRDefault="008C7C78" w:rsidP="008C7C78"/>
        </w:tc>
      </w:tr>
    </w:tbl>
    <w:p w:rsidR="00F03EEC" w:rsidRDefault="00F03EEC" w:rsidP="00E46DD0">
      <w:pPr>
        <w:pStyle w:val="Titlu2"/>
        <w:keepNext w:val="0"/>
        <w:keepLines w:val="0"/>
        <w:tabs>
          <w:tab w:val="left" w:pos="360"/>
        </w:tabs>
        <w:spacing w:before="0"/>
        <w:ind w:left="720"/>
        <w:jc w:val="center"/>
      </w:pPr>
      <w:bookmarkStart w:id="146" w:name="_Toc392180193"/>
      <w:bookmarkStart w:id="147" w:name="_Toc449539081"/>
    </w:p>
    <w:p w:rsidR="00584451" w:rsidRPr="00584451" w:rsidRDefault="00584451" w:rsidP="00584451"/>
    <w:p w:rsidR="00B41118" w:rsidRPr="00C00499" w:rsidRDefault="00E46DD0" w:rsidP="00E46DD0">
      <w:pPr>
        <w:pStyle w:val="Titlu2"/>
        <w:keepNext w:val="0"/>
        <w:keepLines w:val="0"/>
        <w:tabs>
          <w:tab w:val="left" w:pos="360"/>
        </w:tabs>
        <w:spacing w:before="0"/>
        <w:ind w:left="720"/>
        <w:jc w:val="center"/>
      </w:pPr>
      <w:r>
        <w:t xml:space="preserve">3. </w:t>
      </w:r>
      <w:r w:rsidR="00B41118" w:rsidRPr="00C00499">
        <w:t>Pregătirea ofertelor</w:t>
      </w:r>
      <w:bookmarkEnd w:id="146"/>
      <w:bookmarkEnd w:id="147"/>
    </w:p>
    <w:p w:rsidR="00B41118" w:rsidRPr="00C00499" w:rsidRDefault="00B41118" w:rsidP="00B41118"/>
    <w:tbl>
      <w:tblPr>
        <w:tblW w:w="10322" w:type="dxa"/>
        <w:tblLayout w:type="fixed"/>
        <w:tblLook w:val="04A0" w:firstRow="1" w:lastRow="0" w:firstColumn="1" w:lastColumn="0" w:noHBand="0" w:noVBand="1"/>
      </w:tblPr>
      <w:tblGrid>
        <w:gridCol w:w="534"/>
        <w:gridCol w:w="2834"/>
        <w:gridCol w:w="142"/>
        <w:gridCol w:w="142"/>
        <w:gridCol w:w="2580"/>
        <w:gridCol w:w="3799"/>
        <w:gridCol w:w="283"/>
        <w:gridCol w:w="8"/>
      </w:tblGrid>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65713D" w:rsidP="00AE077C">
            <w:pPr>
              <w:pStyle w:val="Subsol"/>
              <w:tabs>
                <w:tab w:val="left" w:pos="540"/>
              </w:tabs>
              <w:suppressAutoHyphens/>
              <w:spacing w:after="120"/>
              <w:jc w:val="both"/>
              <w:rPr>
                <w:lang w:val="en-US"/>
              </w:rPr>
            </w:pPr>
            <w:r>
              <w:rPr>
                <w:b/>
                <w:i/>
                <w:sz w:val="22"/>
                <w:szCs w:val="22"/>
              </w:rPr>
              <w:t>nu vor fi acceptate</w:t>
            </w:r>
          </w:p>
        </w:tc>
      </w:tr>
      <w:tr w:rsidR="00B41118" w:rsidRPr="00C00499" w:rsidTr="00E530B3">
        <w:trPr>
          <w:trHeight w:val="41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w:t>
            </w:r>
            <w:r w:rsidR="009E494F">
              <w:rPr>
                <w:b/>
                <w:i/>
                <w:sz w:val="22"/>
                <w:szCs w:val="22"/>
              </w:rPr>
              <w:t>anției a/b</w:t>
            </w:r>
            <w:r w:rsidRPr="00C00499">
              <w:rPr>
                <w:b/>
                <w:i/>
                <w:sz w:val="22"/>
                <w:szCs w:val="22"/>
              </w:rPr>
              <w:t>]</w:t>
            </w:r>
          </w:p>
          <w:p w:rsidR="00B41118" w:rsidRPr="00C00499" w:rsidRDefault="00B41118" w:rsidP="000F3175">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0F3175">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65713D" w:rsidRDefault="0065713D" w:rsidP="0065713D">
            <w:pPr>
              <w:rPr>
                <w:rFonts w:ascii="Cambria" w:hAnsi="Cambria" w:cs="Cambria"/>
                <w:b/>
                <w:i/>
                <w:noProof w:val="0"/>
              </w:rPr>
            </w:pPr>
            <w:r>
              <w:rPr>
                <w:i/>
                <w:sz w:val="22"/>
                <w:szCs w:val="22"/>
              </w:rPr>
              <w:t xml:space="preserve">     </w:t>
            </w:r>
            <w:r w:rsidR="00B41118" w:rsidRPr="00C00499">
              <w:rPr>
                <w:i/>
                <w:sz w:val="22"/>
                <w:szCs w:val="22"/>
              </w:rPr>
              <w:t>Beneficiarul plăţii:</w:t>
            </w:r>
            <w:r>
              <w:rPr>
                <w:rFonts w:ascii="Cambria" w:hAnsi="Cambria" w:cs="Cambria"/>
                <w:b/>
                <w:i/>
                <w:noProof w:val="0"/>
              </w:rPr>
              <w:t xml:space="preserve"> </w:t>
            </w:r>
            <w:r w:rsidRPr="0065713D">
              <w:rPr>
                <w:rFonts w:ascii="Cambria" w:hAnsi="Cambria" w:cs="Cambria"/>
                <w:i/>
                <w:noProof w:val="0"/>
              </w:rPr>
              <w:t>Agenția Națională pentru Sănătate Publică,</w:t>
            </w:r>
            <w:r>
              <w:rPr>
                <w:rFonts w:ascii="Cambria" w:hAnsi="Cambria" w:cs="Cambria"/>
                <w:b/>
                <w:i/>
                <w:noProof w:val="0"/>
              </w:rPr>
              <w:t xml:space="preserve"> </w:t>
            </w:r>
          </w:p>
          <w:p w:rsidR="00B41118" w:rsidRPr="00C00499" w:rsidRDefault="009D47D5" w:rsidP="009D47D5">
            <w:pPr>
              <w:spacing w:after="120"/>
              <w:rPr>
                <w:i/>
              </w:rPr>
            </w:pPr>
            <w:r>
              <w:rPr>
                <w:rFonts w:ascii="Cambria" w:hAnsi="Cambria" w:cs="Cambria"/>
                <w:b/>
                <w:i/>
                <w:noProof w:val="0"/>
              </w:rPr>
              <w:t xml:space="preserve">     </w:t>
            </w:r>
            <w:r w:rsidR="00B41118" w:rsidRPr="00C00499">
              <w:rPr>
                <w:i/>
                <w:sz w:val="22"/>
                <w:szCs w:val="22"/>
              </w:rPr>
              <w:t>Denumirea Băncii:</w:t>
            </w:r>
            <w:r w:rsidR="0065713D">
              <w:rPr>
                <w:i/>
                <w:sz w:val="22"/>
                <w:szCs w:val="22"/>
              </w:rPr>
              <w:t xml:space="preserve"> Ministerul Finanțelor</w:t>
            </w:r>
          </w:p>
          <w:p w:rsidR="00B41118" w:rsidRPr="00C00499" w:rsidRDefault="00B41118" w:rsidP="0065713D">
            <w:pPr>
              <w:spacing w:after="120"/>
              <w:ind w:left="599"/>
              <w:rPr>
                <w:i/>
              </w:rPr>
            </w:pPr>
            <w:r w:rsidRPr="00C00499">
              <w:rPr>
                <w:i/>
                <w:sz w:val="22"/>
                <w:szCs w:val="22"/>
              </w:rPr>
              <w:t xml:space="preserve">Codul fiscal: </w:t>
            </w:r>
            <w:r w:rsidR="0065713D" w:rsidRPr="0065713D">
              <w:rPr>
                <w:rFonts w:ascii="Cambria" w:hAnsi="Cambria" w:cs="Cambria"/>
                <w:i/>
              </w:rPr>
              <w:t>IDNO</w:t>
            </w:r>
            <w:r w:rsidR="0065713D" w:rsidRPr="0065713D">
              <w:rPr>
                <w:rFonts w:ascii="Cambria" w:hAnsi="Cambria" w:cs="Cambria"/>
                <w:i/>
                <w:lang w:val="en-US"/>
              </w:rPr>
              <w:t xml:space="preserve">: </w:t>
            </w:r>
            <w:r w:rsidR="0065713D" w:rsidRPr="0065713D">
              <w:rPr>
                <w:i/>
                <w:color w:val="333333"/>
                <w:shd w:val="clear" w:color="auto" w:fill="FFFFFF"/>
              </w:rPr>
              <w:t>1018601000021</w:t>
            </w:r>
          </w:p>
          <w:p w:rsidR="00B41118" w:rsidRPr="00C00499" w:rsidRDefault="00B41118" w:rsidP="00AE077C">
            <w:pPr>
              <w:spacing w:after="120"/>
              <w:ind w:left="599"/>
              <w:rPr>
                <w:i/>
              </w:rPr>
            </w:pPr>
            <w:r w:rsidRPr="00C00499">
              <w:rPr>
                <w:i/>
                <w:sz w:val="22"/>
                <w:szCs w:val="22"/>
              </w:rPr>
              <w:t xml:space="preserve">Contul trezorerial: </w:t>
            </w:r>
            <w:r w:rsidR="0065713D">
              <w:rPr>
                <w:i/>
                <w:sz w:val="22"/>
                <w:szCs w:val="22"/>
              </w:rPr>
              <w:t>518410A01513AA</w:t>
            </w:r>
          </w:p>
          <w:p w:rsidR="00B41118" w:rsidRPr="00C00499" w:rsidRDefault="0065713D" w:rsidP="00AE077C">
            <w:pPr>
              <w:spacing w:after="120"/>
              <w:ind w:left="599"/>
              <w:rPr>
                <w:i/>
              </w:rPr>
            </w:pPr>
            <w:r>
              <w:rPr>
                <w:i/>
                <w:sz w:val="22"/>
                <w:szCs w:val="22"/>
              </w:rPr>
              <w:t>Codul IBAN</w:t>
            </w:r>
            <w:r w:rsidR="00B41118" w:rsidRPr="00C00499">
              <w:rPr>
                <w:i/>
                <w:sz w:val="22"/>
                <w:szCs w:val="22"/>
              </w:rPr>
              <w:t>:</w:t>
            </w:r>
            <w:r>
              <w:rPr>
                <w:i/>
                <w:sz w:val="22"/>
                <w:szCs w:val="22"/>
              </w:rPr>
              <w:t xml:space="preserve"> MD91TRPCAA518410A01513AA</w:t>
            </w:r>
            <w:r w:rsidR="00B41118" w:rsidRPr="00C00499">
              <w:rPr>
                <w:i/>
                <w:sz w:val="22"/>
                <w:szCs w:val="22"/>
              </w:rPr>
              <w:t xml:space="preserve"> </w:t>
            </w:r>
          </w:p>
          <w:p w:rsidR="00B41118" w:rsidRPr="0065713D" w:rsidRDefault="00B41118" w:rsidP="00AE077C">
            <w:pPr>
              <w:spacing w:after="120"/>
              <w:ind w:left="599"/>
              <w:rPr>
                <w:i/>
                <w:lang w:val="ro-MO"/>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65713D">
              <w:rPr>
                <w:i/>
                <w:sz w:val="22"/>
                <w:szCs w:val="22"/>
              </w:rPr>
              <w:t>C</w:t>
            </w:r>
            <w:r w:rsidR="0065713D">
              <w:rPr>
                <w:i/>
                <w:sz w:val="22"/>
                <w:szCs w:val="22"/>
                <w:lang w:val="ro-MO"/>
              </w:rPr>
              <w:t>hișinău</w:t>
            </w:r>
          </w:p>
          <w:p w:rsidR="00B41118" w:rsidRPr="009E494F" w:rsidRDefault="00B41118" w:rsidP="00295608">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0065713D">
              <w:rPr>
                <w:i/>
                <w:sz w:val="22"/>
                <w:szCs w:val="22"/>
              </w:rPr>
              <w:t>nr.</w:t>
            </w:r>
            <w:r w:rsidR="00796C1D">
              <w:rPr>
                <w:i/>
                <w:sz w:val="22"/>
                <w:szCs w:val="22"/>
              </w:rPr>
              <w:t xml:space="preserve"> </w:t>
            </w:r>
            <w:r w:rsidR="00537040" w:rsidRPr="00537040">
              <w:rPr>
                <w:b/>
                <w:i/>
                <w:sz w:val="22"/>
                <w:szCs w:val="22"/>
                <w:highlight w:val="yellow"/>
              </w:rPr>
              <w:t>21034230</w:t>
            </w:r>
            <w:r w:rsidR="00584451">
              <w:rPr>
                <w:i/>
                <w:sz w:val="22"/>
                <w:szCs w:val="22"/>
              </w:rPr>
              <w:t xml:space="preserve">  </w:t>
            </w:r>
            <w:r w:rsidR="00E530B3">
              <w:rPr>
                <w:i/>
                <w:sz w:val="22"/>
                <w:szCs w:val="22"/>
                <w:highlight w:val="yellow"/>
              </w:rPr>
              <w:lastRenderedPageBreak/>
              <w:t>din 15.01</w:t>
            </w:r>
            <w:r w:rsidR="00584451" w:rsidRPr="009168F5">
              <w:rPr>
                <w:i/>
                <w:sz w:val="22"/>
                <w:szCs w:val="22"/>
                <w:highlight w:val="yellow"/>
              </w:rPr>
              <w:t>.2020</w:t>
            </w:r>
            <w:r w:rsidRPr="009168F5">
              <w:rPr>
                <w:i/>
                <w:sz w:val="22"/>
                <w:szCs w:val="22"/>
                <w:highlight w:val="yellow"/>
              </w:rPr>
              <w:t>”</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65713D"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left" w:pos="372"/>
              </w:tabs>
              <w:suppressAutoHyphens/>
              <w:spacing w:before="120" w:after="120"/>
              <w:rPr>
                <w:b/>
                <w:i/>
              </w:rPr>
            </w:pPr>
            <w:r>
              <w:rPr>
                <w:b/>
                <w:i/>
                <w:sz w:val="22"/>
                <w:szCs w:val="22"/>
              </w:rPr>
              <w:t>-</w:t>
            </w:r>
          </w:p>
        </w:tc>
      </w:tr>
      <w:tr w:rsidR="00B41118" w:rsidRPr="00C00499" w:rsidTr="003972F4">
        <w:trPr>
          <w:trHeight w:val="43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2011D1" w:rsidP="00AE077C">
            <w:pPr>
              <w:tabs>
                <w:tab w:val="left" w:pos="372"/>
              </w:tabs>
              <w:suppressAutoHyphens/>
              <w:rPr>
                <w:b/>
                <w:i/>
              </w:rPr>
            </w:pPr>
            <w:r>
              <w:rPr>
                <w:b/>
                <w:i/>
              </w:rPr>
              <w:t>1</w:t>
            </w:r>
            <w:r w:rsidR="00C4769C">
              <w:rPr>
                <w:b/>
                <w:i/>
              </w:rPr>
              <w:t>5 zile de la înregistrarea contractului la trezorerie</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C4769C" w:rsidRDefault="00C4769C" w:rsidP="00C4769C">
            <w:pPr>
              <w:tabs>
                <w:tab w:val="left" w:pos="372"/>
              </w:tabs>
              <w:suppressAutoHyphens/>
              <w:ind w:left="360" w:hanging="360"/>
              <w:jc w:val="both"/>
              <w:rPr>
                <w:rFonts w:asciiTheme="majorHAnsi" w:hAnsiTheme="majorHAnsi" w:cstheme="majorHAnsi"/>
                <w:i/>
                <w:lang w:val="ro-MO"/>
              </w:rPr>
            </w:pPr>
            <w:r>
              <w:rPr>
                <w:rFonts w:asciiTheme="majorHAnsi" w:hAnsiTheme="majorHAnsi" w:cstheme="majorHAnsi"/>
                <w:i/>
              </w:rPr>
              <w:t xml:space="preserve">Agenția Națională pentru Sănătate Publică, mun. </w:t>
            </w:r>
            <w:r>
              <w:rPr>
                <w:rFonts w:asciiTheme="majorHAnsi" w:hAnsiTheme="majorHAnsi" w:cstheme="majorHAnsi"/>
                <w:i/>
                <w:lang w:val="ro-MO"/>
              </w:rPr>
              <w:t>Chișinău, str. Gh.</w:t>
            </w:r>
          </w:p>
          <w:p w:rsidR="00B41118" w:rsidRPr="00C4769C" w:rsidRDefault="00C4769C" w:rsidP="001A0570">
            <w:pPr>
              <w:tabs>
                <w:tab w:val="left" w:pos="372"/>
              </w:tabs>
              <w:suppressAutoHyphens/>
              <w:jc w:val="both"/>
              <w:rPr>
                <w:rFonts w:asciiTheme="majorHAnsi" w:hAnsiTheme="majorHAnsi" w:cstheme="majorHAnsi"/>
                <w:i/>
                <w:lang w:val="ro-MO"/>
              </w:rPr>
            </w:pPr>
            <w:r>
              <w:rPr>
                <w:rFonts w:asciiTheme="majorHAnsi" w:hAnsiTheme="majorHAnsi" w:cstheme="majorHAnsi"/>
                <w:i/>
                <w:lang w:val="ro-MO"/>
              </w:rPr>
              <w:t>Asachi, nr. 67A</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C4769C" w:rsidRDefault="00C4769C" w:rsidP="00C4769C">
            <w:pPr>
              <w:tabs>
                <w:tab w:val="left" w:pos="372"/>
              </w:tabs>
              <w:suppressAutoHyphens/>
              <w:jc w:val="both"/>
              <w:rPr>
                <w:rFonts w:asciiTheme="majorHAnsi" w:hAnsiTheme="majorHAnsi" w:cstheme="majorHAnsi"/>
                <w:spacing w:val="-4"/>
              </w:rPr>
            </w:pPr>
            <w:r>
              <w:rPr>
                <w:rFonts w:asciiTheme="majorHAnsi" w:hAnsiTheme="majorHAnsi" w:cstheme="majorHAnsi"/>
                <w:spacing w:val="-4"/>
              </w:rPr>
              <w:t>Achitarea va fi efectuată utilizînd sistemul de e-facturare.</w:t>
            </w:r>
          </w:p>
          <w:p w:rsidR="00B41118" w:rsidRPr="00C00499" w:rsidRDefault="00C4769C" w:rsidP="00C4769C">
            <w:pPr>
              <w:tabs>
                <w:tab w:val="left" w:pos="372"/>
              </w:tabs>
              <w:suppressAutoHyphens/>
              <w:rPr>
                <w:i/>
                <w:spacing w:val="-4"/>
                <w:lang w:val="en-US"/>
              </w:rPr>
            </w:pPr>
            <w:r>
              <w:rPr>
                <w:rFonts w:asciiTheme="majorHAnsi" w:hAnsiTheme="majorHAnsi" w:cstheme="majorHAnsi"/>
                <w:i/>
                <w:spacing w:val="-4"/>
                <w:lang w:val="en-US"/>
              </w:rPr>
              <w:t>Transfer, în termen de pînă la 10 zile din data livrării și prezentării facturii fiscale.</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2011D1" w:rsidP="00AE077C">
            <w:pPr>
              <w:tabs>
                <w:tab w:val="left" w:pos="372"/>
              </w:tabs>
              <w:suppressAutoHyphens/>
              <w:rPr>
                <w:i/>
                <w:spacing w:val="-4"/>
                <w:lang w:val="en-US"/>
              </w:rPr>
            </w:pPr>
            <w:r>
              <w:rPr>
                <w:i/>
                <w:spacing w:val="-4"/>
                <w:sz w:val="22"/>
                <w:szCs w:val="22"/>
                <w:lang w:val="en-US"/>
              </w:rPr>
              <w:t>3</w:t>
            </w:r>
            <w:r w:rsidR="00C4769C">
              <w:rPr>
                <w:i/>
                <w:spacing w:val="-4"/>
                <w:sz w:val="22"/>
                <w:szCs w:val="22"/>
                <w:lang w:val="en-US"/>
              </w:rPr>
              <w:t>0 zile</w:t>
            </w:r>
          </w:p>
        </w:tc>
      </w:tr>
      <w:tr w:rsidR="00B41118" w:rsidRPr="00C00499" w:rsidTr="003972F4">
        <w:trPr>
          <w:trHeight w:val="309"/>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C4769C" w:rsidP="00C4769C">
            <w:pPr>
              <w:tabs>
                <w:tab w:val="left" w:pos="372"/>
              </w:tabs>
              <w:suppressAutoHyphens/>
              <w:rPr>
                <w:i/>
                <w:iCs/>
              </w:rPr>
            </w:pPr>
            <w:r>
              <w:rPr>
                <w:b/>
                <w:i/>
                <w:iCs/>
                <w:sz w:val="22"/>
                <w:szCs w:val="22"/>
              </w:rPr>
              <w:t xml:space="preserve">Nu </w:t>
            </w:r>
            <w:r w:rsidR="00B41118" w:rsidRPr="00C00499">
              <w:rPr>
                <w:b/>
                <w:i/>
                <w:iCs/>
                <w:sz w:val="22"/>
                <w:szCs w:val="22"/>
              </w:rPr>
              <w:t xml:space="preserve">se accepta </w:t>
            </w:r>
          </w:p>
        </w:tc>
      </w:tr>
      <w:tr w:rsidR="00B41118" w:rsidRPr="00C00499" w:rsidTr="00AE077C">
        <w:trPr>
          <w:trHeight w:val="600"/>
        </w:trPr>
        <w:tc>
          <w:tcPr>
            <w:tcW w:w="10322" w:type="dxa"/>
            <w:gridSpan w:val="8"/>
            <w:vAlign w:val="center"/>
          </w:tcPr>
          <w:p w:rsidR="00B41118" w:rsidRPr="00C00499" w:rsidRDefault="00F03EEC" w:rsidP="00F03EEC">
            <w:pPr>
              <w:pStyle w:val="Titlu2"/>
              <w:keepNext w:val="0"/>
              <w:keepLines w:val="0"/>
              <w:tabs>
                <w:tab w:val="left" w:pos="360"/>
              </w:tabs>
              <w:spacing w:before="0"/>
              <w:ind w:left="720"/>
              <w:jc w:val="center"/>
            </w:pPr>
            <w:bookmarkStart w:id="148" w:name="_Toc358300271"/>
            <w:bookmarkStart w:id="149" w:name="_Toc392180194"/>
            <w:bookmarkStart w:id="150" w:name="_Toc449539082"/>
            <w:r>
              <w:t xml:space="preserve">4. </w:t>
            </w:r>
            <w:r w:rsidR="00B41118" w:rsidRPr="00C00499">
              <w:t>Depunerea și deschiderea ofertelor</w:t>
            </w:r>
            <w:bookmarkEnd w:id="148"/>
            <w:bookmarkEnd w:id="149"/>
            <w:bookmarkEnd w:id="150"/>
          </w:p>
        </w:tc>
      </w:tr>
      <w:tr w:rsidR="00B41118" w:rsidRPr="00C00499" w:rsidTr="00C4769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663" w:type="dxa"/>
            <w:gridSpan w:val="4"/>
            <w:tcBorders>
              <w:top w:val="single" w:sz="4" w:space="0" w:color="auto"/>
              <w:left w:val="single" w:sz="4" w:space="0" w:color="auto"/>
            </w:tcBorders>
            <w:vAlign w:val="center"/>
          </w:tcPr>
          <w:p w:rsidR="00B41118" w:rsidRPr="00C00499" w:rsidRDefault="00B41118" w:rsidP="00AE077C">
            <w:pPr>
              <w:jc w:val="both"/>
              <w:rPr>
                <w:i/>
              </w:rPr>
            </w:pPr>
          </w:p>
        </w:tc>
        <w:tc>
          <w:tcPr>
            <w:tcW w:w="283"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C4769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6663" w:type="dxa"/>
            <w:gridSpan w:val="4"/>
            <w:tcBorders>
              <w:left w:val="single" w:sz="4" w:space="0" w:color="auto"/>
            </w:tcBorders>
            <w:vAlign w:val="center"/>
          </w:tcPr>
          <w:p w:rsidR="00B41118" w:rsidRPr="00C4769C" w:rsidRDefault="00C4769C" w:rsidP="00AE077C">
            <w:pPr>
              <w:jc w:val="both"/>
            </w:pPr>
            <w:bookmarkStart w:id="151" w:name="OLE_LINK92"/>
            <w:bookmarkStart w:id="152" w:name="OLE_LINK93"/>
            <w:r w:rsidRPr="00D67348">
              <w:rPr>
                <w:rFonts w:asciiTheme="majorHAnsi" w:hAnsiTheme="majorHAnsi" w:cstheme="majorHAnsi"/>
                <w:lang w:val="en-US"/>
              </w:rPr>
              <w:t xml:space="preserve">Ofertele vor fi prezentate în formă electronică prin SIA „RSAP” și </w:t>
            </w:r>
            <w:r w:rsidRPr="00D67348">
              <w:rPr>
                <w:rFonts w:asciiTheme="majorHAnsi" w:hAnsiTheme="majorHAnsi" w:cstheme="majorHAnsi"/>
                <w:i/>
                <w:lang w:val="en-US"/>
              </w:rPr>
              <w:t xml:space="preserve">(achiziții.md) </w:t>
            </w:r>
            <w:r w:rsidRPr="00D67348">
              <w:rPr>
                <w:rFonts w:asciiTheme="majorHAnsi" w:hAnsiTheme="majorHAnsi" w:cstheme="majorHAnsi"/>
              </w:rPr>
              <w:t>Ofertantul cîștigător urmează să prezinte pînă la semnarea contractului oferta și documentele de calificare pe suport de hîrtie la adresa autorităţii contractante.</w:t>
            </w:r>
            <w:bookmarkEnd w:id="151"/>
            <w:bookmarkEnd w:id="152"/>
          </w:p>
        </w:tc>
        <w:tc>
          <w:tcPr>
            <w:tcW w:w="283"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C4769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6663" w:type="dxa"/>
            <w:gridSpan w:val="4"/>
            <w:tcBorders>
              <w:left w:val="single" w:sz="4" w:space="0" w:color="auto"/>
            </w:tcBorders>
            <w:vAlign w:val="center"/>
          </w:tcPr>
          <w:p w:rsidR="00B41118" w:rsidRPr="00C00499" w:rsidRDefault="00B41118" w:rsidP="00AE077C">
            <w:pPr>
              <w:tabs>
                <w:tab w:val="right" w:pos="4743"/>
              </w:tabs>
              <w:jc w:val="both"/>
              <w:rPr>
                <w:i/>
              </w:rPr>
            </w:pPr>
          </w:p>
        </w:tc>
        <w:tc>
          <w:tcPr>
            <w:tcW w:w="283"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3972F4">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6663" w:type="dxa"/>
            <w:gridSpan w:val="4"/>
            <w:tcBorders>
              <w:left w:val="single" w:sz="4" w:space="0" w:color="auto"/>
            </w:tcBorders>
            <w:vAlign w:val="center"/>
          </w:tcPr>
          <w:p w:rsidR="00B41118" w:rsidRPr="00C00499" w:rsidRDefault="00B41118" w:rsidP="00AE077C">
            <w:pPr>
              <w:tabs>
                <w:tab w:val="right" w:pos="4743"/>
              </w:tabs>
              <w:jc w:val="both"/>
              <w:rPr>
                <w:i/>
              </w:rPr>
            </w:pPr>
          </w:p>
        </w:tc>
        <w:tc>
          <w:tcPr>
            <w:tcW w:w="283"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6954" w:type="dxa"/>
            <w:gridSpan w:val="6"/>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9D47D5">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B41118" w:rsidRPr="00C4769C" w:rsidRDefault="00537040" w:rsidP="00AE077C">
            <w:pPr>
              <w:jc w:val="both"/>
              <w:rPr>
                <w:i/>
                <w:lang w:val="en-US"/>
              </w:rPr>
            </w:pPr>
            <w:r>
              <w:rPr>
                <w:i/>
                <w:sz w:val="22"/>
                <w:szCs w:val="22"/>
                <w:highlight w:val="yellow"/>
              </w:rPr>
              <w:t>15</w:t>
            </w:r>
            <w:r w:rsidR="00AF33B9">
              <w:rPr>
                <w:i/>
                <w:sz w:val="22"/>
                <w:szCs w:val="22"/>
                <w:highlight w:val="yellow"/>
              </w:rPr>
              <w:t>.02.2020, 10</w:t>
            </w:r>
            <w:r w:rsidR="00AF33B9">
              <w:rPr>
                <w:i/>
                <w:sz w:val="22"/>
                <w:szCs w:val="22"/>
                <w:highlight w:val="yellow"/>
                <w:lang w:val="en-US"/>
              </w:rPr>
              <w:t>:</w:t>
            </w:r>
            <w:r w:rsidR="00AF33B9" w:rsidRPr="00AF33B9">
              <w:rPr>
                <w:i/>
                <w:sz w:val="22"/>
                <w:szCs w:val="22"/>
                <w:highlight w:val="yellow"/>
                <w:lang w:val="en-US"/>
              </w:rPr>
              <w:t>00</w:t>
            </w:r>
          </w:p>
        </w:tc>
        <w:tc>
          <w:tcPr>
            <w:tcW w:w="4082" w:type="dxa"/>
            <w:gridSpan w:val="2"/>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3972F4">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jc w:val="both"/>
              <w:rPr>
                <w:i/>
              </w:rPr>
            </w:pPr>
          </w:p>
        </w:tc>
        <w:tc>
          <w:tcPr>
            <w:tcW w:w="4082" w:type="dxa"/>
            <w:gridSpan w:val="2"/>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BD7D88">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8"/>
            <w:tcBorders>
              <w:bottom w:val="single" w:sz="4" w:space="0" w:color="auto"/>
            </w:tcBorders>
            <w:vAlign w:val="center"/>
          </w:tcPr>
          <w:p w:rsidR="00B41118" w:rsidRPr="00C00499" w:rsidRDefault="00F03EEC" w:rsidP="00F03EEC">
            <w:pPr>
              <w:pStyle w:val="Titlu2"/>
              <w:keepNext w:val="0"/>
              <w:keepLines w:val="0"/>
              <w:tabs>
                <w:tab w:val="left" w:pos="360"/>
              </w:tabs>
              <w:spacing w:before="0"/>
              <w:ind w:left="720"/>
              <w:jc w:val="center"/>
            </w:pPr>
            <w:bookmarkStart w:id="153" w:name="_Toc358300272"/>
            <w:bookmarkStart w:id="154" w:name="_Toc392180195"/>
            <w:bookmarkStart w:id="155" w:name="_Toc449539083"/>
            <w:r>
              <w:t xml:space="preserve">5. </w:t>
            </w:r>
            <w:r w:rsidR="00B41118" w:rsidRPr="00C00499">
              <w:t>Evaluarea și compararea ofertelor</w:t>
            </w:r>
            <w:bookmarkEnd w:id="153"/>
            <w:bookmarkEnd w:id="154"/>
            <w:bookmarkEnd w:id="155"/>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right" w:pos="4743"/>
              </w:tabs>
              <w:jc w:val="both"/>
              <w:rPr>
                <w:i/>
              </w:rPr>
            </w:pPr>
            <w:r>
              <w:rPr>
                <w:b/>
                <w:i/>
                <w:sz w:val="22"/>
                <w:szCs w:val="22"/>
                <w:lang w:val="en-US"/>
              </w:rPr>
              <w:t>Rata BNM</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right" w:pos="4743"/>
              </w:tabs>
              <w:jc w:val="both"/>
              <w:rPr>
                <w:i/>
                <w:iCs/>
                <w:lang w:val="en-US"/>
              </w:rPr>
            </w:pPr>
            <w:r w:rsidRPr="00C10D21">
              <w:rPr>
                <w:rFonts w:asciiTheme="majorHAnsi" w:hAnsiTheme="majorHAnsi" w:cstheme="majorHAnsi"/>
                <w:i/>
                <w:iCs/>
              </w:rPr>
              <w:t>Data petrecerii licitației</w:t>
            </w:r>
            <w:r>
              <w:rPr>
                <w:rFonts w:asciiTheme="majorHAnsi" w:hAnsiTheme="majorHAnsi" w:cstheme="majorHAnsi"/>
                <w:i/>
                <w:iCs/>
              </w:rPr>
              <w:t xml:space="preserve"> </w:t>
            </w:r>
          </w:p>
        </w:tc>
      </w:tr>
      <w:tr w:rsidR="00B41118" w:rsidRPr="00C00499" w:rsidTr="003972F4">
        <w:trPr>
          <w:trHeight w:val="56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C4769C" w:rsidRPr="00CE2E0E" w:rsidRDefault="00B41118" w:rsidP="00C4769C">
            <w:pPr>
              <w:tabs>
                <w:tab w:val="right" w:pos="4743"/>
              </w:tabs>
              <w:jc w:val="both"/>
              <w:rPr>
                <w:rFonts w:asciiTheme="majorHAnsi" w:hAnsiTheme="majorHAnsi" w:cstheme="majorHAnsi"/>
                <w:i/>
                <w:iCs/>
              </w:rPr>
            </w:pPr>
            <w:r w:rsidRPr="00711E42">
              <w:rPr>
                <w:b/>
                <w:i/>
                <w:iCs/>
                <w:sz w:val="22"/>
                <w:szCs w:val="22"/>
              </w:rPr>
              <w:t xml:space="preserve"> </w:t>
            </w:r>
            <w:r w:rsidR="00C4769C" w:rsidRPr="00C813CF">
              <w:rPr>
                <w:i/>
                <w:iCs/>
                <w:sz w:val="22"/>
                <w:szCs w:val="20"/>
              </w:rPr>
              <w:t xml:space="preserve">Evaluarea va fi efectuată pe: </w:t>
            </w:r>
            <w:r w:rsidR="00C4769C" w:rsidRPr="00CE2E0E">
              <w:rPr>
                <w:i/>
                <w:iCs/>
                <w:sz w:val="22"/>
                <w:szCs w:val="20"/>
              </w:rPr>
              <w:t xml:space="preserve">pentru fiecare </w:t>
            </w:r>
            <w:r w:rsidR="002011D1">
              <w:rPr>
                <w:i/>
                <w:iCs/>
                <w:sz w:val="22"/>
                <w:szCs w:val="20"/>
              </w:rPr>
              <w:t>lot</w:t>
            </w:r>
            <w:r w:rsidR="00C4769C" w:rsidRPr="00CE2E0E">
              <w:rPr>
                <w:i/>
                <w:iCs/>
                <w:sz w:val="22"/>
                <w:szCs w:val="20"/>
              </w:rPr>
              <w:t xml:space="preserve"> în parte.</w:t>
            </w:r>
          </w:p>
          <w:p w:rsidR="00B41118" w:rsidRPr="00711E42" w:rsidRDefault="00B41118" w:rsidP="00AE077C">
            <w:pPr>
              <w:tabs>
                <w:tab w:val="right" w:pos="4743"/>
              </w:tabs>
              <w:jc w:val="both"/>
              <w:rPr>
                <w:i/>
              </w:rPr>
            </w:pPr>
          </w:p>
        </w:tc>
      </w:tr>
      <w:tr w:rsidR="00B41118" w:rsidRPr="00C00499" w:rsidTr="003972F4">
        <w:trPr>
          <w:trHeight w:val="627"/>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6"/>
            <w:tcBorders>
              <w:top w:val="single" w:sz="4" w:space="0" w:color="auto"/>
              <w:left w:val="single" w:sz="4" w:space="0" w:color="auto"/>
              <w:right w:val="single" w:sz="4" w:space="0" w:color="auto"/>
            </w:tcBorders>
            <w:vAlign w:val="center"/>
          </w:tcPr>
          <w:p w:rsidR="00C4769C" w:rsidRPr="00BA5463" w:rsidRDefault="00C4769C" w:rsidP="00C4769C">
            <w:pPr>
              <w:tabs>
                <w:tab w:val="right" w:pos="4743"/>
              </w:tabs>
              <w:jc w:val="both"/>
              <w:rPr>
                <w:rFonts w:asciiTheme="majorHAnsi" w:hAnsiTheme="majorHAnsi" w:cstheme="majorHAnsi"/>
                <w:i/>
                <w:iCs/>
              </w:rPr>
            </w:pPr>
            <w:r>
              <w:rPr>
                <w:rFonts w:asciiTheme="majorHAnsi" w:hAnsiTheme="majorHAnsi" w:cstheme="majorHAnsi"/>
                <w:i/>
                <w:iCs/>
              </w:rPr>
              <w:t xml:space="preserve">Corespunderea cu criteriile de </w:t>
            </w:r>
            <w:r w:rsidR="002011D1">
              <w:rPr>
                <w:rFonts w:asciiTheme="majorHAnsi" w:hAnsiTheme="majorHAnsi" w:cstheme="majorHAnsi"/>
                <w:i/>
                <w:iCs/>
              </w:rPr>
              <w:t>calificare și selecție</w:t>
            </w:r>
            <w:r>
              <w:rPr>
                <w:rFonts w:asciiTheme="majorHAnsi" w:hAnsiTheme="majorHAnsi" w:cstheme="majorHAnsi"/>
                <w:i/>
                <w:iCs/>
              </w:rPr>
              <w:t xml:space="preserve"> solicitate</w:t>
            </w:r>
            <w:r w:rsidRPr="00BA5463">
              <w:rPr>
                <w:rFonts w:asciiTheme="majorHAnsi" w:hAnsiTheme="majorHAnsi" w:cstheme="majorHAnsi"/>
                <w:i/>
                <w:iCs/>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8"/>
            <w:tcBorders>
              <w:top w:val="single" w:sz="4" w:space="0" w:color="auto"/>
            </w:tcBorders>
            <w:vAlign w:val="center"/>
          </w:tcPr>
          <w:p w:rsidR="00F03EEC" w:rsidRDefault="00F03EEC" w:rsidP="00F03EEC">
            <w:pPr>
              <w:pStyle w:val="Titlu2"/>
              <w:keepNext w:val="0"/>
              <w:keepLines w:val="0"/>
              <w:tabs>
                <w:tab w:val="left" w:pos="360"/>
              </w:tabs>
              <w:spacing w:before="0"/>
              <w:ind w:left="720"/>
              <w:jc w:val="center"/>
            </w:pPr>
            <w:bookmarkStart w:id="156" w:name="_Toc358300273"/>
            <w:bookmarkStart w:id="157" w:name="_Toc392180196"/>
            <w:bookmarkStart w:id="158" w:name="_Toc449539084"/>
          </w:p>
          <w:p w:rsidR="00F03EEC" w:rsidRDefault="00F03EEC" w:rsidP="00F03EEC">
            <w:pPr>
              <w:pStyle w:val="Titlu2"/>
              <w:keepNext w:val="0"/>
              <w:keepLines w:val="0"/>
              <w:tabs>
                <w:tab w:val="left" w:pos="360"/>
              </w:tabs>
              <w:spacing w:before="0"/>
              <w:ind w:left="720"/>
              <w:jc w:val="center"/>
            </w:pPr>
          </w:p>
          <w:p w:rsidR="00B41118" w:rsidRPr="00C00499" w:rsidRDefault="00F03EEC" w:rsidP="00F03EEC">
            <w:pPr>
              <w:pStyle w:val="Titlu2"/>
              <w:keepNext w:val="0"/>
              <w:keepLines w:val="0"/>
              <w:tabs>
                <w:tab w:val="left" w:pos="360"/>
              </w:tabs>
              <w:spacing w:before="0"/>
              <w:ind w:left="720"/>
              <w:jc w:val="center"/>
            </w:pPr>
            <w:r>
              <w:t xml:space="preserve">6. </w:t>
            </w:r>
            <w:r w:rsidR="00B41118" w:rsidRPr="00C00499">
              <w:t>Adjudecarea contractului</w:t>
            </w:r>
            <w:bookmarkEnd w:id="156"/>
            <w:bookmarkEnd w:id="157"/>
            <w:bookmarkEnd w:id="158"/>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C4769C" w:rsidRPr="005D708F" w:rsidRDefault="00C4769C" w:rsidP="00C4769C">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C4769C" w:rsidRPr="003B2767" w:rsidRDefault="00C4769C" w:rsidP="00C4769C">
            <w:pPr>
              <w:tabs>
                <w:tab w:val="right" w:pos="4743"/>
              </w:tabs>
              <w:jc w:val="both"/>
              <w:rPr>
                <w:rFonts w:asciiTheme="majorHAnsi" w:hAnsiTheme="majorHAnsi" w:cstheme="majorHAnsi"/>
                <w:color w:val="000000" w:themeColor="text1"/>
              </w:rPr>
            </w:pPr>
            <w:r w:rsidRPr="003B2767">
              <w:rPr>
                <w:rFonts w:asciiTheme="majorHAnsi" w:hAnsiTheme="majorHAnsi" w:cstheme="majorHAnsi"/>
                <w:i/>
                <w:color w:val="000000" w:themeColor="text1"/>
              </w:rPr>
              <w:t>Cel mai mic preț</w:t>
            </w:r>
            <w:r w:rsidR="002011D1">
              <w:rPr>
                <w:rFonts w:asciiTheme="majorHAnsi" w:hAnsiTheme="majorHAnsi" w:cstheme="majorHAnsi"/>
                <w:i/>
                <w:color w:val="000000" w:themeColor="text1"/>
              </w:rPr>
              <w:t xml:space="preserve"> pentru fiecare lor în parte, și</w:t>
            </w:r>
            <w:r w:rsidRPr="003B2767">
              <w:rPr>
                <w:rFonts w:asciiTheme="majorHAnsi" w:hAnsiTheme="majorHAnsi" w:cstheme="majorHAnsi"/>
                <w:i/>
                <w:color w:val="000000" w:themeColor="text1"/>
              </w:rPr>
              <w:t xml:space="preserve"> corespundere</w:t>
            </w:r>
            <w:r w:rsidR="002011D1">
              <w:rPr>
                <w:rFonts w:asciiTheme="majorHAnsi" w:hAnsiTheme="majorHAnsi" w:cstheme="majorHAnsi"/>
                <w:i/>
                <w:color w:val="000000" w:themeColor="text1"/>
              </w:rPr>
              <w:t>a</w:t>
            </w:r>
            <w:r w:rsidRPr="003B2767">
              <w:rPr>
                <w:rFonts w:asciiTheme="majorHAnsi" w:hAnsiTheme="majorHAnsi" w:cstheme="majorHAnsi"/>
                <w:i/>
                <w:color w:val="000000" w:themeColor="text1"/>
              </w:rPr>
              <w:t xml:space="preserve"> cu </w:t>
            </w:r>
            <w:r w:rsidR="00BB0F03">
              <w:rPr>
                <w:rFonts w:asciiTheme="majorHAnsi" w:hAnsiTheme="majorHAnsi" w:cstheme="majorHAnsi"/>
                <w:i/>
                <w:color w:val="000000" w:themeColor="text1"/>
              </w:rPr>
              <w:t>criteriile de calificare și selecție</w:t>
            </w:r>
            <w:r w:rsidR="003419F2">
              <w:rPr>
                <w:rFonts w:asciiTheme="majorHAnsi" w:hAnsiTheme="majorHAnsi" w:cstheme="majorHAnsi"/>
                <w:i/>
                <w:color w:val="000000" w:themeColor="text1"/>
              </w:rPr>
              <w:t xml:space="preserve"> solicitate </w:t>
            </w:r>
            <w:r w:rsidR="003419F2">
              <w:rPr>
                <w:rFonts w:asciiTheme="majorHAnsi" w:hAnsiTheme="majorHAnsi" w:cstheme="majorHAnsi"/>
                <w:i/>
                <w:color w:val="000000" w:themeColor="text1"/>
                <w:lang w:val="ro-MO"/>
              </w:rPr>
              <w:t>în</w:t>
            </w:r>
            <w:r>
              <w:rPr>
                <w:rFonts w:asciiTheme="majorHAnsi" w:hAnsiTheme="majorHAnsi" w:cstheme="majorHAnsi"/>
                <w:i/>
                <w:color w:val="000000" w:themeColor="text1"/>
              </w:rPr>
              <w:t xml:space="preserve"> </w:t>
            </w:r>
            <w:r w:rsidRPr="003B2767">
              <w:rPr>
                <w:rFonts w:asciiTheme="majorHAnsi" w:hAnsiTheme="majorHAnsi" w:cstheme="majorHAnsi"/>
                <w:i/>
                <w:color w:val="000000" w:themeColor="text1"/>
              </w:rPr>
              <w:t>documentația de atribuire.</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4F0F1B" w:rsidRDefault="00BD7D88"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D7D88" w:rsidRPr="004F0F1B" w:rsidRDefault="00BD7D88" w:rsidP="00BD7D88">
            <w:pPr>
              <w:tabs>
                <w:tab w:val="left" w:pos="372"/>
              </w:tabs>
              <w:suppressAutoHyphens/>
              <w:spacing w:before="120" w:after="120"/>
              <w:jc w:val="both"/>
              <w:rPr>
                <w:b/>
                <w:i/>
                <w:color w:val="000000" w:themeColor="text1"/>
              </w:rPr>
            </w:pPr>
            <w:r w:rsidRPr="004F0F1B">
              <w:rPr>
                <w:b/>
                <w:i/>
                <w:color w:val="000000" w:themeColor="text1"/>
                <w:sz w:val="22"/>
                <w:szCs w:val="22"/>
              </w:rPr>
              <w:t>[forma garanției de bună execuție a/b/c]</w:t>
            </w:r>
          </w:p>
          <w:p w:rsidR="00BD7D88" w:rsidRPr="004F0F1B" w:rsidRDefault="00BD7D88" w:rsidP="00BD7D88">
            <w:pPr>
              <w:tabs>
                <w:tab w:val="left" w:pos="372"/>
              </w:tabs>
              <w:suppressAutoHyphens/>
              <w:spacing w:before="120" w:after="120"/>
              <w:jc w:val="both"/>
              <w:rPr>
                <w:i/>
                <w:color w:val="000000" w:themeColor="text1"/>
              </w:rPr>
            </w:pPr>
            <w:r>
              <w:rPr>
                <w:i/>
                <w:color w:val="000000" w:themeColor="text1"/>
                <w:sz w:val="22"/>
                <w:szCs w:val="22"/>
              </w:rPr>
              <w:t xml:space="preserve">a) </w:t>
            </w: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D7D88" w:rsidRPr="004F0F1B" w:rsidRDefault="00BD7D88" w:rsidP="00BD7D88">
            <w:pPr>
              <w:tabs>
                <w:tab w:val="left" w:pos="372"/>
              </w:tabs>
              <w:suppressAutoHyphens/>
              <w:spacing w:before="120" w:after="120"/>
              <w:jc w:val="both"/>
              <w:rPr>
                <w:i/>
                <w:color w:val="000000" w:themeColor="text1"/>
              </w:rPr>
            </w:pPr>
            <w:r>
              <w:rPr>
                <w:i/>
                <w:color w:val="000000" w:themeColor="text1"/>
                <w:sz w:val="22"/>
                <w:szCs w:val="22"/>
              </w:rPr>
              <w:t xml:space="preserve">b) </w:t>
            </w:r>
            <w:r w:rsidRPr="004F0F1B">
              <w:rPr>
                <w:i/>
                <w:color w:val="000000" w:themeColor="text1"/>
                <w:sz w:val="22"/>
                <w:szCs w:val="22"/>
              </w:rPr>
              <w:t>Garanția de buna execuție prin transfer la contul autorităţii contractante, conform următoarelor date bancare:</w:t>
            </w:r>
          </w:p>
          <w:p w:rsidR="00BD7D88" w:rsidRDefault="00BD7D88" w:rsidP="00BD7D88">
            <w:pPr>
              <w:rPr>
                <w:rFonts w:ascii="Cambria" w:hAnsi="Cambria" w:cs="Cambria"/>
                <w:b/>
                <w:i/>
                <w:noProof w:val="0"/>
              </w:rPr>
            </w:pPr>
            <w:r>
              <w:rPr>
                <w:i/>
                <w:sz w:val="22"/>
                <w:szCs w:val="22"/>
              </w:rPr>
              <w:t xml:space="preserve">     </w:t>
            </w:r>
            <w:r w:rsidRPr="00C00499">
              <w:rPr>
                <w:i/>
                <w:sz w:val="22"/>
                <w:szCs w:val="22"/>
              </w:rPr>
              <w:t>Beneficiarul plăţii:</w:t>
            </w:r>
            <w:r>
              <w:rPr>
                <w:rFonts w:ascii="Cambria" w:hAnsi="Cambria" w:cs="Cambria"/>
                <w:b/>
                <w:i/>
                <w:noProof w:val="0"/>
              </w:rPr>
              <w:t xml:space="preserve"> </w:t>
            </w:r>
            <w:r w:rsidRPr="0065713D">
              <w:rPr>
                <w:rFonts w:ascii="Cambria" w:hAnsi="Cambria" w:cs="Cambria"/>
                <w:i/>
                <w:noProof w:val="0"/>
              </w:rPr>
              <w:t>Agenția Națională pentru Sănătate Publică,</w:t>
            </w:r>
            <w:r>
              <w:rPr>
                <w:rFonts w:ascii="Cambria" w:hAnsi="Cambria" w:cs="Cambria"/>
                <w:b/>
                <w:i/>
                <w:noProof w:val="0"/>
              </w:rPr>
              <w:t xml:space="preserve"> </w:t>
            </w:r>
          </w:p>
          <w:p w:rsidR="00BD7D88" w:rsidRDefault="00BD7D88" w:rsidP="00BD7D88">
            <w:pPr>
              <w:spacing w:after="120"/>
              <w:rPr>
                <w:i/>
              </w:rPr>
            </w:pPr>
            <w:r>
              <w:rPr>
                <w:rFonts w:ascii="Cambria" w:hAnsi="Cambria" w:cs="Cambria"/>
                <w:b/>
                <w:i/>
                <w:noProof w:val="0"/>
              </w:rPr>
              <w:t xml:space="preserve">     </w:t>
            </w:r>
            <w:r w:rsidRPr="00C00499">
              <w:rPr>
                <w:i/>
                <w:sz w:val="22"/>
                <w:szCs w:val="22"/>
              </w:rPr>
              <w:t>Denumirea Băncii:</w:t>
            </w:r>
            <w:r>
              <w:rPr>
                <w:i/>
                <w:sz w:val="22"/>
                <w:szCs w:val="22"/>
              </w:rPr>
              <w:t xml:space="preserve"> Ministerul Finanțelor</w:t>
            </w:r>
          </w:p>
          <w:p w:rsidR="00BD7D88" w:rsidRPr="00C00499" w:rsidRDefault="00BD7D88" w:rsidP="00BD7D88">
            <w:pPr>
              <w:spacing w:after="120"/>
              <w:rPr>
                <w:i/>
              </w:rPr>
            </w:pPr>
            <w:r>
              <w:rPr>
                <w:i/>
              </w:rPr>
              <w:t xml:space="preserve">    </w:t>
            </w:r>
            <w:r w:rsidRPr="00C00499">
              <w:rPr>
                <w:i/>
                <w:sz w:val="22"/>
                <w:szCs w:val="22"/>
              </w:rPr>
              <w:t xml:space="preserve">Codul fiscal: </w:t>
            </w:r>
            <w:r w:rsidRPr="0065713D">
              <w:rPr>
                <w:rFonts w:ascii="Cambria" w:hAnsi="Cambria" w:cs="Cambria"/>
                <w:i/>
              </w:rPr>
              <w:t>IDNO</w:t>
            </w:r>
            <w:r w:rsidRPr="0065713D">
              <w:rPr>
                <w:rFonts w:ascii="Cambria" w:hAnsi="Cambria" w:cs="Cambria"/>
                <w:i/>
                <w:lang w:val="en-US"/>
              </w:rPr>
              <w:t xml:space="preserve">: </w:t>
            </w:r>
            <w:r w:rsidRPr="0065713D">
              <w:rPr>
                <w:i/>
                <w:color w:val="333333"/>
                <w:shd w:val="clear" w:color="auto" w:fill="FFFFFF"/>
              </w:rPr>
              <w:t>1018601000021</w:t>
            </w:r>
          </w:p>
          <w:p w:rsidR="00BD7D88" w:rsidRPr="00C00499" w:rsidRDefault="00BD7D88" w:rsidP="00BD7D88">
            <w:pPr>
              <w:spacing w:after="120"/>
              <w:rPr>
                <w:i/>
              </w:rPr>
            </w:pPr>
            <w:r w:rsidRPr="00C00499">
              <w:rPr>
                <w:i/>
                <w:sz w:val="22"/>
                <w:szCs w:val="22"/>
              </w:rPr>
              <w:t xml:space="preserve">Contul trezorerial: </w:t>
            </w:r>
            <w:r>
              <w:rPr>
                <w:i/>
                <w:sz w:val="22"/>
                <w:szCs w:val="22"/>
              </w:rPr>
              <w:t>518410A01513AA</w:t>
            </w:r>
          </w:p>
          <w:p w:rsidR="00BD7D88" w:rsidRPr="00C00499" w:rsidRDefault="00BD7D88" w:rsidP="00BD7D88">
            <w:pPr>
              <w:spacing w:after="120"/>
              <w:rPr>
                <w:i/>
              </w:rPr>
            </w:pPr>
            <w:r>
              <w:rPr>
                <w:i/>
                <w:sz w:val="22"/>
                <w:szCs w:val="22"/>
              </w:rPr>
              <w:t>Codul IBAN</w:t>
            </w:r>
            <w:r w:rsidRPr="00C00499">
              <w:rPr>
                <w:i/>
                <w:sz w:val="22"/>
                <w:szCs w:val="22"/>
              </w:rPr>
              <w:t>:</w:t>
            </w:r>
            <w:r>
              <w:rPr>
                <w:i/>
                <w:sz w:val="22"/>
                <w:szCs w:val="22"/>
              </w:rPr>
              <w:t xml:space="preserve"> MD91TRPCAA518410A01513AA</w:t>
            </w:r>
            <w:r w:rsidRPr="00C00499">
              <w:rPr>
                <w:i/>
                <w:sz w:val="22"/>
                <w:szCs w:val="22"/>
              </w:rPr>
              <w:t xml:space="preserve"> </w:t>
            </w:r>
          </w:p>
          <w:p w:rsidR="00BD7D88" w:rsidRPr="0065713D" w:rsidRDefault="00BD7D88" w:rsidP="00BD7D88">
            <w:pPr>
              <w:spacing w:after="120"/>
              <w:rPr>
                <w:i/>
                <w:lang w:val="ro-MO"/>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C</w:t>
            </w:r>
            <w:r>
              <w:rPr>
                <w:i/>
                <w:sz w:val="22"/>
                <w:szCs w:val="22"/>
                <w:lang w:val="ro-MO"/>
              </w:rPr>
              <w:t>hișinău</w:t>
            </w:r>
          </w:p>
          <w:p w:rsidR="00B41118" w:rsidRPr="00C4769C" w:rsidRDefault="00BD7D88" w:rsidP="00BD7D88">
            <w:pPr>
              <w:tabs>
                <w:tab w:val="left" w:pos="1152"/>
              </w:tabs>
              <w:suppressAutoHyphens/>
              <w:spacing w:before="120" w:after="120"/>
              <w:jc w:val="both"/>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sidR="00796C1D">
              <w:rPr>
                <w:i/>
                <w:color w:val="000000" w:themeColor="text1"/>
                <w:sz w:val="22"/>
                <w:szCs w:val="22"/>
              </w:rPr>
              <w:t xml:space="preserve">nr. </w:t>
            </w:r>
            <w:r w:rsidR="00537040" w:rsidRPr="00537040">
              <w:rPr>
                <w:b/>
                <w:i/>
                <w:sz w:val="22"/>
                <w:szCs w:val="22"/>
                <w:highlight w:val="yellow"/>
              </w:rPr>
              <w:t>21034230</w:t>
            </w:r>
            <w:bookmarkStart w:id="159" w:name="_GoBack"/>
            <w:bookmarkEnd w:id="159"/>
            <w:r w:rsidR="00AF33B9">
              <w:rPr>
                <w:b/>
                <w:i/>
                <w:sz w:val="22"/>
                <w:szCs w:val="22"/>
                <w:highlight w:val="yellow"/>
              </w:rPr>
              <w:t xml:space="preserve"> </w:t>
            </w:r>
            <w:r w:rsidR="00AF33B9">
              <w:rPr>
                <w:i/>
                <w:color w:val="000000" w:themeColor="text1"/>
                <w:sz w:val="22"/>
                <w:szCs w:val="22"/>
                <w:highlight w:val="yellow"/>
              </w:rPr>
              <w:t>din 15.01</w:t>
            </w:r>
            <w:r w:rsidRPr="009168F5">
              <w:rPr>
                <w:i/>
                <w:color w:val="000000" w:themeColor="text1"/>
                <w:sz w:val="22"/>
                <w:szCs w:val="22"/>
                <w:highlight w:val="yellow"/>
              </w:rPr>
              <w:t>.2020”</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0F3175">
            <w:pPr>
              <w:numPr>
                <w:ilvl w:val="0"/>
                <w:numId w:val="26"/>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0F3175">
            <w:pPr>
              <w:numPr>
                <w:ilvl w:val="0"/>
                <w:numId w:val="26"/>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C10D3F" w:rsidP="00AE077C">
            <w:pPr>
              <w:tabs>
                <w:tab w:val="right" w:pos="4743"/>
              </w:tabs>
              <w:jc w:val="both"/>
              <w:rPr>
                <w:b/>
                <w:i/>
                <w:iCs/>
                <w:color w:val="FF0000"/>
                <w:lang w:val="en-US"/>
              </w:rPr>
            </w:pPr>
            <w:r>
              <w:rPr>
                <w:i/>
              </w:rPr>
              <w:t>6</w:t>
            </w:r>
            <w:r w:rsidR="00525778">
              <w:rPr>
                <w:i/>
              </w:rPr>
              <w:t xml:space="preserve"> zile</w:t>
            </w:r>
          </w:p>
        </w:tc>
      </w:tr>
    </w:tbl>
    <w:p w:rsidR="00B41118" w:rsidRPr="00C00499" w:rsidRDefault="00B41118" w:rsidP="00B41118"/>
    <w:p w:rsidR="00B41118" w:rsidRPr="009168F5" w:rsidRDefault="00B41118" w:rsidP="00B41118">
      <w:pPr>
        <w:spacing w:line="276" w:lineRule="auto"/>
        <w:ind w:left="-142" w:right="-144"/>
        <w:rPr>
          <w:b/>
          <w:bCs/>
          <w:sz w:val="22"/>
          <w:szCs w:val="22"/>
        </w:rPr>
      </w:pPr>
      <w:r w:rsidRPr="009168F5">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2011D1">
      <w:pPr>
        <w:spacing w:after="200" w:line="276" w:lineRule="auto"/>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60" w:name="_Toc392180197"/>
            <w:bookmarkStart w:id="161" w:name="_Toc449539085"/>
            <w:r>
              <w:rPr>
                <w:lang w:val="ro-RO"/>
              </w:rPr>
              <w:lastRenderedPageBreak/>
              <w:t>CAPITOLUL III</w:t>
            </w:r>
            <w:r w:rsidR="00B41118" w:rsidRPr="00C00499">
              <w:br w:type="textWrapping" w:clear="all"/>
              <w:t>FORMULARE PENTRU DEPUNEREA OFERTEI</w:t>
            </w:r>
            <w:bookmarkEnd w:id="160"/>
            <w:bookmarkEnd w:id="161"/>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62" w:name="_Toc392180198"/>
            <w:bookmarkStart w:id="163" w:name="_Toc449539086"/>
            <w:r w:rsidRPr="00C00499">
              <w:lastRenderedPageBreak/>
              <w:t>Formularul ofertei (F3.1)</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0F3175">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0F3175">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0F3175">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0F3175">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0F3175">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0F3175">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0F3175">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0F3175">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Titlu2"/>
            </w:pPr>
            <w:r w:rsidRPr="00C00499">
              <w:rPr>
                <w:lang w:val="en-US"/>
              </w:rPr>
              <w:lastRenderedPageBreak/>
              <w:br w:type="page"/>
            </w:r>
            <w:bookmarkStart w:id="164" w:name="_Toc392180199"/>
            <w:bookmarkStart w:id="165" w:name="_Toc449539087"/>
            <w:r w:rsidRPr="00C00499">
              <w:t>Garanţia pentru oferta (Garanția bancară) (F3.2)</w:t>
            </w:r>
            <w:bookmarkEnd w:id="164"/>
            <w:bookmarkEnd w:id="165"/>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0F3175">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0F3175">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Titlu2"/>
            </w:pPr>
            <w:bookmarkStart w:id="166" w:name="_Toc392180203"/>
            <w:bookmarkStart w:id="167" w:name="_Toc449539093"/>
            <w:r w:rsidRPr="00C00499">
              <w:t>Garanţie de bună execuţie (F3.</w:t>
            </w:r>
            <w:r>
              <w:t>3</w:t>
            </w:r>
            <w:r w:rsidRPr="00C00499">
              <w:t>)</w:t>
            </w:r>
            <w:bookmarkEnd w:id="166"/>
            <w:bookmarkEnd w:id="167"/>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009168F5">
              <w:t xml:space="preserve"> nr. din _________. 20</w:t>
            </w:r>
            <w:r w:rsidRPr="00C00499">
              <w:t>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68" w:name="_Toc392180205"/>
                  <w:bookmarkStart w:id="169" w:name="_Toc449539094"/>
                  <w:r>
                    <w:rPr>
                      <w:lang w:val="ro-RO"/>
                    </w:rPr>
                    <w:t>CAPITOLUL IV</w:t>
                  </w:r>
                  <w:r w:rsidRPr="00C60D06">
                    <w:rPr>
                      <w:lang w:val="ro-RO"/>
                    </w:rPr>
                    <w:br w:type="textWrapping" w:clear="all"/>
                  </w:r>
                  <w:r>
                    <w:rPr>
                      <w:lang w:val="ro-RO"/>
                    </w:rPr>
                    <w:t>SPECIFICAȚII TEHNICE ȘI DE PREȚ</w:t>
                  </w:r>
                  <w:bookmarkEnd w:id="168"/>
                  <w:bookmarkEnd w:id="169"/>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Titlu2"/>
              <w:rPr>
                <w:b w:val="0"/>
                <w:sz w:val="20"/>
                <w:szCs w:val="20"/>
                <w:lang w:val="en-US"/>
              </w:rPr>
            </w:pPr>
          </w:p>
        </w:tc>
        <w:tc>
          <w:tcPr>
            <w:tcW w:w="71" w:type="pct"/>
          </w:tcPr>
          <w:p w:rsidR="00B41118" w:rsidRPr="00C00499" w:rsidRDefault="00B41118" w:rsidP="00AE077C">
            <w:pPr>
              <w:pStyle w:val="Titlu2"/>
              <w:rPr>
                <w:b w:val="0"/>
                <w:sz w:val="20"/>
                <w:szCs w:val="20"/>
                <w:lang w:val="en-US"/>
              </w:rPr>
            </w:pPr>
          </w:p>
        </w:tc>
        <w:tc>
          <w:tcPr>
            <w:tcW w:w="4443" w:type="pct"/>
            <w:gridSpan w:val="8"/>
            <w:shd w:val="clear" w:color="auto" w:fill="auto"/>
            <w:vAlign w:val="center"/>
          </w:tcPr>
          <w:p w:rsidR="00B41118" w:rsidRPr="00C00499" w:rsidRDefault="00B41118"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0" w:name="_Toc356920194"/>
            <w:bookmarkStart w:id="171" w:name="_Toc392180206"/>
            <w:bookmarkStart w:id="172" w:name="_Toc449539095"/>
            <w:r w:rsidRPr="00C00499">
              <w:t xml:space="preserve">Specificaţii tehnice </w:t>
            </w:r>
            <w:r w:rsidRPr="00C00499">
              <w:rPr>
                <w:lang w:val="en-US"/>
              </w:rPr>
              <w:t>(F4.1)</w:t>
            </w:r>
            <w:bookmarkEnd w:id="170"/>
            <w:bookmarkEnd w:id="171"/>
            <w:bookmarkEnd w:id="172"/>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53704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537040">
                  <w:pPr>
                    <w:pStyle w:val="Titlu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3" w:name="_Toc392180207"/>
                  <w:bookmarkStart w:id="174" w:name="_Toc449539096"/>
                  <w:r w:rsidRPr="00C00499">
                    <w:t xml:space="preserve">Specificații de preț </w:t>
                  </w:r>
                  <w:r w:rsidRPr="00C00499">
                    <w:rPr>
                      <w:lang w:val="en-US"/>
                    </w:rPr>
                    <w:t>(F4.2)</w:t>
                  </w:r>
                  <w:bookmarkEnd w:id="173"/>
                  <w:bookmarkEnd w:id="174"/>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53704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537040">
                  <w:pPr>
                    <w:pStyle w:val="BankNormal"/>
                    <w:framePr w:hSpace="180" w:wrap="around" w:vAnchor="page" w:hAnchor="margin" w:y="347"/>
                    <w:spacing w:after="0"/>
                    <w:jc w:val="both"/>
                    <w:rPr>
                      <w:i/>
                      <w:iCs/>
                      <w:szCs w:val="24"/>
                      <w:lang w:val="ro-RO"/>
                    </w:rPr>
                  </w:pPr>
                </w:p>
                <w:p w:rsidR="00B41118" w:rsidRPr="00C00499" w:rsidRDefault="00B41118" w:rsidP="00537040">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37040">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37040">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537040">
                  <w:pPr>
                    <w:framePr w:hSpace="180" w:wrap="around" w:vAnchor="page" w:hAnchor="margin" w:y="347"/>
                  </w:pPr>
                </w:p>
              </w:tc>
              <w:tc>
                <w:tcPr>
                  <w:tcW w:w="1962" w:type="dxa"/>
                  <w:gridSpan w:val="6"/>
                </w:tcPr>
                <w:p w:rsidR="00B41118" w:rsidRPr="00C00499" w:rsidRDefault="00B41118" w:rsidP="00537040">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3704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37040">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537040">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37040">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37040">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37040">
                  <w:pPr>
                    <w:framePr w:hSpace="180" w:wrap="around" w:vAnchor="page" w:hAnchor="margin" w:y="347"/>
                    <w:jc w:val="center"/>
                    <w:rPr>
                      <w:b/>
                      <w:sz w:val="20"/>
                    </w:rPr>
                  </w:pPr>
                  <w:r w:rsidRPr="0028367D">
                    <w:rPr>
                      <w:b/>
                      <w:sz w:val="20"/>
                    </w:rPr>
                    <w:t>Suma</w:t>
                  </w:r>
                </w:p>
                <w:p w:rsidR="00B41118" w:rsidRPr="0028367D" w:rsidRDefault="00B41118" w:rsidP="00537040">
                  <w:pPr>
                    <w:framePr w:hSpace="180" w:wrap="around" w:vAnchor="page" w:hAnchor="margin" w:y="347"/>
                    <w:jc w:val="center"/>
                    <w:rPr>
                      <w:b/>
                      <w:sz w:val="20"/>
                    </w:rPr>
                  </w:pPr>
                  <w:r w:rsidRPr="0028367D">
                    <w:rPr>
                      <w:b/>
                      <w:sz w:val="20"/>
                    </w:rPr>
                    <w:t>fără</w:t>
                  </w:r>
                </w:p>
                <w:p w:rsidR="00B41118" w:rsidRPr="0028367D" w:rsidRDefault="00B41118" w:rsidP="00537040">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37040">
                  <w:pPr>
                    <w:framePr w:hSpace="180" w:wrap="around" w:vAnchor="page" w:hAnchor="margin" w:y="347"/>
                    <w:jc w:val="center"/>
                    <w:rPr>
                      <w:b/>
                      <w:sz w:val="20"/>
                    </w:rPr>
                  </w:pPr>
                  <w:r w:rsidRPr="0028367D">
                    <w:rPr>
                      <w:b/>
                      <w:sz w:val="20"/>
                    </w:rPr>
                    <w:t>Suma</w:t>
                  </w:r>
                </w:p>
                <w:p w:rsidR="00B41118" w:rsidRPr="0028367D" w:rsidRDefault="00B41118" w:rsidP="00537040">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37040">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537040">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37040">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37040">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37040">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370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3704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370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3704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370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3704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370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3704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370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3704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370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37040">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70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370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37040">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537040">
                  <w:pPr>
                    <w:framePr w:hSpace="180" w:wrap="around" w:vAnchor="page" w:hAnchor="margin" w:y="347"/>
                    <w:tabs>
                      <w:tab w:val="left" w:pos="6120"/>
                    </w:tabs>
                    <w:rPr>
                      <w:sz w:val="20"/>
                    </w:rPr>
                  </w:pPr>
                </w:p>
                <w:p w:rsidR="00B41118" w:rsidRPr="0028367D" w:rsidRDefault="00B41118" w:rsidP="00537040">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537040">
                  <w:pPr>
                    <w:framePr w:hSpace="180" w:wrap="around" w:vAnchor="page" w:hAnchor="margin" w:y="347"/>
                    <w:rPr>
                      <w:sz w:val="20"/>
                    </w:rPr>
                  </w:pPr>
                </w:p>
                <w:p w:rsidR="00B41118" w:rsidRPr="0028367D" w:rsidRDefault="00B41118" w:rsidP="0053704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537040">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537040">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537040">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Titlu1"/>
              <w:numPr>
                <w:ilvl w:val="0"/>
                <w:numId w:val="0"/>
              </w:numPr>
              <w:ind w:left="720"/>
            </w:pPr>
            <w:bookmarkStart w:id="175" w:name="_Toc392180208"/>
            <w:bookmarkStart w:id="176" w:name="_Toc449539097"/>
            <w:r>
              <w:lastRenderedPageBreak/>
              <w:t>CAPITOLUL V</w:t>
            </w:r>
            <w:r w:rsidRPr="00C00499">
              <w:br w:type="textWrapping" w:clear="all"/>
              <w:t>FORMULARUL DE CONTRACT</w:t>
            </w:r>
            <w:bookmarkEnd w:id="175"/>
            <w:bookmarkEnd w:id="176"/>
          </w:p>
        </w:tc>
      </w:tr>
      <w:tr w:rsidR="00285830" w:rsidRPr="00C00499" w:rsidTr="0022594E">
        <w:trPr>
          <w:trHeight w:val="600"/>
        </w:trPr>
        <w:tc>
          <w:tcPr>
            <w:tcW w:w="9747" w:type="dxa"/>
            <w:gridSpan w:val="2"/>
            <w:vAlign w:val="center"/>
          </w:tcPr>
          <w:p w:rsidR="00285830" w:rsidRPr="00C00499" w:rsidRDefault="00285830" w:rsidP="0022594E">
            <w:pPr>
              <w:pStyle w:val="Titlu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10774" w:type="dxa"/>
        <w:tblInd w:w="-743" w:type="dxa"/>
        <w:tblLayout w:type="fixed"/>
        <w:tblLook w:val="04A0" w:firstRow="1" w:lastRow="0" w:firstColumn="1" w:lastColumn="0" w:noHBand="0" w:noVBand="1"/>
      </w:tblPr>
      <w:tblGrid>
        <w:gridCol w:w="709"/>
        <w:gridCol w:w="34"/>
        <w:gridCol w:w="4644"/>
        <w:gridCol w:w="229"/>
        <w:gridCol w:w="4840"/>
        <w:gridCol w:w="34"/>
        <w:gridCol w:w="284"/>
      </w:tblGrid>
      <w:tr w:rsidR="00285830" w:rsidRPr="00C00499" w:rsidTr="009168F5">
        <w:trPr>
          <w:trHeight w:val="697"/>
        </w:trPr>
        <w:tc>
          <w:tcPr>
            <w:tcW w:w="10774" w:type="dxa"/>
            <w:gridSpan w:val="7"/>
            <w:vAlign w:val="center"/>
          </w:tcPr>
          <w:p w:rsidR="00285830" w:rsidRPr="00C00499" w:rsidRDefault="00285830" w:rsidP="0022594E">
            <w:pPr>
              <w:pStyle w:val="Titlu2"/>
            </w:pPr>
            <w:bookmarkStart w:id="177" w:name="_Toc392180209"/>
            <w:bookmarkStart w:id="178" w:name="_Toc449539098"/>
            <w:r w:rsidRPr="00C00499">
              <w:lastRenderedPageBreak/>
              <w:t>Contract-model (F5.1)</w:t>
            </w:r>
            <w:bookmarkEnd w:id="177"/>
            <w:bookmarkEnd w:id="178"/>
          </w:p>
        </w:tc>
      </w:tr>
      <w:tr w:rsidR="00285830" w:rsidRPr="00C00499" w:rsidTr="009168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774" w:type="dxa"/>
            <w:gridSpan w:val="7"/>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u"/>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7A0482AD" wp14:editId="1A163238">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530B3" w:rsidRDefault="00E530B3"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2" o:title=""/>
                                      </v:shape>
                                      <o:OLEObject Type="Embed" ProgID="Word.Picture.8" ShapeID="_x0000_i1026" DrawAspect="Content" ObjectID="_167223301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530B3" w:rsidRDefault="00E530B3" w:rsidP="00285830">
                            <w:r w:rsidRPr="00EC278C">
                              <w:object w:dxaOrig="600" w:dyaOrig="750">
                                <v:shape id="_x0000_i1026" type="#_x0000_t75" style="width:30pt;height:37.5pt" o:ole="" fillcolor="window">
                                  <v:imagedata r:id="rId14" o:title=""/>
                                </v:shape>
                                <o:OLEObject Type="Embed" ProgID="Word.Picture.8" ShapeID="_x0000_i1026" DrawAspect="Content" ObjectID="_1672228416" r:id="rId15"/>
                              </w:object>
                            </w:r>
                          </w:p>
                        </w:txbxContent>
                      </v:textbox>
                    </v:shape>
                  </w:pict>
                </mc:Fallback>
              </mc:AlternateContent>
            </w:r>
            <w:r w:rsidRPr="00C00499">
              <w:rPr>
                <w:spacing w:val="196"/>
                <w:sz w:val="44"/>
                <w:lang w:val="ro-RO"/>
              </w:rPr>
              <w:t>ACHIZIŢII PUBLICE</w:t>
            </w:r>
          </w:p>
        </w:tc>
      </w:tr>
      <w:tr w:rsidR="00285830" w:rsidRPr="00C00499" w:rsidTr="009168F5">
        <w:trPr>
          <w:trHeight w:val="588"/>
        </w:trPr>
        <w:tc>
          <w:tcPr>
            <w:tcW w:w="10774" w:type="dxa"/>
            <w:gridSpan w:val="7"/>
            <w:vAlign w:val="center"/>
          </w:tcPr>
          <w:p w:rsidR="00285830" w:rsidRPr="00C00499" w:rsidRDefault="00285830" w:rsidP="0022594E">
            <w:pPr>
              <w:pStyle w:val="Titlu2"/>
            </w:pPr>
          </w:p>
        </w:tc>
      </w:tr>
      <w:tr w:rsidR="00285830" w:rsidRPr="00C00499" w:rsidTr="009168F5">
        <w:trPr>
          <w:trHeight w:val="697"/>
        </w:trPr>
        <w:tc>
          <w:tcPr>
            <w:tcW w:w="10774" w:type="dxa"/>
            <w:gridSpan w:val="7"/>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525778" w:rsidRDefault="00285830" w:rsidP="00525778">
            <w:pPr>
              <w:spacing w:line="360" w:lineRule="auto"/>
              <w:rPr>
                <w:b/>
                <w:i/>
                <w:sz w:val="28"/>
                <w:szCs w:val="28"/>
                <w:lang w:val="ro-MO"/>
              </w:rPr>
            </w:pPr>
            <w:r w:rsidRPr="00C00499">
              <w:rPr>
                <w:b/>
                <w:sz w:val="28"/>
                <w:szCs w:val="28"/>
              </w:rPr>
              <w:t xml:space="preserve">de achiziţionare </w:t>
            </w:r>
            <w:r w:rsidR="00C10D3F">
              <w:rPr>
                <w:sz w:val="26"/>
                <w:szCs w:val="26"/>
                <w:u w:val="single"/>
                <w:lang w:val="en-US"/>
              </w:rPr>
              <w:t>_</w:t>
            </w:r>
            <w:r w:rsidR="00CF5828">
              <w:rPr>
                <w:sz w:val="26"/>
                <w:szCs w:val="26"/>
                <w:u w:val="single"/>
                <w:lang w:val="en-US"/>
              </w:rPr>
              <w:t>combustibil</w:t>
            </w:r>
            <w:r w:rsidR="00C10D3F">
              <w:rPr>
                <w:sz w:val="26"/>
                <w:szCs w:val="26"/>
                <w:u w:val="single"/>
                <w:lang w:val="en-US"/>
              </w:rPr>
              <w:t>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CF5828">
              <w:t>09100000-0</w:t>
            </w:r>
            <w:r w:rsidR="00F03EEC">
              <w:t xml:space="preserve"> </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9168F5">
        <w:trPr>
          <w:trHeight w:val="567"/>
        </w:trPr>
        <w:tc>
          <w:tcPr>
            <w:tcW w:w="5387"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5387" w:type="dxa"/>
            <w:gridSpan w:val="4"/>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9168F5">
        <w:trPr>
          <w:trHeight w:val="2625"/>
        </w:trPr>
        <w:tc>
          <w:tcPr>
            <w:tcW w:w="5387" w:type="dxa"/>
            <w:gridSpan w:val="3"/>
            <w:tcBorders>
              <w:top w:val="single" w:sz="4" w:space="0" w:color="auto"/>
              <w:left w:val="single" w:sz="4" w:space="0" w:color="auto"/>
              <w:bottom w:val="single" w:sz="4" w:space="0" w:color="auto"/>
              <w:right w:val="single" w:sz="4" w:space="0" w:color="auto"/>
            </w:tcBorders>
          </w:tcPr>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5387" w:type="dxa"/>
            <w:gridSpan w:val="4"/>
            <w:tcBorders>
              <w:top w:val="single" w:sz="4" w:space="0" w:color="auto"/>
              <w:left w:val="single" w:sz="4" w:space="0" w:color="auto"/>
              <w:bottom w:val="single" w:sz="4" w:space="0" w:color="auto"/>
              <w:right w:val="single" w:sz="4" w:space="0" w:color="auto"/>
            </w:tcBorders>
          </w:tcPr>
          <w:p w:rsidR="00525778" w:rsidRPr="00F03EEC" w:rsidRDefault="00525778" w:rsidP="00C10D3F">
            <w:pPr>
              <w:spacing w:line="276" w:lineRule="auto"/>
              <w:rPr>
                <w:rFonts w:eastAsia="PMingLiU"/>
                <w:i/>
                <w:sz w:val="16"/>
                <w:szCs w:val="16"/>
                <w:lang w:eastAsia="zh-CN"/>
              </w:rPr>
            </w:pPr>
            <w:r w:rsidRPr="00F03EEC">
              <w:rPr>
                <w:rFonts w:eastAsia="PMingLiU"/>
                <w:u w:val="single"/>
                <w:lang w:eastAsia="zh-CN"/>
              </w:rPr>
              <w:t>Agenția Națională pentru Sănătate Publică</w:t>
            </w:r>
            <w:r w:rsidRPr="00F03EEC">
              <w:t>,</w:t>
            </w:r>
          </w:p>
          <w:p w:rsidR="00525778" w:rsidRPr="00C00499" w:rsidRDefault="00525778" w:rsidP="00525778">
            <w:pPr>
              <w:spacing w:line="360" w:lineRule="auto"/>
              <w:rPr>
                <w:i/>
                <w:sz w:val="18"/>
                <w:szCs w:val="18"/>
              </w:rPr>
            </w:pPr>
            <w:r w:rsidRPr="00C00499">
              <w:rPr>
                <w:i/>
                <w:sz w:val="18"/>
                <w:szCs w:val="18"/>
              </w:rPr>
              <w:t>(denumirea completă a întreprinderii, asociaţiei, organizaţiei)</w:t>
            </w:r>
          </w:p>
          <w:p w:rsidR="00525778" w:rsidRPr="00C10D3F" w:rsidRDefault="00525778" w:rsidP="00525778">
            <w:pPr>
              <w:rPr>
                <w:rFonts w:eastAsia="PMingLiU"/>
                <w:u w:val="single"/>
                <w:lang w:eastAsia="zh-CN"/>
              </w:rPr>
            </w:pPr>
            <w:r w:rsidRPr="00C00499">
              <w:t xml:space="preserve">reprezentată prin </w:t>
            </w:r>
            <w:r w:rsidRPr="006A49C7">
              <w:rPr>
                <w:rFonts w:eastAsia="PMingLiU"/>
                <w:u w:val="single"/>
                <w:lang w:eastAsia="zh-CN"/>
              </w:rPr>
              <w:t xml:space="preserve">director </w:t>
            </w:r>
            <w:r w:rsidR="009168F5">
              <w:rPr>
                <w:rFonts w:eastAsia="PMingLiU"/>
                <w:u w:val="single"/>
                <w:lang w:eastAsia="zh-CN"/>
              </w:rPr>
              <w:t>interimar Vasile Gustiuc</w:t>
            </w:r>
            <w:r w:rsidRPr="006A49C7">
              <w:t>,</w:t>
            </w:r>
          </w:p>
          <w:p w:rsidR="00525778" w:rsidRPr="00C00499" w:rsidRDefault="00525778" w:rsidP="00525778">
            <w:pPr>
              <w:spacing w:line="360" w:lineRule="auto"/>
              <w:rPr>
                <w:i/>
                <w:sz w:val="18"/>
                <w:szCs w:val="18"/>
              </w:rPr>
            </w:pPr>
            <w:r>
              <w:rPr>
                <w:i/>
                <w:sz w:val="18"/>
                <w:szCs w:val="18"/>
              </w:rPr>
              <w:t xml:space="preserve">                         </w:t>
            </w:r>
            <w:r w:rsidRPr="00C00499">
              <w:rPr>
                <w:i/>
                <w:sz w:val="18"/>
                <w:szCs w:val="18"/>
              </w:rPr>
              <w:t>(funcţia, numele, prenumele)</w:t>
            </w:r>
          </w:p>
          <w:p w:rsidR="00525778" w:rsidRPr="00C00499" w:rsidRDefault="00525778" w:rsidP="00525778">
            <w:r w:rsidRPr="00C00499">
              <w:t xml:space="preserve">care acţionează în baza </w:t>
            </w:r>
            <w:r w:rsidRPr="00C00499">
              <w:rPr>
                <w:b/>
              </w:rPr>
              <w:t>_</w:t>
            </w:r>
            <w:r>
              <w:rPr>
                <w:rFonts w:eastAsia="PMingLiU"/>
                <w:b/>
                <w:u w:val="single"/>
                <w:lang w:eastAsia="zh-CN"/>
              </w:rPr>
              <w:t xml:space="preserve"> </w:t>
            </w:r>
            <w:r w:rsidRPr="006A49C7">
              <w:rPr>
                <w:rFonts w:eastAsia="PMingLiU"/>
                <w:u w:val="single"/>
                <w:lang w:eastAsia="zh-CN"/>
              </w:rPr>
              <w:t>regulamentului</w:t>
            </w:r>
            <w:r w:rsidRPr="00C00499">
              <w:t>,</w:t>
            </w:r>
          </w:p>
          <w:p w:rsidR="00525778" w:rsidRPr="00C00499" w:rsidRDefault="00525778" w:rsidP="00525778">
            <w:pPr>
              <w:spacing w:line="360" w:lineRule="auto"/>
              <w:ind w:firstLine="2198"/>
              <w:rPr>
                <w:i/>
                <w:sz w:val="18"/>
                <w:szCs w:val="18"/>
              </w:rPr>
            </w:pPr>
            <w:r w:rsidRPr="00C00499">
              <w:rPr>
                <w:i/>
                <w:sz w:val="18"/>
                <w:szCs w:val="18"/>
              </w:rPr>
              <w:t>(statut, regulament, hotărîre etc.)</w:t>
            </w:r>
          </w:p>
          <w:p w:rsidR="00525778" w:rsidRPr="00C00499" w:rsidRDefault="00525778" w:rsidP="00525778">
            <w:pPr>
              <w:spacing w:line="360" w:lineRule="auto"/>
            </w:pPr>
            <w:r w:rsidRPr="00C00499">
              <w:t xml:space="preserve">denumit(a) în continuare </w:t>
            </w:r>
            <w:r>
              <w:rPr>
                <w:i/>
              </w:rPr>
              <w:t>Cumpărător</w:t>
            </w:r>
            <w:r w:rsidRPr="00C00499">
              <w:t xml:space="preserve"> </w:t>
            </w:r>
          </w:p>
          <w:p w:rsidR="00525778" w:rsidRPr="00C00499" w:rsidRDefault="00525778" w:rsidP="00525778">
            <w:r w:rsidRPr="00C00499">
              <w:rPr>
                <w:b/>
              </w:rPr>
              <w:t>__</w:t>
            </w:r>
            <w:r>
              <w:rPr>
                <w:rFonts w:eastAsia="PMingLiU"/>
                <w:b/>
                <w:u w:val="single"/>
                <w:lang w:eastAsia="zh-CN"/>
              </w:rPr>
              <w:t xml:space="preserve"> </w:t>
            </w:r>
            <w:r>
              <w:rPr>
                <w:rFonts w:eastAsia="PMingLiU"/>
                <w:u w:val="single"/>
                <w:lang w:eastAsia="zh-CN"/>
              </w:rPr>
              <w:t>cod fiscal</w:t>
            </w:r>
            <w:r w:rsidR="00C10D3F">
              <w:rPr>
                <w:rFonts w:eastAsia="PMingLiU"/>
                <w:u w:val="single"/>
                <w:lang w:eastAsia="zh-CN"/>
              </w:rPr>
              <w:t xml:space="preserve"> 101860</w:t>
            </w:r>
            <w:r w:rsidRPr="00252CFA">
              <w:rPr>
                <w:rFonts w:eastAsia="PMingLiU"/>
                <w:u w:val="single"/>
                <w:lang w:eastAsia="zh-CN"/>
              </w:rPr>
              <w:t>1000021</w:t>
            </w:r>
            <w:r w:rsidRPr="00C00499">
              <w:rPr>
                <w:b/>
              </w:rPr>
              <w:t>____</w:t>
            </w:r>
            <w:r>
              <w:rPr>
                <w:b/>
              </w:rPr>
              <w:t>________</w:t>
            </w:r>
            <w:r w:rsidRPr="00C00499">
              <w:t>,</w:t>
            </w:r>
          </w:p>
          <w:p w:rsidR="00525778" w:rsidRPr="00C00499" w:rsidRDefault="00525778" w:rsidP="00525778">
            <w:pPr>
              <w:spacing w:line="360" w:lineRule="auto"/>
              <w:jc w:val="center"/>
              <w:rPr>
                <w:i/>
                <w:sz w:val="18"/>
                <w:szCs w:val="18"/>
              </w:rPr>
            </w:pPr>
            <w:r w:rsidRPr="00C00499">
              <w:rPr>
                <w:i/>
                <w:sz w:val="18"/>
                <w:szCs w:val="18"/>
              </w:rPr>
              <w:t>(se indică nr. şi data de înregistrare în Registrul de Stat)</w:t>
            </w:r>
          </w:p>
          <w:p w:rsidR="00285830" w:rsidRPr="00C00499" w:rsidRDefault="00525778" w:rsidP="00525778">
            <w:pPr>
              <w:spacing w:line="360" w:lineRule="auto"/>
              <w:rPr>
                <w:b/>
                <w:caps/>
                <w:sz w:val="40"/>
              </w:rPr>
            </w:pPr>
            <w:r w:rsidRPr="00DC72B4">
              <w:rPr>
                <w:bCs/>
              </w:rPr>
              <w:t>pe de altă parte</w:t>
            </w:r>
            <w:r w:rsidRPr="00C00499">
              <w:t>,</w:t>
            </w:r>
            <w:r>
              <w:t xml:space="preserve"> </w:t>
            </w:r>
          </w:p>
        </w:tc>
      </w:tr>
      <w:tr w:rsidR="00285830" w:rsidRPr="00C00499" w:rsidTr="009168F5">
        <w:trPr>
          <w:gridBefore w:val="2"/>
          <w:wBefore w:w="743" w:type="dxa"/>
          <w:trHeight w:val="283"/>
        </w:trPr>
        <w:tc>
          <w:tcPr>
            <w:tcW w:w="10031" w:type="dxa"/>
            <w:gridSpan w:val="5"/>
            <w:tcBorders>
              <w:top w:val="single" w:sz="4" w:space="0" w:color="auto"/>
            </w:tcBorders>
          </w:tcPr>
          <w:p w:rsidR="00285830" w:rsidRPr="00C00499" w:rsidRDefault="00285830" w:rsidP="0022594E">
            <w:pPr>
              <w:rPr>
                <w:b/>
              </w:rPr>
            </w:pPr>
          </w:p>
        </w:tc>
      </w:tr>
      <w:tr w:rsidR="00285830" w:rsidRPr="00C00499" w:rsidTr="009168F5">
        <w:trPr>
          <w:gridBefore w:val="2"/>
          <w:wBefore w:w="743" w:type="dxa"/>
          <w:trHeight w:val="567"/>
        </w:trPr>
        <w:tc>
          <w:tcPr>
            <w:tcW w:w="10031" w:type="dxa"/>
            <w:gridSpan w:val="5"/>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0F3175">
            <w:pPr>
              <w:numPr>
                <w:ilvl w:val="1"/>
                <w:numId w:val="19"/>
              </w:numPr>
              <w:ind w:left="426" w:hanging="426"/>
              <w:jc w:val="both"/>
            </w:pPr>
            <w:r w:rsidRPr="00C00499">
              <w:t>Achiziţionarea _______</w:t>
            </w:r>
            <w:r w:rsidR="00F03EEC" w:rsidRPr="00F03EEC">
              <w:rPr>
                <w:sz w:val="26"/>
                <w:szCs w:val="26"/>
                <w:u w:val="single"/>
                <w:lang w:val="en-US"/>
              </w:rPr>
              <w:t xml:space="preserve"> </w:t>
            </w:r>
            <w:r w:rsidR="00CF5828">
              <w:rPr>
                <w:sz w:val="26"/>
                <w:szCs w:val="26"/>
                <w:u w:val="single"/>
                <w:lang w:val="en-US"/>
              </w:rPr>
              <w:t>combustibil</w:t>
            </w:r>
            <w:r w:rsidRPr="00C00499">
              <w:t>____,</w:t>
            </w:r>
          </w:p>
          <w:p w:rsidR="00285830" w:rsidRPr="00C00499" w:rsidRDefault="00285830" w:rsidP="00F03EEC">
            <w:pPr>
              <w:ind w:left="426" w:firstLine="1559"/>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 xml:space="preserve">procedurii </w:t>
            </w:r>
            <w:r w:rsidR="00525778">
              <w:t xml:space="preserve">de achiziții publice de tip </w:t>
            </w:r>
            <w:r w:rsidRPr="00CC390D">
              <w:t>_</w:t>
            </w:r>
            <w:r w:rsidR="00525778" w:rsidRPr="00525778">
              <w:rPr>
                <w:u w:val="single"/>
              </w:rPr>
              <w:t>licitație deschisă</w:t>
            </w:r>
            <w:r w:rsidRPr="00CC390D">
              <w:t>___ nr._</w:t>
            </w:r>
            <w:r w:rsidR="003102B9">
              <w:t>_</w:t>
            </w:r>
            <w:r w:rsidRPr="00CC390D">
              <w:t>__ din__</w:t>
            </w:r>
            <w:r w:rsidR="003102B9">
              <w:t>_</w:t>
            </w:r>
            <w:r w:rsidRPr="00CC390D">
              <w:t>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0F3175">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0F3175">
            <w:pPr>
              <w:numPr>
                <w:ilvl w:val="0"/>
                <w:numId w:val="12"/>
              </w:numPr>
              <w:suppressAutoHyphens/>
              <w:ind w:left="1276" w:hanging="425"/>
              <w:jc w:val="both"/>
            </w:pPr>
            <w:r w:rsidRPr="00C00499">
              <w:t>Specificaţia tehnică;</w:t>
            </w:r>
          </w:p>
          <w:p w:rsidR="00285830" w:rsidRPr="00C00499" w:rsidRDefault="00285830" w:rsidP="000F3175">
            <w:pPr>
              <w:numPr>
                <w:ilvl w:val="0"/>
                <w:numId w:val="12"/>
              </w:numPr>
              <w:suppressAutoHyphens/>
              <w:ind w:left="1276" w:hanging="425"/>
              <w:jc w:val="both"/>
            </w:pPr>
            <w:r w:rsidRPr="00C00499">
              <w:t>Specificația de preț;</w:t>
            </w:r>
          </w:p>
          <w:p w:rsidR="00285830" w:rsidRPr="00C00499" w:rsidRDefault="00285830" w:rsidP="000F3175">
            <w:pPr>
              <w:numPr>
                <w:ilvl w:val="0"/>
                <w:numId w:val="12"/>
              </w:numPr>
              <w:suppressAutoHyphens/>
              <w:ind w:left="1276" w:hanging="425"/>
              <w:jc w:val="both"/>
              <w:rPr>
                <w:i/>
              </w:rPr>
            </w:pPr>
            <w:r w:rsidRPr="00C00499">
              <w:rPr>
                <w:i/>
              </w:rPr>
              <w:t xml:space="preserve">[adăugaţi alte documente componente conform necesităţii, de exemplu, desene, grafice, </w:t>
            </w:r>
            <w:r w:rsidRPr="00C00499">
              <w:rPr>
                <w:i/>
              </w:rPr>
              <w:lastRenderedPageBreak/>
              <w:t>formulare, protocolul de recepţionare provizorie şi finală etc.]</w:t>
            </w:r>
          </w:p>
          <w:p w:rsidR="00285830" w:rsidRPr="00C00499" w:rsidRDefault="00285830" w:rsidP="0022594E">
            <w:pPr>
              <w:ind w:firstLine="720"/>
              <w:jc w:val="both"/>
            </w:pPr>
          </w:p>
          <w:p w:rsidR="00285830" w:rsidRPr="00C00499" w:rsidRDefault="00285830" w:rsidP="000F3175">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0F3175">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0F3175">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0F3175">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0F3175">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C10D3F">
            <w:pPr>
              <w:numPr>
                <w:ilvl w:val="1"/>
                <w:numId w:val="13"/>
              </w:numPr>
              <w:tabs>
                <w:tab w:val="left" w:pos="1134"/>
              </w:tabs>
              <w:ind w:left="0" w:firstLine="567"/>
              <w:jc w:val="both"/>
            </w:pPr>
            <w:r w:rsidRPr="00C00499">
              <w:t xml:space="preserve">Termenele </w:t>
            </w:r>
            <w:r w:rsidRPr="00C00499">
              <w:rPr>
                <w:i/>
              </w:rPr>
              <w:t xml:space="preserve">valabilitate, </w:t>
            </w:r>
            <w:r w:rsidRPr="00C00499">
              <w:t xml:space="preserve">a Bunurilor </w:t>
            </w:r>
            <w:r w:rsidR="00C10D3F">
              <w:t>nu mai puțin de 75 % din data producerii la data livrării.</w:t>
            </w:r>
            <w:r w:rsidRPr="00C00499">
              <w:t>.</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0F3175">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0F3175">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0F3175">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0F3175">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0F3175">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0F3175">
            <w:pPr>
              <w:numPr>
                <w:ilvl w:val="1"/>
                <w:numId w:val="13"/>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0F3175">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0F3175">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0F3175">
            <w:pPr>
              <w:numPr>
                <w:ilvl w:val="0"/>
                <w:numId w:val="14"/>
              </w:numPr>
              <w:tabs>
                <w:tab w:val="left" w:pos="1134"/>
              </w:tabs>
              <w:ind w:left="0" w:firstLine="567"/>
              <w:jc w:val="both"/>
            </w:pPr>
            <w:r w:rsidRPr="00C00499">
              <w:t>ambalajul şi integritatea Bunurilor corespunde informaţiei indicate în Specificaţie.</w:t>
            </w:r>
          </w:p>
          <w:p w:rsidR="00285830" w:rsidRDefault="00285830" w:rsidP="000F3175">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C8072A" w:rsidRPr="00923642" w:rsidRDefault="00C8072A" w:rsidP="000F3175">
            <w:pPr>
              <w:numPr>
                <w:ilvl w:val="1"/>
                <w:numId w:val="13"/>
              </w:numPr>
              <w:tabs>
                <w:tab w:val="left" w:pos="1134"/>
              </w:tabs>
              <w:ind w:left="0" w:firstLine="567"/>
              <w:jc w:val="both"/>
            </w:pPr>
            <w:r w:rsidRPr="00C00499">
              <w:t xml:space="preserve">Vînzătorul </w:t>
            </w:r>
            <w:r>
              <w:t>va asigura livrarea,</w:t>
            </w:r>
            <w:r w:rsidRPr="00C00499">
              <w:t xml:space="preserve"> </w:t>
            </w:r>
            <w:r>
              <w:t>descărcarea și depozitarea bunurilor către Cumpărător.</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Standarde</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0F3175">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1"/>
                <w:numId w:val="13"/>
              </w:numPr>
              <w:tabs>
                <w:tab w:val="left" w:pos="1134"/>
              </w:tabs>
              <w:ind w:left="0" w:firstLine="567"/>
              <w:jc w:val="both"/>
            </w:pPr>
            <w:r w:rsidRPr="00C00499">
              <w:t>În baza prezentului Contract, Vînzătorul se obligă:</w:t>
            </w:r>
          </w:p>
          <w:p w:rsidR="00285830" w:rsidRPr="00C00499" w:rsidRDefault="00285830" w:rsidP="000F3175">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0F3175">
            <w:pPr>
              <w:numPr>
                <w:ilvl w:val="0"/>
                <w:numId w:val="15"/>
              </w:numPr>
              <w:tabs>
                <w:tab w:val="left" w:pos="1134"/>
                <w:tab w:val="left" w:pos="1701"/>
              </w:tabs>
              <w:ind w:left="0" w:firstLine="567"/>
            </w:pPr>
            <w:r w:rsidRPr="00C00499">
              <w:t xml:space="preserve">să anunţe Cumpărătorul după semnarea prezentului Contract, în decurs de </w:t>
            </w:r>
            <w:r w:rsidR="00525778">
              <w:t>_</w:t>
            </w:r>
            <w:r w:rsidR="00525778" w:rsidRPr="00525778">
              <w:rPr>
                <w:u w:val="single"/>
              </w:rPr>
              <w:t>5</w:t>
            </w:r>
            <w:r w:rsidR="002F415C">
              <w:t>_</w:t>
            </w:r>
            <w:r w:rsidRPr="00C00499">
              <w:t xml:space="preserve"> zile calendaristice, prin telefon/fax sau telegramă autorizată, despre disponibilitatea livrării Bunurilor;</w:t>
            </w:r>
          </w:p>
          <w:p w:rsidR="00285830" w:rsidRPr="00C00499" w:rsidRDefault="00285830" w:rsidP="000F3175">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0F3175">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0F3175">
            <w:pPr>
              <w:numPr>
                <w:ilvl w:val="1"/>
                <w:numId w:val="13"/>
              </w:numPr>
              <w:tabs>
                <w:tab w:val="left" w:pos="1134"/>
              </w:tabs>
              <w:ind w:left="0" w:firstLine="567"/>
              <w:jc w:val="both"/>
            </w:pPr>
            <w:r w:rsidRPr="00C00499">
              <w:t>În baza prezentului Contract, Cumpărătorul se obligă:</w:t>
            </w:r>
          </w:p>
          <w:p w:rsidR="00285830" w:rsidRPr="00C00499" w:rsidRDefault="00285830" w:rsidP="000F3175">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0F3175">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0F3175">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0F3175">
            <w:pPr>
              <w:numPr>
                <w:ilvl w:val="1"/>
                <w:numId w:val="13"/>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0F3175">
            <w:pPr>
              <w:numPr>
                <w:ilvl w:val="1"/>
                <w:numId w:val="13"/>
              </w:numPr>
              <w:tabs>
                <w:tab w:val="left" w:pos="1134"/>
              </w:tabs>
              <w:ind w:left="0" w:firstLine="567"/>
              <w:jc w:val="both"/>
            </w:pPr>
            <w:r w:rsidRPr="00C00499">
              <w:t>Contractul poate fi reziliat în mod unilateral de către:</w:t>
            </w:r>
          </w:p>
          <w:p w:rsidR="00285830" w:rsidRPr="00C00499" w:rsidRDefault="00285830" w:rsidP="000F3175">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0F3175">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0F3175">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0F3175">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0F3175">
            <w:pPr>
              <w:numPr>
                <w:ilvl w:val="1"/>
                <w:numId w:val="13"/>
              </w:numPr>
              <w:tabs>
                <w:tab w:val="left" w:pos="1134"/>
              </w:tabs>
              <w:ind w:left="0" w:firstLine="567"/>
              <w:jc w:val="both"/>
            </w:pPr>
            <w:r w:rsidRPr="00C00499">
              <w:t xml:space="preserve">Partea iniţiatoare a rezilierii Contractului este obligată să comunice în termen de </w:t>
            </w:r>
            <w:r>
              <w:t>_</w:t>
            </w:r>
            <w:r w:rsidR="00525778" w:rsidRPr="00525778">
              <w:rPr>
                <w:u w:val="single"/>
              </w:rPr>
              <w:t>5</w:t>
            </w:r>
            <w:r>
              <w:t>_</w:t>
            </w:r>
            <w:r w:rsidRPr="00C00499">
              <w:t xml:space="preserve"> zile lucrătoare celeilalte Părţi despre intenţiile ei printr-o scrisoare motivată.</w:t>
            </w:r>
          </w:p>
          <w:p w:rsidR="00285830" w:rsidRPr="00923642" w:rsidRDefault="00285830" w:rsidP="000F3175">
            <w:pPr>
              <w:numPr>
                <w:ilvl w:val="1"/>
                <w:numId w:val="13"/>
              </w:numPr>
              <w:tabs>
                <w:tab w:val="left" w:pos="1134"/>
              </w:tabs>
              <w:ind w:left="0" w:firstLine="567"/>
              <w:jc w:val="both"/>
            </w:pPr>
            <w:r w:rsidRPr="00C00499">
              <w:t xml:space="preserve">Partea înştiinţată este obligată să răspundă în decurs de </w:t>
            </w:r>
            <w:r>
              <w:t>_</w:t>
            </w:r>
            <w:r w:rsidR="00525778" w:rsidRPr="00525778">
              <w:rPr>
                <w:u w:val="single"/>
              </w:rPr>
              <w:t>5</w:t>
            </w:r>
            <w:r>
              <w:t>_</w:t>
            </w:r>
            <w:r w:rsidRPr="00C00499">
              <w:t xml:space="preserve"> zile lucrătoare de la primirea notificării. În cazul în care litigiul nu este soluţionat în termenele stabilite, partea iniţiatoare va iniția rezilierea.</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0F3175">
            <w:pPr>
              <w:numPr>
                <w:ilvl w:val="1"/>
                <w:numId w:val="13"/>
              </w:numPr>
              <w:tabs>
                <w:tab w:val="left" w:pos="1134"/>
              </w:tabs>
              <w:ind w:left="0" w:firstLine="567"/>
              <w:jc w:val="both"/>
            </w:pPr>
            <w:r w:rsidRPr="00C00499">
              <w:t xml:space="preserve">Pretenţiile privind calitatea bunurilor livrate sînt înaintate   Vînzătorului în termen de </w:t>
            </w:r>
            <w:r>
              <w:t>_</w:t>
            </w:r>
            <w:r w:rsidR="00525778" w:rsidRPr="00525778">
              <w:rPr>
                <w:u w:val="single"/>
              </w:rPr>
              <w:t>5</w:t>
            </w:r>
            <w:r>
              <w:t>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0F3175">
            <w:pPr>
              <w:numPr>
                <w:ilvl w:val="1"/>
                <w:numId w:val="13"/>
              </w:numPr>
              <w:tabs>
                <w:tab w:val="left" w:pos="1134"/>
              </w:tabs>
              <w:ind w:left="0" w:firstLine="567"/>
              <w:jc w:val="both"/>
            </w:pPr>
            <w:r w:rsidRPr="00C00499">
              <w:t xml:space="preserve">Vînzătorul este obligat să examineze pretenţiile înaintate în termen de </w:t>
            </w:r>
            <w:r>
              <w:t>_</w:t>
            </w:r>
            <w:r w:rsidR="00525778" w:rsidRPr="00525778">
              <w:rPr>
                <w:u w:val="single"/>
              </w:rPr>
              <w:t>5</w:t>
            </w:r>
            <w:r>
              <w:t>__</w:t>
            </w:r>
            <w:r w:rsidRPr="00C00499">
              <w:t xml:space="preserve"> zile lucrătoare de la data primirii acestora şi să comunice Cumpărătorului despre decizia luată.</w:t>
            </w:r>
          </w:p>
          <w:p w:rsidR="00285830" w:rsidRPr="00C00499" w:rsidRDefault="00285830" w:rsidP="000F3175">
            <w:pPr>
              <w:numPr>
                <w:ilvl w:val="1"/>
                <w:numId w:val="13"/>
              </w:numPr>
              <w:tabs>
                <w:tab w:val="left" w:pos="1134"/>
              </w:tabs>
              <w:ind w:left="0" w:firstLine="567"/>
              <w:jc w:val="both"/>
            </w:pPr>
            <w:r w:rsidRPr="00C00499">
              <w:t xml:space="preserve">În caz de recunoaştere a pretenţiilor, Vînzătorul este obligat, în termen de </w:t>
            </w:r>
            <w:r>
              <w:t>_</w:t>
            </w:r>
            <w:r w:rsidR="00525778" w:rsidRPr="00525778">
              <w:rPr>
                <w:u w:val="single"/>
              </w:rPr>
              <w:t>5</w:t>
            </w:r>
            <w:r>
              <w:t>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0F3175">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0F3175">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0F3175">
            <w:pPr>
              <w:numPr>
                <w:ilvl w:val="0"/>
                <w:numId w:val="13"/>
              </w:numPr>
              <w:tabs>
                <w:tab w:val="left" w:pos="1134"/>
              </w:tabs>
              <w:ind w:left="0" w:firstLine="567"/>
            </w:pPr>
            <w:r w:rsidRPr="00C00499">
              <w:rPr>
                <w:b/>
                <w:sz w:val="28"/>
                <w:szCs w:val="28"/>
              </w:rPr>
              <w:t>Sancţiuni</w:t>
            </w:r>
          </w:p>
          <w:p w:rsidR="00285830" w:rsidRPr="00C00499" w:rsidRDefault="00285830" w:rsidP="000F3175">
            <w:pPr>
              <w:numPr>
                <w:ilvl w:val="1"/>
                <w:numId w:val="13"/>
              </w:numPr>
              <w:tabs>
                <w:tab w:val="left" w:pos="1134"/>
              </w:tabs>
              <w:ind w:left="0" w:firstLine="567"/>
              <w:jc w:val="both"/>
            </w:pPr>
            <w:r w:rsidRPr="00C00499">
              <w:t>Forma de garanţie de bună executare a contractului agreată de Cumpărător este ____________________________________________, în cuantum de _</w:t>
            </w:r>
            <w:r w:rsidR="00525778" w:rsidRPr="003102B9">
              <w:rPr>
                <w:u w:val="single"/>
              </w:rPr>
              <w:t>5</w:t>
            </w:r>
            <w:r w:rsidRPr="00C00499">
              <w:t xml:space="preserve">_% din valoarea contractului. </w:t>
            </w:r>
          </w:p>
          <w:p w:rsidR="00285830" w:rsidRPr="00C00499" w:rsidRDefault="00285830" w:rsidP="000F3175">
            <w:pPr>
              <w:numPr>
                <w:ilvl w:val="1"/>
                <w:numId w:val="13"/>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w:t>
            </w:r>
            <w:r w:rsidR="00525778">
              <w:t>ă o penalitate în valoare de  _</w:t>
            </w:r>
            <w:r w:rsidR="00525778" w:rsidRPr="00525778">
              <w:rPr>
                <w:u w:val="single"/>
              </w:rPr>
              <w:t>15</w:t>
            </w:r>
            <w:r w:rsidRPr="00C00499">
              <w:t xml:space="preserve">_% </w:t>
            </w:r>
            <w:r w:rsidRPr="00C00499">
              <w:rPr>
                <w:i/>
              </w:rPr>
              <w:t>[indicați procentajul]</w:t>
            </w:r>
            <w:r w:rsidRPr="00C00499">
              <w:t xml:space="preserve"> din suma totală a contractului.</w:t>
            </w:r>
          </w:p>
          <w:p w:rsidR="00285830" w:rsidRPr="00C00499" w:rsidRDefault="002F415C" w:rsidP="000F3175">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w:t>
            </w:r>
            <w:r w:rsidR="00525778" w:rsidRPr="00525778">
              <w:rPr>
                <w:u w:val="single"/>
              </w:rPr>
              <w:t>0,1</w:t>
            </w:r>
            <w:r w:rsidR="00285830">
              <w:t>_</w:t>
            </w:r>
            <w:r w:rsidR="00285830" w:rsidRPr="00C00499">
              <w:t>% din suma Bunurilor nelivrate, pentru fiecare zi de întîrziere, dar nu mai mult de _</w:t>
            </w:r>
            <w:r w:rsidR="00525778" w:rsidRPr="00525778">
              <w:rPr>
                <w:u w:val="single"/>
              </w:rPr>
              <w:t>15</w:t>
            </w:r>
            <w:r w:rsidR="00285830" w:rsidRPr="00C00499">
              <w:t xml:space="preserve">_ % </w:t>
            </w:r>
            <w:r w:rsidR="00285830" w:rsidRPr="00C00499">
              <w:rPr>
                <w:i/>
              </w:rPr>
              <w:t xml:space="preserve">[indicați procentajul]  </w:t>
            </w:r>
            <w:r w:rsidR="00285830" w:rsidRPr="00C00499">
              <w:t>din suma totală a prezentului Contract. În cazul î</w:t>
            </w:r>
            <w:r w:rsidR="00525778">
              <w:t>n care întîrzierea depășește _</w:t>
            </w:r>
            <w:r w:rsidR="00525778" w:rsidRPr="00525778">
              <w:rPr>
                <w:u w:val="single"/>
              </w:rPr>
              <w:t>20</w:t>
            </w:r>
            <w:r w:rsidR="00285830" w:rsidRPr="00C00499">
              <w:t xml:space="preserve">_ zile, se consideră ca fiind refuz de a vinde Bunurile prevăzute în prezentul Contract </w:t>
            </w:r>
            <w:r w:rsidR="00285830" w:rsidRPr="00C00499">
              <w:lastRenderedPageBreak/>
              <w:t>și Vînzătorului  i se va reține garanţia de bună executare a contractului, în cazul în care ea a fost constituită în conformitate cu prevederile punctului 10.1.</w:t>
            </w:r>
          </w:p>
          <w:p w:rsidR="00285830" w:rsidRPr="00923642" w:rsidRDefault="00285830" w:rsidP="000F3175">
            <w:pPr>
              <w:numPr>
                <w:ilvl w:val="1"/>
                <w:numId w:val="13"/>
              </w:numPr>
              <w:tabs>
                <w:tab w:val="left" w:pos="1134"/>
              </w:tabs>
              <w:ind w:left="0" w:firstLine="567"/>
              <w:jc w:val="both"/>
            </w:pPr>
            <w:r w:rsidRPr="00C00499">
              <w:t>Pentru achitarea cu întîrziere, Cumpărătorul poartă răspundere materială în valoare de _</w:t>
            </w:r>
            <w:r w:rsidR="00525778" w:rsidRPr="00525778">
              <w:rPr>
                <w:u w:val="single"/>
              </w:rPr>
              <w:t>0,1</w:t>
            </w:r>
            <w:r w:rsidRPr="00C00499">
              <w:t xml:space="preserve">_% </w:t>
            </w:r>
            <w:r w:rsidRPr="00C00499">
              <w:rPr>
                <w:i/>
              </w:rPr>
              <w:t>[indicați procentajul]</w:t>
            </w:r>
            <w:r w:rsidRPr="00C00499">
              <w:t xml:space="preserve">  din suma Bunurilor neachitate, pentru fiecare zi de întîrziere, dar nu mai mult de  _</w:t>
            </w:r>
            <w:r w:rsidR="00525778" w:rsidRPr="00525778">
              <w:rPr>
                <w:u w:val="single"/>
              </w:rPr>
              <w:t>15</w:t>
            </w:r>
            <w:r w:rsidRPr="00C00499">
              <w:t xml:space="preserve">_% </w:t>
            </w:r>
            <w:r w:rsidRPr="00C00499">
              <w:rPr>
                <w:i/>
              </w:rPr>
              <w:t>[indicați procentajul]</w:t>
            </w:r>
            <w:r w:rsidRPr="00C00499">
              <w:t xml:space="preserve"> din suma totală a prezentului contract.</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0F3175">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0F3175">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0F3175">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0F3175">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0F3175">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0F3175">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0F3175">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0F3175">
            <w:pPr>
              <w:numPr>
                <w:ilvl w:val="1"/>
                <w:numId w:val="13"/>
              </w:numPr>
              <w:tabs>
                <w:tab w:val="left" w:pos="1134"/>
              </w:tabs>
              <w:ind w:left="0" w:firstLine="567"/>
              <w:jc w:val="both"/>
            </w:pPr>
            <w:r>
              <w:t xml:space="preserve">Prezentul contract este </w:t>
            </w:r>
            <w:r w:rsidRPr="00C00499">
              <w:t>v</w:t>
            </w:r>
            <w:r w:rsidR="009168F5">
              <w:t>alabil pînă la 31 decembrie 2021</w:t>
            </w:r>
            <w:r w:rsidRPr="00C00499">
              <w:t xml:space="preserve">.                         </w:t>
            </w:r>
          </w:p>
          <w:p w:rsidR="00285830" w:rsidRPr="00C00499" w:rsidRDefault="00285830" w:rsidP="000F3175">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0F3175">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rsidTr="009168F5">
        <w:trPr>
          <w:gridBefore w:val="1"/>
          <w:gridAfter w:val="2"/>
          <w:wBefore w:w="709" w:type="dxa"/>
          <w:wAfter w:w="318" w:type="dxa"/>
          <w:trHeight w:val="697"/>
        </w:trPr>
        <w:tc>
          <w:tcPr>
            <w:tcW w:w="9747" w:type="dxa"/>
            <w:gridSpan w:val="4"/>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9168F5">
        <w:trPr>
          <w:gridBefore w:val="2"/>
          <w:gridAfter w:val="1"/>
          <w:wBefore w:w="743" w:type="dxa"/>
          <w:wAfter w:w="284" w:type="dxa"/>
          <w:trHeight w:val="113"/>
        </w:trPr>
        <w:tc>
          <w:tcPr>
            <w:tcW w:w="9747" w:type="dxa"/>
            <w:gridSpan w:val="4"/>
            <w:vAlign w:val="center"/>
          </w:tcPr>
          <w:p w:rsidR="00285830" w:rsidRPr="00C00499" w:rsidRDefault="00285830" w:rsidP="00525778">
            <w:pPr>
              <w:tabs>
                <w:tab w:val="left" w:pos="1134"/>
              </w:tabs>
              <w:rPr>
                <w:b/>
                <w:sz w:val="28"/>
                <w:szCs w:val="28"/>
              </w:rPr>
            </w:pPr>
          </w:p>
        </w:tc>
      </w:tr>
      <w:tr w:rsidR="00285830" w:rsidRPr="00C00499" w:rsidTr="009168F5">
        <w:trPr>
          <w:gridBefore w:val="2"/>
          <w:gridAfter w:val="1"/>
          <w:wBefore w:w="743" w:type="dxa"/>
          <w:wAfter w:w="28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525778" w:rsidRPr="00C00499" w:rsidTr="009168F5">
        <w:trPr>
          <w:gridBefore w:val="2"/>
          <w:gridAfter w:val="1"/>
          <w:wBefore w:w="743" w:type="dxa"/>
          <w:wAfter w:w="284" w:type="dxa"/>
          <w:trHeight w:val="373"/>
        </w:trPr>
        <w:tc>
          <w:tcPr>
            <w:tcW w:w="4873" w:type="dxa"/>
            <w:gridSpan w:val="2"/>
            <w:tcBorders>
              <w:top w:val="single" w:sz="4" w:space="0" w:color="auto"/>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Adresa poştală: </w:t>
            </w:r>
            <w:r>
              <w:rPr>
                <w:rFonts w:eastAsia="PMingLiU"/>
                <w:sz w:val="22"/>
                <w:lang w:eastAsia="zh-CN"/>
              </w:rPr>
              <w:t>mun. Chişinău, str. Gh. Asachi, nr. 67 A.</w:t>
            </w:r>
          </w:p>
        </w:tc>
      </w:tr>
      <w:tr w:rsidR="00525778" w:rsidRPr="00C00499" w:rsidTr="009168F5">
        <w:trPr>
          <w:gridBefore w:val="2"/>
          <w:gridAfter w:val="1"/>
          <w:wBefore w:w="743" w:type="dxa"/>
          <w:wAfter w:w="284" w:type="dxa"/>
          <w:trHeight w:val="373"/>
        </w:trPr>
        <w:tc>
          <w:tcPr>
            <w:tcW w:w="4873" w:type="dxa"/>
            <w:gridSpan w:val="2"/>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Telefon: </w:t>
            </w:r>
            <w:r>
              <w:rPr>
                <w:rFonts w:eastAsia="PMingLiU"/>
                <w:sz w:val="22"/>
                <w:lang w:eastAsia="zh-CN"/>
              </w:rPr>
              <w:t>022-574-519</w:t>
            </w:r>
          </w:p>
        </w:tc>
      </w:tr>
      <w:tr w:rsidR="00525778" w:rsidRPr="00C00499" w:rsidTr="009168F5">
        <w:trPr>
          <w:gridBefore w:val="2"/>
          <w:gridAfter w:val="1"/>
          <w:wBefore w:w="743" w:type="dxa"/>
          <w:wAfter w:w="284" w:type="dxa"/>
          <w:trHeight w:val="373"/>
        </w:trPr>
        <w:tc>
          <w:tcPr>
            <w:tcW w:w="4873" w:type="dxa"/>
            <w:gridSpan w:val="2"/>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Cont de decontare:</w:t>
            </w:r>
          </w:p>
        </w:tc>
      </w:tr>
      <w:tr w:rsidR="00525778" w:rsidRPr="00C00499" w:rsidTr="009168F5">
        <w:trPr>
          <w:gridBefore w:val="2"/>
          <w:gridAfter w:val="1"/>
          <w:wBefore w:w="743" w:type="dxa"/>
          <w:wAfter w:w="284" w:type="dxa"/>
          <w:trHeight w:val="373"/>
        </w:trPr>
        <w:tc>
          <w:tcPr>
            <w:tcW w:w="4873" w:type="dxa"/>
            <w:gridSpan w:val="2"/>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Banca: </w:t>
            </w:r>
            <w:r>
              <w:rPr>
                <w:rFonts w:eastAsia="PMingLiU"/>
                <w:lang w:eastAsia="zh-CN"/>
              </w:rPr>
              <w:t>MF-Trezoreria de Stat</w:t>
            </w:r>
          </w:p>
        </w:tc>
      </w:tr>
      <w:tr w:rsidR="00525778" w:rsidRPr="00C00499" w:rsidTr="009168F5">
        <w:trPr>
          <w:gridBefore w:val="2"/>
          <w:gridAfter w:val="1"/>
          <w:wBefore w:w="743" w:type="dxa"/>
          <w:wAfter w:w="284" w:type="dxa"/>
          <w:trHeight w:val="373"/>
        </w:trPr>
        <w:tc>
          <w:tcPr>
            <w:tcW w:w="4873" w:type="dxa"/>
            <w:gridSpan w:val="2"/>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Adresa poştală a băncii: </w:t>
            </w:r>
            <w:r>
              <w:rPr>
                <w:rFonts w:eastAsia="PMingLiU"/>
                <w:sz w:val="22"/>
                <w:lang w:eastAsia="zh-CN"/>
              </w:rPr>
              <w:t>mun. Chişinău,</w:t>
            </w:r>
            <w:r>
              <w:rPr>
                <w:rFonts w:eastAsia="PMingLiU"/>
                <w:lang w:eastAsia="zh-CN"/>
              </w:rPr>
              <w:t xml:space="preserve"> str. C. Tanase, nr. 7</w:t>
            </w:r>
          </w:p>
        </w:tc>
      </w:tr>
      <w:tr w:rsidR="00525778" w:rsidRPr="00C00499" w:rsidTr="009168F5">
        <w:trPr>
          <w:gridBefore w:val="2"/>
          <w:gridAfter w:val="1"/>
          <w:wBefore w:w="743" w:type="dxa"/>
          <w:wAfter w:w="284" w:type="dxa"/>
          <w:trHeight w:val="373"/>
        </w:trPr>
        <w:tc>
          <w:tcPr>
            <w:tcW w:w="4873" w:type="dxa"/>
            <w:gridSpan w:val="2"/>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Cod: </w:t>
            </w:r>
            <w:r>
              <w:rPr>
                <w:rFonts w:eastAsia="PMingLiU"/>
                <w:lang w:eastAsia="zh-CN"/>
              </w:rPr>
              <w:t>TREZMD2X</w:t>
            </w:r>
          </w:p>
        </w:tc>
      </w:tr>
      <w:tr w:rsidR="00525778" w:rsidRPr="00C00499" w:rsidTr="009168F5">
        <w:trPr>
          <w:gridBefore w:val="2"/>
          <w:gridAfter w:val="1"/>
          <w:wBefore w:w="743" w:type="dxa"/>
          <w:wAfter w:w="284" w:type="dxa"/>
          <w:trHeight w:val="373"/>
        </w:trPr>
        <w:tc>
          <w:tcPr>
            <w:tcW w:w="4873" w:type="dxa"/>
            <w:gridSpan w:val="2"/>
            <w:tcBorders>
              <w:left w:val="single" w:sz="4" w:space="0" w:color="auto"/>
              <w:bottom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Cod fiscal: </w:t>
            </w:r>
            <w:bookmarkStart w:id="179" w:name="OLE_LINK125"/>
            <w:r>
              <w:rPr>
                <w:rFonts w:eastAsia="PMingLiU"/>
                <w:lang w:eastAsia="zh-CN"/>
              </w:rPr>
              <w:t>1018601000021</w:t>
            </w:r>
            <w:bookmarkEnd w:id="179"/>
          </w:p>
        </w:tc>
      </w:tr>
      <w:tr w:rsidR="00285830" w:rsidRPr="00C00499" w:rsidTr="009168F5">
        <w:trPr>
          <w:gridBefore w:val="2"/>
          <w:gridAfter w:val="1"/>
          <w:wBefore w:w="743" w:type="dxa"/>
          <w:wAfter w:w="284" w:type="dxa"/>
          <w:trHeight w:val="113"/>
        </w:trPr>
        <w:tc>
          <w:tcPr>
            <w:tcW w:w="9747" w:type="dxa"/>
            <w:gridSpan w:val="4"/>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9168F5">
        <w:trPr>
          <w:gridBefore w:val="2"/>
          <w:gridAfter w:val="1"/>
          <w:wBefore w:w="743" w:type="dxa"/>
          <w:wAfter w:w="284" w:type="dxa"/>
          <w:trHeight w:val="697"/>
        </w:trPr>
        <w:tc>
          <w:tcPr>
            <w:tcW w:w="9747" w:type="dxa"/>
            <w:gridSpan w:val="4"/>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9168F5">
        <w:trPr>
          <w:gridBefore w:val="2"/>
          <w:gridAfter w:val="1"/>
          <w:wBefore w:w="743" w:type="dxa"/>
          <w:wAfter w:w="28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9168F5">
        <w:trPr>
          <w:gridBefore w:val="2"/>
          <w:gridAfter w:val="1"/>
          <w:wBefore w:w="743" w:type="dxa"/>
          <w:wAfter w:w="284" w:type="dxa"/>
          <w:trHeight w:val="374"/>
        </w:trPr>
        <w:tc>
          <w:tcPr>
            <w:tcW w:w="4873"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9168F5">
        <w:trPr>
          <w:gridBefore w:val="2"/>
          <w:gridAfter w:val="1"/>
          <w:wBefore w:w="743" w:type="dxa"/>
          <w:wAfter w:w="284" w:type="dxa"/>
          <w:trHeight w:val="1470"/>
        </w:trPr>
        <w:tc>
          <w:tcPr>
            <w:tcW w:w="4873"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9168F5">
        <w:trPr>
          <w:gridBefore w:val="2"/>
          <w:gridAfter w:val="1"/>
          <w:wBefore w:w="743" w:type="dxa"/>
          <w:wAfter w:w="284" w:type="dxa"/>
          <w:trHeight w:val="373"/>
        </w:trPr>
        <w:tc>
          <w:tcPr>
            <w:tcW w:w="4873"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9168F5">
        <w:trPr>
          <w:gridBefore w:val="2"/>
          <w:gridAfter w:val="1"/>
          <w:wBefore w:w="743" w:type="dxa"/>
          <w:wAfter w:w="28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9168F5">
        <w:trPr>
          <w:gridBefore w:val="2"/>
          <w:gridAfter w:val="1"/>
          <w:wBefore w:w="743" w:type="dxa"/>
          <w:wAfter w:w="28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9168F5">
        <w:trPr>
          <w:gridBefore w:val="2"/>
          <w:gridAfter w:val="1"/>
          <w:wBefore w:w="743" w:type="dxa"/>
          <w:wAfter w:w="28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0B3" w:rsidRDefault="00E530B3" w:rsidP="00B41118">
      <w:r>
        <w:separator/>
      </w:r>
    </w:p>
  </w:endnote>
  <w:endnote w:type="continuationSeparator" w:id="0">
    <w:p w:rsidR="00E530B3" w:rsidRDefault="00E530B3"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0B3" w:rsidRDefault="00E530B3" w:rsidP="00AE077C">
    <w:pPr>
      <w:pStyle w:val="Subsol"/>
      <w:jc w:val="center"/>
    </w:pPr>
    <w:r>
      <w:fldChar w:fldCharType="begin"/>
    </w:r>
    <w:r>
      <w:instrText xml:space="preserve"> PAGE   \* MERGEFORMAT </w:instrText>
    </w:r>
    <w:r>
      <w:fldChar w:fldCharType="separate"/>
    </w:r>
    <w:r w:rsidR="00537040">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0B3" w:rsidRDefault="00E530B3" w:rsidP="00AE077C">
    <w:pPr>
      <w:pStyle w:val="Subsol"/>
      <w:jc w:val="center"/>
    </w:pPr>
    <w:r>
      <w:fldChar w:fldCharType="begin"/>
    </w:r>
    <w:r>
      <w:instrText xml:space="preserve"> PAGE   \* MERGEFORMAT </w:instrText>
    </w:r>
    <w:r>
      <w:fldChar w:fldCharType="separate"/>
    </w:r>
    <w:r w:rsidR="00537040">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0B3" w:rsidRDefault="00E530B3">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0B3" w:rsidRDefault="00E530B3">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0B3" w:rsidRDefault="00E530B3" w:rsidP="00B41118">
      <w:r>
        <w:separator/>
      </w:r>
    </w:p>
  </w:footnote>
  <w:footnote w:type="continuationSeparator" w:id="0">
    <w:p w:rsidR="00E530B3" w:rsidRDefault="00E530B3" w:rsidP="00B41118">
      <w:r>
        <w:continuationSeparator/>
      </w:r>
    </w:p>
  </w:footnote>
  <w:footnote w:id="1">
    <w:p w:rsidR="00E530B3" w:rsidRPr="00540469" w:rsidRDefault="00E530B3"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3BA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3">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AEB30CA"/>
    <w:multiLevelType w:val="hybridMultilevel"/>
    <w:tmpl w:val="0122E27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0"/>
  </w:num>
  <w:num w:numId="2">
    <w:abstractNumId w:val="48"/>
  </w:num>
  <w:num w:numId="3">
    <w:abstractNumId w:val="4"/>
  </w:num>
  <w:num w:numId="4">
    <w:abstractNumId w:val="3"/>
  </w:num>
  <w:num w:numId="5">
    <w:abstractNumId w:val="2"/>
  </w:num>
  <w:num w:numId="6">
    <w:abstractNumId w:val="33"/>
  </w:num>
  <w:num w:numId="7">
    <w:abstractNumId w:val="22"/>
  </w:num>
  <w:num w:numId="8">
    <w:abstractNumId w:val="38"/>
  </w:num>
  <w:num w:numId="9">
    <w:abstractNumId w:val="6"/>
  </w:num>
  <w:num w:numId="10">
    <w:abstractNumId w:val="34"/>
  </w:num>
  <w:num w:numId="11">
    <w:abstractNumId w:val="49"/>
  </w:num>
  <w:num w:numId="12">
    <w:abstractNumId w:val="31"/>
  </w:num>
  <w:num w:numId="13">
    <w:abstractNumId w:val="18"/>
  </w:num>
  <w:num w:numId="14">
    <w:abstractNumId w:val="46"/>
  </w:num>
  <w:num w:numId="15">
    <w:abstractNumId w:val="29"/>
  </w:num>
  <w:num w:numId="16">
    <w:abstractNumId w:val="14"/>
  </w:num>
  <w:num w:numId="17">
    <w:abstractNumId w:val="20"/>
  </w:num>
  <w:num w:numId="18">
    <w:abstractNumId w:val="15"/>
  </w:num>
  <w:num w:numId="19">
    <w:abstractNumId w:val="41"/>
  </w:num>
  <w:num w:numId="20">
    <w:abstractNumId w:val="23"/>
  </w:num>
  <w:num w:numId="21">
    <w:abstractNumId w:val="9"/>
  </w:num>
  <w:num w:numId="22">
    <w:abstractNumId w:val="24"/>
  </w:num>
  <w:num w:numId="23">
    <w:abstractNumId w:val="37"/>
  </w:num>
  <w:num w:numId="24">
    <w:abstractNumId w:val="13"/>
  </w:num>
  <w:num w:numId="25">
    <w:abstractNumId w:val="30"/>
  </w:num>
  <w:num w:numId="26">
    <w:abstractNumId w:val="10"/>
  </w:num>
  <w:num w:numId="27">
    <w:abstractNumId w:val="36"/>
  </w:num>
  <w:num w:numId="28">
    <w:abstractNumId w:val="1"/>
  </w:num>
  <w:num w:numId="29">
    <w:abstractNumId w:val="19"/>
  </w:num>
  <w:num w:numId="30">
    <w:abstractNumId w:val="32"/>
  </w:num>
  <w:num w:numId="31">
    <w:abstractNumId w:val="26"/>
  </w:num>
  <w:num w:numId="32">
    <w:abstractNumId w:val="39"/>
  </w:num>
  <w:num w:numId="33">
    <w:abstractNumId w:val="27"/>
  </w:num>
  <w:num w:numId="34">
    <w:abstractNumId w:val="5"/>
  </w:num>
  <w:num w:numId="35">
    <w:abstractNumId w:val="16"/>
  </w:num>
  <w:num w:numId="36">
    <w:abstractNumId w:val="43"/>
  </w:num>
  <w:num w:numId="37">
    <w:abstractNumId w:val="7"/>
  </w:num>
  <w:num w:numId="38">
    <w:abstractNumId w:val="21"/>
  </w:num>
  <w:num w:numId="39">
    <w:abstractNumId w:val="45"/>
  </w:num>
  <w:num w:numId="40">
    <w:abstractNumId w:val="42"/>
  </w:num>
  <w:num w:numId="41">
    <w:abstractNumId w:val="47"/>
  </w:num>
  <w:num w:numId="42">
    <w:abstractNumId w:val="25"/>
  </w:num>
  <w:num w:numId="43">
    <w:abstractNumId w:val="12"/>
  </w:num>
  <w:num w:numId="44">
    <w:abstractNumId w:val="8"/>
  </w:num>
  <w:num w:numId="45">
    <w:abstractNumId w:val="11"/>
  </w:num>
  <w:num w:numId="46">
    <w:abstractNumId w:val="17"/>
  </w:num>
  <w:num w:numId="47">
    <w:abstractNumId w:val="44"/>
  </w:num>
  <w:num w:numId="48">
    <w:abstractNumId w:val="28"/>
  </w:num>
  <w:num w:numId="49">
    <w:abstractNumId w:val="35"/>
  </w:num>
  <w:num w:numId="50">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F3175"/>
    <w:rsid w:val="00140A5D"/>
    <w:rsid w:val="001A0570"/>
    <w:rsid w:val="002011D1"/>
    <w:rsid w:val="0022594E"/>
    <w:rsid w:val="002357B3"/>
    <w:rsid w:val="00284B1E"/>
    <w:rsid w:val="00285830"/>
    <w:rsid w:val="00295608"/>
    <w:rsid w:val="002F415C"/>
    <w:rsid w:val="003102B9"/>
    <w:rsid w:val="003153BF"/>
    <w:rsid w:val="003419F2"/>
    <w:rsid w:val="003972F4"/>
    <w:rsid w:val="004459F1"/>
    <w:rsid w:val="00477C3D"/>
    <w:rsid w:val="00525778"/>
    <w:rsid w:val="005346A9"/>
    <w:rsid w:val="00537040"/>
    <w:rsid w:val="005539E6"/>
    <w:rsid w:val="00584451"/>
    <w:rsid w:val="005D1D61"/>
    <w:rsid w:val="0065713D"/>
    <w:rsid w:val="0066419F"/>
    <w:rsid w:val="00671835"/>
    <w:rsid w:val="00796C1D"/>
    <w:rsid w:val="007A44F8"/>
    <w:rsid w:val="007B143C"/>
    <w:rsid w:val="007C791F"/>
    <w:rsid w:val="008C7C78"/>
    <w:rsid w:val="009168F5"/>
    <w:rsid w:val="00965C2B"/>
    <w:rsid w:val="00984DE7"/>
    <w:rsid w:val="009D47D5"/>
    <w:rsid w:val="009E494F"/>
    <w:rsid w:val="00A76B48"/>
    <w:rsid w:val="00A96298"/>
    <w:rsid w:val="00AD4A98"/>
    <w:rsid w:val="00AE077C"/>
    <w:rsid w:val="00AF33B9"/>
    <w:rsid w:val="00B35349"/>
    <w:rsid w:val="00B41118"/>
    <w:rsid w:val="00B6678C"/>
    <w:rsid w:val="00B723AD"/>
    <w:rsid w:val="00BB0F03"/>
    <w:rsid w:val="00BD7D88"/>
    <w:rsid w:val="00C10D3F"/>
    <w:rsid w:val="00C4769C"/>
    <w:rsid w:val="00C70E5E"/>
    <w:rsid w:val="00C8072A"/>
    <w:rsid w:val="00CF5828"/>
    <w:rsid w:val="00DD0140"/>
    <w:rsid w:val="00DF0397"/>
    <w:rsid w:val="00E20C73"/>
    <w:rsid w:val="00E245A4"/>
    <w:rsid w:val="00E25722"/>
    <w:rsid w:val="00E46DD0"/>
    <w:rsid w:val="00E530B3"/>
    <w:rsid w:val="00E92FB9"/>
    <w:rsid w:val="00EA1F8A"/>
    <w:rsid w:val="00EE1F94"/>
    <w:rsid w:val="00F03EEC"/>
    <w:rsid w:val="00F16636"/>
    <w:rsid w:val="00F80BB0"/>
    <w:rsid w:val="00FA6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uiPriority w:val="99"/>
    <w:rsid w:val="00B41118"/>
    <w:rPr>
      <w:rFonts w:ascii="Baltica RR" w:hAnsi="Baltica RR"/>
      <w:noProof w:val="0"/>
      <w:szCs w:val="20"/>
    </w:rPr>
  </w:style>
  <w:style w:type="character" w:customStyle="1" w:styleId="CorptextCaracter">
    <w:name w:val="Corp text Caracter"/>
    <w:basedOn w:val="Fontdeparagrafimplicit"/>
    <w:link w:val="Corptext"/>
    <w:uiPriority w:val="99"/>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character" w:styleId="Textsubstituent">
    <w:name w:val="Placeholder Text"/>
    <w:basedOn w:val="Fontdeparagrafimplicit"/>
    <w:uiPriority w:val="99"/>
    <w:semiHidden/>
    <w:rsid w:val="000F317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uiPriority w:val="99"/>
    <w:rsid w:val="00B41118"/>
    <w:rPr>
      <w:rFonts w:ascii="Baltica RR" w:hAnsi="Baltica RR"/>
      <w:noProof w:val="0"/>
      <w:szCs w:val="20"/>
    </w:rPr>
  </w:style>
  <w:style w:type="character" w:customStyle="1" w:styleId="CorptextCaracter">
    <w:name w:val="Corp text Caracter"/>
    <w:basedOn w:val="Fontdeparagrafimplicit"/>
    <w:link w:val="Corptext"/>
    <w:uiPriority w:val="99"/>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character" w:styleId="Textsubstituent">
    <w:name w:val="Placeholder Text"/>
    <w:basedOn w:val="Fontdeparagrafimplicit"/>
    <w:uiPriority w:val="99"/>
    <w:semiHidden/>
    <w:rsid w:val="000F317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64742">
      <w:bodyDiv w:val="1"/>
      <w:marLeft w:val="0"/>
      <w:marRight w:val="0"/>
      <w:marTop w:val="0"/>
      <w:marBottom w:val="0"/>
      <w:divBdr>
        <w:top w:val="none" w:sz="0" w:space="0" w:color="auto"/>
        <w:left w:val="none" w:sz="0" w:space="0" w:color="auto"/>
        <w:bottom w:val="none" w:sz="0" w:space="0" w:color="auto"/>
        <w:right w:val="none" w:sz="0" w:space="0" w:color="auto"/>
      </w:divBdr>
    </w:div>
    <w:div w:id="327053134">
      <w:bodyDiv w:val="1"/>
      <w:marLeft w:val="0"/>
      <w:marRight w:val="0"/>
      <w:marTop w:val="0"/>
      <w:marBottom w:val="0"/>
      <w:divBdr>
        <w:top w:val="none" w:sz="0" w:space="0" w:color="auto"/>
        <w:left w:val="none" w:sz="0" w:space="0" w:color="auto"/>
        <w:bottom w:val="none" w:sz="0" w:space="0" w:color="auto"/>
        <w:right w:val="none" w:sz="0" w:space="0" w:color="auto"/>
      </w:divBdr>
    </w:div>
    <w:div w:id="1123184727">
      <w:bodyDiv w:val="1"/>
      <w:marLeft w:val="0"/>
      <w:marRight w:val="0"/>
      <w:marTop w:val="0"/>
      <w:marBottom w:val="0"/>
      <w:divBdr>
        <w:top w:val="none" w:sz="0" w:space="0" w:color="auto"/>
        <w:left w:val="none" w:sz="0" w:space="0" w:color="auto"/>
        <w:bottom w:val="none" w:sz="0" w:space="0" w:color="auto"/>
        <w:right w:val="none" w:sz="0" w:space="0" w:color="auto"/>
      </w:divBdr>
    </w:div>
    <w:div w:id="1241141293">
      <w:bodyDiv w:val="1"/>
      <w:marLeft w:val="0"/>
      <w:marRight w:val="0"/>
      <w:marTop w:val="0"/>
      <w:marBottom w:val="0"/>
      <w:divBdr>
        <w:top w:val="none" w:sz="0" w:space="0" w:color="auto"/>
        <w:left w:val="none" w:sz="0" w:space="0" w:color="auto"/>
        <w:bottom w:val="none" w:sz="0" w:space="0" w:color="auto"/>
        <w:right w:val="none" w:sz="0" w:space="0" w:color="auto"/>
      </w:divBdr>
    </w:div>
    <w:div w:id="1433938247">
      <w:bodyDiv w:val="1"/>
      <w:marLeft w:val="0"/>
      <w:marRight w:val="0"/>
      <w:marTop w:val="0"/>
      <w:marBottom w:val="0"/>
      <w:divBdr>
        <w:top w:val="none" w:sz="0" w:space="0" w:color="auto"/>
        <w:left w:val="none" w:sz="0" w:space="0" w:color="auto"/>
        <w:bottom w:val="none" w:sz="0" w:space="0" w:color="auto"/>
        <w:right w:val="none" w:sz="0" w:space="0" w:color="auto"/>
      </w:divBdr>
    </w:div>
    <w:div w:id="1559198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chizitii@ansp.gov.md" TargetMode="Externa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33</Pages>
  <Words>11230</Words>
  <Characters>64014</Characters>
  <Application>Microsoft Office Word</Application>
  <DocSecurity>0</DocSecurity>
  <Lines>533</Lines>
  <Paragraphs>150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75094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Nadejda</cp:lastModifiedBy>
  <cp:revision>4</cp:revision>
  <cp:lastPrinted>2018-10-10T11:05:00Z</cp:lastPrinted>
  <dcterms:created xsi:type="dcterms:W3CDTF">2021-01-15T12:39:00Z</dcterms:created>
  <dcterms:modified xsi:type="dcterms:W3CDTF">2021-01-15T14:24:00Z</dcterms:modified>
</cp:coreProperties>
</file>