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393B06">
      <w:pPr>
        <w:spacing w:before="73" w:line="322" w:lineRule="exact"/>
        <w:ind w:left="0" w:right="708" w:firstLine="0"/>
        <w:jc w:val="center"/>
        <w:rPr>
          <w:b/>
          <w:sz w:val="28"/>
        </w:rPr>
      </w:pPr>
      <w:r>
        <w:rPr>
          <w:b/>
          <w:sz w:val="28"/>
        </w:rPr>
        <w:t>CAIET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DE</w:t>
      </w:r>
      <w:r>
        <w:rPr>
          <w:b/>
          <w:spacing w:val="-7"/>
          <w:sz w:val="28"/>
        </w:rPr>
        <w:t xml:space="preserve"> </w:t>
      </w:r>
      <w:r>
        <w:rPr>
          <w:b/>
          <w:spacing w:val="-2"/>
          <w:sz w:val="28"/>
        </w:rPr>
        <w:t>SARCINI</w:t>
      </w:r>
    </w:p>
    <w:p w14:paraId="6692701D">
      <w:pPr>
        <w:tabs>
          <w:tab w:val="left" w:pos="1388"/>
          <w:tab w:val="left" w:pos="4324"/>
          <w:tab w:val="left" w:pos="4951"/>
        </w:tabs>
        <w:spacing w:before="0"/>
        <w:ind w:left="0" w:right="710" w:firstLine="0"/>
        <w:jc w:val="center"/>
        <w:rPr>
          <w:b/>
          <w:sz w:val="28"/>
        </w:rPr>
      </w:pPr>
      <w:r>
        <w:rPr>
          <w:b/>
          <w:spacing w:val="-2"/>
          <w:sz w:val="28"/>
        </w:rPr>
        <w:t>PENTRU</w:t>
      </w:r>
      <w:r>
        <w:rPr>
          <w:b/>
          <w:sz w:val="28"/>
        </w:rPr>
        <w:tab/>
      </w:r>
      <w:r>
        <w:rPr>
          <w:b/>
          <w:sz w:val="28"/>
        </w:rPr>
        <w:t>CEREREA</w:t>
      </w:r>
      <w:r>
        <w:rPr>
          <w:b/>
          <w:spacing w:val="-16"/>
          <w:sz w:val="28"/>
        </w:rPr>
        <w:t xml:space="preserve"> </w:t>
      </w:r>
      <w:r>
        <w:rPr>
          <w:b/>
          <w:spacing w:val="-2"/>
          <w:sz w:val="28"/>
        </w:rPr>
        <w:t>OFERTEI</w:t>
      </w:r>
      <w:r>
        <w:rPr>
          <w:b/>
          <w:sz w:val="28"/>
        </w:rPr>
        <w:tab/>
      </w:r>
      <w:r>
        <w:rPr>
          <w:b/>
          <w:spacing w:val="-5"/>
          <w:sz w:val="28"/>
        </w:rPr>
        <w:t>DE</w:t>
      </w:r>
      <w:r>
        <w:rPr>
          <w:b/>
          <w:sz w:val="28"/>
        </w:rPr>
        <w:tab/>
      </w:r>
      <w:r>
        <w:rPr>
          <w:b/>
          <w:spacing w:val="-4"/>
          <w:sz w:val="28"/>
        </w:rPr>
        <w:t>PREŢ</w:t>
      </w:r>
    </w:p>
    <w:p w14:paraId="5A72FA63">
      <w:pPr>
        <w:spacing w:before="1" w:line="240" w:lineRule="auto"/>
        <w:rPr>
          <w:b/>
          <w:sz w:val="28"/>
        </w:rPr>
      </w:pPr>
    </w:p>
    <w:p w14:paraId="5AB0832C">
      <w:pPr>
        <w:pStyle w:val="6"/>
        <w:numPr>
          <w:ilvl w:val="0"/>
          <w:numId w:val="1"/>
        </w:numPr>
        <w:tabs>
          <w:tab w:val="left" w:pos="241"/>
        </w:tabs>
        <w:spacing w:before="0" w:after="0" w:line="240" w:lineRule="auto"/>
        <w:ind w:left="241" w:right="0" w:hanging="240"/>
        <w:jc w:val="left"/>
        <w:rPr>
          <w:b/>
          <w:sz w:val="24"/>
        </w:rPr>
      </w:pPr>
      <w:r>
        <w:rPr>
          <w:b/>
          <w:sz w:val="24"/>
        </w:rPr>
        <w:t>Denumerea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beneficiarului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de </w:t>
      </w:r>
      <w:r>
        <w:rPr>
          <w:b/>
          <w:spacing w:val="-4"/>
          <w:sz w:val="24"/>
        </w:rPr>
        <w:t>stat</w:t>
      </w:r>
    </w:p>
    <w:p w14:paraId="44DC98F1">
      <w:pPr>
        <w:pStyle w:val="6"/>
        <w:numPr>
          <w:ilvl w:val="0"/>
          <w:numId w:val="1"/>
        </w:numPr>
        <w:tabs>
          <w:tab w:val="left" w:pos="241"/>
        </w:tabs>
        <w:spacing w:before="0" w:after="0" w:line="240" w:lineRule="auto"/>
        <w:ind w:left="241" w:right="0" w:hanging="240"/>
        <w:jc w:val="left"/>
        <w:rPr>
          <w:b/>
          <w:sz w:val="24"/>
        </w:rPr>
      </w:pPr>
      <w:r>
        <w:rPr>
          <w:b/>
          <w:sz w:val="24"/>
        </w:rPr>
        <w:t>Organizatorul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procedurii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achiziţie</w:t>
      </w:r>
    </w:p>
    <w:p w14:paraId="6E704FA5">
      <w:pPr>
        <w:pStyle w:val="6"/>
        <w:numPr>
          <w:ilvl w:val="0"/>
          <w:numId w:val="1"/>
        </w:numPr>
        <w:tabs>
          <w:tab w:val="left" w:pos="241"/>
          <w:tab w:val="left" w:pos="2510"/>
        </w:tabs>
        <w:spacing w:before="0" w:after="0" w:line="322" w:lineRule="exact"/>
        <w:ind w:left="241" w:right="0" w:hanging="240"/>
        <w:jc w:val="left"/>
        <w:rPr>
          <w:b/>
          <w:sz w:val="28"/>
        </w:rPr>
      </w:pPr>
      <w:r>
        <w:rPr>
          <w:b/>
          <w:sz w:val="24"/>
        </w:rPr>
        <w:t>Obiectul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achiziţiilor</w:t>
      </w:r>
      <w:r>
        <w:rPr>
          <w:b/>
          <w:sz w:val="24"/>
        </w:rPr>
        <w:tab/>
      </w:r>
      <w:r>
        <w:rPr>
          <w:b/>
          <w:sz w:val="28"/>
          <w:u w:val="single"/>
        </w:rPr>
        <w:t>Lucrari</w:t>
      </w:r>
      <w:r>
        <w:rPr>
          <w:b/>
          <w:spacing w:val="-7"/>
          <w:sz w:val="28"/>
          <w:u w:val="single"/>
        </w:rPr>
        <w:t xml:space="preserve"> </w:t>
      </w:r>
      <w:r>
        <w:rPr>
          <w:b/>
          <w:sz w:val="28"/>
          <w:u w:val="single"/>
        </w:rPr>
        <w:t>de</w:t>
      </w:r>
      <w:r>
        <w:rPr>
          <w:b/>
          <w:spacing w:val="-9"/>
          <w:sz w:val="28"/>
          <w:u w:val="single"/>
        </w:rPr>
        <w:t xml:space="preserve"> </w:t>
      </w:r>
      <w:r>
        <w:rPr>
          <w:b/>
          <w:sz w:val="28"/>
          <w:u w:val="single"/>
        </w:rPr>
        <w:t>întretinere</w:t>
      </w:r>
      <w:r>
        <w:rPr>
          <w:b/>
          <w:spacing w:val="-8"/>
          <w:sz w:val="28"/>
          <w:u w:val="single"/>
        </w:rPr>
        <w:t xml:space="preserve"> </w:t>
      </w:r>
      <w:r>
        <w:rPr>
          <w:b/>
          <w:sz w:val="28"/>
          <w:u w:val="single"/>
        </w:rPr>
        <w:t>periodica</w:t>
      </w:r>
      <w:r>
        <w:rPr>
          <w:b/>
          <w:spacing w:val="-9"/>
          <w:sz w:val="28"/>
          <w:u w:val="single"/>
        </w:rPr>
        <w:t xml:space="preserve"> </w:t>
      </w:r>
      <w:r>
        <w:rPr>
          <w:b/>
          <w:sz w:val="28"/>
          <w:u w:val="single"/>
        </w:rPr>
        <w:t>a</w:t>
      </w:r>
      <w:r>
        <w:rPr>
          <w:b/>
          <w:spacing w:val="-8"/>
          <w:sz w:val="28"/>
          <w:u w:val="single"/>
        </w:rPr>
        <w:t xml:space="preserve"> </w:t>
      </w:r>
      <w:r>
        <w:rPr>
          <w:b/>
          <w:sz w:val="28"/>
          <w:u w:val="single"/>
        </w:rPr>
        <w:t>straziilor</w:t>
      </w:r>
      <w:r>
        <w:rPr>
          <w:b/>
          <w:spacing w:val="-8"/>
          <w:sz w:val="28"/>
          <w:u w:val="single"/>
        </w:rPr>
        <w:t xml:space="preserve"> </w:t>
      </w:r>
      <w:r>
        <w:rPr>
          <w:b/>
          <w:sz w:val="28"/>
          <w:u w:val="single"/>
        </w:rPr>
        <w:t>din</w:t>
      </w:r>
      <w:r>
        <w:rPr>
          <w:b/>
          <w:spacing w:val="-8"/>
          <w:sz w:val="28"/>
          <w:u w:val="single"/>
        </w:rPr>
        <w:t xml:space="preserve"> </w:t>
      </w:r>
      <w:r>
        <w:rPr>
          <w:b/>
          <w:sz w:val="28"/>
          <w:u w:val="single"/>
        </w:rPr>
        <w:t>s.</w:t>
      </w:r>
      <w:r>
        <w:rPr>
          <w:b/>
          <w:spacing w:val="-9"/>
          <w:sz w:val="28"/>
          <w:u w:val="single"/>
        </w:rPr>
        <w:t xml:space="preserve"> </w:t>
      </w:r>
      <w:r>
        <w:rPr>
          <w:b/>
          <w:spacing w:val="-2"/>
          <w:sz w:val="28"/>
          <w:u w:val="single"/>
        </w:rPr>
        <w:t>Scoreni,</w:t>
      </w:r>
      <w:r>
        <w:rPr>
          <w:b/>
          <w:spacing w:val="40"/>
          <w:sz w:val="28"/>
          <w:u w:val="single"/>
        </w:rPr>
        <w:t xml:space="preserve"> </w:t>
      </w:r>
    </w:p>
    <w:p w14:paraId="039515C9">
      <w:pPr>
        <w:spacing w:before="0"/>
        <w:ind w:left="1" w:right="0" w:firstLine="0"/>
        <w:jc w:val="left"/>
        <w:rPr>
          <w:b/>
          <w:sz w:val="28"/>
        </w:rPr>
      </w:pPr>
      <w:r>
        <w:rPr>
          <w:b/>
          <w:sz w:val="28"/>
          <w:u w:val="single"/>
        </w:rPr>
        <w:t>r.</w:t>
      </w:r>
      <w:r>
        <w:rPr>
          <w:b/>
          <w:spacing w:val="-10"/>
          <w:sz w:val="28"/>
          <w:u w:val="single"/>
        </w:rPr>
        <w:t xml:space="preserve"> </w:t>
      </w:r>
      <w:r>
        <w:rPr>
          <w:b/>
          <w:sz w:val="28"/>
          <w:u w:val="single"/>
        </w:rPr>
        <w:t>Straseni</w:t>
      </w:r>
      <w:r>
        <w:rPr>
          <w:b/>
          <w:spacing w:val="-7"/>
          <w:sz w:val="28"/>
          <w:u w:val="single"/>
        </w:rPr>
        <w:t xml:space="preserve"> </w:t>
      </w:r>
      <w:r>
        <w:rPr>
          <w:b/>
          <w:spacing w:val="-2"/>
          <w:sz w:val="28"/>
          <w:u w:val="single"/>
        </w:rPr>
        <w:t>(OCR)</w:t>
      </w:r>
    </w:p>
    <w:p w14:paraId="45BAA77D">
      <w:pPr>
        <w:spacing w:before="92" w:after="1" w:line="240" w:lineRule="auto"/>
        <w:rPr>
          <w:b/>
          <w:sz w:val="20"/>
        </w:rPr>
      </w:pPr>
    </w:p>
    <w:tbl>
      <w:tblPr>
        <w:tblStyle w:val="3"/>
        <w:tblW w:w="0" w:type="auto"/>
        <w:tblInd w:w="145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0"/>
        <w:gridCol w:w="1538"/>
        <w:gridCol w:w="4614"/>
        <w:gridCol w:w="979"/>
        <w:gridCol w:w="1119"/>
        <w:gridCol w:w="1119"/>
      </w:tblGrid>
      <w:tr w14:paraId="4E39C5C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3" w:hRule="atLeast"/>
        </w:trPr>
        <w:tc>
          <w:tcPr>
            <w:tcW w:w="700" w:type="dxa"/>
            <w:vMerge w:val="restart"/>
            <w:tcBorders>
              <w:bottom w:val="double" w:color="000000" w:sz="2" w:space="0"/>
            </w:tcBorders>
            <w:shd w:val="clear" w:color="auto" w:fill="F1F1F1"/>
          </w:tcPr>
          <w:p w14:paraId="15439789">
            <w:pPr>
              <w:pStyle w:val="7"/>
              <w:spacing w:line="252" w:lineRule="exact"/>
              <w:ind w:left="98" w:right="97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№</w:t>
            </w:r>
          </w:p>
          <w:p w14:paraId="34FFB703">
            <w:pPr>
              <w:pStyle w:val="7"/>
              <w:spacing w:line="252" w:lineRule="exact"/>
              <w:ind w:left="98" w:right="1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crt.</w:t>
            </w:r>
          </w:p>
        </w:tc>
        <w:tc>
          <w:tcPr>
            <w:tcW w:w="1538" w:type="dxa"/>
            <w:vMerge w:val="restart"/>
            <w:tcBorders>
              <w:bottom w:val="double" w:color="000000" w:sz="2" w:space="0"/>
            </w:tcBorders>
            <w:shd w:val="clear" w:color="auto" w:fill="F1F1F1"/>
          </w:tcPr>
          <w:p w14:paraId="5D648083">
            <w:pPr>
              <w:pStyle w:val="7"/>
              <w:ind w:left="457" w:right="133" w:hanging="316"/>
              <w:rPr>
                <w:sz w:val="22"/>
              </w:rPr>
            </w:pPr>
            <w:r>
              <w:rPr>
                <w:sz w:val="22"/>
              </w:rPr>
              <w:t>Simbol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norme şi Cod </w:t>
            </w:r>
            <w:r>
              <w:rPr>
                <w:spacing w:val="-2"/>
                <w:sz w:val="22"/>
              </w:rPr>
              <w:t>resurse</w:t>
            </w:r>
          </w:p>
        </w:tc>
        <w:tc>
          <w:tcPr>
            <w:tcW w:w="4614" w:type="dxa"/>
            <w:vMerge w:val="restart"/>
            <w:tcBorders>
              <w:bottom w:val="double" w:color="000000" w:sz="2" w:space="0"/>
            </w:tcBorders>
            <w:shd w:val="clear" w:color="auto" w:fill="F1F1F1"/>
          </w:tcPr>
          <w:p w14:paraId="67512143">
            <w:pPr>
              <w:pStyle w:val="7"/>
              <w:spacing w:before="251"/>
              <w:ind w:left="585"/>
              <w:rPr>
                <w:sz w:val="22"/>
              </w:rPr>
            </w:pPr>
            <w:r>
              <w:rPr>
                <w:sz w:val="22"/>
              </w:rPr>
              <w:t>Denumire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lucrări,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cheltuieli</w:t>
            </w:r>
            <w:r>
              <w:rPr>
                <w:spacing w:val="27"/>
                <w:sz w:val="22"/>
              </w:rPr>
              <w:t xml:space="preserve">  </w:t>
            </w:r>
            <w:r>
              <w:rPr>
                <w:sz w:val="22"/>
              </w:rPr>
              <w:t>şi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resurse</w:t>
            </w:r>
          </w:p>
        </w:tc>
        <w:tc>
          <w:tcPr>
            <w:tcW w:w="979" w:type="dxa"/>
            <w:vMerge w:val="restart"/>
            <w:tcBorders>
              <w:bottom w:val="double" w:color="000000" w:sz="2" w:space="0"/>
            </w:tcBorders>
            <w:shd w:val="clear" w:color="auto" w:fill="F1F1F1"/>
          </w:tcPr>
          <w:p w14:paraId="0D714E29">
            <w:pPr>
              <w:pStyle w:val="7"/>
              <w:spacing w:before="251"/>
              <w:ind w:left="255"/>
              <w:rPr>
                <w:sz w:val="22"/>
              </w:rPr>
            </w:pPr>
            <w:r>
              <w:rPr>
                <w:spacing w:val="-4"/>
                <w:sz w:val="22"/>
              </w:rPr>
              <w:t>U.M.</w:t>
            </w:r>
          </w:p>
        </w:tc>
        <w:tc>
          <w:tcPr>
            <w:tcW w:w="2238" w:type="dxa"/>
            <w:gridSpan w:val="2"/>
            <w:shd w:val="clear" w:color="auto" w:fill="F1F1F1"/>
          </w:tcPr>
          <w:p w14:paraId="019D475D">
            <w:pPr>
              <w:pStyle w:val="7"/>
              <w:spacing w:line="253" w:lineRule="exact"/>
              <w:ind w:left="718"/>
              <w:rPr>
                <w:sz w:val="22"/>
              </w:rPr>
            </w:pPr>
            <w:r>
              <w:rPr>
                <w:spacing w:val="-2"/>
                <w:sz w:val="22"/>
              </w:rPr>
              <w:t>Cantitate</w:t>
            </w:r>
          </w:p>
        </w:tc>
      </w:tr>
      <w:tr w14:paraId="6E83B20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3" w:hRule="atLeast"/>
        </w:trPr>
        <w:tc>
          <w:tcPr>
            <w:tcW w:w="700" w:type="dxa"/>
            <w:vMerge w:val="continue"/>
            <w:tcBorders>
              <w:top w:val="nil"/>
              <w:bottom w:val="double" w:color="000000" w:sz="2" w:space="0"/>
            </w:tcBorders>
            <w:shd w:val="clear" w:color="auto" w:fill="F1F1F1"/>
          </w:tcPr>
          <w:p w14:paraId="5D2CA0F0">
            <w:pPr>
              <w:rPr>
                <w:sz w:val="2"/>
                <w:szCs w:val="2"/>
              </w:rPr>
            </w:pPr>
          </w:p>
        </w:tc>
        <w:tc>
          <w:tcPr>
            <w:tcW w:w="1538" w:type="dxa"/>
            <w:vMerge w:val="continue"/>
            <w:tcBorders>
              <w:top w:val="nil"/>
              <w:bottom w:val="double" w:color="000000" w:sz="2" w:space="0"/>
            </w:tcBorders>
            <w:shd w:val="clear" w:color="auto" w:fill="F1F1F1"/>
          </w:tcPr>
          <w:p w14:paraId="61C83BC7">
            <w:pPr>
              <w:rPr>
                <w:sz w:val="2"/>
                <w:szCs w:val="2"/>
              </w:rPr>
            </w:pPr>
          </w:p>
        </w:tc>
        <w:tc>
          <w:tcPr>
            <w:tcW w:w="4614" w:type="dxa"/>
            <w:vMerge w:val="continue"/>
            <w:tcBorders>
              <w:top w:val="nil"/>
              <w:bottom w:val="double" w:color="000000" w:sz="2" w:space="0"/>
            </w:tcBorders>
            <w:shd w:val="clear" w:color="auto" w:fill="F1F1F1"/>
          </w:tcPr>
          <w:p w14:paraId="262A673A">
            <w:pPr>
              <w:rPr>
                <w:sz w:val="2"/>
                <w:szCs w:val="2"/>
              </w:rPr>
            </w:pPr>
          </w:p>
        </w:tc>
        <w:tc>
          <w:tcPr>
            <w:tcW w:w="979" w:type="dxa"/>
            <w:vMerge w:val="continue"/>
            <w:tcBorders>
              <w:top w:val="nil"/>
              <w:bottom w:val="double" w:color="000000" w:sz="2" w:space="0"/>
            </w:tcBorders>
            <w:shd w:val="clear" w:color="auto" w:fill="F1F1F1"/>
          </w:tcPr>
          <w:p w14:paraId="0EFF79E4">
            <w:pPr>
              <w:rPr>
                <w:sz w:val="2"/>
                <w:szCs w:val="2"/>
              </w:rPr>
            </w:pPr>
          </w:p>
        </w:tc>
        <w:tc>
          <w:tcPr>
            <w:tcW w:w="1119" w:type="dxa"/>
            <w:tcBorders>
              <w:bottom w:val="double" w:color="000000" w:sz="2" w:space="0"/>
            </w:tcBorders>
            <w:shd w:val="clear" w:color="auto" w:fill="F1F1F1"/>
          </w:tcPr>
          <w:p w14:paraId="49B95D69">
            <w:pPr>
              <w:pStyle w:val="7"/>
              <w:spacing w:line="248" w:lineRule="exact"/>
              <w:ind w:left="125"/>
              <w:rPr>
                <w:sz w:val="22"/>
              </w:rPr>
            </w:pPr>
            <w:r>
              <w:rPr>
                <w:sz w:val="22"/>
              </w:rPr>
              <w:t>pe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unitate</w:t>
            </w:r>
          </w:p>
          <w:p w14:paraId="5EBBB343">
            <w:pPr>
              <w:pStyle w:val="7"/>
              <w:ind w:left="107"/>
              <w:rPr>
                <w:sz w:val="22"/>
              </w:rPr>
            </w:pPr>
            <w:r>
              <w:rPr>
                <w:sz w:val="22"/>
              </w:rPr>
              <w:t>de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măsură</w:t>
            </w:r>
          </w:p>
        </w:tc>
        <w:tc>
          <w:tcPr>
            <w:tcW w:w="1119" w:type="dxa"/>
            <w:tcBorders>
              <w:bottom w:val="double" w:color="000000" w:sz="2" w:space="0"/>
            </w:tcBorders>
            <w:shd w:val="clear" w:color="auto" w:fill="F1F1F1"/>
          </w:tcPr>
          <w:p w14:paraId="2846FD6A">
            <w:pPr>
              <w:pStyle w:val="7"/>
              <w:spacing w:line="248" w:lineRule="exact"/>
              <w:ind w:left="248"/>
              <w:rPr>
                <w:sz w:val="22"/>
              </w:rPr>
            </w:pPr>
            <w:r>
              <w:rPr>
                <w:spacing w:val="-2"/>
                <w:sz w:val="22"/>
              </w:rPr>
              <w:t>Volum</w:t>
            </w:r>
          </w:p>
        </w:tc>
      </w:tr>
      <w:tr w14:paraId="724AC03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1" w:hRule="atLeast"/>
        </w:trPr>
        <w:tc>
          <w:tcPr>
            <w:tcW w:w="700" w:type="dxa"/>
            <w:tcBorders>
              <w:top w:val="double" w:color="000000" w:sz="2" w:space="0"/>
              <w:bottom w:val="double" w:color="000000" w:sz="6" w:space="0"/>
            </w:tcBorders>
            <w:shd w:val="clear" w:color="auto" w:fill="F1F1F1"/>
          </w:tcPr>
          <w:p w14:paraId="30EE8DDA">
            <w:pPr>
              <w:pStyle w:val="7"/>
              <w:spacing w:before="8" w:line="232" w:lineRule="exact"/>
              <w:ind w:left="98" w:right="96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538" w:type="dxa"/>
            <w:tcBorders>
              <w:top w:val="double" w:color="000000" w:sz="2" w:space="0"/>
              <w:bottom w:val="double" w:color="000000" w:sz="6" w:space="0"/>
            </w:tcBorders>
            <w:shd w:val="clear" w:color="auto" w:fill="F1F1F1"/>
          </w:tcPr>
          <w:p w14:paraId="4BE8DEC8">
            <w:pPr>
              <w:pStyle w:val="7"/>
              <w:spacing w:before="8" w:line="232" w:lineRule="exact"/>
              <w:ind w:lef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4614" w:type="dxa"/>
            <w:tcBorders>
              <w:top w:val="double" w:color="000000" w:sz="2" w:space="0"/>
              <w:bottom w:val="double" w:color="000000" w:sz="6" w:space="0"/>
            </w:tcBorders>
            <w:shd w:val="clear" w:color="auto" w:fill="F1F1F1"/>
          </w:tcPr>
          <w:p w14:paraId="3A7AA624">
            <w:pPr>
              <w:pStyle w:val="7"/>
              <w:spacing w:before="8" w:line="232" w:lineRule="exact"/>
              <w:ind w:lef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979" w:type="dxa"/>
            <w:tcBorders>
              <w:top w:val="double" w:color="000000" w:sz="2" w:space="0"/>
              <w:bottom w:val="double" w:color="000000" w:sz="6" w:space="0"/>
            </w:tcBorders>
            <w:shd w:val="clear" w:color="auto" w:fill="F1F1F1"/>
          </w:tcPr>
          <w:p w14:paraId="20B50DA8">
            <w:pPr>
              <w:pStyle w:val="7"/>
              <w:spacing w:before="8" w:line="232" w:lineRule="exact"/>
              <w:ind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119" w:type="dxa"/>
            <w:tcBorders>
              <w:top w:val="double" w:color="000000" w:sz="2" w:space="0"/>
              <w:bottom w:val="double" w:color="000000" w:sz="6" w:space="0"/>
            </w:tcBorders>
            <w:shd w:val="clear" w:color="auto" w:fill="F1F1F1"/>
          </w:tcPr>
          <w:p w14:paraId="7E9D59CE">
            <w:pPr>
              <w:pStyle w:val="7"/>
              <w:spacing w:before="8" w:line="232" w:lineRule="exact"/>
              <w:ind w:right="500"/>
              <w:jc w:val="right"/>
              <w:rPr>
                <w:sz w:val="22"/>
              </w:rPr>
            </w:pPr>
            <w:r>
              <w:rPr>
                <w:spacing w:val="-10"/>
                <w:sz w:val="22"/>
              </w:rPr>
              <w:t>6</w:t>
            </w:r>
          </w:p>
        </w:tc>
        <w:tc>
          <w:tcPr>
            <w:tcW w:w="1119" w:type="dxa"/>
            <w:tcBorders>
              <w:top w:val="double" w:color="000000" w:sz="2" w:space="0"/>
              <w:bottom w:val="double" w:color="000000" w:sz="6" w:space="0"/>
            </w:tcBorders>
            <w:shd w:val="clear" w:color="auto" w:fill="F1F1F1"/>
          </w:tcPr>
          <w:p w14:paraId="2793D095">
            <w:pPr>
              <w:pStyle w:val="7"/>
              <w:spacing w:before="8" w:line="232" w:lineRule="exact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7</w:t>
            </w:r>
          </w:p>
        </w:tc>
      </w:tr>
      <w:tr w14:paraId="6949A3C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9" w:hRule="atLeast"/>
        </w:trPr>
        <w:tc>
          <w:tcPr>
            <w:tcW w:w="700" w:type="dxa"/>
            <w:tcBorders>
              <w:top w:val="double" w:color="000000" w:sz="6" w:space="0"/>
            </w:tcBorders>
          </w:tcPr>
          <w:p w14:paraId="641DC169">
            <w:pPr>
              <w:pStyle w:val="7"/>
              <w:rPr>
                <w:sz w:val="18"/>
              </w:rPr>
            </w:pPr>
          </w:p>
        </w:tc>
        <w:tc>
          <w:tcPr>
            <w:tcW w:w="1538" w:type="dxa"/>
            <w:tcBorders>
              <w:top w:val="double" w:color="000000" w:sz="6" w:space="0"/>
            </w:tcBorders>
          </w:tcPr>
          <w:p w14:paraId="0469A90A">
            <w:pPr>
              <w:pStyle w:val="7"/>
              <w:rPr>
                <w:sz w:val="18"/>
              </w:rPr>
            </w:pPr>
          </w:p>
        </w:tc>
        <w:tc>
          <w:tcPr>
            <w:tcW w:w="4614" w:type="dxa"/>
            <w:tcBorders>
              <w:top w:val="double" w:color="000000" w:sz="6" w:space="0"/>
            </w:tcBorders>
          </w:tcPr>
          <w:p w14:paraId="4F8B4F85">
            <w:pPr>
              <w:pStyle w:val="7"/>
              <w:spacing w:line="250" w:lineRule="atLeast"/>
              <w:ind w:left="107" w:right="399"/>
              <w:rPr>
                <w:b/>
                <w:sz w:val="22"/>
              </w:rPr>
            </w:pPr>
            <w:r>
              <w:rPr>
                <w:b/>
                <w:sz w:val="22"/>
              </w:rPr>
              <w:t>1. Amplasarea si organizarea sigurantei rutiere</w:t>
            </w:r>
            <w:r>
              <w:rPr>
                <w:b/>
                <w:spacing w:val="-8"/>
                <w:sz w:val="22"/>
              </w:rPr>
              <w:t xml:space="preserve"> </w:t>
            </w:r>
            <w:r>
              <w:rPr>
                <w:b/>
                <w:sz w:val="22"/>
              </w:rPr>
              <w:t>(marcaj</w:t>
            </w:r>
            <w:r>
              <w:rPr>
                <w:b/>
                <w:spacing w:val="-7"/>
                <w:sz w:val="22"/>
              </w:rPr>
              <w:t xml:space="preserve"> </w:t>
            </w:r>
            <w:r>
              <w:rPr>
                <w:b/>
                <w:sz w:val="22"/>
              </w:rPr>
              <w:t>rutier,</w:t>
            </w:r>
            <w:r>
              <w:rPr>
                <w:b/>
                <w:spacing w:val="-8"/>
                <w:sz w:val="22"/>
              </w:rPr>
              <w:t xml:space="preserve"> </w:t>
            </w:r>
            <w:r>
              <w:rPr>
                <w:b/>
                <w:sz w:val="22"/>
              </w:rPr>
              <w:t>semne</w:t>
            </w:r>
            <w:r>
              <w:rPr>
                <w:b/>
                <w:spacing w:val="-8"/>
                <w:sz w:val="22"/>
              </w:rPr>
              <w:t xml:space="preserve"> </w:t>
            </w:r>
            <w:r>
              <w:rPr>
                <w:b/>
                <w:sz w:val="22"/>
              </w:rPr>
              <w:t>rutiere)</w:t>
            </w:r>
            <w:r>
              <w:rPr>
                <w:b/>
                <w:spacing w:val="-5"/>
                <w:sz w:val="22"/>
              </w:rPr>
              <w:t xml:space="preserve"> </w:t>
            </w:r>
            <w:r>
              <w:rPr>
                <w:b/>
                <w:sz w:val="22"/>
              </w:rPr>
              <w:t>-</w:t>
            </w:r>
            <w:r>
              <w:rPr>
                <w:b/>
                <w:spacing w:val="-7"/>
                <w:sz w:val="22"/>
              </w:rPr>
              <w:t xml:space="preserve"> </w:t>
            </w:r>
            <w:r>
              <w:rPr>
                <w:b/>
                <w:sz w:val="22"/>
              </w:rPr>
              <w:t>Str. 8 Martie</w:t>
            </w:r>
          </w:p>
        </w:tc>
        <w:tc>
          <w:tcPr>
            <w:tcW w:w="979" w:type="dxa"/>
            <w:tcBorders>
              <w:top w:val="double" w:color="000000" w:sz="6" w:space="0"/>
            </w:tcBorders>
          </w:tcPr>
          <w:p w14:paraId="66EF2FBC">
            <w:pPr>
              <w:pStyle w:val="7"/>
              <w:rPr>
                <w:sz w:val="18"/>
              </w:rPr>
            </w:pPr>
          </w:p>
        </w:tc>
        <w:tc>
          <w:tcPr>
            <w:tcW w:w="1119" w:type="dxa"/>
            <w:tcBorders>
              <w:top w:val="double" w:color="000000" w:sz="6" w:space="0"/>
            </w:tcBorders>
          </w:tcPr>
          <w:p w14:paraId="0E5FE28E">
            <w:pPr>
              <w:pStyle w:val="7"/>
              <w:rPr>
                <w:sz w:val="18"/>
              </w:rPr>
            </w:pPr>
          </w:p>
        </w:tc>
        <w:tc>
          <w:tcPr>
            <w:tcW w:w="1119" w:type="dxa"/>
            <w:tcBorders>
              <w:top w:val="double" w:color="000000" w:sz="6" w:space="0"/>
            </w:tcBorders>
          </w:tcPr>
          <w:p w14:paraId="552B2E1F">
            <w:pPr>
              <w:pStyle w:val="7"/>
              <w:rPr>
                <w:sz w:val="18"/>
              </w:rPr>
            </w:pPr>
          </w:p>
        </w:tc>
      </w:tr>
      <w:tr w14:paraId="240CC22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9" w:hRule="atLeast"/>
        </w:trPr>
        <w:tc>
          <w:tcPr>
            <w:tcW w:w="700" w:type="dxa"/>
          </w:tcPr>
          <w:p w14:paraId="40EA4E56">
            <w:pPr>
              <w:pStyle w:val="7"/>
              <w:spacing w:before="253"/>
              <w:ind w:left="98" w:right="96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538" w:type="dxa"/>
          </w:tcPr>
          <w:p w14:paraId="4F1DFDCC">
            <w:pPr>
              <w:pStyle w:val="7"/>
              <w:spacing w:before="127"/>
              <w:ind w:left="437"/>
              <w:rPr>
                <w:sz w:val="22"/>
              </w:rPr>
            </w:pPr>
            <w:r>
              <w:rPr>
                <w:spacing w:val="-2"/>
                <w:sz w:val="22"/>
              </w:rPr>
              <w:t>DF18A</w:t>
            </w:r>
          </w:p>
        </w:tc>
        <w:tc>
          <w:tcPr>
            <w:tcW w:w="4614" w:type="dxa"/>
          </w:tcPr>
          <w:p w14:paraId="2139BEF1">
            <w:pPr>
              <w:pStyle w:val="7"/>
              <w:spacing w:line="254" w:lineRule="exact"/>
              <w:ind w:left="107" w:right="399"/>
              <w:rPr>
                <w:sz w:val="22"/>
              </w:rPr>
            </w:pPr>
            <w:r>
              <w:rPr>
                <w:sz w:val="22"/>
              </w:rPr>
              <w:t>Plantarea</w:t>
            </w:r>
            <w:r>
              <w:rPr>
                <w:spacing w:val="-11"/>
                <w:sz w:val="22"/>
              </w:rPr>
              <w:t xml:space="preserve"> </w:t>
            </w:r>
            <w:r>
              <w:rPr>
                <w:sz w:val="22"/>
              </w:rPr>
              <w:t>stilpilor</w:t>
            </w:r>
            <w:r>
              <w:rPr>
                <w:spacing w:val="-11"/>
                <w:sz w:val="22"/>
              </w:rPr>
              <w:t xml:space="preserve"> </w:t>
            </w:r>
            <w:r>
              <w:rPr>
                <w:sz w:val="22"/>
              </w:rPr>
              <w:t>pentru</w:t>
            </w:r>
            <w:r>
              <w:rPr>
                <w:spacing w:val="-10"/>
                <w:sz w:val="22"/>
              </w:rPr>
              <w:t xml:space="preserve"> </w:t>
            </w:r>
            <w:r>
              <w:rPr>
                <w:sz w:val="22"/>
              </w:rPr>
              <w:t>indicatoare</w:t>
            </w:r>
            <w:r>
              <w:rPr>
                <w:spacing w:val="-11"/>
                <w:sz w:val="22"/>
              </w:rPr>
              <w:t xml:space="preserve"> </w:t>
            </w:r>
            <w:r>
              <w:rPr>
                <w:sz w:val="22"/>
              </w:rPr>
              <w:t>pentru circulatie rutiera din metal, confectionati industrial (SCM2.35) (13,0 kg/buc.)</w:t>
            </w:r>
          </w:p>
        </w:tc>
        <w:tc>
          <w:tcPr>
            <w:tcW w:w="979" w:type="dxa"/>
          </w:tcPr>
          <w:p w14:paraId="4832EB73">
            <w:pPr>
              <w:pStyle w:val="7"/>
              <w:spacing w:before="253"/>
              <w:ind w:right="324"/>
              <w:jc w:val="right"/>
              <w:rPr>
                <w:sz w:val="22"/>
              </w:rPr>
            </w:pPr>
            <w:r>
              <w:rPr>
                <w:spacing w:val="-5"/>
                <w:sz w:val="22"/>
              </w:rPr>
              <w:t>buc</w:t>
            </w:r>
          </w:p>
        </w:tc>
        <w:tc>
          <w:tcPr>
            <w:tcW w:w="1119" w:type="dxa"/>
          </w:tcPr>
          <w:p w14:paraId="662E52D0">
            <w:pPr>
              <w:pStyle w:val="7"/>
              <w:rPr>
                <w:sz w:val="18"/>
              </w:rPr>
            </w:pPr>
          </w:p>
        </w:tc>
        <w:tc>
          <w:tcPr>
            <w:tcW w:w="1119" w:type="dxa"/>
          </w:tcPr>
          <w:p w14:paraId="1F7346E5">
            <w:pPr>
              <w:pStyle w:val="7"/>
              <w:spacing w:before="242"/>
              <w:ind w:right="10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6,000</w:t>
            </w:r>
          </w:p>
        </w:tc>
      </w:tr>
      <w:tr w14:paraId="2928A75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2" w:hRule="atLeast"/>
        </w:trPr>
        <w:tc>
          <w:tcPr>
            <w:tcW w:w="700" w:type="dxa"/>
          </w:tcPr>
          <w:p w14:paraId="25741308">
            <w:pPr>
              <w:pStyle w:val="7"/>
              <w:rPr>
                <w:sz w:val="18"/>
              </w:rPr>
            </w:pPr>
          </w:p>
        </w:tc>
        <w:tc>
          <w:tcPr>
            <w:tcW w:w="1538" w:type="dxa"/>
          </w:tcPr>
          <w:p w14:paraId="771E7F54">
            <w:pPr>
              <w:pStyle w:val="7"/>
              <w:spacing w:before="42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7123010010200</w:t>
            </w:r>
          </w:p>
        </w:tc>
        <w:tc>
          <w:tcPr>
            <w:tcW w:w="4614" w:type="dxa"/>
          </w:tcPr>
          <w:p w14:paraId="69A2994F">
            <w:pPr>
              <w:pStyle w:val="7"/>
              <w:spacing w:line="204" w:lineRule="exact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Betonist</w:t>
            </w:r>
          </w:p>
        </w:tc>
        <w:tc>
          <w:tcPr>
            <w:tcW w:w="979" w:type="dxa"/>
          </w:tcPr>
          <w:p w14:paraId="134FAC86">
            <w:pPr>
              <w:pStyle w:val="7"/>
              <w:spacing w:before="32"/>
              <w:ind w:left="106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9" w:type="dxa"/>
          </w:tcPr>
          <w:p w14:paraId="00121774">
            <w:pPr>
              <w:pStyle w:val="7"/>
              <w:spacing w:before="32"/>
              <w:ind w:right="51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0,3300</w:t>
            </w:r>
          </w:p>
        </w:tc>
        <w:tc>
          <w:tcPr>
            <w:tcW w:w="1119" w:type="dxa"/>
          </w:tcPr>
          <w:p w14:paraId="1C45BF00">
            <w:pPr>
              <w:pStyle w:val="7"/>
              <w:rPr>
                <w:sz w:val="18"/>
              </w:rPr>
            </w:pPr>
          </w:p>
        </w:tc>
      </w:tr>
      <w:tr w14:paraId="62EF2A1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00" w:type="dxa"/>
          </w:tcPr>
          <w:p w14:paraId="5E1D01CC">
            <w:pPr>
              <w:pStyle w:val="7"/>
              <w:rPr>
                <w:sz w:val="18"/>
              </w:rPr>
            </w:pPr>
          </w:p>
        </w:tc>
        <w:tc>
          <w:tcPr>
            <w:tcW w:w="1538" w:type="dxa"/>
          </w:tcPr>
          <w:p w14:paraId="49549B9E">
            <w:pPr>
              <w:pStyle w:val="7"/>
              <w:spacing w:before="45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614" w:type="dxa"/>
          </w:tcPr>
          <w:p w14:paraId="4A7A7CCA">
            <w:pPr>
              <w:pStyle w:val="7"/>
              <w:ind w:left="107"/>
              <w:rPr>
                <w:sz w:val="18"/>
              </w:rPr>
            </w:pPr>
            <w:r>
              <w:rPr>
                <w:sz w:val="18"/>
              </w:rPr>
              <w:t xml:space="preserve">Muncitor </w:t>
            </w:r>
            <w:r>
              <w:rPr>
                <w:spacing w:val="-2"/>
                <w:sz w:val="18"/>
              </w:rPr>
              <w:t>necalificat</w:t>
            </w:r>
          </w:p>
        </w:tc>
        <w:tc>
          <w:tcPr>
            <w:tcW w:w="979" w:type="dxa"/>
          </w:tcPr>
          <w:p w14:paraId="0A8026C2">
            <w:pPr>
              <w:pStyle w:val="7"/>
              <w:spacing w:before="34"/>
              <w:ind w:left="106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9" w:type="dxa"/>
          </w:tcPr>
          <w:p w14:paraId="6FB34197">
            <w:pPr>
              <w:pStyle w:val="7"/>
              <w:spacing w:before="34"/>
              <w:ind w:right="51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0,7600</w:t>
            </w:r>
          </w:p>
        </w:tc>
        <w:tc>
          <w:tcPr>
            <w:tcW w:w="1119" w:type="dxa"/>
          </w:tcPr>
          <w:p w14:paraId="34BEDDFF">
            <w:pPr>
              <w:pStyle w:val="7"/>
              <w:rPr>
                <w:sz w:val="18"/>
              </w:rPr>
            </w:pPr>
          </w:p>
        </w:tc>
      </w:tr>
      <w:tr w14:paraId="4CA3384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8" w:hRule="atLeast"/>
        </w:trPr>
        <w:tc>
          <w:tcPr>
            <w:tcW w:w="700" w:type="dxa"/>
          </w:tcPr>
          <w:p w14:paraId="5FB92921">
            <w:pPr>
              <w:pStyle w:val="7"/>
              <w:rPr>
                <w:sz w:val="18"/>
              </w:rPr>
            </w:pPr>
          </w:p>
        </w:tc>
        <w:tc>
          <w:tcPr>
            <w:tcW w:w="1538" w:type="dxa"/>
          </w:tcPr>
          <w:p w14:paraId="01619C8E">
            <w:pPr>
              <w:pStyle w:val="7"/>
              <w:spacing w:line="183" w:lineRule="exact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2663102100001-</w:t>
            </w:r>
            <w:r>
              <w:rPr>
                <w:spacing w:val="-5"/>
                <w:sz w:val="16"/>
              </w:rPr>
              <w:t>16</w:t>
            </w:r>
          </w:p>
          <w:p w14:paraId="39F4F614">
            <w:pPr>
              <w:pStyle w:val="7"/>
              <w:spacing w:before="1" w:line="164" w:lineRule="exact"/>
              <w:ind w:left="107"/>
              <w:rPr>
                <w:sz w:val="16"/>
              </w:rPr>
            </w:pPr>
            <w:r>
              <w:rPr>
                <w:spacing w:val="-5"/>
                <w:sz w:val="16"/>
              </w:rPr>
              <w:t>20</w:t>
            </w:r>
          </w:p>
        </w:tc>
        <w:tc>
          <w:tcPr>
            <w:tcW w:w="4614" w:type="dxa"/>
          </w:tcPr>
          <w:p w14:paraId="7E6891E2">
            <w:pPr>
              <w:pStyle w:val="7"/>
              <w:ind w:left="107"/>
              <w:rPr>
                <w:sz w:val="18"/>
              </w:rPr>
            </w:pPr>
            <w:r>
              <w:rPr>
                <w:sz w:val="18"/>
              </w:rPr>
              <w:t>Beton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clasa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C16/20</w:t>
            </w:r>
          </w:p>
        </w:tc>
        <w:tc>
          <w:tcPr>
            <w:tcW w:w="979" w:type="dxa"/>
          </w:tcPr>
          <w:p w14:paraId="34FC4FAA">
            <w:pPr>
              <w:pStyle w:val="7"/>
              <w:spacing w:before="80"/>
              <w:ind w:left="106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9" w:type="dxa"/>
          </w:tcPr>
          <w:p w14:paraId="41EFBACF">
            <w:pPr>
              <w:pStyle w:val="7"/>
              <w:spacing w:before="80"/>
              <w:ind w:right="51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0,0760</w:t>
            </w:r>
          </w:p>
        </w:tc>
        <w:tc>
          <w:tcPr>
            <w:tcW w:w="1119" w:type="dxa"/>
          </w:tcPr>
          <w:p w14:paraId="21B23D0B">
            <w:pPr>
              <w:pStyle w:val="7"/>
              <w:rPr>
                <w:sz w:val="18"/>
              </w:rPr>
            </w:pPr>
          </w:p>
        </w:tc>
      </w:tr>
      <w:tr w14:paraId="3D35F49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700" w:type="dxa"/>
          </w:tcPr>
          <w:p w14:paraId="0B6E396F">
            <w:pPr>
              <w:pStyle w:val="7"/>
              <w:rPr>
                <w:sz w:val="18"/>
              </w:rPr>
            </w:pPr>
          </w:p>
        </w:tc>
        <w:tc>
          <w:tcPr>
            <w:tcW w:w="1538" w:type="dxa"/>
          </w:tcPr>
          <w:p w14:paraId="1335B105">
            <w:pPr>
              <w:pStyle w:val="7"/>
              <w:spacing w:before="45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281110601794-</w:t>
            </w:r>
            <w:r>
              <w:rPr>
                <w:spacing w:val="-5"/>
                <w:sz w:val="16"/>
              </w:rPr>
              <w:t>135</w:t>
            </w:r>
          </w:p>
        </w:tc>
        <w:tc>
          <w:tcPr>
            <w:tcW w:w="4614" w:type="dxa"/>
          </w:tcPr>
          <w:p w14:paraId="74112298">
            <w:pPr>
              <w:pStyle w:val="7"/>
              <w:ind w:left="107"/>
              <w:rPr>
                <w:sz w:val="18"/>
              </w:rPr>
            </w:pPr>
            <w:r>
              <w:rPr>
                <w:sz w:val="18"/>
              </w:rPr>
              <w:t>Stilp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metalic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confectionat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industrial</w:t>
            </w:r>
            <w:r>
              <w:rPr>
                <w:spacing w:val="76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SCM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2.35</w:t>
            </w:r>
          </w:p>
        </w:tc>
        <w:tc>
          <w:tcPr>
            <w:tcW w:w="979" w:type="dxa"/>
          </w:tcPr>
          <w:p w14:paraId="630080D8">
            <w:pPr>
              <w:pStyle w:val="7"/>
              <w:spacing w:before="34"/>
              <w:ind w:left="106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19" w:type="dxa"/>
          </w:tcPr>
          <w:p w14:paraId="14786BA6">
            <w:pPr>
              <w:pStyle w:val="7"/>
              <w:spacing w:before="34"/>
              <w:ind w:right="51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1,0000</w:t>
            </w:r>
          </w:p>
        </w:tc>
        <w:tc>
          <w:tcPr>
            <w:tcW w:w="1119" w:type="dxa"/>
          </w:tcPr>
          <w:p w14:paraId="7BBA9D29">
            <w:pPr>
              <w:pStyle w:val="7"/>
              <w:rPr>
                <w:sz w:val="18"/>
              </w:rPr>
            </w:pPr>
          </w:p>
        </w:tc>
      </w:tr>
      <w:tr w14:paraId="1932C49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6" w:hRule="atLeast"/>
        </w:trPr>
        <w:tc>
          <w:tcPr>
            <w:tcW w:w="700" w:type="dxa"/>
          </w:tcPr>
          <w:p w14:paraId="3BEF2A7D">
            <w:pPr>
              <w:pStyle w:val="7"/>
              <w:spacing w:before="125"/>
              <w:ind w:left="98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1538" w:type="dxa"/>
          </w:tcPr>
          <w:p w14:paraId="0CC47D28">
            <w:pPr>
              <w:pStyle w:val="7"/>
              <w:spacing w:line="253" w:lineRule="exact"/>
              <w:ind w:left="437"/>
              <w:rPr>
                <w:sz w:val="22"/>
              </w:rPr>
            </w:pPr>
            <w:r>
              <w:rPr>
                <w:spacing w:val="-2"/>
                <w:sz w:val="22"/>
              </w:rPr>
              <w:t>DF19A</w:t>
            </w:r>
          </w:p>
        </w:tc>
        <w:tc>
          <w:tcPr>
            <w:tcW w:w="4614" w:type="dxa"/>
          </w:tcPr>
          <w:p w14:paraId="205320B0">
            <w:pPr>
              <w:pStyle w:val="7"/>
              <w:spacing w:line="254" w:lineRule="exact"/>
              <w:ind w:left="107" w:right="85"/>
              <w:rPr>
                <w:sz w:val="22"/>
              </w:rPr>
            </w:pPr>
            <w:r>
              <w:rPr>
                <w:sz w:val="22"/>
              </w:rPr>
              <w:t>Montarea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indicatoarelor</w:t>
            </w:r>
            <w:r>
              <w:rPr>
                <w:spacing w:val="80"/>
                <w:sz w:val="22"/>
              </w:rPr>
              <w:t xml:space="preserve"> </w:t>
            </w:r>
            <w:r>
              <w:rPr>
                <w:sz w:val="22"/>
              </w:rPr>
              <w:t>rutiere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noi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pe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z w:val="22"/>
              </w:rPr>
              <w:t>stilpi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noi de forma triunghiulara, A 700</w:t>
            </w:r>
          </w:p>
        </w:tc>
        <w:tc>
          <w:tcPr>
            <w:tcW w:w="979" w:type="dxa"/>
          </w:tcPr>
          <w:p w14:paraId="15AC1BF1">
            <w:pPr>
              <w:pStyle w:val="7"/>
              <w:spacing w:before="125"/>
              <w:ind w:right="324"/>
              <w:jc w:val="right"/>
              <w:rPr>
                <w:sz w:val="22"/>
              </w:rPr>
            </w:pPr>
            <w:r>
              <w:rPr>
                <w:spacing w:val="-5"/>
                <w:sz w:val="22"/>
              </w:rPr>
              <w:t>buc</w:t>
            </w:r>
          </w:p>
        </w:tc>
        <w:tc>
          <w:tcPr>
            <w:tcW w:w="1119" w:type="dxa"/>
          </w:tcPr>
          <w:p w14:paraId="1896E818">
            <w:pPr>
              <w:pStyle w:val="7"/>
              <w:rPr>
                <w:sz w:val="18"/>
              </w:rPr>
            </w:pPr>
          </w:p>
        </w:tc>
        <w:tc>
          <w:tcPr>
            <w:tcW w:w="1119" w:type="dxa"/>
          </w:tcPr>
          <w:p w14:paraId="36FA991F">
            <w:pPr>
              <w:pStyle w:val="7"/>
              <w:spacing w:before="115"/>
              <w:ind w:right="10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4,000</w:t>
            </w:r>
          </w:p>
        </w:tc>
      </w:tr>
      <w:tr w14:paraId="5E81927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700" w:type="dxa"/>
          </w:tcPr>
          <w:p w14:paraId="3A9D4ABA">
            <w:pPr>
              <w:pStyle w:val="7"/>
              <w:rPr>
                <w:sz w:val="18"/>
              </w:rPr>
            </w:pPr>
          </w:p>
        </w:tc>
        <w:tc>
          <w:tcPr>
            <w:tcW w:w="1538" w:type="dxa"/>
          </w:tcPr>
          <w:p w14:paraId="0DE68EC2">
            <w:pPr>
              <w:pStyle w:val="7"/>
              <w:spacing w:before="43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7124010010700</w:t>
            </w:r>
          </w:p>
        </w:tc>
        <w:tc>
          <w:tcPr>
            <w:tcW w:w="4614" w:type="dxa"/>
          </w:tcPr>
          <w:p w14:paraId="4563F05C">
            <w:pPr>
              <w:pStyle w:val="7"/>
              <w:spacing w:line="205" w:lineRule="exact"/>
              <w:ind w:left="107"/>
              <w:rPr>
                <w:sz w:val="18"/>
              </w:rPr>
            </w:pPr>
            <w:r>
              <w:rPr>
                <w:sz w:val="18"/>
              </w:rPr>
              <w:t xml:space="preserve">Montator </w:t>
            </w:r>
            <w:r>
              <w:rPr>
                <w:spacing w:val="-5"/>
                <w:sz w:val="18"/>
              </w:rPr>
              <w:t>PB</w:t>
            </w:r>
          </w:p>
        </w:tc>
        <w:tc>
          <w:tcPr>
            <w:tcW w:w="979" w:type="dxa"/>
          </w:tcPr>
          <w:p w14:paraId="55905618">
            <w:pPr>
              <w:pStyle w:val="7"/>
              <w:spacing w:before="33"/>
              <w:ind w:left="106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om.</w:t>
            </w:r>
          </w:p>
        </w:tc>
        <w:tc>
          <w:tcPr>
            <w:tcW w:w="1119" w:type="dxa"/>
          </w:tcPr>
          <w:p w14:paraId="4A29059A">
            <w:pPr>
              <w:pStyle w:val="7"/>
              <w:spacing w:before="33"/>
              <w:ind w:right="51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0,2200</w:t>
            </w:r>
          </w:p>
        </w:tc>
        <w:tc>
          <w:tcPr>
            <w:tcW w:w="1119" w:type="dxa"/>
          </w:tcPr>
          <w:p w14:paraId="28969CB1">
            <w:pPr>
              <w:pStyle w:val="7"/>
              <w:rPr>
                <w:sz w:val="18"/>
              </w:rPr>
            </w:pPr>
          </w:p>
        </w:tc>
      </w:tr>
      <w:tr w14:paraId="27F7463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00" w:type="dxa"/>
          </w:tcPr>
          <w:p w14:paraId="08BE74DD">
            <w:pPr>
              <w:pStyle w:val="7"/>
              <w:rPr>
                <w:sz w:val="18"/>
              </w:rPr>
            </w:pPr>
          </w:p>
        </w:tc>
        <w:tc>
          <w:tcPr>
            <w:tcW w:w="1538" w:type="dxa"/>
          </w:tcPr>
          <w:p w14:paraId="565BCD25">
            <w:pPr>
              <w:pStyle w:val="7"/>
              <w:spacing w:before="45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614" w:type="dxa"/>
          </w:tcPr>
          <w:p w14:paraId="78F820D4">
            <w:pPr>
              <w:pStyle w:val="7"/>
              <w:ind w:left="107"/>
              <w:rPr>
                <w:sz w:val="18"/>
              </w:rPr>
            </w:pPr>
            <w:r>
              <w:rPr>
                <w:sz w:val="18"/>
              </w:rPr>
              <w:t xml:space="preserve">Muncitor </w:t>
            </w:r>
            <w:r>
              <w:rPr>
                <w:spacing w:val="-2"/>
                <w:sz w:val="18"/>
              </w:rPr>
              <w:t>necalificat</w:t>
            </w:r>
          </w:p>
        </w:tc>
        <w:tc>
          <w:tcPr>
            <w:tcW w:w="979" w:type="dxa"/>
          </w:tcPr>
          <w:p w14:paraId="6327EDBF">
            <w:pPr>
              <w:pStyle w:val="7"/>
              <w:spacing w:before="34"/>
              <w:ind w:left="106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9" w:type="dxa"/>
          </w:tcPr>
          <w:p w14:paraId="219FD31E">
            <w:pPr>
              <w:pStyle w:val="7"/>
              <w:spacing w:before="34"/>
              <w:ind w:right="51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0,2200</w:t>
            </w:r>
          </w:p>
        </w:tc>
        <w:tc>
          <w:tcPr>
            <w:tcW w:w="1119" w:type="dxa"/>
          </w:tcPr>
          <w:p w14:paraId="29C7B082">
            <w:pPr>
              <w:pStyle w:val="7"/>
              <w:rPr>
                <w:sz w:val="18"/>
              </w:rPr>
            </w:pPr>
          </w:p>
        </w:tc>
      </w:tr>
      <w:tr w14:paraId="7928203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8" w:hRule="atLeast"/>
        </w:trPr>
        <w:tc>
          <w:tcPr>
            <w:tcW w:w="700" w:type="dxa"/>
          </w:tcPr>
          <w:p w14:paraId="067CBF43">
            <w:pPr>
              <w:pStyle w:val="7"/>
              <w:rPr>
                <w:sz w:val="18"/>
              </w:rPr>
            </w:pPr>
          </w:p>
        </w:tc>
        <w:tc>
          <w:tcPr>
            <w:tcW w:w="1538" w:type="dxa"/>
          </w:tcPr>
          <w:p w14:paraId="2BC7EEDE">
            <w:pPr>
              <w:pStyle w:val="7"/>
              <w:spacing w:line="183" w:lineRule="exact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2615107326105-</w:t>
            </w:r>
            <w:r>
              <w:rPr>
                <w:spacing w:val="-5"/>
                <w:sz w:val="16"/>
              </w:rPr>
              <w:t>70</w:t>
            </w:r>
          </w:p>
          <w:p w14:paraId="173AC597">
            <w:pPr>
              <w:pStyle w:val="7"/>
              <w:spacing w:before="1" w:line="164" w:lineRule="exact"/>
              <w:ind w:left="107"/>
              <w:rPr>
                <w:sz w:val="16"/>
              </w:rPr>
            </w:pPr>
            <w:r>
              <w:rPr>
                <w:spacing w:val="-5"/>
                <w:sz w:val="16"/>
              </w:rPr>
              <w:t>01</w:t>
            </w:r>
          </w:p>
        </w:tc>
        <w:tc>
          <w:tcPr>
            <w:tcW w:w="4614" w:type="dxa"/>
          </w:tcPr>
          <w:p w14:paraId="35678868">
            <w:pPr>
              <w:pStyle w:val="7"/>
              <w:ind w:left="180"/>
              <w:rPr>
                <w:sz w:val="18"/>
              </w:rPr>
            </w:pPr>
            <w:r>
              <w:rPr>
                <w:sz w:val="18"/>
              </w:rPr>
              <w:t>Indicator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forma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triunghiulara,A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700(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B1)</w:t>
            </w:r>
          </w:p>
        </w:tc>
        <w:tc>
          <w:tcPr>
            <w:tcW w:w="979" w:type="dxa"/>
          </w:tcPr>
          <w:p w14:paraId="26D9458C">
            <w:pPr>
              <w:pStyle w:val="7"/>
              <w:spacing w:before="80"/>
              <w:ind w:left="106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19" w:type="dxa"/>
          </w:tcPr>
          <w:p w14:paraId="0E559251">
            <w:pPr>
              <w:pStyle w:val="7"/>
              <w:spacing w:before="80"/>
              <w:ind w:right="51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1,0000</w:t>
            </w:r>
          </w:p>
        </w:tc>
        <w:tc>
          <w:tcPr>
            <w:tcW w:w="1119" w:type="dxa"/>
          </w:tcPr>
          <w:p w14:paraId="2831269B">
            <w:pPr>
              <w:pStyle w:val="7"/>
              <w:rPr>
                <w:sz w:val="18"/>
              </w:rPr>
            </w:pPr>
          </w:p>
        </w:tc>
      </w:tr>
      <w:tr w14:paraId="37F7B93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00" w:type="dxa"/>
          </w:tcPr>
          <w:p w14:paraId="73E9F7E8">
            <w:pPr>
              <w:pStyle w:val="7"/>
              <w:rPr>
                <w:sz w:val="18"/>
              </w:rPr>
            </w:pPr>
          </w:p>
        </w:tc>
        <w:tc>
          <w:tcPr>
            <w:tcW w:w="1538" w:type="dxa"/>
          </w:tcPr>
          <w:p w14:paraId="2EAD75DC">
            <w:pPr>
              <w:pStyle w:val="7"/>
              <w:spacing w:before="45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2874115819963</w:t>
            </w:r>
          </w:p>
        </w:tc>
        <w:tc>
          <w:tcPr>
            <w:tcW w:w="4614" w:type="dxa"/>
          </w:tcPr>
          <w:p w14:paraId="0D8322B9">
            <w:pPr>
              <w:pStyle w:val="7"/>
              <w:ind w:left="107"/>
              <w:rPr>
                <w:sz w:val="18"/>
              </w:rPr>
            </w:pPr>
            <w:r>
              <w:rPr>
                <w:sz w:val="18"/>
              </w:rPr>
              <w:t>Suruburi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cap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hexagonal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6 x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25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mm</w:t>
            </w:r>
          </w:p>
        </w:tc>
        <w:tc>
          <w:tcPr>
            <w:tcW w:w="979" w:type="dxa"/>
          </w:tcPr>
          <w:p w14:paraId="7FDB2650">
            <w:pPr>
              <w:pStyle w:val="7"/>
              <w:spacing w:before="34"/>
              <w:ind w:left="106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19" w:type="dxa"/>
          </w:tcPr>
          <w:p w14:paraId="2244E808">
            <w:pPr>
              <w:pStyle w:val="7"/>
              <w:spacing w:before="34"/>
              <w:ind w:right="51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4,0000</w:t>
            </w:r>
          </w:p>
        </w:tc>
        <w:tc>
          <w:tcPr>
            <w:tcW w:w="1119" w:type="dxa"/>
          </w:tcPr>
          <w:p w14:paraId="19591036">
            <w:pPr>
              <w:pStyle w:val="7"/>
              <w:rPr>
                <w:sz w:val="18"/>
              </w:rPr>
            </w:pPr>
          </w:p>
        </w:tc>
      </w:tr>
      <w:tr w14:paraId="1DFAC1F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00" w:type="dxa"/>
          </w:tcPr>
          <w:p w14:paraId="45364CEA">
            <w:pPr>
              <w:pStyle w:val="7"/>
              <w:rPr>
                <w:sz w:val="18"/>
              </w:rPr>
            </w:pPr>
          </w:p>
        </w:tc>
        <w:tc>
          <w:tcPr>
            <w:tcW w:w="1538" w:type="dxa"/>
          </w:tcPr>
          <w:p w14:paraId="63673D12">
            <w:pPr>
              <w:pStyle w:val="7"/>
              <w:spacing w:before="46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2874115804668</w:t>
            </w:r>
          </w:p>
        </w:tc>
        <w:tc>
          <w:tcPr>
            <w:tcW w:w="4614" w:type="dxa"/>
          </w:tcPr>
          <w:p w14:paraId="2CB8BFFA">
            <w:pPr>
              <w:pStyle w:val="7"/>
              <w:ind w:left="107"/>
              <w:rPr>
                <w:sz w:val="18"/>
              </w:rPr>
            </w:pPr>
            <w:r>
              <w:rPr>
                <w:sz w:val="18"/>
              </w:rPr>
              <w:t>Suruburi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cap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hexagonal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semiprecis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x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30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gr.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5.8</w:t>
            </w:r>
          </w:p>
        </w:tc>
        <w:tc>
          <w:tcPr>
            <w:tcW w:w="979" w:type="dxa"/>
          </w:tcPr>
          <w:p w14:paraId="2B917C1E">
            <w:pPr>
              <w:pStyle w:val="7"/>
              <w:spacing w:before="34"/>
              <w:ind w:left="106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19" w:type="dxa"/>
          </w:tcPr>
          <w:p w14:paraId="1C93844B">
            <w:pPr>
              <w:pStyle w:val="7"/>
              <w:spacing w:before="34"/>
              <w:ind w:right="51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2,0000</w:t>
            </w:r>
          </w:p>
        </w:tc>
        <w:tc>
          <w:tcPr>
            <w:tcW w:w="1119" w:type="dxa"/>
          </w:tcPr>
          <w:p w14:paraId="7F10AA30">
            <w:pPr>
              <w:pStyle w:val="7"/>
              <w:rPr>
                <w:sz w:val="18"/>
              </w:rPr>
            </w:pPr>
          </w:p>
        </w:tc>
      </w:tr>
      <w:tr w14:paraId="6BBC74F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00" w:type="dxa"/>
          </w:tcPr>
          <w:p w14:paraId="586C8D69">
            <w:pPr>
              <w:pStyle w:val="7"/>
              <w:rPr>
                <w:sz w:val="18"/>
              </w:rPr>
            </w:pPr>
          </w:p>
        </w:tc>
        <w:tc>
          <w:tcPr>
            <w:tcW w:w="1538" w:type="dxa"/>
          </w:tcPr>
          <w:p w14:paraId="7C58B4A2">
            <w:pPr>
              <w:pStyle w:val="7"/>
              <w:spacing w:before="46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2874135840405</w:t>
            </w:r>
          </w:p>
        </w:tc>
        <w:tc>
          <w:tcPr>
            <w:tcW w:w="4614" w:type="dxa"/>
          </w:tcPr>
          <w:p w14:paraId="79C372DD">
            <w:pPr>
              <w:pStyle w:val="7"/>
              <w:ind w:left="107"/>
              <w:rPr>
                <w:sz w:val="18"/>
              </w:rPr>
            </w:pPr>
            <w:r>
              <w:rPr>
                <w:sz w:val="18"/>
              </w:rPr>
              <w:t>Piulite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uzuale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hexagonale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6</w:t>
            </w:r>
          </w:p>
        </w:tc>
        <w:tc>
          <w:tcPr>
            <w:tcW w:w="979" w:type="dxa"/>
          </w:tcPr>
          <w:p w14:paraId="40BAB5CF">
            <w:pPr>
              <w:pStyle w:val="7"/>
              <w:spacing w:before="34"/>
              <w:ind w:left="106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19" w:type="dxa"/>
          </w:tcPr>
          <w:p w14:paraId="67C56A09">
            <w:pPr>
              <w:pStyle w:val="7"/>
              <w:spacing w:before="34"/>
              <w:ind w:right="51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4,0000</w:t>
            </w:r>
          </w:p>
        </w:tc>
        <w:tc>
          <w:tcPr>
            <w:tcW w:w="1119" w:type="dxa"/>
          </w:tcPr>
          <w:p w14:paraId="0C4B8B2A">
            <w:pPr>
              <w:pStyle w:val="7"/>
              <w:rPr>
                <w:sz w:val="18"/>
              </w:rPr>
            </w:pPr>
          </w:p>
        </w:tc>
      </w:tr>
      <w:tr w14:paraId="1BC15DA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00" w:type="dxa"/>
          </w:tcPr>
          <w:p w14:paraId="3448AEF0">
            <w:pPr>
              <w:pStyle w:val="7"/>
              <w:rPr>
                <w:sz w:val="18"/>
              </w:rPr>
            </w:pPr>
          </w:p>
        </w:tc>
        <w:tc>
          <w:tcPr>
            <w:tcW w:w="1538" w:type="dxa"/>
          </w:tcPr>
          <w:p w14:paraId="254AFED1">
            <w:pPr>
              <w:pStyle w:val="7"/>
              <w:spacing w:before="46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2874115842685</w:t>
            </w:r>
          </w:p>
        </w:tc>
        <w:tc>
          <w:tcPr>
            <w:tcW w:w="4614" w:type="dxa"/>
          </w:tcPr>
          <w:p w14:paraId="458C4308">
            <w:pPr>
              <w:pStyle w:val="7"/>
              <w:ind w:left="107"/>
              <w:rPr>
                <w:sz w:val="18"/>
              </w:rPr>
            </w:pPr>
            <w:r>
              <w:rPr>
                <w:sz w:val="18"/>
              </w:rPr>
              <w:t>Piulita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hexag.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M8</w:t>
            </w:r>
          </w:p>
        </w:tc>
        <w:tc>
          <w:tcPr>
            <w:tcW w:w="979" w:type="dxa"/>
          </w:tcPr>
          <w:p w14:paraId="7855B1BE">
            <w:pPr>
              <w:pStyle w:val="7"/>
              <w:spacing w:before="34"/>
              <w:ind w:left="106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19" w:type="dxa"/>
          </w:tcPr>
          <w:p w14:paraId="0C59F38B">
            <w:pPr>
              <w:pStyle w:val="7"/>
              <w:spacing w:before="34"/>
              <w:ind w:right="51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2,0000</w:t>
            </w:r>
          </w:p>
        </w:tc>
        <w:tc>
          <w:tcPr>
            <w:tcW w:w="1119" w:type="dxa"/>
          </w:tcPr>
          <w:p w14:paraId="00703B44">
            <w:pPr>
              <w:pStyle w:val="7"/>
              <w:rPr>
                <w:sz w:val="18"/>
              </w:rPr>
            </w:pPr>
          </w:p>
        </w:tc>
      </w:tr>
      <w:tr w14:paraId="3885B5C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700" w:type="dxa"/>
          </w:tcPr>
          <w:p w14:paraId="672CFE87">
            <w:pPr>
              <w:pStyle w:val="7"/>
              <w:rPr>
                <w:sz w:val="18"/>
              </w:rPr>
            </w:pPr>
          </w:p>
        </w:tc>
        <w:tc>
          <w:tcPr>
            <w:tcW w:w="1538" w:type="dxa"/>
          </w:tcPr>
          <w:p w14:paraId="1AC6E80C">
            <w:pPr>
              <w:pStyle w:val="7"/>
              <w:spacing w:before="46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2874125881230</w:t>
            </w:r>
          </w:p>
        </w:tc>
        <w:tc>
          <w:tcPr>
            <w:tcW w:w="4614" w:type="dxa"/>
          </w:tcPr>
          <w:p w14:paraId="064352C0">
            <w:pPr>
              <w:pStyle w:val="7"/>
              <w:spacing w:before="1"/>
              <w:ind w:left="107"/>
              <w:rPr>
                <w:sz w:val="18"/>
              </w:rPr>
            </w:pPr>
            <w:r>
              <w:rPr>
                <w:sz w:val="18"/>
              </w:rPr>
              <w:t>Saiba plata</w:t>
            </w:r>
            <w:r>
              <w:rPr>
                <w:spacing w:val="75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M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8</w:t>
            </w:r>
          </w:p>
        </w:tc>
        <w:tc>
          <w:tcPr>
            <w:tcW w:w="979" w:type="dxa"/>
          </w:tcPr>
          <w:p w14:paraId="50C4A585">
            <w:pPr>
              <w:pStyle w:val="7"/>
              <w:spacing w:before="34"/>
              <w:ind w:left="106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19" w:type="dxa"/>
          </w:tcPr>
          <w:p w14:paraId="7ECDDCFC">
            <w:pPr>
              <w:pStyle w:val="7"/>
              <w:spacing w:before="34"/>
              <w:ind w:right="51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0,0200</w:t>
            </w:r>
          </w:p>
        </w:tc>
        <w:tc>
          <w:tcPr>
            <w:tcW w:w="1119" w:type="dxa"/>
          </w:tcPr>
          <w:p w14:paraId="5D57C35A">
            <w:pPr>
              <w:pStyle w:val="7"/>
              <w:rPr>
                <w:sz w:val="18"/>
              </w:rPr>
            </w:pPr>
          </w:p>
        </w:tc>
      </w:tr>
      <w:tr w14:paraId="312537D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00" w:type="dxa"/>
          </w:tcPr>
          <w:p w14:paraId="3D92764C">
            <w:pPr>
              <w:pStyle w:val="7"/>
              <w:rPr>
                <w:sz w:val="18"/>
              </w:rPr>
            </w:pPr>
          </w:p>
        </w:tc>
        <w:tc>
          <w:tcPr>
            <w:tcW w:w="1538" w:type="dxa"/>
          </w:tcPr>
          <w:p w14:paraId="676D6EF5">
            <w:pPr>
              <w:pStyle w:val="7"/>
              <w:spacing w:before="45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2874115883030</w:t>
            </w:r>
          </w:p>
        </w:tc>
        <w:tc>
          <w:tcPr>
            <w:tcW w:w="4614" w:type="dxa"/>
          </w:tcPr>
          <w:p w14:paraId="2B87AAF6">
            <w:pPr>
              <w:pStyle w:val="7"/>
              <w:ind w:left="107"/>
              <w:rPr>
                <w:sz w:val="18"/>
              </w:rPr>
            </w:pPr>
            <w:r>
              <w:rPr>
                <w:sz w:val="18"/>
              </w:rPr>
              <w:t>Saiba prec.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plata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pt.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met M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6</w:t>
            </w:r>
          </w:p>
        </w:tc>
        <w:tc>
          <w:tcPr>
            <w:tcW w:w="979" w:type="dxa"/>
          </w:tcPr>
          <w:p w14:paraId="3DEBACA0">
            <w:pPr>
              <w:pStyle w:val="7"/>
              <w:spacing w:before="34"/>
              <w:ind w:left="106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19" w:type="dxa"/>
          </w:tcPr>
          <w:p w14:paraId="5B365EF2">
            <w:pPr>
              <w:pStyle w:val="7"/>
              <w:spacing w:before="34"/>
              <w:ind w:right="51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0,0400</w:t>
            </w:r>
          </w:p>
        </w:tc>
        <w:tc>
          <w:tcPr>
            <w:tcW w:w="1119" w:type="dxa"/>
          </w:tcPr>
          <w:p w14:paraId="28031EF9">
            <w:pPr>
              <w:pStyle w:val="7"/>
              <w:rPr>
                <w:sz w:val="18"/>
              </w:rPr>
            </w:pPr>
          </w:p>
        </w:tc>
      </w:tr>
      <w:tr w14:paraId="72D81C3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6" w:hRule="atLeast"/>
        </w:trPr>
        <w:tc>
          <w:tcPr>
            <w:tcW w:w="700" w:type="dxa"/>
          </w:tcPr>
          <w:p w14:paraId="16BF2B0E">
            <w:pPr>
              <w:pStyle w:val="7"/>
              <w:spacing w:before="125"/>
              <w:ind w:left="98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538" w:type="dxa"/>
          </w:tcPr>
          <w:p w14:paraId="7B1CD2FB">
            <w:pPr>
              <w:pStyle w:val="7"/>
              <w:spacing w:line="253" w:lineRule="exact"/>
              <w:ind w:left="437"/>
              <w:rPr>
                <w:sz w:val="22"/>
              </w:rPr>
            </w:pPr>
            <w:r>
              <w:rPr>
                <w:spacing w:val="-2"/>
                <w:sz w:val="22"/>
              </w:rPr>
              <w:t>DF19A</w:t>
            </w:r>
          </w:p>
        </w:tc>
        <w:tc>
          <w:tcPr>
            <w:tcW w:w="4614" w:type="dxa"/>
          </w:tcPr>
          <w:p w14:paraId="1F44AD92">
            <w:pPr>
              <w:pStyle w:val="7"/>
              <w:spacing w:line="254" w:lineRule="exact"/>
              <w:ind w:left="107" w:right="85"/>
              <w:rPr>
                <w:sz w:val="22"/>
              </w:rPr>
            </w:pPr>
            <w:r>
              <w:rPr>
                <w:sz w:val="22"/>
              </w:rPr>
              <w:t>Montarea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indicatoarelor</w:t>
            </w:r>
            <w:r>
              <w:rPr>
                <w:spacing w:val="80"/>
                <w:sz w:val="22"/>
              </w:rPr>
              <w:t xml:space="preserve"> </w:t>
            </w:r>
            <w:r>
              <w:rPr>
                <w:sz w:val="22"/>
              </w:rPr>
              <w:t>rutiere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noi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pe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z w:val="22"/>
              </w:rPr>
              <w:t>stilpi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noi de forma dreptunghiulara,</w:t>
            </w:r>
            <w:r>
              <w:rPr>
                <w:spacing w:val="80"/>
                <w:sz w:val="22"/>
              </w:rPr>
              <w:t xml:space="preserve"> </w:t>
            </w:r>
            <w:r>
              <w:rPr>
                <w:sz w:val="22"/>
              </w:rPr>
              <w:t>B-700</w:t>
            </w:r>
          </w:p>
        </w:tc>
        <w:tc>
          <w:tcPr>
            <w:tcW w:w="979" w:type="dxa"/>
          </w:tcPr>
          <w:p w14:paraId="2D3B24E6">
            <w:pPr>
              <w:pStyle w:val="7"/>
              <w:spacing w:before="125"/>
              <w:ind w:right="324"/>
              <w:jc w:val="right"/>
              <w:rPr>
                <w:sz w:val="22"/>
              </w:rPr>
            </w:pPr>
            <w:r>
              <w:rPr>
                <w:spacing w:val="-5"/>
                <w:sz w:val="22"/>
              </w:rPr>
              <w:t>buc</w:t>
            </w:r>
          </w:p>
        </w:tc>
        <w:tc>
          <w:tcPr>
            <w:tcW w:w="1119" w:type="dxa"/>
          </w:tcPr>
          <w:p w14:paraId="0B819142">
            <w:pPr>
              <w:pStyle w:val="7"/>
              <w:rPr>
                <w:sz w:val="18"/>
              </w:rPr>
            </w:pPr>
          </w:p>
        </w:tc>
        <w:tc>
          <w:tcPr>
            <w:tcW w:w="1119" w:type="dxa"/>
          </w:tcPr>
          <w:p w14:paraId="33BC1C51">
            <w:pPr>
              <w:pStyle w:val="7"/>
              <w:spacing w:before="115"/>
              <w:ind w:right="10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14:paraId="1D633F1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700" w:type="dxa"/>
          </w:tcPr>
          <w:p w14:paraId="79E6946E">
            <w:pPr>
              <w:pStyle w:val="7"/>
              <w:rPr>
                <w:sz w:val="18"/>
              </w:rPr>
            </w:pPr>
          </w:p>
        </w:tc>
        <w:tc>
          <w:tcPr>
            <w:tcW w:w="1538" w:type="dxa"/>
          </w:tcPr>
          <w:p w14:paraId="1AEA3D15">
            <w:pPr>
              <w:pStyle w:val="7"/>
              <w:spacing w:before="43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7124010010700</w:t>
            </w:r>
          </w:p>
        </w:tc>
        <w:tc>
          <w:tcPr>
            <w:tcW w:w="4614" w:type="dxa"/>
          </w:tcPr>
          <w:p w14:paraId="340130DD">
            <w:pPr>
              <w:pStyle w:val="7"/>
              <w:spacing w:line="205" w:lineRule="exact"/>
              <w:ind w:left="107"/>
              <w:rPr>
                <w:sz w:val="18"/>
              </w:rPr>
            </w:pPr>
            <w:r>
              <w:rPr>
                <w:sz w:val="18"/>
              </w:rPr>
              <w:t xml:space="preserve">Montator </w:t>
            </w:r>
            <w:r>
              <w:rPr>
                <w:spacing w:val="-5"/>
                <w:sz w:val="18"/>
              </w:rPr>
              <w:t>PB</w:t>
            </w:r>
          </w:p>
        </w:tc>
        <w:tc>
          <w:tcPr>
            <w:tcW w:w="979" w:type="dxa"/>
          </w:tcPr>
          <w:p w14:paraId="33AB009E">
            <w:pPr>
              <w:pStyle w:val="7"/>
              <w:spacing w:before="31"/>
              <w:ind w:left="106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om.</w:t>
            </w:r>
          </w:p>
        </w:tc>
        <w:tc>
          <w:tcPr>
            <w:tcW w:w="1119" w:type="dxa"/>
          </w:tcPr>
          <w:p w14:paraId="1963DBCF">
            <w:pPr>
              <w:pStyle w:val="7"/>
              <w:spacing w:before="31"/>
              <w:ind w:right="51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0,2200</w:t>
            </w:r>
          </w:p>
        </w:tc>
        <w:tc>
          <w:tcPr>
            <w:tcW w:w="1119" w:type="dxa"/>
          </w:tcPr>
          <w:p w14:paraId="64D18A2C">
            <w:pPr>
              <w:pStyle w:val="7"/>
              <w:rPr>
                <w:sz w:val="18"/>
              </w:rPr>
            </w:pPr>
          </w:p>
        </w:tc>
      </w:tr>
      <w:tr w14:paraId="45D16DA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00" w:type="dxa"/>
          </w:tcPr>
          <w:p w14:paraId="22F707D1">
            <w:pPr>
              <w:pStyle w:val="7"/>
              <w:rPr>
                <w:sz w:val="18"/>
              </w:rPr>
            </w:pPr>
          </w:p>
        </w:tc>
        <w:tc>
          <w:tcPr>
            <w:tcW w:w="1538" w:type="dxa"/>
          </w:tcPr>
          <w:p w14:paraId="6D977A0D">
            <w:pPr>
              <w:pStyle w:val="7"/>
              <w:spacing w:before="45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614" w:type="dxa"/>
          </w:tcPr>
          <w:p w14:paraId="6B8606A8">
            <w:pPr>
              <w:pStyle w:val="7"/>
              <w:ind w:left="107"/>
              <w:rPr>
                <w:sz w:val="18"/>
              </w:rPr>
            </w:pPr>
            <w:r>
              <w:rPr>
                <w:sz w:val="18"/>
              </w:rPr>
              <w:t xml:space="preserve">Muncitor </w:t>
            </w:r>
            <w:r>
              <w:rPr>
                <w:spacing w:val="-2"/>
                <w:sz w:val="18"/>
              </w:rPr>
              <w:t>necalificat</w:t>
            </w:r>
          </w:p>
        </w:tc>
        <w:tc>
          <w:tcPr>
            <w:tcW w:w="979" w:type="dxa"/>
          </w:tcPr>
          <w:p w14:paraId="1F31183C">
            <w:pPr>
              <w:pStyle w:val="7"/>
              <w:spacing w:before="34"/>
              <w:ind w:left="106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9" w:type="dxa"/>
          </w:tcPr>
          <w:p w14:paraId="0D427BE9">
            <w:pPr>
              <w:pStyle w:val="7"/>
              <w:spacing w:before="34"/>
              <w:ind w:right="51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0,2200</w:t>
            </w:r>
          </w:p>
        </w:tc>
        <w:tc>
          <w:tcPr>
            <w:tcW w:w="1119" w:type="dxa"/>
          </w:tcPr>
          <w:p w14:paraId="4F5CBED7">
            <w:pPr>
              <w:pStyle w:val="7"/>
              <w:rPr>
                <w:sz w:val="18"/>
              </w:rPr>
            </w:pPr>
          </w:p>
        </w:tc>
      </w:tr>
      <w:tr w14:paraId="2329BE5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8" w:hRule="atLeast"/>
        </w:trPr>
        <w:tc>
          <w:tcPr>
            <w:tcW w:w="700" w:type="dxa"/>
          </w:tcPr>
          <w:p w14:paraId="2918A06A">
            <w:pPr>
              <w:pStyle w:val="7"/>
              <w:rPr>
                <w:sz w:val="18"/>
              </w:rPr>
            </w:pPr>
          </w:p>
        </w:tc>
        <w:tc>
          <w:tcPr>
            <w:tcW w:w="1538" w:type="dxa"/>
          </w:tcPr>
          <w:p w14:paraId="0565A3D7">
            <w:pPr>
              <w:pStyle w:val="7"/>
              <w:spacing w:line="183" w:lineRule="exact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2615107326105-</w:t>
            </w:r>
            <w:r>
              <w:rPr>
                <w:spacing w:val="-5"/>
                <w:sz w:val="16"/>
              </w:rPr>
              <w:t>70</w:t>
            </w:r>
          </w:p>
          <w:p w14:paraId="156391E6">
            <w:pPr>
              <w:pStyle w:val="7"/>
              <w:spacing w:line="165" w:lineRule="exact"/>
              <w:ind w:left="107"/>
              <w:rPr>
                <w:sz w:val="16"/>
              </w:rPr>
            </w:pPr>
            <w:r>
              <w:rPr>
                <w:spacing w:val="-5"/>
                <w:sz w:val="16"/>
              </w:rPr>
              <w:t>016</w:t>
            </w:r>
          </w:p>
        </w:tc>
        <w:tc>
          <w:tcPr>
            <w:tcW w:w="4614" w:type="dxa"/>
          </w:tcPr>
          <w:p w14:paraId="27D754B5">
            <w:pPr>
              <w:pStyle w:val="7"/>
              <w:ind w:left="180"/>
              <w:rPr>
                <w:sz w:val="18"/>
              </w:rPr>
            </w:pPr>
            <w:r>
              <w:rPr>
                <w:sz w:val="18"/>
              </w:rPr>
              <w:t>Indicator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forma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dreptunghiulara,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B-</w:t>
            </w:r>
            <w:r>
              <w:rPr>
                <w:spacing w:val="-5"/>
                <w:sz w:val="18"/>
              </w:rPr>
              <w:t>700</w:t>
            </w:r>
          </w:p>
        </w:tc>
        <w:tc>
          <w:tcPr>
            <w:tcW w:w="979" w:type="dxa"/>
          </w:tcPr>
          <w:p w14:paraId="6E949DE8">
            <w:pPr>
              <w:pStyle w:val="7"/>
              <w:spacing w:before="80"/>
              <w:ind w:left="106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19" w:type="dxa"/>
          </w:tcPr>
          <w:p w14:paraId="48EF503D">
            <w:pPr>
              <w:pStyle w:val="7"/>
              <w:spacing w:before="80"/>
              <w:ind w:right="51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1,0000</w:t>
            </w:r>
          </w:p>
        </w:tc>
        <w:tc>
          <w:tcPr>
            <w:tcW w:w="1119" w:type="dxa"/>
          </w:tcPr>
          <w:p w14:paraId="0E00E798">
            <w:pPr>
              <w:pStyle w:val="7"/>
              <w:rPr>
                <w:sz w:val="18"/>
              </w:rPr>
            </w:pPr>
          </w:p>
        </w:tc>
      </w:tr>
      <w:tr w14:paraId="30753F8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00" w:type="dxa"/>
          </w:tcPr>
          <w:p w14:paraId="64A27B98">
            <w:pPr>
              <w:pStyle w:val="7"/>
              <w:rPr>
                <w:sz w:val="18"/>
              </w:rPr>
            </w:pPr>
          </w:p>
        </w:tc>
        <w:tc>
          <w:tcPr>
            <w:tcW w:w="1538" w:type="dxa"/>
          </w:tcPr>
          <w:p w14:paraId="071881E8">
            <w:pPr>
              <w:pStyle w:val="7"/>
              <w:spacing w:before="45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2874115819963</w:t>
            </w:r>
          </w:p>
        </w:tc>
        <w:tc>
          <w:tcPr>
            <w:tcW w:w="4614" w:type="dxa"/>
          </w:tcPr>
          <w:p w14:paraId="7B05B025">
            <w:pPr>
              <w:pStyle w:val="7"/>
              <w:ind w:left="107"/>
              <w:rPr>
                <w:sz w:val="18"/>
              </w:rPr>
            </w:pPr>
            <w:r>
              <w:rPr>
                <w:sz w:val="18"/>
              </w:rPr>
              <w:t>Suruburi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cap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hexagonal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6 x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25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mm</w:t>
            </w:r>
          </w:p>
        </w:tc>
        <w:tc>
          <w:tcPr>
            <w:tcW w:w="979" w:type="dxa"/>
          </w:tcPr>
          <w:p w14:paraId="7908214D">
            <w:pPr>
              <w:pStyle w:val="7"/>
              <w:spacing w:before="34"/>
              <w:ind w:left="106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19" w:type="dxa"/>
          </w:tcPr>
          <w:p w14:paraId="7A49CCD3">
            <w:pPr>
              <w:pStyle w:val="7"/>
              <w:spacing w:before="34"/>
              <w:ind w:right="51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4,0000</w:t>
            </w:r>
          </w:p>
        </w:tc>
        <w:tc>
          <w:tcPr>
            <w:tcW w:w="1119" w:type="dxa"/>
          </w:tcPr>
          <w:p w14:paraId="3D159724">
            <w:pPr>
              <w:pStyle w:val="7"/>
              <w:rPr>
                <w:sz w:val="18"/>
              </w:rPr>
            </w:pPr>
          </w:p>
        </w:tc>
      </w:tr>
      <w:tr w14:paraId="61B6127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00" w:type="dxa"/>
          </w:tcPr>
          <w:p w14:paraId="7BB983B9">
            <w:pPr>
              <w:pStyle w:val="7"/>
              <w:rPr>
                <w:sz w:val="18"/>
              </w:rPr>
            </w:pPr>
          </w:p>
        </w:tc>
        <w:tc>
          <w:tcPr>
            <w:tcW w:w="1538" w:type="dxa"/>
          </w:tcPr>
          <w:p w14:paraId="7E01773F">
            <w:pPr>
              <w:pStyle w:val="7"/>
              <w:spacing w:before="45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2874115804668</w:t>
            </w:r>
          </w:p>
        </w:tc>
        <w:tc>
          <w:tcPr>
            <w:tcW w:w="4614" w:type="dxa"/>
          </w:tcPr>
          <w:p w14:paraId="0BB43A1B">
            <w:pPr>
              <w:pStyle w:val="7"/>
              <w:ind w:left="107"/>
              <w:rPr>
                <w:sz w:val="18"/>
              </w:rPr>
            </w:pPr>
            <w:r>
              <w:rPr>
                <w:sz w:val="18"/>
              </w:rPr>
              <w:t>Suruburi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cap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hexagonal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semiprecis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x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30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gr.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5.8</w:t>
            </w:r>
          </w:p>
        </w:tc>
        <w:tc>
          <w:tcPr>
            <w:tcW w:w="979" w:type="dxa"/>
          </w:tcPr>
          <w:p w14:paraId="6127A738">
            <w:pPr>
              <w:pStyle w:val="7"/>
              <w:spacing w:before="34"/>
              <w:ind w:left="106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19" w:type="dxa"/>
          </w:tcPr>
          <w:p w14:paraId="2D62CE11">
            <w:pPr>
              <w:pStyle w:val="7"/>
              <w:spacing w:before="34"/>
              <w:ind w:right="51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2,0000</w:t>
            </w:r>
          </w:p>
        </w:tc>
        <w:tc>
          <w:tcPr>
            <w:tcW w:w="1119" w:type="dxa"/>
          </w:tcPr>
          <w:p w14:paraId="7CE8F40F">
            <w:pPr>
              <w:pStyle w:val="7"/>
              <w:rPr>
                <w:sz w:val="18"/>
              </w:rPr>
            </w:pPr>
          </w:p>
        </w:tc>
      </w:tr>
      <w:tr w14:paraId="10FB707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700" w:type="dxa"/>
          </w:tcPr>
          <w:p w14:paraId="586CB38D">
            <w:pPr>
              <w:pStyle w:val="7"/>
              <w:rPr>
                <w:sz w:val="18"/>
              </w:rPr>
            </w:pPr>
          </w:p>
        </w:tc>
        <w:tc>
          <w:tcPr>
            <w:tcW w:w="1538" w:type="dxa"/>
          </w:tcPr>
          <w:p w14:paraId="5CB78352">
            <w:pPr>
              <w:pStyle w:val="7"/>
              <w:spacing w:before="45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2874135840405</w:t>
            </w:r>
          </w:p>
        </w:tc>
        <w:tc>
          <w:tcPr>
            <w:tcW w:w="4614" w:type="dxa"/>
          </w:tcPr>
          <w:p w14:paraId="647EA0D7">
            <w:pPr>
              <w:pStyle w:val="7"/>
              <w:ind w:left="107"/>
              <w:rPr>
                <w:sz w:val="18"/>
              </w:rPr>
            </w:pPr>
            <w:r>
              <w:rPr>
                <w:sz w:val="18"/>
              </w:rPr>
              <w:t>Piulite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uzuale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hexagonale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6</w:t>
            </w:r>
          </w:p>
        </w:tc>
        <w:tc>
          <w:tcPr>
            <w:tcW w:w="979" w:type="dxa"/>
          </w:tcPr>
          <w:p w14:paraId="3B3E5452">
            <w:pPr>
              <w:pStyle w:val="7"/>
              <w:spacing w:before="35"/>
              <w:ind w:left="106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19" w:type="dxa"/>
          </w:tcPr>
          <w:p w14:paraId="177CB8FE">
            <w:pPr>
              <w:pStyle w:val="7"/>
              <w:spacing w:before="35"/>
              <w:ind w:right="51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4,0000</w:t>
            </w:r>
          </w:p>
        </w:tc>
        <w:tc>
          <w:tcPr>
            <w:tcW w:w="1119" w:type="dxa"/>
          </w:tcPr>
          <w:p w14:paraId="2F237C82">
            <w:pPr>
              <w:pStyle w:val="7"/>
              <w:rPr>
                <w:sz w:val="18"/>
              </w:rPr>
            </w:pPr>
          </w:p>
        </w:tc>
      </w:tr>
      <w:tr w14:paraId="259134B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00" w:type="dxa"/>
          </w:tcPr>
          <w:p w14:paraId="0DD43F2D">
            <w:pPr>
              <w:pStyle w:val="7"/>
              <w:rPr>
                <w:sz w:val="18"/>
              </w:rPr>
            </w:pPr>
          </w:p>
        </w:tc>
        <w:tc>
          <w:tcPr>
            <w:tcW w:w="1538" w:type="dxa"/>
          </w:tcPr>
          <w:p w14:paraId="29BDA7F8">
            <w:pPr>
              <w:pStyle w:val="7"/>
              <w:spacing w:before="46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2874115842685</w:t>
            </w:r>
          </w:p>
        </w:tc>
        <w:tc>
          <w:tcPr>
            <w:tcW w:w="4614" w:type="dxa"/>
          </w:tcPr>
          <w:p w14:paraId="173B303D">
            <w:pPr>
              <w:pStyle w:val="7"/>
              <w:ind w:left="107"/>
              <w:rPr>
                <w:sz w:val="18"/>
              </w:rPr>
            </w:pPr>
            <w:r>
              <w:rPr>
                <w:sz w:val="18"/>
              </w:rPr>
              <w:t>Piulita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hexag.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M8</w:t>
            </w:r>
          </w:p>
        </w:tc>
        <w:tc>
          <w:tcPr>
            <w:tcW w:w="979" w:type="dxa"/>
          </w:tcPr>
          <w:p w14:paraId="7944D80B">
            <w:pPr>
              <w:pStyle w:val="7"/>
              <w:spacing w:before="34"/>
              <w:ind w:left="106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19" w:type="dxa"/>
          </w:tcPr>
          <w:p w14:paraId="60EC167A">
            <w:pPr>
              <w:pStyle w:val="7"/>
              <w:spacing w:before="34"/>
              <w:ind w:right="51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2,0000</w:t>
            </w:r>
          </w:p>
        </w:tc>
        <w:tc>
          <w:tcPr>
            <w:tcW w:w="1119" w:type="dxa"/>
          </w:tcPr>
          <w:p w14:paraId="1E28B32D">
            <w:pPr>
              <w:pStyle w:val="7"/>
              <w:rPr>
                <w:sz w:val="18"/>
              </w:rPr>
            </w:pPr>
          </w:p>
        </w:tc>
      </w:tr>
      <w:tr w14:paraId="690BE8D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00" w:type="dxa"/>
          </w:tcPr>
          <w:p w14:paraId="7B01F709">
            <w:pPr>
              <w:pStyle w:val="7"/>
              <w:rPr>
                <w:sz w:val="18"/>
              </w:rPr>
            </w:pPr>
          </w:p>
        </w:tc>
        <w:tc>
          <w:tcPr>
            <w:tcW w:w="1538" w:type="dxa"/>
          </w:tcPr>
          <w:p w14:paraId="17A5C091">
            <w:pPr>
              <w:pStyle w:val="7"/>
              <w:spacing w:before="46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2874125881230</w:t>
            </w:r>
          </w:p>
        </w:tc>
        <w:tc>
          <w:tcPr>
            <w:tcW w:w="4614" w:type="dxa"/>
          </w:tcPr>
          <w:p w14:paraId="56890A6D">
            <w:pPr>
              <w:pStyle w:val="7"/>
              <w:ind w:left="107"/>
              <w:rPr>
                <w:sz w:val="18"/>
              </w:rPr>
            </w:pPr>
            <w:r>
              <w:rPr>
                <w:sz w:val="18"/>
              </w:rPr>
              <w:t>Saiba plata</w:t>
            </w:r>
            <w:r>
              <w:rPr>
                <w:spacing w:val="75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M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8</w:t>
            </w:r>
          </w:p>
        </w:tc>
        <w:tc>
          <w:tcPr>
            <w:tcW w:w="979" w:type="dxa"/>
          </w:tcPr>
          <w:p w14:paraId="305DA89A">
            <w:pPr>
              <w:pStyle w:val="7"/>
              <w:spacing w:before="34"/>
              <w:ind w:left="106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19" w:type="dxa"/>
          </w:tcPr>
          <w:p w14:paraId="165ED1E5">
            <w:pPr>
              <w:pStyle w:val="7"/>
              <w:spacing w:before="34"/>
              <w:ind w:right="51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0,0200</w:t>
            </w:r>
          </w:p>
        </w:tc>
        <w:tc>
          <w:tcPr>
            <w:tcW w:w="1119" w:type="dxa"/>
          </w:tcPr>
          <w:p w14:paraId="3DF5A904">
            <w:pPr>
              <w:pStyle w:val="7"/>
              <w:rPr>
                <w:sz w:val="18"/>
              </w:rPr>
            </w:pPr>
          </w:p>
        </w:tc>
      </w:tr>
      <w:tr w14:paraId="4206D6A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700" w:type="dxa"/>
          </w:tcPr>
          <w:p w14:paraId="313E862C">
            <w:pPr>
              <w:pStyle w:val="7"/>
              <w:rPr>
                <w:sz w:val="18"/>
              </w:rPr>
            </w:pPr>
          </w:p>
        </w:tc>
        <w:tc>
          <w:tcPr>
            <w:tcW w:w="1538" w:type="dxa"/>
          </w:tcPr>
          <w:p w14:paraId="227462C7">
            <w:pPr>
              <w:pStyle w:val="7"/>
              <w:spacing w:before="46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2874115883030</w:t>
            </w:r>
          </w:p>
        </w:tc>
        <w:tc>
          <w:tcPr>
            <w:tcW w:w="4614" w:type="dxa"/>
          </w:tcPr>
          <w:p w14:paraId="401E7D99">
            <w:pPr>
              <w:pStyle w:val="7"/>
              <w:spacing w:before="1"/>
              <w:ind w:left="107"/>
              <w:rPr>
                <w:sz w:val="18"/>
              </w:rPr>
            </w:pPr>
            <w:r>
              <w:rPr>
                <w:sz w:val="18"/>
              </w:rPr>
              <w:t>Saiba prec.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plata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pt.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met M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6</w:t>
            </w:r>
          </w:p>
        </w:tc>
        <w:tc>
          <w:tcPr>
            <w:tcW w:w="979" w:type="dxa"/>
          </w:tcPr>
          <w:p w14:paraId="3F6E3CE3">
            <w:pPr>
              <w:pStyle w:val="7"/>
              <w:spacing w:before="34"/>
              <w:ind w:left="106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19" w:type="dxa"/>
          </w:tcPr>
          <w:p w14:paraId="183C6B8C">
            <w:pPr>
              <w:pStyle w:val="7"/>
              <w:spacing w:before="34"/>
              <w:ind w:right="51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0,0400</w:t>
            </w:r>
          </w:p>
        </w:tc>
        <w:tc>
          <w:tcPr>
            <w:tcW w:w="1119" w:type="dxa"/>
          </w:tcPr>
          <w:p w14:paraId="30A5680F">
            <w:pPr>
              <w:pStyle w:val="7"/>
              <w:rPr>
                <w:sz w:val="18"/>
              </w:rPr>
            </w:pPr>
          </w:p>
        </w:tc>
      </w:tr>
      <w:tr w14:paraId="1A89C9F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8" w:hRule="atLeast"/>
        </w:trPr>
        <w:tc>
          <w:tcPr>
            <w:tcW w:w="700" w:type="dxa"/>
          </w:tcPr>
          <w:p w14:paraId="1CB0C03E">
            <w:pPr>
              <w:pStyle w:val="7"/>
              <w:spacing w:before="251"/>
              <w:ind w:left="98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538" w:type="dxa"/>
          </w:tcPr>
          <w:p w14:paraId="1C844AF7">
            <w:pPr>
              <w:pStyle w:val="7"/>
              <w:spacing w:before="125"/>
              <w:ind w:left="437"/>
              <w:rPr>
                <w:sz w:val="22"/>
              </w:rPr>
            </w:pPr>
            <w:r>
              <w:rPr>
                <w:spacing w:val="-2"/>
                <w:sz w:val="22"/>
              </w:rPr>
              <w:t>DF17A</w:t>
            </w:r>
          </w:p>
        </w:tc>
        <w:tc>
          <w:tcPr>
            <w:tcW w:w="4614" w:type="dxa"/>
          </w:tcPr>
          <w:p w14:paraId="5934436F">
            <w:pPr>
              <w:pStyle w:val="7"/>
              <w:ind w:left="107"/>
              <w:rPr>
                <w:sz w:val="22"/>
              </w:rPr>
            </w:pPr>
            <w:r>
              <w:rPr>
                <w:sz w:val="22"/>
              </w:rPr>
              <w:t>Marcaje</w:t>
            </w:r>
            <w:r>
              <w:rPr>
                <w:spacing w:val="-11"/>
                <w:sz w:val="22"/>
              </w:rPr>
              <w:t xml:space="preserve"> </w:t>
            </w:r>
            <w:r>
              <w:rPr>
                <w:sz w:val="22"/>
              </w:rPr>
              <w:t>longitudinale,</w:t>
            </w:r>
            <w:r>
              <w:rPr>
                <w:spacing w:val="-10"/>
                <w:sz w:val="22"/>
              </w:rPr>
              <w:t xml:space="preserve"> </w:t>
            </w:r>
            <w:r>
              <w:rPr>
                <w:sz w:val="22"/>
              </w:rPr>
              <w:t>transversale</w:t>
            </w:r>
            <w:r>
              <w:rPr>
                <w:spacing w:val="-10"/>
                <w:sz w:val="22"/>
              </w:rPr>
              <w:t xml:space="preserve"> </w:t>
            </w:r>
            <w:r>
              <w:rPr>
                <w:sz w:val="22"/>
              </w:rPr>
              <w:t>si</w:t>
            </w:r>
            <w:r>
              <w:rPr>
                <w:spacing w:val="-11"/>
                <w:sz w:val="22"/>
              </w:rPr>
              <w:t xml:space="preserve"> </w:t>
            </w:r>
            <w:r>
              <w:rPr>
                <w:sz w:val="22"/>
              </w:rPr>
              <w:t>diverse, executate mecanizat, cu vopsea, pe suprafete</w:t>
            </w:r>
          </w:p>
          <w:p w14:paraId="46D96458">
            <w:pPr>
              <w:pStyle w:val="7"/>
              <w:spacing w:line="233" w:lineRule="exact"/>
              <w:ind w:left="107"/>
              <w:rPr>
                <w:sz w:val="22"/>
              </w:rPr>
            </w:pPr>
            <w:r>
              <w:rPr>
                <w:sz w:val="22"/>
              </w:rPr>
              <w:t>carosabile</w:t>
            </w:r>
            <w:r>
              <w:rPr>
                <w:spacing w:val="-9"/>
                <w:sz w:val="22"/>
              </w:rPr>
              <w:t xml:space="preserve"> </w:t>
            </w:r>
            <w:r>
              <w:rPr>
                <w:sz w:val="22"/>
              </w:rPr>
              <w:t>(culoare</w:t>
            </w:r>
            <w:r>
              <w:rPr>
                <w:spacing w:val="-9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alba)</w:t>
            </w:r>
          </w:p>
        </w:tc>
        <w:tc>
          <w:tcPr>
            <w:tcW w:w="979" w:type="dxa"/>
          </w:tcPr>
          <w:p w14:paraId="43BD4087">
            <w:pPr>
              <w:pStyle w:val="7"/>
              <w:spacing w:before="251"/>
              <w:ind w:right="345"/>
              <w:jc w:val="right"/>
              <w:rPr>
                <w:sz w:val="22"/>
              </w:rPr>
            </w:pPr>
            <w:r>
              <w:rPr>
                <w:spacing w:val="-5"/>
                <w:sz w:val="22"/>
              </w:rPr>
              <w:t>m2</w:t>
            </w:r>
          </w:p>
        </w:tc>
        <w:tc>
          <w:tcPr>
            <w:tcW w:w="1119" w:type="dxa"/>
          </w:tcPr>
          <w:p w14:paraId="24EC0D23">
            <w:pPr>
              <w:pStyle w:val="7"/>
              <w:rPr>
                <w:sz w:val="18"/>
              </w:rPr>
            </w:pPr>
          </w:p>
        </w:tc>
        <w:tc>
          <w:tcPr>
            <w:tcW w:w="1119" w:type="dxa"/>
          </w:tcPr>
          <w:p w14:paraId="1D1CBA51">
            <w:pPr>
              <w:pStyle w:val="7"/>
              <w:spacing w:before="241"/>
              <w:ind w:right="10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6,500</w:t>
            </w:r>
          </w:p>
        </w:tc>
      </w:tr>
      <w:tr w14:paraId="46AEC5F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00" w:type="dxa"/>
          </w:tcPr>
          <w:p w14:paraId="1D06D148">
            <w:pPr>
              <w:pStyle w:val="7"/>
              <w:rPr>
                <w:sz w:val="18"/>
              </w:rPr>
            </w:pPr>
          </w:p>
        </w:tc>
        <w:tc>
          <w:tcPr>
            <w:tcW w:w="1538" w:type="dxa"/>
          </w:tcPr>
          <w:p w14:paraId="1BE7C920">
            <w:pPr>
              <w:pStyle w:val="7"/>
              <w:spacing w:before="46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614" w:type="dxa"/>
          </w:tcPr>
          <w:p w14:paraId="38C83C66">
            <w:pPr>
              <w:pStyle w:val="7"/>
              <w:ind w:left="107"/>
              <w:rPr>
                <w:sz w:val="18"/>
              </w:rPr>
            </w:pPr>
            <w:r>
              <w:rPr>
                <w:sz w:val="18"/>
              </w:rPr>
              <w:t xml:space="preserve">Muncitor </w:t>
            </w:r>
            <w:r>
              <w:rPr>
                <w:spacing w:val="-2"/>
                <w:sz w:val="18"/>
              </w:rPr>
              <w:t>necalificat</w:t>
            </w:r>
          </w:p>
        </w:tc>
        <w:tc>
          <w:tcPr>
            <w:tcW w:w="979" w:type="dxa"/>
          </w:tcPr>
          <w:p w14:paraId="6BB707A8">
            <w:pPr>
              <w:pStyle w:val="7"/>
              <w:spacing w:before="34"/>
              <w:ind w:left="106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9" w:type="dxa"/>
          </w:tcPr>
          <w:p w14:paraId="766B680A">
            <w:pPr>
              <w:pStyle w:val="7"/>
              <w:spacing w:before="34"/>
              <w:ind w:right="51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0,3800</w:t>
            </w:r>
          </w:p>
        </w:tc>
        <w:tc>
          <w:tcPr>
            <w:tcW w:w="1119" w:type="dxa"/>
          </w:tcPr>
          <w:p w14:paraId="40BD8591">
            <w:pPr>
              <w:pStyle w:val="7"/>
              <w:rPr>
                <w:sz w:val="18"/>
              </w:rPr>
            </w:pPr>
          </w:p>
        </w:tc>
      </w:tr>
      <w:tr w14:paraId="738F738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00" w:type="dxa"/>
          </w:tcPr>
          <w:p w14:paraId="156D62EF">
            <w:pPr>
              <w:pStyle w:val="7"/>
              <w:rPr>
                <w:sz w:val="18"/>
              </w:rPr>
            </w:pPr>
          </w:p>
        </w:tc>
        <w:tc>
          <w:tcPr>
            <w:tcW w:w="1538" w:type="dxa"/>
          </w:tcPr>
          <w:p w14:paraId="699C7A18">
            <w:pPr>
              <w:pStyle w:val="7"/>
              <w:spacing w:before="46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7141020013300</w:t>
            </w:r>
          </w:p>
        </w:tc>
        <w:tc>
          <w:tcPr>
            <w:tcW w:w="4614" w:type="dxa"/>
          </w:tcPr>
          <w:p w14:paraId="2295D63A">
            <w:pPr>
              <w:pStyle w:val="7"/>
              <w:ind w:left="107"/>
              <w:rPr>
                <w:sz w:val="18"/>
              </w:rPr>
            </w:pPr>
            <w:r>
              <w:rPr>
                <w:sz w:val="18"/>
              </w:rPr>
              <w:t xml:space="preserve">Zugrav </w:t>
            </w:r>
            <w:r>
              <w:rPr>
                <w:spacing w:val="-2"/>
                <w:sz w:val="18"/>
              </w:rPr>
              <w:t>vopsitor</w:t>
            </w:r>
          </w:p>
        </w:tc>
        <w:tc>
          <w:tcPr>
            <w:tcW w:w="979" w:type="dxa"/>
          </w:tcPr>
          <w:p w14:paraId="35063F90">
            <w:pPr>
              <w:pStyle w:val="7"/>
              <w:spacing w:before="34"/>
              <w:ind w:left="106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om.</w:t>
            </w:r>
          </w:p>
        </w:tc>
        <w:tc>
          <w:tcPr>
            <w:tcW w:w="1119" w:type="dxa"/>
          </w:tcPr>
          <w:p w14:paraId="77989BF2">
            <w:pPr>
              <w:pStyle w:val="7"/>
              <w:spacing w:before="34"/>
              <w:ind w:right="51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0,0900</w:t>
            </w:r>
          </w:p>
        </w:tc>
        <w:tc>
          <w:tcPr>
            <w:tcW w:w="1119" w:type="dxa"/>
          </w:tcPr>
          <w:p w14:paraId="62188BDE">
            <w:pPr>
              <w:pStyle w:val="7"/>
              <w:rPr>
                <w:sz w:val="18"/>
              </w:rPr>
            </w:pPr>
          </w:p>
        </w:tc>
      </w:tr>
      <w:tr w14:paraId="3A54ABB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700" w:type="dxa"/>
          </w:tcPr>
          <w:p w14:paraId="37DBF173">
            <w:pPr>
              <w:pStyle w:val="7"/>
              <w:rPr>
                <w:sz w:val="18"/>
              </w:rPr>
            </w:pPr>
          </w:p>
        </w:tc>
        <w:tc>
          <w:tcPr>
            <w:tcW w:w="1538" w:type="dxa"/>
          </w:tcPr>
          <w:p w14:paraId="5AE66B6A">
            <w:pPr>
              <w:pStyle w:val="7"/>
              <w:spacing w:before="46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1243454657</w:t>
            </w:r>
          </w:p>
        </w:tc>
        <w:tc>
          <w:tcPr>
            <w:tcW w:w="4614" w:type="dxa"/>
          </w:tcPr>
          <w:p w14:paraId="095BA1CF">
            <w:pPr>
              <w:pStyle w:val="7"/>
              <w:spacing w:before="1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Microbile</w:t>
            </w:r>
          </w:p>
        </w:tc>
        <w:tc>
          <w:tcPr>
            <w:tcW w:w="979" w:type="dxa"/>
          </w:tcPr>
          <w:p w14:paraId="26B39B96">
            <w:pPr>
              <w:pStyle w:val="7"/>
              <w:spacing w:before="34"/>
              <w:ind w:left="106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19" w:type="dxa"/>
          </w:tcPr>
          <w:p w14:paraId="69EB06C3">
            <w:pPr>
              <w:pStyle w:val="7"/>
              <w:spacing w:before="34"/>
              <w:ind w:right="51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0,3500</w:t>
            </w:r>
          </w:p>
        </w:tc>
        <w:tc>
          <w:tcPr>
            <w:tcW w:w="1119" w:type="dxa"/>
          </w:tcPr>
          <w:p w14:paraId="1B43808C">
            <w:pPr>
              <w:pStyle w:val="7"/>
              <w:rPr>
                <w:sz w:val="18"/>
              </w:rPr>
            </w:pPr>
          </w:p>
        </w:tc>
      </w:tr>
    </w:tbl>
    <w:p w14:paraId="0543021F">
      <w:pPr>
        <w:pStyle w:val="7"/>
        <w:spacing w:after="0"/>
        <w:rPr>
          <w:sz w:val="18"/>
        </w:rPr>
        <w:sectPr>
          <w:type w:val="continuous"/>
          <w:pgSz w:w="11910" w:h="16840"/>
          <w:pgMar w:top="700" w:right="425" w:bottom="988" w:left="1133" w:header="720" w:footer="720" w:gutter="0"/>
          <w:cols w:space="720" w:num="1"/>
        </w:sectPr>
      </w:pPr>
    </w:p>
    <w:tbl>
      <w:tblPr>
        <w:tblStyle w:val="3"/>
        <w:tblW w:w="0" w:type="auto"/>
        <w:tblInd w:w="145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0"/>
        <w:gridCol w:w="1538"/>
        <w:gridCol w:w="4614"/>
        <w:gridCol w:w="979"/>
        <w:gridCol w:w="1119"/>
        <w:gridCol w:w="1119"/>
      </w:tblGrid>
      <w:tr w14:paraId="6A8142E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00" w:type="dxa"/>
            <w:tcBorders>
              <w:top w:val="nil"/>
            </w:tcBorders>
          </w:tcPr>
          <w:p w14:paraId="7C5B2CBE">
            <w:pPr>
              <w:pStyle w:val="7"/>
              <w:rPr>
                <w:sz w:val="18"/>
              </w:rPr>
            </w:pPr>
          </w:p>
        </w:tc>
        <w:tc>
          <w:tcPr>
            <w:tcW w:w="1538" w:type="dxa"/>
            <w:tcBorders>
              <w:top w:val="nil"/>
            </w:tcBorders>
          </w:tcPr>
          <w:p w14:paraId="3B3D67D7">
            <w:pPr>
              <w:pStyle w:val="7"/>
              <w:spacing w:before="45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24301261087201</w:t>
            </w:r>
          </w:p>
        </w:tc>
        <w:tc>
          <w:tcPr>
            <w:tcW w:w="4614" w:type="dxa"/>
            <w:tcBorders>
              <w:top w:val="nil"/>
            </w:tcBorders>
          </w:tcPr>
          <w:p w14:paraId="40AD9F29">
            <w:pPr>
              <w:pStyle w:val="7"/>
              <w:ind w:left="107"/>
              <w:rPr>
                <w:sz w:val="18"/>
              </w:rPr>
            </w:pPr>
            <w:r>
              <w:rPr>
                <w:sz w:val="18"/>
              </w:rPr>
              <w:t>Email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alb</w:t>
            </w:r>
          </w:p>
        </w:tc>
        <w:tc>
          <w:tcPr>
            <w:tcW w:w="979" w:type="dxa"/>
            <w:tcBorders>
              <w:top w:val="nil"/>
            </w:tcBorders>
          </w:tcPr>
          <w:p w14:paraId="271F7746">
            <w:pPr>
              <w:pStyle w:val="7"/>
              <w:spacing w:before="34"/>
              <w:ind w:left="106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19" w:type="dxa"/>
            <w:tcBorders>
              <w:top w:val="nil"/>
            </w:tcBorders>
          </w:tcPr>
          <w:p w14:paraId="57158243">
            <w:pPr>
              <w:pStyle w:val="7"/>
              <w:spacing w:before="34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0,7300</w:t>
            </w:r>
          </w:p>
        </w:tc>
        <w:tc>
          <w:tcPr>
            <w:tcW w:w="1119" w:type="dxa"/>
            <w:tcBorders>
              <w:top w:val="nil"/>
            </w:tcBorders>
          </w:tcPr>
          <w:p w14:paraId="124BADBB">
            <w:pPr>
              <w:pStyle w:val="7"/>
              <w:rPr>
                <w:sz w:val="18"/>
              </w:rPr>
            </w:pPr>
          </w:p>
        </w:tc>
      </w:tr>
      <w:tr w14:paraId="1961E63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00" w:type="dxa"/>
          </w:tcPr>
          <w:p w14:paraId="6150F5E2">
            <w:pPr>
              <w:pStyle w:val="7"/>
              <w:rPr>
                <w:sz w:val="18"/>
              </w:rPr>
            </w:pPr>
          </w:p>
        </w:tc>
        <w:tc>
          <w:tcPr>
            <w:tcW w:w="1538" w:type="dxa"/>
          </w:tcPr>
          <w:p w14:paraId="26ADF49D">
            <w:pPr>
              <w:pStyle w:val="7"/>
              <w:spacing w:before="45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2430226109418</w:t>
            </w:r>
          </w:p>
        </w:tc>
        <w:tc>
          <w:tcPr>
            <w:tcW w:w="4614" w:type="dxa"/>
          </w:tcPr>
          <w:p w14:paraId="08AD9A9C">
            <w:pPr>
              <w:pStyle w:val="7"/>
              <w:ind w:left="107"/>
              <w:rPr>
                <w:sz w:val="18"/>
              </w:rPr>
            </w:pPr>
            <w:r>
              <w:rPr>
                <w:sz w:val="18"/>
              </w:rPr>
              <w:t>Diluant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pt.produse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marcare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D.009-3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1708-61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A9</w:t>
            </w:r>
          </w:p>
        </w:tc>
        <w:tc>
          <w:tcPr>
            <w:tcW w:w="979" w:type="dxa"/>
          </w:tcPr>
          <w:p w14:paraId="143529B5">
            <w:pPr>
              <w:pStyle w:val="7"/>
              <w:spacing w:before="34"/>
              <w:ind w:left="106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19" w:type="dxa"/>
          </w:tcPr>
          <w:p w14:paraId="586CA59C">
            <w:pPr>
              <w:pStyle w:val="7"/>
              <w:spacing w:before="34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0,3500</w:t>
            </w:r>
          </w:p>
        </w:tc>
        <w:tc>
          <w:tcPr>
            <w:tcW w:w="1119" w:type="dxa"/>
          </w:tcPr>
          <w:p w14:paraId="10C27971">
            <w:pPr>
              <w:pStyle w:val="7"/>
              <w:rPr>
                <w:sz w:val="18"/>
              </w:rPr>
            </w:pPr>
          </w:p>
        </w:tc>
      </w:tr>
      <w:tr w14:paraId="19694F5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 w:hRule="atLeast"/>
        </w:trPr>
        <w:tc>
          <w:tcPr>
            <w:tcW w:w="700" w:type="dxa"/>
          </w:tcPr>
          <w:p w14:paraId="015B637B">
            <w:pPr>
              <w:pStyle w:val="7"/>
              <w:rPr>
                <w:sz w:val="18"/>
              </w:rPr>
            </w:pPr>
          </w:p>
        </w:tc>
        <w:tc>
          <w:tcPr>
            <w:tcW w:w="1538" w:type="dxa"/>
          </w:tcPr>
          <w:p w14:paraId="29DB07A4">
            <w:pPr>
              <w:pStyle w:val="7"/>
              <w:spacing w:before="114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2940340004200</w:t>
            </w:r>
          </w:p>
        </w:tc>
        <w:tc>
          <w:tcPr>
            <w:tcW w:w="4614" w:type="dxa"/>
          </w:tcPr>
          <w:p w14:paraId="2ED035AA">
            <w:pPr>
              <w:pStyle w:val="7"/>
              <w:spacing w:line="208" w:lineRule="exact"/>
              <w:ind w:left="107" w:right="85"/>
              <w:rPr>
                <w:sz w:val="18"/>
              </w:rPr>
            </w:pPr>
            <w:r>
              <w:rPr>
                <w:sz w:val="18"/>
              </w:rPr>
              <w:t>Masina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trasat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benzi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marcaj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motor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termic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29-33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kw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40-45 </w:t>
            </w:r>
            <w:r>
              <w:rPr>
                <w:spacing w:val="-6"/>
                <w:sz w:val="18"/>
              </w:rPr>
              <w:t>cp</w:t>
            </w:r>
          </w:p>
        </w:tc>
        <w:tc>
          <w:tcPr>
            <w:tcW w:w="979" w:type="dxa"/>
          </w:tcPr>
          <w:p w14:paraId="39F3C86F">
            <w:pPr>
              <w:pStyle w:val="7"/>
              <w:spacing w:before="104"/>
              <w:ind w:left="106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9" w:type="dxa"/>
          </w:tcPr>
          <w:p w14:paraId="67EF8749">
            <w:pPr>
              <w:pStyle w:val="7"/>
              <w:spacing w:before="104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0,0480</w:t>
            </w:r>
          </w:p>
        </w:tc>
        <w:tc>
          <w:tcPr>
            <w:tcW w:w="1119" w:type="dxa"/>
          </w:tcPr>
          <w:p w14:paraId="43A9F27D">
            <w:pPr>
              <w:pStyle w:val="7"/>
              <w:rPr>
                <w:sz w:val="18"/>
              </w:rPr>
            </w:pPr>
          </w:p>
        </w:tc>
      </w:tr>
      <w:tr w14:paraId="55C6A7C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7" w:hRule="atLeast"/>
        </w:trPr>
        <w:tc>
          <w:tcPr>
            <w:tcW w:w="700" w:type="dxa"/>
          </w:tcPr>
          <w:p w14:paraId="5A067486">
            <w:pPr>
              <w:pStyle w:val="7"/>
              <w:rPr>
                <w:sz w:val="18"/>
              </w:rPr>
            </w:pPr>
          </w:p>
        </w:tc>
        <w:tc>
          <w:tcPr>
            <w:tcW w:w="1538" w:type="dxa"/>
          </w:tcPr>
          <w:p w14:paraId="16237E48">
            <w:pPr>
              <w:pStyle w:val="7"/>
              <w:rPr>
                <w:sz w:val="18"/>
              </w:rPr>
            </w:pPr>
          </w:p>
        </w:tc>
        <w:tc>
          <w:tcPr>
            <w:tcW w:w="4614" w:type="dxa"/>
          </w:tcPr>
          <w:p w14:paraId="37FC75B0">
            <w:pPr>
              <w:pStyle w:val="7"/>
              <w:ind w:left="107" w:right="399"/>
              <w:rPr>
                <w:b/>
                <w:sz w:val="22"/>
              </w:rPr>
            </w:pPr>
            <w:r>
              <w:rPr>
                <w:b/>
                <w:sz w:val="22"/>
              </w:rPr>
              <w:t>2. Amplasarea si organizarea sigurantei rutiere</w:t>
            </w:r>
            <w:r>
              <w:rPr>
                <w:b/>
                <w:spacing w:val="-8"/>
                <w:sz w:val="22"/>
              </w:rPr>
              <w:t xml:space="preserve"> </w:t>
            </w:r>
            <w:r>
              <w:rPr>
                <w:b/>
                <w:sz w:val="22"/>
              </w:rPr>
              <w:t>(marcaj</w:t>
            </w:r>
            <w:r>
              <w:rPr>
                <w:b/>
                <w:spacing w:val="-7"/>
                <w:sz w:val="22"/>
              </w:rPr>
              <w:t xml:space="preserve"> </w:t>
            </w:r>
            <w:r>
              <w:rPr>
                <w:b/>
                <w:sz w:val="22"/>
              </w:rPr>
              <w:t>rutier,</w:t>
            </w:r>
            <w:r>
              <w:rPr>
                <w:b/>
                <w:spacing w:val="-8"/>
                <w:sz w:val="22"/>
              </w:rPr>
              <w:t xml:space="preserve"> </w:t>
            </w:r>
            <w:r>
              <w:rPr>
                <w:b/>
                <w:sz w:val="22"/>
              </w:rPr>
              <w:t>semne</w:t>
            </w:r>
            <w:r>
              <w:rPr>
                <w:b/>
                <w:spacing w:val="-8"/>
                <w:sz w:val="22"/>
              </w:rPr>
              <w:t xml:space="preserve"> </w:t>
            </w:r>
            <w:r>
              <w:rPr>
                <w:b/>
                <w:sz w:val="22"/>
              </w:rPr>
              <w:t>rutiere)</w:t>
            </w:r>
            <w:r>
              <w:rPr>
                <w:b/>
                <w:spacing w:val="-5"/>
                <w:sz w:val="22"/>
              </w:rPr>
              <w:t xml:space="preserve"> </w:t>
            </w:r>
            <w:r>
              <w:rPr>
                <w:b/>
                <w:sz w:val="22"/>
              </w:rPr>
              <w:t>-</w:t>
            </w:r>
            <w:r>
              <w:rPr>
                <w:b/>
                <w:spacing w:val="-7"/>
                <w:sz w:val="22"/>
              </w:rPr>
              <w:t xml:space="preserve"> </w:t>
            </w:r>
            <w:r>
              <w:rPr>
                <w:b/>
                <w:sz w:val="22"/>
              </w:rPr>
              <w:t>Str.</w:t>
            </w:r>
          </w:p>
          <w:p w14:paraId="2AAC7FA5">
            <w:pPr>
              <w:pStyle w:val="7"/>
              <w:spacing w:line="233" w:lineRule="exact"/>
              <w:ind w:left="107"/>
              <w:rPr>
                <w:b/>
                <w:sz w:val="22"/>
              </w:rPr>
            </w:pPr>
            <w:r>
              <w:rPr>
                <w:b/>
                <w:sz w:val="22"/>
              </w:rPr>
              <w:t>M.</w:t>
            </w:r>
            <w:r>
              <w:rPr>
                <w:b/>
                <w:spacing w:val="-6"/>
                <w:sz w:val="22"/>
              </w:rPr>
              <w:t xml:space="preserve"> </w:t>
            </w:r>
            <w:r>
              <w:rPr>
                <w:b/>
                <w:sz w:val="22"/>
              </w:rPr>
              <w:t>Eminescu</w:t>
            </w:r>
            <w:r>
              <w:rPr>
                <w:b/>
                <w:spacing w:val="-6"/>
                <w:sz w:val="22"/>
              </w:rPr>
              <w:t xml:space="preserve"> </w:t>
            </w:r>
            <w:r>
              <w:rPr>
                <w:b/>
                <w:spacing w:val="-2"/>
                <w:sz w:val="22"/>
              </w:rPr>
              <w:t>(300m)</w:t>
            </w:r>
          </w:p>
        </w:tc>
        <w:tc>
          <w:tcPr>
            <w:tcW w:w="979" w:type="dxa"/>
          </w:tcPr>
          <w:p w14:paraId="3B33652C">
            <w:pPr>
              <w:pStyle w:val="7"/>
              <w:rPr>
                <w:sz w:val="18"/>
              </w:rPr>
            </w:pPr>
          </w:p>
        </w:tc>
        <w:tc>
          <w:tcPr>
            <w:tcW w:w="1119" w:type="dxa"/>
          </w:tcPr>
          <w:p w14:paraId="71B365BF">
            <w:pPr>
              <w:pStyle w:val="7"/>
              <w:rPr>
                <w:sz w:val="18"/>
              </w:rPr>
            </w:pPr>
          </w:p>
        </w:tc>
        <w:tc>
          <w:tcPr>
            <w:tcW w:w="1119" w:type="dxa"/>
          </w:tcPr>
          <w:p w14:paraId="4D6A8033">
            <w:pPr>
              <w:pStyle w:val="7"/>
              <w:rPr>
                <w:sz w:val="18"/>
              </w:rPr>
            </w:pPr>
          </w:p>
        </w:tc>
      </w:tr>
      <w:tr w14:paraId="66119C5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8" w:hRule="atLeast"/>
        </w:trPr>
        <w:tc>
          <w:tcPr>
            <w:tcW w:w="700" w:type="dxa"/>
          </w:tcPr>
          <w:p w14:paraId="454648C2">
            <w:pPr>
              <w:pStyle w:val="7"/>
              <w:rPr>
                <w:b/>
                <w:sz w:val="22"/>
              </w:rPr>
            </w:pPr>
          </w:p>
          <w:p w14:paraId="1E60981B">
            <w:pPr>
              <w:pStyle w:val="7"/>
              <w:ind w:left="98" w:right="96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  <w:tc>
          <w:tcPr>
            <w:tcW w:w="1538" w:type="dxa"/>
          </w:tcPr>
          <w:p w14:paraId="3043EF87">
            <w:pPr>
              <w:pStyle w:val="7"/>
              <w:spacing w:before="126"/>
              <w:ind w:left="437"/>
              <w:rPr>
                <w:sz w:val="22"/>
              </w:rPr>
            </w:pPr>
            <w:r>
              <w:rPr>
                <w:spacing w:val="-2"/>
                <w:sz w:val="22"/>
              </w:rPr>
              <w:t>DF18A</w:t>
            </w:r>
          </w:p>
        </w:tc>
        <w:tc>
          <w:tcPr>
            <w:tcW w:w="4614" w:type="dxa"/>
          </w:tcPr>
          <w:p w14:paraId="0B7184BA">
            <w:pPr>
              <w:pStyle w:val="7"/>
              <w:spacing w:line="253" w:lineRule="exact"/>
              <w:ind w:left="107"/>
              <w:rPr>
                <w:sz w:val="22"/>
              </w:rPr>
            </w:pPr>
            <w:r>
              <w:rPr>
                <w:sz w:val="22"/>
              </w:rPr>
              <w:t>Plantarea</w:t>
            </w:r>
            <w:r>
              <w:rPr>
                <w:spacing w:val="-10"/>
                <w:sz w:val="22"/>
              </w:rPr>
              <w:t xml:space="preserve"> </w:t>
            </w:r>
            <w:r>
              <w:rPr>
                <w:sz w:val="22"/>
              </w:rPr>
              <w:t>stilpilor</w:t>
            </w:r>
            <w:r>
              <w:rPr>
                <w:spacing w:val="-9"/>
                <w:sz w:val="22"/>
              </w:rPr>
              <w:t xml:space="preserve"> </w:t>
            </w:r>
            <w:r>
              <w:rPr>
                <w:sz w:val="22"/>
              </w:rPr>
              <w:t>pentru</w:t>
            </w:r>
            <w:r>
              <w:rPr>
                <w:spacing w:val="-8"/>
                <w:sz w:val="22"/>
              </w:rPr>
              <w:t xml:space="preserve"> </w:t>
            </w:r>
            <w:r>
              <w:rPr>
                <w:sz w:val="22"/>
              </w:rPr>
              <w:t>indicatoare</w:t>
            </w:r>
            <w:r>
              <w:rPr>
                <w:spacing w:val="-9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pentru</w:t>
            </w:r>
          </w:p>
          <w:p w14:paraId="328D7DBC">
            <w:pPr>
              <w:pStyle w:val="7"/>
              <w:spacing w:line="252" w:lineRule="exact"/>
              <w:ind w:left="107" w:right="399"/>
              <w:rPr>
                <w:sz w:val="22"/>
              </w:rPr>
            </w:pPr>
            <w:r>
              <w:rPr>
                <w:sz w:val="22"/>
              </w:rPr>
              <w:t>circulatie</w:t>
            </w:r>
            <w:r>
              <w:rPr>
                <w:spacing w:val="-11"/>
                <w:sz w:val="22"/>
              </w:rPr>
              <w:t xml:space="preserve"> </w:t>
            </w:r>
            <w:r>
              <w:rPr>
                <w:sz w:val="22"/>
              </w:rPr>
              <w:t>rutiera</w:t>
            </w:r>
            <w:r>
              <w:rPr>
                <w:spacing w:val="-11"/>
                <w:sz w:val="22"/>
              </w:rPr>
              <w:t xml:space="preserve"> </w:t>
            </w:r>
            <w:r>
              <w:rPr>
                <w:sz w:val="22"/>
              </w:rPr>
              <w:t>din</w:t>
            </w:r>
            <w:r>
              <w:rPr>
                <w:spacing w:val="-10"/>
                <w:sz w:val="22"/>
              </w:rPr>
              <w:t xml:space="preserve"> </w:t>
            </w:r>
            <w:r>
              <w:rPr>
                <w:sz w:val="22"/>
              </w:rPr>
              <w:t>metal,</w:t>
            </w:r>
            <w:r>
              <w:rPr>
                <w:spacing w:val="-10"/>
                <w:sz w:val="22"/>
              </w:rPr>
              <w:t xml:space="preserve"> </w:t>
            </w:r>
            <w:r>
              <w:rPr>
                <w:sz w:val="22"/>
              </w:rPr>
              <w:t>confectionati industrial (SCM2.35) (13,0 kg/buc.)</w:t>
            </w:r>
          </w:p>
        </w:tc>
        <w:tc>
          <w:tcPr>
            <w:tcW w:w="979" w:type="dxa"/>
          </w:tcPr>
          <w:p w14:paraId="6B364F52">
            <w:pPr>
              <w:pStyle w:val="7"/>
              <w:rPr>
                <w:b/>
                <w:sz w:val="22"/>
              </w:rPr>
            </w:pPr>
          </w:p>
          <w:p w14:paraId="0C7E4941">
            <w:pPr>
              <w:pStyle w:val="7"/>
              <w:ind w:right="324"/>
              <w:jc w:val="right"/>
              <w:rPr>
                <w:sz w:val="22"/>
              </w:rPr>
            </w:pPr>
            <w:r>
              <w:rPr>
                <w:spacing w:val="-5"/>
                <w:sz w:val="22"/>
              </w:rPr>
              <w:t>buc</w:t>
            </w:r>
          </w:p>
        </w:tc>
        <w:tc>
          <w:tcPr>
            <w:tcW w:w="1119" w:type="dxa"/>
          </w:tcPr>
          <w:p w14:paraId="320771D1">
            <w:pPr>
              <w:pStyle w:val="7"/>
              <w:rPr>
                <w:sz w:val="18"/>
              </w:rPr>
            </w:pPr>
          </w:p>
        </w:tc>
        <w:tc>
          <w:tcPr>
            <w:tcW w:w="1119" w:type="dxa"/>
          </w:tcPr>
          <w:p w14:paraId="791F7F49">
            <w:pPr>
              <w:pStyle w:val="7"/>
              <w:spacing w:before="242"/>
              <w:ind w:right="10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14:paraId="3FDD5D1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700" w:type="dxa"/>
          </w:tcPr>
          <w:p w14:paraId="514E42C0">
            <w:pPr>
              <w:pStyle w:val="7"/>
              <w:rPr>
                <w:sz w:val="18"/>
              </w:rPr>
            </w:pPr>
          </w:p>
        </w:tc>
        <w:tc>
          <w:tcPr>
            <w:tcW w:w="1538" w:type="dxa"/>
          </w:tcPr>
          <w:p w14:paraId="61D72291">
            <w:pPr>
              <w:pStyle w:val="7"/>
              <w:spacing w:before="46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7123010010200</w:t>
            </w:r>
          </w:p>
        </w:tc>
        <w:tc>
          <w:tcPr>
            <w:tcW w:w="4614" w:type="dxa"/>
          </w:tcPr>
          <w:p w14:paraId="3D3BDDAB">
            <w:pPr>
              <w:pStyle w:val="7"/>
              <w:spacing w:before="1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Betonist</w:t>
            </w:r>
          </w:p>
        </w:tc>
        <w:tc>
          <w:tcPr>
            <w:tcW w:w="979" w:type="dxa"/>
          </w:tcPr>
          <w:p w14:paraId="29908EE9">
            <w:pPr>
              <w:pStyle w:val="7"/>
              <w:spacing w:before="34"/>
              <w:ind w:left="106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9" w:type="dxa"/>
          </w:tcPr>
          <w:p w14:paraId="2D029A8E">
            <w:pPr>
              <w:pStyle w:val="7"/>
              <w:spacing w:before="34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0,3300</w:t>
            </w:r>
          </w:p>
        </w:tc>
        <w:tc>
          <w:tcPr>
            <w:tcW w:w="1119" w:type="dxa"/>
          </w:tcPr>
          <w:p w14:paraId="0FDE7573">
            <w:pPr>
              <w:pStyle w:val="7"/>
              <w:rPr>
                <w:sz w:val="18"/>
              </w:rPr>
            </w:pPr>
          </w:p>
        </w:tc>
      </w:tr>
      <w:tr w14:paraId="07E5F5A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00" w:type="dxa"/>
          </w:tcPr>
          <w:p w14:paraId="6A2B6E76">
            <w:pPr>
              <w:pStyle w:val="7"/>
              <w:rPr>
                <w:sz w:val="18"/>
              </w:rPr>
            </w:pPr>
          </w:p>
        </w:tc>
        <w:tc>
          <w:tcPr>
            <w:tcW w:w="1538" w:type="dxa"/>
          </w:tcPr>
          <w:p w14:paraId="27A857E4">
            <w:pPr>
              <w:pStyle w:val="7"/>
              <w:spacing w:before="45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614" w:type="dxa"/>
          </w:tcPr>
          <w:p w14:paraId="6AF3AD40">
            <w:pPr>
              <w:pStyle w:val="7"/>
              <w:ind w:left="107"/>
              <w:rPr>
                <w:sz w:val="18"/>
              </w:rPr>
            </w:pPr>
            <w:r>
              <w:rPr>
                <w:sz w:val="18"/>
              </w:rPr>
              <w:t xml:space="preserve">Muncitor </w:t>
            </w:r>
            <w:r>
              <w:rPr>
                <w:spacing w:val="-2"/>
                <w:sz w:val="18"/>
              </w:rPr>
              <w:t>necalificat</w:t>
            </w:r>
          </w:p>
        </w:tc>
        <w:tc>
          <w:tcPr>
            <w:tcW w:w="979" w:type="dxa"/>
          </w:tcPr>
          <w:p w14:paraId="6F69CC8B">
            <w:pPr>
              <w:pStyle w:val="7"/>
              <w:spacing w:before="34"/>
              <w:ind w:left="106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9" w:type="dxa"/>
          </w:tcPr>
          <w:p w14:paraId="47D7628D">
            <w:pPr>
              <w:pStyle w:val="7"/>
              <w:spacing w:before="34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0,7600</w:t>
            </w:r>
          </w:p>
        </w:tc>
        <w:tc>
          <w:tcPr>
            <w:tcW w:w="1119" w:type="dxa"/>
          </w:tcPr>
          <w:p w14:paraId="02568E0F">
            <w:pPr>
              <w:pStyle w:val="7"/>
              <w:rPr>
                <w:sz w:val="18"/>
              </w:rPr>
            </w:pPr>
          </w:p>
        </w:tc>
      </w:tr>
      <w:tr w14:paraId="439A6A2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8" w:hRule="atLeast"/>
        </w:trPr>
        <w:tc>
          <w:tcPr>
            <w:tcW w:w="700" w:type="dxa"/>
          </w:tcPr>
          <w:p w14:paraId="787E350C">
            <w:pPr>
              <w:pStyle w:val="7"/>
              <w:rPr>
                <w:sz w:val="18"/>
              </w:rPr>
            </w:pPr>
          </w:p>
        </w:tc>
        <w:tc>
          <w:tcPr>
            <w:tcW w:w="1538" w:type="dxa"/>
          </w:tcPr>
          <w:p w14:paraId="3E270C21">
            <w:pPr>
              <w:pStyle w:val="7"/>
              <w:spacing w:line="183" w:lineRule="exact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2663102100001-</w:t>
            </w:r>
            <w:r>
              <w:rPr>
                <w:spacing w:val="-5"/>
                <w:sz w:val="16"/>
              </w:rPr>
              <w:t>16</w:t>
            </w:r>
          </w:p>
          <w:p w14:paraId="6CBFE270">
            <w:pPr>
              <w:pStyle w:val="7"/>
              <w:spacing w:line="165" w:lineRule="exact"/>
              <w:ind w:left="107"/>
              <w:rPr>
                <w:sz w:val="16"/>
              </w:rPr>
            </w:pPr>
            <w:r>
              <w:rPr>
                <w:spacing w:val="-5"/>
                <w:sz w:val="16"/>
              </w:rPr>
              <w:t>20</w:t>
            </w:r>
          </w:p>
        </w:tc>
        <w:tc>
          <w:tcPr>
            <w:tcW w:w="4614" w:type="dxa"/>
          </w:tcPr>
          <w:p w14:paraId="01DDE2D2">
            <w:pPr>
              <w:pStyle w:val="7"/>
              <w:ind w:left="107"/>
              <w:rPr>
                <w:sz w:val="18"/>
              </w:rPr>
            </w:pPr>
            <w:r>
              <w:rPr>
                <w:sz w:val="18"/>
              </w:rPr>
              <w:t>Beton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clasa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C16/20</w:t>
            </w:r>
          </w:p>
        </w:tc>
        <w:tc>
          <w:tcPr>
            <w:tcW w:w="979" w:type="dxa"/>
          </w:tcPr>
          <w:p w14:paraId="09A73A00">
            <w:pPr>
              <w:pStyle w:val="7"/>
              <w:spacing w:before="80"/>
              <w:ind w:left="106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9" w:type="dxa"/>
          </w:tcPr>
          <w:p w14:paraId="460FAABF">
            <w:pPr>
              <w:pStyle w:val="7"/>
              <w:spacing w:before="80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0,0760</w:t>
            </w:r>
          </w:p>
        </w:tc>
        <w:tc>
          <w:tcPr>
            <w:tcW w:w="1119" w:type="dxa"/>
          </w:tcPr>
          <w:p w14:paraId="07773016">
            <w:pPr>
              <w:pStyle w:val="7"/>
              <w:rPr>
                <w:sz w:val="18"/>
              </w:rPr>
            </w:pPr>
          </w:p>
        </w:tc>
      </w:tr>
      <w:tr w14:paraId="2945CBE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00" w:type="dxa"/>
          </w:tcPr>
          <w:p w14:paraId="057312D5">
            <w:pPr>
              <w:pStyle w:val="7"/>
              <w:rPr>
                <w:sz w:val="18"/>
              </w:rPr>
            </w:pPr>
          </w:p>
        </w:tc>
        <w:tc>
          <w:tcPr>
            <w:tcW w:w="1538" w:type="dxa"/>
          </w:tcPr>
          <w:p w14:paraId="5D597C4D">
            <w:pPr>
              <w:pStyle w:val="7"/>
              <w:spacing w:before="45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281110601794-</w:t>
            </w:r>
            <w:r>
              <w:rPr>
                <w:spacing w:val="-5"/>
                <w:sz w:val="16"/>
              </w:rPr>
              <w:t>135</w:t>
            </w:r>
          </w:p>
        </w:tc>
        <w:tc>
          <w:tcPr>
            <w:tcW w:w="4614" w:type="dxa"/>
          </w:tcPr>
          <w:p w14:paraId="12D12A5D">
            <w:pPr>
              <w:pStyle w:val="7"/>
              <w:ind w:left="107"/>
              <w:rPr>
                <w:sz w:val="18"/>
              </w:rPr>
            </w:pPr>
            <w:r>
              <w:rPr>
                <w:sz w:val="18"/>
              </w:rPr>
              <w:t>Stilp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metalic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confectionat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industrial</w:t>
            </w:r>
            <w:r>
              <w:rPr>
                <w:spacing w:val="76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SCM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2.35</w:t>
            </w:r>
          </w:p>
        </w:tc>
        <w:tc>
          <w:tcPr>
            <w:tcW w:w="979" w:type="dxa"/>
          </w:tcPr>
          <w:p w14:paraId="72CFD4EC">
            <w:pPr>
              <w:pStyle w:val="7"/>
              <w:spacing w:before="34"/>
              <w:ind w:left="106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19" w:type="dxa"/>
          </w:tcPr>
          <w:p w14:paraId="42873FB0">
            <w:pPr>
              <w:pStyle w:val="7"/>
              <w:spacing w:before="34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1,0000</w:t>
            </w:r>
          </w:p>
        </w:tc>
        <w:tc>
          <w:tcPr>
            <w:tcW w:w="1119" w:type="dxa"/>
          </w:tcPr>
          <w:p w14:paraId="7D41E2D7">
            <w:pPr>
              <w:pStyle w:val="7"/>
              <w:rPr>
                <w:sz w:val="18"/>
              </w:rPr>
            </w:pPr>
          </w:p>
        </w:tc>
      </w:tr>
      <w:tr w14:paraId="53F7097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6" w:hRule="atLeast"/>
        </w:trPr>
        <w:tc>
          <w:tcPr>
            <w:tcW w:w="700" w:type="dxa"/>
          </w:tcPr>
          <w:p w14:paraId="42D2F58B">
            <w:pPr>
              <w:pStyle w:val="7"/>
              <w:spacing w:before="125"/>
              <w:ind w:left="98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6</w:t>
            </w:r>
          </w:p>
        </w:tc>
        <w:tc>
          <w:tcPr>
            <w:tcW w:w="1538" w:type="dxa"/>
          </w:tcPr>
          <w:p w14:paraId="50846BBD">
            <w:pPr>
              <w:pStyle w:val="7"/>
              <w:spacing w:line="253" w:lineRule="exact"/>
              <w:ind w:left="437"/>
              <w:rPr>
                <w:sz w:val="22"/>
              </w:rPr>
            </w:pPr>
            <w:r>
              <w:rPr>
                <w:spacing w:val="-2"/>
                <w:sz w:val="22"/>
              </w:rPr>
              <w:t>DF19A</w:t>
            </w:r>
          </w:p>
        </w:tc>
        <w:tc>
          <w:tcPr>
            <w:tcW w:w="4614" w:type="dxa"/>
          </w:tcPr>
          <w:p w14:paraId="33E14E6A">
            <w:pPr>
              <w:pStyle w:val="7"/>
              <w:spacing w:line="254" w:lineRule="exact"/>
              <w:ind w:left="107" w:right="85"/>
              <w:rPr>
                <w:sz w:val="22"/>
              </w:rPr>
            </w:pPr>
            <w:r>
              <w:rPr>
                <w:sz w:val="22"/>
              </w:rPr>
              <w:t>Montarea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indicatoarelor</w:t>
            </w:r>
            <w:r>
              <w:rPr>
                <w:spacing w:val="80"/>
                <w:sz w:val="22"/>
              </w:rPr>
              <w:t xml:space="preserve"> </w:t>
            </w:r>
            <w:r>
              <w:rPr>
                <w:sz w:val="22"/>
              </w:rPr>
              <w:t>rutiere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noi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pe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z w:val="22"/>
              </w:rPr>
              <w:t>stilpi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noi de forma triunghiulara, A 700</w:t>
            </w:r>
          </w:p>
        </w:tc>
        <w:tc>
          <w:tcPr>
            <w:tcW w:w="979" w:type="dxa"/>
          </w:tcPr>
          <w:p w14:paraId="38DC63CC">
            <w:pPr>
              <w:pStyle w:val="7"/>
              <w:spacing w:before="125"/>
              <w:ind w:right="324"/>
              <w:jc w:val="right"/>
              <w:rPr>
                <w:sz w:val="22"/>
              </w:rPr>
            </w:pPr>
            <w:r>
              <w:rPr>
                <w:spacing w:val="-5"/>
                <w:sz w:val="22"/>
              </w:rPr>
              <w:t>buc</w:t>
            </w:r>
          </w:p>
        </w:tc>
        <w:tc>
          <w:tcPr>
            <w:tcW w:w="1119" w:type="dxa"/>
          </w:tcPr>
          <w:p w14:paraId="1142994C">
            <w:pPr>
              <w:pStyle w:val="7"/>
              <w:rPr>
                <w:sz w:val="18"/>
              </w:rPr>
            </w:pPr>
          </w:p>
        </w:tc>
        <w:tc>
          <w:tcPr>
            <w:tcW w:w="1119" w:type="dxa"/>
          </w:tcPr>
          <w:p w14:paraId="39076B1F">
            <w:pPr>
              <w:pStyle w:val="7"/>
              <w:spacing w:before="115"/>
              <w:ind w:right="10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14:paraId="5109A46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700" w:type="dxa"/>
          </w:tcPr>
          <w:p w14:paraId="362B0384">
            <w:pPr>
              <w:pStyle w:val="7"/>
              <w:rPr>
                <w:sz w:val="18"/>
              </w:rPr>
            </w:pPr>
          </w:p>
        </w:tc>
        <w:tc>
          <w:tcPr>
            <w:tcW w:w="1538" w:type="dxa"/>
          </w:tcPr>
          <w:p w14:paraId="2221389D">
            <w:pPr>
              <w:pStyle w:val="7"/>
              <w:spacing w:before="43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7124010010700</w:t>
            </w:r>
          </w:p>
        </w:tc>
        <w:tc>
          <w:tcPr>
            <w:tcW w:w="4614" w:type="dxa"/>
          </w:tcPr>
          <w:p w14:paraId="683D7702">
            <w:pPr>
              <w:pStyle w:val="7"/>
              <w:spacing w:line="205" w:lineRule="exact"/>
              <w:ind w:left="107"/>
              <w:rPr>
                <w:sz w:val="18"/>
              </w:rPr>
            </w:pPr>
            <w:r>
              <w:rPr>
                <w:sz w:val="18"/>
              </w:rPr>
              <w:t xml:space="preserve">Montator </w:t>
            </w:r>
            <w:r>
              <w:rPr>
                <w:spacing w:val="-5"/>
                <w:sz w:val="18"/>
              </w:rPr>
              <w:t>PB</w:t>
            </w:r>
          </w:p>
        </w:tc>
        <w:tc>
          <w:tcPr>
            <w:tcW w:w="979" w:type="dxa"/>
          </w:tcPr>
          <w:p w14:paraId="0EAB5376">
            <w:pPr>
              <w:pStyle w:val="7"/>
              <w:spacing w:before="31"/>
              <w:ind w:left="106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om.</w:t>
            </w:r>
          </w:p>
        </w:tc>
        <w:tc>
          <w:tcPr>
            <w:tcW w:w="1119" w:type="dxa"/>
          </w:tcPr>
          <w:p w14:paraId="5147653F">
            <w:pPr>
              <w:pStyle w:val="7"/>
              <w:spacing w:before="31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0,2200</w:t>
            </w:r>
          </w:p>
        </w:tc>
        <w:tc>
          <w:tcPr>
            <w:tcW w:w="1119" w:type="dxa"/>
          </w:tcPr>
          <w:p w14:paraId="05E13E58">
            <w:pPr>
              <w:pStyle w:val="7"/>
              <w:rPr>
                <w:sz w:val="18"/>
              </w:rPr>
            </w:pPr>
          </w:p>
        </w:tc>
      </w:tr>
      <w:tr w14:paraId="2BA9546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00" w:type="dxa"/>
          </w:tcPr>
          <w:p w14:paraId="567C4F89">
            <w:pPr>
              <w:pStyle w:val="7"/>
              <w:rPr>
                <w:sz w:val="18"/>
              </w:rPr>
            </w:pPr>
          </w:p>
        </w:tc>
        <w:tc>
          <w:tcPr>
            <w:tcW w:w="1538" w:type="dxa"/>
          </w:tcPr>
          <w:p w14:paraId="35025668">
            <w:pPr>
              <w:pStyle w:val="7"/>
              <w:spacing w:before="45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614" w:type="dxa"/>
          </w:tcPr>
          <w:p w14:paraId="74F691E7">
            <w:pPr>
              <w:pStyle w:val="7"/>
              <w:ind w:left="107"/>
              <w:rPr>
                <w:sz w:val="18"/>
              </w:rPr>
            </w:pPr>
            <w:r>
              <w:rPr>
                <w:sz w:val="18"/>
              </w:rPr>
              <w:t xml:space="preserve">Muncitor </w:t>
            </w:r>
            <w:r>
              <w:rPr>
                <w:spacing w:val="-2"/>
                <w:sz w:val="18"/>
              </w:rPr>
              <w:t>necalificat</w:t>
            </w:r>
          </w:p>
        </w:tc>
        <w:tc>
          <w:tcPr>
            <w:tcW w:w="979" w:type="dxa"/>
          </w:tcPr>
          <w:p w14:paraId="328A447D">
            <w:pPr>
              <w:pStyle w:val="7"/>
              <w:spacing w:before="34"/>
              <w:ind w:left="106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9" w:type="dxa"/>
          </w:tcPr>
          <w:p w14:paraId="3F141754">
            <w:pPr>
              <w:pStyle w:val="7"/>
              <w:spacing w:before="34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0,2200</w:t>
            </w:r>
          </w:p>
        </w:tc>
        <w:tc>
          <w:tcPr>
            <w:tcW w:w="1119" w:type="dxa"/>
          </w:tcPr>
          <w:p w14:paraId="4D217B06">
            <w:pPr>
              <w:pStyle w:val="7"/>
              <w:rPr>
                <w:sz w:val="18"/>
              </w:rPr>
            </w:pPr>
          </w:p>
        </w:tc>
      </w:tr>
      <w:tr w14:paraId="4BD52AB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8" w:hRule="atLeast"/>
        </w:trPr>
        <w:tc>
          <w:tcPr>
            <w:tcW w:w="700" w:type="dxa"/>
          </w:tcPr>
          <w:p w14:paraId="51B281F5">
            <w:pPr>
              <w:pStyle w:val="7"/>
              <w:rPr>
                <w:sz w:val="18"/>
              </w:rPr>
            </w:pPr>
          </w:p>
        </w:tc>
        <w:tc>
          <w:tcPr>
            <w:tcW w:w="1538" w:type="dxa"/>
          </w:tcPr>
          <w:p w14:paraId="5F3C044F">
            <w:pPr>
              <w:pStyle w:val="7"/>
              <w:spacing w:line="183" w:lineRule="exact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2615107326105-</w:t>
            </w:r>
            <w:r>
              <w:rPr>
                <w:spacing w:val="-5"/>
                <w:sz w:val="16"/>
              </w:rPr>
              <w:t>70</w:t>
            </w:r>
          </w:p>
          <w:p w14:paraId="0C0227E5">
            <w:pPr>
              <w:pStyle w:val="7"/>
              <w:spacing w:line="165" w:lineRule="exact"/>
              <w:ind w:left="107"/>
              <w:rPr>
                <w:sz w:val="16"/>
              </w:rPr>
            </w:pPr>
            <w:r>
              <w:rPr>
                <w:spacing w:val="-5"/>
                <w:sz w:val="16"/>
              </w:rPr>
              <w:t>01</w:t>
            </w:r>
          </w:p>
        </w:tc>
        <w:tc>
          <w:tcPr>
            <w:tcW w:w="4614" w:type="dxa"/>
          </w:tcPr>
          <w:p w14:paraId="36E17AF8">
            <w:pPr>
              <w:pStyle w:val="7"/>
              <w:ind w:left="180"/>
              <w:rPr>
                <w:sz w:val="18"/>
              </w:rPr>
            </w:pPr>
            <w:r>
              <w:rPr>
                <w:sz w:val="18"/>
              </w:rPr>
              <w:t>Indicator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forma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triunghiulara,A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700(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B1)</w:t>
            </w:r>
          </w:p>
        </w:tc>
        <w:tc>
          <w:tcPr>
            <w:tcW w:w="979" w:type="dxa"/>
          </w:tcPr>
          <w:p w14:paraId="50113D35">
            <w:pPr>
              <w:pStyle w:val="7"/>
              <w:spacing w:before="80"/>
              <w:ind w:left="106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19" w:type="dxa"/>
          </w:tcPr>
          <w:p w14:paraId="5A7C65CD">
            <w:pPr>
              <w:pStyle w:val="7"/>
              <w:spacing w:before="80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1,0000</w:t>
            </w:r>
          </w:p>
        </w:tc>
        <w:tc>
          <w:tcPr>
            <w:tcW w:w="1119" w:type="dxa"/>
          </w:tcPr>
          <w:p w14:paraId="5ABE8DE1">
            <w:pPr>
              <w:pStyle w:val="7"/>
              <w:rPr>
                <w:sz w:val="18"/>
              </w:rPr>
            </w:pPr>
          </w:p>
        </w:tc>
      </w:tr>
      <w:tr w14:paraId="4A288A9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00" w:type="dxa"/>
          </w:tcPr>
          <w:p w14:paraId="7359CA6D">
            <w:pPr>
              <w:pStyle w:val="7"/>
              <w:rPr>
                <w:sz w:val="18"/>
              </w:rPr>
            </w:pPr>
          </w:p>
        </w:tc>
        <w:tc>
          <w:tcPr>
            <w:tcW w:w="1538" w:type="dxa"/>
          </w:tcPr>
          <w:p w14:paraId="49A547DC">
            <w:pPr>
              <w:pStyle w:val="7"/>
              <w:spacing w:before="45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2874115819963</w:t>
            </w:r>
          </w:p>
        </w:tc>
        <w:tc>
          <w:tcPr>
            <w:tcW w:w="4614" w:type="dxa"/>
          </w:tcPr>
          <w:p w14:paraId="19364CFF">
            <w:pPr>
              <w:pStyle w:val="7"/>
              <w:ind w:left="107"/>
              <w:rPr>
                <w:sz w:val="18"/>
              </w:rPr>
            </w:pPr>
            <w:r>
              <w:rPr>
                <w:sz w:val="18"/>
              </w:rPr>
              <w:t>Suruburi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cap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hexagonal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6 x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25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mm</w:t>
            </w:r>
          </w:p>
        </w:tc>
        <w:tc>
          <w:tcPr>
            <w:tcW w:w="979" w:type="dxa"/>
          </w:tcPr>
          <w:p w14:paraId="70EAE499">
            <w:pPr>
              <w:pStyle w:val="7"/>
              <w:spacing w:before="34"/>
              <w:ind w:left="106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19" w:type="dxa"/>
          </w:tcPr>
          <w:p w14:paraId="4140D9E6">
            <w:pPr>
              <w:pStyle w:val="7"/>
              <w:spacing w:before="34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4,0000</w:t>
            </w:r>
          </w:p>
        </w:tc>
        <w:tc>
          <w:tcPr>
            <w:tcW w:w="1119" w:type="dxa"/>
          </w:tcPr>
          <w:p w14:paraId="4ECA7927">
            <w:pPr>
              <w:pStyle w:val="7"/>
              <w:rPr>
                <w:sz w:val="18"/>
              </w:rPr>
            </w:pPr>
          </w:p>
        </w:tc>
      </w:tr>
      <w:tr w14:paraId="714B12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00" w:type="dxa"/>
          </w:tcPr>
          <w:p w14:paraId="6B69CFD7">
            <w:pPr>
              <w:pStyle w:val="7"/>
              <w:rPr>
                <w:sz w:val="18"/>
              </w:rPr>
            </w:pPr>
          </w:p>
        </w:tc>
        <w:tc>
          <w:tcPr>
            <w:tcW w:w="1538" w:type="dxa"/>
          </w:tcPr>
          <w:p w14:paraId="435135AE">
            <w:pPr>
              <w:pStyle w:val="7"/>
              <w:spacing w:before="45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2874115804668</w:t>
            </w:r>
          </w:p>
        </w:tc>
        <w:tc>
          <w:tcPr>
            <w:tcW w:w="4614" w:type="dxa"/>
          </w:tcPr>
          <w:p w14:paraId="1CBCD73E">
            <w:pPr>
              <w:pStyle w:val="7"/>
              <w:ind w:left="107"/>
              <w:rPr>
                <w:sz w:val="18"/>
              </w:rPr>
            </w:pPr>
            <w:r>
              <w:rPr>
                <w:sz w:val="18"/>
              </w:rPr>
              <w:t>Suruburi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cap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hexagonal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semiprecis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x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30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gr.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5.8</w:t>
            </w:r>
          </w:p>
        </w:tc>
        <w:tc>
          <w:tcPr>
            <w:tcW w:w="979" w:type="dxa"/>
          </w:tcPr>
          <w:p w14:paraId="31965ADB">
            <w:pPr>
              <w:pStyle w:val="7"/>
              <w:spacing w:before="34"/>
              <w:ind w:left="106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19" w:type="dxa"/>
          </w:tcPr>
          <w:p w14:paraId="2F4D267A">
            <w:pPr>
              <w:pStyle w:val="7"/>
              <w:spacing w:before="34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2,0000</w:t>
            </w:r>
          </w:p>
        </w:tc>
        <w:tc>
          <w:tcPr>
            <w:tcW w:w="1119" w:type="dxa"/>
          </w:tcPr>
          <w:p w14:paraId="6C2E70EC">
            <w:pPr>
              <w:pStyle w:val="7"/>
              <w:rPr>
                <w:sz w:val="18"/>
              </w:rPr>
            </w:pPr>
          </w:p>
        </w:tc>
      </w:tr>
      <w:tr w14:paraId="4970B0C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00" w:type="dxa"/>
          </w:tcPr>
          <w:p w14:paraId="34D991F3">
            <w:pPr>
              <w:pStyle w:val="7"/>
              <w:rPr>
                <w:sz w:val="18"/>
              </w:rPr>
            </w:pPr>
          </w:p>
        </w:tc>
        <w:tc>
          <w:tcPr>
            <w:tcW w:w="1538" w:type="dxa"/>
          </w:tcPr>
          <w:p w14:paraId="433722AE">
            <w:pPr>
              <w:pStyle w:val="7"/>
              <w:spacing w:before="45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2874135840405</w:t>
            </w:r>
          </w:p>
        </w:tc>
        <w:tc>
          <w:tcPr>
            <w:tcW w:w="4614" w:type="dxa"/>
          </w:tcPr>
          <w:p w14:paraId="7ED1DB89">
            <w:pPr>
              <w:pStyle w:val="7"/>
              <w:ind w:left="107"/>
              <w:rPr>
                <w:sz w:val="18"/>
              </w:rPr>
            </w:pPr>
            <w:r>
              <w:rPr>
                <w:sz w:val="18"/>
              </w:rPr>
              <w:t>Piulite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uzuale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hexagonale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6</w:t>
            </w:r>
          </w:p>
        </w:tc>
        <w:tc>
          <w:tcPr>
            <w:tcW w:w="979" w:type="dxa"/>
          </w:tcPr>
          <w:p w14:paraId="5BBF7977">
            <w:pPr>
              <w:pStyle w:val="7"/>
              <w:spacing w:before="34"/>
              <w:ind w:left="106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19" w:type="dxa"/>
          </w:tcPr>
          <w:p w14:paraId="31E602C4">
            <w:pPr>
              <w:pStyle w:val="7"/>
              <w:spacing w:before="34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4,0000</w:t>
            </w:r>
          </w:p>
        </w:tc>
        <w:tc>
          <w:tcPr>
            <w:tcW w:w="1119" w:type="dxa"/>
          </w:tcPr>
          <w:p w14:paraId="3EFCEFA2">
            <w:pPr>
              <w:pStyle w:val="7"/>
              <w:rPr>
                <w:sz w:val="18"/>
              </w:rPr>
            </w:pPr>
          </w:p>
        </w:tc>
      </w:tr>
      <w:tr w14:paraId="674CDA4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00" w:type="dxa"/>
          </w:tcPr>
          <w:p w14:paraId="23715F58">
            <w:pPr>
              <w:pStyle w:val="7"/>
              <w:rPr>
                <w:sz w:val="18"/>
              </w:rPr>
            </w:pPr>
          </w:p>
        </w:tc>
        <w:tc>
          <w:tcPr>
            <w:tcW w:w="1538" w:type="dxa"/>
          </w:tcPr>
          <w:p w14:paraId="5BBFECDA">
            <w:pPr>
              <w:pStyle w:val="7"/>
              <w:spacing w:before="46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2874115842685</w:t>
            </w:r>
          </w:p>
        </w:tc>
        <w:tc>
          <w:tcPr>
            <w:tcW w:w="4614" w:type="dxa"/>
          </w:tcPr>
          <w:p w14:paraId="66D7BBB9">
            <w:pPr>
              <w:pStyle w:val="7"/>
              <w:ind w:left="107"/>
              <w:rPr>
                <w:sz w:val="18"/>
              </w:rPr>
            </w:pPr>
            <w:r>
              <w:rPr>
                <w:sz w:val="18"/>
              </w:rPr>
              <w:t>Piulita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hexag.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M8</w:t>
            </w:r>
          </w:p>
        </w:tc>
        <w:tc>
          <w:tcPr>
            <w:tcW w:w="979" w:type="dxa"/>
          </w:tcPr>
          <w:p w14:paraId="4823101C">
            <w:pPr>
              <w:pStyle w:val="7"/>
              <w:spacing w:before="34"/>
              <w:ind w:left="106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19" w:type="dxa"/>
          </w:tcPr>
          <w:p w14:paraId="099A4BC1">
            <w:pPr>
              <w:pStyle w:val="7"/>
              <w:spacing w:before="34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2,0000</w:t>
            </w:r>
          </w:p>
        </w:tc>
        <w:tc>
          <w:tcPr>
            <w:tcW w:w="1119" w:type="dxa"/>
          </w:tcPr>
          <w:p w14:paraId="0FAED544">
            <w:pPr>
              <w:pStyle w:val="7"/>
              <w:rPr>
                <w:sz w:val="18"/>
              </w:rPr>
            </w:pPr>
          </w:p>
        </w:tc>
      </w:tr>
      <w:tr w14:paraId="2BF9C64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00" w:type="dxa"/>
          </w:tcPr>
          <w:p w14:paraId="09B6BAB1">
            <w:pPr>
              <w:pStyle w:val="7"/>
              <w:rPr>
                <w:sz w:val="18"/>
              </w:rPr>
            </w:pPr>
          </w:p>
        </w:tc>
        <w:tc>
          <w:tcPr>
            <w:tcW w:w="1538" w:type="dxa"/>
          </w:tcPr>
          <w:p w14:paraId="6DBC6756">
            <w:pPr>
              <w:pStyle w:val="7"/>
              <w:spacing w:before="46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2874125881230</w:t>
            </w:r>
          </w:p>
        </w:tc>
        <w:tc>
          <w:tcPr>
            <w:tcW w:w="4614" w:type="dxa"/>
          </w:tcPr>
          <w:p w14:paraId="7DDAB9AF">
            <w:pPr>
              <w:pStyle w:val="7"/>
              <w:ind w:left="107"/>
              <w:rPr>
                <w:sz w:val="18"/>
              </w:rPr>
            </w:pPr>
            <w:r>
              <w:rPr>
                <w:sz w:val="18"/>
              </w:rPr>
              <w:t>Saiba plata</w:t>
            </w:r>
            <w:r>
              <w:rPr>
                <w:spacing w:val="75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M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8</w:t>
            </w:r>
          </w:p>
        </w:tc>
        <w:tc>
          <w:tcPr>
            <w:tcW w:w="979" w:type="dxa"/>
          </w:tcPr>
          <w:p w14:paraId="4934A5CB">
            <w:pPr>
              <w:pStyle w:val="7"/>
              <w:spacing w:before="34"/>
              <w:ind w:left="106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19" w:type="dxa"/>
          </w:tcPr>
          <w:p w14:paraId="598EFA67">
            <w:pPr>
              <w:pStyle w:val="7"/>
              <w:spacing w:before="34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0,0200</w:t>
            </w:r>
          </w:p>
        </w:tc>
        <w:tc>
          <w:tcPr>
            <w:tcW w:w="1119" w:type="dxa"/>
          </w:tcPr>
          <w:p w14:paraId="2A27DA25">
            <w:pPr>
              <w:pStyle w:val="7"/>
              <w:rPr>
                <w:sz w:val="18"/>
              </w:rPr>
            </w:pPr>
          </w:p>
        </w:tc>
      </w:tr>
      <w:tr w14:paraId="532A0E2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700" w:type="dxa"/>
          </w:tcPr>
          <w:p w14:paraId="3A9762CF">
            <w:pPr>
              <w:pStyle w:val="7"/>
              <w:rPr>
                <w:sz w:val="18"/>
              </w:rPr>
            </w:pPr>
          </w:p>
        </w:tc>
        <w:tc>
          <w:tcPr>
            <w:tcW w:w="1538" w:type="dxa"/>
          </w:tcPr>
          <w:p w14:paraId="3A77161B">
            <w:pPr>
              <w:pStyle w:val="7"/>
              <w:spacing w:before="46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2874115883030</w:t>
            </w:r>
          </w:p>
        </w:tc>
        <w:tc>
          <w:tcPr>
            <w:tcW w:w="4614" w:type="dxa"/>
          </w:tcPr>
          <w:p w14:paraId="63261C78">
            <w:pPr>
              <w:pStyle w:val="7"/>
              <w:spacing w:before="1"/>
              <w:ind w:left="107"/>
              <w:rPr>
                <w:sz w:val="18"/>
              </w:rPr>
            </w:pPr>
            <w:r>
              <w:rPr>
                <w:sz w:val="18"/>
              </w:rPr>
              <w:t>Saiba prec.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plata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pt.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met M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6</w:t>
            </w:r>
          </w:p>
        </w:tc>
        <w:tc>
          <w:tcPr>
            <w:tcW w:w="979" w:type="dxa"/>
          </w:tcPr>
          <w:p w14:paraId="3DE5B899">
            <w:pPr>
              <w:pStyle w:val="7"/>
              <w:spacing w:before="34"/>
              <w:ind w:left="106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19" w:type="dxa"/>
          </w:tcPr>
          <w:p w14:paraId="64789A37">
            <w:pPr>
              <w:pStyle w:val="7"/>
              <w:spacing w:before="34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0,0400</w:t>
            </w:r>
          </w:p>
        </w:tc>
        <w:tc>
          <w:tcPr>
            <w:tcW w:w="1119" w:type="dxa"/>
          </w:tcPr>
          <w:p w14:paraId="12390D9E">
            <w:pPr>
              <w:pStyle w:val="7"/>
              <w:rPr>
                <w:sz w:val="18"/>
              </w:rPr>
            </w:pPr>
          </w:p>
        </w:tc>
      </w:tr>
      <w:tr w14:paraId="24D397F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8" w:hRule="atLeast"/>
        </w:trPr>
        <w:tc>
          <w:tcPr>
            <w:tcW w:w="700" w:type="dxa"/>
          </w:tcPr>
          <w:p w14:paraId="2307B3D2">
            <w:pPr>
              <w:pStyle w:val="7"/>
              <w:spacing w:before="252"/>
              <w:ind w:left="98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7</w:t>
            </w:r>
          </w:p>
        </w:tc>
        <w:tc>
          <w:tcPr>
            <w:tcW w:w="1538" w:type="dxa"/>
          </w:tcPr>
          <w:p w14:paraId="163A3B6B">
            <w:pPr>
              <w:pStyle w:val="7"/>
              <w:spacing w:before="125"/>
              <w:ind w:left="437"/>
              <w:rPr>
                <w:sz w:val="22"/>
              </w:rPr>
            </w:pPr>
            <w:r>
              <w:rPr>
                <w:spacing w:val="-2"/>
                <w:sz w:val="22"/>
              </w:rPr>
              <w:t>DF17A</w:t>
            </w:r>
          </w:p>
        </w:tc>
        <w:tc>
          <w:tcPr>
            <w:tcW w:w="4614" w:type="dxa"/>
          </w:tcPr>
          <w:p w14:paraId="3086BACA">
            <w:pPr>
              <w:pStyle w:val="7"/>
              <w:ind w:left="107"/>
              <w:rPr>
                <w:sz w:val="22"/>
              </w:rPr>
            </w:pPr>
            <w:r>
              <w:rPr>
                <w:sz w:val="22"/>
              </w:rPr>
              <w:t>Marcaje</w:t>
            </w:r>
            <w:r>
              <w:rPr>
                <w:spacing w:val="-11"/>
                <w:sz w:val="22"/>
              </w:rPr>
              <w:t xml:space="preserve"> </w:t>
            </w:r>
            <w:r>
              <w:rPr>
                <w:sz w:val="22"/>
              </w:rPr>
              <w:t>longitudinale,</w:t>
            </w:r>
            <w:r>
              <w:rPr>
                <w:spacing w:val="-10"/>
                <w:sz w:val="22"/>
              </w:rPr>
              <w:t xml:space="preserve"> </w:t>
            </w:r>
            <w:r>
              <w:rPr>
                <w:sz w:val="22"/>
              </w:rPr>
              <w:t>transversale</w:t>
            </w:r>
            <w:r>
              <w:rPr>
                <w:spacing w:val="-10"/>
                <w:sz w:val="22"/>
              </w:rPr>
              <w:t xml:space="preserve"> </w:t>
            </w:r>
            <w:r>
              <w:rPr>
                <w:sz w:val="22"/>
              </w:rPr>
              <w:t>si</w:t>
            </w:r>
            <w:r>
              <w:rPr>
                <w:spacing w:val="-11"/>
                <w:sz w:val="22"/>
              </w:rPr>
              <w:t xml:space="preserve"> </w:t>
            </w:r>
            <w:r>
              <w:rPr>
                <w:sz w:val="22"/>
              </w:rPr>
              <w:t>diverse, executate mecanizat, cu vopsea, pe suprafete</w:t>
            </w:r>
          </w:p>
          <w:p w14:paraId="1C0E8B63">
            <w:pPr>
              <w:pStyle w:val="7"/>
              <w:spacing w:line="233" w:lineRule="exact"/>
              <w:ind w:left="107"/>
              <w:rPr>
                <w:sz w:val="22"/>
              </w:rPr>
            </w:pPr>
            <w:r>
              <w:rPr>
                <w:sz w:val="22"/>
              </w:rPr>
              <w:t>carosabile</w:t>
            </w:r>
            <w:r>
              <w:rPr>
                <w:spacing w:val="-9"/>
                <w:sz w:val="22"/>
              </w:rPr>
              <w:t xml:space="preserve"> </w:t>
            </w:r>
            <w:r>
              <w:rPr>
                <w:sz w:val="22"/>
              </w:rPr>
              <w:t>(culoare</w:t>
            </w:r>
            <w:r>
              <w:rPr>
                <w:spacing w:val="-9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alba)</w:t>
            </w:r>
          </w:p>
        </w:tc>
        <w:tc>
          <w:tcPr>
            <w:tcW w:w="979" w:type="dxa"/>
          </w:tcPr>
          <w:p w14:paraId="6C6B73CB">
            <w:pPr>
              <w:pStyle w:val="7"/>
              <w:spacing w:before="252"/>
              <w:ind w:right="345"/>
              <w:jc w:val="right"/>
              <w:rPr>
                <w:sz w:val="22"/>
              </w:rPr>
            </w:pPr>
            <w:r>
              <w:rPr>
                <w:spacing w:val="-5"/>
                <w:sz w:val="22"/>
              </w:rPr>
              <w:t>m2</w:t>
            </w:r>
          </w:p>
        </w:tc>
        <w:tc>
          <w:tcPr>
            <w:tcW w:w="1119" w:type="dxa"/>
          </w:tcPr>
          <w:p w14:paraId="71EABA02">
            <w:pPr>
              <w:pStyle w:val="7"/>
              <w:rPr>
                <w:sz w:val="18"/>
              </w:rPr>
            </w:pPr>
          </w:p>
        </w:tc>
        <w:tc>
          <w:tcPr>
            <w:tcW w:w="1119" w:type="dxa"/>
          </w:tcPr>
          <w:p w14:paraId="7608508B">
            <w:pPr>
              <w:pStyle w:val="7"/>
              <w:spacing w:before="242"/>
              <w:ind w:right="10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22,200</w:t>
            </w:r>
          </w:p>
        </w:tc>
      </w:tr>
      <w:tr w14:paraId="23ECB36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00" w:type="dxa"/>
          </w:tcPr>
          <w:p w14:paraId="0073CFC5">
            <w:pPr>
              <w:pStyle w:val="7"/>
              <w:rPr>
                <w:sz w:val="18"/>
              </w:rPr>
            </w:pPr>
          </w:p>
        </w:tc>
        <w:tc>
          <w:tcPr>
            <w:tcW w:w="1538" w:type="dxa"/>
          </w:tcPr>
          <w:p w14:paraId="38E78338">
            <w:pPr>
              <w:pStyle w:val="7"/>
              <w:spacing w:before="46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614" w:type="dxa"/>
          </w:tcPr>
          <w:p w14:paraId="2EED2C1F">
            <w:pPr>
              <w:pStyle w:val="7"/>
              <w:ind w:left="107"/>
              <w:rPr>
                <w:sz w:val="18"/>
              </w:rPr>
            </w:pPr>
            <w:r>
              <w:rPr>
                <w:sz w:val="18"/>
              </w:rPr>
              <w:t xml:space="preserve">Muncitor </w:t>
            </w:r>
            <w:r>
              <w:rPr>
                <w:spacing w:val="-2"/>
                <w:sz w:val="18"/>
              </w:rPr>
              <w:t>necalificat</w:t>
            </w:r>
          </w:p>
        </w:tc>
        <w:tc>
          <w:tcPr>
            <w:tcW w:w="979" w:type="dxa"/>
          </w:tcPr>
          <w:p w14:paraId="175BFB0A">
            <w:pPr>
              <w:pStyle w:val="7"/>
              <w:spacing w:before="34"/>
              <w:ind w:left="106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9" w:type="dxa"/>
          </w:tcPr>
          <w:p w14:paraId="1E0A33B5">
            <w:pPr>
              <w:pStyle w:val="7"/>
              <w:spacing w:before="34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0,3800</w:t>
            </w:r>
          </w:p>
        </w:tc>
        <w:tc>
          <w:tcPr>
            <w:tcW w:w="1119" w:type="dxa"/>
          </w:tcPr>
          <w:p w14:paraId="02C8D2D0">
            <w:pPr>
              <w:pStyle w:val="7"/>
              <w:rPr>
                <w:sz w:val="18"/>
              </w:rPr>
            </w:pPr>
          </w:p>
        </w:tc>
      </w:tr>
      <w:tr w14:paraId="2C99CC4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00" w:type="dxa"/>
          </w:tcPr>
          <w:p w14:paraId="6551721F">
            <w:pPr>
              <w:pStyle w:val="7"/>
              <w:rPr>
                <w:sz w:val="18"/>
              </w:rPr>
            </w:pPr>
          </w:p>
        </w:tc>
        <w:tc>
          <w:tcPr>
            <w:tcW w:w="1538" w:type="dxa"/>
          </w:tcPr>
          <w:p w14:paraId="7EE62C68">
            <w:pPr>
              <w:pStyle w:val="7"/>
              <w:spacing w:before="46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7141020013300</w:t>
            </w:r>
          </w:p>
        </w:tc>
        <w:tc>
          <w:tcPr>
            <w:tcW w:w="4614" w:type="dxa"/>
          </w:tcPr>
          <w:p w14:paraId="657123FD">
            <w:pPr>
              <w:pStyle w:val="7"/>
              <w:ind w:left="107"/>
              <w:rPr>
                <w:sz w:val="18"/>
              </w:rPr>
            </w:pPr>
            <w:r>
              <w:rPr>
                <w:sz w:val="18"/>
              </w:rPr>
              <w:t xml:space="preserve">Zugrav </w:t>
            </w:r>
            <w:r>
              <w:rPr>
                <w:spacing w:val="-2"/>
                <w:sz w:val="18"/>
              </w:rPr>
              <w:t>vopsitor</w:t>
            </w:r>
          </w:p>
        </w:tc>
        <w:tc>
          <w:tcPr>
            <w:tcW w:w="979" w:type="dxa"/>
          </w:tcPr>
          <w:p w14:paraId="7EEEF6FE">
            <w:pPr>
              <w:pStyle w:val="7"/>
              <w:spacing w:before="34"/>
              <w:ind w:left="106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om.</w:t>
            </w:r>
          </w:p>
        </w:tc>
        <w:tc>
          <w:tcPr>
            <w:tcW w:w="1119" w:type="dxa"/>
          </w:tcPr>
          <w:p w14:paraId="62CC4AE3">
            <w:pPr>
              <w:pStyle w:val="7"/>
              <w:spacing w:before="34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0,0900</w:t>
            </w:r>
          </w:p>
        </w:tc>
        <w:tc>
          <w:tcPr>
            <w:tcW w:w="1119" w:type="dxa"/>
          </w:tcPr>
          <w:p w14:paraId="326121DE">
            <w:pPr>
              <w:pStyle w:val="7"/>
              <w:rPr>
                <w:sz w:val="18"/>
              </w:rPr>
            </w:pPr>
          </w:p>
        </w:tc>
      </w:tr>
      <w:tr w14:paraId="73E7696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700" w:type="dxa"/>
          </w:tcPr>
          <w:p w14:paraId="49A6645C">
            <w:pPr>
              <w:pStyle w:val="7"/>
              <w:rPr>
                <w:sz w:val="18"/>
              </w:rPr>
            </w:pPr>
          </w:p>
        </w:tc>
        <w:tc>
          <w:tcPr>
            <w:tcW w:w="1538" w:type="dxa"/>
          </w:tcPr>
          <w:p w14:paraId="4FA0CA4F">
            <w:pPr>
              <w:pStyle w:val="7"/>
              <w:spacing w:before="46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1243454657</w:t>
            </w:r>
          </w:p>
        </w:tc>
        <w:tc>
          <w:tcPr>
            <w:tcW w:w="4614" w:type="dxa"/>
          </w:tcPr>
          <w:p w14:paraId="0634FE1B">
            <w:pPr>
              <w:pStyle w:val="7"/>
              <w:spacing w:before="1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Microbile</w:t>
            </w:r>
          </w:p>
        </w:tc>
        <w:tc>
          <w:tcPr>
            <w:tcW w:w="979" w:type="dxa"/>
          </w:tcPr>
          <w:p w14:paraId="3DA7ACF5">
            <w:pPr>
              <w:pStyle w:val="7"/>
              <w:spacing w:before="34"/>
              <w:ind w:left="106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19" w:type="dxa"/>
          </w:tcPr>
          <w:p w14:paraId="285817CB">
            <w:pPr>
              <w:pStyle w:val="7"/>
              <w:spacing w:before="34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0,3500</w:t>
            </w:r>
          </w:p>
        </w:tc>
        <w:tc>
          <w:tcPr>
            <w:tcW w:w="1119" w:type="dxa"/>
          </w:tcPr>
          <w:p w14:paraId="55E37E06">
            <w:pPr>
              <w:pStyle w:val="7"/>
              <w:rPr>
                <w:sz w:val="18"/>
              </w:rPr>
            </w:pPr>
          </w:p>
        </w:tc>
      </w:tr>
      <w:tr w14:paraId="7B07B40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00" w:type="dxa"/>
          </w:tcPr>
          <w:p w14:paraId="2426DAA5">
            <w:pPr>
              <w:pStyle w:val="7"/>
              <w:rPr>
                <w:sz w:val="18"/>
              </w:rPr>
            </w:pPr>
          </w:p>
        </w:tc>
        <w:tc>
          <w:tcPr>
            <w:tcW w:w="1538" w:type="dxa"/>
          </w:tcPr>
          <w:p w14:paraId="5C3535CF">
            <w:pPr>
              <w:pStyle w:val="7"/>
              <w:spacing w:before="45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24301261087201</w:t>
            </w:r>
          </w:p>
        </w:tc>
        <w:tc>
          <w:tcPr>
            <w:tcW w:w="4614" w:type="dxa"/>
          </w:tcPr>
          <w:p w14:paraId="516642FA">
            <w:pPr>
              <w:pStyle w:val="7"/>
              <w:ind w:left="107"/>
              <w:rPr>
                <w:sz w:val="18"/>
              </w:rPr>
            </w:pPr>
            <w:r>
              <w:rPr>
                <w:sz w:val="18"/>
              </w:rPr>
              <w:t>Email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alb</w:t>
            </w:r>
          </w:p>
        </w:tc>
        <w:tc>
          <w:tcPr>
            <w:tcW w:w="979" w:type="dxa"/>
          </w:tcPr>
          <w:p w14:paraId="0AA0C481">
            <w:pPr>
              <w:pStyle w:val="7"/>
              <w:spacing w:before="33"/>
              <w:ind w:left="106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19" w:type="dxa"/>
          </w:tcPr>
          <w:p w14:paraId="0C648A90">
            <w:pPr>
              <w:pStyle w:val="7"/>
              <w:spacing w:before="33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0,7300</w:t>
            </w:r>
          </w:p>
        </w:tc>
        <w:tc>
          <w:tcPr>
            <w:tcW w:w="1119" w:type="dxa"/>
          </w:tcPr>
          <w:p w14:paraId="767E3FC5">
            <w:pPr>
              <w:pStyle w:val="7"/>
              <w:rPr>
                <w:sz w:val="18"/>
              </w:rPr>
            </w:pPr>
          </w:p>
        </w:tc>
      </w:tr>
      <w:tr w14:paraId="4A6A74C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00" w:type="dxa"/>
          </w:tcPr>
          <w:p w14:paraId="2E88D7BC">
            <w:pPr>
              <w:pStyle w:val="7"/>
              <w:rPr>
                <w:sz w:val="18"/>
              </w:rPr>
            </w:pPr>
          </w:p>
        </w:tc>
        <w:tc>
          <w:tcPr>
            <w:tcW w:w="1538" w:type="dxa"/>
          </w:tcPr>
          <w:p w14:paraId="42F5824D">
            <w:pPr>
              <w:pStyle w:val="7"/>
              <w:spacing w:before="45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2430226109418</w:t>
            </w:r>
          </w:p>
        </w:tc>
        <w:tc>
          <w:tcPr>
            <w:tcW w:w="4614" w:type="dxa"/>
          </w:tcPr>
          <w:p w14:paraId="70187EB0">
            <w:pPr>
              <w:pStyle w:val="7"/>
              <w:ind w:left="107"/>
              <w:rPr>
                <w:sz w:val="18"/>
              </w:rPr>
            </w:pPr>
            <w:r>
              <w:rPr>
                <w:sz w:val="18"/>
              </w:rPr>
              <w:t>Diluant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pt.produse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marcare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D.009-3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1708-61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A9</w:t>
            </w:r>
          </w:p>
        </w:tc>
        <w:tc>
          <w:tcPr>
            <w:tcW w:w="979" w:type="dxa"/>
          </w:tcPr>
          <w:p w14:paraId="732B94C1">
            <w:pPr>
              <w:pStyle w:val="7"/>
              <w:spacing w:before="34"/>
              <w:ind w:left="106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19" w:type="dxa"/>
          </w:tcPr>
          <w:p w14:paraId="300D7A3F">
            <w:pPr>
              <w:pStyle w:val="7"/>
              <w:spacing w:before="34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0,3500</w:t>
            </w:r>
          </w:p>
        </w:tc>
        <w:tc>
          <w:tcPr>
            <w:tcW w:w="1119" w:type="dxa"/>
          </w:tcPr>
          <w:p w14:paraId="1397AC84">
            <w:pPr>
              <w:pStyle w:val="7"/>
              <w:rPr>
                <w:sz w:val="18"/>
              </w:rPr>
            </w:pPr>
          </w:p>
        </w:tc>
      </w:tr>
      <w:tr w14:paraId="210B61F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 w:hRule="atLeast"/>
        </w:trPr>
        <w:tc>
          <w:tcPr>
            <w:tcW w:w="700" w:type="dxa"/>
          </w:tcPr>
          <w:p w14:paraId="3BC2CADE">
            <w:pPr>
              <w:pStyle w:val="7"/>
              <w:rPr>
                <w:sz w:val="18"/>
              </w:rPr>
            </w:pPr>
          </w:p>
        </w:tc>
        <w:tc>
          <w:tcPr>
            <w:tcW w:w="1538" w:type="dxa"/>
          </w:tcPr>
          <w:p w14:paraId="65CB2A4C">
            <w:pPr>
              <w:pStyle w:val="7"/>
              <w:spacing w:before="114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2940340004200</w:t>
            </w:r>
          </w:p>
        </w:tc>
        <w:tc>
          <w:tcPr>
            <w:tcW w:w="4614" w:type="dxa"/>
          </w:tcPr>
          <w:p w14:paraId="20EDD016">
            <w:pPr>
              <w:pStyle w:val="7"/>
              <w:spacing w:line="208" w:lineRule="exact"/>
              <w:ind w:left="107" w:right="85"/>
              <w:rPr>
                <w:sz w:val="18"/>
              </w:rPr>
            </w:pPr>
            <w:r>
              <w:rPr>
                <w:sz w:val="18"/>
              </w:rPr>
              <w:t>Masina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trasat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benzi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marcaj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motor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termic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29-33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kw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40-45 </w:t>
            </w:r>
            <w:r>
              <w:rPr>
                <w:spacing w:val="-6"/>
                <w:sz w:val="18"/>
              </w:rPr>
              <w:t>cp</w:t>
            </w:r>
          </w:p>
        </w:tc>
        <w:tc>
          <w:tcPr>
            <w:tcW w:w="979" w:type="dxa"/>
          </w:tcPr>
          <w:p w14:paraId="65259824">
            <w:pPr>
              <w:pStyle w:val="7"/>
              <w:spacing w:before="103"/>
              <w:ind w:left="106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9" w:type="dxa"/>
          </w:tcPr>
          <w:p w14:paraId="044FE251">
            <w:pPr>
              <w:pStyle w:val="7"/>
              <w:spacing w:before="103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0,0480</w:t>
            </w:r>
          </w:p>
        </w:tc>
        <w:tc>
          <w:tcPr>
            <w:tcW w:w="1119" w:type="dxa"/>
          </w:tcPr>
          <w:p w14:paraId="570D348E">
            <w:pPr>
              <w:pStyle w:val="7"/>
              <w:rPr>
                <w:sz w:val="18"/>
              </w:rPr>
            </w:pPr>
          </w:p>
        </w:tc>
      </w:tr>
      <w:tr w14:paraId="52C6571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7" w:hRule="atLeast"/>
        </w:trPr>
        <w:tc>
          <w:tcPr>
            <w:tcW w:w="700" w:type="dxa"/>
          </w:tcPr>
          <w:p w14:paraId="52181910">
            <w:pPr>
              <w:pStyle w:val="7"/>
              <w:rPr>
                <w:sz w:val="18"/>
              </w:rPr>
            </w:pPr>
          </w:p>
        </w:tc>
        <w:tc>
          <w:tcPr>
            <w:tcW w:w="1538" w:type="dxa"/>
          </w:tcPr>
          <w:p w14:paraId="7DC6F92E">
            <w:pPr>
              <w:pStyle w:val="7"/>
              <w:rPr>
                <w:sz w:val="18"/>
              </w:rPr>
            </w:pPr>
          </w:p>
        </w:tc>
        <w:tc>
          <w:tcPr>
            <w:tcW w:w="4614" w:type="dxa"/>
          </w:tcPr>
          <w:p w14:paraId="6EDC97C4">
            <w:pPr>
              <w:pStyle w:val="7"/>
              <w:ind w:left="107" w:right="399"/>
              <w:rPr>
                <w:b/>
                <w:sz w:val="22"/>
              </w:rPr>
            </w:pPr>
            <w:r>
              <w:rPr>
                <w:b/>
                <w:sz w:val="22"/>
              </w:rPr>
              <w:t>3. Amplasarea si organizarea sigurantei rutiere</w:t>
            </w:r>
            <w:r>
              <w:rPr>
                <w:b/>
                <w:spacing w:val="-8"/>
                <w:sz w:val="22"/>
              </w:rPr>
              <w:t xml:space="preserve"> </w:t>
            </w:r>
            <w:r>
              <w:rPr>
                <w:b/>
                <w:sz w:val="22"/>
              </w:rPr>
              <w:t>(marcaj</w:t>
            </w:r>
            <w:r>
              <w:rPr>
                <w:b/>
                <w:spacing w:val="-7"/>
                <w:sz w:val="22"/>
              </w:rPr>
              <w:t xml:space="preserve"> </w:t>
            </w:r>
            <w:r>
              <w:rPr>
                <w:b/>
                <w:sz w:val="22"/>
              </w:rPr>
              <w:t>rutier,</w:t>
            </w:r>
            <w:r>
              <w:rPr>
                <w:b/>
                <w:spacing w:val="-8"/>
                <w:sz w:val="22"/>
              </w:rPr>
              <w:t xml:space="preserve"> </w:t>
            </w:r>
            <w:r>
              <w:rPr>
                <w:b/>
                <w:sz w:val="22"/>
              </w:rPr>
              <w:t>semne</w:t>
            </w:r>
            <w:r>
              <w:rPr>
                <w:b/>
                <w:spacing w:val="-8"/>
                <w:sz w:val="22"/>
              </w:rPr>
              <w:t xml:space="preserve"> </w:t>
            </w:r>
            <w:r>
              <w:rPr>
                <w:b/>
                <w:sz w:val="22"/>
              </w:rPr>
              <w:t>rutiere)</w:t>
            </w:r>
            <w:r>
              <w:rPr>
                <w:b/>
                <w:spacing w:val="-5"/>
                <w:sz w:val="22"/>
              </w:rPr>
              <w:t xml:space="preserve"> </w:t>
            </w:r>
            <w:r>
              <w:rPr>
                <w:b/>
                <w:sz w:val="22"/>
              </w:rPr>
              <w:t>-</w:t>
            </w:r>
            <w:r>
              <w:rPr>
                <w:b/>
                <w:spacing w:val="-7"/>
                <w:sz w:val="22"/>
              </w:rPr>
              <w:t xml:space="preserve"> </w:t>
            </w:r>
            <w:r>
              <w:rPr>
                <w:b/>
                <w:sz w:val="22"/>
              </w:rPr>
              <w:t>Str.</w:t>
            </w:r>
          </w:p>
          <w:p w14:paraId="5E8B6430">
            <w:pPr>
              <w:pStyle w:val="7"/>
              <w:spacing w:line="233" w:lineRule="exact"/>
              <w:ind w:left="107"/>
              <w:rPr>
                <w:b/>
                <w:sz w:val="22"/>
              </w:rPr>
            </w:pPr>
            <w:r>
              <w:rPr>
                <w:b/>
                <w:sz w:val="22"/>
              </w:rPr>
              <w:t>M.</w:t>
            </w:r>
            <w:r>
              <w:rPr>
                <w:b/>
                <w:spacing w:val="-6"/>
                <w:sz w:val="22"/>
              </w:rPr>
              <w:t xml:space="preserve"> </w:t>
            </w:r>
            <w:r>
              <w:rPr>
                <w:b/>
                <w:sz w:val="22"/>
              </w:rPr>
              <w:t>Eminescu</w:t>
            </w:r>
            <w:r>
              <w:rPr>
                <w:b/>
                <w:spacing w:val="-6"/>
                <w:sz w:val="22"/>
              </w:rPr>
              <w:t xml:space="preserve"> </w:t>
            </w:r>
            <w:r>
              <w:rPr>
                <w:b/>
                <w:spacing w:val="-2"/>
                <w:sz w:val="22"/>
              </w:rPr>
              <w:t>(550m)</w:t>
            </w:r>
          </w:p>
        </w:tc>
        <w:tc>
          <w:tcPr>
            <w:tcW w:w="979" w:type="dxa"/>
          </w:tcPr>
          <w:p w14:paraId="5AE2AB4E">
            <w:pPr>
              <w:pStyle w:val="7"/>
              <w:rPr>
                <w:sz w:val="18"/>
              </w:rPr>
            </w:pPr>
          </w:p>
        </w:tc>
        <w:tc>
          <w:tcPr>
            <w:tcW w:w="1119" w:type="dxa"/>
          </w:tcPr>
          <w:p w14:paraId="319619F1">
            <w:pPr>
              <w:pStyle w:val="7"/>
              <w:rPr>
                <w:sz w:val="18"/>
              </w:rPr>
            </w:pPr>
          </w:p>
        </w:tc>
        <w:tc>
          <w:tcPr>
            <w:tcW w:w="1119" w:type="dxa"/>
          </w:tcPr>
          <w:p w14:paraId="7D278619">
            <w:pPr>
              <w:pStyle w:val="7"/>
              <w:rPr>
                <w:sz w:val="18"/>
              </w:rPr>
            </w:pPr>
          </w:p>
        </w:tc>
      </w:tr>
      <w:tr w14:paraId="2CC28B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8" w:hRule="atLeast"/>
        </w:trPr>
        <w:tc>
          <w:tcPr>
            <w:tcW w:w="700" w:type="dxa"/>
          </w:tcPr>
          <w:p w14:paraId="4B8EDF10">
            <w:pPr>
              <w:pStyle w:val="7"/>
              <w:spacing w:before="251"/>
              <w:ind w:left="98" w:right="96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8</w:t>
            </w:r>
          </w:p>
        </w:tc>
        <w:tc>
          <w:tcPr>
            <w:tcW w:w="1538" w:type="dxa"/>
          </w:tcPr>
          <w:p w14:paraId="0492F7E6">
            <w:pPr>
              <w:pStyle w:val="7"/>
              <w:spacing w:before="125"/>
              <w:ind w:left="437"/>
              <w:rPr>
                <w:sz w:val="22"/>
              </w:rPr>
            </w:pPr>
            <w:r>
              <w:rPr>
                <w:spacing w:val="-2"/>
                <w:sz w:val="22"/>
              </w:rPr>
              <w:t>DF18A</w:t>
            </w:r>
          </w:p>
        </w:tc>
        <w:tc>
          <w:tcPr>
            <w:tcW w:w="4614" w:type="dxa"/>
          </w:tcPr>
          <w:p w14:paraId="40A5DBBC">
            <w:pPr>
              <w:pStyle w:val="7"/>
              <w:ind w:left="107"/>
              <w:rPr>
                <w:sz w:val="22"/>
              </w:rPr>
            </w:pPr>
            <w:r>
              <w:rPr>
                <w:sz w:val="22"/>
              </w:rPr>
              <w:t>Plantarea</w:t>
            </w:r>
            <w:r>
              <w:rPr>
                <w:spacing w:val="-11"/>
                <w:sz w:val="22"/>
              </w:rPr>
              <w:t xml:space="preserve"> </w:t>
            </w:r>
            <w:r>
              <w:rPr>
                <w:sz w:val="22"/>
              </w:rPr>
              <w:t>stilpilor</w:t>
            </w:r>
            <w:r>
              <w:rPr>
                <w:spacing w:val="-11"/>
                <w:sz w:val="22"/>
              </w:rPr>
              <w:t xml:space="preserve"> </w:t>
            </w:r>
            <w:r>
              <w:rPr>
                <w:sz w:val="22"/>
              </w:rPr>
              <w:t>pentru</w:t>
            </w:r>
            <w:r>
              <w:rPr>
                <w:spacing w:val="-10"/>
                <w:sz w:val="22"/>
              </w:rPr>
              <w:t xml:space="preserve"> </w:t>
            </w:r>
            <w:r>
              <w:rPr>
                <w:sz w:val="22"/>
              </w:rPr>
              <w:t>indicatoare</w:t>
            </w:r>
            <w:r>
              <w:rPr>
                <w:spacing w:val="-11"/>
                <w:sz w:val="22"/>
              </w:rPr>
              <w:t xml:space="preserve"> </w:t>
            </w:r>
            <w:r>
              <w:rPr>
                <w:sz w:val="22"/>
              </w:rPr>
              <w:t>pentru circulatie rutiera din metal, confectionati</w:t>
            </w:r>
          </w:p>
          <w:p w14:paraId="058C5B21">
            <w:pPr>
              <w:pStyle w:val="7"/>
              <w:spacing w:line="233" w:lineRule="exact"/>
              <w:ind w:left="107"/>
              <w:rPr>
                <w:sz w:val="22"/>
              </w:rPr>
            </w:pPr>
            <w:r>
              <w:rPr>
                <w:sz w:val="22"/>
              </w:rPr>
              <w:t>industrial</w:t>
            </w:r>
            <w:r>
              <w:rPr>
                <w:spacing w:val="-9"/>
                <w:sz w:val="22"/>
              </w:rPr>
              <w:t xml:space="preserve"> </w:t>
            </w:r>
            <w:r>
              <w:rPr>
                <w:sz w:val="22"/>
              </w:rPr>
              <w:t>(SCM2.35)</w:t>
            </w:r>
            <w:r>
              <w:rPr>
                <w:spacing w:val="-9"/>
                <w:sz w:val="22"/>
              </w:rPr>
              <w:t xml:space="preserve"> </w:t>
            </w:r>
            <w:r>
              <w:rPr>
                <w:sz w:val="22"/>
              </w:rPr>
              <w:t>(13,0</w:t>
            </w:r>
            <w:r>
              <w:rPr>
                <w:spacing w:val="-8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kg/buc.)</w:t>
            </w:r>
          </w:p>
        </w:tc>
        <w:tc>
          <w:tcPr>
            <w:tcW w:w="979" w:type="dxa"/>
          </w:tcPr>
          <w:p w14:paraId="62D2583E">
            <w:pPr>
              <w:pStyle w:val="7"/>
              <w:spacing w:before="251"/>
              <w:ind w:right="324"/>
              <w:jc w:val="right"/>
              <w:rPr>
                <w:sz w:val="22"/>
              </w:rPr>
            </w:pPr>
            <w:r>
              <w:rPr>
                <w:spacing w:val="-5"/>
                <w:sz w:val="22"/>
              </w:rPr>
              <w:t>buc</w:t>
            </w:r>
          </w:p>
        </w:tc>
        <w:tc>
          <w:tcPr>
            <w:tcW w:w="1119" w:type="dxa"/>
          </w:tcPr>
          <w:p w14:paraId="4F5AE955">
            <w:pPr>
              <w:pStyle w:val="7"/>
              <w:rPr>
                <w:sz w:val="18"/>
              </w:rPr>
            </w:pPr>
          </w:p>
        </w:tc>
        <w:tc>
          <w:tcPr>
            <w:tcW w:w="1119" w:type="dxa"/>
          </w:tcPr>
          <w:p w14:paraId="5163BAB7">
            <w:pPr>
              <w:pStyle w:val="7"/>
              <w:spacing w:before="241"/>
              <w:ind w:right="10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6,000</w:t>
            </w:r>
          </w:p>
        </w:tc>
      </w:tr>
      <w:tr w14:paraId="10052E6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00" w:type="dxa"/>
          </w:tcPr>
          <w:p w14:paraId="4C24399E">
            <w:pPr>
              <w:pStyle w:val="7"/>
              <w:rPr>
                <w:sz w:val="18"/>
              </w:rPr>
            </w:pPr>
          </w:p>
        </w:tc>
        <w:tc>
          <w:tcPr>
            <w:tcW w:w="1538" w:type="dxa"/>
          </w:tcPr>
          <w:p w14:paraId="6D3BD6AE">
            <w:pPr>
              <w:pStyle w:val="7"/>
              <w:spacing w:before="46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7123010010200</w:t>
            </w:r>
          </w:p>
        </w:tc>
        <w:tc>
          <w:tcPr>
            <w:tcW w:w="4614" w:type="dxa"/>
          </w:tcPr>
          <w:p w14:paraId="6EDE1B7D">
            <w:pPr>
              <w:pStyle w:val="7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Betonist</w:t>
            </w:r>
          </w:p>
        </w:tc>
        <w:tc>
          <w:tcPr>
            <w:tcW w:w="979" w:type="dxa"/>
          </w:tcPr>
          <w:p w14:paraId="39FC7550">
            <w:pPr>
              <w:pStyle w:val="7"/>
              <w:spacing w:before="34"/>
              <w:ind w:left="106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9" w:type="dxa"/>
          </w:tcPr>
          <w:p w14:paraId="1FED3ED7">
            <w:pPr>
              <w:pStyle w:val="7"/>
              <w:spacing w:before="34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0,3300</w:t>
            </w:r>
          </w:p>
        </w:tc>
        <w:tc>
          <w:tcPr>
            <w:tcW w:w="1119" w:type="dxa"/>
          </w:tcPr>
          <w:p w14:paraId="51B01E21">
            <w:pPr>
              <w:pStyle w:val="7"/>
              <w:rPr>
                <w:sz w:val="18"/>
              </w:rPr>
            </w:pPr>
          </w:p>
        </w:tc>
      </w:tr>
      <w:tr w14:paraId="051B13D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700" w:type="dxa"/>
          </w:tcPr>
          <w:p w14:paraId="67FEF29C">
            <w:pPr>
              <w:pStyle w:val="7"/>
              <w:rPr>
                <w:sz w:val="18"/>
              </w:rPr>
            </w:pPr>
          </w:p>
        </w:tc>
        <w:tc>
          <w:tcPr>
            <w:tcW w:w="1538" w:type="dxa"/>
          </w:tcPr>
          <w:p w14:paraId="45553F73">
            <w:pPr>
              <w:pStyle w:val="7"/>
              <w:spacing w:before="46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614" w:type="dxa"/>
          </w:tcPr>
          <w:p w14:paraId="5304F8E6">
            <w:pPr>
              <w:pStyle w:val="7"/>
              <w:spacing w:before="1"/>
              <w:ind w:left="107"/>
              <w:rPr>
                <w:sz w:val="18"/>
              </w:rPr>
            </w:pPr>
            <w:r>
              <w:rPr>
                <w:sz w:val="18"/>
              </w:rPr>
              <w:t xml:space="preserve">Muncitor </w:t>
            </w:r>
            <w:r>
              <w:rPr>
                <w:spacing w:val="-2"/>
                <w:sz w:val="18"/>
              </w:rPr>
              <w:t>necalificat</w:t>
            </w:r>
          </w:p>
        </w:tc>
        <w:tc>
          <w:tcPr>
            <w:tcW w:w="979" w:type="dxa"/>
          </w:tcPr>
          <w:p w14:paraId="75B59D2E">
            <w:pPr>
              <w:pStyle w:val="7"/>
              <w:spacing w:before="34"/>
              <w:ind w:left="106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9" w:type="dxa"/>
          </w:tcPr>
          <w:p w14:paraId="7ABAA61D">
            <w:pPr>
              <w:pStyle w:val="7"/>
              <w:spacing w:before="34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0,7600</w:t>
            </w:r>
          </w:p>
        </w:tc>
        <w:tc>
          <w:tcPr>
            <w:tcW w:w="1119" w:type="dxa"/>
          </w:tcPr>
          <w:p w14:paraId="43801C3C">
            <w:pPr>
              <w:pStyle w:val="7"/>
              <w:rPr>
                <w:sz w:val="18"/>
              </w:rPr>
            </w:pPr>
          </w:p>
        </w:tc>
      </w:tr>
      <w:tr w14:paraId="3FED82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6" w:hRule="atLeast"/>
        </w:trPr>
        <w:tc>
          <w:tcPr>
            <w:tcW w:w="700" w:type="dxa"/>
          </w:tcPr>
          <w:p w14:paraId="06229A0A">
            <w:pPr>
              <w:pStyle w:val="7"/>
              <w:rPr>
                <w:sz w:val="18"/>
              </w:rPr>
            </w:pPr>
          </w:p>
        </w:tc>
        <w:tc>
          <w:tcPr>
            <w:tcW w:w="1538" w:type="dxa"/>
          </w:tcPr>
          <w:p w14:paraId="14666899">
            <w:pPr>
              <w:pStyle w:val="7"/>
              <w:spacing w:line="183" w:lineRule="exact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2663102100001-</w:t>
            </w:r>
            <w:r>
              <w:rPr>
                <w:spacing w:val="-5"/>
                <w:sz w:val="16"/>
              </w:rPr>
              <w:t>16</w:t>
            </w:r>
          </w:p>
          <w:p w14:paraId="6469D775">
            <w:pPr>
              <w:pStyle w:val="7"/>
              <w:spacing w:line="164" w:lineRule="exact"/>
              <w:ind w:left="107"/>
              <w:rPr>
                <w:sz w:val="16"/>
              </w:rPr>
            </w:pPr>
            <w:r>
              <w:rPr>
                <w:spacing w:val="-5"/>
                <w:sz w:val="16"/>
              </w:rPr>
              <w:t>20</w:t>
            </w:r>
          </w:p>
        </w:tc>
        <w:tc>
          <w:tcPr>
            <w:tcW w:w="4614" w:type="dxa"/>
          </w:tcPr>
          <w:p w14:paraId="5FE48509">
            <w:pPr>
              <w:pStyle w:val="7"/>
              <w:ind w:left="107"/>
              <w:rPr>
                <w:sz w:val="18"/>
              </w:rPr>
            </w:pPr>
            <w:r>
              <w:rPr>
                <w:sz w:val="18"/>
              </w:rPr>
              <w:t>Beton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clasa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C16/20</w:t>
            </w:r>
          </w:p>
        </w:tc>
        <w:tc>
          <w:tcPr>
            <w:tcW w:w="979" w:type="dxa"/>
          </w:tcPr>
          <w:p w14:paraId="6E1C10D2">
            <w:pPr>
              <w:pStyle w:val="7"/>
              <w:spacing w:before="80"/>
              <w:ind w:left="106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9" w:type="dxa"/>
          </w:tcPr>
          <w:p w14:paraId="09D27DD2">
            <w:pPr>
              <w:pStyle w:val="7"/>
              <w:spacing w:before="80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0,0760</w:t>
            </w:r>
          </w:p>
        </w:tc>
        <w:tc>
          <w:tcPr>
            <w:tcW w:w="1119" w:type="dxa"/>
          </w:tcPr>
          <w:p w14:paraId="2981D458">
            <w:pPr>
              <w:pStyle w:val="7"/>
              <w:rPr>
                <w:sz w:val="18"/>
              </w:rPr>
            </w:pPr>
          </w:p>
        </w:tc>
      </w:tr>
      <w:tr w14:paraId="397CCE1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00" w:type="dxa"/>
          </w:tcPr>
          <w:p w14:paraId="38A72EDE">
            <w:pPr>
              <w:pStyle w:val="7"/>
              <w:rPr>
                <w:sz w:val="18"/>
              </w:rPr>
            </w:pPr>
          </w:p>
        </w:tc>
        <w:tc>
          <w:tcPr>
            <w:tcW w:w="1538" w:type="dxa"/>
          </w:tcPr>
          <w:p w14:paraId="4B3A2038">
            <w:pPr>
              <w:pStyle w:val="7"/>
              <w:spacing w:before="46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281110601794-</w:t>
            </w:r>
            <w:r>
              <w:rPr>
                <w:spacing w:val="-5"/>
                <w:sz w:val="16"/>
              </w:rPr>
              <w:t>135</w:t>
            </w:r>
          </w:p>
        </w:tc>
        <w:tc>
          <w:tcPr>
            <w:tcW w:w="4614" w:type="dxa"/>
          </w:tcPr>
          <w:p w14:paraId="2E99A093">
            <w:pPr>
              <w:pStyle w:val="7"/>
              <w:spacing w:before="1"/>
              <w:ind w:left="107"/>
              <w:rPr>
                <w:sz w:val="18"/>
              </w:rPr>
            </w:pPr>
            <w:r>
              <w:rPr>
                <w:sz w:val="18"/>
              </w:rPr>
              <w:t>Stilp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metalic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confectionat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industrial</w:t>
            </w:r>
            <w:r>
              <w:rPr>
                <w:spacing w:val="76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SCM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2.35</w:t>
            </w:r>
          </w:p>
        </w:tc>
        <w:tc>
          <w:tcPr>
            <w:tcW w:w="979" w:type="dxa"/>
          </w:tcPr>
          <w:p w14:paraId="4EA414BD">
            <w:pPr>
              <w:pStyle w:val="7"/>
              <w:spacing w:before="34"/>
              <w:ind w:left="106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19" w:type="dxa"/>
          </w:tcPr>
          <w:p w14:paraId="505D5349">
            <w:pPr>
              <w:pStyle w:val="7"/>
              <w:spacing w:before="34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1,0000</w:t>
            </w:r>
          </w:p>
        </w:tc>
        <w:tc>
          <w:tcPr>
            <w:tcW w:w="1119" w:type="dxa"/>
          </w:tcPr>
          <w:p w14:paraId="6E31CAD2">
            <w:pPr>
              <w:pStyle w:val="7"/>
              <w:rPr>
                <w:sz w:val="18"/>
              </w:rPr>
            </w:pPr>
          </w:p>
        </w:tc>
      </w:tr>
      <w:tr w14:paraId="7266F37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6" w:hRule="atLeast"/>
        </w:trPr>
        <w:tc>
          <w:tcPr>
            <w:tcW w:w="700" w:type="dxa"/>
          </w:tcPr>
          <w:p w14:paraId="16219F6E">
            <w:pPr>
              <w:pStyle w:val="7"/>
              <w:spacing w:before="127"/>
              <w:ind w:left="98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9</w:t>
            </w:r>
          </w:p>
        </w:tc>
        <w:tc>
          <w:tcPr>
            <w:tcW w:w="1538" w:type="dxa"/>
          </w:tcPr>
          <w:p w14:paraId="50A0199B">
            <w:pPr>
              <w:pStyle w:val="7"/>
              <w:spacing w:line="253" w:lineRule="exact"/>
              <w:ind w:left="437"/>
              <w:rPr>
                <w:sz w:val="22"/>
              </w:rPr>
            </w:pPr>
            <w:r>
              <w:rPr>
                <w:spacing w:val="-2"/>
                <w:sz w:val="22"/>
              </w:rPr>
              <w:t>DF19A</w:t>
            </w:r>
          </w:p>
        </w:tc>
        <w:tc>
          <w:tcPr>
            <w:tcW w:w="4614" w:type="dxa"/>
          </w:tcPr>
          <w:p w14:paraId="4863875D">
            <w:pPr>
              <w:pStyle w:val="7"/>
              <w:spacing w:line="254" w:lineRule="exact"/>
              <w:ind w:left="107" w:right="85"/>
              <w:rPr>
                <w:sz w:val="22"/>
              </w:rPr>
            </w:pPr>
            <w:r>
              <w:rPr>
                <w:sz w:val="22"/>
              </w:rPr>
              <w:t>Montarea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indicatoarelor</w:t>
            </w:r>
            <w:r>
              <w:rPr>
                <w:spacing w:val="80"/>
                <w:sz w:val="22"/>
              </w:rPr>
              <w:t xml:space="preserve"> </w:t>
            </w:r>
            <w:r>
              <w:rPr>
                <w:sz w:val="22"/>
              </w:rPr>
              <w:t>rutiere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noi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pe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z w:val="22"/>
              </w:rPr>
              <w:t>stilpi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noi de forma triunghiulara, A 700</w:t>
            </w:r>
          </w:p>
        </w:tc>
        <w:tc>
          <w:tcPr>
            <w:tcW w:w="979" w:type="dxa"/>
          </w:tcPr>
          <w:p w14:paraId="5FBA4602">
            <w:pPr>
              <w:pStyle w:val="7"/>
              <w:spacing w:before="127"/>
              <w:ind w:right="324"/>
              <w:jc w:val="right"/>
              <w:rPr>
                <w:sz w:val="22"/>
              </w:rPr>
            </w:pPr>
            <w:r>
              <w:rPr>
                <w:spacing w:val="-5"/>
                <w:sz w:val="22"/>
              </w:rPr>
              <w:t>buc</w:t>
            </w:r>
          </w:p>
        </w:tc>
        <w:tc>
          <w:tcPr>
            <w:tcW w:w="1119" w:type="dxa"/>
          </w:tcPr>
          <w:p w14:paraId="3C84689B">
            <w:pPr>
              <w:pStyle w:val="7"/>
              <w:rPr>
                <w:sz w:val="18"/>
              </w:rPr>
            </w:pPr>
          </w:p>
        </w:tc>
        <w:tc>
          <w:tcPr>
            <w:tcW w:w="1119" w:type="dxa"/>
          </w:tcPr>
          <w:p w14:paraId="5727276E">
            <w:pPr>
              <w:pStyle w:val="7"/>
              <w:spacing w:before="115"/>
              <w:ind w:right="10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6,000</w:t>
            </w:r>
          </w:p>
        </w:tc>
      </w:tr>
      <w:tr w14:paraId="0EE6B24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4" w:hRule="atLeast"/>
        </w:trPr>
        <w:tc>
          <w:tcPr>
            <w:tcW w:w="700" w:type="dxa"/>
          </w:tcPr>
          <w:p w14:paraId="505D0E40">
            <w:pPr>
              <w:pStyle w:val="7"/>
              <w:rPr>
                <w:sz w:val="18"/>
              </w:rPr>
            </w:pPr>
          </w:p>
        </w:tc>
        <w:tc>
          <w:tcPr>
            <w:tcW w:w="1538" w:type="dxa"/>
          </w:tcPr>
          <w:p w14:paraId="6BF24619">
            <w:pPr>
              <w:pStyle w:val="7"/>
              <w:spacing w:before="44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7124010010700</w:t>
            </w:r>
          </w:p>
        </w:tc>
        <w:tc>
          <w:tcPr>
            <w:tcW w:w="4614" w:type="dxa"/>
          </w:tcPr>
          <w:p w14:paraId="028D9109">
            <w:pPr>
              <w:pStyle w:val="7"/>
              <w:spacing w:line="205" w:lineRule="exact"/>
              <w:ind w:left="107"/>
              <w:rPr>
                <w:sz w:val="18"/>
              </w:rPr>
            </w:pPr>
            <w:r>
              <w:rPr>
                <w:sz w:val="18"/>
              </w:rPr>
              <w:t xml:space="preserve">Montator </w:t>
            </w:r>
            <w:r>
              <w:rPr>
                <w:spacing w:val="-5"/>
                <w:sz w:val="18"/>
              </w:rPr>
              <w:t>PB</w:t>
            </w:r>
          </w:p>
        </w:tc>
        <w:tc>
          <w:tcPr>
            <w:tcW w:w="979" w:type="dxa"/>
          </w:tcPr>
          <w:p w14:paraId="4D65D5AA">
            <w:pPr>
              <w:pStyle w:val="7"/>
              <w:spacing w:before="33"/>
              <w:ind w:left="106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om.</w:t>
            </w:r>
          </w:p>
        </w:tc>
        <w:tc>
          <w:tcPr>
            <w:tcW w:w="1119" w:type="dxa"/>
          </w:tcPr>
          <w:p w14:paraId="78C066F5">
            <w:pPr>
              <w:pStyle w:val="7"/>
              <w:spacing w:before="33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0,2200</w:t>
            </w:r>
          </w:p>
        </w:tc>
        <w:tc>
          <w:tcPr>
            <w:tcW w:w="1119" w:type="dxa"/>
          </w:tcPr>
          <w:p w14:paraId="544FCD37">
            <w:pPr>
              <w:pStyle w:val="7"/>
              <w:rPr>
                <w:sz w:val="18"/>
              </w:rPr>
            </w:pPr>
          </w:p>
        </w:tc>
      </w:tr>
      <w:tr w14:paraId="510BC84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700" w:type="dxa"/>
          </w:tcPr>
          <w:p w14:paraId="7FDAE611">
            <w:pPr>
              <w:pStyle w:val="7"/>
              <w:rPr>
                <w:sz w:val="18"/>
              </w:rPr>
            </w:pPr>
          </w:p>
        </w:tc>
        <w:tc>
          <w:tcPr>
            <w:tcW w:w="1538" w:type="dxa"/>
          </w:tcPr>
          <w:p w14:paraId="1CEC5B19">
            <w:pPr>
              <w:pStyle w:val="7"/>
              <w:spacing w:before="46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614" w:type="dxa"/>
          </w:tcPr>
          <w:p w14:paraId="6E22141B">
            <w:pPr>
              <w:pStyle w:val="7"/>
              <w:spacing w:before="1"/>
              <w:ind w:left="107"/>
              <w:rPr>
                <w:sz w:val="18"/>
              </w:rPr>
            </w:pPr>
            <w:r>
              <w:rPr>
                <w:sz w:val="18"/>
              </w:rPr>
              <w:t xml:space="preserve">Muncitor </w:t>
            </w:r>
            <w:r>
              <w:rPr>
                <w:spacing w:val="-2"/>
                <w:sz w:val="18"/>
              </w:rPr>
              <w:t>necalificat</w:t>
            </w:r>
          </w:p>
        </w:tc>
        <w:tc>
          <w:tcPr>
            <w:tcW w:w="979" w:type="dxa"/>
          </w:tcPr>
          <w:p w14:paraId="640E5AF9">
            <w:pPr>
              <w:pStyle w:val="7"/>
              <w:spacing w:before="34"/>
              <w:ind w:left="106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9" w:type="dxa"/>
          </w:tcPr>
          <w:p w14:paraId="40486FA3">
            <w:pPr>
              <w:pStyle w:val="7"/>
              <w:spacing w:before="34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0,2200</w:t>
            </w:r>
          </w:p>
        </w:tc>
        <w:tc>
          <w:tcPr>
            <w:tcW w:w="1119" w:type="dxa"/>
          </w:tcPr>
          <w:p w14:paraId="2B5F7B56">
            <w:pPr>
              <w:pStyle w:val="7"/>
              <w:rPr>
                <w:sz w:val="18"/>
              </w:rPr>
            </w:pPr>
          </w:p>
        </w:tc>
      </w:tr>
      <w:tr w14:paraId="6E3144D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7" w:hRule="atLeast"/>
        </w:trPr>
        <w:tc>
          <w:tcPr>
            <w:tcW w:w="700" w:type="dxa"/>
          </w:tcPr>
          <w:p w14:paraId="7AB7294E">
            <w:pPr>
              <w:pStyle w:val="7"/>
              <w:rPr>
                <w:sz w:val="18"/>
              </w:rPr>
            </w:pPr>
          </w:p>
        </w:tc>
        <w:tc>
          <w:tcPr>
            <w:tcW w:w="1538" w:type="dxa"/>
          </w:tcPr>
          <w:p w14:paraId="1CF6EF60">
            <w:pPr>
              <w:pStyle w:val="7"/>
              <w:spacing w:line="183" w:lineRule="exact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2615107326105-</w:t>
            </w:r>
            <w:r>
              <w:rPr>
                <w:spacing w:val="-5"/>
                <w:sz w:val="16"/>
              </w:rPr>
              <w:t>70</w:t>
            </w:r>
          </w:p>
          <w:p w14:paraId="4ECD4635">
            <w:pPr>
              <w:pStyle w:val="7"/>
              <w:spacing w:line="164" w:lineRule="exact"/>
              <w:ind w:left="107"/>
              <w:rPr>
                <w:sz w:val="16"/>
              </w:rPr>
            </w:pPr>
            <w:r>
              <w:rPr>
                <w:spacing w:val="-5"/>
                <w:sz w:val="16"/>
              </w:rPr>
              <w:t>01</w:t>
            </w:r>
          </w:p>
        </w:tc>
        <w:tc>
          <w:tcPr>
            <w:tcW w:w="4614" w:type="dxa"/>
          </w:tcPr>
          <w:p w14:paraId="62195074">
            <w:pPr>
              <w:pStyle w:val="7"/>
              <w:ind w:left="180"/>
              <w:rPr>
                <w:sz w:val="18"/>
              </w:rPr>
            </w:pPr>
            <w:r>
              <w:rPr>
                <w:sz w:val="18"/>
              </w:rPr>
              <w:t>Indicator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forma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triunghiulara,A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700(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B1)</w:t>
            </w:r>
          </w:p>
        </w:tc>
        <w:tc>
          <w:tcPr>
            <w:tcW w:w="979" w:type="dxa"/>
          </w:tcPr>
          <w:p w14:paraId="2F89E1A3">
            <w:pPr>
              <w:pStyle w:val="7"/>
              <w:spacing w:before="80"/>
              <w:ind w:left="106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19" w:type="dxa"/>
          </w:tcPr>
          <w:p w14:paraId="09264C41">
            <w:pPr>
              <w:pStyle w:val="7"/>
              <w:spacing w:before="80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1,0000</w:t>
            </w:r>
          </w:p>
        </w:tc>
        <w:tc>
          <w:tcPr>
            <w:tcW w:w="1119" w:type="dxa"/>
          </w:tcPr>
          <w:p w14:paraId="30ECFEC7">
            <w:pPr>
              <w:pStyle w:val="7"/>
              <w:rPr>
                <w:sz w:val="18"/>
              </w:rPr>
            </w:pPr>
          </w:p>
        </w:tc>
      </w:tr>
      <w:tr w14:paraId="6281CE7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700" w:type="dxa"/>
          </w:tcPr>
          <w:p w14:paraId="7DF86493">
            <w:pPr>
              <w:pStyle w:val="7"/>
              <w:rPr>
                <w:sz w:val="18"/>
              </w:rPr>
            </w:pPr>
          </w:p>
        </w:tc>
        <w:tc>
          <w:tcPr>
            <w:tcW w:w="1538" w:type="dxa"/>
          </w:tcPr>
          <w:p w14:paraId="19BC7DE7">
            <w:pPr>
              <w:pStyle w:val="7"/>
              <w:spacing w:before="46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2874115819963</w:t>
            </w:r>
          </w:p>
        </w:tc>
        <w:tc>
          <w:tcPr>
            <w:tcW w:w="4614" w:type="dxa"/>
          </w:tcPr>
          <w:p w14:paraId="01B15405">
            <w:pPr>
              <w:pStyle w:val="7"/>
              <w:spacing w:before="1"/>
              <w:ind w:left="107"/>
              <w:rPr>
                <w:sz w:val="18"/>
              </w:rPr>
            </w:pPr>
            <w:r>
              <w:rPr>
                <w:sz w:val="18"/>
              </w:rPr>
              <w:t>Suruburi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cap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hexagonal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6 x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25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mm</w:t>
            </w:r>
          </w:p>
        </w:tc>
        <w:tc>
          <w:tcPr>
            <w:tcW w:w="979" w:type="dxa"/>
          </w:tcPr>
          <w:p w14:paraId="6B4DF7AF">
            <w:pPr>
              <w:pStyle w:val="7"/>
              <w:spacing w:before="34"/>
              <w:ind w:left="106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19" w:type="dxa"/>
          </w:tcPr>
          <w:p w14:paraId="02F8CB66">
            <w:pPr>
              <w:pStyle w:val="7"/>
              <w:spacing w:before="34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4,0000</w:t>
            </w:r>
          </w:p>
        </w:tc>
        <w:tc>
          <w:tcPr>
            <w:tcW w:w="1119" w:type="dxa"/>
          </w:tcPr>
          <w:p w14:paraId="474441B8">
            <w:pPr>
              <w:pStyle w:val="7"/>
              <w:rPr>
                <w:sz w:val="18"/>
              </w:rPr>
            </w:pPr>
          </w:p>
        </w:tc>
      </w:tr>
      <w:tr w14:paraId="0995521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00" w:type="dxa"/>
          </w:tcPr>
          <w:p w14:paraId="24D49B80">
            <w:pPr>
              <w:pStyle w:val="7"/>
              <w:rPr>
                <w:sz w:val="18"/>
              </w:rPr>
            </w:pPr>
          </w:p>
        </w:tc>
        <w:tc>
          <w:tcPr>
            <w:tcW w:w="1538" w:type="dxa"/>
          </w:tcPr>
          <w:p w14:paraId="51DAB9B3">
            <w:pPr>
              <w:pStyle w:val="7"/>
              <w:spacing w:before="45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2874115804668</w:t>
            </w:r>
          </w:p>
        </w:tc>
        <w:tc>
          <w:tcPr>
            <w:tcW w:w="4614" w:type="dxa"/>
          </w:tcPr>
          <w:p w14:paraId="62EF5B8E">
            <w:pPr>
              <w:pStyle w:val="7"/>
              <w:ind w:left="107"/>
              <w:rPr>
                <w:sz w:val="18"/>
              </w:rPr>
            </w:pPr>
            <w:r>
              <w:rPr>
                <w:sz w:val="18"/>
              </w:rPr>
              <w:t>Suruburi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cap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hexagonal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semiprecis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x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30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gr.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5.8</w:t>
            </w:r>
          </w:p>
        </w:tc>
        <w:tc>
          <w:tcPr>
            <w:tcW w:w="979" w:type="dxa"/>
          </w:tcPr>
          <w:p w14:paraId="45A17C66">
            <w:pPr>
              <w:pStyle w:val="7"/>
              <w:spacing w:before="33"/>
              <w:ind w:left="106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19" w:type="dxa"/>
          </w:tcPr>
          <w:p w14:paraId="50543E7A">
            <w:pPr>
              <w:pStyle w:val="7"/>
              <w:spacing w:before="33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2,0000</w:t>
            </w:r>
          </w:p>
        </w:tc>
        <w:tc>
          <w:tcPr>
            <w:tcW w:w="1119" w:type="dxa"/>
          </w:tcPr>
          <w:p w14:paraId="0A3129FD">
            <w:pPr>
              <w:pStyle w:val="7"/>
              <w:rPr>
                <w:sz w:val="18"/>
              </w:rPr>
            </w:pPr>
          </w:p>
        </w:tc>
      </w:tr>
      <w:tr w14:paraId="005FEC1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00" w:type="dxa"/>
          </w:tcPr>
          <w:p w14:paraId="5C9CD975">
            <w:pPr>
              <w:pStyle w:val="7"/>
              <w:rPr>
                <w:sz w:val="18"/>
              </w:rPr>
            </w:pPr>
          </w:p>
        </w:tc>
        <w:tc>
          <w:tcPr>
            <w:tcW w:w="1538" w:type="dxa"/>
          </w:tcPr>
          <w:p w14:paraId="3EC7376C">
            <w:pPr>
              <w:pStyle w:val="7"/>
              <w:spacing w:before="45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2874135840405</w:t>
            </w:r>
          </w:p>
        </w:tc>
        <w:tc>
          <w:tcPr>
            <w:tcW w:w="4614" w:type="dxa"/>
          </w:tcPr>
          <w:p w14:paraId="4C88500C">
            <w:pPr>
              <w:pStyle w:val="7"/>
              <w:ind w:left="107"/>
              <w:rPr>
                <w:sz w:val="18"/>
              </w:rPr>
            </w:pPr>
            <w:r>
              <w:rPr>
                <w:sz w:val="18"/>
              </w:rPr>
              <w:t>Piulite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uzuale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hexagonale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6</w:t>
            </w:r>
          </w:p>
        </w:tc>
        <w:tc>
          <w:tcPr>
            <w:tcW w:w="979" w:type="dxa"/>
          </w:tcPr>
          <w:p w14:paraId="3EB63FE2">
            <w:pPr>
              <w:pStyle w:val="7"/>
              <w:spacing w:before="34"/>
              <w:ind w:left="106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19" w:type="dxa"/>
          </w:tcPr>
          <w:p w14:paraId="4F52E12C">
            <w:pPr>
              <w:pStyle w:val="7"/>
              <w:spacing w:before="34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4,0000</w:t>
            </w:r>
          </w:p>
        </w:tc>
        <w:tc>
          <w:tcPr>
            <w:tcW w:w="1119" w:type="dxa"/>
          </w:tcPr>
          <w:p w14:paraId="11EB5532">
            <w:pPr>
              <w:pStyle w:val="7"/>
              <w:rPr>
                <w:sz w:val="18"/>
              </w:rPr>
            </w:pPr>
          </w:p>
        </w:tc>
      </w:tr>
      <w:tr w14:paraId="0EF15B2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00" w:type="dxa"/>
          </w:tcPr>
          <w:p w14:paraId="5CD02F6F">
            <w:pPr>
              <w:pStyle w:val="7"/>
              <w:rPr>
                <w:sz w:val="18"/>
              </w:rPr>
            </w:pPr>
          </w:p>
        </w:tc>
        <w:tc>
          <w:tcPr>
            <w:tcW w:w="1538" w:type="dxa"/>
          </w:tcPr>
          <w:p w14:paraId="28031767">
            <w:pPr>
              <w:pStyle w:val="7"/>
              <w:spacing w:before="45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2874115842685</w:t>
            </w:r>
          </w:p>
        </w:tc>
        <w:tc>
          <w:tcPr>
            <w:tcW w:w="4614" w:type="dxa"/>
          </w:tcPr>
          <w:p w14:paraId="64383B80">
            <w:pPr>
              <w:pStyle w:val="7"/>
              <w:ind w:left="107"/>
              <w:rPr>
                <w:sz w:val="18"/>
              </w:rPr>
            </w:pPr>
            <w:r>
              <w:rPr>
                <w:sz w:val="18"/>
              </w:rPr>
              <w:t>Piulita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hexag.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M8</w:t>
            </w:r>
          </w:p>
        </w:tc>
        <w:tc>
          <w:tcPr>
            <w:tcW w:w="979" w:type="dxa"/>
          </w:tcPr>
          <w:p w14:paraId="44C212EB">
            <w:pPr>
              <w:pStyle w:val="7"/>
              <w:spacing w:before="34"/>
              <w:ind w:left="106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19" w:type="dxa"/>
          </w:tcPr>
          <w:p w14:paraId="119B9E39">
            <w:pPr>
              <w:pStyle w:val="7"/>
              <w:spacing w:before="34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2,0000</w:t>
            </w:r>
          </w:p>
        </w:tc>
        <w:tc>
          <w:tcPr>
            <w:tcW w:w="1119" w:type="dxa"/>
          </w:tcPr>
          <w:p w14:paraId="201A83AF">
            <w:pPr>
              <w:pStyle w:val="7"/>
              <w:rPr>
                <w:sz w:val="18"/>
              </w:rPr>
            </w:pPr>
          </w:p>
        </w:tc>
      </w:tr>
      <w:tr w14:paraId="4DB96B4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00" w:type="dxa"/>
          </w:tcPr>
          <w:p w14:paraId="69D13B83">
            <w:pPr>
              <w:pStyle w:val="7"/>
              <w:rPr>
                <w:sz w:val="18"/>
              </w:rPr>
            </w:pPr>
          </w:p>
        </w:tc>
        <w:tc>
          <w:tcPr>
            <w:tcW w:w="1538" w:type="dxa"/>
          </w:tcPr>
          <w:p w14:paraId="6E74D117">
            <w:pPr>
              <w:pStyle w:val="7"/>
              <w:spacing w:before="45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2874125881230</w:t>
            </w:r>
          </w:p>
        </w:tc>
        <w:tc>
          <w:tcPr>
            <w:tcW w:w="4614" w:type="dxa"/>
          </w:tcPr>
          <w:p w14:paraId="2E2BDDF9">
            <w:pPr>
              <w:pStyle w:val="7"/>
              <w:ind w:left="107"/>
              <w:rPr>
                <w:sz w:val="18"/>
              </w:rPr>
            </w:pPr>
            <w:r>
              <w:rPr>
                <w:sz w:val="18"/>
              </w:rPr>
              <w:t>Saiba plata</w:t>
            </w:r>
            <w:r>
              <w:rPr>
                <w:spacing w:val="75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M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8</w:t>
            </w:r>
          </w:p>
        </w:tc>
        <w:tc>
          <w:tcPr>
            <w:tcW w:w="979" w:type="dxa"/>
          </w:tcPr>
          <w:p w14:paraId="412D40C0">
            <w:pPr>
              <w:pStyle w:val="7"/>
              <w:spacing w:before="34"/>
              <w:ind w:left="106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19" w:type="dxa"/>
          </w:tcPr>
          <w:p w14:paraId="6431FE21">
            <w:pPr>
              <w:pStyle w:val="7"/>
              <w:spacing w:before="34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0,0200</w:t>
            </w:r>
          </w:p>
        </w:tc>
        <w:tc>
          <w:tcPr>
            <w:tcW w:w="1119" w:type="dxa"/>
          </w:tcPr>
          <w:p w14:paraId="3D714981">
            <w:pPr>
              <w:pStyle w:val="7"/>
              <w:rPr>
                <w:sz w:val="18"/>
              </w:rPr>
            </w:pPr>
          </w:p>
        </w:tc>
      </w:tr>
      <w:tr w14:paraId="3C551AF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00" w:type="dxa"/>
          </w:tcPr>
          <w:p w14:paraId="01B0F5DF">
            <w:pPr>
              <w:pStyle w:val="7"/>
              <w:rPr>
                <w:sz w:val="18"/>
              </w:rPr>
            </w:pPr>
          </w:p>
        </w:tc>
        <w:tc>
          <w:tcPr>
            <w:tcW w:w="1538" w:type="dxa"/>
          </w:tcPr>
          <w:p w14:paraId="42A1DCEF">
            <w:pPr>
              <w:pStyle w:val="7"/>
              <w:spacing w:before="46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2874115883030</w:t>
            </w:r>
          </w:p>
        </w:tc>
        <w:tc>
          <w:tcPr>
            <w:tcW w:w="4614" w:type="dxa"/>
          </w:tcPr>
          <w:p w14:paraId="628822F3">
            <w:pPr>
              <w:pStyle w:val="7"/>
              <w:ind w:left="107"/>
              <w:rPr>
                <w:sz w:val="18"/>
              </w:rPr>
            </w:pPr>
            <w:r>
              <w:rPr>
                <w:sz w:val="18"/>
              </w:rPr>
              <w:t>Saiba prec.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plata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pt.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met M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6</w:t>
            </w:r>
          </w:p>
        </w:tc>
        <w:tc>
          <w:tcPr>
            <w:tcW w:w="979" w:type="dxa"/>
          </w:tcPr>
          <w:p w14:paraId="49D02B11">
            <w:pPr>
              <w:pStyle w:val="7"/>
              <w:spacing w:before="34"/>
              <w:ind w:left="106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19" w:type="dxa"/>
          </w:tcPr>
          <w:p w14:paraId="657FB4F5">
            <w:pPr>
              <w:pStyle w:val="7"/>
              <w:spacing w:before="34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0,0400</w:t>
            </w:r>
          </w:p>
        </w:tc>
        <w:tc>
          <w:tcPr>
            <w:tcW w:w="1119" w:type="dxa"/>
          </w:tcPr>
          <w:p w14:paraId="55392724">
            <w:pPr>
              <w:pStyle w:val="7"/>
              <w:rPr>
                <w:sz w:val="18"/>
              </w:rPr>
            </w:pPr>
          </w:p>
        </w:tc>
      </w:tr>
    </w:tbl>
    <w:p w14:paraId="7014B4C4">
      <w:pPr>
        <w:pStyle w:val="7"/>
        <w:spacing w:after="0"/>
        <w:rPr>
          <w:sz w:val="18"/>
        </w:rPr>
        <w:sectPr>
          <w:type w:val="continuous"/>
          <w:pgSz w:w="11910" w:h="16840"/>
          <w:pgMar w:top="500" w:right="425" w:bottom="668" w:left="1133" w:header="720" w:footer="720" w:gutter="0"/>
          <w:cols w:space="720" w:num="1"/>
        </w:sectPr>
      </w:pPr>
    </w:p>
    <w:tbl>
      <w:tblPr>
        <w:tblStyle w:val="3"/>
        <w:tblW w:w="0" w:type="auto"/>
        <w:tblInd w:w="145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0"/>
        <w:gridCol w:w="1538"/>
        <w:gridCol w:w="4614"/>
        <w:gridCol w:w="979"/>
        <w:gridCol w:w="1119"/>
        <w:gridCol w:w="1119"/>
      </w:tblGrid>
      <w:tr w14:paraId="7F5631F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9" w:hRule="atLeast"/>
        </w:trPr>
        <w:tc>
          <w:tcPr>
            <w:tcW w:w="700" w:type="dxa"/>
          </w:tcPr>
          <w:p w14:paraId="624F8F96">
            <w:pPr>
              <w:pStyle w:val="7"/>
              <w:spacing w:before="253"/>
              <w:ind w:left="286"/>
              <w:rPr>
                <w:sz w:val="22"/>
              </w:rPr>
            </w:pPr>
            <w:r>
              <w:rPr>
                <w:spacing w:val="-5"/>
                <w:sz w:val="22"/>
              </w:rPr>
              <w:t>10</w:t>
            </w:r>
          </w:p>
        </w:tc>
        <w:tc>
          <w:tcPr>
            <w:tcW w:w="1538" w:type="dxa"/>
          </w:tcPr>
          <w:p w14:paraId="1046BCC4">
            <w:pPr>
              <w:pStyle w:val="7"/>
              <w:spacing w:before="125"/>
              <w:ind w:left="437"/>
              <w:rPr>
                <w:sz w:val="22"/>
              </w:rPr>
            </w:pPr>
            <w:r>
              <w:rPr>
                <w:spacing w:val="-2"/>
                <w:sz w:val="22"/>
              </w:rPr>
              <w:t>DF17A</w:t>
            </w:r>
          </w:p>
        </w:tc>
        <w:tc>
          <w:tcPr>
            <w:tcW w:w="4614" w:type="dxa"/>
          </w:tcPr>
          <w:p w14:paraId="5DAE8463">
            <w:pPr>
              <w:pStyle w:val="7"/>
              <w:spacing w:line="254" w:lineRule="exact"/>
              <w:ind w:left="107"/>
              <w:rPr>
                <w:sz w:val="22"/>
              </w:rPr>
            </w:pPr>
            <w:r>
              <w:rPr>
                <w:sz w:val="22"/>
              </w:rPr>
              <w:t>Marcaje</w:t>
            </w:r>
            <w:r>
              <w:rPr>
                <w:spacing w:val="-11"/>
                <w:sz w:val="22"/>
              </w:rPr>
              <w:t xml:space="preserve"> </w:t>
            </w:r>
            <w:r>
              <w:rPr>
                <w:sz w:val="22"/>
              </w:rPr>
              <w:t>longitudinale,</w:t>
            </w:r>
            <w:r>
              <w:rPr>
                <w:spacing w:val="-10"/>
                <w:sz w:val="22"/>
              </w:rPr>
              <w:t xml:space="preserve"> </w:t>
            </w:r>
            <w:r>
              <w:rPr>
                <w:sz w:val="22"/>
              </w:rPr>
              <w:t>transversale</w:t>
            </w:r>
            <w:r>
              <w:rPr>
                <w:spacing w:val="-10"/>
                <w:sz w:val="22"/>
              </w:rPr>
              <w:t xml:space="preserve"> </w:t>
            </w:r>
            <w:r>
              <w:rPr>
                <w:sz w:val="22"/>
              </w:rPr>
              <w:t>si</w:t>
            </w:r>
            <w:r>
              <w:rPr>
                <w:spacing w:val="-11"/>
                <w:sz w:val="22"/>
              </w:rPr>
              <w:t xml:space="preserve"> </w:t>
            </w:r>
            <w:r>
              <w:rPr>
                <w:sz w:val="22"/>
              </w:rPr>
              <w:t>diverse, executate mecanizat, cu vopsea, pe suprafete carosabile (culoare alba)</w:t>
            </w:r>
          </w:p>
        </w:tc>
        <w:tc>
          <w:tcPr>
            <w:tcW w:w="979" w:type="dxa"/>
          </w:tcPr>
          <w:p w14:paraId="40D09249">
            <w:pPr>
              <w:pStyle w:val="7"/>
              <w:spacing w:before="253"/>
              <w:ind w:right="1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m2</w:t>
            </w:r>
          </w:p>
        </w:tc>
        <w:tc>
          <w:tcPr>
            <w:tcW w:w="1119" w:type="dxa"/>
          </w:tcPr>
          <w:p w14:paraId="7DDA2C19">
            <w:pPr>
              <w:pStyle w:val="7"/>
              <w:rPr>
                <w:sz w:val="18"/>
              </w:rPr>
            </w:pPr>
          </w:p>
        </w:tc>
        <w:tc>
          <w:tcPr>
            <w:tcW w:w="1119" w:type="dxa"/>
          </w:tcPr>
          <w:p w14:paraId="4857E6D7">
            <w:pPr>
              <w:pStyle w:val="7"/>
              <w:spacing w:before="241"/>
              <w:ind w:left="347"/>
              <w:rPr>
                <w:sz w:val="24"/>
              </w:rPr>
            </w:pPr>
            <w:r>
              <w:rPr>
                <w:spacing w:val="-2"/>
                <w:sz w:val="24"/>
              </w:rPr>
              <w:t>14,900</w:t>
            </w:r>
          </w:p>
        </w:tc>
      </w:tr>
      <w:tr w14:paraId="504362A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2" w:hRule="atLeast"/>
        </w:trPr>
        <w:tc>
          <w:tcPr>
            <w:tcW w:w="700" w:type="dxa"/>
          </w:tcPr>
          <w:p w14:paraId="6A21BBA8">
            <w:pPr>
              <w:pStyle w:val="7"/>
              <w:rPr>
                <w:sz w:val="18"/>
              </w:rPr>
            </w:pPr>
          </w:p>
        </w:tc>
        <w:tc>
          <w:tcPr>
            <w:tcW w:w="1538" w:type="dxa"/>
          </w:tcPr>
          <w:p w14:paraId="44AC4170">
            <w:pPr>
              <w:pStyle w:val="7"/>
              <w:spacing w:before="42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614" w:type="dxa"/>
          </w:tcPr>
          <w:p w14:paraId="27D54D2E">
            <w:pPr>
              <w:pStyle w:val="7"/>
              <w:spacing w:line="204" w:lineRule="exact"/>
              <w:ind w:left="107"/>
              <w:rPr>
                <w:sz w:val="18"/>
              </w:rPr>
            </w:pPr>
            <w:r>
              <w:rPr>
                <w:sz w:val="18"/>
              </w:rPr>
              <w:t xml:space="preserve">Muncitor </w:t>
            </w:r>
            <w:r>
              <w:rPr>
                <w:spacing w:val="-2"/>
                <w:sz w:val="18"/>
              </w:rPr>
              <w:t>necalificat</w:t>
            </w:r>
          </w:p>
        </w:tc>
        <w:tc>
          <w:tcPr>
            <w:tcW w:w="979" w:type="dxa"/>
          </w:tcPr>
          <w:p w14:paraId="40A98E2E">
            <w:pPr>
              <w:pStyle w:val="7"/>
              <w:spacing w:before="32"/>
              <w:ind w:left="106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9" w:type="dxa"/>
          </w:tcPr>
          <w:p w14:paraId="6B258890">
            <w:pPr>
              <w:pStyle w:val="7"/>
              <w:spacing w:before="32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0,3800</w:t>
            </w:r>
          </w:p>
        </w:tc>
        <w:tc>
          <w:tcPr>
            <w:tcW w:w="1119" w:type="dxa"/>
          </w:tcPr>
          <w:p w14:paraId="5A357538">
            <w:pPr>
              <w:pStyle w:val="7"/>
              <w:rPr>
                <w:sz w:val="18"/>
              </w:rPr>
            </w:pPr>
          </w:p>
        </w:tc>
      </w:tr>
      <w:tr w14:paraId="0A2408D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00" w:type="dxa"/>
          </w:tcPr>
          <w:p w14:paraId="3EB08113">
            <w:pPr>
              <w:pStyle w:val="7"/>
              <w:rPr>
                <w:sz w:val="18"/>
              </w:rPr>
            </w:pPr>
          </w:p>
        </w:tc>
        <w:tc>
          <w:tcPr>
            <w:tcW w:w="1538" w:type="dxa"/>
          </w:tcPr>
          <w:p w14:paraId="79A3BF2E">
            <w:pPr>
              <w:pStyle w:val="7"/>
              <w:spacing w:before="45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7141020013300</w:t>
            </w:r>
          </w:p>
        </w:tc>
        <w:tc>
          <w:tcPr>
            <w:tcW w:w="4614" w:type="dxa"/>
          </w:tcPr>
          <w:p w14:paraId="3E667A21">
            <w:pPr>
              <w:pStyle w:val="7"/>
              <w:ind w:left="107"/>
              <w:rPr>
                <w:sz w:val="18"/>
              </w:rPr>
            </w:pPr>
            <w:r>
              <w:rPr>
                <w:sz w:val="18"/>
              </w:rPr>
              <w:t xml:space="preserve">Zugrav </w:t>
            </w:r>
            <w:r>
              <w:rPr>
                <w:spacing w:val="-2"/>
                <w:sz w:val="18"/>
              </w:rPr>
              <w:t>vopsitor</w:t>
            </w:r>
          </w:p>
        </w:tc>
        <w:tc>
          <w:tcPr>
            <w:tcW w:w="979" w:type="dxa"/>
          </w:tcPr>
          <w:p w14:paraId="148A5C50">
            <w:pPr>
              <w:pStyle w:val="7"/>
              <w:spacing w:before="34"/>
              <w:ind w:left="106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om.</w:t>
            </w:r>
          </w:p>
        </w:tc>
        <w:tc>
          <w:tcPr>
            <w:tcW w:w="1119" w:type="dxa"/>
          </w:tcPr>
          <w:p w14:paraId="7A534587">
            <w:pPr>
              <w:pStyle w:val="7"/>
              <w:spacing w:before="34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0,0900</w:t>
            </w:r>
          </w:p>
        </w:tc>
        <w:tc>
          <w:tcPr>
            <w:tcW w:w="1119" w:type="dxa"/>
          </w:tcPr>
          <w:p w14:paraId="256199D5">
            <w:pPr>
              <w:pStyle w:val="7"/>
              <w:rPr>
                <w:sz w:val="18"/>
              </w:rPr>
            </w:pPr>
          </w:p>
        </w:tc>
      </w:tr>
      <w:tr w14:paraId="638D370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00" w:type="dxa"/>
          </w:tcPr>
          <w:p w14:paraId="5F5C0244">
            <w:pPr>
              <w:pStyle w:val="7"/>
              <w:rPr>
                <w:sz w:val="18"/>
              </w:rPr>
            </w:pPr>
          </w:p>
        </w:tc>
        <w:tc>
          <w:tcPr>
            <w:tcW w:w="1538" w:type="dxa"/>
          </w:tcPr>
          <w:p w14:paraId="55D0A6F0">
            <w:pPr>
              <w:pStyle w:val="7"/>
              <w:spacing w:before="45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1243454657</w:t>
            </w:r>
          </w:p>
        </w:tc>
        <w:tc>
          <w:tcPr>
            <w:tcW w:w="4614" w:type="dxa"/>
          </w:tcPr>
          <w:p w14:paraId="742B0F30">
            <w:pPr>
              <w:pStyle w:val="7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Microbile</w:t>
            </w:r>
          </w:p>
        </w:tc>
        <w:tc>
          <w:tcPr>
            <w:tcW w:w="979" w:type="dxa"/>
          </w:tcPr>
          <w:p w14:paraId="4F36C44E">
            <w:pPr>
              <w:pStyle w:val="7"/>
              <w:spacing w:before="34"/>
              <w:ind w:left="106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19" w:type="dxa"/>
          </w:tcPr>
          <w:p w14:paraId="47545AB1">
            <w:pPr>
              <w:pStyle w:val="7"/>
              <w:spacing w:before="34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0,3500</w:t>
            </w:r>
          </w:p>
        </w:tc>
        <w:tc>
          <w:tcPr>
            <w:tcW w:w="1119" w:type="dxa"/>
          </w:tcPr>
          <w:p w14:paraId="6924CAEF">
            <w:pPr>
              <w:pStyle w:val="7"/>
              <w:rPr>
                <w:sz w:val="18"/>
              </w:rPr>
            </w:pPr>
          </w:p>
        </w:tc>
      </w:tr>
      <w:tr w14:paraId="3C5F864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00" w:type="dxa"/>
          </w:tcPr>
          <w:p w14:paraId="32CBAE6C">
            <w:pPr>
              <w:pStyle w:val="7"/>
              <w:rPr>
                <w:sz w:val="18"/>
              </w:rPr>
            </w:pPr>
          </w:p>
        </w:tc>
        <w:tc>
          <w:tcPr>
            <w:tcW w:w="1538" w:type="dxa"/>
          </w:tcPr>
          <w:p w14:paraId="4F2CA5B8">
            <w:pPr>
              <w:pStyle w:val="7"/>
              <w:spacing w:before="46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24301261087201</w:t>
            </w:r>
          </w:p>
        </w:tc>
        <w:tc>
          <w:tcPr>
            <w:tcW w:w="4614" w:type="dxa"/>
          </w:tcPr>
          <w:p w14:paraId="5A243C42">
            <w:pPr>
              <w:pStyle w:val="7"/>
              <w:ind w:left="107"/>
              <w:rPr>
                <w:sz w:val="18"/>
              </w:rPr>
            </w:pPr>
            <w:r>
              <w:rPr>
                <w:sz w:val="18"/>
              </w:rPr>
              <w:t>Email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alb</w:t>
            </w:r>
          </w:p>
        </w:tc>
        <w:tc>
          <w:tcPr>
            <w:tcW w:w="979" w:type="dxa"/>
          </w:tcPr>
          <w:p w14:paraId="77A063CC">
            <w:pPr>
              <w:pStyle w:val="7"/>
              <w:spacing w:before="34"/>
              <w:ind w:left="106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19" w:type="dxa"/>
          </w:tcPr>
          <w:p w14:paraId="28DDDE85">
            <w:pPr>
              <w:pStyle w:val="7"/>
              <w:spacing w:before="34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0,7300</w:t>
            </w:r>
          </w:p>
        </w:tc>
        <w:tc>
          <w:tcPr>
            <w:tcW w:w="1119" w:type="dxa"/>
          </w:tcPr>
          <w:p w14:paraId="48460549">
            <w:pPr>
              <w:pStyle w:val="7"/>
              <w:rPr>
                <w:sz w:val="18"/>
              </w:rPr>
            </w:pPr>
          </w:p>
        </w:tc>
      </w:tr>
      <w:tr w14:paraId="173E298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700" w:type="dxa"/>
          </w:tcPr>
          <w:p w14:paraId="75BE6DC1">
            <w:pPr>
              <w:pStyle w:val="7"/>
              <w:rPr>
                <w:sz w:val="18"/>
              </w:rPr>
            </w:pPr>
          </w:p>
        </w:tc>
        <w:tc>
          <w:tcPr>
            <w:tcW w:w="1538" w:type="dxa"/>
          </w:tcPr>
          <w:p w14:paraId="0A2B7BD7">
            <w:pPr>
              <w:pStyle w:val="7"/>
              <w:spacing w:before="46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2430226109418</w:t>
            </w:r>
          </w:p>
        </w:tc>
        <w:tc>
          <w:tcPr>
            <w:tcW w:w="4614" w:type="dxa"/>
          </w:tcPr>
          <w:p w14:paraId="6E70A595">
            <w:pPr>
              <w:pStyle w:val="7"/>
              <w:ind w:left="107"/>
              <w:rPr>
                <w:sz w:val="18"/>
              </w:rPr>
            </w:pPr>
            <w:r>
              <w:rPr>
                <w:sz w:val="18"/>
              </w:rPr>
              <w:t>Diluant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pt.produse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marcare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D.009-3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1708-61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A9</w:t>
            </w:r>
          </w:p>
        </w:tc>
        <w:tc>
          <w:tcPr>
            <w:tcW w:w="979" w:type="dxa"/>
          </w:tcPr>
          <w:p w14:paraId="7AB0E83D">
            <w:pPr>
              <w:pStyle w:val="7"/>
              <w:spacing w:before="35"/>
              <w:ind w:left="106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19" w:type="dxa"/>
          </w:tcPr>
          <w:p w14:paraId="311106DD">
            <w:pPr>
              <w:pStyle w:val="7"/>
              <w:spacing w:before="35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0,3500</w:t>
            </w:r>
          </w:p>
        </w:tc>
        <w:tc>
          <w:tcPr>
            <w:tcW w:w="1119" w:type="dxa"/>
          </w:tcPr>
          <w:p w14:paraId="72E43147">
            <w:pPr>
              <w:pStyle w:val="7"/>
              <w:rPr>
                <w:sz w:val="18"/>
              </w:rPr>
            </w:pPr>
          </w:p>
        </w:tc>
      </w:tr>
      <w:tr w14:paraId="623707E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700" w:type="dxa"/>
          </w:tcPr>
          <w:p w14:paraId="69F99CF8">
            <w:pPr>
              <w:pStyle w:val="7"/>
              <w:rPr>
                <w:sz w:val="18"/>
              </w:rPr>
            </w:pPr>
          </w:p>
        </w:tc>
        <w:tc>
          <w:tcPr>
            <w:tcW w:w="1538" w:type="dxa"/>
          </w:tcPr>
          <w:p w14:paraId="0E864C84">
            <w:pPr>
              <w:pStyle w:val="7"/>
              <w:spacing w:before="114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2940340004200</w:t>
            </w:r>
          </w:p>
        </w:tc>
        <w:tc>
          <w:tcPr>
            <w:tcW w:w="4614" w:type="dxa"/>
          </w:tcPr>
          <w:p w14:paraId="2838F348">
            <w:pPr>
              <w:pStyle w:val="7"/>
              <w:spacing w:line="206" w:lineRule="exact"/>
              <w:ind w:left="107" w:right="85"/>
              <w:rPr>
                <w:sz w:val="18"/>
              </w:rPr>
            </w:pPr>
            <w:r>
              <w:rPr>
                <w:sz w:val="18"/>
              </w:rPr>
              <w:t>Masina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trasat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benzi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marcaj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motor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termic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29-33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kw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40-45 </w:t>
            </w:r>
            <w:r>
              <w:rPr>
                <w:spacing w:val="-6"/>
                <w:sz w:val="18"/>
              </w:rPr>
              <w:t>cp</w:t>
            </w:r>
          </w:p>
        </w:tc>
        <w:tc>
          <w:tcPr>
            <w:tcW w:w="979" w:type="dxa"/>
          </w:tcPr>
          <w:p w14:paraId="7176C8CD">
            <w:pPr>
              <w:pStyle w:val="7"/>
              <w:spacing w:before="104"/>
              <w:ind w:left="106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9" w:type="dxa"/>
          </w:tcPr>
          <w:p w14:paraId="4263DBEC">
            <w:pPr>
              <w:pStyle w:val="7"/>
              <w:spacing w:before="104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0,0480</w:t>
            </w:r>
          </w:p>
        </w:tc>
        <w:tc>
          <w:tcPr>
            <w:tcW w:w="1119" w:type="dxa"/>
          </w:tcPr>
          <w:p w14:paraId="406A6B12">
            <w:pPr>
              <w:pStyle w:val="7"/>
              <w:rPr>
                <w:sz w:val="18"/>
              </w:rPr>
            </w:pPr>
          </w:p>
        </w:tc>
      </w:tr>
    </w:tbl>
    <w:p w14:paraId="39519A1C">
      <w:pPr>
        <w:spacing w:before="0" w:line="240" w:lineRule="auto"/>
        <w:rPr>
          <w:b/>
          <w:sz w:val="20"/>
        </w:rPr>
      </w:pPr>
    </w:p>
    <w:p w14:paraId="11050B35">
      <w:pPr>
        <w:spacing w:before="180" w:line="240" w:lineRule="auto"/>
        <w:rPr>
          <w:b/>
          <w:sz w:val="20"/>
        </w:rPr>
      </w:pPr>
      <w:bookmarkStart w:id="0" w:name="_GoBack"/>
      <w:bookmarkEnd w:id="0"/>
    </w:p>
    <w:sectPr>
      <w:type w:val="continuous"/>
      <w:pgSz w:w="11910" w:h="16840"/>
      <w:pgMar w:top="500" w:right="425" w:bottom="280" w:left="1133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53208E"/>
    <w:multiLevelType w:val="multilevel"/>
    <w:tmpl w:val="0053208E"/>
    <w:lvl w:ilvl="0" w:tentative="0">
      <w:start w:val="1"/>
      <w:numFmt w:val="decimal"/>
      <w:lvlText w:val="%1."/>
      <w:lvlJc w:val="left"/>
      <w:pPr>
        <w:ind w:left="241" w:hanging="240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1" w:tentative="0">
      <w:start w:val="0"/>
      <w:numFmt w:val="bullet"/>
      <w:lvlText w:val="•"/>
      <w:lvlJc w:val="left"/>
      <w:pPr>
        <w:ind w:left="1250" w:hanging="240"/>
      </w:pPr>
      <w:rPr>
        <w:rFonts w:hint="default"/>
        <w:lang w:val="ro-RO" w:eastAsia="en-US" w:bidi="ar-SA"/>
      </w:rPr>
    </w:lvl>
    <w:lvl w:ilvl="2" w:tentative="0">
      <w:start w:val="0"/>
      <w:numFmt w:val="bullet"/>
      <w:lvlText w:val="•"/>
      <w:lvlJc w:val="left"/>
      <w:pPr>
        <w:ind w:left="2261" w:hanging="240"/>
      </w:pPr>
      <w:rPr>
        <w:rFonts w:hint="default"/>
        <w:lang w:val="ro-RO" w:eastAsia="en-US" w:bidi="ar-SA"/>
      </w:rPr>
    </w:lvl>
    <w:lvl w:ilvl="3" w:tentative="0">
      <w:start w:val="0"/>
      <w:numFmt w:val="bullet"/>
      <w:lvlText w:val="•"/>
      <w:lvlJc w:val="left"/>
      <w:pPr>
        <w:ind w:left="3272" w:hanging="240"/>
      </w:pPr>
      <w:rPr>
        <w:rFonts w:hint="default"/>
        <w:lang w:val="ro-RO" w:eastAsia="en-US" w:bidi="ar-SA"/>
      </w:rPr>
    </w:lvl>
    <w:lvl w:ilvl="4" w:tentative="0">
      <w:start w:val="0"/>
      <w:numFmt w:val="bullet"/>
      <w:lvlText w:val="•"/>
      <w:lvlJc w:val="left"/>
      <w:pPr>
        <w:ind w:left="4283" w:hanging="240"/>
      </w:pPr>
      <w:rPr>
        <w:rFonts w:hint="default"/>
        <w:lang w:val="ro-RO" w:eastAsia="en-US" w:bidi="ar-SA"/>
      </w:rPr>
    </w:lvl>
    <w:lvl w:ilvl="5" w:tentative="0">
      <w:start w:val="0"/>
      <w:numFmt w:val="bullet"/>
      <w:lvlText w:val="•"/>
      <w:lvlJc w:val="left"/>
      <w:pPr>
        <w:ind w:left="5294" w:hanging="240"/>
      </w:pPr>
      <w:rPr>
        <w:rFonts w:hint="default"/>
        <w:lang w:val="ro-RO" w:eastAsia="en-US" w:bidi="ar-SA"/>
      </w:rPr>
    </w:lvl>
    <w:lvl w:ilvl="6" w:tentative="0">
      <w:start w:val="0"/>
      <w:numFmt w:val="bullet"/>
      <w:lvlText w:val="•"/>
      <w:lvlJc w:val="left"/>
      <w:pPr>
        <w:ind w:left="6305" w:hanging="240"/>
      </w:pPr>
      <w:rPr>
        <w:rFonts w:hint="default"/>
        <w:lang w:val="ro-RO" w:eastAsia="en-US" w:bidi="ar-SA"/>
      </w:rPr>
    </w:lvl>
    <w:lvl w:ilvl="7" w:tentative="0">
      <w:start w:val="0"/>
      <w:numFmt w:val="bullet"/>
      <w:lvlText w:val="•"/>
      <w:lvlJc w:val="left"/>
      <w:pPr>
        <w:ind w:left="7316" w:hanging="240"/>
      </w:pPr>
      <w:rPr>
        <w:rFonts w:hint="default"/>
        <w:lang w:val="ro-RO" w:eastAsia="en-US" w:bidi="ar-SA"/>
      </w:rPr>
    </w:lvl>
    <w:lvl w:ilvl="8" w:tentative="0">
      <w:start w:val="0"/>
      <w:numFmt w:val="bullet"/>
      <w:lvlText w:val="•"/>
      <w:lvlJc w:val="left"/>
      <w:pPr>
        <w:ind w:left="8327" w:hanging="240"/>
      </w:pPr>
      <w:rPr>
        <w:rFonts w:hint="default"/>
        <w:lang w:val="ro-RO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shapeLayoutLikeWW8/>
    <w:compatSetting w:name="compatibilityMode" w:uri="http://schemas.microsoft.com/office/word" w:val="14"/>
  </w:compat>
  <w:rsids>
    <w:rsidRoot w:val="00000000"/>
    <w:rsid w:val="4466422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Times New Roman" w:hAnsi="Times New Roman" w:eastAsia="Times New Roman" w:cs="Times New Roman"/>
      <w:sz w:val="22"/>
      <w:szCs w:val="22"/>
      <w:lang w:val="ro-RO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1"/>
    <w:rPr>
      <w:rFonts w:ascii="Times New Roman" w:hAnsi="Times New Roman" w:eastAsia="Times New Roman" w:cs="Times New Roman"/>
      <w:b/>
      <w:bCs/>
      <w:sz w:val="24"/>
      <w:szCs w:val="24"/>
      <w:lang w:val="ro-RO" w:eastAsia="en-US" w:bidi="ar-SA"/>
    </w:rPr>
  </w:style>
  <w:style w:type="table" w:customStyle="1" w:styleId="5">
    <w:name w:val="Table Normal1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6">
    <w:name w:val="List Paragraph"/>
    <w:basedOn w:val="1"/>
    <w:qFormat/>
    <w:uiPriority w:val="1"/>
    <w:pPr>
      <w:ind w:left="241" w:hanging="240"/>
    </w:pPr>
    <w:rPr>
      <w:rFonts w:ascii="Times New Roman" w:hAnsi="Times New Roman" w:eastAsia="Times New Roman" w:cs="Times New Roman"/>
      <w:lang w:val="ro-RO" w:eastAsia="en-US" w:bidi="ar-SA"/>
    </w:rPr>
  </w:style>
  <w:style w:type="paragraph" w:customStyle="1" w:styleId="7">
    <w:name w:val="Table Paragraph"/>
    <w:basedOn w:val="1"/>
    <w:qFormat/>
    <w:uiPriority w:val="1"/>
    <w:rPr>
      <w:rFonts w:ascii="Times New Roman" w:hAnsi="Times New Roman" w:eastAsia="Times New Roman" w:cs="Times New Roman"/>
      <w:lang w:val="ro-RO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TotalTime>0</TotalTime>
  <ScaleCrop>false</ScaleCrop>
  <LinksUpToDate>false</LinksUpToDate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2026-01-26T10:45:00Z</dcterms:created>
  <dc:creator>Admin</dc:creator>
  <cp:lastModifiedBy>Admin</cp:lastModifiedBy>
  <dcterms:modified xsi:type="dcterms:W3CDTF">2026-01-26T10:45:50Z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2026-01-22T00:00:00Z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2026-01-26T00:00:00Z</vt:filetime>
  </property>
  <property fmtid="{D5CDD505-2E9C-101B-9397-08002B2CF9AE}" pid="5" name="Producer">
    <vt:lpwstr>Microsoft® Word LTSC</vt:lpwstr>
  </property>
  <property fmtid="{D5CDD505-2E9C-101B-9397-08002B2CF9AE}" pid="6" name="KSOProductBuildVer">
    <vt:lpwstr>1033-12.2.0.22549</vt:lpwstr>
  </property>
  <property fmtid="{D5CDD505-2E9C-101B-9397-08002B2CF9AE}" pid="7" name="ICV">
    <vt:lpwstr>36C9420A8ABD43AEA3B1F273F08B05BF_12</vt:lpwstr>
  </property>
</Properties>
</file>